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F7907" w14:textId="38EE5808" w:rsidR="00D055C2" w:rsidRDefault="00D055C2" w:rsidP="00866DAA">
      <w:pPr>
        <w:pStyle w:val="Title"/>
        <w:ind w:left="2160" w:firstLine="720"/>
        <w:jc w:val="right"/>
        <w:rPr>
          <w:bCs w:val="0"/>
          <w:sz w:val="24"/>
          <w:szCs w:val="24"/>
        </w:rPr>
      </w:pPr>
      <w:r>
        <w:rPr>
          <w:bCs w:val="0"/>
          <w:sz w:val="24"/>
          <w:szCs w:val="24"/>
        </w:rPr>
        <w:t>Anexa nr. 4 la HCL nr. ___________/2025</w:t>
      </w:r>
    </w:p>
    <w:p w14:paraId="227BEAA6" w14:textId="4EBB53ED" w:rsidR="005D29DF" w:rsidRPr="00AD525B" w:rsidRDefault="00472FBC" w:rsidP="00866DAA">
      <w:pPr>
        <w:pStyle w:val="Title"/>
        <w:ind w:left="2160" w:firstLine="720"/>
        <w:jc w:val="right"/>
        <w:rPr>
          <w:bCs w:val="0"/>
          <w:sz w:val="24"/>
          <w:szCs w:val="24"/>
        </w:rPr>
      </w:pPr>
      <w:r w:rsidRPr="00AD525B">
        <w:rPr>
          <w:bCs w:val="0"/>
          <w:sz w:val="24"/>
          <w:szCs w:val="24"/>
        </w:rPr>
        <w:t>Anexa</w:t>
      </w:r>
      <w:r w:rsidR="00D055C2">
        <w:rPr>
          <w:bCs w:val="0"/>
          <w:sz w:val="24"/>
          <w:szCs w:val="24"/>
        </w:rPr>
        <w:t xml:space="preserve"> nr.2</w:t>
      </w:r>
      <w:r w:rsidR="00913AC8" w:rsidRPr="00AD525B">
        <w:rPr>
          <w:bCs w:val="0"/>
          <w:sz w:val="24"/>
          <w:szCs w:val="24"/>
        </w:rPr>
        <w:t xml:space="preserve"> </w:t>
      </w:r>
      <w:r w:rsidR="00BC0A40" w:rsidRPr="00AD525B">
        <w:rPr>
          <w:bCs w:val="0"/>
          <w:sz w:val="24"/>
          <w:szCs w:val="24"/>
        </w:rPr>
        <w:t>la Contra</w:t>
      </w:r>
      <w:r w:rsidR="00913AC8" w:rsidRPr="00AD525B">
        <w:rPr>
          <w:bCs w:val="0"/>
          <w:sz w:val="24"/>
          <w:szCs w:val="24"/>
        </w:rPr>
        <w:t>ctul de delegare  nr._______</w:t>
      </w:r>
      <w:r w:rsidR="00BC0A40" w:rsidRPr="00AD525B">
        <w:rPr>
          <w:bCs w:val="0"/>
          <w:sz w:val="24"/>
          <w:szCs w:val="24"/>
        </w:rPr>
        <w:t>2025</w:t>
      </w:r>
    </w:p>
    <w:p w14:paraId="2ACE61C5" w14:textId="48F9338F" w:rsidR="00CE47B3" w:rsidRPr="00AD525B" w:rsidRDefault="00CE47B3" w:rsidP="00913AC8">
      <w:pPr>
        <w:pStyle w:val="Title"/>
        <w:rPr>
          <w:b w:val="0"/>
          <w:bCs w:val="0"/>
          <w:sz w:val="24"/>
          <w:szCs w:val="24"/>
        </w:rPr>
      </w:pPr>
    </w:p>
    <w:p w14:paraId="3F418C4D" w14:textId="6A7C48B3" w:rsidR="00BC0A40" w:rsidRPr="00AD525B" w:rsidRDefault="00EE4D5D" w:rsidP="00913AC8">
      <w:pPr>
        <w:pStyle w:val="Title"/>
        <w:rPr>
          <w:bCs w:val="0"/>
          <w:sz w:val="24"/>
          <w:szCs w:val="24"/>
        </w:rPr>
      </w:pPr>
      <w:r w:rsidRPr="00AD525B">
        <w:rPr>
          <w:bCs w:val="0"/>
          <w:sz w:val="24"/>
          <w:szCs w:val="24"/>
        </w:rPr>
        <w:t xml:space="preserve">CAIET </w:t>
      </w:r>
      <w:r w:rsidR="00E53CB4" w:rsidRPr="00AD525B">
        <w:rPr>
          <w:bCs w:val="0"/>
          <w:sz w:val="24"/>
          <w:szCs w:val="24"/>
        </w:rPr>
        <w:t xml:space="preserve">DE SARCINI </w:t>
      </w:r>
    </w:p>
    <w:p w14:paraId="660B0E2B" w14:textId="174B5797" w:rsidR="00C41121" w:rsidRDefault="00AA12C8" w:rsidP="00E05FFD">
      <w:pPr>
        <w:pStyle w:val="NormalWeb"/>
        <w:spacing w:before="0" w:beforeAutospacing="0" w:after="0" w:afterAutospacing="0"/>
        <w:ind w:firstLine="360"/>
        <w:jc w:val="center"/>
        <w:rPr>
          <w:b/>
          <w:lang w:val="ro-RO"/>
        </w:rPr>
      </w:pPr>
      <w:bookmarkStart w:id="0" w:name="_Toc167280810"/>
      <w:r>
        <w:rPr>
          <w:b/>
          <w:lang w:val="ro-RO"/>
        </w:rPr>
        <w:t>a unor activități</w:t>
      </w:r>
      <w:r w:rsidR="00E05FFD" w:rsidRPr="00AD525B">
        <w:rPr>
          <w:b/>
          <w:lang w:val="ro-RO"/>
        </w:rPr>
        <w:t xml:space="preserve"> specifice de salubrizare a unora </w:t>
      </w:r>
      <w:r w:rsidR="00332528" w:rsidRPr="00AD525B">
        <w:rPr>
          <w:b/>
          <w:lang w:val="ro-RO"/>
        </w:rPr>
        <w:t>dintre localitățile membre ale A</w:t>
      </w:r>
      <w:r w:rsidR="00E05FFD" w:rsidRPr="00AD525B">
        <w:rPr>
          <w:b/>
          <w:lang w:val="ro-RO"/>
        </w:rPr>
        <w:t xml:space="preserve">sociației de dezvoltare </w:t>
      </w:r>
      <w:r w:rsidR="00332528" w:rsidRPr="00AD525B">
        <w:rPr>
          <w:b/>
          <w:lang w:val="ro-RO"/>
        </w:rPr>
        <w:t>i</w:t>
      </w:r>
      <w:r w:rsidR="00E05FFD" w:rsidRPr="00AD525B">
        <w:rPr>
          <w:b/>
          <w:lang w:val="ro-RO"/>
        </w:rPr>
        <w:t>ntercomunitară</w:t>
      </w:r>
      <w:r w:rsidR="00332528" w:rsidRPr="00AD525B">
        <w:rPr>
          <w:b/>
          <w:lang w:val="ro-RO"/>
        </w:rPr>
        <w:t xml:space="preserve"> pentru serviciile de salubrizare a localităților</w:t>
      </w:r>
      <w:r w:rsidR="00E05FFD" w:rsidRPr="00AD525B">
        <w:rPr>
          <w:b/>
          <w:lang w:val="ro-RO"/>
        </w:rPr>
        <w:t xml:space="preserve"> </w:t>
      </w:r>
    </w:p>
    <w:p w14:paraId="7364A40C" w14:textId="2FBFA433" w:rsidR="00E05FFD" w:rsidRPr="00AD525B" w:rsidRDefault="00E05FFD" w:rsidP="00E05FFD">
      <w:pPr>
        <w:pStyle w:val="NormalWeb"/>
        <w:spacing w:before="0" w:beforeAutospacing="0" w:after="0" w:afterAutospacing="0"/>
        <w:ind w:firstLine="360"/>
        <w:jc w:val="center"/>
        <w:rPr>
          <w:b/>
          <w:lang w:val="ro-RO"/>
        </w:rPr>
      </w:pPr>
      <w:r w:rsidRPr="00AD525B">
        <w:rPr>
          <w:b/>
          <w:lang w:val="ro-RO"/>
        </w:rPr>
        <w:t>ECO SEPSI</w:t>
      </w:r>
    </w:p>
    <w:p w14:paraId="4DC2B47C" w14:textId="77777777" w:rsidR="007332CA" w:rsidRPr="00AD525B" w:rsidRDefault="007332CA" w:rsidP="007773FC">
      <w:pPr>
        <w:pStyle w:val="NormalWeb"/>
        <w:spacing w:before="0" w:beforeAutospacing="0" w:after="0" w:afterAutospacing="0"/>
        <w:ind w:firstLine="360"/>
        <w:jc w:val="center"/>
        <w:rPr>
          <w:b/>
          <w:lang w:val="ro-RO"/>
        </w:rPr>
      </w:pPr>
    </w:p>
    <w:bookmarkEnd w:id="0"/>
    <w:p w14:paraId="1B5FB4BB" w14:textId="77777777" w:rsidR="009A34F7" w:rsidRPr="00AD525B" w:rsidRDefault="009A34F7" w:rsidP="009A34F7">
      <w:pPr>
        <w:keepNext w:val="0"/>
        <w:keepLines w:val="0"/>
        <w:spacing w:after="0"/>
        <w:jc w:val="left"/>
        <w:rPr>
          <w:rFonts w:eastAsiaTheme="minorEastAsia"/>
          <w:b/>
          <w:sz w:val="24"/>
          <w:szCs w:val="24"/>
        </w:rPr>
      </w:pPr>
      <w:r w:rsidRPr="00AD525B">
        <w:rPr>
          <w:rFonts w:eastAsiaTheme="minorEastAsia"/>
          <w:b/>
          <w:sz w:val="24"/>
          <w:szCs w:val="24"/>
        </w:rPr>
        <w:t>Obiectul caietului de sarcini</w:t>
      </w:r>
    </w:p>
    <w:p w14:paraId="41A52AE6" w14:textId="77777777" w:rsidR="009A34F7" w:rsidRPr="00AD525B" w:rsidRDefault="009A34F7" w:rsidP="009A34F7">
      <w:pPr>
        <w:keepNext w:val="0"/>
        <w:keepLines w:val="0"/>
        <w:widowControl w:val="0"/>
        <w:numPr>
          <w:ilvl w:val="0"/>
          <w:numId w:val="2"/>
        </w:numPr>
        <w:spacing w:after="0"/>
        <w:ind w:left="0"/>
        <w:contextualSpacing/>
        <w:rPr>
          <w:sz w:val="24"/>
          <w:szCs w:val="24"/>
        </w:rPr>
      </w:pPr>
      <w:r w:rsidRPr="00AD525B">
        <w:rPr>
          <w:sz w:val="24"/>
          <w:szCs w:val="24"/>
        </w:rPr>
        <w:t>- Prezentul caiet de sarcini stabilește condițiile de desfășurare a unor activități specifice serviciului de salubrizare pe raza teritorială a următoarelor UAT-uri:</w:t>
      </w:r>
    </w:p>
    <w:p w14:paraId="786B968A" w14:textId="77777777" w:rsidR="009A34F7" w:rsidRPr="00AD525B" w:rsidRDefault="009A34F7" w:rsidP="009A34F7">
      <w:pPr>
        <w:keepNext w:val="0"/>
        <w:keepLines w:val="0"/>
        <w:widowControl w:val="0"/>
        <w:numPr>
          <w:ilvl w:val="0"/>
          <w:numId w:val="12"/>
        </w:numPr>
        <w:spacing w:after="0"/>
        <w:contextualSpacing/>
        <w:rPr>
          <w:sz w:val="24"/>
          <w:szCs w:val="24"/>
        </w:rPr>
      </w:pPr>
      <w:r w:rsidRPr="00AD525B">
        <w:rPr>
          <w:sz w:val="24"/>
          <w:szCs w:val="24"/>
        </w:rPr>
        <w:t xml:space="preserve">Municipiul Sfântu Gheorghe, </w:t>
      </w:r>
    </w:p>
    <w:p w14:paraId="527B15EE" w14:textId="77777777" w:rsidR="009A34F7" w:rsidRPr="00AD525B" w:rsidRDefault="009A34F7" w:rsidP="009A34F7">
      <w:pPr>
        <w:keepNext w:val="0"/>
        <w:keepLines w:val="0"/>
        <w:widowControl w:val="0"/>
        <w:numPr>
          <w:ilvl w:val="0"/>
          <w:numId w:val="12"/>
        </w:numPr>
        <w:spacing w:after="0"/>
        <w:contextualSpacing/>
        <w:rPr>
          <w:sz w:val="24"/>
          <w:szCs w:val="24"/>
        </w:rPr>
      </w:pPr>
      <w:r w:rsidRPr="00AD525B">
        <w:rPr>
          <w:sz w:val="24"/>
          <w:szCs w:val="24"/>
        </w:rPr>
        <w:t xml:space="preserve">Orașul Baraolt, </w:t>
      </w:r>
    </w:p>
    <w:p w14:paraId="57053795" w14:textId="77777777" w:rsidR="009A34F7" w:rsidRPr="00AD525B" w:rsidRDefault="009A34F7" w:rsidP="009A34F7">
      <w:pPr>
        <w:keepNext w:val="0"/>
        <w:keepLines w:val="0"/>
        <w:widowControl w:val="0"/>
        <w:numPr>
          <w:ilvl w:val="0"/>
          <w:numId w:val="12"/>
        </w:numPr>
        <w:spacing w:after="0"/>
        <w:contextualSpacing/>
        <w:rPr>
          <w:sz w:val="24"/>
          <w:szCs w:val="24"/>
        </w:rPr>
      </w:pPr>
      <w:r w:rsidRPr="00AD525B">
        <w:rPr>
          <w:sz w:val="24"/>
          <w:szCs w:val="24"/>
        </w:rPr>
        <w:t xml:space="preserve">Comuna Ilieni, </w:t>
      </w:r>
    </w:p>
    <w:p w14:paraId="7E322D16" w14:textId="77777777" w:rsidR="009A34F7" w:rsidRPr="00AD525B" w:rsidRDefault="009A34F7" w:rsidP="009A34F7">
      <w:pPr>
        <w:keepNext w:val="0"/>
        <w:keepLines w:val="0"/>
        <w:widowControl w:val="0"/>
        <w:numPr>
          <w:ilvl w:val="0"/>
          <w:numId w:val="12"/>
        </w:numPr>
        <w:spacing w:after="0"/>
        <w:contextualSpacing/>
        <w:rPr>
          <w:sz w:val="24"/>
          <w:szCs w:val="24"/>
        </w:rPr>
      </w:pPr>
      <w:r w:rsidRPr="00AD525B">
        <w:rPr>
          <w:sz w:val="24"/>
          <w:szCs w:val="24"/>
        </w:rPr>
        <w:t xml:space="preserve">Comuna Arcuș  </w:t>
      </w:r>
    </w:p>
    <w:p w14:paraId="65F89CA7" w14:textId="77777777" w:rsidR="009A34F7" w:rsidRPr="00AD525B" w:rsidRDefault="009A34F7" w:rsidP="009A34F7">
      <w:pPr>
        <w:keepNext w:val="0"/>
        <w:keepLines w:val="0"/>
        <w:widowControl w:val="0"/>
        <w:numPr>
          <w:ilvl w:val="0"/>
          <w:numId w:val="12"/>
        </w:numPr>
        <w:spacing w:after="0"/>
        <w:contextualSpacing/>
        <w:rPr>
          <w:sz w:val="24"/>
          <w:szCs w:val="24"/>
        </w:rPr>
      </w:pPr>
      <w:r w:rsidRPr="00AD525B">
        <w:rPr>
          <w:sz w:val="24"/>
          <w:szCs w:val="24"/>
        </w:rPr>
        <w:t xml:space="preserve">Comuna Bodoc </w:t>
      </w:r>
    </w:p>
    <w:p w14:paraId="0D9E8FA8" w14:textId="77777777" w:rsidR="009A34F7" w:rsidRPr="00AD525B" w:rsidRDefault="009A34F7" w:rsidP="009A34F7">
      <w:pPr>
        <w:keepNext w:val="0"/>
        <w:keepLines w:val="0"/>
        <w:widowControl w:val="0"/>
        <w:numPr>
          <w:ilvl w:val="0"/>
          <w:numId w:val="12"/>
        </w:numPr>
        <w:spacing w:after="0"/>
        <w:contextualSpacing/>
        <w:rPr>
          <w:sz w:val="24"/>
          <w:szCs w:val="24"/>
        </w:rPr>
      </w:pPr>
      <w:r w:rsidRPr="00AD525B">
        <w:rPr>
          <w:sz w:val="24"/>
          <w:szCs w:val="24"/>
        </w:rPr>
        <w:t>Comuna Ghidfalău</w:t>
      </w:r>
    </w:p>
    <w:p w14:paraId="16F9E378" w14:textId="77777777" w:rsidR="009A34F7" w:rsidRPr="00AD525B" w:rsidRDefault="009A34F7" w:rsidP="009A34F7">
      <w:pPr>
        <w:keepNext w:val="0"/>
        <w:keepLines w:val="0"/>
        <w:widowControl w:val="0"/>
        <w:numPr>
          <w:ilvl w:val="0"/>
          <w:numId w:val="12"/>
        </w:numPr>
        <w:spacing w:after="0"/>
        <w:contextualSpacing/>
        <w:rPr>
          <w:sz w:val="24"/>
          <w:szCs w:val="24"/>
        </w:rPr>
      </w:pPr>
      <w:r w:rsidRPr="00AD525B">
        <w:rPr>
          <w:sz w:val="24"/>
          <w:szCs w:val="24"/>
        </w:rPr>
        <w:t>Comuna Valea Crișului</w:t>
      </w:r>
    </w:p>
    <w:p w14:paraId="0B98385B" w14:textId="3D3C7DC7" w:rsidR="009A34F7" w:rsidRPr="00AD525B" w:rsidRDefault="00C41121" w:rsidP="00C41121">
      <w:pPr>
        <w:keepNext w:val="0"/>
        <w:keepLines w:val="0"/>
        <w:widowControl w:val="0"/>
        <w:spacing w:after="0"/>
        <w:contextualSpacing/>
        <w:rPr>
          <w:sz w:val="24"/>
          <w:szCs w:val="24"/>
        </w:rPr>
      </w:pPr>
      <w:r>
        <w:rPr>
          <w:sz w:val="24"/>
          <w:szCs w:val="24"/>
        </w:rPr>
        <w:tab/>
      </w:r>
      <w:r w:rsidR="009A34F7" w:rsidRPr="00AD525B">
        <w:rPr>
          <w:sz w:val="24"/>
          <w:szCs w:val="24"/>
        </w:rPr>
        <w:t>stabilind cerințele tehnice și organizatorice minimale necesare funcționării acestui serviciu în condiții de eficiență și siguranță.</w:t>
      </w:r>
    </w:p>
    <w:p w14:paraId="69B6B2A7" w14:textId="77777777" w:rsidR="009A34F7" w:rsidRPr="00AD525B" w:rsidRDefault="009A34F7" w:rsidP="009A34F7">
      <w:pPr>
        <w:keepNext w:val="0"/>
        <w:keepLines w:val="0"/>
        <w:widowControl w:val="0"/>
        <w:numPr>
          <w:ilvl w:val="0"/>
          <w:numId w:val="2"/>
        </w:numPr>
        <w:spacing w:after="0"/>
        <w:ind w:left="0"/>
        <w:contextualSpacing/>
        <w:rPr>
          <w:sz w:val="24"/>
          <w:szCs w:val="24"/>
        </w:rPr>
      </w:pPr>
      <w:r w:rsidRPr="00AD525B">
        <w:rPr>
          <w:b/>
          <w:sz w:val="24"/>
          <w:szCs w:val="24"/>
        </w:rPr>
        <w:t>(1)</w:t>
      </w:r>
      <w:r w:rsidRPr="00AD525B">
        <w:rPr>
          <w:sz w:val="24"/>
          <w:szCs w:val="24"/>
        </w:rPr>
        <w:t xml:space="preserve">  În sensul prezentului caiet de sarcini, asociația de dezvoltare intercomunitară ECO SEPSI în numele și pe seama UAT-lor menționate la art.1 are calitatea de delegatar.</w:t>
      </w:r>
    </w:p>
    <w:p w14:paraId="20F0A855" w14:textId="77777777" w:rsidR="009A34F7" w:rsidRPr="00AD525B" w:rsidRDefault="009A34F7" w:rsidP="009A34F7">
      <w:pPr>
        <w:keepNext w:val="0"/>
        <w:keepLines w:val="0"/>
        <w:widowControl w:val="0"/>
        <w:spacing w:after="0"/>
        <w:contextualSpacing/>
        <w:rPr>
          <w:sz w:val="24"/>
          <w:szCs w:val="24"/>
        </w:rPr>
      </w:pPr>
      <w:r w:rsidRPr="00AD525B">
        <w:rPr>
          <w:sz w:val="24"/>
          <w:szCs w:val="24"/>
        </w:rPr>
        <w:tab/>
      </w:r>
      <w:r w:rsidRPr="00AD525B">
        <w:rPr>
          <w:b/>
          <w:sz w:val="24"/>
          <w:szCs w:val="24"/>
        </w:rPr>
        <w:t>(2)</w:t>
      </w:r>
      <w:r w:rsidRPr="00AD525B">
        <w:rPr>
          <w:sz w:val="24"/>
          <w:szCs w:val="24"/>
        </w:rPr>
        <w:t xml:space="preserve"> Prezentul caiet de sarcini a fost elaborat spre a servi drept documentație tehnică și de referință în vederea stabilirii condițiilor specifice de desfășurare a unor activităților specifice serviciului de salubrizare.</w:t>
      </w:r>
    </w:p>
    <w:p w14:paraId="4B767B6D" w14:textId="77777777" w:rsidR="009A34F7" w:rsidRPr="00AD525B" w:rsidRDefault="009A34F7" w:rsidP="009A34F7">
      <w:pPr>
        <w:keepNext w:val="0"/>
        <w:keepLines w:val="0"/>
        <w:widowControl w:val="0"/>
        <w:numPr>
          <w:ilvl w:val="0"/>
          <w:numId w:val="2"/>
        </w:numPr>
        <w:spacing w:after="0"/>
        <w:ind w:left="0"/>
        <w:contextualSpacing/>
        <w:rPr>
          <w:sz w:val="24"/>
          <w:szCs w:val="24"/>
        </w:rPr>
      </w:pPr>
      <w:r w:rsidRPr="00AD525B">
        <w:rPr>
          <w:sz w:val="24"/>
          <w:szCs w:val="24"/>
        </w:rPr>
        <w:t>- Caietul de sarcini face parte integrantă din documentația necesară desfășurării</w:t>
      </w:r>
      <w:r w:rsidRPr="00AD525B">
        <w:rPr>
          <w:color w:val="FF0000"/>
          <w:sz w:val="24"/>
          <w:szCs w:val="24"/>
        </w:rPr>
        <w:t xml:space="preserve"> </w:t>
      </w:r>
      <w:r w:rsidRPr="00AD525B">
        <w:rPr>
          <w:sz w:val="24"/>
          <w:szCs w:val="24"/>
        </w:rPr>
        <w:t>următoarelor activități :</w:t>
      </w:r>
    </w:p>
    <w:p w14:paraId="1B69E76E" w14:textId="2FEA4A46" w:rsidR="009A34F7" w:rsidRPr="00AD525B" w:rsidRDefault="00016D92" w:rsidP="009A34F7">
      <w:pPr>
        <w:keepNext w:val="0"/>
        <w:keepLines w:val="0"/>
        <w:widowControl w:val="0"/>
        <w:numPr>
          <w:ilvl w:val="0"/>
          <w:numId w:val="6"/>
        </w:numPr>
        <w:spacing w:after="0"/>
        <w:ind w:left="0" w:firstLine="426"/>
        <w:contextualSpacing/>
        <w:rPr>
          <w:sz w:val="24"/>
          <w:szCs w:val="24"/>
        </w:rPr>
      </w:pPr>
      <w:r>
        <w:rPr>
          <w:sz w:val="24"/>
          <w:szCs w:val="24"/>
        </w:rPr>
        <w:t>măturat, spălat şi stropit căi</w:t>
      </w:r>
      <w:r w:rsidR="009A34F7" w:rsidRPr="00AD525B">
        <w:rPr>
          <w:sz w:val="24"/>
          <w:szCs w:val="24"/>
        </w:rPr>
        <w:t xml:space="preserve"> publice din localitate, inclusiv colectarea şi transportul deșeurilor de pământ şi pietre provenite de pe căile publice la depozitele de deşeuri, precum şi a deșeurilor provenite din coşurile stradale la depozitele de deşeuri şi/sau la instalaţiile de tratare;</w:t>
      </w:r>
    </w:p>
    <w:p w14:paraId="48E030D7" w14:textId="77777777" w:rsidR="009A34F7" w:rsidRPr="00AD525B" w:rsidRDefault="009A34F7" w:rsidP="009A34F7">
      <w:pPr>
        <w:keepNext w:val="0"/>
        <w:keepLines w:val="0"/>
        <w:widowControl w:val="0"/>
        <w:numPr>
          <w:ilvl w:val="0"/>
          <w:numId w:val="6"/>
        </w:numPr>
        <w:spacing w:after="0"/>
        <w:ind w:left="0" w:firstLine="426"/>
        <w:contextualSpacing/>
        <w:rPr>
          <w:sz w:val="24"/>
          <w:szCs w:val="24"/>
        </w:rPr>
      </w:pPr>
      <w:r w:rsidRPr="00AD525B">
        <w:rPr>
          <w:sz w:val="24"/>
          <w:szCs w:val="24"/>
        </w:rPr>
        <w:t xml:space="preserve">curăţarea şi transportul zăpezii de pe căile publice din localitate şi menținerea în funcţiune a acestora pe timp de polei sau de îngheţ; </w:t>
      </w:r>
    </w:p>
    <w:p w14:paraId="5BBE85B1" w14:textId="77777777" w:rsidR="009A34F7" w:rsidRPr="00AD525B" w:rsidRDefault="009A34F7" w:rsidP="009A34F7">
      <w:pPr>
        <w:keepNext w:val="0"/>
        <w:keepLines w:val="0"/>
        <w:numPr>
          <w:ilvl w:val="0"/>
          <w:numId w:val="6"/>
        </w:numPr>
        <w:spacing w:after="0"/>
        <w:ind w:left="0" w:firstLine="426"/>
        <w:rPr>
          <w:rFonts w:eastAsiaTheme="minorEastAsia"/>
          <w:sz w:val="24"/>
          <w:szCs w:val="24"/>
        </w:rPr>
      </w:pPr>
      <w:r w:rsidRPr="00AD525B">
        <w:rPr>
          <w:rFonts w:eastAsiaTheme="minorEastAsia"/>
          <w:sz w:val="24"/>
          <w:szCs w:val="24"/>
        </w:rPr>
        <w:t>dezinsecţia, dezinfecţia şi deratizarea la obiectivele din domeniul public şi domeniul privat al unităţii administrativ-teritoriale.</w:t>
      </w:r>
    </w:p>
    <w:p w14:paraId="371BAC1F" w14:textId="77777777" w:rsidR="009A34F7" w:rsidRPr="00AD525B" w:rsidRDefault="009A34F7" w:rsidP="009A34F7">
      <w:pPr>
        <w:keepNext w:val="0"/>
        <w:keepLines w:val="0"/>
        <w:widowControl w:val="0"/>
        <w:spacing w:after="0"/>
        <w:ind w:firstLine="567"/>
        <w:rPr>
          <w:sz w:val="24"/>
          <w:szCs w:val="24"/>
        </w:rPr>
      </w:pPr>
      <w:r w:rsidRPr="00AD525B">
        <w:rPr>
          <w:sz w:val="24"/>
          <w:szCs w:val="24"/>
        </w:rPr>
        <w:t>și constituie ansamblul cerințelor tehnice de bază.</w:t>
      </w:r>
    </w:p>
    <w:p w14:paraId="3BA6EC6A" w14:textId="1AE5AFB8" w:rsidR="009A34F7" w:rsidRPr="00AD525B" w:rsidRDefault="009A34F7" w:rsidP="009A34F7">
      <w:pPr>
        <w:keepNext w:val="0"/>
        <w:keepLines w:val="0"/>
        <w:widowControl w:val="0"/>
        <w:spacing w:after="0"/>
        <w:ind w:firstLine="567"/>
        <w:rPr>
          <w:sz w:val="24"/>
          <w:szCs w:val="24"/>
        </w:rPr>
      </w:pPr>
      <w:r w:rsidRPr="00AD525B">
        <w:rPr>
          <w:b/>
          <w:sz w:val="24"/>
          <w:szCs w:val="24"/>
        </w:rPr>
        <w:t>(1)</w:t>
      </w:r>
      <w:r w:rsidR="00016D92">
        <w:rPr>
          <w:sz w:val="24"/>
          <w:szCs w:val="24"/>
        </w:rPr>
        <w:t xml:space="preserve"> Pe</w:t>
      </w:r>
      <w:r w:rsidRPr="00AD525B">
        <w:rPr>
          <w:sz w:val="24"/>
          <w:szCs w:val="24"/>
        </w:rPr>
        <w:t xml:space="preserve"> raza administrativ teritorială a </w:t>
      </w:r>
      <w:r w:rsidRPr="00AD525B">
        <w:rPr>
          <w:b/>
          <w:sz w:val="24"/>
          <w:szCs w:val="24"/>
        </w:rPr>
        <w:t>municipiului Sfântu Gheorghe</w:t>
      </w:r>
      <w:r w:rsidRPr="00AD525B">
        <w:rPr>
          <w:sz w:val="24"/>
          <w:szCs w:val="24"/>
        </w:rPr>
        <w:t xml:space="preserve"> operatorul prestează următoarele activități:</w:t>
      </w:r>
    </w:p>
    <w:p w14:paraId="0DC87F78" w14:textId="67BAD5D3" w:rsidR="009A34F7" w:rsidRPr="00AD525B" w:rsidRDefault="00016D92" w:rsidP="009A34F7">
      <w:pPr>
        <w:keepNext w:val="0"/>
        <w:keepLines w:val="0"/>
        <w:widowControl w:val="0"/>
        <w:spacing w:after="0"/>
        <w:ind w:firstLine="567"/>
        <w:rPr>
          <w:sz w:val="24"/>
          <w:szCs w:val="24"/>
        </w:rPr>
      </w:pPr>
      <w:r>
        <w:rPr>
          <w:sz w:val="24"/>
          <w:szCs w:val="24"/>
        </w:rPr>
        <w:t>•</w:t>
      </w:r>
      <w:r>
        <w:rPr>
          <w:sz w:val="24"/>
          <w:szCs w:val="24"/>
        </w:rPr>
        <w:tab/>
        <w:t>măturat, spălat şi stropit căi</w:t>
      </w:r>
      <w:r w:rsidR="009A34F7" w:rsidRPr="00AD525B">
        <w:rPr>
          <w:sz w:val="24"/>
          <w:szCs w:val="24"/>
        </w:rPr>
        <w:t xml:space="preserve"> publice din localitate, inclusiv colectarea şi transportul deșeurilor de pământ şi pietre provenite de pe căile publice la depozitele de deșeuri, precum şi a deșeurilor provenite din coșurile stradale la depozitele de deșeuri şi/sau la instalațiile de tratare;</w:t>
      </w:r>
    </w:p>
    <w:p w14:paraId="5FCED3B7" w14:textId="77777777" w:rsidR="009A34F7" w:rsidRPr="00AD525B" w:rsidRDefault="009A34F7" w:rsidP="009A34F7">
      <w:pPr>
        <w:keepNext w:val="0"/>
        <w:keepLines w:val="0"/>
        <w:widowControl w:val="0"/>
        <w:numPr>
          <w:ilvl w:val="0"/>
          <w:numId w:val="6"/>
        </w:numPr>
        <w:spacing w:after="0"/>
        <w:ind w:left="0" w:firstLine="426"/>
        <w:rPr>
          <w:sz w:val="24"/>
          <w:szCs w:val="24"/>
        </w:rPr>
      </w:pPr>
      <w:r w:rsidRPr="00AD525B">
        <w:rPr>
          <w:sz w:val="24"/>
          <w:szCs w:val="24"/>
        </w:rPr>
        <w:t>curățarea şi transportul zăpezii de pe căile publice din localitate şi menținerea în funcțiune a acestora pe timp de polei sau de îngheț;</w:t>
      </w:r>
    </w:p>
    <w:p w14:paraId="1C9D0B5E" w14:textId="77777777" w:rsidR="009A34F7" w:rsidRPr="00AD525B" w:rsidRDefault="009A34F7" w:rsidP="009A34F7">
      <w:pPr>
        <w:keepNext w:val="0"/>
        <w:keepLines w:val="0"/>
        <w:widowControl w:val="0"/>
        <w:numPr>
          <w:ilvl w:val="0"/>
          <w:numId w:val="6"/>
        </w:numPr>
        <w:spacing w:after="0"/>
        <w:ind w:left="0" w:firstLine="426"/>
        <w:rPr>
          <w:sz w:val="24"/>
          <w:szCs w:val="24"/>
        </w:rPr>
      </w:pPr>
      <w:r w:rsidRPr="00AD525B">
        <w:rPr>
          <w:sz w:val="24"/>
          <w:szCs w:val="24"/>
        </w:rPr>
        <w:t>dezinsecția, dezinfecția şi deratizarea la obiectivele din domeniul public şi domeniul privat al unității administrativ-teritoriale.</w:t>
      </w:r>
    </w:p>
    <w:p w14:paraId="4FC9E09A" w14:textId="7A6C206E" w:rsidR="009A34F7" w:rsidRPr="00AD525B" w:rsidRDefault="009A34F7" w:rsidP="009A34F7">
      <w:pPr>
        <w:keepNext w:val="0"/>
        <w:keepLines w:val="0"/>
        <w:spacing w:after="0"/>
        <w:jc w:val="left"/>
        <w:rPr>
          <w:sz w:val="24"/>
          <w:szCs w:val="24"/>
        </w:rPr>
      </w:pPr>
      <w:r w:rsidRPr="00AD525B">
        <w:rPr>
          <w:color w:val="FF0000"/>
        </w:rPr>
        <w:tab/>
      </w:r>
      <w:r w:rsidRPr="00AD525B">
        <w:rPr>
          <w:b/>
          <w:sz w:val="24"/>
          <w:szCs w:val="24"/>
        </w:rPr>
        <w:t>(2)</w:t>
      </w:r>
      <w:r w:rsidR="00016D92">
        <w:rPr>
          <w:sz w:val="24"/>
          <w:szCs w:val="24"/>
        </w:rPr>
        <w:t xml:space="preserve"> Pe</w:t>
      </w:r>
      <w:r w:rsidRPr="00AD525B">
        <w:rPr>
          <w:sz w:val="24"/>
          <w:szCs w:val="24"/>
        </w:rPr>
        <w:t xml:space="preserve"> raza administrativ teritorială a </w:t>
      </w:r>
      <w:r w:rsidRPr="00AD525B">
        <w:rPr>
          <w:b/>
          <w:sz w:val="24"/>
          <w:szCs w:val="24"/>
        </w:rPr>
        <w:t>orașului Baraolt</w:t>
      </w:r>
      <w:r w:rsidRPr="00AD525B">
        <w:rPr>
          <w:sz w:val="24"/>
          <w:szCs w:val="24"/>
        </w:rPr>
        <w:t xml:space="preserve"> operatorul prestează următoarele activități:</w:t>
      </w:r>
    </w:p>
    <w:p w14:paraId="0EBA4A6A" w14:textId="2C3D1D2E" w:rsidR="009A34F7" w:rsidRPr="00AD525B" w:rsidRDefault="00016D92" w:rsidP="009A34F7">
      <w:pPr>
        <w:keepNext w:val="0"/>
        <w:keepLines w:val="0"/>
        <w:widowControl w:val="0"/>
        <w:numPr>
          <w:ilvl w:val="0"/>
          <w:numId w:val="6"/>
        </w:numPr>
        <w:spacing w:after="0"/>
        <w:ind w:left="0" w:firstLine="426"/>
        <w:rPr>
          <w:sz w:val="24"/>
          <w:szCs w:val="24"/>
        </w:rPr>
      </w:pPr>
      <w:r>
        <w:rPr>
          <w:sz w:val="24"/>
          <w:szCs w:val="24"/>
        </w:rPr>
        <w:t>măturat, spălat şi stropit căi</w:t>
      </w:r>
      <w:r w:rsidR="009A34F7" w:rsidRPr="00AD525B">
        <w:rPr>
          <w:sz w:val="24"/>
          <w:szCs w:val="24"/>
        </w:rPr>
        <w:t xml:space="preserve"> publice din localitate, inclusiv colectarea şi transportul </w:t>
      </w:r>
      <w:r w:rsidR="009A34F7" w:rsidRPr="00AD525B">
        <w:rPr>
          <w:sz w:val="24"/>
          <w:szCs w:val="24"/>
        </w:rPr>
        <w:lastRenderedPageBreak/>
        <w:t>deșeurilor de pământ şi pietre provenite de pe căile publice la depozitele de deșeuri, precum şi a deșeurilor provenite din coșurile stradale la depozitele de deșeuri şi/sau la instalațiile de tratare;</w:t>
      </w:r>
    </w:p>
    <w:p w14:paraId="1BC58F83" w14:textId="77777777" w:rsidR="009A34F7" w:rsidRPr="00AD525B" w:rsidRDefault="009A34F7" w:rsidP="009A34F7">
      <w:pPr>
        <w:keepNext w:val="0"/>
        <w:keepLines w:val="0"/>
        <w:widowControl w:val="0"/>
        <w:numPr>
          <w:ilvl w:val="0"/>
          <w:numId w:val="6"/>
        </w:numPr>
        <w:spacing w:after="0"/>
        <w:ind w:left="0" w:firstLine="426"/>
        <w:rPr>
          <w:sz w:val="24"/>
          <w:szCs w:val="24"/>
        </w:rPr>
      </w:pPr>
      <w:r w:rsidRPr="00AD525B">
        <w:rPr>
          <w:sz w:val="24"/>
          <w:szCs w:val="24"/>
        </w:rPr>
        <w:t>curățarea şi transportul zăpezii de pe căile publice din localitate şi menținerea în funcțiune a acestora pe timp de polei sau de îngheț;</w:t>
      </w:r>
    </w:p>
    <w:p w14:paraId="051F679D" w14:textId="6F6D60CC" w:rsidR="009A34F7" w:rsidRPr="00AD525B" w:rsidRDefault="009A34F7" w:rsidP="009A34F7">
      <w:pPr>
        <w:keepNext w:val="0"/>
        <w:keepLines w:val="0"/>
        <w:widowControl w:val="0"/>
        <w:spacing w:after="0" w:line="276" w:lineRule="auto"/>
        <w:ind w:firstLine="567"/>
        <w:rPr>
          <w:sz w:val="24"/>
          <w:szCs w:val="24"/>
        </w:rPr>
      </w:pPr>
      <w:r w:rsidRPr="00AD525B">
        <w:rPr>
          <w:b/>
          <w:sz w:val="24"/>
          <w:szCs w:val="24"/>
        </w:rPr>
        <w:t>(3)</w:t>
      </w:r>
      <w:r w:rsidR="00016D92">
        <w:rPr>
          <w:sz w:val="24"/>
          <w:szCs w:val="24"/>
        </w:rPr>
        <w:t xml:space="preserve"> Pe</w:t>
      </w:r>
      <w:r w:rsidRPr="00AD525B">
        <w:rPr>
          <w:sz w:val="24"/>
          <w:szCs w:val="24"/>
        </w:rPr>
        <w:t xml:space="preserve"> raza administrativ teritorială a </w:t>
      </w:r>
      <w:r w:rsidRPr="00AD525B">
        <w:rPr>
          <w:b/>
          <w:sz w:val="24"/>
          <w:szCs w:val="24"/>
        </w:rPr>
        <w:t>comunei Ilieni, Arcuș, Bodoc, Valea Crișului</w:t>
      </w:r>
      <w:r w:rsidRPr="00AD525B">
        <w:rPr>
          <w:sz w:val="24"/>
          <w:szCs w:val="24"/>
        </w:rPr>
        <w:t xml:space="preserve"> și </w:t>
      </w:r>
      <w:r w:rsidRPr="00AD525B">
        <w:rPr>
          <w:b/>
          <w:sz w:val="24"/>
          <w:szCs w:val="24"/>
        </w:rPr>
        <w:t>Ghidfalău</w:t>
      </w:r>
      <w:r w:rsidRPr="00AD525B">
        <w:rPr>
          <w:sz w:val="24"/>
          <w:szCs w:val="24"/>
        </w:rPr>
        <w:t xml:space="preserve"> operatorul prestează următoarele activități:</w:t>
      </w:r>
    </w:p>
    <w:p w14:paraId="20D6AF67" w14:textId="77777777" w:rsidR="009A34F7" w:rsidRPr="00AD525B" w:rsidRDefault="009A34F7" w:rsidP="009A34F7">
      <w:pPr>
        <w:keepNext w:val="0"/>
        <w:keepLines w:val="0"/>
        <w:widowControl w:val="0"/>
        <w:numPr>
          <w:ilvl w:val="0"/>
          <w:numId w:val="6"/>
        </w:numPr>
        <w:spacing w:after="0" w:line="276" w:lineRule="auto"/>
        <w:ind w:left="851"/>
        <w:rPr>
          <w:sz w:val="24"/>
          <w:szCs w:val="24"/>
        </w:rPr>
      </w:pPr>
      <w:r w:rsidRPr="00AD525B">
        <w:rPr>
          <w:sz w:val="24"/>
          <w:szCs w:val="24"/>
        </w:rPr>
        <w:t>aplicarea de materiale antiderapante pe carosabil în sezonul rece.</w:t>
      </w:r>
    </w:p>
    <w:p w14:paraId="6713D330" w14:textId="77777777" w:rsidR="009A34F7" w:rsidRPr="00AD525B" w:rsidRDefault="009A34F7" w:rsidP="009A34F7">
      <w:pPr>
        <w:keepNext w:val="0"/>
        <w:keepLines w:val="0"/>
        <w:widowControl w:val="0"/>
        <w:spacing w:after="0" w:line="276" w:lineRule="auto"/>
        <w:ind w:firstLine="567"/>
        <w:rPr>
          <w:sz w:val="24"/>
          <w:szCs w:val="24"/>
        </w:rPr>
      </w:pPr>
      <w:bookmarkStart w:id="1" w:name="_Ref44680330"/>
      <w:r w:rsidRPr="00AD525B">
        <w:rPr>
          <w:sz w:val="24"/>
          <w:szCs w:val="24"/>
        </w:rPr>
        <w:t>Prezentul caiet de sarcini conține specificațiile tehnice care definesc caracteristicile referitoare la nivelul calitativ, tehnic și de performanță, siguranța în exploatare, precum și sisteme de asigurare a calității, terminologie, condițiile pentru certificarea conformității cu standarde relevante sau altele asemenea.</w:t>
      </w:r>
      <w:bookmarkEnd w:id="1"/>
    </w:p>
    <w:p w14:paraId="7E99D14B" w14:textId="77777777" w:rsidR="009A34F7" w:rsidRPr="00AD525B" w:rsidRDefault="009A34F7" w:rsidP="009A34F7">
      <w:pPr>
        <w:keepNext w:val="0"/>
        <w:keepLines w:val="0"/>
        <w:widowControl w:val="0"/>
        <w:numPr>
          <w:ilvl w:val="0"/>
          <w:numId w:val="2"/>
        </w:numPr>
        <w:spacing w:after="0"/>
        <w:ind w:left="0"/>
        <w:contextualSpacing/>
        <w:rPr>
          <w:sz w:val="24"/>
          <w:szCs w:val="24"/>
        </w:rPr>
      </w:pPr>
      <w:r w:rsidRPr="00AD525B">
        <w:rPr>
          <w:sz w:val="24"/>
          <w:szCs w:val="24"/>
        </w:rPr>
        <w:t>- Termenii, expresiile și abrevierile utilizate sunt cele din regulamentul serviciului de salubrizare.</w:t>
      </w:r>
      <w:bookmarkStart w:id="2" w:name="_Toc167280812"/>
    </w:p>
    <w:p w14:paraId="6DFF29EC" w14:textId="77777777" w:rsidR="009A34F7" w:rsidRPr="00AD525B" w:rsidRDefault="009A34F7" w:rsidP="009A34F7">
      <w:pPr>
        <w:keepNext w:val="0"/>
        <w:keepLines w:val="0"/>
        <w:widowControl w:val="0"/>
        <w:spacing w:after="0"/>
        <w:contextualSpacing/>
        <w:rPr>
          <w:sz w:val="24"/>
          <w:szCs w:val="24"/>
        </w:rPr>
      </w:pPr>
    </w:p>
    <w:p w14:paraId="70F8305A" w14:textId="77777777" w:rsidR="009A34F7" w:rsidRPr="00AD525B" w:rsidRDefault="009A34F7" w:rsidP="009A34F7">
      <w:pPr>
        <w:keepNext w:val="0"/>
        <w:keepLines w:val="0"/>
        <w:widowControl w:val="0"/>
        <w:spacing w:after="0"/>
        <w:contextualSpacing/>
        <w:rPr>
          <w:b/>
          <w:sz w:val="24"/>
          <w:szCs w:val="24"/>
        </w:rPr>
      </w:pPr>
      <w:r w:rsidRPr="00AD525B">
        <w:rPr>
          <w:b/>
          <w:sz w:val="24"/>
          <w:szCs w:val="24"/>
        </w:rPr>
        <w:t>CAPITOLUL II</w:t>
      </w:r>
    </w:p>
    <w:p w14:paraId="7C63E301" w14:textId="77777777" w:rsidR="009A34F7" w:rsidRPr="00AD525B" w:rsidRDefault="009A34F7" w:rsidP="009A34F7">
      <w:pPr>
        <w:keepNext w:val="0"/>
        <w:keepLines w:val="0"/>
        <w:widowControl w:val="0"/>
        <w:spacing w:after="0"/>
        <w:contextualSpacing/>
        <w:rPr>
          <w:b/>
          <w:sz w:val="24"/>
          <w:szCs w:val="24"/>
        </w:rPr>
      </w:pPr>
      <w:r w:rsidRPr="00AD525B">
        <w:rPr>
          <w:b/>
          <w:sz w:val="24"/>
          <w:szCs w:val="24"/>
        </w:rPr>
        <w:t>Cerințe organizatorice minimale</w:t>
      </w:r>
      <w:bookmarkStart w:id="3" w:name="_Toc167280813"/>
      <w:bookmarkEnd w:id="2"/>
    </w:p>
    <w:p w14:paraId="1F089660" w14:textId="77777777" w:rsidR="009A34F7" w:rsidRPr="00AD525B" w:rsidRDefault="009A34F7" w:rsidP="009A34F7">
      <w:pPr>
        <w:keepNext w:val="0"/>
        <w:keepLines w:val="0"/>
        <w:widowControl w:val="0"/>
        <w:spacing w:after="0"/>
        <w:contextualSpacing/>
        <w:rPr>
          <w:b/>
          <w:sz w:val="24"/>
          <w:szCs w:val="24"/>
        </w:rPr>
      </w:pPr>
    </w:p>
    <w:p w14:paraId="277DA1D7" w14:textId="77777777" w:rsidR="009A34F7" w:rsidRPr="00AD525B" w:rsidRDefault="009A34F7" w:rsidP="009A34F7">
      <w:pPr>
        <w:keepNext w:val="0"/>
        <w:keepLines w:val="0"/>
        <w:widowControl w:val="0"/>
        <w:spacing w:after="0"/>
        <w:contextualSpacing/>
        <w:jc w:val="center"/>
        <w:rPr>
          <w:b/>
          <w:sz w:val="24"/>
          <w:szCs w:val="24"/>
        </w:rPr>
      </w:pPr>
      <w:r w:rsidRPr="00AD525B">
        <w:rPr>
          <w:b/>
          <w:sz w:val="24"/>
          <w:szCs w:val="24"/>
        </w:rPr>
        <w:t>SECȚIUNEA 1</w:t>
      </w:r>
    </w:p>
    <w:p w14:paraId="7874565F" w14:textId="4FE89C22" w:rsidR="001460FB" w:rsidRPr="00AD525B" w:rsidRDefault="009A34F7" w:rsidP="00EA7EE8">
      <w:pPr>
        <w:keepNext w:val="0"/>
        <w:keepLines w:val="0"/>
        <w:widowControl w:val="0"/>
        <w:spacing w:after="0"/>
        <w:contextualSpacing/>
        <w:jc w:val="center"/>
        <w:rPr>
          <w:b/>
          <w:sz w:val="24"/>
          <w:szCs w:val="24"/>
        </w:rPr>
      </w:pPr>
      <w:r w:rsidRPr="00AD525B">
        <w:rPr>
          <w:b/>
          <w:sz w:val="24"/>
          <w:szCs w:val="24"/>
        </w:rPr>
        <w:t>Obligații de serviciu public în prestarea serviciului și operarea infrastructurii aferente acestuia</w:t>
      </w:r>
      <w:bookmarkEnd w:id="3"/>
    </w:p>
    <w:p w14:paraId="56250EDC" w14:textId="77777777" w:rsidR="001B14DB" w:rsidRPr="00AD525B" w:rsidRDefault="001B14DB" w:rsidP="001B14DB">
      <w:pPr>
        <w:keepNext w:val="0"/>
        <w:keepLines w:val="0"/>
        <w:widowControl w:val="0"/>
        <w:numPr>
          <w:ilvl w:val="0"/>
          <w:numId w:val="2"/>
        </w:numPr>
        <w:spacing w:after="0"/>
        <w:ind w:left="0"/>
        <w:contextualSpacing/>
        <w:rPr>
          <w:sz w:val="24"/>
          <w:szCs w:val="24"/>
        </w:rPr>
      </w:pPr>
      <w:bookmarkStart w:id="4" w:name="_Toc167280814"/>
      <w:r w:rsidRPr="00AD525B">
        <w:rPr>
          <w:sz w:val="24"/>
          <w:szCs w:val="24"/>
        </w:rPr>
        <w:t>- Operatorul are următoarele obligații de serviciu public:</w:t>
      </w:r>
    </w:p>
    <w:p w14:paraId="66B8025C"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prestarea activităților de salubrizare cu respectarea legislației, normelor, prescripțiilor și regulamentelor privind securitatea și sănătatea în muncă, situațiile de urgență, gospodărirea apelor, protecția mediului, urmărirea comportării construcțiilor în timpul exploatării, precum și cu respectarea tuturor obligațiilor sale care îi revin conform legii și pe care și le-a asumat prin contractul de delegare a gestiunii;</w:t>
      </w:r>
    </w:p>
    <w:p w14:paraId="3C3F679A"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exploatarea, întreținerea și reparația instalațiilor și utilajelor cu personal propriu și/sau autorizat, în funcție de complexitatea instalației și de specificul locului de muncă;</w:t>
      </w:r>
    </w:p>
    <w:p w14:paraId="6776532A"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elaborarea planurilor anuale de revizii și reparații executate cu forțe proprii și cu terți;</w:t>
      </w:r>
    </w:p>
    <w:p w14:paraId="41615264"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ținerea evidenței orelor de funcționare a autospecialelor, instalațiilor și utilajelor;</w:t>
      </w:r>
    </w:p>
    <w:p w14:paraId="4DA2A1E4"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 xml:space="preserve">asigurarea personalului necesar pentru prestarea activităților asumate prin contractul de delegare </w:t>
      </w:r>
    </w:p>
    <w:p w14:paraId="73298051"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asigurarea conducerii operative prin dispecerat, la solicitarea scrisă a delegatarului și cu recunoașterea costurilor aferente în tarif; deținerea unei dotări proprii cu instalații și echipamente specifice necesare pentru prestarea activităților, în condițiile stabilite prin contract sau prin hotărârea de dare în administrare;</w:t>
      </w:r>
    </w:p>
    <w:p w14:paraId="1A2C9120"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rPr>
        <w:t xml:space="preserve">aplicarea metodelor performante de management, care să conducă la reducerea costurilor de operare, inclusiv prin aplicarea procedurilor concurențiale prevăzute de normele legale în vigoare privind achizițiile publice, și să asigure totodată respectarea cerințelor specifice din legislația privind protecția mediului; </w:t>
      </w:r>
    </w:p>
    <w:p w14:paraId="3AC8291B" w14:textId="77777777" w:rsidR="001B14DB" w:rsidRPr="00AD525B" w:rsidRDefault="001B14DB" w:rsidP="001B14DB">
      <w:pPr>
        <w:keepNext w:val="0"/>
        <w:keepLines w:val="0"/>
        <w:widowControl w:val="0"/>
        <w:numPr>
          <w:ilvl w:val="0"/>
          <w:numId w:val="7"/>
        </w:numPr>
        <w:tabs>
          <w:tab w:val="left" w:pos="284"/>
        </w:tabs>
        <w:spacing w:after="0"/>
        <w:ind w:left="0" w:firstLine="360"/>
        <w:rPr>
          <w:sz w:val="24"/>
          <w:szCs w:val="24"/>
        </w:rPr>
      </w:pPr>
      <w:r w:rsidRPr="00AD525B">
        <w:rPr>
          <w:sz w:val="24"/>
          <w:szCs w:val="24"/>
          <w:lang w:eastAsia="ar-SA"/>
        </w:rPr>
        <w:t>furnizarea către UAT, respectiv A.N.R.S.C., a informațiilor solicitate şi accesul la documentațiile şi la actele individuale pe baza cărora prestează serviciul de salubrizare, în condițiile legii;</w:t>
      </w:r>
    </w:p>
    <w:p w14:paraId="2BDDB84B" w14:textId="77777777" w:rsidR="001B14DB" w:rsidRPr="00AD525B" w:rsidRDefault="001B14DB" w:rsidP="001B14DB">
      <w:pPr>
        <w:keepNext w:val="0"/>
        <w:keepLines w:val="0"/>
        <w:widowControl w:val="0"/>
        <w:numPr>
          <w:ilvl w:val="0"/>
          <w:numId w:val="2"/>
        </w:numPr>
        <w:spacing w:after="0"/>
        <w:ind w:left="0"/>
        <w:contextualSpacing/>
        <w:rPr>
          <w:sz w:val="24"/>
          <w:szCs w:val="24"/>
        </w:rPr>
      </w:pPr>
      <w:r w:rsidRPr="00AD525B">
        <w:rPr>
          <w:sz w:val="24"/>
          <w:szCs w:val="24"/>
        </w:rPr>
        <w:t>- Prestarea activității de salubrizare se va realiza astfel încât să se asigure:</w:t>
      </w:r>
    </w:p>
    <w:p w14:paraId="73F3D3A9"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t xml:space="preserve">continuitatea activității, indiferent de anotimp, cu respectarea prevederilor contractuale; </w:t>
      </w:r>
    </w:p>
    <w:p w14:paraId="6C0BDFFF"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t>adaptarea regimului de prestare a activității la cerințele utilizatorului;</w:t>
      </w:r>
    </w:p>
    <w:p w14:paraId="1E9D1F2B"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t>verificarea calității activității prestate;</w:t>
      </w:r>
    </w:p>
    <w:p w14:paraId="0CC16CE5"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t>respectarea instrucțiunilor/procedurilor interne de prestare a activității;</w:t>
      </w:r>
    </w:p>
    <w:p w14:paraId="737B5079"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lastRenderedPageBreak/>
        <w:t>ținerea la zi a documentelor cu privire la prestarea activității;</w:t>
      </w:r>
    </w:p>
    <w:p w14:paraId="5CCB3681"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t>respectarea regulamentului serviciului de salubrizare aprobat de delegatar;</w:t>
      </w:r>
    </w:p>
    <w:p w14:paraId="7AF6D923"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t>prestarea activității pe baza principiilor de eficiență economică;</w:t>
      </w:r>
    </w:p>
    <w:p w14:paraId="6AF51198" w14:textId="77777777" w:rsidR="001B14DB" w:rsidRPr="00AD525B" w:rsidRDefault="001B14DB" w:rsidP="001B14DB">
      <w:pPr>
        <w:keepNext w:val="0"/>
        <w:keepLines w:val="0"/>
        <w:widowControl w:val="0"/>
        <w:numPr>
          <w:ilvl w:val="0"/>
          <w:numId w:val="8"/>
        </w:numPr>
        <w:spacing w:after="0"/>
        <w:contextualSpacing/>
        <w:rPr>
          <w:sz w:val="24"/>
          <w:szCs w:val="24"/>
        </w:rPr>
      </w:pPr>
      <w:r w:rsidRPr="00AD525B">
        <w:rPr>
          <w:sz w:val="24"/>
          <w:szCs w:val="24"/>
        </w:rPr>
        <w:t>reînnoirea parcului auto, în condițiile prevăzute în contractul de delegare;</w:t>
      </w:r>
    </w:p>
    <w:p w14:paraId="56B0D40D" w14:textId="77777777" w:rsidR="001B14DB" w:rsidRPr="00AD525B" w:rsidRDefault="001B14DB" w:rsidP="001B14DB">
      <w:pPr>
        <w:keepNext w:val="0"/>
        <w:keepLines w:val="0"/>
        <w:widowControl w:val="0"/>
        <w:numPr>
          <w:ilvl w:val="0"/>
          <w:numId w:val="8"/>
        </w:numPr>
        <w:spacing w:after="0"/>
        <w:ind w:left="0" w:firstLine="360"/>
        <w:contextualSpacing/>
        <w:rPr>
          <w:sz w:val="24"/>
          <w:szCs w:val="24"/>
        </w:rPr>
      </w:pPr>
      <w:r w:rsidRPr="00AD525B">
        <w:rPr>
          <w:sz w:val="24"/>
          <w:szCs w:val="24"/>
        </w:rPr>
        <w:t xml:space="preserve">îndeplinirea indicatorilor de performanță corelați cu țintele/obiectivele asumate la nivel național, precum și a indicatorilor de performanță privind calitatea serviciului, aprobați de delegatar; </w:t>
      </w:r>
    </w:p>
    <w:p w14:paraId="58C3DCD9" w14:textId="77777777" w:rsidR="001B14DB" w:rsidRPr="00AD525B" w:rsidRDefault="001B14DB" w:rsidP="001B14DB">
      <w:pPr>
        <w:keepNext w:val="0"/>
        <w:keepLines w:val="0"/>
        <w:widowControl w:val="0"/>
        <w:numPr>
          <w:ilvl w:val="0"/>
          <w:numId w:val="8"/>
        </w:numPr>
        <w:spacing w:after="0"/>
        <w:ind w:left="0" w:firstLine="360"/>
        <w:contextualSpacing/>
        <w:rPr>
          <w:sz w:val="24"/>
          <w:szCs w:val="24"/>
        </w:rPr>
      </w:pPr>
      <w:r w:rsidRPr="00AD525B">
        <w:rPr>
          <w:sz w:val="24"/>
          <w:szCs w:val="24"/>
        </w:rPr>
        <w:t>asigurarea, pe toată durata de executare a activității, de personal calificat și în număr suficient.</w:t>
      </w:r>
    </w:p>
    <w:p w14:paraId="6CFC60C6" w14:textId="77777777" w:rsidR="001B14DB" w:rsidRPr="00AD525B" w:rsidRDefault="001B14DB" w:rsidP="001B14DB">
      <w:pPr>
        <w:keepNext w:val="0"/>
        <w:keepLines w:val="0"/>
        <w:widowControl w:val="0"/>
        <w:numPr>
          <w:ilvl w:val="0"/>
          <w:numId w:val="2"/>
        </w:numPr>
        <w:spacing w:after="0"/>
        <w:ind w:left="0"/>
        <w:contextualSpacing/>
        <w:rPr>
          <w:sz w:val="24"/>
          <w:szCs w:val="24"/>
        </w:rPr>
      </w:pPr>
      <w:r w:rsidRPr="00AD525B">
        <w:rPr>
          <w:sz w:val="24"/>
          <w:szCs w:val="24"/>
        </w:rPr>
        <w:t>- Obligațiile și răspunderile personalului operativ al operatorului sunt cuprinse în Regulamentul serviciului.</w:t>
      </w:r>
      <w:r w:rsidRPr="00AD525B">
        <w:rPr>
          <w:color w:val="FF0000"/>
          <w:sz w:val="24"/>
          <w:szCs w:val="24"/>
        </w:rPr>
        <w:t xml:space="preserve"> </w:t>
      </w:r>
    </w:p>
    <w:p w14:paraId="53FC83BD" w14:textId="77777777" w:rsidR="001460FB" w:rsidRPr="00AD525B" w:rsidRDefault="001460FB" w:rsidP="001460FB">
      <w:pPr>
        <w:pStyle w:val="nrarticolo"/>
        <w:numPr>
          <w:ilvl w:val="0"/>
          <w:numId w:val="0"/>
        </w:numPr>
        <w:spacing w:after="0" w:line="240" w:lineRule="auto"/>
      </w:pPr>
    </w:p>
    <w:p w14:paraId="54227A0A" w14:textId="77777777" w:rsidR="001C333E" w:rsidRPr="00AD525B" w:rsidRDefault="001C333E" w:rsidP="001C333E">
      <w:pPr>
        <w:keepNext w:val="0"/>
        <w:keepLines w:val="0"/>
        <w:widowControl w:val="0"/>
        <w:spacing w:after="0"/>
        <w:contextualSpacing/>
        <w:jc w:val="center"/>
        <w:rPr>
          <w:b/>
          <w:sz w:val="24"/>
          <w:szCs w:val="24"/>
        </w:rPr>
      </w:pPr>
      <w:bookmarkStart w:id="5" w:name="_Toc167280815"/>
      <w:bookmarkEnd w:id="4"/>
      <w:r w:rsidRPr="00AD525B">
        <w:rPr>
          <w:b/>
          <w:sz w:val="24"/>
          <w:szCs w:val="24"/>
        </w:rPr>
        <w:t>SECȚIUNEA a 2-a</w:t>
      </w:r>
    </w:p>
    <w:p w14:paraId="191C793A" w14:textId="59763F18" w:rsidR="001C333E" w:rsidRPr="00AD525B" w:rsidRDefault="001C333E" w:rsidP="001C333E">
      <w:pPr>
        <w:keepNext w:val="0"/>
        <w:keepLines w:val="0"/>
        <w:widowControl w:val="0"/>
        <w:spacing w:after="0"/>
        <w:contextualSpacing/>
        <w:jc w:val="center"/>
        <w:rPr>
          <w:b/>
          <w:bCs/>
          <w:sz w:val="24"/>
          <w:szCs w:val="24"/>
        </w:rPr>
      </w:pPr>
      <w:r w:rsidRPr="00AD525B">
        <w:rPr>
          <w:b/>
          <w:bCs/>
          <w:sz w:val="24"/>
          <w:szCs w:val="24"/>
        </w:rPr>
        <w:t>Cerințe generale privind operarea și întreținerea stațiilor/instal</w:t>
      </w:r>
      <w:r w:rsidR="00EA7EE8" w:rsidRPr="00AD525B">
        <w:rPr>
          <w:b/>
          <w:bCs/>
          <w:sz w:val="24"/>
          <w:szCs w:val="24"/>
        </w:rPr>
        <w:t>ațiilor de tratare a deșeurilor</w:t>
      </w:r>
    </w:p>
    <w:p w14:paraId="74636B73" w14:textId="387415F9"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xml:space="preserve">- Toate bunurile </w:t>
      </w:r>
      <w:r w:rsidR="00F3342E">
        <w:rPr>
          <w:sz w:val="24"/>
          <w:szCs w:val="24"/>
        </w:rPr>
        <w:t>concesionate operatorului</w:t>
      </w:r>
      <w:r w:rsidRPr="00AD525B">
        <w:rPr>
          <w:sz w:val="24"/>
          <w:szCs w:val="24"/>
        </w:rPr>
        <w:t xml:space="preserve"> de</w:t>
      </w:r>
      <w:r w:rsidR="00F3342E">
        <w:rPr>
          <w:sz w:val="24"/>
          <w:szCs w:val="24"/>
        </w:rPr>
        <w:t xml:space="preserve"> către</w:t>
      </w:r>
      <w:r w:rsidRPr="00AD525B">
        <w:rPr>
          <w:sz w:val="24"/>
          <w:szCs w:val="24"/>
        </w:rPr>
        <w:t xml:space="preserve"> </w:t>
      </w:r>
      <w:r w:rsidR="00F3342E">
        <w:rPr>
          <w:sz w:val="24"/>
          <w:szCs w:val="24"/>
        </w:rPr>
        <w:t>Municipiul Sfântu Gheorghe</w:t>
      </w:r>
      <w:r w:rsidRPr="00AD525B">
        <w:rPr>
          <w:sz w:val="24"/>
          <w:szCs w:val="24"/>
        </w:rPr>
        <w:t xml:space="preserve"> trebuie exploatate în condiții de siguranță în funcționare, cu respectarea prevederilor din Manualele/Instrucțiunile de operare și întreținere, din prescripțiile/specificațiile tehnice aferente instalațiilor, echipamentelor și utilajelor utilizate, precum și a legislației privind protecția mediului, securitatea și sănătatea în muncă.</w:t>
      </w:r>
    </w:p>
    <w:p w14:paraId="251E22A0"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Operatorul va monitoriza factorii de mediu și va îndeplini cerințele privind respectarea condițiilor de protecție a mediului stabilite prin autorizații și orice altă cerință suplimentară impusă de o autoritate competentă privind exploatarea în regim normal a obiectivelor.</w:t>
      </w:r>
    </w:p>
    <w:p w14:paraId="102313BE"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Operatorul va constitui un stoc suficient de piese de rezervă și consumabile pentru a asigura funcționarea neîntreruptă și continuă a activității.  Operatorul va completa toate piesele de rezervă și consumabilele imediat după ce acestea au fost date în folosință.</w:t>
      </w:r>
    </w:p>
    <w:p w14:paraId="2CB91BAB"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Operatorul va asigura inspecții regulate ale obiectivelor/instalațiilor și va acționa imediat pentru reparare în caz că se identifică deteriorări sau riscul de producere a unor incidente/avarii. Operatorul va reabilita imediat instalațiile sau va înlocui orice echipament sau componentă sau orice vehicul necesar pentru operare, pe propria cheltuială, în baza unei notificări transmise delegatarului și al acceptului acestuia cu privire la costurile aferente, urmând ca respectivele costuri să fie recunoscute în tarif la solicitarea de modificare a tarifului.</w:t>
      </w:r>
    </w:p>
    <w:p w14:paraId="54673913"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Întreținerea va fi executată numai în conformitate cu Manualele/Instrucțiunile de operare și întreținere puse la dispoziție de către delegatar sau producător. Întreținerea trebuie să fie asigurată într-o manieră pro-activă, astfel încât să se întreprindă acțiuni preventive înainte sa fie necesare reparații majore.</w:t>
      </w:r>
    </w:p>
    <w:p w14:paraId="17057275"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Întreținerea curentă a echipamentelor și instalațiilor va fi asigurată de personalul de exploatare. Reparațiile majore și reparațiile generale pot fi efectuate și de către companii specializate.</w:t>
      </w:r>
    </w:p>
    <w:p w14:paraId="4704C334"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Operatorul va răspunde de plata tuturor cheltuielilor și costurilor asociate întreținerii și utilizării clădirilor, a instalațiilor și a utilităților concesionate/date în administrare.</w:t>
      </w:r>
    </w:p>
    <w:p w14:paraId="1CC16D6C"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Toate lucrările de întreținere și reparații vor avea în vedere protecția mediului. Se va acorda o atenție deosebita manipulării combustibililor, lubrifianților și a solvenților pentru a preveni vărsarea acestora și infiltrarea lor în sol.</w:t>
      </w:r>
    </w:p>
    <w:p w14:paraId="438F7F4F"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xml:space="preserve">- Levigatul, precum și apa provenită din spălarea autospecialelor și recipientelor de colectare a deșeurilor, vor fi direcționate </w:t>
      </w:r>
      <w:bookmarkStart w:id="6" w:name="_Hlk177725408"/>
      <w:r w:rsidRPr="00AD525B">
        <w:rPr>
          <w:sz w:val="24"/>
          <w:szCs w:val="24"/>
        </w:rPr>
        <w:t>prin sistemul de canalizare către stația de epurare sau, după caz, către sistemul de colectare a levigatului în vederea tratării</w:t>
      </w:r>
      <w:bookmarkEnd w:id="6"/>
      <w:r w:rsidRPr="00AD525B">
        <w:rPr>
          <w:sz w:val="24"/>
          <w:szCs w:val="24"/>
        </w:rPr>
        <w:t>, conform Manualului/Instrucțiunilor de operare al instalației.</w:t>
      </w:r>
    </w:p>
    <w:p w14:paraId="7313C094"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Operatorul va asigura realizarea tratamentelor de dezinsecție, dezinfecție și deratizare la obiectivele concesionate.</w:t>
      </w:r>
    </w:p>
    <w:p w14:paraId="57CFE786"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lastRenderedPageBreak/>
        <w:t>- Operatorul va încheia, în nume propriu, contracte cu furnizorii de utilități, după cum este necesar pentru buna funcționare a activității.</w:t>
      </w:r>
    </w:p>
    <w:p w14:paraId="5DF1DFF6"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rPr>
          <w:sz w:val="24"/>
          <w:szCs w:val="24"/>
        </w:rPr>
        <w:t xml:space="preserve">- Asigurarea unei noi utilități, precum și renunțarea la o utilitate existentă care deservește obiectivul/instalația, față de momentul semnării contractului va putea fi realizată de către operator numai cu acordul prealabil al delegatarului. </w:t>
      </w:r>
    </w:p>
    <w:p w14:paraId="2329C9DE" w14:textId="77777777" w:rsidR="001C333E" w:rsidRPr="00AD525B" w:rsidRDefault="001C333E" w:rsidP="001C333E">
      <w:pPr>
        <w:keepNext w:val="0"/>
        <w:keepLines w:val="0"/>
        <w:widowControl w:val="0"/>
        <w:numPr>
          <w:ilvl w:val="0"/>
          <w:numId w:val="2"/>
        </w:numPr>
        <w:spacing w:after="0"/>
        <w:ind w:left="0"/>
        <w:contextualSpacing/>
        <w:rPr>
          <w:sz w:val="24"/>
          <w:szCs w:val="24"/>
        </w:rPr>
      </w:pPr>
      <w:r w:rsidRPr="00AD525B">
        <w:t xml:space="preserve">- </w:t>
      </w:r>
      <w:r w:rsidRPr="00AD525B">
        <w:rPr>
          <w:sz w:val="24"/>
          <w:szCs w:val="24"/>
        </w:rPr>
        <w:t xml:space="preserve">Operatorul va asigura personalul necesar desfășurării activității. </w:t>
      </w:r>
    </w:p>
    <w:p w14:paraId="625CB465" w14:textId="2EFD0636" w:rsidR="009B2796" w:rsidRPr="00AD525B" w:rsidRDefault="009B2796" w:rsidP="009B2796">
      <w:pPr>
        <w:keepNext w:val="0"/>
        <w:keepLines w:val="0"/>
        <w:widowControl w:val="0"/>
        <w:spacing w:after="0"/>
        <w:contextualSpacing/>
      </w:pPr>
      <w:bookmarkStart w:id="7" w:name="_Toc167280816"/>
      <w:bookmarkEnd w:id="5"/>
    </w:p>
    <w:p w14:paraId="19816973" w14:textId="77777777" w:rsidR="009B2796" w:rsidRPr="00AD525B" w:rsidRDefault="009B2796" w:rsidP="009B2796">
      <w:pPr>
        <w:keepNext w:val="0"/>
        <w:keepLines w:val="0"/>
        <w:widowControl w:val="0"/>
        <w:spacing w:after="0"/>
        <w:contextualSpacing/>
        <w:jc w:val="center"/>
        <w:rPr>
          <w:b/>
          <w:sz w:val="24"/>
          <w:szCs w:val="24"/>
        </w:rPr>
      </w:pPr>
      <w:r w:rsidRPr="00AD525B">
        <w:rPr>
          <w:b/>
          <w:sz w:val="24"/>
          <w:szCs w:val="24"/>
        </w:rPr>
        <w:t>SECȚIUNEA a 3-a</w:t>
      </w:r>
    </w:p>
    <w:p w14:paraId="50E0F8A5" w14:textId="35D57568" w:rsidR="009B2796" w:rsidRPr="00AD525B" w:rsidRDefault="009B2796" w:rsidP="009B2796">
      <w:pPr>
        <w:keepNext w:val="0"/>
        <w:keepLines w:val="0"/>
        <w:widowControl w:val="0"/>
        <w:spacing w:after="0"/>
        <w:contextualSpacing/>
        <w:jc w:val="center"/>
        <w:rPr>
          <w:b/>
          <w:bCs/>
          <w:sz w:val="24"/>
          <w:szCs w:val="24"/>
        </w:rPr>
      </w:pPr>
      <w:r w:rsidRPr="00AD525B">
        <w:rPr>
          <w:b/>
          <w:bCs/>
          <w:sz w:val="24"/>
          <w:szCs w:val="24"/>
        </w:rPr>
        <w:t>Aut</w:t>
      </w:r>
      <w:r w:rsidR="00EA7EE8" w:rsidRPr="00AD525B">
        <w:rPr>
          <w:b/>
          <w:bCs/>
          <w:sz w:val="24"/>
          <w:szCs w:val="24"/>
        </w:rPr>
        <w:t>orizații și licențe</w:t>
      </w:r>
    </w:p>
    <w:p w14:paraId="61AFA662" w14:textId="77777777" w:rsidR="009B2796" w:rsidRPr="00AD525B" w:rsidRDefault="009B2796" w:rsidP="009B2796">
      <w:pPr>
        <w:keepNext w:val="0"/>
        <w:keepLines w:val="0"/>
        <w:widowControl w:val="0"/>
        <w:numPr>
          <w:ilvl w:val="0"/>
          <w:numId w:val="2"/>
        </w:numPr>
        <w:spacing w:after="0"/>
        <w:ind w:left="0"/>
        <w:contextualSpacing/>
        <w:rPr>
          <w:sz w:val="24"/>
          <w:szCs w:val="24"/>
        </w:rPr>
      </w:pPr>
      <w:r w:rsidRPr="00AD525B">
        <w:rPr>
          <w:sz w:val="24"/>
          <w:szCs w:val="24"/>
        </w:rPr>
        <w:t>-Operatorul va obține și menține valabile pe toată perioada prestării activității:</w:t>
      </w:r>
    </w:p>
    <w:p w14:paraId="2A8EF2A4" w14:textId="502C582E" w:rsidR="009B2796" w:rsidRPr="00AD525B" w:rsidRDefault="009B2796" w:rsidP="009B2796">
      <w:pPr>
        <w:keepNext w:val="0"/>
        <w:keepLines w:val="0"/>
        <w:widowControl w:val="0"/>
        <w:numPr>
          <w:ilvl w:val="0"/>
          <w:numId w:val="9"/>
        </w:numPr>
        <w:spacing w:after="0"/>
        <w:ind w:left="0" w:firstLine="360"/>
        <w:contextualSpacing/>
        <w:rPr>
          <w:sz w:val="24"/>
          <w:szCs w:val="24"/>
        </w:rPr>
      </w:pPr>
      <w:r w:rsidRPr="00AD525B">
        <w:rPr>
          <w:sz w:val="24"/>
          <w:szCs w:val="24"/>
        </w:rPr>
        <w:t>licențele necesare pentru prestarea activităților specifice serviciului de salubrizare eliberate de A.N.R.S.C., în conformitate cu prevederile legale în vigoare;</w:t>
      </w:r>
    </w:p>
    <w:p w14:paraId="48FF4CC7" w14:textId="77777777" w:rsidR="009B2796" w:rsidRPr="00AD525B" w:rsidRDefault="009B2796" w:rsidP="009B2796">
      <w:pPr>
        <w:keepNext w:val="0"/>
        <w:keepLines w:val="0"/>
        <w:widowControl w:val="0"/>
        <w:numPr>
          <w:ilvl w:val="0"/>
          <w:numId w:val="9"/>
        </w:numPr>
        <w:spacing w:after="0"/>
        <w:ind w:left="0" w:firstLine="360"/>
        <w:contextualSpacing/>
        <w:rPr>
          <w:sz w:val="24"/>
          <w:szCs w:val="24"/>
        </w:rPr>
      </w:pPr>
      <w:r w:rsidRPr="00AD525B">
        <w:rPr>
          <w:sz w:val="24"/>
          <w:szCs w:val="24"/>
        </w:rPr>
        <w:t>orice alte permise, aprobări sau autorizații, inclusiv autorizația de mediu sau autorizația integrată de mediu, după caz.</w:t>
      </w:r>
    </w:p>
    <w:p w14:paraId="053147E9" w14:textId="77777777" w:rsidR="009B2796" w:rsidRPr="00AD525B" w:rsidRDefault="009B2796" w:rsidP="009B2796">
      <w:pPr>
        <w:keepNext w:val="0"/>
        <w:keepLines w:val="0"/>
        <w:widowControl w:val="0"/>
        <w:spacing w:after="0"/>
        <w:ind w:left="360"/>
        <w:contextualSpacing/>
        <w:rPr>
          <w:sz w:val="24"/>
          <w:szCs w:val="24"/>
        </w:rPr>
      </w:pPr>
    </w:p>
    <w:p w14:paraId="0E6DD01C" w14:textId="77777777" w:rsidR="00FE0041" w:rsidRPr="00AD525B" w:rsidRDefault="00FE0041" w:rsidP="00FE0041">
      <w:pPr>
        <w:keepNext w:val="0"/>
        <w:keepLines w:val="0"/>
        <w:widowControl w:val="0"/>
        <w:spacing w:after="0"/>
        <w:contextualSpacing/>
        <w:jc w:val="center"/>
        <w:rPr>
          <w:b/>
          <w:sz w:val="24"/>
          <w:szCs w:val="24"/>
        </w:rPr>
      </w:pPr>
      <w:bookmarkStart w:id="8" w:name="_Toc167280818"/>
      <w:bookmarkEnd w:id="7"/>
      <w:r w:rsidRPr="00AD525B">
        <w:rPr>
          <w:b/>
          <w:sz w:val="24"/>
          <w:szCs w:val="24"/>
        </w:rPr>
        <w:t>SECȚIUNEA a 4-a</w:t>
      </w:r>
    </w:p>
    <w:p w14:paraId="2C8F2466" w14:textId="23075A58" w:rsidR="0034799C" w:rsidRPr="00AD525B" w:rsidRDefault="00EA7EE8" w:rsidP="00FE0041">
      <w:pPr>
        <w:keepNext w:val="0"/>
        <w:keepLines w:val="0"/>
        <w:widowControl w:val="0"/>
        <w:spacing w:after="0"/>
        <w:contextualSpacing/>
        <w:jc w:val="center"/>
        <w:rPr>
          <w:b/>
          <w:bCs/>
          <w:sz w:val="24"/>
          <w:szCs w:val="24"/>
        </w:rPr>
      </w:pPr>
      <w:r w:rsidRPr="00AD525B">
        <w:rPr>
          <w:b/>
          <w:bCs/>
          <w:sz w:val="24"/>
          <w:szCs w:val="24"/>
        </w:rPr>
        <w:t>Personal și instructaj</w:t>
      </w:r>
    </w:p>
    <w:p w14:paraId="0B2CC125"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b/>
          <w:sz w:val="24"/>
          <w:szCs w:val="24"/>
        </w:rPr>
        <w:t>- (1)</w:t>
      </w:r>
      <w:r w:rsidRPr="00AD525B">
        <w:rPr>
          <w:sz w:val="24"/>
          <w:szCs w:val="24"/>
        </w:rPr>
        <w:t xml:space="preserve"> Operatorul își va angaja propriul personal și va fi responsabil de comportamentul acestuia pe timpul desfășurării activității. Toți conducătorii auto și ceilalți angajați trebuie să dețină calificări relevante. Angajații vor fi instruiți în mod corespunzător și calificați pentru sarcinile lor, astfel încât echipamentele, instalațiile, mașinile și vehiculele utilizate să fie exploatate și întreținute în conformitate cu cerințele contractuale.</w:t>
      </w:r>
    </w:p>
    <w:p w14:paraId="3540008A" w14:textId="0F9E0EA1" w:rsidR="0006074A" w:rsidRPr="00AD525B" w:rsidRDefault="00FE0041" w:rsidP="00FE0041">
      <w:pPr>
        <w:keepNext w:val="0"/>
        <w:keepLines w:val="0"/>
        <w:widowControl w:val="0"/>
        <w:spacing w:after="0"/>
        <w:contextualSpacing/>
        <w:rPr>
          <w:sz w:val="24"/>
          <w:szCs w:val="24"/>
        </w:rPr>
      </w:pPr>
      <w:r w:rsidRPr="00AD525B">
        <w:rPr>
          <w:b/>
          <w:sz w:val="24"/>
          <w:szCs w:val="24"/>
        </w:rPr>
        <w:tab/>
        <w:t xml:space="preserve">(2) </w:t>
      </w:r>
      <w:r w:rsidRPr="00AD525B">
        <w:rPr>
          <w:sz w:val="24"/>
          <w:szCs w:val="24"/>
        </w:rPr>
        <w:t>Personalul cheie obligatoriu a face parte</w:t>
      </w:r>
      <w:r w:rsidR="002B3A90" w:rsidRPr="00AD525B">
        <w:rPr>
          <w:sz w:val="24"/>
          <w:szCs w:val="24"/>
        </w:rPr>
        <w:t xml:space="preserve"> din echipa operatorului este:</w:t>
      </w:r>
    </w:p>
    <w:tbl>
      <w:tblPr>
        <w:tblW w:w="9067" w:type="dxa"/>
        <w:tblLook w:val="04A0" w:firstRow="1" w:lastRow="0" w:firstColumn="1" w:lastColumn="0" w:noHBand="0" w:noVBand="1"/>
      </w:tblPr>
      <w:tblGrid>
        <w:gridCol w:w="6799"/>
        <w:gridCol w:w="2268"/>
      </w:tblGrid>
      <w:tr w:rsidR="00561720" w:rsidRPr="00AD525B" w14:paraId="618CF133" w14:textId="77777777" w:rsidTr="002B3A90">
        <w:trPr>
          <w:trHeight w:val="300"/>
        </w:trPr>
        <w:tc>
          <w:tcPr>
            <w:tcW w:w="6799" w:type="dxa"/>
            <w:tcBorders>
              <w:top w:val="single" w:sz="4" w:space="0" w:color="auto"/>
              <w:left w:val="single" w:sz="4" w:space="0" w:color="auto"/>
              <w:bottom w:val="single" w:sz="4" w:space="0" w:color="auto"/>
              <w:right w:val="nil"/>
            </w:tcBorders>
            <w:shd w:val="clear" w:color="auto" w:fill="auto"/>
            <w:hideMark/>
          </w:tcPr>
          <w:p w14:paraId="185C25AF" w14:textId="782614B8"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Șofer autocamion de mare tonaj</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FE125" w14:textId="77777777"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10</w:t>
            </w:r>
          </w:p>
        </w:tc>
      </w:tr>
      <w:tr w:rsidR="00561720" w:rsidRPr="00AD525B" w14:paraId="417F7B4F" w14:textId="77777777" w:rsidTr="002B3A90">
        <w:trPr>
          <w:trHeight w:val="300"/>
        </w:trPr>
        <w:tc>
          <w:tcPr>
            <w:tcW w:w="6799" w:type="dxa"/>
            <w:tcBorders>
              <w:top w:val="single" w:sz="4" w:space="0" w:color="auto"/>
              <w:left w:val="single" w:sz="4" w:space="0" w:color="auto"/>
              <w:bottom w:val="single" w:sz="4" w:space="0" w:color="auto"/>
              <w:right w:val="nil"/>
            </w:tcBorders>
            <w:shd w:val="clear" w:color="auto" w:fill="auto"/>
            <w:hideMark/>
          </w:tcPr>
          <w:p w14:paraId="060C1599" w14:textId="5CE5FD80"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Muncitor de salubritate</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8AC39F" w14:textId="77777777"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72</w:t>
            </w:r>
          </w:p>
        </w:tc>
      </w:tr>
      <w:tr w:rsidR="00561720" w:rsidRPr="00AD525B" w14:paraId="2D1C42A5" w14:textId="77777777" w:rsidTr="002B3A90">
        <w:trPr>
          <w:trHeight w:val="300"/>
        </w:trPr>
        <w:tc>
          <w:tcPr>
            <w:tcW w:w="6799" w:type="dxa"/>
            <w:tcBorders>
              <w:top w:val="single" w:sz="4" w:space="0" w:color="auto"/>
              <w:left w:val="single" w:sz="4" w:space="0" w:color="auto"/>
              <w:bottom w:val="single" w:sz="4" w:space="0" w:color="auto"/>
              <w:right w:val="nil"/>
            </w:tcBorders>
            <w:shd w:val="clear" w:color="auto" w:fill="auto"/>
            <w:hideMark/>
          </w:tcPr>
          <w:p w14:paraId="4EEE672D" w14:textId="3B0391D5"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Șef echipă</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9E894" w14:textId="77777777"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4</w:t>
            </w:r>
          </w:p>
        </w:tc>
      </w:tr>
      <w:tr w:rsidR="00561720" w:rsidRPr="00AD525B" w14:paraId="31BDB207" w14:textId="77777777" w:rsidTr="002B3A90">
        <w:trPr>
          <w:trHeight w:val="300"/>
        </w:trPr>
        <w:tc>
          <w:tcPr>
            <w:tcW w:w="6799" w:type="dxa"/>
            <w:tcBorders>
              <w:top w:val="single" w:sz="4" w:space="0" w:color="auto"/>
              <w:left w:val="single" w:sz="4" w:space="0" w:color="auto"/>
              <w:bottom w:val="single" w:sz="4" w:space="0" w:color="auto"/>
              <w:right w:val="nil"/>
            </w:tcBorders>
            <w:shd w:val="clear" w:color="auto" w:fill="auto"/>
            <w:hideMark/>
          </w:tcPr>
          <w:p w14:paraId="744644D5" w14:textId="4517AF89"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Funcționar administrativ</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8825C" w14:textId="77777777" w:rsidR="00561720" w:rsidRPr="00AD525B" w:rsidRDefault="00561720" w:rsidP="00561720">
            <w:pPr>
              <w:keepNext w:val="0"/>
              <w:keepLines w:val="0"/>
              <w:spacing w:after="0"/>
              <w:jc w:val="center"/>
              <w:rPr>
                <w:bCs/>
                <w:color w:val="000000"/>
                <w:sz w:val="24"/>
                <w:szCs w:val="24"/>
                <w:lang w:eastAsia="ro-RO"/>
              </w:rPr>
            </w:pPr>
            <w:r w:rsidRPr="00AD525B">
              <w:rPr>
                <w:bCs/>
                <w:color w:val="000000"/>
                <w:sz w:val="24"/>
                <w:szCs w:val="24"/>
                <w:lang w:eastAsia="ro-RO"/>
              </w:rPr>
              <w:t>4</w:t>
            </w:r>
          </w:p>
        </w:tc>
      </w:tr>
      <w:tr w:rsidR="00561720" w:rsidRPr="00AD525B" w14:paraId="090C8238" w14:textId="77777777" w:rsidTr="002B3A90">
        <w:trPr>
          <w:trHeight w:val="300"/>
        </w:trPr>
        <w:tc>
          <w:tcPr>
            <w:tcW w:w="6799" w:type="dxa"/>
            <w:tcBorders>
              <w:top w:val="single" w:sz="4" w:space="0" w:color="auto"/>
              <w:left w:val="single" w:sz="4" w:space="0" w:color="auto"/>
              <w:bottom w:val="single" w:sz="4" w:space="0" w:color="auto"/>
              <w:right w:val="nil"/>
            </w:tcBorders>
            <w:shd w:val="clear" w:color="auto" w:fill="auto"/>
            <w:noWrap/>
            <w:vAlign w:val="bottom"/>
            <w:hideMark/>
          </w:tcPr>
          <w:p w14:paraId="10AC3305" w14:textId="77777777" w:rsidR="00561720" w:rsidRPr="00AD525B" w:rsidRDefault="00561720" w:rsidP="00561720">
            <w:pPr>
              <w:keepNext w:val="0"/>
              <w:keepLines w:val="0"/>
              <w:spacing w:after="0"/>
              <w:jc w:val="center"/>
              <w:rPr>
                <w:b/>
                <w:bCs/>
                <w:color w:val="000000"/>
                <w:sz w:val="24"/>
                <w:szCs w:val="24"/>
                <w:lang w:eastAsia="ro-RO"/>
              </w:rPr>
            </w:pPr>
            <w:r w:rsidRPr="00AD525B">
              <w:rPr>
                <w:b/>
                <w:bCs/>
                <w:color w:val="000000"/>
                <w:sz w:val="24"/>
                <w:szCs w:val="24"/>
                <w:lang w:eastAsia="ro-RO"/>
              </w:rPr>
              <w:t>Total</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33F64046" w14:textId="77777777" w:rsidR="00561720" w:rsidRPr="00AD525B" w:rsidRDefault="00561720" w:rsidP="00561720">
            <w:pPr>
              <w:keepNext w:val="0"/>
              <w:keepLines w:val="0"/>
              <w:spacing w:after="0"/>
              <w:jc w:val="center"/>
              <w:rPr>
                <w:b/>
                <w:bCs/>
                <w:color w:val="000000"/>
                <w:sz w:val="24"/>
                <w:szCs w:val="24"/>
                <w:lang w:eastAsia="ro-RO"/>
              </w:rPr>
            </w:pPr>
            <w:r w:rsidRPr="00AD525B">
              <w:rPr>
                <w:b/>
                <w:bCs/>
                <w:color w:val="000000"/>
                <w:sz w:val="24"/>
                <w:szCs w:val="24"/>
                <w:lang w:eastAsia="ro-RO"/>
              </w:rPr>
              <w:t>90</w:t>
            </w:r>
          </w:p>
        </w:tc>
      </w:tr>
    </w:tbl>
    <w:p w14:paraId="1AAF74BF"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sz w:val="24"/>
          <w:szCs w:val="24"/>
        </w:rPr>
        <w:t>- Pe toată durata derulării contractului de delegare, operatorul are obligația să prezinte, la solicitarea delegatarului, lista nominală cu personalul angajat pentru prestarea activităților de salubrizare, pe categorii de personal, cu specificarea specializărilor/calificărilor profesionale ale personalului de conducere și ale personalului de execuție și cu indicarea numărului de salariați angajați cu salariul minim brut pe țară garantat la plată.</w:t>
      </w:r>
    </w:p>
    <w:p w14:paraId="581E82ED"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sz w:val="24"/>
          <w:szCs w:val="24"/>
        </w:rPr>
        <w:t xml:space="preserve">- Operatorul trebuie să poată, în orice moment, înlocui angajații în caz de concediu, boală sau alte indisponibilități. </w:t>
      </w:r>
    </w:p>
    <w:p w14:paraId="25919923"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sz w:val="24"/>
          <w:szCs w:val="24"/>
        </w:rPr>
        <w:t xml:space="preserve"> - Operatorul va face cunoscut delegatarului persoana/persoanele din conducere desemnate să gestioneze și supravegheze prestarea activității în numele său. În absența, din orice motiv, a persoanei/persoanelor din conducere, trebuie nominalizați înlocuitorul/înlocuitorii. Personalul de conducere și înlocuitorii acestuia trebuie să aibă cunoștințe temeinice tehnice și trebuie să fie capabili să înțeleagă, să vorbească, să scrie și să citească în limba română.</w:t>
      </w:r>
    </w:p>
    <w:p w14:paraId="5DACA1CA"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sz w:val="24"/>
          <w:szCs w:val="24"/>
        </w:rPr>
        <w:t xml:space="preserve"> - Persoana cu responsabilități de conducere trebuie să fie autorizată/împuternicită să negocieze și să încheie acorduri cu delegatarul cu privire la executarea de lucrări și/sau servicii în legătură cu activitatea atribuită. Persoana cu responsabilități de conducere sau un reprezentant al operatorului împuternicit de aceasta trebuie să poată fi contactată și disponibilă să se prezente la locul convenit într-un termen rezonabil, în funcție de amploarea problemei, atunci când delegatarul solicită.</w:t>
      </w:r>
    </w:p>
    <w:p w14:paraId="42C7A690"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sz w:val="24"/>
          <w:szCs w:val="24"/>
        </w:rPr>
        <w:t xml:space="preserve"> - Periodic, operatorul va efectua, conform prevederilor legale în vigoare, instructaje pentru ca personalul să fie permanent la curent cu aspecte operaționale, situații de urgență, de </w:t>
      </w:r>
      <w:r w:rsidRPr="00AD525B">
        <w:rPr>
          <w:sz w:val="24"/>
          <w:szCs w:val="24"/>
        </w:rPr>
        <w:lastRenderedPageBreak/>
        <w:t>protecție a mediului, de securitate și sănătate în muncă.</w:t>
      </w:r>
    </w:p>
    <w:p w14:paraId="004DB689"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sz w:val="24"/>
          <w:szCs w:val="24"/>
        </w:rPr>
        <w:t xml:space="preserve"> - Operatorului nu i se permite să schimbe fluxul deșeurilor, fără permisiunea delegatarului. </w:t>
      </w:r>
    </w:p>
    <w:p w14:paraId="40605F8A" w14:textId="77777777" w:rsidR="00FE0041" w:rsidRPr="00AD525B" w:rsidRDefault="00FE0041" w:rsidP="00FE0041">
      <w:pPr>
        <w:keepNext w:val="0"/>
        <w:keepLines w:val="0"/>
        <w:widowControl w:val="0"/>
        <w:numPr>
          <w:ilvl w:val="0"/>
          <w:numId w:val="2"/>
        </w:numPr>
        <w:spacing w:after="0"/>
        <w:ind w:left="0"/>
        <w:contextualSpacing/>
        <w:rPr>
          <w:sz w:val="24"/>
          <w:szCs w:val="24"/>
        </w:rPr>
      </w:pPr>
      <w:r w:rsidRPr="00AD525B">
        <w:rPr>
          <w:sz w:val="24"/>
          <w:szCs w:val="24"/>
        </w:rPr>
        <w:t xml:space="preserve"> -În timpul executării serviciilor, personalului operatorului nu îi este permis să ceară sau să primească vreo formă de compensație sau gratificații din partea cetățenilor sau a altor producători de deșeuri în scopul extinderii sau îmbunătățirii calității serviciului. </w:t>
      </w:r>
    </w:p>
    <w:p w14:paraId="4C3E0CB2" w14:textId="77777777" w:rsidR="00FE0041" w:rsidRPr="00AD525B" w:rsidRDefault="00FE0041" w:rsidP="00FE0041">
      <w:pPr>
        <w:keepNext w:val="0"/>
        <w:keepLines w:val="0"/>
        <w:widowControl w:val="0"/>
        <w:spacing w:after="0"/>
        <w:contextualSpacing/>
        <w:rPr>
          <w:sz w:val="24"/>
          <w:szCs w:val="24"/>
        </w:rPr>
      </w:pPr>
    </w:p>
    <w:p w14:paraId="15198875" w14:textId="77777777" w:rsidR="00A07B5D" w:rsidRPr="00AD525B" w:rsidRDefault="00A07B5D" w:rsidP="00A07B5D">
      <w:pPr>
        <w:keepNext w:val="0"/>
        <w:keepLines w:val="0"/>
        <w:widowControl w:val="0"/>
        <w:spacing w:after="0"/>
        <w:contextualSpacing/>
        <w:jc w:val="center"/>
        <w:rPr>
          <w:b/>
          <w:sz w:val="24"/>
          <w:szCs w:val="24"/>
        </w:rPr>
      </w:pPr>
      <w:bookmarkStart w:id="9" w:name="_Toc167280819"/>
      <w:bookmarkEnd w:id="8"/>
      <w:r w:rsidRPr="00AD525B">
        <w:rPr>
          <w:b/>
          <w:sz w:val="24"/>
          <w:szCs w:val="24"/>
        </w:rPr>
        <w:t>SECȚIUNEA a 5-a</w:t>
      </w:r>
    </w:p>
    <w:p w14:paraId="54DC606C" w14:textId="51EB87DF" w:rsidR="00A07B5D" w:rsidRPr="00AD525B" w:rsidRDefault="00EA7EE8" w:rsidP="00A07B5D">
      <w:pPr>
        <w:keepNext w:val="0"/>
        <w:keepLines w:val="0"/>
        <w:widowControl w:val="0"/>
        <w:spacing w:after="0"/>
        <w:contextualSpacing/>
        <w:jc w:val="center"/>
        <w:rPr>
          <w:b/>
          <w:bCs/>
          <w:sz w:val="24"/>
          <w:szCs w:val="24"/>
        </w:rPr>
      </w:pPr>
      <w:r w:rsidRPr="00AD525B">
        <w:rPr>
          <w:b/>
          <w:bCs/>
          <w:sz w:val="24"/>
          <w:szCs w:val="24"/>
        </w:rPr>
        <w:t>Echipament de protecție</w:t>
      </w:r>
    </w:p>
    <w:p w14:paraId="256BFB5C" w14:textId="77777777" w:rsidR="00A07B5D" w:rsidRPr="00AD525B" w:rsidRDefault="00A07B5D" w:rsidP="00A07B5D">
      <w:pPr>
        <w:keepNext w:val="0"/>
        <w:keepLines w:val="0"/>
        <w:widowControl w:val="0"/>
        <w:numPr>
          <w:ilvl w:val="0"/>
          <w:numId w:val="2"/>
        </w:numPr>
        <w:spacing w:after="0"/>
        <w:ind w:left="0"/>
        <w:contextualSpacing/>
        <w:rPr>
          <w:sz w:val="24"/>
          <w:szCs w:val="24"/>
        </w:rPr>
      </w:pPr>
      <w:r w:rsidRPr="00AD525B">
        <w:rPr>
          <w:sz w:val="24"/>
          <w:szCs w:val="24"/>
        </w:rPr>
        <w:t xml:space="preserve"> - Operatorul este responsabil de asigurarea echipamentului de protecție și de desfășurarea tuturor operațiunilor și activităților în conformitate cu prevederile legale și normele privind sănătatea și securitatea în muncă. </w:t>
      </w:r>
    </w:p>
    <w:p w14:paraId="3A96B005" w14:textId="21FB1420" w:rsidR="00A07B5D" w:rsidRPr="00AD525B" w:rsidRDefault="00A07B5D" w:rsidP="00A07B5D">
      <w:pPr>
        <w:keepNext w:val="0"/>
        <w:keepLines w:val="0"/>
        <w:widowControl w:val="0"/>
        <w:numPr>
          <w:ilvl w:val="0"/>
          <w:numId w:val="2"/>
        </w:numPr>
        <w:spacing w:after="0"/>
        <w:ind w:left="0"/>
        <w:contextualSpacing/>
        <w:rPr>
          <w:sz w:val="24"/>
          <w:szCs w:val="24"/>
        </w:rPr>
      </w:pPr>
      <w:r w:rsidRPr="00AD525B">
        <w:rPr>
          <w:sz w:val="24"/>
          <w:szCs w:val="24"/>
        </w:rPr>
        <w:t xml:space="preserve"> - Prevenirea situațiilor de urgență și măsurile de protecție vor fi asigurate și menținute conform prevederilor legale în vigoare.</w:t>
      </w:r>
    </w:p>
    <w:p w14:paraId="383FCA98" w14:textId="77777777" w:rsidR="00A07B5D" w:rsidRPr="00AD525B" w:rsidRDefault="00A07B5D" w:rsidP="00A07B5D">
      <w:pPr>
        <w:keepNext w:val="0"/>
        <w:keepLines w:val="0"/>
        <w:widowControl w:val="0"/>
        <w:spacing w:after="0"/>
        <w:contextualSpacing/>
        <w:rPr>
          <w:sz w:val="24"/>
          <w:szCs w:val="24"/>
        </w:rPr>
      </w:pPr>
    </w:p>
    <w:p w14:paraId="183A1079" w14:textId="77777777" w:rsidR="005974D2" w:rsidRPr="00AD525B" w:rsidRDefault="005974D2" w:rsidP="005974D2">
      <w:pPr>
        <w:keepNext w:val="0"/>
        <w:keepLines w:val="0"/>
        <w:widowControl w:val="0"/>
        <w:spacing w:after="0"/>
        <w:contextualSpacing/>
        <w:jc w:val="center"/>
        <w:rPr>
          <w:b/>
          <w:sz w:val="24"/>
          <w:szCs w:val="24"/>
        </w:rPr>
      </w:pPr>
      <w:bookmarkStart w:id="10" w:name="_Toc167280820"/>
      <w:bookmarkEnd w:id="9"/>
      <w:r w:rsidRPr="00AD525B">
        <w:rPr>
          <w:b/>
          <w:sz w:val="24"/>
          <w:szCs w:val="24"/>
        </w:rPr>
        <w:t>SECȚIUNEA a 6-a</w:t>
      </w:r>
    </w:p>
    <w:p w14:paraId="5F913FC0" w14:textId="2E46C5D4" w:rsidR="005974D2" w:rsidRPr="00AD525B" w:rsidRDefault="005974D2" w:rsidP="005974D2">
      <w:pPr>
        <w:keepNext w:val="0"/>
        <w:keepLines w:val="0"/>
        <w:widowControl w:val="0"/>
        <w:spacing w:after="0"/>
        <w:contextualSpacing/>
        <w:jc w:val="center"/>
        <w:rPr>
          <w:b/>
          <w:bCs/>
          <w:sz w:val="24"/>
          <w:szCs w:val="24"/>
        </w:rPr>
      </w:pPr>
      <w:r w:rsidRPr="00AD525B">
        <w:rPr>
          <w:b/>
          <w:bCs/>
          <w:sz w:val="24"/>
          <w:szCs w:val="24"/>
        </w:rPr>
        <w:t>Sis</w:t>
      </w:r>
      <w:r w:rsidR="00EA7EE8" w:rsidRPr="00AD525B">
        <w:rPr>
          <w:b/>
          <w:bCs/>
          <w:sz w:val="24"/>
          <w:szCs w:val="24"/>
        </w:rPr>
        <w:t>temul de management integrat</w:t>
      </w:r>
    </w:p>
    <w:p w14:paraId="62478489" w14:textId="77777777" w:rsidR="005974D2" w:rsidRPr="00AD525B" w:rsidRDefault="005974D2" w:rsidP="005974D2">
      <w:pPr>
        <w:keepNext w:val="0"/>
        <w:keepLines w:val="0"/>
        <w:widowControl w:val="0"/>
        <w:numPr>
          <w:ilvl w:val="0"/>
          <w:numId w:val="2"/>
        </w:numPr>
        <w:spacing w:after="0"/>
        <w:ind w:left="0"/>
        <w:contextualSpacing/>
        <w:rPr>
          <w:sz w:val="24"/>
          <w:szCs w:val="24"/>
        </w:rPr>
      </w:pPr>
      <w:r w:rsidRPr="00AD525B">
        <w:rPr>
          <w:sz w:val="24"/>
          <w:szCs w:val="24"/>
        </w:rPr>
        <w:t xml:space="preserve"> - Operatorul va implementa un sistem de management </w:t>
      </w:r>
      <w:bookmarkStart w:id="11" w:name="_Hlk177726112"/>
      <w:r w:rsidRPr="00AD525B">
        <w:rPr>
          <w:sz w:val="24"/>
          <w:szCs w:val="24"/>
        </w:rPr>
        <w:t>calitate - mediu, conform cerințelor standardelor ISO 9001:2015 sau echivalent și ISO 14001:2015 sau echivalent.</w:t>
      </w:r>
      <w:bookmarkEnd w:id="11"/>
    </w:p>
    <w:p w14:paraId="6CB4692A" w14:textId="77777777" w:rsidR="005974D2" w:rsidRPr="00AD525B" w:rsidRDefault="005974D2" w:rsidP="005974D2">
      <w:pPr>
        <w:keepNext w:val="0"/>
        <w:keepLines w:val="0"/>
        <w:widowControl w:val="0"/>
        <w:numPr>
          <w:ilvl w:val="0"/>
          <w:numId w:val="2"/>
        </w:numPr>
        <w:spacing w:after="0"/>
        <w:ind w:left="0"/>
        <w:contextualSpacing/>
        <w:rPr>
          <w:sz w:val="24"/>
          <w:szCs w:val="24"/>
        </w:rPr>
      </w:pPr>
      <w:r w:rsidRPr="00AD525B">
        <w:rPr>
          <w:sz w:val="24"/>
          <w:szCs w:val="24"/>
        </w:rPr>
        <w:t xml:space="preserve">- Fiecare sistem de management va acoperi în mod obligatoriu toate activitățile de salubrizare prestate de operator. </w:t>
      </w:r>
    </w:p>
    <w:p w14:paraId="60335197" w14:textId="77777777" w:rsidR="005974D2" w:rsidRPr="00AD525B" w:rsidRDefault="005974D2" w:rsidP="005974D2">
      <w:pPr>
        <w:keepNext w:val="0"/>
        <w:keepLines w:val="0"/>
        <w:widowControl w:val="0"/>
        <w:numPr>
          <w:ilvl w:val="0"/>
          <w:numId w:val="2"/>
        </w:numPr>
        <w:spacing w:after="0"/>
        <w:ind w:left="0"/>
        <w:contextualSpacing/>
        <w:rPr>
          <w:sz w:val="24"/>
          <w:szCs w:val="24"/>
        </w:rPr>
      </w:pPr>
      <w:r w:rsidRPr="00AD525B">
        <w:rPr>
          <w:sz w:val="24"/>
          <w:szCs w:val="24"/>
        </w:rPr>
        <w:t>- Operatorul trebuie să pună la dispoziția delegatarului, la cerere, toate procedurile, instrucțiunile de lucru, auditurile și rapoartele de evaluare, certificările și auditurile de supraveghere și recertificare aferente sistemului.</w:t>
      </w:r>
    </w:p>
    <w:p w14:paraId="2BCDE5E6" w14:textId="77777777" w:rsidR="005974D2" w:rsidRPr="00AD525B" w:rsidRDefault="005974D2" w:rsidP="005974D2">
      <w:pPr>
        <w:keepNext w:val="0"/>
        <w:keepLines w:val="0"/>
        <w:widowControl w:val="0"/>
        <w:numPr>
          <w:ilvl w:val="0"/>
          <w:numId w:val="2"/>
        </w:numPr>
        <w:spacing w:after="0"/>
        <w:ind w:left="0"/>
        <w:contextualSpacing/>
        <w:rPr>
          <w:sz w:val="24"/>
          <w:szCs w:val="24"/>
        </w:rPr>
      </w:pPr>
      <w:r w:rsidRPr="00AD525B">
        <w:rPr>
          <w:sz w:val="24"/>
          <w:szCs w:val="24"/>
        </w:rPr>
        <w:t>- Operatorul va avea în vedere la proiectarea sistemelor de management cerințele delegatarului privind raportarea datelor și informațiilor solicitate.</w:t>
      </w:r>
    </w:p>
    <w:p w14:paraId="14F96C71" w14:textId="77777777" w:rsidR="005974D2" w:rsidRPr="00AD525B" w:rsidRDefault="005974D2" w:rsidP="005974D2">
      <w:pPr>
        <w:keepNext w:val="0"/>
        <w:keepLines w:val="0"/>
        <w:widowControl w:val="0"/>
        <w:numPr>
          <w:ilvl w:val="0"/>
          <w:numId w:val="2"/>
        </w:numPr>
        <w:spacing w:after="0"/>
        <w:ind w:left="0"/>
        <w:contextualSpacing/>
        <w:rPr>
          <w:sz w:val="24"/>
          <w:szCs w:val="24"/>
        </w:rPr>
      </w:pPr>
      <w:r w:rsidRPr="00AD525B">
        <w:rPr>
          <w:sz w:val="24"/>
          <w:szCs w:val="24"/>
        </w:rPr>
        <w:t>- Operatorul trebuie să se asigure că desfășoară toate activitățile în condițiile respectării standardelor de management al calității și de mediu și să ia măsuri pentru înlăturarea neconformităților.</w:t>
      </w:r>
    </w:p>
    <w:p w14:paraId="0DA41818" w14:textId="77777777" w:rsidR="00866DAA" w:rsidRDefault="00866DAA" w:rsidP="00EA7EE8">
      <w:pPr>
        <w:pStyle w:val="nrarticolo"/>
        <w:numPr>
          <w:ilvl w:val="0"/>
          <w:numId w:val="0"/>
        </w:numPr>
        <w:spacing w:after="0" w:line="240" w:lineRule="auto"/>
        <w:jc w:val="center"/>
        <w:rPr>
          <w:b/>
        </w:rPr>
      </w:pPr>
      <w:bookmarkStart w:id="12" w:name="_Toc167280822"/>
      <w:bookmarkEnd w:id="10"/>
    </w:p>
    <w:p w14:paraId="2657B8D8" w14:textId="41199634" w:rsidR="00FA3CEA" w:rsidRPr="00AD525B" w:rsidRDefault="00FA3CEA" w:rsidP="00EA7EE8">
      <w:pPr>
        <w:pStyle w:val="nrarticolo"/>
        <w:numPr>
          <w:ilvl w:val="0"/>
          <w:numId w:val="0"/>
        </w:numPr>
        <w:spacing w:after="0" w:line="240" w:lineRule="auto"/>
        <w:jc w:val="center"/>
        <w:rPr>
          <w:b/>
        </w:rPr>
      </w:pPr>
      <w:r w:rsidRPr="00AD525B">
        <w:rPr>
          <w:b/>
        </w:rPr>
        <w:t>SECȚIUNEA a 7-a</w:t>
      </w:r>
    </w:p>
    <w:p w14:paraId="5435F554" w14:textId="66F6A66E" w:rsidR="00FA3CEA" w:rsidRPr="00AD525B" w:rsidRDefault="00FA3CEA" w:rsidP="00EA7EE8">
      <w:pPr>
        <w:pStyle w:val="nrarticolo"/>
        <w:numPr>
          <w:ilvl w:val="0"/>
          <w:numId w:val="0"/>
        </w:numPr>
        <w:spacing w:after="0" w:line="240" w:lineRule="auto"/>
        <w:jc w:val="center"/>
        <w:rPr>
          <w:b/>
          <w:bCs/>
        </w:rPr>
      </w:pPr>
      <w:r w:rsidRPr="00AD525B">
        <w:rPr>
          <w:b/>
          <w:bCs/>
        </w:rPr>
        <w:t>Comunicarea</w:t>
      </w:r>
    </w:p>
    <w:p w14:paraId="35117F1B" w14:textId="77777777" w:rsidR="00FA3CEA" w:rsidRPr="00AD525B" w:rsidRDefault="00FA3CEA" w:rsidP="00FA3CEA">
      <w:pPr>
        <w:pStyle w:val="nrarticolo"/>
        <w:spacing w:after="0" w:line="240" w:lineRule="auto"/>
        <w:ind w:left="0"/>
      </w:pPr>
      <w:r w:rsidRPr="00AD525B">
        <w:t>- Operatorul are obligația să deruleze campanii de informare, conștientizare și educare a utilizatorilor cu privire la desfășurarea activităților de salubrizare.</w:t>
      </w:r>
    </w:p>
    <w:p w14:paraId="7B45FA09" w14:textId="77777777" w:rsidR="00FA3CEA" w:rsidRPr="00AD525B" w:rsidRDefault="00FA3CEA" w:rsidP="00FA3CEA">
      <w:pPr>
        <w:pStyle w:val="nrarticolo"/>
        <w:spacing w:after="0" w:line="240" w:lineRule="auto"/>
        <w:ind w:left="0"/>
      </w:pPr>
      <w:r w:rsidRPr="00AD525B">
        <w:t xml:space="preserve">– </w:t>
      </w:r>
      <w:r w:rsidRPr="00AD525B">
        <w:rPr>
          <w:b/>
        </w:rPr>
        <w:t>(1)</w:t>
      </w:r>
      <w:r w:rsidRPr="00AD525B">
        <w:t xml:space="preserve"> Operatorul va informa operativ delegatarul cu privire la orice problemă ce afectează prestarea serviciului. Asemenea probleme vor fi prezentate în scris, împreună cu propunerile de rezolvare a situației.</w:t>
      </w:r>
    </w:p>
    <w:p w14:paraId="46961332" w14:textId="77777777" w:rsidR="00FA3CEA" w:rsidRPr="00AD525B" w:rsidRDefault="00FA3CEA" w:rsidP="00FA3CEA">
      <w:pPr>
        <w:pStyle w:val="nrarticolo"/>
        <w:numPr>
          <w:ilvl w:val="0"/>
          <w:numId w:val="0"/>
        </w:numPr>
        <w:spacing w:after="0" w:line="240" w:lineRule="auto"/>
      </w:pPr>
      <w:r w:rsidRPr="00AD525B">
        <w:tab/>
      </w:r>
      <w:r w:rsidRPr="00AD525B">
        <w:rPr>
          <w:b/>
        </w:rPr>
        <w:t>(2)</w:t>
      </w:r>
      <w:r w:rsidRPr="00AD525B">
        <w:t xml:space="preserve"> Dispozițiile scrise date de către delegatar operatorului, în condițiile legii și a prevederilor contractuale, sunt obligatorii.</w:t>
      </w:r>
      <w:r w:rsidRPr="00AD525B">
        <w:rPr>
          <w:b/>
          <w:bCs/>
        </w:rPr>
        <w:t xml:space="preserve"> </w:t>
      </w:r>
      <w:r w:rsidRPr="00AD525B">
        <w:t>În situația în care dispozițiile date de către delegatar implică costuri suplimentare în sarcina operatorului, acesta poate solicita modificarea tarifului.</w:t>
      </w:r>
    </w:p>
    <w:p w14:paraId="066B3C9C" w14:textId="77777777" w:rsidR="00FA3CEA" w:rsidRPr="00AD525B" w:rsidRDefault="00FA3CEA" w:rsidP="00FA3CEA">
      <w:pPr>
        <w:pStyle w:val="nrarticolo"/>
        <w:spacing w:after="0" w:line="240" w:lineRule="auto"/>
        <w:ind w:left="0"/>
      </w:pPr>
      <w:bookmarkStart w:id="13" w:name="_Hlk177728005"/>
      <w:r w:rsidRPr="00AD525B">
        <w:t xml:space="preserve">– </w:t>
      </w:r>
      <w:r w:rsidRPr="00AD525B">
        <w:rPr>
          <w:b/>
        </w:rPr>
        <w:t>(1)</w:t>
      </w:r>
      <w:r w:rsidRPr="00AD525B">
        <w:t xml:space="preserve"> Operatorii au obligația să facă publice propriile date de contact la care utilizatorii pot depune sesizări/petiții cu privire la activitățile de salubrizare prestate</w:t>
      </w:r>
      <w:bookmarkEnd w:id="13"/>
      <w:r w:rsidRPr="00AD525B">
        <w:t>, inclusiv să înființeze, la solicitarea delegatarului, un serviciu de dispecerat.</w:t>
      </w:r>
    </w:p>
    <w:p w14:paraId="5B00DF2C" w14:textId="77777777" w:rsidR="00FA3CEA" w:rsidRPr="00AD525B" w:rsidRDefault="00FA3CEA" w:rsidP="00FA3CEA">
      <w:pPr>
        <w:pStyle w:val="nrarticolo"/>
        <w:numPr>
          <w:ilvl w:val="0"/>
          <w:numId w:val="0"/>
        </w:numPr>
        <w:spacing w:after="0" w:line="240" w:lineRule="auto"/>
      </w:pPr>
      <w:r w:rsidRPr="00AD525B">
        <w:tab/>
      </w:r>
      <w:r w:rsidRPr="00AD525B">
        <w:rPr>
          <w:b/>
        </w:rPr>
        <w:t>(2)</w:t>
      </w:r>
      <w:r w:rsidRPr="00AD525B">
        <w:t xml:space="preserve"> Operatorul nu va condiționa prestarea serviciului de existența unei reclamații de la utilizator.</w:t>
      </w:r>
    </w:p>
    <w:p w14:paraId="5FD902ED" w14:textId="083DDBC7" w:rsidR="00887D6E" w:rsidRPr="00AD525B" w:rsidRDefault="00FA3CEA" w:rsidP="00887D6E">
      <w:pPr>
        <w:pStyle w:val="nrarticolo"/>
        <w:numPr>
          <w:ilvl w:val="0"/>
          <w:numId w:val="0"/>
        </w:numPr>
        <w:spacing w:after="0" w:line="240" w:lineRule="auto"/>
      </w:pPr>
      <w:r w:rsidRPr="00AD525B">
        <w:tab/>
      </w:r>
      <w:r w:rsidRPr="00AD525B">
        <w:rPr>
          <w:b/>
        </w:rPr>
        <w:t>(3)</w:t>
      </w:r>
      <w:r w:rsidRPr="00AD525B">
        <w:t xml:space="preserve"> La sfârșitul fiecărei perioade de raportare prevăzută în actul de atribuire a activității, operatorul are obligația să informeze delegatarul cu privire la numărul cererilor sau reclamațiilor privind prestarea serviciului și asupra modului de rezolvare a acestora. </w:t>
      </w:r>
      <w:bookmarkStart w:id="14" w:name="_Toc167280825"/>
      <w:bookmarkEnd w:id="12"/>
    </w:p>
    <w:p w14:paraId="3E617DEF" w14:textId="77777777" w:rsidR="00866DAA" w:rsidRDefault="00866DAA">
      <w:pPr>
        <w:keepNext w:val="0"/>
        <w:keepLines w:val="0"/>
        <w:spacing w:after="0"/>
        <w:jc w:val="left"/>
        <w:rPr>
          <w:b/>
          <w:bCs/>
          <w:sz w:val="24"/>
          <w:szCs w:val="24"/>
        </w:rPr>
      </w:pPr>
      <w:r>
        <w:rPr>
          <w:b/>
          <w:bCs/>
          <w:sz w:val="24"/>
          <w:szCs w:val="24"/>
        </w:rPr>
        <w:br w:type="page"/>
      </w:r>
    </w:p>
    <w:p w14:paraId="2E519CBD" w14:textId="0306FE96" w:rsidR="00D9203B" w:rsidRPr="00AD525B" w:rsidRDefault="00D9203B" w:rsidP="00D9203B">
      <w:pPr>
        <w:keepNext w:val="0"/>
        <w:keepLines w:val="0"/>
        <w:widowControl w:val="0"/>
        <w:spacing w:after="0"/>
        <w:contextualSpacing/>
        <w:jc w:val="center"/>
        <w:rPr>
          <w:b/>
          <w:bCs/>
          <w:sz w:val="24"/>
          <w:szCs w:val="24"/>
        </w:rPr>
      </w:pPr>
      <w:r w:rsidRPr="00AD525B">
        <w:rPr>
          <w:b/>
          <w:bCs/>
          <w:sz w:val="24"/>
          <w:szCs w:val="24"/>
        </w:rPr>
        <w:lastRenderedPageBreak/>
        <w:t>SECȚIUNEA a 8-a</w:t>
      </w:r>
    </w:p>
    <w:p w14:paraId="1416A3A1" w14:textId="4C7E3963" w:rsidR="00D9203B" w:rsidRPr="00AD525B" w:rsidRDefault="00EA7EE8" w:rsidP="00D9203B">
      <w:pPr>
        <w:keepNext w:val="0"/>
        <w:keepLines w:val="0"/>
        <w:widowControl w:val="0"/>
        <w:spacing w:after="0"/>
        <w:contextualSpacing/>
        <w:jc w:val="center"/>
        <w:rPr>
          <w:b/>
          <w:bCs/>
          <w:sz w:val="24"/>
          <w:szCs w:val="24"/>
        </w:rPr>
      </w:pPr>
      <w:r w:rsidRPr="00AD525B">
        <w:rPr>
          <w:b/>
          <w:bCs/>
          <w:sz w:val="24"/>
          <w:szCs w:val="24"/>
        </w:rPr>
        <w:t>Monitorizarea activității</w:t>
      </w:r>
    </w:p>
    <w:p w14:paraId="43900E1C" w14:textId="77777777" w:rsidR="00D9203B" w:rsidRPr="00AD525B" w:rsidRDefault="00D9203B" w:rsidP="00D9203B">
      <w:pPr>
        <w:keepNext w:val="0"/>
        <w:keepLines w:val="0"/>
        <w:widowControl w:val="0"/>
        <w:numPr>
          <w:ilvl w:val="0"/>
          <w:numId w:val="2"/>
        </w:numPr>
        <w:spacing w:after="0"/>
        <w:ind w:left="0"/>
        <w:contextualSpacing/>
        <w:rPr>
          <w:sz w:val="24"/>
          <w:szCs w:val="24"/>
        </w:rPr>
      </w:pPr>
      <w:r w:rsidRPr="00AD525B">
        <w:rPr>
          <w:sz w:val="24"/>
          <w:szCs w:val="24"/>
        </w:rPr>
        <w:t>- Delegatarul are dreptul să monitorizeze continuitatea și calitatea activității prestate de operator, în condițiile prevăzute în contractul de delegare sau în hotărârea de dare în administrare, după caz.</w:t>
      </w:r>
    </w:p>
    <w:p w14:paraId="087A31F9" w14:textId="77777777" w:rsidR="00D9203B" w:rsidRPr="00AD525B" w:rsidRDefault="00D9203B" w:rsidP="00D9203B">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(1)</w:t>
      </w:r>
      <w:r w:rsidRPr="00AD525B">
        <w:rPr>
          <w:sz w:val="24"/>
          <w:szCs w:val="24"/>
        </w:rPr>
        <w:t xml:space="preserve"> Operatorul are obligația să coopereze pe deplin cu delegatarul în scopul monitorizării și controlului activităților prestate și să permită delegatarului să inspecteze toate înregistrările și documentele, inclusiv cele contabile, în legătură cu activitățile de salubrizare atribuite. </w:t>
      </w:r>
    </w:p>
    <w:p w14:paraId="52DBE337" w14:textId="77777777" w:rsidR="00D9203B" w:rsidRPr="00AD525B" w:rsidRDefault="00D9203B" w:rsidP="00D9203B">
      <w:pPr>
        <w:keepNext w:val="0"/>
        <w:keepLines w:val="0"/>
        <w:widowControl w:val="0"/>
        <w:spacing w:after="0"/>
        <w:contextualSpacing/>
        <w:rPr>
          <w:sz w:val="24"/>
          <w:szCs w:val="24"/>
        </w:rPr>
      </w:pPr>
      <w:r w:rsidRPr="00AD525B">
        <w:rPr>
          <w:b/>
          <w:sz w:val="24"/>
          <w:szCs w:val="24"/>
        </w:rPr>
        <w:tab/>
        <w:t>(2)</w:t>
      </w:r>
      <w:r w:rsidRPr="00AD525B">
        <w:rPr>
          <w:sz w:val="24"/>
          <w:szCs w:val="24"/>
        </w:rPr>
        <w:t xml:space="preserve"> Operatorul are obligația să permită delegatarului să inspecteze toate instalațiile, echipamentele și vehiculele utilizate la prestarea activităților de salubrizare atribuite.</w:t>
      </w:r>
    </w:p>
    <w:p w14:paraId="58A892F0" w14:textId="77777777" w:rsidR="00D9203B" w:rsidRPr="00AD525B" w:rsidRDefault="00D9203B" w:rsidP="00D9203B">
      <w:pPr>
        <w:keepNext w:val="0"/>
        <w:keepLines w:val="0"/>
        <w:widowControl w:val="0"/>
        <w:spacing w:after="0"/>
        <w:contextualSpacing/>
        <w:rPr>
          <w:sz w:val="24"/>
          <w:szCs w:val="24"/>
        </w:rPr>
      </w:pPr>
      <w:r w:rsidRPr="00AD525B">
        <w:rPr>
          <w:sz w:val="24"/>
          <w:szCs w:val="24"/>
        </w:rPr>
        <w:tab/>
      </w:r>
      <w:r w:rsidRPr="00AD525B">
        <w:rPr>
          <w:b/>
          <w:sz w:val="24"/>
          <w:szCs w:val="24"/>
        </w:rPr>
        <w:t>(3)</w:t>
      </w:r>
      <w:r w:rsidRPr="00AD525B">
        <w:rPr>
          <w:sz w:val="24"/>
          <w:szCs w:val="24"/>
        </w:rPr>
        <w:t xml:space="preserve"> Pentru activitățile de salubrizare desfășurate pe căile publice, delegatarul va desemna persoane pentru recepția serviciilor executate. Recepția se va face zilnic, la sfârșitul programului de lucru, în prezența unui reprezentant al operatorului, încheindu-se proces verbal de recepție semnat de ambele părți. Reprezentantul delegatarului va nota observațiile sale în procesul verbal de recepție. În situația în care nu se realizează recepția serviciilor până la sfârșitul programului, se consideră că respectivele servicii au fost executate în condiții optime. Litigiile legate de recepția serviciilor se soluționează pe cale amiabilă în termen de 15 zile de la data apariției lor sau, în caz contrar, de către instanța de judecată competentă.</w:t>
      </w:r>
    </w:p>
    <w:p w14:paraId="5619F8D9" w14:textId="77777777" w:rsidR="00D9203B" w:rsidRPr="00AD525B" w:rsidRDefault="00D9203B" w:rsidP="00D9203B">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(1)</w:t>
      </w:r>
      <w:r w:rsidRPr="00AD525B">
        <w:rPr>
          <w:sz w:val="24"/>
          <w:szCs w:val="24"/>
        </w:rPr>
        <w:t xml:space="preserve"> Delegatarul va fi informat de către operator despre orice inspecție/control programată/programat de alte autorități și va putea participa la acestea.</w:t>
      </w:r>
    </w:p>
    <w:p w14:paraId="3D6C79BE" w14:textId="77777777" w:rsidR="00D9203B" w:rsidRPr="00AD525B" w:rsidRDefault="00D9203B" w:rsidP="00D9203B">
      <w:pPr>
        <w:keepNext w:val="0"/>
        <w:keepLines w:val="0"/>
        <w:widowControl w:val="0"/>
        <w:spacing w:after="0"/>
        <w:contextualSpacing/>
        <w:rPr>
          <w:sz w:val="24"/>
          <w:szCs w:val="24"/>
        </w:rPr>
      </w:pPr>
      <w:r w:rsidRPr="00AD525B">
        <w:rPr>
          <w:b/>
          <w:sz w:val="24"/>
          <w:szCs w:val="24"/>
        </w:rPr>
        <w:tab/>
        <w:t>(2)</w:t>
      </w:r>
      <w:r w:rsidRPr="00AD525B">
        <w:rPr>
          <w:sz w:val="24"/>
          <w:szCs w:val="24"/>
        </w:rPr>
        <w:t xml:space="preserve"> Delegatarul are dreptul să organizeze ședințele de management al serviciil</w:t>
      </w:r>
      <w:bookmarkStart w:id="15" w:name="_Toc167280823"/>
      <w:r w:rsidRPr="00AD525B">
        <w:rPr>
          <w:sz w:val="24"/>
          <w:szCs w:val="24"/>
        </w:rPr>
        <w:t>or cu participarea operatorului.</w:t>
      </w:r>
    </w:p>
    <w:p w14:paraId="058750DC" w14:textId="77777777" w:rsidR="00D9203B" w:rsidRPr="00AD525B" w:rsidRDefault="00D9203B" w:rsidP="00D9203B">
      <w:pPr>
        <w:keepNext w:val="0"/>
        <w:keepLines w:val="0"/>
        <w:widowControl w:val="0"/>
        <w:spacing w:after="0"/>
        <w:contextualSpacing/>
        <w:rPr>
          <w:sz w:val="24"/>
          <w:szCs w:val="24"/>
        </w:rPr>
      </w:pPr>
    </w:p>
    <w:p w14:paraId="3335AB70" w14:textId="77777777" w:rsidR="00D9203B" w:rsidRPr="00AD525B" w:rsidRDefault="00D9203B" w:rsidP="00D9203B">
      <w:pPr>
        <w:keepNext w:val="0"/>
        <w:keepLines w:val="0"/>
        <w:widowControl w:val="0"/>
        <w:spacing w:after="0"/>
        <w:contextualSpacing/>
        <w:jc w:val="center"/>
        <w:rPr>
          <w:b/>
          <w:bCs/>
          <w:sz w:val="24"/>
          <w:szCs w:val="24"/>
        </w:rPr>
      </w:pPr>
      <w:r w:rsidRPr="00AD525B">
        <w:rPr>
          <w:b/>
          <w:bCs/>
          <w:sz w:val="24"/>
          <w:szCs w:val="24"/>
        </w:rPr>
        <w:t>SECȚIUNEA a 9-a</w:t>
      </w:r>
    </w:p>
    <w:p w14:paraId="44E2E340" w14:textId="5AB96628" w:rsidR="00D9203B" w:rsidRPr="00AD525B" w:rsidRDefault="00D9203B" w:rsidP="00D9203B">
      <w:pPr>
        <w:keepNext w:val="0"/>
        <w:keepLines w:val="0"/>
        <w:widowControl w:val="0"/>
        <w:spacing w:after="0"/>
        <w:contextualSpacing/>
        <w:jc w:val="center"/>
        <w:rPr>
          <w:b/>
          <w:bCs/>
          <w:sz w:val="24"/>
          <w:szCs w:val="24"/>
        </w:rPr>
      </w:pPr>
      <w:r w:rsidRPr="00AD525B">
        <w:rPr>
          <w:b/>
          <w:bCs/>
          <w:sz w:val="24"/>
          <w:szCs w:val="24"/>
        </w:rPr>
        <w:t>Securitatea obiectivelor și instalațiilor</w:t>
      </w:r>
      <w:bookmarkEnd w:id="15"/>
    </w:p>
    <w:p w14:paraId="4F34D967" w14:textId="77777777" w:rsidR="00D9203B" w:rsidRPr="00AD525B" w:rsidRDefault="00D9203B" w:rsidP="00D9203B">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 xml:space="preserve">(1) </w:t>
      </w:r>
      <w:r w:rsidRPr="00AD525B">
        <w:rPr>
          <w:sz w:val="24"/>
          <w:szCs w:val="24"/>
        </w:rPr>
        <w:t>Intrarea în obiectivele administrate de operator este controlată și limitată de către acesta la persoanele autorizate să intre în incintă pentru motive asociate cu operarea, întreținerea, controlul și monitorizarea activităților. Alte persoane, cum ar fi vizitatori sau grupuri organizate în scopuri educative, vor fi admise doar cu acceptul operatorului și informarea delegatarului.</w:t>
      </w:r>
    </w:p>
    <w:p w14:paraId="39852560" w14:textId="77777777" w:rsidR="00D9203B" w:rsidRPr="00AD525B" w:rsidRDefault="00D9203B" w:rsidP="00D9203B">
      <w:pPr>
        <w:keepNext w:val="0"/>
        <w:keepLines w:val="0"/>
        <w:widowControl w:val="0"/>
        <w:spacing w:after="0"/>
        <w:contextualSpacing/>
        <w:rPr>
          <w:sz w:val="24"/>
          <w:szCs w:val="24"/>
        </w:rPr>
      </w:pPr>
      <w:r w:rsidRPr="00AD525B">
        <w:rPr>
          <w:b/>
          <w:sz w:val="24"/>
          <w:szCs w:val="24"/>
        </w:rPr>
        <w:tab/>
        <w:t>(2)</w:t>
      </w:r>
      <w:r w:rsidRPr="00AD525B">
        <w:rPr>
          <w:sz w:val="24"/>
          <w:szCs w:val="24"/>
        </w:rPr>
        <w:t xml:space="preserve"> Regulile privind accesul la obiective se stabilesc de către operator și se comunică delegatarului.</w:t>
      </w:r>
    </w:p>
    <w:p w14:paraId="43F7AF5D" w14:textId="77777777" w:rsidR="00D9203B" w:rsidRPr="00AD525B" w:rsidRDefault="00D9203B" w:rsidP="00D9203B">
      <w:pPr>
        <w:keepNext w:val="0"/>
        <w:keepLines w:val="0"/>
        <w:widowControl w:val="0"/>
        <w:numPr>
          <w:ilvl w:val="0"/>
          <w:numId w:val="2"/>
        </w:numPr>
        <w:spacing w:after="0"/>
        <w:ind w:left="0"/>
        <w:contextualSpacing/>
        <w:rPr>
          <w:sz w:val="24"/>
          <w:szCs w:val="24"/>
        </w:rPr>
      </w:pPr>
      <w:r w:rsidRPr="00AD525B">
        <w:rPr>
          <w:sz w:val="24"/>
          <w:szCs w:val="24"/>
        </w:rPr>
        <w:t>- Operatorul este pe deplin responsabil cu asigurarea pazei și a integrității protecției perimetrale pentru toate obiectivele.</w:t>
      </w:r>
    </w:p>
    <w:p w14:paraId="100F544F" w14:textId="77777777" w:rsidR="00D9203B" w:rsidRPr="00AD525B" w:rsidRDefault="00D9203B" w:rsidP="00D9203B">
      <w:pPr>
        <w:keepNext w:val="0"/>
        <w:keepLines w:val="0"/>
        <w:widowControl w:val="0"/>
        <w:numPr>
          <w:ilvl w:val="0"/>
          <w:numId w:val="2"/>
        </w:numPr>
        <w:spacing w:after="0"/>
        <w:ind w:left="0"/>
        <w:contextualSpacing/>
        <w:rPr>
          <w:sz w:val="24"/>
          <w:szCs w:val="24"/>
        </w:rPr>
      </w:pPr>
      <w:r w:rsidRPr="00AD525B">
        <w:rPr>
          <w:sz w:val="24"/>
          <w:szCs w:val="24"/>
        </w:rPr>
        <w:t xml:space="preserve"> - Orice incident neobișnuit privind securitatea este notificat autorităților competente de ordine publică și înregistrat în baza de date a operatorului. Operatorul raportează delegatarului orice incident semnificativ legat de pătrunderi, stricăciuni sau pierderi. Operatorul și delegatarul analizează orice astfel de incident și evaluează caracterul adecvat al măsurilor de securitate ce trebuie luate pentru evitarea apariției unor evenimente asemănătoare pe viitor.</w:t>
      </w:r>
    </w:p>
    <w:p w14:paraId="37222627" w14:textId="77777777" w:rsidR="00D9203B" w:rsidRPr="00AD525B" w:rsidRDefault="00D9203B" w:rsidP="00D9203B">
      <w:pPr>
        <w:keepNext w:val="0"/>
        <w:keepLines w:val="0"/>
        <w:widowControl w:val="0"/>
        <w:numPr>
          <w:ilvl w:val="0"/>
          <w:numId w:val="2"/>
        </w:numPr>
        <w:spacing w:after="0"/>
        <w:ind w:left="0"/>
        <w:contextualSpacing/>
        <w:rPr>
          <w:sz w:val="24"/>
          <w:szCs w:val="24"/>
        </w:rPr>
      </w:pPr>
      <w:r w:rsidRPr="00AD525B">
        <w:rPr>
          <w:sz w:val="24"/>
          <w:szCs w:val="24"/>
        </w:rPr>
        <w:t xml:space="preserve">- Operatorul are obligația să implementeze un plan de intervenții în caz de evenimente neprevăzute și să instruiască personalul pentru a fi pregătit să intervină în cazul situațiilor de urgență, cum ar fi incendii, fum și scurgeri de materiale periculoase. </w:t>
      </w:r>
    </w:p>
    <w:p w14:paraId="6AE7FFDB" w14:textId="6DC75DF0" w:rsidR="000108D6" w:rsidRPr="00AD525B" w:rsidRDefault="000108D6" w:rsidP="000108D6">
      <w:pPr>
        <w:keepNext w:val="0"/>
        <w:keepLines w:val="0"/>
        <w:widowControl w:val="0"/>
        <w:spacing w:after="0"/>
        <w:contextualSpacing/>
        <w:rPr>
          <w:sz w:val="24"/>
          <w:szCs w:val="24"/>
        </w:rPr>
      </w:pPr>
      <w:bookmarkStart w:id="16" w:name="_Toc167280840"/>
      <w:bookmarkEnd w:id="14"/>
    </w:p>
    <w:p w14:paraId="614F6B78" w14:textId="77777777" w:rsidR="000108D6" w:rsidRPr="00AD525B" w:rsidRDefault="000108D6" w:rsidP="000108D6">
      <w:pPr>
        <w:keepNext w:val="0"/>
        <w:keepLines w:val="0"/>
        <w:widowControl w:val="0"/>
        <w:spacing w:after="0"/>
        <w:contextualSpacing/>
        <w:jc w:val="center"/>
        <w:rPr>
          <w:b/>
          <w:sz w:val="24"/>
          <w:szCs w:val="24"/>
        </w:rPr>
      </w:pPr>
      <w:r w:rsidRPr="00AD525B">
        <w:rPr>
          <w:b/>
          <w:sz w:val="24"/>
          <w:szCs w:val="24"/>
        </w:rPr>
        <w:t>SECȚIUNEA a 10-a</w:t>
      </w:r>
    </w:p>
    <w:p w14:paraId="68CFC668" w14:textId="041EA111" w:rsidR="000108D6" w:rsidRPr="00AD525B" w:rsidRDefault="000108D6" w:rsidP="000108D6">
      <w:pPr>
        <w:keepNext w:val="0"/>
        <w:keepLines w:val="0"/>
        <w:widowControl w:val="0"/>
        <w:spacing w:after="0"/>
        <w:contextualSpacing/>
        <w:jc w:val="center"/>
        <w:rPr>
          <w:b/>
          <w:bCs/>
          <w:sz w:val="24"/>
          <w:szCs w:val="24"/>
        </w:rPr>
      </w:pPr>
      <w:r w:rsidRPr="00AD525B">
        <w:rPr>
          <w:b/>
          <w:bCs/>
          <w:sz w:val="24"/>
          <w:szCs w:val="24"/>
        </w:rPr>
        <w:t xml:space="preserve">Sistemul informatic </w:t>
      </w:r>
      <w:r w:rsidR="00EA7EE8" w:rsidRPr="00AD525B">
        <w:rPr>
          <w:b/>
          <w:bCs/>
          <w:sz w:val="24"/>
          <w:szCs w:val="24"/>
        </w:rPr>
        <w:t>și baza de date a operațiunilor</w:t>
      </w:r>
    </w:p>
    <w:p w14:paraId="05FB6C29" w14:textId="77777777" w:rsidR="000108D6" w:rsidRPr="00AD525B" w:rsidRDefault="000108D6" w:rsidP="000108D6">
      <w:pPr>
        <w:keepNext w:val="0"/>
        <w:keepLines w:val="0"/>
        <w:widowControl w:val="0"/>
        <w:numPr>
          <w:ilvl w:val="0"/>
          <w:numId w:val="2"/>
        </w:numPr>
        <w:spacing w:after="0"/>
        <w:ind w:left="0"/>
        <w:contextualSpacing/>
        <w:rPr>
          <w:sz w:val="24"/>
          <w:szCs w:val="24"/>
        </w:rPr>
      </w:pPr>
      <w:r w:rsidRPr="00AD525B">
        <w:rPr>
          <w:sz w:val="24"/>
          <w:szCs w:val="24"/>
        </w:rPr>
        <w:t xml:space="preserve">– </w:t>
      </w:r>
      <w:r w:rsidRPr="00AD525B">
        <w:rPr>
          <w:b/>
          <w:sz w:val="24"/>
          <w:szCs w:val="24"/>
        </w:rPr>
        <w:t>(1)</w:t>
      </w:r>
      <w:r w:rsidRPr="00AD525B">
        <w:rPr>
          <w:sz w:val="24"/>
          <w:szCs w:val="24"/>
        </w:rPr>
        <w:t xml:space="preserve"> Operatorul are obligația să implementeze un sistem informatic și o bază electronică de date a operațiunilor desfășurate, unde vor fi înregistrate, stocate și procesate toate datele legate de activitatea acestuia.</w:t>
      </w:r>
    </w:p>
    <w:p w14:paraId="19711559" w14:textId="77777777" w:rsidR="000108D6" w:rsidRPr="00AD525B" w:rsidRDefault="000108D6" w:rsidP="000108D6">
      <w:pPr>
        <w:keepNext w:val="0"/>
        <w:keepLines w:val="0"/>
        <w:widowControl w:val="0"/>
        <w:spacing w:after="0"/>
        <w:contextualSpacing/>
        <w:rPr>
          <w:sz w:val="24"/>
          <w:szCs w:val="24"/>
        </w:rPr>
      </w:pPr>
      <w:r w:rsidRPr="00AD525B">
        <w:rPr>
          <w:b/>
          <w:sz w:val="24"/>
          <w:szCs w:val="24"/>
        </w:rPr>
        <w:tab/>
        <w:t>(2)</w:t>
      </w:r>
      <w:r w:rsidRPr="00AD525B">
        <w:rPr>
          <w:sz w:val="24"/>
          <w:szCs w:val="24"/>
        </w:rPr>
        <w:t xml:space="preserve"> Sistemul informatic trebuie să poată genera rapoarte zilnice, lunare, trimestriale și </w:t>
      </w:r>
      <w:r w:rsidRPr="00AD525B">
        <w:rPr>
          <w:sz w:val="24"/>
          <w:szCs w:val="24"/>
        </w:rPr>
        <w:lastRenderedPageBreak/>
        <w:t>anuale prin agregarea și procesarea numărului mare de înregistrări primite zilnic pentru fiecare activitate a serviciului/obiectiv în parte și per total.</w:t>
      </w:r>
    </w:p>
    <w:p w14:paraId="224CB081" w14:textId="77777777" w:rsidR="000108D6" w:rsidRPr="00AD525B" w:rsidRDefault="000108D6" w:rsidP="000108D6">
      <w:pPr>
        <w:keepNext w:val="0"/>
        <w:keepLines w:val="0"/>
        <w:widowControl w:val="0"/>
        <w:numPr>
          <w:ilvl w:val="0"/>
          <w:numId w:val="2"/>
        </w:numPr>
        <w:spacing w:after="0"/>
        <w:ind w:left="0"/>
        <w:contextualSpacing/>
        <w:rPr>
          <w:sz w:val="24"/>
          <w:szCs w:val="24"/>
        </w:rPr>
      </w:pPr>
      <w:r w:rsidRPr="00AD525B">
        <w:rPr>
          <w:sz w:val="24"/>
          <w:szCs w:val="24"/>
        </w:rPr>
        <w:t>- Operatorul este liber să aleagă soluțiile hardware și software de realizare a sistemului informatic, ținând seama de cerințele minime privind raportarea.</w:t>
      </w:r>
    </w:p>
    <w:p w14:paraId="77865B83" w14:textId="08AEBB82" w:rsidR="002E421B" w:rsidRPr="00AD525B" w:rsidRDefault="002E421B" w:rsidP="002E421B">
      <w:pPr>
        <w:pStyle w:val="nrarticolo"/>
        <w:numPr>
          <w:ilvl w:val="0"/>
          <w:numId w:val="0"/>
        </w:numPr>
        <w:spacing w:after="0" w:line="240" w:lineRule="auto"/>
      </w:pPr>
    </w:p>
    <w:p w14:paraId="237778D5" w14:textId="66A79B46" w:rsidR="002E421B" w:rsidRPr="00AD525B" w:rsidRDefault="00BF72F5" w:rsidP="0034799C">
      <w:pPr>
        <w:keepNext w:val="0"/>
        <w:keepLines w:val="0"/>
        <w:spacing w:after="0"/>
        <w:jc w:val="left"/>
        <w:rPr>
          <w:color w:val="FF0000"/>
          <w:sz w:val="24"/>
          <w:szCs w:val="24"/>
        </w:rPr>
      </w:pPr>
      <w:r w:rsidRPr="00AD525B">
        <w:rPr>
          <w:b/>
        </w:rPr>
        <w:t>CAPITOLUL</w:t>
      </w:r>
      <w:r w:rsidR="002E421B" w:rsidRPr="00AD525B">
        <w:rPr>
          <w:b/>
        </w:rPr>
        <w:t xml:space="preserve"> III</w:t>
      </w:r>
    </w:p>
    <w:p w14:paraId="06F469CE" w14:textId="744D23AB" w:rsidR="00BF72F5" w:rsidRPr="00AD525B" w:rsidRDefault="00F3342E" w:rsidP="002E421B">
      <w:pPr>
        <w:pStyle w:val="nrarticolo"/>
        <w:numPr>
          <w:ilvl w:val="0"/>
          <w:numId w:val="0"/>
        </w:numPr>
        <w:spacing w:after="0" w:line="240" w:lineRule="auto"/>
        <w:rPr>
          <w:b/>
          <w:bCs/>
          <w:shd w:val="clear" w:color="auto" w:fill="FFFFFF"/>
        </w:rPr>
      </w:pPr>
      <w:r>
        <w:rPr>
          <w:b/>
          <w:bCs/>
          <w:shd w:val="clear" w:color="auto" w:fill="FFFFFF"/>
        </w:rPr>
        <w:t>Măturat, spălat și stropit căil</w:t>
      </w:r>
      <w:r w:rsidR="00BF72F5" w:rsidRPr="00AD525B">
        <w:rPr>
          <w:b/>
          <w:bCs/>
          <w:shd w:val="clear" w:color="auto" w:fill="FFFFFF"/>
        </w:rPr>
        <w:t xml:space="preserve"> publice din localitate, inclusiv colectarea și transportul deșeurilor de pământ și pietre provenite de pe căile publice la depozitele de deșeuri, precum și a deșeurilor </w:t>
      </w:r>
      <w:bookmarkStart w:id="17" w:name="_Hlk119667920"/>
      <w:r w:rsidR="00BF72F5" w:rsidRPr="00AD525B">
        <w:rPr>
          <w:b/>
          <w:bCs/>
          <w:shd w:val="clear" w:color="auto" w:fill="FFFFFF"/>
        </w:rPr>
        <w:t>provenite din coșurile stradale</w:t>
      </w:r>
      <w:bookmarkEnd w:id="17"/>
      <w:r w:rsidR="00BF72F5" w:rsidRPr="00AD525B">
        <w:rPr>
          <w:b/>
          <w:bCs/>
          <w:shd w:val="clear" w:color="auto" w:fill="FFFFFF"/>
        </w:rPr>
        <w:t xml:space="preserve"> la depozitele de deșeuri și/sau la instalațiile de tratare</w:t>
      </w:r>
      <w:bookmarkEnd w:id="16"/>
    </w:p>
    <w:p w14:paraId="250D6A05" w14:textId="77777777" w:rsidR="002E421B" w:rsidRPr="00AD525B" w:rsidRDefault="002E421B" w:rsidP="002E421B">
      <w:pPr>
        <w:pStyle w:val="nrarticolo"/>
        <w:numPr>
          <w:ilvl w:val="0"/>
          <w:numId w:val="0"/>
        </w:numPr>
        <w:spacing w:after="0" w:line="240" w:lineRule="auto"/>
      </w:pPr>
    </w:p>
    <w:p w14:paraId="446F6704" w14:textId="17CB1B36" w:rsidR="00F94DBD" w:rsidRPr="00AD525B" w:rsidRDefault="00F94DBD" w:rsidP="007C5ACF">
      <w:pPr>
        <w:pStyle w:val="nrarticolo"/>
        <w:tabs>
          <w:tab w:val="left" w:pos="851"/>
        </w:tabs>
        <w:spacing w:after="0" w:line="240" w:lineRule="auto"/>
        <w:ind w:left="0"/>
        <w:rPr>
          <w:b/>
        </w:rPr>
      </w:pPr>
      <w:r w:rsidRPr="00AD525B">
        <w:t xml:space="preserve">– </w:t>
      </w:r>
      <w:r w:rsidRPr="00AD525B">
        <w:rPr>
          <w:b/>
        </w:rPr>
        <w:t>(1)</w:t>
      </w:r>
      <w:r w:rsidR="002E421B" w:rsidRPr="00AD525B">
        <w:t xml:space="preserve"> </w:t>
      </w:r>
      <w:r w:rsidR="0096507F" w:rsidRPr="00AD525B">
        <w:t xml:space="preserve">Operatorul are obligația de a </w:t>
      </w:r>
      <w:r w:rsidR="002159D3" w:rsidRPr="00AD525B">
        <w:t>presta</w:t>
      </w:r>
      <w:r w:rsidR="0096507F" w:rsidRPr="00AD525B">
        <w:t xml:space="preserve"> activitatea de măturat, spălat și stropit a căilor publice</w:t>
      </w:r>
      <w:r w:rsidR="0081203D" w:rsidRPr="00AD525B">
        <w:t xml:space="preserve"> rutiere și pietonale</w:t>
      </w:r>
      <w:r w:rsidR="0096507F" w:rsidRPr="00AD525B">
        <w:t xml:space="preserve">, </w:t>
      </w:r>
      <w:r w:rsidR="00306160" w:rsidRPr="00AD525B">
        <w:t>în</w:t>
      </w:r>
      <w:r w:rsidR="002159D3" w:rsidRPr="00AD525B">
        <w:t xml:space="preserve"> </w:t>
      </w:r>
      <w:r w:rsidR="009E7C8B" w:rsidRPr="00AD525B">
        <w:t>aria administrativ-</w:t>
      </w:r>
      <w:r w:rsidR="0096507F" w:rsidRPr="00AD525B">
        <w:t xml:space="preserve">teritorială </w:t>
      </w:r>
      <w:r w:rsidR="0096507F" w:rsidRPr="00AD525B">
        <w:rPr>
          <w:b/>
        </w:rPr>
        <w:t xml:space="preserve">a </w:t>
      </w:r>
      <w:r w:rsidR="00031CAD" w:rsidRPr="00AD525B">
        <w:rPr>
          <w:b/>
        </w:rPr>
        <w:t>municipiului Sfâ</w:t>
      </w:r>
      <w:r w:rsidR="00B77312" w:rsidRPr="00AD525B">
        <w:rPr>
          <w:b/>
        </w:rPr>
        <w:t>ntu Gheorghe, orașului Baraolt.</w:t>
      </w:r>
    </w:p>
    <w:p w14:paraId="1D79F1B1" w14:textId="7B3DDEA3" w:rsidR="00F94DBD" w:rsidRPr="00AD525B" w:rsidRDefault="00073CC4" w:rsidP="00881CA7">
      <w:pPr>
        <w:pStyle w:val="nrarticolo"/>
        <w:numPr>
          <w:ilvl w:val="0"/>
          <w:numId w:val="10"/>
        </w:numPr>
        <w:spacing w:after="0" w:line="240" w:lineRule="auto"/>
        <w:ind w:left="0" w:firstLine="360"/>
      </w:pPr>
      <w:r w:rsidRPr="00AD525B">
        <w:rPr>
          <w:b/>
        </w:rPr>
        <w:t>Căile</w:t>
      </w:r>
      <w:r w:rsidR="00651F66" w:rsidRPr="00AD525B">
        <w:rPr>
          <w:b/>
        </w:rPr>
        <w:t xml:space="preserve"> publice </w:t>
      </w:r>
      <w:r w:rsidRPr="00AD525B">
        <w:rPr>
          <w:b/>
        </w:rPr>
        <w:t>rutiere</w:t>
      </w:r>
      <w:r w:rsidRPr="00AD525B">
        <w:t xml:space="preserve"> </w:t>
      </w:r>
      <w:r w:rsidR="00651F66" w:rsidRPr="00AD525B">
        <w:t xml:space="preserve">pe care se execută operațiunea de </w:t>
      </w:r>
      <w:r w:rsidR="00651F66" w:rsidRPr="00AD525B">
        <w:rPr>
          <w:b/>
        </w:rPr>
        <w:t>măturat mecanizat</w:t>
      </w:r>
      <w:r w:rsidR="00651F66" w:rsidRPr="00AD525B">
        <w:t xml:space="preserve">, incluzând podurile, </w:t>
      </w:r>
      <w:r w:rsidR="004C1A05" w:rsidRPr="00AD525B">
        <w:t xml:space="preserve">pasajele, </w:t>
      </w:r>
      <w:r w:rsidR="00D50F0F" w:rsidRPr="00AD525B">
        <w:t xml:space="preserve">parcările și </w:t>
      </w:r>
      <w:r w:rsidR="00651F66" w:rsidRPr="00AD525B">
        <w:t xml:space="preserve">stațiile publice sunt prezentate </w:t>
      </w:r>
      <w:r w:rsidR="005159CA" w:rsidRPr="00AD525B">
        <w:t xml:space="preserve">în </w:t>
      </w:r>
      <w:r w:rsidR="005159CA" w:rsidRPr="00AD525B">
        <w:rPr>
          <w:b/>
        </w:rPr>
        <w:t>anexa nr. 1</w:t>
      </w:r>
      <w:r w:rsidR="00651F66" w:rsidRPr="00AD525B">
        <w:t xml:space="preserve"> </w:t>
      </w:r>
    </w:p>
    <w:p w14:paraId="782D75AB" w14:textId="3366E20D" w:rsidR="00F94DBD" w:rsidRPr="00AD525B" w:rsidRDefault="00B94FA9" w:rsidP="00881CA7">
      <w:pPr>
        <w:pStyle w:val="nrarticolo"/>
        <w:numPr>
          <w:ilvl w:val="0"/>
          <w:numId w:val="10"/>
        </w:numPr>
        <w:spacing w:after="0" w:line="240" w:lineRule="auto"/>
        <w:ind w:left="0" w:firstLine="360"/>
      </w:pPr>
      <w:r w:rsidRPr="00AD525B">
        <w:t>Suprafața maximă carosabil mă</w:t>
      </w:r>
      <w:r w:rsidR="000139CF" w:rsidRPr="00AD525B">
        <w:t xml:space="preserve">turată mecanizat/zi este 299.130 de </w:t>
      </w:r>
      <w:r w:rsidRPr="00AD525B">
        <w:t xml:space="preserve">mp/zi </w:t>
      </w:r>
    </w:p>
    <w:p w14:paraId="0E67FF1F" w14:textId="027DFB4B" w:rsidR="00F94DBD" w:rsidRPr="00AD525B" w:rsidRDefault="00B94FA9" w:rsidP="00881CA7">
      <w:pPr>
        <w:pStyle w:val="nrarticolo"/>
        <w:numPr>
          <w:ilvl w:val="0"/>
          <w:numId w:val="10"/>
        </w:numPr>
        <w:spacing w:after="0" w:line="240" w:lineRule="auto"/>
        <w:ind w:left="0" w:firstLine="360"/>
      </w:pPr>
      <w:r w:rsidRPr="00AD525B">
        <w:t xml:space="preserve">Suprafața totală carosabil măturată </w:t>
      </w:r>
      <w:r w:rsidR="000139CF" w:rsidRPr="00AD525B">
        <w:t xml:space="preserve">mecanizat/săptămână este de 1.616.330 </w:t>
      </w:r>
      <w:r w:rsidRPr="00AD525B">
        <w:t xml:space="preserve">mp/săptămână </w:t>
      </w:r>
    </w:p>
    <w:p w14:paraId="25D96AAF" w14:textId="7FB9B883" w:rsidR="00F94DBD" w:rsidRPr="00AD525B" w:rsidRDefault="00C72031" w:rsidP="00881CA7">
      <w:pPr>
        <w:pStyle w:val="nrarticolo"/>
        <w:numPr>
          <w:ilvl w:val="0"/>
          <w:numId w:val="10"/>
        </w:numPr>
        <w:spacing w:after="0" w:line="240" w:lineRule="auto"/>
        <w:ind w:left="0" w:firstLine="360"/>
      </w:pPr>
      <w:r w:rsidRPr="00AD525B">
        <w:t xml:space="preserve">Suprafața totală </w:t>
      </w:r>
      <w:r w:rsidR="000D345E" w:rsidRPr="00AD525B">
        <w:t>carosabil</w:t>
      </w:r>
      <w:r w:rsidRPr="00AD525B">
        <w:t xml:space="preserve"> măturată mecani</w:t>
      </w:r>
      <w:r w:rsidR="00B94FA9" w:rsidRPr="00AD525B">
        <w:t>zat/an</w:t>
      </w:r>
      <w:r w:rsidR="000930F7" w:rsidRPr="00AD525B">
        <w:t xml:space="preserve"> </w:t>
      </w:r>
      <w:r w:rsidR="000139CF" w:rsidRPr="00AD525B">
        <w:t>este de 84.587.832</w:t>
      </w:r>
      <w:r w:rsidRPr="00AD525B">
        <w:t xml:space="preserve"> mp/an</w:t>
      </w:r>
      <w:r w:rsidRPr="00AD525B">
        <w:rPr>
          <w:i/>
          <w:iCs/>
        </w:rPr>
        <w:t>.</w:t>
      </w:r>
    </w:p>
    <w:p w14:paraId="165EBACF" w14:textId="63338102" w:rsidR="00F94DBD" w:rsidRPr="00AD525B" w:rsidRDefault="00F94DBD" w:rsidP="00F94DBD">
      <w:pPr>
        <w:pStyle w:val="nrarticolo"/>
        <w:numPr>
          <w:ilvl w:val="0"/>
          <w:numId w:val="0"/>
        </w:numPr>
        <w:spacing w:after="0" w:line="240" w:lineRule="auto"/>
        <w:rPr>
          <w:i/>
          <w:iCs/>
        </w:rPr>
      </w:pPr>
      <w:r w:rsidRPr="00AD525B">
        <w:rPr>
          <w:b/>
          <w:iCs/>
        </w:rPr>
        <w:tab/>
        <w:t>(2)</w:t>
      </w:r>
      <w:r w:rsidRPr="00AD525B">
        <w:rPr>
          <w:i/>
          <w:iCs/>
        </w:rPr>
        <w:t xml:space="preserve"> </w:t>
      </w:r>
      <w:r w:rsidR="00B004B6" w:rsidRPr="00AD525B">
        <w:t xml:space="preserve">Operatorul </w:t>
      </w:r>
      <w:r w:rsidR="00A24CF8" w:rsidRPr="00AD525B">
        <w:t>are obligația de a presta operațiunea de măturat mecanizat</w:t>
      </w:r>
      <w:r w:rsidR="00DF0689" w:rsidRPr="00AD525B">
        <w:t xml:space="preserve"> pe căile publice rutiere</w:t>
      </w:r>
      <w:r w:rsidR="00A24CF8" w:rsidRPr="00AD525B">
        <w:t xml:space="preserve"> cu</w:t>
      </w:r>
      <w:r w:rsidR="0022428B" w:rsidRPr="00AD525B">
        <w:t xml:space="preserve"> </w:t>
      </w:r>
      <w:r w:rsidR="001C6377" w:rsidRPr="00AD525B">
        <w:t>auto</w:t>
      </w:r>
      <w:r w:rsidR="00DF0689" w:rsidRPr="00AD525B">
        <w:t>specialele</w:t>
      </w:r>
      <w:r w:rsidR="00B004B6" w:rsidRPr="00AD525B">
        <w:t xml:space="preserve">, </w:t>
      </w:r>
      <w:r w:rsidR="00936F46" w:rsidRPr="00AD525B">
        <w:t>deținute în proprietate, leasing</w:t>
      </w:r>
      <w:r w:rsidR="00C26CEF" w:rsidRPr="00AD525B">
        <w:t xml:space="preserve"> sau care fac obiectul unor contracte de închiriere și/sau antecontracte de vânzare-cumpărare</w:t>
      </w:r>
      <w:r w:rsidR="00936F46" w:rsidRPr="00AD525B">
        <w:t xml:space="preserve">, </w:t>
      </w:r>
      <w:r w:rsidR="00B004B6" w:rsidRPr="00AD525B">
        <w:t xml:space="preserve">conform </w:t>
      </w:r>
      <w:r w:rsidR="0022428B" w:rsidRPr="00AD525B">
        <w:t>necesarului</w:t>
      </w:r>
      <w:r w:rsidR="00B004B6" w:rsidRPr="00AD525B">
        <w:t xml:space="preserve"> </w:t>
      </w:r>
      <w:r w:rsidR="00A24CF8" w:rsidRPr="00AD525B">
        <w:t xml:space="preserve">prevăzut </w:t>
      </w:r>
      <w:r w:rsidR="00A24CF8" w:rsidRPr="00AD525B">
        <w:rPr>
          <w:b/>
        </w:rPr>
        <w:t>în</w:t>
      </w:r>
      <w:r w:rsidR="005159CA" w:rsidRPr="00AD525B">
        <w:rPr>
          <w:b/>
        </w:rPr>
        <w:t xml:space="preserve"> anexa nr. </w:t>
      </w:r>
      <w:r w:rsidR="009F7E68" w:rsidRPr="00AD525B">
        <w:rPr>
          <w:b/>
        </w:rPr>
        <w:t>1.1</w:t>
      </w:r>
      <w:r w:rsidR="001366A7" w:rsidRPr="00AD525B">
        <w:rPr>
          <w:b/>
        </w:rPr>
        <w:t>.</w:t>
      </w:r>
    </w:p>
    <w:p w14:paraId="60C334DA" w14:textId="62DEFC00" w:rsidR="00754DD6" w:rsidRPr="00AD525B" w:rsidRDefault="00F94DBD" w:rsidP="00754DD6">
      <w:pPr>
        <w:pStyle w:val="nrarticolo"/>
        <w:numPr>
          <w:ilvl w:val="0"/>
          <w:numId w:val="0"/>
        </w:numPr>
        <w:spacing w:after="0" w:line="240" w:lineRule="auto"/>
      </w:pPr>
      <w:r w:rsidRPr="00AD525B">
        <w:rPr>
          <w:b/>
          <w:iCs/>
        </w:rPr>
        <w:tab/>
        <w:t>(3)</w:t>
      </w:r>
      <w:r w:rsidRPr="00AD525B">
        <w:rPr>
          <w:i/>
          <w:iCs/>
        </w:rPr>
        <w:t xml:space="preserve"> </w:t>
      </w:r>
      <w:r w:rsidR="00E95073" w:rsidRPr="00AD525B">
        <w:t xml:space="preserve">Operatorul trebuie să asigure </w:t>
      </w:r>
      <w:r w:rsidR="004606B0" w:rsidRPr="00AD525B">
        <w:t>autospecialele</w:t>
      </w:r>
      <w:r w:rsidR="00F119E6" w:rsidRPr="00AD525B">
        <w:t xml:space="preserve"> </w:t>
      </w:r>
      <w:r w:rsidR="00E95073" w:rsidRPr="00AD525B">
        <w:t xml:space="preserve">necesare pentru </w:t>
      </w:r>
      <w:r w:rsidR="005928BB" w:rsidRPr="00AD525B">
        <w:t>executarea</w:t>
      </w:r>
      <w:r w:rsidR="00E95073" w:rsidRPr="00AD525B">
        <w:t xml:space="preserve"> operațiunii de măturat me</w:t>
      </w:r>
      <w:r w:rsidR="005928BB" w:rsidRPr="00AD525B">
        <w:t>canizat pe căile publice rutiere</w:t>
      </w:r>
      <w:r w:rsidR="00E95073" w:rsidRPr="00AD525B">
        <w:t>, prevăzute în lista de investiții în sarcina operatorului</w:t>
      </w:r>
      <w:r w:rsidR="003C4DCD" w:rsidRPr="00AD525B">
        <w:t xml:space="preserve">, </w:t>
      </w:r>
      <w:r w:rsidR="00E95073" w:rsidRPr="00AD525B">
        <w:t xml:space="preserve">conform cerințelor din </w:t>
      </w:r>
      <w:r w:rsidR="009F7E68" w:rsidRPr="00AD525B">
        <w:rPr>
          <w:b/>
        </w:rPr>
        <w:t>anexa nr. 1.2</w:t>
      </w:r>
      <w:r w:rsidR="00E95073" w:rsidRPr="00AD525B">
        <w:rPr>
          <w:i/>
          <w:iCs/>
        </w:rPr>
        <w:t xml:space="preserve"> </w:t>
      </w:r>
    </w:p>
    <w:p w14:paraId="795FE8E1" w14:textId="4E495A7D" w:rsidR="00E95073" w:rsidRPr="00AD525B" w:rsidRDefault="00754DD6" w:rsidP="00754DD6">
      <w:pPr>
        <w:pStyle w:val="nrarticolo"/>
        <w:numPr>
          <w:ilvl w:val="0"/>
          <w:numId w:val="0"/>
        </w:numPr>
        <w:spacing w:after="0" w:line="240" w:lineRule="auto"/>
      </w:pPr>
      <w:r w:rsidRPr="00AD525B">
        <w:rPr>
          <w:b/>
        </w:rPr>
        <w:tab/>
        <w:t>(4)</w:t>
      </w:r>
      <w:r w:rsidRPr="00AD525B">
        <w:t xml:space="preserve"> </w:t>
      </w:r>
      <w:r w:rsidR="00E95073" w:rsidRPr="00AD525B">
        <w:t>În cazul încetării înainte de termen a contractului de delegare, din motive neimputabile operatorului, delegatarul va plăti operatorului valoarea rămasă neamortizată</w:t>
      </w:r>
      <w:r w:rsidR="003C4DCD" w:rsidRPr="00AD525B">
        <w:t>/neachitată</w:t>
      </w:r>
      <w:r w:rsidR="00E95073" w:rsidRPr="00AD525B">
        <w:t xml:space="preserve"> a investițiilor realizate</w:t>
      </w:r>
      <w:r w:rsidR="003C4DCD" w:rsidRPr="00AD525B">
        <w:t xml:space="preserve"> în autospeciale de natura bunurilor de retur</w:t>
      </w:r>
      <w:r w:rsidR="00E95073" w:rsidRPr="00AD525B">
        <w:t>, în conformitate cu prevederile art. 37 alin. (2) și (3) din Legea nr. 101/2006, republicată, cu modificările și completările ulterioare.</w:t>
      </w:r>
    </w:p>
    <w:p w14:paraId="7EF5761C" w14:textId="3B5C355D" w:rsidR="00754DD6" w:rsidRPr="00AD525B" w:rsidRDefault="004E2286" w:rsidP="00B653D1">
      <w:pPr>
        <w:pStyle w:val="nrarticolo"/>
        <w:tabs>
          <w:tab w:val="left" w:pos="709"/>
        </w:tabs>
        <w:spacing w:after="0" w:line="240" w:lineRule="auto"/>
        <w:ind w:left="0"/>
      </w:pPr>
      <w:r w:rsidRPr="00AD525B">
        <w:t xml:space="preserve">– </w:t>
      </w:r>
      <w:r w:rsidR="00073CC4" w:rsidRPr="00AD525B">
        <w:rPr>
          <w:b/>
        </w:rPr>
        <w:t>Căile</w:t>
      </w:r>
      <w:r w:rsidR="00651F66" w:rsidRPr="00AD525B">
        <w:rPr>
          <w:b/>
        </w:rPr>
        <w:t xml:space="preserve"> publice </w:t>
      </w:r>
      <w:r w:rsidR="00073CC4" w:rsidRPr="00AD525B">
        <w:rPr>
          <w:b/>
        </w:rPr>
        <w:t>rutiere</w:t>
      </w:r>
      <w:r w:rsidR="00073CC4" w:rsidRPr="00AD525B">
        <w:t xml:space="preserve"> </w:t>
      </w:r>
      <w:r w:rsidR="00651F66" w:rsidRPr="00AD525B">
        <w:t xml:space="preserve">pe care se execută operațiunea de </w:t>
      </w:r>
      <w:r w:rsidR="00651F66" w:rsidRPr="00AD525B">
        <w:rPr>
          <w:b/>
        </w:rPr>
        <w:t>măturat manual,</w:t>
      </w:r>
      <w:r w:rsidR="00651F66" w:rsidRPr="00AD525B">
        <w:t xml:space="preserve"> incluzând podurile, </w:t>
      </w:r>
      <w:r w:rsidR="004C1A05" w:rsidRPr="00AD525B">
        <w:t xml:space="preserve">pasajele, </w:t>
      </w:r>
      <w:r w:rsidR="00651F66" w:rsidRPr="00AD525B">
        <w:t>stațiile publice</w:t>
      </w:r>
      <w:r w:rsidR="002139BE" w:rsidRPr="00AD525B">
        <w:t xml:space="preserve">, </w:t>
      </w:r>
      <w:r w:rsidR="00651F66" w:rsidRPr="00AD525B">
        <w:t xml:space="preserve">parcările </w:t>
      </w:r>
      <w:r w:rsidR="00885896" w:rsidRPr="00AD525B">
        <w:t>publice</w:t>
      </w:r>
      <w:r w:rsidR="002139BE" w:rsidRPr="00AD525B">
        <w:t xml:space="preserve"> și parcările </w:t>
      </w:r>
      <w:r w:rsidR="00651F66" w:rsidRPr="00AD525B">
        <w:t xml:space="preserve">de reședință sunt prezentate în </w:t>
      </w:r>
      <w:r w:rsidR="009F7E68" w:rsidRPr="00AD525B">
        <w:rPr>
          <w:b/>
        </w:rPr>
        <w:t>anexa nr. 2</w:t>
      </w:r>
      <w:r w:rsidR="001362E6" w:rsidRPr="00AD525B">
        <w:rPr>
          <w:b/>
        </w:rPr>
        <w:t xml:space="preserve">A </w:t>
      </w:r>
      <w:r w:rsidR="00C41121">
        <w:rPr>
          <w:b/>
        </w:rPr>
        <w:t>– m</w:t>
      </w:r>
      <w:r w:rsidR="00A7509B" w:rsidRPr="00AD525B">
        <w:rPr>
          <w:b/>
        </w:rPr>
        <w:t>unicipiul Sfântu Gheorghe</w:t>
      </w:r>
    </w:p>
    <w:p w14:paraId="46E1CAB5" w14:textId="34D822BD" w:rsidR="00754DD6" w:rsidRPr="00AD525B" w:rsidRDefault="00754DD6" w:rsidP="00754DD6">
      <w:pPr>
        <w:pStyle w:val="nrarticolo"/>
        <w:numPr>
          <w:ilvl w:val="0"/>
          <w:numId w:val="0"/>
        </w:numPr>
        <w:spacing w:after="0" w:line="240" w:lineRule="auto"/>
        <w:rPr>
          <w:i/>
          <w:iCs/>
        </w:rPr>
      </w:pPr>
      <w:r w:rsidRPr="00AD525B">
        <w:tab/>
      </w:r>
      <w:r w:rsidR="004E2286" w:rsidRPr="00AD525B">
        <w:t>(1</w:t>
      </w:r>
      <w:r w:rsidRPr="00AD525B">
        <w:t xml:space="preserve">) </w:t>
      </w:r>
      <w:r w:rsidR="006844D0" w:rsidRPr="00AD525B">
        <w:t>Suprafața maximă carosabi</w:t>
      </w:r>
      <w:r w:rsidR="004B3F16" w:rsidRPr="00AD525B">
        <w:t>l măturată manual/zi este de 346.006</w:t>
      </w:r>
      <w:r w:rsidR="006844D0" w:rsidRPr="00AD525B">
        <w:t xml:space="preserve"> mp/zi</w:t>
      </w:r>
      <w:r w:rsidR="005159CA" w:rsidRPr="00AD525B">
        <w:t>.</w:t>
      </w:r>
    </w:p>
    <w:p w14:paraId="5F95FFBC" w14:textId="15FB5A7E" w:rsidR="00052418" w:rsidRPr="00AD525B" w:rsidRDefault="004E2286" w:rsidP="00052418">
      <w:pPr>
        <w:pStyle w:val="nrarticolo"/>
        <w:numPr>
          <w:ilvl w:val="0"/>
          <w:numId w:val="0"/>
        </w:numPr>
        <w:spacing w:after="0" w:line="240" w:lineRule="auto"/>
        <w:rPr>
          <w:i/>
          <w:iCs/>
        </w:rPr>
      </w:pPr>
      <w:r w:rsidRPr="00AD525B">
        <w:tab/>
        <w:t>(2</w:t>
      </w:r>
      <w:r w:rsidR="00754DD6" w:rsidRPr="00AD525B">
        <w:t xml:space="preserve">) </w:t>
      </w:r>
      <w:r w:rsidR="006844D0" w:rsidRPr="00AD525B">
        <w:t xml:space="preserve">Suprafața totală carosabil măturată </w:t>
      </w:r>
      <w:r w:rsidR="00513CFC" w:rsidRPr="00AD525B">
        <w:t>manual</w:t>
      </w:r>
      <w:r w:rsidR="004B3F16" w:rsidRPr="00AD525B">
        <w:t xml:space="preserve">/săptămână este de 1.772.870 </w:t>
      </w:r>
      <w:r w:rsidR="006844D0" w:rsidRPr="00AD525B">
        <w:t>mp</w:t>
      </w:r>
      <w:r w:rsidR="005159CA" w:rsidRPr="00AD525B">
        <w:t>/săptămână.</w:t>
      </w:r>
    </w:p>
    <w:p w14:paraId="4DBAB470" w14:textId="4767D9E9" w:rsidR="006844D0" w:rsidRPr="00AD525B" w:rsidRDefault="004E2286" w:rsidP="00052418">
      <w:pPr>
        <w:pStyle w:val="nrarticolo"/>
        <w:numPr>
          <w:ilvl w:val="0"/>
          <w:numId w:val="0"/>
        </w:numPr>
        <w:spacing w:after="0" w:line="240" w:lineRule="auto"/>
      </w:pPr>
      <w:r w:rsidRPr="00AD525B">
        <w:tab/>
        <w:t>(3</w:t>
      </w:r>
      <w:r w:rsidR="00052418" w:rsidRPr="00AD525B">
        <w:t xml:space="preserve">) </w:t>
      </w:r>
      <w:r w:rsidR="006844D0" w:rsidRPr="00AD525B">
        <w:t>Suprafața totală carosabil măturată m</w:t>
      </w:r>
      <w:r w:rsidR="00513CFC" w:rsidRPr="00AD525B">
        <w:t>anual</w:t>
      </w:r>
      <w:r w:rsidR="004B3F16" w:rsidRPr="00AD525B">
        <w:t>/an este de 92.695.774</w:t>
      </w:r>
      <w:r w:rsidR="006844D0" w:rsidRPr="00AD525B">
        <w:t xml:space="preserve"> mp/an </w:t>
      </w:r>
    </w:p>
    <w:p w14:paraId="570FABEE" w14:textId="2B690AB6" w:rsidR="009E5B41" w:rsidRPr="00AD525B" w:rsidRDefault="009E5B41" w:rsidP="00052418">
      <w:pPr>
        <w:pStyle w:val="nrarticolo"/>
        <w:numPr>
          <w:ilvl w:val="0"/>
          <w:numId w:val="0"/>
        </w:numPr>
        <w:spacing w:after="0" w:line="240" w:lineRule="auto"/>
        <w:rPr>
          <w:b/>
        </w:rPr>
      </w:pPr>
      <w:r w:rsidRPr="00AD525B">
        <w:t xml:space="preserve">în </w:t>
      </w:r>
      <w:r w:rsidRPr="00AD525B">
        <w:rPr>
          <w:b/>
        </w:rPr>
        <w:t>anexa nr 2B</w:t>
      </w:r>
      <w:r w:rsidR="00C41121">
        <w:rPr>
          <w:b/>
        </w:rPr>
        <w:t xml:space="preserve"> – o</w:t>
      </w:r>
      <w:r w:rsidR="00A7509B" w:rsidRPr="00AD525B">
        <w:rPr>
          <w:b/>
        </w:rPr>
        <w:t>rașul Baraolt</w:t>
      </w:r>
    </w:p>
    <w:p w14:paraId="70C6D68D" w14:textId="1617F565" w:rsidR="009E5B41" w:rsidRPr="00AD525B" w:rsidRDefault="009E5B41" w:rsidP="009E5B41">
      <w:pPr>
        <w:pStyle w:val="nrarticolo"/>
        <w:numPr>
          <w:ilvl w:val="0"/>
          <w:numId w:val="0"/>
        </w:numPr>
        <w:spacing w:after="0" w:line="240" w:lineRule="auto"/>
        <w:rPr>
          <w:i/>
          <w:iCs/>
        </w:rPr>
      </w:pPr>
      <w:r w:rsidRPr="00AD525B">
        <w:tab/>
      </w:r>
      <w:r w:rsidR="004147E0" w:rsidRPr="00AD525B">
        <w:t>(1</w:t>
      </w:r>
      <w:r w:rsidRPr="00AD525B">
        <w:t xml:space="preserve">) Suprafața maximă carosabil măturată manual/zi este de </w:t>
      </w:r>
      <w:r w:rsidR="004147E0" w:rsidRPr="00AD525B">
        <w:t>105.420</w:t>
      </w:r>
      <w:r w:rsidRPr="00AD525B">
        <w:t xml:space="preserve"> mp/zi.</w:t>
      </w:r>
    </w:p>
    <w:p w14:paraId="1721E0DA" w14:textId="618ED681" w:rsidR="009E5B41" w:rsidRPr="00AD525B" w:rsidRDefault="004147E0" w:rsidP="009E5B41">
      <w:pPr>
        <w:pStyle w:val="nrarticolo"/>
        <w:numPr>
          <w:ilvl w:val="0"/>
          <w:numId w:val="0"/>
        </w:numPr>
        <w:spacing w:after="0" w:line="240" w:lineRule="auto"/>
        <w:rPr>
          <w:i/>
          <w:iCs/>
        </w:rPr>
      </w:pPr>
      <w:r w:rsidRPr="00AD525B">
        <w:tab/>
        <w:t>(2</w:t>
      </w:r>
      <w:r w:rsidR="009E5B41" w:rsidRPr="00AD525B">
        <w:t xml:space="preserve">) Suprafața totală carosabil măturată manual/săptămână este de </w:t>
      </w:r>
      <w:r w:rsidRPr="00AD525B">
        <w:t>527.100</w:t>
      </w:r>
      <w:r w:rsidR="009E5B41" w:rsidRPr="00AD525B">
        <w:t xml:space="preserve"> mp/săptămână.</w:t>
      </w:r>
    </w:p>
    <w:p w14:paraId="73110AA6" w14:textId="20C811CB" w:rsidR="009E5B41" w:rsidRPr="00AD525B" w:rsidRDefault="004147E0" w:rsidP="00052418">
      <w:pPr>
        <w:pStyle w:val="nrarticolo"/>
        <w:numPr>
          <w:ilvl w:val="0"/>
          <w:numId w:val="0"/>
        </w:numPr>
        <w:spacing w:after="0" w:line="240" w:lineRule="auto"/>
      </w:pPr>
      <w:r w:rsidRPr="00AD525B">
        <w:tab/>
        <w:t>(3</w:t>
      </w:r>
      <w:r w:rsidR="009E5B41" w:rsidRPr="00AD525B">
        <w:t xml:space="preserve">) Suprafața totală carosabil măturată manual/an este de </w:t>
      </w:r>
      <w:r w:rsidRPr="00AD525B">
        <w:t>27.514.620</w:t>
      </w:r>
      <w:r w:rsidR="009E5B41" w:rsidRPr="00AD525B">
        <w:t xml:space="preserve"> mp/an </w:t>
      </w:r>
    </w:p>
    <w:p w14:paraId="140310CE" w14:textId="4C64C0AA" w:rsidR="00F83B8C" w:rsidRPr="00AD525B" w:rsidRDefault="00F83B8C" w:rsidP="007C5ACF">
      <w:pPr>
        <w:pStyle w:val="nrarticolo"/>
        <w:tabs>
          <w:tab w:val="left" w:pos="851"/>
        </w:tabs>
        <w:spacing w:after="0" w:line="240" w:lineRule="auto"/>
        <w:ind w:left="0"/>
        <w:rPr>
          <w:i/>
          <w:iCs/>
        </w:rPr>
      </w:pPr>
      <w:r w:rsidRPr="00AD525B">
        <w:rPr>
          <w:i/>
          <w:iCs/>
        </w:rPr>
        <w:t xml:space="preserve">– </w:t>
      </w:r>
      <w:r w:rsidRPr="00AD525B">
        <w:rPr>
          <w:b/>
          <w:iCs/>
        </w:rPr>
        <w:t>(1)</w:t>
      </w:r>
      <w:r w:rsidRPr="00AD525B">
        <w:rPr>
          <w:i/>
          <w:iCs/>
        </w:rPr>
        <w:t xml:space="preserve"> </w:t>
      </w:r>
      <w:r w:rsidR="006844D0" w:rsidRPr="00AD525B">
        <w:t xml:space="preserve">Căile publice </w:t>
      </w:r>
      <w:r w:rsidR="006844D0" w:rsidRPr="00AD525B">
        <w:rPr>
          <w:b/>
        </w:rPr>
        <w:t xml:space="preserve">pietonale </w:t>
      </w:r>
      <w:r w:rsidR="006844D0" w:rsidRPr="00AD525B">
        <w:t xml:space="preserve">pe care se execută operațiunea de </w:t>
      </w:r>
      <w:r w:rsidR="006844D0" w:rsidRPr="00AD525B">
        <w:rPr>
          <w:b/>
        </w:rPr>
        <w:t>măturat mecanizat</w:t>
      </w:r>
      <w:r w:rsidR="006844D0" w:rsidRPr="00AD525B">
        <w:t xml:space="preserve"> sunt prezentate </w:t>
      </w:r>
      <w:r w:rsidR="00895AF1" w:rsidRPr="00AD525B">
        <w:t xml:space="preserve">în anexa nr. </w:t>
      </w:r>
      <w:r w:rsidR="009F7E68" w:rsidRPr="00AD525B">
        <w:t>3</w:t>
      </w:r>
      <w:r w:rsidR="006844D0" w:rsidRPr="00AD525B">
        <w:t>.</w:t>
      </w:r>
    </w:p>
    <w:p w14:paraId="5078282C" w14:textId="41C8AF8E" w:rsidR="00E024BD" w:rsidRPr="00AD525B" w:rsidRDefault="00E024BD" w:rsidP="00E024BD">
      <w:pPr>
        <w:pStyle w:val="nrarticolo"/>
        <w:numPr>
          <w:ilvl w:val="0"/>
          <w:numId w:val="0"/>
        </w:numPr>
        <w:tabs>
          <w:tab w:val="left" w:pos="851"/>
        </w:tabs>
        <w:spacing w:after="0" w:line="240" w:lineRule="auto"/>
        <w:rPr>
          <w:i/>
          <w:iCs/>
        </w:rPr>
      </w:pPr>
      <w:r w:rsidRPr="00AD525B">
        <w:tab/>
        <w:t xml:space="preserve">(1) Suprafața maximă trotuare măturată mecaniza/zi </w:t>
      </w:r>
      <w:r w:rsidR="004C6227" w:rsidRPr="00AD525B">
        <w:t xml:space="preserve">este de 92.825 </w:t>
      </w:r>
      <w:r w:rsidRPr="00AD525B">
        <w:t>mp/zi</w:t>
      </w:r>
    </w:p>
    <w:p w14:paraId="5D59FA6C" w14:textId="6235FF67" w:rsidR="00F83B8C" w:rsidRPr="00AD525B" w:rsidRDefault="00F83B8C" w:rsidP="00F83B8C">
      <w:pPr>
        <w:pStyle w:val="nrarticolo"/>
        <w:numPr>
          <w:ilvl w:val="0"/>
          <w:numId w:val="0"/>
        </w:numPr>
        <w:tabs>
          <w:tab w:val="left" w:pos="851"/>
        </w:tabs>
        <w:spacing w:after="0" w:line="240" w:lineRule="auto"/>
        <w:rPr>
          <w:i/>
          <w:iCs/>
        </w:rPr>
      </w:pPr>
      <w:r w:rsidRPr="00AD525B">
        <w:rPr>
          <w:b/>
          <w:iCs/>
        </w:rPr>
        <w:tab/>
        <w:t>(2)</w:t>
      </w:r>
      <w:r w:rsidRPr="00AD525B">
        <w:rPr>
          <w:i/>
          <w:iCs/>
        </w:rPr>
        <w:t xml:space="preserve"> </w:t>
      </w:r>
      <w:r w:rsidR="00BD03F1" w:rsidRPr="00AD525B">
        <w:t>Suprafața totală pietonală măturată</w:t>
      </w:r>
      <w:r w:rsidR="004C6227" w:rsidRPr="00AD525B">
        <w:t xml:space="preserve"> mecanizat/săptămână este de 509.825</w:t>
      </w:r>
      <w:r w:rsidR="00BD03F1" w:rsidRPr="00AD525B">
        <w:t xml:space="preserve"> mp/săptămână</w:t>
      </w:r>
      <w:r w:rsidR="00895AF1" w:rsidRPr="00AD525B">
        <w:t>.</w:t>
      </w:r>
      <w:r w:rsidR="00BD03F1" w:rsidRPr="00AD525B">
        <w:t xml:space="preserve"> </w:t>
      </w:r>
    </w:p>
    <w:p w14:paraId="69B074E8" w14:textId="7D8FA555" w:rsidR="006844D0" w:rsidRPr="00AD525B" w:rsidRDefault="00F83B8C" w:rsidP="00F83B8C">
      <w:pPr>
        <w:pStyle w:val="nrarticolo"/>
        <w:numPr>
          <w:ilvl w:val="0"/>
          <w:numId w:val="0"/>
        </w:numPr>
        <w:tabs>
          <w:tab w:val="left" w:pos="851"/>
        </w:tabs>
        <w:spacing w:after="0" w:line="240" w:lineRule="auto"/>
        <w:rPr>
          <w:i/>
          <w:iCs/>
        </w:rPr>
      </w:pPr>
      <w:r w:rsidRPr="00AD525B">
        <w:rPr>
          <w:b/>
          <w:iCs/>
        </w:rPr>
        <w:tab/>
        <w:t>(3)</w:t>
      </w:r>
      <w:r w:rsidRPr="00AD525B">
        <w:rPr>
          <w:i/>
          <w:iCs/>
        </w:rPr>
        <w:t xml:space="preserve"> </w:t>
      </w:r>
      <w:r w:rsidR="00BD03F1" w:rsidRPr="00AD525B">
        <w:t>Suprafața totală pietonală m</w:t>
      </w:r>
      <w:r w:rsidR="004C6227" w:rsidRPr="00AD525B">
        <w:t>ăturată mecanizat/an este de 26.680.894</w:t>
      </w:r>
      <w:r w:rsidR="00BD03F1" w:rsidRPr="00AD525B">
        <w:t xml:space="preserve"> mp/an</w:t>
      </w:r>
      <w:r w:rsidR="00BD03F1" w:rsidRPr="00AD525B">
        <w:rPr>
          <w:i/>
          <w:iCs/>
        </w:rPr>
        <w:t>).</w:t>
      </w:r>
    </w:p>
    <w:p w14:paraId="2E29FB2E" w14:textId="058E14B0" w:rsidR="00F83B8C" w:rsidRPr="00AD525B" w:rsidRDefault="00F83B8C" w:rsidP="007C5ACF">
      <w:pPr>
        <w:pStyle w:val="nrarticolo"/>
        <w:tabs>
          <w:tab w:val="left" w:pos="851"/>
        </w:tabs>
        <w:spacing w:after="0" w:line="240" w:lineRule="auto"/>
        <w:ind w:left="0"/>
      </w:pPr>
      <w:r w:rsidRPr="00AD525B">
        <w:lastRenderedPageBreak/>
        <w:t xml:space="preserve">– </w:t>
      </w:r>
      <w:r w:rsidRPr="00AD525B">
        <w:rPr>
          <w:b/>
        </w:rPr>
        <w:t xml:space="preserve">(1) </w:t>
      </w:r>
      <w:r w:rsidR="00376DF9" w:rsidRPr="00AD525B">
        <w:rPr>
          <w:b/>
        </w:rPr>
        <w:t>Căile publice pietonale</w:t>
      </w:r>
      <w:r w:rsidR="00376DF9" w:rsidRPr="00AD525B">
        <w:t xml:space="preserve"> pe care se execută operațiunea de </w:t>
      </w:r>
      <w:r w:rsidR="00376DF9" w:rsidRPr="00AD525B">
        <w:rPr>
          <w:b/>
        </w:rPr>
        <w:t>măturat manual</w:t>
      </w:r>
      <w:r w:rsidR="00376DF9" w:rsidRPr="00AD525B">
        <w:t xml:space="preserve"> sunt trotuarele</w:t>
      </w:r>
      <w:r w:rsidR="00F257DB" w:rsidRPr="00AD525B">
        <w:t xml:space="preserve"> </w:t>
      </w:r>
      <w:r w:rsidR="00BB2412" w:rsidRPr="00AD525B">
        <w:t>și, d</w:t>
      </w:r>
      <w:r w:rsidR="003C4DCD" w:rsidRPr="00AD525B">
        <w:t>acă este cazul</w:t>
      </w:r>
      <w:r w:rsidR="00BB2412" w:rsidRPr="00AD525B">
        <w:t>, punctele/locurile speciale</w:t>
      </w:r>
      <w:r w:rsidR="0072701D" w:rsidRPr="00AD525B">
        <w:t>, cu trafic pietonal intens, în care sunt necesare mai multe operațiuni de măturat manual</w:t>
      </w:r>
      <w:r w:rsidR="003C4DCD" w:rsidRPr="00AD525B">
        <w:t xml:space="preserve"> </w:t>
      </w:r>
      <w:r w:rsidR="00CC21C6" w:rsidRPr="00AD525B">
        <w:t>pe zi</w:t>
      </w:r>
      <w:r w:rsidR="003C4DCD" w:rsidRPr="00AD525B">
        <w:t>, pentru menținerea curățeniei</w:t>
      </w:r>
      <w:r w:rsidR="00CC21C6" w:rsidRPr="00AD525B">
        <w:t>.</w:t>
      </w:r>
      <w:r w:rsidR="00BB2412" w:rsidRPr="00AD525B">
        <w:t xml:space="preserve"> </w:t>
      </w:r>
      <w:r w:rsidR="00376DF9" w:rsidRPr="00AD525B">
        <w:t xml:space="preserve"> </w:t>
      </w:r>
    </w:p>
    <w:p w14:paraId="23612735" w14:textId="04A33508" w:rsidR="00F83B8C" w:rsidRPr="00AD525B" w:rsidRDefault="00F83B8C" w:rsidP="00F83B8C">
      <w:pPr>
        <w:pStyle w:val="nrarticolo"/>
        <w:numPr>
          <w:ilvl w:val="0"/>
          <w:numId w:val="0"/>
        </w:numPr>
        <w:spacing w:after="0" w:line="240" w:lineRule="auto"/>
      </w:pPr>
      <w:r w:rsidRPr="00AD525B">
        <w:rPr>
          <w:b/>
        </w:rPr>
        <w:tab/>
        <w:t>(2)</w:t>
      </w:r>
      <w:r w:rsidRPr="00AD525B">
        <w:t xml:space="preserve"> </w:t>
      </w:r>
      <w:r w:rsidR="00637D5F" w:rsidRPr="00AD525B">
        <w:t>Trotuarele</w:t>
      </w:r>
      <w:r w:rsidR="008D61D6" w:rsidRPr="00AD525B">
        <w:t xml:space="preserve"> pe care se execută operațiunea de măturat manua</w:t>
      </w:r>
      <w:r w:rsidR="00F257DB" w:rsidRPr="00AD525B">
        <w:t xml:space="preserve">l sunt prezentate în </w:t>
      </w:r>
      <w:r w:rsidR="006A2A16" w:rsidRPr="00AD525B">
        <w:rPr>
          <w:b/>
        </w:rPr>
        <w:t>anexa nr. 4</w:t>
      </w:r>
      <w:r w:rsidR="008D61D6" w:rsidRPr="00AD525B">
        <w:rPr>
          <w:b/>
        </w:rPr>
        <w:t>.</w:t>
      </w:r>
    </w:p>
    <w:p w14:paraId="37387E84" w14:textId="3D442D71" w:rsidR="00F83B8C" w:rsidRPr="00AD525B" w:rsidRDefault="00F83B8C" w:rsidP="00F83B8C">
      <w:pPr>
        <w:pStyle w:val="nrarticolo"/>
        <w:numPr>
          <w:ilvl w:val="0"/>
          <w:numId w:val="0"/>
        </w:numPr>
        <w:spacing w:after="0" w:line="240" w:lineRule="auto"/>
        <w:rPr>
          <w:i/>
          <w:iCs/>
        </w:rPr>
      </w:pPr>
      <w:r w:rsidRPr="00AD525B">
        <w:rPr>
          <w:b/>
        </w:rPr>
        <w:tab/>
        <w:t>(3)</w:t>
      </w:r>
      <w:r w:rsidRPr="00AD525B">
        <w:t xml:space="preserve"> </w:t>
      </w:r>
      <w:r w:rsidR="00FC49DA" w:rsidRPr="00AD525B">
        <w:t>Suprafața maximă trotuar</w:t>
      </w:r>
      <w:r w:rsidR="00EF0903" w:rsidRPr="00AD525B">
        <w:t>e măturată manual/zi este de .38.795</w:t>
      </w:r>
      <w:r w:rsidR="00FC49DA" w:rsidRPr="00AD525B">
        <w:t xml:space="preserve"> mp/zi</w:t>
      </w:r>
      <w:r w:rsidR="00FC49DA" w:rsidRPr="00AD525B">
        <w:rPr>
          <w:i/>
          <w:iCs/>
        </w:rPr>
        <w:t>.</w:t>
      </w:r>
    </w:p>
    <w:p w14:paraId="4096618F" w14:textId="62BF7DCB" w:rsidR="00F83B8C" w:rsidRPr="00AD525B" w:rsidRDefault="00F83B8C" w:rsidP="00F83B8C">
      <w:pPr>
        <w:pStyle w:val="nrarticolo"/>
        <w:numPr>
          <w:ilvl w:val="0"/>
          <w:numId w:val="0"/>
        </w:numPr>
        <w:spacing w:after="0" w:line="240" w:lineRule="auto"/>
        <w:rPr>
          <w:i/>
          <w:iCs/>
        </w:rPr>
      </w:pPr>
      <w:r w:rsidRPr="00AD525B">
        <w:rPr>
          <w:b/>
          <w:iCs/>
        </w:rPr>
        <w:tab/>
        <w:t>(4)</w:t>
      </w:r>
      <w:r w:rsidRPr="00AD525B">
        <w:rPr>
          <w:i/>
          <w:iCs/>
        </w:rPr>
        <w:t xml:space="preserve"> </w:t>
      </w:r>
      <w:r w:rsidR="00637D5F" w:rsidRPr="00AD525B">
        <w:t>Suprafața totală trotuare mătur</w:t>
      </w:r>
      <w:r w:rsidR="00EF0903" w:rsidRPr="00AD525B">
        <w:t>ată manual/săptămână este de 193.975</w:t>
      </w:r>
      <w:r w:rsidR="00637D5F" w:rsidRPr="00AD525B">
        <w:t xml:space="preserve"> mp/săptămână </w:t>
      </w:r>
    </w:p>
    <w:p w14:paraId="79A2EEA4" w14:textId="0482257D" w:rsidR="00B24B9B" w:rsidRPr="00AD525B" w:rsidRDefault="00F83B8C" w:rsidP="00623103">
      <w:pPr>
        <w:pStyle w:val="nrarticolo"/>
        <w:numPr>
          <w:ilvl w:val="0"/>
          <w:numId w:val="0"/>
        </w:numPr>
        <w:spacing w:after="0" w:line="240" w:lineRule="auto"/>
        <w:rPr>
          <w:i/>
          <w:iCs/>
        </w:rPr>
      </w:pPr>
      <w:r w:rsidRPr="00AD525B">
        <w:rPr>
          <w:b/>
          <w:iCs/>
        </w:rPr>
        <w:tab/>
        <w:t>(5)</w:t>
      </w:r>
      <w:r w:rsidRPr="00AD525B">
        <w:rPr>
          <w:i/>
          <w:iCs/>
        </w:rPr>
        <w:t xml:space="preserve"> </w:t>
      </w:r>
      <w:r w:rsidR="00606038" w:rsidRPr="00AD525B">
        <w:t>Suprafața totală trotuare</w:t>
      </w:r>
      <w:r w:rsidR="00EF0903" w:rsidRPr="00AD525B">
        <w:t xml:space="preserve"> măturată manual/an este de </w:t>
      </w:r>
      <w:r w:rsidR="003303B3" w:rsidRPr="00AD525B">
        <w:t>10.125.495</w:t>
      </w:r>
      <w:r w:rsidR="00EF0903" w:rsidRPr="00AD525B">
        <w:t xml:space="preserve"> </w:t>
      </w:r>
      <w:r w:rsidR="00606038" w:rsidRPr="00AD525B">
        <w:t>mp/an</w:t>
      </w:r>
      <w:r w:rsidR="00974E2B" w:rsidRPr="00AD525B">
        <w:rPr>
          <w:i/>
          <w:iCs/>
        </w:rPr>
        <w:t>.</w:t>
      </w:r>
    </w:p>
    <w:p w14:paraId="18258542" w14:textId="7B783846" w:rsidR="000F508F" w:rsidRPr="00AD525B" w:rsidRDefault="000F508F" w:rsidP="00B653D1">
      <w:pPr>
        <w:pStyle w:val="nrarticolo"/>
        <w:tabs>
          <w:tab w:val="left" w:pos="851"/>
        </w:tabs>
        <w:spacing w:after="0" w:line="240" w:lineRule="auto"/>
        <w:ind w:left="0"/>
      </w:pPr>
      <w:r w:rsidRPr="00AD525B">
        <w:t>–</w:t>
      </w:r>
      <w:r w:rsidRPr="00AD525B">
        <w:rPr>
          <w:i/>
          <w:iCs/>
        </w:rPr>
        <w:t xml:space="preserve"> </w:t>
      </w:r>
      <w:r w:rsidR="00126C4B" w:rsidRPr="00AD525B">
        <w:rPr>
          <w:b/>
        </w:rPr>
        <w:t>C</w:t>
      </w:r>
      <w:r w:rsidR="00073CC4" w:rsidRPr="00AD525B">
        <w:rPr>
          <w:b/>
        </w:rPr>
        <w:t>ăile</w:t>
      </w:r>
      <w:r w:rsidR="008D61D6" w:rsidRPr="00AD525B">
        <w:rPr>
          <w:b/>
        </w:rPr>
        <w:t xml:space="preserve"> publice</w:t>
      </w:r>
      <w:r w:rsidR="00073CC4" w:rsidRPr="00AD525B">
        <w:rPr>
          <w:b/>
        </w:rPr>
        <w:t xml:space="preserve"> rutiere</w:t>
      </w:r>
      <w:r w:rsidR="008D61D6" w:rsidRPr="00AD525B">
        <w:t xml:space="preserve"> pe care se execută operațiunea de </w:t>
      </w:r>
      <w:r w:rsidR="008D61D6" w:rsidRPr="00AD525B">
        <w:rPr>
          <w:b/>
        </w:rPr>
        <w:t xml:space="preserve">stropit, </w:t>
      </w:r>
      <w:r w:rsidR="008D61D6" w:rsidRPr="00AD525B">
        <w:t xml:space="preserve">incluzând podurile, </w:t>
      </w:r>
      <w:r w:rsidR="004C1A05" w:rsidRPr="00AD525B">
        <w:t xml:space="preserve">pasajele, </w:t>
      </w:r>
      <w:r w:rsidR="00D50F0F" w:rsidRPr="00AD525B">
        <w:t xml:space="preserve">parcările și </w:t>
      </w:r>
      <w:r w:rsidR="008D61D6" w:rsidRPr="00AD525B">
        <w:t>stațiile public</w:t>
      </w:r>
      <w:r w:rsidR="00862136" w:rsidRPr="00AD525B">
        <w:t xml:space="preserve">e sunt prezentate în </w:t>
      </w:r>
      <w:r w:rsidR="000E5993" w:rsidRPr="00AD525B">
        <w:rPr>
          <w:b/>
        </w:rPr>
        <w:t>anexa nr.5</w:t>
      </w:r>
      <w:r w:rsidR="00C41121">
        <w:rPr>
          <w:b/>
        </w:rPr>
        <w:t>A – m</w:t>
      </w:r>
      <w:r w:rsidR="00161868" w:rsidRPr="00AD525B">
        <w:rPr>
          <w:b/>
        </w:rPr>
        <w:t>unicipiul Sfântu Gheorghe</w:t>
      </w:r>
    </w:p>
    <w:p w14:paraId="662EDC2D" w14:textId="392282A5" w:rsidR="000F508F" w:rsidRPr="00AD525B" w:rsidRDefault="000F508F" w:rsidP="000F508F">
      <w:pPr>
        <w:pStyle w:val="textarticolorlege"/>
        <w:spacing w:after="0" w:line="240" w:lineRule="auto"/>
        <w:ind w:firstLine="0"/>
        <w:rPr>
          <w:i/>
          <w:iCs/>
        </w:rPr>
      </w:pPr>
      <w:r w:rsidRPr="00AD525B">
        <w:rPr>
          <w:b/>
        </w:rPr>
        <w:tab/>
      </w:r>
      <w:r w:rsidR="00161868" w:rsidRPr="00AD525B">
        <w:rPr>
          <w:b/>
        </w:rPr>
        <w:t>(1</w:t>
      </w:r>
      <w:r w:rsidRPr="00AD525B">
        <w:rPr>
          <w:b/>
        </w:rPr>
        <w:t>)</w:t>
      </w:r>
      <w:r w:rsidRPr="00AD525B">
        <w:t xml:space="preserve"> </w:t>
      </w:r>
      <w:r w:rsidR="004608A2" w:rsidRPr="00AD525B">
        <w:t>Suprafața maximă carosabil</w:t>
      </w:r>
      <w:r w:rsidR="004A6806" w:rsidRPr="00AD525B">
        <w:t xml:space="preserve"> stropită</w:t>
      </w:r>
      <w:r w:rsidR="004608A2" w:rsidRPr="00AD525B">
        <w:t>/zi es</w:t>
      </w:r>
      <w:r w:rsidR="00857355" w:rsidRPr="00AD525B">
        <w:t>te de 318.490</w:t>
      </w:r>
      <w:r w:rsidR="004608A2" w:rsidRPr="00AD525B">
        <w:t xml:space="preserve"> mp/zi</w:t>
      </w:r>
      <w:r w:rsidR="004608A2" w:rsidRPr="00AD525B">
        <w:rPr>
          <w:i/>
          <w:iCs/>
        </w:rPr>
        <w:t>.</w:t>
      </w:r>
    </w:p>
    <w:p w14:paraId="4B53FBA8" w14:textId="61152951" w:rsidR="000F508F" w:rsidRPr="00AD525B" w:rsidRDefault="00161868" w:rsidP="000F508F">
      <w:pPr>
        <w:pStyle w:val="textarticolorlege"/>
        <w:spacing w:after="0" w:line="240" w:lineRule="auto"/>
        <w:ind w:firstLine="0"/>
        <w:rPr>
          <w:i/>
          <w:iCs/>
        </w:rPr>
      </w:pPr>
      <w:r w:rsidRPr="00AD525B">
        <w:rPr>
          <w:b/>
          <w:iCs/>
        </w:rPr>
        <w:tab/>
        <w:t>(2</w:t>
      </w:r>
      <w:r w:rsidR="000F508F" w:rsidRPr="00AD525B">
        <w:rPr>
          <w:b/>
          <w:iCs/>
        </w:rPr>
        <w:t>)</w:t>
      </w:r>
      <w:r w:rsidR="000F508F" w:rsidRPr="00AD525B">
        <w:rPr>
          <w:i/>
          <w:iCs/>
        </w:rPr>
        <w:t xml:space="preserve"> </w:t>
      </w:r>
      <w:r w:rsidR="004608A2" w:rsidRPr="00AD525B">
        <w:t xml:space="preserve">Suprafața totală carosabil măturată </w:t>
      </w:r>
      <w:r w:rsidR="00857355" w:rsidRPr="00AD525B">
        <w:t xml:space="preserve">mecanizat/săptămână este de 2.229.430 </w:t>
      </w:r>
      <w:r w:rsidR="004608A2" w:rsidRPr="00AD525B">
        <w:t>mp/săptămână</w:t>
      </w:r>
      <w:r w:rsidR="004608A2" w:rsidRPr="00AD525B">
        <w:rPr>
          <w:i/>
          <w:iCs/>
        </w:rPr>
        <w:t>.</w:t>
      </w:r>
    </w:p>
    <w:p w14:paraId="6AD1C026" w14:textId="16718B47" w:rsidR="00946E60" w:rsidRPr="00AD525B" w:rsidRDefault="00161868" w:rsidP="000F508F">
      <w:pPr>
        <w:pStyle w:val="textarticolorlege"/>
        <w:spacing w:after="0" w:line="240" w:lineRule="auto"/>
        <w:ind w:firstLine="0"/>
        <w:rPr>
          <w:i/>
          <w:iCs/>
        </w:rPr>
      </w:pPr>
      <w:r w:rsidRPr="00AD525B">
        <w:rPr>
          <w:b/>
          <w:iCs/>
        </w:rPr>
        <w:tab/>
        <w:t>(3</w:t>
      </w:r>
      <w:r w:rsidR="000F508F" w:rsidRPr="00AD525B">
        <w:rPr>
          <w:b/>
          <w:iCs/>
        </w:rPr>
        <w:t>)</w:t>
      </w:r>
      <w:r w:rsidR="000F508F" w:rsidRPr="00AD525B">
        <w:rPr>
          <w:i/>
          <w:iCs/>
        </w:rPr>
        <w:t xml:space="preserve"> </w:t>
      </w:r>
      <w:r w:rsidR="004608A2" w:rsidRPr="00AD525B">
        <w:t>Suprafața totală carosabil</w:t>
      </w:r>
      <w:r w:rsidR="004A6806" w:rsidRPr="00AD525B">
        <w:t xml:space="preserve"> stropită</w:t>
      </w:r>
      <w:r w:rsidR="00857355" w:rsidRPr="00AD525B">
        <w:t>/an este de 116.567.340</w:t>
      </w:r>
      <w:r w:rsidR="004608A2" w:rsidRPr="00AD525B">
        <w:t xml:space="preserve"> mp/an</w:t>
      </w:r>
      <w:r w:rsidR="004A6806" w:rsidRPr="00AD525B">
        <w:rPr>
          <w:i/>
          <w:iCs/>
        </w:rPr>
        <w:t>.</w:t>
      </w:r>
    </w:p>
    <w:p w14:paraId="01D95864" w14:textId="019DD354" w:rsidR="00161868" w:rsidRPr="00AD525B" w:rsidRDefault="00161868" w:rsidP="000F508F">
      <w:pPr>
        <w:pStyle w:val="textarticolorlege"/>
        <w:spacing w:after="0" w:line="240" w:lineRule="auto"/>
        <w:ind w:firstLine="0"/>
        <w:rPr>
          <w:b/>
        </w:rPr>
      </w:pPr>
      <w:r w:rsidRPr="00AD525B">
        <w:t xml:space="preserve">sunt prezentate în </w:t>
      </w:r>
      <w:r w:rsidR="00F3342E">
        <w:rPr>
          <w:b/>
        </w:rPr>
        <w:t>anexa nr.5B – o</w:t>
      </w:r>
      <w:r w:rsidRPr="00AD525B">
        <w:rPr>
          <w:b/>
        </w:rPr>
        <w:t>rașul Baraolt</w:t>
      </w:r>
    </w:p>
    <w:p w14:paraId="18021099" w14:textId="3DDCD019" w:rsidR="003C4A6E" w:rsidRPr="00AD525B" w:rsidRDefault="003C4A6E" w:rsidP="003C4A6E">
      <w:pPr>
        <w:pStyle w:val="textarticolorlege"/>
        <w:spacing w:after="0" w:line="240" w:lineRule="auto"/>
        <w:ind w:firstLine="0"/>
        <w:rPr>
          <w:i/>
          <w:iCs/>
        </w:rPr>
      </w:pPr>
      <w:r w:rsidRPr="00AD525B">
        <w:rPr>
          <w:b/>
        </w:rPr>
        <w:tab/>
        <w:t>(1)</w:t>
      </w:r>
      <w:r w:rsidRPr="00AD525B">
        <w:t xml:space="preserve"> Suprafața maximă carosabil stropită/zi es</w:t>
      </w:r>
      <w:r w:rsidR="00BA44B9" w:rsidRPr="00AD525B">
        <w:t>te de 234.641</w:t>
      </w:r>
      <w:r w:rsidRPr="00AD525B">
        <w:t xml:space="preserve"> mp/zi</w:t>
      </w:r>
      <w:r w:rsidRPr="00AD525B">
        <w:rPr>
          <w:i/>
          <w:iCs/>
        </w:rPr>
        <w:t>.</w:t>
      </w:r>
    </w:p>
    <w:p w14:paraId="2243873D" w14:textId="47BCB0A6" w:rsidR="003C4A6E" w:rsidRPr="00AD525B" w:rsidRDefault="003C4A6E" w:rsidP="003C4A6E">
      <w:pPr>
        <w:pStyle w:val="textarticolorlege"/>
        <w:spacing w:after="0" w:line="240" w:lineRule="auto"/>
        <w:ind w:firstLine="0"/>
        <w:rPr>
          <w:i/>
          <w:iCs/>
        </w:rPr>
      </w:pPr>
      <w:r w:rsidRPr="00AD525B">
        <w:rPr>
          <w:b/>
          <w:iCs/>
        </w:rPr>
        <w:tab/>
        <w:t>(2)</w:t>
      </w:r>
      <w:r w:rsidR="00765ED6" w:rsidRPr="00AD525B">
        <w:rPr>
          <w:i/>
          <w:iCs/>
        </w:rPr>
        <w:t xml:space="preserve"> </w:t>
      </w:r>
      <w:r w:rsidRPr="00AD525B">
        <w:t>Suprafața totală carosabil măturată</w:t>
      </w:r>
      <w:r w:rsidR="00BA44B9" w:rsidRPr="00AD525B">
        <w:t xml:space="preserve"> mecanizat/săptămână este de 1.642.487</w:t>
      </w:r>
      <w:r w:rsidRPr="00AD525B">
        <w:t xml:space="preserve"> mp/săptămână</w:t>
      </w:r>
      <w:r w:rsidRPr="00AD525B">
        <w:rPr>
          <w:i/>
          <w:iCs/>
        </w:rPr>
        <w:t>.</w:t>
      </w:r>
    </w:p>
    <w:p w14:paraId="57BB6E52" w14:textId="517265D2" w:rsidR="003C4A6E" w:rsidRPr="00AD525B" w:rsidRDefault="003C4A6E" w:rsidP="000F508F">
      <w:pPr>
        <w:pStyle w:val="textarticolorlege"/>
        <w:spacing w:after="0" w:line="240" w:lineRule="auto"/>
        <w:ind w:firstLine="0"/>
        <w:rPr>
          <w:i/>
          <w:iCs/>
        </w:rPr>
      </w:pPr>
      <w:r w:rsidRPr="00AD525B">
        <w:rPr>
          <w:b/>
          <w:iCs/>
        </w:rPr>
        <w:tab/>
        <w:t>(3)</w:t>
      </w:r>
      <w:r w:rsidRPr="00AD525B">
        <w:rPr>
          <w:i/>
          <w:iCs/>
        </w:rPr>
        <w:t xml:space="preserve"> </w:t>
      </w:r>
      <w:r w:rsidRPr="00AD525B">
        <w:t>Suprafața totală carosabil stropită</w:t>
      </w:r>
      <w:r w:rsidR="00BA44B9" w:rsidRPr="00AD525B">
        <w:t>/an este de 85.879.606</w:t>
      </w:r>
      <w:r w:rsidRPr="00AD525B">
        <w:t xml:space="preserve"> mp/an</w:t>
      </w:r>
      <w:r w:rsidRPr="00AD525B">
        <w:rPr>
          <w:i/>
          <w:iCs/>
        </w:rPr>
        <w:t>.</w:t>
      </w:r>
    </w:p>
    <w:p w14:paraId="21E75FB0" w14:textId="65777F16" w:rsidR="00D736B8" w:rsidRPr="00AD525B" w:rsidRDefault="00D736B8" w:rsidP="00B653D1">
      <w:pPr>
        <w:pStyle w:val="nrarticolo"/>
        <w:tabs>
          <w:tab w:val="left" w:pos="426"/>
          <w:tab w:val="left" w:pos="851"/>
        </w:tabs>
        <w:spacing w:after="0" w:line="240" w:lineRule="auto"/>
        <w:ind w:left="0"/>
        <w:rPr>
          <w:b/>
        </w:rPr>
      </w:pPr>
      <w:r w:rsidRPr="00AD525B">
        <w:t xml:space="preserve">– </w:t>
      </w:r>
      <w:r w:rsidR="00073CC4" w:rsidRPr="00AD525B">
        <w:rPr>
          <w:b/>
        </w:rPr>
        <w:t>Căile</w:t>
      </w:r>
      <w:r w:rsidR="008D61D6" w:rsidRPr="00AD525B">
        <w:rPr>
          <w:b/>
        </w:rPr>
        <w:t xml:space="preserve"> publice </w:t>
      </w:r>
      <w:r w:rsidR="00073CC4" w:rsidRPr="00AD525B">
        <w:rPr>
          <w:b/>
        </w:rPr>
        <w:t>rutiere</w:t>
      </w:r>
      <w:r w:rsidR="00073CC4" w:rsidRPr="00AD525B">
        <w:t xml:space="preserve"> </w:t>
      </w:r>
      <w:r w:rsidR="008D61D6" w:rsidRPr="00AD525B">
        <w:t xml:space="preserve">pe care se execută operațiunea </w:t>
      </w:r>
      <w:r w:rsidR="008D61D6" w:rsidRPr="00AD525B">
        <w:rPr>
          <w:b/>
        </w:rPr>
        <w:t>de spălat</w:t>
      </w:r>
      <w:r w:rsidR="008D61D6" w:rsidRPr="00AD525B">
        <w:t>, incluzând podurile,</w:t>
      </w:r>
      <w:r w:rsidR="004C1A05" w:rsidRPr="00AD525B">
        <w:t xml:space="preserve"> pasajele,</w:t>
      </w:r>
      <w:r w:rsidR="00D50F0F" w:rsidRPr="00AD525B">
        <w:t xml:space="preserve"> parcările și</w:t>
      </w:r>
      <w:r w:rsidR="008D61D6" w:rsidRPr="00AD525B">
        <w:t xml:space="preserve"> stațiile public</w:t>
      </w:r>
      <w:r w:rsidR="00846992" w:rsidRPr="00AD525B">
        <w:t xml:space="preserve">e sunt prezentate în </w:t>
      </w:r>
      <w:r w:rsidR="00846992" w:rsidRPr="00AD525B">
        <w:rPr>
          <w:b/>
        </w:rPr>
        <w:t>anexa nr.6</w:t>
      </w:r>
      <w:r w:rsidR="00C422C4" w:rsidRPr="00AD525B">
        <w:rPr>
          <w:b/>
        </w:rPr>
        <w:t xml:space="preserve"> A</w:t>
      </w:r>
      <w:r w:rsidR="00E11346" w:rsidRPr="00AD525B">
        <w:rPr>
          <w:b/>
        </w:rPr>
        <w:t xml:space="preserve"> </w:t>
      </w:r>
      <w:r w:rsidR="00C41121">
        <w:rPr>
          <w:b/>
        </w:rPr>
        <w:t>– m</w:t>
      </w:r>
      <w:r w:rsidR="001D23B4" w:rsidRPr="00AD525B">
        <w:rPr>
          <w:b/>
        </w:rPr>
        <w:t>unicipiul Sfântu:</w:t>
      </w:r>
    </w:p>
    <w:p w14:paraId="1B112089" w14:textId="6508E53B" w:rsidR="00D736B8" w:rsidRPr="00AD525B" w:rsidRDefault="00D736B8" w:rsidP="00D736B8">
      <w:pPr>
        <w:pStyle w:val="nrarticolo"/>
        <w:numPr>
          <w:ilvl w:val="0"/>
          <w:numId w:val="0"/>
        </w:numPr>
        <w:spacing w:after="0" w:line="240" w:lineRule="auto"/>
        <w:rPr>
          <w:i/>
          <w:iCs/>
        </w:rPr>
      </w:pPr>
      <w:r w:rsidRPr="00AD525B">
        <w:rPr>
          <w:b/>
        </w:rPr>
        <w:tab/>
      </w:r>
      <w:r w:rsidR="00E36B1E" w:rsidRPr="00AD525B">
        <w:rPr>
          <w:b/>
        </w:rPr>
        <w:t>(1</w:t>
      </w:r>
      <w:r w:rsidRPr="00AD525B">
        <w:rPr>
          <w:b/>
        </w:rPr>
        <w:t>)</w:t>
      </w:r>
      <w:r w:rsidRPr="00AD525B">
        <w:t xml:space="preserve"> </w:t>
      </w:r>
      <w:r w:rsidR="004A6806" w:rsidRPr="00AD525B">
        <w:t>Suprafața maximă carosabil s</w:t>
      </w:r>
      <w:r w:rsidR="002955AA" w:rsidRPr="00AD525B">
        <w:t>pălată</w:t>
      </w:r>
      <w:r w:rsidR="0085359D" w:rsidRPr="00AD525B">
        <w:t>/zi este de 72.340</w:t>
      </w:r>
      <w:r w:rsidR="004A6806" w:rsidRPr="00AD525B">
        <w:t xml:space="preserve"> mp/zi</w:t>
      </w:r>
      <w:r w:rsidR="004A6806" w:rsidRPr="00AD525B">
        <w:rPr>
          <w:i/>
          <w:iCs/>
        </w:rPr>
        <w:t>.</w:t>
      </w:r>
    </w:p>
    <w:p w14:paraId="481E50B0" w14:textId="00FD8F64" w:rsidR="00D736B8" w:rsidRPr="00AD525B" w:rsidRDefault="00D736B8" w:rsidP="00D736B8">
      <w:pPr>
        <w:pStyle w:val="nrarticolo"/>
        <w:numPr>
          <w:ilvl w:val="0"/>
          <w:numId w:val="0"/>
        </w:numPr>
        <w:spacing w:after="0" w:line="240" w:lineRule="auto"/>
        <w:rPr>
          <w:i/>
          <w:iCs/>
        </w:rPr>
      </w:pPr>
      <w:r w:rsidRPr="00AD525B">
        <w:rPr>
          <w:b/>
          <w:iCs/>
        </w:rPr>
        <w:tab/>
      </w:r>
      <w:r w:rsidR="00E36B1E" w:rsidRPr="00AD525B">
        <w:rPr>
          <w:b/>
          <w:iCs/>
        </w:rPr>
        <w:t>(2</w:t>
      </w:r>
      <w:r w:rsidRPr="00AD525B">
        <w:rPr>
          <w:b/>
          <w:iCs/>
        </w:rPr>
        <w:t>)</w:t>
      </w:r>
      <w:r w:rsidRPr="00AD525B">
        <w:rPr>
          <w:i/>
          <w:iCs/>
        </w:rPr>
        <w:t xml:space="preserve"> </w:t>
      </w:r>
      <w:r w:rsidR="004A6806" w:rsidRPr="00AD525B">
        <w:t>Suprafața totală carosabil</w:t>
      </w:r>
      <w:r w:rsidR="002955AA" w:rsidRPr="00AD525B">
        <w:t xml:space="preserve"> spălată</w:t>
      </w:r>
      <w:r w:rsidR="0085359D" w:rsidRPr="00AD525B">
        <w:t>/săptămână este de 279.870</w:t>
      </w:r>
      <w:r w:rsidR="004A6806" w:rsidRPr="00AD525B">
        <w:t xml:space="preserve"> mp/săptămână</w:t>
      </w:r>
      <w:r w:rsidR="004A6806" w:rsidRPr="00AD525B">
        <w:rPr>
          <w:i/>
          <w:iCs/>
        </w:rPr>
        <w:t>.</w:t>
      </w:r>
    </w:p>
    <w:p w14:paraId="09E4FCF5" w14:textId="6E72A854" w:rsidR="00AA32AA" w:rsidRPr="00AD525B" w:rsidRDefault="00D736B8" w:rsidP="00D736B8">
      <w:pPr>
        <w:pStyle w:val="nrarticolo"/>
        <w:numPr>
          <w:ilvl w:val="0"/>
          <w:numId w:val="0"/>
        </w:numPr>
        <w:spacing w:after="0" w:line="240" w:lineRule="auto"/>
      </w:pPr>
      <w:r w:rsidRPr="00AD525B">
        <w:rPr>
          <w:b/>
          <w:iCs/>
        </w:rPr>
        <w:tab/>
      </w:r>
      <w:r w:rsidR="00E36B1E" w:rsidRPr="00AD525B">
        <w:rPr>
          <w:b/>
          <w:iCs/>
        </w:rPr>
        <w:t>(3</w:t>
      </w:r>
      <w:r w:rsidRPr="00AD525B">
        <w:rPr>
          <w:b/>
          <w:iCs/>
        </w:rPr>
        <w:t>)</w:t>
      </w:r>
      <w:r w:rsidRPr="00AD525B">
        <w:rPr>
          <w:i/>
          <w:iCs/>
        </w:rPr>
        <w:t xml:space="preserve"> </w:t>
      </w:r>
      <w:r w:rsidR="004A6806" w:rsidRPr="00AD525B">
        <w:t>Suprafața totală carosabil s</w:t>
      </w:r>
      <w:r w:rsidR="002955AA" w:rsidRPr="00AD525B">
        <w:t>pălată</w:t>
      </w:r>
      <w:r w:rsidR="004A6806" w:rsidRPr="00AD525B">
        <w:t>/</w:t>
      </w:r>
      <w:r w:rsidR="0085359D" w:rsidRPr="00AD525B">
        <w:t>an este de 14.609.214</w:t>
      </w:r>
      <w:r w:rsidR="004A6806" w:rsidRPr="00AD525B">
        <w:t xml:space="preserve"> mp/an</w:t>
      </w:r>
      <w:r w:rsidR="00E11346" w:rsidRPr="00AD525B">
        <w:t>.</w:t>
      </w:r>
    </w:p>
    <w:p w14:paraId="2BEF51D9" w14:textId="66762FF8" w:rsidR="00C422C4" w:rsidRPr="00AD525B" w:rsidRDefault="00C422C4" w:rsidP="00D736B8">
      <w:pPr>
        <w:pStyle w:val="nrarticolo"/>
        <w:numPr>
          <w:ilvl w:val="0"/>
          <w:numId w:val="0"/>
        </w:numPr>
        <w:spacing w:after="0" w:line="240" w:lineRule="auto"/>
        <w:rPr>
          <w:b/>
        </w:rPr>
      </w:pPr>
      <w:r w:rsidRPr="00AD525B">
        <w:t xml:space="preserve">sunt prezentate în </w:t>
      </w:r>
      <w:r w:rsidRPr="00AD525B">
        <w:rPr>
          <w:b/>
        </w:rPr>
        <w:t>anexa nr.6 B</w:t>
      </w:r>
      <w:r w:rsidR="00F3342E">
        <w:rPr>
          <w:b/>
        </w:rPr>
        <w:t xml:space="preserve"> – o</w:t>
      </w:r>
      <w:r w:rsidR="001D23B4" w:rsidRPr="00AD525B">
        <w:rPr>
          <w:b/>
        </w:rPr>
        <w:t>rașul Baraolt:</w:t>
      </w:r>
    </w:p>
    <w:p w14:paraId="76EF82EE" w14:textId="5131B408" w:rsidR="00E36B1E" w:rsidRPr="00AD525B" w:rsidRDefault="00E36B1E" w:rsidP="00E36B1E">
      <w:pPr>
        <w:pStyle w:val="nrarticolo"/>
        <w:numPr>
          <w:ilvl w:val="0"/>
          <w:numId w:val="0"/>
        </w:numPr>
        <w:spacing w:after="0" w:line="240" w:lineRule="auto"/>
        <w:rPr>
          <w:i/>
          <w:iCs/>
        </w:rPr>
      </w:pPr>
      <w:r w:rsidRPr="00AD525B">
        <w:rPr>
          <w:b/>
        </w:rPr>
        <w:tab/>
        <w:t>(1)</w:t>
      </w:r>
      <w:r w:rsidRPr="00AD525B">
        <w:t xml:space="preserve"> Suprafața maximă carosabil spălată</w:t>
      </w:r>
      <w:r w:rsidR="00D770B1" w:rsidRPr="00AD525B">
        <w:t>/zi este de 234.641</w:t>
      </w:r>
      <w:r w:rsidRPr="00AD525B">
        <w:t xml:space="preserve"> mp/zi</w:t>
      </w:r>
      <w:r w:rsidRPr="00AD525B">
        <w:rPr>
          <w:i/>
          <w:iCs/>
        </w:rPr>
        <w:t>.</w:t>
      </w:r>
    </w:p>
    <w:p w14:paraId="5D7ED287" w14:textId="32E73977" w:rsidR="00E36B1E" w:rsidRPr="00AD525B" w:rsidRDefault="00E36B1E" w:rsidP="00E36B1E">
      <w:pPr>
        <w:pStyle w:val="nrarticolo"/>
        <w:numPr>
          <w:ilvl w:val="0"/>
          <w:numId w:val="0"/>
        </w:numPr>
        <w:spacing w:after="0" w:line="240" w:lineRule="auto"/>
        <w:rPr>
          <w:i/>
          <w:iCs/>
        </w:rPr>
      </w:pPr>
      <w:r w:rsidRPr="00AD525B">
        <w:rPr>
          <w:b/>
          <w:iCs/>
        </w:rPr>
        <w:tab/>
        <w:t>(2)</w:t>
      </w:r>
      <w:r w:rsidRPr="00AD525B">
        <w:rPr>
          <w:i/>
          <w:iCs/>
        </w:rPr>
        <w:t xml:space="preserve"> </w:t>
      </w:r>
      <w:r w:rsidRPr="00AD525B">
        <w:t>Suprafața totală carosabil spălată</w:t>
      </w:r>
      <w:r w:rsidR="00D770B1" w:rsidRPr="00AD525B">
        <w:t>/săptămână este de 1.642.487</w:t>
      </w:r>
      <w:r w:rsidRPr="00AD525B">
        <w:t xml:space="preserve"> mp/săptămână</w:t>
      </w:r>
      <w:r w:rsidRPr="00AD525B">
        <w:rPr>
          <w:i/>
          <w:iCs/>
        </w:rPr>
        <w:t>.</w:t>
      </w:r>
    </w:p>
    <w:p w14:paraId="6CAE6CC3" w14:textId="2F8BE91F" w:rsidR="00E36B1E" w:rsidRPr="00AD525B" w:rsidRDefault="00E36B1E" w:rsidP="00D736B8">
      <w:pPr>
        <w:pStyle w:val="nrarticolo"/>
        <w:numPr>
          <w:ilvl w:val="0"/>
          <w:numId w:val="0"/>
        </w:numPr>
        <w:spacing w:after="0" w:line="240" w:lineRule="auto"/>
      </w:pPr>
      <w:r w:rsidRPr="00AD525B">
        <w:rPr>
          <w:b/>
          <w:iCs/>
        </w:rPr>
        <w:tab/>
        <w:t>(3)</w:t>
      </w:r>
      <w:r w:rsidRPr="00AD525B">
        <w:rPr>
          <w:i/>
          <w:iCs/>
        </w:rPr>
        <w:t xml:space="preserve"> </w:t>
      </w:r>
      <w:r w:rsidRPr="00AD525B">
        <w:t>Suprafața totală carosabil spălată/</w:t>
      </w:r>
      <w:r w:rsidR="00D770B1" w:rsidRPr="00AD525B">
        <w:t>an este de 85.878.606</w:t>
      </w:r>
      <w:r w:rsidRPr="00AD525B">
        <w:t xml:space="preserve"> mp/an.</w:t>
      </w:r>
    </w:p>
    <w:p w14:paraId="445D98FD" w14:textId="7096CE11" w:rsidR="00D736B8" w:rsidRPr="00AD525B" w:rsidRDefault="00D736B8" w:rsidP="00B653D1">
      <w:pPr>
        <w:pStyle w:val="nrarticolo"/>
        <w:tabs>
          <w:tab w:val="left" w:pos="284"/>
          <w:tab w:val="left" w:pos="851"/>
        </w:tabs>
        <w:spacing w:after="0" w:line="240" w:lineRule="auto"/>
        <w:ind w:left="0"/>
      </w:pPr>
      <w:r w:rsidRPr="00AD525B">
        <w:t xml:space="preserve">– </w:t>
      </w:r>
      <w:r w:rsidR="00752911" w:rsidRPr="00AD525B">
        <w:t xml:space="preserve">Căile publice </w:t>
      </w:r>
      <w:r w:rsidR="00752911" w:rsidRPr="00AD525B">
        <w:rPr>
          <w:b/>
        </w:rPr>
        <w:t>pietonale</w:t>
      </w:r>
      <w:r w:rsidR="00752911" w:rsidRPr="00AD525B">
        <w:t xml:space="preserve"> pe care se execută operațiunea de </w:t>
      </w:r>
      <w:r w:rsidR="00752911" w:rsidRPr="00AD525B">
        <w:rPr>
          <w:b/>
        </w:rPr>
        <w:t xml:space="preserve">spălat </w:t>
      </w:r>
      <w:r w:rsidR="00C130D2" w:rsidRPr="00AD525B">
        <w:t xml:space="preserve">sunt prezentate în </w:t>
      </w:r>
      <w:r w:rsidR="00C130D2" w:rsidRPr="00AD525B">
        <w:rPr>
          <w:b/>
        </w:rPr>
        <w:t>anexa nr.7</w:t>
      </w:r>
      <w:r w:rsidR="00752911" w:rsidRPr="00AD525B">
        <w:rPr>
          <w:b/>
        </w:rPr>
        <w:t>.</w:t>
      </w:r>
    </w:p>
    <w:p w14:paraId="61D7DFD6" w14:textId="0138C418" w:rsidR="00D736B8" w:rsidRPr="00AD525B" w:rsidRDefault="00D736B8" w:rsidP="00D736B8">
      <w:pPr>
        <w:pStyle w:val="nrarticolo"/>
        <w:numPr>
          <w:ilvl w:val="0"/>
          <w:numId w:val="0"/>
        </w:numPr>
        <w:spacing w:after="0" w:line="240" w:lineRule="auto"/>
      </w:pPr>
      <w:r w:rsidRPr="00AD525B">
        <w:rPr>
          <w:b/>
        </w:rPr>
        <w:tab/>
      </w:r>
      <w:r w:rsidR="002F519B" w:rsidRPr="00AD525B">
        <w:rPr>
          <w:b/>
        </w:rPr>
        <w:t>(1</w:t>
      </w:r>
      <w:r w:rsidRPr="00AD525B">
        <w:rPr>
          <w:b/>
        </w:rPr>
        <w:t>)</w:t>
      </w:r>
      <w:r w:rsidRPr="00AD525B">
        <w:t xml:space="preserve"> </w:t>
      </w:r>
      <w:r w:rsidR="00BB1CE4" w:rsidRPr="00AD525B">
        <w:t>Suprafața totală trotuare spăl</w:t>
      </w:r>
      <w:r w:rsidR="00EC775C" w:rsidRPr="00AD525B">
        <w:t xml:space="preserve">ată manual/săptămână este de 109.860 </w:t>
      </w:r>
      <w:r w:rsidR="00BB1CE4" w:rsidRPr="00AD525B">
        <w:t>mp/săptămână.</w:t>
      </w:r>
    </w:p>
    <w:p w14:paraId="7CBD10CB" w14:textId="5D109BBB" w:rsidR="00BB1CE4" w:rsidRPr="00AD525B" w:rsidRDefault="00D736B8" w:rsidP="00D736B8">
      <w:pPr>
        <w:pStyle w:val="nrarticolo"/>
        <w:numPr>
          <w:ilvl w:val="0"/>
          <w:numId w:val="0"/>
        </w:numPr>
        <w:spacing w:after="0" w:line="240" w:lineRule="auto"/>
      </w:pPr>
      <w:r w:rsidRPr="00AD525B">
        <w:rPr>
          <w:b/>
        </w:rPr>
        <w:tab/>
      </w:r>
      <w:r w:rsidR="002F519B" w:rsidRPr="00AD525B">
        <w:rPr>
          <w:b/>
        </w:rPr>
        <w:t>(2</w:t>
      </w:r>
      <w:r w:rsidRPr="00AD525B">
        <w:rPr>
          <w:b/>
        </w:rPr>
        <w:t>)</w:t>
      </w:r>
      <w:r w:rsidRPr="00AD525B">
        <w:t xml:space="preserve"> </w:t>
      </w:r>
      <w:r w:rsidR="000D464B" w:rsidRPr="00AD525B">
        <w:t>Suprafața totală trotuare spălată manual/an e</w:t>
      </w:r>
      <w:r w:rsidR="00EC775C" w:rsidRPr="00AD525B">
        <w:t>ste de 5.734.692</w:t>
      </w:r>
      <w:r w:rsidR="000D464B" w:rsidRPr="00AD525B">
        <w:t xml:space="preserve"> mp/an</w:t>
      </w:r>
      <w:r w:rsidR="00E11346" w:rsidRPr="00AD525B">
        <w:t>.</w:t>
      </w:r>
    </w:p>
    <w:p w14:paraId="60D87FE9" w14:textId="13E180BA" w:rsidR="00D736B8" w:rsidRPr="00AD525B" w:rsidRDefault="007D3663" w:rsidP="00B653D1">
      <w:pPr>
        <w:pStyle w:val="nrarticolo"/>
        <w:tabs>
          <w:tab w:val="left" w:pos="851"/>
        </w:tabs>
        <w:spacing w:after="0" w:line="240" w:lineRule="auto"/>
        <w:ind w:left="0"/>
      </w:pPr>
      <w:r w:rsidRPr="00AD525B">
        <w:t xml:space="preserve">– </w:t>
      </w:r>
      <w:r w:rsidR="00073CC4" w:rsidRPr="00AD525B">
        <w:rPr>
          <w:b/>
        </w:rPr>
        <w:t>Căile</w:t>
      </w:r>
      <w:r w:rsidR="008D61D6" w:rsidRPr="00AD525B">
        <w:rPr>
          <w:b/>
        </w:rPr>
        <w:t xml:space="preserve"> publice </w:t>
      </w:r>
      <w:r w:rsidR="00073CC4" w:rsidRPr="00AD525B">
        <w:rPr>
          <w:b/>
        </w:rPr>
        <w:t>rutiere</w:t>
      </w:r>
      <w:r w:rsidR="00073CC4" w:rsidRPr="00AD525B">
        <w:t xml:space="preserve"> </w:t>
      </w:r>
      <w:r w:rsidR="008D61D6" w:rsidRPr="00AD525B">
        <w:t xml:space="preserve">pe care se execută operațiunea </w:t>
      </w:r>
      <w:r w:rsidR="008D61D6" w:rsidRPr="00AD525B">
        <w:rPr>
          <w:b/>
        </w:rPr>
        <w:t>de răzuit rigole</w:t>
      </w:r>
      <w:r w:rsidR="00C130D2" w:rsidRPr="00AD525B">
        <w:t xml:space="preserve"> sunt prezentate </w:t>
      </w:r>
      <w:r w:rsidR="00C130D2" w:rsidRPr="00AD525B">
        <w:rPr>
          <w:b/>
        </w:rPr>
        <w:t>în anexa nr.8</w:t>
      </w:r>
      <w:r w:rsidR="0083158D" w:rsidRPr="00AD525B">
        <w:t>.</w:t>
      </w:r>
    </w:p>
    <w:p w14:paraId="71CCF16F" w14:textId="4FC918F0" w:rsidR="00D41FBE" w:rsidRPr="00AD525B" w:rsidRDefault="00BE311E" w:rsidP="00D736B8">
      <w:pPr>
        <w:pStyle w:val="nrarticolo"/>
        <w:numPr>
          <w:ilvl w:val="0"/>
          <w:numId w:val="0"/>
        </w:numPr>
        <w:spacing w:after="0" w:line="240" w:lineRule="auto"/>
      </w:pPr>
      <w:r w:rsidRPr="00AD525B">
        <w:tab/>
      </w:r>
      <w:r w:rsidR="00D41FBE" w:rsidRPr="00AD525B">
        <w:t>Suprafața t</w:t>
      </w:r>
      <w:r w:rsidR="00BD754D" w:rsidRPr="00AD525B">
        <w:t xml:space="preserve">otală răzuită anual este de 472.464 </w:t>
      </w:r>
      <w:r w:rsidR="00D41FBE" w:rsidRPr="00AD525B">
        <w:t>mp/an.</w:t>
      </w:r>
    </w:p>
    <w:p w14:paraId="1AAFBB6F" w14:textId="77777777" w:rsidR="00B03645" w:rsidRPr="00AD525B" w:rsidRDefault="00B03645" w:rsidP="00B653D1">
      <w:pPr>
        <w:pStyle w:val="nrarticolo"/>
        <w:tabs>
          <w:tab w:val="left" w:pos="851"/>
          <w:tab w:val="left" w:pos="990"/>
        </w:tabs>
        <w:spacing w:after="0" w:line="240" w:lineRule="auto"/>
        <w:ind w:left="0"/>
      </w:pPr>
      <w:r w:rsidRPr="00AD525B">
        <w:rPr>
          <w:b/>
          <w:iCs/>
        </w:rPr>
        <w:t>(1)</w:t>
      </w:r>
      <w:r w:rsidRPr="00AD525B">
        <w:rPr>
          <w:i/>
          <w:iCs/>
        </w:rPr>
        <w:t xml:space="preserve"> </w:t>
      </w:r>
      <w:r w:rsidR="007F70F1" w:rsidRPr="00AD525B">
        <w:t>Pe durata derulării contractului de delegare, suprafețele programate prevăzute în prezentul caiet de sarcini vor putea suferi mod</w:t>
      </w:r>
      <w:r w:rsidR="0071664D" w:rsidRPr="00AD525B">
        <w:t>ificări și completări cauzate de reactualizări ale măsurătorilor și/sau de lucrări de refacere, modernizare și extindere a căilor publice.</w:t>
      </w:r>
    </w:p>
    <w:p w14:paraId="12DF9A9D" w14:textId="444D6E60" w:rsidR="00031CAD" w:rsidRPr="00AD525B" w:rsidRDefault="00B03645" w:rsidP="00B03645">
      <w:pPr>
        <w:pStyle w:val="nrarticolo"/>
        <w:numPr>
          <w:ilvl w:val="0"/>
          <w:numId w:val="0"/>
        </w:numPr>
        <w:tabs>
          <w:tab w:val="left" w:pos="851"/>
          <w:tab w:val="left" w:pos="990"/>
        </w:tabs>
        <w:spacing w:after="0" w:line="240" w:lineRule="auto"/>
      </w:pPr>
      <w:r w:rsidRPr="00AD525B">
        <w:rPr>
          <w:b/>
          <w:iCs/>
        </w:rPr>
        <w:tab/>
        <w:t>(2)</w:t>
      </w:r>
      <w:r w:rsidRPr="00AD525B">
        <w:rPr>
          <w:i/>
          <w:iCs/>
        </w:rPr>
        <w:t xml:space="preserve"> </w:t>
      </w:r>
      <w:r w:rsidR="0071664D" w:rsidRPr="00AD525B">
        <w:t>Modificările și completările aduse suprafețelor programate prevăzute în prezentul caiet de sarcini vor face obiectul unor acte adiționale încheiate la contractul de delegare.</w:t>
      </w:r>
    </w:p>
    <w:p w14:paraId="0CCAFCC0" w14:textId="347D33EC" w:rsidR="0081203D" w:rsidRPr="00AD525B" w:rsidRDefault="00031CAD" w:rsidP="00B653D1">
      <w:pPr>
        <w:pStyle w:val="nrarticolo"/>
        <w:tabs>
          <w:tab w:val="left" w:pos="851"/>
          <w:tab w:val="left" w:pos="990"/>
        </w:tabs>
        <w:spacing w:after="0" w:line="240" w:lineRule="auto"/>
        <w:ind w:left="0"/>
      </w:pPr>
      <w:r w:rsidRPr="00AD525B">
        <w:rPr>
          <w:b/>
        </w:rPr>
        <w:t>C</w:t>
      </w:r>
      <w:r w:rsidR="0083158D" w:rsidRPr="00AD525B">
        <w:rPr>
          <w:b/>
        </w:rPr>
        <w:t>oșuril</w:t>
      </w:r>
      <w:r w:rsidR="0081203D" w:rsidRPr="00AD525B">
        <w:rPr>
          <w:b/>
        </w:rPr>
        <w:t>e</w:t>
      </w:r>
      <w:r w:rsidR="0083158D" w:rsidRPr="00AD525B">
        <w:rPr>
          <w:b/>
        </w:rPr>
        <w:t xml:space="preserve"> stradale </w:t>
      </w:r>
      <w:r w:rsidR="0081203D" w:rsidRPr="00AD525B">
        <w:rPr>
          <w:b/>
        </w:rPr>
        <w:t>concesionate/predate</w:t>
      </w:r>
      <w:r w:rsidR="0081203D" w:rsidRPr="00AD525B">
        <w:t xml:space="preserve"> și frecvența de colectare </w:t>
      </w:r>
      <w:r w:rsidR="00903DDE" w:rsidRPr="00AD525B">
        <w:t xml:space="preserve">sunt prezentate în </w:t>
      </w:r>
      <w:r w:rsidR="00903DDE" w:rsidRPr="00AD525B">
        <w:rPr>
          <w:b/>
        </w:rPr>
        <w:t>anexa nr. 9</w:t>
      </w:r>
      <w:r w:rsidR="0083158D" w:rsidRPr="00AD525B">
        <w:rPr>
          <w:b/>
        </w:rPr>
        <w:t>.</w:t>
      </w:r>
    </w:p>
    <w:p w14:paraId="3DD670E6" w14:textId="0C13A128" w:rsidR="00454D37" w:rsidRPr="00AD525B" w:rsidRDefault="00454D37" w:rsidP="00913AC8">
      <w:pPr>
        <w:pStyle w:val="List4"/>
        <w:numPr>
          <w:ilvl w:val="1"/>
          <w:numId w:val="2"/>
        </w:numPr>
        <w:spacing w:after="0"/>
        <w:ind w:firstLine="556"/>
        <w:rPr>
          <w:i/>
          <w:iCs/>
          <w:sz w:val="24"/>
          <w:szCs w:val="24"/>
        </w:rPr>
      </w:pPr>
      <w:r w:rsidRPr="00AD525B">
        <w:rPr>
          <w:sz w:val="24"/>
          <w:szCs w:val="24"/>
        </w:rPr>
        <w:t xml:space="preserve">Cantitatea anuală de deșeuri reziduale estimată a fi colectată, în primul an de operare, </w:t>
      </w:r>
      <w:r w:rsidR="00691775" w:rsidRPr="00AD525B">
        <w:rPr>
          <w:sz w:val="24"/>
          <w:szCs w:val="24"/>
        </w:rPr>
        <w:t>din</w:t>
      </w:r>
      <w:r w:rsidRPr="00AD525B">
        <w:rPr>
          <w:sz w:val="24"/>
          <w:szCs w:val="24"/>
        </w:rPr>
        <w:t xml:space="preserve"> coșurile stradale </w:t>
      </w:r>
      <w:r w:rsidR="00691775" w:rsidRPr="00AD525B">
        <w:rPr>
          <w:sz w:val="24"/>
          <w:szCs w:val="24"/>
        </w:rPr>
        <w:t xml:space="preserve">și de pe căile publice </w:t>
      </w:r>
      <w:r w:rsidR="00737CFD" w:rsidRPr="00AD525B">
        <w:rPr>
          <w:sz w:val="24"/>
          <w:szCs w:val="24"/>
        </w:rPr>
        <w:t>este de 792</w:t>
      </w:r>
      <w:r w:rsidR="000967E5" w:rsidRPr="00AD525B">
        <w:rPr>
          <w:sz w:val="24"/>
          <w:szCs w:val="24"/>
        </w:rPr>
        <w:t xml:space="preserve"> tone/an.</w:t>
      </w:r>
    </w:p>
    <w:p w14:paraId="741012BD" w14:textId="0E5CBDEA" w:rsidR="009C4F21" w:rsidRPr="00AD525B" w:rsidRDefault="009C4F21" w:rsidP="00B653D1">
      <w:pPr>
        <w:pStyle w:val="nrarticolo"/>
        <w:tabs>
          <w:tab w:val="left" w:pos="851"/>
        </w:tabs>
        <w:spacing w:after="0" w:line="240" w:lineRule="auto"/>
        <w:ind w:left="0"/>
      </w:pPr>
      <w:r w:rsidRPr="00AD525B">
        <w:t xml:space="preserve">– </w:t>
      </w:r>
      <w:r w:rsidRPr="00AD525B">
        <w:rPr>
          <w:b/>
        </w:rPr>
        <w:t>(1)</w:t>
      </w:r>
      <w:r w:rsidRPr="00AD525B">
        <w:t xml:space="preserve"> </w:t>
      </w:r>
      <w:r w:rsidR="0081203D" w:rsidRPr="00AD525B">
        <w:t>Deșeurile</w:t>
      </w:r>
      <w:r w:rsidR="003C4DCD" w:rsidRPr="00AD525B">
        <w:t xml:space="preserve"> stradale</w:t>
      </w:r>
      <w:r w:rsidR="0081203D" w:rsidRPr="00AD525B">
        <w:t xml:space="preserve"> de pământ și pietre </w:t>
      </w:r>
      <w:r w:rsidR="003C4DCD" w:rsidRPr="00AD525B">
        <w:t xml:space="preserve">provenite din măturatul manual al căilor publice și din răzuitul rigolelor </w:t>
      </w:r>
      <w:r w:rsidR="0081203D" w:rsidRPr="00AD525B">
        <w:t xml:space="preserve">vor fi transportate la depozitul deșeuri </w:t>
      </w:r>
      <w:r w:rsidR="00C3704C" w:rsidRPr="00AD525B">
        <w:t>str. Energiei nr. 2</w:t>
      </w:r>
      <w:r w:rsidR="005E0D1A" w:rsidRPr="00AD525B">
        <w:t xml:space="preserve">, </w:t>
      </w:r>
      <w:r w:rsidR="0081203D" w:rsidRPr="00AD525B">
        <w:t xml:space="preserve"> </w:t>
      </w:r>
      <w:r w:rsidR="005E0D1A" w:rsidRPr="00AD525B">
        <w:t xml:space="preserve">loc. municipiul Sfântu Gheorghe, jud. Covasna </w:t>
      </w:r>
      <w:r w:rsidR="0081203D" w:rsidRPr="00AD525B">
        <w:t>și/sau vor fi valorificate material, prin operațiuni de umplere/rambleiere a unor terenuri ce vor fi comunicate de către delegatar, pe durata derulării contractului.</w:t>
      </w:r>
    </w:p>
    <w:p w14:paraId="098C3898" w14:textId="491E0ACD" w:rsidR="00986441" w:rsidRPr="00AD525B" w:rsidRDefault="009C4F21" w:rsidP="009C4F21">
      <w:pPr>
        <w:pStyle w:val="nrarticolo"/>
        <w:numPr>
          <w:ilvl w:val="0"/>
          <w:numId w:val="0"/>
        </w:numPr>
        <w:spacing w:after="0" w:line="240" w:lineRule="auto"/>
        <w:rPr>
          <w:i/>
          <w:iCs/>
        </w:rPr>
      </w:pPr>
      <w:r w:rsidRPr="00AD525B">
        <w:rPr>
          <w:b/>
        </w:rPr>
        <w:lastRenderedPageBreak/>
        <w:tab/>
        <w:t>(2)</w:t>
      </w:r>
      <w:r w:rsidRPr="00AD525B">
        <w:t xml:space="preserve"> </w:t>
      </w:r>
      <w:r w:rsidR="0081203D" w:rsidRPr="00AD525B">
        <w:t>Cantitatea anuală de deșeuri</w:t>
      </w:r>
      <w:r w:rsidR="003C4DCD" w:rsidRPr="00AD525B">
        <w:t xml:space="preserve"> stradale</w:t>
      </w:r>
      <w:r w:rsidR="0081203D" w:rsidRPr="00AD525B">
        <w:t xml:space="preserve"> de pământ și pietre provenite</w:t>
      </w:r>
      <w:r w:rsidR="003C4DCD" w:rsidRPr="00AD525B">
        <w:t xml:space="preserve"> din măturatul manual al căilor publice și din răzuitul rigolelor</w:t>
      </w:r>
      <w:r w:rsidR="0081203D" w:rsidRPr="00AD525B">
        <w:t xml:space="preserve"> estimată a fi colectată, în primul an de operare, </w:t>
      </w:r>
      <w:r w:rsidR="004A22F2" w:rsidRPr="00AD525B">
        <w:t>este de 3.840 mc</w:t>
      </w:r>
      <w:r w:rsidR="0081203D" w:rsidRPr="00AD525B">
        <w:t>/an</w:t>
      </w:r>
      <w:r w:rsidR="00F44AB3" w:rsidRPr="00AD525B">
        <w:t xml:space="preserve"> </w:t>
      </w:r>
    </w:p>
    <w:p w14:paraId="04A69989" w14:textId="6CA33E27" w:rsidR="00D736B8" w:rsidRPr="00AD525B" w:rsidRDefault="00F95D7A" w:rsidP="00F95D7A">
      <w:pPr>
        <w:pStyle w:val="nrarticolo"/>
        <w:tabs>
          <w:tab w:val="left" w:pos="426"/>
          <w:tab w:val="left" w:pos="709"/>
        </w:tabs>
        <w:spacing w:after="0" w:line="240" w:lineRule="auto"/>
        <w:ind w:left="0"/>
        <w:rPr>
          <w:i/>
          <w:iCs/>
        </w:rPr>
      </w:pPr>
      <w:r w:rsidRPr="00AD525B">
        <w:rPr>
          <w:rStyle w:val="textarticolorlegeChar"/>
          <w:b/>
        </w:rPr>
        <w:t>-</w:t>
      </w:r>
      <w:r w:rsidR="00D736B8" w:rsidRPr="00AD525B">
        <w:rPr>
          <w:rStyle w:val="textarticolorlegeChar"/>
          <w:b/>
        </w:rPr>
        <w:t>(1)</w:t>
      </w:r>
      <w:r w:rsidR="00114060" w:rsidRPr="00AD525B">
        <w:rPr>
          <w:rStyle w:val="textarticolorlegeChar"/>
        </w:rPr>
        <w:t xml:space="preserve"> </w:t>
      </w:r>
      <w:r w:rsidR="00EC2D19" w:rsidRPr="00AD525B">
        <w:rPr>
          <w:rStyle w:val="textarticolorlegeChar"/>
        </w:rPr>
        <w:t>Pentru fiecare operațiune aferentă activității se stabilește/fundamentează un tarif</w:t>
      </w:r>
      <w:r w:rsidR="00EC2D19" w:rsidRPr="00AD525B">
        <w:t>.</w:t>
      </w:r>
    </w:p>
    <w:p w14:paraId="66F439DE" w14:textId="483EDA33" w:rsidR="00D736B8" w:rsidRPr="00AD525B" w:rsidRDefault="00D736B8" w:rsidP="00F95D7A">
      <w:pPr>
        <w:pStyle w:val="nrarticolo"/>
        <w:numPr>
          <w:ilvl w:val="0"/>
          <w:numId w:val="0"/>
        </w:numPr>
        <w:tabs>
          <w:tab w:val="left" w:pos="851"/>
        </w:tabs>
        <w:spacing w:after="0" w:line="240" w:lineRule="auto"/>
        <w:rPr>
          <w:rStyle w:val="textarticolorlegeChar"/>
        </w:rPr>
      </w:pPr>
      <w:r w:rsidRPr="00AD525B">
        <w:rPr>
          <w:b/>
        </w:rPr>
        <w:tab/>
        <w:t>(2)</w:t>
      </w:r>
      <w:r w:rsidRPr="00AD525B">
        <w:t xml:space="preserve"> </w:t>
      </w:r>
      <w:r w:rsidR="00567191" w:rsidRPr="00AD525B">
        <w:rPr>
          <w:rStyle w:val="textarticolorlegeChar"/>
        </w:rPr>
        <w:t>Cheltuielile cu amortizarea utilajelor multifuncționale</w:t>
      </w:r>
      <w:r w:rsidR="000A0AEB" w:rsidRPr="00AD525B">
        <w:rPr>
          <w:rStyle w:val="textarticolorlegeChar"/>
        </w:rPr>
        <w:t>/</w:t>
      </w:r>
      <w:r w:rsidR="00567191" w:rsidRPr="00AD525B">
        <w:rPr>
          <w:rStyle w:val="textarticolorlegeChar"/>
        </w:rPr>
        <w:t xml:space="preserve">autospecialelor utilizate în mai multe operațiuni </w:t>
      </w:r>
      <w:r w:rsidR="00695BF5" w:rsidRPr="00AD525B">
        <w:rPr>
          <w:rStyle w:val="textarticolorlegeChar"/>
        </w:rPr>
        <w:t>specifice</w:t>
      </w:r>
      <w:r w:rsidR="00567191" w:rsidRPr="00AD525B">
        <w:rPr>
          <w:rStyle w:val="textarticolorlegeChar"/>
        </w:rPr>
        <w:t xml:space="preserve"> activității</w:t>
      </w:r>
      <w:r w:rsidR="00695BF5" w:rsidRPr="00AD525B">
        <w:rPr>
          <w:rStyle w:val="textarticolorlegeChar"/>
        </w:rPr>
        <w:t>, inclusiv</w:t>
      </w:r>
      <w:r w:rsidR="00567191" w:rsidRPr="00AD525B">
        <w:rPr>
          <w:rStyle w:val="textarticolorlegeChar"/>
        </w:rPr>
        <w:t xml:space="preserve"> </w:t>
      </w:r>
      <w:r w:rsidR="00F94A30" w:rsidRPr="00AD525B">
        <w:rPr>
          <w:rStyle w:val="textarticolorlegeChar"/>
        </w:rPr>
        <w:t>în operațiuni</w:t>
      </w:r>
      <w:r w:rsidR="00695BF5" w:rsidRPr="00AD525B">
        <w:rPr>
          <w:rStyle w:val="textarticolorlegeChar"/>
        </w:rPr>
        <w:t>le</w:t>
      </w:r>
      <w:r w:rsidR="00F94A30" w:rsidRPr="00AD525B">
        <w:rPr>
          <w:rStyle w:val="textarticolorlegeChar"/>
        </w:rPr>
        <w:t xml:space="preserve"> de deszăpezire</w:t>
      </w:r>
      <w:r w:rsidR="00695BF5" w:rsidRPr="00AD525B">
        <w:rPr>
          <w:rStyle w:val="textarticolorlegeChar"/>
        </w:rPr>
        <w:t>/combatere a poleiului de pe</w:t>
      </w:r>
      <w:r w:rsidR="00F94A30" w:rsidRPr="00AD525B">
        <w:rPr>
          <w:rStyle w:val="textarticolorlegeChar"/>
        </w:rPr>
        <w:t xml:space="preserve"> căil</w:t>
      </w:r>
      <w:r w:rsidR="00695BF5" w:rsidRPr="00AD525B">
        <w:rPr>
          <w:rStyle w:val="textarticolorlegeChar"/>
        </w:rPr>
        <w:t>e</w:t>
      </w:r>
      <w:r w:rsidR="00F94A30" w:rsidRPr="00AD525B">
        <w:rPr>
          <w:rStyle w:val="textarticolorlegeChar"/>
        </w:rPr>
        <w:t xml:space="preserve"> publice</w:t>
      </w:r>
      <w:r w:rsidR="00695BF5" w:rsidRPr="00AD525B">
        <w:rPr>
          <w:rStyle w:val="textarticolorlegeChar"/>
        </w:rPr>
        <w:t>,</w:t>
      </w:r>
      <w:r w:rsidR="00F94A30" w:rsidRPr="00AD525B">
        <w:rPr>
          <w:rStyle w:val="textarticolorlegeChar"/>
        </w:rPr>
        <w:t xml:space="preserve"> se vor repartiza proporțional cu timpul de utilizare al utilajelor/autospecialelor în operațiunile respective ori cu alte elemente relevante. </w:t>
      </w:r>
    </w:p>
    <w:p w14:paraId="4ECCB4AB" w14:textId="0FF67B15" w:rsidR="00EC2D19" w:rsidRPr="00AD525B" w:rsidRDefault="00D736B8" w:rsidP="00D736B8">
      <w:pPr>
        <w:pStyle w:val="nrarticolo"/>
        <w:numPr>
          <w:ilvl w:val="0"/>
          <w:numId w:val="0"/>
        </w:numPr>
        <w:tabs>
          <w:tab w:val="left" w:pos="900"/>
        </w:tabs>
        <w:spacing w:after="0" w:line="240" w:lineRule="auto"/>
        <w:rPr>
          <w:rStyle w:val="textarticolorlegeChar"/>
          <w:i/>
          <w:iCs/>
        </w:rPr>
      </w:pPr>
      <w:r w:rsidRPr="00AD525B">
        <w:rPr>
          <w:rStyle w:val="textarticolorlegeChar"/>
          <w:b/>
        </w:rPr>
        <w:tab/>
        <w:t>(3)</w:t>
      </w:r>
      <w:r w:rsidRPr="00AD525B">
        <w:rPr>
          <w:rStyle w:val="textarticolorlegeChar"/>
        </w:rPr>
        <w:t xml:space="preserve"> </w:t>
      </w:r>
      <w:r w:rsidR="00EC2D19" w:rsidRPr="00AD525B">
        <w:t>Contravaloarea contribuției pentru economia circulară nu se includ</w:t>
      </w:r>
      <w:r w:rsidR="00D86EE5" w:rsidRPr="00AD525B">
        <w:t>e</w:t>
      </w:r>
      <w:r w:rsidR="00EC2D19" w:rsidRPr="00AD525B">
        <w:t xml:space="preserve"> în tarif și se v</w:t>
      </w:r>
      <w:r w:rsidR="00D86EE5" w:rsidRPr="00AD525B">
        <w:t>a</w:t>
      </w:r>
      <w:r w:rsidR="00EC2D19" w:rsidRPr="00AD525B">
        <w:t xml:space="preserve"> evidenția distinct, alături de tarif, pe factura emisă de operator.</w:t>
      </w:r>
    </w:p>
    <w:p w14:paraId="3513AE40" w14:textId="38536F4B" w:rsidR="004E1878" w:rsidRPr="00AD525B" w:rsidRDefault="004E1878">
      <w:pPr>
        <w:keepNext w:val="0"/>
        <w:keepLines w:val="0"/>
        <w:spacing w:after="0"/>
        <w:jc w:val="left"/>
        <w:rPr>
          <w:b/>
        </w:rPr>
      </w:pPr>
      <w:bookmarkStart w:id="18" w:name="_Toc167280841"/>
    </w:p>
    <w:p w14:paraId="70A186C0" w14:textId="609AFE1E" w:rsidR="008D61AE" w:rsidRPr="00AD525B" w:rsidRDefault="008D61AE" w:rsidP="000E6C55">
      <w:pPr>
        <w:keepNext w:val="0"/>
        <w:keepLines w:val="0"/>
        <w:spacing w:after="0"/>
        <w:jc w:val="left"/>
        <w:rPr>
          <w:b/>
        </w:rPr>
      </w:pPr>
      <w:r w:rsidRPr="00AD525B">
        <w:rPr>
          <w:b/>
        </w:rPr>
        <w:t xml:space="preserve">CAPITOLUL </w:t>
      </w:r>
      <w:r w:rsidR="00BF72F5" w:rsidRPr="00AD525B">
        <w:rPr>
          <w:b/>
        </w:rPr>
        <w:t xml:space="preserve">IV </w:t>
      </w:r>
    </w:p>
    <w:p w14:paraId="76E623C7" w14:textId="759F9CF5" w:rsidR="00BF72F5" w:rsidRPr="00AD525B" w:rsidRDefault="00BF72F5" w:rsidP="000E6C55">
      <w:pPr>
        <w:pStyle w:val="nrarticolo"/>
        <w:numPr>
          <w:ilvl w:val="0"/>
          <w:numId w:val="0"/>
        </w:numPr>
        <w:spacing w:after="0" w:line="240" w:lineRule="auto"/>
        <w:rPr>
          <w:b/>
          <w:bCs/>
        </w:rPr>
      </w:pPr>
      <w:r w:rsidRPr="00AD525B">
        <w:rPr>
          <w:b/>
          <w:bCs/>
        </w:rPr>
        <w:t>Curățarea și transportul zăpezii de pe căile publice din localitate și menținerea în funcțiune a acestora pe timp de polei sau de îngheț</w:t>
      </w:r>
      <w:bookmarkEnd w:id="18"/>
    </w:p>
    <w:p w14:paraId="07554D1B" w14:textId="77777777" w:rsidR="008D61AE" w:rsidRPr="00AD525B" w:rsidRDefault="008D61AE" w:rsidP="000E6C55">
      <w:pPr>
        <w:pStyle w:val="nrarticolo"/>
        <w:numPr>
          <w:ilvl w:val="0"/>
          <w:numId w:val="0"/>
        </w:numPr>
        <w:spacing w:after="0" w:line="240" w:lineRule="auto"/>
      </w:pPr>
    </w:p>
    <w:p w14:paraId="331B32CD" w14:textId="78B51DBC" w:rsidR="0096507F" w:rsidRPr="00AD525B" w:rsidRDefault="008D61AE" w:rsidP="00145234">
      <w:pPr>
        <w:pStyle w:val="nrarticolo"/>
        <w:spacing w:after="0" w:line="240" w:lineRule="auto"/>
        <w:ind w:left="0"/>
        <w:rPr>
          <w:b/>
        </w:rPr>
      </w:pPr>
      <w:r w:rsidRPr="00AD525B">
        <w:t xml:space="preserve">- </w:t>
      </w:r>
      <w:r w:rsidR="00C10CD1" w:rsidRPr="00AD525B">
        <w:t>Operatorul are obligația de a presta activitatea de curățare</w:t>
      </w:r>
      <w:r w:rsidR="0078713B" w:rsidRPr="00AD525B">
        <w:t>a</w:t>
      </w:r>
      <w:r w:rsidR="00C10CD1" w:rsidRPr="00AD525B">
        <w:t xml:space="preserve"> și transport</w:t>
      </w:r>
      <w:r w:rsidR="0078713B" w:rsidRPr="00AD525B">
        <w:t>ul</w:t>
      </w:r>
      <w:r w:rsidR="00C10CD1" w:rsidRPr="00AD525B">
        <w:t xml:space="preserve"> zăp</w:t>
      </w:r>
      <w:r w:rsidR="0078713B" w:rsidRPr="00AD525B">
        <w:t>ezii</w:t>
      </w:r>
      <w:r w:rsidR="00C10CD1" w:rsidRPr="00AD525B">
        <w:t xml:space="preserve"> de pe căile publice și menținerea în funcțiune a acestora pe timp de polei sau de </w:t>
      </w:r>
      <w:r w:rsidR="008C2296" w:rsidRPr="00AD525B">
        <w:t xml:space="preserve">îngheț, în aria administrativă  teritorială </w:t>
      </w:r>
      <w:r w:rsidR="008C2296" w:rsidRPr="00AD525B">
        <w:rPr>
          <w:b/>
        </w:rPr>
        <w:t>a municipiului Sf</w:t>
      </w:r>
      <w:r w:rsidR="00A16AA4" w:rsidRPr="00AD525B">
        <w:rPr>
          <w:b/>
        </w:rPr>
        <w:t>ântu Gheorghe și a</w:t>
      </w:r>
      <w:r w:rsidR="00F83A43" w:rsidRPr="00AD525B">
        <w:rPr>
          <w:b/>
        </w:rPr>
        <w:t xml:space="preserve"> orașului Baraolt.</w:t>
      </w:r>
    </w:p>
    <w:p w14:paraId="69F02CB8" w14:textId="79D53DA4" w:rsidR="00F83A43" w:rsidRPr="00AD525B" w:rsidRDefault="00F83A43" w:rsidP="00145234">
      <w:pPr>
        <w:pStyle w:val="nrarticolo"/>
        <w:spacing w:line="240" w:lineRule="auto"/>
        <w:ind w:left="0"/>
      </w:pPr>
      <w:r w:rsidRPr="00AD525B">
        <w:rPr>
          <w:b/>
        </w:rPr>
        <w:t xml:space="preserve"> </w:t>
      </w:r>
      <w:r w:rsidRPr="00AD525B">
        <w:t xml:space="preserve">Operatorul are obligația de a presta activitatea de aplicare de materiale antiderapante în aria administrativ teritorială a </w:t>
      </w:r>
      <w:r w:rsidRPr="00AD525B">
        <w:rPr>
          <w:b/>
        </w:rPr>
        <w:t>comunelor Ilieni, Bodoc, Arcuș, Ghidfalău și Valea Crișului</w:t>
      </w:r>
      <w:r w:rsidRPr="00AD525B">
        <w:t>.</w:t>
      </w:r>
    </w:p>
    <w:p w14:paraId="292D4DF1" w14:textId="7F36C37C" w:rsidR="008D61AE" w:rsidRPr="00AD525B" w:rsidRDefault="00DE7357" w:rsidP="00145234">
      <w:pPr>
        <w:pStyle w:val="nrarticolo"/>
        <w:spacing w:after="0" w:line="240" w:lineRule="auto"/>
        <w:ind w:left="0"/>
        <w:rPr>
          <w:b/>
        </w:rPr>
      </w:pPr>
      <w:bookmarkStart w:id="19" w:name="_Hlk189579105"/>
      <w:r w:rsidRPr="00AD525B">
        <w:t>–</w:t>
      </w:r>
      <w:r w:rsidR="009B4273" w:rsidRPr="00AD525B">
        <w:t xml:space="preserve">Căile publice rutiere </w:t>
      </w:r>
      <w:r w:rsidR="00C625F5" w:rsidRPr="00AD525B">
        <w:t>pe</w:t>
      </w:r>
      <w:r w:rsidR="009B4273" w:rsidRPr="00AD525B">
        <w:t xml:space="preserve"> care se </w:t>
      </w:r>
      <w:r w:rsidR="00C625F5" w:rsidRPr="00AD525B">
        <w:t>execută</w:t>
      </w:r>
      <w:r w:rsidR="009B4273" w:rsidRPr="00AD525B">
        <w:t xml:space="preserve"> curățarea mecanizată a zăpezii</w:t>
      </w:r>
      <w:bookmarkEnd w:id="19"/>
      <w:r w:rsidR="00C625F5" w:rsidRPr="00AD525B">
        <w:t>, incluzând podurile</w:t>
      </w:r>
      <w:r w:rsidR="004C1A05" w:rsidRPr="00AD525B">
        <w:t>, pasajele</w:t>
      </w:r>
      <w:r w:rsidR="00D50F0F" w:rsidRPr="00AD525B">
        <w:t xml:space="preserve">, </w:t>
      </w:r>
      <w:r w:rsidR="00C625F5" w:rsidRPr="00AD525B">
        <w:t xml:space="preserve">parcările </w:t>
      </w:r>
      <w:r w:rsidR="00D50F0F" w:rsidRPr="00AD525B">
        <w:t>și stațiile publice</w:t>
      </w:r>
      <w:r w:rsidR="00C625F5" w:rsidRPr="00AD525B">
        <w:t xml:space="preserve">, </w:t>
      </w:r>
      <w:r w:rsidR="00ED6DA3" w:rsidRPr="00AD525B">
        <w:t xml:space="preserve">sunt prevăzute în </w:t>
      </w:r>
      <w:r w:rsidR="00ED6DA3" w:rsidRPr="00AD525B">
        <w:rPr>
          <w:b/>
        </w:rPr>
        <w:t>anexa nr.10</w:t>
      </w:r>
      <w:r w:rsidR="00D83F48" w:rsidRPr="00AD525B">
        <w:rPr>
          <w:b/>
        </w:rPr>
        <w:t xml:space="preserve"> A</w:t>
      </w:r>
      <w:r w:rsidR="00D83F48" w:rsidRPr="00AD525B">
        <w:t xml:space="preserve">- </w:t>
      </w:r>
      <w:r w:rsidR="00F3342E">
        <w:rPr>
          <w:b/>
        </w:rPr>
        <w:t>m</w:t>
      </w:r>
      <w:r w:rsidR="00D83F48" w:rsidRPr="00AD525B">
        <w:rPr>
          <w:b/>
        </w:rPr>
        <w:t>unicipiul Sfântu Gheorghe</w:t>
      </w:r>
    </w:p>
    <w:p w14:paraId="229885B5" w14:textId="58E6E695" w:rsidR="008D61AE" w:rsidRPr="00AD525B" w:rsidRDefault="008D61AE" w:rsidP="00145234">
      <w:pPr>
        <w:pStyle w:val="nrarticolo"/>
        <w:numPr>
          <w:ilvl w:val="0"/>
          <w:numId w:val="0"/>
        </w:numPr>
        <w:spacing w:after="0" w:line="240" w:lineRule="auto"/>
      </w:pPr>
      <w:r w:rsidRPr="00AD525B">
        <w:rPr>
          <w:b/>
        </w:rPr>
        <w:tab/>
        <w:t>(</w:t>
      </w:r>
      <w:r w:rsidR="00DE7357" w:rsidRPr="00AD525B">
        <w:rPr>
          <w:b/>
        </w:rPr>
        <w:t>1</w:t>
      </w:r>
      <w:r w:rsidRPr="00AD525B">
        <w:rPr>
          <w:b/>
        </w:rPr>
        <w:t>)</w:t>
      </w:r>
      <w:r w:rsidRPr="00AD525B">
        <w:t xml:space="preserve"> </w:t>
      </w:r>
      <w:r w:rsidR="009B4273" w:rsidRPr="00AD525B">
        <w:t>Suprafața totală</w:t>
      </w:r>
      <w:r w:rsidR="00C625F5" w:rsidRPr="00AD525B">
        <w:t xml:space="preserve"> </w:t>
      </w:r>
      <w:r w:rsidR="00A62CE2" w:rsidRPr="00AD525B">
        <w:t xml:space="preserve">deszăpezită </w:t>
      </w:r>
      <w:r w:rsidR="00C625F5" w:rsidRPr="00AD525B">
        <w:t>a căilor publice rutiere/trecere</w:t>
      </w:r>
      <w:r w:rsidR="001D0D55" w:rsidRPr="00AD525B">
        <w:t xml:space="preserve"> este de </w:t>
      </w:r>
      <w:r w:rsidR="00934790" w:rsidRPr="00AD525B">
        <w:t xml:space="preserve">459.686 </w:t>
      </w:r>
      <w:r w:rsidR="009B4273" w:rsidRPr="00AD525B">
        <w:t>mp/</w:t>
      </w:r>
      <w:r w:rsidR="00C625F5" w:rsidRPr="00AD525B">
        <w:t>trecere</w:t>
      </w:r>
      <w:r w:rsidR="00934790" w:rsidRPr="00AD525B">
        <w:rPr>
          <w:i/>
          <w:iCs/>
        </w:rPr>
        <w:t xml:space="preserve"> </w:t>
      </w:r>
    </w:p>
    <w:p w14:paraId="660790FD" w14:textId="5BDF8060" w:rsidR="008D61AE" w:rsidRPr="00AD525B" w:rsidRDefault="00F7044D" w:rsidP="00145234">
      <w:pPr>
        <w:pStyle w:val="nrarticolo"/>
        <w:numPr>
          <w:ilvl w:val="0"/>
          <w:numId w:val="11"/>
        </w:numPr>
        <w:spacing w:line="240" w:lineRule="auto"/>
        <w:ind w:left="0" w:firstLine="360"/>
      </w:pPr>
      <w:r w:rsidRPr="00AD525B">
        <w:t>174.688</w:t>
      </w:r>
      <w:r w:rsidR="008D61AE" w:rsidRPr="00AD525B">
        <w:t xml:space="preserve"> </w:t>
      </w:r>
      <w:r w:rsidR="00BE118C" w:rsidRPr="00AD525B">
        <w:t>mp/trecer</w:t>
      </w:r>
      <w:r w:rsidR="001D7A1A" w:rsidRPr="00AD525B">
        <w:t>e,</w:t>
      </w:r>
      <w:r w:rsidR="009B4273" w:rsidRPr="00AD525B">
        <w:t xml:space="preserve"> </w:t>
      </w:r>
      <w:r w:rsidR="00BE118C" w:rsidRPr="00AD525B">
        <w:t>suprafața totală a căilor publice rutiere</w:t>
      </w:r>
      <w:r w:rsidR="001D7A1A" w:rsidRPr="00AD525B">
        <w:t>, cu grad de prioritate 1, deszăpezită</w:t>
      </w:r>
      <w:r w:rsidR="00BE118C" w:rsidRPr="00AD525B">
        <w:t xml:space="preserve">/trecere </w:t>
      </w:r>
    </w:p>
    <w:p w14:paraId="606F0EBB" w14:textId="30907275" w:rsidR="008D61AE" w:rsidRPr="00AD525B" w:rsidRDefault="00F7044D" w:rsidP="00145234">
      <w:pPr>
        <w:pStyle w:val="nrarticolo"/>
        <w:numPr>
          <w:ilvl w:val="0"/>
          <w:numId w:val="11"/>
        </w:numPr>
        <w:spacing w:line="240" w:lineRule="auto"/>
        <w:ind w:left="0" w:firstLine="360"/>
      </w:pPr>
      <w:r w:rsidRPr="00AD525B">
        <w:t>284.998</w:t>
      </w:r>
      <w:r w:rsidR="001D7A1A" w:rsidRPr="00AD525B">
        <w:t xml:space="preserve"> mp/trecere, suprafața totală a căilor publice rutiere, cu grad de prioritate 2, deszăpezită</w:t>
      </w:r>
      <w:r w:rsidR="0078322A" w:rsidRPr="00AD525B">
        <w:t>/</w:t>
      </w:r>
      <w:r w:rsidR="001D7A1A" w:rsidRPr="00AD525B">
        <w:t xml:space="preserve">/trecere </w:t>
      </w:r>
    </w:p>
    <w:p w14:paraId="3083C108" w14:textId="21498F37" w:rsidR="00D83F48" w:rsidRPr="00AD525B" w:rsidRDefault="00D83F48" w:rsidP="00D83F48">
      <w:pPr>
        <w:pStyle w:val="nrarticolo"/>
        <w:numPr>
          <w:ilvl w:val="0"/>
          <w:numId w:val="0"/>
        </w:numPr>
        <w:spacing w:line="240" w:lineRule="auto"/>
        <w:ind w:left="360"/>
        <w:rPr>
          <w:b/>
        </w:rPr>
      </w:pPr>
      <w:r w:rsidRPr="00AD525B">
        <w:t xml:space="preserve">sunt prevăzute în </w:t>
      </w:r>
      <w:r w:rsidRPr="00AD525B">
        <w:rPr>
          <w:b/>
        </w:rPr>
        <w:t>anexa nr.10 B</w:t>
      </w:r>
      <w:r w:rsidRPr="00AD525B">
        <w:t xml:space="preserve">. – </w:t>
      </w:r>
      <w:r w:rsidR="00F3342E">
        <w:rPr>
          <w:b/>
        </w:rPr>
        <w:t>o</w:t>
      </w:r>
      <w:r w:rsidRPr="00AD525B">
        <w:rPr>
          <w:b/>
        </w:rPr>
        <w:t>rașul Baraolt</w:t>
      </w:r>
    </w:p>
    <w:p w14:paraId="3510411E" w14:textId="7C995DB0" w:rsidR="00D83F48" w:rsidRPr="00AD525B" w:rsidRDefault="00D83F48" w:rsidP="00D83F48">
      <w:pPr>
        <w:pStyle w:val="nrarticolo"/>
        <w:numPr>
          <w:ilvl w:val="0"/>
          <w:numId w:val="0"/>
        </w:numPr>
        <w:spacing w:after="0" w:line="240" w:lineRule="auto"/>
      </w:pPr>
      <w:r w:rsidRPr="00AD525B">
        <w:rPr>
          <w:b/>
        </w:rPr>
        <w:tab/>
        <w:t>(1)</w:t>
      </w:r>
      <w:r w:rsidRPr="00AD525B">
        <w:t xml:space="preserve"> Suprafața totală deszăpezită a căilor publice rutiere/trecere este de </w:t>
      </w:r>
      <w:r w:rsidR="002D171D" w:rsidRPr="00AD525B">
        <w:t>235.601</w:t>
      </w:r>
      <w:r w:rsidRPr="00AD525B">
        <w:t xml:space="preserve"> mp/trecere</w:t>
      </w:r>
      <w:r w:rsidRPr="00AD525B">
        <w:rPr>
          <w:i/>
          <w:iCs/>
        </w:rPr>
        <w:t xml:space="preserve"> </w:t>
      </w:r>
    </w:p>
    <w:p w14:paraId="4B9EF0CB" w14:textId="69FBE170" w:rsidR="00D83F48" w:rsidRPr="00AD525B" w:rsidRDefault="002D171D" w:rsidP="00D83F48">
      <w:pPr>
        <w:pStyle w:val="nrarticolo"/>
        <w:numPr>
          <w:ilvl w:val="0"/>
          <w:numId w:val="11"/>
        </w:numPr>
        <w:spacing w:line="240" w:lineRule="auto"/>
      </w:pPr>
      <w:r w:rsidRPr="00AD525B">
        <w:t>184.121</w:t>
      </w:r>
      <w:r w:rsidR="00D83F48" w:rsidRPr="00AD525B">
        <w:t xml:space="preserve"> mp/trecere, suprafața totală a căilor publice rutiere, cu grad de prioritate 1, deszăpezită/trecere </w:t>
      </w:r>
    </w:p>
    <w:p w14:paraId="10AB71B1" w14:textId="3FDAC50B" w:rsidR="00D83F48" w:rsidRPr="00AD525B" w:rsidRDefault="002D171D" w:rsidP="002D171D">
      <w:pPr>
        <w:pStyle w:val="nrarticolo"/>
        <w:numPr>
          <w:ilvl w:val="0"/>
          <w:numId w:val="11"/>
        </w:numPr>
        <w:spacing w:line="240" w:lineRule="auto"/>
      </w:pPr>
      <w:r w:rsidRPr="00AD525B">
        <w:t>51.480</w:t>
      </w:r>
      <w:r w:rsidR="00D83F48" w:rsidRPr="00AD525B">
        <w:t xml:space="preserve"> mp/trecere, suprafața totală a căilor publice rutiere, cu grad de prioritate 2, deszăpezită//trecere </w:t>
      </w:r>
    </w:p>
    <w:p w14:paraId="60026585" w14:textId="0C32C82D" w:rsidR="008D61AE" w:rsidRPr="00AD525B" w:rsidRDefault="008D61AE" w:rsidP="00145234">
      <w:pPr>
        <w:pStyle w:val="nrarticolo"/>
        <w:numPr>
          <w:ilvl w:val="0"/>
          <w:numId w:val="0"/>
        </w:numPr>
        <w:spacing w:line="240" w:lineRule="auto"/>
        <w:rPr>
          <w:i/>
          <w:iCs/>
        </w:rPr>
      </w:pPr>
      <w:r w:rsidRPr="00AD525B">
        <w:rPr>
          <w:b/>
          <w:iCs/>
        </w:rPr>
        <w:tab/>
      </w:r>
      <w:r w:rsidR="00DE7357" w:rsidRPr="00AD525B">
        <w:rPr>
          <w:b/>
          <w:iCs/>
        </w:rPr>
        <w:t>(2</w:t>
      </w:r>
      <w:r w:rsidRPr="00AD525B">
        <w:rPr>
          <w:b/>
          <w:iCs/>
        </w:rPr>
        <w:t>)</w:t>
      </w:r>
      <w:r w:rsidRPr="00AD525B">
        <w:rPr>
          <w:i/>
          <w:iCs/>
        </w:rPr>
        <w:t xml:space="preserve"> </w:t>
      </w:r>
      <w:r w:rsidR="00736B30" w:rsidRPr="00AD525B">
        <w:t>C</w:t>
      </w:r>
      <w:r w:rsidR="0078322A" w:rsidRPr="00AD525B">
        <w:t>ăil</w:t>
      </w:r>
      <w:r w:rsidR="00736B30" w:rsidRPr="00AD525B">
        <w:t>e</w:t>
      </w:r>
      <w:r w:rsidR="0078322A" w:rsidRPr="00AD525B">
        <w:t xml:space="preserve"> publice rutiere</w:t>
      </w:r>
      <w:r w:rsidR="0078322A" w:rsidRPr="00AD525B">
        <w:rPr>
          <w:i/>
          <w:iCs/>
        </w:rPr>
        <w:t xml:space="preserve"> </w:t>
      </w:r>
      <w:r w:rsidR="0078322A" w:rsidRPr="00AD525B">
        <w:t xml:space="preserve">cu </w:t>
      </w:r>
      <w:r w:rsidR="0078322A" w:rsidRPr="00AD525B">
        <w:rPr>
          <w:b/>
        </w:rPr>
        <w:t>grad de prioritate 1</w:t>
      </w:r>
      <w:r w:rsidR="00736B30" w:rsidRPr="00AD525B">
        <w:t xml:space="preserve"> cuprind</w:t>
      </w:r>
      <w:r w:rsidR="0078322A" w:rsidRPr="00AD525B">
        <w:t xml:space="preserve"> toate arterele/străzile și podurile</w:t>
      </w:r>
      <w:r w:rsidR="004C1A05" w:rsidRPr="00AD525B">
        <w:t xml:space="preserve">/pasajele </w:t>
      </w:r>
      <w:r w:rsidR="0078322A" w:rsidRPr="00AD525B">
        <w:t xml:space="preserve"> pe care circulă mijloacele de transport în comun, </w:t>
      </w:r>
      <w:r w:rsidR="00736B30" w:rsidRPr="00AD525B">
        <w:t xml:space="preserve">la </w:t>
      </w:r>
      <w:r w:rsidR="00E9164F" w:rsidRPr="00AD525B">
        <w:t xml:space="preserve">care </w:t>
      </w:r>
      <w:r w:rsidR="00736B30" w:rsidRPr="00AD525B">
        <w:t>intervențiile de curățare a zăpezii trebuie să înceapă în cel mult o oră de apariția zăpezii, iar cele cu grad de prioritate 2, restul căilor publice</w:t>
      </w:r>
      <w:r w:rsidR="003D498D" w:rsidRPr="00AD525B">
        <w:t xml:space="preserve"> rutiere</w:t>
      </w:r>
      <w:r w:rsidR="0078322A" w:rsidRPr="00AD525B">
        <w:rPr>
          <w:i/>
          <w:iCs/>
        </w:rPr>
        <w:t>.</w:t>
      </w:r>
    </w:p>
    <w:p w14:paraId="1D39BB7B" w14:textId="0561972A" w:rsidR="008D61AE" w:rsidRPr="00AD525B" w:rsidRDefault="008D61AE" w:rsidP="00145234">
      <w:pPr>
        <w:pStyle w:val="nrarticolo"/>
        <w:numPr>
          <w:ilvl w:val="0"/>
          <w:numId w:val="0"/>
        </w:numPr>
        <w:spacing w:line="240" w:lineRule="auto"/>
        <w:rPr>
          <w:i/>
          <w:iCs/>
        </w:rPr>
      </w:pPr>
      <w:r w:rsidRPr="00AD525B">
        <w:rPr>
          <w:b/>
          <w:iCs/>
        </w:rPr>
        <w:tab/>
        <w:t>(</w:t>
      </w:r>
      <w:r w:rsidR="00DE7357" w:rsidRPr="00AD525B">
        <w:rPr>
          <w:b/>
          <w:iCs/>
        </w:rPr>
        <w:t>3</w:t>
      </w:r>
      <w:r w:rsidRPr="00AD525B">
        <w:rPr>
          <w:b/>
          <w:iCs/>
        </w:rPr>
        <w:t>)</w:t>
      </w:r>
      <w:r w:rsidRPr="00AD525B">
        <w:rPr>
          <w:i/>
          <w:iCs/>
        </w:rPr>
        <w:t xml:space="preserve"> </w:t>
      </w:r>
      <w:r w:rsidR="00A62CE2" w:rsidRPr="00AD525B">
        <w:t>Numărul total de zile/an în care se es</w:t>
      </w:r>
      <w:r w:rsidR="00DB2831" w:rsidRPr="00AD525B">
        <w:t xml:space="preserve">timează că va ninge este de 50 </w:t>
      </w:r>
      <w:r w:rsidR="00A62CE2" w:rsidRPr="00AD525B">
        <w:t>zile/an</w:t>
      </w:r>
      <w:r w:rsidR="00A62CE2" w:rsidRPr="00AD525B">
        <w:rPr>
          <w:i/>
          <w:iCs/>
        </w:rPr>
        <w:t>.</w:t>
      </w:r>
    </w:p>
    <w:p w14:paraId="0CFB9B27" w14:textId="025065D5" w:rsidR="009B4273" w:rsidRPr="00AD525B" w:rsidRDefault="008D61AE" w:rsidP="00145234">
      <w:pPr>
        <w:pStyle w:val="nrarticolo"/>
        <w:numPr>
          <w:ilvl w:val="0"/>
          <w:numId w:val="0"/>
        </w:numPr>
        <w:spacing w:line="240" w:lineRule="auto"/>
      </w:pPr>
      <w:r w:rsidRPr="00AD525B">
        <w:rPr>
          <w:b/>
          <w:iCs/>
        </w:rPr>
        <w:tab/>
      </w:r>
      <w:r w:rsidR="00DE7357" w:rsidRPr="00AD525B">
        <w:rPr>
          <w:b/>
          <w:iCs/>
        </w:rPr>
        <w:t>(4</w:t>
      </w:r>
      <w:r w:rsidRPr="00AD525B">
        <w:rPr>
          <w:b/>
          <w:iCs/>
        </w:rPr>
        <w:t>)</w:t>
      </w:r>
      <w:r w:rsidRPr="00AD525B">
        <w:rPr>
          <w:i/>
          <w:iCs/>
        </w:rPr>
        <w:t xml:space="preserve"> </w:t>
      </w:r>
      <w:r w:rsidR="00C625F5" w:rsidRPr="00AD525B">
        <w:t xml:space="preserve">Suprafața totală </w:t>
      </w:r>
      <w:r w:rsidR="00C84545" w:rsidRPr="00AD525B">
        <w:t xml:space="preserve">a căilor publice rutiere </w:t>
      </w:r>
      <w:r w:rsidR="00C625F5" w:rsidRPr="00AD525B">
        <w:t xml:space="preserve">estimată a </w:t>
      </w:r>
      <w:r w:rsidR="00BE118C" w:rsidRPr="00AD525B">
        <w:t xml:space="preserve">fi </w:t>
      </w:r>
      <w:r w:rsidR="00BB2F57" w:rsidRPr="00AD525B">
        <w:t>deszăpezită</w:t>
      </w:r>
      <w:r w:rsidR="00C84545" w:rsidRPr="00AD525B">
        <w:t>/an</w:t>
      </w:r>
      <w:r w:rsidR="00031E44" w:rsidRPr="00AD525B">
        <w:t xml:space="preserve"> este de 34.764.350 </w:t>
      </w:r>
      <w:r w:rsidR="00A62CE2" w:rsidRPr="00AD525B">
        <w:t>mp/an</w:t>
      </w:r>
      <w:r w:rsidR="00A62CE2" w:rsidRPr="00AD525B">
        <w:rPr>
          <w:i/>
          <w:iCs/>
        </w:rPr>
        <w:t>.</w:t>
      </w:r>
    </w:p>
    <w:p w14:paraId="7F3381C4" w14:textId="571BE8ED" w:rsidR="008D61AE" w:rsidRPr="00AD525B" w:rsidRDefault="008D61AE" w:rsidP="00145234">
      <w:pPr>
        <w:pStyle w:val="nrarticolo"/>
        <w:spacing w:after="0" w:line="240" w:lineRule="auto"/>
        <w:ind w:left="0"/>
      </w:pPr>
      <w:bookmarkStart w:id="20" w:name="_Hlk189753496"/>
      <w:r w:rsidRPr="00AD525B">
        <w:t xml:space="preserve">– </w:t>
      </w:r>
      <w:r w:rsidR="0096507F" w:rsidRPr="00AD525B">
        <w:t>Stațiile</w:t>
      </w:r>
      <w:r w:rsidR="00F2623B" w:rsidRPr="00AD525B">
        <w:t xml:space="preserve"> mijloacelor de transport în comun</w:t>
      </w:r>
      <w:r w:rsidR="007769C7" w:rsidRPr="00AD525B">
        <w:t xml:space="preserve"> și</w:t>
      </w:r>
      <w:r w:rsidR="00705BD1" w:rsidRPr="00AD525B">
        <w:t xml:space="preserve"> </w:t>
      </w:r>
      <w:r w:rsidR="006E0405" w:rsidRPr="00AD525B">
        <w:t xml:space="preserve">refugiile </w:t>
      </w:r>
      <w:r w:rsidR="00F2623B" w:rsidRPr="00AD525B">
        <w:t>pentru călători</w:t>
      </w:r>
      <w:r w:rsidR="007769C7" w:rsidRPr="00AD525B">
        <w:t xml:space="preserve">, </w:t>
      </w:r>
      <w:bookmarkEnd w:id="20"/>
      <w:r w:rsidR="00705BD1" w:rsidRPr="00AD525B">
        <w:t>la</w:t>
      </w:r>
      <w:r w:rsidR="006E0405" w:rsidRPr="00AD525B">
        <w:t xml:space="preserve"> care se asigură </w:t>
      </w:r>
      <w:r w:rsidR="006E0405" w:rsidRPr="00AD525B">
        <w:rPr>
          <w:b/>
        </w:rPr>
        <w:t>curățarea manuală</w:t>
      </w:r>
      <w:r w:rsidR="006E0405" w:rsidRPr="00AD525B">
        <w:t xml:space="preserve"> a zăpezii </w:t>
      </w:r>
      <w:r w:rsidR="009B75EB" w:rsidRPr="00AD525B">
        <w:t xml:space="preserve">sunt prevăzute în </w:t>
      </w:r>
      <w:r w:rsidR="009B75EB" w:rsidRPr="00AD525B">
        <w:rPr>
          <w:b/>
        </w:rPr>
        <w:t>anexa nr.11</w:t>
      </w:r>
      <w:r w:rsidR="0096507F" w:rsidRPr="00AD525B">
        <w:rPr>
          <w:i/>
          <w:iCs/>
        </w:rPr>
        <w:t>.</w:t>
      </w:r>
    </w:p>
    <w:p w14:paraId="442BD712" w14:textId="6BA9CF26" w:rsidR="008D61AE" w:rsidRPr="00AD525B" w:rsidRDefault="008D61AE" w:rsidP="00145234">
      <w:pPr>
        <w:pStyle w:val="nrarticolo"/>
        <w:numPr>
          <w:ilvl w:val="0"/>
          <w:numId w:val="0"/>
        </w:numPr>
        <w:spacing w:after="0" w:line="240" w:lineRule="auto"/>
        <w:rPr>
          <w:i/>
          <w:iCs/>
        </w:rPr>
      </w:pPr>
      <w:r w:rsidRPr="00AD525B">
        <w:rPr>
          <w:b/>
          <w:iCs/>
        </w:rPr>
        <w:tab/>
      </w:r>
      <w:r w:rsidR="006D4710" w:rsidRPr="00AD525B">
        <w:rPr>
          <w:b/>
          <w:iCs/>
        </w:rPr>
        <w:t>(1</w:t>
      </w:r>
      <w:r w:rsidRPr="00AD525B">
        <w:rPr>
          <w:b/>
          <w:iCs/>
        </w:rPr>
        <w:t>)</w:t>
      </w:r>
      <w:r w:rsidRPr="00AD525B">
        <w:rPr>
          <w:i/>
          <w:iCs/>
        </w:rPr>
        <w:t xml:space="preserve"> </w:t>
      </w:r>
      <w:r w:rsidR="00FC089B" w:rsidRPr="00AD525B">
        <w:t xml:space="preserve">Suprafața totală a stațiilor </w:t>
      </w:r>
      <w:r w:rsidR="0043391A" w:rsidRPr="00AD525B">
        <w:t>mijloacelor de transport în comun</w:t>
      </w:r>
      <w:r w:rsidR="001D1AF3" w:rsidRPr="00AD525B">
        <w:t>, este de 730</w:t>
      </w:r>
      <w:r w:rsidR="00FC089B" w:rsidRPr="00AD525B">
        <w:t xml:space="preserve"> mp/</w:t>
      </w:r>
      <w:r w:rsidR="0043391A" w:rsidRPr="00AD525B">
        <w:t>trecere</w:t>
      </w:r>
      <w:r w:rsidR="00FC089B" w:rsidRPr="00AD525B">
        <w:rPr>
          <w:i/>
          <w:iCs/>
        </w:rPr>
        <w:t>.</w:t>
      </w:r>
    </w:p>
    <w:p w14:paraId="2F649823" w14:textId="54EBFF36" w:rsidR="0043391A" w:rsidRPr="00AD525B" w:rsidRDefault="008D61AE" w:rsidP="00145234">
      <w:pPr>
        <w:pStyle w:val="nrarticolo"/>
        <w:numPr>
          <w:ilvl w:val="0"/>
          <w:numId w:val="0"/>
        </w:numPr>
        <w:spacing w:after="0" w:line="240" w:lineRule="auto"/>
      </w:pPr>
      <w:r w:rsidRPr="00AD525B">
        <w:rPr>
          <w:b/>
          <w:iCs/>
        </w:rPr>
        <w:tab/>
      </w:r>
      <w:r w:rsidR="006D4710" w:rsidRPr="00AD525B">
        <w:rPr>
          <w:b/>
          <w:iCs/>
        </w:rPr>
        <w:t>(2</w:t>
      </w:r>
      <w:r w:rsidRPr="00AD525B">
        <w:rPr>
          <w:b/>
          <w:iCs/>
        </w:rPr>
        <w:t>)</w:t>
      </w:r>
      <w:r w:rsidRPr="00AD525B">
        <w:rPr>
          <w:i/>
          <w:iCs/>
        </w:rPr>
        <w:t xml:space="preserve"> </w:t>
      </w:r>
      <w:r w:rsidR="00AA60E7" w:rsidRPr="00AD525B">
        <w:t xml:space="preserve">Suprafața totală a stațiilor mijloacelor de transport în comun, </w:t>
      </w:r>
      <w:r w:rsidR="00807694" w:rsidRPr="00AD525B">
        <w:t xml:space="preserve">estimată a fi </w:t>
      </w:r>
      <w:r w:rsidR="00AA60E7" w:rsidRPr="00AD525B">
        <w:t>deszăpezită manual</w:t>
      </w:r>
      <w:r w:rsidR="00D64CDC" w:rsidRPr="00AD525B">
        <w:t>/an</w:t>
      </w:r>
      <w:r w:rsidR="00031E44" w:rsidRPr="00AD525B">
        <w:t xml:space="preserve"> este de 36.500</w:t>
      </w:r>
      <w:r w:rsidR="00AA60E7" w:rsidRPr="00AD525B">
        <w:t xml:space="preserve"> mp/an </w:t>
      </w:r>
    </w:p>
    <w:p w14:paraId="3AEC761F" w14:textId="144B7FC7" w:rsidR="008D61AE" w:rsidRPr="00AD525B" w:rsidRDefault="008D61AE" w:rsidP="00145234">
      <w:pPr>
        <w:pStyle w:val="nrarticolo"/>
        <w:spacing w:after="0" w:line="240" w:lineRule="auto"/>
        <w:ind w:left="0"/>
      </w:pPr>
      <w:bookmarkStart w:id="21" w:name="_Hlk189754553"/>
      <w:r w:rsidRPr="00AD525B">
        <w:t xml:space="preserve">– </w:t>
      </w:r>
      <w:r w:rsidRPr="00AD525B">
        <w:rPr>
          <w:b/>
        </w:rPr>
        <w:t>(1)</w:t>
      </w:r>
      <w:r w:rsidRPr="00AD525B">
        <w:t xml:space="preserve"> </w:t>
      </w:r>
      <w:r w:rsidR="00B637C2" w:rsidRPr="00AD525B">
        <w:rPr>
          <w:b/>
        </w:rPr>
        <w:t>T</w:t>
      </w:r>
      <w:r w:rsidR="0096507F" w:rsidRPr="00AD525B">
        <w:rPr>
          <w:b/>
        </w:rPr>
        <w:t>rotuarele</w:t>
      </w:r>
      <w:r w:rsidR="0096507F" w:rsidRPr="00AD525B">
        <w:t xml:space="preserve"> adiacente</w:t>
      </w:r>
      <w:r w:rsidR="00B637C2" w:rsidRPr="00AD525B">
        <w:t xml:space="preserve"> trecerilor de pietoni, </w:t>
      </w:r>
      <w:r w:rsidR="00386E18" w:rsidRPr="00AD525B">
        <w:t>unităților sanitare</w:t>
      </w:r>
      <w:r w:rsidR="00B637C2" w:rsidRPr="00AD525B">
        <w:t xml:space="preserve">, </w:t>
      </w:r>
      <w:r w:rsidR="00705BD1" w:rsidRPr="00AD525B">
        <w:t xml:space="preserve">unităților de </w:t>
      </w:r>
      <w:r w:rsidR="00705BD1" w:rsidRPr="00AD525B">
        <w:lastRenderedPageBreak/>
        <w:t>învățământ</w:t>
      </w:r>
      <w:r w:rsidR="00B637C2" w:rsidRPr="00AD525B">
        <w:t xml:space="preserve"> și altor instituții publice de interes local</w:t>
      </w:r>
      <w:r w:rsidR="00037021" w:rsidRPr="00AD525B">
        <w:t xml:space="preserve"> și/sau național</w:t>
      </w:r>
      <w:r w:rsidR="0096507F" w:rsidRPr="00AD525B">
        <w:t xml:space="preserve"> </w:t>
      </w:r>
      <w:bookmarkEnd w:id="21"/>
      <w:r w:rsidR="0096507F" w:rsidRPr="00AD525B">
        <w:t xml:space="preserve">la care se asigură </w:t>
      </w:r>
      <w:r w:rsidR="00B637C2" w:rsidRPr="00AD525B">
        <w:t xml:space="preserve">curățarea </w:t>
      </w:r>
      <w:r w:rsidR="00B637C2" w:rsidRPr="00AD525B">
        <w:rPr>
          <w:b/>
        </w:rPr>
        <w:t>manuală a zăpezii</w:t>
      </w:r>
      <w:r w:rsidR="0096507F" w:rsidRPr="00AD525B">
        <w:t xml:space="preserve"> sunt prevăzute </w:t>
      </w:r>
      <w:r w:rsidR="0096507F" w:rsidRPr="00AD525B">
        <w:rPr>
          <w:b/>
        </w:rPr>
        <w:t xml:space="preserve">în anexa nr. </w:t>
      </w:r>
      <w:r w:rsidR="009B75EB" w:rsidRPr="00AD525B">
        <w:rPr>
          <w:b/>
        </w:rPr>
        <w:t>12</w:t>
      </w:r>
      <w:r w:rsidR="0096507F" w:rsidRPr="00AD525B">
        <w:rPr>
          <w:i/>
          <w:iCs/>
        </w:rPr>
        <w:t>.</w:t>
      </w:r>
    </w:p>
    <w:p w14:paraId="522C3FE3" w14:textId="4D9C203D" w:rsidR="008D61AE" w:rsidRPr="00AD525B" w:rsidRDefault="008D61AE" w:rsidP="00145234">
      <w:pPr>
        <w:pStyle w:val="nrarticolo"/>
        <w:numPr>
          <w:ilvl w:val="0"/>
          <w:numId w:val="0"/>
        </w:numPr>
        <w:spacing w:after="0" w:line="240" w:lineRule="auto"/>
        <w:rPr>
          <w:i/>
          <w:iCs/>
        </w:rPr>
      </w:pPr>
      <w:r w:rsidRPr="00AD525B">
        <w:rPr>
          <w:b/>
          <w:iCs/>
        </w:rPr>
        <w:tab/>
        <w:t>(2</w:t>
      </w:r>
      <w:r w:rsidRPr="00AD525B">
        <w:rPr>
          <w:iCs/>
        </w:rPr>
        <w:t>)</w:t>
      </w:r>
      <w:r w:rsidRPr="00AD525B">
        <w:rPr>
          <w:i/>
          <w:iCs/>
        </w:rPr>
        <w:t xml:space="preserve"> </w:t>
      </w:r>
      <w:r w:rsidR="00037021" w:rsidRPr="00AD525B">
        <w:rPr>
          <w:b/>
        </w:rPr>
        <w:t>Suprafața totală a trotuarelor</w:t>
      </w:r>
      <w:r w:rsidR="00037021" w:rsidRPr="00AD525B">
        <w:t xml:space="preserve"> adiacente trecerilor de pietoni, inclusiv a </w:t>
      </w:r>
      <w:r w:rsidR="00751BAE" w:rsidRPr="00AD525B">
        <w:t>trotuarelor</w:t>
      </w:r>
      <w:r w:rsidR="00037021" w:rsidRPr="00AD525B">
        <w:t xml:space="preserve"> adiacente instituțiilor de interes local, deszăpezită manual</w:t>
      </w:r>
      <w:r w:rsidR="00D64CDC" w:rsidRPr="00AD525B">
        <w:t>/trecere</w:t>
      </w:r>
      <w:r w:rsidR="001F7D2F" w:rsidRPr="00AD525B">
        <w:t xml:space="preserve"> este de 33.365</w:t>
      </w:r>
      <w:r w:rsidR="00037021" w:rsidRPr="00AD525B">
        <w:t xml:space="preserve"> mp/</w:t>
      </w:r>
      <w:r w:rsidR="00751BAE" w:rsidRPr="00AD525B">
        <w:t>trecere</w:t>
      </w:r>
      <w:r w:rsidR="001F7D2F" w:rsidRPr="00AD525B">
        <w:t xml:space="preserve"> în municipiul Sfântu Gheorghe și 6.952 mp/trecere în Orașul Baraolt </w:t>
      </w:r>
      <w:r w:rsidR="00037021" w:rsidRPr="00AD525B">
        <w:rPr>
          <w:i/>
          <w:iCs/>
        </w:rPr>
        <w:t>.</w:t>
      </w:r>
    </w:p>
    <w:p w14:paraId="588748E7" w14:textId="617BE345" w:rsidR="00BF3807" w:rsidRPr="00AD525B" w:rsidRDefault="008D61AE" w:rsidP="00BF3807">
      <w:pPr>
        <w:pStyle w:val="nrarticolo"/>
        <w:numPr>
          <w:ilvl w:val="0"/>
          <w:numId w:val="0"/>
        </w:numPr>
        <w:spacing w:after="0" w:line="240" w:lineRule="auto"/>
      </w:pPr>
      <w:r w:rsidRPr="00AD525B">
        <w:rPr>
          <w:b/>
          <w:iCs/>
        </w:rPr>
        <w:tab/>
        <w:t>(3)</w:t>
      </w:r>
      <w:r w:rsidRPr="00AD525B">
        <w:rPr>
          <w:i/>
          <w:iCs/>
        </w:rPr>
        <w:t xml:space="preserve"> </w:t>
      </w:r>
      <w:r w:rsidR="00751BAE" w:rsidRPr="00AD525B">
        <w:t xml:space="preserve">Suprafața totală a trotuarelor adiacente trecerilor de pietoni, inclusiv a trotuarelor adiacente instituțiilor de interes local și/sau național, </w:t>
      </w:r>
      <w:r w:rsidR="00807694" w:rsidRPr="00AD525B">
        <w:t xml:space="preserve">estimată a fi </w:t>
      </w:r>
      <w:r w:rsidR="00751BAE" w:rsidRPr="00AD525B">
        <w:t>deszăpezită manual</w:t>
      </w:r>
      <w:r w:rsidR="00D64CDC" w:rsidRPr="00AD525B">
        <w:t>/an</w:t>
      </w:r>
      <w:r w:rsidR="00031E44" w:rsidRPr="00AD525B">
        <w:t xml:space="preserve"> este de 2.015.850</w:t>
      </w:r>
      <w:r w:rsidR="00751BAE" w:rsidRPr="00AD525B">
        <w:t xml:space="preserve"> mp/an</w:t>
      </w:r>
      <w:r w:rsidR="008B7D69" w:rsidRPr="00AD525B">
        <w:rPr>
          <w:i/>
          <w:iCs/>
        </w:rPr>
        <w:t>.</w:t>
      </w:r>
    </w:p>
    <w:p w14:paraId="28E890E7" w14:textId="390D5CF2" w:rsidR="009F0CD8" w:rsidRPr="00AD525B" w:rsidRDefault="009F0CD8" w:rsidP="00145234">
      <w:pPr>
        <w:pStyle w:val="nrarticolo"/>
        <w:spacing w:after="0" w:line="240" w:lineRule="auto"/>
        <w:ind w:left="0"/>
        <w:rPr>
          <w:i/>
          <w:iCs/>
        </w:rPr>
      </w:pPr>
      <w:r w:rsidRPr="00AD525B">
        <w:rPr>
          <w:b/>
        </w:rPr>
        <w:t>Trotuarele</w:t>
      </w:r>
      <w:r w:rsidRPr="00AD525B">
        <w:t xml:space="preserve"> adiacente trecerilor de pietoni, unităților sanitare, unităților de învățământ și altor instituții publice de interes local și/sau național la care se asigură curățarea </w:t>
      </w:r>
      <w:r w:rsidRPr="00AD525B">
        <w:rPr>
          <w:b/>
        </w:rPr>
        <w:t>mecanizată a zăpezii</w:t>
      </w:r>
      <w:r w:rsidRPr="00AD525B">
        <w:t xml:space="preserve"> sunt prevăzute în </w:t>
      </w:r>
      <w:r w:rsidRPr="00AD525B">
        <w:rPr>
          <w:b/>
        </w:rPr>
        <w:t>Anexa 13</w:t>
      </w:r>
    </w:p>
    <w:p w14:paraId="4D289B27" w14:textId="1055877F" w:rsidR="004C453A" w:rsidRPr="00AD525B" w:rsidRDefault="004C453A" w:rsidP="00145234">
      <w:pPr>
        <w:pStyle w:val="nrarticolo"/>
        <w:numPr>
          <w:ilvl w:val="0"/>
          <w:numId w:val="0"/>
        </w:numPr>
        <w:spacing w:after="0" w:line="240" w:lineRule="auto"/>
      </w:pPr>
      <w:r w:rsidRPr="00AD525B">
        <w:tab/>
      </w:r>
      <w:r w:rsidR="00406BC5" w:rsidRPr="00AD525B">
        <w:rPr>
          <w:b/>
        </w:rPr>
        <w:t>(1</w:t>
      </w:r>
      <w:r w:rsidRPr="00AD525B">
        <w:rPr>
          <w:b/>
        </w:rPr>
        <w:t>)</w:t>
      </w:r>
      <w:r w:rsidRPr="00AD525B">
        <w:t xml:space="preserve"> Suprafața totală a căilor publice pietonale deszăp</w:t>
      </w:r>
      <w:r w:rsidR="00F6742F" w:rsidRPr="00AD525B">
        <w:t>ezită manual/trecere este de 2250</w:t>
      </w:r>
      <w:r w:rsidRPr="00AD525B">
        <w:t xml:space="preserve"> mp/trecere </w:t>
      </w:r>
    </w:p>
    <w:p w14:paraId="09FC5EFC" w14:textId="1BCF65AD" w:rsidR="00645FE0" w:rsidRPr="00AD525B" w:rsidRDefault="00406BC5" w:rsidP="00145234">
      <w:pPr>
        <w:pStyle w:val="nrarticolo"/>
        <w:numPr>
          <w:ilvl w:val="0"/>
          <w:numId w:val="0"/>
        </w:numPr>
        <w:spacing w:after="0" w:line="240" w:lineRule="auto"/>
        <w:rPr>
          <w:i/>
          <w:iCs/>
        </w:rPr>
      </w:pPr>
      <w:r w:rsidRPr="00AD525B">
        <w:rPr>
          <w:b/>
        </w:rPr>
        <w:tab/>
        <w:t>(2</w:t>
      </w:r>
      <w:r w:rsidR="004C453A" w:rsidRPr="00AD525B">
        <w:rPr>
          <w:b/>
        </w:rPr>
        <w:t>)</w:t>
      </w:r>
      <w:r w:rsidR="004C453A" w:rsidRPr="00AD525B">
        <w:t xml:space="preserve"> Suprafața totală a căilor publice pietonale estimată a fi de</w:t>
      </w:r>
      <w:r w:rsidR="00BE2757" w:rsidRPr="00AD525B">
        <w:t xml:space="preserve">szăpezită manual/an este de 112.500 </w:t>
      </w:r>
      <w:r w:rsidR="004C453A" w:rsidRPr="00AD525B">
        <w:t>mp</w:t>
      </w:r>
      <w:r w:rsidR="004C453A" w:rsidRPr="00AD525B">
        <w:rPr>
          <w:i/>
          <w:iCs/>
        </w:rPr>
        <w:t>/</w:t>
      </w:r>
      <w:r w:rsidR="004C453A" w:rsidRPr="00AD525B">
        <w:t>an</w:t>
      </w:r>
      <w:r w:rsidR="004C453A" w:rsidRPr="00AD525B">
        <w:rPr>
          <w:i/>
          <w:iCs/>
        </w:rPr>
        <w:t xml:space="preserve"> </w:t>
      </w:r>
    </w:p>
    <w:p w14:paraId="0510199C" w14:textId="5A4FCB26" w:rsidR="00645FE0" w:rsidRPr="00AD525B" w:rsidRDefault="00F83B8C" w:rsidP="0083140C">
      <w:pPr>
        <w:pStyle w:val="nrarticolo"/>
        <w:tabs>
          <w:tab w:val="left" w:pos="567"/>
          <w:tab w:val="left" w:pos="851"/>
        </w:tabs>
        <w:ind w:left="0"/>
      </w:pPr>
      <w:r w:rsidRPr="00AD525B">
        <w:t>–</w:t>
      </w:r>
      <w:r w:rsidR="0083140C" w:rsidRPr="00AD525B">
        <w:t xml:space="preserve">Aplicare de materiale antiderapante, manuală în Municipiul Sfântu Gheorghe sunt prezentate în </w:t>
      </w:r>
      <w:r w:rsidR="0083140C" w:rsidRPr="00AD525B">
        <w:rPr>
          <w:b/>
        </w:rPr>
        <w:t>anexa nr.14</w:t>
      </w:r>
    </w:p>
    <w:p w14:paraId="7F1F9B80" w14:textId="430C4951" w:rsidR="00F83B8C" w:rsidRPr="00AD525B" w:rsidRDefault="00F83B8C" w:rsidP="00145234">
      <w:pPr>
        <w:pStyle w:val="nrarticolo"/>
        <w:spacing w:after="0" w:line="240" w:lineRule="auto"/>
        <w:ind w:left="0"/>
        <w:rPr>
          <w:i/>
          <w:iCs/>
        </w:rPr>
      </w:pPr>
      <w:r w:rsidRPr="00AD525B">
        <w:t xml:space="preserve">  </w:t>
      </w:r>
      <w:r w:rsidR="00E204E7" w:rsidRPr="00AD525B">
        <w:t>Operatorul are obligația de a transporta la spațiile de depozitare zăpada curățată de pe căile publice.</w:t>
      </w:r>
    </w:p>
    <w:p w14:paraId="689E2F0D" w14:textId="4F6679D4" w:rsidR="00E204E7" w:rsidRPr="00AD525B" w:rsidRDefault="00F83B8C" w:rsidP="00145234">
      <w:pPr>
        <w:pStyle w:val="nrarticolo"/>
        <w:numPr>
          <w:ilvl w:val="0"/>
          <w:numId w:val="0"/>
        </w:numPr>
        <w:spacing w:after="0" w:line="240" w:lineRule="auto"/>
        <w:rPr>
          <w:i/>
          <w:iCs/>
        </w:rPr>
      </w:pPr>
      <w:r w:rsidRPr="00AD525B">
        <w:rPr>
          <w:b/>
        </w:rPr>
        <w:tab/>
      </w:r>
      <w:r w:rsidR="00E204E7" w:rsidRPr="00AD525B">
        <w:t xml:space="preserve">Amplasamentele spațiilor de depozitare a zăpezii rezultate din operațiunile de deszăpezire </w:t>
      </w:r>
      <w:r w:rsidR="00EA0774" w:rsidRPr="00AD525B">
        <w:t xml:space="preserve">sunt prezentate </w:t>
      </w:r>
      <w:r w:rsidR="00EA0774" w:rsidRPr="00AD525B">
        <w:rPr>
          <w:b/>
        </w:rPr>
        <w:t xml:space="preserve">în </w:t>
      </w:r>
      <w:r w:rsidR="00D04BDC" w:rsidRPr="00AD525B">
        <w:rPr>
          <w:b/>
        </w:rPr>
        <w:t>anexa nr.15</w:t>
      </w:r>
      <w:r w:rsidR="00F0063C" w:rsidRPr="00AD525B">
        <w:rPr>
          <w:b/>
        </w:rPr>
        <w:t xml:space="preserve"> A, </w:t>
      </w:r>
      <w:r w:rsidR="00D04BDC" w:rsidRPr="00AD525B">
        <w:rPr>
          <w:b/>
        </w:rPr>
        <w:t xml:space="preserve">15 </w:t>
      </w:r>
      <w:r w:rsidR="00F0063C" w:rsidRPr="00AD525B">
        <w:rPr>
          <w:b/>
        </w:rPr>
        <w:t>B</w:t>
      </w:r>
      <w:r w:rsidR="00E204E7" w:rsidRPr="00AD525B">
        <w:rPr>
          <w:i/>
          <w:iCs/>
        </w:rPr>
        <w:t>.</w:t>
      </w:r>
    </w:p>
    <w:p w14:paraId="40E93B34" w14:textId="3079F325" w:rsidR="005E6F0C" w:rsidRPr="00AD525B" w:rsidRDefault="0002003D" w:rsidP="00145234">
      <w:pPr>
        <w:pStyle w:val="nrarticolo"/>
        <w:spacing w:after="0" w:line="240" w:lineRule="auto"/>
        <w:ind w:left="0"/>
      </w:pPr>
      <w:r w:rsidRPr="00AD525B">
        <w:t xml:space="preserve">- </w:t>
      </w:r>
      <w:r w:rsidRPr="00AD525B">
        <w:rPr>
          <w:b/>
        </w:rPr>
        <w:t>(1)</w:t>
      </w:r>
      <w:r w:rsidRPr="00AD525B">
        <w:t xml:space="preserve"> </w:t>
      </w:r>
      <w:r w:rsidR="005E6F0C" w:rsidRPr="00AD525B">
        <w:t>Volumul de zăpadă/trecere provenită de pe căile publice rutiere, cu grad de prioritate 1, deszăpezite mecanizat,  calculat potrivit formulei:</w:t>
      </w:r>
    </w:p>
    <w:p w14:paraId="4E911108" w14:textId="5D0A572B" w:rsidR="005E6F0C" w:rsidRPr="00AD525B" w:rsidRDefault="00DB297D" w:rsidP="00145234">
      <w:pPr>
        <w:pStyle w:val="Heading2"/>
        <w:keepNext w:val="0"/>
        <w:keepLines w:val="0"/>
        <w:widowControl w:val="0"/>
        <w:spacing w:after="0"/>
        <w:rPr>
          <w:b w:val="0"/>
          <w:bCs w:val="0"/>
          <w:sz w:val="24"/>
          <w:szCs w:val="24"/>
          <w:vertAlign w:val="subscript"/>
        </w:rPr>
      </w:pPr>
      <m:oMathPara>
        <m:oMath>
          <m:r>
            <m:rPr>
              <m:sty m:val="b"/>
            </m:rPr>
            <w:rPr>
              <w:rFonts w:ascii="Cambria Math" w:hAnsi="Cambria Math"/>
              <w:sz w:val="24"/>
              <w:szCs w:val="24"/>
            </w:rPr>
            <m:t xml:space="preserve">V </m:t>
          </m:r>
          <m:r>
            <m:rPr>
              <m:sty m:val="b"/>
            </m:rPr>
            <w:rPr>
              <w:rFonts w:ascii="Cambria Math" w:hAnsi="Cambria Math"/>
              <w:sz w:val="24"/>
              <w:szCs w:val="24"/>
              <w:vertAlign w:val="subscript"/>
            </w:rPr>
            <m:t xml:space="preserve">zăpadă CR/trecere </m:t>
          </m:r>
          <m:r>
            <m:rPr>
              <m:sty m:val="bi"/>
            </m:rPr>
            <w:rPr>
              <w:rFonts w:ascii="Cambria Math" w:hAnsi="Cambria Math"/>
              <w:sz w:val="24"/>
              <w:szCs w:val="24"/>
            </w:rPr>
            <m:t>=</m:t>
          </m:r>
          <m:f>
            <m:fPr>
              <m:ctrlPr>
                <w:rPr>
                  <w:rFonts w:ascii="Cambria Math" w:hAnsi="Cambria Math"/>
                  <w:b w:val="0"/>
                  <w:bCs w:val="0"/>
                  <w:i/>
                  <w:sz w:val="24"/>
                  <w:szCs w:val="24"/>
                </w:rPr>
              </m:ctrlPr>
            </m:fPr>
            <m:num>
              <m:r>
                <m:rPr>
                  <m:sty m:val="b"/>
                </m:rPr>
                <w:rPr>
                  <w:rFonts w:ascii="Cambria Math" w:hAnsi="Cambria Math"/>
                  <w:sz w:val="24"/>
                  <w:szCs w:val="24"/>
                </w:rPr>
                <m:t xml:space="preserve">S </m:t>
              </m:r>
              <m:r>
                <m:rPr>
                  <m:sty m:val="b"/>
                </m:rPr>
                <w:rPr>
                  <w:rFonts w:ascii="Cambria Math" w:hAnsi="Cambria Math"/>
                  <w:sz w:val="24"/>
                  <w:szCs w:val="24"/>
                  <w:vertAlign w:val="subscript"/>
                </w:rPr>
                <m:t xml:space="preserve">deszăpezită CR/trecere </m:t>
              </m:r>
            </m:num>
            <m:den>
              <m:r>
                <m:rPr>
                  <m:sty m:val="bi"/>
                </m:rPr>
                <w:rPr>
                  <w:rFonts w:ascii="Cambria Math" w:hAnsi="Cambria Math"/>
                  <w:sz w:val="24"/>
                  <w:szCs w:val="24"/>
                </w:rPr>
                <m:t>5</m:t>
              </m:r>
            </m:den>
          </m:f>
          <m:r>
            <m:rPr>
              <m:sty m:val="b"/>
            </m:rPr>
            <w:rPr>
              <w:rFonts w:ascii="Cambria Math" w:hAnsi="Cambria Math"/>
              <w:sz w:val="24"/>
              <w:szCs w:val="24"/>
            </w:rPr>
            <m:t>× h</m:t>
          </m:r>
        </m:oMath>
      </m:oMathPara>
    </w:p>
    <w:p w14:paraId="2E474343" w14:textId="77777777" w:rsidR="005E6F0C" w:rsidRPr="00AD525B" w:rsidRDefault="005E6F0C" w:rsidP="00145234">
      <w:pPr>
        <w:pStyle w:val="BodyText"/>
        <w:keepNext w:val="0"/>
        <w:keepLines w:val="0"/>
        <w:widowControl w:val="0"/>
        <w:numPr>
          <w:ilvl w:val="0"/>
          <w:numId w:val="0"/>
        </w:numPr>
        <w:spacing w:after="0"/>
        <w:rPr>
          <w:sz w:val="24"/>
          <w:szCs w:val="24"/>
        </w:rPr>
      </w:pPr>
      <w:r w:rsidRPr="00AD525B">
        <w:rPr>
          <w:sz w:val="24"/>
          <w:szCs w:val="24"/>
        </w:rPr>
        <w:t>unde:</w:t>
      </w:r>
    </w:p>
    <w:p w14:paraId="7EEC35A1" w14:textId="77777777" w:rsidR="005E6F0C" w:rsidRPr="00AD525B" w:rsidRDefault="005E6F0C" w:rsidP="00145234">
      <w:pPr>
        <w:pStyle w:val="BodyText"/>
        <w:keepNext w:val="0"/>
        <w:keepLines w:val="0"/>
        <w:widowControl w:val="0"/>
        <w:numPr>
          <w:ilvl w:val="0"/>
          <w:numId w:val="0"/>
        </w:numPr>
        <w:spacing w:after="0"/>
        <w:rPr>
          <w:sz w:val="24"/>
          <w:szCs w:val="24"/>
        </w:rPr>
      </w:pPr>
      <w:r w:rsidRPr="00AD525B">
        <w:rPr>
          <w:sz w:val="24"/>
          <w:szCs w:val="24"/>
        </w:rPr>
        <w:t xml:space="preserve">S </w:t>
      </w:r>
      <w:r w:rsidRPr="00AD525B">
        <w:rPr>
          <w:sz w:val="24"/>
          <w:szCs w:val="24"/>
          <w:vertAlign w:val="subscript"/>
        </w:rPr>
        <w:t xml:space="preserve">deszăpezită CR/trecere - </w:t>
      </w:r>
      <w:r w:rsidRPr="00AD525B">
        <w:rPr>
          <w:sz w:val="24"/>
          <w:szCs w:val="24"/>
        </w:rPr>
        <w:t>suprafața totală deszăpezită a căilor publice rutiere/trecere, (mp);</w:t>
      </w:r>
    </w:p>
    <w:p w14:paraId="46D26EF4" w14:textId="77777777" w:rsidR="005E6F0C" w:rsidRPr="00AD525B" w:rsidRDefault="005E6F0C" w:rsidP="00145234">
      <w:pPr>
        <w:pStyle w:val="BodyText"/>
        <w:keepNext w:val="0"/>
        <w:keepLines w:val="0"/>
        <w:widowControl w:val="0"/>
        <w:numPr>
          <w:ilvl w:val="0"/>
          <w:numId w:val="0"/>
        </w:numPr>
        <w:spacing w:after="0"/>
        <w:rPr>
          <w:sz w:val="24"/>
          <w:szCs w:val="24"/>
        </w:rPr>
      </w:pPr>
      <w:r w:rsidRPr="00AD525B">
        <w:rPr>
          <w:sz w:val="24"/>
          <w:szCs w:val="24"/>
        </w:rPr>
        <w:t>h – înălțimea/grosimea medie multianuală a stratului de zăpadă, din ultimii 3 ani, conform datelor preluate de la Administrația Națională de Meteorologie (m);</w:t>
      </w:r>
    </w:p>
    <w:p w14:paraId="11F75E16" w14:textId="77777777" w:rsidR="005E6F0C" w:rsidRPr="00AD525B" w:rsidRDefault="005E6F0C" w:rsidP="00145234">
      <w:pPr>
        <w:pStyle w:val="List"/>
        <w:keepNext w:val="0"/>
        <w:keepLines w:val="0"/>
        <w:widowControl w:val="0"/>
        <w:tabs>
          <w:tab w:val="left" w:pos="360"/>
          <w:tab w:val="left" w:pos="450"/>
        </w:tabs>
        <w:spacing w:after="0"/>
        <w:ind w:left="0" w:firstLine="0"/>
        <w:rPr>
          <w:sz w:val="24"/>
          <w:szCs w:val="24"/>
        </w:rPr>
      </w:pPr>
      <w:r w:rsidRPr="00AD525B">
        <w:rPr>
          <w:sz w:val="24"/>
          <w:szCs w:val="24"/>
        </w:rPr>
        <w:t>5 –</w:t>
      </w:r>
      <w:r w:rsidRPr="00AD525B">
        <w:rPr>
          <w:sz w:val="24"/>
          <w:szCs w:val="24"/>
        </w:rPr>
        <w:tab/>
        <w:t xml:space="preserve">gradul de compactare al zăpezii în cazul deszăpezirii mecanice, </w:t>
      </w:r>
    </w:p>
    <w:p w14:paraId="59E1247E" w14:textId="0493E396" w:rsidR="005E6F0C" w:rsidRPr="00AD525B" w:rsidRDefault="00BE2757" w:rsidP="00145234">
      <w:pPr>
        <w:pStyle w:val="List"/>
        <w:keepNext w:val="0"/>
        <w:keepLines w:val="0"/>
        <w:widowControl w:val="0"/>
        <w:tabs>
          <w:tab w:val="left" w:pos="360"/>
          <w:tab w:val="left" w:pos="450"/>
        </w:tabs>
        <w:spacing w:after="0"/>
        <w:ind w:left="0" w:firstLine="0"/>
        <w:rPr>
          <w:i/>
          <w:sz w:val="24"/>
          <w:szCs w:val="24"/>
        </w:rPr>
      </w:pPr>
      <w:r w:rsidRPr="00AD525B">
        <w:rPr>
          <w:iCs/>
          <w:sz w:val="24"/>
          <w:szCs w:val="24"/>
        </w:rPr>
        <w:t>este de 27.811,48</w:t>
      </w:r>
      <w:r w:rsidR="005E6F0C" w:rsidRPr="00AD525B">
        <w:rPr>
          <w:iCs/>
          <w:sz w:val="24"/>
          <w:szCs w:val="24"/>
        </w:rPr>
        <w:t xml:space="preserve"> mc/trecere</w:t>
      </w:r>
      <w:r w:rsidR="005E6F0C" w:rsidRPr="00AD525B">
        <w:rPr>
          <w:i/>
          <w:sz w:val="24"/>
          <w:szCs w:val="24"/>
        </w:rPr>
        <w:t xml:space="preserve"> </w:t>
      </w:r>
    </w:p>
    <w:p w14:paraId="2D41DFF3" w14:textId="02473314" w:rsidR="005E6F0C" w:rsidRPr="00AD525B" w:rsidRDefault="0002003D" w:rsidP="00145234">
      <w:pPr>
        <w:pStyle w:val="ListParagraph"/>
        <w:keepNext w:val="0"/>
        <w:keepLines w:val="0"/>
        <w:widowControl w:val="0"/>
        <w:spacing w:after="0"/>
        <w:ind w:left="0"/>
        <w:rPr>
          <w:sz w:val="24"/>
          <w:szCs w:val="24"/>
        </w:rPr>
      </w:pPr>
      <w:r w:rsidRPr="00AD525B">
        <w:rPr>
          <w:b/>
          <w:sz w:val="24"/>
          <w:szCs w:val="24"/>
        </w:rPr>
        <w:tab/>
        <w:t xml:space="preserve">(2) </w:t>
      </w:r>
      <w:r w:rsidR="005E6F0C" w:rsidRPr="00AD525B">
        <w:rPr>
          <w:sz w:val="24"/>
          <w:szCs w:val="24"/>
        </w:rPr>
        <w:t>Volumul de zăpadă/trecere provenită de pe căile publice pietonale deszăpezite mecanizat,  calculat potrivit formulei:</w:t>
      </w:r>
    </w:p>
    <w:p w14:paraId="53392F83" w14:textId="7E945C8B" w:rsidR="005E6F0C" w:rsidRPr="00AD525B" w:rsidRDefault="00DB297D" w:rsidP="00145234">
      <w:pPr>
        <w:pStyle w:val="Heading2"/>
        <w:keepNext w:val="0"/>
        <w:keepLines w:val="0"/>
        <w:widowControl w:val="0"/>
        <w:spacing w:after="0"/>
        <w:jc w:val="center"/>
        <w:rPr>
          <w:b w:val="0"/>
          <w:bCs w:val="0"/>
          <w:sz w:val="24"/>
          <w:szCs w:val="24"/>
          <w:vertAlign w:val="subscript"/>
        </w:rPr>
      </w:pPr>
      <m:oMathPara>
        <m:oMath>
          <m:r>
            <m:rPr>
              <m:sty m:val="b"/>
            </m:rPr>
            <w:rPr>
              <w:rFonts w:ascii="Cambria Math" w:hAnsi="Cambria Math"/>
              <w:sz w:val="24"/>
              <w:szCs w:val="24"/>
            </w:rPr>
            <m:t xml:space="preserve">V </m:t>
          </m:r>
          <m:r>
            <m:rPr>
              <m:sty m:val="b"/>
            </m:rPr>
            <w:rPr>
              <w:rFonts w:ascii="Cambria Math" w:hAnsi="Cambria Math"/>
              <w:sz w:val="24"/>
              <w:szCs w:val="24"/>
              <w:vertAlign w:val="subscript"/>
            </w:rPr>
            <m:t>zăpadă</m:t>
          </m:r>
          <m:r>
            <m:rPr>
              <m:sty m:val="bi"/>
            </m:rPr>
            <w:rPr>
              <w:rFonts w:ascii="Cambria Math" w:hAnsi="Cambria Math"/>
              <w:sz w:val="24"/>
              <w:szCs w:val="24"/>
              <w:vertAlign w:val="subscript"/>
            </w:rPr>
            <m:t xml:space="preserve"> </m:t>
          </m:r>
          <m:r>
            <m:rPr>
              <m:sty m:val="b"/>
            </m:rPr>
            <w:rPr>
              <w:rFonts w:ascii="Cambria Math" w:hAnsi="Cambria Math"/>
              <w:sz w:val="24"/>
              <w:szCs w:val="24"/>
              <w:vertAlign w:val="subscript"/>
            </w:rPr>
            <m:t>CP/trecere=</m:t>
          </m:r>
          <m:f>
            <m:fPr>
              <m:ctrlPr>
                <w:rPr>
                  <w:rFonts w:ascii="Cambria Math" w:hAnsi="Cambria Math"/>
                  <w:b w:val="0"/>
                  <w:bCs w:val="0"/>
                  <w:i/>
                  <w:sz w:val="24"/>
                  <w:szCs w:val="24"/>
                </w:rPr>
              </m:ctrlPr>
            </m:fPr>
            <m:num>
              <m:r>
                <m:rPr>
                  <m:sty m:val="b"/>
                </m:rPr>
                <w:rPr>
                  <w:rFonts w:ascii="Cambria Math" w:hAnsi="Cambria Math"/>
                  <w:sz w:val="24"/>
                  <w:szCs w:val="24"/>
                </w:rPr>
                <m:t xml:space="preserve">S </m:t>
              </m:r>
              <m:r>
                <m:rPr>
                  <m:sty m:val="b"/>
                </m:rPr>
                <w:rPr>
                  <w:rFonts w:ascii="Cambria Math" w:hAnsi="Cambria Math"/>
                  <w:sz w:val="24"/>
                  <w:szCs w:val="24"/>
                  <w:vertAlign w:val="subscript"/>
                </w:rPr>
                <m:t>deszăpezită CP/trecere</m:t>
              </m:r>
            </m:num>
            <m:den>
              <m:r>
                <m:rPr>
                  <m:sty m:val="bi"/>
                </m:rPr>
                <w:rPr>
                  <w:rFonts w:ascii="Cambria Math" w:hAnsi="Cambria Math"/>
                  <w:sz w:val="24"/>
                  <w:szCs w:val="24"/>
                </w:rPr>
                <m:t>4</m:t>
              </m:r>
            </m:den>
          </m:f>
          <m:r>
            <m:rPr>
              <m:sty m:val="bi"/>
            </m:rPr>
            <w:rPr>
              <w:rFonts w:ascii="Cambria Math" w:hAnsi="Cambria Math"/>
              <w:sz w:val="24"/>
              <w:szCs w:val="24"/>
            </w:rPr>
            <m:t>×h</m:t>
          </m:r>
        </m:oMath>
      </m:oMathPara>
    </w:p>
    <w:p w14:paraId="06E6C1CA" w14:textId="77777777" w:rsidR="005E6F0C" w:rsidRPr="00AD525B" w:rsidRDefault="00EC4B20" w:rsidP="00145234">
      <w:pPr>
        <w:pStyle w:val="BodyText"/>
        <w:keepNext w:val="0"/>
        <w:keepLines w:val="0"/>
        <w:widowControl w:val="0"/>
        <w:numPr>
          <w:ilvl w:val="0"/>
          <w:numId w:val="0"/>
        </w:numPr>
        <w:spacing w:after="0"/>
        <w:rPr>
          <w:sz w:val="24"/>
          <w:szCs w:val="24"/>
        </w:rPr>
      </w:pPr>
      <w:r w:rsidRPr="00AD525B">
        <w:rPr>
          <w:sz w:val="24"/>
          <w:szCs w:val="24"/>
        </w:rPr>
        <w:t>unde:</w:t>
      </w:r>
    </w:p>
    <w:p w14:paraId="39069505" w14:textId="5A72F325" w:rsidR="00EC4B20" w:rsidRPr="00AD525B" w:rsidRDefault="00EC4B20" w:rsidP="00145234">
      <w:pPr>
        <w:pStyle w:val="BodyText"/>
        <w:keepNext w:val="0"/>
        <w:keepLines w:val="0"/>
        <w:widowControl w:val="0"/>
        <w:numPr>
          <w:ilvl w:val="0"/>
          <w:numId w:val="0"/>
        </w:numPr>
        <w:spacing w:after="0"/>
        <w:contextualSpacing/>
        <w:rPr>
          <w:sz w:val="24"/>
          <w:szCs w:val="24"/>
        </w:rPr>
      </w:pPr>
      <w:r w:rsidRPr="00AD525B">
        <w:rPr>
          <w:sz w:val="24"/>
          <w:szCs w:val="24"/>
        </w:rPr>
        <w:t xml:space="preserve">S </w:t>
      </w:r>
      <w:r w:rsidRPr="00AD525B">
        <w:rPr>
          <w:sz w:val="24"/>
          <w:szCs w:val="24"/>
          <w:vertAlign w:val="subscript"/>
        </w:rPr>
        <w:t xml:space="preserve">deszăpezită CR/trecere - </w:t>
      </w:r>
      <w:r w:rsidRPr="00AD525B">
        <w:rPr>
          <w:sz w:val="24"/>
          <w:szCs w:val="24"/>
        </w:rPr>
        <w:t>suprafața totală deszăpezită a căilor publice pietonale/trecere (mp)</w:t>
      </w:r>
      <w:r w:rsidR="00807694" w:rsidRPr="00AD525B">
        <w:rPr>
          <w:sz w:val="24"/>
          <w:szCs w:val="24"/>
        </w:rPr>
        <w:t>;</w:t>
      </w:r>
    </w:p>
    <w:p w14:paraId="3CBE045E" w14:textId="6BF36482" w:rsidR="00A80CCD" w:rsidRPr="00AD525B" w:rsidRDefault="00A80CCD" w:rsidP="00145234">
      <w:pPr>
        <w:pStyle w:val="BodyText"/>
        <w:keepNext w:val="0"/>
        <w:keepLines w:val="0"/>
        <w:widowControl w:val="0"/>
        <w:numPr>
          <w:ilvl w:val="0"/>
          <w:numId w:val="0"/>
        </w:numPr>
        <w:spacing w:after="0"/>
        <w:contextualSpacing/>
        <w:rPr>
          <w:sz w:val="24"/>
          <w:szCs w:val="24"/>
        </w:rPr>
      </w:pPr>
      <w:r w:rsidRPr="00AD525B">
        <w:rPr>
          <w:sz w:val="24"/>
          <w:szCs w:val="24"/>
        </w:rPr>
        <w:t>h – înălțimea/grosimea medie multianuală a stratului de zăpadă, din ultimii 3 ani, conform datelor preluate de la Administrația Națională de Meteorologie (m)</w:t>
      </w:r>
      <w:r w:rsidR="00807694" w:rsidRPr="00AD525B">
        <w:rPr>
          <w:sz w:val="24"/>
          <w:szCs w:val="24"/>
        </w:rPr>
        <w:t>;</w:t>
      </w:r>
    </w:p>
    <w:p w14:paraId="4C8FAE4B" w14:textId="2BF8105D" w:rsidR="00EC4B20" w:rsidRPr="00AD525B" w:rsidRDefault="00EC4B20" w:rsidP="00145234">
      <w:pPr>
        <w:pStyle w:val="List"/>
        <w:keepNext w:val="0"/>
        <w:keepLines w:val="0"/>
        <w:widowControl w:val="0"/>
        <w:tabs>
          <w:tab w:val="left" w:pos="360"/>
        </w:tabs>
        <w:spacing w:after="0"/>
        <w:ind w:left="0" w:firstLine="0"/>
        <w:rPr>
          <w:sz w:val="24"/>
          <w:szCs w:val="24"/>
        </w:rPr>
      </w:pPr>
      <w:r w:rsidRPr="00AD525B">
        <w:rPr>
          <w:sz w:val="24"/>
          <w:szCs w:val="24"/>
        </w:rPr>
        <w:t>4 –</w:t>
      </w:r>
      <w:r w:rsidR="00391EAC" w:rsidRPr="00AD525B">
        <w:rPr>
          <w:sz w:val="24"/>
          <w:szCs w:val="24"/>
        </w:rPr>
        <w:tab/>
      </w:r>
      <w:r w:rsidRPr="00AD525B">
        <w:rPr>
          <w:sz w:val="24"/>
          <w:szCs w:val="24"/>
        </w:rPr>
        <w:t>gradul de compactare al zăpezii în cazul deszăpezirii manuale,</w:t>
      </w:r>
    </w:p>
    <w:p w14:paraId="3F1E5D0C" w14:textId="3D14F0E6" w:rsidR="00EC4B20" w:rsidRPr="00AD525B" w:rsidRDefault="00BE2757" w:rsidP="00145234">
      <w:pPr>
        <w:pStyle w:val="BodyText"/>
        <w:keepNext w:val="0"/>
        <w:keepLines w:val="0"/>
        <w:widowControl w:val="0"/>
        <w:numPr>
          <w:ilvl w:val="0"/>
          <w:numId w:val="0"/>
        </w:numPr>
        <w:spacing w:after="0"/>
        <w:contextualSpacing/>
        <w:rPr>
          <w:i/>
          <w:sz w:val="24"/>
          <w:szCs w:val="24"/>
        </w:rPr>
      </w:pPr>
      <w:r w:rsidRPr="00AD525B">
        <w:rPr>
          <w:iCs/>
          <w:sz w:val="24"/>
          <w:szCs w:val="24"/>
        </w:rPr>
        <w:t>este de 2.128,35</w:t>
      </w:r>
      <w:r w:rsidR="00EC4B20" w:rsidRPr="00AD525B">
        <w:rPr>
          <w:iCs/>
          <w:sz w:val="24"/>
          <w:szCs w:val="24"/>
        </w:rPr>
        <w:t>mc/trecere</w:t>
      </w:r>
      <w:r w:rsidR="00EC4B20" w:rsidRPr="00AD525B">
        <w:rPr>
          <w:i/>
          <w:sz w:val="24"/>
          <w:szCs w:val="24"/>
        </w:rPr>
        <w:t xml:space="preserve"> </w:t>
      </w:r>
    </w:p>
    <w:p w14:paraId="25C63F3C" w14:textId="39768364" w:rsidR="0002003D" w:rsidRPr="00AD525B" w:rsidRDefault="0002003D" w:rsidP="00145234">
      <w:pPr>
        <w:pStyle w:val="ListParagraph"/>
        <w:keepNext w:val="0"/>
        <w:keepLines w:val="0"/>
        <w:widowControl w:val="0"/>
        <w:spacing w:after="0"/>
        <w:ind w:left="0"/>
        <w:rPr>
          <w:i/>
          <w:iCs/>
          <w:sz w:val="24"/>
          <w:szCs w:val="24"/>
        </w:rPr>
      </w:pPr>
      <w:r w:rsidRPr="00AD525B">
        <w:rPr>
          <w:b/>
          <w:sz w:val="24"/>
          <w:szCs w:val="24"/>
        </w:rPr>
        <w:tab/>
        <w:t>(3)</w:t>
      </w:r>
      <w:r w:rsidRPr="00AD525B">
        <w:rPr>
          <w:sz w:val="24"/>
          <w:szCs w:val="24"/>
        </w:rPr>
        <w:t xml:space="preserve"> </w:t>
      </w:r>
      <w:r w:rsidR="00AC4B8B" w:rsidRPr="00AD525B">
        <w:rPr>
          <w:sz w:val="24"/>
          <w:szCs w:val="24"/>
        </w:rPr>
        <w:t>Volumul total de zăpadă</w:t>
      </w:r>
      <w:r w:rsidR="00EB7C3F" w:rsidRPr="00AD525B">
        <w:rPr>
          <w:sz w:val="24"/>
          <w:szCs w:val="24"/>
        </w:rPr>
        <w:t>/trecere</w:t>
      </w:r>
      <w:r w:rsidR="00AC4B8B" w:rsidRPr="00AD525B">
        <w:rPr>
          <w:sz w:val="24"/>
          <w:szCs w:val="24"/>
        </w:rPr>
        <w:t xml:space="preserve"> </w:t>
      </w:r>
      <w:r w:rsidR="00EB7C3F" w:rsidRPr="00AD525B">
        <w:rPr>
          <w:sz w:val="24"/>
          <w:szCs w:val="24"/>
        </w:rPr>
        <w:t xml:space="preserve">transportată la spațiile de depozitare, </w:t>
      </w:r>
      <w:r w:rsidR="00AC4B8B" w:rsidRPr="00AD525B">
        <w:rPr>
          <w:sz w:val="24"/>
          <w:szCs w:val="24"/>
        </w:rPr>
        <w:t>provenită din deszăpezirea căilor publice rutiere și căilor publice pietonale</w:t>
      </w:r>
      <w:r w:rsidR="008B7D69" w:rsidRPr="00AD525B">
        <w:rPr>
          <w:sz w:val="24"/>
          <w:szCs w:val="24"/>
        </w:rPr>
        <w:t>,</w:t>
      </w:r>
      <w:r w:rsidR="00BE2757" w:rsidRPr="00AD525B">
        <w:rPr>
          <w:sz w:val="24"/>
          <w:szCs w:val="24"/>
        </w:rPr>
        <w:t xml:space="preserve"> este de ..</w:t>
      </w:r>
      <w:r w:rsidR="00AC4B8B" w:rsidRPr="00AD525B">
        <w:rPr>
          <w:sz w:val="24"/>
          <w:szCs w:val="24"/>
        </w:rPr>
        <w:t xml:space="preserve"> mc/trecere </w:t>
      </w:r>
      <w:r w:rsidR="00AC4B8B" w:rsidRPr="00AD525B">
        <w:rPr>
          <w:i/>
          <w:iCs/>
          <w:sz w:val="24"/>
          <w:szCs w:val="24"/>
        </w:rPr>
        <w:t xml:space="preserve">(se va calcula și completa cu suma dintre V </w:t>
      </w:r>
      <w:r w:rsidR="00AC4B8B" w:rsidRPr="00AD525B">
        <w:rPr>
          <w:i/>
          <w:iCs/>
          <w:sz w:val="24"/>
          <w:szCs w:val="24"/>
          <w:vertAlign w:val="subscript"/>
        </w:rPr>
        <w:t xml:space="preserve">zăpadă CR/trecere și </w:t>
      </w:r>
      <w:r w:rsidR="00AC4B8B" w:rsidRPr="00AD525B">
        <w:rPr>
          <w:i/>
          <w:iCs/>
          <w:sz w:val="24"/>
          <w:szCs w:val="24"/>
        </w:rPr>
        <w:t xml:space="preserve">V </w:t>
      </w:r>
      <w:r w:rsidR="00AC4B8B" w:rsidRPr="00AD525B">
        <w:rPr>
          <w:i/>
          <w:iCs/>
          <w:sz w:val="24"/>
          <w:szCs w:val="24"/>
          <w:vertAlign w:val="subscript"/>
        </w:rPr>
        <w:t>zăpadă CP/trecere</w:t>
      </w:r>
      <w:r w:rsidR="00AC4B8B" w:rsidRPr="00AD525B">
        <w:rPr>
          <w:i/>
          <w:iCs/>
          <w:sz w:val="24"/>
          <w:szCs w:val="24"/>
        </w:rPr>
        <w:t>)</w:t>
      </w:r>
      <w:r w:rsidR="00AC4B8B" w:rsidRPr="00AD525B">
        <w:rPr>
          <w:i/>
          <w:iCs/>
          <w:sz w:val="24"/>
          <w:szCs w:val="24"/>
          <w:vertAlign w:val="subscript"/>
        </w:rPr>
        <w:t>.</w:t>
      </w:r>
    </w:p>
    <w:p w14:paraId="595B3E35" w14:textId="48A2B6EA" w:rsidR="00AC4B8B" w:rsidRPr="00AD525B" w:rsidRDefault="0002003D" w:rsidP="00145234">
      <w:pPr>
        <w:pStyle w:val="ListParagraph"/>
        <w:keepNext w:val="0"/>
        <w:keepLines w:val="0"/>
        <w:widowControl w:val="0"/>
        <w:spacing w:after="0"/>
        <w:ind w:left="0"/>
        <w:rPr>
          <w:i/>
          <w:iCs/>
          <w:sz w:val="24"/>
          <w:szCs w:val="24"/>
        </w:rPr>
      </w:pPr>
      <w:r w:rsidRPr="00AD525B">
        <w:rPr>
          <w:b/>
          <w:iCs/>
          <w:sz w:val="24"/>
          <w:szCs w:val="24"/>
        </w:rPr>
        <w:tab/>
        <w:t>(4)</w:t>
      </w:r>
      <w:r w:rsidRPr="00AD525B">
        <w:rPr>
          <w:i/>
          <w:iCs/>
          <w:sz w:val="24"/>
          <w:szCs w:val="24"/>
        </w:rPr>
        <w:t xml:space="preserve"> </w:t>
      </w:r>
      <w:r w:rsidR="00AC4B8B" w:rsidRPr="00AD525B">
        <w:rPr>
          <w:sz w:val="24"/>
          <w:szCs w:val="24"/>
        </w:rPr>
        <w:t>Volumul total de zăpadă</w:t>
      </w:r>
      <w:r w:rsidR="008B7D69" w:rsidRPr="00AD525B">
        <w:rPr>
          <w:sz w:val="24"/>
          <w:szCs w:val="24"/>
        </w:rPr>
        <w:t xml:space="preserve"> estimat a fi transportat/an la spa</w:t>
      </w:r>
      <w:r w:rsidR="00BE2757" w:rsidRPr="00AD525B">
        <w:rPr>
          <w:sz w:val="24"/>
          <w:szCs w:val="24"/>
        </w:rPr>
        <w:t>țiile de depozitare este de 29939,83</w:t>
      </w:r>
      <w:r w:rsidR="008B7D69" w:rsidRPr="00AD525B">
        <w:rPr>
          <w:sz w:val="24"/>
          <w:szCs w:val="24"/>
        </w:rPr>
        <w:t xml:space="preserve"> mc/an</w:t>
      </w:r>
      <w:r w:rsidR="008B7D69" w:rsidRPr="00AD525B">
        <w:rPr>
          <w:i/>
          <w:iCs/>
          <w:sz w:val="24"/>
          <w:szCs w:val="24"/>
        </w:rPr>
        <w:t>.</w:t>
      </w:r>
    </w:p>
    <w:p w14:paraId="2F834F27" w14:textId="27936D4F" w:rsidR="0002003D" w:rsidRPr="00AD525B" w:rsidRDefault="0002003D" w:rsidP="00145234">
      <w:pPr>
        <w:pStyle w:val="nrarticolo"/>
        <w:spacing w:after="0" w:line="240" w:lineRule="auto"/>
        <w:ind w:left="0"/>
      </w:pPr>
      <w:bookmarkStart w:id="22" w:name="_Hlk189765898"/>
      <w:r w:rsidRPr="00AD525B">
        <w:t xml:space="preserve">– </w:t>
      </w:r>
      <w:r w:rsidR="00AC4053" w:rsidRPr="00AD525B">
        <w:t>Căile publice rutiere</w:t>
      </w:r>
      <w:r w:rsidR="0096507F" w:rsidRPr="00AD525B">
        <w:t xml:space="preserve"> c</w:t>
      </w:r>
      <w:r w:rsidR="00AC4053" w:rsidRPr="00AD525B">
        <w:t>e</w:t>
      </w:r>
      <w:r w:rsidR="0096507F" w:rsidRPr="00AD525B">
        <w:t xml:space="preserve"> trebuie menținute în funcțiune prin combaterea poleiului și a înghețului </w:t>
      </w:r>
      <w:bookmarkEnd w:id="22"/>
      <w:r w:rsidR="0096507F" w:rsidRPr="00AD525B">
        <w:t xml:space="preserve">sunt </w:t>
      </w:r>
      <w:r w:rsidR="00AC4053" w:rsidRPr="00AD525B">
        <w:t>prezentate în</w:t>
      </w:r>
      <w:r w:rsidR="00EA0774" w:rsidRPr="00AD525B">
        <w:t xml:space="preserve"> </w:t>
      </w:r>
      <w:r w:rsidR="004C7876" w:rsidRPr="00AD525B">
        <w:rPr>
          <w:b/>
        </w:rPr>
        <w:t>anexa nr.16</w:t>
      </w:r>
      <w:r w:rsidR="0096507F" w:rsidRPr="00AD525B">
        <w:rPr>
          <w:i/>
          <w:iCs/>
        </w:rPr>
        <w:t>.</w:t>
      </w:r>
    </w:p>
    <w:p w14:paraId="6837B7DD" w14:textId="637DDF25" w:rsidR="0002003D" w:rsidRPr="00AD525B" w:rsidRDefault="0002003D" w:rsidP="00145234">
      <w:pPr>
        <w:pStyle w:val="nrarticolo"/>
        <w:numPr>
          <w:ilvl w:val="0"/>
          <w:numId w:val="0"/>
        </w:numPr>
        <w:spacing w:after="0" w:line="240" w:lineRule="auto"/>
        <w:rPr>
          <w:i/>
          <w:iCs/>
        </w:rPr>
      </w:pPr>
      <w:r w:rsidRPr="00AD525B">
        <w:rPr>
          <w:b/>
          <w:iCs/>
        </w:rPr>
        <w:tab/>
      </w:r>
      <w:r w:rsidR="00132EC2" w:rsidRPr="00AD525B">
        <w:rPr>
          <w:b/>
          <w:iCs/>
        </w:rPr>
        <w:t>(1</w:t>
      </w:r>
      <w:r w:rsidRPr="00AD525B">
        <w:rPr>
          <w:b/>
          <w:iCs/>
        </w:rPr>
        <w:t>)</w:t>
      </w:r>
      <w:r w:rsidRPr="00AD525B">
        <w:rPr>
          <w:i/>
          <w:iCs/>
        </w:rPr>
        <w:t xml:space="preserve"> </w:t>
      </w:r>
      <w:r w:rsidR="003047A7" w:rsidRPr="00AD525B">
        <w:t xml:space="preserve">Suprafața totală </w:t>
      </w:r>
      <w:r w:rsidR="00E1634D" w:rsidRPr="00AD525B">
        <w:t>combatere polei pe</w:t>
      </w:r>
      <w:r w:rsidR="003047A7" w:rsidRPr="00AD525B">
        <w:t xml:space="preserve"> căil</w:t>
      </w:r>
      <w:r w:rsidR="00E1634D" w:rsidRPr="00AD525B">
        <w:t>e</w:t>
      </w:r>
      <w:r w:rsidR="00972E4C" w:rsidRPr="00AD525B">
        <w:t xml:space="preserve"> publice rutiere este de .536.782 </w:t>
      </w:r>
      <w:r w:rsidR="003047A7" w:rsidRPr="00AD525B">
        <w:t>mp/trecere</w:t>
      </w:r>
      <w:r w:rsidR="00972E4C" w:rsidRPr="00AD525B">
        <w:t xml:space="preserve"> în Municipiul Sfântu Gheorghe și 235.601 mp/trecere în Orașul Baraolt </w:t>
      </w:r>
      <w:r w:rsidR="003047A7" w:rsidRPr="00AD525B">
        <w:rPr>
          <w:i/>
          <w:iCs/>
        </w:rPr>
        <w:t>.</w:t>
      </w:r>
    </w:p>
    <w:p w14:paraId="01532590" w14:textId="152096C8" w:rsidR="003047A7" w:rsidRPr="00AD525B" w:rsidRDefault="0002003D" w:rsidP="00145234">
      <w:pPr>
        <w:pStyle w:val="nrarticolo"/>
        <w:numPr>
          <w:ilvl w:val="0"/>
          <w:numId w:val="0"/>
        </w:numPr>
        <w:spacing w:after="0" w:line="240" w:lineRule="auto"/>
      </w:pPr>
      <w:r w:rsidRPr="00AD525B">
        <w:rPr>
          <w:b/>
          <w:iCs/>
        </w:rPr>
        <w:lastRenderedPageBreak/>
        <w:tab/>
      </w:r>
      <w:r w:rsidR="00132EC2" w:rsidRPr="00AD525B">
        <w:rPr>
          <w:b/>
          <w:iCs/>
        </w:rPr>
        <w:t>(2</w:t>
      </w:r>
      <w:r w:rsidRPr="00AD525B">
        <w:rPr>
          <w:b/>
          <w:iCs/>
        </w:rPr>
        <w:t>)</w:t>
      </w:r>
      <w:r w:rsidRPr="00AD525B">
        <w:rPr>
          <w:i/>
          <w:iCs/>
        </w:rPr>
        <w:t xml:space="preserve"> </w:t>
      </w:r>
      <w:r w:rsidR="003047A7" w:rsidRPr="00AD525B">
        <w:t xml:space="preserve">Suprafața totală </w:t>
      </w:r>
      <w:r w:rsidR="00E1634D" w:rsidRPr="00AD525B">
        <w:t>combatere polei pe c</w:t>
      </w:r>
      <w:r w:rsidR="00BE2757" w:rsidRPr="00AD525B">
        <w:t>ăile publice rutiere este de 38.619.150</w:t>
      </w:r>
      <w:r w:rsidR="00E1634D" w:rsidRPr="00AD525B">
        <w:t xml:space="preserve"> mp/an</w:t>
      </w:r>
      <w:r w:rsidR="003047A7" w:rsidRPr="00AD525B">
        <w:rPr>
          <w:i/>
          <w:iCs/>
        </w:rPr>
        <w:t>.</w:t>
      </w:r>
    </w:p>
    <w:p w14:paraId="5293A14B" w14:textId="1149CB73" w:rsidR="00EF5BCE" w:rsidRPr="00AD525B" w:rsidRDefault="0002003D" w:rsidP="00145234">
      <w:pPr>
        <w:pStyle w:val="nrarticolo"/>
        <w:spacing w:after="0" w:line="240" w:lineRule="auto"/>
        <w:ind w:left="0"/>
      </w:pPr>
      <w:r w:rsidRPr="00AD525B">
        <w:t xml:space="preserve"> - </w:t>
      </w:r>
      <w:r w:rsidR="0008633F" w:rsidRPr="00AD525B">
        <w:t xml:space="preserve">Operatorul are obligația de a asigura până la data de </w:t>
      </w:r>
      <w:r w:rsidR="0033728D" w:rsidRPr="00AD525B">
        <w:t xml:space="preserve">01 octombrie </w:t>
      </w:r>
      <w:r w:rsidR="0008633F" w:rsidRPr="00AD525B">
        <w:t>a fiecărui an, stocurile tampon de materiale antidera</w:t>
      </w:r>
      <w:r w:rsidR="00EA0774" w:rsidRPr="00AD525B">
        <w:t xml:space="preserve">pante, prevăzute în </w:t>
      </w:r>
      <w:r w:rsidR="00636662" w:rsidRPr="00AD525B">
        <w:rPr>
          <w:b/>
        </w:rPr>
        <w:t>anexa nr.17</w:t>
      </w:r>
      <w:r w:rsidR="0008633F" w:rsidRPr="00AD525B">
        <w:rPr>
          <w:i/>
          <w:iCs/>
        </w:rPr>
        <w:t xml:space="preserve">. </w:t>
      </w:r>
      <w:r w:rsidR="0008633F" w:rsidRPr="00AD525B">
        <w:rPr>
          <w:iCs/>
        </w:rPr>
        <w:t>Pe măsură ce stocurile de materiale scad la jumătate, acestea vor fi refăcute, în maximum 10 zile de la constatare, prin achiziționarea cantităților necesare</w:t>
      </w:r>
      <w:r w:rsidR="0008633F" w:rsidRPr="00AD525B">
        <w:t>.</w:t>
      </w:r>
    </w:p>
    <w:p w14:paraId="570EABEE" w14:textId="348A47E0" w:rsidR="003B3151" w:rsidRPr="00AD525B" w:rsidRDefault="003B3151" w:rsidP="007477E9">
      <w:pPr>
        <w:pStyle w:val="nrarticolo"/>
        <w:tabs>
          <w:tab w:val="left" w:pos="993"/>
        </w:tabs>
        <w:ind w:left="0"/>
      </w:pPr>
      <w:r w:rsidRPr="00AD525B">
        <w:t>Investiții în sarcina operatorului, necesare prestării activității de curățarea și transportul zăpezii de pe căile publice și menținerea în funcțiune a acestora pe timp de polei sau de îngheț</w:t>
      </w:r>
      <w:r w:rsidR="00D04BDC" w:rsidRPr="00AD525B">
        <w:t xml:space="preserve"> </w:t>
      </w:r>
      <w:r w:rsidR="00D04039" w:rsidRPr="00AD525B">
        <w:t xml:space="preserve">- </w:t>
      </w:r>
      <w:r w:rsidR="00D04BDC" w:rsidRPr="00AD525B">
        <w:rPr>
          <w:b/>
        </w:rPr>
        <w:t>anexa nr. 18</w:t>
      </w:r>
    </w:p>
    <w:p w14:paraId="22C06A37" w14:textId="03BA98FD" w:rsidR="00E470C5" w:rsidRPr="00AD525B" w:rsidRDefault="00EB3640" w:rsidP="00145234">
      <w:pPr>
        <w:pStyle w:val="nrarticolo"/>
        <w:tabs>
          <w:tab w:val="left" w:pos="810"/>
          <w:tab w:val="left" w:pos="990"/>
        </w:tabs>
        <w:spacing w:after="0" w:line="240" w:lineRule="auto"/>
        <w:ind w:left="0"/>
        <w:rPr>
          <w:i/>
          <w:iCs/>
        </w:rPr>
      </w:pPr>
      <w:r w:rsidRPr="00AD525B">
        <w:rPr>
          <w:rStyle w:val="textarticolorlegeChar"/>
        </w:rPr>
        <w:t xml:space="preserve">Lista cu bunurile publice puse la dispoziția operatorului de către </w:t>
      </w:r>
      <w:r w:rsidR="00F3342E">
        <w:rPr>
          <w:rStyle w:val="textarticolorlegeChar"/>
        </w:rPr>
        <w:t>Municipiul Sfântu Gheorghe</w:t>
      </w:r>
      <w:r w:rsidR="00EA0774" w:rsidRPr="00AD525B">
        <w:rPr>
          <w:rStyle w:val="textarticolorlegeChar"/>
        </w:rPr>
        <w:t xml:space="preserve"> este prevăzută în </w:t>
      </w:r>
      <w:r w:rsidR="003B3151" w:rsidRPr="00AD525B">
        <w:rPr>
          <w:rStyle w:val="textarticolorlegeChar"/>
          <w:b/>
        </w:rPr>
        <w:t>anexa nr. 19</w:t>
      </w:r>
    </w:p>
    <w:p w14:paraId="7E83188C" w14:textId="77777777" w:rsidR="00866DAA" w:rsidRDefault="00866DAA" w:rsidP="006C1650">
      <w:pPr>
        <w:keepNext w:val="0"/>
        <w:keepLines w:val="0"/>
        <w:spacing w:after="0"/>
        <w:jc w:val="left"/>
        <w:rPr>
          <w:b/>
        </w:rPr>
      </w:pPr>
    </w:p>
    <w:p w14:paraId="6925972A" w14:textId="0BC42318" w:rsidR="00DA4127" w:rsidRPr="00AD525B" w:rsidRDefault="00B42B20" w:rsidP="006C1650">
      <w:pPr>
        <w:keepNext w:val="0"/>
        <w:keepLines w:val="0"/>
        <w:spacing w:after="0"/>
        <w:jc w:val="left"/>
        <w:rPr>
          <w:b/>
          <w:i/>
          <w:iCs/>
          <w:sz w:val="24"/>
          <w:szCs w:val="24"/>
        </w:rPr>
      </w:pPr>
      <w:r w:rsidRPr="00AD525B">
        <w:rPr>
          <w:b/>
        </w:rPr>
        <w:t>CAPITOLUL V</w:t>
      </w:r>
    </w:p>
    <w:p w14:paraId="523AA858" w14:textId="209D7075" w:rsidR="00B42B20" w:rsidRPr="00AD525B" w:rsidRDefault="00B42B20" w:rsidP="003836EB">
      <w:pPr>
        <w:pStyle w:val="nrarticolo"/>
        <w:numPr>
          <w:ilvl w:val="0"/>
          <w:numId w:val="0"/>
        </w:numPr>
        <w:spacing w:after="0" w:line="240" w:lineRule="auto"/>
        <w:rPr>
          <w:b/>
        </w:rPr>
      </w:pPr>
      <w:r w:rsidRPr="00AD525B">
        <w:rPr>
          <w:b/>
        </w:rPr>
        <w:t xml:space="preserve">Dezinsecția, dezinfecția și deratizarea, la obiectivele din domeniul public și domeniul privat al </w:t>
      </w:r>
      <w:r w:rsidR="00016D92">
        <w:rPr>
          <w:b/>
        </w:rPr>
        <w:t>municipiului Sfântu Gheorghe</w:t>
      </w:r>
    </w:p>
    <w:p w14:paraId="29E3FB5D" w14:textId="77777777" w:rsidR="005112A6" w:rsidRPr="00AD525B" w:rsidRDefault="005112A6" w:rsidP="003836EB">
      <w:pPr>
        <w:pStyle w:val="nrarticolo"/>
        <w:numPr>
          <w:ilvl w:val="0"/>
          <w:numId w:val="0"/>
        </w:numPr>
        <w:spacing w:after="0" w:line="240" w:lineRule="auto"/>
        <w:rPr>
          <w:b/>
        </w:rPr>
      </w:pPr>
    </w:p>
    <w:p w14:paraId="53DE7299" w14:textId="56C1944A" w:rsidR="00B42B20" w:rsidRPr="00AD525B" w:rsidRDefault="00DA258F" w:rsidP="00F46B54">
      <w:pPr>
        <w:pStyle w:val="nrarticolo"/>
        <w:tabs>
          <w:tab w:val="left" w:pos="993"/>
        </w:tabs>
        <w:spacing w:after="0" w:line="240" w:lineRule="auto"/>
        <w:rPr>
          <w:i/>
          <w:iCs/>
        </w:rPr>
      </w:pPr>
      <w:r w:rsidRPr="00AD525B">
        <w:t xml:space="preserve">- </w:t>
      </w:r>
      <w:r w:rsidR="00B42B20" w:rsidRPr="00AD525B">
        <w:t xml:space="preserve">Operatorul are obligația de a presta activitatea de dezinsecție, dezinfecție și deratizare, la obiectivele din domeniul public și domeniul privat al unității administrativ-teritoriale, </w:t>
      </w:r>
      <w:r w:rsidR="00016D92">
        <w:t xml:space="preserve">pe raza </w:t>
      </w:r>
      <w:r w:rsidRPr="00AD525B">
        <w:rPr>
          <w:b/>
        </w:rPr>
        <w:t>municipiului</w:t>
      </w:r>
      <w:r w:rsidR="00725A50" w:rsidRPr="00AD525B">
        <w:rPr>
          <w:b/>
        </w:rPr>
        <w:t xml:space="preserve"> Sfântu Gheorghe.</w:t>
      </w:r>
    </w:p>
    <w:p w14:paraId="17DF497A" w14:textId="61BB7482" w:rsidR="00B42B20" w:rsidRPr="00AD525B" w:rsidRDefault="00B42B20" w:rsidP="003836EB">
      <w:pPr>
        <w:pStyle w:val="textarticolorlege"/>
        <w:numPr>
          <w:ilvl w:val="1"/>
          <w:numId w:val="2"/>
        </w:numPr>
        <w:tabs>
          <w:tab w:val="clear" w:pos="1081"/>
          <w:tab w:val="num" w:pos="993"/>
        </w:tabs>
        <w:spacing w:after="0" w:line="240" w:lineRule="auto"/>
        <w:ind w:firstLine="556"/>
        <w:rPr>
          <w:i/>
          <w:iCs/>
        </w:rPr>
      </w:pPr>
      <w:r w:rsidRPr="00AD525B">
        <w:t xml:space="preserve">Obiectivele și suprafețele aferente </w:t>
      </w:r>
      <w:r w:rsidRPr="00AD525B">
        <w:rPr>
          <w:b/>
        </w:rPr>
        <w:t>spațiilor deschise</w:t>
      </w:r>
      <w:r w:rsidRPr="00AD525B">
        <w:t xml:space="preserve"> din domeniul public și privat al unității administrativ-teritoriale unde se vor aplica tratamentele de </w:t>
      </w:r>
      <w:r w:rsidRPr="00AD525B">
        <w:rPr>
          <w:b/>
          <w:u w:val="single"/>
        </w:rPr>
        <w:t>dezinsecți</w:t>
      </w:r>
      <w:r w:rsidRPr="00AD525B">
        <w:rPr>
          <w:b/>
          <w:i/>
        </w:rPr>
        <w:t>e</w:t>
      </w:r>
      <w:r w:rsidRPr="00AD525B">
        <w:rPr>
          <w:i/>
        </w:rPr>
        <w:t xml:space="preserve"> </w:t>
      </w:r>
      <w:r w:rsidRPr="00AD525B">
        <w:t xml:space="preserve">pentru combaterea țânțarilor sunt specificate în </w:t>
      </w:r>
      <w:r w:rsidR="00F46B54" w:rsidRPr="00AD525B">
        <w:rPr>
          <w:b/>
        </w:rPr>
        <w:t>anexa nr 20</w:t>
      </w:r>
      <w:r w:rsidRPr="00AD525B">
        <w:t xml:space="preserve"> </w:t>
      </w:r>
    </w:p>
    <w:p w14:paraId="6C128464" w14:textId="7849FF04" w:rsidR="00B42B20" w:rsidRPr="00AD525B" w:rsidRDefault="00B42B20" w:rsidP="003836EB">
      <w:pPr>
        <w:pStyle w:val="textarticolorlege"/>
        <w:numPr>
          <w:ilvl w:val="1"/>
          <w:numId w:val="2"/>
        </w:numPr>
        <w:tabs>
          <w:tab w:val="clear" w:pos="1081"/>
          <w:tab w:val="num" w:pos="993"/>
        </w:tabs>
        <w:spacing w:after="0" w:line="240" w:lineRule="auto"/>
        <w:ind w:firstLine="556"/>
        <w:rPr>
          <w:i/>
          <w:iCs/>
        </w:rPr>
      </w:pPr>
      <w:r w:rsidRPr="00AD525B">
        <w:t xml:space="preserve">Frecvența de execuție a tratamentelor de dezinsecție pe spațiile deschise este </w:t>
      </w:r>
      <w:r w:rsidR="00B13550" w:rsidRPr="00AD525B">
        <w:rPr>
          <w:b/>
        </w:rPr>
        <w:t>de 4</w:t>
      </w:r>
      <w:r w:rsidRPr="00AD525B">
        <w:rPr>
          <w:b/>
        </w:rPr>
        <w:t xml:space="preserve"> treceri/lună</w:t>
      </w:r>
      <w:r w:rsidR="008D5A25" w:rsidRPr="00AD525B">
        <w:rPr>
          <w:b/>
        </w:rPr>
        <w:t>.</w:t>
      </w:r>
      <w:r w:rsidRPr="00AD525B">
        <w:t xml:space="preserve"> </w:t>
      </w:r>
    </w:p>
    <w:p w14:paraId="1D6DDD93" w14:textId="54284654" w:rsidR="00B42B20" w:rsidRPr="00AD525B" w:rsidRDefault="00B42B20" w:rsidP="003836EB">
      <w:pPr>
        <w:pStyle w:val="textarticolorlege"/>
        <w:numPr>
          <w:ilvl w:val="1"/>
          <w:numId w:val="2"/>
        </w:numPr>
        <w:tabs>
          <w:tab w:val="clear" w:pos="1081"/>
          <w:tab w:val="num" w:pos="993"/>
        </w:tabs>
        <w:spacing w:after="0" w:line="240" w:lineRule="auto"/>
        <w:ind w:firstLine="556"/>
        <w:rPr>
          <w:i/>
          <w:iCs/>
        </w:rPr>
      </w:pPr>
      <w:r w:rsidRPr="00AD525B">
        <w:t xml:space="preserve">Tratamentele de dezinsecție pe spațiile deschise se vor executa în perioada </w:t>
      </w:r>
      <w:r w:rsidR="00D63F0C" w:rsidRPr="00AD525B">
        <w:t>iunie-septembrie</w:t>
      </w:r>
      <w:r w:rsidRPr="00AD525B">
        <w:t xml:space="preserve"> </w:t>
      </w:r>
    </w:p>
    <w:p w14:paraId="1ADA23F3" w14:textId="4955F3CE" w:rsidR="00B42B20" w:rsidRPr="00AD525B" w:rsidRDefault="00B42B20" w:rsidP="003836EB">
      <w:pPr>
        <w:pStyle w:val="textarticolorlege"/>
        <w:numPr>
          <w:ilvl w:val="1"/>
          <w:numId w:val="2"/>
        </w:numPr>
        <w:tabs>
          <w:tab w:val="clear" w:pos="1081"/>
          <w:tab w:val="num" w:pos="993"/>
        </w:tabs>
        <w:spacing w:after="0" w:line="240" w:lineRule="auto"/>
        <w:ind w:firstLine="556"/>
        <w:rPr>
          <w:i/>
          <w:iCs/>
        </w:rPr>
      </w:pPr>
      <w:r w:rsidRPr="00AD525B">
        <w:t>Numărul total de tratamente de dezinsecție pe spațiile deschise exec</w:t>
      </w:r>
      <w:r w:rsidR="00B13550" w:rsidRPr="00AD525B">
        <w:t xml:space="preserve">utate la nivel de an este de </w:t>
      </w:r>
      <w:r w:rsidR="00B13550" w:rsidRPr="00AD525B">
        <w:rPr>
          <w:b/>
        </w:rPr>
        <w:t>16</w:t>
      </w:r>
      <w:r w:rsidRPr="00AD525B">
        <w:rPr>
          <w:b/>
        </w:rPr>
        <w:t xml:space="preserve"> treceri/an</w:t>
      </w:r>
      <w:r w:rsidR="00231B43" w:rsidRPr="00AD525B">
        <w:rPr>
          <w:b/>
        </w:rPr>
        <w:t>.</w:t>
      </w:r>
    </w:p>
    <w:p w14:paraId="3DA1E90F" w14:textId="4BB4E279" w:rsidR="00B42B20" w:rsidRPr="00AD525B" w:rsidRDefault="00B42B20" w:rsidP="003836EB">
      <w:pPr>
        <w:pStyle w:val="textarticolorlege"/>
        <w:numPr>
          <w:ilvl w:val="1"/>
          <w:numId w:val="2"/>
        </w:numPr>
        <w:tabs>
          <w:tab w:val="clear" w:pos="1081"/>
          <w:tab w:val="num" w:pos="993"/>
        </w:tabs>
        <w:spacing w:after="0" w:line="240" w:lineRule="auto"/>
        <w:ind w:firstLine="556"/>
        <w:rPr>
          <w:i/>
          <w:iCs/>
        </w:rPr>
      </w:pPr>
      <w:r w:rsidRPr="00AD525B">
        <w:t>Suprafața totală tratată/an aferentă spațiilor deschise din domeniul public și privat al unității admini</w:t>
      </w:r>
      <w:r w:rsidR="00E943A3" w:rsidRPr="00AD525B">
        <w:t xml:space="preserve">strativ-teritoriale este de </w:t>
      </w:r>
      <w:r w:rsidR="0098633A" w:rsidRPr="00AD525B">
        <w:t xml:space="preserve">(1.302.429*16) </w:t>
      </w:r>
      <w:r w:rsidR="00E943A3" w:rsidRPr="00AD525B">
        <w:t xml:space="preserve">20.838.864 </w:t>
      </w:r>
      <w:r w:rsidRPr="00AD525B">
        <w:t xml:space="preserve">mp/an </w:t>
      </w:r>
      <w:r w:rsidR="00EC179D" w:rsidRPr="00AD525B">
        <w:rPr>
          <w:i/>
          <w:iCs/>
        </w:rPr>
        <w:t>.</w:t>
      </w:r>
    </w:p>
    <w:p w14:paraId="53DAE813" w14:textId="08D19E68" w:rsidR="00D1039A" w:rsidRPr="00AD525B" w:rsidRDefault="00D1039A" w:rsidP="007A53E7">
      <w:pPr>
        <w:pStyle w:val="nrarticolo"/>
        <w:tabs>
          <w:tab w:val="left" w:pos="993"/>
        </w:tabs>
        <w:spacing w:after="0" w:line="240" w:lineRule="auto"/>
        <w:rPr>
          <w:i/>
          <w:iCs/>
        </w:rPr>
      </w:pPr>
      <w:r w:rsidRPr="00AD525B">
        <w:rPr>
          <w:i/>
          <w:iCs/>
        </w:rPr>
        <w:t xml:space="preserve"> </w:t>
      </w:r>
      <w:r w:rsidR="00B42B20" w:rsidRPr="00AD525B">
        <w:t>Operatorul are obligația de a executa tratamentele de dezinsecție pe spațiile deschise ale persoanelor fizice și juridice de pe aliniamentul stradal, cu utilaje de mare capacitate generatoare de ceață montate pe autovehicule.</w:t>
      </w:r>
    </w:p>
    <w:p w14:paraId="5D691251" w14:textId="50FACA46" w:rsidR="00B42B20" w:rsidRPr="00AD525B" w:rsidRDefault="00D1039A" w:rsidP="00D1039A">
      <w:pPr>
        <w:pStyle w:val="nrarticolo"/>
        <w:numPr>
          <w:ilvl w:val="0"/>
          <w:numId w:val="0"/>
        </w:numPr>
        <w:spacing w:after="0" w:line="240" w:lineRule="auto"/>
        <w:rPr>
          <w:i/>
          <w:iCs/>
        </w:rPr>
      </w:pPr>
      <w:r w:rsidRPr="00AD525B">
        <w:rPr>
          <w:b/>
          <w:iCs/>
        </w:rPr>
        <w:tab/>
      </w:r>
      <w:r w:rsidR="007A53E7" w:rsidRPr="00AD525B">
        <w:rPr>
          <w:b/>
          <w:iCs/>
        </w:rPr>
        <w:t>(1</w:t>
      </w:r>
      <w:r w:rsidRPr="00AD525B">
        <w:rPr>
          <w:b/>
          <w:iCs/>
        </w:rPr>
        <w:t>)</w:t>
      </w:r>
      <w:r w:rsidRPr="00AD525B">
        <w:rPr>
          <w:i/>
          <w:iCs/>
        </w:rPr>
        <w:t xml:space="preserve"> </w:t>
      </w:r>
      <w:r w:rsidR="00B42B20" w:rsidRPr="00AD525B">
        <w:t>Suprafața tratată/trecere aferentă spațiilor deschise ale persoanelor fizice și juridice, la care tratamentele de dezinsecție se execută de pe aliniamentul stradal, se calculează potrivit formulei:</w:t>
      </w:r>
    </w:p>
    <w:p w14:paraId="22F0A457" w14:textId="3CC13579" w:rsidR="00B42B20" w:rsidRPr="00AD525B" w:rsidRDefault="00B42B20" w:rsidP="003836EB">
      <w:pPr>
        <w:pStyle w:val="nrarticolo"/>
        <w:numPr>
          <w:ilvl w:val="0"/>
          <w:numId w:val="0"/>
        </w:numPr>
        <w:spacing w:after="0" w:line="240" w:lineRule="auto"/>
        <w:ind w:left="11"/>
        <w:jc w:val="center"/>
        <w:rPr>
          <w:b/>
        </w:rPr>
      </w:pPr>
      <w:r w:rsidRPr="00AD525B">
        <w:rPr>
          <w:b/>
        </w:rPr>
        <w:t>S = 2 × L × 25  (mp/trecere)</w:t>
      </w:r>
      <w:r w:rsidR="00BA2647" w:rsidRPr="00AD525B">
        <w:rPr>
          <w:b/>
        </w:rPr>
        <w:t>/S=2x96.000x25=</w:t>
      </w:r>
      <w:r w:rsidR="00FE0FB9" w:rsidRPr="00AD525B">
        <w:rPr>
          <w:b/>
        </w:rPr>
        <w:t>4.800.000</w:t>
      </w:r>
    </w:p>
    <w:p w14:paraId="04DD5B33" w14:textId="77777777" w:rsidR="00B42B20" w:rsidRPr="00AD525B" w:rsidRDefault="00B42B20" w:rsidP="003836EB">
      <w:pPr>
        <w:pStyle w:val="nrarticolo"/>
        <w:numPr>
          <w:ilvl w:val="0"/>
          <w:numId w:val="0"/>
        </w:numPr>
        <w:spacing w:after="0" w:line="240" w:lineRule="auto"/>
        <w:ind w:left="11"/>
      </w:pPr>
      <w:r w:rsidRPr="00AD525B">
        <w:t>unde:</w:t>
      </w:r>
    </w:p>
    <w:p w14:paraId="3B0072D8" w14:textId="360EEA30" w:rsidR="00B42B20" w:rsidRPr="00AD525B" w:rsidRDefault="00B42B20" w:rsidP="003836EB">
      <w:pPr>
        <w:pStyle w:val="nrarticolo"/>
        <w:numPr>
          <w:ilvl w:val="0"/>
          <w:numId w:val="0"/>
        </w:numPr>
        <w:spacing w:after="0" w:line="240" w:lineRule="auto"/>
        <w:ind w:left="11"/>
      </w:pPr>
      <w:r w:rsidRPr="00AD525B">
        <w:t>2 – numărul de treceri al utilajului pe aceiași stradă;</w:t>
      </w:r>
      <w:r w:rsidR="00E943A3" w:rsidRPr="00AD525B">
        <w:t xml:space="preserve"> </w:t>
      </w:r>
    </w:p>
    <w:p w14:paraId="1B428E9B" w14:textId="7D54F461" w:rsidR="00B42B20" w:rsidRPr="00AD525B" w:rsidRDefault="00B42B20" w:rsidP="003836EB">
      <w:pPr>
        <w:pStyle w:val="nrarticolo"/>
        <w:numPr>
          <w:ilvl w:val="0"/>
          <w:numId w:val="0"/>
        </w:numPr>
        <w:spacing w:after="0" w:line="240" w:lineRule="auto"/>
        <w:ind w:left="11"/>
      </w:pPr>
      <w:r w:rsidRPr="00AD525B">
        <w:t xml:space="preserve">L – lungimea totală a străzilor din zona de case/proprietăți individuale </w:t>
      </w:r>
      <w:r w:rsidRPr="00AD525B">
        <w:rPr>
          <w:b/>
        </w:rPr>
        <w:t>(</w:t>
      </w:r>
      <w:r w:rsidR="00E943A3" w:rsidRPr="00AD525B">
        <w:rPr>
          <w:b/>
        </w:rPr>
        <w:t xml:space="preserve"> 96.000 </w:t>
      </w:r>
      <w:r w:rsidRPr="00AD525B">
        <w:rPr>
          <w:b/>
        </w:rPr>
        <w:t>m);</w:t>
      </w:r>
    </w:p>
    <w:p w14:paraId="4C772497" w14:textId="02C9E7FF" w:rsidR="00D1039A" w:rsidRPr="00AD525B" w:rsidRDefault="00B42B20" w:rsidP="00D1039A">
      <w:pPr>
        <w:pStyle w:val="nrarticolo"/>
        <w:numPr>
          <w:ilvl w:val="0"/>
          <w:numId w:val="0"/>
        </w:numPr>
        <w:spacing w:after="0" w:line="240" w:lineRule="auto"/>
        <w:ind w:left="11"/>
      </w:pPr>
      <w:r w:rsidRPr="00AD525B">
        <w:t>25 – lățimea de acțiun</w:t>
      </w:r>
      <w:r w:rsidR="00D1039A" w:rsidRPr="00AD525B">
        <w:t>e/pulverizare a utilajului (m).</w:t>
      </w:r>
    </w:p>
    <w:p w14:paraId="576A80D6" w14:textId="2CC831BA" w:rsidR="00D1039A" w:rsidRPr="00AD525B" w:rsidRDefault="00D1039A" w:rsidP="00D1039A">
      <w:pPr>
        <w:pStyle w:val="nrarticolo"/>
        <w:numPr>
          <w:ilvl w:val="0"/>
          <w:numId w:val="0"/>
        </w:numPr>
        <w:spacing w:after="0" w:line="240" w:lineRule="auto"/>
        <w:ind w:left="11"/>
      </w:pPr>
      <w:r w:rsidRPr="00AD525B">
        <w:rPr>
          <w:b/>
        </w:rPr>
        <w:tab/>
      </w:r>
      <w:r w:rsidR="007A53E7" w:rsidRPr="00AD525B">
        <w:rPr>
          <w:b/>
        </w:rPr>
        <w:t>(2</w:t>
      </w:r>
      <w:r w:rsidRPr="00AD525B">
        <w:rPr>
          <w:b/>
        </w:rPr>
        <w:t>)</w:t>
      </w:r>
      <w:r w:rsidRPr="00AD525B">
        <w:t xml:space="preserve"> </w:t>
      </w:r>
      <w:r w:rsidR="00B42B20" w:rsidRPr="00AD525B">
        <w:t>Suprafața tratată/trecere aferentă spațiilor deschise ale persoanelor fizice și juridice, la care tratamentele de dezinsecție se execută de pe aliniamentul st</w:t>
      </w:r>
      <w:r w:rsidR="00E943A3" w:rsidRPr="00AD525B">
        <w:t xml:space="preserve">radal, în lungime totală de </w:t>
      </w:r>
      <w:r w:rsidR="00E943A3" w:rsidRPr="00AD525B">
        <w:rPr>
          <w:b/>
        </w:rPr>
        <w:t xml:space="preserve">96.000 </w:t>
      </w:r>
      <w:r w:rsidR="00B42B20" w:rsidRPr="00AD525B">
        <w:rPr>
          <w:b/>
        </w:rPr>
        <w:t>m</w:t>
      </w:r>
      <w:r w:rsidR="00C10E28" w:rsidRPr="00AD525B">
        <w:rPr>
          <w:b/>
        </w:rPr>
        <w:t>/</w:t>
      </w:r>
      <w:r w:rsidR="00C10E28" w:rsidRPr="00AD525B">
        <w:t>pe o parte</w:t>
      </w:r>
      <w:r w:rsidR="00584846" w:rsidRPr="00AD525B">
        <w:t>.</w:t>
      </w:r>
    </w:p>
    <w:p w14:paraId="53E3A97A" w14:textId="4C896677" w:rsidR="00D1039A" w:rsidRPr="00AD525B" w:rsidRDefault="00D1039A" w:rsidP="00D1039A">
      <w:pPr>
        <w:pStyle w:val="nrarticolo"/>
        <w:numPr>
          <w:ilvl w:val="0"/>
          <w:numId w:val="0"/>
        </w:numPr>
        <w:spacing w:after="0" w:line="240" w:lineRule="auto"/>
        <w:ind w:left="11"/>
      </w:pPr>
      <w:r w:rsidRPr="00AD525B">
        <w:rPr>
          <w:b/>
        </w:rPr>
        <w:tab/>
      </w:r>
      <w:r w:rsidR="007A53E7" w:rsidRPr="00AD525B">
        <w:rPr>
          <w:b/>
        </w:rPr>
        <w:t>(3</w:t>
      </w:r>
      <w:r w:rsidRPr="00AD525B">
        <w:rPr>
          <w:b/>
        </w:rPr>
        <w:t>)</w:t>
      </w:r>
      <w:r w:rsidRPr="00AD525B">
        <w:t xml:space="preserve"> </w:t>
      </w:r>
      <w:r w:rsidR="00B42B20" w:rsidRPr="00AD525B">
        <w:t>Perioada în care se execută tratamentele de dezinsecție de pe aliniamentul stradal, numărul de treceri/lună și numărul de treceri/an sunt același ca la tratamentele de dezinsecție executate pe spațiile deschise din domeniul public și privat al unită</w:t>
      </w:r>
      <w:r w:rsidRPr="00AD525B">
        <w:t>ții administrativ-teritoriale.</w:t>
      </w:r>
    </w:p>
    <w:p w14:paraId="3B2B5826" w14:textId="79214C7E" w:rsidR="00B42B20" w:rsidRPr="00AD525B" w:rsidRDefault="00D1039A" w:rsidP="00D1039A">
      <w:pPr>
        <w:pStyle w:val="nrarticolo"/>
        <w:numPr>
          <w:ilvl w:val="0"/>
          <w:numId w:val="0"/>
        </w:numPr>
        <w:spacing w:after="0" w:line="240" w:lineRule="auto"/>
        <w:ind w:left="11"/>
      </w:pPr>
      <w:r w:rsidRPr="00AD525B">
        <w:rPr>
          <w:b/>
        </w:rPr>
        <w:tab/>
      </w:r>
      <w:r w:rsidR="007A53E7" w:rsidRPr="00AD525B">
        <w:rPr>
          <w:b/>
        </w:rPr>
        <w:t>(4</w:t>
      </w:r>
      <w:r w:rsidRPr="00AD525B">
        <w:rPr>
          <w:b/>
        </w:rPr>
        <w:t>)</w:t>
      </w:r>
      <w:r w:rsidRPr="00AD525B">
        <w:t xml:space="preserve"> </w:t>
      </w:r>
      <w:r w:rsidR="00B42B20" w:rsidRPr="00AD525B">
        <w:t xml:space="preserve">Suprafața totală tratată/an aferentă spațiilor deschise ale persoanelor fizice și juridice, la care tratamentele de dezinsecție se execută de pe aliniamentul stradal, este de </w:t>
      </w:r>
      <w:r w:rsidR="00FE0FB9" w:rsidRPr="00AD525B">
        <w:t>4</w:t>
      </w:r>
      <w:r w:rsidR="00EC4971" w:rsidRPr="00AD525B">
        <w:t>.800.000 x 3</w:t>
      </w:r>
      <w:r w:rsidR="00FE0FB9" w:rsidRPr="00AD525B">
        <w:t>=</w:t>
      </w:r>
      <w:r w:rsidR="00EC4971" w:rsidRPr="00AD525B">
        <w:rPr>
          <w:b/>
        </w:rPr>
        <w:t>14.400.000</w:t>
      </w:r>
      <w:r w:rsidR="00B42B20" w:rsidRPr="00AD525B">
        <w:rPr>
          <w:b/>
        </w:rPr>
        <w:t xml:space="preserve"> mp/an</w:t>
      </w:r>
      <w:r w:rsidR="00B42B20" w:rsidRPr="00AD525B">
        <w:rPr>
          <w:i/>
          <w:iCs/>
        </w:rPr>
        <w:t>.</w:t>
      </w:r>
    </w:p>
    <w:p w14:paraId="154C4342" w14:textId="77777777" w:rsidR="00584846" w:rsidRPr="00AD525B" w:rsidRDefault="00DB26D0" w:rsidP="00584846">
      <w:pPr>
        <w:pStyle w:val="nrarticolo"/>
        <w:tabs>
          <w:tab w:val="left" w:pos="993"/>
        </w:tabs>
        <w:spacing w:after="0" w:line="240" w:lineRule="auto"/>
        <w:rPr>
          <w:i/>
          <w:iCs/>
        </w:rPr>
      </w:pPr>
      <w:r w:rsidRPr="00AD525B">
        <w:rPr>
          <w:i/>
          <w:iCs/>
        </w:rPr>
        <w:lastRenderedPageBreak/>
        <w:t xml:space="preserve">– </w:t>
      </w:r>
      <w:r w:rsidRPr="00AD525B">
        <w:rPr>
          <w:b/>
          <w:iCs/>
        </w:rPr>
        <w:t>(1)</w:t>
      </w:r>
      <w:r w:rsidRPr="00AD525B">
        <w:rPr>
          <w:i/>
          <w:iCs/>
        </w:rPr>
        <w:t xml:space="preserve"> </w:t>
      </w:r>
      <w:r w:rsidR="00B42B20" w:rsidRPr="00AD525B">
        <w:t>Suprafața totală tratată/trecere aferentă tuturor spațiilor deschise unde se execută tratame</w:t>
      </w:r>
      <w:r w:rsidR="00E943A3" w:rsidRPr="00AD525B">
        <w:t xml:space="preserve">ntele de dezinsecție este de </w:t>
      </w:r>
      <w:r w:rsidR="00C10E28" w:rsidRPr="00AD525B">
        <w:t>6.102.429</w:t>
      </w:r>
      <w:r w:rsidR="00E943A3" w:rsidRPr="00AD525B">
        <w:t xml:space="preserve"> </w:t>
      </w:r>
      <w:r w:rsidR="00B42B20" w:rsidRPr="00AD525B">
        <w:t>mp/trecere</w:t>
      </w:r>
      <w:r w:rsidR="00584846" w:rsidRPr="00AD525B">
        <w:rPr>
          <w:i/>
          <w:iCs/>
        </w:rPr>
        <w:t>.</w:t>
      </w:r>
    </w:p>
    <w:p w14:paraId="57E3381C" w14:textId="7F381687" w:rsidR="00B42B20" w:rsidRPr="00AD525B" w:rsidRDefault="00DB26D0" w:rsidP="00584846">
      <w:pPr>
        <w:pStyle w:val="nrarticolo"/>
        <w:numPr>
          <w:ilvl w:val="0"/>
          <w:numId w:val="0"/>
        </w:numPr>
        <w:tabs>
          <w:tab w:val="left" w:pos="993"/>
        </w:tabs>
        <w:spacing w:after="0" w:line="240" w:lineRule="auto"/>
        <w:ind w:left="142"/>
        <w:rPr>
          <w:i/>
          <w:iCs/>
        </w:rPr>
      </w:pPr>
      <w:r w:rsidRPr="00AD525B">
        <w:rPr>
          <w:b/>
          <w:iCs/>
        </w:rPr>
        <w:tab/>
        <w:t>(2)</w:t>
      </w:r>
      <w:r w:rsidRPr="00AD525B">
        <w:rPr>
          <w:i/>
          <w:iCs/>
        </w:rPr>
        <w:t xml:space="preserve"> </w:t>
      </w:r>
      <w:r w:rsidR="00B42B20" w:rsidRPr="00AD525B">
        <w:t>Suprafața totală tratată/an aferentă tuturor spațiilor deschise unde se execută tratam</w:t>
      </w:r>
      <w:r w:rsidR="00E943A3" w:rsidRPr="00AD525B">
        <w:t xml:space="preserve">entele de dezinsecție este de </w:t>
      </w:r>
      <w:r w:rsidR="00FA16C8" w:rsidRPr="00AD525B">
        <w:t>14.400.000+20.838.864 =</w:t>
      </w:r>
      <w:r w:rsidR="00FA16C8" w:rsidRPr="00AD525B">
        <w:rPr>
          <w:b/>
        </w:rPr>
        <w:t>35.238.646</w:t>
      </w:r>
      <w:r w:rsidR="00E943A3" w:rsidRPr="00AD525B">
        <w:t xml:space="preserve"> </w:t>
      </w:r>
      <w:r w:rsidR="00B42B20" w:rsidRPr="00AD525B">
        <w:t xml:space="preserve"> mp/an</w:t>
      </w:r>
      <w:r w:rsidR="00B42B20" w:rsidRPr="00AD525B">
        <w:rPr>
          <w:i/>
          <w:iCs/>
        </w:rPr>
        <w:t>.</w:t>
      </w:r>
    </w:p>
    <w:p w14:paraId="03B39A85" w14:textId="533C0224" w:rsidR="00200B62" w:rsidRPr="00AD525B" w:rsidRDefault="007A53E7" w:rsidP="00E228A7">
      <w:pPr>
        <w:pStyle w:val="nrarticolo"/>
        <w:spacing w:after="0" w:line="240" w:lineRule="auto"/>
        <w:ind w:left="0"/>
        <w:rPr>
          <w:b/>
        </w:rPr>
      </w:pPr>
      <w:bookmarkStart w:id="23" w:name="_Hlk190022844"/>
      <w:r w:rsidRPr="00AD525B">
        <w:t>–</w:t>
      </w:r>
      <w:r w:rsidR="00200B62" w:rsidRPr="00AD525B">
        <w:t xml:space="preserve"> </w:t>
      </w:r>
      <w:r w:rsidR="00B42B20" w:rsidRPr="00AD525B">
        <w:t xml:space="preserve">Obiectivele și suprafețele aferente </w:t>
      </w:r>
      <w:r w:rsidR="00B42B20" w:rsidRPr="00AD525B">
        <w:rPr>
          <w:b/>
        </w:rPr>
        <w:t>spațiilor comune închise</w:t>
      </w:r>
      <w:r w:rsidR="00B42B20" w:rsidRPr="00AD525B">
        <w:t xml:space="preserve"> ale clădirilor </w:t>
      </w:r>
      <w:r w:rsidR="00B42B20" w:rsidRPr="00AD525B">
        <w:rPr>
          <w14:ligatures w14:val="standardContextual"/>
        </w:rPr>
        <w:t>unității administrativ-teritoriale și ale condomini</w:t>
      </w:r>
      <w:r w:rsidR="00B42B20" w:rsidRPr="00AD525B">
        <w:t>ilor</w:t>
      </w:r>
      <w:r w:rsidR="00B42B20" w:rsidRPr="00AD525B">
        <w:rPr>
          <w14:ligatures w14:val="standardContextual"/>
        </w:rPr>
        <w:t xml:space="preserve"> aparținând asociațiilor de proprietari/locatari </w:t>
      </w:r>
      <w:r w:rsidR="00B42B20" w:rsidRPr="00AD525B">
        <w:t xml:space="preserve">unde se vor aplica tratamentele de dezinsecție </w:t>
      </w:r>
      <w:bookmarkEnd w:id="23"/>
      <w:r w:rsidR="00B42B20" w:rsidRPr="00AD525B">
        <w:t>pentru combaterea țânțarilor s</w:t>
      </w:r>
      <w:r w:rsidR="00384C18" w:rsidRPr="00AD525B">
        <w:t xml:space="preserve">unt specificate în </w:t>
      </w:r>
      <w:r w:rsidR="00384C18" w:rsidRPr="00AD525B">
        <w:rPr>
          <w:b/>
        </w:rPr>
        <w:t>anexa nr. 21</w:t>
      </w:r>
      <w:r w:rsidR="00B42B20" w:rsidRPr="00AD525B">
        <w:rPr>
          <w:b/>
        </w:rPr>
        <w:t xml:space="preserve"> </w:t>
      </w:r>
    </w:p>
    <w:p w14:paraId="72C6BDA0" w14:textId="761E7A5A" w:rsidR="00200B62" w:rsidRPr="00AD525B" w:rsidRDefault="00200B62" w:rsidP="00200B62">
      <w:pPr>
        <w:pStyle w:val="nrarticolo"/>
        <w:numPr>
          <w:ilvl w:val="0"/>
          <w:numId w:val="0"/>
        </w:numPr>
        <w:spacing w:after="0" w:line="240" w:lineRule="auto"/>
        <w:rPr>
          <w:i/>
          <w:iCs/>
        </w:rPr>
      </w:pPr>
      <w:r w:rsidRPr="00AD525B">
        <w:rPr>
          <w:b/>
          <w:iCs/>
        </w:rPr>
        <w:tab/>
      </w:r>
      <w:r w:rsidR="007A53E7" w:rsidRPr="00AD525B">
        <w:rPr>
          <w:b/>
          <w:iCs/>
        </w:rPr>
        <w:t>(1</w:t>
      </w:r>
      <w:r w:rsidRPr="00AD525B">
        <w:rPr>
          <w:b/>
          <w:iCs/>
        </w:rPr>
        <w:t>)</w:t>
      </w:r>
      <w:r w:rsidRPr="00AD525B">
        <w:rPr>
          <w:i/>
          <w:iCs/>
        </w:rPr>
        <w:t xml:space="preserve"> </w:t>
      </w:r>
      <w:r w:rsidR="00B42B20" w:rsidRPr="00AD525B">
        <w:t>Frecvența de execuție/an a tratamentelor de dezinsecție în spa</w:t>
      </w:r>
      <w:r w:rsidR="004B38CC" w:rsidRPr="00AD525B">
        <w:t xml:space="preserve">țiile comune închise este de </w:t>
      </w:r>
      <w:r w:rsidR="004B38CC" w:rsidRPr="00AD525B">
        <w:rPr>
          <w:b/>
        </w:rPr>
        <w:t>3</w:t>
      </w:r>
      <w:r w:rsidR="00B42B20" w:rsidRPr="00AD525B">
        <w:rPr>
          <w:b/>
        </w:rPr>
        <w:t xml:space="preserve"> treceri/an</w:t>
      </w:r>
      <w:r w:rsidR="004B38CC" w:rsidRPr="00AD525B">
        <w:t>.</w:t>
      </w:r>
    </w:p>
    <w:p w14:paraId="0578EA08" w14:textId="26814CE4" w:rsidR="00200B62" w:rsidRPr="00AD525B" w:rsidRDefault="00200B62" w:rsidP="00200B62">
      <w:pPr>
        <w:pStyle w:val="nrarticolo"/>
        <w:numPr>
          <w:ilvl w:val="0"/>
          <w:numId w:val="0"/>
        </w:numPr>
        <w:spacing w:after="0" w:line="240" w:lineRule="auto"/>
        <w:rPr>
          <w:i/>
          <w:iCs/>
        </w:rPr>
      </w:pPr>
      <w:r w:rsidRPr="00AD525B">
        <w:rPr>
          <w:b/>
          <w:iCs/>
        </w:rPr>
        <w:tab/>
      </w:r>
      <w:r w:rsidR="007A53E7" w:rsidRPr="00AD525B">
        <w:rPr>
          <w:b/>
          <w:iCs/>
        </w:rPr>
        <w:t>(2</w:t>
      </w:r>
      <w:r w:rsidRPr="00AD525B">
        <w:rPr>
          <w:b/>
          <w:iCs/>
        </w:rPr>
        <w:t>)</w:t>
      </w:r>
      <w:r w:rsidRPr="00AD525B">
        <w:rPr>
          <w:i/>
          <w:iCs/>
        </w:rPr>
        <w:t xml:space="preserve"> </w:t>
      </w:r>
      <w:r w:rsidR="00B42B20" w:rsidRPr="00AD525B">
        <w:t xml:space="preserve">Suprafața totală tratată/an aferentă spațiilor comune închise ale clădirilor </w:t>
      </w:r>
      <w:r w:rsidR="00DD08F6" w:rsidRPr="00AD525B">
        <w:t xml:space="preserve">unităților sanitare este de 585,16 *3=1755,48 </w:t>
      </w:r>
      <w:r w:rsidR="00B42B20" w:rsidRPr="00AD525B">
        <w:t xml:space="preserve">mp/an </w:t>
      </w:r>
    </w:p>
    <w:p w14:paraId="7B9A5BF7" w14:textId="299272A6" w:rsidR="00200B62" w:rsidRPr="00AD525B" w:rsidRDefault="00200B62" w:rsidP="00200B62">
      <w:pPr>
        <w:pStyle w:val="nrarticolo"/>
        <w:numPr>
          <w:ilvl w:val="0"/>
          <w:numId w:val="0"/>
        </w:numPr>
        <w:spacing w:after="0" w:line="240" w:lineRule="auto"/>
        <w:rPr>
          <w:i/>
          <w:iCs/>
        </w:rPr>
      </w:pPr>
      <w:r w:rsidRPr="00AD525B">
        <w:rPr>
          <w:b/>
          <w:iCs/>
        </w:rPr>
        <w:tab/>
      </w:r>
      <w:r w:rsidR="007A53E7" w:rsidRPr="00AD525B">
        <w:rPr>
          <w:b/>
          <w:iCs/>
        </w:rPr>
        <w:t>(3</w:t>
      </w:r>
      <w:r w:rsidRPr="00AD525B">
        <w:rPr>
          <w:b/>
          <w:iCs/>
        </w:rPr>
        <w:t>)</w:t>
      </w:r>
      <w:r w:rsidRPr="00AD525B">
        <w:rPr>
          <w:i/>
          <w:iCs/>
        </w:rPr>
        <w:t xml:space="preserve"> </w:t>
      </w:r>
      <w:r w:rsidR="00B42B20" w:rsidRPr="00AD525B">
        <w:t>Suprafața totală tratată/an aferentă spațiilor comune închise ale clădirilor unită</w:t>
      </w:r>
      <w:r w:rsidR="00DD08F6" w:rsidRPr="00AD525B">
        <w:t xml:space="preserve">ților de învățământ este de 42.543*3=127.631,88 </w:t>
      </w:r>
      <w:r w:rsidR="00B42B20" w:rsidRPr="00AD525B">
        <w:t xml:space="preserve">mp/an </w:t>
      </w:r>
    </w:p>
    <w:p w14:paraId="478A4AF9" w14:textId="73309CD3" w:rsidR="00200B62" w:rsidRPr="00AD525B" w:rsidRDefault="00CD317C" w:rsidP="00200B62">
      <w:pPr>
        <w:pStyle w:val="nrarticolo"/>
        <w:numPr>
          <w:ilvl w:val="0"/>
          <w:numId w:val="0"/>
        </w:numPr>
        <w:spacing w:after="0" w:line="240" w:lineRule="auto"/>
        <w:rPr>
          <w:i/>
          <w:iCs/>
        </w:rPr>
      </w:pPr>
      <w:r w:rsidRPr="00AD525B">
        <w:rPr>
          <w:b/>
          <w:iCs/>
        </w:rPr>
        <w:tab/>
      </w:r>
      <w:r w:rsidR="00200B62" w:rsidRPr="00AD525B">
        <w:rPr>
          <w:b/>
          <w:iCs/>
        </w:rPr>
        <w:t>(</w:t>
      </w:r>
      <w:r w:rsidR="007A53E7" w:rsidRPr="00AD525B">
        <w:rPr>
          <w:b/>
          <w:iCs/>
        </w:rPr>
        <w:t>4</w:t>
      </w:r>
      <w:r w:rsidR="00200B62" w:rsidRPr="00AD525B">
        <w:rPr>
          <w:iCs/>
        </w:rPr>
        <w:t>)</w:t>
      </w:r>
      <w:r w:rsidR="00200B62" w:rsidRPr="00AD525B">
        <w:rPr>
          <w:i/>
          <w:iCs/>
        </w:rPr>
        <w:t xml:space="preserve"> </w:t>
      </w:r>
      <w:r w:rsidR="00B42B20" w:rsidRPr="00AD525B">
        <w:t>Suprafața totală tratată/an aferentă spațiilor comune închise ale clădirilor instituțiilor publice din subordinea autorităților administrației publice locale, altele decât unitățile sanitare și unit</w:t>
      </w:r>
      <w:r w:rsidR="00DD08F6" w:rsidRPr="00AD525B">
        <w:t>ățile de învățământ, este de 11687*3=35.061</w:t>
      </w:r>
      <w:r w:rsidR="00B42B20" w:rsidRPr="00AD525B">
        <w:t xml:space="preserve"> mp/an </w:t>
      </w:r>
    </w:p>
    <w:p w14:paraId="010807F5" w14:textId="479DD9FB" w:rsidR="00B42B20" w:rsidRPr="00AD525B" w:rsidRDefault="00CD317C" w:rsidP="00200B62">
      <w:pPr>
        <w:pStyle w:val="nrarticolo"/>
        <w:numPr>
          <w:ilvl w:val="0"/>
          <w:numId w:val="0"/>
        </w:numPr>
        <w:spacing w:after="0" w:line="240" w:lineRule="auto"/>
      </w:pPr>
      <w:r w:rsidRPr="00AD525B">
        <w:rPr>
          <w:b/>
          <w:iCs/>
        </w:rPr>
        <w:tab/>
      </w:r>
      <w:r w:rsidR="007A53E7" w:rsidRPr="00AD525B">
        <w:rPr>
          <w:b/>
          <w:iCs/>
        </w:rPr>
        <w:t>(5</w:t>
      </w:r>
      <w:r w:rsidR="00200B62" w:rsidRPr="00AD525B">
        <w:rPr>
          <w:b/>
          <w:iCs/>
        </w:rPr>
        <w:t>)</w:t>
      </w:r>
      <w:r w:rsidR="00200B62" w:rsidRPr="00AD525B">
        <w:rPr>
          <w:i/>
          <w:iCs/>
        </w:rPr>
        <w:t xml:space="preserve"> </w:t>
      </w:r>
      <w:r w:rsidR="00B42B20" w:rsidRPr="00AD525B">
        <w:t xml:space="preserve">Suprafața totală tratată/an aferentă spațiilor închise ale imobilelor de tip condominiu aparținând asociațiilor de proprietari/locatari este de </w:t>
      </w:r>
      <w:r w:rsidR="00306EC8" w:rsidRPr="00AD525B">
        <w:t>- 167 asociați de proprietari</w:t>
      </w:r>
      <w:r w:rsidR="00B42B20" w:rsidRPr="00AD525B">
        <w:rPr>
          <w:i/>
          <w:iCs/>
        </w:rPr>
        <w:t>.</w:t>
      </w:r>
    </w:p>
    <w:p w14:paraId="49388AFC" w14:textId="1B1EC056" w:rsidR="00B42B20" w:rsidRPr="00AD525B" w:rsidRDefault="00B42B20" w:rsidP="007A53E7">
      <w:pPr>
        <w:pStyle w:val="nrarticolo"/>
        <w:tabs>
          <w:tab w:val="left" w:pos="993"/>
        </w:tabs>
        <w:spacing w:after="0" w:line="240" w:lineRule="auto"/>
        <w:ind w:left="0"/>
      </w:pPr>
      <w:r w:rsidRPr="00AD525B">
        <w:t xml:space="preserve">Operatorul are obligația de a executa </w:t>
      </w:r>
      <w:r w:rsidRPr="00AD525B">
        <w:rPr>
          <w:b/>
        </w:rPr>
        <w:t>tratamentele de dezinsecție în căminele</w:t>
      </w:r>
      <w:r w:rsidRPr="00AD525B">
        <w:t xml:space="preserve"> </w:t>
      </w:r>
      <w:r w:rsidRPr="00AD525B">
        <w:rPr>
          <w:b/>
        </w:rPr>
        <w:t>aferente rețelelor tehnico-edil</w:t>
      </w:r>
      <w:r w:rsidR="008A4C6C" w:rsidRPr="00AD525B">
        <w:rPr>
          <w:b/>
        </w:rPr>
        <w:t>itare prevăzute în anexa nr. 22</w:t>
      </w:r>
      <w:r w:rsidR="00FC1A63" w:rsidRPr="00AD525B">
        <w:t>.</w:t>
      </w:r>
    </w:p>
    <w:p w14:paraId="1938B409" w14:textId="57BBB64B" w:rsidR="00B42B20" w:rsidRPr="00AD525B" w:rsidRDefault="00B42B20" w:rsidP="003836EB">
      <w:pPr>
        <w:pStyle w:val="nrarticolo"/>
        <w:numPr>
          <w:ilvl w:val="1"/>
          <w:numId w:val="2"/>
        </w:numPr>
        <w:tabs>
          <w:tab w:val="clear" w:pos="1081"/>
          <w:tab w:val="left" w:pos="993"/>
        </w:tabs>
        <w:spacing w:after="0" w:line="240" w:lineRule="auto"/>
        <w:ind w:firstLine="556"/>
      </w:pPr>
      <w:r w:rsidRPr="00AD525B">
        <w:t>Suprafața totală tratată/trecere aferentă căminelor rețelel</w:t>
      </w:r>
      <w:r w:rsidR="00F13925" w:rsidRPr="00AD525B">
        <w:t>or tehnico-edilitare este de .12.334</w:t>
      </w:r>
      <w:r w:rsidRPr="00AD525B">
        <w:t xml:space="preserve"> mp/trecere </w:t>
      </w:r>
    </w:p>
    <w:p w14:paraId="2F5F8E32" w14:textId="4BFFF490" w:rsidR="00B42B20" w:rsidRPr="00AD525B" w:rsidRDefault="00B42B20" w:rsidP="003836EB">
      <w:pPr>
        <w:pStyle w:val="nrarticolo"/>
        <w:numPr>
          <w:ilvl w:val="1"/>
          <w:numId w:val="2"/>
        </w:numPr>
        <w:tabs>
          <w:tab w:val="clear" w:pos="1081"/>
          <w:tab w:val="left" w:pos="993"/>
        </w:tabs>
        <w:spacing w:after="0" w:line="240" w:lineRule="auto"/>
        <w:ind w:firstLine="556"/>
      </w:pPr>
      <w:r w:rsidRPr="00AD525B">
        <w:t>Frecvența de execuție/an a tratamentelor de dezinsecție în căminele aferente rețelel</w:t>
      </w:r>
      <w:r w:rsidR="005D5B87" w:rsidRPr="00AD525B">
        <w:t xml:space="preserve">or tehnico-edilitare este de </w:t>
      </w:r>
      <w:r w:rsidR="005D5B87" w:rsidRPr="00AD525B">
        <w:rPr>
          <w:b/>
        </w:rPr>
        <w:t>1 treceri/an</w:t>
      </w:r>
      <w:r w:rsidR="005D5B87" w:rsidRPr="00AD525B">
        <w:t>.</w:t>
      </w:r>
    </w:p>
    <w:p w14:paraId="7FDECE3B" w14:textId="3596F5E4" w:rsidR="00B42B20" w:rsidRPr="00AD525B" w:rsidRDefault="00B42B20" w:rsidP="003836EB">
      <w:pPr>
        <w:pStyle w:val="nrarticolo"/>
        <w:numPr>
          <w:ilvl w:val="1"/>
          <w:numId w:val="2"/>
        </w:numPr>
        <w:tabs>
          <w:tab w:val="clear" w:pos="1081"/>
          <w:tab w:val="left" w:pos="993"/>
        </w:tabs>
        <w:spacing w:after="0" w:line="240" w:lineRule="auto"/>
        <w:ind w:firstLine="556"/>
        <w:contextualSpacing w:val="0"/>
      </w:pPr>
      <w:r w:rsidRPr="00AD525B">
        <w:t xml:space="preserve">Suprafața totală tratată/an aferentă căminelor rețelelor tehnico-edilitare este de </w:t>
      </w:r>
      <w:r w:rsidR="00F13925" w:rsidRPr="00AD525B">
        <w:t>12.334</w:t>
      </w:r>
      <w:r w:rsidR="00584846" w:rsidRPr="00AD525B">
        <w:t>mp/an.</w:t>
      </w:r>
    </w:p>
    <w:p w14:paraId="44B3C72B" w14:textId="53C8C0A3" w:rsidR="00B42B20" w:rsidRPr="00AD525B" w:rsidRDefault="00B42B20" w:rsidP="007A53E7">
      <w:pPr>
        <w:pStyle w:val="nrarticolo"/>
        <w:tabs>
          <w:tab w:val="left" w:pos="851"/>
        </w:tabs>
        <w:spacing w:after="0" w:line="240" w:lineRule="auto"/>
        <w:ind w:left="0"/>
        <w:rPr>
          <w:i/>
          <w:iCs/>
        </w:rPr>
      </w:pPr>
      <w:r w:rsidRPr="00AD525B">
        <w:t xml:space="preserve">Operatorul are obligația de a executa tratamentele de </w:t>
      </w:r>
      <w:r w:rsidRPr="00AD525B">
        <w:rPr>
          <w:b/>
        </w:rPr>
        <w:t>dezinsecție pentru combaterea căpușelor</w:t>
      </w:r>
      <w:r w:rsidRPr="00AD525B">
        <w:t xml:space="preserve"> în zonele cu vegetație aparținând domeniului public și privat al unității administrativ-teritoriale prevăzute în </w:t>
      </w:r>
      <w:r w:rsidR="00F71620" w:rsidRPr="00AD525B">
        <w:rPr>
          <w:b/>
        </w:rPr>
        <w:t>anexa nr. 23</w:t>
      </w:r>
      <w:r w:rsidR="00F71620" w:rsidRPr="00AD525B">
        <w:rPr>
          <w:i/>
          <w:iCs/>
        </w:rPr>
        <w:t>.</w:t>
      </w:r>
    </w:p>
    <w:p w14:paraId="3FEC9363" w14:textId="6302BF53" w:rsidR="00B42B20" w:rsidRPr="00AD525B" w:rsidRDefault="00B42B20" w:rsidP="003836EB">
      <w:pPr>
        <w:pStyle w:val="textarticolorlege"/>
        <w:numPr>
          <w:ilvl w:val="1"/>
          <w:numId w:val="2"/>
        </w:numPr>
        <w:tabs>
          <w:tab w:val="clear" w:pos="1081"/>
          <w:tab w:val="num" w:pos="993"/>
        </w:tabs>
        <w:spacing w:after="0" w:line="240" w:lineRule="auto"/>
        <w:ind w:firstLine="556"/>
        <w:rPr>
          <w:i/>
          <w:iCs/>
        </w:rPr>
      </w:pPr>
      <w:r w:rsidRPr="00AD525B">
        <w:t xml:space="preserve">Frecvența de execuție a tratamentelor de </w:t>
      </w:r>
      <w:r w:rsidRPr="00AD525B">
        <w:rPr>
          <w:b/>
        </w:rPr>
        <w:t>dezinsecție pentru c</w:t>
      </w:r>
      <w:r w:rsidR="00D6171A" w:rsidRPr="00AD525B">
        <w:rPr>
          <w:b/>
        </w:rPr>
        <w:t>ombaterea căpușelor</w:t>
      </w:r>
      <w:r w:rsidR="00D6171A" w:rsidRPr="00AD525B">
        <w:t xml:space="preserve"> este de </w:t>
      </w:r>
      <w:r w:rsidR="00D6171A" w:rsidRPr="00AD525B">
        <w:rPr>
          <w:b/>
        </w:rPr>
        <w:t xml:space="preserve">2 </w:t>
      </w:r>
      <w:r w:rsidRPr="00AD525B">
        <w:rPr>
          <w:b/>
        </w:rPr>
        <w:t>treceri/an</w:t>
      </w:r>
      <w:r w:rsidRPr="00AD525B">
        <w:rPr>
          <w:i/>
          <w:iCs/>
        </w:rPr>
        <w:t>.</w:t>
      </w:r>
    </w:p>
    <w:p w14:paraId="71DF23D7" w14:textId="3C390573" w:rsidR="00B42B20" w:rsidRPr="00AD525B" w:rsidRDefault="00B42B20" w:rsidP="003836EB">
      <w:pPr>
        <w:pStyle w:val="nrarticolo"/>
        <w:numPr>
          <w:ilvl w:val="1"/>
          <w:numId w:val="2"/>
        </w:numPr>
        <w:tabs>
          <w:tab w:val="clear" w:pos="1081"/>
          <w:tab w:val="left" w:pos="993"/>
        </w:tabs>
        <w:spacing w:after="0" w:line="240" w:lineRule="auto"/>
        <w:ind w:firstLine="556"/>
        <w:rPr>
          <w:i/>
          <w:iCs/>
        </w:rPr>
      </w:pPr>
      <w:r w:rsidRPr="00AD525B">
        <w:t xml:space="preserve">Suprafața tratată/trecere aferentă zonelor de vegetație pe care se execută tratamentele de dezinsecție pentru </w:t>
      </w:r>
      <w:r w:rsidR="00390D94" w:rsidRPr="00AD525B">
        <w:t>combaterea căpușelor este de</w:t>
      </w:r>
      <w:r w:rsidR="00ED300E" w:rsidRPr="00AD525B">
        <w:t xml:space="preserve"> </w:t>
      </w:r>
      <w:r w:rsidR="00390D94" w:rsidRPr="00AD525B">
        <w:rPr>
          <w:b/>
        </w:rPr>
        <w:t>1.075.448</w:t>
      </w:r>
      <w:r w:rsidR="00584846" w:rsidRPr="00AD525B">
        <w:t xml:space="preserve"> mp/trecere</w:t>
      </w:r>
      <w:r w:rsidRPr="00AD525B">
        <w:rPr>
          <w:i/>
          <w:iCs/>
        </w:rPr>
        <w:t>.</w:t>
      </w:r>
    </w:p>
    <w:p w14:paraId="6F618397" w14:textId="0EA027CC" w:rsidR="00B42B20" w:rsidRPr="00AD525B" w:rsidRDefault="00B42B20" w:rsidP="0003662C">
      <w:pPr>
        <w:pStyle w:val="nrarticolo"/>
        <w:numPr>
          <w:ilvl w:val="1"/>
          <w:numId w:val="2"/>
        </w:numPr>
        <w:tabs>
          <w:tab w:val="clear" w:pos="1081"/>
          <w:tab w:val="left" w:pos="993"/>
        </w:tabs>
        <w:spacing w:after="0" w:line="240" w:lineRule="auto"/>
        <w:ind w:firstLine="556"/>
      </w:pPr>
      <w:r w:rsidRPr="00AD525B">
        <w:t xml:space="preserve">Suprafața totală tratată/an aferentă zonelor de vegetație pe care se execută tratamentele de dezinsecție pentru </w:t>
      </w:r>
      <w:r w:rsidR="00390D94" w:rsidRPr="00AD525B">
        <w:t>combaterea căpușelor este de 1.075.448*2=</w:t>
      </w:r>
      <w:r w:rsidR="00390D94" w:rsidRPr="00AD525B">
        <w:rPr>
          <w:b/>
        </w:rPr>
        <w:t>2.150.896</w:t>
      </w:r>
      <w:r w:rsidRPr="00AD525B">
        <w:t xml:space="preserve"> mp/an </w:t>
      </w:r>
      <w:r w:rsidRPr="00AD525B">
        <w:rPr>
          <w:i/>
          <w:iCs/>
        </w:rPr>
        <w:t>.</w:t>
      </w:r>
    </w:p>
    <w:p w14:paraId="6BB5313B" w14:textId="6D6CC89A" w:rsidR="00B42B20" w:rsidRPr="00AD525B" w:rsidRDefault="00B42B20" w:rsidP="0003662C">
      <w:pPr>
        <w:pStyle w:val="nrarticolo"/>
        <w:tabs>
          <w:tab w:val="left" w:pos="709"/>
          <w:tab w:val="left" w:pos="993"/>
        </w:tabs>
        <w:spacing w:after="0" w:line="240" w:lineRule="auto"/>
        <w:ind w:left="90"/>
        <w:rPr>
          <w:i/>
          <w:iCs/>
        </w:rPr>
      </w:pPr>
      <w:r w:rsidRPr="00AD525B">
        <w:t xml:space="preserve">Obiectivele și suprafețele aferente </w:t>
      </w:r>
      <w:r w:rsidRPr="00AD525B">
        <w:rPr>
          <w:b/>
        </w:rPr>
        <w:t>spațiilor deschise din domeniul public și privat al unității administrativ-teritoriale</w:t>
      </w:r>
      <w:r w:rsidRPr="00AD525B">
        <w:t xml:space="preserve"> </w:t>
      </w:r>
      <w:r w:rsidRPr="00AD525B">
        <w:rPr>
          <w14:ligatures w14:val="standardContextual"/>
        </w:rPr>
        <w:t xml:space="preserve">unde se vor aplica tratamentele de </w:t>
      </w:r>
      <w:r w:rsidRPr="00AD525B">
        <w:rPr>
          <w:b/>
          <w:u w:val="single"/>
          <w14:ligatures w14:val="standardContextual"/>
        </w:rPr>
        <w:t>deratizare</w:t>
      </w:r>
      <w:r w:rsidRPr="00AD525B">
        <w:rPr>
          <w:b/>
          <w14:ligatures w14:val="standardContextual"/>
        </w:rPr>
        <w:t xml:space="preserve"> pentru combaterea șobolanilor și șoarecilor</w:t>
      </w:r>
      <w:r w:rsidRPr="00AD525B">
        <w:t xml:space="preserve"> sunt specificate în </w:t>
      </w:r>
      <w:r w:rsidR="009E6229" w:rsidRPr="00AD525B">
        <w:rPr>
          <w:b/>
        </w:rPr>
        <w:t>anexa nr. 24.</w:t>
      </w:r>
    </w:p>
    <w:p w14:paraId="212E932E" w14:textId="246EED39" w:rsidR="00B42B20" w:rsidRPr="00AD525B" w:rsidRDefault="00B42B20" w:rsidP="003836EB">
      <w:pPr>
        <w:pStyle w:val="NormalWeb"/>
        <w:numPr>
          <w:ilvl w:val="1"/>
          <w:numId w:val="2"/>
        </w:numPr>
        <w:spacing w:before="0" w:beforeAutospacing="0" w:after="0" w:afterAutospacing="0"/>
        <w:jc w:val="both"/>
        <w:rPr>
          <w:lang w:val="ro-RO"/>
          <w14:ligatures w14:val="standardContextual"/>
        </w:rPr>
      </w:pPr>
      <w:r w:rsidRPr="00AD525B">
        <w:rPr>
          <w:lang w:val="ro-RO"/>
        </w:rPr>
        <w:t xml:space="preserve">Frecvența de execuție a tratamentelor de deratizare </w:t>
      </w:r>
      <w:r w:rsidR="007C25AC" w:rsidRPr="00AD525B">
        <w:rPr>
          <w:lang w:val="ro-RO"/>
        </w:rPr>
        <w:t xml:space="preserve">pe spațiile deschise este de </w:t>
      </w:r>
      <w:r w:rsidR="007C25AC" w:rsidRPr="00AD525B">
        <w:rPr>
          <w:b/>
          <w:lang w:val="ro-RO"/>
        </w:rPr>
        <w:t>3</w:t>
      </w:r>
      <w:r w:rsidRPr="00AD525B">
        <w:rPr>
          <w:b/>
          <w:lang w:val="ro-RO"/>
        </w:rPr>
        <w:t xml:space="preserve"> treceri/an</w:t>
      </w:r>
      <w:r w:rsidRPr="00AD525B">
        <w:rPr>
          <w:b/>
          <w:i/>
          <w:iCs/>
          <w:lang w:val="ro-RO"/>
        </w:rPr>
        <w:t>.</w:t>
      </w:r>
    </w:p>
    <w:p w14:paraId="12D1112C" w14:textId="167C90D2" w:rsidR="00B42B20" w:rsidRPr="00AD525B" w:rsidRDefault="00B42B20" w:rsidP="003836EB">
      <w:pPr>
        <w:pStyle w:val="NormalWeb"/>
        <w:numPr>
          <w:ilvl w:val="1"/>
          <w:numId w:val="2"/>
        </w:numPr>
        <w:spacing w:before="0" w:beforeAutospacing="0" w:after="0" w:afterAutospacing="0"/>
        <w:jc w:val="both"/>
        <w:rPr>
          <w:lang w:val="ro-RO"/>
          <w14:ligatures w14:val="standardContextual"/>
        </w:rPr>
      </w:pPr>
      <w:r w:rsidRPr="00AD525B">
        <w:rPr>
          <w:lang w:val="ro-RO"/>
        </w:rPr>
        <w:t xml:space="preserve">Suprafața totală tratată/trecere aferentă spațiilor deschise din domeniul public și privat al unității administrativ-teritoriale pe care se execută tratamentele de deratizare este de </w:t>
      </w:r>
      <w:r w:rsidR="00BC02E7" w:rsidRPr="00AD525B">
        <w:rPr>
          <w:lang w:val="ro-RO"/>
        </w:rPr>
        <w:t>1.302.429</w:t>
      </w:r>
      <w:r w:rsidRPr="00AD525B">
        <w:rPr>
          <w:lang w:val="ro-RO"/>
        </w:rPr>
        <w:t xml:space="preserve"> mp/trecere </w:t>
      </w:r>
      <w:bookmarkStart w:id="24" w:name="_Hlk190356441"/>
    </w:p>
    <w:bookmarkEnd w:id="24"/>
    <w:p w14:paraId="798C8711" w14:textId="3D6067FE" w:rsidR="00B42B20" w:rsidRPr="00AD525B" w:rsidRDefault="00B42B20" w:rsidP="003836EB">
      <w:pPr>
        <w:pStyle w:val="NormalWeb"/>
        <w:numPr>
          <w:ilvl w:val="1"/>
          <w:numId w:val="2"/>
        </w:numPr>
        <w:spacing w:before="0" w:beforeAutospacing="0" w:after="0" w:afterAutospacing="0"/>
        <w:jc w:val="both"/>
        <w:rPr>
          <w:lang w:val="ro-RO"/>
          <w14:ligatures w14:val="standardContextual"/>
        </w:rPr>
      </w:pPr>
      <w:r w:rsidRPr="00AD525B">
        <w:rPr>
          <w:lang w:val="ro-RO"/>
        </w:rPr>
        <w:t>Suprafața totală tratată/an aferentă spațiilor deschise din domeniul public și privat al unității administrativ-teritoriale pe care se execută tratam</w:t>
      </w:r>
      <w:r w:rsidR="00BC02E7" w:rsidRPr="00AD525B">
        <w:rPr>
          <w:lang w:val="ro-RO"/>
        </w:rPr>
        <w:t>entele de deratizare este de 1.302.429*3=</w:t>
      </w:r>
      <w:r w:rsidR="00BC02E7" w:rsidRPr="00AD525B">
        <w:rPr>
          <w:b/>
          <w:lang w:val="ro-RO"/>
        </w:rPr>
        <w:t>3.907.287</w:t>
      </w:r>
      <w:r w:rsidR="000967E5" w:rsidRPr="00AD525B">
        <w:rPr>
          <w:lang w:val="ro-RO"/>
        </w:rPr>
        <w:t xml:space="preserve"> mp/an.</w:t>
      </w:r>
    </w:p>
    <w:p w14:paraId="27BAE847" w14:textId="12F930EF" w:rsidR="00B42B20" w:rsidRPr="00AD525B" w:rsidRDefault="00734E9F" w:rsidP="0003662C">
      <w:pPr>
        <w:pStyle w:val="nrarticolo"/>
        <w:spacing w:after="0" w:line="240" w:lineRule="auto"/>
        <w:ind w:left="0"/>
        <w:rPr>
          <w:i/>
          <w:iCs/>
        </w:rPr>
      </w:pPr>
      <w:r w:rsidRPr="00AD525B">
        <w:t xml:space="preserve"> </w:t>
      </w:r>
      <w:r w:rsidR="00B42B20" w:rsidRPr="00AD525B">
        <w:t>Obiectivele și suprafețele aferente</w:t>
      </w:r>
      <w:r w:rsidR="00B42B20" w:rsidRPr="00AD525B">
        <w:rPr>
          <w14:ligatures w14:val="standardContextual"/>
        </w:rPr>
        <w:t xml:space="preserve"> </w:t>
      </w:r>
      <w:r w:rsidR="00B42B20" w:rsidRPr="00AD525B">
        <w:rPr>
          <w:b/>
          <w14:ligatures w14:val="standardContextual"/>
        </w:rPr>
        <w:t xml:space="preserve">spațiilor închise ale clădirilor unității administrativ-teritoriale și ale condominiilor aparținând asociațiilor de </w:t>
      </w:r>
      <w:r w:rsidR="00B42B20" w:rsidRPr="00AD525B">
        <w:rPr>
          <w:b/>
          <w14:ligatures w14:val="standardContextual"/>
        </w:rPr>
        <w:lastRenderedPageBreak/>
        <w:t xml:space="preserve">proprietari/locatari </w:t>
      </w:r>
      <w:r w:rsidR="00B42B20" w:rsidRPr="00AD525B">
        <w:rPr>
          <w14:ligatures w14:val="standardContextual"/>
        </w:rPr>
        <w:t xml:space="preserve">unde se vor aplica tratamentele de </w:t>
      </w:r>
      <w:r w:rsidR="00B42B20" w:rsidRPr="00AD525B">
        <w:rPr>
          <w:b/>
          <w14:ligatures w14:val="standardContextual"/>
        </w:rPr>
        <w:t>deratizare</w:t>
      </w:r>
      <w:r w:rsidR="00B42B20" w:rsidRPr="00AD525B">
        <w:rPr>
          <w:b/>
        </w:rPr>
        <w:t xml:space="preserve"> </w:t>
      </w:r>
      <w:r w:rsidR="00B42B20" w:rsidRPr="00AD525B">
        <w:rPr>
          <w:b/>
          <w14:ligatures w14:val="standardContextual"/>
        </w:rPr>
        <w:t>pentru combaterea șobolanilor și șoarecilor</w:t>
      </w:r>
      <w:r w:rsidR="00B42B20" w:rsidRPr="00AD525B">
        <w:t xml:space="preserve"> sunt specificate în </w:t>
      </w:r>
      <w:r w:rsidR="00B42B20" w:rsidRPr="00AD525B">
        <w:rPr>
          <w:b/>
        </w:rPr>
        <w:t>anexa nr</w:t>
      </w:r>
      <w:r w:rsidR="00955359" w:rsidRPr="00AD525B">
        <w:rPr>
          <w:b/>
        </w:rPr>
        <w:t>. 25</w:t>
      </w:r>
      <w:r w:rsidR="00B42B20" w:rsidRPr="00AD525B">
        <w:rPr>
          <w:b/>
          <w:i/>
          <w:iCs/>
        </w:rPr>
        <w:t>.</w:t>
      </w:r>
    </w:p>
    <w:p w14:paraId="486DBD51" w14:textId="6CECC93D" w:rsidR="00B42B20" w:rsidRPr="00AD525B" w:rsidRDefault="00B42B20" w:rsidP="003836EB">
      <w:pPr>
        <w:pStyle w:val="NormalWeb"/>
        <w:numPr>
          <w:ilvl w:val="1"/>
          <w:numId w:val="2"/>
        </w:numPr>
        <w:spacing w:before="0" w:beforeAutospacing="0" w:after="0" w:afterAutospacing="0"/>
        <w:jc w:val="both"/>
        <w:rPr>
          <w:lang w:val="ro-RO"/>
          <w14:ligatures w14:val="standardContextual"/>
        </w:rPr>
      </w:pPr>
      <w:r w:rsidRPr="00AD525B">
        <w:rPr>
          <w:lang w:val="ro-RO"/>
        </w:rPr>
        <w:t>Frecvența de execuție a tratamentelor de deratizare aferente</w:t>
      </w:r>
      <w:r w:rsidRPr="00AD525B">
        <w:rPr>
          <w:lang w:val="ro-RO"/>
          <w14:ligatures w14:val="standardContextual"/>
        </w:rPr>
        <w:t xml:space="preserve"> spațiilor închise ale clădirilor unității administrativ-teritoriale și ale condominiilor aparținând asociațiilor de proprietari/locatari </w:t>
      </w:r>
      <w:r w:rsidR="00172FF9" w:rsidRPr="00AD525B">
        <w:rPr>
          <w:lang w:val="ro-RO"/>
        </w:rPr>
        <w:t xml:space="preserve">este de </w:t>
      </w:r>
      <w:r w:rsidR="00172FF9" w:rsidRPr="00AD525B">
        <w:rPr>
          <w:b/>
          <w:lang w:val="ro-RO"/>
        </w:rPr>
        <w:t>2 treceri/an</w:t>
      </w:r>
      <w:r w:rsidR="00172FF9" w:rsidRPr="00AD525B">
        <w:rPr>
          <w:lang w:val="ro-RO"/>
        </w:rPr>
        <w:t>.</w:t>
      </w:r>
    </w:p>
    <w:p w14:paraId="6E1E6587" w14:textId="43990583" w:rsidR="008806C5" w:rsidRPr="00AD525B" w:rsidRDefault="00E02AB6" w:rsidP="00E02AB6">
      <w:pPr>
        <w:keepNext w:val="0"/>
        <w:keepLines w:val="0"/>
        <w:spacing w:after="0"/>
        <w:ind w:firstLine="720"/>
        <w:rPr>
          <w:color w:val="000000"/>
          <w:sz w:val="24"/>
          <w:szCs w:val="24"/>
          <w:lang w:eastAsia="ro-RO"/>
        </w:rPr>
      </w:pPr>
      <w:r w:rsidRPr="00AD525B">
        <w:rPr>
          <w:sz w:val="24"/>
          <w:szCs w:val="24"/>
        </w:rPr>
        <w:t xml:space="preserve">(2) </w:t>
      </w:r>
      <w:r w:rsidR="00B42B20" w:rsidRPr="00AD525B">
        <w:rPr>
          <w:sz w:val="24"/>
          <w:szCs w:val="24"/>
        </w:rPr>
        <w:t xml:space="preserve">Suprafața totală tratată/trecere aferentă </w:t>
      </w:r>
      <w:r w:rsidR="00B42B20" w:rsidRPr="00AD525B">
        <w:rPr>
          <w:sz w:val="24"/>
          <w:szCs w:val="24"/>
          <w14:ligatures w14:val="standardContextual"/>
        </w:rPr>
        <w:t xml:space="preserve">spațiilor comune închise ale clădirilor unității administrativ-teritoriale </w:t>
      </w:r>
      <w:r w:rsidR="008806C5" w:rsidRPr="00AD525B">
        <w:rPr>
          <w:sz w:val="24"/>
          <w:szCs w:val="24"/>
        </w:rPr>
        <w:t xml:space="preserve">pe care se execută tratamentele de deratizare este de </w:t>
      </w:r>
      <w:r w:rsidRPr="00AD525B">
        <w:rPr>
          <w:color w:val="000000"/>
          <w:sz w:val="24"/>
          <w:szCs w:val="24"/>
          <w:lang w:eastAsia="ro-RO"/>
        </w:rPr>
        <w:t xml:space="preserve">59032,75 </w:t>
      </w:r>
      <w:r w:rsidR="008806C5" w:rsidRPr="00AD525B">
        <w:rPr>
          <w:sz w:val="24"/>
          <w:szCs w:val="24"/>
        </w:rPr>
        <w:t xml:space="preserve">mp/trecere, respectiv suprafețele aferente a  167 de </w:t>
      </w:r>
      <w:r w:rsidR="008806C5" w:rsidRPr="00AD525B">
        <w:rPr>
          <w:sz w:val="24"/>
          <w:szCs w:val="24"/>
          <w14:ligatures w14:val="standardContextual"/>
        </w:rPr>
        <w:t>asociații de proprietari/locatari.</w:t>
      </w:r>
    </w:p>
    <w:p w14:paraId="41F973FF" w14:textId="6452A97E" w:rsidR="00B42B20" w:rsidRPr="00AD525B" w:rsidRDefault="00B42B20" w:rsidP="00734E9F">
      <w:pPr>
        <w:pStyle w:val="nrarticolo"/>
        <w:tabs>
          <w:tab w:val="left" w:pos="426"/>
          <w:tab w:val="left" w:pos="567"/>
          <w:tab w:val="left" w:pos="709"/>
          <w:tab w:val="left" w:pos="851"/>
        </w:tabs>
        <w:spacing w:after="0" w:line="240" w:lineRule="auto"/>
        <w:ind w:left="0"/>
      </w:pPr>
      <w:r w:rsidRPr="00AD525B">
        <w:t xml:space="preserve">Operatorul are obligația de a executa tratamentele de </w:t>
      </w:r>
      <w:r w:rsidRPr="00AD525B">
        <w:rPr>
          <w:b/>
        </w:rPr>
        <w:t>deratizare în căminele aferente rețelelor tehnico-edilitare</w:t>
      </w:r>
      <w:r w:rsidR="00310379" w:rsidRPr="00AD525B">
        <w:t xml:space="preserve"> prevăzute în </w:t>
      </w:r>
      <w:r w:rsidR="00310379" w:rsidRPr="00AD525B">
        <w:rPr>
          <w:b/>
        </w:rPr>
        <w:t>anexa nr. 26</w:t>
      </w:r>
    </w:p>
    <w:p w14:paraId="19E3E15E" w14:textId="7EE59680" w:rsidR="00B42B20" w:rsidRPr="00AD525B" w:rsidRDefault="00B42B20" w:rsidP="003836EB">
      <w:pPr>
        <w:pStyle w:val="nrarticolo"/>
        <w:numPr>
          <w:ilvl w:val="1"/>
          <w:numId w:val="2"/>
        </w:numPr>
        <w:tabs>
          <w:tab w:val="clear" w:pos="1081"/>
          <w:tab w:val="left" w:pos="993"/>
        </w:tabs>
        <w:spacing w:after="0" w:line="240" w:lineRule="auto"/>
        <w:ind w:firstLine="556"/>
        <w:rPr>
          <w:i/>
          <w:iCs/>
        </w:rPr>
      </w:pPr>
      <w:r w:rsidRPr="00AD525B">
        <w:t>Suprafața totală tratată/trecere aferentă căminelor rețelelo</w:t>
      </w:r>
      <w:r w:rsidR="00B04B78" w:rsidRPr="00AD525B">
        <w:t xml:space="preserve">r tehnico-edilitare este de 12.334 </w:t>
      </w:r>
      <w:r w:rsidRPr="00AD525B">
        <w:t xml:space="preserve">mp/trecere </w:t>
      </w:r>
    </w:p>
    <w:p w14:paraId="5649A3EC" w14:textId="0D64B52B" w:rsidR="00B42B20" w:rsidRPr="00AD525B" w:rsidRDefault="00B42B20" w:rsidP="003836EB">
      <w:pPr>
        <w:pStyle w:val="nrarticolo"/>
        <w:numPr>
          <w:ilvl w:val="1"/>
          <w:numId w:val="2"/>
        </w:numPr>
        <w:tabs>
          <w:tab w:val="clear" w:pos="1081"/>
          <w:tab w:val="left" w:pos="993"/>
        </w:tabs>
        <w:spacing w:after="0" w:line="240" w:lineRule="auto"/>
        <w:ind w:firstLine="556"/>
      </w:pPr>
      <w:r w:rsidRPr="00AD525B">
        <w:t>Frecvența de execuție/an a tratamentelor de dezinsecție în căminele aferente rețelel</w:t>
      </w:r>
      <w:r w:rsidR="000C2AED" w:rsidRPr="00AD525B">
        <w:t xml:space="preserve">or tehnico-edilitare este de </w:t>
      </w:r>
      <w:r w:rsidR="000C2AED" w:rsidRPr="00AD525B">
        <w:rPr>
          <w:b/>
        </w:rPr>
        <w:t>1</w:t>
      </w:r>
      <w:r w:rsidRPr="00AD525B">
        <w:rPr>
          <w:b/>
        </w:rPr>
        <w:t xml:space="preserve"> treceri/an</w:t>
      </w:r>
      <w:r w:rsidR="000C2AED" w:rsidRPr="00AD525B">
        <w:t>.</w:t>
      </w:r>
    </w:p>
    <w:p w14:paraId="6222673B" w14:textId="5944CF79" w:rsidR="00B42B20" w:rsidRPr="00AD525B" w:rsidRDefault="00B42B20" w:rsidP="003836EB">
      <w:pPr>
        <w:pStyle w:val="nrarticolo"/>
        <w:numPr>
          <w:ilvl w:val="1"/>
          <w:numId w:val="2"/>
        </w:numPr>
        <w:tabs>
          <w:tab w:val="clear" w:pos="1081"/>
          <w:tab w:val="left" w:pos="993"/>
        </w:tabs>
        <w:spacing w:after="0" w:line="240" w:lineRule="auto"/>
        <w:ind w:firstLine="556"/>
        <w:contextualSpacing w:val="0"/>
      </w:pPr>
      <w:r w:rsidRPr="00AD525B">
        <w:t xml:space="preserve">Suprafața totală tratată/an aferentă căminelor rețelelor tehnico-edilitare este de </w:t>
      </w:r>
      <w:r w:rsidR="00B04B78" w:rsidRPr="00AD525B">
        <w:t>12.334</w:t>
      </w:r>
      <w:r w:rsidRPr="00AD525B">
        <w:t xml:space="preserve"> mp/an </w:t>
      </w:r>
    </w:p>
    <w:p w14:paraId="76385C01" w14:textId="03327842" w:rsidR="00B42B20" w:rsidRPr="00AD525B" w:rsidRDefault="00B42B20" w:rsidP="00734E9F">
      <w:pPr>
        <w:pStyle w:val="nrarticolo"/>
        <w:tabs>
          <w:tab w:val="left" w:pos="993"/>
        </w:tabs>
        <w:spacing w:after="0" w:line="240" w:lineRule="auto"/>
        <w:ind w:left="0"/>
      </w:pPr>
      <w:r w:rsidRPr="00AD525B">
        <w:t xml:space="preserve">Obiectivele și suprafețele aferente </w:t>
      </w:r>
      <w:r w:rsidRPr="00AD525B">
        <w:rPr>
          <w:b/>
        </w:rPr>
        <w:t xml:space="preserve">spațiilor interioare ale clădirilor </w:t>
      </w:r>
      <w:r w:rsidRPr="00AD525B">
        <w:rPr>
          <w:b/>
          <w14:ligatures w14:val="standardContextual"/>
        </w:rPr>
        <w:t>unității administrativ-teritoriale și spațiilor comune închise ale condomini</w:t>
      </w:r>
      <w:r w:rsidRPr="00AD525B">
        <w:rPr>
          <w:b/>
        </w:rPr>
        <w:t>ilor</w:t>
      </w:r>
      <w:r w:rsidRPr="00AD525B">
        <w:rPr>
          <w:b/>
          <w14:ligatures w14:val="standardContextual"/>
        </w:rPr>
        <w:t xml:space="preserve"> aparținând asociațiilor de proprietari/locatari</w:t>
      </w:r>
      <w:r w:rsidRPr="00AD525B">
        <w:rPr>
          <w14:ligatures w14:val="standardContextual"/>
        </w:rPr>
        <w:t xml:space="preserve"> </w:t>
      </w:r>
      <w:r w:rsidRPr="00AD525B">
        <w:t xml:space="preserve">unde se vor aplica tratamentele de </w:t>
      </w:r>
      <w:r w:rsidRPr="00AD525B">
        <w:rPr>
          <w:b/>
          <w:u w:val="single"/>
        </w:rPr>
        <w:t>dezinfecție</w:t>
      </w:r>
      <w:r w:rsidRPr="00AD525B">
        <w:t xml:space="preserve"> sunt specificate în </w:t>
      </w:r>
      <w:r w:rsidR="000967E5" w:rsidRPr="00AD525B">
        <w:rPr>
          <w:b/>
        </w:rPr>
        <w:t xml:space="preserve">anexa nr. </w:t>
      </w:r>
      <w:r w:rsidR="00F94B3A" w:rsidRPr="00AD525B">
        <w:rPr>
          <w:b/>
        </w:rPr>
        <w:t>27</w:t>
      </w:r>
      <w:r w:rsidRPr="00AD525B">
        <w:rPr>
          <w:b/>
          <w:i/>
          <w:iCs/>
        </w:rPr>
        <w:t>.</w:t>
      </w:r>
    </w:p>
    <w:p w14:paraId="6B2E8899" w14:textId="7248D5D4" w:rsidR="00B42B20" w:rsidRPr="00AD525B" w:rsidRDefault="00B42B20" w:rsidP="003836EB">
      <w:pPr>
        <w:pStyle w:val="textarticolorlege"/>
        <w:numPr>
          <w:ilvl w:val="1"/>
          <w:numId w:val="2"/>
        </w:numPr>
        <w:tabs>
          <w:tab w:val="clear" w:pos="1081"/>
          <w:tab w:val="num" w:pos="851"/>
        </w:tabs>
        <w:spacing w:after="0" w:line="240" w:lineRule="auto"/>
        <w:ind w:firstLine="556"/>
        <w:rPr>
          <w:i/>
          <w:iCs/>
        </w:rPr>
      </w:pPr>
      <w:r w:rsidRPr="00AD525B">
        <w:t xml:space="preserve"> Frecvența de execuție/an a tratamentelor de dezinsecție este</w:t>
      </w:r>
      <w:r w:rsidR="00424B50" w:rsidRPr="00AD525B">
        <w:t xml:space="preserve"> de </w:t>
      </w:r>
      <w:r w:rsidR="00424B50" w:rsidRPr="00AD525B">
        <w:rPr>
          <w:b/>
        </w:rPr>
        <w:t>3 treceri/an</w:t>
      </w:r>
      <w:r w:rsidR="00424B50" w:rsidRPr="00AD525B">
        <w:t>.</w:t>
      </w:r>
    </w:p>
    <w:p w14:paraId="733B47B2" w14:textId="0B28123B" w:rsidR="00B42B20" w:rsidRPr="00AD525B" w:rsidRDefault="00B42B20" w:rsidP="003836EB">
      <w:pPr>
        <w:pStyle w:val="textarticolorlege"/>
        <w:numPr>
          <w:ilvl w:val="1"/>
          <w:numId w:val="2"/>
        </w:numPr>
        <w:tabs>
          <w:tab w:val="clear" w:pos="1081"/>
          <w:tab w:val="num" w:pos="851"/>
        </w:tabs>
        <w:spacing w:after="0" w:line="240" w:lineRule="auto"/>
        <w:ind w:firstLine="556"/>
        <w:rPr>
          <w:i/>
          <w:iCs/>
        </w:rPr>
      </w:pPr>
      <w:r w:rsidRPr="00AD525B">
        <w:t xml:space="preserve"> Suprafața totală tratată/an aferentă spațiilor interioare ale clădirilor unităților sanitare unde se aplică tratamentele d</w:t>
      </w:r>
      <w:r w:rsidR="00424B50" w:rsidRPr="00AD525B">
        <w:t xml:space="preserve">e dezinfecție este de </w:t>
      </w:r>
      <w:r w:rsidR="00584846" w:rsidRPr="00AD525B">
        <w:rPr>
          <w:b/>
          <w14:ligatures w14:val="standardContextual"/>
        </w:rPr>
        <w:t xml:space="preserve">1755,84 </w:t>
      </w:r>
      <w:r w:rsidR="00424B50" w:rsidRPr="00AD525B">
        <w:t>mp/an.</w:t>
      </w:r>
    </w:p>
    <w:p w14:paraId="10AE882F" w14:textId="77777777" w:rsidR="000967E5" w:rsidRPr="00AD525B" w:rsidRDefault="00B42B20" w:rsidP="00866DAA">
      <w:pPr>
        <w:pStyle w:val="textarticolorlege"/>
        <w:numPr>
          <w:ilvl w:val="1"/>
          <w:numId w:val="2"/>
        </w:numPr>
        <w:spacing w:after="0" w:line="240" w:lineRule="auto"/>
        <w:ind w:firstLine="556"/>
        <w:rPr>
          <w:i/>
          <w:iCs/>
        </w:rPr>
      </w:pPr>
      <w:r w:rsidRPr="00AD525B">
        <w:t xml:space="preserve"> Suprafața totală tratată/an aferentă spațiilor interioare ale clădirilor unităților de învățământ unde se aplică tratamentele de dezinfecție este de </w:t>
      </w:r>
      <w:r w:rsidR="000967E5" w:rsidRPr="00AD525B">
        <w:rPr>
          <w:b/>
        </w:rPr>
        <w:t>127631,88</w:t>
      </w:r>
      <w:r w:rsidRPr="00AD525B">
        <w:t xml:space="preserve"> mp/an </w:t>
      </w:r>
    </w:p>
    <w:p w14:paraId="1DE607E7" w14:textId="77777777" w:rsidR="000967E5" w:rsidRPr="00AD525B" w:rsidRDefault="00B42B20" w:rsidP="00866DAA">
      <w:pPr>
        <w:pStyle w:val="textarticolorlege"/>
        <w:numPr>
          <w:ilvl w:val="1"/>
          <w:numId w:val="2"/>
        </w:numPr>
        <w:spacing w:after="0" w:line="240" w:lineRule="auto"/>
        <w:ind w:firstLine="556"/>
        <w:rPr>
          <w:i/>
          <w:iCs/>
        </w:rPr>
      </w:pPr>
      <w:r w:rsidRPr="00AD525B">
        <w:t>Suprafața totală tratată/an aferentă spațiilor interioare ale clădirilor instituțiilor publice din subordinea autorităților administrației publice locale, altele decât unitățile sanitare și unitățile de învățământ, unde se aplică tratam</w:t>
      </w:r>
      <w:r w:rsidR="000967E5" w:rsidRPr="00AD525B">
        <w:t xml:space="preserve">entele de dezinfecție este de </w:t>
      </w:r>
      <w:r w:rsidR="000967E5" w:rsidRPr="00AD525B">
        <w:rPr>
          <w:b/>
          <w:color w:val="000000"/>
          <w:lang w:eastAsia="ro-RO"/>
        </w:rPr>
        <w:t>177098,25</w:t>
      </w:r>
      <w:r w:rsidRPr="00AD525B">
        <w:t xml:space="preserve"> mp/an</w:t>
      </w:r>
      <w:r w:rsidR="000967E5" w:rsidRPr="00AD525B">
        <w:t>.</w:t>
      </w:r>
    </w:p>
    <w:p w14:paraId="1444542C" w14:textId="4ECCDB42" w:rsidR="00B42B20" w:rsidRPr="00AD525B" w:rsidRDefault="00B42B20" w:rsidP="00866DAA">
      <w:pPr>
        <w:pStyle w:val="textarticolorlege"/>
        <w:numPr>
          <w:ilvl w:val="1"/>
          <w:numId w:val="2"/>
        </w:numPr>
        <w:spacing w:after="0" w:line="240" w:lineRule="auto"/>
        <w:ind w:firstLine="556"/>
        <w:rPr>
          <w:i/>
          <w:iCs/>
        </w:rPr>
      </w:pPr>
      <w:r w:rsidRPr="00AD525B">
        <w:t xml:space="preserve"> Suprafața totală tratată/an aferentă spațiilor comune închise ale imobilelor de tip condominiu aparținând asociațiilor de proprietari/locatari unde se aplică tratamentele de dezinfecție este </w:t>
      </w:r>
      <w:r w:rsidR="000967E5" w:rsidRPr="00AD525B">
        <w:t>aferentă suprafeței deținute de 167 de asociații de proprietari.</w:t>
      </w:r>
      <w:r w:rsidRPr="00AD525B">
        <w:t xml:space="preserve"> </w:t>
      </w:r>
    </w:p>
    <w:p w14:paraId="4316F15F" w14:textId="695FB345" w:rsidR="00B42B20" w:rsidRPr="00AD525B" w:rsidRDefault="00B42B20" w:rsidP="00631579">
      <w:pPr>
        <w:pStyle w:val="nrarticolo"/>
        <w:tabs>
          <w:tab w:val="left" w:pos="630"/>
          <w:tab w:val="left" w:pos="1080"/>
        </w:tabs>
        <w:spacing w:after="0" w:line="240" w:lineRule="auto"/>
        <w:ind w:left="0"/>
        <w:rPr>
          <w:i/>
          <w:iCs/>
        </w:rPr>
      </w:pPr>
      <w:r w:rsidRPr="00AD525B">
        <w:t>În vederea bugetării anuale a sumelor necesare pentru plata contravalorii tratamentelor de dezinsecție, dezinfecție și deratizare ce urmează a fi executate în anul următor, operatorul are obligația să înainteze autorităților administrației publice locale, anual, cel târziu până la data de 1 decembrie a fiecărui an, Programul Unitar de Acțiune, întocmit pe baza datelor din prezentul caiet de sarcini și/sau a altor factori locali care favorizează apariția și dezvoltarea vectorilor,</w:t>
      </w:r>
      <w:r w:rsidR="00DA1CB6" w:rsidRPr="00AD525B">
        <w:t xml:space="preserve"> conform modelului din </w:t>
      </w:r>
      <w:r w:rsidR="00DA1CB6" w:rsidRPr="00AD525B">
        <w:rPr>
          <w:b/>
        </w:rPr>
        <w:t>anexa 28</w:t>
      </w:r>
      <w:r w:rsidR="00DA1CB6" w:rsidRPr="00AD525B">
        <w:t>.</w:t>
      </w:r>
    </w:p>
    <w:p w14:paraId="67999912" w14:textId="57A08B7D" w:rsidR="00B42B20" w:rsidRPr="00AD525B" w:rsidRDefault="00B42B20" w:rsidP="00631579">
      <w:pPr>
        <w:pStyle w:val="nrarticolo"/>
        <w:spacing w:after="0" w:line="240" w:lineRule="auto"/>
        <w:ind w:left="0"/>
        <w:rPr>
          <w:i/>
          <w:iCs/>
        </w:rPr>
      </w:pPr>
      <w:r w:rsidRPr="00AD525B">
        <w:t>Toate produsele folosite pentru efectuarea tratamentelor de deratizare, dezinsecție și dezinfecție trebuie să fie avizate de către Comisia Națională pentru Produse Biocide.</w:t>
      </w:r>
    </w:p>
    <w:p w14:paraId="0A9231B7" w14:textId="77777777" w:rsidR="00B42B20" w:rsidRPr="00AD525B" w:rsidRDefault="00B42B20" w:rsidP="003836EB">
      <w:pPr>
        <w:pStyle w:val="textarticolorlege"/>
        <w:numPr>
          <w:ilvl w:val="1"/>
          <w:numId w:val="2"/>
        </w:numPr>
        <w:spacing w:after="0" w:line="240" w:lineRule="auto"/>
      </w:pPr>
      <w:r w:rsidRPr="00AD525B">
        <w:t>Produsele raticide folosite la deratizare vor fi utilizate în condiții de siguranță, în conformitate cu normativele europene și naționale a produselor biocide.</w:t>
      </w:r>
    </w:p>
    <w:p w14:paraId="2589FBB8" w14:textId="77777777" w:rsidR="00B42B20" w:rsidRPr="00AD525B" w:rsidRDefault="00B42B20" w:rsidP="003836EB">
      <w:pPr>
        <w:pStyle w:val="textarticolorlege"/>
        <w:numPr>
          <w:ilvl w:val="1"/>
          <w:numId w:val="2"/>
        </w:numPr>
        <w:spacing w:after="0" w:line="240" w:lineRule="auto"/>
      </w:pPr>
      <w:r w:rsidRPr="00AD525B">
        <w:t>Pentru combaterea șobolanilor/șoarecilor se vor utiliza dozele de raticid respectând indicațiile din avizele emise de Comisia Națională pentru Produse Biocide și specificațiile din fișele tehnice ale producătorilor, aplicate pe unitatea de suprafață astfel încât să se asigure eficiența maximă a combaterii pentru perioada garantată a produsului. Operatorul va include obligatoriu în metodologia de lucru rețetarul cu cantitățile folosite pe unitatea de suprafață și va prezenta avizele și fișele tehnice ale produselor folosite.</w:t>
      </w:r>
    </w:p>
    <w:p w14:paraId="398A8B33" w14:textId="77777777" w:rsidR="00B42B20" w:rsidRPr="00AD525B" w:rsidRDefault="00B42B20" w:rsidP="003836EB">
      <w:pPr>
        <w:pStyle w:val="textarticolorlege"/>
        <w:numPr>
          <w:ilvl w:val="1"/>
          <w:numId w:val="2"/>
        </w:numPr>
        <w:spacing w:after="0" w:line="240" w:lineRule="auto"/>
      </w:pPr>
      <w:r w:rsidRPr="00AD525B">
        <w:t xml:space="preserve">Pentru combaterea țânțarilor/căpușelor se vor utiliza numai produse biocide/insecticide aplicabile vectorilor vizați. Operatorul va include obligatoriu în metodologia de lucru rețetarul cu dozele folosite pe unitatea de suprafață și va prezenta avizele </w:t>
      </w:r>
      <w:r w:rsidRPr="00AD525B">
        <w:lastRenderedPageBreak/>
        <w:t>și fișele tehnice ale produselor folosite.</w:t>
      </w:r>
    </w:p>
    <w:p w14:paraId="130AF6B3" w14:textId="77777777" w:rsidR="00B42B20" w:rsidRPr="00AD525B" w:rsidRDefault="00B42B20" w:rsidP="003836EB">
      <w:pPr>
        <w:pStyle w:val="textarticolorlege"/>
        <w:numPr>
          <w:ilvl w:val="1"/>
          <w:numId w:val="2"/>
        </w:numPr>
        <w:spacing w:after="0" w:line="240" w:lineRule="auto"/>
      </w:pPr>
      <w:r w:rsidRPr="00AD525B">
        <w:t>Pentru prevenirea și combaterea bolilor infecțioase transmisibile se vor utiliza dezinfectanți și mijloace de dezinfecție adecvate pentru neutralizarea agentului patogen vizat.</w:t>
      </w:r>
    </w:p>
    <w:p w14:paraId="26A6FC55" w14:textId="66104E7C" w:rsidR="00B42B20" w:rsidRPr="00AD525B" w:rsidRDefault="00B42B20" w:rsidP="003836EB">
      <w:pPr>
        <w:pStyle w:val="textarticolorlege"/>
        <w:numPr>
          <w:ilvl w:val="1"/>
          <w:numId w:val="2"/>
        </w:numPr>
        <w:spacing w:after="0" w:line="240" w:lineRule="auto"/>
      </w:pPr>
      <w:r w:rsidRPr="00AD525B">
        <w:t>Pe toată durata de derulare a contractului de delegare, operatorul are obligația să înlocuiască de îndată produsele biocide pentru care Comisia Națională pentru Produse Biocide nu mai emite avize, cu alte produse similare avizate pentru combaterea vectorilor vizați, convenite cu autoritatea administrației publice locale. Cheltuielile cu achiziția noilor produse se vor recunoaște și se vor include în t</w:t>
      </w:r>
      <w:r w:rsidR="007E737C" w:rsidRPr="00AD525B">
        <w:t>ariful operațiunii respective.</w:t>
      </w:r>
    </w:p>
    <w:p w14:paraId="18C35821" w14:textId="2AB27532" w:rsidR="00B42B20" w:rsidRPr="00AD525B" w:rsidRDefault="00B42B20" w:rsidP="00342ACF">
      <w:pPr>
        <w:pStyle w:val="nrarticolo"/>
        <w:numPr>
          <w:ilvl w:val="0"/>
          <w:numId w:val="0"/>
        </w:numPr>
        <w:spacing w:after="0" w:line="240" w:lineRule="auto"/>
        <w:ind w:left="720"/>
        <w:contextualSpacing w:val="0"/>
      </w:pPr>
    </w:p>
    <w:p w14:paraId="13793E3E" w14:textId="29A8DDB3" w:rsidR="00101BA4" w:rsidRPr="00AD525B" w:rsidRDefault="00101BA4" w:rsidP="00913AC8">
      <w:pPr>
        <w:keepNext w:val="0"/>
        <w:keepLines w:val="0"/>
        <w:spacing w:after="0"/>
        <w:jc w:val="left"/>
        <w:rPr>
          <w:color w:val="FF0000"/>
          <w:sz w:val="24"/>
          <w:szCs w:val="24"/>
        </w:rPr>
        <w:sectPr w:rsidR="00101BA4" w:rsidRPr="00AD525B" w:rsidSect="002E285C">
          <w:headerReference w:type="even" r:id="rId8"/>
          <w:footerReference w:type="default" r:id="rId9"/>
          <w:headerReference w:type="first" r:id="rId10"/>
          <w:type w:val="continuous"/>
          <w:pgSz w:w="11907" w:h="16840" w:code="9"/>
          <w:pgMar w:top="1440" w:right="1440" w:bottom="1135" w:left="1440" w:header="709" w:footer="709" w:gutter="0"/>
          <w:cols w:space="708"/>
          <w:docGrid w:linePitch="381"/>
        </w:sectPr>
      </w:pPr>
    </w:p>
    <w:p w14:paraId="5CBA651E" w14:textId="29C3FE01" w:rsidR="00B311EC" w:rsidRPr="00AD525B" w:rsidRDefault="00B311EC" w:rsidP="00913AC8">
      <w:pPr>
        <w:spacing w:after="0"/>
        <w:rPr>
          <w:b/>
          <w:sz w:val="24"/>
          <w:szCs w:val="24"/>
        </w:rPr>
      </w:pPr>
      <w:r w:rsidRPr="00AD525B">
        <w:rPr>
          <w:b/>
          <w:sz w:val="24"/>
          <w:szCs w:val="24"/>
        </w:rPr>
        <w:lastRenderedPageBreak/>
        <w:t xml:space="preserve">ANEXA NR. 1 </w:t>
      </w:r>
      <w:r w:rsidR="00F45495" w:rsidRPr="00AD525B">
        <w:rPr>
          <w:b/>
          <w:sz w:val="24"/>
          <w:szCs w:val="24"/>
        </w:rPr>
        <w:t>la Caietul de sarcini</w:t>
      </w:r>
      <w:bookmarkStart w:id="25" w:name="_Hlk188965930"/>
    </w:p>
    <w:p w14:paraId="0BB347DD" w14:textId="65C4EB25" w:rsidR="000E0CC3" w:rsidRPr="00AD525B" w:rsidRDefault="000E0CC3" w:rsidP="00913AC8">
      <w:pPr>
        <w:spacing w:after="0"/>
        <w:rPr>
          <w:sz w:val="24"/>
          <w:szCs w:val="24"/>
        </w:rPr>
      </w:pPr>
      <w:r w:rsidRPr="00AD525B">
        <w:rPr>
          <w:sz w:val="24"/>
          <w:szCs w:val="24"/>
        </w:rPr>
        <w:t>Căile publice rutiere</w:t>
      </w:r>
      <w:r w:rsidR="00016D92">
        <w:rPr>
          <w:sz w:val="24"/>
          <w:szCs w:val="24"/>
        </w:rPr>
        <w:t xml:space="preserve"> din</w:t>
      </w:r>
      <w:r w:rsidR="00016D92" w:rsidRPr="00016D92">
        <w:rPr>
          <w:b/>
        </w:rPr>
        <w:t xml:space="preserve"> </w:t>
      </w:r>
      <w:r w:rsidR="00016D92">
        <w:rPr>
          <w:b/>
          <w:sz w:val="24"/>
          <w:szCs w:val="24"/>
        </w:rPr>
        <w:t>municipiul</w:t>
      </w:r>
      <w:r w:rsidR="00016D92" w:rsidRPr="00016D92">
        <w:rPr>
          <w:b/>
          <w:sz w:val="24"/>
          <w:szCs w:val="24"/>
        </w:rPr>
        <w:t xml:space="preserve"> Sfântu Gheorghe</w:t>
      </w:r>
      <w:r w:rsidRPr="00AD525B">
        <w:rPr>
          <w:sz w:val="24"/>
          <w:szCs w:val="24"/>
        </w:rPr>
        <w:t xml:space="preserve"> pe care se execută operațiunea de </w:t>
      </w:r>
      <w:r w:rsidRPr="00AD525B">
        <w:rPr>
          <w:b/>
          <w:sz w:val="24"/>
          <w:szCs w:val="24"/>
        </w:rPr>
        <w:t>măturat mecanizat,</w:t>
      </w:r>
      <w:r w:rsidRPr="00AD525B">
        <w:rPr>
          <w:sz w:val="24"/>
          <w:szCs w:val="24"/>
        </w:rPr>
        <w:t xml:space="preserve"> incluzând podurile, </w:t>
      </w:r>
      <w:r w:rsidR="004457EB" w:rsidRPr="00AD525B">
        <w:rPr>
          <w:sz w:val="24"/>
          <w:szCs w:val="24"/>
        </w:rPr>
        <w:t xml:space="preserve">pasajele, </w:t>
      </w:r>
      <w:r w:rsidR="00D50F0F" w:rsidRPr="00AD525B">
        <w:rPr>
          <w:sz w:val="24"/>
          <w:szCs w:val="24"/>
        </w:rPr>
        <w:t xml:space="preserve">parcările și </w:t>
      </w:r>
      <w:r w:rsidRPr="00AD525B">
        <w:rPr>
          <w:sz w:val="24"/>
          <w:szCs w:val="24"/>
        </w:rPr>
        <w:t>stațiile publice</w:t>
      </w:r>
      <w:bookmarkEnd w:id="25"/>
    </w:p>
    <w:tbl>
      <w:tblPr>
        <w:tblW w:w="15951" w:type="dxa"/>
        <w:jc w:val="center"/>
        <w:tblLook w:val="04A0" w:firstRow="1" w:lastRow="0" w:firstColumn="1" w:lastColumn="0" w:noHBand="0" w:noVBand="1"/>
      </w:tblPr>
      <w:tblGrid>
        <w:gridCol w:w="592"/>
        <w:gridCol w:w="3802"/>
        <w:gridCol w:w="1276"/>
        <w:gridCol w:w="992"/>
        <w:gridCol w:w="1297"/>
        <w:gridCol w:w="1113"/>
        <w:gridCol w:w="1017"/>
        <w:gridCol w:w="1251"/>
        <w:gridCol w:w="1134"/>
        <w:gridCol w:w="1017"/>
        <w:gridCol w:w="1190"/>
        <w:gridCol w:w="1270"/>
      </w:tblGrid>
      <w:tr w:rsidR="00101BA4" w:rsidRPr="00AD525B" w14:paraId="0630FF32" w14:textId="77777777" w:rsidTr="00101BA4">
        <w:trPr>
          <w:trHeight w:val="330"/>
          <w:jc w:val="center"/>
        </w:trPr>
        <w:tc>
          <w:tcPr>
            <w:tcW w:w="1595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E41DA" w14:textId="29976F41" w:rsidR="00101BA4" w:rsidRPr="00AD525B" w:rsidRDefault="00101BA4" w:rsidP="00101BA4">
            <w:pPr>
              <w:keepNext w:val="0"/>
              <w:keepLines w:val="0"/>
              <w:spacing w:after="0"/>
              <w:jc w:val="center"/>
              <w:rPr>
                <w:b/>
                <w:bCs/>
                <w:sz w:val="22"/>
                <w:szCs w:val="22"/>
                <w:lang w:eastAsia="ro-RO"/>
              </w:rPr>
            </w:pPr>
            <w:r w:rsidRPr="00AD525B">
              <w:rPr>
                <w:b/>
                <w:bCs/>
                <w:sz w:val="22"/>
                <w:szCs w:val="22"/>
                <w:lang w:eastAsia="ro-RO"/>
              </w:rPr>
              <w:t>Dimensiuni tronson strada</w:t>
            </w:r>
          </w:p>
        </w:tc>
      </w:tr>
      <w:tr w:rsidR="00101BA4" w:rsidRPr="00AD525B" w14:paraId="17358BD8" w14:textId="77777777" w:rsidTr="00101BA4">
        <w:trPr>
          <w:trHeight w:val="658"/>
          <w:jc w:val="cent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BAE115" w14:textId="77777777" w:rsidR="00101BA4" w:rsidRPr="00AD525B" w:rsidRDefault="00101BA4" w:rsidP="00A727B8">
            <w:pPr>
              <w:keepNext w:val="0"/>
              <w:keepLines w:val="0"/>
              <w:spacing w:after="0"/>
              <w:jc w:val="center"/>
              <w:rPr>
                <w:b/>
                <w:bCs/>
                <w:sz w:val="22"/>
                <w:szCs w:val="22"/>
                <w:lang w:eastAsia="ro-RO"/>
              </w:rPr>
            </w:pPr>
            <w:r w:rsidRPr="00AD525B">
              <w:rPr>
                <w:b/>
                <w:bCs/>
                <w:sz w:val="22"/>
                <w:szCs w:val="22"/>
                <w:lang w:eastAsia="ro-RO"/>
              </w:rPr>
              <w:t>Nr. crt.</w:t>
            </w:r>
          </w:p>
        </w:tc>
        <w:tc>
          <w:tcPr>
            <w:tcW w:w="3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5993C8" w14:textId="77777777" w:rsidR="00101BA4" w:rsidRPr="00AD525B" w:rsidRDefault="00101BA4" w:rsidP="00A727B8">
            <w:pPr>
              <w:keepNext w:val="0"/>
              <w:keepLines w:val="0"/>
              <w:spacing w:after="0"/>
              <w:jc w:val="center"/>
              <w:rPr>
                <w:b/>
                <w:bCs/>
                <w:sz w:val="22"/>
                <w:szCs w:val="22"/>
                <w:lang w:eastAsia="ro-RO"/>
              </w:rPr>
            </w:pPr>
            <w:r w:rsidRPr="00AD525B">
              <w:rPr>
                <w:b/>
                <w:bCs/>
                <w:sz w:val="22"/>
                <w:szCs w:val="22"/>
                <w:lang w:eastAsia="ro-RO"/>
              </w:rPr>
              <w:t>Denumire arteră/stradă/pod</w:t>
            </w:r>
          </w:p>
        </w:tc>
        <w:tc>
          <w:tcPr>
            <w:tcW w:w="356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6486661" w14:textId="77777777" w:rsidR="00101BA4" w:rsidRPr="00AD525B" w:rsidRDefault="00101BA4" w:rsidP="00A727B8">
            <w:pPr>
              <w:keepNext w:val="0"/>
              <w:keepLines w:val="0"/>
              <w:spacing w:after="0"/>
              <w:jc w:val="center"/>
              <w:rPr>
                <w:b/>
                <w:bCs/>
                <w:sz w:val="22"/>
                <w:szCs w:val="22"/>
                <w:lang w:eastAsia="ro-RO"/>
              </w:rPr>
            </w:pPr>
            <w:r w:rsidRPr="00AD525B">
              <w:rPr>
                <w:b/>
                <w:bCs/>
                <w:sz w:val="22"/>
                <w:szCs w:val="22"/>
                <w:lang w:eastAsia="ro-RO"/>
              </w:rPr>
              <w:t>Dimensiuni/suprafață</w:t>
            </w:r>
          </w:p>
          <w:p w14:paraId="53873F7D" w14:textId="628C6875" w:rsidR="00101BA4" w:rsidRPr="00AD525B" w:rsidRDefault="00101BA4" w:rsidP="00A727B8">
            <w:pPr>
              <w:spacing w:after="0"/>
              <w:jc w:val="center"/>
              <w:rPr>
                <w:b/>
                <w:bCs/>
                <w:sz w:val="22"/>
                <w:szCs w:val="22"/>
                <w:lang w:eastAsia="ro-RO"/>
              </w:rPr>
            </w:pPr>
            <w:r w:rsidRPr="00AD525B">
              <w:rPr>
                <w:b/>
                <w:bCs/>
                <w:sz w:val="22"/>
                <w:szCs w:val="22"/>
                <w:lang w:eastAsia="ro-RO"/>
              </w:rPr>
              <w:t>tronson arteră/stradă/pod</w:t>
            </w:r>
          </w:p>
        </w:tc>
        <w:tc>
          <w:tcPr>
            <w:tcW w:w="799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ABD83AA" w14:textId="77777777" w:rsidR="00101BA4" w:rsidRPr="00AD525B" w:rsidRDefault="00101BA4" w:rsidP="00A727B8">
            <w:pPr>
              <w:keepNext w:val="0"/>
              <w:keepLines w:val="0"/>
              <w:spacing w:after="0"/>
              <w:jc w:val="center"/>
              <w:rPr>
                <w:b/>
                <w:bCs/>
                <w:sz w:val="22"/>
                <w:szCs w:val="22"/>
                <w:lang w:eastAsia="ro-RO"/>
              </w:rPr>
            </w:pPr>
            <w:r w:rsidRPr="00AD525B">
              <w:rPr>
                <w:b/>
                <w:bCs/>
                <w:sz w:val="22"/>
                <w:szCs w:val="22"/>
                <w:lang w:eastAsia="ro-RO"/>
              </w:rPr>
              <w:t>Suprafața carosabil măturată mecanizat</w:t>
            </w:r>
          </w:p>
          <w:p w14:paraId="069B8477" w14:textId="1370EA86" w:rsidR="00101BA4" w:rsidRPr="00AD525B" w:rsidRDefault="00101BA4" w:rsidP="00A727B8">
            <w:pPr>
              <w:spacing w:after="0"/>
              <w:jc w:val="center"/>
              <w:rPr>
                <w:b/>
                <w:bCs/>
                <w:sz w:val="22"/>
                <w:szCs w:val="22"/>
                <w:lang w:eastAsia="ro-RO"/>
              </w:rPr>
            </w:pPr>
            <w:r w:rsidRPr="00AD525B">
              <w:rPr>
                <w:b/>
                <w:bCs/>
                <w:sz w:val="22"/>
                <w:szCs w:val="22"/>
                <w:lang w:eastAsia="ro-RO"/>
              </w:rPr>
              <w:t>în fiecare zi din săptămână în care se mătură (mp)</w:t>
            </w:r>
          </w:p>
        </w:tc>
      </w:tr>
      <w:tr w:rsidR="00A727B8" w:rsidRPr="00AD525B" w14:paraId="3694FC95" w14:textId="77777777" w:rsidTr="00F2209A">
        <w:trPr>
          <w:trHeight w:val="427"/>
          <w:jc w:val="center"/>
        </w:trPr>
        <w:tc>
          <w:tcPr>
            <w:tcW w:w="592" w:type="dxa"/>
            <w:vMerge/>
            <w:tcBorders>
              <w:top w:val="single" w:sz="4" w:space="0" w:color="auto"/>
              <w:left w:val="single" w:sz="8" w:space="0" w:color="auto"/>
              <w:bottom w:val="single" w:sz="8" w:space="0" w:color="000000"/>
              <w:right w:val="single" w:sz="8" w:space="0" w:color="auto"/>
            </w:tcBorders>
            <w:vAlign w:val="center"/>
            <w:hideMark/>
          </w:tcPr>
          <w:p w14:paraId="0D19F512" w14:textId="77777777" w:rsidR="00A727B8" w:rsidRPr="00AD525B" w:rsidRDefault="00A727B8" w:rsidP="00A727B8">
            <w:pPr>
              <w:keepNext w:val="0"/>
              <w:keepLines w:val="0"/>
              <w:spacing w:after="0"/>
              <w:jc w:val="left"/>
              <w:rPr>
                <w:b/>
                <w:bCs/>
                <w:sz w:val="22"/>
                <w:szCs w:val="22"/>
                <w:lang w:eastAsia="ro-RO"/>
              </w:rPr>
            </w:pPr>
          </w:p>
        </w:tc>
        <w:tc>
          <w:tcPr>
            <w:tcW w:w="3802" w:type="dxa"/>
            <w:vMerge/>
            <w:tcBorders>
              <w:top w:val="single" w:sz="4" w:space="0" w:color="auto"/>
              <w:left w:val="single" w:sz="8" w:space="0" w:color="auto"/>
              <w:bottom w:val="single" w:sz="8" w:space="0" w:color="auto"/>
              <w:right w:val="single" w:sz="4" w:space="0" w:color="auto"/>
            </w:tcBorders>
            <w:vAlign w:val="center"/>
            <w:hideMark/>
          </w:tcPr>
          <w:p w14:paraId="37DB60DF" w14:textId="77777777" w:rsidR="00A727B8" w:rsidRPr="00AD525B" w:rsidRDefault="00A727B8" w:rsidP="00A727B8">
            <w:pPr>
              <w:keepNext w:val="0"/>
              <w:keepLines w:val="0"/>
              <w:spacing w:after="0"/>
              <w:jc w:val="left"/>
              <w:rPr>
                <w:b/>
                <w:bCs/>
                <w:sz w:val="22"/>
                <w:szCs w:val="22"/>
                <w:lang w:eastAsia="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020BA"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lungime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477FB"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lățime</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BAE20"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suprafața</w:t>
            </w:r>
          </w:p>
        </w:tc>
        <w:tc>
          <w:tcPr>
            <w:tcW w:w="1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3E894"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luni</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3F44"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marți</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E1B2D"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miercuri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55069"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joi</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A956C"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vineri</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342CD"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sâmbătă</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681F9"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duminică</w:t>
            </w:r>
          </w:p>
        </w:tc>
      </w:tr>
      <w:tr w:rsidR="00A727B8" w:rsidRPr="00AD525B" w14:paraId="78A45943" w14:textId="77777777" w:rsidTr="00101BA4">
        <w:trPr>
          <w:trHeight w:val="330"/>
          <w:jc w:val="center"/>
        </w:trPr>
        <w:tc>
          <w:tcPr>
            <w:tcW w:w="592" w:type="dxa"/>
            <w:tcBorders>
              <w:top w:val="nil"/>
              <w:left w:val="single" w:sz="8" w:space="0" w:color="auto"/>
              <w:bottom w:val="single" w:sz="8" w:space="0" w:color="auto"/>
              <w:right w:val="single" w:sz="8" w:space="0" w:color="auto"/>
            </w:tcBorders>
            <w:shd w:val="clear" w:color="auto" w:fill="auto"/>
            <w:vAlign w:val="center"/>
            <w:hideMark/>
          </w:tcPr>
          <w:p w14:paraId="0CAAB2C7" w14:textId="77777777" w:rsidR="00A727B8" w:rsidRPr="00AD525B" w:rsidRDefault="00A727B8" w:rsidP="00A727B8">
            <w:pPr>
              <w:keepNext w:val="0"/>
              <w:keepLines w:val="0"/>
              <w:spacing w:after="0"/>
              <w:jc w:val="left"/>
              <w:rPr>
                <w:b/>
                <w:bCs/>
                <w:sz w:val="22"/>
                <w:szCs w:val="22"/>
                <w:lang w:eastAsia="ro-RO"/>
              </w:rPr>
            </w:pPr>
            <w:r w:rsidRPr="00AD525B">
              <w:rPr>
                <w:b/>
                <w:bCs/>
                <w:sz w:val="22"/>
                <w:szCs w:val="22"/>
                <w:lang w:eastAsia="ro-RO"/>
              </w:rPr>
              <w:t> </w:t>
            </w:r>
          </w:p>
        </w:tc>
        <w:tc>
          <w:tcPr>
            <w:tcW w:w="3802" w:type="dxa"/>
            <w:vMerge/>
            <w:tcBorders>
              <w:top w:val="nil"/>
              <w:left w:val="single" w:sz="8" w:space="0" w:color="auto"/>
              <w:bottom w:val="single" w:sz="8" w:space="0" w:color="auto"/>
              <w:right w:val="single" w:sz="8" w:space="0" w:color="auto"/>
            </w:tcBorders>
            <w:vAlign w:val="center"/>
            <w:hideMark/>
          </w:tcPr>
          <w:p w14:paraId="0B993D2F" w14:textId="77777777" w:rsidR="00A727B8" w:rsidRPr="00AD525B" w:rsidRDefault="00A727B8" w:rsidP="00A727B8">
            <w:pPr>
              <w:keepNext w:val="0"/>
              <w:keepLines w:val="0"/>
              <w:spacing w:after="0"/>
              <w:jc w:val="left"/>
              <w:rPr>
                <w:b/>
                <w:bCs/>
                <w:sz w:val="22"/>
                <w:szCs w:val="22"/>
                <w:lang w:eastAsia="ro-RO"/>
              </w:rPr>
            </w:pP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10CCF318"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w:t>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219689FB"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w:t>
            </w:r>
          </w:p>
        </w:tc>
        <w:tc>
          <w:tcPr>
            <w:tcW w:w="1297" w:type="dxa"/>
            <w:tcBorders>
              <w:top w:val="single" w:sz="4" w:space="0" w:color="auto"/>
              <w:left w:val="nil"/>
              <w:bottom w:val="single" w:sz="8" w:space="0" w:color="auto"/>
              <w:right w:val="single" w:sz="8" w:space="0" w:color="auto"/>
            </w:tcBorders>
            <w:shd w:val="clear" w:color="auto" w:fill="auto"/>
            <w:vAlign w:val="center"/>
            <w:hideMark/>
          </w:tcPr>
          <w:p w14:paraId="273826BF"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c>
          <w:tcPr>
            <w:tcW w:w="1113" w:type="dxa"/>
            <w:tcBorders>
              <w:top w:val="single" w:sz="4" w:space="0" w:color="auto"/>
              <w:left w:val="nil"/>
              <w:bottom w:val="single" w:sz="8" w:space="0" w:color="auto"/>
              <w:right w:val="single" w:sz="8" w:space="0" w:color="auto"/>
            </w:tcBorders>
            <w:shd w:val="clear" w:color="auto" w:fill="auto"/>
            <w:vAlign w:val="center"/>
            <w:hideMark/>
          </w:tcPr>
          <w:p w14:paraId="30332895"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c>
          <w:tcPr>
            <w:tcW w:w="1017" w:type="dxa"/>
            <w:tcBorders>
              <w:top w:val="single" w:sz="4" w:space="0" w:color="auto"/>
              <w:left w:val="nil"/>
              <w:bottom w:val="single" w:sz="8" w:space="0" w:color="auto"/>
              <w:right w:val="single" w:sz="8" w:space="0" w:color="auto"/>
            </w:tcBorders>
            <w:shd w:val="clear" w:color="auto" w:fill="auto"/>
            <w:vAlign w:val="center"/>
            <w:hideMark/>
          </w:tcPr>
          <w:p w14:paraId="35A8A2A3"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c>
          <w:tcPr>
            <w:tcW w:w="1251" w:type="dxa"/>
            <w:tcBorders>
              <w:top w:val="single" w:sz="4" w:space="0" w:color="auto"/>
              <w:left w:val="nil"/>
              <w:bottom w:val="single" w:sz="8" w:space="0" w:color="auto"/>
              <w:right w:val="single" w:sz="8" w:space="0" w:color="auto"/>
            </w:tcBorders>
            <w:shd w:val="clear" w:color="auto" w:fill="auto"/>
            <w:vAlign w:val="center"/>
            <w:hideMark/>
          </w:tcPr>
          <w:p w14:paraId="21741E22"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7EB4CCCC"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c>
          <w:tcPr>
            <w:tcW w:w="1017" w:type="dxa"/>
            <w:tcBorders>
              <w:top w:val="single" w:sz="4" w:space="0" w:color="auto"/>
              <w:left w:val="nil"/>
              <w:bottom w:val="single" w:sz="8" w:space="0" w:color="auto"/>
              <w:right w:val="single" w:sz="8" w:space="0" w:color="auto"/>
            </w:tcBorders>
            <w:shd w:val="clear" w:color="auto" w:fill="auto"/>
            <w:vAlign w:val="center"/>
            <w:hideMark/>
          </w:tcPr>
          <w:p w14:paraId="7921B521"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c>
          <w:tcPr>
            <w:tcW w:w="1190" w:type="dxa"/>
            <w:tcBorders>
              <w:top w:val="single" w:sz="4" w:space="0" w:color="auto"/>
              <w:left w:val="nil"/>
              <w:bottom w:val="single" w:sz="8" w:space="0" w:color="auto"/>
              <w:right w:val="single" w:sz="8" w:space="0" w:color="auto"/>
            </w:tcBorders>
            <w:shd w:val="clear" w:color="auto" w:fill="auto"/>
            <w:vAlign w:val="center"/>
            <w:hideMark/>
          </w:tcPr>
          <w:p w14:paraId="1D2E991E"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c>
          <w:tcPr>
            <w:tcW w:w="1270" w:type="dxa"/>
            <w:tcBorders>
              <w:top w:val="single" w:sz="4" w:space="0" w:color="auto"/>
              <w:left w:val="nil"/>
              <w:bottom w:val="single" w:sz="8" w:space="0" w:color="auto"/>
              <w:right w:val="single" w:sz="8" w:space="0" w:color="auto"/>
            </w:tcBorders>
            <w:shd w:val="clear" w:color="auto" w:fill="auto"/>
            <w:vAlign w:val="center"/>
            <w:hideMark/>
          </w:tcPr>
          <w:p w14:paraId="1FB4DD8E"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(mp)</w:t>
            </w:r>
          </w:p>
        </w:tc>
      </w:tr>
      <w:tr w:rsidR="00A727B8" w:rsidRPr="00AD525B" w14:paraId="12AF7B1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40166E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w:t>
            </w:r>
          </w:p>
        </w:tc>
        <w:tc>
          <w:tcPr>
            <w:tcW w:w="3802" w:type="dxa"/>
            <w:tcBorders>
              <w:top w:val="nil"/>
              <w:left w:val="nil"/>
              <w:bottom w:val="single" w:sz="8" w:space="0" w:color="auto"/>
              <w:right w:val="single" w:sz="8" w:space="0" w:color="auto"/>
            </w:tcBorders>
            <w:shd w:val="clear" w:color="000000" w:fill="FFFFFF"/>
            <w:noWrap/>
            <w:vAlign w:val="center"/>
            <w:hideMark/>
          </w:tcPr>
          <w:p w14:paraId="54D4DC91"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1 Dec. 1918</w:t>
            </w:r>
          </w:p>
        </w:tc>
        <w:tc>
          <w:tcPr>
            <w:tcW w:w="1276" w:type="dxa"/>
            <w:tcBorders>
              <w:top w:val="nil"/>
              <w:left w:val="nil"/>
              <w:bottom w:val="single" w:sz="8" w:space="0" w:color="auto"/>
              <w:right w:val="single" w:sz="8" w:space="0" w:color="auto"/>
            </w:tcBorders>
            <w:shd w:val="clear" w:color="auto" w:fill="auto"/>
            <w:vAlign w:val="center"/>
            <w:hideMark/>
          </w:tcPr>
          <w:p w14:paraId="051E992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2020</w:t>
            </w:r>
          </w:p>
        </w:tc>
        <w:tc>
          <w:tcPr>
            <w:tcW w:w="992" w:type="dxa"/>
            <w:tcBorders>
              <w:top w:val="nil"/>
              <w:left w:val="nil"/>
              <w:bottom w:val="single" w:sz="8" w:space="0" w:color="auto"/>
              <w:right w:val="single" w:sz="8" w:space="0" w:color="auto"/>
            </w:tcBorders>
            <w:shd w:val="clear" w:color="auto" w:fill="auto"/>
            <w:vAlign w:val="center"/>
            <w:hideMark/>
          </w:tcPr>
          <w:p w14:paraId="01E6CF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0EA2FE8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10100</w:t>
            </w:r>
          </w:p>
        </w:tc>
        <w:tc>
          <w:tcPr>
            <w:tcW w:w="1113" w:type="dxa"/>
            <w:tcBorders>
              <w:top w:val="nil"/>
              <w:left w:val="nil"/>
              <w:bottom w:val="single" w:sz="8" w:space="0" w:color="auto"/>
              <w:right w:val="single" w:sz="8" w:space="0" w:color="auto"/>
            </w:tcBorders>
            <w:shd w:val="clear" w:color="auto" w:fill="auto"/>
            <w:vAlign w:val="center"/>
            <w:hideMark/>
          </w:tcPr>
          <w:p w14:paraId="1E0BF0E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10100</w:t>
            </w:r>
          </w:p>
        </w:tc>
        <w:tc>
          <w:tcPr>
            <w:tcW w:w="1017" w:type="dxa"/>
            <w:tcBorders>
              <w:top w:val="nil"/>
              <w:left w:val="nil"/>
              <w:bottom w:val="single" w:sz="8" w:space="0" w:color="auto"/>
              <w:right w:val="single" w:sz="8" w:space="0" w:color="auto"/>
            </w:tcBorders>
            <w:shd w:val="clear" w:color="auto" w:fill="auto"/>
            <w:vAlign w:val="center"/>
            <w:hideMark/>
          </w:tcPr>
          <w:p w14:paraId="4B2535D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10100</w:t>
            </w:r>
          </w:p>
        </w:tc>
        <w:tc>
          <w:tcPr>
            <w:tcW w:w="1251" w:type="dxa"/>
            <w:tcBorders>
              <w:top w:val="nil"/>
              <w:left w:val="nil"/>
              <w:bottom w:val="single" w:sz="8" w:space="0" w:color="auto"/>
              <w:right w:val="single" w:sz="8" w:space="0" w:color="auto"/>
            </w:tcBorders>
            <w:shd w:val="clear" w:color="auto" w:fill="auto"/>
            <w:vAlign w:val="center"/>
            <w:hideMark/>
          </w:tcPr>
          <w:p w14:paraId="6D9053B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10100</w:t>
            </w:r>
          </w:p>
        </w:tc>
        <w:tc>
          <w:tcPr>
            <w:tcW w:w="1134" w:type="dxa"/>
            <w:tcBorders>
              <w:top w:val="nil"/>
              <w:left w:val="nil"/>
              <w:bottom w:val="single" w:sz="8" w:space="0" w:color="auto"/>
              <w:right w:val="single" w:sz="8" w:space="0" w:color="auto"/>
            </w:tcBorders>
            <w:shd w:val="clear" w:color="auto" w:fill="auto"/>
            <w:vAlign w:val="center"/>
            <w:hideMark/>
          </w:tcPr>
          <w:p w14:paraId="54E8C46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10100</w:t>
            </w:r>
          </w:p>
        </w:tc>
        <w:tc>
          <w:tcPr>
            <w:tcW w:w="1017" w:type="dxa"/>
            <w:tcBorders>
              <w:top w:val="nil"/>
              <w:left w:val="nil"/>
              <w:bottom w:val="single" w:sz="8" w:space="0" w:color="auto"/>
              <w:right w:val="single" w:sz="8" w:space="0" w:color="auto"/>
            </w:tcBorders>
            <w:shd w:val="clear" w:color="auto" w:fill="auto"/>
            <w:vAlign w:val="center"/>
            <w:hideMark/>
          </w:tcPr>
          <w:p w14:paraId="00C2DE4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10100</w:t>
            </w:r>
          </w:p>
        </w:tc>
        <w:tc>
          <w:tcPr>
            <w:tcW w:w="1190" w:type="dxa"/>
            <w:tcBorders>
              <w:top w:val="nil"/>
              <w:left w:val="nil"/>
              <w:bottom w:val="single" w:sz="8" w:space="0" w:color="auto"/>
              <w:right w:val="single" w:sz="8" w:space="0" w:color="auto"/>
            </w:tcBorders>
            <w:shd w:val="clear" w:color="auto" w:fill="auto"/>
            <w:vAlign w:val="center"/>
            <w:hideMark/>
          </w:tcPr>
          <w:p w14:paraId="4ED5711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10100</w:t>
            </w:r>
          </w:p>
        </w:tc>
        <w:tc>
          <w:tcPr>
            <w:tcW w:w="1270" w:type="dxa"/>
            <w:tcBorders>
              <w:top w:val="nil"/>
              <w:left w:val="nil"/>
              <w:bottom w:val="single" w:sz="8" w:space="0" w:color="auto"/>
              <w:right w:val="single" w:sz="8" w:space="0" w:color="auto"/>
            </w:tcBorders>
            <w:shd w:val="clear" w:color="auto" w:fill="auto"/>
            <w:vAlign w:val="center"/>
            <w:hideMark/>
          </w:tcPr>
          <w:p w14:paraId="6D5FE3B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C8C999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111B6D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w:t>
            </w:r>
          </w:p>
        </w:tc>
        <w:tc>
          <w:tcPr>
            <w:tcW w:w="3802" w:type="dxa"/>
            <w:tcBorders>
              <w:top w:val="nil"/>
              <w:left w:val="nil"/>
              <w:bottom w:val="single" w:sz="8" w:space="0" w:color="auto"/>
              <w:right w:val="single" w:sz="8" w:space="0" w:color="auto"/>
            </w:tcBorders>
            <w:shd w:val="clear" w:color="000000" w:fill="FFFFFF"/>
            <w:noWrap/>
            <w:vAlign w:val="center"/>
            <w:hideMark/>
          </w:tcPr>
          <w:p w14:paraId="4FA0F4C8"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1 Dec. 1918 – axul</w:t>
            </w:r>
          </w:p>
        </w:tc>
        <w:tc>
          <w:tcPr>
            <w:tcW w:w="1276" w:type="dxa"/>
            <w:tcBorders>
              <w:top w:val="nil"/>
              <w:left w:val="nil"/>
              <w:bottom w:val="single" w:sz="8" w:space="0" w:color="auto"/>
              <w:right w:val="single" w:sz="8" w:space="0" w:color="auto"/>
            </w:tcBorders>
            <w:shd w:val="clear" w:color="auto" w:fill="auto"/>
            <w:vAlign w:val="center"/>
            <w:hideMark/>
          </w:tcPr>
          <w:p w14:paraId="6CDB74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760</w:t>
            </w:r>
          </w:p>
        </w:tc>
        <w:tc>
          <w:tcPr>
            <w:tcW w:w="992" w:type="dxa"/>
            <w:tcBorders>
              <w:top w:val="nil"/>
              <w:left w:val="nil"/>
              <w:bottom w:val="single" w:sz="8" w:space="0" w:color="auto"/>
              <w:right w:val="single" w:sz="8" w:space="0" w:color="auto"/>
            </w:tcBorders>
            <w:shd w:val="clear" w:color="auto" w:fill="auto"/>
            <w:vAlign w:val="center"/>
            <w:hideMark/>
          </w:tcPr>
          <w:p w14:paraId="3A243A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w:t>
            </w:r>
          </w:p>
        </w:tc>
        <w:tc>
          <w:tcPr>
            <w:tcW w:w="1297" w:type="dxa"/>
            <w:tcBorders>
              <w:top w:val="nil"/>
              <w:left w:val="nil"/>
              <w:bottom w:val="single" w:sz="8" w:space="0" w:color="auto"/>
              <w:right w:val="single" w:sz="8" w:space="0" w:color="auto"/>
            </w:tcBorders>
            <w:shd w:val="clear" w:color="auto" w:fill="auto"/>
            <w:vAlign w:val="center"/>
            <w:hideMark/>
          </w:tcPr>
          <w:p w14:paraId="1AE113E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113" w:type="dxa"/>
            <w:tcBorders>
              <w:top w:val="nil"/>
              <w:left w:val="nil"/>
              <w:bottom w:val="single" w:sz="8" w:space="0" w:color="auto"/>
              <w:right w:val="single" w:sz="8" w:space="0" w:color="auto"/>
            </w:tcBorders>
            <w:shd w:val="clear" w:color="auto" w:fill="auto"/>
            <w:vAlign w:val="center"/>
            <w:hideMark/>
          </w:tcPr>
          <w:p w14:paraId="47C63FC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017" w:type="dxa"/>
            <w:tcBorders>
              <w:top w:val="nil"/>
              <w:left w:val="nil"/>
              <w:bottom w:val="single" w:sz="8" w:space="0" w:color="auto"/>
              <w:right w:val="single" w:sz="8" w:space="0" w:color="auto"/>
            </w:tcBorders>
            <w:shd w:val="clear" w:color="auto" w:fill="auto"/>
            <w:vAlign w:val="center"/>
            <w:hideMark/>
          </w:tcPr>
          <w:p w14:paraId="1B8925C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251" w:type="dxa"/>
            <w:tcBorders>
              <w:top w:val="nil"/>
              <w:left w:val="nil"/>
              <w:bottom w:val="single" w:sz="8" w:space="0" w:color="auto"/>
              <w:right w:val="single" w:sz="8" w:space="0" w:color="auto"/>
            </w:tcBorders>
            <w:shd w:val="clear" w:color="auto" w:fill="auto"/>
            <w:vAlign w:val="center"/>
            <w:hideMark/>
          </w:tcPr>
          <w:p w14:paraId="777B52D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134" w:type="dxa"/>
            <w:tcBorders>
              <w:top w:val="nil"/>
              <w:left w:val="nil"/>
              <w:bottom w:val="single" w:sz="8" w:space="0" w:color="auto"/>
              <w:right w:val="single" w:sz="8" w:space="0" w:color="auto"/>
            </w:tcBorders>
            <w:shd w:val="clear" w:color="auto" w:fill="auto"/>
            <w:vAlign w:val="center"/>
            <w:hideMark/>
          </w:tcPr>
          <w:p w14:paraId="512676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017" w:type="dxa"/>
            <w:tcBorders>
              <w:top w:val="nil"/>
              <w:left w:val="nil"/>
              <w:bottom w:val="single" w:sz="8" w:space="0" w:color="auto"/>
              <w:right w:val="single" w:sz="8" w:space="0" w:color="auto"/>
            </w:tcBorders>
            <w:shd w:val="clear" w:color="auto" w:fill="auto"/>
            <w:vAlign w:val="center"/>
            <w:hideMark/>
          </w:tcPr>
          <w:p w14:paraId="4B951A4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190" w:type="dxa"/>
            <w:tcBorders>
              <w:top w:val="nil"/>
              <w:left w:val="nil"/>
              <w:bottom w:val="single" w:sz="8" w:space="0" w:color="auto"/>
              <w:right w:val="single" w:sz="8" w:space="0" w:color="auto"/>
            </w:tcBorders>
            <w:shd w:val="clear" w:color="auto" w:fill="auto"/>
            <w:vAlign w:val="center"/>
            <w:hideMark/>
          </w:tcPr>
          <w:p w14:paraId="321CDE8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270" w:type="dxa"/>
            <w:tcBorders>
              <w:top w:val="nil"/>
              <w:left w:val="nil"/>
              <w:bottom w:val="single" w:sz="8" w:space="0" w:color="auto"/>
              <w:right w:val="single" w:sz="8" w:space="0" w:color="auto"/>
            </w:tcBorders>
            <w:shd w:val="clear" w:color="auto" w:fill="auto"/>
            <w:vAlign w:val="center"/>
            <w:hideMark/>
          </w:tcPr>
          <w:p w14:paraId="189162E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88EEFF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8ED86A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w:t>
            </w:r>
          </w:p>
        </w:tc>
        <w:tc>
          <w:tcPr>
            <w:tcW w:w="3802" w:type="dxa"/>
            <w:tcBorders>
              <w:top w:val="nil"/>
              <w:left w:val="nil"/>
              <w:bottom w:val="single" w:sz="8" w:space="0" w:color="auto"/>
              <w:right w:val="single" w:sz="8" w:space="0" w:color="auto"/>
            </w:tcBorders>
            <w:shd w:val="clear" w:color="000000" w:fill="FFFFFF"/>
            <w:noWrap/>
            <w:vAlign w:val="center"/>
            <w:hideMark/>
          </w:tcPr>
          <w:p w14:paraId="2B54A3F8"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Arany János</w:t>
            </w:r>
          </w:p>
        </w:tc>
        <w:tc>
          <w:tcPr>
            <w:tcW w:w="1276" w:type="dxa"/>
            <w:tcBorders>
              <w:top w:val="nil"/>
              <w:left w:val="nil"/>
              <w:bottom w:val="single" w:sz="8" w:space="0" w:color="auto"/>
              <w:right w:val="single" w:sz="8" w:space="0" w:color="auto"/>
            </w:tcBorders>
            <w:shd w:val="clear" w:color="auto" w:fill="auto"/>
            <w:vAlign w:val="center"/>
            <w:hideMark/>
          </w:tcPr>
          <w:p w14:paraId="6923240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w:t>
            </w:r>
          </w:p>
        </w:tc>
        <w:tc>
          <w:tcPr>
            <w:tcW w:w="992" w:type="dxa"/>
            <w:tcBorders>
              <w:top w:val="nil"/>
              <w:left w:val="nil"/>
              <w:bottom w:val="single" w:sz="8" w:space="0" w:color="auto"/>
              <w:right w:val="single" w:sz="8" w:space="0" w:color="auto"/>
            </w:tcBorders>
            <w:shd w:val="clear" w:color="auto" w:fill="auto"/>
            <w:vAlign w:val="center"/>
            <w:hideMark/>
          </w:tcPr>
          <w:p w14:paraId="04291C1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3826B2F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113" w:type="dxa"/>
            <w:tcBorders>
              <w:top w:val="nil"/>
              <w:left w:val="nil"/>
              <w:bottom w:val="single" w:sz="8" w:space="0" w:color="auto"/>
              <w:right w:val="single" w:sz="8" w:space="0" w:color="auto"/>
            </w:tcBorders>
            <w:shd w:val="clear" w:color="auto" w:fill="auto"/>
            <w:vAlign w:val="center"/>
            <w:hideMark/>
          </w:tcPr>
          <w:p w14:paraId="3FAD3C3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8" w:space="0" w:color="auto"/>
              <w:right w:val="single" w:sz="8" w:space="0" w:color="auto"/>
            </w:tcBorders>
            <w:shd w:val="clear" w:color="auto" w:fill="auto"/>
            <w:vAlign w:val="center"/>
            <w:hideMark/>
          </w:tcPr>
          <w:p w14:paraId="73EC25E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251" w:type="dxa"/>
            <w:tcBorders>
              <w:top w:val="nil"/>
              <w:left w:val="nil"/>
              <w:bottom w:val="single" w:sz="8" w:space="0" w:color="auto"/>
              <w:right w:val="single" w:sz="8" w:space="0" w:color="auto"/>
            </w:tcBorders>
            <w:shd w:val="clear" w:color="auto" w:fill="auto"/>
            <w:vAlign w:val="center"/>
            <w:hideMark/>
          </w:tcPr>
          <w:p w14:paraId="45770EE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8" w:space="0" w:color="auto"/>
              <w:right w:val="single" w:sz="8" w:space="0" w:color="auto"/>
            </w:tcBorders>
            <w:shd w:val="clear" w:color="auto" w:fill="auto"/>
            <w:vAlign w:val="center"/>
            <w:hideMark/>
          </w:tcPr>
          <w:p w14:paraId="03834A5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8" w:space="0" w:color="auto"/>
              <w:right w:val="single" w:sz="8" w:space="0" w:color="auto"/>
            </w:tcBorders>
            <w:shd w:val="clear" w:color="auto" w:fill="auto"/>
            <w:vAlign w:val="center"/>
            <w:hideMark/>
          </w:tcPr>
          <w:p w14:paraId="5EC7118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190" w:type="dxa"/>
            <w:tcBorders>
              <w:top w:val="nil"/>
              <w:left w:val="nil"/>
              <w:bottom w:val="single" w:sz="8" w:space="0" w:color="auto"/>
              <w:right w:val="single" w:sz="8" w:space="0" w:color="auto"/>
            </w:tcBorders>
            <w:shd w:val="clear" w:color="auto" w:fill="auto"/>
            <w:vAlign w:val="center"/>
            <w:hideMark/>
          </w:tcPr>
          <w:p w14:paraId="15F8CE9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51A99E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6DB06B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E9971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w:t>
            </w:r>
          </w:p>
        </w:tc>
        <w:tc>
          <w:tcPr>
            <w:tcW w:w="3802" w:type="dxa"/>
            <w:tcBorders>
              <w:top w:val="nil"/>
              <w:left w:val="nil"/>
              <w:bottom w:val="single" w:sz="8" w:space="0" w:color="auto"/>
              <w:right w:val="single" w:sz="8" w:space="0" w:color="auto"/>
            </w:tcBorders>
            <w:shd w:val="clear" w:color="000000" w:fill="FFFFFF"/>
            <w:noWrap/>
            <w:vAlign w:val="center"/>
            <w:hideMark/>
          </w:tcPr>
          <w:p w14:paraId="6FAFF52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Arcuşului</w:t>
            </w:r>
          </w:p>
        </w:tc>
        <w:tc>
          <w:tcPr>
            <w:tcW w:w="1276" w:type="dxa"/>
            <w:tcBorders>
              <w:top w:val="nil"/>
              <w:left w:val="nil"/>
              <w:bottom w:val="single" w:sz="8" w:space="0" w:color="auto"/>
              <w:right w:val="single" w:sz="8" w:space="0" w:color="auto"/>
            </w:tcBorders>
            <w:shd w:val="clear" w:color="000000" w:fill="FFFFFF"/>
            <w:noWrap/>
            <w:vAlign w:val="center"/>
            <w:hideMark/>
          </w:tcPr>
          <w:p w14:paraId="4C5DBD8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625</w:t>
            </w:r>
          </w:p>
        </w:tc>
        <w:tc>
          <w:tcPr>
            <w:tcW w:w="992" w:type="dxa"/>
            <w:tcBorders>
              <w:top w:val="nil"/>
              <w:left w:val="nil"/>
              <w:bottom w:val="single" w:sz="8" w:space="0" w:color="auto"/>
              <w:right w:val="single" w:sz="8" w:space="0" w:color="auto"/>
            </w:tcBorders>
            <w:shd w:val="clear" w:color="000000" w:fill="FFFFFF"/>
            <w:noWrap/>
            <w:vAlign w:val="center"/>
            <w:hideMark/>
          </w:tcPr>
          <w:p w14:paraId="433CB96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0BA0E08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3125</w:t>
            </w:r>
          </w:p>
        </w:tc>
        <w:tc>
          <w:tcPr>
            <w:tcW w:w="1113" w:type="dxa"/>
            <w:tcBorders>
              <w:top w:val="nil"/>
              <w:left w:val="nil"/>
              <w:bottom w:val="single" w:sz="8" w:space="0" w:color="auto"/>
              <w:right w:val="single" w:sz="8" w:space="0" w:color="auto"/>
            </w:tcBorders>
            <w:shd w:val="clear" w:color="000000" w:fill="FFFFFF"/>
            <w:noWrap/>
            <w:vAlign w:val="center"/>
            <w:hideMark/>
          </w:tcPr>
          <w:p w14:paraId="35D2ABE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3125</w:t>
            </w:r>
          </w:p>
        </w:tc>
        <w:tc>
          <w:tcPr>
            <w:tcW w:w="1017" w:type="dxa"/>
            <w:tcBorders>
              <w:top w:val="nil"/>
              <w:left w:val="nil"/>
              <w:bottom w:val="single" w:sz="8" w:space="0" w:color="auto"/>
              <w:right w:val="single" w:sz="8" w:space="0" w:color="auto"/>
            </w:tcBorders>
            <w:shd w:val="clear" w:color="000000" w:fill="FFFFFF"/>
            <w:noWrap/>
            <w:vAlign w:val="center"/>
            <w:hideMark/>
          </w:tcPr>
          <w:p w14:paraId="6E18B4D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3125</w:t>
            </w:r>
          </w:p>
        </w:tc>
        <w:tc>
          <w:tcPr>
            <w:tcW w:w="1251" w:type="dxa"/>
            <w:tcBorders>
              <w:top w:val="nil"/>
              <w:left w:val="nil"/>
              <w:bottom w:val="single" w:sz="8" w:space="0" w:color="auto"/>
              <w:right w:val="single" w:sz="8" w:space="0" w:color="auto"/>
            </w:tcBorders>
            <w:shd w:val="clear" w:color="000000" w:fill="FFFFFF"/>
            <w:noWrap/>
            <w:vAlign w:val="center"/>
            <w:hideMark/>
          </w:tcPr>
          <w:p w14:paraId="44DEC8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3125</w:t>
            </w:r>
          </w:p>
        </w:tc>
        <w:tc>
          <w:tcPr>
            <w:tcW w:w="1134" w:type="dxa"/>
            <w:tcBorders>
              <w:top w:val="nil"/>
              <w:left w:val="nil"/>
              <w:bottom w:val="single" w:sz="8" w:space="0" w:color="auto"/>
              <w:right w:val="single" w:sz="8" w:space="0" w:color="auto"/>
            </w:tcBorders>
            <w:shd w:val="clear" w:color="000000" w:fill="FFFFFF"/>
            <w:noWrap/>
            <w:vAlign w:val="center"/>
            <w:hideMark/>
          </w:tcPr>
          <w:p w14:paraId="31AE08E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3125</w:t>
            </w:r>
          </w:p>
        </w:tc>
        <w:tc>
          <w:tcPr>
            <w:tcW w:w="1017" w:type="dxa"/>
            <w:tcBorders>
              <w:top w:val="nil"/>
              <w:left w:val="nil"/>
              <w:bottom w:val="single" w:sz="8" w:space="0" w:color="auto"/>
              <w:right w:val="single" w:sz="8" w:space="0" w:color="auto"/>
            </w:tcBorders>
            <w:shd w:val="clear" w:color="000000" w:fill="FFFFFF"/>
            <w:noWrap/>
            <w:vAlign w:val="center"/>
            <w:hideMark/>
          </w:tcPr>
          <w:p w14:paraId="7C9909E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3125</w:t>
            </w:r>
          </w:p>
        </w:tc>
        <w:tc>
          <w:tcPr>
            <w:tcW w:w="1190" w:type="dxa"/>
            <w:tcBorders>
              <w:top w:val="nil"/>
              <w:left w:val="nil"/>
              <w:bottom w:val="single" w:sz="8" w:space="0" w:color="auto"/>
              <w:right w:val="single" w:sz="8" w:space="0" w:color="auto"/>
            </w:tcBorders>
            <w:shd w:val="clear" w:color="auto" w:fill="auto"/>
            <w:vAlign w:val="center"/>
            <w:hideMark/>
          </w:tcPr>
          <w:p w14:paraId="161E617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68D53F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10A1B8D"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B9E82F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3802" w:type="dxa"/>
            <w:tcBorders>
              <w:top w:val="nil"/>
              <w:left w:val="nil"/>
              <w:bottom w:val="single" w:sz="8" w:space="0" w:color="auto"/>
              <w:right w:val="single" w:sz="8" w:space="0" w:color="auto"/>
            </w:tcBorders>
            <w:shd w:val="clear" w:color="000000" w:fill="FFFFFF"/>
            <w:noWrap/>
            <w:vAlign w:val="center"/>
            <w:hideMark/>
          </w:tcPr>
          <w:p w14:paraId="3B12EC5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Armata Romana(intre Garii-Constructorilor)</w:t>
            </w:r>
          </w:p>
        </w:tc>
        <w:tc>
          <w:tcPr>
            <w:tcW w:w="1276" w:type="dxa"/>
            <w:tcBorders>
              <w:top w:val="nil"/>
              <w:left w:val="nil"/>
              <w:bottom w:val="single" w:sz="8" w:space="0" w:color="auto"/>
              <w:right w:val="single" w:sz="8" w:space="0" w:color="auto"/>
            </w:tcBorders>
            <w:shd w:val="clear" w:color="000000" w:fill="FFFFFF"/>
            <w:noWrap/>
            <w:vAlign w:val="center"/>
            <w:hideMark/>
          </w:tcPr>
          <w:p w14:paraId="6001787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680</w:t>
            </w:r>
          </w:p>
        </w:tc>
        <w:tc>
          <w:tcPr>
            <w:tcW w:w="992" w:type="dxa"/>
            <w:tcBorders>
              <w:top w:val="nil"/>
              <w:left w:val="nil"/>
              <w:bottom w:val="single" w:sz="8" w:space="0" w:color="auto"/>
              <w:right w:val="single" w:sz="8" w:space="0" w:color="auto"/>
            </w:tcBorders>
            <w:shd w:val="clear" w:color="000000" w:fill="FFFFFF"/>
            <w:noWrap/>
            <w:vAlign w:val="center"/>
            <w:hideMark/>
          </w:tcPr>
          <w:p w14:paraId="3377ED5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1AD8D03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113" w:type="dxa"/>
            <w:tcBorders>
              <w:top w:val="nil"/>
              <w:left w:val="nil"/>
              <w:bottom w:val="single" w:sz="8" w:space="0" w:color="auto"/>
              <w:right w:val="single" w:sz="8" w:space="0" w:color="auto"/>
            </w:tcBorders>
            <w:shd w:val="clear" w:color="000000" w:fill="FFFFFF"/>
            <w:noWrap/>
            <w:vAlign w:val="center"/>
            <w:hideMark/>
          </w:tcPr>
          <w:p w14:paraId="0AB97F6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017" w:type="dxa"/>
            <w:tcBorders>
              <w:top w:val="nil"/>
              <w:left w:val="nil"/>
              <w:bottom w:val="single" w:sz="8" w:space="0" w:color="auto"/>
              <w:right w:val="single" w:sz="8" w:space="0" w:color="auto"/>
            </w:tcBorders>
            <w:shd w:val="clear" w:color="000000" w:fill="FFFFFF"/>
            <w:noWrap/>
            <w:vAlign w:val="center"/>
            <w:hideMark/>
          </w:tcPr>
          <w:p w14:paraId="0958E0E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251" w:type="dxa"/>
            <w:tcBorders>
              <w:top w:val="nil"/>
              <w:left w:val="nil"/>
              <w:bottom w:val="single" w:sz="8" w:space="0" w:color="auto"/>
              <w:right w:val="single" w:sz="8" w:space="0" w:color="auto"/>
            </w:tcBorders>
            <w:shd w:val="clear" w:color="000000" w:fill="FFFFFF"/>
            <w:noWrap/>
            <w:vAlign w:val="center"/>
            <w:hideMark/>
          </w:tcPr>
          <w:p w14:paraId="31B8623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134" w:type="dxa"/>
            <w:tcBorders>
              <w:top w:val="nil"/>
              <w:left w:val="nil"/>
              <w:bottom w:val="single" w:sz="8" w:space="0" w:color="auto"/>
              <w:right w:val="single" w:sz="8" w:space="0" w:color="auto"/>
            </w:tcBorders>
            <w:shd w:val="clear" w:color="000000" w:fill="FFFFFF"/>
            <w:noWrap/>
            <w:vAlign w:val="center"/>
            <w:hideMark/>
          </w:tcPr>
          <w:p w14:paraId="099BEA1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017" w:type="dxa"/>
            <w:tcBorders>
              <w:top w:val="nil"/>
              <w:left w:val="nil"/>
              <w:bottom w:val="single" w:sz="8" w:space="0" w:color="auto"/>
              <w:right w:val="single" w:sz="8" w:space="0" w:color="auto"/>
            </w:tcBorders>
            <w:shd w:val="clear" w:color="000000" w:fill="FFFFFF"/>
            <w:noWrap/>
            <w:vAlign w:val="center"/>
            <w:hideMark/>
          </w:tcPr>
          <w:p w14:paraId="3D6F2FB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190" w:type="dxa"/>
            <w:tcBorders>
              <w:top w:val="nil"/>
              <w:left w:val="nil"/>
              <w:bottom w:val="single" w:sz="8" w:space="0" w:color="auto"/>
              <w:right w:val="single" w:sz="8" w:space="0" w:color="auto"/>
            </w:tcBorders>
            <w:shd w:val="clear" w:color="auto" w:fill="auto"/>
            <w:vAlign w:val="center"/>
            <w:hideMark/>
          </w:tcPr>
          <w:p w14:paraId="6D8774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083882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78E2CA4" w14:textId="77777777" w:rsidTr="00A727B8">
        <w:trPr>
          <w:trHeight w:val="308"/>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BCFC79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w:t>
            </w:r>
          </w:p>
        </w:tc>
        <w:tc>
          <w:tcPr>
            <w:tcW w:w="3802" w:type="dxa"/>
            <w:tcBorders>
              <w:top w:val="nil"/>
              <w:left w:val="nil"/>
              <w:bottom w:val="single" w:sz="8" w:space="0" w:color="auto"/>
              <w:right w:val="single" w:sz="8" w:space="0" w:color="auto"/>
            </w:tcBorders>
            <w:shd w:val="clear" w:color="000000" w:fill="FFFFFF"/>
            <w:noWrap/>
            <w:vAlign w:val="center"/>
            <w:hideMark/>
          </w:tcPr>
          <w:p w14:paraId="3D28C937"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Armata Română (intre  1 dec.-Garii)</w:t>
            </w:r>
          </w:p>
        </w:tc>
        <w:tc>
          <w:tcPr>
            <w:tcW w:w="1276" w:type="dxa"/>
            <w:tcBorders>
              <w:top w:val="nil"/>
              <w:left w:val="nil"/>
              <w:bottom w:val="single" w:sz="8" w:space="0" w:color="auto"/>
              <w:right w:val="single" w:sz="8" w:space="0" w:color="auto"/>
            </w:tcBorders>
            <w:shd w:val="clear" w:color="000000" w:fill="FFFFFF"/>
            <w:noWrap/>
            <w:vAlign w:val="center"/>
            <w:hideMark/>
          </w:tcPr>
          <w:p w14:paraId="60BC294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520</w:t>
            </w:r>
          </w:p>
        </w:tc>
        <w:tc>
          <w:tcPr>
            <w:tcW w:w="992" w:type="dxa"/>
            <w:tcBorders>
              <w:top w:val="nil"/>
              <w:left w:val="nil"/>
              <w:bottom w:val="single" w:sz="8" w:space="0" w:color="auto"/>
              <w:right w:val="single" w:sz="8" w:space="0" w:color="auto"/>
            </w:tcBorders>
            <w:shd w:val="clear" w:color="000000" w:fill="FFFFFF"/>
            <w:noWrap/>
            <w:vAlign w:val="center"/>
            <w:hideMark/>
          </w:tcPr>
          <w:p w14:paraId="2D87A07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4724E19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113" w:type="dxa"/>
            <w:tcBorders>
              <w:top w:val="nil"/>
              <w:left w:val="nil"/>
              <w:bottom w:val="single" w:sz="8" w:space="0" w:color="auto"/>
              <w:right w:val="single" w:sz="8" w:space="0" w:color="auto"/>
            </w:tcBorders>
            <w:shd w:val="clear" w:color="000000" w:fill="FFFFFF"/>
            <w:noWrap/>
            <w:vAlign w:val="center"/>
            <w:hideMark/>
          </w:tcPr>
          <w:p w14:paraId="6CEFDD5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017" w:type="dxa"/>
            <w:tcBorders>
              <w:top w:val="nil"/>
              <w:left w:val="nil"/>
              <w:bottom w:val="single" w:sz="8" w:space="0" w:color="auto"/>
              <w:right w:val="single" w:sz="8" w:space="0" w:color="auto"/>
            </w:tcBorders>
            <w:shd w:val="clear" w:color="000000" w:fill="FFFFFF"/>
            <w:noWrap/>
            <w:vAlign w:val="center"/>
            <w:hideMark/>
          </w:tcPr>
          <w:p w14:paraId="490BFB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251" w:type="dxa"/>
            <w:tcBorders>
              <w:top w:val="nil"/>
              <w:left w:val="nil"/>
              <w:bottom w:val="single" w:sz="8" w:space="0" w:color="auto"/>
              <w:right w:val="single" w:sz="8" w:space="0" w:color="auto"/>
            </w:tcBorders>
            <w:shd w:val="clear" w:color="000000" w:fill="FFFFFF"/>
            <w:noWrap/>
            <w:vAlign w:val="center"/>
            <w:hideMark/>
          </w:tcPr>
          <w:p w14:paraId="6BB83DF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134" w:type="dxa"/>
            <w:tcBorders>
              <w:top w:val="nil"/>
              <w:left w:val="nil"/>
              <w:bottom w:val="single" w:sz="8" w:space="0" w:color="auto"/>
              <w:right w:val="single" w:sz="8" w:space="0" w:color="auto"/>
            </w:tcBorders>
            <w:shd w:val="clear" w:color="000000" w:fill="FFFFFF"/>
            <w:noWrap/>
            <w:vAlign w:val="center"/>
            <w:hideMark/>
          </w:tcPr>
          <w:p w14:paraId="162DF2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017" w:type="dxa"/>
            <w:tcBorders>
              <w:top w:val="nil"/>
              <w:left w:val="nil"/>
              <w:bottom w:val="single" w:sz="8" w:space="0" w:color="auto"/>
              <w:right w:val="single" w:sz="8" w:space="0" w:color="auto"/>
            </w:tcBorders>
            <w:shd w:val="clear" w:color="000000" w:fill="FFFFFF"/>
            <w:noWrap/>
            <w:vAlign w:val="center"/>
            <w:hideMark/>
          </w:tcPr>
          <w:p w14:paraId="7BB3E3C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190" w:type="dxa"/>
            <w:tcBorders>
              <w:top w:val="nil"/>
              <w:left w:val="nil"/>
              <w:bottom w:val="single" w:sz="8" w:space="0" w:color="auto"/>
              <w:right w:val="single" w:sz="8" w:space="0" w:color="auto"/>
            </w:tcBorders>
            <w:shd w:val="clear" w:color="000000" w:fill="FFFFFF"/>
            <w:noWrap/>
            <w:vAlign w:val="center"/>
            <w:hideMark/>
          </w:tcPr>
          <w:p w14:paraId="3F35672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270" w:type="dxa"/>
            <w:tcBorders>
              <w:top w:val="nil"/>
              <w:left w:val="nil"/>
              <w:bottom w:val="single" w:sz="8" w:space="0" w:color="auto"/>
              <w:right w:val="single" w:sz="8" w:space="0" w:color="auto"/>
            </w:tcBorders>
            <w:shd w:val="clear" w:color="auto" w:fill="auto"/>
            <w:vAlign w:val="center"/>
            <w:hideMark/>
          </w:tcPr>
          <w:p w14:paraId="7EC285A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5DC8D92"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453427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w:t>
            </w:r>
          </w:p>
        </w:tc>
        <w:tc>
          <w:tcPr>
            <w:tcW w:w="3802" w:type="dxa"/>
            <w:tcBorders>
              <w:top w:val="nil"/>
              <w:left w:val="nil"/>
              <w:bottom w:val="single" w:sz="8" w:space="0" w:color="auto"/>
              <w:right w:val="single" w:sz="8" w:space="0" w:color="auto"/>
            </w:tcBorders>
            <w:shd w:val="clear" w:color="000000" w:fill="FFFFFF"/>
            <w:noWrap/>
            <w:vAlign w:val="center"/>
            <w:hideMark/>
          </w:tcPr>
          <w:p w14:paraId="392942CB"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Bánki Donáth</w:t>
            </w:r>
          </w:p>
        </w:tc>
        <w:tc>
          <w:tcPr>
            <w:tcW w:w="1276" w:type="dxa"/>
            <w:tcBorders>
              <w:top w:val="nil"/>
              <w:left w:val="nil"/>
              <w:bottom w:val="single" w:sz="8" w:space="0" w:color="auto"/>
              <w:right w:val="single" w:sz="8" w:space="0" w:color="auto"/>
            </w:tcBorders>
            <w:shd w:val="clear" w:color="000000" w:fill="FFFFFF"/>
            <w:noWrap/>
            <w:vAlign w:val="center"/>
            <w:hideMark/>
          </w:tcPr>
          <w:p w14:paraId="7EF439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440</w:t>
            </w:r>
          </w:p>
        </w:tc>
        <w:tc>
          <w:tcPr>
            <w:tcW w:w="992" w:type="dxa"/>
            <w:tcBorders>
              <w:top w:val="nil"/>
              <w:left w:val="nil"/>
              <w:bottom w:val="single" w:sz="8" w:space="0" w:color="auto"/>
              <w:right w:val="single" w:sz="8" w:space="0" w:color="auto"/>
            </w:tcBorders>
            <w:shd w:val="clear" w:color="000000" w:fill="FFFFFF"/>
            <w:noWrap/>
            <w:vAlign w:val="center"/>
            <w:hideMark/>
          </w:tcPr>
          <w:p w14:paraId="7A5DB8F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88EC81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2200</w:t>
            </w:r>
          </w:p>
        </w:tc>
        <w:tc>
          <w:tcPr>
            <w:tcW w:w="1113" w:type="dxa"/>
            <w:tcBorders>
              <w:top w:val="nil"/>
              <w:left w:val="nil"/>
              <w:bottom w:val="single" w:sz="8" w:space="0" w:color="auto"/>
              <w:right w:val="single" w:sz="8" w:space="0" w:color="auto"/>
            </w:tcBorders>
            <w:shd w:val="clear" w:color="000000" w:fill="FFFFFF"/>
            <w:noWrap/>
            <w:vAlign w:val="center"/>
            <w:hideMark/>
          </w:tcPr>
          <w:p w14:paraId="189F99F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2200</w:t>
            </w:r>
          </w:p>
        </w:tc>
        <w:tc>
          <w:tcPr>
            <w:tcW w:w="1017" w:type="dxa"/>
            <w:tcBorders>
              <w:top w:val="nil"/>
              <w:left w:val="nil"/>
              <w:bottom w:val="single" w:sz="8" w:space="0" w:color="auto"/>
              <w:right w:val="single" w:sz="8" w:space="0" w:color="auto"/>
            </w:tcBorders>
            <w:shd w:val="clear" w:color="000000" w:fill="FFFFFF"/>
            <w:noWrap/>
            <w:vAlign w:val="center"/>
            <w:hideMark/>
          </w:tcPr>
          <w:p w14:paraId="3DE155D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2200</w:t>
            </w:r>
          </w:p>
        </w:tc>
        <w:tc>
          <w:tcPr>
            <w:tcW w:w="1251" w:type="dxa"/>
            <w:tcBorders>
              <w:top w:val="nil"/>
              <w:left w:val="nil"/>
              <w:bottom w:val="single" w:sz="8" w:space="0" w:color="auto"/>
              <w:right w:val="single" w:sz="8" w:space="0" w:color="auto"/>
            </w:tcBorders>
            <w:shd w:val="clear" w:color="000000" w:fill="FFFFFF"/>
            <w:noWrap/>
            <w:vAlign w:val="center"/>
            <w:hideMark/>
          </w:tcPr>
          <w:p w14:paraId="08A7082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2200</w:t>
            </w:r>
          </w:p>
        </w:tc>
        <w:tc>
          <w:tcPr>
            <w:tcW w:w="1134" w:type="dxa"/>
            <w:tcBorders>
              <w:top w:val="nil"/>
              <w:left w:val="nil"/>
              <w:bottom w:val="single" w:sz="8" w:space="0" w:color="auto"/>
              <w:right w:val="single" w:sz="8" w:space="0" w:color="auto"/>
            </w:tcBorders>
            <w:shd w:val="clear" w:color="000000" w:fill="FFFFFF"/>
            <w:noWrap/>
            <w:vAlign w:val="center"/>
            <w:hideMark/>
          </w:tcPr>
          <w:p w14:paraId="0AF07AF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2200</w:t>
            </w:r>
          </w:p>
        </w:tc>
        <w:tc>
          <w:tcPr>
            <w:tcW w:w="1017" w:type="dxa"/>
            <w:tcBorders>
              <w:top w:val="nil"/>
              <w:left w:val="nil"/>
              <w:bottom w:val="single" w:sz="8" w:space="0" w:color="auto"/>
              <w:right w:val="single" w:sz="8" w:space="0" w:color="auto"/>
            </w:tcBorders>
            <w:shd w:val="clear" w:color="000000" w:fill="FFFFFF"/>
            <w:noWrap/>
            <w:vAlign w:val="center"/>
            <w:hideMark/>
          </w:tcPr>
          <w:p w14:paraId="46AB05F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2200</w:t>
            </w:r>
          </w:p>
        </w:tc>
        <w:tc>
          <w:tcPr>
            <w:tcW w:w="1190" w:type="dxa"/>
            <w:tcBorders>
              <w:top w:val="nil"/>
              <w:left w:val="nil"/>
              <w:bottom w:val="single" w:sz="8" w:space="0" w:color="auto"/>
              <w:right w:val="single" w:sz="8" w:space="0" w:color="auto"/>
            </w:tcBorders>
            <w:shd w:val="clear" w:color="000000" w:fill="FFFFFF"/>
            <w:noWrap/>
            <w:vAlign w:val="center"/>
            <w:hideMark/>
          </w:tcPr>
          <w:p w14:paraId="2A0FB3B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2200</w:t>
            </w:r>
          </w:p>
        </w:tc>
        <w:tc>
          <w:tcPr>
            <w:tcW w:w="1270" w:type="dxa"/>
            <w:tcBorders>
              <w:top w:val="nil"/>
              <w:left w:val="nil"/>
              <w:bottom w:val="single" w:sz="8" w:space="0" w:color="auto"/>
              <w:right w:val="single" w:sz="8" w:space="0" w:color="auto"/>
            </w:tcBorders>
            <w:shd w:val="clear" w:color="auto" w:fill="auto"/>
            <w:vAlign w:val="center"/>
            <w:hideMark/>
          </w:tcPr>
          <w:p w14:paraId="376E19B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426F2CD"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92FCD9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w:t>
            </w:r>
          </w:p>
        </w:tc>
        <w:tc>
          <w:tcPr>
            <w:tcW w:w="3802" w:type="dxa"/>
            <w:tcBorders>
              <w:top w:val="nil"/>
              <w:left w:val="nil"/>
              <w:bottom w:val="single" w:sz="8" w:space="0" w:color="auto"/>
              <w:right w:val="single" w:sz="8" w:space="0" w:color="auto"/>
            </w:tcBorders>
            <w:shd w:val="clear" w:color="CCCCFF" w:fill="FFFFFF"/>
            <w:noWrap/>
            <w:vAlign w:val="center"/>
            <w:hideMark/>
          </w:tcPr>
          <w:p w14:paraId="49EEF27F"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Bartók Béla-partea carosabilă</w:t>
            </w:r>
          </w:p>
        </w:tc>
        <w:tc>
          <w:tcPr>
            <w:tcW w:w="1276" w:type="dxa"/>
            <w:tcBorders>
              <w:top w:val="nil"/>
              <w:left w:val="nil"/>
              <w:bottom w:val="single" w:sz="8" w:space="0" w:color="auto"/>
              <w:right w:val="single" w:sz="8" w:space="0" w:color="auto"/>
            </w:tcBorders>
            <w:shd w:val="clear" w:color="CCCCFF" w:fill="FFFFFF"/>
            <w:noWrap/>
            <w:vAlign w:val="center"/>
            <w:hideMark/>
          </w:tcPr>
          <w:p w14:paraId="6ED9C76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w:t>
            </w:r>
          </w:p>
        </w:tc>
        <w:tc>
          <w:tcPr>
            <w:tcW w:w="992" w:type="dxa"/>
            <w:tcBorders>
              <w:top w:val="nil"/>
              <w:left w:val="nil"/>
              <w:bottom w:val="single" w:sz="8" w:space="0" w:color="auto"/>
              <w:right w:val="single" w:sz="8" w:space="0" w:color="auto"/>
            </w:tcBorders>
            <w:shd w:val="clear" w:color="CCCCFF" w:fill="FFFFFF"/>
            <w:noWrap/>
            <w:vAlign w:val="center"/>
            <w:hideMark/>
          </w:tcPr>
          <w:p w14:paraId="33C3AF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752C0AE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113" w:type="dxa"/>
            <w:tcBorders>
              <w:top w:val="nil"/>
              <w:left w:val="nil"/>
              <w:bottom w:val="single" w:sz="8" w:space="0" w:color="auto"/>
              <w:right w:val="single" w:sz="8" w:space="0" w:color="auto"/>
            </w:tcBorders>
            <w:shd w:val="clear" w:color="CCCCFF" w:fill="FFFFFF"/>
            <w:noWrap/>
            <w:vAlign w:val="center"/>
            <w:hideMark/>
          </w:tcPr>
          <w:p w14:paraId="35AB4AF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8" w:space="0" w:color="auto"/>
              <w:right w:val="single" w:sz="8" w:space="0" w:color="auto"/>
            </w:tcBorders>
            <w:shd w:val="clear" w:color="CCCCFF" w:fill="FFFFFF"/>
            <w:noWrap/>
            <w:vAlign w:val="center"/>
            <w:hideMark/>
          </w:tcPr>
          <w:p w14:paraId="0768842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251" w:type="dxa"/>
            <w:tcBorders>
              <w:top w:val="nil"/>
              <w:left w:val="nil"/>
              <w:bottom w:val="single" w:sz="8" w:space="0" w:color="auto"/>
              <w:right w:val="single" w:sz="8" w:space="0" w:color="auto"/>
            </w:tcBorders>
            <w:shd w:val="clear" w:color="CCCCFF" w:fill="FFFFFF"/>
            <w:noWrap/>
            <w:vAlign w:val="center"/>
            <w:hideMark/>
          </w:tcPr>
          <w:p w14:paraId="4FA3C25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8" w:space="0" w:color="auto"/>
              <w:right w:val="single" w:sz="8" w:space="0" w:color="auto"/>
            </w:tcBorders>
            <w:shd w:val="clear" w:color="CCCCFF" w:fill="FFFFFF"/>
            <w:noWrap/>
            <w:vAlign w:val="center"/>
            <w:hideMark/>
          </w:tcPr>
          <w:p w14:paraId="5864219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8" w:space="0" w:color="auto"/>
              <w:right w:val="single" w:sz="8" w:space="0" w:color="auto"/>
            </w:tcBorders>
            <w:shd w:val="clear" w:color="CCCCFF" w:fill="FFFFFF"/>
            <w:noWrap/>
            <w:vAlign w:val="center"/>
            <w:hideMark/>
          </w:tcPr>
          <w:p w14:paraId="146A1D8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190" w:type="dxa"/>
            <w:tcBorders>
              <w:top w:val="nil"/>
              <w:left w:val="nil"/>
              <w:bottom w:val="single" w:sz="8" w:space="0" w:color="auto"/>
              <w:right w:val="single" w:sz="8" w:space="0" w:color="auto"/>
            </w:tcBorders>
            <w:shd w:val="clear" w:color="auto" w:fill="auto"/>
            <w:vAlign w:val="center"/>
            <w:hideMark/>
          </w:tcPr>
          <w:p w14:paraId="45FAFB2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488151A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F780B4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53D689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w:t>
            </w:r>
          </w:p>
        </w:tc>
        <w:tc>
          <w:tcPr>
            <w:tcW w:w="3802" w:type="dxa"/>
            <w:tcBorders>
              <w:top w:val="nil"/>
              <w:left w:val="nil"/>
              <w:bottom w:val="single" w:sz="8" w:space="0" w:color="auto"/>
              <w:right w:val="single" w:sz="8" w:space="0" w:color="auto"/>
            </w:tcBorders>
            <w:shd w:val="clear" w:color="CCCCFF" w:fill="FFFFFF"/>
            <w:noWrap/>
            <w:vAlign w:val="center"/>
            <w:hideMark/>
          </w:tcPr>
          <w:p w14:paraId="1FE2DCC0"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Beke György- partea carosabilă</w:t>
            </w:r>
          </w:p>
        </w:tc>
        <w:tc>
          <w:tcPr>
            <w:tcW w:w="1276" w:type="dxa"/>
            <w:tcBorders>
              <w:top w:val="nil"/>
              <w:left w:val="nil"/>
              <w:bottom w:val="single" w:sz="8" w:space="0" w:color="auto"/>
              <w:right w:val="single" w:sz="8" w:space="0" w:color="auto"/>
            </w:tcBorders>
            <w:shd w:val="clear" w:color="CCCCFF" w:fill="FFFFFF"/>
            <w:noWrap/>
            <w:vAlign w:val="center"/>
            <w:hideMark/>
          </w:tcPr>
          <w:p w14:paraId="5D3B6E7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240</w:t>
            </w:r>
          </w:p>
        </w:tc>
        <w:tc>
          <w:tcPr>
            <w:tcW w:w="992" w:type="dxa"/>
            <w:tcBorders>
              <w:top w:val="nil"/>
              <w:left w:val="nil"/>
              <w:bottom w:val="single" w:sz="8" w:space="0" w:color="auto"/>
              <w:right w:val="single" w:sz="8" w:space="0" w:color="auto"/>
            </w:tcBorders>
            <w:shd w:val="clear" w:color="CCCCFF" w:fill="FFFFFF"/>
            <w:noWrap/>
            <w:vAlign w:val="center"/>
            <w:hideMark/>
          </w:tcPr>
          <w:p w14:paraId="4C08C3D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074DB9F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113" w:type="dxa"/>
            <w:tcBorders>
              <w:top w:val="nil"/>
              <w:left w:val="nil"/>
              <w:bottom w:val="single" w:sz="8" w:space="0" w:color="auto"/>
              <w:right w:val="single" w:sz="8" w:space="0" w:color="auto"/>
            </w:tcBorders>
            <w:shd w:val="clear" w:color="CCCCFF" w:fill="FFFFFF"/>
            <w:noWrap/>
            <w:vAlign w:val="center"/>
            <w:hideMark/>
          </w:tcPr>
          <w:p w14:paraId="4BE40EA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8" w:space="0" w:color="auto"/>
              <w:right w:val="single" w:sz="8" w:space="0" w:color="auto"/>
            </w:tcBorders>
            <w:shd w:val="clear" w:color="CCCCFF" w:fill="FFFFFF"/>
            <w:noWrap/>
            <w:vAlign w:val="center"/>
            <w:hideMark/>
          </w:tcPr>
          <w:p w14:paraId="0713C37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251" w:type="dxa"/>
            <w:tcBorders>
              <w:top w:val="nil"/>
              <w:left w:val="nil"/>
              <w:bottom w:val="single" w:sz="8" w:space="0" w:color="auto"/>
              <w:right w:val="single" w:sz="8" w:space="0" w:color="auto"/>
            </w:tcBorders>
            <w:shd w:val="clear" w:color="CCCCFF" w:fill="FFFFFF"/>
            <w:noWrap/>
            <w:vAlign w:val="center"/>
            <w:hideMark/>
          </w:tcPr>
          <w:p w14:paraId="1C3D693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8" w:space="0" w:color="auto"/>
              <w:right w:val="single" w:sz="8" w:space="0" w:color="auto"/>
            </w:tcBorders>
            <w:shd w:val="clear" w:color="CCCCFF" w:fill="FFFFFF"/>
            <w:noWrap/>
            <w:vAlign w:val="center"/>
            <w:hideMark/>
          </w:tcPr>
          <w:p w14:paraId="7AF95DE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8" w:space="0" w:color="auto"/>
              <w:right w:val="single" w:sz="8" w:space="0" w:color="auto"/>
            </w:tcBorders>
            <w:shd w:val="clear" w:color="CCCCFF" w:fill="FFFFFF"/>
            <w:noWrap/>
            <w:vAlign w:val="center"/>
            <w:hideMark/>
          </w:tcPr>
          <w:p w14:paraId="4B9476B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190" w:type="dxa"/>
            <w:tcBorders>
              <w:top w:val="nil"/>
              <w:left w:val="nil"/>
              <w:bottom w:val="single" w:sz="8" w:space="0" w:color="auto"/>
              <w:right w:val="single" w:sz="8" w:space="0" w:color="auto"/>
            </w:tcBorders>
            <w:shd w:val="clear" w:color="auto" w:fill="auto"/>
            <w:vAlign w:val="center"/>
            <w:hideMark/>
          </w:tcPr>
          <w:p w14:paraId="199AC71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1D5505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52AFD2A"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B5544F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w:t>
            </w:r>
          </w:p>
        </w:tc>
        <w:tc>
          <w:tcPr>
            <w:tcW w:w="3802" w:type="dxa"/>
            <w:tcBorders>
              <w:top w:val="nil"/>
              <w:left w:val="nil"/>
              <w:bottom w:val="single" w:sz="8" w:space="0" w:color="auto"/>
              <w:right w:val="single" w:sz="8" w:space="0" w:color="auto"/>
            </w:tcBorders>
            <w:shd w:val="clear" w:color="000000" w:fill="FFFFFF"/>
            <w:noWrap/>
            <w:vAlign w:val="center"/>
            <w:hideMark/>
          </w:tcPr>
          <w:p w14:paraId="2143649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Berzei</w:t>
            </w:r>
          </w:p>
        </w:tc>
        <w:tc>
          <w:tcPr>
            <w:tcW w:w="1276" w:type="dxa"/>
            <w:tcBorders>
              <w:top w:val="nil"/>
              <w:left w:val="nil"/>
              <w:bottom w:val="single" w:sz="8" w:space="0" w:color="auto"/>
              <w:right w:val="single" w:sz="8" w:space="0" w:color="auto"/>
            </w:tcBorders>
            <w:shd w:val="clear" w:color="000000" w:fill="FFFFFF"/>
            <w:noWrap/>
            <w:vAlign w:val="center"/>
            <w:hideMark/>
          </w:tcPr>
          <w:p w14:paraId="3177AD4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w:t>
            </w:r>
          </w:p>
        </w:tc>
        <w:tc>
          <w:tcPr>
            <w:tcW w:w="992" w:type="dxa"/>
            <w:tcBorders>
              <w:top w:val="nil"/>
              <w:left w:val="nil"/>
              <w:bottom w:val="single" w:sz="8" w:space="0" w:color="auto"/>
              <w:right w:val="single" w:sz="8" w:space="0" w:color="auto"/>
            </w:tcBorders>
            <w:shd w:val="clear" w:color="000000" w:fill="FFFFFF"/>
            <w:noWrap/>
            <w:vAlign w:val="center"/>
            <w:hideMark/>
          </w:tcPr>
          <w:p w14:paraId="5740741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5EB329C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13" w:type="dxa"/>
            <w:tcBorders>
              <w:top w:val="nil"/>
              <w:left w:val="nil"/>
              <w:bottom w:val="single" w:sz="8" w:space="0" w:color="auto"/>
              <w:right w:val="single" w:sz="8" w:space="0" w:color="auto"/>
            </w:tcBorders>
            <w:shd w:val="clear" w:color="000000" w:fill="FFFFFF"/>
            <w:noWrap/>
            <w:vAlign w:val="center"/>
            <w:hideMark/>
          </w:tcPr>
          <w:p w14:paraId="1A571F8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8" w:space="0" w:color="auto"/>
              <w:right w:val="single" w:sz="8" w:space="0" w:color="auto"/>
            </w:tcBorders>
            <w:shd w:val="clear" w:color="000000" w:fill="FFFFFF"/>
            <w:noWrap/>
            <w:vAlign w:val="center"/>
            <w:hideMark/>
          </w:tcPr>
          <w:p w14:paraId="1B60214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251" w:type="dxa"/>
            <w:tcBorders>
              <w:top w:val="nil"/>
              <w:left w:val="nil"/>
              <w:bottom w:val="single" w:sz="8" w:space="0" w:color="auto"/>
              <w:right w:val="single" w:sz="8" w:space="0" w:color="auto"/>
            </w:tcBorders>
            <w:shd w:val="clear" w:color="000000" w:fill="FFFFFF"/>
            <w:noWrap/>
            <w:vAlign w:val="center"/>
            <w:hideMark/>
          </w:tcPr>
          <w:p w14:paraId="51EA82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8" w:space="0" w:color="auto"/>
              <w:right w:val="single" w:sz="8" w:space="0" w:color="auto"/>
            </w:tcBorders>
            <w:shd w:val="clear" w:color="000000" w:fill="FFFFFF"/>
            <w:noWrap/>
            <w:vAlign w:val="center"/>
            <w:hideMark/>
          </w:tcPr>
          <w:p w14:paraId="2CA9E28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8" w:space="0" w:color="auto"/>
              <w:right w:val="single" w:sz="8" w:space="0" w:color="auto"/>
            </w:tcBorders>
            <w:shd w:val="clear" w:color="000000" w:fill="FFFFFF"/>
            <w:noWrap/>
            <w:vAlign w:val="center"/>
            <w:hideMark/>
          </w:tcPr>
          <w:p w14:paraId="0C63EA8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90" w:type="dxa"/>
            <w:tcBorders>
              <w:top w:val="nil"/>
              <w:left w:val="nil"/>
              <w:bottom w:val="single" w:sz="8" w:space="0" w:color="auto"/>
              <w:right w:val="single" w:sz="8" w:space="0" w:color="auto"/>
            </w:tcBorders>
            <w:shd w:val="clear" w:color="000000" w:fill="FFFFFF"/>
            <w:noWrap/>
            <w:vAlign w:val="center"/>
            <w:hideMark/>
          </w:tcPr>
          <w:p w14:paraId="7029DBB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270" w:type="dxa"/>
            <w:tcBorders>
              <w:top w:val="nil"/>
              <w:left w:val="nil"/>
              <w:bottom w:val="single" w:sz="8" w:space="0" w:color="auto"/>
              <w:right w:val="single" w:sz="8" w:space="0" w:color="auto"/>
            </w:tcBorders>
            <w:shd w:val="clear" w:color="auto" w:fill="auto"/>
            <w:vAlign w:val="center"/>
            <w:hideMark/>
          </w:tcPr>
          <w:p w14:paraId="10DEFA0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89DE77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D3F228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w:t>
            </w:r>
          </w:p>
        </w:tc>
        <w:tc>
          <w:tcPr>
            <w:tcW w:w="3802" w:type="dxa"/>
            <w:tcBorders>
              <w:top w:val="nil"/>
              <w:left w:val="nil"/>
              <w:bottom w:val="single" w:sz="8" w:space="0" w:color="auto"/>
              <w:right w:val="single" w:sz="8" w:space="0" w:color="auto"/>
            </w:tcBorders>
            <w:shd w:val="clear" w:color="FFCC00" w:fill="FFFFFF"/>
            <w:noWrap/>
            <w:vAlign w:val="center"/>
            <w:hideMark/>
          </w:tcPr>
          <w:p w14:paraId="2A1D6373"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Bisericii</w:t>
            </w:r>
          </w:p>
        </w:tc>
        <w:tc>
          <w:tcPr>
            <w:tcW w:w="1276" w:type="dxa"/>
            <w:tcBorders>
              <w:top w:val="nil"/>
              <w:left w:val="nil"/>
              <w:bottom w:val="single" w:sz="8" w:space="0" w:color="auto"/>
              <w:right w:val="single" w:sz="8" w:space="0" w:color="auto"/>
            </w:tcBorders>
            <w:shd w:val="clear" w:color="FFCC00" w:fill="FFFFFF"/>
            <w:noWrap/>
            <w:vAlign w:val="center"/>
            <w:hideMark/>
          </w:tcPr>
          <w:p w14:paraId="447CFFB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w:t>
            </w:r>
          </w:p>
        </w:tc>
        <w:tc>
          <w:tcPr>
            <w:tcW w:w="992" w:type="dxa"/>
            <w:tcBorders>
              <w:top w:val="nil"/>
              <w:left w:val="nil"/>
              <w:bottom w:val="single" w:sz="8" w:space="0" w:color="auto"/>
              <w:right w:val="single" w:sz="8" w:space="0" w:color="auto"/>
            </w:tcBorders>
            <w:shd w:val="clear" w:color="FFCC00" w:fill="FFFFFF"/>
            <w:noWrap/>
            <w:vAlign w:val="center"/>
            <w:hideMark/>
          </w:tcPr>
          <w:p w14:paraId="0A6B715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CC00" w:fill="FFFFFF"/>
            <w:noWrap/>
            <w:vAlign w:val="center"/>
            <w:hideMark/>
          </w:tcPr>
          <w:p w14:paraId="56E6F5B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113" w:type="dxa"/>
            <w:tcBorders>
              <w:top w:val="nil"/>
              <w:left w:val="nil"/>
              <w:bottom w:val="single" w:sz="8" w:space="0" w:color="auto"/>
              <w:right w:val="single" w:sz="8" w:space="0" w:color="auto"/>
            </w:tcBorders>
            <w:shd w:val="clear" w:color="FFCC00" w:fill="FFFFFF"/>
            <w:noWrap/>
            <w:vAlign w:val="center"/>
            <w:hideMark/>
          </w:tcPr>
          <w:p w14:paraId="756E07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017" w:type="dxa"/>
            <w:tcBorders>
              <w:top w:val="nil"/>
              <w:left w:val="nil"/>
              <w:bottom w:val="single" w:sz="8" w:space="0" w:color="auto"/>
              <w:right w:val="single" w:sz="8" w:space="0" w:color="auto"/>
            </w:tcBorders>
            <w:shd w:val="clear" w:color="FFCC00" w:fill="FFFFFF"/>
            <w:noWrap/>
            <w:vAlign w:val="center"/>
            <w:hideMark/>
          </w:tcPr>
          <w:p w14:paraId="192E7A3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251" w:type="dxa"/>
            <w:tcBorders>
              <w:top w:val="nil"/>
              <w:left w:val="nil"/>
              <w:bottom w:val="single" w:sz="8" w:space="0" w:color="auto"/>
              <w:right w:val="single" w:sz="8" w:space="0" w:color="auto"/>
            </w:tcBorders>
            <w:shd w:val="clear" w:color="FFCC00" w:fill="FFFFFF"/>
            <w:noWrap/>
            <w:vAlign w:val="center"/>
            <w:hideMark/>
          </w:tcPr>
          <w:p w14:paraId="2713B77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134" w:type="dxa"/>
            <w:tcBorders>
              <w:top w:val="nil"/>
              <w:left w:val="nil"/>
              <w:bottom w:val="single" w:sz="8" w:space="0" w:color="auto"/>
              <w:right w:val="single" w:sz="8" w:space="0" w:color="auto"/>
            </w:tcBorders>
            <w:shd w:val="clear" w:color="FFCC00" w:fill="FFFFFF"/>
            <w:noWrap/>
            <w:vAlign w:val="center"/>
            <w:hideMark/>
          </w:tcPr>
          <w:p w14:paraId="3A7168F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017" w:type="dxa"/>
            <w:tcBorders>
              <w:top w:val="nil"/>
              <w:left w:val="nil"/>
              <w:bottom w:val="single" w:sz="8" w:space="0" w:color="auto"/>
              <w:right w:val="single" w:sz="8" w:space="0" w:color="auto"/>
            </w:tcBorders>
            <w:shd w:val="clear" w:color="FFCC00" w:fill="FFFFFF"/>
            <w:noWrap/>
            <w:vAlign w:val="center"/>
            <w:hideMark/>
          </w:tcPr>
          <w:p w14:paraId="2BD5337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190" w:type="dxa"/>
            <w:tcBorders>
              <w:top w:val="nil"/>
              <w:left w:val="nil"/>
              <w:bottom w:val="single" w:sz="8" w:space="0" w:color="auto"/>
              <w:right w:val="single" w:sz="8" w:space="0" w:color="auto"/>
            </w:tcBorders>
            <w:shd w:val="clear" w:color="FFCC00" w:fill="FFFFFF"/>
            <w:noWrap/>
            <w:vAlign w:val="center"/>
            <w:hideMark/>
          </w:tcPr>
          <w:p w14:paraId="2D24EEC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270" w:type="dxa"/>
            <w:tcBorders>
              <w:top w:val="nil"/>
              <w:left w:val="nil"/>
              <w:bottom w:val="single" w:sz="8" w:space="0" w:color="auto"/>
              <w:right w:val="single" w:sz="8" w:space="0" w:color="auto"/>
            </w:tcBorders>
            <w:shd w:val="clear" w:color="auto" w:fill="auto"/>
            <w:vAlign w:val="center"/>
            <w:hideMark/>
          </w:tcPr>
          <w:p w14:paraId="7CE8C36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2663440"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CC69DE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w:t>
            </w:r>
          </w:p>
        </w:tc>
        <w:tc>
          <w:tcPr>
            <w:tcW w:w="3802" w:type="dxa"/>
            <w:tcBorders>
              <w:top w:val="nil"/>
              <w:left w:val="nil"/>
              <w:bottom w:val="single" w:sz="8" w:space="0" w:color="auto"/>
              <w:right w:val="single" w:sz="8" w:space="0" w:color="auto"/>
            </w:tcBorders>
            <w:shd w:val="clear" w:color="000000" w:fill="FFFFFF"/>
            <w:noWrap/>
            <w:vAlign w:val="center"/>
            <w:hideMark/>
          </w:tcPr>
          <w:p w14:paraId="5AA535B5"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Bolyai János</w:t>
            </w:r>
          </w:p>
        </w:tc>
        <w:tc>
          <w:tcPr>
            <w:tcW w:w="1276" w:type="dxa"/>
            <w:tcBorders>
              <w:top w:val="nil"/>
              <w:left w:val="nil"/>
              <w:bottom w:val="single" w:sz="8" w:space="0" w:color="auto"/>
              <w:right w:val="single" w:sz="8" w:space="0" w:color="auto"/>
            </w:tcBorders>
            <w:shd w:val="clear" w:color="000000" w:fill="FFFFFF"/>
            <w:noWrap/>
            <w:vAlign w:val="center"/>
            <w:hideMark/>
          </w:tcPr>
          <w:p w14:paraId="0F0A4B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w:t>
            </w:r>
          </w:p>
        </w:tc>
        <w:tc>
          <w:tcPr>
            <w:tcW w:w="992" w:type="dxa"/>
            <w:tcBorders>
              <w:top w:val="nil"/>
              <w:left w:val="nil"/>
              <w:bottom w:val="single" w:sz="8" w:space="0" w:color="auto"/>
              <w:right w:val="single" w:sz="8" w:space="0" w:color="auto"/>
            </w:tcBorders>
            <w:shd w:val="clear" w:color="000000" w:fill="FFFFFF"/>
            <w:noWrap/>
            <w:vAlign w:val="center"/>
            <w:hideMark/>
          </w:tcPr>
          <w:p w14:paraId="190BCD2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4C9E9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113" w:type="dxa"/>
            <w:tcBorders>
              <w:top w:val="nil"/>
              <w:left w:val="nil"/>
              <w:bottom w:val="single" w:sz="8" w:space="0" w:color="auto"/>
              <w:right w:val="single" w:sz="8" w:space="0" w:color="auto"/>
            </w:tcBorders>
            <w:shd w:val="clear" w:color="000000" w:fill="FFFFFF"/>
            <w:noWrap/>
            <w:vAlign w:val="center"/>
            <w:hideMark/>
          </w:tcPr>
          <w:p w14:paraId="00FF2F3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8" w:space="0" w:color="auto"/>
              <w:right w:val="single" w:sz="8" w:space="0" w:color="auto"/>
            </w:tcBorders>
            <w:shd w:val="clear" w:color="000000" w:fill="FFFFFF"/>
            <w:noWrap/>
            <w:vAlign w:val="center"/>
            <w:hideMark/>
          </w:tcPr>
          <w:p w14:paraId="58C2CB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251" w:type="dxa"/>
            <w:tcBorders>
              <w:top w:val="nil"/>
              <w:left w:val="nil"/>
              <w:bottom w:val="single" w:sz="8" w:space="0" w:color="auto"/>
              <w:right w:val="single" w:sz="8" w:space="0" w:color="auto"/>
            </w:tcBorders>
            <w:shd w:val="clear" w:color="000000" w:fill="FFFFFF"/>
            <w:noWrap/>
            <w:vAlign w:val="center"/>
            <w:hideMark/>
          </w:tcPr>
          <w:p w14:paraId="4411AFF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8" w:space="0" w:color="auto"/>
              <w:right w:val="single" w:sz="8" w:space="0" w:color="auto"/>
            </w:tcBorders>
            <w:shd w:val="clear" w:color="000000" w:fill="FFFFFF"/>
            <w:noWrap/>
            <w:vAlign w:val="center"/>
            <w:hideMark/>
          </w:tcPr>
          <w:p w14:paraId="7597C3D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8" w:space="0" w:color="auto"/>
              <w:right w:val="single" w:sz="8" w:space="0" w:color="auto"/>
            </w:tcBorders>
            <w:shd w:val="clear" w:color="000000" w:fill="FFFFFF"/>
            <w:noWrap/>
            <w:vAlign w:val="center"/>
            <w:hideMark/>
          </w:tcPr>
          <w:p w14:paraId="5A41ACC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190" w:type="dxa"/>
            <w:tcBorders>
              <w:top w:val="nil"/>
              <w:left w:val="nil"/>
              <w:bottom w:val="single" w:sz="8" w:space="0" w:color="auto"/>
              <w:right w:val="single" w:sz="8" w:space="0" w:color="auto"/>
            </w:tcBorders>
            <w:shd w:val="clear" w:color="auto" w:fill="auto"/>
            <w:vAlign w:val="center"/>
            <w:hideMark/>
          </w:tcPr>
          <w:p w14:paraId="248F4B9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8543AF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EBE041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5EF49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w:t>
            </w:r>
          </w:p>
        </w:tc>
        <w:tc>
          <w:tcPr>
            <w:tcW w:w="3802" w:type="dxa"/>
            <w:tcBorders>
              <w:top w:val="nil"/>
              <w:left w:val="nil"/>
              <w:bottom w:val="single" w:sz="8" w:space="0" w:color="auto"/>
              <w:right w:val="single" w:sz="8" w:space="0" w:color="auto"/>
            </w:tcBorders>
            <w:shd w:val="clear" w:color="000000" w:fill="FFFFFF"/>
            <w:noWrap/>
            <w:vAlign w:val="center"/>
            <w:hideMark/>
          </w:tcPr>
          <w:p w14:paraId="27D159DA"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Borviz</w:t>
            </w:r>
          </w:p>
        </w:tc>
        <w:tc>
          <w:tcPr>
            <w:tcW w:w="1276" w:type="dxa"/>
            <w:tcBorders>
              <w:top w:val="nil"/>
              <w:left w:val="nil"/>
              <w:bottom w:val="single" w:sz="8" w:space="0" w:color="auto"/>
              <w:right w:val="single" w:sz="8" w:space="0" w:color="auto"/>
            </w:tcBorders>
            <w:shd w:val="clear" w:color="000000" w:fill="FFFFFF"/>
            <w:noWrap/>
            <w:vAlign w:val="center"/>
            <w:hideMark/>
          </w:tcPr>
          <w:p w14:paraId="2570BE8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820</w:t>
            </w:r>
          </w:p>
        </w:tc>
        <w:tc>
          <w:tcPr>
            <w:tcW w:w="992" w:type="dxa"/>
            <w:tcBorders>
              <w:top w:val="nil"/>
              <w:left w:val="nil"/>
              <w:bottom w:val="single" w:sz="8" w:space="0" w:color="auto"/>
              <w:right w:val="single" w:sz="8" w:space="0" w:color="auto"/>
            </w:tcBorders>
            <w:shd w:val="clear" w:color="000000" w:fill="FFFFFF"/>
            <w:noWrap/>
            <w:vAlign w:val="center"/>
            <w:hideMark/>
          </w:tcPr>
          <w:p w14:paraId="714A6C6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4F2D95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4100</w:t>
            </w:r>
          </w:p>
        </w:tc>
        <w:tc>
          <w:tcPr>
            <w:tcW w:w="1113" w:type="dxa"/>
            <w:tcBorders>
              <w:top w:val="nil"/>
              <w:left w:val="nil"/>
              <w:bottom w:val="single" w:sz="8" w:space="0" w:color="auto"/>
              <w:right w:val="single" w:sz="8" w:space="0" w:color="auto"/>
            </w:tcBorders>
            <w:shd w:val="clear" w:color="000000" w:fill="FFFFFF"/>
            <w:noWrap/>
            <w:vAlign w:val="center"/>
            <w:hideMark/>
          </w:tcPr>
          <w:p w14:paraId="22BC8B8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4100</w:t>
            </w:r>
          </w:p>
        </w:tc>
        <w:tc>
          <w:tcPr>
            <w:tcW w:w="1017" w:type="dxa"/>
            <w:tcBorders>
              <w:top w:val="nil"/>
              <w:left w:val="nil"/>
              <w:bottom w:val="single" w:sz="8" w:space="0" w:color="auto"/>
              <w:right w:val="single" w:sz="8" w:space="0" w:color="auto"/>
            </w:tcBorders>
            <w:shd w:val="clear" w:color="000000" w:fill="FFFFFF"/>
            <w:noWrap/>
            <w:vAlign w:val="center"/>
            <w:hideMark/>
          </w:tcPr>
          <w:p w14:paraId="3640EE5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4100</w:t>
            </w:r>
          </w:p>
        </w:tc>
        <w:tc>
          <w:tcPr>
            <w:tcW w:w="1251" w:type="dxa"/>
            <w:tcBorders>
              <w:top w:val="nil"/>
              <w:left w:val="nil"/>
              <w:bottom w:val="single" w:sz="8" w:space="0" w:color="auto"/>
              <w:right w:val="single" w:sz="8" w:space="0" w:color="auto"/>
            </w:tcBorders>
            <w:shd w:val="clear" w:color="000000" w:fill="FFFFFF"/>
            <w:noWrap/>
            <w:vAlign w:val="center"/>
            <w:hideMark/>
          </w:tcPr>
          <w:p w14:paraId="7405547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4100</w:t>
            </w:r>
          </w:p>
        </w:tc>
        <w:tc>
          <w:tcPr>
            <w:tcW w:w="1134" w:type="dxa"/>
            <w:tcBorders>
              <w:top w:val="nil"/>
              <w:left w:val="nil"/>
              <w:bottom w:val="single" w:sz="8" w:space="0" w:color="auto"/>
              <w:right w:val="single" w:sz="8" w:space="0" w:color="auto"/>
            </w:tcBorders>
            <w:shd w:val="clear" w:color="000000" w:fill="FFFFFF"/>
            <w:noWrap/>
            <w:vAlign w:val="center"/>
            <w:hideMark/>
          </w:tcPr>
          <w:p w14:paraId="0B85CAD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4100</w:t>
            </w:r>
          </w:p>
        </w:tc>
        <w:tc>
          <w:tcPr>
            <w:tcW w:w="1017" w:type="dxa"/>
            <w:tcBorders>
              <w:top w:val="nil"/>
              <w:left w:val="nil"/>
              <w:bottom w:val="single" w:sz="8" w:space="0" w:color="auto"/>
              <w:right w:val="single" w:sz="8" w:space="0" w:color="auto"/>
            </w:tcBorders>
            <w:shd w:val="clear" w:color="000000" w:fill="FFFFFF"/>
            <w:noWrap/>
            <w:vAlign w:val="center"/>
            <w:hideMark/>
          </w:tcPr>
          <w:p w14:paraId="26C39F1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4100</w:t>
            </w:r>
          </w:p>
        </w:tc>
        <w:tc>
          <w:tcPr>
            <w:tcW w:w="1190" w:type="dxa"/>
            <w:tcBorders>
              <w:top w:val="nil"/>
              <w:left w:val="nil"/>
              <w:bottom w:val="single" w:sz="8" w:space="0" w:color="auto"/>
              <w:right w:val="single" w:sz="8" w:space="0" w:color="auto"/>
            </w:tcBorders>
            <w:shd w:val="clear" w:color="000000" w:fill="FFFFFF"/>
            <w:noWrap/>
            <w:vAlign w:val="center"/>
            <w:hideMark/>
          </w:tcPr>
          <w:p w14:paraId="39BB921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4100</w:t>
            </w:r>
          </w:p>
        </w:tc>
        <w:tc>
          <w:tcPr>
            <w:tcW w:w="1270" w:type="dxa"/>
            <w:tcBorders>
              <w:top w:val="nil"/>
              <w:left w:val="nil"/>
              <w:bottom w:val="single" w:sz="8" w:space="0" w:color="auto"/>
              <w:right w:val="single" w:sz="8" w:space="0" w:color="auto"/>
            </w:tcBorders>
            <w:shd w:val="clear" w:color="auto" w:fill="auto"/>
            <w:vAlign w:val="center"/>
            <w:hideMark/>
          </w:tcPr>
          <w:p w14:paraId="6BE080E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02B40B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AB0E9C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w:t>
            </w:r>
          </w:p>
        </w:tc>
        <w:tc>
          <w:tcPr>
            <w:tcW w:w="3802" w:type="dxa"/>
            <w:tcBorders>
              <w:top w:val="nil"/>
              <w:left w:val="nil"/>
              <w:bottom w:val="single" w:sz="8" w:space="0" w:color="auto"/>
              <w:right w:val="single" w:sz="8" w:space="0" w:color="auto"/>
            </w:tcBorders>
            <w:shd w:val="clear" w:color="000000" w:fill="FFFFFF"/>
            <w:noWrap/>
            <w:vAlign w:val="center"/>
            <w:hideMark/>
          </w:tcPr>
          <w:p w14:paraId="70068E27"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Borviz(Debren-pâna la capătul orașului)</w:t>
            </w:r>
          </w:p>
        </w:tc>
        <w:tc>
          <w:tcPr>
            <w:tcW w:w="1276" w:type="dxa"/>
            <w:tcBorders>
              <w:top w:val="nil"/>
              <w:left w:val="nil"/>
              <w:bottom w:val="single" w:sz="8" w:space="0" w:color="auto"/>
              <w:right w:val="single" w:sz="8" w:space="0" w:color="auto"/>
            </w:tcBorders>
            <w:shd w:val="clear" w:color="auto" w:fill="auto"/>
            <w:vAlign w:val="center"/>
            <w:hideMark/>
          </w:tcPr>
          <w:p w14:paraId="468853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1180</w:t>
            </w:r>
          </w:p>
        </w:tc>
        <w:tc>
          <w:tcPr>
            <w:tcW w:w="992" w:type="dxa"/>
            <w:tcBorders>
              <w:top w:val="nil"/>
              <w:left w:val="nil"/>
              <w:bottom w:val="single" w:sz="8" w:space="0" w:color="auto"/>
              <w:right w:val="single" w:sz="8" w:space="0" w:color="auto"/>
            </w:tcBorders>
            <w:shd w:val="clear" w:color="auto" w:fill="auto"/>
            <w:vAlign w:val="center"/>
            <w:hideMark/>
          </w:tcPr>
          <w:p w14:paraId="770B31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03819ED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5900</w:t>
            </w:r>
          </w:p>
        </w:tc>
        <w:tc>
          <w:tcPr>
            <w:tcW w:w="1113" w:type="dxa"/>
            <w:tcBorders>
              <w:top w:val="nil"/>
              <w:left w:val="nil"/>
              <w:bottom w:val="single" w:sz="8" w:space="0" w:color="auto"/>
              <w:right w:val="single" w:sz="8" w:space="0" w:color="auto"/>
            </w:tcBorders>
            <w:shd w:val="clear" w:color="auto" w:fill="auto"/>
            <w:vAlign w:val="center"/>
            <w:hideMark/>
          </w:tcPr>
          <w:p w14:paraId="1EB6BE2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5900</w:t>
            </w:r>
          </w:p>
        </w:tc>
        <w:tc>
          <w:tcPr>
            <w:tcW w:w="1017" w:type="dxa"/>
            <w:tcBorders>
              <w:top w:val="nil"/>
              <w:left w:val="nil"/>
              <w:bottom w:val="single" w:sz="8" w:space="0" w:color="auto"/>
              <w:right w:val="single" w:sz="8" w:space="0" w:color="auto"/>
            </w:tcBorders>
            <w:shd w:val="clear" w:color="auto" w:fill="auto"/>
            <w:vAlign w:val="center"/>
            <w:hideMark/>
          </w:tcPr>
          <w:p w14:paraId="63A891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5900</w:t>
            </w:r>
          </w:p>
        </w:tc>
        <w:tc>
          <w:tcPr>
            <w:tcW w:w="1251" w:type="dxa"/>
            <w:tcBorders>
              <w:top w:val="nil"/>
              <w:left w:val="nil"/>
              <w:bottom w:val="single" w:sz="8" w:space="0" w:color="auto"/>
              <w:right w:val="single" w:sz="8" w:space="0" w:color="auto"/>
            </w:tcBorders>
            <w:shd w:val="clear" w:color="auto" w:fill="auto"/>
            <w:vAlign w:val="center"/>
            <w:hideMark/>
          </w:tcPr>
          <w:p w14:paraId="54DB930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5900</w:t>
            </w:r>
          </w:p>
        </w:tc>
        <w:tc>
          <w:tcPr>
            <w:tcW w:w="1134" w:type="dxa"/>
            <w:tcBorders>
              <w:top w:val="nil"/>
              <w:left w:val="nil"/>
              <w:bottom w:val="single" w:sz="8" w:space="0" w:color="auto"/>
              <w:right w:val="single" w:sz="8" w:space="0" w:color="auto"/>
            </w:tcBorders>
            <w:shd w:val="clear" w:color="auto" w:fill="auto"/>
            <w:vAlign w:val="center"/>
            <w:hideMark/>
          </w:tcPr>
          <w:p w14:paraId="06A4AC7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5900</w:t>
            </w:r>
          </w:p>
        </w:tc>
        <w:tc>
          <w:tcPr>
            <w:tcW w:w="1017" w:type="dxa"/>
            <w:tcBorders>
              <w:top w:val="nil"/>
              <w:left w:val="nil"/>
              <w:bottom w:val="single" w:sz="8" w:space="0" w:color="auto"/>
              <w:right w:val="single" w:sz="8" w:space="0" w:color="auto"/>
            </w:tcBorders>
            <w:shd w:val="clear" w:color="auto" w:fill="auto"/>
            <w:vAlign w:val="center"/>
            <w:hideMark/>
          </w:tcPr>
          <w:p w14:paraId="767936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5900</w:t>
            </w:r>
          </w:p>
        </w:tc>
        <w:tc>
          <w:tcPr>
            <w:tcW w:w="1190" w:type="dxa"/>
            <w:tcBorders>
              <w:top w:val="nil"/>
              <w:left w:val="nil"/>
              <w:bottom w:val="single" w:sz="8" w:space="0" w:color="auto"/>
              <w:right w:val="single" w:sz="8" w:space="0" w:color="auto"/>
            </w:tcBorders>
            <w:shd w:val="clear" w:color="auto" w:fill="auto"/>
            <w:vAlign w:val="center"/>
            <w:hideMark/>
          </w:tcPr>
          <w:p w14:paraId="231F901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CE6DFF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7A62E07"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65E0CC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w:t>
            </w:r>
          </w:p>
        </w:tc>
        <w:tc>
          <w:tcPr>
            <w:tcW w:w="3802" w:type="dxa"/>
            <w:tcBorders>
              <w:top w:val="nil"/>
              <w:left w:val="nil"/>
              <w:bottom w:val="single" w:sz="8" w:space="0" w:color="auto"/>
              <w:right w:val="single" w:sz="8" w:space="0" w:color="auto"/>
            </w:tcBorders>
            <w:shd w:val="clear" w:color="000000" w:fill="FFFFFF"/>
            <w:noWrap/>
            <w:vAlign w:val="center"/>
            <w:hideMark/>
          </w:tcPr>
          <w:p w14:paraId="411D5B3A"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Brazilor</w:t>
            </w:r>
          </w:p>
        </w:tc>
        <w:tc>
          <w:tcPr>
            <w:tcW w:w="1276" w:type="dxa"/>
            <w:tcBorders>
              <w:top w:val="nil"/>
              <w:left w:val="nil"/>
              <w:bottom w:val="single" w:sz="8" w:space="0" w:color="auto"/>
              <w:right w:val="single" w:sz="8" w:space="0" w:color="auto"/>
            </w:tcBorders>
            <w:shd w:val="clear" w:color="000000" w:fill="FFFFFF"/>
            <w:noWrap/>
            <w:vAlign w:val="center"/>
            <w:hideMark/>
          </w:tcPr>
          <w:p w14:paraId="1E41A29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560</w:t>
            </w:r>
          </w:p>
        </w:tc>
        <w:tc>
          <w:tcPr>
            <w:tcW w:w="992" w:type="dxa"/>
            <w:tcBorders>
              <w:top w:val="nil"/>
              <w:left w:val="nil"/>
              <w:bottom w:val="single" w:sz="8" w:space="0" w:color="auto"/>
              <w:right w:val="single" w:sz="8" w:space="0" w:color="auto"/>
            </w:tcBorders>
            <w:shd w:val="clear" w:color="000000" w:fill="FFFFFF"/>
            <w:noWrap/>
            <w:vAlign w:val="center"/>
            <w:hideMark/>
          </w:tcPr>
          <w:p w14:paraId="5707C2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5FB6652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2800</w:t>
            </w:r>
          </w:p>
        </w:tc>
        <w:tc>
          <w:tcPr>
            <w:tcW w:w="1113" w:type="dxa"/>
            <w:tcBorders>
              <w:top w:val="nil"/>
              <w:left w:val="nil"/>
              <w:bottom w:val="single" w:sz="8" w:space="0" w:color="auto"/>
              <w:right w:val="single" w:sz="8" w:space="0" w:color="auto"/>
            </w:tcBorders>
            <w:shd w:val="clear" w:color="000000" w:fill="FFFFFF"/>
            <w:noWrap/>
            <w:vAlign w:val="center"/>
            <w:hideMark/>
          </w:tcPr>
          <w:p w14:paraId="73529CA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2800</w:t>
            </w:r>
          </w:p>
        </w:tc>
        <w:tc>
          <w:tcPr>
            <w:tcW w:w="1017" w:type="dxa"/>
            <w:tcBorders>
              <w:top w:val="nil"/>
              <w:left w:val="nil"/>
              <w:bottom w:val="single" w:sz="8" w:space="0" w:color="auto"/>
              <w:right w:val="single" w:sz="8" w:space="0" w:color="auto"/>
            </w:tcBorders>
            <w:shd w:val="clear" w:color="000000" w:fill="FFFFFF"/>
            <w:noWrap/>
            <w:vAlign w:val="center"/>
            <w:hideMark/>
          </w:tcPr>
          <w:p w14:paraId="43514BB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2800</w:t>
            </w:r>
          </w:p>
        </w:tc>
        <w:tc>
          <w:tcPr>
            <w:tcW w:w="1251" w:type="dxa"/>
            <w:tcBorders>
              <w:top w:val="nil"/>
              <w:left w:val="nil"/>
              <w:bottom w:val="single" w:sz="8" w:space="0" w:color="auto"/>
              <w:right w:val="single" w:sz="8" w:space="0" w:color="auto"/>
            </w:tcBorders>
            <w:shd w:val="clear" w:color="000000" w:fill="FFFFFF"/>
            <w:noWrap/>
            <w:vAlign w:val="center"/>
            <w:hideMark/>
          </w:tcPr>
          <w:p w14:paraId="20D2DEF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2800</w:t>
            </w:r>
          </w:p>
        </w:tc>
        <w:tc>
          <w:tcPr>
            <w:tcW w:w="1134" w:type="dxa"/>
            <w:tcBorders>
              <w:top w:val="nil"/>
              <w:left w:val="nil"/>
              <w:bottom w:val="single" w:sz="8" w:space="0" w:color="auto"/>
              <w:right w:val="single" w:sz="8" w:space="0" w:color="auto"/>
            </w:tcBorders>
            <w:shd w:val="clear" w:color="000000" w:fill="FFFFFF"/>
            <w:noWrap/>
            <w:vAlign w:val="center"/>
            <w:hideMark/>
          </w:tcPr>
          <w:p w14:paraId="54BF51C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2800</w:t>
            </w:r>
          </w:p>
        </w:tc>
        <w:tc>
          <w:tcPr>
            <w:tcW w:w="1017" w:type="dxa"/>
            <w:tcBorders>
              <w:top w:val="nil"/>
              <w:left w:val="nil"/>
              <w:bottom w:val="single" w:sz="8" w:space="0" w:color="auto"/>
              <w:right w:val="single" w:sz="8" w:space="0" w:color="auto"/>
            </w:tcBorders>
            <w:shd w:val="clear" w:color="000000" w:fill="FFFFFF"/>
            <w:noWrap/>
            <w:vAlign w:val="center"/>
            <w:hideMark/>
          </w:tcPr>
          <w:p w14:paraId="4AB1797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2800</w:t>
            </w:r>
          </w:p>
        </w:tc>
        <w:tc>
          <w:tcPr>
            <w:tcW w:w="1190" w:type="dxa"/>
            <w:tcBorders>
              <w:top w:val="nil"/>
              <w:left w:val="nil"/>
              <w:bottom w:val="single" w:sz="8" w:space="0" w:color="auto"/>
              <w:right w:val="single" w:sz="8" w:space="0" w:color="auto"/>
            </w:tcBorders>
            <w:shd w:val="clear" w:color="auto" w:fill="auto"/>
            <w:vAlign w:val="center"/>
            <w:hideMark/>
          </w:tcPr>
          <w:p w14:paraId="158E98B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1A8551F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B0D54E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D4065F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w:t>
            </w:r>
          </w:p>
        </w:tc>
        <w:tc>
          <w:tcPr>
            <w:tcW w:w="3802" w:type="dxa"/>
            <w:tcBorders>
              <w:top w:val="nil"/>
              <w:left w:val="nil"/>
              <w:bottom w:val="single" w:sz="8" w:space="0" w:color="auto"/>
              <w:right w:val="single" w:sz="8" w:space="0" w:color="auto"/>
            </w:tcBorders>
            <w:shd w:val="clear" w:color="000000" w:fill="FFFFFF"/>
            <w:noWrap/>
            <w:vAlign w:val="center"/>
            <w:hideMark/>
          </w:tcPr>
          <w:p w14:paraId="7A954B29"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Brazilor+ronduri stația bus</w:t>
            </w:r>
          </w:p>
        </w:tc>
        <w:tc>
          <w:tcPr>
            <w:tcW w:w="1276" w:type="dxa"/>
            <w:tcBorders>
              <w:top w:val="nil"/>
              <w:left w:val="nil"/>
              <w:bottom w:val="single" w:sz="8" w:space="0" w:color="auto"/>
              <w:right w:val="single" w:sz="8" w:space="0" w:color="auto"/>
            </w:tcBorders>
            <w:shd w:val="clear" w:color="auto" w:fill="auto"/>
            <w:vAlign w:val="center"/>
            <w:hideMark/>
          </w:tcPr>
          <w:p w14:paraId="4C71633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w:t>
            </w:r>
          </w:p>
        </w:tc>
        <w:tc>
          <w:tcPr>
            <w:tcW w:w="992" w:type="dxa"/>
            <w:tcBorders>
              <w:top w:val="nil"/>
              <w:left w:val="nil"/>
              <w:bottom w:val="single" w:sz="8" w:space="0" w:color="auto"/>
              <w:right w:val="single" w:sz="8" w:space="0" w:color="auto"/>
            </w:tcBorders>
            <w:shd w:val="clear" w:color="auto" w:fill="auto"/>
            <w:vAlign w:val="center"/>
            <w:hideMark/>
          </w:tcPr>
          <w:p w14:paraId="34F766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121F82B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13" w:type="dxa"/>
            <w:tcBorders>
              <w:top w:val="nil"/>
              <w:left w:val="nil"/>
              <w:bottom w:val="single" w:sz="8" w:space="0" w:color="auto"/>
              <w:right w:val="single" w:sz="8" w:space="0" w:color="auto"/>
            </w:tcBorders>
            <w:shd w:val="clear" w:color="auto" w:fill="auto"/>
            <w:vAlign w:val="center"/>
            <w:hideMark/>
          </w:tcPr>
          <w:p w14:paraId="5DE55F8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8" w:space="0" w:color="auto"/>
              <w:right w:val="single" w:sz="8" w:space="0" w:color="auto"/>
            </w:tcBorders>
            <w:shd w:val="clear" w:color="auto" w:fill="auto"/>
            <w:vAlign w:val="center"/>
            <w:hideMark/>
          </w:tcPr>
          <w:p w14:paraId="438F4DE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251" w:type="dxa"/>
            <w:tcBorders>
              <w:top w:val="nil"/>
              <w:left w:val="nil"/>
              <w:bottom w:val="single" w:sz="8" w:space="0" w:color="auto"/>
              <w:right w:val="single" w:sz="8" w:space="0" w:color="auto"/>
            </w:tcBorders>
            <w:shd w:val="clear" w:color="auto" w:fill="auto"/>
            <w:vAlign w:val="center"/>
            <w:hideMark/>
          </w:tcPr>
          <w:p w14:paraId="6BABB0A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8" w:space="0" w:color="auto"/>
              <w:right w:val="single" w:sz="8" w:space="0" w:color="auto"/>
            </w:tcBorders>
            <w:shd w:val="clear" w:color="auto" w:fill="auto"/>
            <w:vAlign w:val="center"/>
            <w:hideMark/>
          </w:tcPr>
          <w:p w14:paraId="34A45FB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8" w:space="0" w:color="auto"/>
              <w:right w:val="single" w:sz="8" w:space="0" w:color="auto"/>
            </w:tcBorders>
            <w:shd w:val="clear" w:color="auto" w:fill="auto"/>
            <w:vAlign w:val="center"/>
            <w:hideMark/>
          </w:tcPr>
          <w:p w14:paraId="20F9BFB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90" w:type="dxa"/>
            <w:tcBorders>
              <w:top w:val="nil"/>
              <w:left w:val="nil"/>
              <w:bottom w:val="single" w:sz="8" w:space="0" w:color="auto"/>
              <w:right w:val="single" w:sz="8" w:space="0" w:color="auto"/>
            </w:tcBorders>
            <w:shd w:val="clear" w:color="auto" w:fill="auto"/>
            <w:vAlign w:val="center"/>
            <w:hideMark/>
          </w:tcPr>
          <w:p w14:paraId="283B773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270" w:type="dxa"/>
            <w:tcBorders>
              <w:top w:val="nil"/>
              <w:left w:val="nil"/>
              <w:bottom w:val="single" w:sz="8" w:space="0" w:color="auto"/>
              <w:right w:val="single" w:sz="8" w:space="0" w:color="auto"/>
            </w:tcBorders>
            <w:shd w:val="clear" w:color="auto" w:fill="auto"/>
            <w:vAlign w:val="center"/>
            <w:hideMark/>
          </w:tcPr>
          <w:p w14:paraId="0C5A30C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943C2E8" w14:textId="77777777" w:rsidTr="00D13A76">
        <w:trPr>
          <w:trHeight w:val="447"/>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97ECDE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w:t>
            </w:r>
          </w:p>
        </w:tc>
        <w:tc>
          <w:tcPr>
            <w:tcW w:w="3802" w:type="dxa"/>
            <w:tcBorders>
              <w:top w:val="nil"/>
              <w:left w:val="nil"/>
              <w:bottom w:val="single" w:sz="8" w:space="0" w:color="auto"/>
              <w:right w:val="single" w:sz="8" w:space="0" w:color="auto"/>
            </w:tcBorders>
            <w:shd w:val="clear" w:color="000000" w:fill="FFFFFF"/>
            <w:noWrap/>
            <w:vAlign w:val="center"/>
            <w:hideMark/>
          </w:tcPr>
          <w:p w14:paraId="20ADE25F"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Budai Nagy Antal</w:t>
            </w:r>
          </w:p>
        </w:tc>
        <w:tc>
          <w:tcPr>
            <w:tcW w:w="1276" w:type="dxa"/>
            <w:tcBorders>
              <w:top w:val="nil"/>
              <w:left w:val="nil"/>
              <w:bottom w:val="single" w:sz="8" w:space="0" w:color="auto"/>
              <w:right w:val="single" w:sz="8" w:space="0" w:color="auto"/>
            </w:tcBorders>
            <w:shd w:val="clear" w:color="auto" w:fill="auto"/>
            <w:vAlign w:val="center"/>
            <w:hideMark/>
          </w:tcPr>
          <w:p w14:paraId="49D22CF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w:t>
            </w:r>
          </w:p>
        </w:tc>
        <w:tc>
          <w:tcPr>
            <w:tcW w:w="992" w:type="dxa"/>
            <w:tcBorders>
              <w:top w:val="nil"/>
              <w:left w:val="nil"/>
              <w:bottom w:val="single" w:sz="8" w:space="0" w:color="auto"/>
              <w:right w:val="single" w:sz="8" w:space="0" w:color="auto"/>
            </w:tcBorders>
            <w:shd w:val="clear" w:color="auto" w:fill="auto"/>
            <w:vAlign w:val="center"/>
            <w:hideMark/>
          </w:tcPr>
          <w:p w14:paraId="1F14643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6C54587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1600</w:t>
            </w:r>
          </w:p>
        </w:tc>
        <w:tc>
          <w:tcPr>
            <w:tcW w:w="1113" w:type="dxa"/>
            <w:tcBorders>
              <w:top w:val="nil"/>
              <w:left w:val="nil"/>
              <w:bottom w:val="single" w:sz="8" w:space="0" w:color="auto"/>
              <w:right w:val="single" w:sz="8" w:space="0" w:color="auto"/>
            </w:tcBorders>
            <w:shd w:val="clear" w:color="auto" w:fill="auto"/>
            <w:vAlign w:val="center"/>
            <w:hideMark/>
          </w:tcPr>
          <w:p w14:paraId="7AD2643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8" w:space="0" w:color="auto"/>
              <w:right w:val="single" w:sz="8" w:space="0" w:color="auto"/>
            </w:tcBorders>
            <w:shd w:val="clear" w:color="auto" w:fill="auto"/>
            <w:vAlign w:val="center"/>
            <w:hideMark/>
          </w:tcPr>
          <w:p w14:paraId="745C22A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1600</w:t>
            </w:r>
          </w:p>
        </w:tc>
        <w:tc>
          <w:tcPr>
            <w:tcW w:w="1251" w:type="dxa"/>
            <w:tcBorders>
              <w:top w:val="nil"/>
              <w:left w:val="nil"/>
              <w:bottom w:val="single" w:sz="8" w:space="0" w:color="auto"/>
              <w:right w:val="single" w:sz="8" w:space="0" w:color="auto"/>
            </w:tcBorders>
            <w:shd w:val="clear" w:color="auto" w:fill="auto"/>
            <w:vAlign w:val="center"/>
            <w:hideMark/>
          </w:tcPr>
          <w:p w14:paraId="0DA9ED7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8" w:space="0" w:color="auto"/>
              <w:right w:val="single" w:sz="8" w:space="0" w:color="auto"/>
            </w:tcBorders>
            <w:shd w:val="clear" w:color="auto" w:fill="auto"/>
            <w:vAlign w:val="center"/>
            <w:hideMark/>
          </w:tcPr>
          <w:p w14:paraId="4B0863E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8" w:space="0" w:color="auto"/>
              <w:right w:val="single" w:sz="8" w:space="0" w:color="auto"/>
            </w:tcBorders>
            <w:shd w:val="clear" w:color="auto" w:fill="auto"/>
            <w:vAlign w:val="center"/>
            <w:hideMark/>
          </w:tcPr>
          <w:p w14:paraId="1BEE1F3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1600</w:t>
            </w:r>
          </w:p>
        </w:tc>
        <w:tc>
          <w:tcPr>
            <w:tcW w:w="1190" w:type="dxa"/>
            <w:tcBorders>
              <w:top w:val="nil"/>
              <w:left w:val="nil"/>
              <w:bottom w:val="single" w:sz="8" w:space="0" w:color="auto"/>
              <w:right w:val="single" w:sz="8" w:space="0" w:color="auto"/>
            </w:tcBorders>
            <w:shd w:val="clear" w:color="auto" w:fill="auto"/>
            <w:vAlign w:val="center"/>
            <w:hideMark/>
          </w:tcPr>
          <w:p w14:paraId="1930499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C83D9B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83AC1C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799032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lastRenderedPageBreak/>
              <w:t>19</w:t>
            </w:r>
          </w:p>
        </w:tc>
        <w:tc>
          <w:tcPr>
            <w:tcW w:w="3802" w:type="dxa"/>
            <w:tcBorders>
              <w:top w:val="nil"/>
              <w:left w:val="nil"/>
              <w:bottom w:val="single" w:sz="8" w:space="0" w:color="auto"/>
              <w:right w:val="single" w:sz="8" w:space="0" w:color="auto"/>
            </w:tcBorders>
            <w:shd w:val="clear" w:color="000000" w:fill="FFFFFF"/>
            <w:noWrap/>
            <w:vAlign w:val="center"/>
            <w:hideMark/>
          </w:tcPr>
          <w:p w14:paraId="241A532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Cebului</w:t>
            </w:r>
          </w:p>
        </w:tc>
        <w:tc>
          <w:tcPr>
            <w:tcW w:w="1276" w:type="dxa"/>
            <w:tcBorders>
              <w:top w:val="nil"/>
              <w:left w:val="nil"/>
              <w:bottom w:val="single" w:sz="8" w:space="0" w:color="auto"/>
              <w:right w:val="single" w:sz="8" w:space="0" w:color="auto"/>
            </w:tcBorders>
            <w:shd w:val="clear" w:color="auto" w:fill="auto"/>
            <w:vAlign w:val="center"/>
            <w:hideMark/>
          </w:tcPr>
          <w:p w14:paraId="20F48ED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w:t>
            </w:r>
          </w:p>
        </w:tc>
        <w:tc>
          <w:tcPr>
            <w:tcW w:w="992" w:type="dxa"/>
            <w:tcBorders>
              <w:top w:val="nil"/>
              <w:left w:val="nil"/>
              <w:bottom w:val="single" w:sz="8" w:space="0" w:color="auto"/>
              <w:right w:val="single" w:sz="8" w:space="0" w:color="auto"/>
            </w:tcBorders>
            <w:shd w:val="clear" w:color="auto" w:fill="auto"/>
            <w:vAlign w:val="center"/>
            <w:hideMark/>
          </w:tcPr>
          <w:p w14:paraId="6118336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7879E9A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113" w:type="dxa"/>
            <w:tcBorders>
              <w:top w:val="nil"/>
              <w:left w:val="nil"/>
              <w:bottom w:val="single" w:sz="8" w:space="0" w:color="auto"/>
              <w:right w:val="single" w:sz="8" w:space="0" w:color="auto"/>
            </w:tcBorders>
            <w:shd w:val="clear" w:color="auto" w:fill="auto"/>
            <w:vAlign w:val="center"/>
            <w:hideMark/>
          </w:tcPr>
          <w:p w14:paraId="7806DFE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8" w:space="0" w:color="auto"/>
              <w:right w:val="single" w:sz="8" w:space="0" w:color="auto"/>
            </w:tcBorders>
            <w:shd w:val="clear" w:color="auto" w:fill="auto"/>
            <w:vAlign w:val="center"/>
            <w:hideMark/>
          </w:tcPr>
          <w:p w14:paraId="3AC8682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251" w:type="dxa"/>
            <w:tcBorders>
              <w:top w:val="nil"/>
              <w:left w:val="nil"/>
              <w:bottom w:val="single" w:sz="8" w:space="0" w:color="auto"/>
              <w:right w:val="single" w:sz="8" w:space="0" w:color="auto"/>
            </w:tcBorders>
            <w:shd w:val="clear" w:color="auto" w:fill="auto"/>
            <w:vAlign w:val="center"/>
            <w:hideMark/>
          </w:tcPr>
          <w:p w14:paraId="355156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8" w:space="0" w:color="auto"/>
              <w:right w:val="single" w:sz="8" w:space="0" w:color="auto"/>
            </w:tcBorders>
            <w:shd w:val="clear" w:color="auto" w:fill="auto"/>
            <w:vAlign w:val="center"/>
            <w:hideMark/>
          </w:tcPr>
          <w:p w14:paraId="0C68742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8" w:space="0" w:color="auto"/>
              <w:right w:val="single" w:sz="8" w:space="0" w:color="auto"/>
            </w:tcBorders>
            <w:shd w:val="clear" w:color="auto" w:fill="auto"/>
            <w:vAlign w:val="center"/>
            <w:hideMark/>
          </w:tcPr>
          <w:p w14:paraId="1E3DE8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190" w:type="dxa"/>
            <w:tcBorders>
              <w:top w:val="nil"/>
              <w:left w:val="nil"/>
              <w:bottom w:val="single" w:sz="8" w:space="0" w:color="auto"/>
              <w:right w:val="single" w:sz="8" w:space="0" w:color="auto"/>
            </w:tcBorders>
            <w:shd w:val="clear" w:color="auto" w:fill="auto"/>
            <w:vAlign w:val="center"/>
            <w:hideMark/>
          </w:tcPr>
          <w:p w14:paraId="482041C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1270" w:type="dxa"/>
            <w:tcBorders>
              <w:top w:val="nil"/>
              <w:left w:val="nil"/>
              <w:bottom w:val="single" w:sz="8" w:space="0" w:color="auto"/>
              <w:right w:val="single" w:sz="8" w:space="0" w:color="auto"/>
            </w:tcBorders>
            <w:shd w:val="clear" w:color="auto" w:fill="auto"/>
            <w:vAlign w:val="center"/>
            <w:hideMark/>
          </w:tcPr>
          <w:p w14:paraId="1888192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E88505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129588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w:t>
            </w:r>
          </w:p>
        </w:tc>
        <w:tc>
          <w:tcPr>
            <w:tcW w:w="3802" w:type="dxa"/>
            <w:tcBorders>
              <w:top w:val="nil"/>
              <w:left w:val="nil"/>
              <w:bottom w:val="single" w:sz="8" w:space="0" w:color="auto"/>
              <w:right w:val="single" w:sz="8" w:space="0" w:color="auto"/>
            </w:tcBorders>
            <w:shd w:val="clear" w:color="CCCCFF" w:fill="FFFFFF"/>
            <w:noWrap/>
            <w:vAlign w:val="center"/>
            <w:hideMark/>
          </w:tcPr>
          <w:p w14:paraId="6A36B77E"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Cismelei</w:t>
            </w:r>
          </w:p>
        </w:tc>
        <w:tc>
          <w:tcPr>
            <w:tcW w:w="1276" w:type="dxa"/>
            <w:tcBorders>
              <w:top w:val="nil"/>
              <w:left w:val="nil"/>
              <w:bottom w:val="single" w:sz="8" w:space="0" w:color="auto"/>
              <w:right w:val="single" w:sz="8" w:space="0" w:color="auto"/>
            </w:tcBorders>
            <w:shd w:val="clear" w:color="CCCCFF" w:fill="FFFFFF"/>
            <w:noWrap/>
            <w:vAlign w:val="center"/>
            <w:hideMark/>
          </w:tcPr>
          <w:p w14:paraId="502A45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w:t>
            </w:r>
          </w:p>
        </w:tc>
        <w:tc>
          <w:tcPr>
            <w:tcW w:w="992" w:type="dxa"/>
            <w:tcBorders>
              <w:top w:val="nil"/>
              <w:left w:val="nil"/>
              <w:bottom w:val="single" w:sz="8" w:space="0" w:color="auto"/>
              <w:right w:val="single" w:sz="8" w:space="0" w:color="auto"/>
            </w:tcBorders>
            <w:shd w:val="clear" w:color="CCCCFF" w:fill="FFFFFF"/>
            <w:noWrap/>
            <w:vAlign w:val="center"/>
            <w:hideMark/>
          </w:tcPr>
          <w:p w14:paraId="00B15D5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2F5769B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13" w:type="dxa"/>
            <w:tcBorders>
              <w:top w:val="nil"/>
              <w:left w:val="nil"/>
              <w:bottom w:val="single" w:sz="8" w:space="0" w:color="auto"/>
              <w:right w:val="single" w:sz="8" w:space="0" w:color="auto"/>
            </w:tcBorders>
            <w:shd w:val="clear" w:color="CCCCFF" w:fill="FFFFFF"/>
            <w:noWrap/>
            <w:vAlign w:val="center"/>
            <w:hideMark/>
          </w:tcPr>
          <w:p w14:paraId="477F5C6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8" w:space="0" w:color="auto"/>
              <w:right w:val="single" w:sz="8" w:space="0" w:color="auto"/>
            </w:tcBorders>
            <w:shd w:val="clear" w:color="CCCCFF" w:fill="FFFFFF"/>
            <w:noWrap/>
            <w:vAlign w:val="center"/>
            <w:hideMark/>
          </w:tcPr>
          <w:p w14:paraId="7C08FFB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251" w:type="dxa"/>
            <w:tcBorders>
              <w:top w:val="nil"/>
              <w:left w:val="nil"/>
              <w:bottom w:val="single" w:sz="8" w:space="0" w:color="auto"/>
              <w:right w:val="single" w:sz="8" w:space="0" w:color="auto"/>
            </w:tcBorders>
            <w:shd w:val="clear" w:color="CCCCFF" w:fill="FFFFFF"/>
            <w:noWrap/>
            <w:vAlign w:val="center"/>
            <w:hideMark/>
          </w:tcPr>
          <w:p w14:paraId="0046463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8" w:space="0" w:color="auto"/>
              <w:right w:val="single" w:sz="8" w:space="0" w:color="auto"/>
            </w:tcBorders>
            <w:shd w:val="clear" w:color="CCCCFF" w:fill="FFFFFF"/>
            <w:noWrap/>
            <w:vAlign w:val="center"/>
            <w:hideMark/>
          </w:tcPr>
          <w:p w14:paraId="22FFFA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8" w:space="0" w:color="auto"/>
              <w:right w:val="single" w:sz="8" w:space="0" w:color="auto"/>
            </w:tcBorders>
            <w:shd w:val="clear" w:color="CCCCFF" w:fill="FFFFFF"/>
            <w:noWrap/>
            <w:vAlign w:val="center"/>
            <w:hideMark/>
          </w:tcPr>
          <w:p w14:paraId="512C8C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90" w:type="dxa"/>
            <w:tcBorders>
              <w:top w:val="nil"/>
              <w:left w:val="nil"/>
              <w:bottom w:val="single" w:sz="8" w:space="0" w:color="auto"/>
              <w:right w:val="single" w:sz="8" w:space="0" w:color="auto"/>
            </w:tcBorders>
            <w:shd w:val="clear" w:color="auto" w:fill="auto"/>
            <w:vAlign w:val="center"/>
            <w:hideMark/>
          </w:tcPr>
          <w:p w14:paraId="3504B2F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1051D5E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9A1C6DD"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E7F0DB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w:t>
            </w:r>
          </w:p>
        </w:tc>
        <w:tc>
          <w:tcPr>
            <w:tcW w:w="3802" w:type="dxa"/>
            <w:tcBorders>
              <w:top w:val="nil"/>
              <w:left w:val="nil"/>
              <w:bottom w:val="single" w:sz="8" w:space="0" w:color="auto"/>
              <w:right w:val="single" w:sz="8" w:space="0" w:color="auto"/>
            </w:tcBorders>
            <w:shd w:val="clear" w:color="000000" w:fill="FFFFFF"/>
            <w:noWrap/>
            <w:vAlign w:val="center"/>
            <w:hideMark/>
          </w:tcPr>
          <w:p w14:paraId="2B3F20B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Ciucului (de la Grigore Balan pana la Vama)</w:t>
            </w:r>
          </w:p>
        </w:tc>
        <w:tc>
          <w:tcPr>
            <w:tcW w:w="1276" w:type="dxa"/>
            <w:tcBorders>
              <w:top w:val="nil"/>
              <w:left w:val="nil"/>
              <w:bottom w:val="single" w:sz="8" w:space="0" w:color="auto"/>
              <w:right w:val="single" w:sz="8" w:space="0" w:color="auto"/>
            </w:tcBorders>
            <w:shd w:val="clear" w:color="000000" w:fill="FFFFFF"/>
            <w:noWrap/>
            <w:vAlign w:val="center"/>
            <w:hideMark/>
          </w:tcPr>
          <w:p w14:paraId="2FD60B0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2240</w:t>
            </w:r>
          </w:p>
        </w:tc>
        <w:tc>
          <w:tcPr>
            <w:tcW w:w="992" w:type="dxa"/>
            <w:tcBorders>
              <w:top w:val="nil"/>
              <w:left w:val="nil"/>
              <w:bottom w:val="single" w:sz="8" w:space="0" w:color="auto"/>
              <w:right w:val="single" w:sz="8" w:space="0" w:color="auto"/>
            </w:tcBorders>
            <w:shd w:val="clear" w:color="000000" w:fill="FFFFFF"/>
            <w:noWrap/>
            <w:vAlign w:val="center"/>
            <w:hideMark/>
          </w:tcPr>
          <w:p w14:paraId="417103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27B3374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11200</w:t>
            </w:r>
          </w:p>
        </w:tc>
        <w:tc>
          <w:tcPr>
            <w:tcW w:w="1113" w:type="dxa"/>
            <w:tcBorders>
              <w:top w:val="nil"/>
              <w:left w:val="nil"/>
              <w:bottom w:val="single" w:sz="8" w:space="0" w:color="auto"/>
              <w:right w:val="single" w:sz="8" w:space="0" w:color="auto"/>
            </w:tcBorders>
            <w:shd w:val="clear" w:color="000000" w:fill="FFFFFF"/>
            <w:noWrap/>
            <w:vAlign w:val="center"/>
            <w:hideMark/>
          </w:tcPr>
          <w:p w14:paraId="215CC9B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11200</w:t>
            </w:r>
          </w:p>
        </w:tc>
        <w:tc>
          <w:tcPr>
            <w:tcW w:w="1017" w:type="dxa"/>
            <w:tcBorders>
              <w:top w:val="nil"/>
              <w:left w:val="nil"/>
              <w:bottom w:val="single" w:sz="8" w:space="0" w:color="auto"/>
              <w:right w:val="single" w:sz="8" w:space="0" w:color="auto"/>
            </w:tcBorders>
            <w:shd w:val="clear" w:color="000000" w:fill="FFFFFF"/>
            <w:noWrap/>
            <w:vAlign w:val="center"/>
            <w:hideMark/>
          </w:tcPr>
          <w:p w14:paraId="7FB2E49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11200</w:t>
            </w:r>
          </w:p>
        </w:tc>
        <w:tc>
          <w:tcPr>
            <w:tcW w:w="1251" w:type="dxa"/>
            <w:tcBorders>
              <w:top w:val="nil"/>
              <w:left w:val="nil"/>
              <w:bottom w:val="single" w:sz="8" w:space="0" w:color="auto"/>
              <w:right w:val="single" w:sz="8" w:space="0" w:color="auto"/>
            </w:tcBorders>
            <w:shd w:val="clear" w:color="000000" w:fill="FFFFFF"/>
            <w:noWrap/>
            <w:vAlign w:val="center"/>
            <w:hideMark/>
          </w:tcPr>
          <w:p w14:paraId="0CF86BC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11200</w:t>
            </w:r>
          </w:p>
        </w:tc>
        <w:tc>
          <w:tcPr>
            <w:tcW w:w="1134" w:type="dxa"/>
            <w:tcBorders>
              <w:top w:val="nil"/>
              <w:left w:val="nil"/>
              <w:bottom w:val="single" w:sz="8" w:space="0" w:color="auto"/>
              <w:right w:val="single" w:sz="8" w:space="0" w:color="auto"/>
            </w:tcBorders>
            <w:shd w:val="clear" w:color="000000" w:fill="FFFFFF"/>
            <w:noWrap/>
            <w:vAlign w:val="center"/>
            <w:hideMark/>
          </w:tcPr>
          <w:p w14:paraId="314B223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11200</w:t>
            </w:r>
          </w:p>
        </w:tc>
        <w:tc>
          <w:tcPr>
            <w:tcW w:w="1017" w:type="dxa"/>
            <w:tcBorders>
              <w:top w:val="nil"/>
              <w:left w:val="nil"/>
              <w:bottom w:val="single" w:sz="8" w:space="0" w:color="auto"/>
              <w:right w:val="single" w:sz="8" w:space="0" w:color="auto"/>
            </w:tcBorders>
            <w:shd w:val="clear" w:color="000000" w:fill="FFFFFF"/>
            <w:noWrap/>
            <w:vAlign w:val="center"/>
            <w:hideMark/>
          </w:tcPr>
          <w:p w14:paraId="2A6D1E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11200</w:t>
            </w:r>
          </w:p>
        </w:tc>
        <w:tc>
          <w:tcPr>
            <w:tcW w:w="1190" w:type="dxa"/>
            <w:tcBorders>
              <w:top w:val="nil"/>
              <w:left w:val="nil"/>
              <w:bottom w:val="single" w:sz="8" w:space="0" w:color="auto"/>
              <w:right w:val="single" w:sz="8" w:space="0" w:color="auto"/>
            </w:tcBorders>
            <w:shd w:val="clear" w:color="000000" w:fill="FFFFFF"/>
            <w:noWrap/>
            <w:vAlign w:val="center"/>
            <w:hideMark/>
          </w:tcPr>
          <w:p w14:paraId="3727CDA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11200</w:t>
            </w:r>
          </w:p>
        </w:tc>
        <w:tc>
          <w:tcPr>
            <w:tcW w:w="1270" w:type="dxa"/>
            <w:tcBorders>
              <w:top w:val="nil"/>
              <w:left w:val="nil"/>
              <w:bottom w:val="single" w:sz="8" w:space="0" w:color="auto"/>
              <w:right w:val="single" w:sz="8" w:space="0" w:color="auto"/>
            </w:tcBorders>
            <w:shd w:val="clear" w:color="auto" w:fill="auto"/>
            <w:vAlign w:val="center"/>
            <w:hideMark/>
          </w:tcPr>
          <w:p w14:paraId="0D08E7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816E7C4"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E56D67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w:t>
            </w:r>
          </w:p>
        </w:tc>
        <w:tc>
          <w:tcPr>
            <w:tcW w:w="3802" w:type="dxa"/>
            <w:tcBorders>
              <w:top w:val="nil"/>
              <w:left w:val="nil"/>
              <w:bottom w:val="single" w:sz="8" w:space="0" w:color="auto"/>
              <w:right w:val="single" w:sz="8" w:space="0" w:color="auto"/>
            </w:tcBorders>
            <w:shd w:val="clear" w:color="000000" w:fill="FFFFFF"/>
            <w:noWrap/>
            <w:vAlign w:val="center"/>
            <w:hideMark/>
          </w:tcPr>
          <w:p w14:paraId="246E6654"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Ciucului sens giratoriu(Arena)</w:t>
            </w:r>
          </w:p>
        </w:tc>
        <w:tc>
          <w:tcPr>
            <w:tcW w:w="1276" w:type="dxa"/>
            <w:tcBorders>
              <w:top w:val="nil"/>
              <w:left w:val="nil"/>
              <w:bottom w:val="single" w:sz="8" w:space="0" w:color="auto"/>
              <w:right w:val="single" w:sz="8" w:space="0" w:color="auto"/>
            </w:tcBorders>
            <w:shd w:val="clear" w:color="auto" w:fill="auto"/>
            <w:vAlign w:val="center"/>
            <w:hideMark/>
          </w:tcPr>
          <w:p w14:paraId="3A5868D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w:t>
            </w:r>
          </w:p>
        </w:tc>
        <w:tc>
          <w:tcPr>
            <w:tcW w:w="992" w:type="dxa"/>
            <w:tcBorders>
              <w:top w:val="nil"/>
              <w:left w:val="nil"/>
              <w:bottom w:val="single" w:sz="8" w:space="0" w:color="auto"/>
              <w:right w:val="single" w:sz="8" w:space="0" w:color="auto"/>
            </w:tcBorders>
            <w:shd w:val="clear" w:color="auto" w:fill="auto"/>
            <w:vAlign w:val="center"/>
            <w:hideMark/>
          </w:tcPr>
          <w:p w14:paraId="6CBB3FD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668D3AB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13" w:type="dxa"/>
            <w:tcBorders>
              <w:top w:val="nil"/>
              <w:left w:val="nil"/>
              <w:bottom w:val="single" w:sz="8" w:space="0" w:color="auto"/>
              <w:right w:val="single" w:sz="8" w:space="0" w:color="auto"/>
            </w:tcBorders>
            <w:shd w:val="clear" w:color="auto" w:fill="auto"/>
            <w:vAlign w:val="center"/>
            <w:hideMark/>
          </w:tcPr>
          <w:p w14:paraId="5311E15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auto" w:fill="auto"/>
            <w:vAlign w:val="center"/>
            <w:hideMark/>
          </w:tcPr>
          <w:p w14:paraId="6FFE60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51" w:type="dxa"/>
            <w:tcBorders>
              <w:top w:val="nil"/>
              <w:left w:val="nil"/>
              <w:bottom w:val="single" w:sz="8" w:space="0" w:color="auto"/>
              <w:right w:val="single" w:sz="8" w:space="0" w:color="auto"/>
            </w:tcBorders>
            <w:shd w:val="clear" w:color="auto" w:fill="auto"/>
            <w:vAlign w:val="center"/>
            <w:hideMark/>
          </w:tcPr>
          <w:p w14:paraId="0CD594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8" w:space="0" w:color="auto"/>
              <w:right w:val="single" w:sz="8" w:space="0" w:color="auto"/>
            </w:tcBorders>
            <w:shd w:val="clear" w:color="auto" w:fill="auto"/>
            <w:vAlign w:val="center"/>
            <w:hideMark/>
          </w:tcPr>
          <w:p w14:paraId="78BD834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auto" w:fill="auto"/>
            <w:vAlign w:val="center"/>
            <w:hideMark/>
          </w:tcPr>
          <w:p w14:paraId="1962518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90" w:type="dxa"/>
            <w:tcBorders>
              <w:top w:val="nil"/>
              <w:left w:val="nil"/>
              <w:bottom w:val="single" w:sz="8" w:space="0" w:color="auto"/>
              <w:right w:val="single" w:sz="8" w:space="0" w:color="auto"/>
            </w:tcBorders>
            <w:shd w:val="clear" w:color="auto" w:fill="auto"/>
            <w:vAlign w:val="center"/>
            <w:hideMark/>
          </w:tcPr>
          <w:p w14:paraId="6BDF536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18EA32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ED7D013" w14:textId="77777777" w:rsidTr="00A727B8">
        <w:trPr>
          <w:trHeight w:val="6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1C60BC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w:t>
            </w:r>
          </w:p>
        </w:tc>
        <w:tc>
          <w:tcPr>
            <w:tcW w:w="3802" w:type="dxa"/>
            <w:tcBorders>
              <w:top w:val="nil"/>
              <w:left w:val="nil"/>
              <w:bottom w:val="single" w:sz="8" w:space="0" w:color="auto"/>
              <w:right w:val="single" w:sz="8" w:space="0" w:color="auto"/>
            </w:tcBorders>
            <w:shd w:val="clear" w:color="CCCCFF" w:fill="FFFFFF"/>
            <w:vAlign w:val="center"/>
            <w:hideMark/>
          </w:tcPr>
          <w:p w14:paraId="55BE359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Ciucului-partea carosabilă între 1 Decembrie1918 și Grigore Bălan</w:t>
            </w:r>
          </w:p>
        </w:tc>
        <w:tc>
          <w:tcPr>
            <w:tcW w:w="1276" w:type="dxa"/>
            <w:tcBorders>
              <w:top w:val="nil"/>
              <w:left w:val="nil"/>
              <w:bottom w:val="single" w:sz="8" w:space="0" w:color="auto"/>
              <w:right w:val="single" w:sz="8" w:space="0" w:color="auto"/>
            </w:tcBorders>
            <w:shd w:val="clear" w:color="CCCCFF" w:fill="FFFFFF"/>
            <w:noWrap/>
            <w:vAlign w:val="center"/>
            <w:hideMark/>
          </w:tcPr>
          <w:p w14:paraId="7D19F4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460</w:t>
            </w:r>
          </w:p>
        </w:tc>
        <w:tc>
          <w:tcPr>
            <w:tcW w:w="992" w:type="dxa"/>
            <w:tcBorders>
              <w:top w:val="nil"/>
              <w:left w:val="nil"/>
              <w:bottom w:val="single" w:sz="8" w:space="0" w:color="auto"/>
              <w:right w:val="single" w:sz="8" w:space="0" w:color="auto"/>
            </w:tcBorders>
            <w:shd w:val="clear" w:color="CCCCFF" w:fill="FFFFFF"/>
            <w:noWrap/>
            <w:vAlign w:val="center"/>
            <w:hideMark/>
          </w:tcPr>
          <w:p w14:paraId="67B5C5D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4374690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2300</w:t>
            </w:r>
          </w:p>
        </w:tc>
        <w:tc>
          <w:tcPr>
            <w:tcW w:w="1113" w:type="dxa"/>
            <w:tcBorders>
              <w:top w:val="nil"/>
              <w:left w:val="nil"/>
              <w:bottom w:val="single" w:sz="8" w:space="0" w:color="auto"/>
              <w:right w:val="single" w:sz="8" w:space="0" w:color="auto"/>
            </w:tcBorders>
            <w:shd w:val="clear" w:color="CCCCFF" w:fill="FFFFFF"/>
            <w:noWrap/>
            <w:vAlign w:val="center"/>
            <w:hideMark/>
          </w:tcPr>
          <w:p w14:paraId="63EF19A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2300</w:t>
            </w:r>
          </w:p>
        </w:tc>
        <w:tc>
          <w:tcPr>
            <w:tcW w:w="1017" w:type="dxa"/>
            <w:tcBorders>
              <w:top w:val="nil"/>
              <w:left w:val="nil"/>
              <w:bottom w:val="single" w:sz="8" w:space="0" w:color="auto"/>
              <w:right w:val="single" w:sz="8" w:space="0" w:color="auto"/>
            </w:tcBorders>
            <w:shd w:val="clear" w:color="CCCCFF" w:fill="FFFFFF"/>
            <w:noWrap/>
            <w:vAlign w:val="center"/>
            <w:hideMark/>
          </w:tcPr>
          <w:p w14:paraId="66B7CDC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2300</w:t>
            </w:r>
          </w:p>
        </w:tc>
        <w:tc>
          <w:tcPr>
            <w:tcW w:w="1251" w:type="dxa"/>
            <w:tcBorders>
              <w:top w:val="nil"/>
              <w:left w:val="nil"/>
              <w:bottom w:val="single" w:sz="8" w:space="0" w:color="auto"/>
              <w:right w:val="single" w:sz="8" w:space="0" w:color="auto"/>
            </w:tcBorders>
            <w:shd w:val="clear" w:color="CCCCFF" w:fill="FFFFFF"/>
            <w:noWrap/>
            <w:vAlign w:val="center"/>
            <w:hideMark/>
          </w:tcPr>
          <w:p w14:paraId="345ED27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8" w:space="0" w:color="auto"/>
              <w:right w:val="single" w:sz="8" w:space="0" w:color="auto"/>
            </w:tcBorders>
            <w:shd w:val="clear" w:color="CCCCFF" w:fill="FFFFFF"/>
            <w:noWrap/>
            <w:vAlign w:val="center"/>
            <w:hideMark/>
          </w:tcPr>
          <w:p w14:paraId="34BC0FE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2300</w:t>
            </w:r>
          </w:p>
        </w:tc>
        <w:tc>
          <w:tcPr>
            <w:tcW w:w="1017" w:type="dxa"/>
            <w:tcBorders>
              <w:top w:val="nil"/>
              <w:left w:val="nil"/>
              <w:bottom w:val="single" w:sz="8" w:space="0" w:color="auto"/>
              <w:right w:val="single" w:sz="8" w:space="0" w:color="auto"/>
            </w:tcBorders>
            <w:shd w:val="clear" w:color="CCCCFF" w:fill="FFFFFF"/>
            <w:noWrap/>
            <w:vAlign w:val="center"/>
            <w:hideMark/>
          </w:tcPr>
          <w:p w14:paraId="2DBA8BA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2300</w:t>
            </w:r>
          </w:p>
        </w:tc>
        <w:tc>
          <w:tcPr>
            <w:tcW w:w="1190" w:type="dxa"/>
            <w:tcBorders>
              <w:top w:val="nil"/>
              <w:left w:val="nil"/>
              <w:bottom w:val="single" w:sz="8" w:space="0" w:color="auto"/>
              <w:right w:val="single" w:sz="8" w:space="0" w:color="auto"/>
            </w:tcBorders>
            <w:shd w:val="clear" w:color="CCCCFF" w:fill="FFFFFF"/>
            <w:noWrap/>
            <w:vAlign w:val="center"/>
            <w:hideMark/>
          </w:tcPr>
          <w:p w14:paraId="688D2A4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2300</w:t>
            </w:r>
          </w:p>
        </w:tc>
        <w:tc>
          <w:tcPr>
            <w:tcW w:w="1270" w:type="dxa"/>
            <w:tcBorders>
              <w:top w:val="nil"/>
              <w:left w:val="nil"/>
              <w:bottom w:val="single" w:sz="8" w:space="0" w:color="auto"/>
              <w:right w:val="single" w:sz="8" w:space="0" w:color="auto"/>
            </w:tcBorders>
            <w:shd w:val="clear" w:color="auto" w:fill="auto"/>
            <w:vAlign w:val="center"/>
            <w:hideMark/>
          </w:tcPr>
          <w:p w14:paraId="0A9B31F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A9328A3"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8566DD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24</w:t>
            </w:r>
          </w:p>
        </w:tc>
        <w:tc>
          <w:tcPr>
            <w:tcW w:w="3802" w:type="dxa"/>
            <w:tcBorders>
              <w:top w:val="nil"/>
              <w:left w:val="nil"/>
              <w:bottom w:val="single" w:sz="8" w:space="0" w:color="auto"/>
              <w:right w:val="single" w:sz="8" w:space="0" w:color="auto"/>
            </w:tcBorders>
            <w:shd w:val="clear" w:color="000000" w:fill="FFFFFF"/>
            <w:noWrap/>
            <w:vAlign w:val="center"/>
            <w:hideMark/>
          </w:tcPr>
          <w:p w14:paraId="66C01A7B"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Constructorilor</w:t>
            </w:r>
          </w:p>
        </w:tc>
        <w:tc>
          <w:tcPr>
            <w:tcW w:w="1276" w:type="dxa"/>
            <w:tcBorders>
              <w:top w:val="nil"/>
              <w:left w:val="nil"/>
              <w:bottom w:val="single" w:sz="8" w:space="0" w:color="auto"/>
              <w:right w:val="single" w:sz="8" w:space="0" w:color="auto"/>
            </w:tcBorders>
            <w:shd w:val="clear" w:color="000000" w:fill="FFFFFF"/>
            <w:noWrap/>
            <w:vAlign w:val="center"/>
            <w:hideMark/>
          </w:tcPr>
          <w:p w14:paraId="72C4D0E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740</w:t>
            </w:r>
          </w:p>
        </w:tc>
        <w:tc>
          <w:tcPr>
            <w:tcW w:w="992" w:type="dxa"/>
            <w:tcBorders>
              <w:top w:val="nil"/>
              <w:left w:val="nil"/>
              <w:bottom w:val="single" w:sz="8" w:space="0" w:color="auto"/>
              <w:right w:val="single" w:sz="8" w:space="0" w:color="auto"/>
            </w:tcBorders>
            <w:shd w:val="clear" w:color="000000" w:fill="FFFFFF"/>
            <w:noWrap/>
            <w:vAlign w:val="center"/>
            <w:hideMark/>
          </w:tcPr>
          <w:p w14:paraId="038FF1B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44379B7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113" w:type="dxa"/>
            <w:tcBorders>
              <w:top w:val="nil"/>
              <w:left w:val="nil"/>
              <w:bottom w:val="single" w:sz="8" w:space="0" w:color="auto"/>
              <w:right w:val="single" w:sz="8" w:space="0" w:color="auto"/>
            </w:tcBorders>
            <w:shd w:val="clear" w:color="000000" w:fill="FFFFFF"/>
            <w:noWrap/>
            <w:vAlign w:val="center"/>
            <w:hideMark/>
          </w:tcPr>
          <w:p w14:paraId="24541CB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017" w:type="dxa"/>
            <w:tcBorders>
              <w:top w:val="nil"/>
              <w:left w:val="nil"/>
              <w:bottom w:val="single" w:sz="8" w:space="0" w:color="auto"/>
              <w:right w:val="single" w:sz="8" w:space="0" w:color="auto"/>
            </w:tcBorders>
            <w:shd w:val="clear" w:color="000000" w:fill="FFFFFF"/>
            <w:noWrap/>
            <w:vAlign w:val="center"/>
            <w:hideMark/>
          </w:tcPr>
          <w:p w14:paraId="49DE755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251" w:type="dxa"/>
            <w:tcBorders>
              <w:top w:val="nil"/>
              <w:left w:val="nil"/>
              <w:bottom w:val="single" w:sz="8" w:space="0" w:color="auto"/>
              <w:right w:val="single" w:sz="8" w:space="0" w:color="auto"/>
            </w:tcBorders>
            <w:shd w:val="clear" w:color="000000" w:fill="FFFFFF"/>
            <w:noWrap/>
            <w:vAlign w:val="center"/>
            <w:hideMark/>
          </w:tcPr>
          <w:p w14:paraId="7647804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8" w:space="0" w:color="auto"/>
              <w:right w:val="single" w:sz="8" w:space="0" w:color="auto"/>
            </w:tcBorders>
            <w:shd w:val="clear" w:color="000000" w:fill="FFFFFF"/>
            <w:noWrap/>
            <w:vAlign w:val="center"/>
            <w:hideMark/>
          </w:tcPr>
          <w:p w14:paraId="301164E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017" w:type="dxa"/>
            <w:tcBorders>
              <w:top w:val="nil"/>
              <w:left w:val="nil"/>
              <w:bottom w:val="single" w:sz="8" w:space="0" w:color="auto"/>
              <w:right w:val="single" w:sz="8" w:space="0" w:color="auto"/>
            </w:tcBorders>
            <w:shd w:val="clear" w:color="000000" w:fill="FFFFFF"/>
            <w:noWrap/>
            <w:vAlign w:val="center"/>
            <w:hideMark/>
          </w:tcPr>
          <w:p w14:paraId="26580F6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190" w:type="dxa"/>
            <w:tcBorders>
              <w:top w:val="nil"/>
              <w:left w:val="nil"/>
              <w:bottom w:val="single" w:sz="8" w:space="0" w:color="auto"/>
              <w:right w:val="single" w:sz="8" w:space="0" w:color="auto"/>
            </w:tcBorders>
            <w:shd w:val="clear" w:color="000000" w:fill="FFFFFF"/>
            <w:noWrap/>
            <w:vAlign w:val="center"/>
            <w:hideMark/>
          </w:tcPr>
          <w:p w14:paraId="1B53284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270" w:type="dxa"/>
            <w:tcBorders>
              <w:top w:val="nil"/>
              <w:left w:val="nil"/>
              <w:bottom w:val="single" w:sz="8" w:space="0" w:color="auto"/>
              <w:right w:val="single" w:sz="8" w:space="0" w:color="auto"/>
            </w:tcBorders>
            <w:shd w:val="clear" w:color="auto" w:fill="auto"/>
            <w:vAlign w:val="center"/>
            <w:hideMark/>
          </w:tcPr>
          <w:p w14:paraId="603CE1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B815870"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A8AB86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w:t>
            </w:r>
          </w:p>
        </w:tc>
        <w:tc>
          <w:tcPr>
            <w:tcW w:w="3802" w:type="dxa"/>
            <w:tcBorders>
              <w:top w:val="nil"/>
              <w:left w:val="nil"/>
              <w:bottom w:val="single" w:sz="8" w:space="0" w:color="auto"/>
              <w:right w:val="single" w:sz="8" w:space="0" w:color="auto"/>
            </w:tcBorders>
            <w:shd w:val="clear" w:color="000000" w:fill="FFFFFF"/>
            <w:noWrap/>
            <w:vAlign w:val="center"/>
            <w:hideMark/>
          </w:tcPr>
          <w:p w14:paraId="56D204D0"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Constructorilor(Armata Romana-Brutaria)</w:t>
            </w:r>
          </w:p>
        </w:tc>
        <w:tc>
          <w:tcPr>
            <w:tcW w:w="1276" w:type="dxa"/>
            <w:tcBorders>
              <w:top w:val="nil"/>
              <w:left w:val="nil"/>
              <w:bottom w:val="single" w:sz="8" w:space="0" w:color="auto"/>
              <w:right w:val="single" w:sz="8" w:space="0" w:color="auto"/>
            </w:tcBorders>
            <w:shd w:val="clear" w:color="000000" w:fill="FFFFFF"/>
            <w:noWrap/>
            <w:vAlign w:val="center"/>
            <w:hideMark/>
          </w:tcPr>
          <w:p w14:paraId="520F89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992" w:type="dxa"/>
            <w:tcBorders>
              <w:top w:val="nil"/>
              <w:left w:val="nil"/>
              <w:bottom w:val="single" w:sz="8" w:space="0" w:color="auto"/>
              <w:right w:val="single" w:sz="8" w:space="0" w:color="auto"/>
            </w:tcBorders>
            <w:shd w:val="clear" w:color="000000" w:fill="FFFFFF"/>
            <w:noWrap/>
            <w:vAlign w:val="center"/>
            <w:hideMark/>
          </w:tcPr>
          <w:p w14:paraId="392999A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0BF7E9B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13" w:type="dxa"/>
            <w:tcBorders>
              <w:top w:val="nil"/>
              <w:left w:val="nil"/>
              <w:bottom w:val="single" w:sz="8" w:space="0" w:color="auto"/>
              <w:right w:val="single" w:sz="8" w:space="0" w:color="auto"/>
            </w:tcBorders>
            <w:shd w:val="clear" w:color="000000" w:fill="FFFFFF"/>
            <w:noWrap/>
            <w:vAlign w:val="center"/>
            <w:hideMark/>
          </w:tcPr>
          <w:p w14:paraId="40CCFF3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017" w:type="dxa"/>
            <w:tcBorders>
              <w:top w:val="nil"/>
              <w:left w:val="nil"/>
              <w:bottom w:val="single" w:sz="8" w:space="0" w:color="auto"/>
              <w:right w:val="single" w:sz="8" w:space="0" w:color="auto"/>
            </w:tcBorders>
            <w:shd w:val="clear" w:color="000000" w:fill="FFFFFF"/>
            <w:noWrap/>
            <w:vAlign w:val="center"/>
            <w:hideMark/>
          </w:tcPr>
          <w:p w14:paraId="1367F1F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251" w:type="dxa"/>
            <w:tcBorders>
              <w:top w:val="nil"/>
              <w:left w:val="nil"/>
              <w:bottom w:val="single" w:sz="8" w:space="0" w:color="auto"/>
              <w:right w:val="single" w:sz="8" w:space="0" w:color="auto"/>
            </w:tcBorders>
            <w:shd w:val="clear" w:color="000000" w:fill="FFFFFF"/>
            <w:noWrap/>
            <w:vAlign w:val="center"/>
            <w:hideMark/>
          </w:tcPr>
          <w:p w14:paraId="15BA7CC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34" w:type="dxa"/>
            <w:tcBorders>
              <w:top w:val="nil"/>
              <w:left w:val="nil"/>
              <w:bottom w:val="single" w:sz="8" w:space="0" w:color="auto"/>
              <w:right w:val="single" w:sz="8" w:space="0" w:color="auto"/>
            </w:tcBorders>
            <w:shd w:val="clear" w:color="000000" w:fill="FFFFFF"/>
            <w:noWrap/>
            <w:vAlign w:val="center"/>
            <w:hideMark/>
          </w:tcPr>
          <w:p w14:paraId="2E51B54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017" w:type="dxa"/>
            <w:tcBorders>
              <w:top w:val="nil"/>
              <w:left w:val="nil"/>
              <w:bottom w:val="single" w:sz="8" w:space="0" w:color="auto"/>
              <w:right w:val="single" w:sz="8" w:space="0" w:color="auto"/>
            </w:tcBorders>
            <w:shd w:val="clear" w:color="000000" w:fill="FFFFFF"/>
            <w:noWrap/>
            <w:vAlign w:val="center"/>
            <w:hideMark/>
          </w:tcPr>
          <w:p w14:paraId="0FA486F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90" w:type="dxa"/>
            <w:tcBorders>
              <w:top w:val="nil"/>
              <w:left w:val="nil"/>
              <w:bottom w:val="single" w:sz="8" w:space="0" w:color="auto"/>
              <w:right w:val="single" w:sz="8" w:space="0" w:color="auto"/>
            </w:tcBorders>
            <w:shd w:val="clear" w:color="auto" w:fill="auto"/>
            <w:vAlign w:val="center"/>
            <w:hideMark/>
          </w:tcPr>
          <w:p w14:paraId="35D981B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4527C8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CBC855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C2A761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w:t>
            </w:r>
          </w:p>
        </w:tc>
        <w:tc>
          <w:tcPr>
            <w:tcW w:w="3802" w:type="dxa"/>
            <w:tcBorders>
              <w:top w:val="nil"/>
              <w:left w:val="nil"/>
              <w:bottom w:val="single" w:sz="8" w:space="0" w:color="auto"/>
              <w:right w:val="single" w:sz="8" w:space="0" w:color="auto"/>
            </w:tcBorders>
            <w:shd w:val="clear" w:color="CCCCFF" w:fill="FFFFFF"/>
            <w:noWrap/>
            <w:vAlign w:val="center"/>
            <w:hideMark/>
          </w:tcPr>
          <w:p w14:paraId="1401FD9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Cserey Janosne</w:t>
            </w:r>
          </w:p>
        </w:tc>
        <w:tc>
          <w:tcPr>
            <w:tcW w:w="1276" w:type="dxa"/>
            <w:tcBorders>
              <w:top w:val="nil"/>
              <w:left w:val="nil"/>
              <w:bottom w:val="single" w:sz="8" w:space="0" w:color="auto"/>
              <w:right w:val="single" w:sz="8" w:space="0" w:color="auto"/>
            </w:tcBorders>
            <w:shd w:val="clear" w:color="CCCCFF" w:fill="FFFFFF"/>
            <w:noWrap/>
            <w:vAlign w:val="center"/>
            <w:hideMark/>
          </w:tcPr>
          <w:p w14:paraId="2B69850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992" w:type="dxa"/>
            <w:tcBorders>
              <w:top w:val="nil"/>
              <w:left w:val="nil"/>
              <w:bottom w:val="single" w:sz="8" w:space="0" w:color="auto"/>
              <w:right w:val="single" w:sz="8" w:space="0" w:color="auto"/>
            </w:tcBorders>
            <w:shd w:val="clear" w:color="CCCCFF" w:fill="FFFFFF"/>
            <w:noWrap/>
            <w:vAlign w:val="center"/>
            <w:hideMark/>
          </w:tcPr>
          <w:p w14:paraId="0A2075B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1A4FEA9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13" w:type="dxa"/>
            <w:tcBorders>
              <w:top w:val="nil"/>
              <w:left w:val="nil"/>
              <w:bottom w:val="single" w:sz="8" w:space="0" w:color="auto"/>
              <w:right w:val="single" w:sz="8" w:space="0" w:color="auto"/>
            </w:tcBorders>
            <w:shd w:val="clear" w:color="CCCCFF" w:fill="FFFFFF"/>
            <w:noWrap/>
            <w:vAlign w:val="center"/>
            <w:hideMark/>
          </w:tcPr>
          <w:p w14:paraId="06E7237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8" w:space="0" w:color="auto"/>
              <w:right w:val="single" w:sz="8" w:space="0" w:color="auto"/>
            </w:tcBorders>
            <w:shd w:val="clear" w:color="CCCCFF" w:fill="FFFFFF"/>
            <w:noWrap/>
            <w:vAlign w:val="center"/>
            <w:hideMark/>
          </w:tcPr>
          <w:p w14:paraId="6C48045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251" w:type="dxa"/>
            <w:tcBorders>
              <w:top w:val="nil"/>
              <w:left w:val="nil"/>
              <w:bottom w:val="single" w:sz="8" w:space="0" w:color="auto"/>
              <w:right w:val="single" w:sz="8" w:space="0" w:color="auto"/>
            </w:tcBorders>
            <w:shd w:val="clear" w:color="CCCCFF" w:fill="FFFFFF"/>
            <w:noWrap/>
            <w:vAlign w:val="center"/>
            <w:hideMark/>
          </w:tcPr>
          <w:p w14:paraId="21DC3AD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8" w:space="0" w:color="auto"/>
              <w:right w:val="single" w:sz="8" w:space="0" w:color="auto"/>
            </w:tcBorders>
            <w:shd w:val="clear" w:color="CCCCFF" w:fill="FFFFFF"/>
            <w:noWrap/>
            <w:vAlign w:val="center"/>
            <w:hideMark/>
          </w:tcPr>
          <w:p w14:paraId="18CA99B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8" w:space="0" w:color="auto"/>
              <w:right w:val="single" w:sz="8" w:space="0" w:color="auto"/>
            </w:tcBorders>
            <w:shd w:val="clear" w:color="CCCCFF" w:fill="FFFFFF"/>
            <w:noWrap/>
            <w:vAlign w:val="center"/>
            <w:hideMark/>
          </w:tcPr>
          <w:p w14:paraId="2F78814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90" w:type="dxa"/>
            <w:tcBorders>
              <w:top w:val="nil"/>
              <w:left w:val="nil"/>
              <w:bottom w:val="single" w:sz="8" w:space="0" w:color="auto"/>
              <w:right w:val="single" w:sz="8" w:space="0" w:color="auto"/>
            </w:tcBorders>
            <w:shd w:val="clear" w:color="auto" w:fill="auto"/>
            <w:vAlign w:val="center"/>
            <w:hideMark/>
          </w:tcPr>
          <w:p w14:paraId="3D04AC0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7477E1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C732614"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753CD0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27</w:t>
            </w:r>
          </w:p>
        </w:tc>
        <w:tc>
          <w:tcPr>
            <w:tcW w:w="3802" w:type="dxa"/>
            <w:tcBorders>
              <w:top w:val="nil"/>
              <w:left w:val="nil"/>
              <w:bottom w:val="single" w:sz="8" w:space="0" w:color="auto"/>
              <w:right w:val="single" w:sz="8" w:space="0" w:color="auto"/>
            </w:tcBorders>
            <w:shd w:val="clear" w:color="000000" w:fill="FFFFFF"/>
            <w:noWrap/>
            <w:vAlign w:val="center"/>
            <w:hideMark/>
          </w:tcPr>
          <w:p w14:paraId="24EDFD8F"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Daczó</w:t>
            </w:r>
          </w:p>
        </w:tc>
        <w:tc>
          <w:tcPr>
            <w:tcW w:w="1276" w:type="dxa"/>
            <w:tcBorders>
              <w:top w:val="nil"/>
              <w:left w:val="nil"/>
              <w:bottom w:val="single" w:sz="8" w:space="0" w:color="auto"/>
              <w:right w:val="single" w:sz="8" w:space="0" w:color="auto"/>
            </w:tcBorders>
            <w:shd w:val="clear" w:color="000000" w:fill="FFFFFF"/>
            <w:noWrap/>
            <w:vAlign w:val="center"/>
            <w:hideMark/>
          </w:tcPr>
          <w:p w14:paraId="592513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380</w:t>
            </w:r>
          </w:p>
        </w:tc>
        <w:tc>
          <w:tcPr>
            <w:tcW w:w="992" w:type="dxa"/>
            <w:tcBorders>
              <w:top w:val="nil"/>
              <w:left w:val="nil"/>
              <w:bottom w:val="single" w:sz="8" w:space="0" w:color="auto"/>
              <w:right w:val="single" w:sz="8" w:space="0" w:color="auto"/>
            </w:tcBorders>
            <w:shd w:val="clear" w:color="000000" w:fill="FFFFFF"/>
            <w:noWrap/>
            <w:vAlign w:val="center"/>
            <w:hideMark/>
          </w:tcPr>
          <w:p w14:paraId="7E60FA0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6964048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113" w:type="dxa"/>
            <w:tcBorders>
              <w:top w:val="nil"/>
              <w:left w:val="nil"/>
              <w:bottom w:val="single" w:sz="8" w:space="0" w:color="auto"/>
              <w:right w:val="single" w:sz="8" w:space="0" w:color="auto"/>
            </w:tcBorders>
            <w:shd w:val="clear" w:color="000000" w:fill="FFFFFF"/>
            <w:noWrap/>
            <w:vAlign w:val="center"/>
            <w:hideMark/>
          </w:tcPr>
          <w:p w14:paraId="3D0F8FB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017" w:type="dxa"/>
            <w:tcBorders>
              <w:top w:val="nil"/>
              <w:left w:val="nil"/>
              <w:bottom w:val="single" w:sz="8" w:space="0" w:color="auto"/>
              <w:right w:val="single" w:sz="8" w:space="0" w:color="auto"/>
            </w:tcBorders>
            <w:shd w:val="clear" w:color="000000" w:fill="FFFFFF"/>
            <w:noWrap/>
            <w:vAlign w:val="center"/>
            <w:hideMark/>
          </w:tcPr>
          <w:p w14:paraId="1909D21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251" w:type="dxa"/>
            <w:tcBorders>
              <w:top w:val="nil"/>
              <w:left w:val="nil"/>
              <w:bottom w:val="single" w:sz="8" w:space="0" w:color="auto"/>
              <w:right w:val="single" w:sz="8" w:space="0" w:color="auto"/>
            </w:tcBorders>
            <w:shd w:val="clear" w:color="000000" w:fill="FFFFFF"/>
            <w:noWrap/>
            <w:vAlign w:val="center"/>
            <w:hideMark/>
          </w:tcPr>
          <w:p w14:paraId="28CDE8C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134" w:type="dxa"/>
            <w:tcBorders>
              <w:top w:val="nil"/>
              <w:left w:val="nil"/>
              <w:bottom w:val="single" w:sz="8" w:space="0" w:color="auto"/>
              <w:right w:val="single" w:sz="8" w:space="0" w:color="auto"/>
            </w:tcBorders>
            <w:shd w:val="clear" w:color="000000" w:fill="FFFFFF"/>
            <w:noWrap/>
            <w:vAlign w:val="center"/>
            <w:hideMark/>
          </w:tcPr>
          <w:p w14:paraId="7E677F5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017" w:type="dxa"/>
            <w:tcBorders>
              <w:top w:val="nil"/>
              <w:left w:val="nil"/>
              <w:bottom w:val="single" w:sz="8" w:space="0" w:color="auto"/>
              <w:right w:val="single" w:sz="8" w:space="0" w:color="auto"/>
            </w:tcBorders>
            <w:shd w:val="clear" w:color="000000" w:fill="FFFFFF"/>
            <w:noWrap/>
            <w:vAlign w:val="center"/>
            <w:hideMark/>
          </w:tcPr>
          <w:p w14:paraId="638C37A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190" w:type="dxa"/>
            <w:tcBorders>
              <w:top w:val="nil"/>
              <w:left w:val="nil"/>
              <w:bottom w:val="single" w:sz="8" w:space="0" w:color="auto"/>
              <w:right w:val="single" w:sz="8" w:space="0" w:color="auto"/>
            </w:tcBorders>
            <w:shd w:val="clear" w:color="000000" w:fill="FFFFFF"/>
            <w:noWrap/>
            <w:vAlign w:val="center"/>
            <w:hideMark/>
          </w:tcPr>
          <w:p w14:paraId="153F7A1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1270" w:type="dxa"/>
            <w:tcBorders>
              <w:top w:val="nil"/>
              <w:left w:val="nil"/>
              <w:bottom w:val="single" w:sz="8" w:space="0" w:color="auto"/>
              <w:right w:val="single" w:sz="8" w:space="0" w:color="auto"/>
            </w:tcBorders>
            <w:shd w:val="clear" w:color="auto" w:fill="auto"/>
            <w:vAlign w:val="center"/>
            <w:hideMark/>
          </w:tcPr>
          <w:p w14:paraId="3F3C04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9B29BC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888CD8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w:t>
            </w:r>
          </w:p>
        </w:tc>
        <w:tc>
          <w:tcPr>
            <w:tcW w:w="3802" w:type="dxa"/>
            <w:tcBorders>
              <w:top w:val="nil"/>
              <w:left w:val="nil"/>
              <w:bottom w:val="single" w:sz="8" w:space="0" w:color="auto"/>
              <w:right w:val="single" w:sz="8" w:space="0" w:color="auto"/>
            </w:tcBorders>
            <w:shd w:val="clear" w:color="000000" w:fill="FFFFFF"/>
            <w:noWrap/>
            <w:vAlign w:val="center"/>
            <w:hideMark/>
          </w:tcPr>
          <w:p w14:paraId="6342262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Dózsa György</w:t>
            </w:r>
          </w:p>
        </w:tc>
        <w:tc>
          <w:tcPr>
            <w:tcW w:w="1276" w:type="dxa"/>
            <w:tcBorders>
              <w:top w:val="nil"/>
              <w:left w:val="nil"/>
              <w:bottom w:val="single" w:sz="8" w:space="0" w:color="auto"/>
              <w:right w:val="single" w:sz="8" w:space="0" w:color="auto"/>
            </w:tcBorders>
            <w:shd w:val="clear" w:color="000000" w:fill="FFFFFF"/>
            <w:noWrap/>
            <w:vAlign w:val="center"/>
            <w:hideMark/>
          </w:tcPr>
          <w:p w14:paraId="7BBDE1F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992" w:type="dxa"/>
            <w:tcBorders>
              <w:top w:val="nil"/>
              <w:left w:val="nil"/>
              <w:bottom w:val="single" w:sz="8" w:space="0" w:color="auto"/>
              <w:right w:val="single" w:sz="8" w:space="0" w:color="auto"/>
            </w:tcBorders>
            <w:shd w:val="clear" w:color="000000" w:fill="FFFFFF"/>
            <w:noWrap/>
            <w:vAlign w:val="center"/>
            <w:hideMark/>
          </w:tcPr>
          <w:p w14:paraId="3E934F2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4502D1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113" w:type="dxa"/>
            <w:tcBorders>
              <w:top w:val="nil"/>
              <w:left w:val="nil"/>
              <w:bottom w:val="single" w:sz="8" w:space="0" w:color="auto"/>
              <w:right w:val="single" w:sz="8" w:space="0" w:color="auto"/>
            </w:tcBorders>
            <w:shd w:val="clear" w:color="000000" w:fill="FFFFFF"/>
            <w:noWrap/>
            <w:vAlign w:val="center"/>
            <w:hideMark/>
          </w:tcPr>
          <w:p w14:paraId="02DF6FE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017" w:type="dxa"/>
            <w:tcBorders>
              <w:top w:val="nil"/>
              <w:left w:val="nil"/>
              <w:bottom w:val="single" w:sz="8" w:space="0" w:color="auto"/>
              <w:right w:val="single" w:sz="8" w:space="0" w:color="auto"/>
            </w:tcBorders>
            <w:shd w:val="clear" w:color="000000" w:fill="FFFFFF"/>
            <w:noWrap/>
            <w:vAlign w:val="center"/>
            <w:hideMark/>
          </w:tcPr>
          <w:p w14:paraId="50D3C30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251" w:type="dxa"/>
            <w:tcBorders>
              <w:top w:val="nil"/>
              <w:left w:val="nil"/>
              <w:bottom w:val="single" w:sz="8" w:space="0" w:color="auto"/>
              <w:right w:val="single" w:sz="8" w:space="0" w:color="auto"/>
            </w:tcBorders>
            <w:shd w:val="clear" w:color="000000" w:fill="FFFFFF"/>
            <w:noWrap/>
            <w:vAlign w:val="center"/>
            <w:hideMark/>
          </w:tcPr>
          <w:p w14:paraId="66ED0D6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134" w:type="dxa"/>
            <w:tcBorders>
              <w:top w:val="nil"/>
              <w:left w:val="nil"/>
              <w:bottom w:val="single" w:sz="8" w:space="0" w:color="auto"/>
              <w:right w:val="single" w:sz="8" w:space="0" w:color="auto"/>
            </w:tcBorders>
            <w:shd w:val="clear" w:color="000000" w:fill="FFFFFF"/>
            <w:noWrap/>
            <w:vAlign w:val="center"/>
            <w:hideMark/>
          </w:tcPr>
          <w:p w14:paraId="2F27111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017" w:type="dxa"/>
            <w:tcBorders>
              <w:top w:val="nil"/>
              <w:left w:val="nil"/>
              <w:bottom w:val="single" w:sz="8" w:space="0" w:color="auto"/>
              <w:right w:val="single" w:sz="8" w:space="0" w:color="auto"/>
            </w:tcBorders>
            <w:shd w:val="clear" w:color="000000" w:fill="FFFFFF"/>
            <w:noWrap/>
            <w:vAlign w:val="center"/>
            <w:hideMark/>
          </w:tcPr>
          <w:p w14:paraId="08C66FF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190" w:type="dxa"/>
            <w:tcBorders>
              <w:top w:val="nil"/>
              <w:left w:val="nil"/>
              <w:bottom w:val="single" w:sz="8" w:space="0" w:color="auto"/>
              <w:right w:val="single" w:sz="8" w:space="0" w:color="auto"/>
            </w:tcBorders>
            <w:shd w:val="clear" w:color="000000" w:fill="FFFFFF"/>
            <w:noWrap/>
            <w:vAlign w:val="center"/>
            <w:hideMark/>
          </w:tcPr>
          <w:p w14:paraId="3FC18EA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270" w:type="dxa"/>
            <w:tcBorders>
              <w:top w:val="nil"/>
              <w:left w:val="nil"/>
              <w:bottom w:val="single" w:sz="8" w:space="0" w:color="auto"/>
              <w:right w:val="single" w:sz="8" w:space="0" w:color="auto"/>
            </w:tcBorders>
            <w:shd w:val="clear" w:color="auto" w:fill="auto"/>
            <w:vAlign w:val="center"/>
            <w:hideMark/>
          </w:tcPr>
          <w:p w14:paraId="7F8A5A2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3D53963"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40F384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29</w:t>
            </w:r>
          </w:p>
        </w:tc>
        <w:tc>
          <w:tcPr>
            <w:tcW w:w="3802" w:type="dxa"/>
            <w:tcBorders>
              <w:top w:val="nil"/>
              <w:left w:val="nil"/>
              <w:bottom w:val="single" w:sz="8" w:space="0" w:color="auto"/>
              <w:right w:val="single" w:sz="8" w:space="0" w:color="auto"/>
            </w:tcBorders>
            <w:shd w:val="clear" w:color="FFCC00" w:fill="FFFFFF"/>
            <w:noWrap/>
            <w:vAlign w:val="center"/>
            <w:hideMark/>
          </w:tcPr>
          <w:p w14:paraId="66EEAF91"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Drumul spre Sugas Bai</w:t>
            </w:r>
          </w:p>
        </w:tc>
        <w:tc>
          <w:tcPr>
            <w:tcW w:w="1276" w:type="dxa"/>
            <w:tcBorders>
              <w:top w:val="nil"/>
              <w:left w:val="nil"/>
              <w:bottom w:val="single" w:sz="8" w:space="0" w:color="auto"/>
              <w:right w:val="single" w:sz="8" w:space="0" w:color="auto"/>
            </w:tcBorders>
            <w:shd w:val="clear" w:color="FFCC00" w:fill="FFFFFF"/>
            <w:noWrap/>
            <w:vAlign w:val="center"/>
            <w:hideMark/>
          </w:tcPr>
          <w:p w14:paraId="6DD23B3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8000</w:t>
            </w:r>
          </w:p>
        </w:tc>
        <w:tc>
          <w:tcPr>
            <w:tcW w:w="992" w:type="dxa"/>
            <w:tcBorders>
              <w:top w:val="nil"/>
              <w:left w:val="nil"/>
              <w:bottom w:val="single" w:sz="8" w:space="0" w:color="auto"/>
              <w:right w:val="single" w:sz="8" w:space="0" w:color="auto"/>
            </w:tcBorders>
            <w:shd w:val="clear" w:color="FFCC00" w:fill="FFFFFF"/>
            <w:noWrap/>
            <w:vAlign w:val="center"/>
            <w:hideMark/>
          </w:tcPr>
          <w:p w14:paraId="3536C29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CC00" w:fill="FFFFFF"/>
            <w:noWrap/>
            <w:vAlign w:val="center"/>
            <w:hideMark/>
          </w:tcPr>
          <w:p w14:paraId="10D4D0D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40000</w:t>
            </w:r>
          </w:p>
        </w:tc>
        <w:tc>
          <w:tcPr>
            <w:tcW w:w="1113" w:type="dxa"/>
            <w:tcBorders>
              <w:top w:val="nil"/>
              <w:left w:val="nil"/>
              <w:bottom w:val="single" w:sz="8" w:space="0" w:color="auto"/>
              <w:right w:val="single" w:sz="8" w:space="0" w:color="auto"/>
            </w:tcBorders>
            <w:shd w:val="clear" w:color="FFCC00" w:fill="FFFFFF"/>
            <w:noWrap/>
            <w:vAlign w:val="center"/>
            <w:hideMark/>
          </w:tcPr>
          <w:p w14:paraId="4F5C666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40000</w:t>
            </w:r>
          </w:p>
        </w:tc>
        <w:tc>
          <w:tcPr>
            <w:tcW w:w="1017" w:type="dxa"/>
            <w:tcBorders>
              <w:top w:val="nil"/>
              <w:left w:val="nil"/>
              <w:bottom w:val="single" w:sz="8" w:space="0" w:color="auto"/>
              <w:right w:val="single" w:sz="8" w:space="0" w:color="auto"/>
            </w:tcBorders>
            <w:shd w:val="clear" w:color="FFCC00" w:fill="FFFFFF"/>
            <w:noWrap/>
            <w:vAlign w:val="center"/>
            <w:hideMark/>
          </w:tcPr>
          <w:p w14:paraId="26D0596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40000</w:t>
            </w:r>
          </w:p>
        </w:tc>
        <w:tc>
          <w:tcPr>
            <w:tcW w:w="1251" w:type="dxa"/>
            <w:tcBorders>
              <w:top w:val="nil"/>
              <w:left w:val="nil"/>
              <w:bottom w:val="single" w:sz="8" w:space="0" w:color="auto"/>
              <w:right w:val="single" w:sz="8" w:space="0" w:color="auto"/>
            </w:tcBorders>
            <w:shd w:val="clear" w:color="FFCC00" w:fill="FFFFFF"/>
            <w:noWrap/>
            <w:vAlign w:val="center"/>
            <w:hideMark/>
          </w:tcPr>
          <w:p w14:paraId="220286C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40000</w:t>
            </w:r>
          </w:p>
        </w:tc>
        <w:tc>
          <w:tcPr>
            <w:tcW w:w="1134" w:type="dxa"/>
            <w:tcBorders>
              <w:top w:val="nil"/>
              <w:left w:val="nil"/>
              <w:bottom w:val="single" w:sz="8" w:space="0" w:color="auto"/>
              <w:right w:val="single" w:sz="8" w:space="0" w:color="auto"/>
            </w:tcBorders>
            <w:shd w:val="clear" w:color="FFCC00" w:fill="FFFFFF"/>
            <w:noWrap/>
            <w:vAlign w:val="center"/>
            <w:hideMark/>
          </w:tcPr>
          <w:p w14:paraId="55FA642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40000</w:t>
            </w:r>
          </w:p>
        </w:tc>
        <w:tc>
          <w:tcPr>
            <w:tcW w:w="1017" w:type="dxa"/>
            <w:tcBorders>
              <w:top w:val="nil"/>
              <w:left w:val="nil"/>
              <w:bottom w:val="single" w:sz="8" w:space="0" w:color="auto"/>
              <w:right w:val="single" w:sz="8" w:space="0" w:color="auto"/>
            </w:tcBorders>
            <w:shd w:val="clear" w:color="FFCC00" w:fill="FFFFFF"/>
            <w:noWrap/>
            <w:vAlign w:val="center"/>
            <w:hideMark/>
          </w:tcPr>
          <w:p w14:paraId="01E010E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40000</w:t>
            </w:r>
          </w:p>
        </w:tc>
        <w:tc>
          <w:tcPr>
            <w:tcW w:w="1190" w:type="dxa"/>
            <w:tcBorders>
              <w:top w:val="nil"/>
              <w:left w:val="nil"/>
              <w:bottom w:val="single" w:sz="8" w:space="0" w:color="auto"/>
              <w:right w:val="single" w:sz="8" w:space="0" w:color="auto"/>
            </w:tcBorders>
            <w:shd w:val="clear" w:color="auto" w:fill="auto"/>
            <w:vAlign w:val="center"/>
            <w:hideMark/>
          </w:tcPr>
          <w:p w14:paraId="0BF5D36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0BCBE1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08FA0A7"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60748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w:t>
            </w:r>
          </w:p>
        </w:tc>
        <w:tc>
          <w:tcPr>
            <w:tcW w:w="3802" w:type="dxa"/>
            <w:tcBorders>
              <w:top w:val="nil"/>
              <w:left w:val="nil"/>
              <w:bottom w:val="single" w:sz="8" w:space="0" w:color="auto"/>
              <w:right w:val="single" w:sz="8" w:space="0" w:color="auto"/>
            </w:tcBorders>
            <w:shd w:val="clear" w:color="000000" w:fill="FFFFFF"/>
            <w:noWrap/>
            <w:vAlign w:val="center"/>
            <w:hideMark/>
          </w:tcPr>
          <w:p w14:paraId="107FF4E1"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Energiei</w:t>
            </w:r>
          </w:p>
        </w:tc>
        <w:tc>
          <w:tcPr>
            <w:tcW w:w="1276" w:type="dxa"/>
            <w:tcBorders>
              <w:top w:val="nil"/>
              <w:left w:val="nil"/>
              <w:bottom w:val="single" w:sz="8" w:space="0" w:color="auto"/>
              <w:right w:val="single" w:sz="8" w:space="0" w:color="auto"/>
            </w:tcBorders>
            <w:shd w:val="clear" w:color="000000" w:fill="FFFFFF"/>
            <w:noWrap/>
            <w:vAlign w:val="center"/>
            <w:hideMark/>
          </w:tcPr>
          <w:p w14:paraId="17E2158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w:t>
            </w:r>
          </w:p>
        </w:tc>
        <w:tc>
          <w:tcPr>
            <w:tcW w:w="992" w:type="dxa"/>
            <w:tcBorders>
              <w:top w:val="nil"/>
              <w:left w:val="nil"/>
              <w:bottom w:val="single" w:sz="8" w:space="0" w:color="auto"/>
              <w:right w:val="single" w:sz="8" w:space="0" w:color="auto"/>
            </w:tcBorders>
            <w:shd w:val="clear" w:color="000000" w:fill="FFFFFF"/>
            <w:noWrap/>
            <w:vAlign w:val="center"/>
            <w:hideMark/>
          </w:tcPr>
          <w:p w14:paraId="575FF7C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17B1D8E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13" w:type="dxa"/>
            <w:tcBorders>
              <w:top w:val="nil"/>
              <w:left w:val="nil"/>
              <w:bottom w:val="single" w:sz="8" w:space="0" w:color="auto"/>
              <w:right w:val="single" w:sz="8" w:space="0" w:color="auto"/>
            </w:tcBorders>
            <w:shd w:val="clear" w:color="000000" w:fill="FFFFFF"/>
            <w:noWrap/>
            <w:vAlign w:val="center"/>
            <w:hideMark/>
          </w:tcPr>
          <w:p w14:paraId="1CD9D0B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8" w:space="0" w:color="auto"/>
              <w:right w:val="single" w:sz="8" w:space="0" w:color="auto"/>
            </w:tcBorders>
            <w:shd w:val="clear" w:color="000000" w:fill="FFFFFF"/>
            <w:noWrap/>
            <w:vAlign w:val="center"/>
            <w:hideMark/>
          </w:tcPr>
          <w:p w14:paraId="6B28869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251" w:type="dxa"/>
            <w:tcBorders>
              <w:top w:val="nil"/>
              <w:left w:val="nil"/>
              <w:bottom w:val="single" w:sz="8" w:space="0" w:color="auto"/>
              <w:right w:val="single" w:sz="8" w:space="0" w:color="auto"/>
            </w:tcBorders>
            <w:shd w:val="clear" w:color="000000" w:fill="FFFFFF"/>
            <w:noWrap/>
            <w:vAlign w:val="center"/>
            <w:hideMark/>
          </w:tcPr>
          <w:p w14:paraId="0CC063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8" w:space="0" w:color="auto"/>
              <w:right w:val="single" w:sz="8" w:space="0" w:color="auto"/>
            </w:tcBorders>
            <w:shd w:val="clear" w:color="000000" w:fill="FFFFFF"/>
            <w:noWrap/>
            <w:vAlign w:val="center"/>
            <w:hideMark/>
          </w:tcPr>
          <w:p w14:paraId="4BA541B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8" w:space="0" w:color="auto"/>
              <w:right w:val="single" w:sz="8" w:space="0" w:color="auto"/>
            </w:tcBorders>
            <w:shd w:val="clear" w:color="000000" w:fill="FFFFFF"/>
            <w:noWrap/>
            <w:vAlign w:val="center"/>
            <w:hideMark/>
          </w:tcPr>
          <w:p w14:paraId="1DD7E33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90" w:type="dxa"/>
            <w:tcBorders>
              <w:top w:val="nil"/>
              <w:left w:val="nil"/>
              <w:bottom w:val="single" w:sz="8" w:space="0" w:color="auto"/>
              <w:right w:val="single" w:sz="8" w:space="0" w:color="auto"/>
            </w:tcBorders>
            <w:shd w:val="clear" w:color="auto" w:fill="auto"/>
            <w:vAlign w:val="center"/>
            <w:hideMark/>
          </w:tcPr>
          <w:p w14:paraId="7E33F8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ADD22D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8FB5832"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112DFC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w:t>
            </w:r>
          </w:p>
        </w:tc>
        <w:tc>
          <w:tcPr>
            <w:tcW w:w="3802" w:type="dxa"/>
            <w:tcBorders>
              <w:top w:val="nil"/>
              <w:left w:val="nil"/>
              <w:bottom w:val="single" w:sz="8" w:space="0" w:color="auto"/>
              <w:right w:val="single" w:sz="8" w:space="0" w:color="auto"/>
            </w:tcBorders>
            <w:shd w:val="clear" w:color="000000" w:fill="FFFFFF"/>
            <w:noWrap/>
            <w:vAlign w:val="center"/>
            <w:hideMark/>
          </w:tcPr>
          <w:p w14:paraId="6C1F256A"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Erege</w:t>
            </w:r>
          </w:p>
        </w:tc>
        <w:tc>
          <w:tcPr>
            <w:tcW w:w="1276" w:type="dxa"/>
            <w:tcBorders>
              <w:top w:val="nil"/>
              <w:left w:val="nil"/>
              <w:bottom w:val="single" w:sz="8" w:space="0" w:color="auto"/>
              <w:right w:val="single" w:sz="8" w:space="0" w:color="auto"/>
            </w:tcBorders>
            <w:shd w:val="clear" w:color="000000" w:fill="FFFFFF"/>
            <w:noWrap/>
            <w:vAlign w:val="center"/>
            <w:hideMark/>
          </w:tcPr>
          <w:p w14:paraId="01EB363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w:t>
            </w:r>
          </w:p>
        </w:tc>
        <w:tc>
          <w:tcPr>
            <w:tcW w:w="992" w:type="dxa"/>
            <w:tcBorders>
              <w:top w:val="nil"/>
              <w:left w:val="nil"/>
              <w:bottom w:val="single" w:sz="8" w:space="0" w:color="auto"/>
              <w:right w:val="single" w:sz="8" w:space="0" w:color="auto"/>
            </w:tcBorders>
            <w:shd w:val="clear" w:color="000000" w:fill="FFFFFF"/>
            <w:noWrap/>
            <w:vAlign w:val="center"/>
            <w:hideMark/>
          </w:tcPr>
          <w:p w14:paraId="378C21B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15F650B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13" w:type="dxa"/>
            <w:tcBorders>
              <w:top w:val="nil"/>
              <w:left w:val="nil"/>
              <w:bottom w:val="single" w:sz="8" w:space="0" w:color="auto"/>
              <w:right w:val="single" w:sz="8" w:space="0" w:color="auto"/>
            </w:tcBorders>
            <w:shd w:val="clear" w:color="000000" w:fill="FFFFFF"/>
            <w:noWrap/>
            <w:vAlign w:val="center"/>
            <w:hideMark/>
          </w:tcPr>
          <w:p w14:paraId="2584125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56BF74F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51" w:type="dxa"/>
            <w:tcBorders>
              <w:top w:val="nil"/>
              <w:left w:val="nil"/>
              <w:bottom w:val="single" w:sz="8" w:space="0" w:color="auto"/>
              <w:right w:val="single" w:sz="8" w:space="0" w:color="auto"/>
            </w:tcBorders>
            <w:shd w:val="clear" w:color="000000" w:fill="FFFFFF"/>
            <w:noWrap/>
            <w:vAlign w:val="center"/>
            <w:hideMark/>
          </w:tcPr>
          <w:p w14:paraId="09F7ACE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8" w:space="0" w:color="auto"/>
              <w:right w:val="single" w:sz="8" w:space="0" w:color="auto"/>
            </w:tcBorders>
            <w:shd w:val="clear" w:color="000000" w:fill="FFFFFF"/>
            <w:noWrap/>
            <w:vAlign w:val="center"/>
            <w:hideMark/>
          </w:tcPr>
          <w:p w14:paraId="7DB207F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31E78E7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90" w:type="dxa"/>
            <w:tcBorders>
              <w:top w:val="nil"/>
              <w:left w:val="nil"/>
              <w:bottom w:val="single" w:sz="8" w:space="0" w:color="auto"/>
              <w:right w:val="single" w:sz="8" w:space="0" w:color="auto"/>
            </w:tcBorders>
            <w:shd w:val="clear" w:color="000000" w:fill="FFFFFF"/>
            <w:noWrap/>
            <w:vAlign w:val="center"/>
            <w:hideMark/>
          </w:tcPr>
          <w:p w14:paraId="1B50D32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70" w:type="dxa"/>
            <w:tcBorders>
              <w:top w:val="nil"/>
              <w:left w:val="nil"/>
              <w:bottom w:val="single" w:sz="8" w:space="0" w:color="auto"/>
              <w:right w:val="single" w:sz="8" w:space="0" w:color="auto"/>
            </w:tcBorders>
            <w:shd w:val="clear" w:color="auto" w:fill="auto"/>
            <w:vAlign w:val="center"/>
            <w:hideMark/>
          </w:tcPr>
          <w:p w14:paraId="06C259C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D1E0B5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D7370C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w:t>
            </w:r>
          </w:p>
        </w:tc>
        <w:tc>
          <w:tcPr>
            <w:tcW w:w="3802" w:type="dxa"/>
            <w:tcBorders>
              <w:top w:val="nil"/>
              <w:left w:val="nil"/>
              <w:bottom w:val="single" w:sz="8" w:space="0" w:color="auto"/>
              <w:right w:val="single" w:sz="8" w:space="0" w:color="auto"/>
            </w:tcBorders>
            <w:shd w:val="clear" w:color="000000" w:fill="FFFFFF"/>
            <w:noWrap/>
            <w:vAlign w:val="center"/>
            <w:hideMark/>
          </w:tcPr>
          <w:p w14:paraId="20B92F8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Fabricii</w:t>
            </w:r>
          </w:p>
        </w:tc>
        <w:tc>
          <w:tcPr>
            <w:tcW w:w="1276" w:type="dxa"/>
            <w:tcBorders>
              <w:top w:val="nil"/>
              <w:left w:val="nil"/>
              <w:bottom w:val="single" w:sz="8" w:space="0" w:color="auto"/>
              <w:right w:val="single" w:sz="8" w:space="0" w:color="auto"/>
            </w:tcBorders>
            <w:shd w:val="clear" w:color="000000" w:fill="FFFFFF"/>
            <w:noWrap/>
            <w:vAlign w:val="center"/>
            <w:hideMark/>
          </w:tcPr>
          <w:p w14:paraId="7B60DCE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900</w:t>
            </w:r>
          </w:p>
        </w:tc>
        <w:tc>
          <w:tcPr>
            <w:tcW w:w="992" w:type="dxa"/>
            <w:tcBorders>
              <w:top w:val="nil"/>
              <w:left w:val="nil"/>
              <w:bottom w:val="single" w:sz="8" w:space="0" w:color="auto"/>
              <w:right w:val="single" w:sz="8" w:space="0" w:color="auto"/>
            </w:tcBorders>
            <w:shd w:val="clear" w:color="000000" w:fill="FFFFFF"/>
            <w:noWrap/>
            <w:vAlign w:val="center"/>
            <w:hideMark/>
          </w:tcPr>
          <w:p w14:paraId="4E067C3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69D8AAD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4500</w:t>
            </w:r>
          </w:p>
        </w:tc>
        <w:tc>
          <w:tcPr>
            <w:tcW w:w="1113" w:type="dxa"/>
            <w:tcBorders>
              <w:top w:val="nil"/>
              <w:left w:val="nil"/>
              <w:bottom w:val="single" w:sz="8" w:space="0" w:color="auto"/>
              <w:right w:val="single" w:sz="8" w:space="0" w:color="auto"/>
            </w:tcBorders>
            <w:shd w:val="clear" w:color="000000" w:fill="FFFFFF"/>
            <w:noWrap/>
            <w:vAlign w:val="center"/>
            <w:hideMark/>
          </w:tcPr>
          <w:p w14:paraId="381ED7E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4500</w:t>
            </w:r>
          </w:p>
        </w:tc>
        <w:tc>
          <w:tcPr>
            <w:tcW w:w="1017" w:type="dxa"/>
            <w:tcBorders>
              <w:top w:val="nil"/>
              <w:left w:val="nil"/>
              <w:bottom w:val="single" w:sz="8" w:space="0" w:color="auto"/>
              <w:right w:val="single" w:sz="8" w:space="0" w:color="auto"/>
            </w:tcBorders>
            <w:shd w:val="clear" w:color="000000" w:fill="FFFFFF"/>
            <w:noWrap/>
            <w:vAlign w:val="center"/>
            <w:hideMark/>
          </w:tcPr>
          <w:p w14:paraId="124E15B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4500</w:t>
            </w:r>
          </w:p>
        </w:tc>
        <w:tc>
          <w:tcPr>
            <w:tcW w:w="1251" w:type="dxa"/>
            <w:tcBorders>
              <w:top w:val="nil"/>
              <w:left w:val="nil"/>
              <w:bottom w:val="single" w:sz="8" w:space="0" w:color="auto"/>
              <w:right w:val="single" w:sz="8" w:space="0" w:color="auto"/>
            </w:tcBorders>
            <w:shd w:val="clear" w:color="000000" w:fill="FFFFFF"/>
            <w:noWrap/>
            <w:vAlign w:val="center"/>
            <w:hideMark/>
          </w:tcPr>
          <w:p w14:paraId="58A48C1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8" w:space="0" w:color="auto"/>
              <w:right w:val="single" w:sz="8" w:space="0" w:color="auto"/>
            </w:tcBorders>
            <w:shd w:val="clear" w:color="000000" w:fill="FFFFFF"/>
            <w:noWrap/>
            <w:vAlign w:val="center"/>
            <w:hideMark/>
          </w:tcPr>
          <w:p w14:paraId="3B9F0A1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4500</w:t>
            </w:r>
          </w:p>
        </w:tc>
        <w:tc>
          <w:tcPr>
            <w:tcW w:w="1017" w:type="dxa"/>
            <w:tcBorders>
              <w:top w:val="nil"/>
              <w:left w:val="nil"/>
              <w:bottom w:val="single" w:sz="8" w:space="0" w:color="auto"/>
              <w:right w:val="single" w:sz="8" w:space="0" w:color="auto"/>
            </w:tcBorders>
            <w:shd w:val="clear" w:color="000000" w:fill="FFFFFF"/>
            <w:noWrap/>
            <w:vAlign w:val="center"/>
            <w:hideMark/>
          </w:tcPr>
          <w:p w14:paraId="5F524BD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4500</w:t>
            </w:r>
          </w:p>
        </w:tc>
        <w:tc>
          <w:tcPr>
            <w:tcW w:w="1190" w:type="dxa"/>
            <w:tcBorders>
              <w:top w:val="nil"/>
              <w:left w:val="nil"/>
              <w:bottom w:val="single" w:sz="8" w:space="0" w:color="auto"/>
              <w:right w:val="single" w:sz="8" w:space="0" w:color="auto"/>
            </w:tcBorders>
            <w:shd w:val="clear" w:color="000000" w:fill="FFFFFF"/>
            <w:noWrap/>
            <w:vAlign w:val="center"/>
            <w:hideMark/>
          </w:tcPr>
          <w:p w14:paraId="7333BE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4500</w:t>
            </w:r>
          </w:p>
        </w:tc>
        <w:tc>
          <w:tcPr>
            <w:tcW w:w="1270" w:type="dxa"/>
            <w:tcBorders>
              <w:top w:val="nil"/>
              <w:left w:val="nil"/>
              <w:bottom w:val="single" w:sz="8" w:space="0" w:color="auto"/>
              <w:right w:val="single" w:sz="8" w:space="0" w:color="auto"/>
            </w:tcBorders>
            <w:shd w:val="clear" w:color="auto" w:fill="auto"/>
            <w:vAlign w:val="center"/>
            <w:hideMark/>
          </w:tcPr>
          <w:p w14:paraId="231023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3C6BE7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4A592A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w:t>
            </w:r>
          </w:p>
        </w:tc>
        <w:tc>
          <w:tcPr>
            <w:tcW w:w="3802" w:type="dxa"/>
            <w:tcBorders>
              <w:top w:val="nil"/>
              <w:left w:val="nil"/>
              <w:bottom w:val="single" w:sz="8" w:space="0" w:color="auto"/>
              <w:right w:val="single" w:sz="8" w:space="0" w:color="auto"/>
            </w:tcBorders>
            <w:shd w:val="clear" w:color="000000" w:fill="FFFFFF"/>
            <w:noWrap/>
            <w:vAlign w:val="center"/>
            <w:hideMark/>
          </w:tcPr>
          <w:p w14:paraId="1EF7AAD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Fânului</w:t>
            </w:r>
          </w:p>
        </w:tc>
        <w:tc>
          <w:tcPr>
            <w:tcW w:w="1276" w:type="dxa"/>
            <w:tcBorders>
              <w:top w:val="nil"/>
              <w:left w:val="nil"/>
              <w:bottom w:val="single" w:sz="8" w:space="0" w:color="auto"/>
              <w:right w:val="single" w:sz="8" w:space="0" w:color="auto"/>
            </w:tcBorders>
            <w:shd w:val="clear" w:color="000000" w:fill="FFFFFF"/>
            <w:noWrap/>
            <w:vAlign w:val="center"/>
            <w:hideMark/>
          </w:tcPr>
          <w:p w14:paraId="1E60FC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280</w:t>
            </w:r>
          </w:p>
        </w:tc>
        <w:tc>
          <w:tcPr>
            <w:tcW w:w="992" w:type="dxa"/>
            <w:tcBorders>
              <w:top w:val="nil"/>
              <w:left w:val="nil"/>
              <w:bottom w:val="single" w:sz="8" w:space="0" w:color="auto"/>
              <w:right w:val="single" w:sz="8" w:space="0" w:color="auto"/>
            </w:tcBorders>
            <w:shd w:val="clear" w:color="000000" w:fill="FFFFFF"/>
            <w:noWrap/>
            <w:vAlign w:val="center"/>
            <w:hideMark/>
          </w:tcPr>
          <w:p w14:paraId="09D00FE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0DFE13C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113" w:type="dxa"/>
            <w:tcBorders>
              <w:top w:val="nil"/>
              <w:left w:val="nil"/>
              <w:bottom w:val="single" w:sz="8" w:space="0" w:color="auto"/>
              <w:right w:val="single" w:sz="8" w:space="0" w:color="auto"/>
            </w:tcBorders>
            <w:shd w:val="clear" w:color="000000" w:fill="FFFFFF"/>
            <w:noWrap/>
            <w:vAlign w:val="center"/>
            <w:hideMark/>
          </w:tcPr>
          <w:p w14:paraId="6749F92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8" w:space="0" w:color="auto"/>
              <w:right w:val="single" w:sz="8" w:space="0" w:color="auto"/>
            </w:tcBorders>
            <w:shd w:val="clear" w:color="000000" w:fill="FFFFFF"/>
            <w:noWrap/>
            <w:vAlign w:val="center"/>
            <w:hideMark/>
          </w:tcPr>
          <w:p w14:paraId="1BE960E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251" w:type="dxa"/>
            <w:tcBorders>
              <w:top w:val="nil"/>
              <w:left w:val="nil"/>
              <w:bottom w:val="single" w:sz="8" w:space="0" w:color="auto"/>
              <w:right w:val="single" w:sz="8" w:space="0" w:color="auto"/>
            </w:tcBorders>
            <w:shd w:val="clear" w:color="000000" w:fill="FFFFFF"/>
            <w:noWrap/>
            <w:vAlign w:val="center"/>
            <w:hideMark/>
          </w:tcPr>
          <w:p w14:paraId="63368BA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8" w:space="0" w:color="auto"/>
              <w:right w:val="single" w:sz="8" w:space="0" w:color="auto"/>
            </w:tcBorders>
            <w:shd w:val="clear" w:color="000000" w:fill="FFFFFF"/>
            <w:noWrap/>
            <w:vAlign w:val="center"/>
            <w:hideMark/>
          </w:tcPr>
          <w:p w14:paraId="3E985F6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8" w:space="0" w:color="auto"/>
              <w:right w:val="single" w:sz="8" w:space="0" w:color="auto"/>
            </w:tcBorders>
            <w:shd w:val="clear" w:color="000000" w:fill="FFFFFF"/>
            <w:noWrap/>
            <w:vAlign w:val="center"/>
            <w:hideMark/>
          </w:tcPr>
          <w:p w14:paraId="7691F0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1400</w:t>
            </w:r>
          </w:p>
        </w:tc>
        <w:tc>
          <w:tcPr>
            <w:tcW w:w="1190" w:type="dxa"/>
            <w:tcBorders>
              <w:top w:val="nil"/>
              <w:left w:val="nil"/>
              <w:bottom w:val="single" w:sz="8" w:space="0" w:color="auto"/>
              <w:right w:val="single" w:sz="8" w:space="0" w:color="auto"/>
            </w:tcBorders>
            <w:shd w:val="clear" w:color="auto" w:fill="auto"/>
            <w:vAlign w:val="center"/>
            <w:hideMark/>
          </w:tcPr>
          <w:p w14:paraId="57B21A0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69E58E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FE9BD1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A85957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w:t>
            </w:r>
          </w:p>
        </w:tc>
        <w:tc>
          <w:tcPr>
            <w:tcW w:w="3802" w:type="dxa"/>
            <w:tcBorders>
              <w:top w:val="nil"/>
              <w:left w:val="nil"/>
              <w:bottom w:val="single" w:sz="8" w:space="0" w:color="auto"/>
              <w:right w:val="single" w:sz="8" w:space="0" w:color="auto"/>
            </w:tcBorders>
            <w:shd w:val="clear" w:color="FFCC00" w:fill="FFFFFF"/>
            <w:noWrap/>
            <w:vAlign w:val="center"/>
            <w:hideMark/>
          </w:tcPr>
          <w:p w14:paraId="51C33BC9"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Gabor Aron</w:t>
            </w:r>
          </w:p>
        </w:tc>
        <w:tc>
          <w:tcPr>
            <w:tcW w:w="1276" w:type="dxa"/>
            <w:tcBorders>
              <w:top w:val="nil"/>
              <w:left w:val="nil"/>
              <w:bottom w:val="single" w:sz="8" w:space="0" w:color="auto"/>
              <w:right w:val="single" w:sz="8" w:space="0" w:color="auto"/>
            </w:tcBorders>
            <w:shd w:val="clear" w:color="FFCC00" w:fill="FFFFFF"/>
            <w:noWrap/>
            <w:vAlign w:val="center"/>
            <w:hideMark/>
          </w:tcPr>
          <w:p w14:paraId="49D9742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576</w:t>
            </w:r>
          </w:p>
        </w:tc>
        <w:tc>
          <w:tcPr>
            <w:tcW w:w="992" w:type="dxa"/>
            <w:tcBorders>
              <w:top w:val="nil"/>
              <w:left w:val="nil"/>
              <w:bottom w:val="single" w:sz="8" w:space="0" w:color="auto"/>
              <w:right w:val="single" w:sz="8" w:space="0" w:color="auto"/>
            </w:tcBorders>
            <w:shd w:val="clear" w:color="FFCC00" w:fill="FFFFFF"/>
            <w:noWrap/>
            <w:vAlign w:val="center"/>
            <w:hideMark/>
          </w:tcPr>
          <w:p w14:paraId="36499F6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CC00" w:fill="FFFFFF"/>
            <w:noWrap/>
            <w:vAlign w:val="center"/>
            <w:hideMark/>
          </w:tcPr>
          <w:p w14:paraId="41745AA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2880</w:t>
            </w:r>
          </w:p>
        </w:tc>
        <w:tc>
          <w:tcPr>
            <w:tcW w:w="1113" w:type="dxa"/>
            <w:tcBorders>
              <w:top w:val="nil"/>
              <w:left w:val="nil"/>
              <w:bottom w:val="single" w:sz="8" w:space="0" w:color="auto"/>
              <w:right w:val="single" w:sz="8" w:space="0" w:color="auto"/>
            </w:tcBorders>
            <w:shd w:val="clear" w:color="FFCC00" w:fill="FFFFFF"/>
            <w:noWrap/>
            <w:vAlign w:val="center"/>
            <w:hideMark/>
          </w:tcPr>
          <w:p w14:paraId="27C7842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2880</w:t>
            </w:r>
          </w:p>
        </w:tc>
        <w:tc>
          <w:tcPr>
            <w:tcW w:w="1017" w:type="dxa"/>
            <w:tcBorders>
              <w:top w:val="nil"/>
              <w:left w:val="nil"/>
              <w:bottom w:val="single" w:sz="8" w:space="0" w:color="auto"/>
              <w:right w:val="single" w:sz="8" w:space="0" w:color="auto"/>
            </w:tcBorders>
            <w:shd w:val="clear" w:color="FFCC00" w:fill="FFFFFF"/>
            <w:noWrap/>
            <w:vAlign w:val="center"/>
            <w:hideMark/>
          </w:tcPr>
          <w:p w14:paraId="2C2595D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2880</w:t>
            </w:r>
          </w:p>
        </w:tc>
        <w:tc>
          <w:tcPr>
            <w:tcW w:w="1251" w:type="dxa"/>
            <w:tcBorders>
              <w:top w:val="nil"/>
              <w:left w:val="nil"/>
              <w:bottom w:val="single" w:sz="8" w:space="0" w:color="auto"/>
              <w:right w:val="single" w:sz="8" w:space="0" w:color="auto"/>
            </w:tcBorders>
            <w:shd w:val="clear" w:color="FFCC00" w:fill="FFFFFF"/>
            <w:noWrap/>
            <w:vAlign w:val="center"/>
            <w:hideMark/>
          </w:tcPr>
          <w:p w14:paraId="38F1885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2880</w:t>
            </w:r>
          </w:p>
        </w:tc>
        <w:tc>
          <w:tcPr>
            <w:tcW w:w="1134" w:type="dxa"/>
            <w:tcBorders>
              <w:top w:val="nil"/>
              <w:left w:val="nil"/>
              <w:bottom w:val="single" w:sz="8" w:space="0" w:color="auto"/>
              <w:right w:val="single" w:sz="8" w:space="0" w:color="auto"/>
            </w:tcBorders>
            <w:shd w:val="clear" w:color="FFCC00" w:fill="FFFFFF"/>
            <w:noWrap/>
            <w:vAlign w:val="center"/>
            <w:hideMark/>
          </w:tcPr>
          <w:p w14:paraId="2508061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2880</w:t>
            </w:r>
          </w:p>
        </w:tc>
        <w:tc>
          <w:tcPr>
            <w:tcW w:w="1017" w:type="dxa"/>
            <w:tcBorders>
              <w:top w:val="nil"/>
              <w:left w:val="nil"/>
              <w:bottom w:val="single" w:sz="8" w:space="0" w:color="auto"/>
              <w:right w:val="single" w:sz="8" w:space="0" w:color="auto"/>
            </w:tcBorders>
            <w:shd w:val="clear" w:color="FFCC00" w:fill="FFFFFF"/>
            <w:noWrap/>
            <w:vAlign w:val="center"/>
            <w:hideMark/>
          </w:tcPr>
          <w:p w14:paraId="3FDD5DD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2880</w:t>
            </w:r>
          </w:p>
        </w:tc>
        <w:tc>
          <w:tcPr>
            <w:tcW w:w="1190" w:type="dxa"/>
            <w:tcBorders>
              <w:top w:val="nil"/>
              <w:left w:val="nil"/>
              <w:bottom w:val="single" w:sz="8" w:space="0" w:color="auto"/>
              <w:right w:val="single" w:sz="8" w:space="0" w:color="auto"/>
            </w:tcBorders>
            <w:shd w:val="clear" w:color="FFCC00" w:fill="FFFFFF"/>
            <w:noWrap/>
            <w:vAlign w:val="center"/>
            <w:hideMark/>
          </w:tcPr>
          <w:p w14:paraId="2A65ECA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2880</w:t>
            </w:r>
          </w:p>
        </w:tc>
        <w:tc>
          <w:tcPr>
            <w:tcW w:w="1270" w:type="dxa"/>
            <w:tcBorders>
              <w:top w:val="nil"/>
              <w:left w:val="nil"/>
              <w:bottom w:val="single" w:sz="8" w:space="0" w:color="auto"/>
              <w:right w:val="single" w:sz="8" w:space="0" w:color="auto"/>
            </w:tcBorders>
            <w:shd w:val="clear" w:color="auto" w:fill="auto"/>
            <w:vAlign w:val="center"/>
            <w:hideMark/>
          </w:tcPr>
          <w:p w14:paraId="2333A9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7B34E74"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507822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35</w:t>
            </w:r>
          </w:p>
        </w:tc>
        <w:tc>
          <w:tcPr>
            <w:tcW w:w="3802" w:type="dxa"/>
            <w:tcBorders>
              <w:top w:val="nil"/>
              <w:left w:val="nil"/>
              <w:bottom w:val="single" w:sz="8" w:space="0" w:color="auto"/>
              <w:right w:val="single" w:sz="8" w:space="0" w:color="auto"/>
            </w:tcBorders>
            <w:shd w:val="clear" w:color="000000" w:fill="FFFFFF"/>
            <w:noWrap/>
            <w:vAlign w:val="center"/>
            <w:hideMark/>
          </w:tcPr>
          <w:p w14:paraId="5C19F75A"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Garoafei</w:t>
            </w:r>
          </w:p>
        </w:tc>
        <w:tc>
          <w:tcPr>
            <w:tcW w:w="1276" w:type="dxa"/>
            <w:tcBorders>
              <w:top w:val="nil"/>
              <w:left w:val="nil"/>
              <w:bottom w:val="single" w:sz="8" w:space="0" w:color="auto"/>
              <w:right w:val="single" w:sz="8" w:space="0" w:color="auto"/>
            </w:tcBorders>
            <w:shd w:val="clear" w:color="000000" w:fill="FFFFFF"/>
            <w:noWrap/>
            <w:vAlign w:val="center"/>
            <w:hideMark/>
          </w:tcPr>
          <w:p w14:paraId="6B330CF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992" w:type="dxa"/>
            <w:tcBorders>
              <w:top w:val="nil"/>
              <w:left w:val="nil"/>
              <w:bottom w:val="single" w:sz="8" w:space="0" w:color="auto"/>
              <w:right w:val="single" w:sz="8" w:space="0" w:color="auto"/>
            </w:tcBorders>
            <w:shd w:val="clear" w:color="000000" w:fill="FFFFFF"/>
            <w:noWrap/>
            <w:vAlign w:val="center"/>
            <w:hideMark/>
          </w:tcPr>
          <w:p w14:paraId="20852E5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04F3B3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13" w:type="dxa"/>
            <w:tcBorders>
              <w:top w:val="nil"/>
              <w:left w:val="nil"/>
              <w:bottom w:val="single" w:sz="8" w:space="0" w:color="auto"/>
              <w:right w:val="single" w:sz="8" w:space="0" w:color="auto"/>
            </w:tcBorders>
            <w:shd w:val="clear" w:color="000000" w:fill="FFFFFF"/>
            <w:noWrap/>
            <w:vAlign w:val="center"/>
            <w:hideMark/>
          </w:tcPr>
          <w:p w14:paraId="6A9E5E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8" w:space="0" w:color="auto"/>
              <w:right w:val="single" w:sz="8" w:space="0" w:color="auto"/>
            </w:tcBorders>
            <w:shd w:val="clear" w:color="000000" w:fill="FFFFFF"/>
            <w:noWrap/>
            <w:vAlign w:val="center"/>
            <w:hideMark/>
          </w:tcPr>
          <w:p w14:paraId="58A6D6E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251" w:type="dxa"/>
            <w:tcBorders>
              <w:top w:val="nil"/>
              <w:left w:val="nil"/>
              <w:bottom w:val="single" w:sz="8" w:space="0" w:color="auto"/>
              <w:right w:val="single" w:sz="8" w:space="0" w:color="auto"/>
            </w:tcBorders>
            <w:shd w:val="clear" w:color="000000" w:fill="FFFFFF"/>
            <w:noWrap/>
            <w:vAlign w:val="center"/>
            <w:hideMark/>
          </w:tcPr>
          <w:p w14:paraId="13902BC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8" w:space="0" w:color="auto"/>
              <w:right w:val="single" w:sz="8" w:space="0" w:color="auto"/>
            </w:tcBorders>
            <w:shd w:val="clear" w:color="000000" w:fill="FFFFFF"/>
            <w:noWrap/>
            <w:vAlign w:val="center"/>
            <w:hideMark/>
          </w:tcPr>
          <w:p w14:paraId="1CEB1C9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8" w:space="0" w:color="auto"/>
              <w:right w:val="single" w:sz="8" w:space="0" w:color="auto"/>
            </w:tcBorders>
            <w:shd w:val="clear" w:color="000000" w:fill="FFFFFF"/>
            <w:noWrap/>
            <w:vAlign w:val="center"/>
            <w:hideMark/>
          </w:tcPr>
          <w:p w14:paraId="02B3F3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90" w:type="dxa"/>
            <w:tcBorders>
              <w:top w:val="nil"/>
              <w:left w:val="nil"/>
              <w:bottom w:val="single" w:sz="8" w:space="0" w:color="auto"/>
              <w:right w:val="single" w:sz="8" w:space="0" w:color="auto"/>
            </w:tcBorders>
            <w:shd w:val="clear" w:color="auto" w:fill="auto"/>
            <w:vAlign w:val="center"/>
            <w:hideMark/>
          </w:tcPr>
          <w:p w14:paraId="4C87621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0CA308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62BDF8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4D59B9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w:t>
            </w:r>
          </w:p>
        </w:tc>
        <w:tc>
          <w:tcPr>
            <w:tcW w:w="3802" w:type="dxa"/>
            <w:tcBorders>
              <w:top w:val="nil"/>
              <w:left w:val="nil"/>
              <w:bottom w:val="single" w:sz="8" w:space="0" w:color="auto"/>
              <w:right w:val="single" w:sz="8" w:space="0" w:color="auto"/>
            </w:tcBorders>
            <w:shd w:val="clear" w:color="000000" w:fill="FFFFFF"/>
            <w:noWrap/>
            <w:vAlign w:val="center"/>
            <w:hideMark/>
          </w:tcPr>
          <w:p w14:paraId="71BE16C3"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Gării</w:t>
            </w:r>
          </w:p>
        </w:tc>
        <w:tc>
          <w:tcPr>
            <w:tcW w:w="1276" w:type="dxa"/>
            <w:tcBorders>
              <w:top w:val="nil"/>
              <w:left w:val="nil"/>
              <w:bottom w:val="single" w:sz="8" w:space="0" w:color="auto"/>
              <w:right w:val="single" w:sz="8" w:space="0" w:color="auto"/>
            </w:tcBorders>
            <w:shd w:val="clear" w:color="000000" w:fill="FFFFFF"/>
            <w:noWrap/>
            <w:vAlign w:val="center"/>
            <w:hideMark/>
          </w:tcPr>
          <w:p w14:paraId="247C382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w:t>
            </w:r>
          </w:p>
        </w:tc>
        <w:tc>
          <w:tcPr>
            <w:tcW w:w="992" w:type="dxa"/>
            <w:tcBorders>
              <w:top w:val="nil"/>
              <w:left w:val="nil"/>
              <w:bottom w:val="single" w:sz="8" w:space="0" w:color="auto"/>
              <w:right w:val="single" w:sz="8" w:space="0" w:color="auto"/>
            </w:tcBorders>
            <w:shd w:val="clear" w:color="000000" w:fill="FFFFFF"/>
            <w:noWrap/>
            <w:vAlign w:val="center"/>
            <w:hideMark/>
          </w:tcPr>
          <w:p w14:paraId="4C8390E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6E59D79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13" w:type="dxa"/>
            <w:tcBorders>
              <w:top w:val="nil"/>
              <w:left w:val="nil"/>
              <w:bottom w:val="single" w:sz="8" w:space="0" w:color="auto"/>
              <w:right w:val="single" w:sz="8" w:space="0" w:color="auto"/>
            </w:tcBorders>
            <w:shd w:val="clear" w:color="000000" w:fill="FFFFFF"/>
            <w:noWrap/>
            <w:vAlign w:val="center"/>
            <w:hideMark/>
          </w:tcPr>
          <w:p w14:paraId="07B16DA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000000" w:fill="FFFFFF"/>
            <w:noWrap/>
            <w:vAlign w:val="center"/>
            <w:hideMark/>
          </w:tcPr>
          <w:p w14:paraId="3CC7EAB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51" w:type="dxa"/>
            <w:tcBorders>
              <w:top w:val="nil"/>
              <w:left w:val="nil"/>
              <w:bottom w:val="single" w:sz="8" w:space="0" w:color="auto"/>
              <w:right w:val="single" w:sz="8" w:space="0" w:color="auto"/>
            </w:tcBorders>
            <w:shd w:val="clear" w:color="000000" w:fill="FFFFFF"/>
            <w:noWrap/>
            <w:vAlign w:val="center"/>
            <w:hideMark/>
          </w:tcPr>
          <w:p w14:paraId="5C83786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8" w:space="0" w:color="auto"/>
              <w:right w:val="single" w:sz="8" w:space="0" w:color="auto"/>
            </w:tcBorders>
            <w:shd w:val="clear" w:color="000000" w:fill="FFFFFF"/>
            <w:noWrap/>
            <w:vAlign w:val="center"/>
            <w:hideMark/>
          </w:tcPr>
          <w:p w14:paraId="3AAE8A5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000000" w:fill="FFFFFF"/>
            <w:noWrap/>
            <w:vAlign w:val="center"/>
            <w:hideMark/>
          </w:tcPr>
          <w:p w14:paraId="54FE08A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90" w:type="dxa"/>
            <w:tcBorders>
              <w:top w:val="nil"/>
              <w:left w:val="nil"/>
              <w:bottom w:val="single" w:sz="8" w:space="0" w:color="auto"/>
              <w:right w:val="single" w:sz="8" w:space="0" w:color="auto"/>
            </w:tcBorders>
            <w:shd w:val="clear" w:color="000000" w:fill="FFFFFF"/>
            <w:noWrap/>
            <w:vAlign w:val="center"/>
            <w:hideMark/>
          </w:tcPr>
          <w:p w14:paraId="309F528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70" w:type="dxa"/>
            <w:tcBorders>
              <w:top w:val="nil"/>
              <w:left w:val="nil"/>
              <w:bottom w:val="single" w:sz="8" w:space="0" w:color="auto"/>
              <w:right w:val="single" w:sz="8" w:space="0" w:color="auto"/>
            </w:tcBorders>
            <w:shd w:val="clear" w:color="auto" w:fill="auto"/>
            <w:vAlign w:val="center"/>
            <w:hideMark/>
          </w:tcPr>
          <w:p w14:paraId="6B2DC6A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275E43E"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C2BCBB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w:t>
            </w:r>
          </w:p>
        </w:tc>
        <w:tc>
          <w:tcPr>
            <w:tcW w:w="3802" w:type="dxa"/>
            <w:tcBorders>
              <w:top w:val="nil"/>
              <w:left w:val="nil"/>
              <w:bottom w:val="single" w:sz="8" w:space="0" w:color="auto"/>
              <w:right w:val="single" w:sz="8" w:space="0" w:color="auto"/>
            </w:tcBorders>
            <w:shd w:val="clear" w:color="CCCCFF" w:fill="FFFFFF"/>
            <w:noWrap/>
            <w:vAlign w:val="center"/>
            <w:hideMark/>
          </w:tcPr>
          <w:p w14:paraId="6732D464"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Ghioceilor</w:t>
            </w:r>
          </w:p>
        </w:tc>
        <w:tc>
          <w:tcPr>
            <w:tcW w:w="1276" w:type="dxa"/>
            <w:tcBorders>
              <w:top w:val="nil"/>
              <w:left w:val="nil"/>
              <w:bottom w:val="single" w:sz="8" w:space="0" w:color="auto"/>
              <w:right w:val="single" w:sz="8" w:space="0" w:color="auto"/>
            </w:tcBorders>
            <w:shd w:val="clear" w:color="CCCCFF" w:fill="FFFFFF"/>
            <w:noWrap/>
            <w:vAlign w:val="center"/>
            <w:hideMark/>
          </w:tcPr>
          <w:p w14:paraId="240AE11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720</w:t>
            </w:r>
          </w:p>
        </w:tc>
        <w:tc>
          <w:tcPr>
            <w:tcW w:w="992" w:type="dxa"/>
            <w:tcBorders>
              <w:top w:val="nil"/>
              <w:left w:val="nil"/>
              <w:bottom w:val="single" w:sz="8" w:space="0" w:color="auto"/>
              <w:right w:val="single" w:sz="8" w:space="0" w:color="auto"/>
            </w:tcBorders>
            <w:shd w:val="clear" w:color="CCCCFF" w:fill="FFFFFF"/>
            <w:noWrap/>
            <w:vAlign w:val="center"/>
            <w:hideMark/>
          </w:tcPr>
          <w:p w14:paraId="5068E9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63CEA59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113" w:type="dxa"/>
            <w:tcBorders>
              <w:top w:val="nil"/>
              <w:left w:val="nil"/>
              <w:bottom w:val="single" w:sz="8" w:space="0" w:color="auto"/>
              <w:right w:val="single" w:sz="8" w:space="0" w:color="auto"/>
            </w:tcBorders>
            <w:shd w:val="clear" w:color="CCCCFF" w:fill="FFFFFF"/>
            <w:noWrap/>
            <w:vAlign w:val="center"/>
            <w:hideMark/>
          </w:tcPr>
          <w:p w14:paraId="09B2E9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017" w:type="dxa"/>
            <w:tcBorders>
              <w:top w:val="nil"/>
              <w:left w:val="nil"/>
              <w:bottom w:val="single" w:sz="8" w:space="0" w:color="auto"/>
              <w:right w:val="single" w:sz="8" w:space="0" w:color="auto"/>
            </w:tcBorders>
            <w:shd w:val="clear" w:color="CCCCFF" w:fill="FFFFFF"/>
            <w:noWrap/>
            <w:vAlign w:val="center"/>
            <w:hideMark/>
          </w:tcPr>
          <w:p w14:paraId="2FA51EC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251" w:type="dxa"/>
            <w:tcBorders>
              <w:top w:val="nil"/>
              <w:left w:val="nil"/>
              <w:bottom w:val="single" w:sz="8" w:space="0" w:color="auto"/>
              <w:right w:val="single" w:sz="8" w:space="0" w:color="auto"/>
            </w:tcBorders>
            <w:shd w:val="clear" w:color="CCCCFF" w:fill="FFFFFF"/>
            <w:noWrap/>
            <w:vAlign w:val="center"/>
            <w:hideMark/>
          </w:tcPr>
          <w:p w14:paraId="6C998E3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134" w:type="dxa"/>
            <w:tcBorders>
              <w:top w:val="nil"/>
              <w:left w:val="nil"/>
              <w:bottom w:val="single" w:sz="8" w:space="0" w:color="auto"/>
              <w:right w:val="single" w:sz="8" w:space="0" w:color="auto"/>
            </w:tcBorders>
            <w:shd w:val="clear" w:color="CCCCFF" w:fill="FFFFFF"/>
            <w:noWrap/>
            <w:vAlign w:val="center"/>
            <w:hideMark/>
          </w:tcPr>
          <w:p w14:paraId="59F154A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017" w:type="dxa"/>
            <w:tcBorders>
              <w:top w:val="nil"/>
              <w:left w:val="nil"/>
              <w:bottom w:val="single" w:sz="8" w:space="0" w:color="auto"/>
              <w:right w:val="single" w:sz="8" w:space="0" w:color="auto"/>
            </w:tcBorders>
            <w:shd w:val="clear" w:color="CCCCFF" w:fill="FFFFFF"/>
            <w:noWrap/>
            <w:vAlign w:val="center"/>
            <w:hideMark/>
          </w:tcPr>
          <w:p w14:paraId="1A497CF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190" w:type="dxa"/>
            <w:tcBorders>
              <w:top w:val="nil"/>
              <w:left w:val="nil"/>
              <w:bottom w:val="single" w:sz="8" w:space="0" w:color="auto"/>
              <w:right w:val="single" w:sz="8" w:space="0" w:color="auto"/>
            </w:tcBorders>
            <w:shd w:val="clear" w:color="auto" w:fill="auto"/>
            <w:vAlign w:val="center"/>
            <w:hideMark/>
          </w:tcPr>
          <w:p w14:paraId="104AB6B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1D51494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BE55A23"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FC1ED2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38</w:t>
            </w:r>
          </w:p>
        </w:tc>
        <w:tc>
          <w:tcPr>
            <w:tcW w:w="3802" w:type="dxa"/>
            <w:tcBorders>
              <w:top w:val="nil"/>
              <w:left w:val="nil"/>
              <w:bottom w:val="single" w:sz="8" w:space="0" w:color="auto"/>
              <w:right w:val="single" w:sz="8" w:space="0" w:color="auto"/>
            </w:tcBorders>
            <w:shd w:val="clear" w:color="000000" w:fill="FFFFFF"/>
            <w:noWrap/>
            <w:vAlign w:val="center"/>
            <w:hideMark/>
          </w:tcPr>
          <w:p w14:paraId="1DB2ACDC"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Gödri Ferenc</w:t>
            </w:r>
          </w:p>
        </w:tc>
        <w:tc>
          <w:tcPr>
            <w:tcW w:w="1276" w:type="dxa"/>
            <w:tcBorders>
              <w:top w:val="nil"/>
              <w:left w:val="nil"/>
              <w:bottom w:val="single" w:sz="8" w:space="0" w:color="auto"/>
              <w:right w:val="single" w:sz="8" w:space="0" w:color="auto"/>
            </w:tcBorders>
            <w:shd w:val="clear" w:color="000000" w:fill="FFFFFF"/>
            <w:noWrap/>
            <w:vAlign w:val="center"/>
            <w:hideMark/>
          </w:tcPr>
          <w:p w14:paraId="6A9E2B4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w:t>
            </w:r>
          </w:p>
        </w:tc>
        <w:tc>
          <w:tcPr>
            <w:tcW w:w="992" w:type="dxa"/>
            <w:tcBorders>
              <w:top w:val="nil"/>
              <w:left w:val="nil"/>
              <w:bottom w:val="single" w:sz="8" w:space="0" w:color="auto"/>
              <w:right w:val="single" w:sz="8" w:space="0" w:color="auto"/>
            </w:tcBorders>
            <w:shd w:val="clear" w:color="000000" w:fill="FFFFFF"/>
            <w:noWrap/>
            <w:vAlign w:val="center"/>
            <w:hideMark/>
          </w:tcPr>
          <w:p w14:paraId="50EFBF0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187F4C4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113" w:type="dxa"/>
            <w:tcBorders>
              <w:top w:val="nil"/>
              <w:left w:val="nil"/>
              <w:bottom w:val="single" w:sz="8" w:space="0" w:color="auto"/>
              <w:right w:val="single" w:sz="8" w:space="0" w:color="auto"/>
            </w:tcBorders>
            <w:shd w:val="clear" w:color="000000" w:fill="FFFFFF"/>
            <w:noWrap/>
            <w:vAlign w:val="center"/>
            <w:hideMark/>
          </w:tcPr>
          <w:p w14:paraId="669DFB2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8" w:space="0" w:color="auto"/>
              <w:right w:val="single" w:sz="8" w:space="0" w:color="auto"/>
            </w:tcBorders>
            <w:shd w:val="clear" w:color="000000" w:fill="FFFFFF"/>
            <w:noWrap/>
            <w:vAlign w:val="center"/>
            <w:hideMark/>
          </w:tcPr>
          <w:p w14:paraId="55B842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251" w:type="dxa"/>
            <w:tcBorders>
              <w:top w:val="nil"/>
              <w:left w:val="nil"/>
              <w:bottom w:val="single" w:sz="8" w:space="0" w:color="auto"/>
              <w:right w:val="single" w:sz="8" w:space="0" w:color="auto"/>
            </w:tcBorders>
            <w:shd w:val="clear" w:color="000000" w:fill="FFFFFF"/>
            <w:noWrap/>
            <w:vAlign w:val="center"/>
            <w:hideMark/>
          </w:tcPr>
          <w:p w14:paraId="18CEED9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8" w:space="0" w:color="auto"/>
              <w:right w:val="single" w:sz="8" w:space="0" w:color="auto"/>
            </w:tcBorders>
            <w:shd w:val="clear" w:color="000000" w:fill="FFFFFF"/>
            <w:noWrap/>
            <w:vAlign w:val="center"/>
            <w:hideMark/>
          </w:tcPr>
          <w:p w14:paraId="557CC93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8" w:space="0" w:color="auto"/>
              <w:right w:val="single" w:sz="8" w:space="0" w:color="auto"/>
            </w:tcBorders>
            <w:shd w:val="clear" w:color="000000" w:fill="FFFFFF"/>
            <w:noWrap/>
            <w:vAlign w:val="center"/>
            <w:hideMark/>
          </w:tcPr>
          <w:p w14:paraId="2F4102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190" w:type="dxa"/>
            <w:tcBorders>
              <w:top w:val="nil"/>
              <w:left w:val="nil"/>
              <w:bottom w:val="single" w:sz="8" w:space="0" w:color="auto"/>
              <w:right w:val="single" w:sz="8" w:space="0" w:color="auto"/>
            </w:tcBorders>
            <w:shd w:val="clear" w:color="000000" w:fill="FFFFFF"/>
            <w:noWrap/>
            <w:vAlign w:val="center"/>
            <w:hideMark/>
          </w:tcPr>
          <w:p w14:paraId="6C14490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270" w:type="dxa"/>
            <w:tcBorders>
              <w:top w:val="nil"/>
              <w:left w:val="nil"/>
              <w:bottom w:val="single" w:sz="8" w:space="0" w:color="auto"/>
              <w:right w:val="single" w:sz="8" w:space="0" w:color="auto"/>
            </w:tcBorders>
            <w:shd w:val="clear" w:color="auto" w:fill="auto"/>
            <w:vAlign w:val="center"/>
            <w:hideMark/>
          </w:tcPr>
          <w:p w14:paraId="6143AA3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A65C0A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8BFFB5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39</w:t>
            </w:r>
          </w:p>
        </w:tc>
        <w:tc>
          <w:tcPr>
            <w:tcW w:w="3802" w:type="dxa"/>
            <w:tcBorders>
              <w:top w:val="nil"/>
              <w:left w:val="nil"/>
              <w:bottom w:val="single" w:sz="8" w:space="0" w:color="auto"/>
              <w:right w:val="single" w:sz="8" w:space="0" w:color="auto"/>
            </w:tcBorders>
            <w:shd w:val="clear" w:color="000000" w:fill="FFFFFF"/>
            <w:noWrap/>
            <w:vAlign w:val="center"/>
            <w:hideMark/>
          </w:tcPr>
          <w:p w14:paraId="6819C737"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Grigore Balan ( Fabricii-Tigaretei)</w:t>
            </w:r>
          </w:p>
        </w:tc>
        <w:tc>
          <w:tcPr>
            <w:tcW w:w="1276" w:type="dxa"/>
            <w:tcBorders>
              <w:top w:val="nil"/>
              <w:left w:val="nil"/>
              <w:bottom w:val="single" w:sz="8" w:space="0" w:color="auto"/>
              <w:right w:val="single" w:sz="8" w:space="0" w:color="auto"/>
            </w:tcBorders>
            <w:shd w:val="clear" w:color="000000" w:fill="FFFFFF"/>
            <w:noWrap/>
            <w:vAlign w:val="center"/>
            <w:hideMark/>
          </w:tcPr>
          <w:p w14:paraId="3FFC72E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220</w:t>
            </w:r>
          </w:p>
        </w:tc>
        <w:tc>
          <w:tcPr>
            <w:tcW w:w="992" w:type="dxa"/>
            <w:tcBorders>
              <w:top w:val="nil"/>
              <w:left w:val="nil"/>
              <w:bottom w:val="single" w:sz="8" w:space="0" w:color="auto"/>
              <w:right w:val="single" w:sz="8" w:space="0" w:color="auto"/>
            </w:tcBorders>
            <w:shd w:val="clear" w:color="000000" w:fill="FFFFFF"/>
            <w:noWrap/>
            <w:vAlign w:val="center"/>
            <w:hideMark/>
          </w:tcPr>
          <w:p w14:paraId="52D1E8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59C41C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13" w:type="dxa"/>
            <w:tcBorders>
              <w:top w:val="nil"/>
              <w:left w:val="nil"/>
              <w:bottom w:val="single" w:sz="8" w:space="0" w:color="auto"/>
              <w:right w:val="single" w:sz="8" w:space="0" w:color="auto"/>
            </w:tcBorders>
            <w:shd w:val="clear" w:color="000000" w:fill="FFFFFF"/>
            <w:noWrap/>
            <w:vAlign w:val="center"/>
            <w:hideMark/>
          </w:tcPr>
          <w:p w14:paraId="537C95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8" w:space="0" w:color="auto"/>
              <w:right w:val="single" w:sz="8" w:space="0" w:color="auto"/>
            </w:tcBorders>
            <w:shd w:val="clear" w:color="000000" w:fill="FFFFFF"/>
            <w:noWrap/>
            <w:vAlign w:val="center"/>
            <w:hideMark/>
          </w:tcPr>
          <w:p w14:paraId="6D785A7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251" w:type="dxa"/>
            <w:tcBorders>
              <w:top w:val="nil"/>
              <w:left w:val="nil"/>
              <w:bottom w:val="single" w:sz="8" w:space="0" w:color="auto"/>
              <w:right w:val="single" w:sz="8" w:space="0" w:color="auto"/>
            </w:tcBorders>
            <w:shd w:val="clear" w:color="000000" w:fill="FFFFFF"/>
            <w:noWrap/>
            <w:vAlign w:val="center"/>
            <w:hideMark/>
          </w:tcPr>
          <w:p w14:paraId="3D33DA4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8" w:space="0" w:color="auto"/>
              <w:right w:val="single" w:sz="8" w:space="0" w:color="auto"/>
            </w:tcBorders>
            <w:shd w:val="clear" w:color="000000" w:fill="FFFFFF"/>
            <w:noWrap/>
            <w:vAlign w:val="center"/>
            <w:hideMark/>
          </w:tcPr>
          <w:p w14:paraId="094AB00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8" w:space="0" w:color="auto"/>
              <w:right w:val="single" w:sz="8" w:space="0" w:color="auto"/>
            </w:tcBorders>
            <w:shd w:val="clear" w:color="000000" w:fill="FFFFFF"/>
            <w:noWrap/>
            <w:vAlign w:val="center"/>
            <w:hideMark/>
          </w:tcPr>
          <w:p w14:paraId="115030F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1190" w:type="dxa"/>
            <w:tcBorders>
              <w:top w:val="nil"/>
              <w:left w:val="nil"/>
              <w:bottom w:val="single" w:sz="8" w:space="0" w:color="auto"/>
              <w:right w:val="single" w:sz="8" w:space="0" w:color="auto"/>
            </w:tcBorders>
            <w:shd w:val="clear" w:color="000000" w:fill="FFFFFF"/>
            <w:noWrap/>
            <w:vAlign w:val="center"/>
            <w:hideMark/>
          </w:tcPr>
          <w:p w14:paraId="4C7382E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6724FA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8AFE25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C9CDFD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w:t>
            </w:r>
          </w:p>
        </w:tc>
        <w:tc>
          <w:tcPr>
            <w:tcW w:w="3802" w:type="dxa"/>
            <w:tcBorders>
              <w:top w:val="nil"/>
              <w:left w:val="nil"/>
              <w:bottom w:val="single" w:sz="8" w:space="0" w:color="auto"/>
              <w:right w:val="single" w:sz="8" w:space="0" w:color="auto"/>
            </w:tcBorders>
            <w:shd w:val="clear" w:color="000000" w:fill="FFFFFF"/>
            <w:noWrap/>
            <w:vAlign w:val="center"/>
            <w:hideMark/>
          </w:tcPr>
          <w:p w14:paraId="09435F9F"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 xml:space="preserve">Grigore Bălan </w:t>
            </w:r>
          </w:p>
        </w:tc>
        <w:tc>
          <w:tcPr>
            <w:tcW w:w="1276" w:type="dxa"/>
            <w:tcBorders>
              <w:top w:val="nil"/>
              <w:left w:val="nil"/>
              <w:bottom w:val="single" w:sz="8" w:space="0" w:color="auto"/>
              <w:right w:val="single" w:sz="8" w:space="0" w:color="auto"/>
            </w:tcBorders>
            <w:shd w:val="clear" w:color="auto" w:fill="auto"/>
            <w:vAlign w:val="center"/>
            <w:hideMark/>
          </w:tcPr>
          <w:p w14:paraId="78B8128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992" w:type="dxa"/>
            <w:tcBorders>
              <w:top w:val="nil"/>
              <w:left w:val="nil"/>
              <w:bottom w:val="single" w:sz="8" w:space="0" w:color="auto"/>
              <w:right w:val="single" w:sz="8" w:space="0" w:color="auto"/>
            </w:tcBorders>
            <w:shd w:val="clear" w:color="auto" w:fill="auto"/>
            <w:vAlign w:val="center"/>
            <w:hideMark/>
          </w:tcPr>
          <w:p w14:paraId="48ACA97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22EE89B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8400</w:t>
            </w:r>
          </w:p>
        </w:tc>
        <w:tc>
          <w:tcPr>
            <w:tcW w:w="1113" w:type="dxa"/>
            <w:tcBorders>
              <w:top w:val="nil"/>
              <w:left w:val="nil"/>
              <w:bottom w:val="single" w:sz="8" w:space="0" w:color="auto"/>
              <w:right w:val="single" w:sz="8" w:space="0" w:color="auto"/>
            </w:tcBorders>
            <w:shd w:val="clear" w:color="auto" w:fill="auto"/>
            <w:vAlign w:val="center"/>
            <w:hideMark/>
          </w:tcPr>
          <w:p w14:paraId="3425BD2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8400</w:t>
            </w:r>
          </w:p>
        </w:tc>
        <w:tc>
          <w:tcPr>
            <w:tcW w:w="1017" w:type="dxa"/>
            <w:tcBorders>
              <w:top w:val="nil"/>
              <w:left w:val="nil"/>
              <w:bottom w:val="single" w:sz="8" w:space="0" w:color="auto"/>
              <w:right w:val="single" w:sz="8" w:space="0" w:color="auto"/>
            </w:tcBorders>
            <w:shd w:val="clear" w:color="auto" w:fill="auto"/>
            <w:vAlign w:val="center"/>
            <w:hideMark/>
          </w:tcPr>
          <w:p w14:paraId="26D7015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8400</w:t>
            </w:r>
          </w:p>
        </w:tc>
        <w:tc>
          <w:tcPr>
            <w:tcW w:w="1251" w:type="dxa"/>
            <w:tcBorders>
              <w:top w:val="nil"/>
              <w:left w:val="nil"/>
              <w:bottom w:val="single" w:sz="8" w:space="0" w:color="auto"/>
              <w:right w:val="single" w:sz="8" w:space="0" w:color="auto"/>
            </w:tcBorders>
            <w:shd w:val="clear" w:color="auto" w:fill="auto"/>
            <w:vAlign w:val="center"/>
            <w:hideMark/>
          </w:tcPr>
          <w:p w14:paraId="215B8E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8400</w:t>
            </w:r>
          </w:p>
        </w:tc>
        <w:tc>
          <w:tcPr>
            <w:tcW w:w="1134" w:type="dxa"/>
            <w:tcBorders>
              <w:top w:val="nil"/>
              <w:left w:val="nil"/>
              <w:bottom w:val="single" w:sz="8" w:space="0" w:color="auto"/>
              <w:right w:val="single" w:sz="8" w:space="0" w:color="auto"/>
            </w:tcBorders>
            <w:shd w:val="clear" w:color="auto" w:fill="auto"/>
            <w:vAlign w:val="center"/>
            <w:hideMark/>
          </w:tcPr>
          <w:p w14:paraId="506EC0B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8400</w:t>
            </w:r>
          </w:p>
        </w:tc>
        <w:tc>
          <w:tcPr>
            <w:tcW w:w="1017" w:type="dxa"/>
            <w:tcBorders>
              <w:top w:val="nil"/>
              <w:left w:val="nil"/>
              <w:bottom w:val="single" w:sz="8" w:space="0" w:color="auto"/>
              <w:right w:val="single" w:sz="8" w:space="0" w:color="auto"/>
            </w:tcBorders>
            <w:shd w:val="clear" w:color="auto" w:fill="auto"/>
            <w:vAlign w:val="center"/>
            <w:hideMark/>
          </w:tcPr>
          <w:p w14:paraId="43E414C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8400</w:t>
            </w:r>
          </w:p>
        </w:tc>
        <w:tc>
          <w:tcPr>
            <w:tcW w:w="1190" w:type="dxa"/>
            <w:tcBorders>
              <w:top w:val="nil"/>
              <w:left w:val="nil"/>
              <w:bottom w:val="single" w:sz="8" w:space="0" w:color="auto"/>
              <w:right w:val="single" w:sz="8" w:space="0" w:color="auto"/>
            </w:tcBorders>
            <w:shd w:val="clear" w:color="auto" w:fill="auto"/>
            <w:vAlign w:val="center"/>
            <w:hideMark/>
          </w:tcPr>
          <w:p w14:paraId="1FFE108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8400</w:t>
            </w:r>
          </w:p>
        </w:tc>
        <w:tc>
          <w:tcPr>
            <w:tcW w:w="1270" w:type="dxa"/>
            <w:tcBorders>
              <w:top w:val="nil"/>
              <w:left w:val="nil"/>
              <w:bottom w:val="single" w:sz="8" w:space="0" w:color="auto"/>
              <w:right w:val="single" w:sz="8" w:space="0" w:color="auto"/>
            </w:tcBorders>
            <w:shd w:val="clear" w:color="auto" w:fill="auto"/>
            <w:vAlign w:val="center"/>
            <w:hideMark/>
          </w:tcPr>
          <w:p w14:paraId="70CBE22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FE6447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E8AD3E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41</w:t>
            </w:r>
          </w:p>
        </w:tc>
        <w:tc>
          <w:tcPr>
            <w:tcW w:w="3802" w:type="dxa"/>
            <w:tcBorders>
              <w:top w:val="nil"/>
              <w:left w:val="nil"/>
              <w:bottom w:val="single" w:sz="8" w:space="0" w:color="auto"/>
              <w:right w:val="single" w:sz="8" w:space="0" w:color="auto"/>
            </w:tcBorders>
            <w:shd w:val="clear" w:color="000000" w:fill="FFFFFF"/>
            <w:noWrap/>
            <w:vAlign w:val="center"/>
            <w:hideMark/>
          </w:tcPr>
          <w:p w14:paraId="5EF157BB"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Grigore Bălan – ronduri</w:t>
            </w:r>
          </w:p>
        </w:tc>
        <w:tc>
          <w:tcPr>
            <w:tcW w:w="1276" w:type="dxa"/>
            <w:tcBorders>
              <w:top w:val="nil"/>
              <w:left w:val="nil"/>
              <w:bottom w:val="single" w:sz="8" w:space="0" w:color="auto"/>
              <w:right w:val="single" w:sz="8" w:space="0" w:color="auto"/>
            </w:tcBorders>
            <w:shd w:val="clear" w:color="auto" w:fill="auto"/>
            <w:vAlign w:val="center"/>
            <w:hideMark/>
          </w:tcPr>
          <w:p w14:paraId="6BBF8DF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w:t>
            </w:r>
          </w:p>
        </w:tc>
        <w:tc>
          <w:tcPr>
            <w:tcW w:w="992" w:type="dxa"/>
            <w:tcBorders>
              <w:top w:val="nil"/>
              <w:left w:val="nil"/>
              <w:bottom w:val="single" w:sz="8" w:space="0" w:color="auto"/>
              <w:right w:val="single" w:sz="8" w:space="0" w:color="auto"/>
            </w:tcBorders>
            <w:shd w:val="clear" w:color="auto" w:fill="auto"/>
            <w:vAlign w:val="center"/>
            <w:hideMark/>
          </w:tcPr>
          <w:p w14:paraId="2EB5AE7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0AF4047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13" w:type="dxa"/>
            <w:tcBorders>
              <w:top w:val="nil"/>
              <w:left w:val="nil"/>
              <w:bottom w:val="single" w:sz="8" w:space="0" w:color="auto"/>
              <w:right w:val="single" w:sz="8" w:space="0" w:color="auto"/>
            </w:tcBorders>
            <w:shd w:val="clear" w:color="auto" w:fill="auto"/>
            <w:vAlign w:val="center"/>
            <w:hideMark/>
          </w:tcPr>
          <w:p w14:paraId="4E5D451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auto" w:fill="auto"/>
            <w:vAlign w:val="center"/>
            <w:hideMark/>
          </w:tcPr>
          <w:p w14:paraId="6B31669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51" w:type="dxa"/>
            <w:tcBorders>
              <w:top w:val="nil"/>
              <w:left w:val="nil"/>
              <w:bottom w:val="single" w:sz="8" w:space="0" w:color="auto"/>
              <w:right w:val="single" w:sz="8" w:space="0" w:color="auto"/>
            </w:tcBorders>
            <w:shd w:val="clear" w:color="auto" w:fill="auto"/>
            <w:vAlign w:val="center"/>
            <w:hideMark/>
          </w:tcPr>
          <w:p w14:paraId="61398EC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8" w:space="0" w:color="auto"/>
              <w:right w:val="single" w:sz="8" w:space="0" w:color="auto"/>
            </w:tcBorders>
            <w:shd w:val="clear" w:color="auto" w:fill="auto"/>
            <w:vAlign w:val="center"/>
            <w:hideMark/>
          </w:tcPr>
          <w:p w14:paraId="7826BBD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auto" w:fill="auto"/>
            <w:vAlign w:val="center"/>
            <w:hideMark/>
          </w:tcPr>
          <w:p w14:paraId="0101CBC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90" w:type="dxa"/>
            <w:tcBorders>
              <w:top w:val="nil"/>
              <w:left w:val="nil"/>
              <w:bottom w:val="single" w:sz="8" w:space="0" w:color="auto"/>
              <w:right w:val="single" w:sz="8" w:space="0" w:color="auto"/>
            </w:tcBorders>
            <w:shd w:val="clear" w:color="auto" w:fill="auto"/>
            <w:vAlign w:val="center"/>
            <w:hideMark/>
          </w:tcPr>
          <w:p w14:paraId="3CF357A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70" w:type="dxa"/>
            <w:tcBorders>
              <w:top w:val="nil"/>
              <w:left w:val="nil"/>
              <w:bottom w:val="single" w:sz="8" w:space="0" w:color="auto"/>
              <w:right w:val="single" w:sz="8" w:space="0" w:color="auto"/>
            </w:tcBorders>
            <w:shd w:val="clear" w:color="auto" w:fill="auto"/>
            <w:vAlign w:val="center"/>
            <w:hideMark/>
          </w:tcPr>
          <w:p w14:paraId="5E766AA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1C5BAA4"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FDD3AC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42</w:t>
            </w:r>
          </w:p>
        </w:tc>
        <w:tc>
          <w:tcPr>
            <w:tcW w:w="3802" w:type="dxa"/>
            <w:tcBorders>
              <w:top w:val="nil"/>
              <w:left w:val="nil"/>
              <w:bottom w:val="single" w:sz="8" w:space="0" w:color="auto"/>
              <w:right w:val="single" w:sz="8" w:space="0" w:color="auto"/>
            </w:tcBorders>
            <w:shd w:val="clear" w:color="000000" w:fill="FFFFFF"/>
            <w:noWrap/>
            <w:vAlign w:val="center"/>
            <w:hideMark/>
          </w:tcPr>
          <w:p w14:paraId="252400D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Gróf Mikó Imre</w:t>
            </w:r>
          </w:p>
        </w:tc>
        <w:tc>
          <w:tcPr>
            <w:tcW w:w="1276" w:type="dxa"/>
            <w:tcBorders>
              <w:top w:val="nil"/>
              <w:left w:val="nil"/>
              <w:bottom w:val="single" w:sz="8" w:space="0" w:color="auto"/>
              <w:right w:val="single" w:sz="8" w:space="0" w:color="auto"/>
            </w:tcBorders>
            <w:shd w:val="clear" w:color="000000" w:fill="FFFFFF"/>
            <w:noWrap/>
            <w:vAlign w:val="center"/>
            <w:hideMark/>
          </w:tcPr>
          <w:p w14:paraId="7141F6B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w:t>
            </w:r>
          </w:p>
        </w:tc>
        <w:tc>
          <w:tcPr>
            <w:tcW w:w="992" w:type="dxa"/>
            <w:tcBorders>
              <w:top w:val="nil"/>
              <w:left w:val="nil"/>
              <w:bottom w:val="single" w:sz="8" w:space="0" w:color="auto"/>
              <w:right w:val="single" w:sz="8" w:space="0" w:color="auto"/>
            </w:tcBorders>
            <w:shd w:val="clear" w:color="000000" w:fill="FFFFFF"/>
            <w:noWrap/>
            <w:vAlign w:val="center"/>
            <w:hideMark/>
          </w:tcPr>
          <w:p w14:paraId="0AA217C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077622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13" w:type="dxa"/>
            <w:tcBorders>
              <w:top w:val="nil"/>
              <w:left w:val="nil"/>
              <w:bottom w:val="single" w:sz="8" w:space="0" w:color="auto"/>
              <w:right w:val="single" w:sz="8" w:space="0" w:color="auto"/>
            </w:tcBorders>
            <w:shd w:val="clear" w:color="000000" w:fill="FFFFFF"/>
            <w:noWrap/>
            <w:vAlign w:val="center"/>
            <w:hideMark/>
          </w:tcPr>
          <w:p w14:paraId="5A09003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000000" w:fill="FFFFFF"/>
            <w:noWrap/>
            <w:vAlign w:val="center"/>
            <w:hideMark/>
          </w:tcPr>
          <w:p w14:paraId="265B2EB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51" w:type="dxa"/>
            <w:tcBorders>
              <w:top w:val="nil"/>
              <w:left w:val="nil"/>
              <w:bottom w:val="single" w:sz="8" w:space="0" w:color="auto"/>
              <w:right w:val="single" w:sz="8" w:space="0" w:color="auto"/>
            </w:tcBorders>
            <w:shd w:val="clear" w:color="000000" w:fill="FFFFFF"/>
            <w:noWrap/>
            <w:vAlign w:val="center"/>
            <w:hideMark/>
          </w:tcPr>
          <w:p w14:paraId="131B839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8" w:space="0" w:color="auto"/>
              <w:right w:val="single" w:sz="8" w:space="0" w:color="auto"/>
            </w:tcBorders>
            <w:shd w:val="clear" w:color="000000" w:fill="FFFFFF"/>
            <w:noWrap/>
            <w:vAlign w:val="center"/>
            <w:hideMark/>
          </w:tcPr>
          <w:p w14:paraId="2194D7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000000" w:fill="FFFFFF"/>
            <w:noWrap/>
            <w:vAlign w:val="center"/>
            <w:hideMark/>
          </w:tcPr>
          <w:p w14:paraId="6627D5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90" w:type="dxa"/>
            <w:tcBorders>
              <w:top w:val="nil"/>
              <w:left w:val="nil"/>
              <w:bottom w:val="single" w:sz="8" w:space="0" w:color="auto"/>
              <w:right w:val="single" w:sz="8" w:space="0" w:color="auto"/>
            </w:tcBorders>
            <w:shd w:val="clear" w:color="000000" w:fill="FFFFFF"/>
            <w:noWrap/>
            <w:vAlign w:val="center"/>
            <w:hideMark/>
          </w:tcPr>
          <w:p w14:paraId="2132828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70" w:type="dxa"/>
            <w:tcBorders>
              <w:top w:val="nil"/>
              <w:left w:val="nil"/>
              <w:bottom w:val="single" w:sz="8" w:space="0" w:color="auto"/>
              <w:right w:val="single" w:sz="8" w:space="0" w:color="auto"/>
            </w:tcBorders>
            <w:shd w:val="clear" w:color="auto" w:fill="auto"/>
            <w:vAlign w:val="center"/>
            <w:hideMark/>
          </w:tcPr>
          <w:p w14:paraId="29C6FC3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2838A6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996136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lastRenderedPageBreak/>
              <w:t>43</w:t>
            </w:r>
          </w:p>
        </w:tc>
        <w:tc>
          <w:tcPr>
            <w:tcW w:w="3802" w:type="dxa"/>
            <w:tcBorders>
              <w:top w:val="nil"/>
              <w:left w:val="nil"/>
              <w:bottom w:val="single" w:sz="8" w:space="0" w:color="auto"/>
              <w:right w:val="single" w:sz="8" w:space="0" w:color="auto"/>
            </w:tcBorders>
            <w:shd w:val="clear" w:color="000000" w:fill="FFFFFF"/>
            <w:noWrap/>
            <w:vAlign w:val="center"/>
            <w:hideMark/>
          </w:tcPr>
          <w:p w14:paraId="7D73FB0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Gyertyanfi Ferenc</w:t>
            </w:r>
          </w:p>
        </w:tc>
        <w:tc>
          <w:tcPr>
            <w:tcW w:w="1276" w:type="dxa"/>
            <w:tcBorders>
              <w:top w:val="nil"/>
              <w:left w:val="nil"/>
              <w:bottom w:val="single" w:sz="8" w:space="0" w:color="auto"/>
              <w:right w:val="single" w:sz="8" w:space="0" w:color="auto"/>
            </w:tcBorders>
            <w:shd w:val="clear" w:color="000000" w:fill="FFFFFF"/>
            <w:noWrap/>
            <w:vAlign w:val="center"/>
            <w:hideMark/>
          </w:tcPr>
          <w:p w14:paraId="657187B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w:t>
            </w:r>
          </w:p>
        </w:tc>
        <w:tc>
          <w:tcPr>
            <w:tcW w:w="992" w:type="dxa"/>
            <w:tcBorders>
              <w:top w:val="nil"/>
              <w:left w:val="nil"/>
              <w:bottom w:val="single" w:sz="8" w:space="0" w:color="auto"/>
              <w:right w:val="single" w:sz="8" w:space="0" w:color="auto"/>
            </w:tcBorders>
            <w:shd w:val="clear" w:color="000000" w:fill="FFFFFF"/>
            <w:noWrap/>
            <w:vAlign w:val="center"/>
            <w:hideMark/>
          </w:tcPr>
          <w:p w14:paraId="4F6F76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022E819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13" w:type="dxa"/>
            <w:tcBorders>
              <w:top w:val="nil"/>
              <w:left w:val="nil"/>
              <w:bottom w:val="single" w:sz="8" w:space="0" w:color="auto"/>
              <w:right w:val="single" w:sz="8" w:space="0" w:color="auto"/>
            </w:tcBorders>
            <w:shd w:val="clear" w:color="000000" w:fill="FFFFFF"/>
            <w:noWrap/>
            <w:vAlign w:val="center"/>
            <w:hideMark/>
          </w:tcPr>
          <w:p w14:paraId="4D2DC7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703B52E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51" w:type="dxa"/>
            <w:tcBorders>
              <w:top w:val="nil"/>
              <w:left w:val="nil"/>
              <w:bottom w:val="single" w:sz="8" w:space="0" w:color="auto"/>
              <w:right w:val="single" w:sz="8" w:space="0" w:color="auto"/>
            </w:tcBorders>
            <w:shd w:val="clear" w:color="000000" w:fill="FFFFFF"/>
            <w:noWrap/>
            <w:vAlign w:val="center"/>
            <w:hideMark/>
          </w:tcPr>
          <w:p w14:paraId="2EE997A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8" w:space="0" w:color="auto"/>
              <w:right w:val="single" w:sz="8" w:space="0" w:color="auto"/>
            </w:tcBorders>
            <w:shd w:val="clear" w:color="000000" w:fill="FFFFFF"/>
            <w:noWrap/>
            <w:vAlign w:val="center"/>
            <w:hideMark/>
          </w:tcPr>
          <w:p w14:paraId="526BD32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0D91930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90" w:type="dxa"/>
            <w:tcBorders>
              <w:top w:val="nil"/>
              <w:left w:val="nil"/>
              <w:bottom w:val="single" w:sz="8" w:space="0" w:color="auto"/>
              <w:right w:val="single" w:sz="8" w:space="0" w:color="auto"/>
            </w:tcBorders>
            <w:shd w:val="clear" w:color="000000" w:fill="FFFFFF"/>
            <w:noWrap/>
            <w:vAlign w:val="center"/>
            <w:hideMark/>
          </w:tcPr>
          <w:p w14:paraId="24C275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531E753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815109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B629AC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44</w:t>
            </w:r>
          </w:p>
        </w:tc>
        <w:tc>
          <w:tcPr>
            <w:tcW w:w="3802" w:type="dxa"/>
            <w:tcBorders>
              <w:top w:val="nil"/>
              <w:left w:val="nil"/>
              <w:bottom w:val="single" w:sz="8" w:space="0" w:color="auto"/>
              <w:right w:val="single" w:sz="8" w:space="0" w:color="auto"/>
            </w:tcBorders>
            <w:shd w:val="clear" w:color="000000" w:fill="FFFFFF"/>
            <w:noWrap/>
            <w:vAlign w:val="center"/>
            <w:hideMark/>
          </w:tcPr>
          <w:p w14:paraId="30D928C0"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Horea Closca și Crișan</w:t>
            </w:r>
          </w:p>
        </w:tc>
        <w:tc>
          <w:tcPr>
            <w:tcW w:w="1276" w:type="dxa"/>
            <w:tcBorders>
              <w:top w:val="nil"/>
              <w:left w:val="nil"/>
              <w:bottom w:val="single" w:sz="8" w:space="0" w:color="auto"/>
              <w:right w:val="single" w:sz="8" w:space="0" w:color="auto"/>
            </w:tcBorders>
            <w:shd w:val="clear" w:color="auto" w:fill="auto"/>
            <w:vAlign w:val="center"/>
            <w:hideMark/>
          </w:tcPr>
          <w:p w14:paraId="15FD20C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w:t>
            </w:r>
          </w:p>
        </w:tc>
        <w:tc>
          <w:tcPr>
            <w:tcW w:w="992" w:type="dxa"/>
            <w:tcBorders>
              <w:top w:val="nil"/>
              <w:left w:val="nil"/>
              <w:bottom w:val="single" w:sz="8" w:space="0" w:color="auto"/>
              <w:right w:val="single" w:sz="8" w:space="0" w:color="auto"/>
            </w:tcBorders>
            <w:shd w:val="clear" w:color="auto" w:fill="auto"/>
            <w:vAlign w:val="center"/>
            <w:hideMark/>
          </w:tcPr>
          <w:p w14:paraId="2ADF09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497479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13" w:type="dxa"/>
            <w:tcBorders>
              <w:top w:val="nil"/>
              <w:left w:val="nil"/>
              <w:bottom w:val="single" w:sz="8" w:space="0" w:color="auto"/>
              <w:right w:val="single" w:sz="8" w:space="0" w:color="auto"/>
            </w:tcBorders>
            <w:shd w:val="clear" w:color="auto" w:fill="auto"/>
            <w:vAlign w:val="center"/>
            <w:hideMark/>
          </w:tcPr>
          <w:p w14:paraId="1461771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8" w:space="0" w:color="auto"/>
              <w:right w:val="single" w:sz="8" w:space="0" w:color="auto"/>
            </w:tcBorders>
            <w:shd w:val="clear" w:color="auto" w:fill="auto"/>
            <w:vAlign w:val="center"/>
            <w:hideMark/>
          </w:tcPr>
          <w:p w14:paraId="7A22D3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251" w:type="dxa"/>
            <w:tcBorders>
              <w:top w:val="nil"/>
              <w:left w:val="nil"/>
              <w:bottom w:val="single" w:sz="8" w:space="0" w:color="auto"/>
              <w:right w:val="single" w:sz="8" w:space="0" w:color="auto"/>
            </w:tcBorders>
            <w:shd w:val="clear" w:color="auto" w:fill="auto"/>
            <w:vAlign w:val="center"/>
            <w:hideMark/>
          </w:tcPr>
          <w:p w14:paraId="2514B7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34" w:type="dxa"/>
            <w:tcBorders>
              <w:top w:val="nil"/>
              <w:left w:val="nil"/>
              <w:bottom w:val="single" w:sz="8" w:space="0" w:color="auto"/>
              <w:right w:val="single" w:sz="8" w:space="0" w:color="auto"/>
            </w:tcBorders>
            <w:shd w:val="clear" w:color="auto" w:fill="auto"/>
            <w:vAlign w:val="center"/>
            <w:hideMark/>
          </w:tcPr>
          <w:p w14:paraId="26C9480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8" w:space="0" w:color="auto"/>
              <w:right w:val="single" w:sz="8" w:space="0" w:color="auto"/>
            </w:tcBorders>
            <w:shd w:val="clear" w:color="auto" w:fill="auto"/>
            <w:vAlign w:val="center"/>
            <w:hideMark/>
          </w:tcPr>
          <w:p w14:paraId="12DC6DA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90" w:type="dxa"/>
            <w:tcBorders>
              <w:top w:val="nil"/>
              <w:left w:val="nil"/>
              <w:bottom w:val="single" w:sz="8" w:space="0" w:color="auto"/>
              <w:right w:val="single" w:sz="8" w:space="0" w:color="auto"/>
            </w:tcBorders>
            <w:shd w:val="clear" w:color="auto" w:fill="auto"/>
            <w:vAlign w:val="center"/>
            <w:hideMark/>
          </w:tcPr>
          <w:p w14:paraId="2D67CCA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223F25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84483A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B29EC3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w:t>
            </w:r>
          </w:p>
        </w:tc>
        <w:tc>
          <w:tcPr>
            <w:tcW w:w="3802" w:type="dxa"/>
            <w:tcBorders>
              <w:top w:val="nil"/>
              <w:left w:val="nil"/>
              <w:bottom w:val="single" w:sz="8" w:space="0" w:color="auto"/>
              <w:right w:val="single" w:sz="8" w:space="0" w:color="auto"/>
            </w:tcBorders>
            <w:shd w:val="clear" w:color="000000" w:fill="FFFFFF"/>
            <w:noWrap/>
            <w:vAlign w:val="center"/>
            <w:hideMark/>
          </w:tcPr>
          <w:p w14:paraId="3257BA6C"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Infundată</w:t>
            </w:r>
          </w:p>
        </w:tc>
        <w:tc>
          <w:tcPr>
            <w:tcW w:w="1276" w:type="dxa"/>
            <w:tcBorders>
              <w:top w:val="nil"/>
              <w:left w:val="nil"/>
              <w:bottom w:val="single" w:sz="8" w:space="0" w:color="auto"/>
              <w:right w:val="single" w:sz="8" w:space="0" w:color="auto"/>
            </w:tcBorders>
            <w:shd w:val="clear" w:color="000000" w:fill="FFFFFF"/>
            <w:noWrap/>
            <w:vAlign w:val="center"/>
            <w:hideMark/>
          </w:tcPr>
          <w:p w14:paraId="6A977CC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w:t>
            </w:r>
          </w:p>
        </w:tc>
        <w:tc>
          <w:tcPr>
            <w:tcW w:w="992" w:type="dxa"/>
            <w:tcBorders>
              <w:top w:val="nil"/>
              <w:left w:val="nil"/>
              <w:bottom w:val="single" w:sz="8" w:space="0" w:color="auto"/>
              <w:right w:val="single" w:sz="8" w:space="0" w:color="auto"/>
            </w:tcBorders>
            <w:shd w:val="clear" w:color="000000" w:fill="FFFFFF"/>
            <w:noWrap/>
            <w:vAlign w:val="center"/>
            <w:hideMark/>
          </w:tcPr>
          <w:p w14:paraId="509BADD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F6839F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13" w:type="dxa"/>
            <w:tcBorders>
              <w:top w:val="nil"/>
              <w:left w:val="nil"/>
              <w:bottom w:val="single" w:sz="8" w:space="0" w:color="auto"/>
              <w:right w:val="single" w:sz="8" w:space="0" w:color="auto"/>
            </w:tcBorders>
            <w:shd w:val="clear" w:color="000000" w:fill="FFFFFF"/>
            <w:noWrap/>
            <w:vAlign w:val="center"/>
            <w:hideMark/>
          </w:tcPr>
          <w:p w14:paraId="5C84890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638AAD2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51" w:type="dxa"/>
            <w:tcBorders>
              <w:top w:val="nil"/>
              <w:left w:val="nil"/>
              <w:bottom w:val="single" w:sz="8" w:space="0" w:color="auto"/>
              <w:right w:val="single" w:sz="8" w:space="0" w:color="auto"/>
            </w:tcBorders>
            <w:shd w:val="clear" w:color="000000" w:fill="FFFFFF"/>
            <w:noWrap/>
            <w:vAlign w:val="center"/>
            <w:hideMark/>
          </w:tcPr>
          <w:p w14:paraId="5A20E36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8" w:space="0" w:color="auto"/>
              <w:right w:val="single" w:sz="8" w:space="0" w:color="auto"/>
            </w:tcBorders>
            <w:shd w:val="clear" w:color="000000" w:fill="FFFFFF"/>
            <w:noWrap/>
            <w:vAlign w:val="center"/>
            <w:hideMark/>
          </w:tcPr>
          <w:p w14:paraId="3AC05EB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00FDDE0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90" w:type="dxa"/>
            <w:tcBorders>
              <w:top w:val="nil"/>
              <w:left w:val="nil"/>
              <w:bottom w:val="single" w:sz="8" w:space="0" w:color="auto"/>
              <w:right w:val="single" w:sz="8" w:space="0" w:color="auto"/>
            </w:tcBorders>
            <w:shd w:val="clear" w:color="auto" w:fill="auto"/>
            <w:vAlign w:val="center"/>
            <w:hideMark/>
          </w:tcPr>
          <w:p w14:paraId="263BAD0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5A6AA4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572C29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77B5E1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46</w:t>
            </w:r>
          </w:p>
        </w:tc>
        <w:tc>
          <w:tcPr>
            <w:tcW w:w="3802" w:type="dxa"/>
            <w:tcBorders>
              <w:top w:val="nil"/>
              <w:left w:val="nil"/>
              <w:bottom w:val="single" w:sz="8" w:space="0" w:color="auto"/>
              <w:right w:val="single" w:sz="8" w:space="0" w:color="auto"/>
            </w:tcBorders>
            <w:shd w:val="clear" w:color="000000" w:fill="FFFFFF"/>
            <w:noWrap/>
            <w:vAlign w:val="center"/>
            <w:hideMark/>
          </w:tcPr>
          <w:p w14:paraId="22D613BE"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Izvorului</w:t>
            </w:r>
          </w:p>
        </w:tc>
        <w:tc>
          <w:tcPr>
            <w:tcW w:w="1276" w:type="dxa"/>
            <w:tcBorders>
              <w:top w:val="nil"/>
              <w:left w:val="nil"/>
              <w:bottom w:val="single" w:sz="8" w:space="0" w:color="auto"/>
              <w:right w:val="single" w:sz="8" w:space="0" w:color="auto"/>
            </w:tcBorders>
            <w:shd w:val="clear" w:color="000000" w:fill="FFFFFF"/>
            <w:noWrap/>
            <w:vAlign w:val="center"/>
            <w:hideMark/>
          </w:tcPr>
          <w:p w14:paraId="09C0230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w:t>
            </w:r>
          </w:p>
        </w:tc>
        <w:tc>
          <w:tcPr>
            <w:tcW w:w="992" w:type="dxa"/>
            <w:tcBorders>
              <w:top w:val="nil"/>
              <w:left w:val="nil"/>
              <w:bottom w:val="single" w:sz="8" w:space="0" w:color="auto"/>
              <w:right w:val="single" w:sz="8" w:space="0" w:color="auto"/>
            </w:tcBorders>
            <w:shd w:val="clear" w:color="000000" w:fill="FFFFFF"/>
            <w:noWrap/>
            <w:vAlign w:val="center"/>
            <w:hideMark/>
          </w:tcPr>
          <w:p w14:paraId="2B0BEC6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0378FBB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113" w:type="dxa"/>
            <w:tcBorders>
              <w:top w:val="nil"/>
              <w:left w:val="nil"/>
              <w:bottom w:val="single" w:sz="8" w:space="0" w:color="auto"/>
              <w:right w:val="single" w:sz="8" w:space="0" w:color="auto"/>
            </w:tcBorders>
            <w:shd w:val="clear" w:color="000000" w:fill="FFFFFF"/>
            <w:noWrap/>
            <w:vAlign w:val="center"/>
            <w:hideMark/>
          </w:tcPr>
          <w:p w14:paraId="535E771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8" w:space="0" w:color="auto"/>
              <w:right w:val="single" w:sz="8" w:space="0" w:color="auto"/>
            </w:tcBorders>
            <w:shd w:val="clear" w:color="000000" w:fill="FFFFFF"/>
            <w:noWrap/>
            <w:vAlign w:val="center"/>
            <w:hideMark/>
          </w:tcPr>
          <w:p w14:paraId="6A0ADF9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251" w:type="dxa"/>
            <w:tcBorders>
              <w:top w:val="nil"/>
              <w:left w:val="nil"/>
              <w:bottom w:val="single" w:sz="8" w:space="0" w:color="auto"/>
              <w:right w:val="single" w:sz="8" w:space="0" w:color="auto"/>
            </w:tcBorders>
            <w:shd w:val="clear" w:color="000000" w:fill="FFFFFF"/>
            <w:noWrap/>
            <w:vAlign w:val="center"/>
            <w:hideMark/>
          </w:tcPr>
          <w:p w14:paraId="3E301C2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8" w:space="0" w:color="auto"/>
              <w:right w:val="single" w:sz="8" w:space="0" w:color="auto"/>
            </w:tcBorders>
            <w:shd w:val="clear" w:color="000000" w:fill="FFFFFF"/>
            <w:noWrap/>
            <w:vAlign w:val="center"/>
            <w:hideMark/>
          </w:tcPr>
          <w:p w14:paraId="56B44FB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8" w:space="0" w:color="auto"/>
              <w:right w:val="single" w:sz="8" w:space="0" w:color="auto"/>
            </w:tcBorders>
            <w:shd w:val="clear" w:color="000000" w:fill="FFFFFF"/>
            <w:noWrap/>
            <w:vAlign w:val="center"/>
            <w:hideMark/>
          </w:tcPr>
          <w:p w14:paraId="5E6319F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1800</w:t>
            </w:r>
          </w:p>
        </w:tc>
        <w:tc>
          <w:tcPr>
            <w:tcW w:w="1190" w:type="dxa"/>
            <w:tcBorders>
              <w:top w:val="nil"/>
              <w:left w:val="nil"/>
              <w:bottom w:val="single" w:sz="8" w:space="0" w:color="auto"/>
              <w:right w:val="single" w:sz="8" w:space="0" w:color="auto"/>
            </w:tcBorders>
            <w:shd w:val="clear" w:color="auto" w:fill="auto"/>
            <w:vAlign w:val="center"/>
            <w:hideMark/>
          </w:tcPr>
          <w:p w14:paraId="1AE8D81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1B6309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817A787"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EA0A58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w:t>
            </w:r>
          </w:p>
        </w:tc>
        <w:tc>
          <w:tcPr>
            <w:tcW w:w="3802" w:type="dxa"/>
            <w:tcBorders>
              <w:top w:val="nil"/>
              <w:left w:val="nil"/>
              <w:bottom w:val="single" w:sz="8" w:space="0" w:color="auto"/>
              <w:right w:val="single" w:sz="8" w:space="0" w:color="auto"/>
            </w:tcBorders>
            <w:shd w:val="clear" w:color="000000" w:fill="FFFFFF"/>
            <w:noWrap/>
            <w:vAlign w:val="center"/>
            <w:hideMark/>
          </w:tcPr>
          <w:p w14:paraId="03FAF135"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Jokai Mor</w:t>
            </w:r>
          </w:p>
        </w:tc>
        <w:tc>
          <w:tcPr>
            <w:tcW w:w="1276" w:type="dxa"/>
            <w:tcBorders>
              <w:top w:val="nil"/>
              <w:left w:val="nil"/>
              <w:bottom w:val="single" w:sz="8" w:space="0" w:color="auto"/>
              <w:right w:val="single" w:sz="8" w:space="0" w:color="auto"/>
            </w:tcBorders>
            <w:shd w:val="clear" w:color="auto" w:fill="auto"/>
            <w:vAlign w:val="center"/>
            <w:hideMark/>
          </w:tcPr>
          <w:p w14:paraId="4D04247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2100</w:t>
            </w:r>
          </w:p>
        </w:tc>
        <w:tc>
          <w:tcPr>
            <w:tcW w:w="992" w:type="dxa"/>
            <w:tcBorders>
              <w:top w:val="nil"/>
              <w:left w:val="nil"/>
              <w:bottom w:val="single" w:sz="8" w:space="0" w:color="auto"/>
              <w:right w:val="single" w:sz="8" w:space="0" w:color="auto"/>
            </w:tcBorders>
            <w:shd w:val="clear" w:color="auto" w:fill="auto"/>
            <w:vAlign w:val="center"/>
            <w:hideMark/>
          </w:tcPr>
          <w:p w14:paraId="32F7DB7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69AC710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10500</w:t>
            </w:r>
          </w:p>
        </w:tc>
        <w:tc>
          <w:tcPr>
            <w:tcW w:w="1113" w:type="dxa"/>
            <w:tcBorders>
              <w:top w:val="nil"/>
              <w:left w:val="nil"/>
              <w:bottom w:val="single" w:sz="8" w:space="0" w:color="auto"/>
              <w:right w:val="single" w:sz="8" w:space="0" w:color="auto"/>
            </w:tcBorders>
            <w:shd w:val="clear" w:color="auto" w:fill="auto"/>
            <w:vAlign w:val="center"/>
            <w:hideMark/>
          </w:tcPr>
          <w:p w14:paraId="1779D85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10500</w:t>
            </w:r>
          </w:p>
        </w:tc>
        <w:tc>
          <w:tcPr>
            <w:tcW w:w="1017" w:type="dxa"/>
            <w:tcBorders>
              <w:top w:val="nil"/>
              <w:left w:val="nil"/>
              <w:bottom w:val="single" w:sz="8" w:space="0" w:color="auto"/>
              <w:right w:val="single" w:sz="8" w:space="0" w:color="auto"/>
            </w:tcBorders>
            <w:shd w:val="clear" w:color="auto" w:fill="auto"/>
            <w:vAlign w:val="center"/>
            <w:hideMark/>
          </w:tcPr>
          <w:p w14:paraId="386E3D0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10500</w:t>
            </w:r>
          </w:p>
        </w:tc>
        <w:tc>
          <w:tcPr>
            <w:tcW w:w="1251" w:type="dxa"/>
            <w:tcBorders>
              <w:top w:val="nil"/>
              <w:left w:val="nil"/>
              <w:bottom w:val="single" w:sz="8" w:space="0" w:color="auto"/>
              <w:right w:val="single" w:sz="8" w:space="0" w:color="auto"/>
            </w:tcBorders>
            <w:shd w:val="clear" w:color="auto" w:fill="auto"/>
            <w:vAlign w:val="center"/>
            <w:hideMark/>
          </w:tcPr>
          <w:p w14:paraId="782910A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10500</w:t>
            </w:r>
          </w:p>
        </w:tc>
        <w:tc>
          <w:tcPr>
            <w:tcW w:w="1134" w:type="dxa"/>
            <w:tcBorders>
              <w:top w:val="nil"/>
              <w:left w:val="nil"/>
              <w:bottom w:val="single" w:sz="8" w:space="0" w:color="auto"/>
              <w:right w:val="single" w:sz="8" w:space="0" w:color="auto"/>
            </w:tcBorders>
            <w:shd w:val="clear" w:color="auto" w:fill="auto"/>
            <w:vAlign w:val="center"/>
            <w:hideMark/>
          </w:tcPr>
          <w:p w14:paraId="5A71F82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10500</w:t>
            </w:r>
          </w:p>
        </w:tc>
        <w:tc>
          <w:tcPr>
            <w:tcW w:w="1017" w:type="dxa"/>
            <w:tcBorders>
              <w:top w:val="nil"/>
              <w:left w:val="nil"/>
              <w:bottom w:val="single" w:sz="8" w:space="0" w:color="auto"/>
              <w:right w:val="single" w:sz="8" w:space="0" w:color="auto"/>
            </w:tcBorders>
            <w:shd w:val="clear" w:color="auto" w:fill="auto"/>
            <w:vAlign w:val="center"/>
            <w:hideMark/>
          </w:tcPr>
          <w:p w14:paraId="614A675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10500</w:t>
            </w:r>
          </w:p>
        </w:tc>
        <w:tc>
          <w:tcPr>
            <w:tcW w:w="1190" w:type="dxa"/>
            <w:tcBorders>
              <w:top w:val="nil"/>
              <w:left w:val="nil"/>
              <w:bottom w:val="single" w:sz="8" w:space="0" w:color="auto"/>
              <w:right w:val="single" w:sz="8" w:space="0" w:color="auto"/>
            </w:tcBorders>
            <w:shd w:val="clear" w:color="auto" w:fill="auto"/>
            <w:vAlign w:val="center"/>
            <w:hideMark/>
          </w:tcPr>
          <w:p w14:paraId="7E6BF0D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E0244D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9E26D73"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E829B1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48</w:t>
            </w:r>
          </w:p>
        </w:tc>
        <w:tc>
          <w:tcPr>
            <w:tcW w:w="3802" w:type="dxa"/>
            <w:tcBorders>
              <w:top w:val="nil"/>
              <w:left w:val="nil"/>
              <w:bottom w:val="single" w:sz="8" w:space="0" w:color="auto"/>
              <w:right w:val="single" w:sz="8" w:space="0" w:color="auto"/>
            </w:tcBorders>
            <w:shd w:val="clear" w:color="000000" w:fill="FFFFFF"/>
            <w:noWrap/>
            <w:vAlign w:val="center"/>
            <w:hideMark/>
          </w:tcPr>
          <w:p w14:paraId="4384B24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József  Attila</w:t>
            </w:r>
          </w:p>
        </w:tc>
        <w:tc>
          <w:tcPr>
            <w:tcW w:w="1276" w:type="dxa"/>
            <w:tcBorders>
              <w:top w:val="nil"/>
              <w:left w:val="nil"/>
              <w:bottom w:val="single" w:sz="8" w:space="0" w:color="auto"/>
              <w:right w:val="single" w:sz="8" w:space="0" w:color="auto"/>
            </w:tcBorders>
            <w:shd w:val="clear" w:color="000000" w:fill="FFFFFF"/>
            <w:noWrap/>
            <w:vAlign w:val="center"/>
            <w:hideMark/>
          </w:tcPr>
          <w:p w14:paraId="54B7F70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940</w:t>
            </w:r>
          </w:p>
        </w:tc>
        <w:tc>
          <w:tcPr>
            <w:tcW w:w="992" w:type="dxa"/>
            <w:tcBorders>
              <w:top w:val="nil"/>
              <w:left w:val="nil"/>
              <w:bottom w:val="single" w:sz="8" w:space="0" w:color="auto"/>
              <w:right w:val="single" w:sz="8" w:space="0" w:color="auto"/>
            </w:tcBorders>
            <w:shd w:val="clear" w:color="000000" w:fill="FFFFFF"/>
            <w:noWrap/>
            <w:vAlign w:val="center"/>
            <w:hideMark/>
          </w:tcPr>
          <w:p w14:paraId="308BB77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B09D20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4700</w:t>
            </w:r>
          </w:p>
        </w:tc>
        <w:tc>
          <w:tcPr>
            <w:tcW w:w="1113" w:type="dxa"/>
            <w:tcBorders>
              <w:top w:val="nil"/>
              <w:left w:val="nil"/>
              <w:bottom w:val="single" w:sz="8" w:space="0" w:color="auto"/>
              <w:right w:val="single" w:sz="8" w:space="0" w:color="auto"/>
            </w:tcBorders>
            <w:shd w:val="clear" w:color="000000" w:fill="FFFFFF"/>
            <w:noWrap/>
            <w:vAlign w:val="center"/>
            <w:hideMark/>
          </w:tcPr>
          <w:p w14:paraId="42CB3E2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4700</w:t>
            </w:r>
          </w:p>
        </w:tc>
        <w:tc>
          <w:tcPr>
            <w:tcW w:w="1017" w:type="dxa"/>
            <w:tcBorders>
              <w:top w:val="nil"/>
              <w:left w:val="nil"/>
              <w:bottom w:val="single" w:sz="8" w:space="0" w:color="auto"/>
              <w:right w:val="single" w:sz="8" w:space="0" w:color="auto"/>
            </w:tcBorders>
            <w:shd w:val="clear" w:color="000000" w:fill="FFFFFF"/>
            <w:noWrap/>
            <w:vAlign w:val="center"/>
            <w:hideMark/>
          </w:tcPr>
          <w:p w14:paraId="0A1CD98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4700</w:t>
            </w:r>
          </w:p>
        </w:tc>
        <w:tc>
          <w:tcPr>
            <w:tcW w:w="1251" w:type="dxa"/>
            <w:tcBorders>
              <w:top w:val="nil"/>
              <w:left w:val="nil"/>
              <w:bottom w:val="single" w:sz="8" w:space="0" w:color="auto"/>
              <w:right w:val="single" w:sz="8" w:space="0" w:color="auto"/>
            </w:tcBorders>
            <w:shd w:val="clear" w:color="000000" w:fill="FFFFFF"/>
            <w:noWrap/>
            <w:vAlign w:val="center"/>
            <w:hideMark/>
          </w:tcPr>
          <w:p w14:paraId="0FD2DF9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4700</w:t>
            </w:r>
          </w:p>
        </w:tc>
        <w:tc>
          <w:tcPr>
            <w:tcW w:w="1134" w:type="dxa"/>
            <w:tcBorders>
              <w:top w:val="nil"/>
              <w:left w:val="nil"/>
              <w:bottom w:val="single" w:sz="8" w:space="0" w:color="auto"/>
              <w:right w:val="single" w:sz="8" w:space="0" w:color="auto"/>
            </w:tcBorders>
            <w:shd w:val="clear" w:color="000000" w:fill="FFFFFF"/>
            <w:noWrap/>
            <w:vAlign w:val="center"/>
            <w:hideMark/>
          </w:tcPr>
          <w:p w14:paraId="27D7CCB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4700</w:t>
            </w:r>
          </w:p>
        </w:tc>
        <w:tc>
          <w:tcPr>
            <w:tcW w:w="1017" w:type="dxa"/>
            <w:tcBorders>
              <w:top w:val="nil"/>
              <w:left w:val="nil"/>
              <w:bottom w:val="single" w:sz="8" w:space="0" w:color="auto"/>
              <w:right w:val="single" w:sz="8" w:space="0" w:color="auto"/>
            </w:tcBorders>
            <w:shd w:val="clear" w:color="000000" w:fill="FFFFFF"/>
            <w:noWrap/>
            <w:vAlign w:val="center"/>
            <w:hideMark/>
          </w:tcPr>
          <w:p w14:paraId="1CD558C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4700</w:t>
            </w:r>
          </w:p>
        </w:tc>
        <w:tc>
          <w:tcPr>
            <w:tcW w:w="1190" w:type="dxa"/>
            <w:tcBorders>
              <w:top w:val="nil"/>
              <w:left w:val="nil"/>
              <w:bottom w:val="single" w:sz="8" w:space="0" w:color="auto"/>
              <w:right w:val="single" w:sz="8" w:space="0" w:color="auto"/>
            </w:tcBorders>
            <w:shd w:val="clear" w:color="000000" w:fill="FFFFFF"/>
            <w:noWrap/>
            <w:vAlign w:val="center"/>
            <w:hideMark/>
          </w:tcPr>
          <w:p w14:paraId="3FBCA5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4700</w:t>
            </w:r>
          </w:p>
        </w:tc>
        <w:tc>
          <w:tcPr>
            <w:tcW w:w="1270" w:type="dxa"/>
            <w:tcBorders>
              <w:top w:val="nil"/>
              <w:left w:val="nil"/>
              <w:bottom w:val="single" w:sz="8" w:space="0" w:color="auto"/>
              <w:right w:val="single" w:sz="8" w:space="0" w:color="auto"/>
            </w:tcBorders>
            <w:shd w:val="clear" w:color="auto" w:fill="auto"/>
            <w:vAlign w:val="center"/>
            <w:hideMark/>
          </w:tcPr>
          <w:p w14:paraId="4334C12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701DA8C"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E8DB9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49</w:t>
            </w:r>
          </w:p>
        </w:tc>
        <w:tc>
          <w:tcPr>
            <w:tcW w:w="3802" w:type="dxa"/>
            <w:tcBorders>
              <w:top w:val="nil"/>
              <w:left w:val="nil"/>
              <w:bottom w:val="single" w:sz="8" w:space="0" w:color="auto"/>
              <w:right w:val="single" w:sz="8" w:space="0" w:color="auto"/>
            </w:tcBorders>
            <w:shd w:val="clear" w:color="000000" w:fill="FFFFFF"/>
            <w:noWrap/>
            <w:vAlign w:val="center"/>
            <w:hideMark/>
          </w:tcPr>
          <w:p w14:paraId="7E1D01CC"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Kökényes</w:t>
            </w:r>
          </w:p>
        </w:tc>
        <w:tc>
          <w:tcPr>
            <w:tcW w:w="1276" w:type="dxa"/>
            <w:tcBorders>
              <w:top w:val="nil"/>
              <w:left w:val="nil"/>
              <w:bottom w:val="single" w:sz="8" w:space="0" w:color="auto"/>
              <w:right w:val="single" w:sz="8" w:space="0" w:color="auto"/>
            </w:tcBorders>
            <w:shd w:val="clear" w:color="000000" w:fill="FFFFFF"/>
            <w:noWrap/>
            <w:vAlign w:val="center"/>
            <w:hideMark/>
          </w:tcPr>
          <w:p w14:paraId="39DAEEA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430</w:t>
            </w:r>
          </w:p>
        </w:tc>
        <w:tc>
          <w:tcPr>
            <w:tcW w:w="992" w:type="dxa"/>
            <w:tcBorders>
              <w:top w:val="nil"/>
              <w:left w:val="nil"/>
              <w:bottom w:val="single" w:sz="8" w:space="0" w:color="auto"/>
              <w:right w:val="single" w:sz="8" w:space="0" w:color="auto"/>
            </w:tcBorders>
            <w:shd w:val="clear" w:color="000000" w:fill="FFFFFF"/>
            <w:noWrap/>
            <w:vAlign w:val="center"/>
            <w:hideMark/>
          </w:tcPr>
          <w:p w14:paraId="1F01C30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21A4896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2150</w:t>
            </w:r>
          </w:p>
        </w:tc>
        <w:tc>
          <w:tcPr>
            <w:tcW w:w="1113" w:type="dxa"/>
            <w:tcBorders>
              <w:top w:val="nil"/>
              <w:left w:val="nil"/>
              <w:bottom w:val="single" w:sz="8" w:space="0" w:color="auto"/>
              <w:right w:val="single" w:sz="8" w:space="0" w:color="auto"/>
            </w:tcBorders>
            <w:shd w:val="clear" w:color="000000" w:fill="FFFFFF"/>
            <w:noWrap/>
            <w:vAlign w:val="center"/>
            <w:hideMark/>
          </w:tcPr>
          <w:p w14:paraId="40386A1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2150</w:t>
            </w:r>
          </w:p>
        </w:tc>
        <w:tc>
          <w:tcPr>
            <w:tcW w:w="1017" w:type="dxa"/>
            <w:tcBorders>
              <w:top w:val="nil"/>
              <w:left w:val="nil"/>
              <w:bottom w:val="single" w:sz="8" w:space="0" w:color="auto"/>
              <w:right w:val="single" w:sz="8" w:space="0" w:color="auto"/>
            </w:tcBorders>
            <w:shd w:val="clear" w:color="000000" w:fill="FFFFFF"/>
            <w:noWrap/>
            <w:vAlign w:val="center"/>
            <w:hideMark/>
          </w:tcPr>
          <w:p w14:paraId="4F4BED1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2150</w:t>
            </w:r>
          </w:p>
        </w:tc>
        <w:tc>
          <w:tcPr>
            <w:tcW w:w="1251" w:type="dxa"/>
            <w:tcBorders>
              <w:top w:val="nil"/>
              <w:left w:val="nil"/>
              <w:bottom w:val="single" w:sz="8" w:space="0" w:color="auto"/>
              <w:right w:val="single" w:sz="8" w:space="0" w:color="auto"/>
            </w:tcBorders>
            <w:shd w:val="clear" w:color="000000" w:fill="FFFFFF"/>
            <w:noWrap/>
            <w:vAlign w:val="center"/>
            <w:hideMark/>
          </w:tcPr>
          <w:p w14:paraId="2ED396A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2150</w:t>
            </w:r>
          </w:p>
        </w:tc>
        <w:tc>
          <w:tcPr>
            <w:tcW w:w="1134" w:type="dxa"/>
            <w:tcBorders>
              <w:top w:val="nil"/>
              <w:left w:val="nil"/>
              <w:bottom w:val="single" w:sz="8" w:space="0" w:color="auto"/>
              <w:right w:val="single" w:sz="8" w:space="0" w:color="auto"/>
            </w:tcBorders>
            <w:shd w:val="clear" w:color="000000" w:fill="FFFFFF"/>
            <w:noWrap/>
            <w:vAlign w:val="center"/>
            <w:hideMark/>
          </w:tcPr>
          <w:p w14:paraId="06472B7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2150</w:t>
            </w:r>
          </w:p>
        </w:tc>
        <w:tc>
          <w:tcPr>
            <w:tcW w:w="1017" w:type="dxa"/>
            <w:tcBorders>
              <w:top w:val="nil"/>
              <w:left w:val="nil"/>
              <w:bottom w:val="single" w:sz="8" w:space="0" w:color="auto"/>
              <w:right w:val="single" w:sz="8" w:space="0" w:color="auto"/>
            </w:tcBorders>
            <w:shd w:val="clear" w:color="000000" w:fill="FFFFFF"/>
            <w:noWrap/>
            <w:vAlign w:val="center"/>
            <w:hideMark/>
          </w:tcPr>
          <w:p w14:paraId="735BEAF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2150</w:t>
            </w:r>
          </w:p>
        </w:tc>
        <w:tc>
          <w:tcPr>
            <w:tcW w:w="1190" w:type="dxa"/>
            <w:tcBorders>
              <w:top w:val="nil"/>
              <w:left w:val="nil"/>
              <w:bottom w:val="single" w:sz="8" w:space="0" w:color="auto"/>
              <w:right w:val="single" w:sz="8" w:space="0" w:color="auto"/>
            </w:tcBorders>
            <w:shd w:val="clear" w:color="auto" w:fill="auto"/>
            <w:vAlign w:val="center"/>
            <w:hideMark/>
          </w:tcPr>
          <w:p w14:paraId="28520B6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E8C4A0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2EB4A5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D29F03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w:t>
            </w:r>
          </w:p>
        </w:tc>
        <w:tc>
          <w:tcPr>
            <w:tcW w:w="3802" w:type="dxa"/>
            <w:tcBorders>
              <w:top w:val="nil"/>
              <w:left w:val="nil"/>
              <w:bottom w:val="single" w:sz="8" w:space="0" w:color="auto"/>
              <w:right w:val="single" w:sz="8" w:space="0" w:color="auto"/>
            </w:tcBorders>
            <w:shd w:val="clear" w:color="000000" w:fill="FFFFFF"/>
            <w:noWrap/>
            <w:vAlign w:val="center"/>
            <w:hideMark/>
          </w:tcPr>
          <w:p w14:paraId="0CF17980"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Konsza Samu</w:t>
            </w:r>
          </w:p>
        </w:tc>
        <w:tc>
          <w:tcPr>
            <w:tcW w:w="1276" w:type="dxa"/>
            <w:tcBorders>
              <w:top w:val="nil"/>
              <w:left w:val="nil"/>
              <w:bottom w:val="single" w:sz="8" w:space="0" w:color="auto"/>
              <w:right w:val="single" w:sz="8" w:space="0" w:color="auto"/>
            </w:tcBorders>
            <w:shd w:val="clear" w:color="000000" w:fill="FFFFFF"/>
            <w:noWrap/>
            <w:vAlign w:val="center"/>
            <w:hideMark/>
          </w:tcPr>
          <w:p w14:paraId="26CEDF3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w:t>
            </w:r>
          </w:p>
        </w:tc>
        <w:tc>
          <w:tcPr>
            <w:tcW w:w="992" w:type="dxa"/>
            <w:tcBorders>
              <w:top w:val="nil"/>
              <w:left w:val="nil"/>
              <w:bottom w:val="single" w:sz="8" w:space="0" w:color="auto"/>
              <w:right w:val="single" w:sz="8" w:space="0" w:color="auto"/>
            </w:tcBorders>
            <w:shd w:val="clear" w:color="000000" w:fill="FFFFFF"/>
            <w:noWrap/>
            <w:vAlign w:val="center"/>
            <w:hideMark/>
          </w:tcPr>
          <w:p w14:paraId="695638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2BB9692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13" w:type="dxa"/>
            <w:tcBorders>
              <w:top w:val="nil"/>
              <w:left w:val="nil"/>
              <w:bottom w:val="single" w:sz="8" w:space="0" w:color="auto"/>
              <w:right w:val="single" w:sz="8" w:space="0" w:color="auto"/>
            </w:tcBorders>
            <w:shd w:val="clear" w:color="000000" w:fill="FFFFFF"/>
            <w:noWrap/>
            <w:vAlign w:val="center"/>
            <w:hideMark/>
          </w:tcPr>
          <w:p w14:paraId="030334C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2D0CF16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51" w:type="dxa"/>
            <w:tcBorders>
              <w:top w:val="nil"/>
              <w:left w:val="nil"/>
              <w:bottom w:val="single" w:sz="8" w:space="0" w:color="auto"/>
              <w:right w:val="single" w:sz="8" w:space="0" w:color="auto"/>
            </w:tcBorders>
            <w:shd w:val="clear" w:color="000000" w:fill="FFFFFF"/>
            <w:noWrap/>
            <w:vAlign w:val="center"/>
            <w:hideMark/>
          </w:tcPr>
          <w:p w14:paraId="6495522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8" w:space="0" w:color="auto"/>
              <w:right w:val="single" w:sz="8" w:space="0" w:color="auto"/>
            </w:tcBorders>
            <w:shd w:val="clear" w:color="000000" w:fill="FFFFFF"/>
            <w:noWrap/>
            <w:vAlign w:val="center"/>
            <w:hideMark/>
          </w:tcPr>
          <w:p w14:paraId="4F7DCEA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286DBBC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90" w:type="dxa"/>
            <w:tcBorders>
              <w:top w:val="nil"/>
              <w:left w:val="nil"/>
              <w:bottom w:val="single" w:sz="8" w:space="0" w:color="auto"/>
              <w:right w:val="single" w:sz="8" w:space="0" w:color="auto"/>
            </w:tcBorders>
            <w:shd w:val="clear" w:color="000000" w:fill="FFFFFF"/>
            <w:noWrap/>
            <w:vAlign w:val="center"/>
            <w:hideMark/>
          </w:tcPr>
          <w:p w14:paraId="14C8A1D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70" w:type="dxa"/>
            <w:tcBorders>
              <w:top w:val="nil"/>
              <w:left w:val="nil"/>
              <w:bottom w:val="single" w:sz="8" w:space="0" w:color="auto"/>
              <w:right w:val="single" w:sz="8" w:space="0" w:color="auto"/>
            </w:tcBorders>
            <w:shd w:val="clear" w:color="auto" w:fill="auto"/>
            <w:vAlign w:val="center"/>
            <w:hideMark/>
          </w:tcPr>
          <w:p w14:paraId="6FF5C74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DE60E5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78F80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51</w:t>
            </w:r>
          </w:p>
        </w:tc>
        <w:tc>
          <w:tcPr>
            <w:tcW w:w="3802" w:type="dxa"/>
            <w:tcBorders>
              <w:top w:val="nil"/>
              <w:left w:val="nil"/>
              <w:bottom w:val="single" w:sz="8" w:space="0" w:color="auto"/>
              <w:right w:val="single" w:sz="8" w:space="0" w:color="auto"/>
            </w:tcBorders>
            <w:shd w:val="clear" w:color="FFCC00" w:fill="FFFFFF"/>
            <w:noWrap/>
            <w:vAlign w:val="center"/>
            <w:hideMark/>
          </w:tcPr>
          <w:p w14:paraId="374D6E8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Korosi Csoma Sandor</w:t>
            </w:r>
          </w:p>
        </w:tc>
        <w:tc>
          <w:tcPr>
            <w:tcW w:w="1276" w:type="dxa"/>
            <w:tcBorders>
              <w:top w:val="nil"/>
              <w:left w:val="nil"/>
              <w:bottom w:val="single" w:sz="8" w:space="0" w:color="auto"/>
              <w:right w:val="single" w:sz="8" w:space="0" w:color="auto"/>
            </w:tcBorders>
            <w:shd w:val="clear" w:color="FFCC00" w:fill="FFFFFF"/>
            <w:noWrap/>
            <w:vAlign w:val="center"/>
            <w:hideMark/>
          </w:tcPr>
          <w:p w14:paraId="3096D98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w:t>
            </w:r>
          </w:p>
        </w:tc>
        <w:tc>
          <w:tcPr>
            <w:tcW w:w="992" w:type="dxa"/>
            <w:tcBorders>
              <w:top w:val="nil"/>
              <w:left w:val="nil"/>
              <w:bottom w:val="single" w:sz="8" w:space="0" w:color="auto"/>
              <w:right w:val="single" w:sz="8" w:space="0" w:color="auto"/>
            </w:tcBorders>
            <w:shd w:val="clear" w:color="FFCC00" w:fill="FFFFFF"/>
            <w:noWrap/>
            <w:vAlign w:val="center"/>
            <w:hideMark/>
          </w:tcPr>
          <w:p w14:paraId="26242D1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CC00" w:fill="FFFFFF"/>
            <w:noWrap/>
            <w:vAlign w:val="center"/>
            <w:hideMark/>
          </w:tcPr>
          <w:p w14:paraId="54E2C0C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13" w:type="dxa"/>
            <w:tcBorders>
              <w:top w:val="nil"/>
              <w:left w:val="nil"/>
              <w:bottom w:val="single" w:sz="8" w:space="0" w:color="auto"/>
              <w:right w:val="single" w:sz="8" w:space="0" w:color="auto"/>
            </w:tcBorders>
            <w:shd w:val="clear" w:color="FFCC00" w:fill="FFFFFF"/>
            <w:noWrap/>
            <w:vAlign w:val="center"/>
            <w:hideMark/>
          </w:tcPr>
          <w:p w14:paraId="1A0A11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8" w:space="0" w:color="auto"/>
              <w:right w:val="single" w:sz="8" w:space="0" w:color="auto"/>
            </w:tcBorders>
            <w:shd w:val="clear" w:color="FFCC00" w:fill="FFFFFF"/>
            <w:noWrap/>
            <w:vAlign w:val="center"/>
            <w:hideMark/>
          </w:tcPr>
          <w:p w14:paraId="0F4462E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251" w:type="dxa"/>
            <w:tcBorders>
              <w:top w:val="nil"/>
              <w:left w:val="nil"/>
              <w:bottom w:val="single" w:sz="8" w:space="0" w:color="auto"/>
              <w:right w:val="single" w:sz="8" w:space="0" w:color="auto"/>
            </w:tcBorders>
            <w:shd w:val="clear" w:color="FFCC00" w:fill="FFFFFF"/>
            <w:noWrap/>
            <w:vAlign w:val="center"/>
            <w:hideMark/>
          </w:tcPr>
          <w:p w14:paraId="4D92D03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34" w:type="dxa"/>
            <w:tcBorders>
              <w:top w:val="nil"/>
              <w:left w:val="nil"/>
              <w:bottom w:val="single" w:sz="8" w:space="0" w:color="auto"/>
              <w:right w:val="single" w:sz="8" w:space="0" w:color="auto"/>
            </w:tcBorders>
            <w:shd w:val="clear" w:color="FFCC00" w:fill="FFFFFF"/>
            <w:noWrap/>
            <w:vAlign w:val="center"/>
            <w:hideMark/>
          </w:tcPr>
          <w:p w14:paraId="1449E2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8" w:space="0" w:color="auto"/>
              <w:right w:val="single" w:sz="8" w:space="0" w:color="auto"/>
            </w:tcBorders>
            <w:shd w:val="clear" w:color="FFCC00" w:fill="FFFFFF"/>
            <w:noWrap/>
            <w:vAlign w:val="center"/>
            <w:hideMark/>
          </w:tcPr>
          <w:p w14:paraId="717BC9D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90" w:type="dxa"/>
            <w:tcBorders>
              <w:top w:val="nil"/>
              <w:left w:val="nil"/>
              <w:bottom w:val="single" w:sz="8" w:space="0" w:color="auto"/>
              <w:right w:val="single" w:sz="8" w:space="0" w:color="auto"/>
            </w:tcBorders>
            <w:shd w:val="clear" w:color="FFCC00" w:fill="FFFFFF"/>
            <w:noWrap/>
            <w:vAlign w:val="center"/>
            <w:hideMark/>
          </w:tcPr>
          <w:p w14:paraId="34FC02F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270" w:type="dxa"/>
            <w:tcBorders>
              <w:top w:val="nil"/>
              <w:left w:val="nil"/>
              <w:bottom w:val="single" w:sz="8" w:space="0" w:color="auto"/>
              <w:right w:val="single" w:sz="8" w:space="0" w:color="auto"/>
            </w:tcBorders>
            <w:shd w:val="clear" w:color="auto" w:fill="auto"/>
            <w:vAlign w:val="center"/>
            <w:hideMark/>
          </w:tcPr>
          <w:p w14:paraId="430ABC4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06DE2C7"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DC106E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52</w:t>
            </w:r>
          </w:p>
        </w:tc>
        <w:tc>
          <w:tcPr>
            <w:tcW w:w="3802" w:type="dxa"/>
            <w:tcBorders>
              <w:top w:val="nil"/>
              <w:left w:val="nil"/>
              <w:bottom w:val="single" w:sz="8" w:space="0" w:color="auto"/>
              <w:right w:val="single" w:sz="8" w:space="0" w:color="auto"/>
            </w:tcBorders>
            <w:shd w:val="clear" w:color="000000" w:fill="FFFFFF"/>
            <w:noWrap/>
            <w:vAlign w:val="center"/>
            <w:hideMark/>
          </w:tcPr>
          <w:p w14:paraId="0133C4D0"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Kós Károly</w:t>
            </w:r>
          </w:p>
        </w:tc>
        <w:tc>
          <w:tcPr>
            <w:tcW w:w="1276" w:type="dxa"/>
            <w:tcBorders>
              <w:top w:val="nil"/>
              <w:left w:val="nil"/>
              <w:bottom w:val="single" w:sz="8" w:space="0" w:color="auto"/>
              <w:right w:val="single" w:sz="8" w:space="0" w:color="auto"/>
            </w:tcBorders>
            <w:shd w:val="clear" w:color="FFCC00" w:fill="FFFFFF"/>
            <w:noWrap/>
            <w:vAlign w:val="center"/>
            <w:hideMark/>
          </w:tcPr>
          <w:p w14:paraId="3A1205B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992" w:type="dxa"/>
            <w:tcBorders>
              <w:top w:val="nil"/>
              <w:left w:val="nil"/>
              <w:bottom w:val="single" w:sz="8" w:space="0" w:color="auto"/>
              <w:right w:val="single" w:sz="8" w:space="0" w:color="auto"/>
            </w:tcBorders>
            <w:shd w:val="clear" w:color="FFCC00" w:fill="FFFFFF"/>
            <w:noWrap/>
            <w:vAlign w:val="center"/>
            <w:hideMark/>
          </w:tcPr>
          <w:p w14:paraId="60718F5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CC00" w:fill="FFFFFF"/>
            <w:noWrap/>
            <w:vAlign w:val="center"/>
            <w:hideMark/>
          </w:tcPr>
          <w:p w14:paraId="7F944CA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13" w:type="dxa"/>
            <w:tcBorders>
              <w:top w:val="nil"/>
              <w:left w:val="nil"/>
              <w:bottom w:val="single" w:sz="8" w:space="0" w:color="auto"/>
              <w:right w:val="single" w:sz="8" w:space="0" w:color="auto"/>
            </w:tcBorders>
            <w:shd w:val="clear" w:color="FFCC00" w:fill="FFFFFF"/>
            <w:noWrap/>
            <w:vAlign w:val="center"/>
            <w:hideMark/>
          </w:tcPr>
          <w:p w14:paraId="774D72E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017" w:type="dxa"/>
            <w:tcBorders>
              <w:top w:val="nil"/>
              <w:left w:val="nil"/>
              <w:bottom w:val="single" w:sz="8" w:space="0" w:color="auto"/>
              <w:right w:val="single" w:sz="8" w:space="0" w:color="auto"/>
            </w:tcBorders>
            <w:shd w:val="clear" w:color="FFCC00" w:fill="FFFFFF"/>
            <w:noWrap/>
            <w:vAlign w:val="center"/>
            <w:hideMark/>
          </w:tcPr>
          <w:p w14:paraId="713E698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251" w:type="dxa"/>
            <w:tcBorders>
              <w:top w:val="nil"/>
              <w:left w:val="nil"/>
              <w:bottom w:val="single" w:sz="8" w:space="0" w:color="auto"/>
              <w:right w:val="single" w:sz="8" w:space="0" w:color="auto"/>
            </w:tcBorders>
            <w:shd w:val="clear" w:color="FFCC00" w:fill="FFFFFF"/>
            <w:noWrap/>
            <w:vAlign w:val="center"/>
            <w:hideMark/>
          </w:tcPr>
          <w:p w14:paraId="026336E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34" w:type="dxa"/>
            <w:tcBorders>
              <w:top w:val="nil"/>
              <w:left w:val="nil"/>
              <w:bottom w:val="single" w:sz="8" w:space="0" w:color="auto"/>
              <w:right w:val="single" w:sz="8" w:space="0" w:color="auto"/>
            </w:tcBorders>
            <w:shd w:val="clear" w:color="FFCC00" w:fill="FFFFFF"/>
            <w:noWrap/>
            <w:vAlign w:val="center"/>
            <w:hideMark/>
          </w:tcPr>
          <w:p w14:paraId="333D6A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017" w:type="dxa"/>
            <w:tcBorders>
              <w:top w:val="nil"/>
              <w:left w:val="nil"/>
              <w:bottom w:val="single" w:sz="8" w:space="0" w:color="auto"/>
              <w:right w:val="single" w:sz="8" w:space="0" w:color="auto"/>
            </w:tcBorders>
            <w:shd w:val="clear" w:color="FFCC00" w:fill="FFFFFF"/>
            <w:noWrap/>
            <w:vAlign w:val="center"/>
            <w:hideMark/>
          </w:tcPr>
          <w:p w14:paraId="56192D9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90" w:type="dxa"/>
            <w:tcBorders>
              <w:top w:val="nil"/>
              <w:left w:val="nil"/>
              <w:bottom w:val="single" w:sz="8" w:space="0" w:color="auto"/>
              <w:right w:val="single" w:sz="8" w:space="0" w:color="auto"/>
            </w:tcBorders>
            <w:shd w:val="clear" w:color="FFCC00" w:fill="FFFFFF"/>
            <w:noWrap/>
            <w:vAlign w:val="center"/>
            <w:hideMark/>
          </w:tcPr>
          <w:p w14:paraId="1EF5E5C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270" w:type="dxa"/>
            <w:tcBorders>
              <w:top w:val="nil"/>
              <w:left w:val="nil"/>
              <w:bottom w:val="single" w:sz="8" w:space="0" w:color="auto"/>
              <w:right w:val="single" w:sz="8" w:space="0" w:color="auto"/>
            </w:tcBorders>
            <w:shd w:val="clear" w:color="auto" w:fill="auto"/>
            <w:vAlign w:val="center"/>
            <w:hideMark/>
          </w:tcPr>
          <w:p w14:paraId="5A7D9FF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6DE7CB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2A1BA4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53</w:t>
            </w:r>
          </w:p>
        </w:tc>
        <w:tc>
          <w:tcPr>
            <w:tcW w:w="3802" w:type="dxa"/>
            <w:tcBorders>
              <w:top w:val="nil"/>
              <w:left w:val="nil"/>
              <w:bottom w:val="single" w:sz="8" w:space="0" w:color="auto"/>
              <w:right w:val="single" w:sz="8" w:space="0" w:color="auto"/>
            </w:tcBorders>
            <w:shd w:val="clear" w:color="000000" w:fill="FFFFFF"/>
            <w:noWrap/>
            <w:vAlign w:val="center"/>
            <w:hideMark/>
          </w:tcPr>
          <w:p w14:paraId="0174AC7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Kossuth Lajos</w:t>
            </w:r>
          </w:p>
        </w:tc>
        <w:tc>
          <w:tcPr>
            <w:tcW w:w="1276" w:type="dxa"/>
            <w:tcBorders>
              <w:top w:val="nil"/>
              <w:left w:val="nil"/>
              <w:bottom w:val="single" w:sz="8" w:space="0" w:color="auto"/>
              <w:right w:val="single" w:sz="8" w:space="0" w:color="auto"/>
            </w:tcBorders>
            <w:shd w:val="clear" w:color="auto" w:fill="auto"/>
            <w:vAlign w:val="center"/>
            <w:hideMark/>
          </w:tcPr>
          <w:p w14:paraId="7408DCD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w:t>
            </w:r>
          </w:p>
        </w:tc>
        <w:tc>
          <w:tcPr>
            <w:tcW w:w="992" w:type="dxa"/>
            <w:tcBorders>
              <w:top w:val="nil"/>
              <w:left w:val="nil"/>
              <w:bottom w:val="single" w:sz="8" w:space="0" w:color="auto"/>
              <w:right w:val="single" w:sz="8" w:space="0" w:color="auto"/>
            </w:tcBorders>
            <w:shd w:val="clear" w:color="auto" w:fill="auto"/>
            <w:vAlign w:val="center"/>
            <w:hideMark/>
          </w:tcPr>
          <w:p w14:paraId="130D2A3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7B19DDB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13" w:type="dxa"/>
            <w:tcBorders>
              <w:top w:val="nil"/>
              <w:left w:val="nil"/>
              <w:bottom w:val="single" w:sz="8" w:space="0" w:color="auto"/>
              <w:right w:val="single" w:sz="8" w:space="0" w:color="auto"/>
            </w:tcBorders>
            <w:shd w:val="clear" w:color="auto" w:fill="auto"/>
            <w:vAlign w:val="center"/>
            <w:hideMark/>
          </w:tcPr>
          <w:p w14:paraId="2A5ABB5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auto" w:fill="auto"/>
            <w:vAlign w:val="center"/>
            <w:hideMark/>
          </w:tcPr>
          <w:p w14:paraId="75D21C7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51" w:type="dxa"/>
            <w:tcBorders>
              <w:top w:val="nil"/>
              <w:left w:val="nil"/>
              <w:bottom w:val="single" w:sz="8" w:space="0" w:color="auto"/>
              <w:right w:val="single" w:sz="8" w:space="0" w:color="auto"/>
            </w:tcBorders>
            <w:shd w:val="clear" w:color="auto" w:fill="auto"/>
            <w:vAlign w:val="center"/>
            <w:hideMark/>
          </w:tcPr>
          <w:p w14:paraId="189B315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8" w:space="0" w:color="auto"/>
              <w:right w:val="single" w:sz="8" w:space="0" w:color="auto"/>
            </w:tcBorders>
            <w:shd w:val="clear" w:color="auto" w:fill="auto"/>
            <w:vAlign w:val="center"/>
            <w:hideMark/>
          </w:tcPr>
          <w:p w14:paraId="14BF9E8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auto" w:fill="auto"/>
            <w:vAlign w:val="center"/>
            <w:hideMark/>
          </w:tcPr>
          <w:p w14:paraId="1630AFE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90" w:type="dxa"/>
            <w:tcBorders>
              <w:top w:val="nil"/>
              <w:left w:val="nil"/>
              <w:bottom w:val="single" w:sz="8" w:space="0" w:color="auto"/>
              <w:right w:val="single" w:sz="8" w:space="0" w:color="auto"/>
            </w:tcBorders>
            <w:shd w:val="clear" w:color="auto" w:fill="auto"/>
            <w:vAlign w:val="center"/>
            <w:hideMark/>
          </w:tcPr>
          <w:p w14:paraId="64D9001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70" w:type="dxa"/>
            <w:tcBorders>
              <w:top w:val="nil"/>
              <w:left w:val="nil"/>
              <w:bottom w:val="single" w:sz="8" w:space="0" w:color="auto"/>
              <w:right w:val="single" w:sz="8" w:space="0" w:color="auto"/>
            </w:tcBorders>
            <w:shd w:val="clear" w:color="auto" w:fill="auto"/>
            <w:vAlign w:val="center"/>
            <w:hideMark/>
          </w:tcPr>
          <w:p w14:paraId="73E6588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39818E4"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06384A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54</w:t>
            </w:r>
          </w:p>
        </w:tc>
        <w:tc>
          <w:tcPr>
            <w:tcW w:w="3802" w:type="dxa"/>
            <w:tcBorders>
              <w:top w:val="nil"/>
              <w:left w:val="nil"/>
              <w:bottom w:val="single" w:sz="8" w:space="0" w:color="auto"/>
              <w:right w:val="single" w:sz="8" w:space="0" w:color="auto"/>
            </w:tcBorders>
            <w:shd w:val="clear" w:color="000000" w:fill="FFFFFF"/>
            <w:noWrap/>
            <w:vAlign w:val="center"/>
            <w:hideMark/>
          </w:tcPr>
          <w:p w14:paraId="04E58E8F"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Kriza János</w:t>
            </w:r>
          </w:p>
        </w:tc>
        <w:tc>
          <w:tcPr>
            <w:tcW w:w="1276" w:type="dxa"/>
            <w:tcBorders>
              <w:top w:val="nil"/>
              <w:left w:val="nil"/>
              <w:bottom w:val="single" w:sz="8" w:space="0" w:color="auto"/>
              <w:right w:val="single" w:sz="8" w:space="0" w:color="auto"/>
            </w:tcBorders>
            <w:shd w:val="clear" w:color="000000" w:fill="FFFFFF"/>
            <w:noWrap/>
            <w:vAlign w:val="center"/>
            <w:hideMark/>
          </w:tcPr>
          <w:p w14:paraId="759AAFC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w:t>
            </w:r>
          </w:p>
        </w:tc>
        <w:tc>
          <w:tcPr>
            <w:tcW w:w="992" w:type="dxa"/>
            <w:tcBorders>
              <w:top w:val="nil"/>
              <w:left w:val="nil"/>
              <w:bottom w:val="single" w:sz="8" w:space="0" w:color="auto"/>
              <w:right w:val="single" w:sz="8" w:space="0" w:color="auto"/>
            </w:tcBorders>
            <w:shd w:val="clear" w:color="000000" w:fill="FFFFFF"/>
            <w:noWrap/>
            <w:vAlign w:val="center"/>
            <w:hideMark/>
          </w:tcPr>
          <w:p w14:paraId="4A567DD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32636E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13" w:type="dxa"/>
            <w:tcBorders>
              <w:top w:val="nil"/>
              <w:left w:val="nil"/>
              <w:bottom w:val="single" w:sz="8" w:space="0" w:color="auto"/>
              <w:right w:val="single" w:sz="8" w:space="0" w:color="auto"/>
            </w:tcBorders>
            <w:shd w:val="clear" w:color="000000" w:fill="FFFFFF"/>
            <w:noWrap/>
            <w:vAlign w:val="center"/>
            <w:hideMark/>
          </w:tcPr>
          <w:p w14:paraId="1C155D0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7A9E2A4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51" w:type="dxa"/>
            <w:tcBorders>
              <w:top w:val="nil"/>
              <w:left w:val="nil"/>
              <w:bottom w:val="single" w:sz="8" w:space="0" w:color="auto"/>
              <w:right w:val="single" w:sz="8" w:space="0" w:color="auto"/>
            </w:tcBorders>
            <w:shd w:val="clear" w:color="000000" w:fill="FFFFFF"/>
            <w:noWrap/>
            <w:vAlign w:val="center"/>
            <w:hideMark/>
          </w:tcPr>
          <w:p w14:paraId="20C9F9F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8" w:space="0" w:color="auto"/>
              <w:right w:val="single" w:sz="8" w:space="0" w:color="auto"/>
            </w:tcBorders>
            <w:shd w:val="clear" w:color="000000" w:fill="FFFFFF"/>
            <w:noWrap/>
            <w:vAlign w:val="center"/>
            <w:hideMark/>
          </w:tcPr>
          <w:p w14:paraId="7F86FD2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8" w:space="0" w:color="auto"/>
              <w:right w:val="single" w:sz="8" w:space="0" w:color="auto"/>
            </w:tcBorders>
            <w:shd w:val="clear" w:color="000000" w:fill="FFFFFF"/>
            <w:noWrap/>
            <w:vAlign w:val="center"/>
            <w:hideMark/>
          </w:tcPr>
          <w:p w14:paraId="78AA902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190" w:type="dxa"/>
            <w:tcBorders>
              <w:top w:val="nil"/>
              <w:left w:val="nil"/>
              <w:bottom w:val="single" w:sz="8" w:space="0" w:color="auto"/>
              <w:right w:val="single" w:sz="8" w:space="0" w:color="auto"/>
            </w:tcBorders>
            <w:shd w:val="clear" w:color="000000" w:fill="FFFFFF"/>
            <w:noWrap/>
            <w:vAlign w:val="center"/>
            <w:hideMark/>
          </w:tcPr>
          <w:p w14:paraId="4268A04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1270" w:type="dxa"/>
            <w:tcBorders>
              <w:top w:val="nil"/>
              <w:left w:val="nil"/>
              <w:bottom w:val="single" w:sz="8" w:space="0" w:color="auto"/>
              <w:right w:val="single" w:sz="8" w:space="0" w:color="auto"/>
            </w:tcBorders>
            <w:shd w:val="clear" w:color="auto" w:fill="auto"/>
            <w:vAlign w:val="center"/>
            <w:hideMark/>
          </w:tcPr>
          <w:p w14:paraId="42DA811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D23448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CFFB72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w:t>
            </w:r>
          </w:p>
        </w:tc>
        <w:tc>
          <w:tcPr>
            <w:tcW w:w="3802" w:type="dxa"/>
            <w:tcBorders>
              <w:top w:val="nil"/>
              <w:left w:val="nil"/>
              <w:bottom w:val="single" w:sz="8" w:space="0" w:color="auto"/>
              <w:right w:val="single" w:sz="8" w:space="0" w:color="auto"/>
            </w:tcBorders>
            <w:shd w:val="clear" w:color="000000" w:fill="FFFFFF"/>
            <w:noWrap/>
            <w:vAlign w:val="center"/>
            <w:hideMark/>
          </w:tcPr>
          <w:p w14:paraId="4921075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Lázár Mihály</w:t>
            </w:r>
          </w:p>
        </w:tc>
        <w:tc>
          <w:tcPr>
            <w:tcW w:w="1276" w:type="dxa"/>
            <w:tcBorders>
              <w:top w:val="nil"/>
              <w:left w:val="nil"/>
              <w:bottom w:val="single" w:sz="8" w:space="0" w:color="auto"/>
              <w:right w:val="single" w:sz="8" w:space="0" w:color="auto"/>
            </w:tcBorders>
            <w:shd w:val="clear" w:color="000000" w:fill="FFFFFF"/>
            <w:noWrap/>
            <w:vAlign w:val="center"/>
            <w:hideMark/>
          </w:tcPr>
          <w:p w14:paraId="1324523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992" w:type="dxa"/>
            <w:tcBorders>
              <w:top w:val="nil"/>
              <w:left w:val="nil"/>
              <w:bottom w:val="single" w:sz="8" w:space="0" w:color="auto"/>
              <w:right w:val="single" w:sz="8" w:space="0" w:color="auto"/>
            </w:tcBorders>
            <w:shd w:val="clear" w:color="000000" w:fill="FFFFFF"/>
            <w:noWrap/>
            <w:vAlign w:val="center"/>
            <w:hideMark/>
          </w:tcPr>
          <w:p w14:paraId="737353E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2A67E20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13" w:type="dxa"/>
            <w:tcBorders>
              <w:top w:val="nil"/>
              <w:left w:val="nil"/>
              <w:bottom w:val="single" w:sz="8" w:space="0" w:color="auto"/>
              <w:right w:val="single" w:sz="8" w:space="0" w:color="auto"/>
            </w:tcBorders>
            <w:shd w:val="clear" w:color="000000" w:fill="FFFFFF"/>
            <w:noWrap/>
            <w:vAlign w:val="center"/>
            <w:hideMark/>
          </w:tcPr>
          <w:p w14:paraId="6E55DC4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8" w:space="0" w:color="auto"/>
              <w:right w:val="single" w:sz="8" w:space="0" w:color="auto"/>
            </w:tcBorders>
            <w:shd w:val="clear" w:color="000000" w:fill="FFFFFF"/>
            <w:noWrap/>
            <w:vAlign w:val="center"/>
            <w:hideMark/>
          </w:tcPr>
          <w:p w14:paraId="6EF1B9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251" w:type="dxa"/>
            <w:tcBorders>
              <w:top w:val="nil"/>
              <w:left w:val="nil"/>
              <w:bottom w:val="single" w:sz="8" w:space="0" w:color="auto"/>
              <w:right w:val="single" w:sz="8" w:space="0" w:color="auto"/>
            </w:tcBorders>
            <w:shd w:val="clear" w:color="000000" w:fill="FFFFFF"/>
            <w:noWrap/>
            <w:vAlign w:val="center"/>
            <w:hideMark/>
          </w:tcPr>
          <w:p w14:paraId="4A61DA0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8" w:space="0" w:color="auto"/>
              <w:right w:val="single" w:sz="8" w:space="0" w:color="auto"/>
            </w:tcBorders>
            <w:shd w:val="clear" w:color="000000" w:fill="FFFFFF"/>
            <w:noWrap/>
            <w:vAlign w:val="center"/>
            <w:hideMark/>
          </w:tcPr>
          <w:p w14:paraId="26F5973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8" w:space="0" w:color="auto"/>
              <w:right w:val="single" w:sz="8" w:space="0" w:color="auto"/>
            </w:tcBorders>
            <w:shd w:val="clear" w:color="000000" w:fill="FFFFFF"/>
            <w:noWrap/>
            <w:vAlign w:val="center"/>
            <w:hideMark/>
          </w:tcPr>
          <w:p w14:paraId="36B6983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2500</w:t>
            </w:r>
          </w:p>
        </w:tc>
        <w:tc>
          <w:tcPr>
            <w:tcW w:w="1190" w:type="dxa"/>
            <w:tcBorders>
              <w:top w:val="nil"/>
              <w:left w:val="nil"/>
              <w:bottom w:val="single" w:sz="8" w:space="0" w:color="auto"/>
              <w:right w:val="single" w:sz="8" w:space="0" w:color="auto"/>
            </w:tcBorders>
            <w:shd w:val="clear" w:color="auto" w:fill="auto"/>
            <w:vAlign w:val="center"/>
            <w:hideMark/>
          </w:tcPr>
          <w:p w14:paraId="15FAF05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56E227F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EEBC807"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D09ED0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56</w:t>
            </w:r>
          </w:p>
        </w:tc>
        <w:tc>
          <w:tcPr>
            <w:tcW w:w="3802" w:type="dxa"/>
            <w:tcBorders>
              <w:top w:val="nil"/>
              <w:left w:val="nil"/>
              <w:bottom w:val="single" w:sz="8" w:space="0" w:color="auto"/>
              <w:right w:val="single" w:sz="8" w:space="0" w:color="auto"/>
            </w:tcBorders>
            <w:shd w:val="clear" w:color="000000" w:fill="FFFFFF"/>
            <w:noWrap/>
            <w:vAlign w:val="center"/>
            <w:hideMark/>
          </w:tcPr>
          <w:p w14:paraId="50D6FF88"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Lăcrămioarei</w:t>
            </w:r>
          </w:p>
        </w:tc>
        <w:tc>
          <w:tcPr>
            <w:tcW w:w="1276" w:type="dxa"/>
            <w:tcBorders>
              <w:top w:val="nil"/>
              <w:left w:val="nil"/>
              <w:bottom w:val="single" w:sz="8" w:space="0" w:color="auto"/>
              <w:right w:val="single" w:sz="8" w:space="0" w:color="auto"/>
            </w:tcBorders>
            <w:shd w:val="clear" w:color="000000" w:fill="FFFFFF"/>
            <w:noWrap/>
            <w:vAlign w:val="center"/>
            <w:hideMark/>
          </w:tcPr>
          <w:p w14:paraId="6315E40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680</w:t>
            </w:r>
          </w:p>
        </w:tc>
        <w:tc>
          <w:tcPr>
            <w:tcW w:w="992" w:type="dxa"/>
            <w:tcBorders>
              <w:top w:val="nil"/>
              <w:left w:val="nil"/>
              <w:bottom w:val="single" w:sz="8" w:space="0" w:color="auto"/>
              <w:right w:val="single" w:sz="8" w:space="0" w:color="auto"/>
            </w:tcBorders>
            <w:shd w:val="clear" w:color="000000" w:fill="FFFFFF"/>
            <w:noWrap/>
            <w:vAlign w:val="center"/>
            <w:hideMark/>
          </w:tcPr>
          <w:p w14:paraId="59D93E9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E4368E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113" w:type="dxa"/>
            <w:tcBorders>
              <w:top w:val="nil"/>
              <w:left w:val="nil"/>
              <w:bottom w:val="single" w:sz="8" w:space="0" w:color="auto"/>
              <w:right w:val="single" w:sz="8" w:space="0" w:color="auto"/>
            </w:tcBorders>
            <w:shd w:val="clear" w:color="000000" w:fill="FFFFFF"/>
            <w:noWrap/>
            <w:vAlign w:val="center"/>
            <w:hideMark/>
          </w:tcPr>
          <w:p w14:paraId="7B1CEA7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017" w:type="dxa"/>
            <w:tcBorders>
              <w:top w:val="nil"/>
              <w:left w:val="nil"/>
              <w:bottom w:val="single" w:sz="8" w:space="0" w:color="auto"/>
              <w:right w:val="single" w:sz="8" w:space="0" w:color="auto"/>
            </w:tcBorders>
            <w:shd w:val="clear" w:color="000000" w:fill="FFFFFF"/>
            <w:noWrap/>
            <w:vAlign w:val="center"/>
            <w:hideMark/>
          </w:tcPr>
          <w:p w14:paraId="1F5AE09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251" w:type="dxa"/>
            <w:tcBorders>
              <w:top w:val="nil"/>
              <w:left w:val="nil"/>
              <w:bottom w:val="single" w:sz="8" w:space="0" w:color="auto"/>
              <w:right w:val="single" w:sz="8" w:space="0" w:color="auto"/>
            </w:tcBorders>
            <w:shd w:val="clear" w:color="000000" w:fill="FFFFFF"/>
            <w:noWrap/>
            <w:vAlign w:val="center"/>
            <w:hideMark/>
          </w:tcPr>
          <w:p w14:paraId="7C67F91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134" w:type="dxa"/>
            <w:tcBorders>
              <w:top w:val="nil"/>
              <w:left w:val="nil"/>
              <w:bottom w:val="single" w:sz="8" w:space="0" w:color="auto"/>
              <w:right w:val="single" w:sz="8" w:space="0" w:color="auto"/>
            </w:tcBorders>
            <w:shd w:val="clear" w:color="000000" w:fill="FFFFFF"/>
            <w:noWrap/>
            <w:vAlign w:val="center"/>
            <w:hideMark/>
          </w:tcPr>
          <w:p w14:paraId="3BCB020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017" w:type="dxa"/>
            <w:tcBorders>
              <w:top w:val="nil"/>
              <w:left w:val="nil"/>
              <w:bottom w:val="single" w:sz="8" w:space="0" w:color="auto"/>
              <w:right w:val="single" w:sz="8" w:space="0" w:color="auto"/>
            </w:tcBorders>
            <w:shd w:val="clear" w:color="000000" w:fill="FFFFFF"/>
            <w:noWrap/>
            <w:vAlign w:val="center"/>
            <w:hideMark/>
          </w:tcPr>
          <w:p w14:paraId="761A96B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190" w:type="dxa"/>
            <w:tcBorders>
              <w:top w:val="nil"/>
              <w:left w:val="nil"/>
              <w:bottom w:val="single" w:sz="8" w:space="0" w:color="auto"/>
              <w:right w:val="single" w:sz="8" w:space="0" w:color="auto"/>
            </w:tcBorders>
            <w:shd w:val="clear" w:color="000000" w:fill="FFFFFF"/>
            <w:noWrap/>
            <w:vAlign w:val="center"/>
            <w:hideMark/>
          </w:tcPr>
          <w:p w14:paraId="7515F80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3400</w:t>
            </w:r>
          </w:p>
        </w:tc>
        <w:tc>
          <w:tcPr>
            <w:tcW w:w="1270" w:type="dxa"/>
            <w:tcBorders>
              <w:top w:val="nil"/>
              <w:left w:val="nil"/>
              <w:bottom w:val="single" w:sz="8" w:space="0" w:color="auto"/>
              <w:right w:val="single" w:sz="8" w:space="0" w:color="auto"/>
            </w:tcBorders>
            <w:shd w:val="clear" w:color="auto" w:fill="auto"/>
            <w:vAlign w:val="center"/>
            <w:hideMark/>
          </w:tcPr>
          <w:p w14:paraId="66D9DC7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ADE0B80"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665859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57</w:t>
            </w:r>
          </w:p>
        </w:tc>
        <w:tc>
          <w:tcPr>
            <w:tcW w:w="3802" w:type="dxa"/>
            <w:tcBorders>
              <w:top w:val="nil"/>
              <w:left w:val="nil"/>
              <w:bottom w:val="single" w:sz="8" w:space="0" w:color="auto"/>
              <w:right w:val="single" w:sz="8" w:space="0" w:color="auto"/>
            </w:tcBorders>
            <w:shd w:val="clear" w:color="FFFFCC" w:fill="FFFFFF"/>
            <w:noWrap/>
            <w:vAlign w:val="center"/>
            <w:hideMark/>
          </w:tcPr>
          <w:p w14:paraId="3FC3C668"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Libertăţii</w:t>
            </w:r>
          </w:p>
        </w:tc>
        <w:tc>
          <w:tcPr>
            <w:tcW w:w="1276" w:type="dxa"/>
            <w:tcBorders>
              <w:top w:val="nil"/>
              <w:left w:val="nil"/>
              <w:bottom w:val="single" w:sz="8" w:space="0" w:color="auto"/>
              <w:right w:val="single" w:sz="8" w:space="0" w:color="auto"/>
            </w:tcBorders>
            <w:shd w:val="clear" w:color="FFFFCC" w:fill="FFFFFF"/>
            <w:noWrap/>
            <w:vAlign w:val="center"/>
            <w:hideMark/>
          </w:tcPr>
          <w:p w14:paraId="549F4C9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w:t>
            </w:r>
          </w:p>
        </w:tc>
        <w:tc>
          <w:tcPr>
            <w:tcW w:w="992" w:type="dxa"/>
            <w:tcBorders>
              <w:top w:val="nil"/>
              <w:left w:val="nil"/>
              <w:bottom w:val="single" w:sz="8" w:space="0" w:color="auto"/>
              <w:right w:val="single" w:sz="8" w:space="0" w:color="auto"/>
            </w:tcBorders>
            <w:shd w:val="clear" w:color="FFFFCC" w:fill="FFFFFF"/>
            <w:noWrap/>
            <w:vAlign w:val="center"/>
            <w:hideMark/>
          </w:tcPr>
          <w:p w14:paraId="7E4AEBC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FFCC" w:fill="FFFFFF"/>
            <w:noWrap/>
            <w:vAlign w:val="center"/>
            <w:hideMark/>
          </w:tcPr>
          <w:p w14:paraId="1B448C8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13" w:type="dxa"/>
            <w:tcBorders>
              <w:top w:val="nil"/>
              <w:left w:val="nil"/>
              <w:bottom w:val="single" w:sz="8" w:space="0" w:color="auto"/>
              <w:right w:val="single" w:sz="8" w:space="0" w:color="auto"/>
            </w:tcBorders>
            <w:shd w:val="clear" w:color="FFFFCC" w:fill="FFFFFF"/>
            <w:noWrap/>
            <w:vAlign w:val="center"/>
            <w:hideMark/>
          </w:tcPr>
          <w:p w14:paraId="2FD029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017" w:type="dxa"/>
            <w:tcBorders>
              <w:top w:val="nil"/>
              <w:left w:val="nil"/>
              <w:bottom w:val="single" w:sz="8" w:space="0" w:color="auto"/>
              <w:right w:val="single" w:sz="8" w:space="0" w:color="auto"/>
            </w:tcBorders>
            <w:shd w:val="clear" w:color="FFFFCC" w:fill="FFFFFF"/>
            <w:noWrap/>
            <w:vAlign w:val="center"/>
            <w:hideMark/>
          </w:tcPr>
          <w:p w14:paraId="5FE17D7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251" w:type="dxa"/>
            <w:tcBorders>
              <w:top w:val="nil"/>
              <w:left w:val="nil"/>
              <w:bottom w:val="single" w:sz="8" w:space="0" w:color="auto"/>
              <w:right w:val="single" w:sz="8" w:space="0" w:color="auto"/>
            </w:tcBorders>
            <w:shd w:val="clear" w:color="FFFFCC" w:fill="FFFFFF"/>
            <w:noWrap/>
            <w:vAlign w:val="center"/>
            <w:hideMark/>
          </w:tcPr>
          <w:p w14:paraId="6897E53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34" w:type="dxa"/>
            <w:tcBorders>
              <w:top w:val="nil"/>
              <w:left w:val="nil"/>
              <w:bottom w:val="single" w:sz="8" w:space="0" w:color="auto"/>
              <w:right w:val="single" w:sz="8" w:space="0" w:color="auto"/>
            </w:tcBorders>
            <w:shd w:val="clear" w:color="FFFFCC" w:fill="FFFFFF"/>
            <w:noWrap/>
            <w:vAlign w:val="center"/>
            <w:hideMark/>
          </w:tcPr>
          <w:p w14:paraId="26419A1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017" w:type="dxa"/>
            <w:tcBorders>
              <w:top w:val="nil"/>
              <w:left w:val="nil"/>
              <w:bottom w:val="single" w:sz="8" w:space="0" w:color="auto"/>
              <w:right w:val="single" w:sz="8" w:space="0" w:color="auto"/>
            </w:tcBorders>
            <w:shd w:val="clear" w:color="FFFFCC" w:fill="FFFFFF"/>
            <w:noWrap/>
            <w:vAlign w:val="center"/>
            <w:hideMark/>
          </w:tcPr>
          <w:p w14:paraId="3DC245A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90" w:type="dxa"/>
            <w:tcBorders>
              <w:top w:val="nil"/>
              <w:left w:val="nil"/>
              <w:bottom w:val="single" w:sz="8" w:space="0" w:color="auto"/>
              <w:right w:val="single" w:sz="8" w:space="0" w:color="auto"/>
            </w:tcBorders>
            <w:shd w:val="clear" w:color="FFFFCC" w:fill="FFFFFF"/>
            <w:noWrap/>
            <w:vAlign w:val="center"/>
            <w:hideMark/>
          </w:tcPr>
          <w:p w14:paraId="60F68F2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270" w:type="dxa"/>
            <w:tcBorders>
              <w:top w:val="nil"/>
              <w:left w:val="nil"/>
              <w:bottom w:val="single" w:sz="8" w:space="0" w:color="auto"/>
              <w:right w:val="single" w:sz="8" w:space="0" w:color="auto"/>
            </w:tcBorders>
            <w:shd w:val="clear" w:color="auto" w:fill="auto"/>
            <w:vAlign w:val="center"/>
            <w:hideMark/>
          </w:tcPr>
          <w:p w14:paraId="6DDDA3B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B68DC3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36C28E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58</w:t>
            </w:r>
          </w:p>
        </w:tc>
        <w:tc>
          <w:tcPr>
            <w:tcW w:w="3802" w:type="dxa"/>
            <w:tcBorders>
              <w:top w:val="nil"/>
              <w:left w:val="nil"/>
              <w:bottom w:val="single" w:sz="8" w:space="0" w:color="auto"/>
              <w:right w:val="single" w:sz="8" w:space="0" w:color="auto"/>
            </w:tcBorders>
            <w:shd w:val="clear" w:color="000000" w:fill="FFFFFF"/>
            <w:noWrap/>
            <w:vAlign w:val="center"/>
            <w:hideMark/>
          </w:tcPr>
          <w:p w14:paraId="476A2C6A"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Lt. Păiuş David</w:t>
            </w:r>
          </w:p>
        </w:tc>
        <w:tc>
          <w:tcPr>
            <w:tcW w:w="1276" w:type="dxa"/>
            <w:tcBorders>
              <w:top w:val="nil"/>
              <w:left w:val="nil"/>
              <w:bottom w:val="single" w:sz="8" w:space="0" w:color="auto"/>
              <w:right w:val="single" w:sz="8" w:space="0" w:color="auto"/>
            </w:tcBorders>
            <w:shd w:val="clear" w:color="auto" w:fill="auto"/>
            <w:vAlign w:val="center"/>
            <w:hideMark/>
          </w:tcPr>
          <w:p w14:paraId="4F36BA1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1900</w:t>
            </w:r>
          </w:p>
        </w:tc>
        <w:tc>
          <w:tcPr>
            <w:tcW w:w="992" w:type="dxa"/>
            <w:tcBorders>
              <w:top w:val="nil"/>
              <w:left w:val="nil"/>
              <w:bottom w:val="single" w:sz="8" w:space="0" w:color="auto"/>
              <w:right w:val="single" w:sz="8" w:space="0" w:color="auto"/>
            </w:tcBorders>
            <w:shd w:val="clear" w:color="auto" w:fill="auto"/>
            <w:vAlign w:val="center"/>
            <w:hideMark/>
          </w:tcPr>
          <w:p w14:paraId="018D1D0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1D9F833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9500</w:t>
            </w:r>
          </w:p>
        </w:tc>
        <w:tc>
          <w:tcPr>
            <w:tcW w:w="1113" w:type="dxa"/>
            <w:tcBorders>
              <w:top w:val="nil"/>
              <w:left w:val="nil"/>
              <w:bottom w:val="single" w:sz="8" w:space="0" w:color="auto"/>
              <w:right w:val="single" w:sz="8" w:space="0" w:color="auto"/>
            </w:tcBorders>
            <w:shd w:val="clear" w:color="auto" w:fill="auto"/>
            <w:vAlign w:val="center"/>
            <w:hideMark/>
          </w:tcPr>
          <w:p w14:paraId="0B7A920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9500</w:t>
            </w:r>
          </w:p>
        </w:tc>
        <w:tc>
          <w:tcPr>
            <w:tcW w:w="1017" w:type="dxa"/>
            <w:tcBorders>
              <w:top w:val="nil"/>
              <w:left w:val="nil"/>
              <w:bottom w:val="single" w:sz="8" w:space="0" w:color="auto"/>
              <w:right w:val="single" w:sz="8" w:space="0" w:color="auto"/>
            </w:tcBorders>
            <w:shd w:val="clear" w:color="auto" w:fill="auto"/>
            <w:vAlign w:val="center"/>
            <w:hideMark/>
          </w:tcPr>
          <w:p w14:paraId="7840035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9500</w:t>
            </w:r>
          </w:p>
        </w:tc>
        <w:tc>
          <w:tcPr>
            <w:tcW w:w="1251" w:type="dxa"/>
            <w:tcBorders>
              <w:top w:val="nil"/>
              <w:left w:val="nil"/>
              <w:bottom w:val="single" w:sz="8" w:space="0" w:color="auto"/>
              <w:right w:val="single" w:sz="8" w:space="0" w:color="auto"/>
            </w:tcBorders>
            <w:shd w:val="clear" w:color="auto" w:fill="auto"/>
            <w:vAlign w:val="center"/>
            <w:hideMark/>
          </w:tcPr>
          <w:p w14:paraId="4ACD3A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9500</w:t>
            </w:r>
          </w:p>
        </w:tc>
        <w:tc>
          <w:tcPr>
            <w:tcW w:w="1134" w:type="dxa"/>
            <w:tcBorders>
              <w:top w:val="nil"/>
              <w:left w:val="nil"/>
              <w:bottom w:val="single" w:sz="8" w:space="0" w:color="auto"/>
              <w:right w:val="single" w:sz="8" w:space="0" w:color="auto"/>
            </w:tcBorders>
            <w:shd w:val="clear" w:color="auto" w:fill="auto"/>
            <w:vAlign w:val="center"/>
            <w:hideMark/>
          </w:tcPr>
          <w:p w14:paraId="3E461AD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9500</w:t>
            </w:r>
          </w:p>
        </w:tc>
        <w:tc>
          <w:tcPr>
            <w:tcW w:w="1017" w:type="dxa"/>
            <w:tcBorders>
              <w:top w:val="nil"/>
              <w:left w:val="nil"/>
              <w:bottom w:val="single" w:sz="8" w:space="0" w:color="auto"/>
              <w:right w:val="single" w:sz="8" w:space="0" w:color="auto"/>
            </w:tcBorders>
            <w:shd w:val="clear" w:color="auto" w:fill="auto"/>
            <w:vAlign w:val="center"/>
            <w:hideMark/>
          </w:tcPr>
          <w:p w14:paraId="227FB3D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9500</w:t>
            </w:r>
          </w:p>
        </w:tc>
        <w:tc>
          <w:tcPr>
            <w:tcW w:w="1190" w:type="dxa"/>
            <w:tcBorders>
              <w:top w:val="nil"/>
              <w:left w:val="nil"/>
              <w:bottom w:val="single" w:sz="8" w:space="0" w:color="auto"/>
              <w:right w:val="single" w:sz="8" w:space="0" w:color="auto"/>
            </w:tcBorders>
            <w:shd w:val="clear" w:color="auto" w:fill="auto"/>
            <w:vAlign w:val="center"/>
            <w:hideMark/>
          </w:tcPr>
          <w:p w14:paraId="182433B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9500</w:t>
            </w:r>
          </w:p>
        </w:tc>
        <w:tc>
          <w:tcPr>
            <w:tcW w:w="1270" w:type="dxa"/>
            <w:tcBorders>
              <w:top w:val="nil"/>
              <w:left w:val="nil"/>
              <w:bottom w:val="single" w:sz="8" w:space="0" w:color="auto"/>
              <w:right w:val="single" w:sz="8" w:space="0" w:color="auto"/>
            </w:tcBorders>
            <w:shd w:val="clear" w:color="auto" w:fill="auto"/>
            <w:vAlign w:val="center"/>
            <w:hideMark/>
          </w:tcPr>
          <w:p w14:paraId="3FE1258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2D68CAD"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40D6259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59</w:t>
            </w:r>
          </w:p>
        </w:tc>
        <w:tc>
          <w:tcPr>
            <w:tcW w:w="3802" w:type="dxa"/>
            <w:tcBorders>
              <w:top w:val="nil"/>
              <w:left w:val="nil"/>
              <w:bottom w:val="single" w:sz="8" w:space="0" w:color="auto"/>
              <w:right w:val="single" w:sz="8" w:space="0" w:color="auto"/>
            </w:tcBorders>
            <w:shd w:val="clear" w:color="CCCCFF" w:fill="FFFFFF"/>
            <w:noWrap/>
            <w:vAlign w:val="center"/>
            <w:hideMark/>
          </w:tcPr>
          <w:p w14:paraId="726C0CDB"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Lunca Oltului</w:t>
            </w:r>
          </w:p>
        </w:tc>
        <w:tc>
          <w:tcPr>
            <w:tcW w:w="1276" w:type="dxa"/>
            <w:tcBorders>
              <w:top w:val="nil"/>
              <w:left w:val="nil"/>
              <w:bottom w:val="single" w:sz="8" w:space="0" w:color="auto"/>
              <w:right w:val="single" w:sz="8" w:space="0" w:color="auto"/>
            </w:tcBorders>
            <w:shd w:val="clear" w:color="auto" w:fill="auto"/>
            <w:vAlign w:val="center"/>
            <w:hideMark/>
          </w:tcPr>
          <w:p w14:paraId="36361DF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1600</w:t>
            </w:r>
          </w:p>
        </w:tc>
        <w:tc>
          <w:tcPr>
            <w:tcW w:w="992" w:type="dxa"/>
            <w:tcBorders>
              <w:top w:val="nil"/>
              <w:left w:val="nil"/>
              <w:bottom w:val="single" w:sz="8" w:space="0" w:color="auto"/>
              <w:right w:val="single" w:sz="8" w:space="0" w:color="auto"/>
            </w:tcBorders>
            <w:shd w:val="clear" w:color="auto" w:fill="auto"/>
            <w:vAlign w:val="center"/>
            <w:hideMark/>
          </w:tcPr>
          <w:p w14:paraId="5527DEC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759B2B0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8000</w:t>
            </w:r>
          </w:p>
        </w:tc>
        <w:tc>
          <w:tcPr>
            <w:tcW w:w="1113" w:type="dxa"/>
            <w:tcBorders>
              <w:top w:val="nil"/>
              <w:left w:val="nil"/>
              <w:bottom w:val="single" w:sz="8" w:space="0" w:color="auto"/>
              <w:right w:val="single" w:sz="8" w:space="0" w:color="auto"/>
            </w:tcBorders>
            <w:shd w:val="clear" w:color="auto" w:fill="auto"/>
            <w:vAlign w:val="center"/>
            <w:hideMark/>
          </w:tcPr>
          <w:p w14:paraId="5CCF5DA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8000</w:t>
            </w:r>
          </w:p>
        </w:tc>
        <w:tc>
          <w:tcPr>
            <w:tcW w:w="1017" w:type="dxa"/>
            <w:tcBorders>
              <w:top w:val="nil"/>
              <w:left w:val="nil"/>
              <w:bottom w:val="single" w:sz="8" w:space="0" w:color="auto"/>
              <w:right w:val="single" w:sz="8" w:space="0" w:color="auto"/>
            </w:tcBorders>
            <w:shd w:val="clear" w:color="auto" w:fill="auto"/>
            <w:vAlign w:val="center"/>
            <w:hideMark/>
          </w:tcPr>
          <w:p w14:paraId="1A479D1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8000</w:t>
            </w:r>
          </w:p>
        </w:tc>
        <w:tc>
          <w:tcPr>
            <w:tcW w:w="1251" w:type="dxa"/>
            <w:tcBorders>
              <w:top w:val="nil"/>
              <w:left w:val="nil"/>
              <w:bottom w:val="single" w:sz="8" w:space="0" w:color="auto"/>
              <w:right w:val="single" w:sz="8" w:space="0" w:color="auto"/>
            </w:tcBorders>
            <w:shd w:val="clear" w:color="auto" w:fill="auto"/>
            <w:vAlign w:val="center"/>
            <w:hideMark/>
          </w:tcPr>
          <w:p w14:paraId="4863412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8000</w:t>
            </w:r>
          </w:p>
        </w:tc>
        <w:tc>
          <w:tcPr>
            <w:tcW w:w="1134" w:type="dxa"/>
            <w:tcBorders>
              <w:top w:val="nil"/>
              <w:left w:val="nil"/>
              <w:bottom w:val="single" w:sz="8" w:space="0" w:color="auto"/>
              <w:right w:val="single" w:sz="8" w:space="0" w:color="auto"/>
            </w:tcBorders>
            <w:shd w:val="clear" w:color="auto" w:fill="auto"/>
            <w:vAlign w:val="center"/>
            <w:hideMark/>
          </w:tcPr>
          <w:p w14:paraId="22C6F99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8000</w:t>
            </w:r>
          </w:p>
        </w:tc>
        <w:tc>
          <w:tcPr>
            <w:tcW w:w="1017" w:type="dxa"/>
            <w:tcBorders>
              <w:top w:val="nil"/>
              <w:left w:val="nil"/>
              <w:bottom w:val="single" w:sz="8" w:space="0" w:color="auto"/>
              <w:right w:val="single" w:sz="8" w:space="0" w:color="auto"/>
            </w:tcBorders>
            <w:shd w:val="clear" w:color="auto" w:fill="auto"/>
            <w:vAlign w:val="center"/>
            <w:hideMark/>
          </w:tcPr>
          <w:p w14:paraId="4661E4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8000</w:t>
            </w:r>
          </w:p>
        </w:tc>
        <w:tc>
          <w:tcPr>
            <w:tcW w:w="1190" w:type="dxa"/>
            <w:tcBorders>
              <w:top w:val="nil"/>
              <w:left w:val="nil"/>
              <w:bottom w:val="single" w:sz="8" w:space="0" w:color="auto"/>
              <w:right w:val="single" w:sz="8" w:space="0" w:color="auto"/>
            </w:tcBorders>
            <w:shd w:val="clear" w:color="auto" w:fill="auto"/>
            <w:vAlign w:val="center"/>
            <w:hideMark/>
          </w:tcPr>
          <w:p w14:paraId="3494841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409C2F7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24992A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BDFA08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60</w:t>
            </w:r>
          </w:p>
        </w:tc>
        <w:tc>
          <w:tcPr>
            <w:tcW w:w="3802" w:type="dxa"/>
            <w:tcBorders>
              <w:top w:val="nil"/>
              <w:left w:val="nil"/>
              <w:bottom w:val="single" w:sz="8" w:space="0" w:color="auto"/>
              <w:right w:val="single" w:sz="8" w:space="0" w:color="auto"/>
            </w:tcBorders>
            <w:shd w:val="clear" w:color="000000" w:fill="FFFFFF"/>
            <w:noWrap/>
            <w:vAlign w:val="center"/>
            <w:hideMark/>
          </w:tcPr>
          <w:p w14:paraId="0D1DAF5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Mikes Kelemen</w:t>
            </w:r>
          </w:p>
        </w:tc>
        <w:tc>
          <w:tcPr>
            <w:tcW w:w="1276" w:type="dxa"/>
            <w:tcBorders>
              <w:top w:val="nil"/>
              <w:left w:val="nil"/>
              <w:bottom w:val="single" w:sz="8" w:space="0" w:color="auto"/>
              <w:right w:val="single" w:sz="8" w:space="0" w:color="auto"/>
            </w:tcBorders>
            <w:shd w:val="clear" w:color="000000" w:fill="FFFFFF"/>
            <w:noWrap/>
            <w:vAlign w:val="center"/>
            <w:hideMark/>
          </w:tcPr>
          <w:p w14:paraId="46DD3A3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w:t>
            </w:r>
          </w:p>
        </w:tc>
        <w:tc>
          <w:tcPr>
            <w:tcW w:w="992" w:type="dxa"/>
            <w:tcBorders>
              <w:top w:val="nil"/>
              <w:left w:val="nil"/>
              <w:bottom w:val="single" w:sz="8" w:space="0" w:color="auto"/>
              <w:right w:val="single" w:sz="8" w:space="0" w:color="auto"/>
            </w:tcBorders>
            <w:shd w:val="clear" w:color="000000" w:fill="FFFFFF"/>
            <w:noWrap/>
            <w:vAlign w:val="center"/>
            <w:hideMark/>
          </w:tcPr>
          <w:p w14:paraId="300FD32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6A248AA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13" w:type="dxa"/>
            <w:tcBorders>
              <w:top w:val="nil"/>
              <w:left w:val="nil"/>
              <w:bottom w:val="single" w:sz="8" w:space="0" w:color="auto"/>
              <w:right w:val="single" w:sz="8" w:space="0" w:color="auto"/>
            </w:tcBorders>
            <w:shd w:val="clear" w:color="000000" w:fill="FFFFFF"/>
            <w:noWrap/>
            <w:vAlign w:val="center"/>
            <w:hideMark/>
          </w:tcPr>
          <w:p w14:paraId="16E93DA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8" w:space="0" w:color="auto"/>
              <w:right w:val="single" w:sz="8" w:space="0" w:color="auto"/>
            </w:tcBorders>
            <w:shd w:val="clear" w:color="000000" w:fill="FFFFFF"/>
            <w:noWrap/>
            <w:vAlign w:val="center"/>
            <w:hideMark/>
          </w:tcPr>
          <w:p w14:paraId="0CEF26F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251" w:type="dxa"/>
            <w:tcBorders>
              <w:top w:val="nil"/>
              <w:left w:val="nil"/>
              <w:bottom w:val="single" w:sz="8" w:space="0" w:color="auto"/>
              <w:right w:val="single" w:sz="8" w:space="0" w:color="auto"/>
            </w:tcBorders>
            <w:shd w:val="clear" w:color="000000" w:fill="FFFFFF"/>
            <w:noWrap/>
            <w:vAlign w:val="center"/>
            <w:hideMark/>
          </w:tcPr>
          <w:p w14:paraId="4DB63F1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8" w:space="0" w:color="auto"/>
              <w:right w:val="single" w:sz="8" w:space="0" w:color="auto"/>
            </w:tcBorders>
            <w:shd w:val="clear" w:color="000000" w:fill="FFFFFF"/>
            <w:noWrap/>
            <w:vAlign w:val="center"/>
            <w:hideMark/>
          </w:tcPr>
          <w:p w14:paraId="639E8CF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8" w:space="0" w:color="auto"/>
              <w:right w:val="single" w:sz="8" w:space="0" w:color="auto"/>
            </w:tcBorders>
            <w:shd w:val="clear" w:color="000000" w:fill="FFFFFF"/>
            <w:noWrap/>
            <w:vAlign w:val="center"/>
            <w:hideMark/>
          </w:tcPr>
          <w:p w14:paraId="54931AD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90" w:type="dxa"/>
            <w:tcBorders>
              <w:top w:val="nil"/>
              <w:left w:val="nil"/>
              <w:bottom w:val="single" w:sz="8" w:space="0" w:color="auto"/>
              <w:right w:val="single" w:sz="8" w:space="0" w:color="auto"/>
            </w:tcBorders>
            <w:shd w:val="clear" w:color="auto" w:fill="auto"/>
            <w:vAlign w:val="center"/>
            <w:hideMark/>
          </w:tcPr>
          <w:p w14:paraId="2A78FFD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EFBF09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323309E"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B8B89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61</w:t>
            </w:r>
          </w:p>
        </w:tc>
        <w:tc>
          <w:tcPr>
            <w:tcW w:w="3802" w:type="dxa"/>
            <w:tcBorders>
              <w:top w:val="nil"/>
              <w:left w:val="nil"/>
              <w:bottom w:val="single" w:sz="8" w:space="0" w:color="auto"/>
              <w:right w:val="single" w:sz="8" w:space="0" w:color="auto"/>
            </w:tcBorders>
            <w:shd w:val="clear" w:color="000000" w:fill="FFFFFF"/>
            <w:noWrap/>
            <w:vAlign w:val="center"/>
            <w:hideMark/>
          </w:tcPr>
          <w:p w14:paraId="3339F579"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Muncitorilor</w:t>
            </w:r>
          </w:p>
        </w:tc>
        <w:tc>
          <w:tcPr>
            <w:tcW w:w="1276" w:type="dxa"/>
            <w:tcBorders>
              <w:top w:val="nil"/>
              <w:left w:val="nil"/>
              <w:bottom w:val="single" w:sz="8" w:space="0" w:color="auto"/>
              <w:right w:val="single" w:sz="8" w:space="0" w:color="auto"/>
            </w:tcBorders>
            <w:shd w:val="clear" w:color="auto" w:fill="auto"/>
            <w:vAlign w:val="center"/>
            <w:hideMark/>
          </w:tcPr>
          <w:p w14:paraId="518AE3E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240</w:t>
            </w:r>
          </w:p>
        </w:tc>
        <w:tc>
          <w:tcPr>
            <w:tcW w:w="992" w:type="dxa"/>
            <w:tcBorders>
              <w:top w:val="nil"/>
              <w:left w:val="nil"/>
              <w:bottom w:val="single" w:sz="8" w:space="0" w:color="auto"/>
              <w:right w:val="single" w:sz="8" w:space="0" w:color="auto"/>
            </w:tcBorders>
            <w:shd w:val="clear" w:color="auto" w:fill="auto"/>
            <w:vAlign w:val="center"/>
            <w:hideMark/>
          </w:tcPr>
          <w:p w14:paraId="58569AB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0D7A515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113" w:type="dxa"/>
            <w:tcBorders>
              <w:top w:val="nil"/>
              <w:left w:val="nil"/>
              <w:bottom w:val="single" w:sz="8" w:space="0" w:color="auto"/>
              <w:right w:val="single" w:sz="8" w:space="0" w:color="auto"/>
            </w:tcBorders>
            <w:shd w:val="clear" w:color="auto" w:fill="auto"/>
            <w:vAlign w:val="center"/>
            <w:hideMark/>
          </w:tcPr>
          <w:p w14:paraId="288F884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8" w:space="0" w:color="auto"/>
              <w:right w:val="single" w:sz="8" w:space="0" w:color="auto"/>
            </w:tcBorders>
            <w:shd w:val="clear" w:color="auto" w:fill="auto"/>
            <w:vAlign w:val="center"/>
            <w:hideMark/>
          </w:tcPr>
          <w:p w14:paraId="256B76B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251" w:type="dxa"/>
            <w:tcBorders>
              <w:top w:val="nil"/>
              <w:left w:val="nil"/>
              <w:bottom w:val="single" w:sz="8" w:space="0" w:color="auto"/>
              <w:right w:val="single" w:sz="8" w:space="0" w:color="auto"/>
            </w:tcBorders>
            <w:shd w:val="clear" w:color="auto" w:fill="auto"/>
            <w:vAlign w:val="center"/>
            <w:hideMark/>
          </w:tcPr>
          <w:p w14:paraId="26B708E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8" w:space="0" w:color="auto"/>
              <w:right w:val="single" w:sz="8" w:space="0" w:color="auto"/>
            </w:tcBorders>
            <w:shd w:val="clear" w:color="auto" w:fill="auto"/>
            <w:vAlign w:val="center"/>
            <w:hideMark/>
          </w:tcPr>
          <w:p w14:paraId="56DE44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8" w:space="0" w:color="auto"/>
              <w:right w:val="single" w:sz="8" w:space="0" w:color="auto"/>
            </w:tcBorders>
            <w:shd w:val="clear" w:color="auto" w:fill="auto"/>
            <w:vAlign w:val="center"/>
            <w:hideMark/>
          </w:tcPr>
          <w:p w14:paraId="28059BA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1200</w:t>
            </w:r>
          </w:p>
        </w:tc>
        <w:tc>
          <w:tcPr>
            <w:tcW w:w="1190" w:type="dxa"/>
            <w:tcBorders>
              <w:top w:val="nil"/>
              <w:left w:val="nil"/>
              <w:bottom w:val="single" w:sz="8" w:space="0" w:color="auto"/>
              <w:right w:val="single" w:sz="8" w:space="0" w:color="auto"/>
            </w:tcBorders>
            <w:shd w:val="clear" w:color="auto" w:fill="auto"/>
            <w:vAlign w:val="center"/>
            <w:hideMark/>
          </w:tcPr>
          <w:p w14:paraId="7A31DBD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5CBB67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47ABE7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80D0B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w:t>
            </w:r>
          </w:p>
        </w:tc>
        <w:tc>
          <w:tcPr>
            <w:tcW w:w="3802" w:type="dxa"/>
            <w:tcBorders>
              <w:top w:val="nil"/>
              <w:left w:val="nil"/>
              <w:bottom w:val="single" w:sz="8" w:space="0" w:color="auto"/>
              <w:right w:val="single" w:sz="8" w:space="0" w:color="auto"/>
            </w:tcBorders>
            <w:shd w:val="clear" w:color="000000" w:fill="FFFFFF"/>
            <w:noWrap/>
            <w:vAlign w:val="center"/>
            <w:hideMark/>
          </w:tcPr>
          <w:p w14:paraId="77752E4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Nicolae Bălcescu</w:t>
            </w:r>
          </w:p>
        </w:tc>
        <w:tc>
          <w:tcPr>
            <w:tcW w:w="1276" w:type="dxa"/>
            <w:tcBorders>
              <w:top w:val="nil"/>
              <w:left w:val="nil"/>
              <w:bottom w:val="single" w:sz="8" w:space="0" w:color="auto"/>
              <w:right w:val="single" w:sz="8" w:space="0" w:color="auto"/>
            </w:tcBorders>
            <w:shd w:val="clear" w:color="000000" w:fill="FFFFFF"/>
            <w:noWrap/>
            <w:vAlign w:val="center"/>
            <w:hideMark/>
          </w:tcPr>
          <w:p w14:paraId="657E259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w:t>
            </w:r>
          </w:p>
        </w:tc>
        <w:tc>
          <w:tcPr>
            <w:tcW w:w="992" w:type="dxa"/>
            <w:tcBorders>
              <w:top w:val="nil"/>
              <w:left w:val="nil"/>
              <w:bottom w:val="single" w:sz="8" w:space="0" w:color="auto"/>
              <w:right w:val="single" w:sz="8" w:space="0" w:color="auto"/>
            </w:tcBorders>
            <w:shd w:val="clear" w:color="000000" w:fill="FFFFFF"/>
            <w:noWrap/>
            <w:vAlign w:val="center"/>
            <w:hideMark/>
          </w:tcPr>
          <w:p w14:paraId="33745DE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124452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13" w:type="dxa"/>
            <w:tcBorders>
              <w:top w:val="nil"/>
              <w:left w:val="nil"/>
              <w:bottom w:val="single" w:sz="8" w:space="0" w:color="auto"/>
              <w:right w:val="single" w:sz="8" w:space="0" w:color="auto"/>
            </w:tcBorders>
            <w:shd w:val="clear" w:color="000000" w:fill="FFFFFF"/>
            <w:noWrap/>
            <w:vAlign w:val="center"/>
            <w:hideMark/>
          </w:tcPr>
          <w:p w14:paraId="620B6C7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017" w:type="dxa"/>
            <w:tcBorders>
              <w:top w:val="nil"/>
              <w:left w:val="nil"/>
              <w:bottom w:val="single" w:sz="8" w:space="0" w:color="auto"/>
              <w:right w:val="single" w:sz="8" w:space="0" w:color="auto"/>
            </w:tcBorders>
            <w:shd w:val="clear" w:color="000000" w:fill="FFFFFF"/>
            <w:noWrap/>
            <w:vAlign w:val="center"/>
            <w:hideMark/>
          </w:tcPr>
          <w:p w14:paraId="6B4E267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251" w:type="dxa"/>
            <w:tcBorders>
              <w:top w:val="nil"/>
              <w:left w:val="nil"/>
              <w:bottom w:val="single" w:sz="8" w:space="0" w:color="auto"/>
              <w:right w:val="single" w:sz="8" w:space="0" w:color="auto"/>
            </w:tcBorders>
            <w:shd w:val="clear" w:color="000000" w:fill="FFFFFF"/>
            <w:noWrap/>
            <w:vAlign w:val="center"/>
            <w:hideMark/>
          </w:tcPr>
          <w:p w14:paraId="3025A2E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34" w:type="dxa"/>
            <w:tcBorders>
              <w:top w:val="nil"/>
              <w:left w:val="nil"/>
              <w:bottom w:val="single" w:sz="8" w:space="0" w:color="auto"/>
              <w:right w:val="single" w:sz="8" w:space="0" w:color="auto"/>
            </w:tcBorders>
            <w:shd w:val="clear" w:color="000000" w:fill="FFFFFF"/>
            <w:noWrap/>
            <w:vAlign w:val="center"/>
            <w:hideMark/>
          </w:tcPr>
          <w:p w14:paraId="2EE665E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017" w:type="dxa"/>
            <w:tcBorders>
              <w:top w:val="nil"/>
              <w:left w:val="nil"/>
              <w:bottom w:val="single" w:sz="8" w:space="0" w:color="auto"/>
              <w:right w:val="single" w:sz="8" w:space="0" w:color="auto"/>
            </w:tcBorders>
            <w:shd w:val="clear" w:color="000000" w:fill="FFFFFF"/>
            <w:noWrap/>
            <w:vAlign w:val="center"/>
            <w:hideMark/>
          </w:tcPr>
          <w:p w14:paraId="57DF68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90" w:type="dxa"/>
            <w:tcBorders>
              <w:top w:val="nil"/>
              <w:left w:val="nil"/>
              <w:bottom w:val="single" w:sz="8" w:space="0" w:color="auto"/>
              <w:right w:val="single" w:sz="8" w:space="0" w:color="auto"/>
            </w:tcBorders>
            <w:shd w:val="clear" w:color="auto" w:fill="auto"/>
            <w:vAlign w:val="center"/>
            <w:hideMark/>
          </w:tcPr>
          <w:p w14:paraId="30AFD86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50D261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FBDDA73"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3EA602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63</w:t>
            </w:r>
          </w:p>
        </w:tc>
        <w:tc>
          <w:tcPr>
            <w:tcW w:w="3802" w:type="dxa"/>
            <w:tcBorders>
              <w:top w:val="nil"/>
              <w:left w:val="nil"/>
              <w:bottom w:val="single" w:sz="8" w:space="0" w:color="auto"/>
              <w:right w:val="single" w:sz="8" w:space="0" w:color="auto"/>
            </w:tcBorders>
            <w:shd w:val="clear" w:color="000000" w:fill="FFFFFF"/>
            <w:noWrap/>
            <w:vAlign w:val="center"/>
            <w:hideMark/>
          </w:tcPr>
          <w:p w14:paraId="4176BDF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Nicolae Iorga</w:t>
            </w:r>
          </w:p>
        </w:tc>
        <w:tc>
          <w:tcPr>
            <w:tcW w:w="1276" w:type="dxa"/>
            <w:tcBorders>
              <w:top w:val="nil"/>
              <w:left w:val="nil"/>
              <w:bottom w:val="single" w:sz="8" w:space="0" w:color="auto"/>
              <w:right w:val="single" w:sz="8" w:space="0" w:color="auto"/>
            </w:tcBorders>
            <w:shd w:val="clear" w:color="000000" w:fill="FFFFFF"/>
            <w:noWrap/>
            <w:vAlign w:val="center"/>
            <w:hideMark/>
          </w:tcPr>
          <w:p w14:paraId="036256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960</w:t>
            </w:r>
          </w:p>
        </w:tc>
        <w:tc>
          <w:tcPr>
            <w:tcW w:w="992" w:type="dxa"/>
            <w:tcBorders>
              <w:top w:val="nil"/>
              <w:left w:val="nil"/>
              <w:bottom w:val="single" w:sz="8" w:space="0" w:color="auto"/>
              <w:right w:val="single" w:sz="8" w:space="0" w:color="auto"/>
            </w:tcBorders>
            <w:shd w:val="clear" w:color="000000" w:fill="FFFFFF"/>
            <w:noWrap/>
            <w:vAlign w:val="center"/>
            <w:hideMark/>
          </w:tcPr>
          <w:p w14:paraId="6E9913D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019C07D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4800</w:t>
            </w:r>
          </w:p>
        </w:tc>
        <w:tc>
          <w:tcPr>
            <w:tcW w:w="1113" w:type="dxa"/>
            <w:tcBorders>
              <w:top w:val="nil"/>
              <w:left w:val="nil"/>
              <w:bottom w:val="single" w:sz="8" w:space="0" w:color="auto"/>
              <w:right w:val="single" w:sz="8" w:space="0" w:color="auto"/>
            </w:tcBorders>
            <w:shd w:val="clear" w:color="000000" w:fill="FFFFFF"/>
            <w:noWrap/>
            <w:vAlign w:val="center"/>
            <w:hideMark/>
          </w:tcPr>
          <w:p w14:paraId="59E47A3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4800</w:t>
            </w:r>
          </w:p>
        </w:tc>
        <w:tc>
          <w:tcPr>
            <w:tcW w:w="1017" w:type="dxa"/>
            <w:tcBorders>
              <w:top w:val="nil"/>
              <w:left w:val="nil"/>
              <w:bottom w:val="single" w:sz="8" w:space="0" w:color="auto"/>
              <w:right w:val="single" w:sz="8" w:space="0" w:color="auto"/>
            </w:tcBorders>
            <w:shd w:val="clear" w:color="000000" w:fill="FFFFFF"/>
            <w:noWrap/>
            <w:vAlign w:val="center"/>
            <w:hideMark/>
          </w:tcPr>
          <w:p w14:paraId="2D31B75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4800</w:t>
            </w:r>
          </w:p>
        </w:tc>
        <w:tc>
          <w:tcPr>
            <w:tcW w:w="1251" w:type="dxa"/>
            <w:tcBorders>
              <w:top w:val="nil"/>
              <w:left w:val="nil"/>
              <w:bottom w:val="single" w:sz="8" w:space="0" w:color="auto"/>
              <w:right w:val="single" w:sz="8" w:space="0" w:color="auto"/>
            </w:tcBorders>
            <w:shd w:val="clear" w:color="000000" w:fill="FFFFFF"/>
            <w:noWrap/>
            <w:vAlign w:val="center"/>
            <w:hideMark/>
          </w:tcPr>
          <w:p w14:paraId="6754949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4800</w:t>
            </w:r>
          </w:p>
        </w:tc>
        <w:tc>
          <w:tcPr>
            <w:tcW w:w="1134" w:type="dxa"/>
            <w:tcBorders>
              <w:top w:val="nil"/>
              <w:left w:val="nil"/>
              <w:bottom w:val="single" w:sz="8" w:space="0" w:color="auto"/>
              <w:right w:val="single" w:sz="8" w:space="0" w:color="auto"/>
            </w:tcBorders>
            <w:shd w:val="clear" w:color="000000" w:fill="FFFFFF"/>
            <w:noWrap/>
            <w:vAlign w:val="center"/>
            <w:hideMark/>
          </w:tcPr>
          <w:p w14:paraId="32D495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4800</w:t>
            </w:r>
          </w:p>
        </w:tc>
        <w:tc>
          <w:tcPr>
            <w:tcW w:w="1017" w:type="dxa"/>
            <w:tcBorders>
              <w:top w:val="nil"/>
              <w:left w:val="nil"/>
              <w:bottom w:val="single" w:sz="8" w:space="0" w:color="auto"/>
              <w:right w:val="single" w:sz="8" w:space="0" w:color="auto"/>
            </w:tcBorders>
            <w:shd w:val="clear" w:color="000000" w:fill="FFFFFF"/>
            <w:noWrap/>
            <w:vAlign w:val="center"/>
            <w:hideMark/>
          </w:tcPr>
          <w:p w14:paraId="2083E7D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4800</w:t>
            </w:r>
          </w:p>
        </w:tc>
        <w:tc>
          <w:tcPr>
            <w:tcW w:w="1190" w:type="dxa"/>
            <w:tcBorders>
              <w:top w:val="nil"/>
              <w:left w:val="nil"/>
              <w:bottom w:val="single" w:sz="8" w:space="0" w:color="auto"/>
              <w:right w:val="single" w:sz="8" w:space="0" w:color="auto"/>
            </w:tcBorders>
            <w:shd w:val="clear" w:color="auto" w:fill="auto"/>
            <w:vAlign w:val="center"/>
            <w:hideMark/>
          </w:tcPr>
          <w:p w14:paraId="7F61DB1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81E5C0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DBAB8A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172606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64</w:t>
            </w:r>
          </w:p>
        </w:tc>
        <w:tc>
          <w:tcPr>
            <w:tcW w:w="3802" w:type="dxa"/>
            <w:tcBorders>
              <w:top w:val="nil"/>
              <w:left w:val="nil"/>
              <w:bottom w:val="single" w:sz="8" w:space="0" w:color="auto"/>
              <w:right w:val="single" w:sz="8" w:space="0" w:color="auto"/>
            </w:tcBorders>
            <w:shd w:val="clear" w:color="FFCC00" w:fill="FFFFFF"/>
            <w:noWrap/>
            <w:vAlign w:val="center"/>
            <w:hideMark/>
          </w:tcPr>
          <w:p w14:paraId="7BE9BF69"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Oltului</w:t>
            </w:r>
          </w:p>
        </w:tc>
        <w:tc>
          <w:tcPr>
            <w:tcW w:w="1276" w:type="dxa"/>
            <w:tcBorders>
              <w:top w:val="nil"/>
              <w:left w:val="nil"/>
              <w:bottom w:val="single" w:sz="8" w:space="0" w:color="auto"/>
              <w:right w:val="single" w:sz="8" w:space="0" w:color="auto"/>
            </w:tcBorders>
            <w:shd w:val="clear" w:color="auto" w:fill="auto"/>
            <w:vAlign w:val="center"/>
            <w:hideMark/>
          </w:tcPr>
          <w:p w14:paraId="5161177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450</w:t>
            </w:r>
          </w:p>
        </w:tc>
        <w:tc>
          <w:tcPr>
            <w:tcW w:w="992" w:type="dxa"/>
            <w:tcBorders>
              <w:top w:val="nil"/>
              <w:left w:val="nil"/>
              <w:bottom w:val="single" w:sz="8" w:space="0" w:color="auto"/>
              <w:right w:val="single" w:sz="8" w:space="0" w:color="auto"/>
            </w:tcBorders>
            <w:shd w:val="clear" w:color="auto" w:fill="auto"/>
            <w:vAlign w:val="center"/>
            <w:hideMark/>
          </w:tcPr>
          <w:p w14:paraId="14CE98B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54C62FF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113" w:type="dxa"/>
            <w:tcBorders>
              <w:top w:val="nil"/>
              <w:left w:val="nil"/>
              <w:bottom w:val="single" w:sz="8" w:space="0" w:color="auto"/>
              <w:right w:val="single" w:sz="8" w:space="0" w:color="auto"/>
            </w:tcBorders>
            <w:shd w:val="clear" w:color="auto" w:fill="auto"/>
            <w:vAlign w:val="center"/>
            <w:hideMark/>
          </w:tcPr>
          <w:p w14:paraId="522B4ED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017" w:type="dxa"/>
            <w:tcBorders>
              <w:top w:val="nil"/>
              <w:left w:val="nil"/>
              <w:bottom w:val="single" w:sz="8" w:space="0" w:color="auto"/>
              <w:right w:val="single" w:sz="8" w:space="0" w:color="auto"/>
            </w:tcBorders>
            <w:shd w:val="clear" w:color="auto" w:fill="auto"/>
            <w:vAlign w:val="center"/>
            <w:hideMark/>
          </w:tcPr>
          <w:p w14:paraId="627C000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251" w:type="dxa"/>
            <w:tcBorders>
              <w:top w:val="nil"/>
              <w:left w:val="nil"/>
              <w:bottom w:val="single" w:sz="8" w:space="0" w:color="auto"/>
              <w:right w:val="single" w:sz="8" w:space="0" w:color="auto"/>
            </w:tcBorders>
            <w:shd w:val="clear" w:color="auto" w:fill="auto"/>
            <w:vAlign w:val="center"/>
            <w:hideMark/>
          </w:tcPr>
          <w:p w14:paraId="4A1993F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134" w:type="dxa"/>
            <w:tcBorders>
              <w:top w:val="nil"/>
              <w:left w:val="nil"/>
              <w:bottom w:val="single" w:sz="8" w:space="0" w:color="auto"/>
              <w:right w:val="single" w:sz="8" w:space="0" w:color="auto"/>
            </w:tcBorders>
            <w:shd w:val="clear" w:color="auto" w:fill="auto"/>
            <w:vAlign w:val="center"/>
            <w:hideMark/>
          </w:tcPr>
          <w:p w14:paraId="524E1D8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017" w:type="dxa"/>
            <w:tcBorders>
              <w:top w:val="nil"/>
              <w:left w:val="nil"/>
              <w:bottom w:val="single" w:sz="8" w:space="0" w:color="auto"/>
              <w:right w:val="single" w:sz="8" w:space="0" w:color="auto"/>
            </w:tcBorders>
            <w:shd w:val="clear" w:color="auto" w:fill="auto"/>
            <w:vAlign w:val="center"/>
            <w:hideMark/>
          </w:tcPr>
          <w:p w14:paraId="19CFCA1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2250</w:t>
            </w:r>
          </w:p>
        </w:tc>
        <w:tc>
          <w:tcPr>
            <w:tcW w:w="1190" w:type="dxa"/>
            <w:tcBorders>
              <w:top w:val="nil"/>
              <w:left w:val="nil"/>
              <w:bottom w:val="single" w:sz="8" w:space="0" w:color="auto"/>
              <w:right w:val="single" w:sz="8" w:space="0" w:color="auto"/>
            </w:tcBorders>
            <w:shd w:val="clear" w:color="auto" w:fill="auto"/>
            <w:vAlign w:val="center"/>
            <w:hideMark/>
          </w:tcPr>
          <w:p w14:paraId="5388AC7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3D4D68D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4151C9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F4A7DE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65</w:t>
            </w:r>
          </w:p>
        </w:tc>
        <w:tc>
          <w:tcPr>
            <w:tcW w:w="3802" w:type="dxa"/>
            <w:tcBorders>
              <w:top w:val="nil"/>
              <w:left w:val="nil"/>
              <w:bottom w:val="single" w:sz="8" w:space="0" w:color="auto"/>
              <w:right w:val="single" w:sz="8" w:space="0" w:color="auto"/>
            </w:tcBorders>
            <w:shd w:val="clear" w:color="000000" w:fill="FFFFFF"/>
            <w:noWrap/>
            <w:vAlign w:val="center"/>
            <w:hideMark/>
          </w:tcPr>
          <w:p w14:paraId="47CD4A08"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Pârâului</w:t>
            </w:r>
          </w:p>
        </w:tc>
        <w:tc>
          <w:tcPr>
            <w:tcW w:w="1276" w:type="dxa"/>
            <w:tcBorders>
              <w:top w:val="nil"/>
              <w:left w:val="nil"/>
              <w:bottom w:val="single" w:sz="8" w:space="0" w:color="auto"/>
              <w:right w:val="single" w:sz="8" w:space="0" w:color="auto"/>
            </w:tcBorders>
            <w:shd w:val="clear" w:color="000000" w:fill="FFFFFF"/>
            <w:noWrap/>
            <w:vAlign w:val="center"/>
            <w:hideMark/>
          </w:tcPr>
          <w:p w14:paraId="299DEE7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340</w:t>
            </w:r>
          </w:p>
        </w:tc>
        <w:tc>
          <w:tcPr>
            <w:tcW w:w="992" w:type="dxa"/>
            <w:tcBorders>
              <w:top w:val="nil"/>
              <w:left w:val="nil"/>
              <w:bottom w:val="single" w:sz="8" w:space="0" w:color="auto"/>
              <w:right w:val="single" w:sz="8" w:space="0" w:color="auto"/>
            </w:tcBorders>
            <w:shd w:val="clear" w:color="000000" w:fill="FFFFFF"/>
            <w:noWrap/>
            <w:vAlign w:val="center"/>
            <w:hideMark/>
          </w:tcPr>
          <w:p w14:paraId="2AD1679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E7F5C4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13" w:type="dxa"/>
            <w:tcBorders>
              <w:top w:val="nil"/>
              <w:left w:val="nil"/>
              <w:bottom w:val="single" w:sz="8" w:space="0" w:color="auto"/>
              <w:right w:val="single" w:sz="8" w:space="0" w:color="auto"/>
            </w:tcBorders>
            <w:shd w:val="clear" w:color="000000" w:fill="FFFFFF"/>
            <w:noWrap/>
            <w:vAlign w:val="center"/>
            <w:hideMark/>
          </w:tcPr>
          <w:p w14:paraId="3703DC8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017" w:type="dxa"/>
            <w:tcBorders>
              <w:top w:val="nil"/>
              <w:left w:val="nil"/>
              <w:bottom w:val="single" w:sz="8" w:space="0" w:color="auto"/>
              <w:right w:val="single" w:sz="8" w:space="0" w:color="auto"/>
            </w:tcBorders>
            <w:shd w:val="clear" w:color="000000" w:fill="FFFFFF"/>
            <w:noWrap/>
            <w:vAlign w:val="center"/>
            <w:hideMark/>
          </w:tcPr>
          <w:p w14:paraId="2A2FB4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251" w:type="dxa"/>
            <w:tcBorders>
              <w:top w:val="nil"/>
              <w:left w:val="nil"/>
              <w:bottom w:val="single" w:sz="8" w:space="0" w:color="auto"/>
              <w:right w:val="single" w:sz="8" w:space="0" w:color="auto"/>
            </w:tcBorders>
            <w:shd w:val="clear" w:color="000000" w:fill="FFFFFF"/>
            <w:noWrap/>
            <w:vAlign w:val="center"/>
            <w:hideMark/>
          </w:tcPr>
          <w:p w14:paraId="031F343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34" w:type="dxa"/>
            <w:tcBorders>
              <w:top w:val="nil"/>
              <w:left w:val="nil"/>
              <w:bottom w:val="single" w:sz="8" w:space="0" w:color="auto"/>
              <w:right w:val="single" w:sz="8" w:space="0" w:color="auto"/>
            </w:tcBorders>
            <w:shd w:val="clear" w:color="000000" w:fill="FFFFFF"/>
            <w:noWrap/>
            <w:vAlign w:val="center"/>
            <w:hideMark/>
          </w:tcPr>
          <w:p w14:paraId="5F22884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017" w:type="dxa"/>
            <w:tcBorders>
              <w:top w:val="nil"/>
              <w:left w:val="nil"/>
              <w:bottom w:val="single" w:sz="8" w:space="0" w:color="auto"/>
              <w:right w:val="single" w:sz="8" w:space="0" w:color="auto"/>
            </w:tcBorders>
            <w:shd w:val="clear" w:color="000000" w:fill="FFFFFF"/>
            <w:noWrap/>
            <w:vAlign w:val="center"/>
            <w:hideMark/>
          </w:tcPr>
          <w:p w14:paraId="4AD300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1700</w:t>
            </w:r>
          </w:p>
        </w:tc>
        <w:tc>
          <w:tcPr>
            <w:tcW w:w="1190" w:type="dxa"/>
            <w:tcBorders>
              <w:top w:val="nil"/>
              <w:left w:val="nil"/>
              <w:bottom w:val="single" w:sz="8" w:space="0" w:color="auto"/>
              <w:right w:val="single" w:sz="8" w:space="0" w:color="auto"/>
            </w:tcBorders>
            <w:shd w:val="clear" w:color="auto" w:fill="auto"/>
            <w:vAlign w:val="center"/>
            <w:hideMark/>
          </w:tcPr>
          <w:p w14:paraId="1BC2925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1275965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7BD8E6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8F67AE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66</w:t>
            </w:r>
          </w:p>
        </w:tc>
        <w:tc>
          <w:tcPr>
            <w:tcW w:w="3802" w:type="dxa"/>
            <w:tcBorders>
              <w:top w:val="nil"/>
              <w:left w:val="nil"/>
              <w:bottom w:val="single" w:sz="8" w:space="0" w:color="auto"/>
              <w:right w:val="single" w:sz="8" w:space="0" w:color="auto"/>
            </w:tcBorders>
            <w:shd w:val="clear" w:color="000000" w:fill="FFFFFF"/>
            <w:noWrap/>
            <w:vAlign w:val="center"/>
            <w:hideMark/>
          </w:tcPr>
          <w:p w14:paraId="22D717D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Pescarilor</w:t>
            </w:r>
          </w:p>
        </w:tc>
        <w:tc>
          <w:tcPr>
            <w:tcW w:w="1276" w:type="dxa"/>
            <w:tcBorders>
              <w:top w:val="nil"/>
              <w:left w:val="nil"/>
              <w:bottom w:val="single" w:sz="8" w:space="0" w:color="auto"/>
              <w:right w:val="single" w:sz="8" w:space="0" w:color="auto"/>
            </w:tcBorders>
            <w:shd w:val="clear" w:color="000000" w:fill="FFFFFF"/>
            <w:noWrap/>
            <w:vAlign w:val="center"/>
            <w:hideMark/>
          </w:tcPr>
          <w:p w14:paraId="30BB48A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600</w:t>
            </w:r>
          </w:p>
        </w:tc>
        <w:tc>
          <w:tcPr>
            <w:tcW w:w="992" w:type="dxa"/>
            <w:tcBorders>
              <w:top w:val="nil"/>
              <w:left w:val="nil"/>
              <w:bottom w:val="single" w:sz="8" w:space="0" w:color="auto"/>
              <w:right w:val="single" w:sz="8" w:space="0" w:color="auto"/>
            </w:tcBorders>
            <w:shd w:val="clear" w:color="000000" w:fill="FFFFFF"/>
            <w:noWrap/>
            <w:vAlign w:val="center"/>
            <w:hideMark/>
          </w:tcPr>
          <w:p w14:paraId="1BDE566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BA5884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113" w:type="dxa"/>
            <w:tcBorders>
              <w:top w:val="nil"/>
              <w:left w:val="nil"/>
              <w:bottom w:val="single" w:sz="8" w:space="0" w:color="auto"/>
              <w:right w:val="single" w:sz="8" w:space="0" w:color="auto"/>
            </w:tcBorders>
            <w:shd w:val="clear" w:color="000000" w:fill="FFFFFF"/>
            <w:noWrap/>
            <w:vAlign w:val="center"/>
            <w:hideMark/>
          </w:tcPr>
          <w:p w14:paraId="586AFED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8" w:space="0" w:color="auto"/>
              <w:right w:val="single" w:sz="8" w:space="0" w:color="auto"/>
            </w:tcBorders>
            <w:shd w:val="clear" w:color="000000" w:fill="FFFFFF"/>
            <w:noWrap/>
            <w:vAlign w:val="center"/>
            <w:hideMark/>
          </w:tcPr>
          <w:p w14:paraId="1BBF442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251" w:type="dxa"/>
            <w:tcBorders>
              <w:top w:val="nil"/>
              <w:left w:val="nil"/>
              <w:bottom w:val="single" w:sz="8" w:space="0" w:color="auto"/>
              <w:right w:val="single" w:sz="8" w:space="0" w:color="auto"/>
            </w:tcBorders>
            <w:shd w:val="clear" w:color="000000" w:fill="FFFFFF"/>
            <w:noWrap/>
            <w:vAlign w:val="center"/>
            <w:hideMark/>
          </w:tcPr>
          <w:p w14:paraId="13A6D2B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8" w:space="0" w:color="auto"/>
              <w:right w:val="single" w:sz="8" w:space="0" w:color="auto"/>
            </w:tcBorders>
            <w:shd w:val="clear" w:color="000000" w:fill="FFFFFF"/>
            <w:noWrap/>
            <w:vAlign w:val="center"/>
            <w:hideMark/>
          </w:tcPr>
          <w:p w14:paraId="01EF10C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8" w:space="0" w:color="auto"/>
              <w:right w:val="single" w:sz="8" w:space="0" w:color="auto"/>
            </w:tcBorders>
            <w:shd w:val="clear" w:color="000000" w:fill="FFFFFF"/>
            <w:noWrap/>
            <w:vAlign w:val="center"/>
            <w:hideMark/>
          </w:tcPr>
          <w:p w14:paraId="4B624DC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190" w:type="dxa"/>
            <w:tcBorders>
              <w:top w:val="nil"/>
              <w:left w:val="nil"/>
              <w:bottom w:val="single" w:sz="8" w:space="0" w:color="auto"/>
              <w:right w:val="single" w:sz="8" w:space="0" w:color="auto"/>
            </w:tcBorders>
            <w:shd w:val="clear" w:color="000000" w:fill="FFFFFF"/>
            <w:noWrap/>
            <w:vAlign w:val="center"/>
            <w:hideMark/>
          </w:tcPr>
          <w:p w14:paraId="154F5FD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270" w:type="dxa"/>
            <w:tcBorders>
              <w:top w:val="nil"/>
              <w:left w:val="nil"/>
              <w:bottom w:val="single" w:sz="8" w:space="0" w:color="auto"/>
              <w:right w:val="single" w:sz="8" w:space="0" w:color="auto"/>
            </w:tcBorders>
            <w:shd w:val="clear" w:color="auto" w:fill="auto"/>
            <w:vAlign w:val="center"/>
            <w:hideMark/>
          </w:tcPr>
          <w:p w14:paraId="211D2FC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30C8BE7"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E0CBAF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67</w:t>
            </w:r>
          </w:p>
        </w:tc>
        <w:tc>
          <w:tcPr>
            <w:tcW w:w="3802" w:type="dxa"/>
            <w:tcBorders>
              <w:top w:val="nil"/>
              <w:left w:val="nil"/>
              <w:bottom w:val="single" w:sz="8" w:space="0" w:color="auto"/>
              <w:right w:val="single" w:sz="8" w:space="0" w:color="auto"/>
            </w:tcBorders>
            <w:shd w:val="clear" w:color="000000" w:fill="FFFFFF"/>
            <w:noWrap/>
            <w:vAlign w:val="center"/>
            <w:hideMark/>
          </w:tcPr>
          <w:p w14:paraId="096E775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Piaţa Gării – rondruri</w:t>
            </w:r>
          </w:p>
        </w:tc>
        <w:tc>
          <w:tcPr>
            <w:tcW w:w="1276" w:type="dxa"/>
            <w:tcBorders>
              <w:top w:val="nil"/>
              <w:left w:val="nil"/>
              <w:bottom w:val="single" w:sz="8" w:space="0" w:color="auto"/>
              <w:right w:val="single" w:sz="8" w:space="0" w:color="auto"/>
            </w:tcBorders>
            <w:shd w:val="clear" w:color="000000" w:fill="FFFFFF"/>
            <w:noWrap/>
            <w:vAlign w:val="center"/>
            <w:hideMark/>
          </w:tcPr>
          <w:p w14:paraId="6DE43E7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w:t>
            </w:r>
          </w:p>
        </w:tc>
        <w:tc>
          <w:tcPr>
            <w:tcW w:w="992" w:type="dxa"/>
            <w:tcBorders>
              <w:top w:val="nil"/>
              <w:left w:val="nil"/>
              <w:bottom w:val="single" w:sz="8" w:space="0" w:color="auto"/>
              <w:right w:val="single" w:sz="8" w:space="0" w:color="auto"/>
            </w:tcBorders>
            <w:shd w:val="clear" w:color="000000" w:fill="FFFFFF"/>
            <w:noWrap/>
            <w:vAlign w:val="center"/>
            <w:hideMark/>
          </w:tcPr>
          <w:p w14:paraId="683DEFA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2B1F43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113" w:type="dxa"/>
            <w:tcBorders>
              <w:top w:val="nil"/>
              <w:left w:val="nil"/>
              <w:bottom w:val="single" w:sz="8" w:space="0" w:color="auto"/>
              <w:right w:val="single" w:sz="8" w:space="0" w:color="auto"/>
            </w:tcBorders>
            <w:shd w:val="clear" w:color="000000" w:fill="FFFFFF"/>
            <w:noWrap/>
            <w:vAlign w:val="center"/>
            <w:hideMark/>
          </w:tcPr>
          <w:p w14:paraId="696455A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017" w:type="dxa"/>
            <w:tcBorders>
              <w:top w:val="nil"/>
              <w:left w:val="nil"/>
              <w:bottom w:val="single" w:sz="8" w:space="0" w:color="auto"/>
              <w:right w:val="single" w:sz="8" w:space="0" w:color="auto"/>
            </w:tcBorders>
            <w:shd w:val="clear" w:color="000000" w:fill="FFFFFF"/>
            <w:noWrap/>
            <w:vAlign w:val="center"/>
            <w:hideMark/>
          </w:tcPr>
          <w:p w14:paraId="4935D7B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251" w:type="dxa"/>
            <w:tcBorders>
              <w:top w:val="nil"/>
              <w:left w:val="nil"/>
              <w:bottom w:val="single" w:sz="8" w:space="0" w:color="auto"/>
              <w:right w:val="single" w:sz="8" w:space="0" w:color="auto"/>
            </w:tcBorders>
            <w:shd w:val="clear" w:color="000000" w:fill="FFFFFF"/>
            <w:noWrap/>
            <w:vAlign w:val="center"/>
            <w:hideMark/>
          </w:tcPr>
          <w:p w14:paraId="31A1FD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134" w:type="dxa"/>
            <w:tcBorders>
              <w:top w:val="nil"/>
              <w:left w:val="nil"/>
              <w:bottom w:val="single" w:sz="8" w:space="0" w:color="auto"/>
              <w:right w:val="single" w:sz="8" w:space="0" w:color="auto"/>
            </w:tcBorders>
            <w:shd w:val="clear" w:color="000000" w:fill="FFFFFF"/>
            <w:noWrap/>
            <w:vAlign w:val="center"/>
            <w:hideMark/>
          </w:tcPr>
          <w:p w14:paraId="2E82EB1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017" w:type="dxa"/>
            <w:tcBorders>
              <w:top w:val="nil"/>
              <w:left w:val="nil"/>
              <w:bottom w:val="single" w:sz="8" w:space="0" w:color="auto"/>
              <w:right w:val="single" w:sz="8" w:space="0" w:color="auto"/>
            </w:tcBorders>
            <w:shd w:val="clear" w:color="000000" w:fill="FFFFFF"/>
            <w:noWrap/>
            <w:vAlign w:val="center"/>
            <w:hideMark/>
          </w:tcPr>
          <w:p w14:paraId="6F811A8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190" w:type="dxa"/>
            <w:tcBorders>
              <w:top w:val="nil"/>
              <w:left w:val="nil"/>
              <w:bottom w:val="single" w:sz="8" w:space="0" w:color="auto"/>
              <w:right w:val="single" w:sz="8" w:space="0" w:color="auto"/>
            </w:tcBorders>
            <w:shd w:val="clear" w:color="auto" w:fill="auto"/>
            <w:vAlign w:val="center"/>
            <w:hideMark/>
          </w:tcPr>
          <w:p w14:paraId="46E2C89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535265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C02BDD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36014E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68</w:t>
            </w:r>
          </w:p>
        </w:tc>
        <w:tc>
          <w:tcPr>
            <w:tcW w:w="3802" w:type="dxa"/>
            <w:tcBorders>
              <w:top w:val="nil"/>
              <w:left w:val="nil"/>
              <w:bottom w:val="single" w:sz="8" w:space="0" w:color="auto"/>
              <w:right w:val="single" w:sz="8" w:space="0" w:color="auto"/>
            </w:tcBorders>
            <w:shd w:val="clear" w:color="FFCC00" w:fill="FFFFFF"/>
            <w:noWrap/>
            <w:vAlign w:val="center"/>
            <w:hideMark/>
          </w:tcPr>
          <w:p w14:paraId="480DCE29"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Podeţului</w:t>
            </w:r>
          </w:p>
        </w:tc>
        <w:tc>
          <w:tcPr>
            <w:tcW w:w="1276" w:type="dxa"/>
            <w:tcBorders>
              <w:top w:val="nil"/>
              <w:left w:val="nil"/>
              <w:bottom w:val="single" w:sz="8" w:space="0" w:color="auto"/>
              <w:right w:val="single" w:sz="8" w:space="0" w:color="auto"/>
            </w:tcBorders>
            <w:shd w:val="clear" w:color="FFCC00" w:fill="FFFFFF"/>
            <w:noWrap/>
            <w:vAlign w:val="center"/>
            <w:hideMark/>
          </w:tcPr>
          <w:p w14:paraId="54AACD3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w:t>
            </w:r>
          </w:p>
        </w:tc>
        <w:tc>
          <w:tcPr>
            <w:tcW w:w="992" w:type="dxa"/>
            <w:tcBorders>
              <w:top w:val="nil"/>
              <w:left w:val="nil"/>
              <w:bottom w:val="single" w:sz="8" w:space="0" w:color="auto"/>
              <w:right w:val="single" w:sz="8" w:space="0" w:color="auto"/>
            </w:tcBorders>
            <w:shd w:val="clear" w:color="FFCC00" w:fill="FFFFFF"/>
            <w:noWrap/>
            <w:vAlign w:val="center"/>
            <w:hideMark/>
          </w:tcPr>
          <w:p w14:paraId="37908EE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CC00" w:fill="FFFFFF"/>
            <w:noWrap/>
            <w:vAlign w:val="center"/>
            <w:hideMark/>
          </w:tcPr>
          <w:p w14:paraId="3FC7036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13" w:type="dxa"/>
            <w:tcBorders>
              <w:top w:val="nil"/>
              <w:left w:val="nil"/>
              <w:bottom w:val="single" w:sz="8" w:space="0" w:color="auto"/>
              <w:right w:val="single" w:sz="8" w:space="0" w:color="auto"/>
            </w:tcBorders>
            <w:shd w:val="clear" w:color="FFCC00" w:fill="FFFFFF"/>
            <w:noWrap/>
            <w:vAlign w:val="center"/>
            <w:hideMark/>
          </w:tcPr>
          <w:p w14:paraId="50DAEE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8" w:space="0" w:color="auto"/>
              <w:right w:val="single" w:sz="8" w:space="0" w:color="auto"/>
            </w:tcBorders>
            <w:shd w:val="clear" w:color="FFCC00" w:fill="FFFFFF"/>
            <w:noWrap/>
            <w:vAlign w:val="center"/>
            <w:hideMark/>
          </w:tcPr>
          <w:p w14:paraId="7A0F7F4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251" w:type="dxa"/>
            <w:tcBorders>
              <w:top w:val="nil"/>
              <w:left w:val="nil"/>
              <w:bottom w:val="single" w:sz="8" w:space="0" w:color="auto"/>
              <w:right w:val="single" w:sz="8" w:space="0" w:color="auto"/>
            </w:tcBorders>
            <w:shd w:val="clear" w:color="FFCC00" w:fill="FFFFFF"/>
            <w:noWrap/>
            <w:vAlign w:val="center"/>
            <w:hideMark/>
          </w:tcPr>
          <w:p w14:paraId="3F92D46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34" w:type="dxa"/>
            <w:tcBorders>
              <w:top w:val="nil"/>
              <w:left w:val="nil"/>
              <w:bottom w:val="single" w:sz="8" w:space="0" w:color="auto"/>
              <w:right w:val="single" w:sz="8" w:space="0" w:color="auto"/>
            </w:tcBorders>
            <w:shd w:val="clear" w:color="FFCC00" w:fill="FFFFFF"/>
            <w:noWrap/>
            <w:vAlign w:val="center"/>
            <w:hideMark/>
          </w:tcPr>
          <w:p w14:paraId="7EEB7F4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8" w:space="0" w:color="auto"/>
              <w:right w:val="single" w:sz="8" w:space="0" w:color="auto"/>
            </w:tcBorders>
            <w:shd w:val="clear" w:color="FFCC00" w:fill="FFFFFF"/>
            <w:noWrap/>
            <w:vAlign w:val="center"/>
            <w:hideMark/>
          </w:tcPr>
          <w:p w14:paraId="2B7FD84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1650</w:t>
            </w:r>
          </w:p>
        </w:tc>
        <w:tc>
          <w:tcPr>
            <w:tcW w:w="1190" w:type="dxa"/>
            <w:tcBorders>
              <w:top w:val="nil"/>
              <w:left w:val="nil"/>
              <w:bottom w:val="single" w:sz="8" w:space="0" w:color="auto"/>
              <w:right w:val="single" w:sz="8" w:space="0" w:color="auto"/>
            </w:tcBorders>
            <w:shd w:val="clear" w:color="auto" w:fill="auto"/>
            <w:vAlign w:val="center"/>
            <w:hideMark/>
          </w:tcPr>
          <w:p w14:paraId="62983EC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5AE55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76C84E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03A290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lastRenderedPageBreak/>
              <w:t>69</w:t>
            </w:r>
          </w:p>
        </w:tc>
        <w:tc>
          <w:tcPr>
            <w:tcW w:w="3802" w:type="dxa"/>
            <w:tcBorders>
              <w:top w:val="nil"/>
              <w:left w:val="nil"/>
              <w:bottom w:val="single" w:sz="8" w:space="0" w:color="auto"/>
              <w:right w:val="single" w:sz="8" w:space="0" w:color="auto"/>
            </w:tcBorders>
            <w:shd w:val="clear" w:color="000000" w:fill="FFFFFF"/>
            <w:noWrap/>
            <w:vAlign w:val="center"/>
            <w:hideMark/>
          </w:tcPr>
          <w:p w14:paraId="3244499B"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Podului</w:t>
            </w:r>
          </w:p>
        </w:tc>
        <w:tc>
          <w:tcPr>
            <w:tcW w:w="1276" w:type="dxa"/>
            <w:tcBorders>
              <w:top w:val="nil"/>
              <w:left w:val="nil"/>
              <w:bottom w:val="single" w:sz="8" w:space="0" w:color="auto"/>
              <w:right w:val="single" w:sz="8" w:space="0" w:color="auto"/>
            </w:tcBorders>
            <w:shd w:val="clear" w:color="000000" w:fill="FFFFFF"/>
            <w:noWrap/>
            <w:vAlign w:val="center"/>
            <w:hideMark/>
          </w:tcPr>
          <w:p w14:paraId="00C8A04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w:t>
            </w:r>
          </w:p>
        </w:tc>
        <w:tc>
          <w:tcPr>
            <w:tcW w:w="992" w:type="dxa"/>
            <w:tcBorders>
              <w:top w:val="nil"/>
              <w:left w:val="nil"/>
              <w:bottom w:val="single" w:sz="8" w:space="0" w:color="auto"/>
              <w:right w:val="single" w:sz="8" w:space="0" w:color="auto"/>
            </w:tcBorders>
            <w:shd w:val="clear" w:color="000000" w:fill="FFFFFF"/>
            <w:noWrap/>
            <w:vAlign w:val="center"/>
            <w:hideMark/>
          </w:tcPr>
          <w:p w14:paraId="2BB92C3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9E1255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13" w:type="dxa"/>
            <w:tcBorders>
              <w:top w:val="nil"/>
              <w:left w:val="nil"/>
              <w:bottom w:val="single" w:sz="8" w:space="0" w:color="auto"/>
              <w:right w:val="single" w:sz="8" w:space="0" w:color="auto"/>
            </w:tcBorders>
            <w:shd w:val="clear" w:color="000000" w:fill="FFFFFF"/>
            <w:noWrap/>
            <w:vAlign w:val="center"/>
            <w:hideMark/>
          </w:tcPr>
          <w:p w14:paraId="4D61B81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000000" w:fill="FFFFFF"/>
            <w:noWrap/>
            <w:vAlign w:val="center"/>
            <w:hideMark/>
          </w:tcPr>
          <w:p w14:paraId="38E0C90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51" w:type="dxa"/>
            <w:tcBorders>
              <w:top w:val="nil"/>
              <w:left w:val="nil"/>
              <w:bottom w:val="single" w:sz="8" w:space="0" w:color="auto"/>
              <w:right w:val="single" w:sz="8" w:space="0" w:color="auto"/>
            </w:tcBorders>
            <w:shd w:val="clear" w:color="000000" w:fill="FFFFFF"/>
            <w:noWrap/>
            <w:vAlign w:val="center"/>
            <w:hideMark/>
          </w:tcPr>
          <w:p w14:paraId="228D475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8" w:space="0" w:color="auto"/>
              <w:right w:val="single" w:sz="8" w:space="0" w:color="auto"/>
            </w:tcBorders>
            <w:shd w:val="clear" w:color="000000" w:fill="FFFFFF"/>
            <w:noWrap/>
            <w:vAlign w:val="center"/>
            <w:hideMark/>
          </w:tcPr>
          <w:p w14:paraId="20F5E19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000000" w:fill="FFFFFF"/>
            <w:noWrap/>
            <w:vAlign w:val="center"/>
            <w:hideMark/>
          </w:tcPr>
          <w:p w14:paraId="13DC3EA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90" w:type="dxa"/>
            <w:tcBorders>
              <w:top w:val="nil"/>
              <w:left w:val="nil"/>
              <w:bottom w:val="single" w:sz="8" w:space="0" w:color="auto"/>
              <w:right w:val="single" w:sz="8" w:space="0" w:color="auto"/>
            </w:tcBorders>
            <w:shd w:val="clear" w:color="auto" w:fill="auto"/>
            <w:vAlign w:val="center"/>
            <w:hideMark/>
          </w:tcPr>
          <w:p w14:paraId="035CCD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1A3D297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9C418AE"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934A25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w:t>
            </w:r>
          </w:p>
        </w:tc>
        <w:tc>
          <w:tcPr>
            <w:tcW w:w="3802" w:type="dxa"/>
            <w:tcBorders>
              <w:top w:val="nil"/>
              <w:left w:val="nil"/>
              <w:bottom w:val="single" w:sz="8" w:space="0" w:color="auto"/>
              <w:right w:val="single" w:sz="8" w:space="0" w:color="auto"/>
            </w:tcBorders>
            <w:shd w:val="clear" w:color="000000" w:fill="FFFFFF"/>
            <w:noWrap/>
            <w:vAlign w:val="center"/>
            <w:hideMark/>
          </w:tcPr>
          <w:p w14:paraId="53448B18"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Porumbeilor</w:t>
            </w:r>
          </w:p>
        </w:tc>
        <w:tc>
          <w:tcPr>
            <w:tcW w:w="1276" w:type="dxa"/>
            <w:tcBorders>
              <w:top w:val="nil"/>
              <w:left w:val="nil"/>
              <w:bottom w:val="single" w:sz="8" w:space="0" w:color="auto"/>
              <w:right w:val="single" w:sz="8" w:space="0" w:color="auto"/>
            </w:tcBorders>
            <w:shd w:val="clear" w:color="000000" w:fill="FFFFFF"/>
            <w:noWrap/>
            <w:vAlign w:val="center"/>
            <w:hideMark/>
          </w:tcPr>
          <w:p w14:paraId="0798E6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w:t>
            </w:r>
          </w:p>
        </w:tc>
        <w:tc>
          <w:tcPr>
            <w:tcW w:w="992" w:type="dxa"/>
            <w:tcBorders>
              <w:top w:val="nil"/>
              <w:left w:val="nil"/>
              <w:bottom w:val="single" w:sz="8" w:space="0" w:color="auto"/>
              <w:right w:val="single" w:sz="8" w:space="0" w:color="auto"/>
            </w:tcBorders>
            <w:shd w:val="clear" w:color="000000" w:fill="FFFFFF"/>
            <w:noWrap/>
            <w:vAlign w:val="center"/>
            <w:hideMark/>
          </w:tcPr>
          <w:p w14:paraId="0FE27ED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F29769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13" w:type="dxa"/>
            <w:tcBorders>
              <w:top w:val="nil"/>
              <w:left w:val="nil"/>
              <w:bottom w:val="single" w:sz="8" w:space="0" w:color="auto"/>
              <w:right w:val="single" w:sz="8" w:space="0" w:color="auto"/>
            </w:tcBorders>
            <w:shd w:val="clear" w:color="000000" w:fill="FFFFFF"/>
            <w:noWrap/>
            <w:vAlign w:val="center"/>
            <w:hideMark/>
          </w:tcPr>
          <w:p w14:paraId="74B67EC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8" w:space="0" w:color="auto"/>
              <w:right w:val="single" w:sz="8" w:space="0" w:color="auto"/>
            </w:tcBorders>
            <w:shd w:val="clear" w:color="000000" w:fill="FFFFFF"/>
            <w:noWrap/>
            <w:vAlign w:val="center"/>
            <w:hideMark/>
          </w:tcPr>
          <w:p w14:paraId="182B6E7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251" w:type="dxa"/>
            <w:tcBorders>
              <w:top w:val="nil"/>
              <w:left w:val="nil"/>
              <w:bottom w:val="single" w:sz="8" w:space="0" w:color="auto"/>
              <w:right w:val="single" w:sz="8" w:space="0" w:color="auto"/>
            </w:tcBorders>
            <w:shd w:val="clear" w:color="000000" w:fill="FFFFFF"/>
            <w:noWrap/>
            <w:vAlign w:val="center"/>
            <w:hideMark/>
          </w:tcPr>
          <w:p w14:paraId="553AA08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8" w:space="0" w:color="auto"/>
              <w:right w:val="single" w:sz="8" w:space="0" w:color="auto"/>
            </w:tcBorders>
            <w:shd w:val="clear" w:color="000000" w:fill="FFFFFF"/>
            <w:noWrap/>
            <w:vAlign w:val="center"/>
            <w:hideMark/>
          </w:tcPr>
          <w:p w14:paraId="452D433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8" w:space="0" w:color="auto"/>
              <w:right w:val="single" w:sz="8" w:space="0" w:color="auto"/>
            </w:tcBorders>
            <w:shd w:val="clear" w:color="000000" w:fill="FFFFFF"/>
            <w:noWrap/>
            <w:vAlign w:val="center"/>
            <w:hideMark/>
          </w:tcPr>
          <w:p w14:paraId="74779B1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90" w:type="dxa"/>
            <w:tcBorders>
              <w:top w:val="nil"/>
              <w:left w:val="nil"/>
              <w:bottom w:val="single" w:sz="8" w:space="0" w:color="auto"/>
              <w:right w:val="single" w:sz="8" w:space="0" w:color="auto"/>
            </w:tcBorders>
            <w:shd w:val="clear" w:color="auto" w:fill="auto"/>
            <w:vAlign w:val="center"/>
            <w:hideMark/>
          </w:tcPr>
          <w:p w14:paraId="2B84ED7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595AAB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3D2487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2F3CD5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71</w:t>
            </w:r>
          </w:p>
        </w:tc>
        <w:tc>
          <w:tcPr>
            <w:tcW w:w="3802" w:type="dxa"/>
            <w:tcBorders>
              <w:top w:val="nil"/>
              <w:left w:val="nil"/>
              <w:bottom w:val="single" w:sz="8" w:space="0" w:color="auto"/>
              <w:right w:val="single" w:sz="8" w:space="0" w:color="auto"/>
            </w:tcBorders>
            <w:shd w:val="clear" w:color="FFCC00" w:fill="FFFFFF"/>
            <w:noWrap/>
            <w:vAlign w:val="center"/>
            <w:hideMark/>
          </w:tcPr>
          <w:p w14:paraId="0E1A2FE5"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Primaverii</w:t>
            </w:r>
          </w:p>
        </w:tc>
        <w:tc>
          <w:tcPr>
            <w:tcW w:w="1276" w:type="dxa"/>
            <w:tcBorders>
              <w:top w:val="nil"/>
              <w:left w:val="nil"/>
              <w:bottom w:val="single" w:sz="8" w:space="0" w:color="auto"/>
              <w:right w:val="single" w:sz="8" w:space="0" w:color="auto"/>
            </w:tcBorders>
            <w:shd w:val="clear" w:color="FFCC00" w:fill="FFFFFF"/>
            <w:noWrap/>
            <w:vAlign w:val="center"/>
            <w:hideMark/>
          </w:tcPr>
          <w:p w14:paraId="1DAC263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705</w:t>
            </w:r>
          </w:p>
        </w:tc>
        <w:tc>
          <w:tcPr>
            <w:tcW w:w="992" w:type="dxa"/>
            <w:tcBorders>
              <w:top w:val="nil"/>
              <w:left w:val="nil"/>
              <w:bottom w:val="single" w:sz="8" w:space="0" w:color="auto"/>
              <w:right w:val="single" w:sz="8" w:space="0" w:color="auto"/>
            </w:tcBorders>
            <w:shd w:val="clear" w:color="FFCC00" w:fill="FFFFFF"/>
            <w:noWrap/>
            <w:vAlign w:val="center"/>
            <w:hideMark/>
          </w:tcPr>
          <w:p w14:paraId="704273B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FFCC00" w:fill="FFFFFF"/>
            <w:noWrap/>
            <w:vAlign w:val="center"/>
            <w:hideMark/>
          </w:tcPr>
          <w:p w14:paraId="405D9FE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3525</w:t>
            </w:r>
          </w:p>
        </w:tc>
        <w:tc>
          <w:tcPr>
            <w:tcW w:w="1113" w:type="dxa"/>
            <w:tcBorders>
              <w:top w:val="nil"/>
              <w:left w:val="nil"/>
              <w:bottom w:val="single" w:sz="8" w:space="0" w:color="auto"/>
              <w:right w:val="single" w:sz="8" w:space="0" w:color="auto"/>
            </w:tcBorders>
            <w:shd w:val="clear" w:color="FFCC00" w:fill="FFFFFF"/>
            <w:noWrap/>
            <w:vAlign w:val="center"/>
            <w:hideMark/>
          </w:tcPr>
          <w:p w14:paraId="62CD115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3525</w:t>
            </w:r>
          </w:p>
        </w:tc>
        <w:tc>
          <w:tcPr>
            <w:tcW w:w="1017" w:type="dxa"/>
            <w:tcBorders>
              <w:top w:val="nil"/>
              <w:left w:val="nil"/>
              <w:bottom w:val="single" w:sz="8" w:space="0" w:color="auto"/>
              <w:right w:val="single" w:sz="8" w:space="0" w:color="auto"/>
            </w:tcBorders>
            <w:shd w:val="clear" w:color="FFCC00" w:fill="FFFFFF"/>
            <w:noWrap/>
            <w:vAlign w:val="center"/>
            <w:hideMark/>
          </w:tcPr>
          <w:p w14:paraId="701F83C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3525</w:t>
            </w:r>
          </w:p>
        </w:tc>
        <w:tc>
          <w:tcPr>
            <w:tcW w:w="1251" w:type="dxa"/>
            <w:tcBorders>
              <w:top w:val="nil"/>
              <w:left w:val="nil"/>
              <w:bottom w:val="single" w:sz="8" w:space="0" w:color="auto"/>
              <w:right w:val="single" w:sz="8" w:space="0" w:color="auto"/>
            </w:tcBorders>
            <w:shd w:val="clear" w:color="FFCC00" w:fill="FFFFFF"/>
            <w:noWrap/>
            <w:vAlign w:val="center"/>
            <w:hideMark/>
          </w:tcPr>
          <w:p w14:paraId="040E900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3525</w:t>
            </w:r>
          </w:p>
        </w:tc>
        <w:tc>
          <w:tcPr>
            <w:tcW w:w="1134" w:type="dxa"/>
            <w:tcBorders>
              <w:top w:val="nil"/>
              <w:left w:val="nil"/>
              <w:bottom w:val="single" w:sz="8" w:space="0" w:color="auto"/>
              <w:right w:val="single" w:sz="8" w:space="0" w:color="auto"/>
            </w:tcBorders>
            <w:shd w:val="clear" w:color="FFCC00" w:fill="FFFFFF"/>
            <w:noWrap/>
            <w:vAlign w:val="center"/>
            <w:hideMark/>
          </w:tcPr>
          <w:p w14:paraId="3DB9363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3525</w:t>
            </w:r>
          </w:p>
        </w:tc>
        <w:tc>
          <w:tcPr>
            <w:tcW w:w="1017" w:type="dxa"/>
            <w:tcBorders>
              <w:top w:val="nil"/>
              <w:left w:val="nil"/>
              <w:bottom w:val="single" w:sz="8" w:space="0" w:color="auto"/>
              <w:right w:val="single" w:sz="8" w:space="0" w:color="auto"/>
            </w:tcBorders>
            <w:shd w:val="clear" w:color="FFCC00" w:fill="FFFFFF"/>
            <w:noWrap/>
            <w:vAlign w:val="center"/>
            <w:hideMark/>
          </w:tcPr>
          <w:p w14:paraId="0560A5C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3525</w:t>
            </w:r>
          </w:p>
        </w:tc>
        <w:tc>
          <w:tcPr>
            <w:tcW w:w="1190" w:type="dxa"/>
            <w:tcBorders>
              <w:top w:val="nil"/>
              <w:left w:val="nil"/>
              <w:bottom w:val="single" w:sz="8" w:space="0" w:color="auto"/>
              <w:right w:val="single" w:sz="8" w:space="0" w:color="auto"/>
            </w:tcBorders>
            <w:shd w:val="clear" w:color="auto" w:fill="auto"/>
            <w:vAlign w:val="center"/>
            <w:hideMark/>
          </w:tcPr>
          <w:p w14:paraId="67C3C08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5BBE6FC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2E9D59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532885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72</w:t>
            </w:r>
          </w:p>
        </w:tc>
        <w:tc>
          <w:tcPr>
            <w:tcW w:w="3802" w:type="dxa"/>
            <w:tcBorders>
              <w:top w:val="nil"/>
              <w:left w:val="nil"/>
              <w:bottom w:val="single" w:sz="8" w:space="0" w:color="auto"/>
              <w:right w:val="single" w:sz="8" w:space="0" w:color="auto"/>
            </w:tcBorders>
            <w:shd w:val="clear" w:color="000000" w:fill="FFFFFF"/>
            <w:noWrap/>
            <w:vAlign w:val="center"/>
            <w:hideMark/>
          </w:tcPr>
          <w:p w14:paraId="1EA4872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Privighetorilor</w:t>
            </w:r>
          </w:p>
        </w:tc>
        <w:tc>
          <w:tcPr>
            <w:tcW w:w="1276" w:type="dxa"/>
            <w:tcBorders>
              <w:top w:val="nil"/>
              <w:left w:val="nil"/>
              <w:bottom w:val="single" w:sz="8" w:space="0" w:color="auto"/>
              <w:right w:val="single" w:sz="8" w:space="0" w:color="auto"/>
            </w:tcBorders>
            <w:shd w:val="clear" w:color="000000" w:fill="FFFFFF"/>
            <w:noWrap/>
            <w:vAlign w:val="center"/>
            <w:hideMark/>
          </w:tcPr>
          <w:p w14:paraId="28E0F8E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640</w:t>
            </w:r>
          </w:p>
        </w:tc>
        <w:tc>
          <w:tcPr>
            <w:tcW w:w="992" w:type="dxa"/>
            <w:tcBorders>
              <w:top w:val="nil"/>
              <w:left w:val="nil"/>
              <w:bottom w:val="single" w:sz="8" w:space="0" w:color="auto"/>
              <w:right w:val="single" w:sz="8" w:space="0" w:color="auto"/>
            </w:tcBorders>
            <w:shd w:val="clear" w:color="000000" w:fill="FFFFFF"/>
            <w:noWrap/>
            <w:vAlign w:val="center"/>
            <w:hideMark/>
          </w:tcPr>
          <w:p w14:paraId="59BA39D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5849F19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13" w:type="dxa"/>
            <w:tcBorders>
              <w:top w:val="nil"/>
              <w:left w:val="nil"/>
              <w:bottom w:val="single" w:sz="8" w:space="0" w:color="auto"/>
              <w:right w:val="single" w:sz="8" w:space="0" w:color="auto"/>
            </w:tcBorders>
            <w:shd w:val="clear" w:color="000000" w:fill="FFFFFF"/>
            <w:noWrap/>
            <w:vAlign w:val="center"/>
            <w:hideMark/>
          </w:tcPr>
          <w:p w14:paraId="27C59A0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000000" w:fill="FFFFFF"/>
            <w:noWrap/>
            <w:vAlign w:val="center"/>
            <w:hideMark/>
          </w:tcPr>
          <w:p w14:paraId="62B1C6A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251" w:type="dxa"/>
            <w:tcBorders>
              <w:top w:val="nil"/>
              <w:left w:val="nil"/>
              <w:bottom w:val="single" w:sz="8" w:space="0" w:color="auto"/>
              <w:right w:val="single" w:sz="8" w:space="0" w:color="auto"/>
            </w:tcBorders>
            <w:shd w:val="clear" w:color="000000" w:fill="FFFFFF"/>
            <w:noWrap/>
            <w:vAlign w:val="center"/>
            <w:hideMark/>
          </w:tcPr>
          <w:p w14:paraId="591F71B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8" w:space="0" w:color="auto"/>
              <w:right w:val="single" w:sz="8" w:space="0" w:color="auto"/>
            </w:tcBorders>
            <w:shd w:val="clear" w:color="000000" w:fill="FFFFFF"/>
            <w:noWrap/>
            <w:vAlign w:val="center"/>
            <w:hideMark/>
          </w:tcPr>
          <w:p w14:paraId="2659C93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000000" w:fill="FFFFFF"/>
            <w:noWrap/>
            <w:vAlign w:val="center"/>
            <w:hideMark/>
          </w:tcPr>
          <w:p w14:paraId="5D8990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90" w:type="dxa"/>
            <w:tcBorders>
              <w:top w:val="nil"/>
              <w:left w:val="nil"/>
              <w:bottom w:val="single" w:sz="8" w:space="0" w:color="auto"/>
              <w:right w:val="single" w:sz="8" w:space="0" w:color="auto"/>
            </w:tcBorders>
            <w:shd w:val="clear" w:color="auto" w:fill="auto"/>
            <w:vAlign w:val="center"/>
            <w:hideMark/>
          </w:tcPr>
          <w:p w14:paraId="01852DC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D39868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414EC9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FB3AE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73</w:t>
            </w:r>
          </w:p>
        </w:tc>
        <w:tc>
          <w:tcPr>
            <w:tcW w:w="3802" w:type="dxa"/>
            <w:tcBorders>
              <w:top w:val="nil"/>
              <w:left w:val="nil"/>
              <w:bottom w:val="single" w:sz="8" w:space="0" w:color="auto"/>
              <w:right w:val="single" w:sz="8" w:space="0" w:color="auto"/>
            </w:tcBorders>
            <w:shd w:val="clear" w:color="000000" w:fill="FFFFFF"/>
            <w:noWrap/>
            <w:vAlign w:val="center"/>
            <w:hideMark/>
          </w:tcPr>
          <w:p w14:paraId="5B491AAC"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P-ţa 1 Mai – ronduri</w:t>
            </w:r>
          </w:p>
        </w:tc>
        <w:tc>
          <w:tcPr>
            <w:tcW w:w="1276" w:type="dxa"/>
            <w:tcBorders>
              <w:top w:val="nil"/>
              <w:left w:val="nil"/>
              <w:bottom w:val="single" w:sz="8" w:space="0" w:color="auto"/>
              <w:right w:val="single" w:sz="8" w:space="0" w:color="auto"/>
            </w:tcBorders>
            <w:shd w:val="clear" w:color="000000" w:fill="FFFFFF"/>
            <w:noWrap/>
            <w:vAlign w:val="center"/>
            <w:hideMark/>
          </w:tcPr>
          <w:p w14:paraId="1E911B0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140</w:t>
            </w:r>
          </w:p>
        </w:tc>
        <w:tc>
          <w:tcPr>
            <w:tcW w:w="992" w:type="dxa"/>
            <w:tcBorders>
              <w:top w:val="nil"/>
              <w:left w:val="nil"/>
              <w:bottom w:val="single" w:sz="8" w:space="0" w:color="auto"/>
              <w:right w:val="single" w:sz="8" w:space="0" w:color="auto"/>
            </w:tcBorders>
            <w:shd w:val="clear" w:color="000000" w:fill="FFFFFF"/>
            <w:noWrap/>
            <w:vAlign w:val="center"/>
            <w:hideMark/>
          </w:tcPr>
          <w:p w14:paraId="3FC63CD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318325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13" w:type="dxa"/>
            <w:tcBorders>
              <w:top w:val="nil"/>
              <w:left w:val="nil"/>
              <w:bottom w:val="single" w:sz="8" w:space="0" w:color="auto"/>
              <w:right w:val="single" w:sz="8" w:space="0" w:color="auto"/>
            </w:tcBorders>
            <w:shd w:val="clear" w:color="000000" w:fill="FFFFFF"/>
            <w:noWrap/>
            <w:vAlign w:val="center"/>
            <w:hideMark/>
          </w:tcPr>
          <w:p w14:paraId="4250C6B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8" w:space="0" w:color="auto"/>
              <w:right w:val="single" w:sz="8" w:space="0" w:color="auto"/>
            </w:tcBorders>
            <w:shd w:val="clear" w:color="000000" w:fill="FFFFFF"/>
            <w:noWrap/>
            <w:vAlign w:val="center"/>
            <w:hideMark/>
          </w:tcPr>
          <w:p w14:paraId="2FE540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251" w:type="dxa"/>
            <w:tcBorders>
              <w:top w:val="nil"/>
              <w:left w:val="nil"/>
              <w:bottom w:val="single" w:sz="8" w:space="0" w:color="auto"/>
              <w:right w:val="single" w:sz="8" w:space="0" w:color="auto"/>
            </w:tcBorders>
            <w:shd w:val="clear" w:color="000000" w:fill="FFFFFF"/>
            <w:noWrap/>
            <w:vAlign w:val="center"/>
            <w:hideMark/>
          </w:tcPr>
          <w:p w14:paraId="08DF30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8" w:space="0" w:color="auto"/>
              <w:right w:val="single" w:sz="8" w:space="0" w:color="auto"/>
            </w:tcBorders>
            <w:shd w:val="clear" w:color="000000" w:fill="FFFFFF"/>
            <w:noWrap/>
            <w:vAlign w:val="center"/>
            <w:hideMark/>
          </w:tcPr>
          <w:p w14:paraId="756754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8" w:space="0" w:color="auto"/>
              <w:right w:val="single" w:sz="8" w:space="0" w:color="auto"/>
            </w:tcBorders>
            <w:shd w:val="clear" w:color="000000" w:fill="FFFFFF"/>
            <w:noWrap/>
            <w:vAlign w:val="center"/>
            <w:hideMark/>
          </w:tcPr>
          <w:p w14:paraId="1818A6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700</w:t>
            </w:r>
          </w:p>
        </w:tc>
        <w:tc>
          <w:tcPr>
            <w:tcW w:w="1190" w:type="dxa"/>
            <w:tcBorders>
              <w:top w:val="nil"/>
              <w:left w:val="nil"/>
              <w:bottom w:val="single" w:sz="8" w:space="0" w:color="auto"/>
              <w:right w:val="single" w:sz="8" w:space="0" w:color="auto"/>
            </w:tcBorders>
            <w:shd w:val="clear" w:color="auto" w:fill="auto"/>
            <w:vAlign w:val="center"/>
            <w:hideMark/>
          </w:tcPr>
          <w:p w14:paraId="04B0732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03F365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3631B37"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1C54B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74</w:t>
            </w:r>
          </w:p>
        </w:tc>
        <w:tc>
          <w:tcPr>
            <w:tcW w:w="3802" w:type="dxa"/>
            <w:tcBorders>
              <w:top w:val="nil"/>
              <w:left w:val="nil"/>
              <w:bottom w:val="single" w:sz="8" w:space="0" w:color="auto"/>
              <w:right w:val="single" w:sz="8" w:space="0" w:color="auto"/>
            </w:tcBorders>
            <w:shd w:val="clear" w:color="000000" w:fill="FFFFFF"/>
            <w:noWrap/>
            <w:vAlign w:val="center"/>
            <w:hideMark/>
          </w:tcPr>
          <w:p w14:paraId="08E0E767"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Puskás Tivadar</w:t>
            </w:r>
          </w:p>
        </w:tc>
        <w:tc>
          <w:tcPr>
            <w:tcW w:w="1276" w:type="dxa"/>
            <w:tcBorders>
              <w:top w:val="nil"/>
              <w:left w:val="nil"/>
              <w:bottom w:val="single" w:sz="8" w:space="0" w:color="auto"/>
              <w:right w:val="single" w:sz="8" w:space="0" w:color="auto"/>
            </w:tcBorders>
            <w:shd w:val="clear" w:color="000000" w:fill="FFFFFF"/>
            <w:noWrap/>
            <w:vAlign w:val="center"/>
            <w:hideMark/>
          </w:tcPr>
          <w:p w14:paraId="371A03F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660</w:t>
            </w:r>
          </w:p>
        </w:tc>
        <w:tc>
          <w:tcPr>
            <w:tcW w:w="992" w:type="dxa"/>
            <w:tcBorders>
              <w:top w:val="nil"/>
              <w:left w:val="nil"/>
              <w:bottom w:val="single" w:sz="8" w:space="0" w:color="auto"/>
              <w:right w:val="single" w:sz="8" w:space="0" w:color="auto"/>
            </w:tcBorders>
            <w:shd w:val="clear" w:color="000000" w:fill="FFFFFF"/>
            <w:noWrap/>
            <w:vAlign w:val="center"/>
            <w:hideMark/>
          </w:tcPr>
          <w:p w14:paraId="7C17CBF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7F86EF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3300</w:t>
            </w:r>
          </w:p>
        </w:tc>
        <w:tc>
          <w:tcPr>
            <w:tcW w:w="1113" w:type="dxa"/>
            <w:tcBorders>
              <w:top w:val="nil"/>
              <w:left w:val="nil"/>
              <w:bottom w:val="single" w:sz="8" w:space="0" w:color="auto"/>
              <w:right w:val="single" w:sz="8" w:space="0" w:color="auto"/>
            </w:tcBorders>
            <w:shd w:val="clear" w:color="000000" w:fill="FFFFFF"/>
            <w:noWrap/>
            <w:vAlign w:val="center"/>
            <w:hideMark/>
          </w:tcPr>
          <w:p w14:paraId="50C4CD9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3300</w:t>
            </w:r>
          </w:p>
        </w:tc>
        <w:tc>
          <w:tcPr>
            <w:tcW w:w="1017" w:type="dxa"/>
            <w:tcBorders>
              <w:top w:val="nil"/>
              <w:left w:val="nil"/>
              <w:bottom w:val="single" w:sz="8" w:space="0" w:color="auto"/>
              <w:right w:val="single" w:sz="8" w:space="0" w:color="auto"/>
            </w:tcBorders>
            <w:shd w:val="clear" w:color="000000" w:fill="FFFFFF"/>
            <w:noWrap/>
            <w:vAlign w:val="center"/>
            <w:hideMark/>
          </w:tcPr>
          <w:p w14:paraId="29111DD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3300</w:t>
            </w:r>
          </w:p>
        </w:tc>
        <w:tc>
          <w:tcPr>
            <w:tcW w:w="1251" w:type="dxa"/>
            <w:tcBorders>
              <w:top w:val="nil"/>
              <w:left w:val="nil"/>
              <w:bottom w:val="single" w:sz="8" w:space="0" w:color="auto"/>
              <w:right w:val="single" w:sz="8" w:space="0" w:color="auto"/>
            </w:tcBorders>
            <w:shd w:val="clear" w:color="000000" w:fill="FFFFFF"/>
            <w:noWrap/>
            <w:vAlign w:val="center"/>
            <w:hideMark/>
          </w:tcPr>
          <w:p w14:paraId="10B262C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3300</w:t>
            </w:r>
          </w:p>
        </w:tc>
        <w:tc>
          <w:tcPr>
            <w:tcW w:w="1134" w:type="dxa"/>
            <w:tcBorders>
              <w:top w:val="nil"/>
              <w:left w:val="nil"/>
              <w:bottom w:val="single" w:sz="8" w:space="0" w:color="auto"/>
              <w:right w:val="single" w:sz="8" w:space="0" w:color="auto"/>
            </w:tcBorders>
            <w:shd w:val="clear" w:color="000000" w:fill="FFFFFF"/>
            <w:noWrap/>
            <w:vAlign w:val="center"/>
            <w:hideMark/>
          </w:tcPr>
          <w:p w14:paraId="2683289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3300</w:t>
            </w:r>
          </w:p>
        </w:tc>
        <w:tc>
          <w:tcPr>
            <w:tcW w:w="1017" w:type="dxa"/>
            <w:tcBorders>
              <w:top w:val="nil"/>
              <w:left w:val="nil"/>
              <w:bottom w:val="single" w:sz="8" w:space="0" w:color="auto"/>
              <w:right w:val="single" w:sz="8" w:space="0" w:color="auto"/>
            </w:tcBorders>
            <w:shd w:val="clear" w:color="000000" w:fill="FFFFFF"/>
            <w:noWrap/>
            <w:vAlign w:val="center"/>
            <w:hideMark/>
          </w:tcPr>
          <w:p w14:paraId="10B8A4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3300</w:t>
            </w:r>
          </w:p>
        </w:tc>
        <w:tc>
          <w:tcPr>
            <w:tcW w:w="1190" w:type="dxa"/>
            <w:tcBorders>
              <w:top w:val="nil"/>
              <w:left w:val="nil"/>
              <w:bottom w:val="single" w:sz="8" w:space="0" w:color="auto"/>
              <w:right w:val="single" w:sz="8" w:space="0" w:color="auto"/>
            </w:tcBorders>
            <w:shd w:val="clear" w:color="auto" w:fill="auto"/>
            <w:vAlign w:val="center"/>
            <w:hideMark/>
          </w:tcPr>
          <w:p w14:paraId="169A5A4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3A85358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CAEF395"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C17D60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w:t>
            </w:r>
          </w:p>
        </w:tc>
        <w:tc>
          <w:tcPr>
            <w:tcW w:w="3802" w:type="dxa"/>
            <w:tcBorders>
              <w:top w:val="nil"/>
              <w:left w:val="nil"/>
              <w:bottom w:val="single" w:sz="8" w:space="0" w:color="auto"/>
              <w:right w:val="single" w:sz="8" w:space="0" w:color="auto"/>
            </w:tcBorders>
            <w:shd w:val="clear" w:color="000000" w:fill="FFFFFF"/>
            <w:noWrap/>
            <w:vAlign w:val="center"/>
            <w:hideMark/>
          </w:tcPr>
          <w:p w14:paraId="297AF4EE"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Romulus Cioflec</w:t>
            </w:r>
          </w:p>
        </w:tc>
        <w:tc>
          <w:tcPr>
            <w:tcW w:w="1276" w:type="dxa"/>
            <w:tcBorders>
              <w:top w:val="nil"/>
              <w:left w:val="nil"/>
              <w:bottom w:val="single" w:sz="8" w:space="0" w:color="auto"/>
              <w:right w:val="single" w:sz="8" w:space="0" w:color="auto"/>
            </w:tcBorders>
            <w:shd w:val="clear" w:color="auto" w:fill="auto"/>
            <w:vAlign w:val="center"/>
            <w:hideMark/>
          </w:tcPr>
          <w:p w14:paraId="6D132A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520</w:t>
            </w:r>
          </w:p>
        </w:tc>
        <w:tc>
          <w:tcPr>
            <w:tcW w:w="992" w:type="dxa"/>
            <w:tcBorders>
              <w:top w:val="nil"/>
              <w:left w:val="nil"/>
              <w:bottom w:val="single" w:sz="8" w:space="0" w:color="auto"/>
              <w:right w:val="single" w:sz="8" w:space="0" w:color="auto"/>
            </w:tcBorders>
            <w:shd w:val="clear" w:color="auto" w:fill="auto"/>
            <w:vAlign w:val="center"/>
            <w:hideMark/>
          </w:tcPr>
          <w:p w14:paraId="1348A04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6439CB7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113" w:type="dxa"/>
            <w:tcBorders>
              <w:top w:val="nil"/>
              <w:left w:val="nil"/>
              <w:bottom w:val="single" w:sz="8" w:space="0" w:color="auto"/>
              <w:right w:val="single" w:sz="8" w:space="0" w:color="auto"/>
            </w:tcBorders>
            <w:shd w:val="clear" w:color="auto" w:fill="auto"/>
            <w:vAlign w:val="center"/>
            <w:hideMark/>
          </w:tcPr>
          <w:p w14:paraId="1840526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017" w:type="dxa"/>
            <w:tcBorders>
              <w:top w:val="nil"/>
              <w:left w:val="nil"/>
              <w:bottom w:val="single" w:sz="8" w:space="0" w:color="auto"/>
              <w:right w:val="single" w:sz="8" w:space="0" w:color="auto"/>
            </w:tcBorders>
            <w:shd w:val="clear" w:color="auto" w:fill="auto"/>
            <w:vAlign w:val="center"/>
            <w:hideMark/>
          </w:tcPr>
          <w:p w14:paraId="76A5102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251" w:type="dxa"/>
            <w:tcBorders>
              <w:top w:val="nil"/>
              <w:left w:val="nil"/>
              <w:bottom w:val="single" w:sz="8" w:space="0" w:color="auto"/>
              <w:right w:val="single" w:sz="8" w:space="0" w:color="auto"/>
            </w:tcBorders>
            <w:shd w:val="clear" w:color="auto" w:fill="auto"/>
            <w:vAlign w:val="center"/>
            <w:hideMark/>
          </w:tcPr>
          <w:p w14:paraId="35699BD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134" w:type="dxa"/>
            <w:tcBorders>
              <w:top w:val="nil"/>
              <w:left w:val="nil"/>
              <w:bottom w:val="single" w:sz="8" w:space="0" w:color="auto"/>
              <w:right w:val="single" w:sz="8" w:space="0" w:color="auto"/>
            </w:tcBorders>
            <w:shd w:val="clear" w:color="auto" w:fill="auto"/>
            <w:vAlign w:val="center"/>
            <w:hideMark/>
          </w:tcPr>
          <w:p w14:paraId="2F8D0BC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017" w:type="dxa"/>
            <w:tcBorders>
              <w:top w:val="nil"/>
              <w:left w:val="nil"/>
              <w:bottom w:val="single" w:sz="8" w:space="0" w:color="auto"/>
              <w:right w:val="single" w:sz="8" w:space="0" w:color="auto"/>
            </w:tcBorders>
            <w:shd w:val="clear" w:color="auto" w:fill="auto"/>
            <w:vAlign w:val="center"/>
            <w:hideMark/>
          </w:tcPr>
          <w:p w14:paraId="5109CEB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190" w:type="dxa"/>
            <w:tcBorders>
              <w:top w:val="nil"/>
              <w:left w:val="nil"/>
              <w:bottom w:val="single" w:sz="8" w:space="0" w:color="auto"/>
              <w:right w:val="single" w:sz="8" w:space="0" w:color="auto"/>
            </w:tcBorders>
            <w:shd w:val="clear" w:color="auto" w:fill="auto"/>
            <w:vAlign w:val="center"/>
            <w:hideMark/>
          </w:tcPr>
          <w:p w14:paraId="004C6B9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2600</w:t>
            </w:r>
          </w:p>
        </w:tc>
        <w:tc>
          <w:tcPr>
            <w:tcW w:w="1270" w:type="dxa"/>
            <w:tcBorders>
              <w:top w:val="nil"/>
              <w:left w:val="nil"/>
              <w:bottom w:val="single" w:sz="8" w:space="0" w:color="auto"/>
              <w:right w:val="single" w:sz="8" w:space="0" w:color="auto"/>
            </w:tcBorders>
            <w:shd w:val="clear" w:color="auto" w:fill="auto"/>
            <w:vAlign w:val="center"/>
            <w:hideMark/>
          </w:tcPr>
          <w:p w14:paraId="0EC87EA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7988C2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EC35E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76</w:t>
            </w:r>
          </w:p>
        </w:tc>
        <w:tc>
          <w:tcPr>
            <w:tcW w:w="3802" w:type="dxa"/>
            <w:tcBorders>
              <w:top w:val="nil"/>
              <w:left w:val="nil"/>
              <w:bottom w:val="single" w:sz="8" w:space="0" w:color="auto"/>
              <w:right w:val="single" w:sz="8" w:space="0" w:color="auto"/>
            </w:tcBorders>
            <w:shd w:val="clear" w:color="CCCCFF" w:fill="FFFFFF"/>
            <w:noWrap/>
            <w:vAlign w:val="center"/>
            <w:hideMark/>
          </w:tcPr>
          <w:p w14:paraId="47FDAF43"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Rozelor</w:t>
            </w:r>
          </w:p>
        </w:tc>
        <w:tc>
          <w:tcPr>
            <w:tcW w:w="1276" w:type="dxa"/>
            <w:tcBorders>
              <w:top w:val="nil"/>
              <w:left w:val="nil"/>
              <w:bottom w:val="single" w:sz="8" w:space="0" w:color="auto"/>
              <w:right w:val="single" w:sz="8" w:space="0" w:color="auto"/>
            </w:tcBorders>
            <w:shd w:val="clear" w:color="CCCCFF" w:fill="FFFFFF"/>
            <w:noWrap/>
            <w:vAlign w:val="center"/>
            <w:hideMark/>
          </w:tcPr>
          <w:p w14:paraId="6A39706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600</w:t>
            </w:r>
          </w:p>
        </w:tc>
        <w:tc>
          <w:tcPr>
            <w:tcW w:w="992" w:type="dxa"/>
            <w:tcBorders>
              <w:top w:val="nil"/>
              <w:left w:val="nil"/>
              <w:bottom w:val="single" w:sz="8" w:space="0" w:color="auto"/>
              <w:right w:val="single" w:sz="8" w:space="0" w:color="auto"/>
            </w:tcBorders>
            <w:shd w:val="clear" w:color="CCCCFF" w:fill="FFFFFF"/>
            <w:noWrap/>
            <w:vAlign w:val="center"/>
            <w:hideMark/>
          </w:tcPr>
          <w:p w14:paraId="389B3D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3680DBD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113" w:type="dxa"/>
            <w:tcBorders>
              <w:top w:val="nil"/>
              <w:left w:val="nil"/>
              <w:bottom w:val="single" w:sz="8" w:space="0" w:color="auto"/>
              <w:right w:val="single" w:sz="8" w:space="0" w:color="auto"/>
            </w:tcBorders>
            <w:shd w:val="clear" w:color="CCCCFF" w:fill="FFFFFF"/>
            <w:noWrap/>
            <w:vAlign w:val="center"/>
            <w:hideMark/>
          </w:tcPr>
          <w:p w14:paraId="087E4D4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8" w:space="0" w:color="auto"/>
              <w:right w:val="single" w:sz="8" w:space="0" w:color="auto"/>
            </w:tcBorders>
            <w:shd w:val="clear" w:color="CCCCFF" w:fill="FFFFFF"/>
            <w:noWrap/>
            <w:vAlign w:val="center"/>
            <w:hideMark/>
          </w:tcPr>
          <w:p w14:paraId="7066660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251" w:type="dxa"/>
            <w:tcBorders>
              <w:top w:val="nil"/>
              <w:left w:val="nil"/>
              <w:bottom w:val="single" w:sz="8" w:space="0" w:color="auto"/>
              <w:right w:val="single" w:sz="8" w:space="0" w:color="auto"/>
            </w:tcBorders>
            <w:shd w:val="clear" w:color="CCCCFF" w:fill="FFFFFF"/>
            <w:noWrap/>
            <w:vAlign w:val="center"/>
            <w:hideMark/>
          </w:tcPr>
          <w:p w14:paraId="23658D0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8" w:space="0" w:color="auto"/>
              <w:right w:val="single" w:sz="8" w:space="0" w:color="auto"/>
            </w:tcBorders>
            <w:shd w:val="clear" w:color="CCCCFF" w:fill="FFFFFF"/>
            <w:noWrap/>
            <w:vAlign w:val="center"/>
            <w:hideMark/>
          </w:tcPr>
          <w:p w14:paraId="09DF7DD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8" w:space="0" w:color="auto"/>
              <w:right w:val="single" w:sz="8" w:space="0" w:color="auto"/>
            </w:tcBorders>
            <w:shd w:val="clear" w:color="CCCCFF" w:fill="FFFFFF"/>
            <w:noWrap/>
            <w:vAlign w:val="center"/>
            <w:hideMark/>
          </w:tcPr>
          <w:p w14:paraId="5DEB5B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3000</w:t>
            </w:r>
          </w:p>
        </w:tc>
        <w:tc>
          <w:tcPr>
            <w:tcW w:w="1190" w:type="dxa"/>
            <w:tcBorders>
              <w:top w:val="nil"/>
              <w:left w:val="nil"/>
              <w:bottom w:val="single" w:sz="8" w:space="0" w:color="auto"/>
              <w:right w:val="single" w:sz="8" w:space="0" w:color="auto"/>
            </w:tcBorders>
            <w:shd w:val="clear" w:color="auto" w:fill="auto"/>
            <w:vAlign w:val="center"/>
            <w:hideMark/>
          </w:tcPr>
          <w:p w14:paraId="2912BE8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4F24F35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FF1F80A"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245807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77</w:t>
            </w:r>
          </w:p>
        </w:tc>
        <w:tc>
          <w:tcPr>
            <w:tcW w:w="3802" w:type="dxa"/>
            <w:tcBorders>
              <w:top w:val="nil"/>
              <w:left w:val="nil"/>
              <w:bottom w:val="single" w:sz="8" w:space="0" w:color="auto"/>
              <w:right w:val="single" w:sz="8" w:space="0" w:color="auto"/>
            </w:tcBorders>
            <w:shd w:val="clear" w:color="000000" w:fill="FFFFFF"/>
            <w:noWrap/>
            <w:vAlign w:val="center"/>
            <w:hideMark/>
          </w:tcPr>
          <w:p w14:paraId="0F5D6BCF"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Salcâmilor</w:t>
            </w:r>
          </w:p>
        </w:tc>
        <w:tc>
          <w:tcPr>
            <w:tcW w:w="1276" w:type="dxa"/>
            <w:tcBorders>
              <w:top w:val="nil"/>
              <w:left w:val="nil"/>
              <w:bottom w:val="single" w:sz="8" w:space="0" w:color="auto"/>
              <w:right w:val="single" w:sz="8" w:space="0" w:color="auto"/>
            </w:tcBorders>
            <w:shd w:val="clear" w:color="000000" w:fill="FFFFFF"/>
            <w:noWrap/>
            <w:vAlign w:val="center"/>
            <w:hideMark/>
          </w:tcPr>
          <w:p w14:paraId="0DFDA83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640</w:t>
            </w:r>
          </w:p>
        </w:tc>
        <w:tc>
          <w:tcPr>
            <w:tcW w:w="992" w:type="dxa"/>
            <w:tcBorders>
              <w:top w:val="nil"/>
              <w:left w:val="nil"/>
              <w:bottom w:val="single" w:sz="8" w:space="0" w:color="auto"/>
              <w:right w:val="single" w:sz="8" w:space="0" w:color="auto"/>
            </w:tcBorders>
            <w:shd w:val="clear" w:color="000000" w:fill="FFFFFF"/>
            <w:noWrap/>
            <w:vAlign w:val="center"/>
            <w:hideMark/>
          </w:tcPr>
          <w:p w14:paraId="572BDCF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48C7C68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13" w:type="dxa"/>
            <w:tcBorders>
              <w:top w:val="nil"/>
              <w:left w:val="nil"/>
              <w:bottom w:val="single" w:sz="8" w:space="0" w:color="auto"/>
              <w:right w:val="single" w:sz="8" w:space="0" w:color="auto"/>
            </w:tcBorders>
            <w:shd w:val="clear" w:color="000000" w:fill="FFFFFF"/>
            <w:noWrap/>
            <w:vAlign w:val="center"/>
            <w:hideMark/>
          </w:tcPr>
          <w:p w14:paraId="331896C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000000" w:fill="FFFFFF"/>
            <w:noWrap/>
            <w:vAlign w:val="center"/>
            <w:hideMark/>
          </w:tcPr>
          <w:p w14:paraId="515DAA7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251" w:type="dxa"/>
            <w:tcBorders>
              <w:top w:val="nil"/>
              <w:left w:val="nil"/>
              <w:bottom w:val="single" w:sz="8" w:space="0" w:color="auto"/>
              <w:right w:val="single" w:sz="8" w:space="0" w:color="auto"/>
            </w:tcBorders>
            <w:shd w:val="clear" w:color="000000" w:fill="FFFFFF"/>
            <w:noWrap/>
            <w:vAlign w:val="center"/>
            <w:hideMark/>
          </w:tcPr>
          <w:p w14:paraId="11622E7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8" w:space="0" w:color="auto"/>
              <w:right w:val="single" w:sz="8" w:space="0" w:color="auto"/>
            </w:tcBorders>
            <w:shd w:val="clear" w:color="000000" w:fill="FFFFFF"/>
            <w:noWrap/>
            <w:vAlign w:val="center"/>
            <w:hideMark/>
          </w:tcPr>
          <w:p w14:paraId="7E9E4A4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000000" w:fill="FFFFFF"/>
            <w:noWrap/>
            <w:vAlign w:val="center"/>
            <w:hideMark/>
          </w:tcPr>
          <w:p w14:paraId="1994499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90" w:type="dxa"/>
            <w:tcBorders>
              <w:top w:val="nil"/>
              <w:left w:val="nil"/>
              <w:bottom w:val="single" w:sz="8" w:space="0" w:color="auto"/>
              <w:right w:val="single" w:sz="8" w:space="0" w:color="auto"/>
            </w:tcBorders>
            <w:shd w:val="clear" w:color="auto" w:fill="auto"/>
            <w:vAlign w:val="center"/>
            <w:hideMark/>
          </w:tcPr>
          <w:p w14:paraId="68D8819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54F181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200E5A0"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0C589A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78</w:t>
            </w:r>
          </w:p>
        </w:tc>
        <w:tc>
          <w:tcPr>
            <w:tcW w:w="3802" w:type="dxa"/>
            <w:tcBorders>
              <w:top w:val="nil"/>
              <w:left w:val="nil"/>
              <w:bottom w:val="single" w:sz="8" w:space="0" w:color="auto"/>
              <w:right w:val="single" w:sz="8" w:space="0" w:color="auto"/>
            </w:tcBorders>
            <w:shd w:val="clear" w:color="000000" w:fill="FFFFFF"/>
            <w:noWrap/>
            <w:vAlign w:val="center"/>
            <w:hideMark/>
          </w:tcPr>
          <w:p w14:paraId="053F76DC"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Sălciilor</w:t>
            </w:r>
          </w:p>
        </w:tc>
        <w:tc>
          <w:tcPr>
            <w:tcW w:w="1276" w:type="dxa"/>
            <w:tcBorders>
              <w:top w:val="nil"/>
              <w:left w:val="nil"/>
              <w:bottom w:val="single" w:sz="8" w:space="0" w:color="auto"/>
              <w:right w:val="single" w:sz="8" w:space="0" w:color="auto"/>
            </w:tcBorders>
            <w:shd w:val="clear" w:color="000000" w:fill="FFFFFF"/>
            <w:noWrap/>
            <w:vAlign w:val="center"/>
            <w:hideMark/>
          </w:tcPr>
          <w:p w14:paraId="6EBF948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260</w:t>
            </w:r>
          </w:p>
        </w:tc>
        <w:tc>
          <w:tcPr>
            <w:tcW w:w="992" w:type="dxa"/>
            <w:tcBorders>
              <w:top w:val="nil"/>
              <w:left w:val="nil"/>
              <w:bottom w:val="single" w:sz="8" w:space="0" w:color="auto"/>
              <w:right w:val="single" w:sz="8" w:space="0" w:color="auto"/>
            </w:tcBorders>
            <w:shd w:val="clear" w:color="000000" w:fill="FFFFFF"/>
            <w:noWrap/>
            <w:vAlign w:val="center"/>
            <w:hideMark/>
          </w:tcPr>
          <w:p w14:paraId="46B32C7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62BD5DB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113" w:type="dxa"/>
            <w:tcBorders>
              <w:top w:val="nil"/>
              <w:left w:val="nil"/>
              <w:bottom w:val="single" w:sz="8" w:space="0" w:color="auto"/>
              <w:right w:val="single" w:sz="8" w:space="0" w:color="auto"/>
            </w:tcBorders>
            <w:shd w:val="clear" w:color="000000" w:fill="FFFFFF"/>
            <w:noWrap/>
            <w:vAlign w:val="center"/>
            <w:hideMark/>
          </w:tcPr>
          <w:p w14:paraId="15C228A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8" w:space="0" w:color="auto"/>
              <w:right w:val="single" w:sz="8" w:space="0" w:color="auto"/>
            </w:tcBorders>
            <w:shd w:val="clear" w:color="000000" w:fill="FFFFFF"/>
            <w:noWrap/>
            <w:vAlign w:val="center"/>
            <w:hideMark/>
          </w:tcPr>
          <w:p w14:paraId="549F48D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251" w:type="dxa"/>
            <w:tcBorders>
              <w:top w:val="nil"/>
              <w:left w:val="nil"/>
              <w:bottom w:val="single" w:sz="8" w:space="0" w:color="auto"/>
              <w:right w:val="single" w:sz="8" w:space="0" w:color="auto"/>
            </w:tcBorders>
            <w:shd w:val="clear" w:color="000000" w:fill="FFFFFF"/>
            <w:noWrap/>
            <w:vAlign w:val="center"/>
            <w:hideMark/>
          </w:tcPr>
          <w:p w14:paraId="7DBA51B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8" w:space="0" w:color="auto"/>
              <w:right w:val="single" w:sz="8" w:space="0" w:color="auto"/>
            </w:tcBorders>
            <w:shd w:val="clear" w:color="000000" w:fill="FFFFFF"/>
            <w:noWrap/>
            <w:vAlign w:val="center"/>
            <w:hideMark/>
          </w:tcPr>
          <w:p w14:paraId="6FDD019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8" w:space="0" w:color="auto"/>
              <w:right w:val="single" w:sz="8" w:space="0" w:color="auto"/>
            </w:tcBorders>
            <w:shd w:val="clear" w:color="000000" w:fill="FFFFFF"/>
            <w:noWrap/>
            <w:vAlign w:val="center"/>
            <w:hideMark/>
          </w:tcPr>
          <w:p w14:paraId="0C92D54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1300</w:t>
            </w:r>
          </w:p>
        </w:tc>
        <w:tc>
          <w:tcPr>
            <w:tcW w:w="1190" w:type="dxa"/>
            <w:tcBorders>
              <w:top w:val="nil"/>
              <w:left w:val="nil"/>
              <w:bottom w:val="single" w:sz="8" w:space="0" w:color="auto"/>
              <w:right w:val="single" w:sz="8" w:space="0" w:color="auto"/>
            </w:tcBorders>
            <w:shd w:val="clear" w:color="auto" w:fill="auto"/>
            <w:vAlign w:val="center"/>
            <w:hideMark/>
          </w:tcPr>
          <w:p w14:paraId="780D9D8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3D61F50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56E669E"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776292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79</w:t>
            </w:r>
          </w:p>
        </w:tc>
        <w:tc>
          <w:tcPr>
            <w:tcW w:w="3802" w:type="dxa"/>
            <w:tcBorders>
              <w:top w:val="nil"/>
              <w:left w:val="nil"/>
              <w:bottom w:val="single" w:sz="8" w:space="0" w:color="auto"/>
              <w:right w:val="single" w:sz="8" w:space="0" w:color="auto"/>
            </w:tcBorders>
            <w:shd w:val="clear" w:color="000000" w:fill="FFFFFF"/>
            <w:noWrap/>
            <w:vAlign w:val="center"/>
            <w:hideMark/>
          </w:tcPr>
          <w:p w14:paraId="7B15AB1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Sens Giratoriu</w:t>
            </w:r>
          </w:p>
        </w:tc>
        <w:tc>
          <w:tcPr>
            <w:tcW w:w="1276" w:type="dxa"/>
            <w:tcBorders>
              <w:top w:val="nil"/>
              <w:left w:val="nil"/>
              <w:bottom w:val="single" w:sz="8" w:space="0" w:color="auto"/>
              <w:right w:val="single" w:sz="8" w:space="0" w:color="auto"/>
            </w:tcBorders>
            <w:shd w:val="clear" w:color="000000" w:fill="FFFFFF"/>
            <w:noWrap/>
            <w:vAlign w:val="center"/>
            <w:hideMark/>
          </w:tcPr>
          <w:p w14:paraId="095156B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800</w:t>
            </w:r>
          </w:p>
        </w:tc>
        <w:tc>
          <w:tcPr>
            <w:tcW w:w="992" w:type="dxa"/>
            <w:tcBorders>
              <w:top w:val="nil"/>
              <w:left w:val="nil"/>
              <w:bottom w:val="single" w:sz="8" w:space="0" w:color="auto"/>
              <w:right w:val="single" w:sz="8" w:space="0" w:color="auto"/>
            </w:tcBorders>
            <w:shd w:val="clear" w:color="000000" w:fill="FFFFFF"/>
            <w:noWrap/>
            <w:vAlign w:val="center"/>
            <w:hideMark/>
          </w:tcPr>
          <w:p w14:paraId="1079724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1E2274B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w:t>
            </w:r>
          </w:p>
        </w:tc>
        <w:tc>
          <w:tcPr>
            <w:tcW w:w="1113" w:type="dxa"/>
            <w:tcBorders>
              <w:top w:val="nil"/>
              <w:left w:val="nil"/>
              <w:bottom w:val="single" w:sz="8" w:space="0" w:color="auto"/>
              <w:right w:val="single" w:sz="8" w:space="0" w:color="auto"/>
            </w:tcBorders>
            <w:shd w:val="clear" w:color="000000" w:fill="FFFFFF"/>
            <w:noWrap/>
            <w:vAlign w:val="center"/>
            <w:hideMark/>
          </w:tcPr>
          <w:p w14:paraId="2AE4B00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w:t>
            </w:r>
          </w:p>
        </w:tc>
        <w:tc>
          <w:tcPr>
            <w:tcW w:w="1017" w:type="dxa"/>
            <w:tcBorders>
              <w:top w:val="nil"/>
              <w:left w:val="nil"/>
              <w:bottom w:val="single" w:sz="8" w:space="0" w:color="auto"/>
              <w:right w:val="single" w:sz="8" w:space="0" w:color="auto"/>
            </w:tcBorders>
            <w:shd w:val="clear" w:color="000000" w:fill="FFFFFF"/>
            <w:noWrap/>
            <w:vAlign w:val="center"/>
            <w:hideMark/>
          </w:tcPr>
          <w:p w14:paraId="2240E53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w:t>
            </w:r>
          </w:p>
        </w:tc>
        <w:tc>
          <w:tcPr>
            <w:tcW w:w="1251" w:type="dxa"/>
            <w:tcBorders>
              <w:top w:val="nil"/>
              <w:left w:val="nil"/>
              <w:bottom w:val="single" w:sz="8" w:space="0" w:color="auto"/>
              <w:right w:val="single" w:sz="8" w:space="0" w:color="auto"/>
            </w:tcBorders>
            <w:shd w:val="clear" w:color="000000" w:fill="FFFFFF"/>
            <w:noWrap/>
            <w:vAlign w:val="center"/>
            <w:hideMark/>
          </w:tcPr>
          <w:p w14:paraId="2EA53F9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w:t>
            </w:r>
          </w:p>
        </w:tc>
        <w:tc>
          <w:tcPr>
            <w:tcW w:w="1134" w:type="dxa"/>
            <w:tcBorders>
              <w:top w:val="nil"/>
              <w:left w:val="nil"/>
              <w:bottom w:val="single" w:sz="8" w:space="0" w:color="auto"/>
              <w:right w:val="single" w:sz="8" w:space="0" w:color="auto"/>
            </w:tcBorders>
            <w:shd w:val="clear" w:color="000000" w:fill="FFFFFF"/>
            <w:noWrap/>
            <w:vAlign w:val="center"/>
            <w:hideMark/>
          </w:tcPr>
          <w:p w14:paraId="1484BB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w:t>
            </w:r>
          </w:p>
        </w:tc>
        <w:tc>
          <w:tcPr>
            <w:tcW w:w="1017" w:type="dxa"/>
            <w:tcBorders>
              <w:top w:val="nil"/>
              <w:left w:val="nil"/>
              <w:bottom w:val="single" w:sz="8" w:space="0" w:color="auto"/>
              <w:right w:val="single" w:sz="8" w:space="0" w:color="auto"/>
            </w:tcBorders>
            <w:shd w:val="clear" w:color="000000" w:fill="FFFFFF"/>
            <w:noWrap/>
            <w:vAlign w:val="center"/>
            <w:hideMark/>
          </w:tcPr>
          <w:p w14:paraId="43247EC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4000</w:t>
            </w:r>
          </w:p>
        </w:tc>
        <w:tc>
          <w:tcPr>
            <w:tcW w:w="1190" w:type="dxa"/>
            <w:tcBorders>
              <w:top w:val="nil"/>
              <w:left w:val="nil"/>
              <w:bottom w:val="single" w:sz="8" w:space="0" w:color="auto"/>
              <w:right w:val="single" w:sz="8" w:space="0" w:color="auto"/>
            </w:tcBorders>
            <w:shd w:val="clear" w:color="auto" w:fill="auto"/>
            <w:vAlign w:val="center"/>
            <w:hideMark/>
          </w:tcPr>
          <w:p w14:paraId="6A21A9E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88019E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D169252"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763A1F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80</w:t>
            </w:r>
          </w:p>
        </w:tc>
        <w:tc>
          <w:tcPr>
            <w:tcW w:w="3802" w:type="dxa"/>
            <w:tcBorders>
              <w:top w:val="nil"/>
              <w:left w:val="nil"/>
              <w:bottom w:val="single" w:sz="8" w:space="0" w:color="auto"/>
              <w:right w:val="single" w:sz="8" w:space="0" w:color="auto"/>
            </w:tcBorders>
            <w:shd w:val="clear" w:color="000000" w:fill="FFFFFF"/>
            <w:noWrap/>
            <w:vAlign w:val="center"/>
            <w:hideMark/>
          </w:tcPr>
          <w:p w14:paraId="1449C0D9"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Soarelui</w:t>
            </w:r>
          </w:p>
        </w:tc>
        <w:tc>
          <w:tcPr>
            <w:tcW w:w="1276" w:type="dxa"/>
            <w:tcBorders>
              <w:top w:val="nil"/>
              <w:left w:val="nil"/>
              <w:bottom w:val="single" w:sz="8" w:space="0" w:color="auto"/>
              <w:right w:val="single" w:sz="8" w:space="0" w:color="auto"/>
            </w:tcBorders>
            <w:shd w:val="clear" w:color="auto" w:fill="auto"/>
            <w:vAlign w:val="center"/>
            <w:hideMark/>
          </w:tcPr>
          <w:p w14:paraId="6C78142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w:t>
            </w:r>
          </w:p>
        </w:tc>
        <w:tc>
          <w:tcPr>
            <w:tcW w:w="992" w:type="dxa"/>
            <w:tcBorders>
              <w:top w:val="nil"/>
              <w:left w:val="nil"/>
              <w:bottom w:val="single" w:sz="8" w:space="0" w:color="auto"/>
              <w:right w:val="single" w:sz="8" w:space="0" w:color="auto"/>
            </w:tcBorders>
            <w:shd w:val="clear" w:color="auto" w:fill="auto"/>
            <w:vAlign w:val="center"/>
            <w:hideMark/>
          </w:tcPr>
          <w:p w14:paraId="55AB104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1E9BB56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113" w:type="dxa"/>
            <w:tcBorders>
              <w:top w:val="nil"/>
              <w:left w:val="nil"/>
              <w:bottom w:val="single" w:sz="8" w:space="0" w:color="auto"/>
              <w:right w:val="single" w:sz="8" w:space="0" w:color="auto"/>
            </w:tcBorders>
            <w:shd w:val="clear" w:color="auto" w:fill="auto"/>
            <w:vAlign w:val="center"/>
            <w:hideMark/>
          </w:tcPr>
          <w:p w14:paraId="568A18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017" w:type="dxa"/>
            <w:tcBorders>
              <w:top w:val="nil"/>
              <w:left w:val="nil"/>
              <w:bottom w:val="single" w:sz="8" w:space="0" w:color="auto"/>
              <w:right w:val="single" w:sz="8" w:space="0" w:color="auto"/>
            </w:tcBorders>
            <w:shd w:val="clear" w:color="auto" w:fill="auto"/>
            <w:vAlign w:val="center"/>
            <w:hideMark/>
          </w:tcPr>
          <w:p w14:paraId="0AD399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251" w:type="dxa"/>
            <w:tcBorders>
              <w:top w:val="nil"/>
              <w:left w:val="nil"/>
              <w:bottom w:val="single" w:sz="8" w:space="0" w:color="auto"/>
              <w:right w:val="single" w:sz="8" w:space="0" w:color="auto"/>
            </w:tcBorders>
            <w:shd w:val="clear" w:color="auto" w:fill="auto"/>
            <w:vAlign w:val="center"/>
            <w:hideMark/>
          </w:tcPr>
          <w:p w14:paraId="72AAB3B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134" w:type="dxa"/>
            <w:tcBorders>
              <w:top w:val="nil"/>
              <w:left w:val="nil"/>
              <w:bottom w:val="single" w:sz="8" w:space="0" w:color="auto"/>
              <w:right w:val="single" w:sz="8" w:space="0" w:color="auto"/>
            </w:tcBorders>
            <w:shd w:val="clear" w:color="auto" w:fill="auto"/>
            <w:vAlign w:val="center"/>
            <w:hideMark/>
          </w:tcPr>
          <w:p w14:paraId="19BE602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017" w:type="dxa"/>
            <w:tcBorders>
              <w:top w:val="nil"/>
              <w:left w:val="nil"/>
              <w:bottom w:val="single" w:sz="8" w:space="0" w:color="auto"/>
              <w:right w:val="single" w:sz="8" w:space="0" w:color="auto"/>
            </w:tcBorders>
            <w:shd w:val="clear" w:color="auto" w:fill="auto"/>
            <w:vAlign w:val="center"/>
            <w:hideMark/>
          </w:tcPr>
          <w:p w14:paraId="377BBA2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750</w:t>
            </w:r>
          </w:p>
        </w:tc>
        <w:tc>
          <w:tcPr>
            <w:tcW w:w="1190" w:type="dxa"/>
            <w:tcBorders>
              <w:top w:val="nil"/>
              <w:left w:val="nil"/>
              <w:bottom w:val="single" w:sz="8" w:space="0" w:color="auto"/>
              <w:right w:val="single" w:sz="8" w:space="0" w:color="auto"/>
            </w:tcBorders>
            <w:shd w:val="clear" w:color="auto" w:fill="auto"/>
            <w:vAlign w:val="center"/>
            <w:hideMark/>
          </w:tcPr>
          <w:p w14:paraId="20A1E31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D915FD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444629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5F83E1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81</w:t>
            </w:r>
          </w:p>
        </w:tc>
        <w:tc>
          <w:tcPr>
            <w:tcW w:w="3802" w:type="dxa"/>
            <w:tcBorders>
              <w:top w:val="nil"/>
              <w:left w:val="nil"/>
              <w:bottom w:val="single" w:sz="8" w:space="0" w:color="auto"/>
              <w:right w:val="single" w:sz="8" w:space="0" w:color="auto"/>
            </w:tcBorders>
            <w:shd w:val="clear" w:color="000000" w:fill="FFFFFF"/>
            <w:noWrap/>
            <w:vAlign w:val="center"/>
            <w:hideMark/>
          </w:tcPr>
          <w:p w14:paraId="4F73AEB5"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Spitalului</w:t>
            </w:r>
          </w:p>
        </w:tc>
        <w:tc>
          <w:tcPr>
            <w:tcW w:w="1276" w:type="dxa"/>
            <w:tcBorders>
              <w:top w:val="nil"/>
              <w:left w:val="nil"/>
              <w:bottom w:val="single" w:sz="8" w:space="0" w:color="auto"/>
              <w:right w:val="single" w:sz="8" w:space="0" w:color="auto"/>
            </w:tcBorders>
            <w:shd w:val="clear" w:color="000000" w:fill="FFFFFF"/>
            <w:noWrap/>
            <w:vAlign w:val="center"/>
            <w:hideMark/>
          </w:tcPr>
          <w:p w14:paraId="24023D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620</w:t>
            </w:r>
          </w:p>
        </w:tc>
        <w:tc>
          <w:tcPr>
            <w:tcW w:w="992" w:type="dxa"/>
            <w:tcBorders>
              <w:top w:val="nil"/>
              <w:left w:val="nil"/>
              <w:bottom w:val="single" w:sz="8" w:space="0" w:color="auto"/>
              <w:right w:val="single" w:sz="8" w:space="0" w:color="auto"/>
            </w:tcBorders>
            <w:shd w:val="clear" w:color="000000" w:fill="FFFFFF"/>
            <w:noWrap/>
            <w:vAlign w:val="center"/>
            <w:hideMark/>
          </w:tcPr>
          <w:p w14:paraId="04F994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75B33F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3100</w:t>
            </w:r>
          </w:p>
        </w:tc>
        <w:tc>
          <w:tcPr>
            <w:tcW w:w="1113" w:type="dxa"/>
            <w:tcBorders>
              <w:top w:val="nil"/>
              <w:left w:val="nil"/>
              <w:bottom w:val="single" w:sz="8" w:space="0" w:color="auto"/>
              <w:right w:val="single" w:sz="8" w:space="0" w:color="auto"/>
            </w:tcBorders>
            <w:shd w:val="clear" w:color="000000" w:fill="FFFFFF"/>
            <w:noWrap/>
            <w:vAlign w:val="center"/>
            <w:hideMark/>
          </w:tcPr>
          <w:p w14:paraId="78888EE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3100</w:t>
            </w:r>
          </w:p>
        </w:tc>
        <w:tc>
          <w:tcPr>
            <w:tcW w:w="1017" w:type="dxa"/>
            <w:tcBorders>
              <w:top w:val="nil"/>
              <w:left w:val="nil"/>
              <w:bottom w:val="single" w:sz="8" w:space="0" w:color="auto"/>
              <w:right w:val="single" w:sz="8" w:space="0" w:color="auto"/>
            </w:tcBorders>
            <w:shd w:val="clear" w:color="000000" w:fill="FFFFFF"/>
            <w:noWrap/>
            <w:vAlign w:val="center"/>
            <w:hideMark/>
          </w:tcPr>
          <w:p w14:paraId="29DE1DB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3100</w:t>
            </w:r>
          </w:p>
        </w:tc>
        <w:tc>
          <w:tcPr>
            <w:tcW w:w="1251" w:type="dxa"/>
            <w:tcBorders>
              <w:top w:val="nil"/>
              <w:left w:val="nil"/>
              <w:bottom w:val="single" w:sz="8" w:space="0" w:color="auto"/>
              <w:right w:val="single" w:sz="8" w:space="0" w:color="auto"/>
            </w:tcBorders>
            <w:shd w:val="clear" w:color="000000" w:fill="FFFFFF"/>
            <w:noWrap/>
            <w:vAlign w:val="center"/>
            <w:hideMark/>
          </w:tcPr>
          <w:p w14:paraId="4925BB9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3100</w:t>
            </w:r>
          </w:p>
        </w:tc>
        <w:tc>
          <w:tcPr>
            <w:tcW w:w="1134" w:type="dxa"/>
            <w:tcBorders>
              <w:top w:val="nil"/>
              <w:left w:val="nil"/>
              <w:bottom w:val="single" w:sz="8" w:space="0" w:color="auto"/>
              <w:right w:val="single" w:sz="8" w:space="0" w:color="auto"/>
            </w:tcBorders>
            <w:shd w:val="clear" w:color="000000" w:fill="FFFFFF"/>
            <w:noWrap/>
            <w:vAlign w:val="center"/>
            <w:hideMark/>
          </w:tcPr>
          <w:p w14:paraId="479A2A6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3100</w:t>
            </w:r>
          </w:p>
        </w:tc>
        <w:tc>
          <w:tcPr>
            <w:tcW w:w="1017" w:type="dxa"/>
            <w:tcBorders>
              <w:top w:val="nil"/>
              <w:left w:val="nil"/>
              <w:bottom w:val="single" w:sz="8" w:space="0" w:color="auto"/>
              <w:right w:val="single" w:sz="8" w:space="0" w:color="auto"/>
            </w:tcBorders>
            <w:shd w:val="clear" w:color="000000" w:fill="FFFFFF"/>
            <w:noWrap/>
            <w:vAlign w:val="center"/>
            <w:hideMark/>
          </w:tcPr>
          <w:p w14:paraId="0058B09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3100</w:t>
            </w:r>
          </w:p>
        </w:tc>
        <w:tc>
          <w:tcPr>
            <w:tcW w:w="1190" w:type="dxa"/>
            <w:tcBorders>
              <w:top w:val="nil"/>
              <w:left w:val="nil"/>
              <w:bottom w:val="single" w:sz="8" w:space="0" w:color="auto"/>
              <w:right w:val="single" w:sz="8" w:space="0" w:color="auto"/>
            </w:tcBorders>
            <w:shd w:val="clear" w:color="000000" w:fill="FFFFFF"/>
            <w:noWrap/>
            <w:vAlign w:val="center"/>
            <w:hideMark/>
          </w:tcPr>
          <w:p w14:paraId="657C6E0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3100</w:t>
            </w:r>
          </w:p>
        </w:tc>
        <w:tc>
          <w:tcPr>
            <w:tcW w:w="1270" w:type="dxa"/>
            <w:tcBorders>
              <w:top w:val="nil"/>
              <w:left w:val="nil"/>
              <w:bottom w:val="single" w:sz="8" w:space="0" w:color="auto"/>
              <w:right w:val="single" w:sz="8" w:space="0" w:color="auto"/>
            </w:tcBorders>
            <w:shd w:val="clear" w:color="auto" w:fill="auto"/>
            <w:vAlign w:val="center"/>
            <w:hideMark/>
          </w:tcPr>
          <w:p w14:paraId="7195A0B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4B5FC1F6"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E87962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82</w:t>
            </w:r>
          </w:p>
        </w:tc>
        <w:tc>
          <w:tcPr>
            <w:tcW w:w="3802" w:type="dxa"/>
            <w:tcBorders>
              <w:top w:val="nil"/>
              <w:left w:val="nil"/>
              <w:bottom w:val="single" w:sz="8" w:space="0" w:color="auto"/>
              <w:right w:val="single" w:sz="8" w:space="0" w:color="auto"/>
            </w:tcBorders>
            <w:shd w:val="clear" w:color="000000" w:fill="FFFFFF"/>
            <w:noWrap/>
            <w:vAlign w:val="center"/>
            <w:hideMark/>
          </w:tcPr>
          <w:p w14:paraId="5298E2DC"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Stadionului</w:t>
            </w:r>
          </w:p>
        </w:tc>
        <w:tc>
          <w:tcPr>
            <w:tcW w:w="1276" w:type="dxa"/>
            <w:tcBorders>
              <w:top w:val="nil"/>
              <w:left w:val="nil"/>
              <w:bottom w:val="single" w:sz="8" w:space="0" w:color="auto"/>
              <w:right w:val="single" w:sz="8" w:space="0" w:color="auto"/>
            </w:tcBorders>
            <w:shd w:val="clear" w:color="auto" w:fill="auto"/>
            <w:vAlign w:val="center"/>
            <w:hideMark/>
          </w:tcPr>
          <w:p w14:paraId="4E43F9B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740</w:t>
            </w:r>
          </w:p>
        </w:tc>
        <w:tc>
          <w:tcPr>
            <w:tcW w:w="992" w:type="dxa"/>
            <w:tcBorders>
              <w:top w:val="nil"/>
              <w:left w:val="nil"/>
              <w:bottom w:val="single" w:sz="8" w:space="0" w:color="auto"/>
              <w:right w:val="single" w:sz="8" w:space="0" w:color="auto"/>
            </w:tcBorders>
            <w:shd w:val="clear" w:color="auto" w:fill="auto"/>
            <w:vAlign w:val="center"/>
            <w:hideMark/>
          </w:tcPr>
          <w:p w14:paraId="20CF117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42DD8FA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113" w:type="dxa"/>
            <w:tcBorders>
              <w:top w:val="nil"/>
              <w:left w:val="nil"/>
              <w:bottom w:val="single" w:sz="8" w:space="0" w:color="auto"/>
              <w:right w:val="single" w:sz="8" w:space="0" w:color="auto"/>
            </w:tcBorders>
            <w:shd w:val="clear" w:color="auto" w:fill="auto"/>
            <w:vAlign w:val="center"/>
            <w:hideMark/>
          </w:tcPr>
          <w:p w14:paraId="48DC742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017" w:type="dxa"/>
            <w:tcBorders>
              <w:top w:val="nil"/>
              <w:left w:val="nil"/>
              <w:bottom w:val="single" w:sz="8" w:space="0" w:color="auto"/>
              <w:right w:val="single" w:sz="8" w:space="0" w:color="auto"/>
            </w:tcBorders>
            <w:shd w:val="clear" w:color="auto" w:fill="auto"/>
            <w:vAlign w:val="center"/>
            <w:hideMark/>
          </w:tcPr>
          <w:p w14:paraId="4C5FB88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251" w:type="dxa"/>
            <w:tcBorders>
              <w:top w:val="nil"/>
              <w:left w:val="nil"/>
              <w:bottom w:val="single" w:sz="8" w:space="0" w:color="auto"/>
              <w:right w:val="single" w:sz="8" w:space="0" w:color="auto"/>
            </w:tcBorders>
            <w:shd w:val="clear" w:color="auto" w:fill="auto"/>
            <w:vAlign w:val="center"/>
            <w:hideMark/>
          </w:tcPr>
          <w:p w14:paraId="0F37092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134" w:type="dxa"/>
            <w:tcBorders>
              <w:top w:val="nil"/>
              <w:left w:val="nil"/>
              <w:bottom w:val="single" w:sz="8" w:space="0" w:color="auto"/>
              <w:right w:val="single" w:sz="8" w:space="0" w:color="auto"/>
            </w:tcBorders>
            <w:shd w:val="clear" w:color="auto" w:fill="auto"/>
            <w:vAlign w:val="center"/>
            <w:hideMark/>
          </w:tcPr>
          <w:p w14:paraId="4D661B0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017" w:type="dxa"/>
            <w:tcBorders>
              <w:top w:val="nil"/>
              <w:left w:val="nil"/>
              <w:bottom w:val="single" w:sz="8" w:space="0" w:color="auto"/>
              <w:right w:val="single" w:sz="8" w:space="0" w:color="auto"/>
            </w:tcBorders>
            <w:shd w:val="clear" w:color="auto" w:fill="auto"/>
            <w:vAlign w:val="center"/>
            <w:hideMark/>
          </w:tcPr>
          <w:p w14:paraId="612755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190" w:type="dxa"/>
            <w:tcBorders>
              <w:top w:val="nil"/>
              <w:left w:val="nil"/>
              <w:bottom w:val="single" w:sz="8" w:space="0" w:color="auto"/>
              <w:right w:val="single" w:sz="8" w:space="0" w:color="auto"/>
            </w:tcBorders>
            <w:shd w:val="clear" w:color="auto" w:fill="auto"/>
            <w:vAlign w:val="center"/>
            <w:hideMark/>
          </w:tcPr>
          <w:p w14:paraId="3CF8887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3700</w:t>
            </w:r>
          </w:p>
        </w:tc>
        <w:tc>
          <w:tcPr>
            <w:tcW w:w="1270" w:type="dxa"/>
            <w:tcBorders>
              <w:top w:val="nil"/>
              <w:left w:val="nil"/>
              <w:bottom w:val="single" w:sz="8" w:space="0" w:color="auto"/>
              <w:right w:val="single" w:sz="8" w:space="0" w:color="auto"/>
            </w:tcBorders>
            <w:shd w:val="clear" w:color="auto" w:fill="auto"/>
            <w:vAlign w:val="center"/>
            <w:hideMark/>
          </w:tcPr>
          <w:p w14:paraId="2597CB5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458B11E"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3A0C48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83</w:t>
            </w:r>
          </w:p>
        </w:tc>
        <w:tc>
          <w:tcPr>
            <w:tcW w:w="3802" w:type="dxa"/>
            <w:tcBorders>
              <w:top w:val="nil"/>
              <w:left w:val="nil"/>
              <w:bottom w:val="single" w:sz="8" w:space="0" w:color="auto"/>
              <w:right w:val="single" w:sz="8" w:space="0" w:color="auto"/>
            </w:tcBorders>
            <w:shd w:val="clear" w:color="FFCC00" w:fill="FFFFFF"/>
            <w:noWrap/>
            <w:vAlign w:val="center"/>
            <w:hideMark/>
          </w:tcPr>
          <w:p w14:paraId="39A101F5"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Szekely Gyorgy</w:t>
            </w:r>
          </w:p>
        </w:tc>
        <w:tc>
          <w:tcPr>
            <w:tcW w:w="1276" w:type="dxa"/>
            <w:tcBorders>
              <w:top w:val="nil"/>
              <w:left w:val="nil"/>
              <w:bottom w:val="single" w:sz="8" w:space="0" w:color="auto"/>
              <w:right w:val="single" w:sz="8" w:space="0" w:color="auto"/>
            </w:tcBorders>
            <w:shd w:val="clear" w:color="auto" w:fill="auto"/>
            <w:vAlign w:val="center"/>
            <w:hideMark/>
          </w:tcPr>
          <w:p w14:paraId="70D4D85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640</w:t>
            </w:r>
          </w:p>
        </w:tc>
        <w:tc>
          <w:tcPr>
            <w:tcW w:w="992" w:type="dxa"/>
            <w:tcBorders>
              <w:top w:val="nil"/>
              <w:left w:val="nil"/>
              <w:bottom w:val="single" w:sz="8" w:space="0" w:color="auto"/>
              <w:right w:val="single" w:sz="8" w:space="0" w:color="auto"/>
            </w:tcBorders>
            <w:shd w:val="clear" w:color="auto" w:fill="auto"/>
            <w:vAlign w:val="center"/>
            <w:hideMark/>
          </w:tcPr>
          <w:p w14:paraId="307C4E4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2BD30CE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13" w:type="dxa"/>
            <w:tcBorders>
              <w:top w:val="nil"/>
              <w:left w:val="nil"/>
              <w:bottom w:val="single" w:sz="8" w:space="0" w:color="auto"/>
              <w:right w:val="single" w:sz="8" w:space="0" w:color="auto"/>
            </w:tcBorders>
            <w:shd w:val="clear" w:color="auto" w:fill="auto"/>
            <w:vAlign w:val="center"/>
            <w:hideMark/>
          </w:tcPr>
          <w:p w14:paraId="5AA3967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auto" w:fill="auto"/>
            <w:vAlign w:val="center"/>
            <w:hideMark/>
          </w:tcPr>
          <w:p w14:paraId="50D15B0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251" w:type="dxa"/>
            <w:tcBorders>
              <w:top w:val="nil"/>
              <w:left w:val="nil"/>
              <w:bottom w:val="single" w:sz="8" w:space="0" w:color="auto"/>
              <w:right w:val="single" w:sz="8" w:space="0" w:color="auto"/>
            </w:tcBorders>
            <w:shd w:val="clear" w:color="auto" w:fill="auto"/>
            <w:vAlign w:val="center"/>
            <w:hideMark/>
          </w:tcPr>
          <w:p w14:paraId="0A9E140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8" w:space="0" w:color="auto"/>
              <w:right w:val="single" w:sz="8" w:space="0" w:color="auto"/>
            </w:tcBorders>
            <w:shd w:val="clear" w:color="auto" w:fill="auto"/>
            <w:vAlign w:val="center"/>
            <w:hideMark/>
          </w:tcPr>
          <w:p w14:paraId="6D732D6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auto" w:fill="auto"/>
            <w:vAlign w:val="center"/>
            <w:hideMark/>
          </w:tcPr>
          <w:p w14:paraId="76A0BE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90" w:type="dxa"/>
            <w:tcBorders>
              <w:top w:val="nil"/>
              <w:left w:val="nil"/>
              <w:bottom w:val="single" w:sz="8" w:space="0" w:color="auto"/>
              <w:right w:val="single" w:sz="8" w:space="0" w:color="auto"/>
            </w:tcBorders>
            <w:shd w:val="clear" w:color="auto" w:fill="auto"/>
            <w:vAlign w:val="center"/>
            <w:hideMark/>
          </w:tcPr>
          <w:p w14:paraId="0FA9B99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D41E77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20F7A4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98FA87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84</w:t>
            </w:r>
          </w:p>
        </w:tc>
        <w:tc>
          <w:tcPr>
            <w:tcW w:w="3802" w:type="dxa"/>
            <w:tcBorders>
              <w:top w:val="nil"/>
              <w:left w:val="nil"/>
              <w:bottom w:val="single" w:sz="8" w:space="0" w:color="auto"/>
              <w:right w:val="single" w:sz="8" w:space="0" w:color="auto"/>
            </w:tcBorders>
            <w:shd w:val="clear" w:color="000000" w:fill="FFFFFF"/>
            <w:noWrap/>
            <w:vAlign w:val="center"/>
            <w:hideMark/>
          </w:tcPr>
          <w:p w14:paraId="573D90AD"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Toamnei</w:t>
            </w:r>
          </w:p>
        </w:tc>
        <w:tc>
          <w:tcPr>
            <w:tcW w:w="1276" w:type="dxa"/>
            <w:tcBorders>
              <w:top w:val="nil"/>
              <w:left w:val="nil"/>
              <w:bottom w:val="single" w:sz="8" w:space="0" w:color="auto"/>
              <w:right w:val="single" w:sz="8" w:space="0" w:color="auto"/>
            </w:tcBorders>
            <w:shd w:val="clear" w:color="000000" w:fill="FFFFFF"/>
            <w:noWrap/>
            <w:vAlign w:val="center"/>
            <w:hideMark/>
          </w:tcPr>
          <w:p w14:paraId="6FE41B5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250</w:t>
            </w:r>
          </w:p>
        </w:tc>
        <w:tc>
          <w:tcPr>
            <w:tcW w:w="992" w:type="dxa"/>
            <w:tcBorders>
              <w:top w:val="nil"/>
              <w:left w:val="nil"/>
              <w:bottom w:val="single" w:sz="8" w:space="0" w:color="auto"/>
              <w:right w:val="single" w:sz="8" w:space="0" w:color="auto"/>
            </w:tcBorders>
            <w:shd w:val="clear" w:color="000000" w:fill="FFFFFF"/>
            <w:noWrap/>
            <w:vAlign w:val="center"/>
            <w:hideMark/>
          </w:tcPr>
          <w:p w14:paraId="1CF9679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2707F24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13" w:type="dxa"/>
            <w:tcBorders>
              <w:top w:val="nil"/>
              <w:left w:val="nil"/>
              <w:bottom w:val="single" w:sz="8" w:space="0" w:color="auto"/>
              <w:right w:val="single" w:sz="8" w:space="0" w:color="auto"/>
            </w:tcBorders>
            <w:shd w:val="clear" w:color="000000" w:fill="FFFFFF"/>
            <w:noWrap/>
            <w:vAlign w:val="center"/>
            <w:hideMark/>
          </w:tcPr>
          <w:p w14:paraId="76E6999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8" w:space="0" w:color="auto"/>
              <w:right w:val="single" w:sz="8" w:space="0" w:color="auto"/>
            </w:tcBorders>
            <w:shd w:val="clear" w:color="000000" w:fill="FFFFFF"/>
            <w:noWrap/>
            <w:vAlign w:val="center"/>
            <w:hideMark/>
          </w:tcPr>
          <w:p w14:paraId="079FCD4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251" w:type="dxa"/>
            <w:tcBorders>
              <w:top w:val="nil"/>
              <w:left w:val="nil"/>
              <w:bottom w:val="single" w:sz="8" w:space="0" w:color="auto"/>
              <w:right w:val="single" w:sz="8" w:space="0" w:color="auto"/>
            </w:tcBorders>
            <w:shd w:val="clear" w:color="000000" w:fill="FFFFFF"/>
            <w:noWrap/>
            <w:vAlign w:val="center"/>
            <w:hideMark/>
          </w:tcPr>
          <w:p w14:paraId="18926A3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8" w:space="0" w:color="auto"/>
              <w:right w:val="single" w:sz="8" w:space="0" w:color="auto"/>
            </w:tcBorders>
            <w:shd w:val="clear" w:color="000000" w:fill="FFFFFF"/>
            <w:noWrap/>
            <w:vAlign w:val="center"/>
            <w:hideMark/>
          </w:tcPr>
          <w:p w14:paraId="4401A8E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8" w:space="0" w:color="auto"/>
              <w:right w:val="single" w:sz="8" w:space="0" w:color="auto"/>
            </w:tcBorders>
            <w:shd w:val="clear" w:color="000000" w:fill="FFFFFF"/>
            <w:noWrap/>
            <w:vAlign w:val="center"/>
            <w:hideMark/>
          </w:tcPr>
          <w:p w14:paraId="0EB8A4F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1250</w:t>
            </w:r>
          </w:p>
        </w:tc>
        <w:tc>
          <w:tcPr>
            <w:tcW w:w="1190" w:type="dxa"/>
            <w:tcBorders>
              <w:top w:val="nil"/>
              <w:left w:val="nil"/>
              <w:bottom w:val="single" w:sz="8" w:space="0" w:color="auto"/>
              <w:right w:val="single" w:sz="8" w:space="0" w:color="auto"/>
            </w:tcBorders>
            <w:shd w:val="clear" w:color="auto" w:fill="auto"/>
            <w:vAlign w:val="center"/>
            <w:hideMark/>
          </w:tcPr>
          <w:p w14:paraId="5C9D80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162457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2C83C3B"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6D41C9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85</w:t>
            </w:r>
          </w:p>
        </w:tc>
        <w:tc>
          <w:tcPr>
            <w:tcW w:w="3802" w:type="dxa"/>
            <w:tcBorders>
              <w:top w:val="nil"/>
              <w:left w:val="nil"/>
              <w:bottom w:val="single" w:sz="8" w:space="0" w:color="auto"/>
              <w:right w:val="single" w:sz="8" w:space="0" w:color="auto"/>
            </w:tcBorders>
            <w:shd w:val="clear" w:color="000000" w:fill="FFFFFF"/>
            <w:noWrap/>
            <w:vAlign w:val="center"/>
            <w:hideMark/>
          </w:tcPr>
          <w:p w14:paraId="025A8CCE"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Ţigaretei</w:t>
            </w:r>
          </w:p>
        </w:tc>
        <w:tc>
          <w:tcPr>
            <w:tcW w:w="1276" w:type="dxa"/>
            <w:tcBorders>
              <w:top w:val="nil"/>
              <w:left w:val="nil"/>
              <w:bottom w:val="single" w:sz="8" w:space="0" w:color="auto"/>
              <w:right w:val="single" w:sz="8" w:space="0" w:color="auto"/>
            </w:tcBorders>
            <w:shd w:val="clear" w:color="000000" w:fill="FFFFFF"/>
            <w:noWrap/>
            <w:vAlign w:val="center"/>
            <w:hideMark/>
          </w:tcPr>
          <w:p w14:paraId="66D85F2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1000</w:t>
            </w:r>
          </w:p>
        </w:tc>
        <w:tc>
          <w:tcPr>
            <w:tcW w:w="992" w:type="dxa"/>
            <w:tcBorders>
              <w:top w:val="nil"/>
              <w:left w:val="nil"/>
              <w:bottom w:val="single" w:sz="8" w:space="0" w:color="auto"/>
              <w:right w:val="single" w:sz="8" w:space="0" w:color="auto"/>
            </w:tcBorders>
            <w:shd w:val="clear" w:color="000000" w:fill="FFFFFF"/>
            <w:noWrap/>
            <w:vAlign w:val="center"/>
            <w:hideMark/>
          </w:tcPr>
          <w:p w14:paraId="15C81ED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954C2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113" w:type="dxa"/>
            <w:tcBorders>
              <w:top w:val="nil"/>
              <w:left w:val="nil"/>
              <w:bottom w:val="single" w:sz="8" w:space="0" w:color="auto"/>
              <w:right w:val="single" w:sz="8" w:space="0" w:color="auto"/>
            </w:tcBorders>
            <w:shd w:val="clear" w:color="000000" w:fill="FFFFFF"/>
            <w:noWrap/>
            <w:vAlign w:val="center"/>
            <w:hideMark/>
          </w:tcPr>
          <w:p w14:paraId="03C1128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017" w:type="dxa"/>
            <w:tcBorders>
              <w:top w:val="nil"/>
              <w:left w:val="nil"/>
              <w:bottom w:val="single" w:sz="8" w:space="0" w:color="auto"/>
              <w:right w:val="single" w:sz="8" w:space="0" w:color="auto"/>
            </w:tcBorders>
            <w:shd w:val="clear" w:color="000000" w:fill="FFFFFF"/>
            <w:noWrap/>
            <w:vAlign w:val="center"/>
            <w:hideMark/>
          </w:tcPr>
          <w:p w14:paraId="20EF99E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251" w:type="dxa"/>
            <w:tcBorders>
              <w:top w:val="nil"/>
              <w:left w:val="nil"/>
              <w:bottom w:val="single" w:sz="8" w:space="0" w:color="auto"/>
              <w:right w:val="single" w:sz="8" w:space="0" w:color="auto"/>
            </w:tcBorders>
            <w:shd w:val="clear" w:color="000000" w:fill="FFFFFF"/>
            <w:noWrap/>
            <w:vAlign w:val="center"/>
            <w:hideMark/>
          </w:tcPr>
          <w:p w14:paraId="22F0383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134" w:type="dxa"/>
            <w:tcBorders>
              <w:top w:val="nil"/>
              <w:left w:val="nil"/>
              <w:bottom w:val="single" w:sz="8" w:space="0" w:color="auto"/>
              <w:right w:val="single" w:sz="8" w:space="0" w:color="auto"/>
            </w:tcBorders>
            <w:shd w:val="clear" w:color="000000" w:fill="FFFFFF"/>
            <w:noWrap/>
            <w:vAlign w:val="center"/>
            <w:hideMark/>
          </w:tcPr>
          <w:p w14:paraId="74A9752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017" w:type="dxa"/>
            <w:tcBorders>
              <w:top w:val="nil"/>
              <w:left w:val="nil"/>
              <w:bottom w:val="single" w:sz="8" w:space="0" w:color="auto"/>
              <w:right w:val="single" w:sz="8" w:space="0" w:color="auto"/>
            </w:tcBorders>
            <w:shd w:val="clear" w:color="000000" w:fill="FFFFFF"/>
            <w:noWrap/>
            <w:vAlign w:val="center"/>
            <w:hideMark/>
          </w:tcPr>
          <w:p w14:paraId="23FFB3C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5000</w:t>
            </w:r>
          </w:p>
        </w:tc>
        <w:tc>
          <w:tcPr>
            <w:tcW w:w="1190" w:type="dxa"/>
            <w:tcBorders>
              <w:top w:val="nil"/>
              <w:left w:val="nil"/>
              <w:bottom w:val="single" w:sz="8" w:space="0" w:color="auto"/>
              <w:right w:val="single" w:sz="8" w:space="0" w:color="auto"/>
            </w:tcBorders>
            <w:shd w:val="clear" w:color="auto" w:fill="auto"/>
            <w:vAlign w:val="center"/>
            <w:hideMark/>
          </w:tcPr>
          <w:p w14:paraId="23A0C11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91B98F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9A75F9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36BB90F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86</w:t>
            </w:r>
          </w:p>
        </w:tc>
        <w:tc>
          <w:tcPr>
            <w:tcW w:w="3802" w:type="dxa"/>
            <w:tcBorders>
              <w:top w:val="nil"/>
              <w:left w:val="nil"/>
              <w:bottom w:val="single" w:sz="8" w:space="0" w:color="auto"/>
              <w:right w:val="single" w:sz="8" w:space="0" w:color="auto"/>
            </w:tcBorders>
            <w:shd w:val="clear" w:color="000000" w:fill="FFFFFF"/>
            <w:noWrap/>
            <w:vAlign w:val="center"/>
            <w:hideMark/>
          </w:tcPr>
          <w:p w14:paraId="54B5B616"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Varadi Jozsef</w:t>
            </w:r>
          </w:p>
        </w:tc>
        <w:tc>
          <w:tcPr>
            <w:tcW w:w="1276" w:type="dxa"/>
            <w:tcBorders>
              <w:top w:val="nil"/>
              <w:left w:val="nil"/>
              <w:bottom w:val="single" w:sz="8" w:space="0" w:color="auto"/>
              <w:right w:val="single" w:sz="8" w:space="0" w:color="auto"/>
            </w:tcBorders>
            <w:shd w:val="clear" w:color="auto" w:fill="auto"/>
            <w:vAlign w:val="center"/>
            <w:hideMark/>
          </w:tcPr>
          <w:p w14:paraId="5A17601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400</w:t>
            </w:r>
          </w:p>
        </w:tc>
        <w:tc>
          <w:tcPr>
            <w:tcW w:w="992" w:type="dxa"/>
            <w:tcBorders>
              <w:top w:val="nil"/>
              <w:left w:val="nil"/>
              <w:bottom w:val="single" w:sz="8" w:space="0" w:color="auto"/>
              <w:right w:val="single" w:sz="8" w:space="0" w:color="auto"/>
            </w:tcBorders>
            <w:shd w:val="clear" w:color="auto" w:fill="auto"/>
            <w:vAlign w:val="center"/>
            <w:hideMark/>
          </w:tcPr>
          <w:p w14:paraId="4DCDC34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69CA00E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2000</w:t>
            </w:r>
          </w:p>
        </w:tc>
        <w:tc>
          <w:tcPr>
            <w:tcW w:w="1113" w:type="dxa"/>
            <w:tcBorders>
              <w:top w:val="nil"/>
              <w:left w:val="nil"/>
              <w:bottom w:val="single" w:sz="8" w:space="0" w:color="auto"/>
              <w:right w:val="single" w:sz="8" w:space="0" w:color="auto"/>
            </w:tcBorders>
            <w:shd w:val="clear" w:color="auto" w:fill="auto"/>
            <w:vAlign w:val="center"/>
            <w:hideMark/>
          </w:tcPr>
          <w:p w14:paraId="0591133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8" w:space="0" w:color="auto"/>
              <w:right w:val="single" w:sz="8" w:space="0" w:color="auto"/>
            </w:tcBorders>
            <w:shd w:val="clear" w:color="auto" w:fill="auto"/>
            <w:vAlign w:val="center"/>
            <w:hideMark/>
          </w:tcPr>
          <w:p w14:paraId="299A8CB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2000</w:t>
            </w:r>
          </w:p>
        </w:tc>
        <w:tc>
          <w:tcPr>
            <w:tcW w:w="1251" w:type="dxa"/>
            <w:tcBorders>
              <w:top w:val="nil"/>
              <w:left w:val="nil"/>
              <w:bottom w:val="single" w:sz="8" w:space="0" w:color="auto"/>
              <w:right w:val="single" w:sz="8" w:space="0" w:color="auto"/>
            </w:tcBorders>
            <w:shd w:val="clear" w:color="auto" w:fill="auto"/>
            <w:vAlign w:val="center"/>
            <w:hideMark/>
          </w:tcPr>
          <w:p w14:paraId="2914B4E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8" w:space="0" w:color="auto"/>
              <w:right w:val="single" w:sz="8" w:space="0" w:color="auto"/>
            </w:tcBorders>
            <w:shd w:val="clear" w:color="auto" w:fill="auto"/>
            <w:vAlign w:val="center"/>
            <w:hideMark/>
          </w:tcPr>
          <w:p w14:paraId="1A6DB24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8" w:space="0" w:color="auto"/>
              <w:right w:val="single" w:sz="8" w:space="0" w:color="auto"/>
            </w:tcBorders>
            <w:shd w:val="clear" w:color="auto" w:fill="auto"/>
            <w:vAlign w:val="center"/>
            <w:hideMark/>
          </w:tcPr>
          <w:p w14:paraId="7D5D20E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2000</w:t>
            </w:r>
          </w:p>
        </w:tc>
        <w:tc>
          <w:tcPr>
            <w:tcW w:w="1190" w:type="dxa"/>
            <w:tcBorders>
              <w:top w:val="nil"/>
              <w:left w:val="nil"/>
              <w:bottom w:val="single" w:sz="8" w:space="0" w:color="auto"/>
              <w:right w:val="single" w:sz="8" w:space="0" w:color="auto"/>
            </w:tcBorders>
            <w:shd w:val="clear" w:color="auto" w:fill="auto"/>
            <w:vAlign w:val="center"/>
            <w:hideMark/>
          </w:tcPr>
          <w:p w14:paraId="78C38F2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01580AE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1B6A5B31"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150B009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87</w:t>
            </w:r>
          </w:p>
        </w:tc>
        <w:tc>
          <w:tcPr>
            <w:tcW w:w="3802" w:type="dxa"/>
            <w:tcBorders>
              <w:top w:val="nil"/>
              <w:left w:val="nil"/>
              <w:bottom w:val="single" w:sz="8" w:space="0" w:color="auto"/>
              <w:right w:val="single" w:sz="8" w:space="0" w:color="auto"/>
            </w:tcBorders>
            <w:shd w:val="clear" w:color="000000" w:fill="FFFFFF"/>
            <w:noWrap/>
            <w:vAlign w:val="center"/>
            <w:hideMark/>
          </w:tcPr>
          <w:p w14:paraId="62238DCB"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Vasile Goldiş</w:t>
            </w:r>
          </w:p>
        </w:tc>
        <w:tc>
          <w:tcPr>
            <w:tcW w:w="1276" w:type="dxa"/>
            <w:tcBorders>
              <w:top w:val="nil"/>
              <w:left w:val="nil"/>
              <w:bottom w:val="single" w:sz="8" w:space="0" w:color="auto"/>
              <w:right w:val="single" w:sz="8" w:space="0" w:color="auto"/>
            </w:tcBorders>
            <w:shd w:val="clear" w:color="000000" w:fill="FFFFFF"/>
            <w:noWrap/>
            <w:vAlign w:val="center"/>
            <w:hideMark/>
          </w:tcPr>
          <w:p w14:paraId="0903858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1100</w:t>
            </w:r>
          </w:p>
        </w:tc>
        <w:tc>
          <w:tcPr>
            <w:tcW w:w="992" w:type="dxa"/>
            <w:tcBorders>
              <w:top w:val="nil"/>
              <w:left w:val="nil"/>
              <w:bottom w:val="single" w:sz="8" w:space="0" w:color="auto"/>
              <w:right w:val="single" w:sz="8" w:space="0" w:color="auto"/>
            </w:tcBorders>
            <w:shd w:val="clear" w:color="000000" w:fill="FFFFFF"/>
            <w:noWrap/>
            <w:vAlign w:val="center"/>
            <w:hideMark/>
          </w:tcPr>
          <w:p w14:paraId="6725F62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3661819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13" w:type="dxa"/>
            <w:tcBorders>
              <w:top w:val="nil"/>
              <w:left w:val="nil"/>
              <w:bottom w:val="single" w:sz="8" w:space="0" w:color="auto"/>
              <w:right w:val="single" w:sz="8" w:space="0" w:color="auto"/>
            </w:tcBorders>
            <w:shd w:val="clear" w:color="000000" w:fill="FFFFFF"/>
            <w:noWrap/>
            <w:vAlign w:val="center"/>
            <w:hideMark/>
          </w:tcPr>
          <w:p w14:paraId="55B5AA5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017" w:type="dxa"/>
            <w:tcBorders>
              <w:top w:val="nil"/>
              <w:left w:val="nil"/>
              <w:bottom w:val="single" w:sz="8" w:space="0" w:color="auto"/>
              <w:right w:val="single" w:sz="8" w:space="0" w:color="auto"/>
            </w:tcBorders>
            <w:shd w:val="clear" w:color="000000" w:fill="FFFFFF"/>
            <w:noWrap/>
            <w:vAlign w:val="center"/>
            <w:hideMark/>
          </w:tcPr>
          <w:p w14:paraId="3554AAB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251" w:type="dxa"/>
            <w:tcBorders>
              <w:top w:val="nil"/>
              <w:left w:val="nil"/>
              <w:bottom w:val="single" w:sz="8" w:space="0" w:color="auto"/>
              <w:right w:val="single" w:sz="8" w:space="0" w:color="auto"/>
            </w:tcBorders>
            <w:shd w:val="clear" w:color="000000" w:fill="FFFFFF"/>
            <w:noWrap/>
            <w:vAlign w:val="center"/>
            <w:hideMark/>
          </w:tcPr>
          <w:p w14:paraId="0C250F0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34" w:type="dxa"/>
            <w:tcBorders>
              <w:top w:val="nil"/>
              <w:left w:val="nil"/>
              <w:bottom w:val="single" w:sz="8" w:space="0" w:color="auto"/>
              <w:right w:val="single" w:sz="8" w:space="0" w:color="auto"/>
            </w:tcBorders>
            <w:shd w:val="clear" w:color="000000" w:fill="FFFFFF"/>
            <w:noWrap/>
            <w:vAlign w:val="center"/>
            <w:hideMark/>
          </w:tcPr>
          <w:p w14:paraId="04BE91B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017" w:type="dxa"/>
            <w:tcBorders>
              <w:top w:val="nil"/>
              <w:left w:val="nil"/>
              <w:bottom w:val="single" w:sz="8" w:space="0" w:color="auto"/>
              <w:right w:val="single" w:sz="8" w:space="0" w:color="auto"/>
            </w:tcBorders>
            <w:shd w:val="clear" w:color="000000" w:fill="FFFFFF"/>
            <w:noWrap/>
            <w:vAlign w:val="center"/>
            <w:hideMark/>
          </w:tcPr>
          <w:p w14:paraId="1DE975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190" w:type="dxa"/>
            <w:tcBorders>
              <w:top w:val="nil"/>
              <w:left w:val="nil"/>
              <w:bottom w:val="single" w:sz="8" w:space="0" w:color="auto"/>
              <w:right w:val="single" w:sz="8" w:space="0" w:color="auto"/>
            </w:tcBorders>
            <w:shd w:val="clear" w:color="000000" w:fill="FFFFFF"/>
            <w:noWrap/>
            <w:vAlign w:val="center"/>
            <w:hideMark/>
          </w:tcPr>
          <w:p w14:paraId="203B229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5500</w:t>
            </w:r>
          </w:p>
        </w:tc>
        <w:tc>
          <w:tcPr>
            <w:tcW w:w="1270" w:type="dxa"/>
            <w:tcBorders>
              <w:top w:val="nil"/>
              <w:left w:val="nil"/>
              <w:bottom w:val="single" w:sz="8" w:space="0" w:color="auto"/>
              <w:right w:val="single" w:sz="8" w:space="0" w:color="auto"/>
            </w:tcBorders>
            <w:shd w:val="clear" w:color="auto" w:fill="auto"/>
            <w:vAlign w:val="center"/>
            <w:hideMark/>
          </w:tcPr>
          <w:p w14:paraId="17AB22F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6D8532E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5A39366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88</w:t>
            </w:r>
          </w:p>
        </w:tc>
        <w:tc>
          <w:tcPr>
            <w:tcW w:w="3802" w:type="dxa"/>
            <w:tcBorders>
              <w:top w:val="nil"/>
              <w:left w:val="nil"/>
              <w:bottom w:val="single" w:sz="8" w:space="0" w:color="auto"/>
              <w:right w:val="single" w:sz="8" w:space="0" w:color="auto"/>
            </w:tcBorders>
            <w:shd w:val="clear" w:color="CCCCFF" w:fill="FFFFFF"/>
            <w:noWrap/>
            <w:vAlign w:val="center"/>
            <w:hideMark/>
          </w:tcPr>
          <w:p w14:paraId="5FE7D6F7"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 xml:space="preserve">Vânătorilor+ partea noua </w:t>
            </w:r>
          </w:p>
        </w:tc>
        <w:tc>
          <w:tcPr>
            <w:tcW w:w="1276" w:type="dxa"/>
            <w:tcBorders>
              <w:top w:val="nil"/>
              <w:left w:val="nil"/>
              <w:bottom w:val="single" w:sz="8" w:space="0" w:color="auto"/>
              <w:right w:val="single" w:sz="8" w:space="0" w:color="auto"/>
            </w:tcBorders>
            <w:shd w:val="clear" w:color="auto" w:fill="auto"/>
            <w:vAlign w:val="center"/>
            <w:hideMark/>
          </w:tcPr>
          <w:p w14:paraId="5C2EB69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1240</w:t>
            </w:r>
          </w:p>
        </w:tc>
        <w:tc>
          <w:tcPr>
            <w:tcW w:w="992" w:type="dxa"/>
            <w:tcBorders>
              <w:top w:val="nil"/>
              <w:left w:val="nil"/>
              <w:bottom w:val="single" w:sz="8" w:space="0" w:color="auto"/>
              <w:right w:val="single" w:sz="8" w:space="0" w:color="auto"/>
            </w:tcBorders>
            <w:shd w:val="clear" w:color="auto" w:fill="auto"/>
            <w:vAlign w:val="center"/>
            <w:hideMark/>
          </w:tcPr>
          <w:p w14:paraId="0720B30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0C80CF0A"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6200</w:t>
            </w:r>
          </w:p>
        </w:tc>
        <w:tc>
          <w:tcPr>
            <w:tcW w:w="1113" w:type="dxa"/>
            <w:tcBorders>
              <w:top w:val="nil"/>
              <w:left w:val="nil"/>
              <w:bottom w:val="single" w:sz="8" w:space="0" w:color="auto"/>
              <w:right w:val="single" w:sz="8" w:space="0" w:color="auto"/>
            </w:tcBorders>
            <w:shd w:val="clear" w:color="auto" w:fill="auto"/>
            <w:vAlign w:val="center"/>
            <w:hideMark/>
          </w:tcPr>
          <w:p w14:paraId="44936EA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6200</w:t>
            </w:r>
          </w:p>
        </w:tc>
        <w:tc>
          <w:tcPr>
            <w:tcW w:w="1017" w:type="dxa"/>
            <w:tcBorders>
              <w:top w:val="nil"/>
              <w:left w:val="nil"/>
              <w:bottom w:val="single" w:sz="8" w:space="0" w:color="auto"/>
              <w:right w:val="single" w:sz="8" w:space="0" w:color="auto"/>
            </w:tcBorders>
            <w:shd w:val="clear" w:color="auto" w:fill="auto"/>
            <w:vAlign w:val="center"/>
            <w:hideMark/>
          </w:tcPr>
          <w:p w14:paraId="6708C31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6200</w:t>
            </w:r>
          </w:p>
        </w:tc>
        <w:tc>
          <w:tcPr>
            <w:tcW w:w="1251" w:type="dxa"/>
            <w:tcBorders>
              <w:top w:val="nil"/>
              <w:left w:val="nil"/>
              <w:bottom w:val="single" w:sz="8" w:space="0" w:color="auto"/>
              <w:right w:val="single" w:sz="8" w:space="0" w:color="auto"/>
            </w:tcBorders>
            <w:shd w:val="clear" w:color="auto" w:fill="auto"/>
            <w:vAlign w:val="center"/>
            <w:hideMark/>
          </w:tcPr>
          <w:p w14:paraId="56318C6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6200</w:t>
            </w:r>
          </w:p>
        </w:tc>
        <w:tc>
          <w:tcPr>
            <w:tcW w:w="1134" w:type="dxa"/>
            <w:tcBorders>
              <w:top w:val="nil"/>
              <w:left w:val="nil"/>
              <w:bottom w:val="single" w:sz="8" w:space="0" w:color="auto"/>
              <w:right w:val="single" w:sz="8" w:space="0" w:color="auto"/>
            </w:tcBorders>
            <w:shd w:val="clear" w:color="auto" w:fill="auto"/>
            <w:vAlign w:val="center"/>
            <w:hideMark/>
          </w:tcPr>
          <w:p w14:paraId="45E3D14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6200</w:t>
            </w:r>
          </w:p>
        </w:tc>
        <w:tc>
          <w:tcPr>
            <w:tcW w:w="1017" w:type="dxa"/>
            <w:tcBorders>
              <w:top w:val="nil"/>
              <w:left w:val="nil"/>
              <w:bottom w:val="single" w:sz="8" w:space="0" w:color="auto"/>
              <w:right w:val="single" w:sz="8" w:space="0" w:color="auto"/>
            </w:tcBorders>
            <w:shd w:val="clear" w:color="auto" w:fill="auto"/>
            <w:vAlign w:val="center"/>
            <w:hideMark/>
          </w:tcPr>
          <w:p w14:paraId="4FDFD79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6200</w:t>
            </w:r>
          </w:p>
        </w:tc>
        <w:tc>
          <w:tcPr>
            <w:tcW w:w="1190" w:type="dxa"/>
            <w:tcBorders>
              <w:top w:val="nil"/>
              <w:left w:val="nil"/>
              <w:bottom w:val="single" w:sz="8" w:space="0" w:color="auto"/>
              <w:right w:val="single" w:sz="8" w:space="0" w:color="auto"/>
            </w:tcBorders>
            <w:shd w:val="clear" w:color="auto" w:fill="auto"/>
            <w:vAlign w:val="center"/>
            <w:hideMark/>
          </w:tcPr>
          <w:p w14:paraId="595FD84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4CF8529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2FE88A8F"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9FFF0F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89</w:t>
            </w:r>
          </w:p>
        </w:tc>
        <w:tc>
          <w:tcPr>
            <w:tcW w:w="3802" w:type="dxa"/>
            <w:tcBorders>
              <w:top w:val="nil"/>
              <w:left w:val="nil"/>
              <w:bottom w:val="single" w:sz="8" w:space="0" w:color="auto"/>
              <w:right w:val="single" w:sz="8" w:space="0" w:color="auto"/>
            </w:tcBorders>
            <w:shd w:val="clear" w:color="CCCCFF" w:fill="FFFFFF"/>
            <w:noWrap/>
            <w:vAlign w:val="center"/>
            <w:hideMark/>
          </w:tcPr>
          <w:p w14:paraId="5ACCDE9E"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Verii-partea carosabilă</w:t>
            </w:r>
          </w:p>
        </w:tc>
        <w:tc>
          <w:tcPr>
            <w:tcW w:w="1276" w:type="dxa"/>
            <w:tcBorders>
              <w:top w:val="nil"/>
              <w:left w:val="nil"/>
              <w:bottom w:val="single" w:sz="8" w:space="0" w:color="auto"/>
              <w:right w:val="single" w:sz="8" w:space="0" w:color="auto"/>
            </w:tcBorders>
            <w:shd w:val="clear" w:color="CCCCFF" w:fill="FFFFFF"/>
            <w:noWrap/>
            <w:vAlign w:val="center"/>
            <w:hideMark/>
          </w:tcPr>
          <w:p w14:paraId="008542E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100</w:t>
            </w:r>
          </w:p>
        </w:tc>
        <w:tc>
          <w:tcPr>
            <w:tcW w:w="992" w:type="dxa"/>
            <w:tcBorders>
              <w:top w:val="nil"/>
              <w:left w:val="nil"/>
              <w:bottom w:val="single" w:sz="8" w:space="0" w:color="auto"/>
              <w:right w:val="single" w:sz="8" w:space="0" w:color="auto"/>
            </w:tcBorders>
            <w:shd w:val="clear" w:color="CCCCFF" w:fill="FFFFFF"/>
            <w:noWrap/>
            <w:vAlign w:val="center"/>
            <w:hideMark/>
          </w:tcPr>
          <w:p w14:paraId="1364097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CCCCFF" w:fill="FFFFFF"/>
            <w:noWrap/>
            <w:vAlign w:val="center"/>
            <w:hideMark/>
          </w:tcPr>
          <w:p w14:paraId="7FCBA52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1113" w:type="dxa"/>
            <w:tcBorders>
              <w:top w:val="nil"/>
              <w:left w:val="nil"/>
              <w:bottom w:val="single" w:sz="8" w:space="0" w:color="auto"/>
              <w:right w:val="single" w:sz="8" w:space="0" w:color="auto"/>
            </w:tcBorders>
            <w:shd w:val="clear" w:color="CCCCFF" w:fill="FFFFFF"/>
            <w:noWrap/>
            <w:vAlign w:val="center"/>
            <w:hideMark/>
          </w:tcPr>
          <w:p w14:paraId="428C5BE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8" w:space="0" w:color="auto"/>
              <w:right w:val="single" w:sz="8" w:space="0" w:color="auto"/>
            </w:tcBorders>
            <w:shd w:val="clear" w:color="CCCCFF" w:fill="FFFFFF"/>
            <w:noWrap/>
            <w:vAlign w:val="center"/>
            <w:hideMark/>
          </w:tcPr>
          <w:p w14:paraId="1DAE266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1251" w:type="dxa"/>
            <w:tcBorders>
              <w:top w:val="nil"/>
              <w:left w:val="nil"/>
              <w:bottom w:val="single" w:sz="8" w:space="0" w:color="auto"/>
              <w:right w:val="single" w:sz="8" w:space="0" w:color="auto"/>
            </w:tcBorders>
            <w:shd w:val="clear" w:color="CCCCFF" w:fill="FFFFFF"/>
            <w:noWrap/>
            <w:vAlign w:val="center"/>
            <w:hideMark/>
          </w:tcPr>
          <w:p w14:paraId="3D03F87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8" w:space="0" w:color="auto"/>
              <w:right w:val="single" w:sz="8" w:space="0" w:color="auto"/>
            </w:tcBorders>
            <w:shd w:val="clear" w:color="CCCCFF" w:fill="FFFFFF"/>
            <w:noWrap/>
            <w:vAlign w:val="center"/>
            <w:hideMark/>
          </w:tcPr>
          <w:p w14:paraId="5C5FA5C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8" w:space="0" w:color="auto"/>
              <w:right w:val="single" w:sz="8" w:space="0" w:color="auto"/>
            </w:tcBorders>
            <w:shd w:val="clear" w:color="CCCCFF" w:fill="FFFFFF"/>
            <w:noWrap/>
            <w:vAlign w:val="center"/>
            <w:hideMark/>
          </w:tcPr>
          <w:p w14:paraId="5C6888A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500</w:t>
            </w:r>
          </w:p>
        </w:tc>
        <w:tc>
          <w:tcPr>
            <w:tcW w:w="1190" w:type="dxa"/>
            <w:tcBorders>
              <w:top w:val="nil"/>
              <w:left w:val="nil"/>
              <w:bottom w:val="single" w:sz="8" w:space="0" w:color="auto"/>
              <w:right w:val="single" w:sz="8" w:space="0" w:color="auto"/>
            </w:tcBorders>
            <w:shd w:val="clear" w:color="auto" w:fill="auto"/>
            <w:vAlign w:val="center"/>
            <w:hideMark/>
          </w:tcPr>
          <w:p w14:paraId="314E7C8E"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B0D14E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55FEA8E4"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07186E3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90</w:t>
            </w:r>
          </w:p>
        </w:tc>
        <w:tc>
          <w:tcPr>
            <w:tcW w:w="3802" w:type="dxa"/>
            <w:tcBorders>
              <w:top w:val="nil"/>
              <w:left w:val="nil"/>
              <w:bottom w:val="single" w:sz="8" w:space="0" w:color="auto"/>
              <w:right w:val="single" w:sz="8" w:space="0" w:color="auto"/>
            </w:tcBorders>
            <w:shd w:val="clear" w:color="000000" w:fill="FFFFFF"/>
            <w:noWrap/>
            <w:vAlign w:val="center"/>
            <w:hideMark/>
          </w:tcPr>
          <w:p w14:paraId="4F48D46C"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Voican</w:t>
            </w:r>
          </w:p>
        </w:tc>
        <w:tc>
          <w:tcPr>
            <w:tcW w:w="1276" w:type="dxa"/>
            <w:tcBorders>
              <w:top w:val="nil"/>
              <w:left w:val="nil"/>
              <w:bottom w:val="single" w:sz="8" w:space="0" w:color="auto"/>
              <w:right w:val="single" w:sz="8" w:space="0" w:color="auto"/>
            </w:tcBorders>
            <w:shd w:val="clear" w:color="000000" w:fill="FFFFFF"/>
            <w:noWrap/>
            <w:vAlign w:val="center"/>
            <w:hideMark/>
          </w:tcPr>
          <w:p w14:paraId="380A260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720</w:t>
            </w:r>
          </w:p>
        </w:tc>
        <w:tc>
          <w:tcPr>
            <w:tcW w:w="992" w:type="dxa"/>
            <w:tcBorders>
              <w:top w:val="nil"/>
              <w:left w:val="nil"/>
              <w:bottom w:val="single" w:sz="8" w:space="0" w:color="auto"/>
              <w:right w:val="single" w:sz="8" w:space="0" w:color="auto"/>
            </w:tcBorders>
            <w:shd w:val="clear" w:color="000000" w:fill="FFFFFF"/>
            <w:noWrap/>
            <w:vAlign w:val="center"/>
            <w:hideMark/>
          </w:tcPr>
          <w:p w14:paraId="7861988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000000" w:fill="FFFFFF"/>
            <w:noWrap/>
            <w:vAlign w:val="center"/>
            <w:hideMark/>
          </w:tcPr>
          <w:p w14:paraId="532495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113" w:type="dxa"/>
            <w:tcBorders>
              <w:top w:val="nil"/>
              <w:left w:val="nil"/>
              <w:bottom w:val="single" w:sz="8" w:space="0" w:color="auto"/>
              <w:right w:val="single" w:sz="8" w:space="0" w:color="auto"/>
            </w:tcBorders>
            <w:shd w:val="clear" w:color="000000" w:fill="FFFFFF"/>
            <w:noWrap/>
            <w:vAlign w:val="center"/>
            <w:hideMark/>
          </w:tcPr>
          <w:p w14:paraId="3D83A8A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017" w:type="dxa"/>
            <w:tcBorders>
              <w:top w:val="nil"/>
              <w:left w:val="nil"/>
              <w:bottom w:val="single" w:sz="8" w:space="0" w:color="auto"/>
              <w:right w:val="single" w:sz="8" w:space="0" w:color="auto"/>
            </w:tcBorders>
            <w:shd w:val="clear" w:color="000000" w:fill="FFFFFF"/>
            <w:noWrap/>
            <w:vAlign w:val="center"/>
            <w:hideMark/>
          </w:tcPr>
          <w:p w14:paraId="7EE985D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251" w:type="dxa"/>
            <w:tcBorders>
              <w:top w:val="nil"/>
              <w:left w:val="nil"/>
              <w:bottom w:val="single" w:sz="8" w:space="0" w:color="auto"/>
              <w:right w:val="single" w:sz="8" w:space="0" w:color="auto"/>
            </w:tcBorders>
            <w:shd w:val="clear" w:color="000000" w:fill="FFFFFF"/>
            <w:noWrap/>
            <w:vAlign w:val="center"/>
            <w:hideMark/>
          </w:tcPr>
          <w:p w14:paraId="5FBFDF3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134" w:type="dxa"/>
            <w:tcBorders>
              <w:top w:val="nil"/>
              <w:left w:val="nil"/>
              <w:bottom w:val="single" w:sz="8" w:space="0" w:color="auto"/>
              <w:right w:val="single" w:sz="8" w:space="0" w:color="auto"/>
            </w:tcBorders>
            <w:shd w:val="clear" w:color="000000" w:fill="FFFFFF"/>
            <w:noWrap/>
            <w:vAlign w:val="center"/>
            <w:hideMark/>
          </w:tcPr>
          <w:p w14:paraId="5EE35304"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017" w:type="dxa"/>
            <w:tcBorders>
              <w:top w:val="nil"/>
              <w:left w:val="nil"/>
              <w:bottom w:val="single" w:sz="8" w:space="0" w:color="auto"/>
              <w:right w:val="single" w:sz="8" w:space="0" w:color="auto"/>
            </w:tcBorders>
            <w:shd w:val="clear" w:color="000000" w:fill="FFFFFF"/>
            <w:noWrap/>
            <w:vAlign w:val="center"/>
            <w:hideMark/>
          </w:tcPr>
          <w:p w14:paraId="51F49AF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3600</w:t>
            </w:r>
          </w:p>
        </w:tc>
        <w:tc>
          <w:tcPr>
            <w:tcW w:w="1190" w:type="dxa"/>
            <w:tcBorders>
              <w:top w:val="nil"/>
              <w:left w:val="nil"/>
              <w:bottom w:val="single" w:sz="8" w:space="0" w:color="auto"/>
              <w:right w:val="single" w:sz="8" w:space="0" w:color="auto"/>
            </w:tcBorders>
            <w:shd w:val="clear" w:color="auto" w:fill="auto"/>
            <w:vAlign w:val="center"/>
            <w:hideMark/>
          </w:tcPr>
          <w:p w14:paraId="2FE9DFC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3A39C9C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7B40A219"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25A2054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91</w:t>
            </w:r>
          </w:p>
        </w:tc>
        <w:tc>
          <w:tcPr>
            <w:tcW w:w="3802" w:type="dxa"/>
            <w:tcBorders>
              <w:top w:val="nil"/>
              <w:left w:val="nil"/>
              <w:bottom w:val="single" w:sz="8" w:space="0" w:color="auto"/>
              <w:right w:val="single" w:sz="8" w:space="0" w:color="auto"/>
            </w:tcBorders>
            <w:shd w:val="clear" w:color="000000" w:fill="FFFFFF"/>
            <w:noWrap/>
            <w:vAlign w:val="center"/>
            <w:hideMark/>
          </w:tcPr>
          <w:p w14:paraId="53B03A98"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Vulturilor</w:t>
            </w:r>
          </w:p>
        </w:tc>
        <w:tc>
          <w:tcPr>
            <w:tcW w:w="1276" w:type="dxa"/>
            <w:tcBorders>
              <w:top w:val="nil"/>
              <w:left w:val="nil"/>
              <w:bottom w:val="single" w:sz="8" w:space="0" w:color="auto"/>
              <w:right w:val="single" w:sz="8" w:space="0" w:color="auto"/>
            </w:tcBorders>
            <w:shd w:val="clear" w:color="auto" w:fill="auto"/>
            <w:vAlign w:val="center"/>
            <w:hideMark/>
          </w:tcPr>
          <w:p w14:paraId="2AC4CAF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300</w:t>
            </w:r>
          </w:p>
        </w:tc>
        <w:tc>
          <w:tcPr>
            <w:tcW w:w="992" w:type="dxa"/>
            <w:tcBorders>
              <w:top w:val="nil"/>
              <w:left w:val="nil"/>
              <w:bottom w:val="single" w:sz="8" w:space="0" w:color="auto"/>
              <w:right w:val="single" w:sz="8" w:space="0" w:color="auto"/>
            </w:tcBorders>
            <w:shd w:val="clear" w:color="auto" w:fill="auto"/>
            <w:vAlign w:val="center"/>
            <w:hideMark/>
          </w:tcPr>
          <w:p w14:paraId="5AAB0ED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6F6629C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13" w:type="dxa"/>
            <w:tcBorders>
              <w:top w:val="nil"/>
              <w:left w:val="nil"/>
              <w:bottom w:val="single" w:sz="8" w:space="0" w:color="auto"/>
              <w:right w:val="single" w:sz="8" w:space="0" w:color="auto"/>
            </w:tcBorders>
            <w:shd w:val="clear" w:color="auto" w:fill="auto"/>
            <w:vAlign w:val="center"/>
            <w:hideMark/>
          </w:tcPr>
          <w:p w14:paraId="3D5D639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auto" w:fill="auto"/>
            <w:vAlign w:val="center"/>
            <w:hideMark/>
          </w:tcPr>
          <w:p w14:paraId="42C1E5B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251" w:type="dxa"/>
            <w:tcBorders>
              <w:top w:val="nil"/>
              <w:left w:val="nil"/>
              <w:bottom w:val="single" w:sz="8" w:space="0" w:color="auto"/>
              <w:right w:val="single" w:sz="8" w:space="0" w:color="auto"/>
            </w:tcBorders>
            <w:shd w:val="clear" w:color="auto" w:fill="auto"/>
            <w:vAlign w:val="center"/>
            <w:hideMark/>
          </w:tcPr>
          <w:p w14:paraId="2396FCEB"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8" w:space="0" w:color="auto"/>
              <w:right w:val="single" w:sz="8" w:space="0" w:color="auto"/>
            </w:tcBorders>
            <w:shd w:val="clear" w:color="auto" w:fill="auto"/>
            <w:vAlign w:val="center"/>
            <w:hideMark/>
          </w:tcPr>
          <w:p w14:paraId="72718FD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8" w:space="0" w:color="auto"/>
              <w:right w:val="single" w:sz="8" w:space="0" w:color="auto"/>
            </w:tcBorders>
            <w:shd w:val="clear" w:color="auto" w:fill="auto"/>
            <w:vAlign w:val="center"/>
            <w:hideMark/>
          </w:tcPr>
          <w:p w14:paraId="09A949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1500</w:t>
            </w:r>
          </w:p>
        </w:tc>
        <w:tc>
          <w:tcPr>
            <w:tcW w:w="1190" w:type="dxa"/>
            <w:tcBorders>
              <w:top w:val="nil"/>
              <w:left w:val="nil"/>
              <w:bottom w:val="single" w:sz="8" w:space="0" w:color="auto"/>
              <w:right w:val="single" w:sz="8" w:space="0" w:color="auto"/>
            </w:tcBorders>
            <w:shd w:val="clear" w:color="auto" w:fill="auto"/>
            <w:vAlign w:val="center"/>
            <w:hideMark/>
          </w:tcPr>
          <w:p w14:paraId="3E6E39B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25A9B99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3E9810A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7997A2A6"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92</w:t>
            </w:r>
          </w:p>
        </w:tc>
        <w:tc>
          <w:tcPr>
            <w:tcW w:w="3802" w:type="dxa"/>
            <w:tcBorders>
              <w:top w:val="nil"/>
              <w:left w:val="nil"/>
              <w:bottom w:val="single" w:sz="8" w:space="0" w:color="auto"/>
              <w:right w:val="single" w:sz="8" w:space="0" w:color="auto"/>
            </w:tcBorders>
            <w:shd w:val="clear" w:color="000000" w:fill="FFFFFF"/>
            <w:noWrap/>
            <w:vAlign w:val="center"/>
            <w:hideMark/>
          </w:tcPr>
          <w:p w14:paraId="4947A707"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Zold Peter</w:t>
            </w:r>
          </w:p>
        </w:tc>
        <w:tc>
          <w:tcPr>
            <w:tcW w:w="1276" w:type="dxa"/>
            <w:tcBorders>
              <w:top w:val="nil"/>
              <w:left w:val="nil"/>
              <w:bottom w:val="single" w:sz="8" w:space="0" w:color="auto"/>
              <w:right w:val="single" w:sz="8" w:space="0" w:color="auto"/>
            </w:tcBorders>
            <w:shd w:val="clear" w:color="auto" w:fill="auto"/>
            <w:vAlign w:val="center"/>
            <w:hideMark/>
          </w:tcPr>
          <w:p w14:paraId="5CDF809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270</w:t>
            </w:r>
          </w:p>
        </w:tc>
        <w:tc>
          <w:tcPr>
            <w:tcW w:w="992" w:type="dxa"/>
            <w:tcBorders>
              <w:top w:val="nil"/>
              <w:left w:val="nil"/>
              <w:bottom w:val="single" w:sz="8" w:space="0" w:color="auto"/>
              <w:right w:val="single" w:sz="8" w:space="0" w:color="auto"/>
            </w:tcBorders>
            <w:shd w:val="clear" w:color="auto" w:fill="auto"/>
            <w:vAlign w:val="center"/>
            <w:hideMark/>
          </w:tcPr>
          <w:p w14:paraId="05554B3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343465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1350</w:t>
            </w:r>
          </w:p>
        </w:tc>
        <w:tc>
          <w:tcPr>
            <w:tcW w:w="1113" w:type="dxa"/>
            <w:tcBorders>
              <w:top w:val="nil"/>
              <w:left w:val="nil"/>
              <w:bottom w:val="single" w:sz="8" w:space="0" w:color="auto"/>
              <w:right w:val="single" w:sz="8" w:space="0" w:color="auto"/>
            </w:tcBorders>
            <w:shd w:val="clear" w:color="auto" w:fill="auto"/>
            <w:vAlign w:val="center"/>
            <w:hideMark/>
          </w:tcPr>
          <w:p w14:paraId="591F751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1350</w:t>
            </w:r>
          </w:p>
        </w:tc>
        <w:tc>
          <w:tcPr>
            <w:tcW w:w="1017" w:type="dxa"/>
            <w:tcBorders>
              <w:top w:val="nil"/>
              <w:left w:val="nil"/>
              <w:bottom w:val="single" w:sz="8" w:space="0" w:color="auto"/>
              <w:right w:val="single" w:sz="8" w:space="0" w:color="auto"/>
            </w:tcBorders>
            <w:shd w:val="clear" w:color="auto" w:fill="auto"/>
            <w:vAlign w:val="center"/>
            <w:hideMark/>
          </w:tcPr>
          <w:p w14:paraId="26DBFB0D"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1350</w:t>
            </w:r>
          </w:p>
        </w:tc>
        <w:tc>
          <w:tcPr>
            <w:tcW w:w="1251" w:type="dxa"/>
            <w:tcBorders>
              <w:top w:val="nil"/>
              <w:left w:val="nil"/>
              <w:bottom w:val="single" w:sz="8" w:space="0" w:color="auto"/>
              <w:right w:val="single" w:sz="8" w:space="0" w:color="auto"/>
            </w:tcBorders>
            <w:shd w:val="clear" w:color="auto" w:fill="auto"/>
            <w:vAlign w:val="center"/>
            <w:hideMark/>
          </w:tcPr>
          <w:p w14:paraId="603AF9B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1350</w:t>
            </w:r>
          </w:p>
        </w:tc>
        <w:tc>
          <w:tcPr>
            <w:tcW w:w="1134" w:type="dxa"/>
            <w:tcBorders>
              <w:top w:val="nil"/>
              <w:left w:val="nil"/>
              <w:bottom w:val="single" w:sz="8" w:space="0" w:color="auto"/>
              <w:right w:val="single" w:sz="8" w:space="0" w:color="auto"/>
            </w:tcBorders>
            <w:shd w:val="clear" w:color="auto" w:fill="auto"/>
            <w:vAlign w:val="center"/>
            <w:hideMark/>
          </w:tcPr>
          <w:p w14:paraId="5189B837"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1350</w:t>
            </w:r>
          </w:p>
        </w:tc>
        <w:tc>
          <w:tcPr>
            <w:tcW w:w="1017" w:type="dxa"/>
            <w:tcBorders>
              <w:top w:val="nil"/>
              <w:left w:val="nil"/>
              <w:bottom w:val="single" w:sz="8" w:space="0" w:color="auto"/>
              <w:right w:val="single" w:sz="8" w:space="0" w:color="auto"/>
            </w:tcBorders>
            <w:shd w:val="clear" w:color="auto" w:fill="auto"/>
            <w:vAlign w:val="center"/>
            <w:hideMark/>
          </w:tcPr>
          <w:p w14:paraId="2B6D09A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1350</w:t>
            </w:r>
          </w:p>
        </w:tc>
        <w:tc>
          <w:tcPr>
            <w:tcW w:w="1190" w:type="dxa"/>
            <w:tcBorders>
              <w:top w:val="nil"/>
              <w:left w:val="nil"/>
              <w:bottom w:val="single" w:sz="8" w:space="0" w:color="auto"/>
              <w:right w:val="single" w:sz="8" w:space="0" w:color="auto"/>
            </w:tcBorders>
            <w:shd w:val="clear" w:color="auto" w:fill="auto"/>
            <w:vAlign w:val="center"/>
            <w:hideMark/>
          </w:tcPr>
          <w:p w14:paraId="1118D05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7FFD970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A727B8" w:rsidRPr="00AD525B" w14:paraId="0C6B1818" w14:textId="77777777" w:rsidTr="00A727B8">
        <w:trPr>
          <w:trHeight w:val="315"/>
          <w:jc w:val="center"/>
        </w:trPr>
        <w:tc>
          <w:tcPr>
            <w:tcW w:w="592" w:type="dxa"/>
            <w:tcBorders>
              <w:top w:val="nil"/>
              <w:left w:val="single" w:sz="8" w:space="0" w:color="auto"/>
              <w:bottom w:val="single" w:sz="8" w:space="0" w:color="auto"/>
              <w:right w:val="single" w:sz="8" w:space="0" w:color="auto"/>
            </w:tcBorders>
            <w:shd w:val="clear" w:color="auto" w:fill="auto"/>
            <w:vAlign w:val="bottom"/>
            <w:hideMark/>
          </w:tcPr>
          <w:p w14:paraId="6AC3D585"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93</w:t>
            </w:r>
          </w:p>
        </w:tc>
        <w:tc>
          <w:tcPr>
            <w:tcW w:w="3802" w:type="dxa"/>
            <w:tcBorders>
              <w:top w:val="nil"/>
              <w:left w:val="nil"/>
              <w:bottom w:val="single" w:sz="8" w:space="0" w:color="auto"/>
              <w:right w:val="single" w:sz="8" w:space="0" w:color="auto"/>
            </w:tcBorders>
            <w:shd w:val="clear" w:color="000000" w:fill="FFFFFF"/>
            <w:noWrap/>
            <w:vAlign w:val="center"/>
            <w:hideMark/>
          </w:tcPr>
          <w:p w14:paraId="75E33D02" w14:textId="77777777" w:rsidR="00A727B8" w:rsidRPr="00AD525B" w:rsidRDefault="00A727B8" w:rsidP="00A727B8">
            <w:pPr>
              <w:keepNext w:val="0"/>
              <w:keepLines w:val="0"/>
              <w:spacing w:after="0"/>
              <w:jc w:val="left"/>
              <w:rPr>
                <w:sz w:val="22"/>
                <w:szCs w:val="22"/>
                <w:lang w:eastAsia="ro-RO"/>
              </w:rPr>
            </w:pPr>
            <w:r w:rsidRPr="00AD525B">
              <w:rPr>
                <w:sz w:val="22"/>
                <w:szCs w:val="22"/>
                <w:lang w:eastAsia="ro-RO"/>
              </w:rPr>
              <w:t>Zorilor</w:t>
            </w:r>
          </w:p>
        </w:tc>
        <w:tc>
          <w:tcPr>
            <w:tcW w:w="1276" w:type="dxa"/>
            <w:tcBorders>
              <w:top w:val="nil"/>
              <w:left w:val="nil"/>
              <w:bottom w:val="single" w:sz="8" w:space="0" w:color="auto"/>
              <w:right w:val="single" w:sz="8" w:space="0" w:color="auto"/>
            </w:tcBorders>
            <w:shd w:val="clear" w:color="auto" w:fill="auto"/>
            <w:vAlign w:val="center"/>
            <w:hideMark/>
          </w:tcPr>
          <w:p w14:paraId="29A872EF"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640</w:t>
            </w:r>
          </w:p>
        </w:tc>
        <w:tc>
          <w:tcPr>
            <w:tcW w:w="992" w:type="dxa"/>
            <w:tcBorders>
              <w:top w:val="nil"/>
              <w:left w:val="nil"/>
              <w:bottom w:val="single" w:sz="8" w:space="0" w:color="auto"/>
              <w:right w:val="single" w:sz="8" w:space="0" w:color="auto"/>
            </w:tcBorders>
            <w:shd w:val="clear" w:color="auto" w:fill="auto"/>
            <w:vAlign w:val="center"/>
            <w:hideMark/>
          </w:tcPr>
          <w:p w14:paraId="3E4E0262"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5</w:t>
            </w:r>
          </w:p>
        </w:tc>
        <w:tc>
          <w:tcPr>
            <w:tcW w:w="1297" w:type="dxa"/>
            <w:tcBorders>
              <w:top w:val="nil"/>
              <w:left w:val="nil"/>
              <w:bottom w:val="single" w:sz="8" w:space="0" w:color="auto"/>
              <w:right w:val="single" w:sz="8" w:space="0" w:color="auto"/>
            </w:tcBorders>
            <w:shd w:val="clear" w:color="auto" w:fill="auto"/>
            <w:vAlign w:val="center"/>
            <w:hideMark/>
          </w:tcPr>
          <w:p w14:paraId="51BE2EF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13" w:type="dxa"/>
            <w:tcBorders>
              <w:top w:val="nil"/>
              <w:left w:val="nil"/>
              <w:bottom w:val="single" w:sz="8" w:space="0" w:color="auto"/>
              <w:right w:val="single" w:sz="8" w:space="0" w:color="auto"/>
            </w:tcBorders>
            <w:shd w:val="clear" w:color="auto" w:fill="auto"/>
            <w:vAlign w:val="center"/>
            <w:hideMark/>
          </w:tcPr>
          <w:p w14:paraId="081D5B0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auto" w:fill="auto"/>
            <w:vAlign w:val="center"/>
            <w:hideMark/>
          </w:tcPr>
          <w:p w14:paraId="693A0171"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251" w:type="dxa"/>
            <w:tcBorders>
              <w:top w:val="nil"/>
              <w:left w:val="nil"/>
              <w:bottom w:val="single" w:sz="8" w:space="0" w:color="auto"/>
              <w:right w:val="single" w:sz="8" w:space="0" w:color="auto"/>
            </w:tcBorders>
            <w:shd w:val="clear" w:color="auto" w:fill="auto"/>
            <w:vAlign w:val="center"/>
            <w:hideMark/>
          </w:tcPr>
          <w:p w14:paraId="71564D7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8" w:space="0" w:color="auto"/>
              <w:right w:val="single" w:sz="8" w:space="0" w:color="auto"/>
            </w:tcBorders>
            <w:shd w:val="clear" w:color="auto" w:fill="auto"/>
            <w:vAlign w:val="center"/>
            <w:hideMark/>
          </w:tcPr>
          <w:p w14:paraId="16E62938"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8" w:space="0" w:color="auto"/>
              <w:right w:val="single" w:sz="8" w:space="0" w:color="auto"/>
            </w:tcBorders>
            <w:shd w:val="clear" w:color="auto" w:fill="auto"/>
            <w:vAlign w:val="center"/>
            <w:hideMark/>
          </w:tcPr>
          <w:p w14:paraId="16C80750"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3200</w:t>
            </w:r>
          </w:p>
        </w:tc>
        <w:tc>
          <w:tcPr>
            <w:tcW w:w="1190" w:type="dxa"/>
            <w:tcBorders>
              <w:top w:val="nil"/>
              <w:left w:val="nil"/>
              <w:bottom w:val="single" w:sz="8" w:space="0" w:color="auto"/>
              <w:right w:val="single" w:sz="8" w:space="0" w:color="auto"/>
            </w:tcBorders>
            <w:shd w:val="clear" w:color="auto" w:fill="auto"/>
            <w:vAlign w:val="center"/>
            <w:hideMark/>
          </w:tcPr>
          <w:p w14:paraId="12CD43DC"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c>
          <w:tcPr>
            <w:tcW w:w="1270" w:type="dxa"/>
            <w:tcBorders>
              <w:top w:val="nil"/>
              <w:left w:val="nil"/>
              <w:bottom w:val="single" w:sz="8" w:space="0" w:color="auto"/>
              <w:right w:val="single" w:sz="8" w:space="0" w:color="auto"/>
            </w:tcBorders>
            <w:shd w:val="clear" w:color="auto" w:fill="auto"/>
            <w:vAlign w:val="center"/>
            <w:hideMark/>
          </w:tcPr>
          <w:p w14:paraId="67B10073"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r w:rsidR="00F2209A" w:rsidRPr="00AD525B" w14:paraId="5004711E" w14:textId="77777777" w:rsidTr="00A727B8">
        <w:trPr>
          <w:trHeight w:val="330"/>
          <w:jc w:val="center"/>
        </w:trPr>
        <w:tc>
          <w:tcPr>
            <w:tcW w:w="439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387FBCE"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TOTAL</w:t>
            </w:r>
          </w:p>
        </w:tc>
        <w:tc>
          <w:tcPr>
            <w:tcW w:w="1276" w:type="dxa"/>
            <w:tcBorders>
              <w:top w:val="nil"/>
              <w:left w:val="nil"/>
              <w:bottom w:val="single" w:sz="8" w:space="0" w:color="auto"/>
              <w:right w:val="single" w:sz="8" w:space="0" w:color="auto"/>
            </w:tcBorders>
            <w:shd w:val="clear" w:color="auto" w:fill="auto"/>
            <w:noWrap/>
            <w:vAlign w:val="center"/>
            <w:hideMark/>
          </w:tcPr>
          <w:p w14:paraId="12D3D253"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 </w:t>
            </w:r>
          </w:p>
        </w:tc>
        <w:tc>
          <w:tcPr>
            <w:tcW w:w="992" w:type="dxa"/>
            <w:tcBorders>
              <w:top w:val="nil"/>
              <w:left w:val="nil"/>
              <w:bottom w:val="single" w:sz="8" w:space="0" w:color="auto"/>
              <w:right w:val="single" w:sz="8" w:space="0" w:color="auto"/>
            </w:tcBorders>
            <w:shd w:val="clear" w:color="auto" w:fill="auto"/>
            <w:noWrap/>
            <w:vAlign w:val="center"/>
            <w:hideMark/>
          </w:tcPr>
          <w:p w14:paraId="63386E60"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 </w:t>
            </w:r>
          </w:p>
        </w:tc>
        <w:tc>
          <w:tcPr>
            <w:tcW w:w="1297" w:type="dxa"/>
            <w:tcBorders>
              <w:top w:val="nil"/>
              <w:left w:val="nil"/>
              <w:bottom w:val="single" w:sz="8" w:space="0" w:color="auto"/>
              <w:right w:val="single" w:sz="8" w:space="0" w:color="auto"/>
            </w:tcBorders>
            <w:shd w:val="clear" w:color="auto" w:fill="auto"/>
            <w:noWrap/>
            <w:vAlign w:val="center"/>
            <w:hideMark/>
          </w:tcPr>
          <w:p w14:paraId="06EF49DF"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299130</w:t>
            </w:r>
          </w:p>
        </w:tc>
        <w:tc>
          <w:tcPr>
            <w:tcW w:w="1113" w:type="dxa"/>
            <w:tcBorders>
              <w:top w:val="nil"/>
              <w:left w:val="nil"/>
              <w:bottom w:val="single" w:sz="8" w:space="0" w:color="auto"/>
              <w:right w:val="single" w:sz="8" w:space="0" w:color="auto"/>
            </w:tcBorders>
            <w:shd w:val="clear" w:color="auto" w:fill="auto"/>
            <w:noWrap/>
            <w:vAlign w:val="center"/>
            <w:hideMark/>
          </w:tcPr>
          <w:p w14:paraId="24F1A031"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299130</w:t>
            </w:r>
          </w:p>
        </w:tc>
        <w:tc>
          <w:tcPr>
            <w:tcW w:w="1017" w:type="dxa"/>
            <w:tcBorders>
              <w:top w:val="nil"/>
              <w:left w:val="nil"/>
              <w:bottom w:val="single" w:sz="8" w:space="0" w:color="auto"/>
              <w:right w:val="single" w:sz="8" w:space="0" w:color="auto"/>
            </w:tcBorders>
            <w:shd w:val="clear" w:color="auto" w:fill="auto"/>
            <w:noWrap/>
            <w:vAlign w:val="center"/>
            <w:hideMark/>
          </w:tcPr>
          <w:p w14:paraId="649B49C5"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299130</w:t>
            </w:r>
          </w:p>
        </w:tc>
        <w:tc>
          <w:tcPr>
            <w:tcW w:w="1251" w:type="dxa"/>
            <w:tcBorders>
              <w:top w:val="nil"/>
              <w:left w:val="nil"/>
              <w:bottom w:val="single" w:sz="8" w:space="0" w:color="auto"/>
              <w:right w:val="single" w:sz="8" w:space="0" w:color="auto"/>
            </w:tcBorders>
            <w:shd w:val="clear" w:color="auto" w:fill="auto"/>
            <w:noWrap/>
            <w:vAlign w:val="center"/>
            <w:hideMark/>
          </w:tcPr>
          <w:p w14:paraId="3469FFD5"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296430</w:t>
            </w:r>
          </w:p>
        </w:tc>
        <w:tc>
          <w:tcPr>
            <w:tcW w:w="1134" w:type="dxa"/>
            <w:tcBorders>
              <w:top w:val="nil"/>
              <w:left w:val="nil"/>
              <w:bottom w:val="single" w:sz="8" w:space="0" w:color="auto"/>
              <w:right w:val="single" w:sz="8" w:space="0" w:color="auto"/>
            </w:tcBorders>
            <w:shd w:val="clear" w:color="auto" w:fill="auto"/>
            <w:noWrap/>
            <w:vAlign w:val="center"/>
            <w:hideMark/>
          </w:tcPr>
          <w:p w14:paraId="61884C1E"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299130</w:t>
            </w:r>
          </w:p>
        </w:tc>
        <w:tc>
          <w:tcPr>
            <w:tcW w:w="1017" w:type="dxa"/>
            <w:tcBorders>
              <w:top w:val="nil"/>
              <w:left w:val="nil"/>
              <w:bottom w:val="single" w:sz="8" w:space="0" w:color="auto"/>
              <w:right w:val="single" w:sz="8" w:space="0" w:color="auto"/>
            </w:tcBorders>
            <w:shd w:val="clear" w:color="auto" w:fill="auto"/>
            <w:noWrap/>
            <w:vAlign w:val="center"/>
            <w:hideMark/>
          </w:tcPr>
          <w:p w14:paraId="44DD0E83"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299130</w:t>
            </w:r>
          </w:p>
        </w:tc>
        <w:tc>
          <w:tcPr>
            <w:tcW w:w="1190" w:type="dxa"/>
            <w:tcBorders>
              <w:top w:val="nil"/>
              <w:left w:val="nil"/>
              <w:bottom w:val="single" w:sz="8" w:space="0" w:color="auto"/>
              <w:right w:val="single" w:sz="8" w:space="0" w:color="auto"/>
            </w:tcBorders>
            <w:shd w:val="clear" w:color="auto" w:fill="auto"/>
            <w:noWrap/>
            <w:vAlign w:val="center"/>
            <w:hideMark/>
          </w:tcPr>
          <w:p w14:paraId="6F829BD7" w14:textId="77777777" w:rsidR="00A727B8" w:rsidRPr="00AD525B" w:rsidRDefault="00A727B8" w:rsidP="00A727B8">
            <w:pPr>
              <w:keepNext w:val="0"/>
              <w:keepLines w:val="0"/>
              <w:spacing w:after="0"/>
              <w:jc w:val="center"/>
              <w:rPr>
                <w:b/>
                <w:bCs/>
                <w:sz w:val="22"/>
                <w:szCs w:val="22"/>
                <w:lang w:eastAsia="ro-RO"/>
              </w:rPr>
            </w:pPr>
            <w:r w:rsidRPr="00AD525B">
              <w:rPr>
                <w:b/>
                <w:bCs/>
                <w:sz w:val="22"/>
                <w:szCs w:val="22"/>
                <w:lang w:eastAsia="ro-RO"/>
              </w:rPr>
              <w:t>120680</w:t>
            </w:r>
          </w:p>
        </w:tc>
        <w:tc>
          <w:tcPr>
            <w:tcW w:w="1270" w:type="dxa"/>
            <w:tcBorders>
              <w:top w:val="nil"/>
              <w:left w:val="nil"/>
              <w:bottom w:val="single" w:sz="8" w:space="0" w:color="auto"/>
              <w:right w:val="single" w:sz="8" w:space="0" w:color="auto"/>
            </w:tcBorders>
            <w:shd w:val="clear" w:color="auto" w:fill="auto"/>
            <w:noWrap/>
            <w:vAlign w:val="center"/>
            <w:hideMark/>
          </w:tcPr>
          <w:p w14:paraId="00A188A9" w14:textId="77777777" w:rsidR="00A727B8" w:rsidRPr="00AD525B" w:rsidRDefault="00A727B8" w:rsidP="00A727B8">
            <w:pPr>
              <w:keepNext w:val="0"/>
              <w:keepLines w:val="0"/>
              <w:spacing w:after="0"/>
              <w:jc w:val="center"/>
              <w:rPr>
                <w:sz w:val="22"/>
                <w:szCs w:val="22"/>
                <w:lang w:eastAsia="ro-RO"/>
              </w:rPr>
            </w:pPr>
            <w:r w:rsidRPr="00AD525B">
              <w:rPr>
                <w:sz w:val="22"/>
                <w:szCs w:val="22"/>
                <w:lang w:eastAsia="ro-RO"/>
              </w:rPr>
              <w:t> </w:t>
            </w:r>
          </w:p>
        </w:tc>
      </w:tr>
    </w:tbl>
    <w:p w14:paraId="4F9B28B5" w14:textId="77777777" w:rsidR="00D16B96" w:rsidRPr="00AD525B" w:rsidRDefault="00D16B96" w:rsidP="00102845">
      <w:pPr>
        <w:spacing w:after="0"/>
        <w:rPr>
          <w:b/>
          <w:sz w:val="24"/>
          <w:szCs w:val="24"/>
        </w:rPr>
        <w:sectPr w:rsidR="00D16B96" w:rsidRPr="00AD525B" w:rsidSect="00101BA4">
          <w:pgSz w:w="16840" w:h="11907" w:orient="landscape" w:code="9"/>
          <w:pgMar w:top="1440" w:right="1440" w:bottom="1440" w:left="1440" w:header="709" w:footer="709" w:gutter="0"/>
          <w:cols w:space="708"/>
          <w:docGrid w:linePitch="381"/>
        </w:sectPr>
      </w:pPr>
    </w:p>
    <w:p w14:paraId="7D1ECB03" w14:textId="1888B52C" w:rsidR="00102845" w:rsidRPr="00AD525B" w:rsidRDefault="00102845" w:rsidP="00102845">
      <w:pPr>
        <w:spacing w:after="0"/>
        <w:rPr>
          <w:b/>
          <w:sz w:val="24"/>
          <w:szCs w:val="24"/>
        </w:rPr>
      </w:pPr>
      <w:r w:rsidRPr="00AD525B">
        <w:rPr>
          <w:b/>
          <w:sz w:val="24"/>
          <w:szCs w:val="24"/>
        </w:rPr>
        <w:lastRenderedPageBreak/>
        <w:t>ANEXA NR.1.1 la Caietul de sarcini</w:t>
      </w:r>
    </w:p>
    <w:p w14:paraId="3220B989" w14:textId="77777777" w:rsidR="00440908" w:rsidRPr="00AD525B" w:rsidRDefault="00102845" w:rsidP="00102845">
      <w:pPr>
        <w:spacing w:after="0"/>
        <w:rPr>
          <w:sz w:val="24"/>
          <w:szCs w:val="24"/>
        </w:rPr>
      </w:pPr>
      <w:r w:rsidRPr="00AD525B">
        <w:rPr>
          <w:sz w:val="24"/>
          <w:szCs w:val="24"/>
        </w:rPr>
        <w:t>Operatorul are obligația de a presta operațiunea de măturat mecanizat pe căile publice rutiere cu autospecialele, deținute în proprietate, leasing sau care fac obiectul unor contracte de închiriere și/sau antecontracte de vânzare-cumpărare</w:t>
      </w:r>
      <w:r w:rsidR="006C670B" w:rsidRPr="00AD525B">
        <w:rPr>
          <w:sz w:val="24"/>
          <w:szCs w:val="24"/>
        </w:rPr>
        <w:t>:</w:t>
      </w:r>
      <w:r w:rsidR="001366A7" w:rsidRPr="00AD525B">
        <w:rPr>
          <w:sz w:val="24"/>
          <w:szCs w:val="24"/>
        </w:rPr>
        <w:t xml:space="preserve"> </w:t>
      </w:r>
    </w:p>
    <w:p w14:paraId="06B965A8" w14:textId="13FA226B" w:rsidR="00102845" w:rsidRPr="00AD525B" w:rsidRDefault="00102845" w:rsidP="00102845">
      <w:pPr>
        <w:spacing w:after="0"/>
        <w:rPr>
          <w:i/>
          <w:iCs/>
          <w:sz w:val="24"/>
          <w:szCs w:val="24"/>
        </w:rPr>
      </w:pPr>
    </w:p>
    <w:p w14:paraId="7E071778" w14:textId="4CBDDE96" w:rsidR="00A36E77" w:rsidRPr="00AD525B" w:rsidRDefault="00786A06" w:rsidP="00102845">
      <w:pPr>
        <w:spacing w:after="0"/>
        <w:rPr>
          <w:sz w:val="24"/>
          <w:szCs w:val="24"/>
        </w:rPr>
      </w:pPr>
      <w:r w:rsidRPr="00AD525B">
        <w:rPr>
          <w:sz w:val="24"/>
          <w:szCs w:val="24"/>
        </w:rPr>
        <w:t>Autospeciale de curățat zăpadă dotate cu lamă / plug și împrăștiat material antiderapant: 9 BUC</w:t>
      </w:r>
    </w:p>
    <w:p w14:paraId="1AAD7BE6" w14:textId="28D20BE3" w:rsidR="00102845" w:rsidRPr="00AD525B" w:rsidRDefault="00786A06" w:rsidP="00102845">
      <w:pPr>
        <w:spacing w:after="0"/>
        <w:rPr>
          <w:sz w:val="24"/>
          <w:szCs w:val="24"/>
        </w:rPr>
      </w:pPr>
      <w:r w:rsidRPr="00AD525B">
        <w:rPr>
          <w:sz w:val="24"/>
          <w:szCs w:val="24"/>
        </w:rPr>
        <w:t>Autospeciale pentru măturat mecanizat carosabil:6 BUC</w:t>
      </w:r>
    </w:p>
    <w:p w14:paraId="54B3B3C3" w14:textId="5E4D8B9F" w:rsidR="00786A06" w:rsidRPr="00AD525B" w:rsidRDefault="00786A06" w:rsidP="00102845">
      <w:pPr>
        <w:spacing w:after="0"/>
        <w:rPr>
          <w:sz w:val="24"/>
          <w:szCs w:val="24"/>
        </w:rPr>
      </w:pPr>
      <w:r w:rsidRPr="00AD525B">
        <w:rPr>
          <w:sz w:val="24"/>
          <w:szCs w:val="24"/>
        </w:rPr>
        <w:t>Autospeciale pentru stropit și spălat căi publice și carosabil: 4 BUC</w:t>
      </w:r>
    </w:p>
    <w:p w14:paraId="42A39C7E" w14:textId="7F1E6B3A" w:rsidR="006B14F3" w:rsidRPr="00AD525B" w:rsidRDefault="00FF16E5" w:rsidP="00FF16E5">
      <w:pPr>
        <w:keepNext w:val="0"/>
        <w:keepLines w:val="0"/>
        <w:spacing w:after="0"/>
        <w:jc w:val="left"/>
        <w:rPr>
          <w:sz w:val="24"/>
          <w:szCs w:val="24"/>
        </w:rPr>
      </w:pPr>
      <w:r w:rsidRPr="00AD525B">
        <w:rPr>
          <w:sz w:val="24"/>
          <w:szCs w:val="24"/>
        </w:rPr>
        <w:br w:type="page"/>
      </w:r>
    </w:p>
    <w:p w14:paraId="5E19AF69" w14:textId="627C8F45" w:rsidR="00B311EC" w:rsidRPr="00AD525B" w:rsidRDefault="00102845" w:rsidP="00B311EC">
      <w:pPr>
        <w:spacing w:after="0"/>
        <w:rPr>
          <w:b/>
          <w:sz w:val="24"/>
          <w:szCs w:val="24"/>
        </w:rPr>
      </w:pPr>
      <w:r w:rsidRPr="00AD525B">
        <w:rPr>
          <w:b/>
          <w:sz w:val="24"/>
          <w:szCs w:val="24"/>
        </w:rPr>
        <w:lastRenderedPageBreak/>
        <w:t>ANEXA NR.1.2</w:t>
      </w:r>
      <w:r w:rsidR="00F45495" w:rsidRPr="00AD525B">
        <w:rPr>
          <w:b/>
          <w:sz w:val="24"/>
          <w:szCs w:val="24"/>
        </w:rPr>
        <w:t xml:space="preserve"> la C</w:t>
      </w:r>
      <w:r w:rsidR="00B311EC" w:rsidRPr="00AD525B">
        <w:rPr>
          <w:b/>
          <w:sz w:val="24"/>
          <w:szCs w:val="24"/>
        </w:rPr>
        <w:t>aietul de sarcini</w:t>
      </w:r>
    </w:p>
    <w:p w14:paraId="5F912747" w14:textId="3924BC60" w:rsidR="006C670B" w:rsidRPr="00AD525B" w:rsidRDefault="006C670B" w:rsidP="00B311EC">
      <w:pPr>
        <w:spacing w:after="0"/>
        <w:rPr>
          <w:b/>
          <w:sz w:val="24"/>
          <w:szCs w:val="24"/>
        </w:rPr>
      </w:pPr>
      <w:r w:rsidRPr="00AD525B">
        <w:rPr>
          <w:sz w:val="24"/>
          <w:szCs w:val="24"/>
        </w:rPr>
        <w:t>Operatorul trebuie să asigure autospecialele necesare pentru executarea operațiunii de măturat mecanizat pe căile publice rutiere, prevăzute în lista de investiții în sarcina operatorului:</w:t>
      </w:r>
    </w:p>
    <w:p w14:paraId="4E5492EC" w14:textId="77777777" w:rsidR="006C670B" w:rsidRPr="00AD525B" w:rsidRDefault="006C670B" w:rsidP="00B311EC">
      <w:pPr>
        <w:spacing w:after="0"/>
        <w:rPr>
          <w:sz w:val="24"/>
          <w:szCs w:val="24"/>
        </w:rPr>
      </w:pPr>
    </w:p>
    <w:p w14:paraId="1A6B3F8A" w14:textId="72E8215B" w:rsidR="00B311EC" w:rsidRPr="00AD525B" w:rsidRDefault="00B311EC" w:rsidP="00B311EC">
      <w:pPr>
        <w:spacing w:after="0"/>
        <w:rPr>
          <w:sz w:val="24"/>
          <w:szCs w:val="24"/>
        </w:rPr>
      </w:pPr>
      <w:r w:rsidRPr="00AD525B">
        <w:rPr>
          <w:sz w:val="24"/>
          <w:szCs w:val="24"/>
        </w:rPr>
        <w:t xml:space="preserve">Investiții în sarcina </w:t>
      </w:r>
      <w:r w:rsidRPr="00AD525B">
        <w:rPr>
          <w:b/>
          <w:sz w:val="24"/>
          <w:szCs w:val="24"/>
        </w:rPr>
        <w:t>operatorului necesare</w:t>
      </w:r>
      <w:r w:rsidRPr="00AD525B">
        <w:rPr>
          <w:sz w:val="24"/>
          <w:szCs w:val="24"/>
        </w:rPr>
        <w:t xml:space="preserve"> prestării activității de măturat, spălat și stropit căi publice în sarcina operatorului</w:t>
      </w:r>
    </w:p>
    <w:p w14:paraId="1F71564B" w14:textId="551C2B87" w:rsidR="00B311EC" w:rsidRPr="00AD525B" w:rsidRDefault="00102845" w:rsidP="00B311EC">
      <w:pPr>
        <w:spacing w:after="0"/>
        <w:rPr>
          <w:b/>
          <w:sz w:val="24"/>
          <w:szCs w:val="24"/>
        </w:rPr>
      </w:pPr>
      <w:r w:rsidRPr="00AD525B">
        <w:rPr>
          <w:sz w:val="24"/>
          <w:szCs w:val="24"/>
        </w:rPr>
        <w:t>1.2</w:t>
      </w:r>
      <w:r w:rsidR="00B311EC" w:rsidRPr="00AD525B">
        <w:rPr>
          <w:sz w:val="24"/>
          <w:szCs w:val="24"/>
        </w:rPr>
        <w:t xml:space="preserve">.1 </w:t>
      </w:r>
      <w:r w:rsidR="00016D92">
        <w:rPr>
          <w:sz w:val="24"/>
          <w:szCs w:val="24"/>
        </w:rPr>
        <w:t>I</w:t>
      </w:r>
      <w:r w:rsidR="00B311EC" w:rsidRPr="00AD525B">
        <w:rPr>
          <w:sz w:val="24"/>
          <w:szCs w:val="24"/>
        </w:rPr>
        <w:t xml:space="preserve">nvestiții </w:t>
      </w:r>
      <w:r w:rsidR="00016D92">
        <w:rPr>
          <w:sz w:val="24"/>
          <w:szCs w:val="24"/>
        </w:rPr>
        <w:t xml:space="preserve">care cad </w:t>
      </w:r>
      <w:r w:rsidR="00B311EC" w:rsidRPr="00AD525B">
        <w:rPr>
          <w:sz w:val="24"/>
          <w:szCs w:val="24"/>
        </w:rPr>
        <w:t>în sarcina operatorului</w:t>
      </w:r>
      <w:r w:rsidR="00B311EC" w:rsidRPr="00AD525B">
        <w:rPr>
          <w:b/>
          <w:sz w:val="24"/>
          <w:szCs w:val="24"/>
        </w:rPr>
        <w:t>,</w:t>
      </w:r>
      <w:r w:rsidR="00B311EC" w:rsidRPr="00AD525B">
        <w:rPr>
          <w:sz w:val="24"/>
          <w:szCs w:val="24"/>
        </w:rPr>
        <w:t xml:space="preserve">  </w:t>
      </w:r>
      <w:r w:rsidR="00016D92">
        <w:rPr>
          <w:sz w:val="24"/>
          <w:szCs w:val="24"/>
        </w:rPr>
        <w:t xml:space="preserve">constând </w:t>
      </w:r>
      <w:r w:rsidR="00B311EC" w:rsidRPr="00AD525B">
        <w:rPr>
          <w:sz w:val="24"/>
          <w:szCs w:val="24"/>
        </w:rPr>
        <w:t xml:space="preserve">în echipamente necesare colectării și </w:t>
      </w:r>
      <w:r w:rsidR="00B311EC" w:rsidRPr="00AD525B">
        <w:rPr>
          <w:b/>
          <w:sz w:val="24"/>
          <w:szCs w:val="24"/>
        </w:rPr>
        <w:t>transportului deșeurilor din coșurile stradale</w:t>
      </w:r>
    </w:p>
    <w:p w14:paraId="1C9CA311" w14:textId="77777777" w:rsidR="00FF16E5" w:rsidRPr="00AD525B" w:rsidRDefault="00FF16E5" w:rsidP="00B311EC">
      <w:pPr>
        <w:spacing w:after="0"/>
        <w:rPr>
          <w:sz w:val="24"/>
          <w:szCs w:val="24"/>
        </w:rPr>
      </w:pPr>
    </w:p>
    <w:tbl>
      <w:tblPr>
        <w:tblW w:w="0" w:type="auto"/>
        <w:tblLook w:val="04A0" w:firstRow="1" w:lastRow="0" w:firstColumn="1" w:lastColumn="0" w:noHBand="0" w:noVBand="1"/>
      </w:tblPr>
      <w:tblGrid>
        <w:gridCol w:w="4003"/>
        <w:gridCol w:w="3647"/>
        <w:gridCol w:w="1367"/>
      </w:tblGrid>
      <w:tr w:rsidR="00B311EC" w:rsidRPr="00AD525B" w14:paraId="7C2EA123" w14:textId="77777777" w:rsidTr="00273CD0">
        <w:tc>
          <w:tcPr>
            <w:tcW w:w="4003" w:type="dxa"/>
            <w:tcBorders>
              <w:top w:val="single" w:sz="4" w:space="0" w:color="auto"/>
              <w:left w:val="single" w:sz="4" w:space="0" w:color="auto"/>
              <w:bottom w:val="single" w:sz="4" w:space="0" w:color="auto"/>
              <w:right w:val="single" w:sz="4" w:space="0" w:color="auto"/>
            </w:tcBorders>
            <w:hideMark/>
          </w:tcPr>
          <w:p w14:paraId="5A0847D2" w14:textId="77777777" w:rsidR="00B311EC" w:rsidRPr="00AD525B" w:rsidRDefault="00B311EC" w:rsidP="00D4465D">
            <w:pPr>
              <w:spacing w:after="0"/>
              <w:rPr>
                <w:sz w:val="24"/>
                <w:szCs w:val="24"/>
              </w:rPr>
            </w:pPr>
            <w:r w:rsidRPr="00AD525B">
              <w:rPr>
                <w:sz w:val="24"/>
                <w:szCs w:val="24"/>
              </w:rPr>
              <w:t>Denumire echipament</w:t>
            </w:r>
          </w:p>
        </w:tc>
        <w:tc>
          <w:tcPr>
            <w:tcW w:w="3647" w:type="dxa"/>
            <w:tcBorders>
              <w:top w:val="single" w:sz="4" w:space="0" w:color="auto"/>
              <w:left w:val="single" w:sz="4" w:space="0" w:color="auto"/>
              <w:bottom w:val="single" w:sz="4" w:space="0" w:color="auto"/>
              <w:right w:val="single" w:sz="4" w:space="0" w:color="auto"/>
            </w:tcBorders>
            <w:hideMark/>
          </w:tcPr>
          <w:p w14:paraId="0AB8358F" w14:textId="77777777" w:rsidR="00B311EC" w:rsidRPr="00AD525B" w:rsidRDefault="00B311EC" w:rsidP="00D4465D">
            <w:pPr>
              <w:spacing w:after="0"/>
              <w:rPr>
                <w:sz w:val="24"/>
                <w:szCs w:val="24"/>
              </w:rPr>
            </w:pPr>
            <w:r w:rsidRPr="00AD525B">
              <w:rPr>
                <w:sz w:val="24"/>
                <w:szCs w:val="24"/>
              </w:rPr>
              <w:t>Tip echipament/Cerințe</w:t>
            </w:r>
          </w:p>
        </w:tc>
        <w:tc>
          <w:tcPr>
            <w:tcW w:w="1367" w:type="dxa"/>
            <w:tcBorders>
              <w:top w:val="single" w:sz="4" w:space="0" w:color="auto"/>
              <w:left w:val="single" w:sz="4" w:space="0" w:color="auto"/>
              <w:bottom w:val="single" w:sz="4" w:space="0" w:color="auto"/>
              <w:right w:val="single" w:sz="4" w:space="0" w:color="auto"/>
            </w:tcBorders>
            <w:hideMark/>
          </w:tcPr>
          <w:p w14:paraId="57EB6280" w14:textId="77777777" w:rsidR="00B311EC" w:rsidRPr="00AD525B" w:rsidRDefault="00B311EC" w:rsidP="00D4465D">
            <w:pPr>
              <w:spacing w:after="0"/>
              <w:rPr>
                <w:sz w:val="24"/>
                <w:szCs w:val="24"/>
              </w:rPr>
            </w:pPr>
            <w:r w:rsidRPr="00AD525B">
              <w:rPr>
                <w:sz w:val="24"/>
                <w:szCs w:val="24"/>
              </w:rPr>
              <w:t>Număr</w:t>
            </w:r>
          </w:p>
        </w:tc>
      </w:tr>
      <w:tr w:rsidR="00B311EC" w:rsidRPr="00AD525B" w14:paraId="5697369A" w14:textId="77777777" w:rsidTr="00273CD0">
        <w:tc>
          <w:tcPr>
            <w:tcW w:w="4003" w:type="dxa"/>
            <w:tcBorders>
              <w:top w:val="single" w:sz="4" w:space="0" w:color="auto"/>
              <w:left w:val="single" w:sz="4" w:space="0" w:color="auto"/>
              <w:bottom w:val="single" w:sz="4" w:space="0" w:color="auto"/>
              <w:right w:val="single" w:sz="4" w:space="0" w:color="auto"/>
            </w:tcBorders>
            <w:hideMark/>
          </w:tcPr>
          <w:p w14:paraId="23E8B759" w14:textId="77777777" w:rsidR="00B311EC" w:rsidRPr="00AD525B" w:rsidRDefault="00B311EC" w:rsidP="00D4465D">
            <w:pPr>
              <w:spacing w:after="0"/>
              <w:rPr>
                <w:sz w:val="24"/>
                <w:szCs w:val="24"/>
              </w:rPr>
            </w:pPr>
            <w:r w:rsidRPr="00AD525B">
              <w:rPr>
                <w:sz w:val="24"/>
                <w:szCs w:val="24"/>
              </w:rPr>
              <w:t>Autospeciale compactoare pentru colectarea și transportul deșeurilor reziduale din coșurile stradale, echipate cu sistem de supraveghere video și sistem GPS</w:t>
            </w:r>
          </w:p>
        </w:tc>
        <w:tc>
          <w:tcPr>
            <w:tcW w:w="3647" w:type="dxa"/>
            <w:tcBorders>
              <w:top w:val="single" w:sz="4" w:space="0" w:color="auto"/>
              <w:left w:val="single" w:sz="4" w:space="0" w:color="auto"/>
              <w:bottom w:val="single" w:sz="4" w:space="0" w:color="auto"/>
              <w:right w:val="single" w:sz="4" w:space="0" w:color="auto"/>
            </w:tcBorders>
            <w:hideMark/>
          </w:tcPr>
          <w:p w14:paraId="12D6DE7D" w14:textId="77777777" w:rsidR="008153C5" w:rsidRPr="00AD525B" w:rsidRDefault="008153C5" w:rsidP="008153C5">
            <w:pPr>
              <w:spacing w:after="0"/>
              <w:rPr>
                <w:sz w:val="24"/>
                <w:szCs w:val="24"/>
              </w:rPr>
            </w:pPr>
          </w:p>
          <w:p w14:paraId="714C1F78" w14:textId="77777777" w:rsidR="008153C5" w:rsidRPr="00AD525B" w:rsidRDefault="008153C5" w:rsidP="008153C5">
            <w:pPr>
              <w:spacing w:after="0"/>
              <w:rPr>
                <w:sz w:val="24"/>
                <w:szCs w:val="24"/>
              </w:rPr>
            </w:pPr>
          </w:p>
          <w:p w14:paraId="31CEA015" w14:textId="454E8B8B" w:rsidR="00B311EC" w:rsidRPr="00AD525B" w:rsidRDefault="008153C5" w:rsidP="008153C5">
            <w:pPr>
              <w:spacing w:after="0"/>
              <w:rPr>
                <w:sz w:val="24"/>
                <w:szCs w:val="24"/>
              </w:rPr>
            </w:pPr>
            <w:r w:rsidRPr="00AD525B">
              <w:rPr>
                <w:sz w:val="24"/>
                <w:szCs w:val="24"/>
              </w:rPr>
              <w:t xml:space="preserve">AUTOUTILITARA 3,5 TO </w:t>
            </w:r>
          </w:p>
        </w:tc>
        <w:tc>
          <w:tcPr>
            <w:tcW w:w="1367" w:type="dxa"/>
            <w:tcBorders>
              <w:top w:val="single" w:sz="4" w:space="0" w:color="auto"/>
              <w:left w:val="single" w:sz="4" w:space="0" w:color="auto"/>
              <w:bottom w:val="single" w:sz="4" w:space="0" w:color="auto"/>
              <w:right w:val="single" w:sz="4" w:space="0" w:color="auto"/>
            </w:tcBorders>
          </w:tcPr>
          <w:p w14:paraId="3988D1A1" w14:textId="77777777" w:rsidR="008153C5" w:rsidRPr="00AD525B" w:rsidRDefault="008153C5" w:rsidP="00D4465D">
            <w:pPr>
              <w:spacing w:after="0"/>
              <w:rPr>
                <w:sz w:val="24"/>
                <w:szCs w:val="24"/>
              </w:rPr>
            </w:pPr>
          </w:p>
          <w:p w14:paraId="6FAE2131" w14:textId="77777777" w:rsidR="008153C5" w:rsidRPr="00AD525B" w:rsidRDefault="008153C5" w:rsidP="00D4465D">
            <w:pPr>
              <w:spacing w:after="0"/>
              <w:rPr>
                <w:sz w:val="24"/>
                <w:szCs w:val="24"/>
              </w:rPr>
            </w:pPr>
          </w:p>
          <w:p w14:paraId="5EE01BCB" w14:textId="751632F7" w:rsidR="00B311EC" w:rsidRPr="00AD525B" w:rsidRDefault="008153C5" w:rsidP="00D4465D">
            <w:pPr>
              <w:spacing w:after="0"/>
              <w:rPr>
                <w:sz w:val="24"/>
                <w:szCs w:val="24"/>
              </w:rPr>
            </w:pPr>
            <w:r w:rsidRPr="00AD525B">
              <w:rPr>
                <w:sz w:val="24"/>
                <w:szCs w:val="24"/>
              </w:rPr>
              <w:t>1 BUC</w:t>
            </w:r>
          </w:p>
        </w:tc>
      </w:tr>
    </w:tbl>
    <w:p w14:paraId="1AC039F4" w14:textId="015060D1" w:rsidR="00DD79C0" w:rsidRPr="00AD525B" w:rsidRDefault="00102845" w:rsidP="00B311EC">
      <w:pPr>
        <w:pStyle w:val="NormalWeb"/>
        <w:spacing w:before="0" w:beforeAutospacing="0" w:after="0" w:afterAutospacing="0"/>
        <w:jc w:val="both"/>
        <w:rPr>
          <w:b/>
          <w:lang w:val="ro-RO"/>
        </w:rPr>
      </w:pPr>
      <w:r w:rsidRPr="00AD525B">
        <w:rPr>
          <w:lang w:val="ro-RO"/>
        </w:rPr>
        <w:t>1.2</w:t>
      </w:r>
      <w:r w:rsidR="00B311EC" w:rsidRPr="00AD525B">
        <w:rPr>
          <w:lang w:val="ro-RO"/>
        </w:rPr>
        <w:t xml:space="preserve">.2 </w:t>
      </w:r>
      <w:r w:rsidR="00016D92">
        <w:rPr>
          <w:lang w:val="ro-RO"/>
        </w:rPr>
        <w:t>I</w:t>
      </w:r>
      <w:r w:rsidR="00B311EC" w:rsidRPr="00AD525B">
        <w:rPr>
          <w:lang w:val="ro-RO"/>
        </w:rPr>
        <w:t xml:space="preserve">nvestiții </w:t>
      </w:r>
      <w:r w:rsidR="00016D92">
        <w:rPr>
          <w:lang w:val="ro-RO"/>
        </w:rPr>
        <w:t xml:space="preserve">care cad </w:t>
      </w:r>
      <w:r w:rsidR="00B311EC" w:rsidRPr="00AD525B">
        <w:rPr>
          <w:lang w:val="ro-RO"/>
        </w:rPr>
        <w:t xml:space="preserve">în sarcina operatorului,  </w:t>
      </w:r>
      <w:r w:rsidR="00016D92">
        <w:rPr>
          <w:lang w:val="ro-RO"/>
        </w:rPr>
        <w:t xml:space="preserve">constând </w:t>
      </w:r>
      <w:r w:rsidR="00B311EC" w:rsidRPr="00AD525B">
        <w:rPr>
          <w:lang w:val="ro-RO"/>
        </w:rPr>
        <w:t xml:space="preserve">în echipamente necesare </w:t>
      </w:r>
      <w:r w:rsidR="00B311EC" w:rsidRPr="00AD525B">
        <w:rPr>
          <w:b/>
          <w:lang w:val="ro-RO"/>
        </w:rPr>
        <w:t>colectării și</w:t>
      </w:r>
      <w:r w:rsidR="00B311EC" w:rsidRPr="00AD525B">
        <w:rPr>
          <w:lang w:val="ro-RO"/>
        </w:rPr>
        <w:t xml:space="preserve"> </w:t>
      </w:r>
      <w:r w:rsidR="00B311EC" w:rsidRPr="00AD525B">
        <w:rPr>
          <w:b/>
          <w:lang w:val="ro-RO"/>
        </w:rPr>
        <w:t>transportului deșeurilor stradale de pământ și pietre</w:t>
      </w:r>
    </w:p>
    <w:tbl>
      <w:tblPr>
        <w:tblpPr w:leftFromText="181" w:rightFromText="181" w:vertAnchor="text" w:horzAnchor="margin" w:tblpY="160"/>
        <w:tblW w:w="0" w:type="auto"/>
        <w:tblLook w:val="04A0" w:firstRow="1" w:lastRow="0" w:firstColumn="1" w:lastColumn="0" w:noHBand="0" w:noVBand="1"/>
      </w:tblPr>
      <w:tblGrid>
        <w:gridCol w:w="3964"/>
        <w:gridCol w:w="3686"/>
        <w:gridCol w:w="1367"/>
      </w:tblGrid>
      <w:tr w:rsidR="00B311EC" w:rsidRPr="00AD525B" w14:paraId="5D6E23D5" w14:textId="77777777" w:rsidTr="00273CD0">
        <w:tc>
          <w:tcPr>
            <w:tcW w:w="3964" w:type="dxa"/>
            <w:tcBorders>
              <w:top w:val="single" w:sz="4" w:space="0" w:color="auto"/>
              <w:left w:val="single" w:sz="4" w:space="0" w:color="auto"/>
              <w:bottom w:val="single" w:sz="4" w:space="0" w:color="auto"/>
              <w:right w:val="single" w:sz="4" w:space="0" w:color="auto"/>
            </w:tcBorders>
            <w:hideMark/>
          </w:tcPr>
          <w:p w14:paraId="7295567A" w14:textId="77777777" w:rsidR="00B311EC" w:rsidRPr="00AD525B" w:rsidRDefault="00B311EC" w:rsidP="00D4465D">
            <w:pPr>
              <w:spacing w:after="0"/>
              <w:rPr>
                <w:sz w:val="24"/>
                <w:szCs w:val="24"/>
              </w:rPr>
            </w:pPr>
            <w:bookmarkStart w:id="26" w:name="_Hlk189145136"/>
            <w:r w:rsidRPr="00AD525B">
              <w:rPr>
                <w:sz w:val="24"/>
                <w:szCs w:val="24"/>
              </w:rPr>
              <w:t>Denumire echipament</w:t>
            </w:r>
          </w:p>
        </w:tc>
        <w:tc>
          <w:tcPr>
            <w:tcW w:w="3686" w:type="dxa"/>
            <w:tcBorders>
              <w:top w:val="single" w:sz="4" w:space="0" w:color="auto"/>
              <w:left w:val="single" w:sz="4" w:space="0" w:color="auto"/>
              <w:bottom w:val="single" w:sz="4" w:space="0" w:color="auto"/>
              <w:right w:val="single" w:sz="4" w:space="0" w:color="auto"/>
            </w:tcBorders>
            <w:hideMark/>
          </w:tcPr>
          <w:p w14:paraId="66238AB7" w14:textId="77777777" w:rsidR="00B311EC" w:rsidRPr="00AD525B" w:rsidRDefault="00B311EC" w:rsidP="00D4465D">
            <w:pPr>
              <w:spacing w:after="0"/>
              <w:rPr>
                <w:sz w:val="24"/>
                <w:szCs w:val="24"/>
              </w:rPr>
            </w:pPr>
            <w:r w:rsidRPr="00AD525B">
              <w:rPr>
                <w:sz w:val="24"/>
                <w:szCs w:val="24"/>
              </w:rPr>
              <w:t>Tip echipament/Cerințe</w:t>
            </w:r>
          </w:p>
        </w:tc>
        <w:tc>
          <w:tcPr>
            <w:tcW w:w="1367" w:type="dxa"/>
            <w:tcBorders>
              <w:top w:val="single" w:sz="4" w:space="0" w:color="auto"/>
              <w:left w:val="single" w:sz="4" w:space="0" w:color="auto"/>
              <w:bottom w:val="single" w:sz="4" w:space="0" w:color="auto"/>
              <w:right w:val="single" w:sz="4" w:space="0" w:color="auto"/>
            </w:tcBorders>
            <w:hideMark/>
          </w:tcPr>
          <w:p w14:paraId="7C8D8D2E" w14:textId="77777777" w:rsidR="00B311EC" w:rsidRPr="00AD525B" w:rsidRDefault="00B311EC" w:rsidP="00D4465D">
            <w:pPr>
              <w:spacing w:after="0"/>
              <w:rPr>
                <w:sz w:val="24"/>
                <w:szCs w:val="24"/>
              </w:rPr>
            </w:pPr>
            <w:r w:rsidRPr="00AD525B">
              <w:rPr>
                <w:sz w:val="24"/>
                <w:szCs w:val="24"/>
              </w:rPr>
              <w:t>Număr</w:t>
            </w:r>
          </w:p>
        </w:tc>
      </w:tr>
      <w:tr w:rsidR="00B311EC" w:rsidRPr="00AD525B" w14:paraId="69BEF74A" w14:textId="77777777" w:rsidTr="00273CD0">
        <w:tc>
          <w:tcPr>
            <w:tcW w:w="3964" w:type="dxa"/>
            <w:tcBorders>
              <w:top w:val="single" w:sz="4" w:space="0" w:color="auto"/>
              <w:left w:val="single" w:sz="4" w:space="0" w:color="auto"/>
              <w:bottom w:val="single" w:sz="4" w:space="0" w:color="auto"/>
              <w:right w:val="single" w:sz="4" w:space="0" w:color="auto"/>
            </w:tcBorders>
            <w:hideMark/>
          </w:tcPr>
          <w:p w14:paraId="6561819C" w14:textId="77777777" w:rsidR="00B311EC" w:rsidRPr="00AD525B" w:rsidRDefault="00B311EC" w:rsidP="00D4465D">
            <w:pPr>
              <w:spacing w:after="0"/>
              <w:rPr>
                <w:sz w:val="24"/>
                <w:szCs w:val="24"/>
              </w:rPr>
            </w:pPr>
            <w:r w:rsidRPr="00AD525B">
              <w:rPr>
                <w:sz w:val="24"/>
                <w:szCs w:val="24"/>
              </w:rPr>
              <w:t>Autospeciale pentru colectarea și transportul deșeurilor stradale de pământ și pietre, echipate cu sistem de supraveghere video și sistem GPS</w:t>
            </w:r>
          </w:p>
        </w:tc>
        <w:tc>
          <w:tcPr>
            <w:tcW w:w="3686" w:type="dxa"/>
            <w:tcBorders>
              <w:top w:val="single" w:sz="4" w:space="0" w:color="auto"/>
              <w:left w:val="single" w:sz="4" w:space="0" w:color="auto"/>
              <w:bottom w:val="single" w:sz="4" w:space="0" w:color="auto"/>
              <w:right w:val="single" w:sz="4" w:space="0" w:color="auto"/>
            </w:tcBorders>
            <w:hideMark/>
          </w:tcPr>
          <w:p w14:paraId="3F44A0C7" w14:textId="77777777" w:rsidR="00062745" w:rsidRPr="00AD525B" w:rsidRDefault="00062745" w:rsidP="00D4465D">
            <w:pPr>
              <w:spacing w:after="0"/>
              <w:rPr>
                <w:sz w:val="24"/>
                <w:szCs w:val="24"/>
              </w:rPr>
            </w:pPr>
          </w:p>
          <w:p w14:paraId="1D16789B" w14:textId="77777777" w:rsidR="00062745" w:rsidRPr="00AD525B" w:rsidRDefault="00062745" w:rsidP="00D4465D">
            <w:pPr>
              <w:spacing w:after="0"/>
              <w:rPr>
                <w:sz w:val="24"/>
                <w:szCs w:val="24"/>
              </w:rPr>
            </w:pPr>
          </w:p>
          <w:p w14:paraId="68B638B4" w14:textId="50EFDDA2" w:rsidR="00B311EC" w:rsidRPr="00AD525B" w:rsidRDefault="00062745" w:rsidP="00D4465D">
            <w:pPr>
              <w:spacing w:after="0"/>
              <w:rPr>
                <w:sz w:val="24"/>
                <w:szCs w:val="24"/>
              </w:rPr>
            </w:pPr>
            <w:r w:rsidRPr="00AD525B">
              <w:rPr>
                <w:sz w:val="24"/>
                <w:szCs w:val="24"/>
              </w:rPr>
              <w:t>AUTOUTILITARA 3,5 TO</w:t>
            </w:r>
          </w:p>
        </w:tc>
        <w:tc>
          <w:tcPr>
            <w:tcW w:w="1367" w:type="dxa"/>
            <w:tcBorders>
              <w:top w:val="single" w:sz="4" w:space="0" w:color="auto"/>
              <w:left w:val="single" w:sz="4" w:space="0" w:color="auto"/>
              <w:bottom w:val="single" w:sz="4" w:space="0" w:color="auto"/>
              <w:right w:val="single" w:sz="4" w:space="0" w:color="auto"/>
            </w:tcBorders>
          </w:tcPr>
          <w:p w14:paraId="1F01368D" w14:textId="77777777" w:rsidR="00062745" w:rsidRPr="00AD525B" w:rsidRDefault="00062745" w:rsidP="00D4465D">
            <w:pPr>
              <w:spacing w:after="0"/>
              <w:rPr>
                <w:sz w:val="24"/>
                <w:szCs w:val="24"/>
              </w:rPr>
            </w:pPr>
          </w:p>
          <w:p w14:paraId="41E62530" w14:textId="77777777" w:rsidR="00062745" w:rsidRPr="00AD525B" w:rsidRDefault="00062745" w:rsidP="00D4465D">
            <w:pPr>
              <w:spacing w:after="0"/>
              <w:rPr>
                <w:sz w:val="24"/>
                <w:szCs w:val="24"/>
              </w:rPr>
            </w:pPr>
          </w:p>
          <w:p w14:paraId="31AA34F9" w14:textId="529F3CA3" w:rsidR="00B311EC" w:rsidRPr="00AD525B" w:rsidRDefault="00281D1C" w:rsidP="00D4465D">
            <w:pPr>
              <w:spacing w:after="0"/>
              <w:rPr>
                <w:sz w:val="24"/>
                <w:szCs w:val="24"/>
              </w:rPr>
            </w:pPr>
            <w:r w:rsidRPr="00AD525B">
              <w:rPr>
                <w:sz w:val="24"/>
                <w:szCs w:val="24"/>
              </w:rPr>
              <w:t>1 BUC</w:t>
            </w:r>
          </w:p>
        </w:tc>
      </w:tr>
      <w:bookmarkEnd w:id="26"/>
    </w:tbl>
    <w:p w14:paraId="368E6FB2" w14:textId="77777777" w:rsidR="00D855CF" w:rsidRPr="00AD525B" w:rsidRDefault="00D855CF" w:rsidP="00B311EC">
      <w:pPr>
        <w:spacing w:after="0"/>
        <w:rPr>
          <w:rFonts w:eastAsiaTheme="minorEastAsia"/>
          <w:sz w:val="24"/>
          <w:szCs w:val="24"/>
        </w:rPr>
      </w:pPr>
    </w:p>
    <w:p w14:paraId="05DF8A0A" w14:textId="2E4B8DAE" w:rsidR="00B311EC" w:rsidRPr="00AD525B" w:rsidRDefault="00DD79C0" w:rsidP="00B311EC">
      <w:pPr>
        <w:spacing w:after="0"/>
        <w:rPr>
          <w:sz w:val="24"/>
          <w:szCs w:val="24"/>
        </w:rPr>
      </w:pPr>
      <w:r w:rsidRPr="00AD525B">
        <w:rPr>
          <w:rFonts w:eastAsiaTheme="minorEastAsia"/>
          <w:sz w:val="24"/>
          <w:szCs w:val="24"/>
        </w:rPr>
        <w:t>1</w:t>
      </w:r>
      <w:r w:rsidR="00102845" w:rsidRPr="00AD525B">
        <w:rPr>
          <w:rFonts w:eastAsiaTheme="minorEastAsia"/>
          <w:sz w:val="24"/>
          <w:szCs w:val="24"/>
        </w:rPr>
        <w:t>.2</w:t>
      </w:r>
      <w:r w:rsidR="00B311EC" w:rsidRPr="00AD525B">
        <w:rPr>
          <w:sz w:val="24"/>
          <w:szCs w:val="24"/>
        </w:rPr>
        <w:t xml:space="preserve">.3 </w:t>
      </w:r>
      <w:r w:rsidR="00016D92">
        <w:rPr>
          <w:sz w:val="24"/>
          <w:szCs w:val="24"/>
        </w:rPr>
        <w:t>I</w:t>
      </w:r>
      <w:r w:rsidR="00B311EC" w:rsidRPr="00AD525B">
        <w:rPr>
          <w:sz w:val="24"/>
          <w:szCs w:val="24"/>
        </w:rPr>
        <w:t xml:space="preserve">nvestiții </w:t>
      </w:r>
      <w:r w:rsidR="00016D92">
        <w:rPr>
          <w:sz w:val="24"/>
          <w:szCs w:val="24"/>
        </w:rPr>
        <w:t xml:space="preserve">care cad </w:t>
      </w:r>
      <w:r w:rsidR="00B311EC" w:rsidRPr="00AD525B">
        <w:rPr>
          <w:sz w:val="24"/>
          <w:szCs w:val="24"/>
        </w:rPr>
        <w:t xml:space="preserve">în sarcina operatorului,  în </w:t>
      </w:r>
      <w:r w:rsidR="00B311EC" w:rsidRPr="00AD525B">
        <w:rPr>
          <w:b/>
          <w:sz w:val="24"/>
          <w:szCs w:val="24"/>
        </w:rPr>
        <w:t>autospeciale/utilaje</w:t>
      </w:r>
      <w:r w:rsidR="00B311EC" w:rsidRPr="00AD525B">
        <w:rPr>
          <w:sz w:val="24"/>
          <w:szCs w:val="24"/>
        </w:rPr>
        <w:t xml:space="preserve"> </w:t>
      </w:r>
      <w:r w:rsidR="00B311EC" w:rsidRPr="00AD525B">
        <w:rPr>
          <w:b/>
          <w:sz w:val="24"/>
          <w:szCs w:val="24"/>
        </w:rPr>
        <w:t>de măturat mecanizat</w:t>
      </w:r>
      <w:r w:rsidR="00B311EC" w:rsidRPr="00AD525B">
        <w:rPr>
          <w:sz w:val="24"/>
          <w:szCs w:val="24"/>
        </w:rPr>
        <w:t xml:space="preserve"> căi publice</w:t>
      </w:r>
    </w:p>
    <w:tbl>
      <w:tblPr>
        <w:tblW w:w="0" w:type="auto"/>
        <w:tblLook w:val="04A0" w:firstRow="1" w:lastRow="0" w:firstColumn="1" w:lastColumn="0" w:noHBand="0" w:noVBand="1"/>
      </w:tblPr>
      <w:tblGrid>
        <w:gridCol w:w="4041"/>
        <w:gridCol w:w="3609"/>
        <w:gridCol w:w="1367"/>
      </w:tblGrid>
      <w:tr w:rsidR="00B311EC" w:rsidRPr="00AD525B" w14:paraId="5EAA33EE" w14:textId="77777777" w:rsidTr="0008799A">
        <w:tc>
          <w:tcPr>
            <w:tcW w:w="4041" w:type="dxa"/>
            <w:tcBorders>
              <w:top w:val="single" w:sz="4" w:space="0" w:color="auto"/>
              <w:left w:val="single" w:sz="4" w:space="0" w:color="auto"/>
              <w:bottom w:val="single" w:sz="4" w:space="0" w:color="auto"/>
              <w:right w:val="single" w:sz="4" w:space="0" w:color="auto"/>
            </w:tcBorders>
            <w:hideMark/>
          </w:tcPr>
          <w:p w14:paraId="6BBF667D" w14:textId="77777777" w:rsidR="00B311EC" w:rsidRPr="00AD525B" w:rsidRDefault="00B311EC" w:rsidP="00D4465D">
            <w:pPr>
              <w:spacing w:after="0"/>
              <w:rPr>
                <w:sz w:val="24"/>
                <w:szCs w:val="24"/>
              </w:rPr>
            </w:pPr>
            <w:r w:rsidRPr="00AD525B">
              <w:rPr>
                <w:sz w:val="24"/>
                <w:szCs w:val="24"/>
              </w:rPr>
              <w:t>Denumire echipament/utilaj</w:t>
            </w:r>
          </w:p>
        </w:tc>
        <w:tc>
          <w:tcPr>
            <w:tcW w:w="3609" w:type="dxa"/>
            <w:tcBorders>
              <w:top w:val="single" w:sz="4" w:space="0" w:color="auto"/>
              <w:left w:val="single" w:sz="4" w:space="0" w:color="auto"/>
              <w:bottom w:val="single" w:sz="4" w:space="0" w:color="auto"/>
              <w:right w:val="single" w:sz="4" w:space="0" w:color="auto"/>
            </w:tcBorders>
            <w:hideMark/>
          </w:tcPr>
          <w:p w14:paraId="28CBC6D8" w14:textId="77777777" w:rsidR="00B311EC" w:rsidRPr="00AD525B" w:rsidRDefault="00B311EC" w:rsidP="00D4465D">
            <w:pPr>
              <w:spacing w:after="0"/>
              <w:rPr>
                <w:sz w:val="24"/>
                <w:szCs w:val="24"/>
              </w:rPr>
            </w:pPr>
            <w:r w:rsidRPr="00AD525B">
              <w:rPr>
                <w:sz w:val="24"/>
                <w:szCs w:val="24"/>
              </w:rPr>
              <w:t>Tip echipament/Cerințe</w:t>
            </w:r>
          </w:p>
        </w:tc>
        <w:tc>
          <w:tcPr>
            <w:tcW w:w="1367" w:type="dxa"/>
            <w:tcBorders>
              <w:top w:val="single" w:sz="4" w:space="0" w:color="auto"/>
              <w:left w:val="single" w:sz="4" w:space="0" w:color="auto"/>
              <w:bottom w:val="single" w:sz="4" w:space="0" w:color="auto"/>
              <w:right w:val="single" w:sz="4" w:space="0" w:color="auto"/>
            </w:tcBorders>
            <w:hideMark/>
          </w:tcPr>
          <w:p w14:paraId="2C9802A5" w14:textId="77777777" w:rsidR="00B311EC" w:rsidRPr="00AD525B" w:rsidRDefault="00B311EC" w:rsidP="00D4465D">
            <w:pPr>
              <w:spacing w:after="0"/>
              <w:rPr>
                <w:sz w:val="24"/>
                <w:szCs w:val="24"/>
              </w:rPr>
            </w:pPr>
            <w:r w:rsidRPr="00AD525B">
              <w:rPr>
                <w:sz w:val="24"/>
                <w:szCs w:val="24"/>
              </w:rPr>
              <w:t>Număr</w:t>
            </w:r>
          </w:p>
        </w:tc>
      </w:tr>
      <w:tr w:rsidR="00B311EC" w:rsidRPr="00AD525B" w14:paraId="5CE708AD" w14:textId="77777777" w:rsidTr="00D855CF">
        <w:trPr>
          <w:trHeight w:val="1084"/>
        </w:trPr>
        <w:tc>
          <w:tcPr>
            <w:tcW w:w="4041" w:type="dxa"/>
            <w:tcBorders>
              <w:top w:val="single" w:sz="4" w:space="0" w:color="auto"/>
              <w:left w:val="single" w:sz="4" w:space="0" w:color="auto"/>
              <w:bottom w:val="single" w:sz="4" w:space="0" w:color="auto"/>
              <w:right w:val="single" w:sz="4" w:space="0" w:color="auto"/>
            </w:tcBorders>
            <w:hideMark/>
          </w:tcPr>
          <w:p w14:paraId="42970FF2" w14:textId="77777777" w:rsidR="00B311EC" w:rsidRPr="00AD525B" w:rsidRDefault="00B311EC" w:rsidP="00D4465D">
            <w:pPr>
              <w:spacing w:after="0"/>
              <w:rPr>
                <w:sz w:val="24"/>
                <w:szCs w:val="24"/>
              </w:rPr>
            </w:pPr>
            <w:r w:rsidRPr="00AD525B">
              <w:rPr>
                <w:sz w:val="24"/>
                <w:szCs w:val="24"/>
              </w:rPr>
              <w:t>Autospeciale pentru măturat mecanizat carosabil, echipate cu sistem de supraveghere video și sistem GPS</w:t>
            </w:r>
          </w:p>
        </w:tc>
        <w:tc>
          <w:tcPr>
            <w:tcW w:w="3609" w:type="dxa"/>
            <w:tcBorders>
              <w:top w:val="single" w:sz="4" w:space="0" w:color="auto"/>
              <w:left w:val="single" w:sz="4" w:space="0" w:color="auto"/>
              <w:bottom w:val="single" w:sz="4" w:space="0" w:color="auto"/>
              <w:right w:val="single" w:sz="4" w:space="0" w:color="auto"/>
            </w:tcBorders>
            <w:hideMark/>
          </w:tcPr>
          <w:p w14:paraId="45AF0502" w14:textId="77777777" w:rsidR="00D855CF" w:rsidRPr="00AD525B" w:rsidRDefault="0008799A" w:rsidP="0008799A">
            <w:pPr>
              <w:spacing w:after="0"/>
              <w:rPr>
                <w:sz w:val="24"/>
                <w:szCs w:val="24"/>
              </w:rPr>
            </w:pPr>
            <w:r w:rsidRPr="00AD525B">
              <w:rPr>
                <w:sz w:val="24"/>
                <w:szCs w:val="24"/>
              </w:rPr>
              <w:t xml:space="preserve">AUTOMATURATOR 4-6 MC </w:t>
            </w:r>
          </w:p>
          <w:p w14:paraId="23670142" w14:textId="77777777" w:rsidR="00D855CF" w:rsidRPr="00AD525B" w:rsidRDefault="00D855CF" w:rsidP="0008799A">
            <w:pPr>
              <w:spacing w:after="0"/>
              <w:rPr>
                <w:sz w:val="24"/>
                <w:szCs w:val="24"/>
              </w:rPr>
            </w:pPr>
          </w:p>
          <w:p w14:paraId="384B92A1" w14:textId="59CCDDD4" w:rsidR="00B311EC" w:rsidRPr="00AD525B" w:rsidRDefault="0008799A" w:rsidP="0008799A">
            <w:pPr>
              <w:spacing w:after="0"/>
              <w:rPr>
                <w:sz w:val="24"/>
                <w:szCs w:val="24"/>
              </w:rPr>
            </w:pPr>
            <w:r w:rsidRPr="00AD525B">
              <w:rPr>
                <w:sz w:val="24"/>
                <w:szCs w:val="24"/>
              </w:rPr>
              <w:t xml:space="preserve">AUTOUTILITARA 2 MC </w:t>
            </w:r>
          </w:p>
        </w:tc>
        <w:tc>
          <w:tcPr>
            <w:tcW w:w="1367" w:type="dxa"/>
            <w:tcBorders>
              <w:top w:val="single" w:sz="4" w:space="0" w:color="auto"/>
              <w:left w:val="single" w:sz="4" w:space="0" w:color="auto"/>
              <w:bottom w:val="single" w:sz="4" w:space="0" w:color="auto"/>
              <w:right w:val="single" w:sz="4" w:space="0" w:color="auto"/>
            </w:tcBorders>
          </w:tcPr>
          <w:p w14:paraId="0F122D2B" w14:textId="77777777" w:rsidR="00B311EC" w:rsidRPr="00AD525B" w:rsidRDefault="0008799A" w:rsidP="00D4465D">
            <w:pPr>
              <w:spacing w:after="0"/>
              <w:rPr>
                <w:sz w:val="24"/>
                <w:szCs w:val="24"/>
              </w:rPr>
            </w:pPr>
            <w:r w:rsidRPr="00AD525B">
              <w:rPr>
                <w:sz w:val="24"/>
                <w:szCs w:val="24"/>
              </w:rPr>
              <w:t xml:space="preserve">1 BUC  </w:t>
            </w:r>
          </w:p>
          <w:p w14:paraId="7482C07D" w14:textId="77777777" w:rsidR="00D855CF" w:rsidRPr="00AD525B" w:rsidRDefault="00D855CF" w:rsidP="00D4465D">
            <w:pPr>
              <w:spacing w:after="0"/>
              <w:rPr>
                <w:sz w:val="24"/>
                <w:szCs w:val="24"/>
              </w:rPr>
            </w:pPr>
          </w:p>
          <w:p w14:paraId="4644EA8D" w14:textId="3178708E" w:rsidR="0008799A" w:rsidRPr="00AD525B" w:rsidRDefault="0008799A" w:rsidP="00D4465D">
            <w:pPr>
              <w:spacing w:after="0"/>
              <w:rPr>
                <w:sz w:val="24"/>
                <w:szCs w:val="24"/>
              </w:rPr>
            </w:pPr>
            <w:r w:rsidRPr="00AD525B">
              <w:rPr>
                <w:sz w:val="24"/>
                <w:szCs w:val="24"/>
              </w:rPr>
              <w:t>1 BUC</w:t>
            </w:r>
          </w:p>
        </w:tc>
      </w:tr>
    </w:tbl>
    <w:p w14:paraId="095DB0DD" w14:textId="0D4C99EE" w:rsidR="00FF16E5" w:rsidRPr="00016D92" w:rsidRDefault="00FF16E5" w:rsidP="00913AC8">
      <w:pPr>
        <w:spacing w:after="0"/>
        <w:rPr>
          <w:b/>
          <w:sz w:val="24"/>
          <w:szCs w:val="24"/>
        </w:rPr>
      </w:pPr>
      <w:r w:rsidRPr="00AD525B">
        <w:rPr>
          <w:sz w:val="24"/>
          <w:szCs w:val="24"/>
        </w:rPr>
        <w:t xml:space="preserve">1.2.4. </w:t>
      </w:r>
      <w:r w:rsidR="00016D92">
        <w:rPr>
          <w:sz w:val="24"/>
          <w:szCs w:val="24"/>
        </w:rPr>
        <w:t>I</w:t>
      </w:r>
      <w:r w:rsidRPr="00AD525B">
        <w:rPr>
          <w:sz w:val="24"/>
          <w:szCs w:val="24"/>
        </w:rPr>
        <w:t xml:space="preserve">nvestiții </w:t>
      </w:r>
      <w:r w:rsidR="00016D92">
        <w:rPr>
          <w:sz w:val="24"/>
          <w:szCs w:val="24"/>
        </w:rPr>
        <w:t xml:space="preserve">care cad </w:t>
      </w:r>
      <w:r w:rsidRPr="00AD525B">
        <w:rPr>
          <w:sz w:val="24"/>
          <w:szCs w:val="24"/>
        </w:rPr>
        <w:t xml:space="preserve">în sarcina operatorului  pentru </w:t>
      </w:r>
      <w:r w:rsidRPr="00016D92">
        <w:rPr>
          <w:b/>
          <w:sz w:val="24"/>
          <w:szCs w:val="24"/>
        </w:rPr>
        <w:t>activitatea deratizare</w:t>
      </w:r>
      <w:r w:rsidR="00EC46E8" w:rsidRPr="00016D92">
        <w:rPr>
          <w:b/>
          <w:sz w:val="24"/>
          <w:szCs w:val="24"/>
        </w:rPr>
        <w:t>, dezinsecție, dezinfecție</w:t>
      </w:r>
      <w:r w:rsidR="00016D92">
        <w:rPr>
          <w:b/>
          <w:sz w:val="24"/>
          <w:szCs w:val="24"/>
        </w:rPr>
        <w:t xml:space="preserve"> pe raza municipiului Sfântu Gheorghe</w:t>
      </w:r>
    </w:p>
    <w:p w14:paraId="2E939B43" w14:textId="0AA97A4D" w:rsidR="00FF16E5" w:rsidRPr="00AD525B" w:rsidRDefault="00FF16E5" w:rsidP="00913AC8">
      <w:pPr>
        <w:spacing w:after="0"/>
        <w:rPr>
          <w:sz w:val="24"/>
          <w:szCs w:val="24"/>
        </w:rPr>
      </w:pPr>
    </w:p>
    <w:tbl>
      <w:tblPr>
        <w:tblW w:w="9200" w:type="dxa"/>
        <w:tblLook w:val="04A0" w:firstRow="1" w:lastRow="0" w:firstColumn="1" w:lastColumn="0" w:noHBand="0" w:noVBand="1"/>
      </w:tblPr>
      <w:tblGrid>
        <w:gridCol w:w="960"/>
        <w:gridCol w:w="4060"/>
        <w:gridCol w:w="1360"/>
        <w:gridCol w:w="2820"/>
      </w:tblGrid>
      <w:tr w:rsidR="00FF16E5" w:rsidRPr="00FF16E5" w14:paraId="71721DD2" w14:textId="77777777" w:rsidTr="00FF16E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CBCF8" w14:textId="77777777" w:rsidR="00FF16E5" w:rsidRPr="00FF16E5" w:rsidRDefault="00FF16E5" w:rsidP="00FF16E5">
            <w:pPr>
              <w:keepNext w:val="0"/>
              <w:keepLines w:val="0"/>
              <w:spacing w:after="0"/>
              <w:jc w:val="left"/>
              <w:rPr>
                <w:rFonts w:ascii="Calibri" w:hAnsi="Calibri" w:cs="Calibri"/>
                <w:b/>
                <w:bCs/>
                <w:color w:val="000000"/>
                <w:sz w:val="22"/>
                <w:szCs w:val="22"/>
                <w:lang w:eastAsia="ro-RO"/>
              </w:rPr>
            </w:pPr>
            <w:r w:rsidRPr="00FF16E5">
              <w:rPr>
                <w:rFonts w:ascii="Calibri" w:hAnsi="Calibri" w:cs="Calibri"/>
                <w:b/>
                <w:bCs/>
                <w:color w:val="000000"/>
                <w:sz w:val="22"/>
                <w:szCs w:val="22"/>
                <w:lang w:eastAsia="ro-RO"/>
              </w:rPr>
              <w:t>Nr.crt</w:t>
            </w:r>
          </w:p>
        </w:tc>
        <w:tc>
          <w:tcPr>
            <w:tcW w:w="4060" w:type="dxa"/>
            <w:tcBorders>
              <w:top w:val="single" w:sz="4" w:space="0" w:color="auto"/>
              <w:left w:val="nil"/>
              <w:bottom w:val="single" w:sz="4" w:space="0" w:color="auto"/>
              <w:right w:val="single" w:sz="4" w:space="0" w:color="auto"/>
            </w:tcBorders>
            <w:shd w:val="clear" w:color="auto" w:fill="auto"/>
            <w:noWrap/>
            <w:vAlign w:val="bottom"/>
            <w:hideMark/>
          </w:tcPr>
          <w:p w14:paraId="169A61EB" w14:textId="77777777" w:rsidR="00FF16E5" w:rsidRPr="00FF16E5" w:rsidRDefault="00FF16E5" w:rsidP="00FF16E5">
            <w:pPr>
              <w:keepNext w:val="0"/>
              <w:keepLines w:val="0"/>
              <w:spacing w:after="0"/>
              <w:jc w:val="left"/>
              <w:rPr>
                <w:rFonts w:ascii="Calibri" w:hAnsi="Calibri" w:cs="Calibri"/>
                <w:b/>
                <w:bCs/>
                <w:color w:val="000000"/>
                <w:sz w:val="22"/>
                <w:szCs w:val="22"/>
                <w:lang w:eastAsia="ro-RO"/>
              </w:rPr>
            </w:pPr>
            <w:r w:rsidRPr="00FF16E5">
              <w:rPr>
                <w:rFonts w:ascii="Calibri" w:hAnsi="Calibri" w:cs="Calibri"/>
                <w:b/>
                <w:bCs/>
                <w:color w:val="000000"/>
                <w:sz w:val="22"/>
                <w:szCs w:val="22"/>
                <w:lang w:eastAsia="ro-RO"/>
              </w:rPr>
              <w:t>Denumirea bunurilor</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3BAB3689" w14:textId="77777777" w:rsidR="00FF16E5" w:rsidRPr="00FF16E5" w:rsidRDefault="00FF16E5" w:rsidP="00FF16E5">
            <w:pPr>
              <w:keepNext w:val="0"/>
              <w:keepLines w:val="0"/>
              <w:spacing w:after="0"/>
              <w:jc w:val="center"/>
              <w:rPr>
                <w:rFonts w:ascii="Calibri" w:hAnsi="Calibri" w:cs="Calibri"/>
                <w:b/>
                <w:bCs/>
                <w:color w:val="000000"/>
                <w:sz w:val="22"/>
                <w:szCs w:val="22"/>
                <w:lang w:eastAsia="ro-RO"/>
              </w:rPr>
            </w:pPr>
            <w:r w:rsidRPr="00FF16E5">
              <w:rPr>
                <w:rFonts w:ascii="Calibri" w:hAnsi="Calibri" w:cs="Calibri"/>
                <w:b/>
                <w:bCs/>
                <w:color w:val="000000"/>
                <w:sz w:val="22"/>
                <w:szCs w:val="22"/>
                <w:lang w:eastAsia="ro-RO"/>
              </w:rPr>
              <w:t>Bucata</w:t>
            </w:r>
          </w:p>
        </w:tc>
        <w:tc>
          <w:tcPr>
            <w:tcW w:w="2820" w:type="dxa"/>
            <w:tcBorders>
              <w:top w:val="single" w:sz="4" w:space="0" w:color="auto"/>
              <w:left w:val="nil"/>
              <w:bottom w:val="single" w:sz="4" w:space="0" w:color="auto"/>
              <w:right w:val="single" w:sz="4" w:space="0" w:color="auto"/>
            </w:tcBorders>
            <w:shd w:val="clear" w:color="auto" w:fill="auto"/>
            <w:noWrap/>
            <w:vAlign w:val="bottom"/>
            <w:hideMark/>
          </w:tcPr>
          <w:p w14:paraId="3257E828" w14:textId="77777777" w:rsidR="00FF16E5" w:rsidRPr="00FF16E5" w:rsidRDefault="00FF16E5" w:rsidP="00FF16E5">
            <w:pPr>
              <w:keepNext w:val="0"/>
              <w:keepLines w:val="0"/>
              <w:spacing w:after="0"/>
              <w:jc w:val="center"/>
              <w:rPr>
                <w:rFonts w:ascii="Calibri" w:hAnsi="Calibri" w:cs="Calibri"/>
                <w:b/>
                <w:bCs/>
                <w:color w:val="000000"/>
                <w:sz w:val="22"/>
                <w:szCs w:val="22"/>
                <w:lang w:eastAsia="ro-RO"/>
              </w:rPr>
            </w:pPr>
            <w:r w:rsidRPr="00FF16E5">
              <w:rPr>
                <w:rFonts w:ascii="Calibri" w:hAnsi="Calibri" w:cs="Calibri"/>
                <w:b/>
                <w:bCs/>
                <w:color w:val="000000"/>
                <w:sz w:val="22"/>
                <w:szCs w:val="22"/>
                <w:lang w:eastAsia="ro-RO"/>
              </w:rPr>
              <w:t>Anul investitiilor</w:t>
            </w:r>
          </w:p>
        </w:tc>
      </w:tr>
      <w:tr w:rsidR="00FF16E5" w:rsidRPr="00FF16E5" w14:paraId="35C6CE23"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EEF295"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c>
          <w:tcPr>
            <w:tcW w:w="4060" w:type="dxa"/>
            <w:tcBorders>
              <w:top w:val="nil"/>
              <w:left w:val="nil"/>
              <w:bottom w:val="single" w:sz="4" w:space="0" w:color="auto"/>
              <w:right w:val="single" w:sz="4" w:space="0" w:color="auto"/>
            </w:tcBorders>
            <w:shd w:val="clear" w:color="auto" w:fill="auto"/>
            <w:noWrap/>
            <w:vAlign w:val="bottom"/>
            <w:hideMark/>
          </w:tcPr>
          <w:p w14:paraId="06DD0A2F"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c>
          <w:tcPr>
            <w:tcW w:w="1360" w:type="dxa"/>
            <w:tcBorders>
              <w:top w:val="nil"/>
              <w:left w:val="nil"/>
              <w:bottom w:val="single" w:sz="4" w:space="0" w:color="auto"/>
              <w:right w:val="single" w:sz="4" w:space="0" w:color="auto"/>
            </w:tcBorders>
            <w:shd w:val="clear" w:color="auto" w:fill="auto"/>
            <w:noWrap/>
            <w:vAlign w:val="bottom"/>
            <w:hideMark/>
          </w:tcPr>
          <w:p w14:paraId="68DC6E8F"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c>
          <w:tcPr>
            <w:tcW w:w="2820" w:type="dxa"/>
            <w:tcBorders>
              <w:top w:val="nil"/>
              <w:left w:val="nil"/>
              <w:bottom w:val="single" w:sz="4" w:space="0" w:color="auto"/>
              <w:right w:val="single" w:sz="4" w:space="0" w:color="auto"/>
            </w:tcBorders>
            <w:shd w:val="clear" w:color="auto" w:fill="auto"/>
            <w:noWrap/>
            <w:vAlign w:val="bottom"/>
            <w:hideMark/>
          </w:tcPr>
          <w:p w14:paraId="6B8A5AB5"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r>
      <w:tr w:rsidR="00FF16E5" w:rsidRPr="00FF16E5" w14:paraId="25C2EC98"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DEDC46"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4060" w:type="dxa"/>
            <w:tcBorders>
              <w:top w:val="nil"/>
              <w:left w:val="nil"/>
              <w:bottom w:val="single" w:sz="4" w:space="0" w:color="auto"/>
              <w:right w:val="single" w:sz="4" w:space="0" w:color="auto"/>
            </w:tcBorders>
            <w:shd w:val="clear" w:color="auto" w:fill="auto"/>
            <w:noWrap/>
            <w:vAlign w:val="bottom"/>
            <w:hideMark/>
          </w:tcPr>
          <w:p w14:paraId="4EB52ED0"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Motostropitoare SR 430 -sthil</w:t>
            </w:r>
          </w:p>
        </w:tc>
        <w:tc>
          <w:tcPr>
            <w:tcW w:w="1360" w:type="dxa"/>
            <w:tcBorders>
              <w:top w:val="nil"/>
              <w:left w:val="nil"/>
              <w:bottom w:val="single" w:sz="4" w:space="0" w:color="auto"/>
              <w:right w:val="single" w:sz="4" w:space="0" w:color="auto"/>
            </w:tcBorders>
            <w:shd w:val="clear" w:color="auto" w:fill="auto"/>
            <w:noWrap/>
            <w:vAlign w:val="bottom"/>
            <w:hideMark/>
          </w:tcPr>
          <w:p w14:paraId="17D1C30C"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653462E6"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2025</w:t>
            </w:r>
          </w:p>
        </w:tc>
      </w:tr>
      <w:tr w:rsidR="00FF16E5" w:rsidRPr="00FF16E5" w14:paraId="4934465C"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E31795"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w:t>
            </w:r>
          </w:p>
        </w:tc>
        <w:tc>
          <w:tcPr>
            <w:tcW w:w="4060" w:type="dxa"/>
            <w:tcBorders>
              <w:top w:val="nil"/>
              <w:left w:val="nil"/>
              <w:bottom w:val="single" w:sz="4" w:space="0" w:color="auto"/>
              <w:right w:val="single" w:sz="4" w:space="0" w:color="auto"/>
            </w:tcBorders>
            <w:shd w:val="clear" w:color="auto" w:fill="auto"/>
            <w:noWrap/>
            <w:vAlign w:val="bottom"/>
            <w:hideMark/>
          </w:tcPr>
          <w:p w14:paraId="2A0C7676"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Motostropitoare SR 430 -sthil</w:t>
            </w:r>
          </w:p>
        </w:tc>
        <w:tc>
          <w:tcPr>
            <w:tcW w:w="1360" w:type="dxa"/>
            <w:tcBorders>
              <w:top w:val="nil"/>
              <w:left w:val="nil"/>
              <w:bottom w:val="single" w:sz="4" w:space="0" w:color="auto"/>
              <w:right w:val="single" w:sz="4" w:space="0" w:color="auto"/>
            </w:tcBorders>
            <w:shd w:val="clear" w:color="auto" w:fill="auto"/>
            <w:noWrap/>
            <w:vAlign w:val="bottom"/>
            <w:hideMark/>
          </w:tcPr>
          <w:p w14:paraId="3B2963B6"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3DE30499"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2025</w:t>
            </w:r>
          </w:p>
        </w:tc>
      </w:tr>
      <w:tr w:rsidR="00FF16E5" w:rsidRPr="00FF16E5" w14:paraId="315CFB23"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783C5C"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3</w:t>
            </w:r>
          </w:p>
        </w:tc>
        <w:tc>
          <w:tcPr>
            <w:tcW w:w="4060" w:type="dxa"/>
            <w:tcBorders>
              <w:top w:val="nil"/>
              <w:left w:val="nil"/>
              <w:bottom w:val="single" w:sz="4" w:space="0" w:color="auto"/>
              <w:right w:val="single" w:sz="4" w:space="0" w:color="auto"/>
            </w:tcBorders>
            <w:shd w:val="clear" w:color="auto" w:fill="auto"/>
            <w:noWrap/>
            <w:vAlign w:val="bottom"/>
            <w:hideMark/>
          </w:tcPr>
          <w:p w14:paraId="2DB08B10"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Motostropitoare SR 430 -sthil</w:t>
            </w:r>
          </w:p>
        </w:tc>
        <w:tc>
          <w:tcPr>
            <w:tcW w:w="1360" w:type="dxa"/>
            <w:tcBorders>
              <w:top w:val="nil"/>
              <w:left w:val="nil"/>
              <w:bottom w:val="single" w:sz="4" w:space="0" w:color="auto"/>
              <w:right w:val="single" w:sz="4" w:space="0" w:color="auto"/>
            </w:tcBorders>
            <w:shd w:val="clear" w:color="auto" w:fill="auto"/>
            <w:noWrap/>
            <w:vAlign w:val="bottom"/>
            <w:hideMark/>
          </w:tcPr>
          <w:p w14:paraId="68D39F08"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1988D4EB"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2027</w:t>
            </w:r>
          </w:p>
        </w:tc>
      </w:tr>
      <w:tr w:rsidR="00FF16E5" w:rsidRPr="00FF16E5" w14:paraId="5F3641D9"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FEC4C4"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4</w:t>
            </w:r>
          </w:p>
        </w:tc>
        <w:tc>
          <w:tcPr>
            <w:tcW w:w="4060" w:type="dxa"/>
            <w:tcBorders>
              <w:top w:val="nil"/>
              <w:left w:val="nil"/>
              <w:bottom w:val="single" w:sz="4" w:space="0" w:color="auto"/>
              <w:right w:val="single" w:sz="4" w:space="0" w:color="auto"/>
            </w:tcBorders>
            <w:shd w:val="clear" w:color="auto" w:fill="auto"/>
            <w:noWrap/>
            <w:vAlign w:val="bottom"/>
            <w:hideMark/>
          </w:tcPr>
          <w:p w14:paraId="57CF8398"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Motostropitoare SR 430 -sthil</w:t>
            </w:r>
          </w:p>
        </w:tc>
        <w:tc>
          <w:tcPr>
            <w:tcW w:w="1360" w:type="dxa"/>
            <w:tcBorders>
              <w:top w:val="nil"/>
              <w:left w:val="nil"/>
              <w:bottom w:val="single" w:sz="4" w:space="0" w:color="auto"/>
              <w:right w:val="single" w:sz="4" w:space="0" w:color="auto"/>
            </w:tcBorders>
            <w:shd w:val="clear" w:color="auto" w:fill="auto"/>
            <w:noWrap/>
            <w:vAlign w:val="bottom"/>
            <w:hideMark/>
          </w:tcPr>
          <w:p w14:paraId="4EF849BE"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2631CA9A"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2028</w:t>
            </w:r>
          </w:p>
        </w:tc>
      </w:tr>
      <w:tr w:rsidR="00FF16E5" w:rsidRPr="00FF16E5" w14:paraId="0AB20403"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4D8625"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5</w:t>
            </w:r>
          </w:p>
        </w:tc>
        <w:tc>
          <w:tcPr>
            <w:tcW w:w="4060" w:type="dxa"/>
            <w:tcBorders>
              <w:top w:val="nil"/>
              <w:left w:val="nil"/>
              <w:bottom w:val="single" w:sz="4" w:space="0" w:color="auto"/>
              <w:right w:val="single" w:sz="4" w:space="0" w:color="auto"/>
            </w:tcBorders>
            <w:shd w:val="clear" w:color="auto" w:fill="auto"/>
            <w:noWrap/>
            <w:vAlign w:val="bottom"/>
            <w:hideMark/>
          </w:tcPr>
          <w:p w14:paraId="78201C32"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Renault Trafic utilitare furgon 2+1</w:t>
            </w:r>
          </w:p>
        </w:tc>
        <w:tc>
          <w:tcPr>
            <w:tcW w:w="1360" w:type="dxa"/>
            <w:tcBorders>
              <w:top w:val="nil"/>
              <w:left w:val="nil"/>
              <w:bottom w:val="single" w:sz="4" w:space="0" w:color="auto"/>
              <w:right w:val="single" w:sz="4" w:space="0" w:color="auto"/>
            </w:tcBorders>
            <w:shd w:val="clear" w:color="auto" w:fill="auto"/>
            <w:noWrap/>
            <w:vAlign w:val="bottom"/>
            <w:hideMark/>
          </w:tcPr>
          <w:p w14:paraId="02E69371"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62B31178"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2025</w:t>
            </w:r>
          </w:p>
        </w:tc>
      </w:tr>
      <w:tr w:rsidR="00FF16E5" w:rsidRPr="00FF16E5" w14:paraId="3AAA2A72"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30749A"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6</w:t>
            </w:r>
          </w:p>
        </w:tc>
        <w:tc>
          <w:tcPr>
            <w:tcW w:w="4060" w:type="dxa"/>
            <w:tcBorders>
              <w:top w:val="nil"/>
              <w:left w:val="nil"/>
              <w:bottom w:val="single" w:sz="4" w:space="0" w:color="auto"/>
              <w:right w:val="single" w:sz="4" w:space="0" w:color="auto"/>
            </w:tcBorders>
            <w:shd w:val="clear" w:color="auto" w:fill="auto"/>
            <w:noWrap/>
            <w:vAlign w:val="bottom"/>
            <w:hideMark/>
          </w:tcPr>
          <w:p w14:paraId="69F64050"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Dacia Dokker</w:t>
            </w:r>
          </w:p>
        </w:tc>
        <w:tc>
          <w:tcPr>
            <w:tcW w:w="1360" w:type="dxa"/>
            <w:tcBorders>
              <w:top w:val="nil"/>
              <w:left w:val="nil"/>
              <w:bottom w:val="single" w:sz="4" w:space="0" w:color="auto"/>
              <w:right w:val="single" w:sz="4" w:space="0" w:color="auto"/>
            </w:tcBorders>
            <w:shd w:val="clear" w:color="auto" w:fill="auto"/>
            <w:noWrap/>
            <w:vAlign w:val="bottom"/>
            <w:hideMark/>
          </w:tcPr>
          <w:p w14:paraId="270E2D62"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65EFC6CA"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2025</w:t>
            </w:r>
          </w:p>
        </w:tc>
      </w:tr>
      <w:tr w:rsidR="00FF16E5" w:rsidRPr="00FF16E5" w14:paraId="66912DE6"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F612B4"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7</w:t>
            </w:r>
          </w:p>
        </w:tc>
        <w:tc>
          <w:tcPr>
            <w:tcW w:w="4060" w:type="dxa"/>
            <w:tcBorders>
              <w:top w:val="nil"/>
              <w:left w:val="nil"/>
              <w:bottom w:val="single" w:sz="4" w:space="0" w:color="auto"/>
              <w:right w:val="single" w:sz="4" w:space="0" w:color="auto"/>
            </w:tcBorders>
            <w:shd w:val="clear" w:color="auto" w:fill="auto"/>
            <w:noWrap/>
            <w:vAlign w:val="bottom"/>
            <w:hideMark/>
          </w:tcPr>
          <w:p w14:paraId="30385464"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Pulverizator manual Mesto 3237 P Primer</w:t>
            </w:r>
          </w:p>
        </w:tc>
        <w:tc>
          <w:tcPr>
            <w:tcW w:w="1360" w:type="dxa"/>
            <w:tcBorders>
              <w:top w:val="nil"/>
              <w:left w:val="nil"/>
              <w:bottom w:val="single" w:sz="4" w:space="0" w:color="auto"/>
              <w:right w:val="single" w:sz="4" w:space="0" w:color="auto"/>
            </w:tcBorders>
            <w:shd w:val="clear" w:color="auto" w:fill="auto"/>
            <w:noWrap/>
            <w:vAlign w:val="bottom"/>
            <w:hideMark/>
          </w:tcPr>
          <w:p w14:paraId="7C0A415D"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307A801A"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2025</w:t>
            </w:r>
          </w:p>
        </w:tc>
      </w:tr>
      <w:tr w:rsidR="00FF16E5" w:rsidRPr="00FF16E5" w14:paraId="0C64318F"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8C628B"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8</w:t>
            </w:r>
          </w:p>
        </w:tc>
        <w:tc>
          <w:tcPr>
            <w:tcW w:w="4060" w:type="dxa"/>
            <w:tcBorders>
              <w:top w:val="nil"/>
              <w:left w:val="nil"/>
              <w:bottom w:val="single" w:sz="4" w:space="0" w:color="auto"/>
              <w:right w:val="single" w:sz="4" w:space="0" w:color="auto"/>
            </w:tcBorders>
            <w:shd w:val="clear" w:color="auto" w:fill="auto"/>
            <w:noWrap/>
            <w:vAlign w:val="bottom"/>
            <w:hideMark/>
          </w:tcPr>
          <w:p w14:paraId="65AD2F4F"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Pulverizator manual Mesto 3237 P Primer</w:t>
            </w:r>
          </w:p>
        </w:tc>
        <w:tc>
          <w:tcPr>
            <w:tcW w:w="1360" w:type="dxa"/>
            <w:tcBorders>
              <w:top w:val="nil"/>
              <w:left w:val="nil"/>
              <w:bottom w:val="single" w:sz="4" w:space="0" w:color="auto"/>
              <w:right w:val="single" w:sz="4" w:space="0" w:color="auto"/>
            </w:tcBorders>
            <w:shd w:val="clear" w:color="auto" w:fill="auto"/>
            <w:noWrap/>
            <w:vAlign w:val="bottom"/>
            <w:hideMark/>
          </w:tcPr>
          <w:p w14:paraId="3FFCC81C"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5F95AEEA"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2025</w:t>
            </w:r>
          </w:p>
        </w:tc>
      </w:tr>
      <w:tr w:rsidR="00FF16E5" w:rsidRPr="00FF16E5" w14:paraId="418836EA"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20AF9F"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9</w:t>
            </w:r>
          </w:p>
        </w:tc>
        <w:tc>
          <w:tcPr>
            <w:tcW w:w="4060" w:type="dxa"/>
            <w:tcBorders>
              <w:top w:val="nil"/>
              <w:left w:val="nil"/>
              <w:bottom w:val="single" w:sz="4" w:space="0" w:color="auto"/>
              <w:right w:val="single" w:sz="4" w:space="0" w:color="auto"/>
            </w:tcBorders>
            <w:shd w:val="clear" w:color="auto" w:fill="auto"/>
            <w:noWrap/>
            <w:vAlign w:val="bottom"/>
            <w:hideMark/>
          </w:tcPr>
          <w:p w14:paraId="30FE4BD7"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Pulverizator manual Mesto 3237 P Primer</w:t>
            </w:r>
          </w:p>
        </w:tc>
        <w:tc>
          <w:tcPr>
            <w:tcW w:w="1360" w:type="dxa"/>
            <w:tcBorders>
              <w:top w:val="nil"/>
              <w:left w:val="nil"/>
              <w:bottom w:val="single" w:sz="4" w:space="0" w:color="auto"/>
              <w:right w:val="single" w:sz="4" w:space="0" w:color="auto"/>
            </w:tcBorders>
            <w:shd w:val="clear" w:color="auto" w:fill="auto"/>
            <w:noWrap/>
            <w:vAlign w:val="bottom"/>
            <w:hideMark/>
          </w:tcPr>
          <w:p w14:paraId="26B0524C"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5551E342"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2027</w:t>
            </w:r>
          </w:p>
        </w:tc>
      </w:tr>
      <w:tr w:rsidR="00FF16E5" w:rsidRPr="00FF16E5" w14:paraId="17A563F0"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E404FB"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10</w:t>
            </w:r>
          </w:p>
        </w:tc>
        <w:tc>
          <w:tcPr>
            <w:tcW w:w="4060" w:type="dxa"/>
            <w:tcBorders>
              <w:top w:val="nil"/>
              <w:left w:val="nil"/>
              <w:bottom w:val="single" w:sz="4" w:space="0" w:color="auto"/>
              <w:right w:val="single" w:sz="4" w:space="0" w:color="auto"/>
            </w:tcBorders>
            <w:shd w:val="clear" w:color="auto" w:fill="auto"/>
            <w:noWrap/>
            <w:vAlign w:val="bottom"/>
            <w:hideMark/>
          </w:tcPr>
          <w:p w14:paraId="599FEB79"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Pulverizator manual Mesto 3237 P Primer</w:t>
            </w:r>
          </w:p>
        </w:tc>
        <w:tc>
          <w:tcPr>
            <w:tcW w:w="1360" w:type="dxa"/>
            <w:tcBorders>
              <w:top w:val="nil"/>
              <w:left w:val="nil"/>
              <w:bottom w:val="single" w:sz="4" w:space="0" w:color="auto"/>
              <w:right w:val="single" w:sz="4" w:space="0" w:color="auto"/>
            </w:tcBorders>
            <w:shd w:val="clear" w:color="auto" w:fill="auto"/>
            <w:noWrap/>
            <w:vAlign w:val="bottom"/>
            <w:hideMark/>
          </w:tcPr>
          <w:p w14:paraId="67195613"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1</w:t>
            </w:r>
          </w:p>
        </w:tc>
        <w:tc>
          <w:tcPr>
            <w:tcW w:w="2820" w:type="dxa"/>
            <w:tcBorders>
              <w:top w:val="nil"/>
              <w:left w:val="nil"/>
              <w:bottom w:val="single" w:sz="4" w:space="0" w:color="auto"/>
              <w:right w:val="single" w:sz="4" w:space="0" w:color="auto"/>
            </w:tcBorders>
            <w:shd w:val="clear" w:color="auto" w:fill="auto"/>
            <w:noWrap/>
            <w:vAlign w:val="bottom"/>
            <w:hideMark/>
          </w:tcPr>
          <w:p w14:paraId="5207FDEE"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2028</w:t>
            </w:r>
          </w:p>
        </w:tc>
      </w:tr>
      <w:tr w:rsidR="00FF16E5" w:rsidRPr="00FF16E5" w14:paraId="3B2E05FC" w14:textId="77777777" w:rsidTr="00FF16E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F7A4D0"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c>
          <w:tcPr>
            <w:tcW w:w="4060" w:type="dxa"/>
            <w:tcBorders>
              <w:top w:val="nil"/>
              <w:left w:val="nil"/>
              <w:bottom w:val="single" w:sz="4" w:space="0" w:color="auto"/>
              <w:right w:val="single" w:sz="4" w:space="0" w:color="auto"/>
            </w:tcBorders>
            <w:shd w:val="clear" w:color="auto" w:fill="auto"/>
            <w:noWrap/>
            <w:vAlign w:val="bottom"/>
            <w:hideMark/>
          </w:tcPr>
          <w:p w14:paraId="3D7A8300" w14:textId="77777777" w:rsidR="00FF16E5" w:rsidRPr="00FF16E5" w:rsidRDefault="00FF16E5" w:rsidP="00FF16E5">
            <w:pPr>
              <w:keepNext w:val="0"/>
              <w:keepLines w:val="0"/>
              <w:spacing w:after="0"/>
              <w:jc w:val="left"/>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c>
          <w:tcPr>
            <w:tcW w:w="1360" w:type="dxa"/>
            <w:tcBorders>
              <w:top w:val="nil"/>
              <w:left w:val="nil"/>
              <w:bottom w:val="single" w:sz="4" w:space="0" w:color="auto"/>
              <w:right w:val="single" w:sz="4" w:space="0" w:color="auto"/>
            </w:tcBorders>
            <w:shd w:val="clear" w:color="auto" w:fill="auto"/>
            <w:noWrap/>
            <w:vAlign w:val="bottom"/>
            <w:hideMark/>
          </w:tcPr>
          <w:p w14:paraId="20005CC3"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c>
          <w:tcPr>
            <w:tcW w:w="2820" w:type="dxa"/>
            <w:tcBorders>
              <w:top w:val="nil"/>
              <w:left w:val="nil"/>
              <w:bottom w:val="single" w:sz="4" w:space="0" w:color="auto"/>
              <w:right w:val="single" w:sz="4" w:space="0" w:color="auto"/>
            </w:tcBorders>
            <w:shd w:val="clear" w:color="auto" w:fill="auto"/>
            <w:noWrap/>
            <w:vAlign w:val="bottom"/>
            <w:hideMark/>
          </w:tcPr>
          <w:p w14:paraId="48F35C70" w14:textId="77777777" w:rsidR="00FF16E5" w:rsidRPr="00FF16E5" w:rsidRDefault="00FF16E5" w:rsidP="00FF16E5">
            <w:pPr>
              <w:keepNext w:val="0"/>
              <w:keepLines w:val="0"/>
              <w:spacing w:after="0"/>
              <w:jc w:val="center"/>
              <w:rPr>
                <w:rFonts w:ascii="Calibri" w:hAnsi="Calibri" w:cs="Calibri"/>
                <w:color w:val="000000"/>
                <w:sz w:val="22"/>
                <w:szCs w:val="22"/>
                <w:lang w:eastAsia="ro-RO"/>
              </w:rPr>
            </w:pPr>
            <w:r w:rsidRPr="00FF16E5">
              <w:rPr>
                <w:rFonts w:ascii="Calibri" w:hAnsi="Calibri" w:cs="Calibri"/>
                <w:color w:val="000000"/>
                <w:sz w:val="22"/>
                <w:szCs w:val="22"/>
                <w:lang w:eastAsia="ro-RO"/>
              </w:rPr>
              <w:t> </w:t>
            </w:r>
          </w:p>
        </w:tc>
      </w:tr>
    </w:tbl>
    <w:p w14:paraId="52544900" w14:textId="3D4FE495" w:rsidR="00FF16E5" w:rsidRPr="00AD525B" w:rsidRDefault="00FF16E5" w:rsidP="00913AC8">
      <w:pPr>
        <w:spacing w:after="0"/>
        <w:rPr>
          <w:sz w:val="24"/>
          <w:szCs w:val="24"/>
        </w:rPr>
      </w:pPr>
    </w:p>
    <w:p w14:paraId="3D00FC33" w14:textId="77777777" w:rsidR="00FF16E5" w:rsidRPr="00AD525B" w:rsidRDefault="00FF16E5" w:rsidP="00913AC8">
      <w:pPr>
        <w:spacing w:after="0"/>
        <w:rPr>
          <w:sz w:val="24"/>
          <w:szCs w:val="24"/>
        </w:rPr>
        <w:sectPr w:rsidR="00FF16E5" w:rsidRPr="00AD525B" w:rsidSect="00D16B96">
          <w:pgSz w:w="11907" w:h="16840" w:code="9"/>
          <w:pgMar w:top="1440" w:right="1440" w:bottom="1440" w:left="1440" w:header="709" w:footer="709" w:gutter="0"/>
          <w:cols w:space="708"/>
          <w:docGrid w:linePitch="381"/>
        </w:sectPr>
      </w:pPr>
    </w:p>
    <w:p w14:paraId="3FB96CDF" w14:textId="6E961C5D" w:rsidR="004F090E" w:rsidRPr="00AD525B" w:rsidRDefault="00A45E11" w:rsidP="004F090E">
      <w:pPr>
        <w:keepNext w:val="0"/>
        <w:keepLines w:val="0"/>
        <w:spacing w:after="0"/>
        <w:jc w:val="left"/>
        <w:rPr>
          <w:sz w:val="24"/>
          <w:szCs w:val="24"/>
        </w:rPr>
      </w:pPr>
      <w:r w:rsidRPr="00AD525B">
        <w:rPr>
          <w:b/>
          <w:sz w:val="24"/>
          <w:szCs w:val="24"/>
        </w:rPr>
        <w:lastRenderedPageBreak/>
        <w:t>ANEXA NR. 2</w:t>
      </w:r>
      <w:r w:rsidRPr="00AD525B">
        <w:rPr>
          <w:sz w:val="24"/>
          <w:szCs w:val="24"/>
        </w:rPr>
        <w:t xml:space="preserve"> </w:t>
      </w:r>
      <w:r w:rsidR="002C5D02" w:rsidRPr="00AD525B">
        <w:rPr>
          <w:sz w:val="24"/>
          <w:szCs w:val="24"/>
        </w:rPr>
        <w:t>la C</w:t>
      </w:r>
      <w:r w:rsidR="000E0CC3" w:rsidRPr="00AD525B">
        <w:rPr>
          <w:sz w:val="24"/>
          <w:szCs w:val="24"/>
        </w:rPr>
        <w:t>aietul de sarcini</w:t>
      </w:r>
    </w:p>
    <w:p w14:paraId="2E9326ED" w14:textId="77777777" w:rsidR="004F090E" w:rsidRPr="00AD525B" w:rsidRDefault="000E0CC3" w:rsidP="004F090E">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măturat manual</w:t>
      </w:r>
      <w:r w:rsidRPr="00AD525B">
        <w:rPr>
          <w:sz w:val="24"/>
          <w:szCs w:val="24"/>
        </w:rPr>
        <w:t xml:space="preserve">, incluzând podurile, </w:t>
      </w:r>
      <w:r w:rsidR="004C1A05" w:rsidRPr="00AD525B">
        <w:rPr>
          <w:sz w:val="24"/>
          <w:szCs w:val="24"/>
        </w:rPr>
        <w:t xml:space="preserve">pasajele, </w:t>
      </w:r>
      <w:r w:rsidR="00D50F0F" w:rsidRPr="00AD525B">
        <w:rPr>
          <w:sz w:val="24"/>
          <w:szCs w:val="24"/>
        </w:rPr>
        <w:t xml:space="preserve">parcările și </w:t>
      </w:r>
      <w:r w:rsidRPr="00AD525B">
        <w:rPr>
          <w:sz w:val="24"/>
          <w:szCs w:val="24"/>
        </w:rPr>
        <w:t>stațiile publice</w:t>
      </w:r>
    </w:p>
    <w:p w14:paraId="2842F494" w14:textId="133380C0" w:rsidR="00101BA4" w:rsidRPr="00AD525B" w:rsidRDefault="001C2020" w:rsidP="00101BA4">
      <w:pPr>
        <w:keepNext w:val="0"/>
        <w:keepLines w:val="0"/>
        <w:spacing w:after="0"/>
        <w:jc w:val="left"/>
        <w:rPr>
          <w:sz w:val="24"/>
          <w:szCs w:val="24"/>
        </w:rPr>
      </w:pPr>
      <w:r w:rsidRPr="00AD525B">
        <w:rPr>
          <w:b/>
          <w:sz w:val="24"/>
          <w:szCs w:val="24"/>
        </w:rPr>
        <w:t>ANEXA NR. 2</w:t>
      </w:r>
      <w:r w:rsidR="008A4F52">
        <w:rPr>
          <w:b/>
          <w:sz w:val="24"/>
          <w:szCs w:val="24"/>
        </w:rPr>
        <w:t>A m</w:t>
      </w:r>
      <w:r w:rsidR="00653ECE" w:rsidRPr="00AD525B">
        <w:rPr>
          <w:b/>
          <w:sz w:val="24"/>
          <w:szCs w:val="24"/>
        </w:rPr>
        <w:t>unicipiul Sfântu Gheorghe</w:t>
      </w:r>
    </w:p>
    <w:tbl>
      <w:tblPr>
        <w:tblW w:w="15415" w:type="dxa"/>
        <w:jc w:val="center"/>
        <w:tblLook w:val="04A0" w:firstRow="1" w:lastRow="0" w:firstColumn="1" w:lastColumn="0" w:noHBand="0" w:noVBand="1"/>
      </w:tblPr>
      <w:tblGrid>
        <w:gridCol w:w="617"/>
        <w:gridCol w:w="3484"/>
        <w:gridCol w:w="1275"/>
        <w:gridCol w:w="990"/>
        <w:gridCol w:w="1217"/>
        <w:gridCol w:w="1195"/>
        <w:gridCol w:w="1134"/>
        <w:gridCol w:w="1134"/>
        <w:gridCol w:w="1017"/>
        <w:gridCol w:w="1158"/>
        <w:gridCol w:w="1011"/>
        <w:gridCol w:w="1183"/>
      </w:tblGrid>
      <w:tr w:rsidR="00101BA4" w:rsidRPr="00AD525B" w14:paraId="3BAFA816" w14:textId="77777777" w:rsidTr="00F2209A">
        <w:trPr>
          <w:trHeight w:val="647"/>
          <w:jc w:val="center"/>
        </w:trPr>
        <w:tc>
          <w:tcPr>
            <w:tcW w:w="617" w:type="dxa"/>
            <w:vMerge w:val="restart"/>
            <w:tcBorders>
              <w:top w:val="single" w:sz="8" w:space="0" w:color="auto"/>
              <w:left w:val="single" w:sz="8" w:space="0" w:color="auto"/>
              <w:bottom w:val="nil"/>
              <w:right w:val="single" w:sz="8" w:space="0" w:color="auto"/>
            </w:tcBorders>
            <w:shd w:val="clear" w:color="auto" w:fill="auto"/>
            <w:vAlign w:val="center"/>
            <w:hideMark/>
          </w:tcPr>
          <w:p w14:paraId="7B663FE0" w14:textId="77777777" w:rsidR="00101BA4" w:rsidRPr="00AD525B" w:rsidRDefault="00101BA4" w:rsidP="00101BA4">
            <w:pPr>
              <w:keepNext w:val="0"/>
              <w:keepLines w:val="0"/>
              <w:spacing w:after="0"/>
              <w:rPr>
                <w:b/>
                <w:sz w:val="22"/>
                <w:szCs w:val="22"/>
                <w:lang w:eastAsia="ro-RO"/>
              </w:rPr>
            </w:pPr>
            <w:r w:rsidRPr="00AD525B">
              <w:rPr>
                <w:b/>
                <w:sz w:val="22"/>
                <w:szCs w:val="22"/>
                <w:lang w:eastAsia="ro-RO"/>
              </w:rPr>
              <w:t>Nr.</w:t>
            </w:r>
          </w:p>
          <w:p w14:paraId="1CAD6DFC" w14:textId="77777777" w:rsidR="00101BA4" w:rsidRPr="00AD525B" w:rsidRDefault="00101BA4" w:rsidP="00101BA4">
            <w:pPr>
              <w:keepNext w:val="0"/>
              <w:keepLines w:val="0"/>
              <w:spacing w:after="0"/>
              <w:rPr>
                <w:b/>
                <w:sz w:val="22"/>
                <w:szCs w:val="22"/>
                <w:lang w:eastAsia="ro-RO"/>
              </w:rPr>
            </w:pPr>
            <w:r w:rsidRPr="00AD525B">
              <w:rPr>
                <w:b/>
                <w:sz w:val="22"/>
                <w:szCs w:val="22"/>
                <w:lang w:eastAsia="ro-RO"/>
              </w:rPr>
              <w:t>crt.</w:t>
            </w:r>
          </w:p>
          <w:p w14:paraId="44612E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p w14:paraId="2BAD9DF8" w14:textId="5F50D291" w:rsidR="00101BA4" w:rsidRPr="00AD525B" w:rsidRDefault="00101BA4" w:rsidP="00101BA4">
            <w:pPr>
              <w:spacing w:after="0"/>
              <w:jc w:val="left"/>
              <w:rPr>
                <w:b/>
                <w:sz w:val="22"/>
                <w:szCs w:val="22"/>
                <w:lang w:eastAsia="ro-RO"/>
              </w:rPr>
            </w:pPr>
            <w:r w:rsidRPr="00AD525B">
              <w:rPr>
                <w:sz w:val="22"/>
                <w:szCs w:val="22"/>
                <w:lang w:eastAsia="ro-RO"/>
              </w:rPr>
              <w:t> </w:t>
            </w:r>
          </w:p>
        </w:tc>
        <w:tc>
          <w:tcPr>
            <w:tcW w:w="34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920285" w14:textId="77777777" w:rsidR="00101BA4" w:rsidRPr="00AD525B" w:rsidRDefault="00101BA4" w:rsidP="00101BA4">
            <w:pPr>
              <w:keepNext w:val="0"/>
              <w:keepLines w:val="0"/>
              <w:spacing w:after="0"/>
              <w:rPr>
                <w:b/>
                <w:sz w:val="22"/>
                <w:szCs w:val="22"/>
                <w:lang w:eastAsia="ro-RO"/>
              </w:rPr>
            </w:pPr>
            <w:r w:rsidRPr="00AD525B">
              <w:rPr>
                <w:b/>
                <w:sz w:val="22"/>
                <w:szCs w:val="22"/>
                <w:lang w:eastAsia="ro-RO"/>
              </w:rPr>
              <w:t>Denumire arteră/stradă/pod</w:t>
            </w:r>
          </w:p>
        </w:tc>
        <w:tc>
          <w:tcPr>
            <w:tcW w:w="3482" w:type="dxa"/>
            <w:gridSpan w:val="3"/>
            <w:tcBorders>
              <w:top w:val="single" w:sz="8" w:space="0" w:color="auto"/>
              <w:left w:val="nil"/>
              <w:bottom w:val="single" w:sz="4" w:space="0" w:color="auto"/>
              <w:right w:val="single" w:sz="8" w:space="0" w:color="000000"/>
            </w:tcBorders>
            <w:shd w:val="clear" w:color="auto" w:fill="auto"/>
            <w:vAlign w:val="center"/>
            <w:hideMark/>
          </w:tcPr>
          <w:p w14:paraId="0EAAEAAA"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Dimensiuni/suprafață</w:t>
            </w:r>
          </w:p>
          <w:p w14:paraId="0277707A" w14:textId="4DF93CA5" w:rsidR="00101BA4" w:rsidRPr="00AD525B" w:rsidRDefault="00101BA4" w:rsidP="00101BA4">
            <w:pPr>
              <w:spacing w:after="0"/>
              <w:jc w:val="center"/>
              <w:rPr>
                <w:b/>
                <w:sz w:val="22"/>
                <w:szCs w:val="22"/>
                <w:lang w:eastAsia="ro-RO"/>
              </w:rPr>
            </w:pPr>
            <w:r w:rsidRPr="00AD525B">
              <w:rPr>
                <w:b/>
                <w:sz w:val="22"/>
                <w:szCs w:val="22"/>
                <w:lang w:eastAsia="ro-RO"/>
              </w:rPr>
              <w:t>tronson arteră/stradă/pod</w:t>
            </w:r>
          </w:p>
        </w:tc>
        <w:tc>
          <w:tcPr>
            <w:tcW w:w="7832" w:type="dxa"/>
            <w:gridSpan w:val="7"/>
            <w:tcBorders>
              <w:top w:val="single" w:sz="8" w:space="0" w:color="auto"/>
              <w:left w:val="nil"/>
              <w:bottom w:val="single" w:sz="4" w:space="0" w:color="auto"/>
              <w:right w:val="single" w:sz="8" w:space="0" w:color="000000"/>
            </w:tcBorders>
            <w:shd w:val="clear" w:color="auto" w:fill="auto"/>
            <w:vAlign w:val="center"/>
            <w:hideMark/>
          </w:tcPr>
          <w:p w14:paraId="42F60ADE"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Suprafața carosabil măturată manual</w:t>
            </w:r>
          </w:p>
          <w:p w14:paraId="3B22A8BA" w14:textId="740BC355" w:rsidR="00101BA4" w:rsidRPr="00AD525B" w:rsidRDefault="00101BA4" w:rsidP="00101BA4">
            <w:pPr>
              <w:spacing w:after="0"/>
              <w:jc w:val="center"/>
              <w:rPr>
                <w:b/>
                <w:sz w:val="22"/>
                <w:szCs w:val="22"/>
                <w:lang w:eastAsia="ro-RO"/>
              </w:rPr>
            </w:pPr>
            <w:r w:rsidRPr="00AD525B">
              <w:rPr>
                <w:b/>
                <w:sz w:val="22"/>
                <w:szCs w:val="22"/>
                <w:lang w:eastAsia="ro-RO"/>
              </w:rPr>
              <w:t>în fiecare zi din săptămână în care se mătură (mp)</w:t>
            </w:r>
          </w:p>
        </w:tc>
      </w:tr>
      <w:tr w:rsidR="00101BA4" w:rsidRPr="00AD525B" w14:paraId="069BE877" w14:textId="77777777" w:rsidTr="00F2209A">
        <w:trPr>
          <w:trHeight w:val="341"/>
          <w:jc w:val="center"/>
        </w:trPr>
        <w:tc>
          <w:tcPr>
            <w:tcW w:w="617" w:type="dxa"/>
            <w:vMerge/>
            <w:tcBorders>
              <w:left w:val="single" w:sz="8" w:space="0" w:color="auto"/>
              <w:right w:val="single" w:sz="8" w:space="0" w:color="auto"/>
            </w:tcBorders>
            <w:shd w:val="clear" w:color="auto" w:fill="auto"/>
            <w:hideMark/>
          </w:tcPr>
          <w:p w14:paraId="45EBC3A5" w14:textId="04DF89FF" w:rsidR="00101BA4" w:rsidRPr="00AD525B" w:rsidRDefault="00101BA4" w:rsidP="00101BA4">
            <w:pPr>
              <w:spacing w:after="0"/>
              <w:jc w:val="left"/>
              <w:rPr>
                <w:sz w:val="22"/>
                <w:szCs w:val="22"/>
                <w:lang w:eastAsia="ro-RO"/>
              </w:rPr>
            </w:pPr>
          </w:p>
        </w:tc>
        <w:tc>
          <w:tcPr>
            <w:tcW w:w="3484" w:type="dxa"/>
            <w:vMerge/>
            <w:tcBorders>
              <w:top w:val="single" w:sz="8" w:space="0" w:color="auto"/>
              <w:left w:val="single" w:sz="8" w:space="0" w:color="auto"/>
              <w:bottom w:val="single" w:sz="8" w:space="0" w:color="000000"/>
              <w:right w:val="single" w:sz="4" w:space="0" w:color="auto"/>
            </w:tcBorders>
            <w:vAlign w:val="center"/>
            <w:hideMark/>
          </w:tcPr>
          <w:p w14:paraId="00BD714E" w14:textId="77777777" w:rsidR="00101BA4" w:rsidRPr="00AD525B" w:rsidRDefault="00101BA4" w:rsidP="00101BA4">
            <w:pPr>
              <w:keepNext w:val="0"/>
              <w:keepLines w:val="0"/>
              <w:spacing w:after="0"/>
              <w:jc w:val="left"/>
              <w:rPr>
                <w:sz w:val="22"/>
                <w:szCs w:val="22"/>
                <w:lang w:eastAsia="ro-RO"/>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06113"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lungime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90865"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lățime</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3DEAF"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suprafața</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2D12B"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luni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F202E"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marți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28271"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miercuri</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2FB19"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joi</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7C3F3"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vineri</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52143"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sâmbătă</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9D4F7"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duminică</w:t>
            </w:r>
          </w:p>
        </w:tc>
      </w:tr>
      <w:tr w:rsidR="00101BA4" w:rsidRPr="00AD525B" w14:paraId="6D8C0A84" w14:textId="77777777" w:rsidTr="00F2209A">
        <w:trPr>
          <w:trHeight w:val="315"/>
          <w:jc w:val="center"/>
        </w:trPr>
        <w:tc>
          <w:tcPr>
            <w:tcW w:w="617" w:type="dxa"/>
            <w:vMerge/>
            <w:tcBorders>
              <w:left w:val="single" w:sz="8" w:space="0" w:color="auto"/>
              <w:bottom w:val="single" w:sz="8" w:space="0" w:color="auto"/>
              <w:right w:val="single" w:sz="8" w:space="0" w:color="auto"/>
            </w:tcBorders>
            <w:shd w:val="clear" w:color="auto" w:fill="auto"/>
            <w:hideMark/>
          </w:tcPr>
          <w:p w14:paraId="2631E3D1" w14:textId="09C5EF7C" w:rsidR="00101BA4" w:rsidRPr="00AD525B" w:rsidRDefault="00101BA4" w:rsidP="00101BA4">
            <w:pPr>
              <w:keepNext w:val="0"/>
              <w:keepLines w:val="0"/>
              <w:spacing w:after="0"/>
              <w:jc w:val="left"/>
              <w:rPr>
                <w:sz w:val="22"/>
                <w:szCs w:val="22"/>
                <w:lang w:eastAsia="ro-RO"/>
              </w:rPr>
            </w:pPr>
          </w:p>
        </w:tc>
        <w:tc>
          <w:tcPr>
            <w:tcW w:w="3484" w:type="dxa"/>
            <w:vMerge/>
            <w:tcBorders>
              <w:top w:val="single" w:sz="8" w:space="0" w:color="auto"/>
              <w:left w:val="single" w:sz="8" w:space="0" w:color="auto"/>
              <w:bottom w:val="single" w:sz="8" w:space="0" w:color="000000"/>
              <w:right w:val="single" w:sz="4" w:space="0" w:color="auto"/>
            </w:tcBorders>
            <w:vAlign w:val="center"/>
            <w:hideMark/>
          </w:tcPr>
          <w:p w14:paraId="62FD8072" w14:textId="77777777" w:rsidR="00101BA4" w:rsidRPr="00AD525B" w:rsidRDefault="00101BA4" w:rsidP="00101BA4">
            <w:pPr>
              <w:keepNext w:val="0"/>
              <w:keepLines w:val="0"/>
              <w:spacing w:after="0"/>
              <w:jc w:val="left"/>
              <w:rPr>
                <w:sz w:val="22"/>
                <w:szCs w:val="22"/>
                <w:lang w:eastAsia="ro-RO"/>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586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69A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F0C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1BD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7E14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B66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DA4B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462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11C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AB0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(mp)</w:t>
            </w:r>
          </w:p>
        </w:tc>
      </w:tr>
      <w:tr w:rsidR="00101BA4" w:rsidRPr="00AD525B" w14:paraId="7ACFF261" w14:textId="77777777" w:rsidTr="00F2209A">
        <w:trPr>
          <w:trHeight w:val="315"/>
          <w:jc w:val="center"/>
        </w:trPr>
        <w:tc>
          <w:tcPr>
            <w:tcW w:w="617" w:type="dxa"/>
            <w:tcBorders>
              <w:top w:val="nil"/>
              <w:left w:val="single" w:sz="8" w:space="0" w:color="auto"/>
              <w:bottom w:val="single" w:sz="8" w:space="0" w:color="auto"/>
              <w:right w:val="single" w:sz="8" w:space="0" w:color="auto"/>
            </w:tcBorders>
            <w:shd w:val="clear" w:color="auto" w:fill="auto"/>
            <w:vAlign w:val="center"/>
            <w:hideMark/>
          </w:tcPr>
          <w:p w14:paraId="307C4F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w:t>
            </w:r>
          </w:p>
        </w:tc>
        <w:tc>
          <w:tcPr>
            <w:tcW w:w="348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F0C11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w:t>
            </w:r>
          </w:p>
        </w:tc>
        <w:tc>
          <w:tcPr>
            <w:tcW w:w="1275" w:type="dxa"/>
            <w:tcBorders>
              <w:top w:val="single" w:sz="4" w:space="0" w:color="auto"/>
              <w:left w:val="nil"/>
              <w:bottom w:val="single" w:sz="4" w:space="0" w:color="000000"/>
              <w:right w:val="single" w:sz="4" w:space="0" w:color="000000"/>
            </w:tcBorders>
            <w:shd w:val="clear" w:color="auto" w:fill="auto"/>
            <w:noWrap/>
            <w:vAlign w:val="bottom"/>
            <w:hideMark/>
          </w:tcPr>
          <w:p w14:paraId="4E2C91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single" w:sz="4" w:space="0" w:color="auto"/>
              <w:left w:val="nil"/>
              <w:bottom w:val="single" w:sz="4" w:space="0" w:color="000000"/>
              <w:right w:val="single" w:sz="4" w:space="0" w:color="000000"/>
            </w:tcBorders>
            <w:shd w:val="clear" w:color="auto" w:fill="auto"/>
            <w:noWrap/>
            <w:vAlign w:val="bottom"/>
            <w:hideMark/>
          </w:tcPr>
          <w:p w14:paraId="1EDF8E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single" w:sz="4" w:space="0" w:color="auto"/>
              <w:left w:val="nil"/>
              <w:bottom w:val="single" w:sz="4" w:space="0" w:color="000000"/>
              <w:right w:val="single" w:sz="4" w:space="0" w:color="000000"/>
            </w:tcBorders>
            <w:shd w:val="clear" w:color="auto" w:fill="auto"/>
            <w:noWrap/>
            <w:vAlign w:val="bottom"/>
            <w:hideMark/>
          </w:tcPr>
          <w:p w14:paraId="0178D5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single" w:sz="4" w:space="0" w:color="auto"/>
              <w:left w:val="nil"/>
              <w:bottom w:val="single" w:sz="4" w:space="0" w:color="000000"/>
              <w:right w:val="single" w:sz="4" w:space="0" w:color="000000"/>
            </w:tcBorders>
            <w:shd w:val="clear" w:color="auto" w:fill="auto"/>
            <w:noWrap/>
            <w:vAlign w:val="bottom"/>
            <w:hideMark/>
          </w:tcPr>
          <w:p w14:paraId="13B5D7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14:paraId="421071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14:paraId="0BD1802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single" w:sz="4" w:space="0" w:color="auto"/>
              <w:left w:val="nil"/>
              <w:bottom w:val="single" w:sz="4" w:space="0" w:color="000000"/>
              <w:right w:val="single" w:sz="4" w:space="0" w:color="000000"/>
            </w:tcBorders>
            <w:shd w:val="clear" w:color="auto" w:fill="auto"/>
            <w:noWrap/>
            <w:vAlign w:val="bottom"/>
            <w:hideMark/>
          </w:tcPr>
          <w:p w14:paraId="7F2F3D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single" w:sz="4" w:space="0" w:color="auto"/>
              <w:left w:val="nil"/>
              <w:bottom w:val="single" w:sz="4" w:space="0" w:color="000000"/>
              <w:right w:val="nil"/>
            </w:tcBorders>
            <w:shd w:val="clear" w:color="auto" w:fill="auto"/>
            <w:noWrap/>
            <w:vAlign w:val="bottom"/>
            <w:hideMark/>
          </w:tcPr>
          <w:p w14:paraId="52659A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409A4" w14:textId="77777777" w:rsidR="00101BA4" w:rsidRPr="00AD525B" w:rsidRDefault="00101BA4" w:rsidP="00101BA4">
            <w:pPr>
              <w:keepNext w:val="0"/>
              <w:keepLines w:val="0"/>
              <w:spacing w:after="0"/>
              <w:rPr>
                <w:sz w:val="22"/>
                <w:szCs w:val="22"/>
                <w:lang w:eastAsia="ro-RO"/>
              </w:rPr>
            </w:pPr>
            <w:r w:rsidRPr="00AD525B">
              <w:rPr>
                <w:sz w:val="22"/>
                <w:szCs w:val="22"/>
                <w:lang w:eastAsia="ro-RO"/>
              </w:rPr>
              <w:t> </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14:paraId="4782AA66" w14:textId="77777777" w:rsidR="00101BA4" w:rsidRPr="00AD525B" w:rsidRDefault="00101BA4" w:rsidP="00101BA4">
            <w:pPr>
              <w:keepNext w:val="0"/>
              <w:keepLines w:val="0"/>
              <w:spacing w:after="0"/>
              <w:rPr>
                <w:sz w:val="22"/>
                <w:szCs w:val="22"/>
                <w:lang w:eastAsia="ro-RO"/>
              </w:rPr>
            </w:pPr>
            <w:r w:rsidRPr="00AD525B">
              <w:rPr>
                <w:sz w:val="22"/>
                <w:szCs w:val="22"/>
                <w:lang w:eastAsia="ro-RO"/>
              </w:rPr>
              <w:t> </w:t>
            </w:r>
          </w:p>
        </w:tc>
      </w:tr>
      <w:tr w:rsidR="00101BA4" w:rsidRPr="00AD525B" w14:paraId="3318C98A" w14:textId="77777777" w:rsidTr="00101BA4">
        <w:trPr>
          <w:trHeight w:val="315"/>
          <w:jc w:val="center"/>
        </w:trPr>
        <w:tc>
          <w:tcPr>
            <w:tcW w:w="617" w:type="dxa"/>
            <w:tcBorders>
              <w:top w:val="nil"/>
              <w:left w:val="single" w:sz="8" w:space="0" w:color="auto"/>
              <w:bottom w:val="single" w:sz="8" w:space="0" w:color="auto"/>
              <w:right w:val="single" w:sz="8" w:space="0" w:color="auto"/>
            </w:tcBorders>
            <w:shd w:val="clear" w:color="auto" w:fill="auto"/>
            <w:vAlign w:val="center"/>
            <w:hideMark/>
          </w:tcPr>
          <w:p w14:paraId="16925F9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w:t>
            </w:r>
          </w:p>
        </w:tc>
        <w:tc>
          <w:tcPr>
            <w:tcW w:w="3484" w:type="dxa"/>
            <w:tcBorders>
              <w:top w:val="nil"/>
              <w:left w:val="single" w:sz="4" w:space="0" w:color="000000"/>
              <w:bottom w:val="single" w:sz="4" w:space="0" w:color="000000"/>
              <w:right w:val="single" w:sz="4" w:space="0" w:color="000000"/>
            </w:tcBorders>
            <w:shd w:val="clear" w:color="auto" w:fill="auto"/>
            <w:noWrap/>
            <w:vAlign w:val="bottom"/>
            <w:hideMark/>
          </w:tcPr>
          <w:p w14:paraId="0869CA2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 Arany Janos</w:t>
            </w:r>
          </w:p>
        </w:tc>
        <w:tc>
          <w:tcPr>
            <w:tcW w:w="1275" w:type="dxa"/>
            <w:tcBorders>
              <w:top w:val="nil"/>
              <w:left w:val="nil"/>
              <w:bottom w:val="single" w:sz="4" w:space="0" w:color="000000"/>
              <w:right w:val="single" w:sz="4" w:space="0" w:color="000000"/>
            </w:tcBorders>
            <w:shd w:val="clear" w:color="auto" w:fill="auto"/>
            <w:noWrap/>
            <w:vAlign w:val="bottom"/>
            <w:hideMark/>
          </w:tcPr>
          <w:p w14:paraId="5D7CC0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990" w:type="dxa"/>
            <w:tcBorders>
              <w:top w:val="nil"/>
              <w:left w:val="nil"/>
              <w:bottom w:val="single" w:sz="4" w:space="0" w:color="000000"/>
              <w:right w:val="single" w:sz="4" w:space="0" w:color="000000"/>
            </w:tcBorders>
            <w:shd w:val="clear" w:color="auto" w:fill="auto"/>
            <w:noWrap/>
            <w:vAlign w:val="bottom"/>
            <w:hideMark/>
          </w:tcPr>
          <w:p w14:paraId="15EA92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6310B49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95" w:type="dxa"/>
            <w:tcBorders>
              <w:top w:val="nil"/>
              <w:left w:val="nil"/>
              <w:bottom w:val="single" w:sz="4" w:space="0" w:color="000000"/>
              <w:right w:val="single" w:sz="4" w:space="0" w:color="000000"/>
            </w:tcBorders>
            <w:shd w:val="clear" w:color="auto" w:fill="auto"/>
            <w:noWrap/>
            <w:vAlign w:val="bottom"/>
            <w:hideMark/>
          </w:tcPr>
          <w:p w14:paraId="12EC3D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shd w:val="clear" w:color="auto" w:fill="auto"/>
            <w:noWrap/>
            <w:vAlign w:val="bottom"/>
            <w:hideMark/>
          </w:tcPr>
          <w:p w14:paraId="0BF2BB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shd w:val="clear" w:color="auto" w:fill="auto"/>
            <w:noWrap/>
            <w:vAlign w:val="bottom"/>
            <w:hideMark/>
          </w:tcPr>
          <w:p w14:paraId="7A0304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017" w:type="dxa"/>
            <w:tcBorders>
              <w:top w:val="nil"/>
              <w:left w:val="nil"/>
              <w:bottom w:val="single" w:sz="4" w:space="0" w:color="000000"/>
              <w:right w:val="single" w:sz="4" w:space="0" w:color="000000"/>
            </w:tcBorders>
            <w:shd w:val="clear" w:color="auto" w:fill="auto"/>
            <w:noWrap/>
            <w:vAlign w:val="bottom"/>
            <w:hideMark/>
          </w:tcPr>
          <w:p w14:paraId="60CB2F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58" w:type="dxa"/>
            <w:tcBorders>
              <w:top w:val="nil"/>
              <w:left w:val="nil"/>
              <w:bottom w:val="single" w:sz="4" w:space="0" w:color="000000"/>
              <w:right w:val="nil"/>
            </w:tcBorders>
            <w:shd w:val="clear" w:color="auto" w:fill="auto"/>
            <w:noWrap/>
            <w:vAlign w:val="bottom"/>
            <w:hideMark/>
          </w:tcPr>
          <w:p w14:paraId="6DF9EC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7F15D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83" w:type="dxa"/>
            <w:tcBorders>
              <w:top w:val="nil"/>
              <w:left w:val="nil"/>
              <w:bottom w:val="single" w:sz="4" w:space="0" w:color="auto"/>
              <w:right w:val="single" w:sz="4" w:space="0" w:color="auto"/>
            </w:tcBorders>
            <w:shd w:val="clear" w:color="auto" w:fill="auto"/>
            <w:noWrap/>
            <w:vAlign w:val="bottom"/>
            <w:hideMark/>
          </w:tcPr>
          <w:p w14:paraId="719D1A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r>
      <w:tr w:rsidR="00101BA4" w:rsidRPr="00AD525B" w14:paraId="2FDAFA9C" w14:textId="77777777" w:rsidTr="00101BA4">
        <w:trPr>
          <w:trHeight w:val="300"/>
          <w:jc w:val="center"/>
        </w:trPr>
        <w:tc>
          <w:tcPr>
            <w:tcW w:w="61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F882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3484" w:type="dxa"/>
            <w:tcBorders>
              <w:top w:val="nil"/>
              <w:left w:val="nil"/>
              <w:bottom w:val="single" w:sz="4" w:space="0" w:color="000000"/>
              <w:right w:val="single" w:sz="4" w:space="0" w:color="000000"/>
            </w:tcBorders>
            <w:shd w:val="clear" w:color="auto" w:fill="auto"/>
            <w:noWrap/>
            <w:vAlign w:val="bottom"/>
            <w:hideMark/>
          </w:tcPr>
          <w:p w14:paraId="50A710C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 Nicolae Balcescu</w:t>
            </w:r>
          </w:p>
        </w:tc>
        <w:tc>
          <w:tcPr>
            <w:tcW w:w="1275" w:type="dxa"/>
            <w:tcBorders>
              <w:top w:val="nil"/>
              <w:left w:val="nil"/>
              <w:bottom w:val="single" w:sz="4" w:space="0" w:color="000000"/>
              <w:right w:val="single" w:sz="4" w:space="0" w:color="000000"/>
            </w:tcBorders>
            <w:shd w:val="clear" w:color="auto" w:fill="auto"/>
            <w:noWrap/>
            <w:vAlign w:val="bottom"/>
            <w:hideMark/>
          </w:tcPr>
          <w:p w14:paraId="343A81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990" w:type="dxa"/>
            <w:tcBorders>
              <w:top w:val="nil"/>
              <w:left w:val="nil"/>
              <w:bottom w:val="single" w:sz="4" w:space="0" w:color="000000"/>
              <w:right w:val="single" w:sz="4" w:space="0" w:color="000000"/>
            </w:tcBorders>
            <w:shd w:val="clear" w:color="auto" w:fill="auto"/>
            <w:noWrap/>
            <w:vAlign w:val="bottom"/>
            <w:hideMark/>
          </w:tcPr>
          <w:p w14:paraId="437867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7D1E6F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95" w:type="dxa"/>
            <w:tcBorders>
              <w:top w:val="nil"/>
              <w:left w:val="nil"/>
              <w:bottom w:val="single" w:sz="4" w:space="0" w:color="000000"/>
              <w:right w:val="single" w:sz="4" w:space="0" w:color="000000"/>
            </w:tcBorders>
            <w:shd w:val="clear" w:color="auto" w:fill="auto"/>
            <w:noWrap/>
            <w:vAlign w:val="bottom"/>
            <w:hideMark/>
          </w:tcPr>
          <w:p w14:paraId="13B5B1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shd w:val="clear" w:color="auto" w:fill="auto"/>
            <w:noWrap/>
            <w:vAlign w:val="bottom"/>
            <w:hideMark/>
          </w:tcPr>
          <w:p w14:paraId="3C5406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34" w:type="dxa"/>
            <w:tcBorders>
              <w:top w:val="nil"/>
              <w:left w:val="nil"/>
              <w:bottom w:val="single" w:sz="4" w:space="0" w:color="000000"/>
              <w:right w:val="single" w:sz="4" w:space="0" w:color="000000"/>
            </w:tcBorders>
            <w:shd w:val="clear" w:color="auto" w:fill="auto"/>
            <w:noWrap/>
            <w:vAlign w:val="bottom"/>
            <w:hideMark/>
          </w:tcPr>
          <w:p w14:paraId="7E890F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017" w:type="dxa"/>
            <w:tcBorders>
              <w:top w:val="nil"/>
              <w:left w:val="nil"/>
              <w:bottom w:val="single" w:sz="4" w:space="0" w:color="000000"/>
              <w:right w:val="single" w:sz="4" w:space="0" w:color="000000"/>
            </w:tcBorders>
            <w:shd w:val="clear" w:color="auto" w:fill="auto"/>
            <w:noWrap/>
            <w:vAlign w:val="bottom"/>
            <w:hideMark/>
          </w:tcPr>
          <w:p w14:paraId="6B2A15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58" w:type="dxa"/>
            <w:tcBorders>
              <w:top w:val="nil"/>
              <w:left w:val="nil"/>
              <w:bottom w:val="single" w:sz="4" w:space="0" w:color="000000"/>
              <w:right w:val="nil"/>
            </w:tcBorders>
            <w:shd w:val="clear" w:color="auto" w:fill="auto"/>
            <w:noWrap/>
            <w:vAlign w:val="bottom"/>
            <w:hideMark/>
          </w:tcPr>
          <w:p w14:paraId="48979E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B9FF5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c>
          <w:tcPr>
            <w:tcW w:w="1183" w:type="dxa"/>
            <w:tcBorders>
              <w:top w:val="nil"/>
              <w:left w:val="nil"/>
              <w:bottom w:val="single" w:sz="4" w:space="0" w:color="auto"/>
              <w:right w:val="single" w:sz="4" w:space="0" w:color="auto"/>
            </w:tcBorders>
            <w:shd w:val="clear" w:color="auto" w:fill="auto"/>
            <w:noWrap/>
            <w:vAlign w:val="bottom"/>
            <w:hideMark/>
          </w:tcPr>
          <w:p w14:paraId="42A430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4500</w:t>
            </w:r>
          </w:p>
        </w:tc>
      </w:tr>
      <w:tr w:rsidR="00101BA4" w:rsidRPr="00AD525B" w14:paraId="47682C6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ECD0E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3484" w:type="dxa"/>
            <w:tcBorders>
              <w:top w:val="nil"/>
              <w:left w:val="nil"/>
              <w:bottom w:val="single" w:sz="4" w:space="0" w:color="000000"/>
              <w:right w:val="single" w:sz="4" w:space="0" w:color="000000"/>
            </w:tcBorders>
            <w:shd w:val="clear" w:color="auto" w:fill="auto"/>
            <w:noWrap/>
            <w:vAlign w:val="bottom"/>
            <w:hideMark/>
          </w:tcPr>
          <w:p w14:paraId="1BBEEB4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 Parc Hungastro</w:t>
            </w:r>
          </w:p>
        </w:tc>
        <w:tc>
          <w:tcPr>
            <w:tcW w:w="1275" w:type="dxa"/>
            <w:tcBorders>
              <w:top w:val="nil"/>
              <w:left w:val="nil"/>
              <w:bottom w:val="single" w:sz="4" w:space="0" w:color="000000"/>
              <w:right w:val="single" w:sz="4" w:space="0" w:color="000000"/>
            </w:tcBorders>
            <w:shd w:val="clear" w:color="auto" w:fill="auto"/>
            <w:noWrap/>
            <w:vAlign w:val="bottom"/>
            <w:hideMark/>
          </w:tcPr>
          <w:p w14:paraId="0653E96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shd w:val="clear" w:color="auto" w:fill="auto"/>
            <w:noWrap/>
            <w:vAlign w:val="bottom"/>
            <w:hideMark/>
          </w:tcPr>
          <w:p w14:paraId="5C2E68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B64B8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95" w:type="dxa"/>
            <w:tcBorders>
              <w:top w:val="nil"/>
              <w:left w:val="nil"/>
              <w:bottom w:val="single" w:sz="4" w:space="0" w:color="000000"/>
              <w:right w:val="single" w:sz="4" w:space="0" w:color="000000"/>
            </w:tcBorders>
            <w:shd w:val="clear" w:color="auto" w:fill="auto"/>
            <w:noWrap/>
            <w:vAlign w:val="bottom"/>
            <w:hideMark/>
          </w:tcPr>
          <w:p w14:paraId="621928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shd w:val="clear" w:color="auto" w:fill="auto"/>
            <w:noWrap/>
            <w:vAlign w:val="bottom"/>
            <w:hideMark/>
          </w:tcPr>
          <w:p w14:paraId="7A36CD5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shd w:val="clear" w:color="auto" w:fill="auto"/>
            <w:noWrap/>
            <w:vAlign w:val="bottom"/>
            <w:hideMark/>
          </w:tcPr>
          <w:p w14:paraId="2370946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017" w:type="dxa"/>
            <w:tcBorders>
              <w:top w:val="nil"/>
              <w:left w:val="nil"/>
              <w:bottom w:val="single" w:sz="4" w:space="0" w:color="000000"/>
              <w:right w:val="single" w:sz="4" w:space="0" w:color="000000"/>
            </w:tcBorders>
            <w:shd w:val="clear" w:color="auto" w:fill="auto"/>
            <w:noWrap/>
            <w:vAlign w:val="bottom"/>
            <w:hideMark/>
          </w:tcPr>
          <w:p w14:paraId="30FA92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58" w:type="dxa"/>
            <w:tcBorders>
              <w:top w:val="nil"/>
              <w:left w:val="nil"/>
              <w:bottom w:val="single" w:sz="4" w:space="0" w:color="000000"/>
              <w:right w:val="nil"/>
            </w:tcBorders>
            <w:shd w:val="clear" w:color="auto" w:fill="auto"/>
            <w:noWrap/>
            <w:vAlign w:val="bottom"/>
            <w:hideMark/>
          </w:tcPr>
          <w:p w14:paraId="17D808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011" w:type="dxa"/>
            <w:tcBorders>
              <w:top w:val="nil"/>
              <w:left w:val="single" w:sz="4" w:space="0" w:color="auto"/>
              <w:bottom w:val="single" w:sz="4" w:space="0" w:color="auto"/>
              <w:right w:val="single" w:sz="4" w:space="0" w:color="auto"/>
            </w:tcBorders>
            <w:shd w:val="clear" w:color="auto" w:fill="auto"/>
            <w:vAlign w:val="center"/>
            <w:hideMark/>
          </w:tcPr>
          <w:p w14:paraId="55C8F513" w14:textId="77777777" w:rsidR="00101BA4" w:rsidRPr="00AD525B" w:rsidRDefault="00101BA4" w:rsidP="00101BA4">
            <w:pPr>
              <w:keepNext w:val="0"/>
              <w:keepLines w:val="0"/>
              <w:spacing w:after="0"/>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vAlign w:val="center"/>
            <w:hideMark/>
          </w:tcPr>
          <w:p w14:paraId="196EB6D1" w14:textId="77777777" w:rsidR="00101BA4" w:rsidRPr="00AD525B" w:rsidRDefault="00101BA4" w:rsidP="00101BA4">
            <w:pPr>
              <w:keepNext w:val="0"/>
              <w:keepLines w:val="0"/>
              <w:spacing w:after="0"/>
              <w:rPr>
                <w:sz w:val="22"/>
                <w:szCs w:val="22"/>
                <w:lang w:eastAsia="ro-RO"/>
              </w:rPr>
            </w:pPr>
            <w:r w:rsidRPr="00AD525B">
              <w:rPr>
                <w:sz w:val="22"/>
                <w:szCs w:val="22"/>
                <w:lang w:eastAsia="ro-RO"/>
              </w:rPr>
              <w:t> </w:t>
            </w:r>
          </w:p>
        </w:tc>
      </w:tr>
      <w:tr w:rsidR="00101BA4" w:rsidRPr="00AD525B" w14:paraId="5F8078A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27BE8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3484" w:type="dxa"/>
            <w:tcBorders>
              <w:top w:val="nil"/>
              <w:left w:val="nil"/>
              <w:bottom w:val="single" w:sz="4" w:space="0" w:color="000000"/>
              <w:right w:val="single" w:sz="4" w:space="0" w:color="000000"/>
            </w:tcBorders>
            <w:shd w:val="clear" w:color="auto" w:fill="auto"/>
            <w:noWrap/>
            <w:vAlign w:val="bottom"/>
            <w:hideMark/>
          </w:tcPr>
          <w:p w14:paraId="6696069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 Spate bl. 12</w:t>
            </w:r>
          </w:p>
        </w:tc>
        <w:tc>
          <w:tcPr>
            <w:tcW w:w="1275" w:type="dxa"/>
            <w:tcBorders>
              <w:top w:val="nil"/>
              <w:left w:val="nil"/>
              <w:bottom w:val="single" w:sz="4" w:space="0" w:color="000000"/>
              <w:right w:val="single" w:sz="4" w:space="0" w:color="000000"/>
            </w:tcBorders>
            <w:shd w:val="clear" w:color="auto" w:fill="auto"/>
            <w:noWrap/>
            <w:vAlign w:val="bottom"/>
            <w:hideMark/>
          </w:tcPr>
          <w:p w14:paraId="2488FC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auto" w:fill="auto"/>
            <w:noWrap/>
            <w:vAlign w:val="bottom"/>
            <w:hideMark/>
          </w:tcPr>
          <w:p w14:paraId="365CB2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D2834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shd w:val="clear" w:color="auto" w:fill="auto"/>
            <w:noWrap/>
            <w:vAlign w:val="bottom"/>
            <w:hideMark/>
          </w:tcPr>
          <w:p w14:paraId="2A703C4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2EC51A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5AA4EE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shd w:val="clear" w:color="auto" w:fill="auto"/>
            <w:noWrap/>
            <w:vAlign w:val="bottom"/>
            <w:hideMark/>
          </w:tcPr>
          <w:p w14:paraId="0453DB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shd w:val="clear" w:color="auto" w:fill="auto"/>
            <w:noWrap/>
            <w:vAlign w:val="bottom"/>
            <w:hideMark/>
          </w:tcPr>
          <w:p w14:paraId="2010BD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D38A3B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0ED025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F3733D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EA2B5A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w:t>
            </w:r>
          </w:p>
        </w:tc>
        <w:tc>
          <w:tcPr>
            <w:tcW w:w="3484" w:type="dxa"/>
            <w:tcBorders>
              <w:top w:val="nil"/>
              <w:left w:val="nil"/>
              <w:bottom w:val="single" w:sz="4" w:space="0" w:color="000000"/>
              <w:right w:val="single" w:sz="4" w:space="0" w:color="000000"/>
            </w:tcBorders>
            <w:shd w:val="clear" w:color="auto" w:fill="auto"/>
            <w:noWrap/>
            <w:vAlign w:val="bottom"/>
            <w:hideMark/>
          </w:tcPr>
          <w:p w14:paraId="2320A17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 Spate bl. 15</w:t>
            </w:r>
          </w:p>
        </w:tc>
        <w:tc>
          <w:tcPr>
            <w:tcW w:w="1275" w:type="dxa"/>
            <w:tcBorders>
              <w:top w:val="nil"/>
              <w:left w:val="nil"/>
              <w:bottom w:val="single" w:sz="4" w:space="0" w:color="000000"/>
              <w:right w:val="single" w:sz="4" w:space="0" w:color="000000"/>
            </w:tcBorders>
            <w:shd w:val="clear" w:color="auto" w:fill="auto"/>
            <w:noWrap/>
            <w:vAlign w:val="bottom"/>
            <w:hideMark/>
          </w:tcPr>
          <w:p w14:paraId="35DF10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518</w:t>
            </w:r>
          </w:p>
        </w:tc>
        <w:tc>
          <w:tcPr>
            <w:tcW w:w="990" w:type="dxa"/>
            <w:tcBorders>
              <w:top w:val="nil"/>
              <w:left w:val="nil"/>
              <w:bottom w:val="single" w:sz="4" w:space="0" w:color="000000"/>
              <w:right w:val="single" w:sz="4" w:space="0" w:color="000000"/>
            </w:tcBorders>
            <w:shd w:val="clear" w:color="auto" w:fill="auto"/>
            <w:noWrap/>
            <w:vAlign w:val="bottom"/>
            <w:hideMark/>
          </w:tcPr>
          <w:p w14:paraId="497A50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46D27C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2590</w:t>
            </w:r>
          </w:p>
        </w:tc>
        <w:tc>
          <w:tcPr>
            <w:tcW w:w="1195" w:type="dxa"/>
            <w:tcBorders>
              <w:top w:val="nil"/>
              <w:left w:val="nil"/>
              <w:bottom w:val="single" w:sz="4" w:space="0" w:color="000000"/>
              <w:right w:val="single" w:sz="4" w:space="0" w:color="000000"/>
            </w:tcBorders>
            <w:shd w:val="clear" w:color="auto" w:fill="auto"/>
            <w:noWrap/>
            <w:vAlign w:val="bottom"/>
            <w:hideMark/>
          </w:tcPr>
          <w:p w14:paraId="1A9C4C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2590</w:t>
            </w:r>
          </w:p>
        </w:tc>
        <w:tc>
          <w:tcPr>
            <w:tcW w:w="1134" w:type="dxa"/>
            <w:tcBorders>
              <w:top w:val="nil"/>
              <w:left w:val="nil"/>
              <w:bottom w:val="single" w:sz="4" w:space="0" w:color="000000"/>
              <w:right w:val="single" w:sz="4" w:space="0" w:color="000000"/>
            </w:tcBorders>
            <w:shd w:val="clear" w:color="auto" w:fill="auto"/>
            <w:noWrap/>
            <w:vAlign w:val="bottom"/>
            <w:hideMark/>
          </w:tcPr>
          <w:p w14:paraId="7928BA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2590</w:t>
            </w:r>
          </w:p>
        </w:tc>
        <w:tc>
          <w:tcPr>
            <w:tcW w:w="1134" w:type="dxa"/>
            <w:tcBorders>
              <w:top w:val="nil"/>
              <w:left w:val="nil"/>
              <w:bottom w:val="single" w:sz="4" w:space="0" w:color="000000"/>
              <w:right w:val="single" w:sz="4" w:space="0" w:color="000000"/>
            </w:tcBorders>
            <w:shd w:val="clear" w:color="auto" w:fill="auto"/>
            <w:noWrap/>
            <w:vAlign w:val="bottom"/>
            <w:hideMark/>
          </w:tcPr>
          <w:p w14:paraId="2A945D7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2590</w:t>
            </w:r>
          </w:p>
        </w:tc>
        <w:tc>
          <w:tcPr>
            <w:tcW w:w="1017" w:type="dxa"/>
            <w:tcBorders>
              <w:top w:val="nil"/>
              <w:left w:val="nil"/>
              <w:bottom w:val="single" w:sz="4" w:space="0" w:color="000000"/>
              <w:right w:val="single" w:sz="4" w:space="0" w:color="000000"/>
            </w:tcBorders>
            <w:shd w:val="clear" w:color="auto" w:fill="auto"/>
            <w:noWrap/>
            <w:vAlign w:val="bottom"/>
            <w:hideMark/>
          </w:tcPr>
          <w:p w14:paraId="18D166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2590</w:t>
            </w:r>
          </w:p>
        </w:tc>
        <w:tc>
          <w:tcPr>
            <w:tcW w:w="1158" w:type="dxa"/>
            <w:tcBorders>
              <w:top w:val="nil"/>
              <w:left w:val="nil"/>
              <w:bottom w:val="single" w:sz="4" w:space="0" w:color="000000"/>
              <w:right w:val="nil"/>
            </w:tcBorders>
            <w:shd w:val="clear" w:color="auto" w:fill="auto"/>
            <w:noWrap/>
            <w:vAlign w:val="bottom"/>
            <w:hideMark/>
          </w:tcPr>
          <w:p w14:paraId="3453748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0A9844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2457F7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1557BC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3CBEA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w:t>
            </w:r>
          </w:p>
        </w:tc>
        <w:tc>
          <w:tcPr>
            <w:tcW w:w="3484" w:type="dxa"/>
            <w:tcBorders>
              <w:top w:val="nil"/>
              <w:left w:val="nil"/>
              <w:bottom w:val="single" w:sz="4" w:space="0" w:color="000000"/>
              <w:right w:val="single" w:sz="4" w:space="0" w:color="000000"/>
            </w:tcBorders>
            <w:shd w:val="clear" w:color="auto" w:fill="auto"/>
            <w:noWrap/>
            <w:vAlign w:val="bottom"/>
            <w:hideMark/>
          </w:tcPr>
          <w:p w14:paraId="00FD531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faţa T3 SRL</w:t>
            </w:r>
          </w:p>
        </w:tc>
        <w:tc>
          <w:tcPr>
            <w:tcW w:w="1275" w:type="dxa"/>
            <w:tcBorders>
              <w:top w:val="nil"/>
              <w:left w:val="nil"/>
              <w:bottom w:val="single" w:sz="4" w:space="0" w:color="000000"/>
              <w:right w:val="single" w:sz="4" w:space="0" w:color="000000"/>
            </w:tcBorders>
            <w:shd w:val="clear" w:color="auto" w:fill="auto"/>
            <w:noWrap/>
            <w:vAlign w:val="bottom"/>
            <w:hideMark/>
          </w:tcPr>
          <w:p w14:paraId="116A2F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414</w:t>
            </w:r>
          </w:p>
        </w:tc>
        <w:tc>
          <w:tcPr>
            <w:tcW w:w="990" w:type="dxa"/>
            <w:tcBorders>
              <w:top w:val="nil"/>
              <w:left w:val="nil"/>
              <w:bottom w:val="single" w:sz="4" w:space="0" w:color="000000"/>
              <w:right w:val="single" w:sz="4" w:space="0" w:color="000000"/>
            </w:tcBorders>
            <w:shd w:val="clear" w:color="auto" w:fill="auto"/>
            <w:noWrap/>
            <w:vAlign w:val="bottom"/>
            <w:hideMark/>
          </w:tcPr>
          <w:p w14:paraId="31AF91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775D5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2070</w:t>
            </w:r>
          </w:p>
        </w:tc>
        <w:tc>
          <w:tcPr>
            <w:tcW w:w="1195" w:type="dxa"/>
            <w:tcBorders>
              <w:top w:val="nil"/>
              <w:left w:val="nil"/>
              <w:bottom w:val="single" w:sz="4" w:space="0" w:color="000000"/>
              <w:right w:val="single" w:sz="4" w:space="0" w:color="000000"/>
            </w:tcBorders>
            <w:shd w:val="clear" w:color="auto" w:fill="auto"/>
            <w:noWrap/>
            <w:vAlign w:val="bottom"/>
            <w:hideMark/>
          </w:tcPr>
          <w:p w14:paraId="3E96657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2070</w:t>
            </w:r>
          </w:p>
        </w:tc>
        <w:tc>
          <w:tcPr>
            <w:tcW w:w="1134" w:type="dxa"/>
            <w:tcBorders>
              <w:top w:val="nil"/>
              <w:left w:val="nil"/>
              <w:bottom w:val="single" w:sz="4" w:space="0" w:color="000000"/>
              <w:right w:val="single" w:sz="4" w:space="0" w:color="000000"/>
            </w:tcBorders>
            <w:shd w:val="clear" w:color="auto" w:fill="auto"/>
            <w:noWrap/>
            <w:vAlign w:val="bottom"/>
            <w:hideMark/>
          </w:tcPr>
          <w:p w14:paraId="2ABFF4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2070</w:t>
            </w:r>
          </w:p>
        </w:tc>
        <w:tc>
          <w:tcPr>
            <w:tcW w:w="1134" w:type="dxa"/>
            <w:tcBorders>
              <w:top w:val="nil"/>
              <w:left w:val="nil"/>
              <w:bottom w:val="single" w:sz="4" w:space="0" w:color="000000"/>
              <w:right w:val="single" w:sz="4" w:space="0" w:color="000000"/>
            </w:tcBorders>
            <w:shd w:val="clear" w:color="auto" w:fill="auto"/>
            <w:noWrap/>
            <w:vAlign w:val="bottom"/>
            <w:hideMark/>
          </w:tcPr>
          <w:p w14:paraId="210E04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2070</w:t>
            </w:r>
          </w:p>
        </w:tc>
        <w:tc>
          <w:tcPr>
            <w:tcW w:w="1017" w:type="dxa"/>
            <w:tcBorders>
              <w:top w:val="nil"/>
              <w:left w:val="nil"/>
              <w:bottom w:val="single" w:sz="4" w:space="0" w:color="000000"/>
              <w:right w:val="single" w:sz="4" w:space="0" w:color="000000"/>
            </w:tcBorders>
            <w:shd w:val="clear" w:color="auto" w:fill="auto"/>
            <w:noWrap/>
            <w:vAlign w:val="bottom"/>
            <w:hideMark/>
          </w:tcPr>
          <w:p w14:paraId="31C6DA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2070</w:t>
            </w:r>
          </w:p>
        </w:tc>
        <w:tc>
          <w:tcPr>
            <w:tcW w:w="1158" w:type="dxa"/>
            <w:tcBorders>
              <w:top w:val="nil"/>
              <w:left w:val="nil"/>
              <w:bottom w:val="single" w:sz="4" w:space="0" w:color="000000"/>
              <w:right w:val="nil"/>
            </w:tcBorders>
            <w:shd w:val="clear" w:color="auto" w:fill="auto"/>
            <w:noWrap/>
            <w:vAlign w:val="bottom"/>
            <w:hideMark/>
          </w:tcPr>
          <w:p w14:paraId="34BE2D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2070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ED9E2A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7D8558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ECAD68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77943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w:t>
            </w:r>
          </w:p>
        </w:tc>
        <w:tc>
          <w:tcPr>
            <w:tcW w:w="3484" w:type="dxa"/>
            <w:tcBorders>
              <w:top w:val="nil"/>
              <w:left w:val="nil"/>
              <w:bottom w:val="single" w:sz="4" w:space="0" w:color="000000"/>
              <w:right w:val="single" w:sz="4" w:space="0" w:color="000000"/>
            </w:tcBorders>
            <w:shd w:val="clear" w:color="auto" w:fill="auto"/>
            <w:noWrap/>
            <w:vAlign w:val="bottom"/>
            <w:hideMark/>
          </w:tcPr>
          <w:p w14:paraId="22223B8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parcare  lângă bl.1</w:t>
            </w:r>
          </w:p>
        </w:tc>
        <w:tc>
          <w:tcPr>
            <w:tcW w:w="1275" w:type="dxa"/>
            <w:tcBorders>
              <w:top w:val="nil"/>
              <w:left w:val="nil"/>
              <w:bottom w:val="single" w:sz="4" w:space="0" w:color="000000"/>
              <w:right w:val="single" w:sz="4" w:space="0" w:color="000000"/>
            </w:tcBorders>
            <w:shd w:val="clear" w:color="auto" w:fill="auto"/>
            <w:noWrap/>
            <w:vAlign w:val="bottom"/>
            <w:hideMark/>
          </w:tcPr>
          <w:p w14:paraId="1652EE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0694AEB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1008DB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5D4A2F8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020F0E4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16A3ED1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29CBA51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048A09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E9C382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A237EF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BC8DF3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69491C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w:t>
            </w:r>
          </w:p>
        </w:tc>
        <w:tc>
          <w:tcPr>
            <w:tcW w:w="3484" w:type="dxa"/>
            <w:tcBorders>
              <w:top w:val="nil"/>
              <w:left w:val="nil"/>
              <w:bottom w:val="single" w:sz="4" w:space="0" w:color="000000"/>
              <w:right w:val="single" w:sz="4" w:space="0" w:color="000000"/>
            </w:tcBorders>
            <w:shd w:val="clear" w:color="auto" w:fill="auto"/>
            <w:noWrap/>
            <w:vAlign w:val="bottom"/>
            <w:hideMark/>
          </w:tcPr>
          <w:p w14:paraId="5CA90A2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 1918 spate bl.6</w:t>
            </w:r>
          </w:p>
        </w:tc>
        <w:tc>
          <w:tcPr>
            <w:tcW w:w="1275" w:type="dxa"/>
            <w:tcBorders>
              <w:top w:val="nil"/>
              <w:left w:val="nil"/>
              <w:bottom w:val="single" w:sz="4" w:space="0" w:color="000000"/>
              <w:right w:val="single" w:sz="4" w:space="0" w:color="000000"/>
            </w:tcBorders>
            <w:shd w:val="clear" w:color="auto" w:fill="auto"/>
            <w:noWrap/>
            <w:vAlign w:val="bottom"/>
            <w:hideMark/>
          </w:tcPr>
          <w:p w14:paraId="5BF7875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406</w:t>
            </w:r>
          </w:p>
        </w:tc>
        <w:tc>
          <w:tcPr>
            <w:tcW w:w="990" w:type="dxa"/>
            <w:tcBorders>
              <w:top w:val="nil"/>
              <w:left w:val="nil"/>
              <w:bottom w:val="single" w:sz="4" w:space="0" w:color="000000"/>
              <w:right w:val="single" w:sz="4" w:space="0" w:color="000000"/>
            </w:tcBorders>
            <w:shd w:val="clear" w:color="auto" w:fill="auto"/>
            <w:noWrap/>
            <w:vAlign w:val="bottom"/>
            <w:hideMark/>
          </w:tcPr>
          <w:p w14:paraId="420FA9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DF253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2030</w:t>
            </w:r>
          </w:p>
        </w:tc>
        <w:tc>
          <w:tcPr>
            <w:tcW w:w="1195" w:type="dxa"/>
            <w:tcBorders>
              <w:top w:val="nil"/>
              <w:left w:val="nil"/>
              <w:bottom w:val="single" w:sz="4" w:space="0" w:color="000000"/>
              <w:right w:val="single" w:sz="4" w:space="0" w:color="000000"/>
            </w:tcBorders>
            <w:shd w:val="clear" w:color="auto" w:fill="auto"/>
            <w:noWrap/>
            <w:vAlign w:val="bottom"/>
            <w:hideMark/>
          </w:tcPr>
          <w:p w14:paraId="047C0A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2030</w:t>
            </w:r>
          </w:p>
        </w:tc>
        <w:tc>
          <w:tcPr>
            <w:tcW w:w="1134" w:type="dxa"/>
            <w:tcBorders>
              <w:top w:val="nil"/>
              <w:left w:val="nil"/>
              <w:bottom w:val="single" w:sz="4" w:space="0" w:color="000000"/>
              <w:right w:val="single" w:sz="4" w:space="0" w:color="000000"/>
            </w:tcBorders>
            <w:shd w:val="clear" w:color="auto" w:fill="auto"/>
            <w:noWrap/>
            <w:vAlign w:val="bottom"/>
            <w:hideMark/>
          </w:tcPr>
          <w:p w14:paraId="25ACFA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2030</w:t>
            </w:r>
          </w:p>
        </w:tc>
        <w:tc>
          <w:tcPr>
            <w:tcW w:w="1134" w:type="dxa"/>
            <w:tcBorders>
              <w:top w:val="nil"/>
              <w:left w:val="nil"/>
              <w:bottom w:val="single" w:sz="4" w:space="0" w:color="000000"/>
              <w:right w:val="single" w:sz="4" w:space="0" w:color="000000"/>
            </w:tcBorders>
            <w:shd w:val="clear" w:color="auto" w:fill="auto"/>
            <w:noWrap/>
            <w:vAlign w:val="bottom"/>
            <w:hideMark/>
          </w:tcPr>
          <w:p w14:paraId="780619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2030</w:t>
            </w:r>
          </w:p>
        </w:tc>
        <w:tc>
          <w:tcPr>
            <w:tcW w:w="1017" w:type="dxa"/>
            <w:tcBorders>
              <w:top w:val="nil"/>
              <w:left w:val="nil"/>
              <w:bottom w:val="single" w:sz="4" w:space="0" w:color="000000"/>
              <w:right w:val="single" w:sz="4" w:space="0" w:color="000000"/>
            </w:tcBorders>
            <w:shd w:val="clear" w:color="auto" w:fill="auto"/>
            <w:noWrap/>
            <w:vAlign w:val="bottom"/>
            <w:hideMark/>
          </w:tcPr>
          <w:p w14:paraId="1D12702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2030</w:t>
            </w:r>
          </w:p>
        </w:tc>
        <w:tc>
          <w:tcPr>
            <w:tcW w:w="1158" w:type="dxa"/>
            <w:tcBorders>
              <w:top w:val="nil"/>
              <w:left w:val="nil"/>
              <w:bottom w:val="single" w:sz="4" w:space="0" w:color="000000"/>
              <w:right w:val="nil"/>
            </w:tcBorders>
            <w:shd w:val="clear" w:color="auto" w:fill="auto"/>
            <w:noWrap/>
            <w:vAlign w:val="bottom"/>
            <w:hideMark/>
          </w:tcPr>
          <w:p w14:paraId="6764B42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2030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D60E47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928581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8AABBD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42858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w:t>
            </w:r>
          </w:p>
        </w:tc>
        <w:tc>
          <w:tcPr>
            <w:tcW w:w="3484" w:type="dxa"/>
            <w:tcBorders>
              <w:top w:val="nil"/>
              <w:left w:val="nil"/>
              <w:bottom w:val="single" w:sz="4" w:space="0" w:color="000000"/>
              <w:right w:val="single" w:sz="4" w:space="0" w:color="000000"/>
            </w:tcBorders>
            <w:shd w:val="clear" w:color="auto" w:fill="auto"/>
            <w:noWrap/>
            <w:vAlign w:val="bottom"/>
            <w:hideMark/>
          </w:tcPr>
          <w:p w14:paraId="0ACED1E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Dec.1918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3B57D4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3370B7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w:t>
            </w:r>
          </w:p>
        </w:tc>
        <w:tc>
          <w:tcPr>
            <w:tcW w:w="1217" w:type="dxa"/>
            <w:tcBorders>
              <w:top w:val="nil"/>
              <w:left w:val="nil"/>
              <w:bottom w:val="single" w:sz="4" w:space="0" w:color="000000"/>
              <w:right w:val="single" w:sz="4" w:space="0" w:color="000000"/>
            </w:tcBorders>
            <w:shd w:val="clear" w:color="auto" w:fill="auto"/>
            <w:noWrap/>
            <w:vAlign w:val="bottom"/>
            <w:hideMark/>
          </w:tcPr>
          <w:p w14:paraId="064E8CB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95" w:type="dxa"/>
            <w:tcBorders>
              <w:top w:val="nil"/>
              <w:left w:val="nil"/>
              <w:bottom w:val="single" w:sz="4" w:space="0" w:color="000000"/>
              <w:right w:val="single" w:sz="4" w:space="0" w:color="000000"/>
            </w:tcBorders>
            <w:shd w:val="clear" w:color="auto" w:fill="auto"/>
            <w:noWrap/>
            <w:vAlign w:val="bottom"/>
            <w:hideMark/>
          </w:tcPr>
          <w:p w14:paraId="0E7950B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shd w:val="clear" w:color="auto" w:fill="auto"/>
            <w:noWrap/>
            <w:vAlign w:val="bottom"/>
            <w:hideMark/>
          </w:tcPr>
          <w:p w14:paraId="5F19C56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shd w:val="clear" w:color="auto" w:fill="auto"/>
            <w:noWrap/>
            <w:vAlign w:val="bottom"/>
            <w:hideMark/>
          </w:tcPr>
          <w:p w14:paraId="7AB713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017" w:type="dxa"/>
            <w:tcBorders>
              <w:top w:val="nil"/>
              <w:left w:val="nil"/>
              <w:bottom w:val="single" w:sz="4" w:space="0" w:color="000000"/>
              <w:right w:val="single" w:sz="4" w:space="0" w:color="000000"/>
            </w:tcBorders>
            <w:shd w:val="clear" w:color="auto" w:fill="auto"/>
            <w:noWrap/>
            <w:vAlign w:val="bottom"/>
            <w:hideMark/>
          </w:tcPr>
          <w:p w14:paraId="5C76E4B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58" w:type="dxa"/>
            <w:tcBorders>
              <w:top w:val="nil"/>
              <w:left w:val="nil"/>
              <w:bottom w:val="single" w:sz="4" w:space="0" w:color="000000"/>
              <w:right w:val="nil"/>
            </w:tcBorders>
            <w:shd w:val="clear" w:color="auto" w:fill="auto"/>
            <w:noWrap/>
            <w:vAlign w:val="bottom"/>
            <w:hideMark/>
          </w:tcPr>
          <w:p w14:paraId="583113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DB799E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7970BC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7DF092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8F3E6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w:t>
            </w:r>
          </w:p>
        </w:tc>
        <w:tc>
          <w:tcPr>
            <w:tcW w:w="3484" w:type="dxa"/>
            <w:tcBorders>
              <w:top w:val="nil"/>
              <w:left w:val="nil"/>
              <w:bottom w:val="single" w:sz="4" w:space="0" w:color="000000"/>
              <w:right w:val="single" w:sz="4" w:space="0" w:color="000000"/>
            </w:tcBorders>
            <w:shd w:val="clear" w:color="auto" w:fill="auto"/>
            <w:noWrap/>
            <w:vAlign w:val="bottom"/>
            <w:hideMark/>
          </w:tcPr>
          <w:p w14:paraId="0FCEDDC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1 Decembrie 1918-spate bl.1alee+parcări</w:t>
            </w:r>
          </w:p>
        </w:tc>
        <w:tc>
          <w:tcPr>
            <w:tcW w:w="1275" w:type="dxa"/>
            <w:tcBorders>
              <w:top w:val="nil"/>
              <w:left w:val="nil"/>
              <w:bottom w:val="single" w:sz="4" w:space="0" w:color="000000"/>
              <w:right w:val="single" w:sz="4" w:space="0" w:color="000000"/>
            </w:tcBorders>
            <w:shd w:val="clear" w:color="auto" w:fill="auto"/>
            <w:noWrap/>
            <w:vAlign w:val="bottom"/>
            <w:hideMark/>
          </w:tcPr>
          <w:p w14:paraId="0E1F7B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990" w:type="dxa"/>
            <w:tcBorders>
              <w:top w:val="nil"/>
              <w:left w:val="nil"/>
              <w:bottom w:val="single" w:sz="4" w:space="0" w:color="000000"/>
              <w:right w:val="single" w:sz="4" w:space="0" w:color="000000"/>
            </w:tcBorders>
            <w:shd w:val="clear" w:color="auto" w:fill="auto"/>
            <w:noWrap/>
            <w:vAlign w:val="bottom"/>
            <w:hideMark/>
          </w:tcPr>
          <w:p w14:paraId="68D6A2E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D3398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5000</w:t>
            </w:r>
          </w:p>
        </w:tc>
        <w:tc>
          <w:tcPr>
            <w:tcW w:w="1195" w:type="dxa"/>
            <w:tcBorders>
              <w:top w:val="nil"/>
              <w:left w:val="nil"/>
              <w:bottom w:val="single" w:sz="4" w:space="0" w:color="000000"/>
              <w:right w:val="single" w:sz="4" w:space="0" w:color="000000"/>
            </w:tcBorders>
            <w:shd w:val="clear" w:color="auto" w:fill="auto"/>
            <w:noWrap/>
            <w:vAlign w:val="bottom"/>
            <w:hideMark/>
          </w:tcPr>
          <w:p w14:paraId="0F66F13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5000</w:t>
            </w:r>
          </w:p>
        </w:tc>
        <w:tc>
          <w:tcPr>
            <w:tcW w:w="1134" w:type="dxa"/>
            <w:tcBorders>
              <w:top w:val="nil"/>
              <w:left w:val="nil"/>
              <w:bottom w:val="single" w:sz="4" w:space="0" w:color="000000"/>
              <w:right w:val="single" w:sz="4" w:space="0" w:color="000000"/>
            </w:tcBorders>
            <w:shd w:val="clear" w:color="auto" w:fill="auto"/>
            <w:noWrap/>
            <w:vAlign w:val="bottom"/>
            <w:hideMark/>
          </w:tcPr>
          <w:p w14:paraId="7B4138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5000</w:t>
            </w:r>
          </w:p>
        </w:tc>
        <w:tc>
          <w:tcPr>
            <w:tcW w:w="1134" w:type="dxa"/>
            <w:tcBorders>
              <w:top w:val="nil"/>
              <w:left w:val="nil"/>
              <w:bottom w:val="single" w:sz="4" w:space="0" w:color="000000"/>
              <w:right w:val="single" w:sz="4" w:space="0" w:color="000000"/>
            </w:tcBorders>
            <w:shd w:val="clear" w:color="auto" w:fill="auto"/>
            <w:noWrap/>
            <w:vAlign w:val="bottom"/>
            <w:hideMark/>
          </w:tcPr>
          <w:p w14:paraId="102CFE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5000</w:t>
            </w:r>
          </w:p>
        </w:tc>
        <w:tc>
          <w:tcPr>
            <w:tcW w:w="1017" w:type="dxa"/>
            <w:tcBorders>
              <w:top w:val="nil"/>
              <w:left w:val="nil"/>
              <w:bottom w:val="single" w:sz="4" w:space="0" w:color="000000"/>
              <w:right w:val="single" w:sz="4" w:space="0" w:color="000000"/>
            </w:tcBorders>
            <w:shd w:val="clear" w:color="auto" w:fill="auto"/>
            <w:noWrap/>
            <w:vAlign w:val="bottom"/>
            <w:hideMark/>
          </w:tcPr>
          <w:p w14:paraId="292DEDE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5000</w:t>
            </w:r>
          </w:p>
        </w:tc>
        <w:tc>
          <w:tcPr>
            <w:tcW w:w="1158" w:type="dxa"/>
            <w:tcBorders>
              <w:top w:val="nil"/>
              <w:left w:val="nil"/>
              <w:bottom w:val="single" w:sz="4" w:space="0" w:color="000000"/>
              <w:right w:val="nil"/>
            </w:tcBorders>
            <w:shd w:val="clear" w:color="auto" w:fill="auto"/>
            <w:noWrap/>
            <w:vAlign w:val="bottom"/>
            <w:hideMark/>
          </w:tcPr>
          <w:p w14:paraId="620C24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6CF4FC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A353FD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6B7B04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26FD6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w:t>
            </w:r>
          </w:p>
        </w:tc>
        <w:tc>
          <w:tcPr>
            <w:tcW w:w="3484" w:type="dxa"/>
            <w:tcBorders>
              <w:top w:val="nil"/>
              <w:left w:val="nil"/>
              <w:bottom w:val="single" w:sz="4" w:space="0" w:color="000000"/>
              <w:right w:val="single" w:sz="4" w:space="0" w:color="000000"/>
            </w:tcBorders>
            <w:shd w:val="clear" w:color="auto" w:fill="auto"/>
            <w:noWrap/>
            <w:vAlign w:val="bottom"/>
            <w:hideMark/>
          </w:tcPr>
          <w:p w14:paraId="278B375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Andrei Şaguna</w:t>
            </w:r>
          </w:p>
        </w:tc>
        <w:tc>
          <w:tcPr>
            <w:tcW w:w="1275" w:type="dxa"/>
            <w:tcBorders>
              <w:top w:val="nil"/>
              <w:left w:val="nil"/>
              <w:bottom w:val="single" w:sz="4" w:space="0" w:color="000000"/>
              <w:right w:val="single" w:sz="4" w:space="0" w:color="000000"/>
            </w:tcBorders>
            <w:shd w:val="clear" w:color="auto" w:fill="auto"/>
            <w:noWrap/>
            <w:vAlign w:val="bottom"/>
            <w:hideMark/>
          </w:tcPr>
          <w:p w14:paraId="22D7AB1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auto" w:fill="auto"/>
            <w:noWrap/>
            <w:vAlign w:val="bottom"/>
            <w:hideMark/>
          </w:tcPr>
          <w:p w14:paraId="46CACB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CFD01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shd w:val="clear" w:color="auto" w:fill="auto"/>
            <w:noWrap/>
            <w:vAlign w:val="bottom"/>
            <w:hideMark/>
          </w:tcPr>
          <w:p w14:paraId="413A3D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725954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680E3DE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shd w:val="clear" w:color="auto" w:fill="auto"/>
            <w:noWrap/>
            <w:vAlign w:val="bottom"/>
            <w:hideMark/>
          </w:tcPr>
          <w:p w14:paraId="0569B13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shd w:val="clear" w:color="auto" w:fill="auto"/>
            <w:noWrap/>
            <w:vAlign w:val="bottom"/>
            <w:hideMark/>
          </w:tcPr>
          <w:p w14:paraId="42C167B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0B3FF2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44FDBF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622312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FF1C0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w:t>
            </w:r>
          </w:p>
        </w:tc>
        <w:tc>
          <w:tcPr>
            <w:tcW w:w="3484" w:type="dxa"/>
            <w:tcBorders>
              <w:top w:val="nil"/>
              <w:left w:val="nil"/>
              <w:bottom w:val="single" w:sz="4" w:space="0" w:color="000000"/>
              <w:right w:val="single" w:sz="4" w:space="0" w:color="000000"/>
            </w:tcBorders>
            <w:shd w:val="clear" w:color="auto" w:fill="auto"/>
            <w:noWrap/>
            <w:vAlign w:val="bottom"/>
            <w:hideMark/>
          </w:tcPr>
          <w:p w14:paraId="68607D2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Andrei Şaguna – Trotuar, Parc</w:t>
            </w:r>
          </w:p>
        </w:tc>
        <w:tc>
          <w:tcPr>
            <w:tcW w:w="1275" w:type="dxa"/>
            <w:tcBorders>
              <w:top w:val="nil"/>
              <w:left w:val="nil"/>
              <w:bottom w:val="single" w:sz="4" w:space="0" w:color="000000"/>
              <w:right w:val="single" w:sz="4" w:space="0" w:color="000000"/>
            </w:tcBorders>
            <w:shd w:val="clear" w:color="auto" w:fill="auto"/>
            <w:noWrap/>
            <w:vAlign w:val="bottom"/>
            <w:hideMark/>
          </w:tcPr>
          <w:p w14:paraId="58AED6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487,5</w:t>
            </w:r>
          </w:p>
        </w:tc>
        <w:tc>
          <w:tcPr>
            <w:tcW w:w="990" w:type="dxa"/>
            <w:tcBorders>
              <w:top w:val="nil"/>
              <w:left w:val="nil"/>
              <w:bottom w:val="single" w:sz="4" w:space="0" w:color="000000"/>
              <w:right w:val="single" w:sz="4" w:space="0" w:color="000000"/>
            </w:tcBorders>
            <w:shd w:val="clear" w:color="auto" w:fill="auto"/>
            <w:noWrap/>
            <w:vAlign w:val="bottom"/>
            <w:hideMark/>
          </w:tcPr>
          <w:p w14:paraId="466409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06DEBB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1195" w:type="dxa"/>
            <w:tcBorders>
              <w:top w:val="nil"/>
              <w:left w:val="nil"/>
              <w:bottom w:val="single" w:sz="4" w:space="0" w:color="000000"/>
              <w:right w:val="single" w:sz="4" w:space="0" w:color="000000"/>
            </w:tcBorders>
            <w:shd w:val="clear" w:color="auto" w:fill="auto"/>
            <w:noWrap/>
            <w:vAlign w:val="bottom"/>
            <w:hideMark/>
          </w:tcPr>
          <w:p w14:paraId="29DEDDC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1134" w:type="dxa"/>
            <w:tcBorders>
              <w:top w:val="nil"/>
              <w:left w:val="nil"/>
              <w:bottom w:val="single" w:sz="4" w:space="0" w:color="000000"/>
              <w:right w:val="single" w:sz="4" w:space="0" w:color="000000"/>
            </w:tcBorders>
            <w:shd w:val="clear" w:color="auto" w:fill="auto"/>
            <w:noWrap/>
            <w:vAlign w:val="bottom"/>
            <w:hideMark/>
          </w:tcPr>
          <w:p w14:paraId="65EE37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1134" w:type="dxa"/>
            <w:tcBorders>
              <w:top w:val="nil"/>
              <w:left w:val="nil"/>
              <w:bottom w:val="single" w:sz="4" w:space="0" w:color="000000"/>
              <w:right w:val="single" w:sz="4" w:space="0" w:color="000000"/>
            </w:tcBorders>
            <w:shd w:val="clear" w:color="auto" w:fill="auto"/>
            <w:noWrap/>
            <w:vAlign w:val="bottom"/>
            <w:hideMark/>
          </w:tcPr>
          <w:p w14:paraId="7EC812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1017" w:type="dxa"/>
            <w:tcBorders>
              <w:top w:val="nil"/>
              <w:left w:val="nil"/>
              <w:bottom w:val="single" w:sz="4" w:space="0" w:color="000000"/>
              <w:right w:val="single" w:sz="4" w:space="0" w:color="000000"/>
            </w:tcBorders>
            <w:shd w:val="clear" w:color="auto" w:fill="auto"/>
            <w:noWrap/>
            <w:vAlign w:val="bottom"/>
            <w:hideMark/>
          </w:tcPr>
          <w:p w14:paraId="5C888DB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1158" w:type="dxa"/>
            <w:tcBorders>
              <w:top w:val="nil"/>
              <w:left w:val="nil"/>
              <w:bottom w:val="single" w:sz="4" w:space="0" w:color="000000"/>
              <w:right w:val="nil"/>
            </w:tcBorders>
            <w:shd w:val="clear" w:color="auto" w:fill="auto"/>
            <w:noWrap/>
            <w:vAlign w:val="bottom"/>
            <w:hideMark/>
          </w:tcPr>
          <w:p w14:paraId="7DB263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F9C34C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6A2299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396D73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8C4F1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w:t>
            </w:r>
          </w:p>
        </w:tc>
        <w:tc>
          <w:tcPr>
            <w:tcW w:w="3484" w:type="dxa"/>
            <w:tcBorders>
              <w:top w:val="nil"/>
              <w:left w:val="nil"/>
              <w:bottom w:val="single" w:sz="4" w:space="0" w:color="000000"/>
              <w:right w:val="single" w:sz="4" w:space="0" w:color="000000"/>
            </w:tcBorders>
            <w:shd w:val="clear" w:color="auto" w:fill="auto"/>
            <w:noWrap/>
            <w:vAlign w:val="bottom"/>
            <w:hideMark/>
          </w:tcPr>
          <w:p w14:paraId="56773B9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Aschermann Vendrei Ferenc</w:t>
            </w:r>
          </w:p>
        </w:tc>
        <w:tc>
          <w:tcPr>
            <w:tcW w:w="1275" w:type="dxa"/>
            <w:tcBorders>
              <w:top w:val="nil"/>
              <w:left w:val="nil"/>
              <w:bottom w:val="single" w:sz="4" w:space="0" w:color="000000"/>
              <w:right w:val="single" w:sz="4" w:space="0" w:color="000000"/>
            </w:tcBorders>
            <w:shd w:val="clear" w:color="auto" w:fill="auto"/>
            <w:noWrap/>
            <w:vAlign w:val="bottom"/>
            <w:hideMark/>
          </w:tcPr>
          <w:p w14:paraId="37367C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430</w:t>
            </w:r>
          </w:p>
        </w:tc>
        <w:tc>
          <w:tcPr>
            <w:tcW w:w="990" w:type="dxa"/>
            <w:tcBorders>
              <w:top w:val="nil"/>
              <w:left w:val="nil"/>
              <w:bottom w:val="single" w:sz="4" w:space="0" w:color="000000"/>
              <w:right w:val="single" w:sz="4" w:space="0" w:color="000000"/>
            </w:tcBorders>
            <w:shd w:val="clear" w:color="auto" w:fill="auto"/>
            <w:noWrap/>
            <w:vAlign w:val="bottom"/>
            <w:hideMark/>
          </w:tcPr>
          <w:p w14:paraId="404106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19AD481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2150</w:t>
            </w:r>
          </w:p>
        </w:tc>
        <w:tc>
          <w:tcPr>
            <w:tcW w:w="1195" w:type="dxa"/>
            <w:tcBorders>
              <w:top w:val="nil"/>
              <w:left w:val="nil"/>
              <w:bottom w:val="single" w:sz="4" w:space="0" w:color="000000"/>
              <w:right w:val="single" w:sz="4" w:space="0" w:color="000000"/>
            </w:tcBorders>
            <w:shd w:val="clear" w:color="auto" w:fill="auto"/>
            <w:noWrap/>
            <w:vAlign w:val="bottom"/>
            <w:hideMark/>
          </w:tcPr>
          <w:p w14:paraId="27B3B8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2150</w:t>
            </w:r>
          </w:p>
        </w:tc>
        <w:tc>
          <w:tcPr>
            <w:tcW w:w="1134" w:type="dxa"/>
            <w:tcBorders>
              <w:top w:val="nil"/>
              <w:left w:val="nil"/>
              <w:bottom w:val="single" w:sz="4" w:space="0" w:color="000000"/>
              <w:right w:val="single" w:sz="4" w:space="0" w:color="000000"/>
            </w:tcBorders>
            <w:shd w:val="clear" w:color="auto" w:fill="auto"/>
            <w:noWrap/>
            <w:vAlign w:val="bottom"/>
            <w:hideMark/>
          </w:tcPr>
          <w:p w14:paraId="34A9BE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2150</w:t>
            </w:r>
          </w:p>
        </w:tc>
        <w:tc>
          <w:tcPr>
            <w:tcW w:w="1134" w:type="dxa"/>
            <w:tcBorders>
              <w:top w:val="nil"/>
              <w:left w:val="nil"/>
              <w:bottom w:val="single" w:sz="4" w:space="0" w:color="000000"/>
              <w:right w:val="single" w:sz="4" w:space="0" w:color="000000"/>
            </w:tcBorders>
            <w:shd w:val="clear" w:color="auto" w:fill="auto"/>
            <w:noWrap/>
            <w:vAlign w:val="bottom"/>
            <w:hideMark/>
          </w:tcPr>
          <w:p w14:paraId="6F0473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2150</w:t>
            </w:r>
          </w:p>
        </w:tc>
        <w:tc>
          <w:tcPr>
            <w:tcW w:w="1017" w:type="dxa"/>
            <w:tcBorders>
              <w:top w:val="nil"/>
              <w:left w:val="nil"/>
              <w:bottom w:val="single" w:sz="4" w:space="0" w:color="000000"/>
              <w:right w:val="single" w:sz="4" w:space="0" w:color="000000"/>
            </w:tcBorders>
            <w:shd w:val="clear" w:color="auto" w:fill="auto"/>
            <w:noWrap/>
            <w:vAlign w:val="bottom"/>
            <w:hideMark/>
          </w:tcPr>
          <w:p w14:paraId="18BF68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2150</w:t>
            </w:r>
          </w:p>
        </w:tc>
        <w:tc>
          <w:tcPr>
            <w:tcW w:w="1158" w:type="dxa"/>
            <w:tcBorders>
              <w:top w:val="nil"/>
              <w:left w:val="nil"/>
              <w:bottom w:val="single" w:sz="4" w:space="0" w:color="000000"/>
              <w:right w:val="nil"/>
            </w:tcBorders>
            <w:shd w:val="clear" w:color="auto" w:fill="auto"/>
            <w:noWrap/>
            <w:vAlign w:val="bottom"/>
            <w:hideMark/>
          </w:tcPr>
          <w:p w14:paraId="02107D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DBDC84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4B8E0D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AD8267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CCC73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w:t>
            </w:r>
          </w:p>
        </w:tc>
        <w:tc>
          <w:tcPr>
            <w:tcW w:w="3484" w:type="dxa"/>
            <w:tcBorders>
              <w:top w:val="nil"/>
              <w:left w:val="nil"/>
              <w:bottom w:val="single" w:sz="4" w:space="0" w:color="000000"/>
              <w:right w:val="single" w:sz="4" w:space="0" w:color="000000"/>
            </w:tcBorders>
            <w:shd w:val="clear" w:color="auto" w:fill="auto"/>
            <w:noWrap/>
            <w:vAlign w:val="bottom"/>
            <w:hideMark/>
          </w:tcPr>
          <w:p w14:paraId="1A80EA1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Avântului</w:t>
            </w:r>
          </w:p>
        </w:tc>
        <w:tc>
          <w:tcPr>
            <w:tcW w:w="1275" w:type="dxa"/>
            <w:tcBorders>
              <w:top w:val="nil"/>
              <w:left w:val="nil"/>
              <w:bottom w:val="single" w:sz="4" w:space="0" w:color="000000"/>
              <w:right w:val="single" w:sz="4" w:space="0" w:color="000000"/>
            </w:tcBorders>
            <w:shd w:val="clear" w:color="auto" w:fill="auto"/>
            <w:noWrap/>
            <w:vAlign w:val="bottom"/>
            <w:hideMark/>
          </w:tcPr>
          <w:p w14:paraId="5EA017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3EB11E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2BDE83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shd w:val="clear" w:color="auto" w:fill="auto"/>
            <w:noWrap/>
            <w:vAlign w:val="bottom"/>
            <w:hideMark/>
          </w:tcPr>
          <w:p w14:paraId="126999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783A744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758C3C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shd w:val="clear" w:color="auto" w:fill="auto"/>
            <w:noWrap/>
            <w:vAlign w:val="bottom"/>
            <w:hideMark/>
          </w:tcPr>
          <w:p w14:paraId="1FF18AA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shd w:val="clear" w:color="auto" w:fill="auto"/>
            <w:noWrap/>
            <w:vAlign w:val="bottom"/>
            <w:hideMark/>
          </w:tcPr>
          <w:p w14:paraId="1061AD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E43E00A"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800</w:t>
            </w:r>
          </w:p>
        </w:tc>
        <w:tc>
          <w:tcPr>
            <w:tcW w:w="1183" w:type="dxa"/>
            <w:tcBorders>
              <w:top w:val="nil"/>
              <w:left w:val="nil"/>
              <w:bottom w:val="single" w:sz="4" w:space="0" w:color="auto"/>
              <w:right w:val="single" w:sz="4" w:space="0" w:color="auto"/>
            </w:tcBorders>
            <w:shd w:val="clear" w:color="auto" w:fill="auto"/>
            <w:noWrap/>
            <w:vAlign w:val="bottom"/>
            <w:hideMark/>
          </w:tcPr>
          <w:p w14:paraId="5CF695A8"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800</w:t>
            </w:r>
          </w:p>
        </w:tc>
      </w:tr>
      <w:tr w:rsidR="00101BA4" w:rsidRPr="00AD525B" w14:paraId="783EC2C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147CA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w:t>
            </w:r>
          </w:p>
        </w:tc>
        <w:tc>
          <w:tcPr>
            <w:tcW w:w="3484" w:type="dxa"/>
            <w:tcBorders>
              <w:top w:val="nil"/>
              <w:left w:val="nil"/>
              <w:bottom w:val="single" w:sz="4" w:space="0" w:color="000000"/>
              <w:right w:val="single" w:sz="4" w:space="0" w:color="000000"/>
            </w:tcBorders>
            <w:shd w:val="clear" w:color="auto" w:fill="auto"/>
            <w:noWrap/>
            <w:vAlign w:val="bottom"/>
            <w:hideMark/>
          </w:tcPr>
          <w:p w14:paraId="4A22A21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Avântului – Trotuar, Parcări</w:t>
            </w:r>
          </w:p>
        </w:tc>
        <w:tc>
          <w:tcPr>
            <w:tcW w:w="1275" w:type="dxa"/>
            <w:tcBorders>
              <w:top w:val="nil"/>
              <w:left w:val="nil"/>
              <w:bottom w:val="single" w:sz="4" w:space="0" w:color="000000"/>
              <w:right w:val="single" w:sz="4" w:space="0" w:color="000000"/>
            </w:tcBorders>
            <w:shd w:val="clear" w:color="auto" w:fill="auto"/>
            <w:noWrap/>
            <w:vAlign w:val="bottom"/>
            <w:hideMark/>
          </w:tcPr>
          <w:p w14:paraId="2DB226F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shd w:val="clear" w:color="auto" w:fill="auto"/>
            <w:noWrap/>
            <w:vAlign w:val="bottom"/>
            <w:hideMark/>
          </w:tcPr>
          <w:p w14:paraId="268E02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3107FB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95" w:type="dxa"/>
            <w:tcBorders>
              <w:top w:val="nil"/>
              <w:left w:val="nil"/>
              <w:bottom w:val="single" w:sz="4" w:space="0" w:color="000000"/>
              <w:right w:val="single" w:sz="4" w:space="0" w:color="000000"/>
            </w:tcBorders>
            <w:shd w:val="clear" w:color="auto" w:fill="auto"/>
            <w:noWrap/>
            <w:vAlign w:val="bottom"/>
            <w:hideMark/>
          </w:tcPr>
          <w:p w14:paraId="1A45B1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shd w:val="clear" w:color="auto" w:fill="auto"/>
            <w:noWrap/>
            <w:vAlign w:val="bottom"/>
            <w:hideMark/>
          </w:tcPr>
          <w:p w14:paraId="7EB5B1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shd w:val="clear" w:color="auto" w:fill="auto"/>
            <w:noWrap/>
            <w:vAlign w:val="bottom"/>
            <w:hideMark/>
          </w:tcPr>
          <w:p w14:paraId="1B56B1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4" w:space="0" w:color="000000"/>
              <w:right w:val="single" w:sz="4" w:space="0" w:color="000000"/>
            </w:tcBorders>
            <w:shd w:val="clear" w:color="auto" w:fill="auto"/>
            <w:noWrap/>
            <w:vAlign w:val="bottom"/>
            <w:hideMark/>
          </w:tcPr>
          <w:p w14:paraId="67EAB4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58" w:type="dxa"/>
            <w:tcBorders>
              <w:top w:val="nil"/>
              <w:left w:val="nil"/>
              <w:bottom w:val="single" w:sz="4" w:space="0" w:color="000000"/>
              <w:right w:val="nil"/>
            </w:tcBorders>
            <w:shd w:val="clear" w:color="auto" w:fill="auto"/>
            <w:noWrap/>
            <w:vAlign w:val="bottom"/>
            <w:hideMark/>
          </w:tcPr>
          <w:p w14:paraId="321C7C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9EEA0E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2A03C8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4AF576A" w14:textId="77777777" w:rsidTr="00101BA4">
        <w:trPr>
          <w:trHeight w:val="6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AC283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w:t>
            </w:r>
          </w:p>
        </w:tc>
        <w:tc>
          <w:tcPr>
            <w:tcW w:w="3484" w:type="dxa"/>
            <w:tcBorders>
              <w:top w:val="nil"/>
              <w:left w:val="nil"/>
              <w:bottom w:val="single" w:sz="4" w:space="0" w:color="000000"/>
              <w:right w:val="single" w:sz="4" w:space="0" w:color="000000"/>
            </w:tcBorders>
            <w:shd w:val="clear" w:color="auto" w:fill="auto"/>
            <w:vAlign w:val="center"/>
            <w:hideMark/>
          </w:tcPr>
          <w:p w14:paraId="3345B04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Avântului Parcare vizavi punctul de colectare</w:t>
            </w:r>
          </w:p>
        </w:tc>
        <w:tc>
          <w:tcPr>
            <w:tcW w:w="1275" w:type="dxa"/>
            <w:tcBorders>
              <w:top w:val="nil"/>
              <w:left w:val="nil"/>
              <w:bottom w:val="single" w:sz="4" w:space="0" w:color="000000"/>
              <w:right w:val="single" w:sz="4" w:space="0" w:color="000000"/>
            </w:tcBorders>
            <w:shd w:val="clear" w:color="auto" w:fill="auto"/>
            <w:noWrap/>
            <w:vAlign w:val="bottom"/>
            <w:hideMark/>
          </w:tcPr>
          <w:p w14:paraId="13883E8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w:t>
            </w:r>
          </w:p>
        </w:tc>
        <w:tc>
          <w:tcPr>
            <w:tcW w:w="990" w:type="dxa"/>
            <w:tcBorders>
              <w:top w:val="nil"/>
              <w:left w:val="nil"/>
              <w:bottom w:val="single" w:sz="4" w:space="0" w:color="000000"/>
              <w:right w:val="single" w:sz="4" w:space="0" w:color="000000"/>
            </w:tcBorders>
            <w:shd w:val="clear" w:color="auto" w:fill="auto"/>
            <w:noWrap/>
            <w:vAlign w:val="bottom"/>
            <w:hideMark/>
          </w:tcPr>
          <w:p w14:paraId="6CD2A2D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7BF0D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1195" w:type="dxa"/>
            <w:tcBorders>
              <w:top w:val="nil"/>
              <w:left w:val="nil"/>
              <w:bottom w:val="single" w:sz="4" w:space="0" w:color="000000"/>
              <w:right w:val="single" w:sz="4" w:space="0" w:color="000000"/>
            </w:tcBorders>
            <w:shd w:val="clear" w:color="auto" w:fill="auto"/>
            <w:noWrap/>
            <w:vAlign w:val="bottom"/>
            <w:hideMark/>
          </w:tcPr>
          <w:p w14:paraId="2782E0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1134" w:type="dxa"/>
            <w:tcBorders>
              <w:top w:val="nil"/>
              <w:left w:val="nil"/>
              <w:bottom w:val="single" w:sz="4" w:space="0" w:color="000000"/>
              <w:right w:val="single" w:sz="4" w:space="0" w:color="000000"/>
            </w:tcBorders>
            <w:shd w:val="clear" w:color="auto" w:fill="auto"/>
            <w:noWrap/>
            <w:vAlign w:val="bottom"/>
            <w:hideMark/>
          </w:tcPr>
          <w:p w14:paraId="62E0D2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1134" w:type="dxa"/>
            <w:tcBorders>
              <w:top w:val="nil"/>
              <w:left w:val="nil"/>
              <w:bottom w:val="single" w:sz="4" w:space="0" w:color="000000"/>
              <w:right w:val="single" w:sz="4" w:space="0" w:color="000000"/>
            </w:tcBorders>
            <w:shd w:val="clear" w:color="auto" w:fill="auto"/>
            <w:noWrap/>
            <w:vAlign w:val="bottom"/>
            <w:hideMark/>
          </w:tcPr>
          <w:p w14:paraId="660607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1017" w:type="dxa"/>
            <w:tcBorders>
              <w:top w:val="nil"/>
              <w:left w:val="nil"/>
              <w:bottom w:val="single" w:sz="4" w:space="0" w:color="000000"/>
              <w:right w:val="single" w:sz="4" w:space="0" w:color="000000"/>
            </w:tcBorders>
            <w:shd w:val="clear" w:color="auto" w:fill="auto"/>
            <w:noWrap/>
            <w:vAlign w:val="bottom"/>
            <w:hideMark/>
          </w:tcPr>
          <w:p w14:paraId="10673B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1158" w:type="dxa"/>
            <w:tcBorders>
              <w:top w:val="nil"/>
              <w:left w:val="nil"/>
              <w:bottom w:val="single" w:sz="4" w:space="0" w:color="000000"/>
              <w:right w:val="nil"/>
            </w:tcBorders>
            <w:shd w:val="clear" w:color="auto" w:fill="auto"/>
            <w:noWrap/>
            <w:vAlign w:val="bottom"/>
            <w:hideMark/>
          </w:tcPr>
          <w:p w14:paraId="637249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269C87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F3CA5B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5B8A89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5B985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w:t>
            </w:r>
          </w:p>
        </w:tc>
        <w:tc>
          <w:tcPr>
            <w:tcW w:w="3484" w:type="dxa"/>
            <w:tcBorders>
              <w:top w:val="nil"/>
              <w:left w:val="nil"/>
              <w:bottom w:val="single" w:sz="4" w:space="0" w:color="000000"/>
              <w:right w:val="single" w:sz="4" w:space="0" w:color="000000"/>
            </w:tcBorders>
            <w:shd w:val="clear" w:color="auto" w:fill="auto"/>
            <w:noWrap/>
            <w:vAlign w:val="bottom"/>
            <w:hideMark/>
          </w:tcPr>
          <w:p w14:paraId="3937F3E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Bánki Donáth</w:t>
            </w:r>
          </w:p>
        </w:tc>
        <w:tc>
          <w:tcPr>
            <w:tcW w:w="1275" w:type="dxa"/>
            <w:tcBorders>
              <w:top w:val="nil"/>
              <w:left w:val="nil"/>
              <w:bottom w:val="single" w:sz="4" w:space="0" w:color="000000"/>
              <w:right w:val="single" w:sz="4" w:space="0" w:color="000000"/>
            </w:tcBorders>
            <w:shd w:val="clear" w:color="auto" w:fill="auto"/>
            <w:noWrap/>
            <w:vAlign w:val="bottom"/>
            <w:hideMark/>
          </w:tcPr>
          <w:p w14:paraId="3295DBB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564</w:t>
            </w:r>
          </w:p>
        </w:tc>
        <w:tc>
          <w:tcPr>
            <w:tcW w:w="990" w:type="dxa"/>
            <w:tcBorders>
              <w:top w:val="nil"/>
              <w:left w:val="nil"/>
              <w:bottom w:val="single" w:sz="4" w:space="0" w:color="000000"/>
              <w:right w:val="single" w:sz="4" w:space="0" w:color="000000"/>
            </w:tcBorders>
            <w:shd w:val="clear" w:color="auto" w:fill="auto"/>
            <w:noWrap/>
            <w:vAlign w:val="bottom"/>
            <w:hideMark/>
          </w:tcPr>
          <w:p w14:paraId="3A1A9E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A389B6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95" w:type="dxa"/>
            <w:tcBorders>
              <w:top w:val="nil"/>
              <w:left w:val="nil"/>
              <w:bottom w:val="single" w:sz="4" w:space="0" w:color="000000"/>
              <w:right w:val="single" w:sz="4" w:space="0" w:color="000000"/>
            </w:tcBorders>
            <w:shd w:val="clear" w:color="auto" w:fill="auto"/>
            <w:noWrap/>
            <w:vAlign w:val="bottom"/>
            <w:hideMark/>
          </w:tcPr>
          <w:p w14:paraId="58ADF8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shd w:val="clear" w:color="auto" w:fill="auto"/>
            <w:noWrap/>
            <w:vAlign w:val="bottom"/>
            <w:hideMark/>
          </w:tcPr>
          <w:p w14:paraId="252381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shd w:val="clear" w:color="auto" w:fill="auto"/>
            <w:noWrap/>
            <w:vAlign w:val="bottom"/>
            <w:hideMark/>
          </w:tcPr>
          <w:p w14:paraId="5E26F3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017" w:type="dxa"/>
            <w:tcBorders>
              <w:top w:val="nil"/>
              <w:left w:val="nil"/>
              <w:bottom w:val="single" w:sz="4" w:space="0" w:color="000000"/>
              <w:right w:val="single" w:sz="4" w:space="0" w:color="000000"/>
            </w:tcBorders>
            <w:shd w:val="clear" w:color="auto" w:fill="auto"/>
            <w:noWrap/>
            <w:vAlign w:val="bottom"/>
            <w:hideMark/>
          </w:tcPr>
          <w:p w14:paraId="1763D4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58" w:type="dxa"/>
            <w:tcBorders>
              <w:top w:val="nil"/>
              <w:left w:val="nil"/>
              <w:bottom w:val="single" w:sz="4" w:space="0" w:color="000000"/>
              <w:right w:val="nil"/>
            </w:tcBorders>
            <w:shd w:val="clear" w:color="auto" w:fill="auto"/>
            <w:noWrap/>
            <w:vAlign w:val="bottom"/>
            <w:hideMark/>
          </w:tcPr>
          <w:p w14:paraId="6BDF8B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A062D92"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2820</w:t>
            </w:r>
          </w:p>
        </w:tc>
        <w:tc>
          <w:tcPr>
            <w:tcW w:w="1183" w:type="dxa"/>
            <w:tcBorders>
              <w:top w:val="nil"/>
              <w:left w:val="nil"/>
              <w:bottom w:val="single" w:sz="4" w:space="0" w:color="auto"/>
              <w:right w:val="single" w:sz="4" w:space="0" w:color="auto"/>
            </w:tcBorders>
            <w:shd w:val="clear" w:color="auto" w:fill="auto"/>
            <w:noWrap/>
            <w:vAlign w:val="bottom"/>
            <w:hideMark/>
          </w:tcPr>
          <w:p w14:paraId="5A0F3D89"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2820</w:t>
            </w:r>
          </w:p>
        </w:tc>
      </w:tr>
      <w:tr w:rsidR="00101BA4" w:rsidRPr="00AD525B" w14:paraId="1FE4BB4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82820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w:t>
            </w:r>
          </w:p>
        </w:tc>
        <w:tc>
          <w:tcPr>
            <w:tcW w:w="3484" w:type="dxa"/>
            <w:tcBorders>
              <w:top w:val="nil"/>
              <w:left w:val="nil"/>
              <w:bottom w:val="single" w:sz="4" w:space="0" w:color="000000"/>
              <w:right w:val="single" w:sz="4" w:space="0" w:color="000000"/>
            </w:tcBorders>
            <w:shd w:val="clear" w:color="FFFF00" w:fill="FFFFFF"/>
            <w:noWrap/>
            <w:vAlign w:val="bottom"/>
            <w:hideMark/>
          </w:tcPr>
          <w:p w14:paraId="6678019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Bánki Donáth</w:t>
            </w:r>
          </w:p>
        </w:tc>
        <w:tc>
          <w:tcPr>
            <w:tcW w:w="1275" w:type="dxa"/>
            <w:tcBorders>
              <w:top w:val="nil"/>
              <w:left w:val="nil"/>
              <w:bottom w:val="single" w:sz="4" w:space="0" w:color="000000"/>
              <w:right w:val="single" w:sz="4" w:space="0" w:color="000000"/>
            </w:tcBorders>
            <w:shd w:val="clear" w:color="FFFF00" w:fill="FFFFFF"/>
            <w:noWrap/>
            <w:vAlign w:val="bottom"/>
            <w:hideMark/>
          </w:tcPr>
          <w:p w14:paraId="24E321C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shd w:val="clear" w:color="FFFF00" w:fill="FFFFFF"/>
            <w:noWrap/>
            <w:vAlign w:val="bottom"/>
            <w:hideMark/>
          </w:tcPr>
          <w:p w14:paraId="3892BFA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w:t>
            </w:r>
          </w:p>
        </w:tc>
        <w:tc>
          <w:tcPr>
            <w:tcW w:w="1217" w:type="dxa"/>
            <w:tcBorders>
              <w:top w:val="nil"/>
              <w:left w:val="nil"/>
              <w:bottom w:val="single" w:sz="4" w:space="0" w:color="000000"/>
              <w:right w:val="single" w:sz="4" w:space="0" w:color="000000"/>
            </w:tcBorders>
            <w:shd w:val="clear" w:color="FFFF00" w:fill="FFFFFF"/>
            <w:noWrap/>
            <w:vAlign w:val="bottom"/>
            <w:hideMark/>
          </w:tcPr>
          <w:p w14:paraId="70CF62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shd w:val="clear" w:color="FFFF00" w:fill="FFFFFF"/>
            <w:noWrap/>
            <w:vAlign w:val="bottom"/>
            <w:hideMark/>
          </w:tcPr>
          <w:p w14:paraId="5EEF8F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FFFF00" w:fill="FFFFFF"/>
            <w:noWrap/>
            <w:vAlign w:val="bottom"/>
            <w:hideMark/>
          </w:tcPr>
          <w:p w14:paraId="2757E1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FFFF00" w:fill="FFFFFF"/>
            <w:noWrap/>
            <w:vAlign w:val="bottom"/>
            <w:hideMark/>
          </w:tcPr>
          <w:p w14:paraId="71737F8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shd w:val="clear" w:color="FFFF00" w:fill="FFFFFF"/>
            <w:noWrap/>
            <w:vAlign w:val="bottom"/>
            <w:hideMark/>
          </w:tcPr>
          <w:p w14:paraId="76F08A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shd w:val="clear" w:color="FFFF00" w:fill="FFFFFF"/>
            <w:noWrap/>
            <w:vAlign w:val="bottom"/>
            <w:hideMark/>
          </w:tcPr>
          <w:p w14:paraId="050D9B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615761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0614D7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54B6A8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4F224E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20</w:t>
            </w:r>
          </w:p>
        </w:tc>
        <w:tc>
          <w:tcPr>
            <w:tcW w:w="3484" w:type="dxa"/>
            <w:tcBorders>
              <w:top w:val="nil"/>
              <w:left w:val="nil"/>
              <w:bottom w:val="single" w:sz="4" w:space="0" w:color="000000"/>
              <w:right w:val="single" w:sz="4" w:space="0" w:color="000000"/>
            </w:tcBorders>
            <w:shd w:val="clear" w:color="FFFF00" w:fill="FFFFFF"/>
            <w:noWrap/>
            <w:vAlign w:val="bottom"/>
            <w:hideMark/>
          </w:tcPr>
          <w:p w14:paraId="787DB68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Bartalis Ferenc</w:t>
            </w:r>
          </w:p>
        </w:tc>
        <w:tc>
          <w:tcPr>
            <w:tcW w:w="1275" w:type="dxa"/>
            <w:tcBorders>
              <w:top w:val="nil"/>
              <w:left w:val="nil"/>
              <w:bottom w:val="single" w:sz="4" w:space="0" w:color="000000"/>
              <w:right w:val="single" w:sz="4" w:space="0" w:color="000000"/>
            </w:tcBorders>
            <w:shd w:val="clear" w:color="FFFF00" w:fill="FFFFFF"/>
            <w:noWrap/>
            <w:vAlign w:val="bottom"/>
            <w:hideMark/>
          </w:tcPr>
          <w:p w14:paraId="09CF93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990" w:type="dxa"/>
            <w:tcBorders>
              <w:top w:val="nil"/>
              <w:left w:val="nil"/>
              <w:bottom w:val="single" w:sz="4" w:space="0" w:color="000000"/>
              <w:right w:val="single" w:sz="4" w:space="0" w:color="000000"/>
            </w:tcBorders>
            <w:shd w:val="clear" w:color="FFFF00" w:fill="FFFFFF"/>
            <w:noWrap/>
            <w:vAlign w:val="bottom"/>
            <w:hideMark/>
          </w:tcPr>
          <w:p w14:paraId="7B4F4D5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2C57E55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95" w:type="dxa"/>
            <w:tcBorders>
              <w:top w:val="nil"/>
              <w:left w:val="nil"/>
              <w:bottom w:val="single" w:sz="4" w:space="0" w:color="000000"/>
              <w:right w:val="single" w:sz="4" w:space="0" w:color="000000"/>
            </w:tcBorders>
            <w:shd w:val="clear" w:color="FFFF00" w:fill="FFFFFF"/>
            <w:noWrap/>
            <w:vAlign w:val="bottom"/>
            <w:hideMark/>
          </w:tcPr>
          <w:p w14:paraId="43052A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shd w:val="clear" w:color="FFFF00" w:fill="FFFFFF"/>
            <w:noWrap/>
            <w:vAlign w:val="bottom"/>
            <w:hideMark/>
          </w:tcPr>
          <w:p w14:paraId="382BBF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shd w:val="clear" w:color="FFFF00" w:fill="FFFFFF"/>
            <w:noWrap/>
            <w:vAlign w:val="bottom"/>
            <w:hideMark/>
          </w:tcPr>
          <w:p w14:paraId="0162EA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4" w:space="0" w:color="000000"/>
              <w:right w:val="single" w:sz="4" w:space="0" w:color="000000"/>
            </w:tcBorders>
            <w:shd w:val="clear" w:color="FFFF00" w:fill="FFFFFF"/>
            <w:noWrap/>
            <w:vAlign w:val="bottom"/>
            <w:hideMark/>
          </w:tcPr>
          <w:p w14:paraId="4AC6B7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58" w:type="dxa"/>
            <w:tcBorders>
              <w:top w:val="nil"/>
              <w:left w:val="nil"/>
              <w:bottom w:val="single" w:sz="4" w:space="0" w:color="000000"/>
              <w:right w:val="nil"/>
            </w:tcBorders>
            <w:shd w:val="clear" w:color="FFFF00" w:fill="FFFFFF"/>
            <w:noWrap/>
            <w:vAlign w:val="bottom"/>
            <w:hideMark/>
          </w:tcPr>
          <w:p w14:paraId="447D538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6FB22A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B6D90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DC7CE6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943E78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w:t>
            </w:r>
          </w:p>
        </w:tc>
        <w:tc>
          <w:tcPr>
            <w:tcW w:w="3484" w:type="dxa"/>
            <w:tcBorders>
              <w:top w:val="nil"/>
              <w:left w:val="nil"/>
              <w:bottom w:val="single" w:sz="4" w:space="0" w:color="000000"/>
              <w:right w:val="single" w:sz="4" w:space="0" w:color="000000"/>
            </w:tcBorders>
            <w:shd w:val="clear" w:color="FFFF00" w:fill="FFFFFF"/>
            <w:noWrap/>
            <w:vAlign w:val="bottom"/>
            <w:hideMark/>
          </w:tcPr>
          <w:p w14:paraId="6D1648B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Bartalis Ferenc</w:t>
            </w:r>
          </w:p>
        </w:tc>
        <w:tc>
          <w:tcPr>
            <w:tcW w:w="1275" w:type="dxa"/>
            <w:tcBorders>
              <w:top w:val="nil"/>
              <w:left w:val="nil"/>
              <w:bottom w:val="single" w:sz="4" w:space="0" w:color="000000"/>
              <w:right w:val="single" w:sz="4" w:space="0" w:color="000000"/>
            </w:tcBorders>
            <w:shd w:val="clear" w:color="FFFF00" w:fill="FFFFFF"/>
            <w:noWrap/>
            <w:vAlign w:val="bottom"/>
            <w:hideMark/>
          </w:tcPr>
          <w:p w14:paraId="0AF055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FFFF00" w:fill="FFFFFF"/>
            <w:noWrap/>
            <w:vAlign w:val="bottom"/>
            <w:hideMark/>
          </w:tcPr>
          <w:p w14:paraId="40FC5D3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FFFF00" w:fill="FFFFFF"/>
            <w:noWrap/>
            <w:vAlign w:val="bottom"/>
            <w:hideMark/>
          </w:tcPr>
          <w:p w14:paraId="2C900F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shd w:val="clear" w:color="FFFF00" w:fill="FFFFFF"/>
            <w:noWrap/>
            <w:vAlign w:val="bottom"/>
            <w:hideMark/>
          </w:tcPr>
          <w:p w14:paraId="2DBCB2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FFFF00" w:fill="FFFFFF"/>
            <w:noWrap/>
            <w:vAlign w:val="bottom"/>
            <w:hideMark/>
          </w:tcPr>
          <w:p w14:paraId="3B1E7A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FFFF00" w:fill="FFFFFF"/>
            <w:noWrap/>
            <w:vAlign w:val="bottom"/>
            <w:hideMark/>
          </w:tcPr>
          <w:p w14:paraId="1B55EA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shd w:val="clear" w:color="FFFF00" w:fill="FFFFFF"/>
            <w:noWrap/>
            <w:vAlign w:val="bottom"/>
            <w:hideMark/>
          </w:tcPr>
          <w:p w14:paraId="4A06000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shd w:val="clear" w:color="FFFF00" w:fill="FFFFFF"/>
            <w:noWrap/>
            <w:vAlign w:val="bottom"/>
            <w:hideMark/>
          </w:tcPr>
          <w:p w14:paraId="633B65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8AC2DF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06C821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A000CD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54701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w:t>
            </w:r>
          </w:p>
        </w:tc>
        <w:tc>
          <w:tcPr>
            <w:tcW w:w="3484" w:type="dxa"/>
            <w:tcBorders>
              <w:top w:val="nil"/>
              <w:left w:val="nil"/>
              <w:bottom w:val="single" w:sz="4" w:space="0" w:color="000000"/>
              <w:right w:val="single" w:sz="4" w:space="0" w:color="000000"/>
            </w:tcBorders>
            <w:shd w:val="clear" w:color="FFFF00" w:fill="FFFFFF"/>
            <w:noWrap/>
            <w:vAlign w:val="bottom"/>
            <w:hideMark/>
          </w:tcPr>
          <w:p w14:paraId="20049E3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Bartók Béla</w:t>
            </w:r>
          </w:p>
        </w:tc>
        <w:tc>
          <w:tcPr>
            <w:tcW w:w="1275" w:type="dxa"/>
            <w:tcBorders>
              <w:top w:val="nil"/>
              <w:left w:val="nil"/>
              <w:bottom w:val="single" w:sz="4" w:space="0" w:color="000000"/>
              <w:right w:val="single" w:sz="4" w:space="0" w:color="000000"/>
            </w:tcBorders>
            <w:shd w:val="clear" w:color="FFFF00" w:fill="FFFFFF"/>
            <w:noWrap/>
            <w:vAlign w:val="bottom"/>
            <w:hideMark/>
          </w:tcPr>
          <w:p w14:paraId="6C35BA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shd w:val="clear" w:color="FFFF00" w:fill="FFFFFF"/>
            <w:noWrap/>
            <w:vAlign w:val="bottom"/>
            <w:hideMark/>
          </w:tcPr>
          <w:p w14:paraId="643744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374BCA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95" w:type="dxa"/>
            <w:tcBorders>
              <w:top w:val="nil"/>
              <w:left w:val="nil"/>
              <w:bottom w:val="single" w:sz="4" w:space="0" w:color="000000"/>
              <w:right w:val="single" w:sz="4" w:space="0" w:color="000000"/>
            </w:tcBorders>
            <w:shd w:val="clear" w:color="FFFF00" w:fill="FFFFFF"/>
            <w:noWrap/>
            <w:vAlign w:val="bottom"/>
            <w:hideMark/>
          </w:tcPr>
          <w:p w14:paraId="71960F7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shd w:val="clear" w:color="FFFF00" w:fill="FFFFFF"/>
            <w:noWrap/>
            <w:vAlign w:val="bottom"/>
            <w:hideMark/>
          </w:tcPr>
          <w:p w14:paraId="24DCC41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shd w:val="clear" w:color="FFFF00" w:fill="FFFFFF"/>
            <w:noWrap/>
            <w:vAlign w:val="bottom"/>
            <w:hideMark/>
          </w:tcPr>
          <w:p w14:paraId="445A86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4" w:space="0" w:color="000000"/>
              <w:right w:val="single" w:sz="4" w:space="0" w:color="000000"/>
            </w:tcBorders>
            <w:shd w:val="clear" w:color="FFFF00" w:fill="FFFFFF"/>
            <w:noWrap/>
            <w:vAlign w:val="bottom"/>
            <w:hideMark/>
          </w:tcPr>
          <w:p w14:paraId="5FEDBE7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58" w:type="dxa"/>
            <w:tcBorders>
              <w:top w:val="nil"/>
              <w:left w:val="nil"/>
              <w:bottom w:val="single" w:sz="4" w:space="0" w:color="000000"/>
              <w:right w:val="nil"/>
            </w:tcBorders>
            <w:shd w:val="clear" w:color="FFFF00" w:fill="FFFFFF"/>
            <w:noWrap/>
            <w:vAlign w:val="bottom"/>
            <w:hideMark/>
          </w:tcPr>
          <w:p w14:paraId="3EB1B6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2A8895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6AA9AC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F0E51B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EF9AAC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w:t>
            </w:r>
          </w:p>
        </w:tc>
        <w:tc>
          <w:tcPr>
            <w:tcW w:w="3484" w:type="dxa"/>
            <w:tcBorders>
              <w:top w:val="nil"/>
              <w:left w:val="nil"/>
              <w:bottom w:val="single" w:sz="4" w:space="0" w:color="000000"/>
              <w:right w:val="single" w:sz="4" w:space="0" w:color="000000"/>
            </w:tcBorders>
            <w:shd w:val="clear" w:color="auto" w:fill="auto"/>
            <w:noWrap/>
            <w:vAlign w:val="bottom"/>
            <w:hideMark/>
          </w:tcPr>
          <w:p w14:paraId="6B19C59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Bem József</w:t>
            </w:r>
          </w:p>
        </w:tc>
        <w:tc>
          <w:tcPr>
            <w:tcW w:w="1275" w:type="dxa"/>
            <w:tcBorders>
              <w:top w:val="nil"/>
              <w:left w:val="nil"/>
              <w:bottom w:val="single" w:sz="4" w:space="0" w:color="000000"/>
              <w:right w:val="single" w:sz="4" w:space="0" w:color="000000"/>
            </w:tcBorders>
            <w:shd w:val="clear" w:color="auto" w:fill="auto"/>
            <w:noWrap/>
            <w:vAlign w:val="bottom"/>
            <w:hideMark/>
          </w:tcPr>
          <w:p w14:paraId="56BD691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shd w:val="clear" w:color="auto" w:fill="auto"/>
            <w:noWrap/>
            <w:vAlign w:val="bottom"/>
            <w:hideMark/>
          </w:tcPr>
          <w:p w14:paraId="3B75D6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2A16E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95" w:type="dxa"/>
            <w:tcBorders>
              <w:top w:val="nil"/>
              <w:left w:val="nil"/>
              <w:bottom w:val="single" w:sz="4" w:space="0" w:color="000000"/>
              <w:right w:val="single" w:sz="4" w:space="0" w:color="000000"/>
            </w:tcBorders>
            <w:shd w:val="clear" w:color="auto" w:fill="auto"/>
            <w:noWrap/>
            <w:vAlign w:val="bottom"/>
            <w:hideMark/>
          </w:tcPr>
          <w:p w14:paraId="762317F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shd w:val="clear" w:color="auto" w:fill="auto"/>
            <w:noWrap/>
            <w:vAlign w:val="bottom"/>
            <w:hideMark/>
          </w:tcPr>
          <w:p w14:paraId="3B5B32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shd w:val="clear" w:color="auto" w:fill="auto"/>
            <w:noWrap/>
            <w:vAlign w:val="bottom"/>
            <w:hideMark/>
          </w:tcPr>
          <w:p w14:paraId="34AD355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017" w:type="dxa"/>
            <w:tcBorders>
              <w:top w:val="nil"/>
              <w:left w:val="nil"/>
              <w:bottom w:val="single" w:sz="4" w:space="0" w:color="000000"/>
              <w:right w:val="single" w:sz="4" w:space="0" w:color="000000"/>
            </w:tcBorders>
            <w:shd w:val="clear" w:color="auto" w:fill="auto"/>
            <w:noWrap/>
            <w:vAlign w:val="bottom"/>
            <w:hideMark/>
          </w:tcPr>
          <w:p w14:paraId="73E400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58" w:type="dxa"/>
            <w:tcBorders>
              <w:top w:val="nil"/>
              <w:left w:val="nil"/>
              <w:bottom w:val="single" w:sz="4" w:space="0" w:color="000000"/>
              <w:right w:val="nil"/>
            </w:tcBorders>
            <w:shd w:val="clear" w:color="auto" w:fill="auto"/>
            <w:noWrap/>
            <w:vAlign w:val="bottom"/>
            <w:hideMark/>
          </w:tcPr>
          <w:p w14:paraId="0CE4D9D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284B77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83" w:type="dxa"/>
            <w:tcBorders>
              <w:top w:val="nil"/>
              <w:left w:val="nil"/>
              <w:bottom w:val="single" w:sz="4" w:space="0" w:color="auto"/>
              <w:right w:val="single" w:sz="4" w:space="0" w:color="auto"/>
            </w:tcBorders>
            <w:shd w:val="clear" w:color="auto" w:fill="auto"/>
            <w:noWrap/>
            <w:vAlign w:val="bottom"/>
            <w:hideMark/>
          </w:tcPr>
          <w:p w14:paraId="787FEF5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r>
      <w:tr w:rsidR="00101BA4" w:rsidRPr="00AD525B" w14:paraId="78A0431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360F9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w:t>
            </w:r>
          </w:p>
        </w:tc>
        <w:tc>
          <w:tcPr>
            <w:tcW w:w="3484" w:type="dxa"/>
            <w:tcBorders>
              <w:top w:val="nil"/>
              <w:left w:val="nil"/>
              <w:bottom w:val="single" w:sz="4" w:space="0" w:color="000000"/>
              <w:right w:val="single" w:sz="4" w:space="0" w:color="000000"/>
            </w:tcBorders>
            <w:shd w:val="clear" w:color="auto" w:fill="auto"/>
            <w:noWrap/>
            <w:vAlign w:val="bottom"/>
            <w:hideMark/>
          </w:tcPr>
          <w:p w14:paraId="7A44E3B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Benedek Elek</w:t>
            </w:r>
          </w:p>
        </w:tc>
        <w:tc>
          <w:tcPr>
            <w:tcW w:w="1275" w:type="dxa"/>
            <w:tcBorders>
              <w:top w:val="nil"/>
              <w:left w:val="nil"/>
              <w:bottom w:val="single" w:sz="4" w:space="0" w:color="000000"/>
              <w:right w:val="single" w:sz="4" w:space="0" w:color="000000"/>
            </w:tcBorders>
            <w:shd w:val="clear" w:color="auto" w:fill="auto"/>
            <w:noWrap/>
            <w:vAlign w:val="bottom"/>
            <w:hideMark/>
          </w:tcPr>
          <w:p w14:paraId="3FE069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355</w:t>
            </w:r>
          </w:p>
        </w:tc>
        <w:tc>
          <w:tcPr>
            <w:tcW w:w="990" w:type="dxa"/>
            <w:tcBorders>
              <w:top w:val="nil"/>
              <w:left w:val="nil"/>
              <w:bottom w:val="single" w:sz="4" w:space="0" w:color="000000"/>
              <w:right w:val="single" w:sz="4" w:space="0" w:color="000000"/>
            </w:tcBorders>
            <w:shd w:val="clear" w:color="auto" w:fill="auto"/>
            <w:noWrap/>
            <w:vAlign w:val="bottom"/>
            <w:hideMark/>
          </w:tcPr>
          <w:p w14:paraId="1F4994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4D6D1E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95" w:type="dxa"/>
            <w:tcBorders>
              <w:top w:val="nil"/>
              <w:left w:val="nil"/>
              <w:bottom w:val="single" w:sz="4" w:space="0" w:color="000000"/>
              <w:right w:val="single" w:sz="4" w:space="0" w:color="000000"/>
            </w:tcBorders>
            <w:shd w:val="clear" w:color="auto" w:fill="auto"/>
            <w:noWrap/>
            <w:vAlign w:val="bottom"/>
            <w:hideMark/>
          </w:tcPr>
          <w:p w14:paraId="2040663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shd w:val="clear" w:color="auto" w:fill="auto"/>
            <w:noWrap/>
            <w:vAlign w:val="bottom"/>
            <w:hideMark/>
          </w:tcPr>
          <w:p w14:paraId="619DFB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shd w:val="clear" w:color="auto" w:fill="auto"/>
            <w:noWrap/>
            <w:vAlign w:val="bottom"/>
            <w:hideMark/>
          </w:tcPr>
          <w:p w14:paraId="04D123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017" w:type="dxa"/>
            <w:tcBorders>
              <w:top w:val="nil"/>
              <w:left w:val="nil"/>
              <w:bottom w:val="single" w:sz="4" w:space="0" w:color="000000"/>
              <w:right w:val="single" w:sz="4" w:space="0" w:color="000000"/>
            </w:tcBorders>
            <w:shd w:val="clear" w:color="auto" w:fill="auto"/>
            <w:noWrap/>
            <w:vAlign w:val="bottom"/>
            <w:hideMark/>
          </w:tcPr>
          <w:p w14:paraId="664C3C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58" w:type="dxa"/>
            <w:tcBorders>
              <w:top w:val="nil"/>
              <w:left w:val="nil"/>
              <w:bottom w:val="single" w:sz="4" w:space="0" w:color="000000"/>
              <w:right w:val="nil"/>
            </w:tcBorders>
            <w:shd w:val="clear" w:color="auto" w:fill="auto"/>
            <w:noWrap/>
            <w:vAlign w:val="bottom"/>
            <w:hideMark/>
          </w:tcPr>
          <w:p w14:paraId="15AA46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070B72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F2E91E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EBD480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73B23C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3484" w:type="dxa"/>
            <w:tcBorders>
              <w:top w:val="nil"/>
              <w:left w:val="nil"/>
              <w:bottom w:val="single" w:sz="4" w:space="0" w:color="000000"/>
              <w:right w:val="single" w:sz="4" w:space="0" w:color="000000"/>
            </w:tcBorders>
            <w:shd w:val="clear" w:color="auto" w:fill="auto"/>
            <w:noWrap/>
            <w:vAlign w:val="bottom"/>
            <w:hideMark/>
          </w:tcPr>
          <w:p w14:paraId="72D828F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Bisericii</w:t>
            </w:r>
          </w:p>
        </w:tc>
        <w:tc>
          <w:tcPr>
            <w:tcW w:w="1275" w:type="dxa"/>
            <w:tcBorders>
              <w:top w:val="nil"/>
              <w:left w:val="nil"/>
              <w:bottom w:val="single" w:sz="4" w:space="0" w:color="000000"/>
              <w:right w:val="single" w:sz="4" w:space="0" w:color="000000"/>
            </w:tcBorders>
            <w:shd w:val="clear" w:color="auto" w:fill="auto"/>
            <w:noWrap/>
            <w:vAlign w:val="bottom"/>
            <w:hideMark/>
          </w:tcPr>
          <w:p w14:paraId="69A9456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990" w:type="dxa"/>
            <w:tcBorders>
              <w:top w:val="nil"/>
              <w:left w:val="nil"/>
              <w:bottom w:val="single" w:sz="4" w:space="0" w:color="000000"/>
              <w:right w:val="single" w:sz="4" w:space="0" w:color="000000"/>
            </w:tcBorders>
            <w:shd w:val="clear" w:color="auto" w:fill="auto"/>
            <w:noWrap/>
            <w:vAlign w:val="bottom"/>
            <w:hideMark/>
          </w:tcPr>
          <w:p w14:paraId="1DD781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6F925DA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95" w:type="dxa"/>
            <w:tcBorders>
              <w:top w:val="nil"/>
              <w:left w:val="nil"/>
              <w:bottom w:val="single" w:sz="4" w:space="0" w:color="000000"/>
              <w:right w:val="single" w:sz="4" w:space="0" w:color="000000"/>
            </w:tcBorders>
            <w:shd w:val="clear" w:color="auto" w:fill="auto"/>
            <w:noWrap/>
            <w:vAlign w:val="bottom"/>
            <w:hideMark/>
          </w:tcPr>
          <w:p w14:paraId="5D1FE8E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shd w:val="clear" w:color="auto" w:fill="auto"/>
            <w:noWrap/>
            <w:vAlign w:val="bottom"/>
            <w:hideMark/>
          </w:tcPr>
          <w:p w14:paraId="2C3684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shd w:val="clear" w:color="auto" w:fill="auto"/>
            <w:noWrap/>
            <w:vAlign w:val="bottom"/>
            <w:hideMark/>
          </w:tcPr>
          <w:p w14:paraId="42886D5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4" w:space="0" w:color="000000"/>
              <w:right w:val="single" w:sz="4" w:space="0" w:color="000000"/>
            </w:tcBorders>
            <w:shd w:val="clear" w:color="auto" w:fill="auto"/>
            <w:noWrap/>
            <w:vAlign w:val="bottom"/>
            <w:hideMark/>
          </w:tcPr>
          <w:p w14:paraId="06D690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58" w:type="dxa"/>
            <w:tcBorders>
              <w:top w:val="nil"/>
              <w:left w:val="nil"/>
              <w:bottom w:val="single" w:sz="4" w:space="0" w:color="000000"/>
              <w:right w:val="nil"/>
            </w:tcBorders>
            <w:shd w:val="clear" w:color="auto" w:fill="auto"/>
            <w:noWrap/>
            <w:vAlign w:val="bottom"/>
            <w:hideMark/>
          </w:tcPr>
          <w:p w14:paraId="70750A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5154C9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D277B9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37C644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E818EF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w:t>
            </w:r>
          </w:p>
        </w:tc>
        <w:tc>
          <w:tcPr>
            <w:tcW w:w="3484" w:type="dxa"/>
            <w:tcBorders>
              <w:top w:val="nil"/>
              <w:left w:val="nil"/>
              <w:bottom w:val="single" w:sz="4" w:space="0" w:color="000000"/>
              <w:right w:val="single" w:sz="4" w:space="0" w:color="000000"/>
            </w:tcBorders>
            <w:shd w:val="clear" w:color="auto" w:fill="auto"/>
            <w:noWrap/>
            <w:vAlign w:val="bottom"/>
            <w:hideMark/>
          </w:tcPr>
          <w:p w14:paraId="6B56395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Bolyai János</w:t>
            </w:r>
          </w:p>
        </w:tc>
        <w:tc>
          <w:tcPr>
            <w:tcW w:w="1275" w:type="dxa"/>
            <w:tcBorders>
              <w:top w:val="nil"/>
              <w:left w:val="nil"/>
              <w:bottom w:val="single" w:sz="4" w:space="0" w:color="000000"/>
              <w:right w:val="single" w:sz="4" w:space="0" w:color="000000"/>
            </w:tcBorders>
            <w:shd w:val="clear" w:color="auto" w:fill="auto"/>
            <w:noWrap/>
            <w:vAlign w:val="bottom"/>
            <w:hideMark/>
          </w:tcPr>
          <w:p w14:paraId="65E2FE3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385</w:t>
            </w:r>
          </w:p>
        </w:tc>
        <w:tc>
          <w:tcPr>
            <w:tcW w:w="990" w:type="dxa"/>
            <w:tcBorders>
              <w:top w:val="nil"/>
              <w:left w:val="nil"/>
              <w:bottom w:val="single" w:sz="4" w:space="0" w:color="000000"/>
              <w:right w:val="single" w:sz="4" w:space="0" w:color="000000"/>
            </w:tcBorders>
            <w:shd w:val="clear" w:color="auto" w:fill="auto"/>
            <w:noWrap/>
            <w:vAlign w:val="bottom"/>
            <w:hideMark/>
          </w:tcPr>
          <w:p w14:paraId="503EAF8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FE0FF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95" w:type="dxa"/>
            <w:tcBorders>
              <w:top w:val="nil"/>
              <w:left w:val="nil"/>
              <w:bottom w:val="single" w:sz="4" w:space="0" w:color="000000"/>
              <w:right w:val="single" w:sz="4" w:space="0" w:color="000000"/>
            </w:tcBorders>
            <w:shd w:val="clear" w:color="auto" w:fill="auto"/>
            <w:noWrap/>
            <w:vAlign w:val="bottom"/>
            <w:hideMark/>
          </w:tcPr>
          <w:p w14:paraId="45C1231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shd w:val="clear" w:color="auto" w:fill="auto"/>
            <w:noWrap/>
            <w:vAlign w:val="bottom"/>
            <w:hideMark/>
          </w:tcPr>
          <w:p w14:paraId="1D6B69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shd w:val="clear" w:color="auto" w:fill="auto"/>
            <w:noWrap/>
            <w:vAlign w:val="bottom"/>
            <w:hideMark/>
          </w:tcPr>
          <w:p w14:paraId="3CAA90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017" w:type="dxa"/>
            <w:tcBorders>
              <w:top w:val="nil"/>
              <w:left w:val="nil"/>
              <w:bottom w:val="single" w:sz="4" w:space="0" w:color="000000"/>
              <w:right w:val="single" w:sz="4" w:space="0" w:color="000000"/>
            </w:tcBorders>
            <w:shd w:val="clear" w:color="auto" w:fill="auto"/>
            <w:noWrap/>
            <w:vAlign w:val="bottom"/>
            <w:hideMark/>
          </w:tcPr>
          <w:p w14:paraId="768420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58" w:type="dxa"/>
            <w:tcBorders>
              <w:top w:val="nil"/>
              <w:left w:val="nil"/>
              <w:bottom w:val="single" w:sz="4" w:space="0" w:color="000000"/>
              <w:right w:val="nil"/>
            </w:tcBorders>
            <w:shd w:val="clear" w:color="auto" w:fill="auto"/>
            <w:noWrap/>
            <w:vAlign w:val="bottom"/>
            <w:hideMark/>
          </w:tcPr>
          <w:p w14:paraId="45CDEA7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7A9829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D02E79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686CF8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620B7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w:t>
            </w:r>
          </w:p>
        </w:tc>
        <w:tc>
          <w:tcPr>
            <w:tcW w:w="3484" w:type="dxa"/>
            <w:tcBorders>
              <w:top w:val="nil"/>
              <w:left w:val="nil"/>
              <w:bottom w:val="single" w:sz="4" w:space="0" w:color="000000"/>
              <w:right w:val="single" w:sz="4" w:space="0" w:color="000000"/>
            </w:tcBorders>
            <w:shd w:val="clear" w:color="auto" w:fill="auto"/>
            <w:noWrap/>
            <w:vAlign w:val="bottom"/>
            <w:hideMark/>
          </w:tcPr>
          <w:p w14:paraId="003B581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Bolyai János -între bl.2, 3</w:t>
            </w:r>
          </w:p>
        </w:tc>
        <w:tc>
          <w:tcPr>
            <w:tcW w:w="1275" w:type="dxa"/>
            <w:tcBorders>
              <w:top w:val="nil"/>
              <w:left w:val="nil"/>
              <w:bottom w:val="single" w:sz="4" w:space="0" w:color="000000"/>
              <w:right w:val="single" w:sz="4" w:space="0" w:color="000000"/>
            </w:tcBorders>
            <w:shd w:val="clear" w:color="auto" w:fill="auto"/>
            <w:noWrap/>
            <w:vAlign w:val="bottom"/>
            <w:hideMark/>
          </w:tcPr>
          <w:p w14:paraId="7FAFD91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990" w:type="dxa"/>
            <w:tcBorders>
              <w:top w:val="nil"/>
              <w:left w:val="nil"/>
              <w:bottom w:val="single" w:sz="4" w:space="0" w:color="000000"/>
              <w:right w:val="single" w:sz="4" w:space="0" w:color="000000"/>
            </w:tcBorders>
            <w:shd w:val="clear" w:color="auto" w:fill="auto"/>
            <w:noWrap/>
            <w:vAlign w:val="bottom"/>
            <w:hideMark/>
          </w:tcPr>
          <w:p w14:paraId="1827A2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39FF5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95" w:type="dxa"/>
            <w:tcBorders>
              <w:top w:val="nil"/>
              <w:left w:val="nil"/>
              <w:bottom w:val="single" w:sz="4" w:space="0" w:color="000000"/>
              <w:right w:val="single" w:sz="4" w:space="0" w:color="000000"/>
            </w:tcBorders>
            <w:shd w:val="clear" w:color="auto" w:fill="auto"/>
            <w:noWrap/>
            <w:vAlign w:val="bottom"/>
            <w:hideMark/>
          </w:tcPr>
          <w:p w14:paraId="6A93EA8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shd w:val="clear" w:color="auto" w:fill="auto"/>
            <w:noWrap/>
            <w:vAlign w:val="bottom"/>
            <w:hideMark/>
          </w:tcPr>
          <w:p w14:paraId="479890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shd w:val="clear" w:color="auto" w:fill="auto"/>
            <w:noWrap/>
            <w:vAlign w:val="bottom"/>
            <w:hideMark/>
          </w:tcPr>
          <w:p w14:paraId="42F095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017" w:type="dxa"/>
            <w:tcBorders>
              <w:top w:val="nil"/>
              <w:left w:val="nil"/>
              <w:bottom w:val="single" w:sz="4" w:space="0" w:color="000000"/>
              <w:right w:val="single" w:sz="4" w:space="0" w:color="000000"/>
            </w:tcBorders>
            <w:shd w:val="clear" w:color="auto" w:fill="auto"/>
            <w:noWrap/>
            <w:vAlign w:val="bottom"/>
            <w:hideMark/>
          </w:tcPr>
          <w:p w14:paraId="22A522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58" w:type="dxa"/>
            <w:tcBorders>
              <w:top w:val="nil"/>
              <w:left w:val="nil"/>
              <w:bottom w:val="single" w:sz="4" w:space="0" w:color="000000"/>
              <w:right w:val="nil"/>
            </w:tcBorders>
            <w:shd w:val="clear" w:color="auto" w:fill="auto"/>
            <w:noWrap/>
            <w:vAlign w:val="bottom"/>
            <w:hideMark/>
          </w:tcPr>
          <w:p w14:paraId="341FD2A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3E155F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6ABC3E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5CA6B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CD455B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w:t>
            </w:r>
          </w:p>
        </w:tc>
        <w:tc>
          <w:tcPr>
            <w:tcW w:w="3484" w:type="dxa"/>
            <w:tcBorders>
              <w:top w:val="nil"/>
              <w:left w:val="nil"/>
              <w:bottom w:val="single" w:sz="4" w:space="0" w:color="000000"/>
              <w:right w:val="single" w:sz="4" w:space="0" w:color="000000"/>
            </w:tcBorders>
            <w:shd w:val="clear" w:color="FFFF00" w:fill="FFFFFF"/>
            <w:noWrap/>
            <w:vAlign w:val="bottom"/>
            <w:hideMark/>
          </w:tcPr>
          <w:p w14:paraId="68EA42D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Borviz</w:t>
            </w:r>
          </w:p>
        </w:tc>
        <w:tc>
          <w:tcPr>
            <w:tcW w:w="1275" w:type="dxa"/>
            <w:tcBorders>
              <w:top w:val="nil"/>
              <w:left w:val="nil"/>
              <w:bottom w:val="single" w:sz="4" w:space="0" w:color="000000"/>
              <w:right w:val="single" w:sz="4" w:space="0" w:color="000000"/>
            </w:tcBorders>
            <w:shd w:val="clear" w:color="FFFF00" w:fill="FFFFFF"/>
            <w:noWrap/>
            <w:vAlign w:val="bottom"/>
            <w:hideMark/>
          </w:tcPr>
          <w:p w14:paraId="7E135D1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990" w:type="dxa"/>
            <w:tcBorders>
              <w:top w:val="nil"/>
              <w:left w:val="nil"/>
              <w:bottom w:val="single" w:sz="4" w:space="0" w:color="000000"/>
              <w:right w:val="single" w:sz="4" w:space="0" w:color="000000"/>
            </w:tcBorders>
            <w:shd w:val="clear" w:color="FFFF00" w:fill="FFFFFF"/>
            <w:noWrap/>
            <w:vAlign w:val="bottom"/>
            <w:hideMark/>
          </w:tcPr>
          <w:p w14:paraId="47E728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FFFF00" w:fill="FFFFFF"/>
            <w:noWrap/>
            <w:vAlign w:val="bottom"/>
            <w:hideMark/>
          </w:tcPr>
          <w:p w14:paraId="0A0A8F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2250</w:t>
            </w:r>
          </w:p>
        </w:tc>
        <w:tc>
          <w:tcPr>
            <w:tcW w:w="1195" w:type="dxa"/>
            <w:tcBorders>
              <w:top w:val="nil"/>
              <w:left w:val="nil"/>
              <w:bottom w:val="single" w:sz="4" w:space="0" w:color="000000"/>
              <w:right w:val="single" w:sz="4" w:space="0" w:color="000000"/>
            </w:tcBorders>
            <w:shd w:val="clear" w:color="FFFF00" w:fill="FFFFFF"/>
            <w:noWrap/>
            <w:vAlign w:val="bottom"/>
            <w:hideMark/>
          </w:tcPr>
          <w:p w14:paraId="5231B2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2250</w:t>
            </w:r>
          </w:p>
        </w:tc>
        <w:tc>
          <w:tcPr>
            <w:tcW w:w="1134" w:type="dxa"/>
            <w:tcBorders>
              <w:top w:val="nil"/>
              <w:left w:val="nil"/>
              <w:bottom w:val="single" w:sz="4" w:space="0" w:color="000000"/>
              <w:right w:val="single" w:sz="4" w:space="0" w:color="000000"/>
            </w:tcBorders>
            <w:shd w:val="clear" w:color="FFFF00" w:fill="FFFFFF"/>
            <w:noWrap/>
            <w:vAlign w:val="bottom"/>
            <w:hideMark/>
          </w:tcPr>
          <w:p w14:paraId="57A4F3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2250</w:t>
            </w:r>
          </w:p>
        </w:tc>
        <w:tc>
          <w:tcPr>
            <w:tcW w:w="1134" w:type="dxa"/>
            <w:tcBorders>
              <w:top w:val="nil"/>
              <w:left w:val="nil"/>
              <w:bottom w:val="single" w:sz="4" w:space="0" w:color="000000"/>
              <w:right w:val="single" w:sz="4" w:space="0" w:color="000000"/>
            </w:tcBorders>
            <w:shd w:val="clear" w:color="FFFF00" w:fill="FFFFFF"/>
            <w:noWrap/>
            <w:vAlign w:val="bottom"/>
            <w:hideMark/>
          </w:tcPr>
          <w:p w14:paraId="6E2917E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2250</w:t>
            </w:r>
          </w:p>
        </w:tc>
        <w:tc>
          <w:tcPr>
            <w:tcW w:w="1017" w:type="dxa"/>
            <w:tcBorders>
              <w:top w:val="nil"/>
              <w:left w:val="nil"/>
              <w:bottom w:val="single" w:sz="4" w:space="0" w:color="000000"/>
              <w:right w:val="single" w:sz="4" w:space="0" w:color="000000"/>
            </w:tcBorders>
            <w:shd w:val="clear" w:color="FFFF00" w:fill="FFFFFF"/>
            <w:noWrap/>
            <w:vAlign w:val="bottom"/>
            <w:hideMark/>
          </w:tcPr>
          <w:p w14:paraId="3987918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2250</w:t>
            </w:r>
          </w:p>
        </w:tc>
        <w:tc>
          <w:tcPr>
            <w:tcW w:w="1158" w:type="dxa"/>
            <w:tcBorders>
              <w:top w:val="nil"/>
              <w:left w:val="nil"/>
              <w:bottom w:val="single" w:sz="4" w:space="0" w:color="000000"/>
              <w:right w:val="nil"/>
            </w:tcBorders>
            <w:shd w:val="clear" w:color="FFFF00" w:fill="FFFFFF"/>
            <w:noWrap/>
            <w:vAlign w:val="bottom"/>
            <w:hideMark/>
          </w:tcPr>
          <w:p w14:paraId="20E6A4F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B533EB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398F78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82B168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375C9C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w:t>
            </w:r>
          </w:p>
        </w:tc>
        <w:tc>
          <w:tcPr>
            <w:tcW w:w="3484" w:type="dxa"/>
            <w:tcBorders>
              <w:top w:val="nil"/>
              <w:left w:val="nil"/>
              <w:bottom w:val="single" w:sz="4" w:space="0" w:color="000000"/>
              <w:right w:val="single" w:sz="4" w:space="0" w:color="000000"/>
            </w:tcBorders>
            <w:shd w:val="clear" w:color="auto" w:fill="auto"/>
            <w:noWrap/>
            <w:vAlign w:val="bottom"/>
            <w:hideMark/>
          </w:tcPr>
          <w:p w14:paraId="48CA895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Brazilor</w:t>
            </w:r>
          </w:p>
        </w:tc>
        <w:tc>
          <w:tcPr>
            <w:tcW w:w="1275" w:type="dxa"/>
            <w:tcBorders>
              <w:top w:val="nil"/>
              <w:left w:val="nil"/>
              <w:bottom w:val="single" w:sz="4" w:space="0" w:color="000000"/>
              <w:right w:val="single" w:sz="4" w:space="0" w:color="000000"/>
            </w:tcBorders>
            <w:shd w:val="clear" w:color="auto" w:fill="auto"/>
            <w:noWrap/>
            <w:vAlign w:val="bottom"/>
            <w:hideMark/>
          </w:tcPr>
          <w:p w14:paraId="1D03DB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555</w:t>
            </w:r>
          </w:p>
        </w:tc>
        <w:tc>
          <w:tcPr>
            <w:tcW w:w="990" w:type="dxa"/>
            <w:tcBorders>
              <w:top w:val="nil"/>
              <w:left w:val="nil"/>
              <w:bottom w:val="single" w:sz="4" w:space="0" w:color="000000"/>
              <w:right w:val="single" w:sz="4" w:space="0" w:color="000000"/>
            </w:tcBorders>
            <w:shd w:val="clear" w:color="auto" w:fill="auto"/>
            <w:noWrap/>
            <w:vAlign w:val="bottom"/>
            <w:hideMark/>
          </w:tcPr>
          <w:p w14:paraId="381016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C40E5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2775</w:t>
            </w:r>
          </w:p>
        </w:tc>
        <w:tc>
          <w:tcPr>
            <w:tcW w:w="1195" w:type="dxa"/>
            <w:tcBorders>
              <w:top w:val="nil"/>
              <w:left w:val="nil"/>
              <w:bottom w:val="single" w:sz="4" w:space="0" w:color="000000"/>
              <w:right w:val="single" w:sz="4" w:space="0" w:color="000000"/>
            </w:tcBorders>
            <w:shd w:val="clear" w:color="auto" w:fill="auto"/>
            <w:noWrap/>
            <w:vAlign w:val="bottom"/>
            <w:hideMark/>
          </w:tcPr>
          <w:p w14:paraId="40B4E0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2775</w:t>
            </w:r>
          </w:p>
        </w:tc>
        <w:tc>
          <w:tcPr>
            <w:tcW w:w="1134" w:type="dxa"/>
            <w:tcBorders>
              <w:top w:val="nil"/>
              <w:left w:val="nil"/>
              <w:bottom w:val="single" w:sz="4" w:space="0" w:color="000000"/>
              <w:right w:val="single" w:sz="4" w:space="0" w:color="000000"/>
            </w:tcBorders>
            <w:shd w:val="clear" w:color="auto" w:fill="auto"/>
            <w:noWrap/>
            <w:vAlign w:val="bottom"/>
            <w:hideMark/>
          </w:tcPr>
          <w:p w14:paraId="7616222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2775</w:t>
            </w:r>
          </w:p>
        </w:tc>
        <w:tc>
          <w:tcPr>
            <w:tcW w:w="1134" w:type="dxa"/>
            <w:tcBorders>
              <w:top w:val="nil"/>
              <w:left w:val="nil"/>
              <w:bottom w:val="single" w:sz="4" w:space="0" w:color="000000"/>
              <w:right w:val="single" w:sz="4" w:space="0" w:color="000000"/>
            </w:tcBorders>
            <w:shd w:val="clear" w:color="auto" w:fill="auto"/>
            <w:noWrap/>
            <w:vAlign w:val="bottom"/>
            <w:hideMark/>
          </w:tcPr>
          <w:p w14:paraId="4A29628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2775</w:t>
            </w:r>
          </w:p>
        </w:tc>
        <w:tc>
          <w:tcPr>
            <w:tcW w:w="1017" w:type="dxa"/>
            <w:tcBorders>
              <w:top w:val="nil"/>
              <w:left w:val="nil"/>
              <w:bottom w:val="single" w:sz="4" w:space="0" w:color="000000"/>
              <w:right w:val="single" w:sz="4" w:space="0" w:color="000000"/>
            </w:tcBorders>
            <w:shd w:val="clear" w:color="auto" w:fill="auto"/>
            <w:noWrap/>
            <w:vAlign w:val="bottom"/>
            <w:hideMark/>
          </w:tcPr>
          <w:p w14:paraId="30B685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2775</w:t>
            </w:r>
          </w:p>
        </w:tc>
        <w:tc>
          <w:tcPr>
            <w:tcW w:w="1158" w:type="dxa"/>
            <w:tcBorders>
              <w:top w:val="nil"/>
              <w:left w:val="nil"/>
              <w:bottom w:val="single" w:sz="4" w:space="0" w:color="000000"/>
              <w:right w:val="nil"/>
            </w:tcBorders>
            <w:shd w:val="clear" w:color="auto" w:fill="auto"/>
            <w:noWrap/>
            <w:vAlign w:val="bottom"/>
            <w:hideMark/>
          </w:tcPr>
          <w:p w14:paraId="651FF3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2775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5DCB59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F3039E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643DFD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80C4C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w:t>
            </w:r>
          </w:p>
        </w:tc>
        <w:tc>
          <w:tcPr>
            <w:tcW w:w="3484" w:type="dxa"/>
            <w:tcBorders>
              <w:top w:val="nil"/>
              <w:left w:val="nil"/>
              <w:bottom w:val="single" w:sz="4" w:space="0" w:color="000000"/>
              <w:right w:val="single" w:sz="4" w:space="0" w:color="000000"/>
            </w:tcBorders>
            <w:shd w:val="clear" w:color="auto" w:fill="auto"/>
            <w:noWrap/>
            <w:vAlign w:val="bottom"/>
            <w:hideMark/>
          </w:tcPr>
          <w:p w14:paraId="0AE5761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Budai Nagy Antal</w:t>
            </w:r>
          </w:p>
        </w:tc>
        <w:tc>
          <w:tcPr>
            <w:tcW w:w="1275" w:type="dxa"/>
            <w:tcBorders>
              <w:top w:val="nil"/>
              <w:left w:val="nil"/>
              <w:bottom w:val="single" w:sz="4" w:space="0" w:color="000000"/>
              <w:right w:val="single" w:sz="4" w:space="0" w:color="000000"/>
            </w:tcBorders>
            <w:shd w:val="clear" w:color="auto" w:fill="auto"/>
            <w:noWrap/>
            <w:vAlign w:val="bottom"/>
            <w:hideMark/>
          </w:tcPr>
          <w:p w14:paraId="1FEF241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shd w:val="clear" w:color="auto" w:fill="auto"/>
            <w:noWrap/>
            <w:vAlign w:val="bottom"/>
            <w:hideMark/>
          </w:tcPr>
          <w:p w14:paraId="3448963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FB7B2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95" w:type="dxa"/>
            <w:tcBorders>
              <w:top w:val="nil"/>
              <w:left w:val="nil"/>
              <w:bottom w:val="single" w:sz="4" w:space="0" w:color="000000"/>
              <w:right w:val="single" w:sz="4" w:space="0" w:color="000000"/>
            </w:tcBorders>
            <w:shd w:val="clear" w:color="auto" w:fill="auto"/>
            <w:noWrap/>
            <w:vAlign w:val="bottom"/>
            <w:hideMark/>
          </w:tcPr>
          <w:p w14:paraId="254B39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shd w:val="clear" w:color="auto" w:fill="auto"/>
            <w:noWrap/>
            <w:vAlign w:val="bottom"/>
            <w:hideMark/>
          </w:tcPr>
          <w:p w14:paraId="51E20EC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shd w:val="clear" w:color="auto" w:fill="auto"/>
            <w:noWrap/>
            <w:vAlign w:val="bottom"/>
            <w:hideMark/>
          </w:tcPr>
          <w:p w14:paraId="685D86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4" w:space="0" w:color="000000"/>
              <w:right w:val="single" w:sz="4" w:space="0" w:color="000000"/>
            </w:tcBorders>
            <w:shd w:val="clear" w:color="auto" w:fill="auto"/>
            <w:noWrap/>
            <w:vAlign w:val="bottom"/>
            <w:hideMark/>
          </w:tcPr>
          <w:p w14:paraId="67002AD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58" w:type="dxa"/>
            <w:tcBorders>
              <w:top w:val="nil"/>
              <w:left w:val="nil"/>
              <w:bottom w:val="single" w:sz="4" w:space="0" w:color="000000"/>
              <w:right w:val="nil"/>
            </w:tcBorders>
            <w:shd w:val="clear" w:color="auto" w:fill="auto"/>
            <w:noWrap/>
            <w:vAlign w:val="bottom"/>
            <w:hideMark/>
          </w:tcPr>
          <w:p w14:paraId="0C783C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BB5851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DBEA81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22439A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4EFE2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31</w:t>
            </w:r>
          </w:p>
        </w:tc>
        <w:tc>
          <w:tcPr>
            <w:tcW w:w="3484" w:type="dxa"/>
            <w:tcBorders>
              <w:top w:val="nil"/>
              <w:left w:val="nil"/>
              <w:bottom w:val="single" w:sz="4" w:space="0" w:color="000000"/>
              <w:right w:val="single" w:sz="4" w:space="0" w:color="000000"/>
            </w:tcBorders>
            <w:shd w:val="clear" w:color="auto" w:fill="auto"/>
            <w:noWrap/>
            <w:vAlign w:val="bottom"/>
            <w:hideMark/>
          </w:tcPr>
          <w:p w14:paraId="41DE763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Caminului</w:t>
            </w:r>
          </w:p>
        </w:tc>
        <w:tc>
          <w:tcPr>
            <w:tcW w:w="1275" w:type="dxa"/>
            <w:tcBorders>
              <w:top w:val="nil"/>
              <w:left w:val="nil"/>
              <w:bottom w:val="single" w:sz="4" w:space="0" w:color="000000"/>
              <w:right w:val="single" w:sz="4" w:space="0" w:color="000000"/>
            </w:tcBorders>
            <w:shd w:val="clear" w:color="auto" w:fill="auto"/>
            <w:noWrap/>
            <w:vAlign w:val="bottom"/>
            <w:hideMark/>
          </w:tcPr>
          <w:p w14:paraId="0E6954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79D8A1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w:t>
            </w:r>
          </w:p>
        </w:tc>
        <w:tc>
          <w:tcPr>
            <w:tcW w:w="1217" w:type="dxa"/>
            <w:tcBorders>
              <w:top w:val="nil"/>
              <w:left w:val="nil"/>
              <w:bottom w:val="single" w:sz="4" w:space="0" w:color="000000"/>
              <w:right w:val="single" w:sz="4" w:space="0" w:color="000000"/>
            </w:tcBorders>
            <w:shd w:val="clear" w:color="auto" w:fill="auto"/>
            <w:noWrap/>
            <w:vAlign w:val="bottom"/>
            <w:hideMark/>
          </w:tcPr>
          <w:p w14:paraId="06B9A04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shd w:val="clear" w:color="auto" w:fill="auto"/>
            <w:noWrap/>
            <w:vAlign w:val="bottom"/>
            <w:hideMark/>
          </w:tcPr>
          <w:p w14:paraId="1A4644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14AC3C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2E8E35D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shd w:val="clear" w:color="auto" w:fill="auto"/>
            <w:noWrap/>
            <w:vAlign w:val="bottom"/>
            <w:hideMark/>
          </w:tcPr>
          <w:p w14:paraId="20B42D4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shd w:val="clear" w:color="auto" w:fill="auto"/>
            <w:noWrap/>
            <w:vAlign w:val="bottom"/>
            <w:hideMark/>
          </w:tcPr>
          <w:p w14:paraId="3B3900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4DA47E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504545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D76D8B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2C501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w:t>
            </w:r>
          </w:p>
        </w:tc>
        <w:tc>
          <w:tcPr>
            <w:tcW w:w="3484" w:type="dxa"/>
            <w:tcBorders>
              <w:top w:val="nil"/>
              <w:left w:val="nil"/>
              <w:bottom w:val="single" w:sz="4" w:space="0" w:color="000000"/>
              <w:right w:val="single" w:sz="4" w:space="0" w:color="000000"/>
            </w:tcBorders>
            <w:shd w:val="clear" w:color="auto" w:fill="auto"/>
            <w:noWrap/>
            <w:vAlign w:val="bottom"/>
            <w:hideMark/>
          </w:tcPr>
          <w:p w14:paraId="7AC8342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Castanilor</w:t>
            </w:r>
          </w:p>
        </w:tc>
        <w:tc>
          <w:tcPr>
            <w:tcW w:w="1275" w:type="dxa"/>
            <w:tcBorders>
              <w:top w:val="nil"/>
              <w:left w:val="nil"/>
              <w:bottom w:val="single" w:sz="4" w:space="0" w:color="000000"/>
              <w:right w:val="single" w:sz="4" w:space="0" w:color="000000"/>
            </w:tcBorders>
            <w:shd w:val="clear" w:color="auto" w:fill="auto"/>
            <w:noWrap/>
            <w:vAlign w:val="bottom"/>
            <w:hideMark/>
          </w:tcPr>
          <w:p w14:paraId="6D86E4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990" w:type="dxa"/>
            <w:tcBorders>
              <w:top w:val="nil"/>
              <w:left w:val="nil"/>
              <w:bottom w:val="single" w:sz="4" w:space="0" w:color="000000"/>
              <w:right w:val="single" w:sz="4" w:space="0" w:color="000000"/>
            </w:tcBorders>
            <w:shd w:val="clear" w:color="auto" w:fill="auto"/>
            <w:noWrap/>
            <w:vAlign w:val="bottom"/>
            <w:hideMark/>
          </w:tcPr>
          <w:p w14:paraId="6B099A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A74A1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95" w:type="dxa"/>
            <w:tcBorders>
              <w:top w:val="nil"/>
              <w:left w:val="nil"/>
              <w:bottom w:val="single" w:sz="4" w:space="0" w:color="000000"/>
              <w:right w:val="single" w:sz="4" w:space="0" w:color="000000"/>
            </w:tcBorders>
            <w:shd w:val="clear" w:color="auto" w:fill="auto"/>
            <w:noWrap/>
            <w:vAlign w:val="bottom"/>
            <w:hideMark/>
          </w:tcPr>
          <w:p w14:paraId="176A6D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34" w:type="dxa"/>
            <w:tcBorders>
              <w:top w:val="nil"/>
              <w:left w:val="nil"/>
              <w:bottom w:val="single" w:sz="4" w:space="0" w:color="000000"/>
              <w:right w:val="single" w:sz="4" w:space="0" w:color="000000"/>
            </w:tcBorders>
            <w:shd w:val="clear" w:color="auto" w:fill="auto"/>
            <w:noWrap/>
            <w:vAlign w:val="bottom"/>
            <w:hideMark/>
          </w:tcPr>
          <w:p w14:paraId="6904B9B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34" w:type="dxa"/>
            <w:tcBorders>
              <w:top w:val="nil"/>
              <w:left w:val="nil"/>
              <w:bottom w:val="single" w:sz="4" w:space="0" w:color="000000"/>
              <w:right w:val="single" w:sz="4" w:space="0" w:color="000000"/>
            </w:tcBorders>
            <w:shd w:val="clear" w:color="auto" w:fill="auto"/>
            <w:noWrap/>
            <w:vAlign w:val="bottom"/>
            <w:hideMark/>
          </w:tcPr>
          <w:p w14:paraId="75551E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017" w:type="dxa"/>
            <w:tcBorders>
              <w:top w:val="nil"/>
              <w:left w:val="nil"/>
              <w:bottom w:val="single" w:sz="4" w:space="0" w:color="000000"/>
              <w:right w:val="single" w:sz="4" w:space="0" w:color="000000"/>
            </w:tcBorders>
            <w:shd w:val="clear" w:color="auto" w:fill="auto"/>
            <w:noWrap/>
            <w:vAlign w:val="bottom"/>
            <w:hideMark/>
          </w:tcPr>
          <w:p w14:paraId="5D70EB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58" w:type="dxa"/>
            <w:tcBorders>
              <w:top w:val="nil"/>
              <w:left w:val="nil"/>
              <w:bottom w:val="single" w:sz="4" w:space="0" w:color="000000"/>
              <w:right w:val="nil"/>
            </w:tcBorders>
            <w:shd w:val="clear" w:color="auto" w:fill="auto"/>
            <w:noWrap/>
            <w:vAlign w:val="bottom"/>
            <w:hideMark/>
          </w:tcPr>
          <w:p w14:paraId="50015A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EF6B7B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9F23F6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D93664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364A1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33</w:t>
            </w:r>
          </w:p>
        </w:tc>
        <w:tc>
          <w:tcPr>
            <w:tcW w:w="3484" w:type="dxa"/>
            <w:tcBorders>
              <w:top w:val="nil"/>
              <w:left w:val="nil"/>
              <w:bottom w:val="single" w:sz="4" w:space="0" w:color="000000"/>
              <w:right w:val="single" w:sz="4" w:space="0" w:color="000000"/>
            </w:tcBorders>
            <w:shd w:val="clear" w:color="auto" w:fill="auto"/>
            <w:noWrap/>
            <w:vAlign w:val="bottom"/>
            <w:hideMark/>
          </w:tcPr>
          <w:p w14:paraId="76A1D29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Căminului – Trotuar,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391956F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shd w:val="clear" w:color="auto" w:fill="auto"/>
            <w:noWrap/>
            <w:vAlign w:val="bottom"/>
            <w:hideMark/>
          </w:tcPr>
          <w:p w14:paraId="1C29B5F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736B1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95" w:type="dxa"/>
            <w:tcBorders>
              <w:top w:val="nil"/>
              <w:left w:val="nil"/>
              <w:bottom w:val="single" w:sz="4" w:space="0" w:color="000000"/>
              <w:right w:val="single" w:sz="4" w:space="0" w:color="000000"/>
            </w:tcBorders>
            <w:shd w:val="clear" w:color="auto" w:fill="auto"/>
            <w:noWrap/>
            <w:vAlign w:val="bottom"/>
            <w:hideMark/>
          </w:tcPr>
          <w:p w14:paraId="583418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shd w:val="clear" w:color="auto" w:fill="auto"/>
            <w:noWrap/>
            <w:vAlign w:val="bottom"/>
            <w:hideMark/>
          </w:tcPr>
          <w:p w14:paraId="61A702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shd w:val="clear" w:color="auto" w:fill="auto"/>
            <w:noWrap/>
            <w:vAlign w:val="bottom"/>
            <w:hideMark/>
          </w:tcPr>
          <w:p w14:paraId="5F17C68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017" w:type="dxa"/>
            <w:tcBorders>
              <w:top w:val="nil"/>
              <w:left w:val="nil"/>
              <w:bottom w:val="single" w:sz="4" w:space="0" w:color="000000"/>
              <w:right w:val="single" w:sz="4" w:space="0" w:color="000000"/>
            </w:tcBorders>
            <w:shd w:val="clear" w:color="auto" w:fill="auto"/>
            <w:noWrap/>
            <w:vAlign w:val="bottom"/>
            <w:hideMark/>
          </w:tcPr>
          <w:p w14:paraId="2E284E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58" w:type="dxa"/>
            <w:tcBorders>
              <w:top w:val="nil"/>
              <w:left w:val="nil"/>
              <w:bottom w:val="single" w:sz="4" w:space="0" w:color="000000"/>
              <w:right w:val="nil"/>
            </w:tcBorders>
            <w:shd w:val="clear" w:color="auto" w:fill="auto"/>
            <w:noWrap/>
            <w:vAlign w:val="bottom"/>
            <w:hideMark/>
          </w:tcPr>
          <w:p w14:paraId="5B4688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BDE8AA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37A156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0A2CC1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AC8BB6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w:t>
            </w:r>
          </w:p>
        </w:tc>
        <w:tc>
          <w:tcPr>
            <w:tcW w:w="3484" w:type="dxa"/>
            <w:tcBorders>
              <w:top w:val="nil"/>
              <w:left w:val="nil"/>
              <w:bottom w:val="single" w:sz="4" w:space="0" w:color="000000"/>
              <w:right w:val="single" w:sz="4" w:space="0" w:color="000000"/>
            </w:tcBorders>
            <w:shd w:val="clear" w:color="FFFF00" w:fill="FFFFFF"/>
            <w:noWrap/>
            <w:vAlign w:val="bottom"/>
            <w:hideMark/>
          </w:tcPr>
          <w:p w14:paraId="01C9CB3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Cânepei</w:t>
            </w:r>
          </w:p>
        </w:tc>
        <w:tc>
          <w:tcPr>
            <w:tcW w:w="1275" w:type="dxa"/>
            <w:tcBorders>
              <w:top w:val="nil"/>
              <w:left w:val="nil"/>
              <w:bottom w:val="single" w:sz="4" w:space="0" w:color="000000"/>
              <w:right w:val="single" w:sz="4" w:space="0" w:color="000000"/>
            </w:tcBorders>
            <w:shd w:val="clear" w:color="FFFF00" w:fill="FFFFFF"/>
            <w:noWrap/>
            <w:vAlign w:val="bottom"/>
            <w:hideMark/>
          </w:tcPr>
          <w:p w14:paraId="3586A9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990" w:type="dxa"/>
            <w:tcBorders>
              <w:top w:val="nil"/>
              <w:left w:val="nil"/>
              <w:bottom w:val="single" w:sz="4" w:space="0" w:color="000000"/>
              <w:right w:val="single" w:sz="4" w:space="0" w:color="000000"/>
            </w:tcBorders>
            <w:shd w:val="clear" w:color="FFFF00" w:fill="FFFFFF"/>
            <w:noWrap/>
            <w:vAlign w:val="bottom"/>
            <w:hideMark/>
          </w:tcPr>
          <w:p w14:paraId="0A2D9BC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12BE24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shd w:val="clear" w:color="FFFF00" w:fill="FFFFFF"/>
            <w:noWrap/>
            <w:vAlign w:val="bottom"/>
            <w:hideMark/>
          </w:tcPr>
          <w:p w14:paraId="239930F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FFFF00" w:fill="FFFFFF"/>
            <w:noWrap/>
            <w:vAlign w:val="bottom"/>
            <w:hideMark/>
          </w:tcPr>
          <w:p w14:paraId="46F939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FFFF00" w:fill="FFFFFF"/>
            <w:noWrap/>
            <w:vAlign w:val="bottom"/>
            <w:hideMark/>
          </w:tcPr>
          <w:p w14:paraId="622634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shd w:val="clear" w:color="FFFF00" w:fill="FFFFFF"/>
            <w:noWrap/>
            <w:vAlign w:val="bottom"/>
            <w:hideMark/>
          </w:tcPr>
          <w:p w14:paraId="6EAD9B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shd w:val="clear" w:color="FFFF00" w:fill="FFFFFF"/>
            <w:noWrap/>
            <w:vAlign w:val="bottom"/>
            <w:hideMark/>
          </w:tcPr>
          <w:p w14:paraId="1545FE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93C44A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823633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1269D2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07C59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w:t>
            </w:r>
          </w:p>
        </w:tc>
        <w:tc>
          <w:tcPr>
            <w:tcW w:w="3484" w:type="dxa"/>
            <w:tcBorders>
              <w:top w:val="nil"/>
              <w:left w:val="nil"/>
              <w:bottom w:val="single" w:sz="4" w:space="0" w:color="000000"/>
              <w:right w:val="single" w:sz="4" w:space="0" w:color="000000"/>
            </w:tcBorders>
            <w:shd w:val="clear" w:color="auto" w:fill="auto"/>
            <w:noWrap/>
            <w:vAlign w:val="bottom"/>
            <w:hideMark/>
          </w:tcPr>
          <w:p w14:paraId="1D7A119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Ceferiştilor</w:t>
            </w:r>
          </w:p>
        </w:tc>
        <w:tc>
          <w:tcPr>
            <w:tcW w:w="1275" w:type="dxa"/>
            <w:tcBorders>
              <w:top w:val="nil"/>
              <w:left w:val="nil"/>
              <w:bottom w:val="single" w:sz="4" w:space="0" w:color="000000"/>
              <w:right w:val="single" w:sz="4" w:space="0" w:color="000000"/>
            </w:tcBorders>
            <w:shd w:val="clear" w:color="auto" w:fill="auto"/>
            <w:noWrap/>
            <w:vAlign w:val="bottom"/>
            <w:hideMark/>
          </w:tcPr>
          <w:p w14:paraId="6F00F5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990" w:type="dxa"/>
            <w:tcBorders>
              <w:top w:val="nil"/>
              <w:left w:val="nil"/>
              <w:bottom w:val="single" w:sz="4" w:space="0" w:color="000000"/>
              <w:right w:val="single" w:sz="4" w:space="0" w:color="000000"/>
            </w:tcBorders>
            <w:shd w:val="clear" w:color="auto" w:fill="auto"/>
            <w:noWrap/>
            <w:vAlign w:val="bottom"/>
            <w:hideMark/>
          </w:tcPr>
          <w:p w14:paraId="12E5FC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C0A13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shd w:val="clear" w:color="auto" w:fill="auto"/>
            <w:noWrap/>
            <w:vAlign w:val="bottom"/>
            <w:hideMark/>
          </w:tcPr>
          <w:p w14:paraId="498E00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auto" w:fill="auto"/>
            <w:noWrap/>
            <w:vAlign w:val="bottom"/>
            <w:hideMark/>
          </w:tcPr>
          <w:p w14:paraId="67C0E0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auto" w:fill="auto"/>
            <w:noWrap/>
            <w:vAlign w:val="bottom"/>
            <w:hideMark/>
          </w:tcPr>
          <w:p w14:paraId="6D690C0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shd w:val="clear" w:color="auto" w:fill="auto"/>
            <w:noWrap/>
            <w:vAlign w:val="bottom"/>
            <w:hideMark/>
          </w:tcPr>
          <w:p w14:paraId="71FEB1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shd w:val="clear" w:color="auto" w:fill="auto"/>
            <w:noWrap/>
            <w:vAlign w:val="bottom"/>
            <w:hideMark/>
          </w:tcPr>
          <w:p w14:paraId="52EB35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46EED3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E8F792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ECB86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168143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w:t>
            </w:r>
          </w:p>
        </w:tc>
        <w:tc>
          <w:tcPr>
            <w:tcW w:w="3484" w:type="dxa"/>
            <w:tcBorders>
              <w:top w:val="nil"/>
              <w:left w:val="nil"/>
              <w:bottom w:val="single" w:sz="4" w:space="0" w:color="000000"/>
              <w:right w:val="single" w:sz="4" w:space="0" w:color="000000"/>
            </w:tcBorders>
            <w:shd w:val="clear" w:color="auto" w:fill="auto"/>
            <w:noWrap/>
            <w:vAlign w:val="bottom"/>
            <w:hideMark/>
          </w:tcPr>
          <w:p w14:paraId="40DD938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Centralei</w:t>
            </w:r>
          </w:p>
        </w:tc>
        <w:tc>
          <w:tcPr>
            <w:tcW w:w="1275" w:type="dxa"/>
            <w:tcBorders>
              <w:top w:val="nil"/>
              <w:left w:val="nil"/>
              <w:bottom w:val="single" w:sz="4" w:space="0" w:color="000000"/>
              <w:right w:val="single" w:sz="4" w:space="0" w:color="000000"/>
            </w:tcBorders>
            <w:shd w:val="clear" w:color="auto" w:fill="auto"/>
            <w:noWrap/>
            <w:vAlign w:val="bottom"/>
            <w:hideMark/>
          </w:tcPr>
          <w:p w14:paraId="0F713F0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shd w:val="clear" w:color="auto" w:fill="auto"/>
            <w:noWrap/>
            <w:vAlign w:val="bottom"/>
            <w:hideMark/>
          </w:tcPr>
          <w:p w14:paraId="068C47C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4EAACC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1160</w:t>
            </w:r>
          </w:p>
        </w:tc>
        <w:tc>
          <w:tcPr>
            <w:tcW w:w="1195" w:type="dxa"/>
            <w:tcBorders>
              <w:top w:val="nil"/>
              <w:left w:val="nil"/>
              <w:bottom w:val="single" w:sz="4" w:space="0" w:color="000000"/>
              <w:right w:val="single" w:sz="4" w:space="0" w:color="000000"/>
            </w:tcBorders>
            <w:shd w:val="clear" w:color="auto" w:fill="auto"/>
            <w:noWrap/>
            <w:vAlign w:val="bottom"/>
            <w:hideMark/>
          </w:tcPr>
          <w:p w14:paraId="0964D2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1160</w:t>
            </w:r>
          </w:p>
        </w:tc>
        <w:tc>
          <w:tcPr>
            <w:tcW w:w="1134" w:type="dxa"/>
            <w:tcBorders>
              <w:top w:val="nil"/>
              <w:left w:val="nil"/>
              <w:bottom w:val="single" w:sz="4" w:space="0" w:color="000000"/>
              <w:right w:val="single" w:sz="4" w:space="0" w:color="000000"/>
            </w:tcBorders>
            <w:shd w:val="clear" w:color="auto" w:fill="auto"/>
            <w:noWrap/>
            <w:vAlign w:val="bottom"/>
            <w:hideMark/>
          </w:tcPr>
          <w:p w14:paraId="7BE740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1160</w:t>
            </w:r>
          </w:p>
        </w:tc>
        <w:tc>
          <w:tcPr>
            <w:tcW w:w="1134" w:type="dxa"/>
            <w:tcBorders>
              <w:top w:val="nil"/>
              <w:left w:val="nil"/>
              <w:bottom w:val="single" w:sz="4" w:space="0" w:color="000000"/>
              <w:right w:val="single" w:sz="4" w:space="0" w:color="000000"/>
            </w:tcBorders>
            <w:shd w:val="clear" w:color="auto" w:fill="auto"/>
            <w:noWrap/>
            <w:vAlign w:val="bottom"/>
            <w:hideMark/>
          </w:tcPr>
          <w:p w14:paraId="71A565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1160</w:t>
            </w:r>
          </w:p>
        </w:tc>
        <w:tc>
          <w:tcPr>
            <w:tcW w:w="1017" w:type="dxa"/>
            <w:tcBorders>
              <w:top w:val="nil"/>
              <w:left w:val="nil"/>
              <w:bottom w:val="single" w:sz="4" w:space="0" w:color="000000"/>
              <w:right w:val="single" w:sz="4" w:space="0" w:color="000000"/>
            </w:tcBorders>
            <w:shd w:val="clear" w:color="auto" w:fill="auto"/>
            <w:noWrap/>
            <w:vAlign w:val="bottom"/>
            <w:hideMark/>
          </w:tcPr>
          <w:p w14:paraId="7128440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1160</w:t>
            </w:r>
          </w:p>
        </w:tc>
        <w:tc>
          <w:tcPr>
            <w:tcW w:w="1158" w:type="dxa"/>
            <w:tcBorders>
              <w:top w:val="nil"/>
              <w:left w:val="nil"/>
              <w:bottom w:val="single" w:sz="4" w:space="0" w:color="000000"/>
              <w:right w:val="nil"/>
            </w:tcBorders>
            <w:shd w:val="clear" w:color="auto" w:fill="auto"/>
            <w:noWrap/>
            <w:vAlign w:val="bottom"/>
            <w:hideMark/>
          </w:tcPr>
          <w:p w14:paraId="30C757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1160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A692D7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0015A2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F9C4C2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A6A20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w:t>
            </w:r>
          </w:p>
        </w:tc>
        <w:tc>
          <w:tcPr>
            <w:tcW w:w="3484" w:type="dxa"/>
            <w:tcBorders>
              <w:top w:val="nil"/>
              <w:left w:val="nil"/>
              <w:bottom w:val="single" w:sz="4" w:space="0" w:color="000000"/>
              <w:right w:val="single" w:sz="4" w:space="0" w:color="000000"/>
            </w:tcBorders>
            <w:shd w:val="clear" w:color="auto" w:fill="auto"/>
            <w:noWrap/>
            <w:vAlign w:val="bottom"/>
            <w:hideMark/>
          </w:tcPr>
          <w:p w14:paraId="64784D5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Cerbului</w:t>
            </w:r>
          </w:p>
        </w:tc>
        <w:tc>
          <w:tcPr>
            <w:tcW w:w="1275" w:type="dxa"/>
            <w:tcBorders>
              <w:top w:val="nil"/>
              <w:left w:val="nil"/>
              <w:bottom w:val="single" w:sz="4" w:space="0" w:color="000000"/>
              <w:right w:val="single" w:sz="4" w:space="0" w:color="000000"/>
            </w:tcBorders>
            <w:shd w:val="clear" w:color="auto" w:fill="auto"/>
            <w:noWrap/>
            <w:vAlign w:val="bottom"/>
            <w:hideMark/>
          </w:tcPr>
          <w:p w14:paraId="763B83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shd w:val="clear" w:color="auto" w:fill="auto"/>
            <w:noWrap/>
            <w:vAlign w:val="bottom"/>
            <w:hideMark/>
          </w:tcPr>
          <w:p w14:paraId="64420BD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4CC4B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95" w:type="dxa"/>
            <w:tcBorders>
              <w:top w:val="nil"/>
              <w:left w:val="nil"/>
              <w:bottom w:val="single" w:sz="4" w:space="0" w:color="000000"/>
              <w:right w:val="single" w:sz="4" w:space="0" w:color="000000"/>
            </w:tcBorders>
            <w:shd w:val="clear" w:color="auto" w:fill="auto"/>
            <w:noWrap/>
            <w:vAlign w:val="bottom"/>
            <w:hideMark/>
          </w:tcPr>
          <w:p w14:paraId="3C7C7A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shd w:val="clear" w:color="auto" w:fill="auto"/>
            <w:noWrap/>
            <w:vAlign w:val="bottom"/>
            <w:hideMark/>
          </w:tcPr>
          <w:p w14:paraId="0E6A00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34" w:type="dxa"/>
            <w:tcBorders>
              <w:top w:val="nil"/>
              <w:left w:val="nil"/>
              <w:bottom w:val="single" w:sz="4" w:space="0" w:color="000000"/>
              <w:right w:val="single" w:sz="4" w:space="0" w:color="000000"/>
            </w:tcBorders>
            <w:shd w:val="clear" w:color="auto" w:fill="auto"/>
            <w:noWrap/>
            <w:vAlign w:val="bottom"/>
            <w:hideMark/>
          </w:tcPr>
          <w:p w14:paraId="13B06A3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017" w:type="dxa"/>
            <w:tcBorders>
              <w:top w:val="nil"/>
              <w:left w:val="nil"/>
              <w:bottom w:val="single" w:sz="4" w:space="0" w:color="000000"/>
              <w:right w:val="single" w:sz="4" w:space="0" w:color="000000"/>
            </w:tcBorders>
            <w:shd w:val="clear" w:color="auto" w:fill="auto"/>
            <w:noWrap/>
            <w:vAlign w:val="bottom"/>
            <w:hideMark/>
          </w:tcPr>
          <w:p w14:paraId="71E8905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158" w:type="dxa"/>
            <w:tcBorders>
              <w:top w:val="nil"/>
              <w:left w:val="nil"/>
              <w:bottom w:val="single" w:sz="4" w:space="0" w:color="000000"/>
              <w:right w:val="nil"/>
            </w:tcBorders>
            <w:shd w:val="clear" w:color="auto" w:fill="auto"/>
            <w:noWrap/>
            <w:vAlign w:val="bottom"/>
            <w:hideMark/>
          </w:tcPr>
          <w:p w14:paraId="01F5F57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3D7390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2B407C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F581FCD" w14:textId="77777777" w:rsidTr="00101BA4">
        <w:trPr>
          <w:trHeight w:val="6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A21E6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38</w:t>
            </w:r>
          </w:p>
        </w:tc>
        <w:tc>
          <w:tcPr>
            <w:tcW w:w="3484" w:type="dxa"/>
            <w:tcBorders>
              <w:top w:val="nil"/>
              <w:left w:val="nil"/>
              <w:bottom w:val="single" w:sz="4" w:space="0" w:color="000000"/>
              <w:right w:val="single" w:sz="4" w:space="0" w:color="000000"/>
            </w:tcBorders>
            <w:shd w:val="clear" w:color="auto" w:fill="auto"/>
            <w:vAlign w:val="center"/>
            <w:hideMark/>
          </w:tcPr>
          <w:p w14:paraId="41A43D5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Cerbului-Parcare lângă terenul de joacă </w:t>
            </w:r>
          </w:p>
        </w:tc>
        <w:tc>
          <w:tcPr>
            <w:tcW w:w="1275" w:type="dxa"/>
            <w:tcBorders>
              <w:top w:val="nil"/>
              <w:left w:val="nil"/>
              <w:bottom w:val="single" w:sz="4" w:space="0" w:color="000000"/>
              <w:right w:val="single" w:sz="4" w:space="0" w:color="000000"/>
            </w:tcBorders>
            <w:shd w:val="clear" w:color="auto" w:fill="auto"/>
            <w:noWrap/>
            <w:vAlign w:val="bottom"/>
            <w:hideMark/>
          </w:tcPr>
          <w:p w14:paraId="54D295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2DB2371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8F75E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34FE4BE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1AB1AE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2D742A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5C9AB9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36C221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088FD2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264C7F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DFD52D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2C8E9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39</w:t>
            </w:r>
          </w:p>
        </w:tc>
        <w:tc>
          <w:tcPr>
            <w:tcW w:w="3484" w:type="dxa"/>
            <w:tcBorders>
              <w:top w:val="nil"/>
              <w:left w:val="nil"/>
              <w:bottom w:val="single" w:sz="4" w:space="0" w:color="000000"/>
              <w:right w:val="single" w:sz="4" w:space="0" w:color="000000"/>
            </w:tcBorders>
            <w:shd w:val="clear" w:color="auto" w:fill="auto"/>
            <w:noWrap/>
            <w:vAlign w:val="bottom"/>
            <w:hideMark/>
          </w:tcPr>
          <w:p w14:paraId="00BFCC4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Cetăţii</w:t>
            </w:r>
          </w:p>
        </w:tc>
        <w:tc>
          <w:tcPr>
            <w:tcW w:w="1275" w:type="dxa"/>
            <w:tcBorders>
              <w:top w:val="nil"/>
              <w:left w:val="nil"/>
              <w:bottom w:val="single" w:sz="4" w:space="0" w:color="000000"/>
              <w:right w:val="single" w:sz="4" w:space="0" w:color="000000"/>
            </w:tcBorders>
            <w:shd w:val="clear" w:color="auto" w:fill="auto"/>
            <w:noWrap/>
            <w:vAlign w:val="bottom"/>
            <w:hideMark/>
          </w:tcPr>
          <w:p w14:paraId="590D6E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325</w:t>
            </w:r>
          </w:p>
        </w:tc>
        <w:tc>
          <w:tcPr>
            <w:tcW w:w="990" w:type="dxa"/>
            <w:tcBorders>
              <w:top w:val="nil"/>
              <w:left w:val="nil"/>
              <w:bottom w:val="single" w:sz="4" w:space="0" w:color="000000"/>
              <w:right w:val="single" w:sz="4" w:space="0" w:color="000000"/>
            </w:tcBorders>
            <w:shd w:val="clear" w:color="auto" w:fill="auto"/>
            <w:noWrap/>
            <w:vAlign w:val="bottom"/>
            <w:hideMark/>
          </w:tcPr>
          <w:p w14:paraId="735DBD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E4433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95" w:type="dxa"/>
            <w:tcBorders>
              <w:top w:val="nil"/>
              <w:left w:val="nil"/>
              <w:bottom w:val="single" w:sz="4" w:space="0" w:color="000000"/>
              <w:right w:val="single" w:sz="4" w:space="0" w:color="000000"/>
            </w:tcBorders>
            <w:shd w:val="clear" w:color="auto" w:fill="auto"/>
            <w:noWrap/>
            <w:vAlign w:val="bottom"/>
            <w:hideMark/>
          </w:tcPr>
          <w:p w14:paraId="497B98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000000"/>
              <w:right w:val="single" w:sz="4" w:space="0" w:color="000000"/>
            </w:tcBorders>
            <w:shd w:val="clear" w:color="auto" w:fill="auto"/>
            <w:noWrap/>
            <w:vAlign w:val="bottom"/>
            <w:hideMark/>
          </w:tcPr>
          <w:p w14:paraId="25A190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000000"/>
              <w:right w:val="single" w:sz="4" w:space="0" w:color="000000"/>
            </w:tcBorders>
            <w:shd w:val="clear" w:color="auto" w:fill="auto"/>
            <w:noWrap/>
            <w:vAlign w:val="bottom"/>
            <w:hideMark/>
          </w:tcPr>
          <w:p w14:paraId="423014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017" w:type="dxa"/>
            <w:tcBorders>
              <w:top w:val="nil"/>
              <w:left w:val="nil"/>
              <w:bottom w:val="single" w:sz="4" w:space="0" w:color="000000"/>
              <w:right w:val="single" w:sz="4" w:space="0" w:color="000000"/>
            </w:tcBorders>
            <w:shd w:val="clear" w:color="auto" w:fill="auto"/>
            <w:noWrap/>
            <w:vAlign w:val="bottom"/>
            <w:hideMark/>
          </w:tcPr>
          <w:p w14:paraId="499222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58" w:type="dxa"/>
            <w:tcBorders>
              <w:top w:val="nil"/>
              <w:left w:val="nil"/>
              <w:bottom w:val="single" w:sz="4" w:space="0" w:color="000000"/>
              <w:right w:val="nil"/>
            </w:tcBorders>
            <w:shd w:val="clear" w:color="auto" w:fill="auto"/>
            <w:noWrap/>
            <w:vAlign w:val="bottom"/>
            <w:hideMark/>
          </w:tcPr>
          <w:p w14:paraId="0632D2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6C7312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2B53D4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CD6898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A5EFD5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w:t>
            </w:r>
          </w:p>
        </w:tc>
        <w:tc>
          <w:tcPr>
            <w:tcW w:w="3484" w:type="dxa"/>
            <w:tcBorders>
              <w:top w:val="nil"/>
              <w:left w:val="nil"/>
              <w:bottom w:val="single" w:sz="4" w:space="0" w:color="000000"/>
              <w:right w:val="single" w:sz="4" w:space="0" w:color="000000"/>
            </w:tcBorders>
            <w:shd w:val="clear" w:color="auto" w:fill="auto"/>
            <w:noWrap/>
            <w:vAlign w:val="bottom"/>
            <w:hideMark/>
          </w:tcPr>
          <w:p w14:paraId="29299B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Ciucului  </w:t>
            </w:r>
          </w:p>
        </w:tc>
        <w:tc>
          <w:tcPr>
            <w:tcW w:w="1275" w:type="dxa"/>
            <w:tcBorders>
              <w:top w:val="nil"/>
              <w:left w:val="nil"/>
              <w:bottom w:val="single" w:sz="4" w:space="0" w:color="000000"/>
              <w:right w:val="single" w:sz="4" w:space="0" w:color="000000"/>
            </w:tcBorders>
            <w:shd w:val="clear" w:color="auto" w:fill="auto"/>
            <w:noWrap/>
            <w:vAlign w:val="bottom"/>
            <w:hideMark/>
          </w:tcPr>
          <w:p w14:paraId="3C4E56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shd w:val="clear" w:color="auto" w:fill="auto"/>
            <w:noWrap/>
            <w:vAlign w:val="bottom"/>
            <w:hideMark/>
          </w:tcPr>
          <w:p w14:paraId="246B13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AC8B0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shd w:val="clear" w:color="auto" w:fill="auto"/>
            <w:noWrap/>
            <w:vAlign w:val="bottom"/>
            <w:hideMark/>
          </w:tcPr>
          <w:p w14:paraId="40213E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56756E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721E7E3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shd w:val="clear" w:color="auto" w:fill="auto"/>
            <w:noWrap/>
            <w:vAlign w:val="bottom"/>
            <w:hideMark/>
          </w:tcPr>
          <w:p w14:paraId="16DC2A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shd w:val="clear" w:color="auto" w:fill="auto"/>
            <w:noWrap/>
            <w:vAlign w:val="bottom"/>
            <w:hideMark/>
          </w:tcPr>
          <w:p w14:paraId="1760882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D5309F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5B145F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175146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D669D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41</w:t>
            </w:r>
          </w:p>
        </w:tc>
        <w:tc>
          <w:tcPr>
            <w:tcW w:w="3484" w:type="dxa"/>
            <w:tcBorders>
              <w:top w:val="nil"/>
              <w:left w:val="nil"/>
              <w:bottom w:val="single" w:sz="4" w:space="0" w:color="000000"/>
              <w:right w:val="single" w:sz="4" w:space="0" w:color="000000"/>
            </w:tcBorders>
            <w:shd w:val="clear" w:color="auto" w:fill="auto"/>
            <w:noWrap/>
            <w:vAlign w:val="bottom"/>
            <w:hideMark/>
          </w:tcPr>
          <w:p w14:paraId="14AC0D6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Ciucului între 1 Dec.-Grigore B.</w:t>
            </w:r>
          </w:p>
        </w:tc>
        <w:tc>
          <w:tcPr>
            <w:tcW w:w="1275" w:type="dxa"/>
            <w:tcBorders>
              <w:top w:val="nil"/>
              <w:left w:val="nil"/>
              <w:bottom w:val="single" w:sz="4" w:space="0" w:color="000000"/>
              <w:right w:val="single" w:sz="4" w:space="0" w:color="000000"/>
            </w:tcBorders>
            <w:shd w:val="clear" w:color="auto" w:fill="auto"/>
            <w:noWrap/>
            <w:vAlign w:val="bottom"/>
            <w:hideMark/>
          </w:tcPr>
          <w:p w14:paraId="278AD7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460</w:t>
            </w:r>
          </w:p>
        </w:tc>
        <w:tc>
          <w:tcPr>
            <w:tcW w:w="990" w:type="dxa"/>
            <w:tcBorders>
              <w:top w:val="nil"/>
              <w:left w:val="nil"/>
              <w:bottom w:val="single" w:sz="4" w:space="0" w:color="000000"/>
              <w:right w:val="single" w:sz="4" w:space="0" w:color="000000"/>
            </w:tcBorders>
            <w:shd w:val="clear" w:color="auto" w:fill="auto"/>
            <w:noWrap/>
            <w:vAlign w:val="bottom"/>
            <w:hideMark/>
          </w:tcPr>
          <w:p w14:paraId="148778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C33EE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2300</w:t>
            </w:r>
          </w:p>
        </w:tc>
        <w:tc>
          <w:tcPr>
            <w:tcW w:w="1195" w:type="dxa"/>
            <w:tcBorders>
              <w:top w:val="nil"/>
              <w:left w:val="nil"/>
              <w:bottom w:val="single" w:sz="4" w:space="0" w:color="000000"/>
              <w:right w:val="single" w:sz="4" w:space="0" w:color="000000"/>
            </w:tcBorders>
            <w:shd w:val="clear" w:color="auto" w:fill="auto"/>
            <w:noWrap/>
            <w:vAlign w:val="bottom"/>
            <w:hideMark/>
          </w:tcPr>
          <w:p w14:paraId="5F5484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000000"/>
              <w:right w:val="single" w:sz="4" w:space="0" w:color="000000"/>
            </w:tcBorders>
            <w:shd w:val="clear" w:color="auto" w:fill="auto"/>
            <w:noWrap/>
            <w:vAlign w:val="bottom"/>
            <w:hideMark/>
          </w:tcPr>
          <w:p w14:paraId="485D89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000000"/>
              <w:right w:val="single" w:sz="4" w:space="0" w:color="000000"/>
            </w:tcBorders>
            <w:shd w:val="clear" w:color="auto" w:fill="auto"/>
            <w:noWrap/>
            <w:vAlign w:val="bottom"/>
            <w:hideMark/>
          </w:tcPr>
          <w:p w14:paraId="477997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2300</w:t>
            </w:r>
          </w:p>
        </w:tc>
        <w:tc>
          <w:tcPr>
            <w:tcW w:w="1017" w:type="dxa"/>
            <w:tcBorders>
              <w:top w:val="nil"/>
              <w:left w:val="nil"/>
              <w:bottom w:val="single" w:sz="4" w:space="0" w:color="000000"/>
              <w:right w:val="single" w:sz="4" w:space="0" w:color="000000"/>
            </w:tcBorders>
            <w:shd w:val="clear" w:color="auto" w:fill="auto"/>
            <w:noWrap/>
            <w:vAlign w:val="bottom"/>
            <w:hideMark/>
          </w:tcPr>
          <w:p w14:paraId="1EA509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2300</w:t>
            </w:r>
          </w:p>
        </w:tc>
        <w:tc>
          <w:tcPr>
            <w:tcW w:w="1158" w:type="dxa"/>
            <w:tcBorders>
              <w:top w:val="nil"/>
              <w:left w:val="nil"/>
              <w:bottom w:val="single" w:sz="4" w:space="0" w:color="000000"/>
              <w:right w:val="nil"/>
            </w:tcBorders>
            <w:shd w:val="clear" w:color="auto" w:fill="auto"/>
            <w:noWrap/>
            <w:vAlign w:val="bottom"/>
            <w:hideMark/>
          </w:tcPr>
          <w:p w14:paraId="3C61685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FECCE5C"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2300</w:t>
            </w:r>
          </w:p>
        </w:tc>
        <w:tc>
          <w:tcPr>
            <w:tcW w:w="1183" w:type="dxa"/>
            <w:tcBorders>
              <w:top w:val="nil"/>
              <w:left w:val="nil"/>
              <w:bottom w:val="single" w:sz="4" w:space="0" w:color="auto"/>
              <w:right w:val="single" w:sz="4" w:space="0" w:color="auto"/>
            </w:tcBorders>
            <w:shd w:val="clear" w:color="auto" w:fill="auto"/>
            <w:noWrap/>
            <w:vAlign w:val="bottom"/>
            <w:hideMark/>
          </w:tcPr>
          <w:p w14:paraId="3AB589D2"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2300</w:t>
            </w:r>
          </w:p>
        </w:tc>
      </w:tr>
      <w:tr w:rsidR="00101BA4" w:rsidRPr="00AD525B" w14:paraId="028695E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39DA3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w:t>
            </w:r>
          </w:p>
        </w:tc>
        <w:tc>
          <w:tcPr>
            <w:tcW w:w="3484" w:type="dxa"/>
            <w:tcBorders>
              <w:top w:val="nil"/>
              <w:left w:val="nil"/>
              <w:bottom w:val="single" w:sz="4" w:space="0" w:color="000000"/>
              <w:right w:val="single" w:sz="4" w:space="0" w:color="000000"/>
            </w:tcBorders>
            <w:shd w:val="clear" w:color="auto" w:fill="auto"/>
            <w:noWrap/>
            <w:vAlign w:val="bottom"/>
            <w:hideMark/>
          </w:tcPr>
          <w:p w14:paraId="318F2EB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 Acces spre magazia Gosp.Com.</w:t>
            </w:r>
          </w:p>
        </w:tc>
        <w:tc>
          <w:tcPr>
            <w:tcW w:w="1275" w:type="dxa"/>
            <w:tcBorders>
              <w:top w:val="nil"/>
              <w:left w:val="nil"/>
              <w:bottom w:val="single" w:sz="4" w:space="0" w:color="000000"/>
              <w:right w:val="single" w:sz="4" w:space="0" w:color="000000"/>
            </w:tcBorders>
            <w:shd w:val="clear" w:color="auto" w:fill="auto"/>
            <w:noWrap/>
            <w:vAlign w:val="bottom"/>
            <w:hideMark/>
          </w:tcPr>
          <w:p w14:paraId="5D002FF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shd w:val="clear" w:color="auto" w:fill="auto"/>
            <w:noWrap/>
            <w:vAlign w:val="bottom"/>
            <w:hideMark/>
          </w:tcPr>
          <w:p w14:paraId="6B3C2E5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ECB31E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95" w:type="dxa"/>
            <w:tcBorders>
              <w:top w:val="nil"/>
              <w:left w:val="nil"/>
              <w:bottom w:val="single" w:sz="4" w:space="0" w:color="000000"/>
              <w:right w:val="single" w:sz="4" w:space="0" w:color="000000"/>
            </w:tcBorders>
            <w:shd w:val="clear" w:color="auto" w:fill="auto"/>
            <w:noWrap/>
            <w:vAlign w:val="bottom"/>
            <w:hideMark/>
          </w:tcPr>
          <w:p w14:paraId="544715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shd w:val="clear" w:color="auto" w:fill="auto"/>
            <w:noWrap/>
            <w:vAlign w:val="bottom"/>
            <w:hideMark/>
          </w:tcPr>
          <w:p w14:paraId="45FFB0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shd w:val="clear" w:color="auto" w:fill="auto"/>
            <w:noWrap/>
            <w:vAlign w:val="bottom"/>
            <w:hideMark/>
          </w:tcPr>
          <w:p w14:paraId="7D2A8B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017" w:type="dxa"/>
            <w:tcBorders>
              <w:top w:val="nil"/>
              <w:left w:val="nil"/>
              <w:bottom w:val="single" w:sz="4" w:space="0" w:color="000000"/>
              <w:right w:val="single" w:sz="4" w:space="0" w:color="000000"/>
            </w:tcBorders>
            <w:shd w:val="clear" w:color="auto" w:fill="auto"/>
            <w:noWrap/>
            <w:vAlign w:val="bottom"/>
            <w:hideMark/>
          </w:tcPr>
          <w:p w14:paraId="642780F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58" w:type="dxa"/>
            <w:tcBorders>
              <w:top w:val="nil"/>
              <w:left w:val="nil"/>
              <w:bottom w:val="single" w:sz="4" w:space="0" w:color="000000"/>
              <w:right w:val="nil"/>
            </w:tcBorders>
            <w:shd w:val="clear" w:color="auto" w:fill="auto"/>
            <w:noWrap/>
            <w:vAlign w:val="bottom"/>
            <w:hideMark/>
          </w:tcPr>
          <w:p w14:paraId="5A8B95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7E65BC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B5AB96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847CA4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031AC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43</w:t>
            </w:r>
          </w:p>
        </w:tc>
        <w:tc>
          <w:tcPr>
            <w:tcW w:w="3484" w:type="dxa"/>
            <w:tcBorders>
              <w:top w:val="nil"/>
              <w:left w:val="nil"/>
              <w:bottom w:val="single" w:sz="4" w:space="0" w:color="000000"/>
              <w:right w:val="single" w:sz="4" w:space="0" w:color="000000"/>
            </w:tcBorders>
            <w:shd w:val="clear" w:color="auto" w:fill="auto"/>
            <w:noWrap/>
            <w:vAlign w:val="bottom"/>
            <w:hideMark/>
          </w:tcPr>
          <w:p w14:paraId="0CBAB9C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 bl. Poliţiei</w:t>
            </w:r>
          </w:p>
        </w:tc>
        <w:tc>
          <w:tcPr>
            <w:tcW w:w="1275" w:type="dxa"/>
            <w:tcBorders>
              <w:top w:val="nil"/>
              <w:left w:val="nil"/>
              <w:bottom w:val="single" w:sz="4" w:space="0" w:color="000000"/>
              <w:right w:val="single" w:sz="4" w:space="0" w:color="000000"/>
            </w:tcBorders>
            <w:shd w:val="clear" w:color="auto" w:fill="auto"/>
            <w:noWrap/>
            <w:vAlign w:val="bottom"/>
            <w:hideMark/>
          </w:tcPr>
          <w:p w14:paraId="7274D5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372</w:t>
            </w:r>
          </w:p>
        </w:tc>
        <w:tc>
          <w:tcPr>
            <w:tcW w:w="990" w:type="dxa"/>
            <w:tcBorders>
              <w:top w:val="nil"/>
              <w:left w:val="nil"/>
              <w:bottom w:val="single" w:sz="4" w:space="0" w:color="000000"/>
              <w:right w:val="single" w:sz="4" w:space="0" w:color="000000"/>
            </w:tcBorders>
            <w:shd w:val="clear" w:color="auto" w:fill="auto"/>
            <w:noWrap/>
            <w:vAlign w:val="bottom"/>
            <w:hideMark/>
          </w:tcPr>
          <w:p w14:paraId="07205F0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FE9B1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1860</w:t>
            </w:r>
          </w:p>
        </w:tc>
        <w:tc>
          <w:tcPr>
            <w:tcW w:w="1195" w:type="dxa"/>
            <w:tcBorders>
              <w:top w:val="nil"/>
              <w:left w:val="nil"/>
              <w:bottom w:val="single" w:sz="4" w:space="0" w:color="000000"/>
              <w:right w:val="single" w:sz="4" w:space="0" w:color="000000"/>
            </w:tcBorders>
            <w:shd w:val="clear" w:color="auto" w:fill="auto"/>
            <w:noWrap/>
            <w:vAlign w:val="bottom"/>
            <w:hideMark/>
          </w:tcPr>
          <w:p w14:paraId="435CE2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1860</w:t>
            </w:r>
          </w:p>
        </w:tc>
        <w:tc>
          <w:tcPr>
            <w:tcW w:w="1134" w:type="dxa"/>
            <w:tcBorders>
              <w:top w:val="nil"/>
              <w:left w:val="nil"/>
              <w:bottom w:val="single" w:sz="4" w:space="0" w:color="000000"/>
              <w:right w:val="single" w:sz="4" w:space="0" w:color="000000"/>
            </w:tcBorders>
            <w:shd w:val="clear" w:color="auto" w:fill="auto"/>
            <w:noWrap/>
            <w:vAlign w:val="bottom"/>
            <w:hideMark/>
          </w:tcPr>
          <w:p w14:paraId="5D7810A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1860</w:t>
            </w:r>
          </w:p>
        </w:tc>
        <w:tc>
          <w:tcPr>
            <w:tcW w:w="1134" w:type="dxa"/>
            <w:tcBorders>
              <w:top w:val="nil"/>
              <w:left w:val="nil"/>
              <w:bottom w:val="single" w:sz="4" w:space="0" w:color="000000"/>
              <w:right w:val="single" w:sz="4" w:space="0" w:color="000000"/>
            </w:tcBorders>
            <w:shd w:val="clear" w:color="auto" w:fill="auto"/>
            <w:noWrap/>
            <w:vAlign w:val="bottom"/>
            <w:hideMark/>
          </w:tcPr>
          <w:p w14:paraId="6222A9E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1860</w:t>
            </w:r>
          </w:p>
        </w:tc>
        <w:tc>
          <w:tcPr>
            <w:tcW w:w="1017" w:type="dxa"/>
            <w:tcBorders>
              <w:top w:val="nil"/>
              <w:left w:val="nil"/>
              <w:bottom w:val="single" w:sz="4" w:space="0" w:color="000000"/>
              <w:right w:val="single" w:sz="4" w:space="0" w:color="000000"/>
            </w:tcBorders>
            <w:shd w:val="clear" w:color="auto" w:fill="auto"/>
            <w:noWrap/>
            <w:vAlign w:val="bottom"/>
            <w:hideMark/>
          </w:tcPr>
          <w:p w14:paraId="66DC222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1860</w:t>
            </w:r>
          </w:p>
        </w:tc>
        <w:tc>
          <w:tcPr>
            <w:tcW w:w="1158" w:type="dxa"/>
            <w:tcBorders>
              <w:top w:val="nil"/>
              <w:left w:val="nil"/>
              <w:bottom w:val="single" w:sz="4" w:space="0" w:color="000000"/>
              <w:right w:val="nil"/>
            </w:tcBorders>
            <w:shd w:val="clear" w:color="auto" w:fill="auto"/>
            <w:noWrap/>
            <w:vAlign w:val="bottom"/>
            <w:hideMark/>
          </w:tcPr>
          <w:p w14:paraId="2618522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1860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E15277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C97028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89A4FA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52807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44</w:t>
            </w:r>
          </w:p>
        </w:tc>
        <w:tc>
          <w:tcPr>
            <w:tcW w:w="3484" w:type="dxa"/>
            <w:tcBorders>
              <w:top w:val="nil"/>
              <w:left w:val="nil"/>
              <w:bottom w:val="single" w:sz="4" w:space="0" w:color="000000"/>
              <w:right w:val="single" w:sz="4" w:space="0" w:color="000000"/>
            </w:tcBorders>
            <w:shd w:val="clear" w:color="auto" w:fill="auto"/>
            <w:noWrap/>
            <w:vAlign w:val="bottom"/>
            <w:hideMark/>
          </w:tcPr>
          <w:p w14:paraId="4BB7369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 Parcare spatele Piaţa Centralei</w:t>
            </w:r>
          </w:p>
        </w:tc>
        <w:tc>
          <w:tcPr>
            <w:tcW w:w="1275" w:type="dxa"/>
            <w:tcBorders>
              <w:top w:val="nil"/>
              <w:left w:val="nil"/>
              <w:bottom w:val="single" w:sz="4" w:space="0" w:color="000000"/>
              <w:right w:val="single" w:sz="4" w:space="0" w:color="000000"/>
            </w:tcBorders>
            <w:shd w:val="clear" w:color="auto" w:fill="auto"/>
            <w:noWrap/>
            <w:vAlign w:val="bottom"/>
            <w:hideMark/>
          </w:tcPr>
          <w:p w14:paraId="4EB634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3F1425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02FC77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shd w:val="clear" w:color="auto" w:fill="auto"/>
            <w:noWrap/>
            <w:vAlign w:val="bottom"/>
            <w:hideMark/>
          </w:tcPr>
          <w:p w14:paraId="2A8643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7BC991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7EDBA2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shd w:val="clear" w:color="auto" w:fill="auto"/>
            <w:noWrap/>
            <w:vAlign w:val="bottom"/>
            <w:hideMark/>
          </w:tcPr>
          <w:p w14:paraId="4AFE03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shd w:val="clear" w:color="auto" w:fill="auto"/>
            <w:noWrap/>
            <w:vAlign w:val="bottom"/>
            <w:hideMark/>
          </w:tcPr>
          <w:p w14:paraId="0DE66C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BE428A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AF94A0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4D37E6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2ED9F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3484" w:type="dxa"/>
            <w:tcBorders>
              <w:top w:val="nil"/>
              <w:left w:val="nil"/>
              <w:bottom w:val="single" w:sz="4" w:space="0" w:color="000000"/>
              <w:right w:val="single" w:sz="4" w:space="0" w:color="000000"/>
            </w:tcBorders>
            <w:shd w:val="clear" w:color="auto" w:fill="auto"/>
            <w:noWrap/>
            <w:vAlign w:val="bottom"/>
            <w:hideMark/>
          </w:tcPr>
          <w:p w14:paraId="3119D87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 spate magazinul Cora</w:t>
            </w:r>
          </w:p>
        </w:tc>
        <w:tc>
          <w:tcPr>
            <w:tcW w:w="1275" w:type="dxa"/>
            <w:tcBorders>
              <w:top w:val="nil"/>
              <w:left w:val="nil"/>
              <w:bottom w:val="single" w:sz="4" w:space="0" w:color="000000"/>
              <w:right w:val="single" w:sz="4" w:space="0" w:color="000000"/>
            </w:tcBorders>
            <w:shd w:val="clear" w:color="auto" w:fill="auto"/>
            <w:noWrap/>
            <w:vAlign w:val="bottom"/>
            <w:hideMark/>
          </w:tcPr>
          <w:p w14:paraId="479233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416</w:t>
            </w:r>
          </w:p>
        </w:tc>
        <w:tc>
          <w:tcPr>
            <w:tcW w:w="990" w:type="dxa"/>
            <w:tcBorders>
              <w:top w:val="nil"/>
              <w:left w:val="nil"/>
              <w:bottom w:val="single" w:sz="4" w:space="0" w:color="000000"/>
              <w:right w:val="single" w:sz="4" w:space="0" w:color="000000"/>
            </w:tcBorders>
            <w:shd w:val="clear" w:color="auto" w:fill="auto"/>
            <w:noWrap/>
            <w:vAlign w:val="bottom"/>
            <w:hideMark/>
          </w:tcPr>
          <w:p w14:paraId="4ECED9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0842D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2080</w:t>
            </w:r>
          </w:p>
        </w:tc>
        <w:tc>
          <w:tcPr>
            <w:tcW w:w="1195" w:type="dxa"/>
            <w:tcBorders>
              <w:top w:val="nil"/>
              <w:left w:val="nil"/>
              <w:bottom w:val="single" w:sz="4" w:space="0" w:color="000000"/>
              <w:right w:val="single" w:sz="4" w:space="0" w:color="000000"/>
            </w:tcBorders>
            <w:shd w:val="clear" w:color="auto" w:fill="auto"/>
            <w:noWrap/>
            <w:vAlign w:val="bottom"/>
            <w:hideMark/>
          </w:tcPr>
          <w:p w14:paraId="19E0109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2080</w:t>
            </w:r>
          </w:p>
        </w:tc>
        <w:tc>
          <w:tcPr>
            <w:tcW w:w="1134" w:type="dxa"/>
            <w:tcBorders>
              <w:top w:val="nil"/>
              <w:left w:val="nil"/>
              <w:bottom w:val="single" w:sz="4" w:space="0" w:color="000000"/>
              <w:right w:val="single" w:sz="4" w:space="0" w:color="000000"/>
            </w:tcBorders>
            <w:shd w:val="clear" w:color="auto" w:fill="auto"/>
            <w:noWrap/>
            <w:vAlign w:val="bottom"/>
            <w:hideMark/>
          </w:tcPr>
          <w:p w14:paraId="43EA19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2080</w:t>
            </w:r>
          </w:p>
        </w:tc>
        <w:tc>
          <w:tcPr>
            <w:tcW w:w="1134" w:type="dxa"/>
            <w:tcBorders>
              <w:top w:val="nil"/>
              <w:left w:val="nil"/>
              <w:bottom w:val="single" w:sz="4" w:space="0" w:color="000000"/>
              <w:right w:val="single" w:sz="4" w:space="0" w:color="000000"/>
            </w:tcBorders>
            <w:shd w:val="clear" w:color="auto" w:fill="auto"/>
            <w:noWrap/>
            <w:vAlign w:val="bottom"/>
            <w:hideMark/>
          </w:tcPr>
          <w:p w14:paraId="06EC7AE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2080</w:t>
            </w:r>
          </w:p>
        </w:tc>
        <w:tc>
          <w:tcPr>
            <w:tcW w:w="1017" w:type="dxa"/>
            <w:tcBorders>
              <w:top w:val="nil"/>
              <w:left w:val="nil"/>
              <w:bottom w:val="single" w:sz="4" w:space="0" w:color="000000"/>
              <w:right w:val="single" w:sz="4" w:space="0" w:color="000000"/>
            </w:tcBorders>
            <w:shd w:val="clear" w:color="auto" w:fill="auto"/>
            <w:noWrap/>
            <w:vAlign w:val="bottom"/>
            <w:hideMark/>
          </w:tcPr>
          <w:p w14:paraId="3932E6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2080</w:t>
            </w:r>
          </w:p>
        </w:tc>
        <w:tc>
          <w:tcPr>
            <w:tcW w:w="1158" w:type="dxa"/>
            <w:tcBorders>
              <w:top w:val="nil"/>
              <w:left w:val="nil"/>
              <w:bottom w:val="single" w:sz="4" w:space="0" w:color="000000"/>
              <w:right w:val="nil"/>
            </w:tcBorders>
            <w:shd w:val="clear" w:color="auto" w:fill="auto"/>
            <w:noWrap/>
            <w:vAlign w:val="bottom"/>
            <w:hideMark/>
          </w:tcPr>
          <w:p w14:paraId="70BEB1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2080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EAD37E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647354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F34AF2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0A5AD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46</w:t>
            </w:r>
          </w:p>
        </w:tc>
        <w:tc>
          <w:tcPr>
            <w:tcW w:w="3484" w:type="dxa"/>
            <w:tcBorders>
              <w:top w:val="nil"/>
              <w:left w:val="nil"/>
              <w:bottom w:val="single" w:sz="4" w:space="0" w:color="000000"/>
              <w:right w:val="single" w:sz="4" w:space="0" w:color="000000"/>
            </w:tcBorders>
            <w:shd w:val="clear" w:color="auto" w:fill="auto"/>
            <w:noWrap/>
            <w:vAlign w:val="bottom"/>
            <w:hideMark/>
          </w:tcPr>
          <w:p w14:paraId="0EF857C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“Bánki D.-Császár B.”</w:t>
            </w:r>
          </w:p>
        </w:tc>
        <w:tc>
          <w:tcPr>
            <w:tcW w:w="1275" w:type="dxa"/>
            <w:tcBorders>
              <w:top w:val="nil"/>
              <w:left w:val="nil"/>
              <w:bottom w:val="single" w:sz="4" w:space="0" w:color="000000"/>
              <w:right w:val="single" w:sz="4" w:space="0" w:color="000000"/>
            </w:tcBorders>
            <w:shd w:val="clear" w:color="auto" w:fill="auto"/>
            <w:noWrap/>
            <w:vAlign w:val="bottom"/>
            <w:hideMark/>
          </w:tcPr>
          <w:p w14:paraId="684C06F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w:t>
            </w:r>
          </w:p>
        </w:tc>
        <w:tc>
          <w:tcPr>
            <w:tcW w:w="990" w:type="dxa"/>
            <w:tcBorders>
              <w:top w:val="nil"/>
              <w:left w:val="nil"/>
              <w:bottom w:val="single" w:sz="4" w:space="0" w:color="000000"/>
              <w:right w:val="single" w:sz="4" w:space="0" w:color="000000"/>
            </w:tcBorders>
            <w:shd w:val="clear" w:color="auto" w:fill="auto"/>
            <w:noWrap/>
            <w:vAlign w:val="bottom"/>
            <w:hideMark/>
          </w:tcPr>
          <w:p w14:paraId="47B523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B286E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95" w:type="dxa"/>
            <w:tcBorders>
              <w:top w:val="nil"/>
              <w:left w:val="nil"/>
              <w:bottom w:val="single" w:sz="4" w:space="0" w:color="000000"/>
              <w:right w:val="single" w:sz="4" w:space="0" w:color="000000"/>
            </w:tcBorders>
            <w:shd w:val="clear" w:color="auto" w:fill="auto"/>
            <w:noWrap/>
            <w:vAlign w:val="bottom"/>
            <w:hideMark/>
          </w:tcPr>
          <w:p w14:paraId="291701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shd w:val="clear" w:color="auto" w:fill="auto"/>
            <w:noWrap/>
            <w:vAlign w:val="bottom"/>
            <w:hideMark/>
          </w:tcPr>
          <w:p w14:paraId="72A8EB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shd w:val="clear" w:color="auto" w:fill="auto"/>
            <w:noWrap/>
            <w:vAlign w:val="bottom"/>
            <w:hideMark/>
          </w:tcPr>
          <w:p w14:paraId="55630F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4" w:space="0" w:color="000000"/>
              <w:right w:val="single" w:sz="4" w:space="0" w:color="000000"/>
            </w:tcBorders>
            <w:shd w:val="clear" w:color="auto" w:fill="auto"/>
            <w:noWrap/>
            <w:vAlign w:val="bottom"/>
            <w:hideMark/>
          </w:tcPr>
          <w:p w14:paraId="545916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58" w:type="dxa"/>
            <w:tcBorders>
              <w:top w:val="nil"/>
              <w:left w:val="nil"/>
              <w:bottom w:val="single" w:sz="4" w:space="0" w:color="000000"/>
              <w:right w:val="nil"/>
            </w:tcBorders>
            <w:shd w:val="clear" w:color="auto" w:fill="auto"/>
            <w:noWrap/>
            <w:vAlign w:val="bottom"/>
            <w:hideMark/>
          </w:tcPr>
          <w:p w14:paraId="78C10AC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0C6A1A6"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1300</w:t>
            </w:r>
          </w:p>
        </w:tc>
        <w:tc>
          <w:tcPr>
            <w:tcW w:w="1183" w:type="dxa"/>
            <w:tcBorders>
              <w:top w:val="nil"/>
              <w:left w:val="nil"/>
              <w:bottom w:val="single" w:sz="4" w:space="0" w:color="auto"/>
              <w:right w:val="single" w:sz="4" w:space="0" w:color="auto"/>
            </w:tcBorders>
            <w:shd w:val="clear" w:color="auto" w:fill="auto"/>
            <w:noWrap/>
            <w:vAlign w:val="bottom"/>
            <w:hideMark/>
          </w:tcPr>
          <w:p w14:paraId="7F3429CE"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1300</w:t>
            </w:r>
          </w:p>
        </w:tc>
      </w:tr>
      <w:tr w:rsidR="00101BA4" w:rsidRPr="00AD525B" w14:paraId="2EF7E8D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32F89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47</w:t>
            </w:r>
          </w:p>
        </w:tc>
        <w:tc>
          <w:tcPr>
            <w:tcW w:w="3484" w:type="dxa"/>
            <w:tcBorders>
              <w:top w:val="nil"/>
              <w:left w:val="nil"/>
              <w:bottom w:val="single" w:sz="4" w:space="0" w:color="000000"/>
              <w:right w:val="single" w:sz="4" w:space="0" w:color="000000"/>
            </w:tcBorders>
            <w:shd w:val="clear" w:color="auto" w:fill="auto"/>
            <w:noWrap/>
            <w:vAlign w:val="bottom"/>
            <w:hideMark/>
          </w:tcPr>
          <w:p w14:paraId="01B6733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“Császár B.- Cezar B.”</w:t>
            </w:r>
          </w:p>
        </w:tc>
        <w:tc>
          <w:tcPr>
            <w:tcW w:w="1275" w:type="dxa"/>
            <w:tcBorders>
              <w:top w:val="nil"/>
              <w:left w:val="nil"/>
              <w:bottom w:val="single" w:sz="4" w:space="0" w:color="000000"/>
              <w:right w:val="single" w:sz="4" w:space="0" w:color="000000"/>
            </w:tcBorders>
            <w:shd w:val="clear" w:color="auto" w:fill="auto"/>
            <w:noWrap/>
            <w:vAlign w:val="bottom"/>
            <w:hideMark/>
          </w:tcPr>
          <w:p w14:paraId="4F6F77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000000"/>
              <w:right w:val="single" w:sz="4" w:space="0" w:color="000000"/>
            </w:tcBorders>
            <w:shd w:val="clear" w:color="auto" w:fill="auto"/>
            <w:noWrap/>
            <w:vAlign w:val="bottom"/>
            <w:hideMark/>
          </w:tcPr>
          <w:p w14:paraId="024368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F12CA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000000"/>
              <w:right w:val="single" w:sz="4" w:space="0" w:color="000000"/>
            </w:tcBorders>
            <w:shd w:val="clear" w:color="auto" w:fill="auto"/>
            <w:noWrap/>
            <w:vAlign w:val="bottom"/>
            <w:hideMark/>
          </w:tcPr>
          <w:p w14:paraId="3EE1FA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shd w:val="clear" w:color="auto" w:fill="auto"/>
            <w:noWrap/>
            <w:vAlign w:val="bottom"/>
            <w:hideMark/>
          </w:tcPr>
          <w:p w14:paraId="7E60A4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shd w:val="clear" w:color="auto" w:fill="auto"/>
            <w:noWrap/>
            <w:vAlign w:val="bottom"/>
            <w:hideMark/>
          </w:tcPr>
          <w:p w14:paraId="5CA139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000000"/>
              <w:right w:val="single" w:sz="4" w:space="0" w:color="000000"/>
            </w:tcBorders>
            <w:shd w:val="clear" w:color="auto" w:fill="auto"/>
            <w:noWrap/>
            <w:vAlign w:val="bottom"/>
            <w:hideMark/>
          </w:tcPr>
          <w:p w14:paraId="3026E7F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000000"/>
              <w:right w:val="nil"/>
            </w:tcBorders>
            <w:shd w:val="clear" w:color="auto" w:fill="auto"/>
            <w:noWrap/>
            <w:vAlign w:val="bottom"/>
            <w:hideMark/>
          </w:tcPr>
          <w:p w14:paraId="5F9CF4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360689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498A4D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4F35E6A" w14:textId="77777777" w:rsidTr="00101BA4">
        <w:trPr>
          <w:trHeight w:val="6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7ABCD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48</w:t>
            </w:r>
          </w:p>
        </w:tc>
        <w:tc>
          <w:tcPr>
            <w:tcW w:w="3484" w:type="dxa"/>
            <w:tcBorders>
              <w:top w:val="nil"/>
              <w:left w:val="nil"/>
              <w:bottom w:val="single" w:sz="4" w:space="0" w:color="000000"/>
              <w:right w:val="single" w:sz="4" w:space="0" w:color="000000"/>
            </w:tcBorders>
            <w:shd w:val="clear" w:color="auto" w:fill="auto"/>
            <w:vAlign w:val="center"/>
            <w:hideMark/>
          </w:tcPr>
          <w:p w14:paraId="14E47DD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Parcare in continuareai garajelor</w:t>
            </w:r>
          </w:p>
        </w:tc>
        <w:tc>
          <w:tcPr>
            <w:tcW w:w="1275" w:type="dxa"/>
            <w:tcBorders>
              <w:top w:val="nil"/>
              <w:left w:val="nil"/>
              <w:bottom w:val="single" w:sz="4" w:space="0" w:color="000000"/>
              <w:right w:val="single" w:sz="4" w:space="0" w:color="000000"/>
            </w:tcBorders>
            <w:shd w:val="clear" w:color="auto" w:fill="auto"/>
            <w:noWrap/>
            <w:vAlign w:val="bottom"/>
            <w:hideMark/>
          </w:tcPr>
          <w:p w14:paraId="1CBCC99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shd w:val="clear" w:color="auto" w:fill="auto"/>
            <w:noWrap/>
            <w:vAlign w:val="bottom"/>
            <w:hideMark/>
          </w:tcPr>
          <w:p w14:paraId="118F9F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DF210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95" w:type="dxa"/>
            <w:tcBorders>
              <w:top w:val="nil"/>
              <w:left w:val="nil"/>
              <w:bottom w:val="single" w:sz="4" w:space="0" w:color="000000"/>
              <w:right w:val="single" w:sz="4" w:space="0" w:color="000000"/>
            </w:tcBorders>
            <w:shd w:val="clear" w:color="auto" w:fill="auto"/>
            <w:noWrap/>
            <w:vAlign w:val="bottom"/>
            <w:hideMark/>
          </w:tcPr>
          <w:p w14:paraId="5A5FA7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shd w:val="clear" w:color="auto" w:fill="auto"/>
            <w:noWrap/>
            <w:vAlign w:val="bottom"/>
            <w:hideMark/>
          </w:tcPr>
          <w:p w14:paraId="229F65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shd w:val="clear" w:color="auto" w:fill="auto"/>
            <w:noWrap/>
            <w:vAlign w:val="bottom"/>
            <w:hideMark/>
          </w:tcPr>
          <w:p w14:paraId="580DEAC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017" w:type="dxa"/>
            <w:tcBorders>
              <w:top w:val="nil"/>
              <w:left w:val="nil"/>
              <w:bottom w:val="single" w:sz="4" w:space="0" w:color="000000"/>
              <w:right w:val="single" w:sz="4" w:space="0" w:color="000000"/>
            </w:tcBorders>
            <w:shd w:val="clear" w:color="auto" w:fill="auto"/>
            <w:noWrap/>
            <w:vAlign w:val="bottom"/>
            <w:hideMark/>
          </w:tcPr>
          <w:p w14:paraId="28F5CC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58" w:type="dxa"/>
            <w:tcBorders>
              <w:top w:val="nil"/>
              <w:left w:val="nil"/>
              <w:bottom w:val="single" w:sz="4" w:space="0" w:color="000000"/>
              <w:right w:val="nil"/>
            </w:tcBorders>
            <w:shd w:val="clear" w:color="auto" w:fill="auto"/>
            <w:noWrap/>
            <w:vAlign w:val="bottom"/>
            <w:hideMark/>
          </w:tcPr>
          <w:p w14:paraId="78A2328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178CE5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290B81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C5BB91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779EA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49</w:t>
            </w:r>
          </w:p>
        </w:tc>
        <w:tc>
          <w:tcPr>
            <w:tcW w:w="3484" w:type="dxa"/>
            <w:tcBorders>
              <w:top w:val="nil"/>
              <w:left w:val="nil"/>
              <w:bottom w:val="single" w:sz="4" w:space="0" w:color="000000"/>
              <w:right w:val="single" w:sz="4" w:space="0" w:color="000000"/>
            </w:tcBorders>
            <w:shd w:val="clear" w:color="auto" w:fill="auto"/>
            <w:noWrap/>
            <w:vAlign w:val="bottom"/>
            <w:hideMark/>
          </w:tcPr>
          <w:p w14:paraId="3B33835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 -spate bl.21</w:t>
            </w:r>
          </w:p>
        </w:tc>
        <w:tc>
          <w:tcPr>
            <w:tcW w:w="1275" w:type="dxa"/>
            <w:tcBorders>
              <w:top w:val="nil"/>
              <w:left w:val="nil"/>
              <w:bottom w:val="single" w:sz="4" w:space="0" w:color="000000"/>
              <w:right w:val="single" w:sz="4" w:space="0" w:color="000000"/>
            </w:tcBorders>
            <w:shd w:val="clear" w:color="auto" w:fill="auto"/>
            <w:noWrap/>
            <w:vAlign w:val="bottom"/>
            <w:hideMark/>
          </w:tcPr>
          <w:p w14:paraId="42435C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362</w:t>
            </w:r>
          </w:p>
        </w:tc>
        <w:tc>
          <w:tcPr>
            <w:tcW w:w="990" w:type="dxa"/>
            <w:tcBorders>
              <w:top w:val="nil"/>
              <w:left w:val="nil"/>
              <w:bottom w:val="single" w:sz="4" w:space="0" w:color="000000"/>
              <w:right w:val="single" w:sz="4" w:space="0" w:color="000000"/>
            </w:tcBorders>
            <w:shd w:val="clear" w:color="auto" w:fill="auto"/>
            <w:noWrap/>
            <w:vAlign w:val="bottom"/>
            <w:hideMark/>
          </w:tcPr>
          <w:p w14:paraId="2D37F3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67D8C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1810</w:t>
            </w:r>
          </w:p>
        </w:tc>
        <w:tc>
          <w:tcPr>
            <w:tcW w:w="1195" w:type="dxa"/>
            <w:tcBorders>
              <w:top w:val="nil"/>
              <w:left w:val="nil"/>
              <w:bottom w:val="single" w:sz="4" w:space="0" w:color="000000"/>
              <w:right w:val="single" w:sz="4" w:space="0" w:color="000000"/>
            </w:tcBorders>
            <w:shd w:val="clear" w:color="auto" w:fill="auto"/>
            <w:noWrap/>
            <w:vAlign w:val="bottom"/>
            <w:hideMark/>
          </w:tcPr>
          <w:p w14:paraId="2990F2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1810</w:t>
            </w:r>
          </w:p>
        </w:tc>
        <w:tc>
          <w:tcPr>
            <w:tcW w:w="1134" w:type="dxa"/>
            <w:tcBorders>
              <w:top w:val="nil"/>
              <w:left w:val="nil"/>
              <w:bottom w:val="single" w:sz="4" w:space="0" w:color="000000"/>
              <w:right w:val="single" w:sz="4" w:space="0" w:color="000000"/>
            </w:tcBorders>
            <w:shd w:val="clear" w:color="auto" w:fill="auto"/>
            <w:noWrap/>
            <w:vAlign w:val="bottom"/>
            <w:hideMark/>
          </w:tcPr>
          <w:p w14:paraId="38C5C5E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1810</w:t>
            </w:r>
          </w:p>
        </w:tc>
        <w:tc>
          <w:tcPr>
            <w:tcW w:w="1134" w:type="dxa"/>
            <w:tcBorders>
              <w:top w:val="nil"/>
              <w:left w:val="nil"/>
              <w:bottom w:val="single" w:sz="4" w:space="0" w:color="000000"/>
              <w:right w:val="single" w:sz="4" w:space="0" w:color="000000"/>
            </w:tcBorders>
            <w:shd w:val="clear" w:color="auto" w:fill="auto"/>
            <w:noWrap/>
            <w:vAlign w:val="bottom"/>
            <w:hideMark/>
          </w:tcPr>
          <w:p w14:paraId="1646C0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1810</w:t>
            </w:r>
          </w:p>
        </w:tc>
        <w:tc>
          <w:tcPr>
            <w:tcW w:w="1017" w:type="dxa"/>
            <w:tcBorders>
              <w:top w:val="nil"/>
              <w:left w:val="nil"/>
              <w:bottom w:val="single" w:sz="4" w:space="0" w:color="000000"/>
              <w:right w:val="single" w:sz="4" w:space="0" w:color="000000"/>
            </w:tcBorders>
            <w:shd w:val="clear" w:color="auto" w:fill="auto"/>
            <w:noWrap/>
            <w:vAlign w:val="bottom"/>
            <w:hideMark/>
          </w:tcPr>
          <w:p w14:paraId="3355EE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1810</w:t>
            </w:r>
          </w:p>
        </w:tc>
        <w:tc>
          <w:tcPr>
            <w:tcW w:w="1158" w:type="dxa"/>
            <w:tcBorders>
              <w:top w:val="nil"/>
              <w:left w:val="nil"/>
              <w:bottom w:val="single" w:sz="4" w:space="0" w:color="000000"/>
              <w:right w:val="nil"/>
            </w:tcBorders>
            <w:shd w:val="clear" w:color="auto" w:fill="auto"/>
            <w:noWrap/>
            <w:vAlign w:val="bottom"/>
            <w:hideMark/>
          </w:tcPr>
          <w:p w14:paraId="02BB4C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1810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68578C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9772F3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639750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5D936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3484" w:type="dxa"/>
            <w:tcBorders>
              <w:top w:val="nil"/>
              <w:left w:val="nil"/>
              <w:bottom w:val="single" w:sz="4" w:space="0" w:color="000000"/>
              <w:right w:val="single" w:sz="4" w:space="0" w:color="000000"/>
            </w:tcBorders>
            <w:shd w:val="clear" w:color="auto" w:fill="auto"/>
            <w:vAlign w:val="center"/>
            <w:hideMark/>
          </w:tcPr>
          <w:p w14:paraId="3907B42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Crângului-Parcare vizavi garaje</w:t>
            </w:r>
          </w:p>
        </w:tc>
        <w:tc>
          <w:tcPr>
            <w:tcW w:w="1275" w:type="dxa"/>
            <w:tcBorders>
              <w:top w:val="nil"/>
              <w:left w:val="nil"/>
              <w:bottom w:val="single" w:sz="4" w:space="0" w:color="000000"/>
              <w:right w:val="single" w:sz="4" w:space="0" w:color="000000"/>
            </w:tcBorders>
            <w:shd w:val="clear" w:color="auto" w:fill="auto"/>
            <w:noWrap/>
            <w:vAlign w:val="bottom"/>
            <w:hideMark/>
          </w:tcPr>
          <w:p w14:paraId="779612C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58</w:t>
            </w:r>
          </w:p>
        </w:tc>
        <w:tc>
          <w:tcPr>
            <w:tcW w:w="990" w:type="dxa"/>
            <w:tcBorders>
              <w:top w:val="nil"/>
              <w:left w:val="nil"/>
              <w:bottom w:val="single" w:sz="4" w:space="0" w:color="000000"/>
              <w:right w:val="single" w:sz="4" w:space="0" w:color="000000"/>
            </w:tcBorders>
            <w:shd w:val="clear" w:color="auto" w:fill="auto"/>
            <w:noWrap/>
            <w:vAlign w:val="bottom"/>
            <w:hideMark/>
          </w:tcPr>
          <w:p w14:paraId="535A5B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C8320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95" w:type="dxa"/>
            <w:tcBorders>
              <w:top w:val="nil"/>
              <w:left w:val="nil"/>
              <w:bottom w:val="single" w:sz="4" w:space="0" w:color="000000"/>
              <w:right w:val="single" w:sz="4" w:space="0" w:color="000000"/>
            </w:tcBorders>
            <w:shd w:val="clear" w:color="auto" w:fill="auto"/>
            <w:noWrap/>
            <w:vAlign w:val="bottom"/>
            <w:hideMark/>
          </w:tcPr>
          <w:p w14:paraId="5D91FB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shd w:val="clear" w:color="auto" w:fill="auto"/>
            <w:noWrap/>
            <w:vAlign w:val="bottom"/>
            <w:hideMark/>
          </w:tcPr>
          <w:p w14:paraId="44760F6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shd w:val="clear" w:color="auto" w:fill="auto"/>
            <w:noWrap/>
            <w:vAlign w:val="bottom"/>
            <w:hideMark/>
          </w:tcPr>
          <w:p w14:paraId="003924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017" w:type="dxa"/>
            <w:tcBorders>
              <w:top w:val="nil"/>
              <w:left w:val="nil"/>
              <w:bottom w:val="single" w:sz="4" w:space="0" w:color="000000"/>
              <w:right w:val="single" w:sz="4" w:space="0" w:color="000000"/>
            </w:tcBorders>
            <w:shd w:val="clear" w:color="auto" w:fill="auto"/>
            <w:noWrap/>
            <w:vAlign w:val="bottom"/>
            <w:hideMark/>
          </w:tcPr>
          <w:p w14:paraId="2B4C66C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58" w:type="dxa"/>
            <w:tcBorders>
              <w:top w:val="nil"/>
              <w:left w:val="nil"/>
              <w:bottom w:val="single" w:sz="4" w:space="0" w:color="000000"/>
              <w:right w:val="nil"/>
            </w:tcBorders>
            <w:shd w:val="clear" w:color="auto" w:fill="auto"/>
            <w:noWrap/>
            <w:vAlign w:val="bottom"/>
            <w:hideMark/>
          </w:tcPr>
          <w:p w14:paraId="2D0EF5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1EAFDE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F1AE7C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39BF8AA" w14:textId="77777777" w:rsidTr="00101BA4">
        <w:trPr>
          <w:trHeight w:val="600"/>
          <w:jc w:val="center"/>
        </w:trPr>
        <w:tc>
          <w:tcPr>
            <w:tcW w:w="617" w:type="dxa"/>
            <w:tcBorders>
              <w:top w:val="nil"/>
              <w:left w:val="single" w:sz="4" w:space="0" w:color="000000"/>
              <w:bottom w:val="nil"/>
              <w:right w:val="single" w:sz="4" w:space="0" w:color="000000"/>
            </w:tcBorders>
            <w:shd w:val="clear" w:color="auto" w:fill="auto"/>
            <w:noWrap/>
            <w:vAlign w:val="bottom"/>
            <w:hideMark/>
          </w:tcPr>
          <w:p w14:paraId="454AB9C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51</w:t>
            </w:r>
          </w:p>
        </w:tc>
        <w:tc>
          <w:tcPr>
            <w:tcW w:w="3484" w:type="dxa"/>
            <w:tcBorders>
              <w:top w:val="nil"/>
              <w:left w:val="nil"/>
              <w:bottom w:val="single" w:sz="4" w:space="0" w:color="000000"/>
              <w:right w:val="single" w:sz="4" w:space="0" w:color="000000"/>
            </w:tcBorders>
            <w:shd w:val="clear" w:color="auto" w:fill="auto"/>
            <w:vAlign w:val="center"/>
            <w:hideMark/>
          </w:tcPr>
          <w:p w14:paraId="5EC5B7E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Crângului-Parcare vizavi puntul de colectare</w:t>
            </w:r>
          </w:p>
        </w:tc>
        <w:tc>
          <w:tcPr>
            <w:tcW w:w="1275" w:type="dxa"/>
            <w:tcBorders>
              <w:top w:val="nil"/>
              <w:left w:val="nil"/>
              <w:bottom w:val="single" w:sz="4" w:space="0" w:color="000000"/>
              <w:right w:val="single" w:sz="4" w:space="0" w:color="000000"/>
            </w:tcBorders>
            <w:shd w:val="clear" w:color="auto" w:fill="auto"/>
            <w:noWrap/>
            <w:vAlign w:val="bottom"/>
            <w:hideMark/>
          </w:tcPr>
          <w:p w14:paraId="622DAE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w:t>
            </w:r>
          </w:p>
        </w:tc>
        <w:tc>
          <w:tcPr>
            <w:tcW w:w="990" w:type="dxa"/>
            <w:tcBorders>
              <w:top w:val="nil"/>
              <w:left w:val="nil"/>
              <w:bottom w:val="single" w:sz="4" w:space="0" w:color="000000"/>
              <w:right w:val="single" w:sz="4" w:space="0" w:color="000000"/>
            </w:tcBorders>
            <w:shd w:val="clear" w:color="auto" w:fill="auto"/>
            <w:noWrap/>
            <w:vAlign w:val="bottom"/>
            <w:hideMark/>
          </w:tcPr>
          <w:p w14:paraId="0D7EEA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8FEE1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1195" w:type="dxa"/>
            <w:tcBorders>
              <w:top w:val="nil"/>
              <w:left w:val="nil"/>
              <w:bottom w:val="single" w:sz="4" w:space="0" w:color="000000"/>
              <w:right w:val="single" w:sz="4" w:space="0" w:color="000000"/>
            </w:tcBorders>
            <w:shd w:val="clear" w:color="auto" w:fill="auto"/>
            <w:noWrap/>
            <w:vAlign w:val="bottom"/>
            <w:hideMark/>
          </w:tcPr>
          <w:p w14:paraId="452714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1134" w:type="dxa"/>
            <w:tcBorders>
              <w:top w:val="nil"/>
              <w:left w:val="nil"/>
              <w:bottom w:val="single" w:sz="4" w:space="0" w:color="000000"/>
              <w:right w:val="single" w:sz="4" w:space="0" w:color="000000"/>
            </w:tcBorders>
            <w:shd w:val="clear" w:color="auto" w:fill="auto"/>
            <w:noWrap/>
            <w:vAlign w:val="bottom"/>
            <w:hideMark/>
          </w:tcPr>
          <w:p w14:paraId="074A9AF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1134" w:type="dxa"/>
            <w:tcBorders>
              <w:top w:val="nil"/>
              <w:left w:val="nil"/>
              <w:bottom w:val="single" w:sz="4" w:space="0" w:color="000000"/>
              <w:right w:val="single" w:sz="4" w:space="0" w:color="000000"/>
            </w:tcBorders>
            <w:shd w:val="clear" w:color="auto" w:fill="auto"/>
            <w:noWrap/>
            <w:vAlign w:val="bottom"/>
            <w:hideMark/>
          </w:tcPr>
          <w:p w14:paraId="5426CF9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1017" w:type="dxa"/>
            <w:tcBorders>
              <w:top w:val="nil"/>
              <w:left w:val="nil"/>
              <w:bottom w:val="single" w:sz="4" w:space="0" w:color="000000"/>
              <w:right w:val="single" w:sz="4" w:space="0" w:color="000000"/>
            </w:tcBorders>
            <w:shd w:val="clear" w:color="auto" w:fill="auto"/>
            <w:noWrap/>
            <w:vAlign w:val="bottom"/>
            <w:hideMark/>
          </w:tcPr>
          <w:p w14:paraId="6FF79F7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1158" w:type="dxa"/>
            <w:tcBorders>
              <w:top w:val="nil"/>
              <w:left w:val="nil"/>
              <w:bottom w:val="single" w:sz="4" w:space="0" w:color="000000"/>
              <w:right w:val="nil"/>
            </w:tcBorders>
            <w:shd w:val="clear" w:color="auto" w:fill="auto"/>
            <w:noWrap/>
            <w:vAlign w:val="bottom"/>
            <w:hideMark/>
          </w:tcPr>
          <w:p w14:paraId="09AE56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02624E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2618E4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7167609" w14:textId="77777777" w:rsidTr="00101BA4">
        <w:trPr>
          <w:trHeight w:val="300"/>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F3C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w:t>
            </w:r>
          </w:p>
        </w:tc>
        <w:tc>
          <w:tcPr>
            <w:tcW w:w="3484" w:type="dxa"/>
            <w:tcBorders>
              <w:top w:val="nil"/>
              <w:left w:val="nil"/>
              <w:bottom w:val="single" w:sz="4" w:space="0" w:color="000000"/>
              <w:right w:val="single" w:sz="4" w:space="0" w:color="000000"/>
            </w:tcBorders>
            <w:shd w:val="clear" w:color="auto" w:fill="auto"/>
            <w:noWrap/>
            <w:vAlign w:val="bottom"/>
            <w:hideMark/>
          </w:tcPr>
          <w:p w14:paraId="24DF8F9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Crinului</w:t>
            </w:r>
          </w:p>
        </w:tc>
        <w:tc>
          <w:tcPr>
            <w:tcW w:w="1275" w:type="dxa"/>
            <w:tcBorders>
              <w:top w:val="nil"/>
              <w:left w:val="nil"/>
              <w:bottom w:val="single" w:sz="4" w:space="0" w:color="000000"/>
              <w:right w:val="single" w:sz="4" w:space="0" w:color="000000"/>
            </w:tcBorders>
            <w:shd w:val="clear" w:color="auto" w:fill="auto"/>
            <w:noWrap/>
            <w:vAlign w:val="bottom"/>
            <w:hideMark/>
          </w:tcPr>
          <w:p w14:paraId="2F94CF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w:t>
            </w:r>
          </w:p>
        </w:tc>
        <w:tc>
          <w:tcPr>
            <w:tcW w:w="990" w:type="dxa"/>
            <w:tcBorders>
              <w:top w:val="nil"/>
              <w:left w:val="nil"/>
              <w:bottom w:val="single" w:sz="4" w:space="0" w:color="000000"/>
              <w:right w:val="single" w:sz="4" w:space="0" w:color="000000"/>
            </w:tcBorders>
            <w:shd w:val="clear" w:color="auto" w:fill="auto"/>
            <w:noWrap/>
            <w:vAlign w:val="bottom"/>
            <w:hideMark/>
          </w:tcPr>
          <w:p w14:paraId="7AF3CE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76348A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1195" w:type="dxa"/>
            <w:tcBorders>
              <w:top w:val="nil"/>
              <w:left w:val="nil"/>
              <w:bottom w:val="single" w:sz="4" w:space="0" w:color="000000"/>
              <w:right w:val="single" w:sz="4" w:space="0" w:color="000000"/>
            </w:tcBorders>
            <w:shd w:val="clear" w:color="auto" w:fill="auto"/>
            <w:noWrap/>
            <w:vAlign w:val="bottom"/>
            <w:hideMark/>
          </w:tcPr>
          <w:p w14:paraId="58B289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1134" w:type="dxa"/>
            <w:tcBorders>
              <w:top w:val="nil"/>
              <w:left w:val="nil"/>
              <w:bottom w:val="single" w:sz="4" w:space="0" w:color="000000"/>
              <w:right w:val="single" w:sz="4" w:space="0" w:color="000000"/>
            </w:tcBorders>
            <w:shd w:val="clear" w:color="auto" w:fill="auto"/>
            <w:noWrap/>
            <w:vAlign w:val="bottom"/>
            <w:hideMark/>
          </w:tcPr>
          <w:p w14:paraId="545778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1134" w:type="dxa"/>
            <w:tcBorders>
              <w:top w:val="nil"/>
              <w:left w:val="nil"/>
              <w:bottom w:val="single" w:sz="4" w:space="0" w:color="000000"/>
              <w:right w:val="single" w:sz="4" w:space="0" w:color="000000"/>
            </w:tcBorders>
            <w:shd w:val="clear" w:color="auto" w:fill="auto"/>
            <w:noWrap/>
            <w:vAlign w:val="bottom"/>
            <w:hideMark/>
          </w:tcPr>
          <w:p w14:paraId="3AC40AF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1017" w:type="dxa"/>
            <w:tcBorders>
              <w:top w:val="nil"/>
              <w:left w:val="nil"/>
              <w:bottom w:val="single" w:sz="4" w:space="0" w:color="000000"/>
              <w:right w:val="single" w:sz="4" w:space="0" w:color="000000"/>
            </w:tcBorders>
            <w:shd w:val="clear" w:color="auto" w:fill="auto"/>
            <w:noWrap/>
            <w:vAlign w:val="bottom"/>
            <w:hideMark/>
          </w:tcPr>
          <w:p w14:paraId="0DE5F31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1158" w:type="dxa"/>
            <w:tcBorders>
              <w:top w:val="nil"/>
              <w:left w:val="nil"/>
              <w:bottom w:val="single" w:sz="4" w:space="0" w:color="000000"/>
              <w:right w:val="nil"/>
            </w:tcBorders>
            <w:shd w:val="clear" w:color="auto" w:fill="auto"/>
            <w:noWrap/>
            <w:vAlign w:val="bottom"/>
            <w:hideMark/>
          </w:tcPr>
          <w:p w14:paraId="49AC4E4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24453E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253E21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A3F3D7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3BB08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w:t>
            </w:r>
          </w:p>
        </w:tc>
        <w:tc>
          <w:tcPr>
            <w:tcW w:w="3484" w:type="dxa"/>
            <w:tcBorders>
              <w:top w:val="nil"/>
              <w:left w:val="nil"/>
              <w:bottom w:val="single" w:sz="4" w:space="0" w:color="000000"/>
              <w:right w:val="single" w:sz="4" w:space="0" w:color="000000"/>
            </w:tcBorders>
            <w:shd w:val="clear" w:color="auto" w:fill="auto"/>
            <w:noWrap/>
            <w:vAlign w:val="bottom"/>
            <w:hideMark/>
          </w:tcPr>
          <w:p w14:paraId="59475F7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Crizantimei – Alei, Parcări, Trotuar</w:t>
            </w:r>
          </w:p>
        </w:tc>
        <w:tc>
          <w:tcPr>
            <w:tcW w:w="1275" w:type="dxa"/>
            <w:tcBorders>
              <w:top w:val="nil"/>
              <w:left w:val="nil"/>
              <w:bottom w:val="single" w:sz="4" w:space="0" w:color="000000"/>
              <w:right w:val="single" w:sz="4" w:space="0" w:color="000000"/>
            </w:tcBorders>
            <w:shd w:val="clear" w:color="auto" w:fill="auto"/>
            <w:noWrap/>
            <w:vAlign w:val="bottom"/>
            <w:hideMark/>
          </w:tcPr>
          <w:p w14:paraId="2225EA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1440</w:t>
            </w:r>
          </w:p>
        </w:tc>
        <w:tc>
          <w:tcPr>
            <w:tcW w:w="990" w:type="dxa"/>
            <w:tcBorders>
              <w:top w:val="nil"/>
              <w:left w:val="nil"/>
              <w:bottom w:val="single" w:sz="4" w:space="0" w:color="000000"/>
              <w:right w:val="single" w:sz="4" w:space="0" w:color="000000"/>
            </w:tcBorders>
            <w:shd w:val="clear" w:color="auto" w:fill="auto"/>
            <w:noWrap/>
            <w:vAlign w:val="bottom"/>
            <w:hideMark/>
          </w:tcPr>
          <w:p w14:paraId="23970A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shd w:val="clear" w:color="auto" w:fill="auto"/>
            <w:noWrap/>
            <w:vAlign w:val="bottom"/>
            <w:hideMark/>
          </w:tcPr>
          <w:p w14:paraId="747079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2880</w:t>
            </w:r>
          </w:p>
        </w:tc>
        <w:tc>
          <w:tcPr>
            <w:tcW w:w="1195" w:type="dxa"/>
            <w:tcBorders>
              <w:top w:val="nil"/>
              <w:left w:val="nil"/>
              <w:bottom w:val="single" w:sz="4" w:space="0" w:color="000000"/>
              <w:right w:val="single" w:sz="4" w:space="0" w:color="000000"/>
            </w:tcBorders>
            <w:shd w:val="clear" w:color="auto" w:fill="auto"/>
            <w:noWrap/>
            <w:vAlign w:val="bottom"/>
            <w:hideMark/>
          </w:tcPr>
          <w:p w14:paraId="19FFD3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2880</w:t>
            </w:r>
          </w:p>
        </w:tc>
        <w:tc>
          <w:tcPr>
            <w:tcW w:w="1134" w:type="dxa"/>
            <w:tcBorders>
              <w:top w:val="nil"/>
              <w:left w:val="nil"/>
              <w:bottom w:val="single" w:sz="4" w:space="0" w:color="000000"/>
              <w:right w:val="single" w:sz="4" w:space="0" w:color="000000"/>
            </w:tcBorders>
            <w:shd w:val="clear" w:color="auto" w:fill="auto"/>
            <w:noWrap/>
            <w:vAlign w:val="bottom"/>
            <w:hideMark/>
          </w:tcPr>
          <w:p w14:paraId="0661A2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2880</w:t>
            </w:r>
          </w:p>
        </w:tc>
        <w:tc>
          <w:tcPr>
            <w:tcW w:w="1134" w:type="dxa"/>
            <w:tcBorders>
              <w:top w:val="nil"/>
              <w:left w:val="nil"/>
              <w:bottom w:val="single" w:sz="4" w:space="0" w:color="000000"/>
              <w:right w:val="single" w:sz="4" w:space="0" w:color="000000"/>
            </w:tcBorders>
            <w:shd w:val="clear" w:color="auto" w:fill="auto"/>
            <w:noWrap/>
            <w:vAlign w:val="bottom"/>
            <w:hideMark/>
          </w:tcPr>
          <w:p w14:paraId="6AA7C4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2880</w:t>
            </w:r>
          </w:p>
        </w:tc>
        <w:tc>
          <w:tcPr>
            <w:tcW w:w="1017" w:type="dxa"/>
            <w:tcBorders>
              <w:top w:val="nil"/>
              <w:left w:val="nil"/>
              <w:bottom w:val="single" w:sz="4" w:space="0" w:color="000000"/>
              <w:right w:val="single" w:sz="4" w:space="0" w:color="000000"/>
            </w:tcBorders>
            <w:shd w:val="clear" w:color="auto" w:fill="auto"/>
            <w:noWrap/>
            <w:vAlign w:val="bottom"/>
            <w:hideMark/>
          </w:tcPr>
          <w:p w14:paraId="412121C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2880</w:t>
            </w:r>
          </w:p>
        </w:tc>
        <w:tc>
          <w:tcPr>
            <w:tcW w:w="1158" w:type="dxa"/>
            <w:tcBorders>
              <w:top w:val="nil"/>
              <w:left w:val="nil"/>
              <w:bottom w:val="single" w:sz="4" w:space="0" w:color="000000"/>
              <w:right w:val="nil"/>
            </w:tcBorders>
            <w:shd w:val="clear" w:color="auto" w:fill="auto"/>
            <w:noWrap/>
            <w:vAlign w:val="bottom"/>
            <w:hideMark/>
          </w:tcPr>
          <w:p w14:paraId="2F195D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2880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B3170F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2C8BE7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504754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726939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w:t>
            </w:r>
          </w:p>
        </w:tc>
        <w:tc>
          <w:tcPr>
            <w:tcW w:w="3484" w:type="dxa"/>
            <w:tcBorders>
              <w:top w:val="nil"/>
              <w:left w:val="nil"/>
              <w:bottom w:val="single" w:sz="4" w:space="0" w:color="000000"/>
              <w:right w:val="single" w:sz="4" w:space="0" w:color="000000"/>
            </w:tcBorders>
            <w:shd w:val="clear" w:color="auto" w:fill="auto"/>
            <w:noWrap/>
            <w:vAlign w:val="bottom"/>
            <w:hideMark/>
          </w:tcPr>
          <w:p w14:paraId="2DF9D88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Császár Bálint</w:t>
            </w:r>
          </w:p>
        </w:tc>
        <w:tc>
          <w:tcPr>
            <w:tcW w:w="1275" w:type="dxa"/>
            <w:tcBorders>
              <w:top w:val="nil"/>
              <w:left w:val="nil"/>
              <w:bottom w:val="single" w:sz="4" w:space="0" w:color="000000"/>
              <w:right w:val="single" w:sz="4" w:space="0" w:color="000000"/>
            </w:tcBorders>
            <w:shd w:val="clear" w:color="auto" w:fill="auto"/>
            <w:noWrap/>
            <w:vAlign w:val="bottom"/>
            <w:hideMark/>
          </w:tcPr>
          <w:p w14:paraId="64F3D15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380</w:t>
            </w:r>
          </w:p>
        </w:tc>
        <w:tc>
          <w:tcPr>
            <w:tcW w:w="990" w:type="dxa"/>
            <w:tcBorders>
              <w:top w:val="nil"/>
              <w:left w:val="nil"/>
              <w:bottom w:val="single" w:sz="4" w:space="0" w:color="000000"/>
              <w:right w:val="single" w:sz="4" w:space="0" w:color="000000"/>
            </w:tcBorders>
            <w:shd w:val="clear" w:color="auto" w:fill="auto"/>
            <w:noWrap/>
            <w:vAlign w:val="bottom"/>
            <w:hideMark/>
          </w:tcPr>
          <w:p w14:paraId="78B2AF7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A02AF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1900</w:t>
            </w:r>
          </w:p>
        </w:tc>
        <w:tc>
          <w:tcPr>
            <w:tcW w:w="1195" w:type="dxa"/>
            <w:tcBorders>
              <w:top w:val="nil"/>
              <w:left w:val="nil"/>
              <w:bottom w:val="single" w:sz="4" w:space="0" w:color="000000"/>
              <w:right w:val="single" w:sz="4" w:space="0" w:color="000000"/>
            </w:tcBorders>
            <w:shd w:val="clear" w:color="auto" w:fill="auto"/>
            <w:noWrap/>
            <w:vAlign w:val="bottom"/>
            <w:hideMark/>
          </w:tcPr>
          <w:p w14:paraId="542660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1900</w:t>
            </w:r>
          </w:p>
        </w:tc>
        <w:tc>
          <w:tcPr>
            <w:tcW w:w="1134" w:type="dxa"/>
            <w:tcBorders>
              <w:top w:val="nil"/>
              <w:left w:val="nil"/>
              <w:bottom w:val="single" w:sz="4" w:space="0" w:color="000000"/>
              <w:right w:val="single" w:sz="4" w:space="0" w:color="000000"/>
            </w:tcBorders>
            <w:shd w:val="clear" w:color="auto" w:fill="auto"/>
            <w:noWrap/>
            <w:vAlign w:val="bottom"/>
            <w:hideMark/>
          </w:tcPr>
          <w:p w14:paraId="5F5644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1900</w:t>
            </w:r>
          </w:p>
        </w:tc>
        <w:tc>
          <w:tcPr>
            <w:tcW w:w="1134" w:type="dxa"/>
            <w:tcBorders>
              <w:top w:val="nil"/>
              <w:left w:val="nil"/>
              <w:bottom w:val="single" w:sz="4" w:space="0" w:color="000000"/>
              <w:right w:val="single" w:sz="4" w:space="0" w:color="000000"/>
            </w:tcBorders>
            <w:shd w:val="clear" w:color="auto" w:fill="auto"/>
            <w:noWrap/>
            <w:vAlign w:val="bottom"/>
            <w:hideMark/>
          </w:tcPr>
          <w:p w14:paraId="0B8BE31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1900</w:t>
            </w:r>
          </w:p>
        </w:tc>
        <w:tc>
          <w:tcPr>
            <w:tcW w:w="1017" w:type="dxa"/>
            <w:tcBorders>
              <w:top w:val="nil"/>
              <w:left w:val="nil"/>
              <w:bottom w:val="single" w:sz="4" w:space="0" w:color="000000"/>
              <w:right w:val="single" w:sz="4" w:space="0" w:color="000000"/>
            </w:tcBorders>
            <w:shd w:val="clear" w:color="auto" w:fill="auto"/>
            <w:noWrap/>
            <w:vAlign w:val="bottom"/>
            <w:hideMark/>
          </w:tcPr>
          <w:p w14:paraId="1092B2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1900</w:t>
            </w:r>
          </w:p>
        </w:tc>
        <w:tc>
          <w:tcPr>
            <w:tcW w:w="1158" w:type="dxa"/>
            <w:tcBorders>
              <w:top w:val="nil"/>
              <w:left w:val="nil"/>
              <w:bottom w:val="single" w:sz="4" w:space="0" w:color="000000"/>
              <w:right w:val="single" w:sz="4" w:space="0" w:color="000000"/>
            </w:tcBorders>
            <w:shd w:val="clear" w:color="auto" w:fill="auto"/>
            <w:noWrap/>
            <w:vAlign w:val="bottom"/>
            <w:hideMark/>
          </w:tcPr>
          <w:p w14:paraId="66C3BE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1900</w:t>
            </w:r>
          </w:p>
        </w:tc>
        <w:tc>
          <w:tcPr>
            <w:tcW w:w="1011" w:type="dxa"/>
            <w:tcBorders>
              <w:top w:val="nil"/>
              <w:left w:val="nil"/>
              <w:bottom w:val="single" w:sz="4" w:space="0" w:color="auto"/>
              <w:right w:val="single" w:sz="4" w:space="0" w:color="auto"/>
            </w:tcBorders>
            <w:shd w:val="clear" w:color="auto" w:fill="auto"/>
            <w:noWrap/>
            <w:vAlign w:val="bottom"/>
            <w:hideMark/>
          </w:tcPr>
          <w:p w14:paraId="7E6A9BC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AE6D84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2E1B20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7153D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w:t>
            </w:r>
          </w:p>
        </w:tc>
        <w:tc>
          <w:tcPr>
            <w:tcW w:w="3484" w:type="dxa"/>
            <w:tcBorders>
              <w:top w:val="nil"/>
              <w:left w:val="nil"/>
              <w:bottom w:val="single" w:sz="4" w:space="0" w:color="000000"/>
              <w:right w:val="single" w:sz="4" w:space="0" w:color="000000"/>
            </w:tcBorders>
            <w:shd w:val="clear" w:color="auto" w:fill="auto"/>
            <w:noWrap/>
            <w:vAlign w:val="bottom"/>
            <w:hideMark/>
          </w:tcPr>
          <w:p w14:paraId="04D7D8C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Cserey Jánosné</w:t>
            </w:r>
          </w:p>
        </w:tc>
        <w:tc>
          <w:tcPr>
            <w:tcW w:w="1275" w:type="dxa"/>
            <w:tcBorders>
              <w:top w:val="nil"/>
              <w:left w:val="nil"/>
              <w:bottom w:val="single" w:sz="4" w:space="0" w:color="000000"/>
              <w:right w:val="single" w:sz="4" w:space="0" w:color="000000"/>
            </w:tcBorders>
            <w:shd w:val="clear" w:color="auto" w:fill="auto"/>
            <w:noWrap/>
            <w:vAlign w:val="bottom"/>
            <w:hideMark/>
          </w:tcPr>
          <w:p w14:paraId="67A3715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990" w:type="dxa"/>
            <w:tcBorders>
              <w:top w:val="nil"/>
              <w:left w:val="nil"/>
              <w:bottom w:val="single" w:sz="4" w:space="0" w:color="000000"/>
              <w:right w:val="single" w:sz="4" w:space="0" w:color="000000"/>
            </w:tcBorders>
            <w:shd w:val="clear" w:color="auto" w:fill="auto"/>
            <w:noWrap/>
            <w:vAlign w:val="bottom"/>
            <w:hideMark/>
          </w:tcPr>
          <w:p w14:paraId="044072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77916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shd w:val="clear" w:color="auto" w:fill="auto"/>
            <w:noWrap/>
            <w:vAlign w:val="bottom"/>
            <w:hideMark/>
          </w:tcPr>
          <w:p w14:paraId="3B5EFC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auto" w:fill="auto"/>
            <w:noWrap/>
            <w:vAlign w:val="bottom"/>
            <w:hideMark/>
          </w:tcPr>
          <w:p w14:paraId="46082E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auto" w:fill="auto"/>
            <w:noWrap/>
            <w:vAlign w:val="bottom"/>
            <w:hideMark/>
          </w:tcPr>
          <w:p w14:paraId="42DAC9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shd w:val="clear" w:color="auto" w:fill="auto"/>
            <w:noWrap/>
            <w:vAlign w:val="bottom"/>
            <w:hideMark/>
          </w:tcPr>
          <w:p w14:paraId="5E793F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shd w:val="clear" w:color="auto" w:fill="auto"/>
            <w:noWrap/>
            <w:vAlign w:val="bottom"/>
            <w:hideMark/>
          </w:tcPr>
          <w:p w14:paraId="6C73EF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6BE643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116630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DAB84B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77675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56</w:t>
            </w:r>
          </w:p>
        </w:tc>
        <w:tc>
          <w:tcPr>
            <w:tcW w:w="3484" w:type="dxa"/>
            <w:tcBorders>
              <w:top w:val="nil"/>
              <w:left w:val="nil"/>
              <w:bottom w:val="single" w:sz="4" w:space="0" w:color="000000"/>
              <w:right w:val="single" w:sz="4" w:space="0" w:color="000000"/>
            </w:tcBorders>
            <w:shd w:val="clear" w:color="auto" w:fill="auto"/>
            <w:noWrap/>
            <w:vAlign w:val="bottom"/>
            <w:hideMark/>
          </w:tcPr>
          <w:p w14:paraId="16793A2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Dakó</w:t>
            </w:r>
          </w:p>
        </w:tc>
        <w:tc>
          <w:tcPr>
            <w:tcW w:w="1275" w:type="dxa"/>
            <w:tcBorders>
              <w:top w:val="nil"/>
              <w:left w:val="nil"/>
              <w:bottom w:val="single" w:sz="4" w:space="0" w:color="000000"/>
              <w:right w:val="single" w:sz="4" w:space="0" w:color="000000"/>
            </w:tcBorders>
            <w:shd w:val="clear" w:color="auto" w:fill="auto"/>
            <w:noWrap/>
            <w:vAlign w:val="bottom"/>
            <w:hideMark/>
          </w:tcPr>
          <w:p w14:paraId="43B7B9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w:t>
            </w:r>
          </w:p>
        </w:tc>
        <w:tc>
          <w:tcPr>
            <w:tcW w:w="990" w:type="dxa"/>
            <w:tcBorders>
              <w:top w:val="nil"/>
              <w:left w:val="nil"/>
              <w:bottom w:val="single" w:sz="4" w:space="0" w:color="000000"/>
              <w:right w:val="single" w:sz="4" w:space="0" w:color="000000"/>
            </w:tcBorders>
            <w:shd w:val="clear" w:color="auto" w:fill="auto"/>
            <w:noWrap/>
            <w:vAlign w:val="bottom"/>
            <w:hideMark/>
          </w:tcPr>
          <w:p w14:paraId="7A4B1E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EE961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625</w:t>
            </w:r>
          </w:p>
        </w:tc>
        <w:tc>
          <w:tcPr>
            <w:tcW w:w="1195" w:type="dxa"/>
            <w:tcBorders>
              <w:top w:val="nil"/>
              <w:left w:val="nil"/>
              <w:bottom w:val="single" w:sz="4" w:space="0" w:color="000000"/>
              <w:right w:val="single" w:sz="4" w:space="0" w:color="000000"/>
            </w:tcBorders>
            <w:shd w:val="clear" w:color="auto" w:fill="auto"/>
            <w:noWrap/>
            <w:vAlign w:val="bottom"/>
            <w:hideMark/>
          </w:tcPr>
          <w:p w14:paraId="4A554DD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625</w:t>
            </w:r>
          </w:p>
        </w:tc>
        <w:tc>
          <w:tcPr>
            <w:tcW w:w="1134" w:type="dxa"/>
            <w:tcBorders>
              <w:top w:val="nil"/>
              <w:left w:val="nil"/>
              <w:bottom w:val="single" w:sz="4" w:space="0" w:color="000000"/>
              <w:right w:val="single" w:sz="4" w:space="0" w:color="000000"/>
            </w:tcBorders>
            <w:shd w:val="clear" w:color="auto" w:fill="auto"/>
            <w:noWrap/>
            <w:vAlign w:val="bottom"/>
            <w:hideMark/>
          </w:tcPr>
          <w:p w14:paraId="459908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625</w:t>
            </w:r>
          </w:p>
        </w:tc>
        <w:tc>
          <w:tcPr>
            <w:tcW w:w="1134" w:type="dxa"/>
            <w:tcBorders>
              <w:top w:val="nil"/>
              <w:left w:val="nil"/>
              <w:bottom w:val="single" w:sz="4" w:space="0" w:color="000000"/>
              <w:right w:val="single" w:sz="4" w:space="0" w:color="000000"/>
            </w:tcBorders>
            <w:shd w:val="clear" w:color="auto" w:fill="auto"/>
            <w:noWrap/>
            <w:vAlign w:val="bottom"/>
            <w:hideMark/>
          </w:tcPr>
          <w:p w14:paraId="1AEAE1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625</w:t>
            </w:r>
          </w:p>
        </w:tc>
        <w:tc>
          <w:tcPr>
            <w:tcW w:w="1017" w:type="dxa"/>
            <w:tcBorders>
              <w:top w:val="nil"/>
              <w:left w:val="nil"/>
              <w:bottom w:val="single" w:sz="4" w:space="0" w:color="000000"/>
              <w:right w:val="single" w:sz="4" w:space="0" w:color="000000"/>
            </w:tcBorders>
            <w:shd w:val="clear" w:color="auto" w:fill="auto"/>
            <w:noWrap/>
            <w:vAlign w:val="bottom"/>
            <w:hideMark/>
          </w:tcPr>
          <w:p w14:paraId="3FE5F6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625</w:t>
            </w:r>
          </w:p>
        </w:tc>
        <w:tc>
          <w:tcPr>
            <w:tcW w:w="1158" w:type="dxa"/>
            <w:tcBorders>
              <w:top w:val="nil"/>
              <w:left w:val="nil"/>
              <w:bottom w:val="single" w:sz="4" w:space="0" w:color="000000"/>
              <w:right w:val="nil"/>
            </w:tcBorders>
            <w:shd w:val="clear" w:color="auto" w:fill="auto"/>
            <w:noWrap/>
            <w:vAlign w:val="bottom"/>
            <w:hideMark/>
          </w:tcPr>
          <w:p w14:paraId="743900B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9DC5C5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5CE7D5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C7DC49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80F41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57</w:t>
            </w:r>
          </w:p>
        </w:tc>
        <w:tc>
          <w:tcPr>
            <w:tcW w:w="3484" w:type="dxa"/>
            <w:tcBorders>
              <w:top w:val="nil"/>
              <w:left w:val="nil"/>
              <w:bottom w:val="single" w:sz="4" w:space="0" w:color="000000"/>
              <w:right w:val="single" w:sz="4" w:space="0" w:color="000000"/>
            </w:tcBorders>
            <w:shd w:val="clear" w:color="auto" w:fill="auto"/>
            <w:noWrap/>
            <w:vAlign w:val="bottom"/>
            <w:hideMark/>
          </w:tcPr>
          <w:p w14:paraId="3C62605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Daliei</w:t>
            </w:r>
          </w:p>
        </w:tc>
        <w:tc>
          <w:tcPr>
            <w:tcW w:w="1275" w:type="dxa"/>
            <w:tcBorders>
              <w:top w:val="nil"/>
              <w:left w:val="nil"/>
              <w:bottom w:val="single" w:sz="4" w:space="0" w:color="000000"/>
              <w:right w:val="single" w:sz="4" w:space="0" w:color="000000"/>
            </w:tcBorders>
            <w:shd w:val="clear" w:color="auto" w:fill="auto"/>
            <w:noWrap/>
            <w:vAlign w:val="bottom"/>
            <w:hideMark/>
          </w:tcPr>
          <w:p w14:paraId="2516F1F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285</w:t>
            </w:r>
          </w:p>
        </w:tc>
        <w:tc>
          <w:tcPr>
            <w:tcW w:w="990" w:type="dxa"/>
            <w:tcBorders>
              <w:top w:val="nil"/>
              <w:left w:val="nil"/>
              <w:bottom w:val="single" w:sz="4" w:space="0" w:color="000000"/>
              <w:right w:val="single" w:sz="4" w:space="0" w:color="000000"/>
            </w:tcBorders>
            <w:shd w:val="clear" w:color="auto" w:fill="auto"/>
            <w:noWrap/>
            <w:vAlign w:val="bottom"/>
            <w:hideMark/>
          </w:tcPr>
          <w:p w14:paraId="7C4DCDC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FDC097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1425</w:t>
            </w:r>
          </w:p>
        </w:tc>
        <w:tc>
          <w:tcPr>
            <w:tcW w:w="1195" w:type="dxa"/>
            <w:tcBorders>
              <w:top w:val="nil"/>
              <w:left w:val="nil"/>
              <w:bottom w:val="single" w:sz="4" w:space="0" w:color="000000"/>
              <w:right w:val="single" w:sz="4" w:space="0" w:color="000000"/>
            </w:tcBorders>
            <w:shd w:val="clear" w:color="auto" w:fill="auto"/>
            <w:noWrap/>
            <w:vAlign w:val="bottom"/>
            <w:hideMark/>
          </w:tcPr>
          <w:p w14:paraId="4764AAE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1425</w:t>
            </w:r>
          </w:p>
        </w:tc>
        <w:tc>
          <w:tcPr>
            <w:tcW w:w="1134" w:type="dxa"/>
            <w:tcBorders>
              <w:top w:val="nil"/>
              <w:left w:val="nil"/>
              <w:bottom w:val="single" w:sz="4" w:space="0" w:color="000000"/>
              <w:right w:val="single" w:sz="4" w:space="0" w:color="000000"/>
            </w:tcBorders>
            <w:shd w:val="clear" w:color="auto" w:fill="auto"/>
            <w:noWrap/>
            <w:vAlign w:val="bottom"/>
            <w:hideMark/>
          </w:tcPr>
          <w:p w14:paraId="7BFCEC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1425</w:t>
            </w:r>
          </w:p>
        </w:tc>
        <w:tc>
          <w:tcPr>
            <w:tcW w:w="1134" w:type="dxa"/>
            <w:tcBorders>
              <w:top w:val="nil"/>
              <w:left w:val="nil"/>
              <w:bottom w:val="single" w:sz="4" w:space="0" w:color="000000"/>
              <w:right w:val="single" w:sz="4" w:space="0" w:color="000000"/>
            </w:tcBorders>
            <w:shd w:val="clear" w:color="auto" w:fill="auto"/>
            <w:noWrap/>
            <w:vAlign w:val="bottom"/>
            <w:hideMark/>
          </w:tcPr>
          <w:p w14:paraId="310FBE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1425</w:t>
            </w:r>
          </w:p>
        </w:tc>
        <w:tc>
          <w:tcPr>
            <w:tcW w:w="1017" w:type="dxa"/>
            <w:tcBorders>
              <w:top w:val="nil"/>
              <w:left w:val="nil"/>
              <w:bottom w:val="single" w:sz="4" w:space="0" w:color="000000"/>
              <w:right w:val="single" w:sz="4" w:space="0" w:color="000000"/>
            </w:tcBorders>
            <w:shd w:val="clear" w:color="auto" w:fill="auto"/>
            <w:noWrap/>
            <w:vAlign w:val="bottom"/>
            <w:hideMark/>
          </w:tcPr>
          <w:p w14:paraId="44017E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1425</w:t>
            </w:r>
          </w:p>
        </w:tc>
        <w:tc>
          <w:tcPr>
            <w:tcW w:w="1158" w:type="dxa"/>
            <w:tcBorders>
              <w:top w:val="nil"/>
              <w:left w:val="nil"/>
              <w:bottom w:val="single" w:sz="4" w:space="0" w:color="000000"/>
              <w:right w:val="nil"/>
            </w:tcBorders>
            <w:shd w:val="clear" w:color="auto" w:fill="auto"/>
            <w:noWrap/>
            <w:vAlign w:val="bottom"/>
            <w:hideMark/>
          </w:tcPr>
          <w:p w14:paraId="08696B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F523F4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152471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C7190D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FECF9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58</w:t>
            </w:r>
          </w:p>
        </w:tc>
        <w:tc>
          <w:tcPr>
            <w:tcW w:w="3484" w:type="dxa"/>
            <w:tcBorders>
              <w:top w:val="nil"/>
              <w:left w:val="nil"/>
              <w:bottom w:val="single" w:sz="4" w:space="0" w:color="000000"/>
              <w:right w:val="single" w:sz="4" w:space="0" w:color="000000"/>
            </w:tcBorders>
            <w:shd w:val="clear" w:color="auto" w:fill="auto"/>
            <w:noWrap/>
            <w:vAlign w:val="bottom"/>
            <w:hideMark/>
          </w:tcPr>
          <w:p w14:paraId="3126D99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Daliei – între garaj</w:t>
            </w:r>
          </w:p>
        </w:tc>
        <w:tc>
          <w:tcPr>
            <w:tcW w:w="1275" w:type="dxa"/>
            <w:tcBorders>
              <w:top w:val="nil"/>
              <w:left w:val="nil"/>
              <w:bottom w:val="single" w:sz="4" w:space="0" w:color="000000"/>
              <w:right w:val="single" w:sz="4" w:space="0" w:color="000000"/>
            </w:tcBorders>
            <w:shd w:val="clear" w:color="auto" w:fill="auto"/>
            <w:noWrap/>
            <w:vAlign w:val="bottom"/>
            <w:hideMark/>
          </w:tcPr>
          <w:p w14:paraId="3A77802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157B43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34E823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shd w:val="clear" w:color="auto" w:fill="auto"/>
            <w:noWrap/>
            <w:vAlign w:val="bottom"/>
            <w:hideMark/>
          </w:tcPr>
          <w:p w14:paraId="48A2C1E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26F6214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4B6655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shd w:val="clear" w:color="auto" w:fill="auto"/>
            <w:noWrap/>
            <w:vAlign w:val="bottom"/>
            <w:hideMark/>
          </w:tcPr>
          <w:p w14:paraId="2FF124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shd w:val="clear" w:color="auto" w:fill="auto"/>
            <w:noWrap/>
            <w:vAlign w:val="bottom"/>
            <w:hideMark/>
          </w:tcPr>
          <w:p w14:paraId="51061F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2F637F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ACD2E2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A115A4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BCFA6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59</w:t>
            </w:r>
          </w:p>
        </w:tc>
        <w:tc>
          <w:tcPr>
            <w:tcW w:w="3484" w:type="dxa"/>
            <w:tcBorders>
              <w:top w:val="nil"/>
              <w:left w:val="nil"/>
              <w:bottom w:val="single" w:sz="4" w:space="0" w:color="000000"/>
              <w:right w:val="single" w:sz="4" w:space="0" w:color="000000"/>
            </w:tcBorders>
            <w:shd w:val="clear" w:color="auto" w:fill="auto"/>
            <w:vAlign w:val="center"/>
            <w:hideMark/>
          </w:tcPr>
          <w:p w14:paraId="3823631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Daliei-Parcare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409E80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shd w:val="clear" w:color="auto" w:fill="auto"/>
            <w:noWrap/>
            <w:vAlign w:val="bottom"/>
            <w:hideMark/>
          </w:tcPr>
          <w:p w14:paraId="1BC382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67209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shd w:val="clear" w:color="auto" w:fill="auto"/>
            <w:noWrap/>
            <w:vAlign w:val="bottom"/>
            <w:hideMark/>
          </w:tcPr>
          <w:p w14:paraId="4FE4F7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1DF055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27FC05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shd w:val="clear" w:color="auto" w:fill="auto"/>
            <w:noWrap/>
            <w:vAlign w:val="bottom"/>
            <w:hideMark/>
          </w:tcPr>
          <w:p w14:paraId="0A6FC7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shd w:val="clear" w:color="auto" w:fill="auto"/>
            <w:noWrap/>
            <w:vAlign w:val="bottom"/>
            <w:hideMark/>
          </w:tcPr>
          <w:p w14:paraId="7D3328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EA43DA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DDE73E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B2B582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6C05AD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w:t>
            </w:r>
          </w:p>
        </w:tc>
        <w:tc>
          <w:tcPr>
            <w:tcW w:w="3484" w:type="dxa"/>
            <w:tcBorders>
              <w:top w:val="nil"/>
              <w:left w:val="nil"/>
              <w:bottom w:val="single" w:sz="4" w:space="0" w:color="000000"/>
              <w:right w:val="single" w:sz="4" w:space="0" w:color="000000"/>
            </w:tcBorders>
            <w:shd w:val="clear" w:color="auto" w:fill="auto"/>
            <w:vAlign w:val="center"/>
            <w:hideMark/>
          </w:tcPr>
          <w:p w14:paraId="2C699AC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Daliei-Parcare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6A64D3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w:t>
            </w:r>
          </w:p>
        </w:tc>
        <w:tc>
          <w:tcPr>
            <w:tcW w:w="990" w:type="dxa"/>
            <w:tcBorders>
              <w:top w:val="nil"/>
              <w:left w:val="nil"/>
              <w:bottom w:val="single" w:sz="4" w:space="0" w:color="000000"/>
              <w:right w:val="single" w:sz="4" w:space="0" w:color="000000"/>
            </w:tcBorders>
            <w:shd w:val="clear" w:color="auto" w:fill="auto"/>
            <w:noWrap/>
            <w:vAlign w:val="bottom"/>
            <w:hideMark/>
          </w:tcPr>
          <w:p w14:paraId="3915F9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B21200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shd w:val="clear" w:color="auto" w:fill="auto"/>
            <w:noWrap/>
            <w:vAlign w:val="bottom"/>
            <w:hideMark/>
          </w:tcPr>
          <w:p w14:paraId="60D5C7B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045A986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2295B6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shd w:val="clear" w:color="auto" w:fill="auto"/>
            <w:noWrap/>
            <w:vAlign w:val="bottom"/>
            <w:hideMark/>
          </w:tcPr>
          <w:p w14:paraId="6477177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shd w:val="clear" w:color="auto" w:fill="auto"/>
            <w:noWrap/>
            <w:vAlign w:val="bottom"/>
            <w:hideMark/>
          </w:tcPr>
          <w:p w14:paraId="47CC609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6A330D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D957EB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3F5CFA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8E174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w:t>
            </w:r>
          </w:p>
        </w:tc>
        <w:tc>
          <w:tcPr>
            <w:tcW w:w="3484" w:type="dxa"/>
            <w:tcBorders>
              <w:top w:val="nil"/>
              <w:left w:val="nil"/>
              <w:bottom w:val="single" w:sz="4" w:space="0" w:color="000000"/>
              <w:right w:val="single" w:sz="4" w:space="0" w:color="000000"/>
            </w:tcBorders>
            <w:shd w:val="clear" w:color="FFFF00" w:fill="FFFFFF"/>
            <w:noWrap/>
            <w:vAlign w:val="bottom"/>
            <w:hideMark/>
          </w:tcPr>
          <w:p w14:paraId="3C425C9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De la capătul străzii Ciucului până la SEPSI ARENA</w:t>
            </w:r>
          </w:p>
        </w:tc>
        <w:tc>
          <w:tcPr>
            <w:tcW w:w="1275" w:type="dxa"/>
            <w:tcBorders>
              <w:top w:val="nil"/>
              <w:left w:val="nil"/>
              <w:bottom w:val="single" w:sz="4" w:space="0" w:color="000000"/>
              <w:right w:val="single" w:sz="4" w:space="0" w:color="000000"/>
            </w:tcBorders>
            <w:shd w:val="clear" w:color="FFFF00" w:fill="FFFFFF"/>
            <w:noWrap/>
            <w:vAlign w:val="bottom"/>
            <w:hideMark/>
          </w:tcPr>
          <w:p w14:paraId="58E796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shd w:val="clear" w:color="FFFF00" w:fill="FFFFFF"/>
            <w:noWrap/>
            <w:vAlign w:val="bottom"/>
            <w:hideMark/>
          </w:tcPr>
          <w:p w14:paraId="4781BD1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573F123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shd w:val="clear" w:color="FFFF00" w:fill="FFFFFF"/>
            <w:noWrap/>
            <w:vAlign w:val="bottom"/>
            <w:hideMark/>
          </w:tcPr>
          <w:p w14:paraId="29AB78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FFFF00" w:fill="FFFFFF"/>
            <w:noWrap/>
            <w:vAlign w:val="bottom"/>
            <w:hideMark/>
          </w:tcPr>
          <w:p w14:paraId="323D14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FFFF00" w:fill="FFFFFF"/>
            <w:noWrap/>
            <w:vAlign w:val="bottom"/>
            <w:hideMark/>
          </w:tcPr>
          <w:p w14:paraId="6C411F6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shd w:val="clear" w:color="FFFF00" w:fill="FFFFFF"/>
            <w:noWrap/>
            <w:vAlign w:val="bottom"/>
            <w:hideMark/>
          </w:tcPr>
          <w:p w14:paraId="195E59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shd w:val="clear" w:color="FFFF00" w:fill="FFFFFF"/>
            <w:noWrap/>
            <w:vAlign w:val="bottom"/>
            <w:hideMark/>
          </w:tcPr>
          <w:p w14:paraId="53A908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6C4C60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5ED843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EC254B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82C10D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w:t>
            </w:r>
          </w:p>
        </w:tc>
        <w:tc>
          <w:tcPr>
            <w:tcW w:w="3484" w:type="dxa"/>
            <w:tcBorders>
              <w:top w:val="nil"/>
              <w:left w:val="nil"/>
              <w:bottom w:val="single" w:sz="4" w:space="0" w:color="000000"/>
              <w:right w:val="single" w:sz="4" w:space="0" w:color="000000"/>
            </w:tcBorders>
            <w:shd w:val="clear" w:color="auto" w:fill="auto"/>
            <w:noWrap/>
            <w:vAlign w:val="bottom"/>
            <w:hideMark/>
          </w:tcPr>
          <w:p w14:paraId="6D8DB88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Dealului</w:t>
            </w:r>
          </w:p>
        </w:tc>
        <w:tc>
          <w:tcPr>
            <w:tcW w:w="1275" w:type="dxa"/>
            <w:tcBorders>
              <w:top w:val="nil"/>
              <w:left w:val="nil"/>
              <w:bottom w:val="single" w:sz="4" w:space="0" w:color="000000"/>
              <w:right w:val="single" w:sz="4" w:space="0" w:color="000000"/>
            </w:tcBorders>
            <w:shd w:val="clear" w:color="auto" w:fill="auto"/>
            <w:noWrap/>
            <w:vAlign w:val="bottom"/>
            <w:hideMark/>
          </w:tcPr>
          <w:p w14:paraId="70EDF3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990" w:type="dxa"/>
            <w:tcBorders>
              <w:top w:val="nil"/>
              <w:left w:val="nil"/>
              <w:bottom w:val="single" w:sz="4" w:space="0" w:color="000000"/>
              <w:right w:val="single" w:sz="4" w:space="0" w:color="000000"/>
            </w:tcBorders>
            <w:shd w:val="clear" w:color="auto" w:fill="auto"/>
            <w:noWrap/>
            <w:vAlign w:val="bottom"/>
            <w:hideMark/>
          </w:tcPr>
          <w:p w14:paraId="73B1E5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ACE20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95" w:type="dxa"/>
            <w:tcBorders>
              <w:top w:val="nil"/>
              <w:left w:val="nil"/>
              <w:bottom w:val="single" w:sz="4" w:space="0" w:color="000000"/>
              <w:right w:val="single" w:sz="4" w:space="0" w:color="000000"/>
            </w:tcBorders>
            <w:shd w:val="clear" w:color="auto" w:fill="auto"/>
            <w:noWrap/>
            <w:vAlign w:val="bottom"/>
            <w:hideMark/>
          </w:tcPr>
          <w:p w14:paraId="20C15D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shd w:val="clear" w:color="auto" w:fill="auto"/>
            <w:noWrap/>
            <w:vAlign w:val="bottom"/>
            <w:hideMark/>
          </w:tcPr>
          <w:p w14:paraId="352F245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shd w:val="clear" w:color="auto" w:fill="auto"/>
            <w:noWrap/>
            <w:vAlign w:val="bottom"/>
            <w:hideMark/>
          </w:tcPr>
          <w:p w14:paraId="6C92254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017" w:type="dxa"/>
            <w:tcBorders>
              <w:top w:val="nil"/>
              <w:left w:val="nil"/>
              <w:bottom w:val="single" w:sz="4" w:space="0" w:color="000000"/>
              <w:right w:val="single" w:sz="4" w:space="0" w:color="000000"/>
            </w:tcBorders>
            <w:shd w:val="clear" w:color="auto" w:fill="auto"/>
            <w:noWrap/>
            <w:vAlign w:val="bottom"/>
            <w:hideMark/>
          </w:tcPr>
          <w:p w14:paraId="3DADD2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58" w:type="dxa"/>
            <w:tcBorders>
              <w:top w:val="nil"/>
              <w:left w:val="nil"/>
              <w:bottom w:val="single" w:sz="4" w:space="0" w:color="000000"/>
              <w:right w:val="nil"/>
            </w:tcBorders>
            <w:shd w:val="clear" w:color="auto" w:fill="auto"/>
            <w:noWrap/>
            <w:vAlign w:val="bottom"/>
            <w:hideMark/>
          </w:tcPr>
          <w:p w14:paraId="508224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BC39CA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A5DE26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2269B2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037DF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63</w:t>
            </w:r>
          </w:p>
        </w:tc>
        <w:tc>
          <w:tcPr>
            <w:tcW w:w="3484" w:type="dxa"/>
            <w:tcBorders>
              <w:top w:val="nil"/>
              <w:left w:val="nil"/>
              <w:bottom w:val="single" w:sz="4" w:space="0" w:color="000000"/>
              <w:right w:val="single" w:sz="4" w:space="0" w:color="000000"/>
            </w:tcBorders>
            <w:shd w:val="clear" w:color="FFFF00" w:fill="FFFFFF"/>
            <w:noWrap/>
            <w:vAlign w:val="bottom"/>
            <w:hideMark/>
          </w:tcPr>
          <w:p w14:paraId="4A8B928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Debren</w:t>
            </w:r>
          </w:p>
        </w:tc>
        <w:tc>
          <w:tcPr>
            <w:tcW w:w="1275" w:type="dxa"/>
            <w:tcBorders>
              <w:top w:val="nil"/>
              <w:left w:val="nil"/>
              <w:bottom w:val="single" w:sz="4" w:space="0" w:color="000000"/>
              <w:right w:val="single" w:sz="4" w:space="0" w:color="000000"/>
            </w:tcBorders>
            <w:shd w:val="clear" w:color="FFFF00" w:fill="FFFFFF"/>
            <w:noWrap/>
            <w:vAlign w:val="bottom"/>
            <w:hideMark/>
          </w:tcPr>
          <w:p w14:paraId="67806F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FFFF00" w:fill="FFFFFF"/>
            <w:noWrap/>
            <w:vAlign w:val="bottom"/>
            <w:hideMark/>
          </w:tcPr>
          <w:p w14:paraId="454A042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438D91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FFFF00" w:fill="FFFFFF"/>
            <w:noWrap/>
            <w:vAlign w:val="bottom"/>
            <w:hideMark/>
          </w:tcPr>
          <w:p w14:paraId="2924EB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hideMark/>
          </w:tcPr>
          <w:p w14:paraId="087C86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hideMark/>
          </w:tcPr>
          <w:p w14:paraId="2C4078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FFFF00" w:fill="FFFFFF"/>
            <w:noWrap/>
            <w:vAlign w:val="bottom"/>
            <w:hideMark/>
          </w:tcPr>
          <w:p w14:paraId="406DC33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FFFF00" w:fill="FFFFFF"/>
            <w:noWrap/>
            <w:vAlign w:val="bottom"/>
            <w:hideMark/>
          </w:tcPr>
          <w:p w14:paraId="4DE62D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2752D3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455298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915939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E1BC8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w:t>
            </w:r>
          </w:p>
        </w:tc>
        <w:tc>
          <w:tcPr>
            <w:tcW w:w="3484" w:type="dxa"/>
            <w:tcBorders>
              <w:top w:val="nil"/>
              <w:left w:val="nil"/>
              <w:bottom w:val="single" w:sz="4" w:space="0" w:color="000000"/>
              <w:right w:val="single" w:sz="4" w:space="0" w:color="000000"/>
            </w:tcBorders>
            <w:shd w:val="clear" w:color="FFFF00" w:fill="FFFFFF"/>
            <w:noWrap/>
            <w:vAlign w:val="bottom"/>
            <w:hideMark/>
          </w:tcPr>
          <w:p w14:paraId="6ADDC38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Debren</w:t>
            </w:r>
          </w:p>
        </w:tc>
        <w:tc>
          <w:tcPr>
            <w:tcW w:w="1275" w:type="dxa"/>
            <w:tcBorders>
              <w:top w:val="nil"/>
              <w:left w:val="nil"/>
              <w:bottom w:val="single" w:sz="4" w:space="0" w:color="000000"/>
              <w:right w:val="single" w:sz="4" w:space="0" w:color="000000"/>
            </w:tcBorders>
            <w:shd w:val="clear" w:color="FFFF00" w:fill="FFFFFF"/>
            <w:noWrap/>
            <w:vAlign w:val="bottom"/>
            <w:hideMark/>
          </w:tcPr>
          <w:p w14:paraId="58A2AC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990" w:type="dxa"/>
            <w:tcBorders>
              <w:top w:val="nil"/>
              <w:left w:val="nil"/>
              <w:bottom w:val="single" w:sz="4" w:space="0" w:color="000000"/>
              <w:right w:val="single" w:sz="4" w:space="0" w:color="000000"/>
            </w:tcBorders>
            <w:shd w:val="clear" w:color="FFFF00" w:fill="FFFFFF"/>
            <w:noWrap/>
            <w:vAlign w:val="bottom"/>
            <w:hideMark/>
          </w:tcPr>
          <w:p w14:paraId="73C8DB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FFFF00" w:fill="FFFFFF"/>
            <w:noWrap/>
            <w:vAlign w:val="bottom"/>
            <w:hideMark/>
          </w:tcPr>
          <w:p w14:paraId="7BA4E97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840</w:t>
            </w:r>
          </w:p>
        </w:tc>
        <w:tc>
          <w:tcPr>
            <w:tcW w:w="1195" w:type="dxa"/>
            <w:tcBorders>
              <w:top w:val="nil"/>
              <w:left w:val="nil"/>
              <w:bottom w:val="single" w:sz="4" w:space="0" w:color="000000"/>
              <w:right w:val="single" w:sz="4" w:space="0" w:color="000000"/>
            </w:tcBorders>
            <w:shd w:val="clear" w:color="FFFF00" w:fill="FFFFFF"/>
            <w:noWrap/>
            <w:vAlign w:val="bottom"/>
            <w:hideMark/>
          </w:tcPr>
          <w:p w14:paraId="009E4C3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840</w:t>
            </w:r>
          </w:p>
        </w:tc>
        <w:tc>
          <w:tcPr>
            <w:tcW w:w="1134" w:type="dxa"/>
            <w:tcBorders>
              <w:top w:val="nil"/>
              <w:left w:val="nil"/>
              <w:bottom w:val="single" w:sz="4" w:space="0" w:color="000000"/>
              <w:right w:val="single" w:sz="4" w:space="0" w:color="000000"/>
            </w:tcBorders>
            <w:shd w:val="clear" w:color="FFFF00" w:fill="FFFFFF"/>
            <w:noWrap/>
            <w:vAlign w:val="bottom"/>
            <w:hideMark/>
          </w:tcPr>
          <w:p w14:paraId="53DF5BF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840</w:t>
            </w:r>
          </w:p>
        </w:tc>
        <w:tc>
          <w:tcPr>
            <w:tcW w:w="1134" w:type="dxa"/>
            <w:tcBorders>
              <w:top w:val="nil"/>
              <w:left w:val="nil"/>
              <w:bottom w:val="single" w:sz="4" w:space="0" w:color="000000"/>
              <w:right w:val="single" w:sz="4" w:space="0" w:color="000000"/>
            </w:tcBorders>
            <w:shd w:val="clear" w:color="FFFF00" w:fill="FFFFFF"/>
            <w:noWrap/>
            <w:vAlign w:val="bottom"/>
            <w:hideMark/>
          </w:tcPr>
          <w:p w14:paraId="3AD7AEC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840</w:t>
            </w:r>
          </w:p>
        </w:tc>
        <w:tc>
          <w:tcPr>
            <w:tcW w:w="1017" w:type="dxa"/>
            <w:tcBorders>
              <w:top w:val="nil"/>
              <w:left w:val="nil"/>
              <w:bottom w:val="single" w:sz="4" w:space="0" w:color="000000"/>
              <w:right w:val="single" w:sz="4" w:space="0" w:color="000000"/>
            </w:tcBorders>
            <w:shd w:val="clear" w:color="FFFF00" w:fill="FFFFFF"/>
            <w:noWrap/>
            <w:vAlign w:val="bottom"/>
            <w:hideMark/>
          </w:tcPr>
          <w:p w14:paraId="7F5804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840</w:t>
            </w:r>
          </w:p>
        </w:tc>
        <w:tc>
          <w:tcPr>
            <w:tcW w:w="1158" w:type="dxa"/>
            <w:tcBorders>
              <w:top w:val="nil"/>
              <w:left w:val="nil"/>
              <w:bottom w:val="single" w:sz="4" w:space="0" w:color="000000"/>
              <w:right w:val="single" w:sz="4" w:space="0" w:color="000000"/>
            </w:tcBorders>
            <w:shd w:val="clear" w:color="FFFF00" w:fill="FFFFFF"/>
            <w:noWrap/>
            <w:vAlign w:val="bottom"/>
            <w:hideMark/>
          </w:tcPr>
          <w:p w14:paraId="6EBFA1E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840</w:t>
            </w:r>
          </w:p>
        </w:tc>
        <w:tc>
          <w:tcPr>
            <w:tcW w:w="1011" w:type="dxa"/>
            <w:tcBorders>
              <w:top w:val="nil"/>
              <w:left w:val="nil"/>
              <w:bottom w:val="single" w:sz="4" w:space="0" w:color="auto"/>
              <w:right w:val="single" w:sz="4" w:space="0" w:color="auto"/>
            </w:tcBorders>
            <w:shd w:val="clear" w:color="auto" w:fill="auto"/>
            <w:noWrap/>
            <w:vAlign w:val="bottom"/>
            <w:hideMark/>
          </w:tcPr>
          <w:p w14:paraId="48B3BC8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253EF7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FEBD57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BCB39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w:t>
            </w:r>
          </w:p>
        </w:tc>
        <w:tc>
          <w:tcPr>
            <w:tcW w:w="3484" w:type="dxa"/>
            <w:tcBorders>
              <w:top w:val="nil"/>
              <w:left w:val="nil"/>
              <w:bottom w:val="single" w:sz="4" w:space="0" w:color="000000"/>
              <w:right w:val="single" w:sz="4" w:space="0" w:color="000000"/>
            </w:tcBorders>
            <w:shd w:val="clear" w:color="auto" w:fill="auto"/>
            <w:noWrap/>
            <w:vAlign w:val="bottom"/>
            <w:hideMark/>
          </w:tcPr>
          <w:p w14:paraId="2E775D0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Dózsa György – spate bl.21</w:t>
            </w:r>
          </w:p>
        </w:tc>
        <w:tc>
          <w:tcPr>
            <w:tcW w:w="1275" w:type="dxa"/>
            <w:tcBorders>
              <w:top w:val="nil"/>
              <w:left w:val="nil"/>
              <w:bottom w:val="single" w:sz="4" w:space="0" w:color="000000"/>
              <w:right w:val="single" w:sz="4" w:space="0" w:color="000000"/>
            </w:tcBorders>
            <w:shd w:val="clear" w:color="auto" w:fill="auto"/>
            <w:noWrap/>
            <w:vAlign w:val="bottom"/>
            <w:hideMark/>
          </w:tcPr>
          <w:p w14:paraId="3438A0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shd w:val="clear" w:color="auto" w:fill="auto"/>
            <w:noWrap/>
            <w:vAlign w:val="bottom"/>
            <w:hideMark/>
          </w:tcPr>
          <w:p w14:paraId="7B73EDE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shd w:val="clear" w:color="auto" w:fill="auto"/>
            <w:noWrap/>
            <w:vAlign w:val="bottom"/>
            <w:hideMark/>
          </w:tcPr>
          <w:p w14:paraId="2979B4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1195" w:type="dxa"/>
            <w:tcBorders>
              <w:top w:val="nil"/>
              <w:left w:val="nil"/>
              <w:bottom w:val="single" w:sz="4" w:space="0" w:color="000000"/>
              <w:right w:val="single" w:sz="4" w:space="0" w:color="000000"/>
            </w:tcBorders>
            <w:shd w:val="clear" w:color="auto" w:fill="auto"/>
            <w:noWrap/>
            <w:vAlign w:val="bottom"/>
            <w:hideMark/>
          </w:tcPr>
          <w:p w14:paraId="3D0D307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1134" w:type="dxa"/>
            <w:tcBorders>
              <w:top w:val="nil"/>
              <w:left w:val="nil"/>
              <w:bottom w:val="single" w:sz="4" w:space="0" w:color="000000"/>
              <w:right w:val="single" w:sz="4" w:space="0" w:color="000000"/>
            </w:tcBorders>
            <w:shd w:val="clear" w:color="auto" w:fill="auto"/>
            <w:noWrap/>
            <w:vAlign w:val="bottom"/>
            <w:hideMark/>
          </w:tcPr>
          <w:p w14:paraId="3E0838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1134" w:type="dxa"/>
            <w:tcBorders>
              <w:top w:val="nil"/>
              <w:left w:val="nil"/>
              <w:bottom w:val="single" w:sz="4" w:space="0" w:color="000000"/>
              <w:right w:val="single" w:sz="4" w:space="0" w:color="000000"/>
            </w:tcBorders>
            <w:shd w:val="clear" w:color="auto" w:fill="auto"/>
            <w:noWrap/>
            <w:vAlign w:val="bottom"/>
            <w:hideMark/>
          </w:tcPr>
          <w:p w14:paraId="5C6CF5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1017" w:type="dxa"/>
            <w:tcBorders>
              <w:top w:val="nil"/>
              <w:left w:val="nil"/>
              <w:bottom w:val="single" w:sz="4" w:space="0" w:color="000000"/>
              <w:right w:val="single" w:sz="4" w:space="0" w:color="000000"/>
            </w:tcBorders>
            <w:shd w:val="clear" w:color="auto" w:fill="auto"/>
            <w:noWrap/>
            <w:vAlign w:val="bottom"/>
            <w:hideMark/>
          </w:tcPr>
          <w:p w14:paraId="5B057A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1158" w:type="dxa"/>
            <w:tcBorders>
              <w:top w:val="nil"/>
              <w:left w:val="nil"/>
              <w:bottom w:val="single" w:sz="4" w:space="0" w:color="000000"/>
              <w:right w:val="nil"/>
            </w:tcBorders>
            <w:shd w:val="clear" w:color="auto" w:fill="auto"/>
            <w:noWrap/>
            <w:vAlign w:val="bottom"/>
            <w:hideMark/>
          </w:tcPr>
          <w:p w14:paraId="7C36E7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14A47F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9B8C1B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E57EBF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569A7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66</w:t>
            </w:r>
          </w:p>
        </w:tc>
        <w:tc>
          <w:tcPr>
            <w:tcW w:w="3484" w:type="dxa"/>
            <w:tcBorders>
              <w:top w:val="nil"/>
              <w:left w:val="nil"/>
              <w:bottom w:val="single" w:sz="4" w:space="0" w:color="000000"/>
              <w:right w:val="single" w:sz="4" w:space="0" w:color="000000"/>
            </w:tcBorders>
            <w:shd w:val="clear" w:color="auto" w:fill="auto"/>
            <w:noWrap/>
            <w:vAlign w:val="bottom"/>
            <w:hideMark/>
          </w:tcPr>
          <w:p w14:paraId="5148CEF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Elevilor</w:t>
            </w:r>
          </w:p>
        </w:tc>
        <w:tc>
          <w:tcPr>
            <w:tcW w:w="1275" w:type="dxa"/>
            <w:tcBorders>
              <w:top w:val="nil"/>
              <w:left w:val="nil"/>
              <w:bottom w:val="single" w:sz="4" w:space="0" w:color="000000"/>
              <w:right w:val="single" w:sz="4" w:space="0" w:color="000000"/>
            </w:tcBorders>
            <w:shd w:val="clear" w:color="auto" w:fill="auto"/>
            <w:noWrap/>
            <w:vAlign w:val="bottom"/>
            <w:hideMark/>
          </w:tcPr>
          <w:p w14:paraId="713900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shd w:val="clear" w:color="auto" w:fill="auto"/>
            <w:noWrap/>
            <w:vAlign w:val="bottom"/>
            <w:hideMark/>
          </w:tcPr>
          <w:p w14:paraId="32C775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1217" w:type="dxa"/>
            <w:tcBorders>
              <w:top w:val="nil"/>
              <w:left w:val="nil"/>
              <w:bottom w:val="single" w:sz="4" w:space="0" w:color="000000"/>
              <w:right w:val="single" w:sz="4" w:space="0" w:color="000000"/>
            </w:tcBorders>
            <w:shd w:val="clear" w:color="auto" w:fill="auto"/>
            <w:noWrap/>
            <w:vAlign w:val="bottom"/>
            <w:hideMark/>
          </w:tcPr>
          <w:p w14:paraId="28F510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405</w:t>
            </w:r>
          </w:p>
        </w:tc>
        <w:tc>
          <w:tcPr>
            <w:tcW w:w="1195" w:type="dxa"/>
            <w:tcBorders>
              <w:top w:val="nil"/>
              <w:left w:val="nil"/>
              <w:bottom w:val="single" w:sz="4" w:space="0" w:color="000000"/>
              <w:right w:val="single" w:sz="4" w:space="0" w:color="000000"/>
            </w:tcBorders>
            <w:shd w:val="clear" w:color="auto" w:fill="auto"/>
            <w:noWrap/>
            <w:vAlign w:val="bottom"/>
            <w:hideMark/>
          </w:tcPr>
          <w:p w14:paraId="5C90FCA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405</w:t>
            </w:r>
          </w:p>
        </w:tc>
        <w:tc>
          <w:tcPr>
            <w:tcW w:w="1134" w:type="dxa"/>
            <w:tcBorders>
              <w:top w:val="nil"/>
              <w:left w:val="nil"/>
              <w:bottom w:val="single" w:sz="4" w:space="0" w:color="000000"/>
              <w:right w:val="single" w:sz="4" w:space="0" w:color="000000"/>
            </w:tcBorders>
            <w:shd w:val="clear" w:color="auto" w:fill="auto"/>
            <w:noWrap/>
            <w:vAlign w:val="bottom"/>
            <w:hideMark/>
          </w:tcPr>
          <w:p w14:paraId="413A72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405</w:t>
            </w:r>
          </w:p>
        </w:tc>
        <w:tc>
          <w:tcPr>
            <w:tcW w:w="1134" w:type="dxa"/>
            <w:tcBorders>
              <w:top w:val="nil"/>
              <w:left w:val="nil"/>
              <w:bottom w:val="single" w:sz="4" w:space="0" w:color="000000"/>
              <w:right w:val="single" w:sz="4" w:space="0" w:color="000000"/>
            </w:tcBorders>
            <w:shd w:val="clear" w:color="auto" w:fill="auto"/>
            <w:noWrap/>
            <w:vAlign w:val="bottom"/>
            <w:hideMark/>
          </w:tcPr>
          <w:p w14:paraId="7A3485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405</w:t>
            </w:r>
          </w:p>
        </w:tc>
        <w:tc>
          <w:tcPr>
            <w:tcW w:w="1017" w:type="dxa"/>
            <w:tcBorders>
              <w:top w:val="nil"/>
              <w:left w:val="nil"/>
              <w:bottom w:val="single" w:sz="4" w:space="0" w:color="000000"/>
              <w:right w:val="single" w:sz="4" w:space="0" w:color="000000"/>
            </w:tcBorders>
            <w:shd w:val="clear" w:color="auto" w:fill="auto"/>
            <w:noWrap/>
            <w:vAlign w:val="bottom"/>
            <w:hideMark/>
          </w:tcPr>
          <w:p w14:paraId="4BF44F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405</w:t>
            </w:r>
          </w:p>
        </w:tc>
        <w:tc>
          <w:tcPr>
            <w:tcW w:w="1158" w:type="dxa"/>
            <w:tcBorders>
              <w:top w:val="nil"/>
              <w:left w:val="nil"/>
              <w:bottom w:val="single" w:sz="4" w:space="0" w:color="000000"/>
              <w:right w:val="nil"/>
            </w:tcBorders>
            <w:shd w:val="clear" w:color="auto" w:fill="auto"/>
            <w:noWrap/>
            <w:vAlign w:val="bottom"/>
            <w:hideMark/>
          </w:tcPr>
          <w:p w14:paraId="76954DD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8D9287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DF36AE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70EF40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E034A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67</w:t>
            </w:r>
          </w:p>
        </w:tc>
        <w:tc>
          <w:tcPr>
            <w:tcW w:w="3484" w:type="dxa"/>
            <w:tcBorders>
              <w:top w:val="nil"/>
              <w:left w:val="nil"/>
              <w:bottom w:val="single" w:sz="4" w:space="0" w:color="000000"/>
              <w:right w:val="single" w:sz="4" w:space="0" w:color="000000"/>
            </w:tcBorders>
            <w:shd w:val="clear" w:color="auto" w:fill="auto"/>
            <w:noWrap/>
            <w:vAlign w:val="bottom"/>
            <w:hideMark/>
          </w:tcPr>
          <w:p w14:paraId="4F5B5FE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Fabricii –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7F7B82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272,5</w:t>
            </w:r>
          </w:p>
        </w:tc>
        <w:tc>
          <w:tcPr>
            <w:tcW w:w="990" w:type="dxa"/>
            <w:tcBorders>
              <w:top w:val="nil"/>
              <w:left w:val="nil"/>
              <w:bottom w:val="single" w:sz="4" w:space="0" w:color="000000"/>
              <w:right w:val="single" w:sz="4" w:space="0" w:color="000000"/>
            </w:tcBorders>
            <w:shd w:val="clear" w:color="auto" w:fill="auto"/>
            <w:noWrap/>
            <w:vAlign w:val="bottom"/>
            <w:hideMark/>
          </w:tcPr>
          <w:p w14:paraId="403FCC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6A8E83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1090</w:t>
            </w:r>
          </w:p>
        </w:tc>
        <w:tc>
          <w:tcPr>
            <w:tcW w:w="1195" w:type="dxa"/>
            <w:tcBorders>
              <w:top w:val="nil"/>
              <w:left w:val="nil"/>
              <w:bottom w:val="single" w:sz="4" w:space="0" w:color="000000"/>
              <w:right w:val="single" w:sz="4" w:space="0" w:color="000000"/>
            </w:tcBorders>
            <w:shd w:val="clear" w:color="auto" w:fill="auto"/>
            <w:noWrap/>
            <w:vAlign w:val="bottom"/>
            <w:hideMark/>
          </w:tcPr>
          <w:p w14:paraId="785DDF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1090</w:t>
            </w:r>
          </w:p>
        </w:tc>
        <w:tc>
          <w:tcPr>
            <w:tcW w:w="1134" w:type="dxa"/>
            <w:tcBorders>
              <w:top w:val="nil"/>
              <w:left w:val="nil"/>
              <w:bottom w:val="single" w:sz="4" w:space="0" w:color="000000"/>
              <w:right w:val="single" w:sz="4" w:space="0" w:color="000000"/>
            </w:tcBorders>
            <w:shd w:val="clear" w:color="auto" w:fill="auto"/>
            <w:noWrap/>
            <w:vAlign w:val="bottom"/>
            <w:hideMark/>
          </w:tcPr>
          <w:p w14:paraId="445CF4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1090</w:t>
            </w:r>
          </w:p>
        </w:tc>
        <w:tc>
          <w:tcPr>
            <w:tcW w:w="1134" w:type="dxa"/>
            <w:tcBorders>
              <w:top w:val="nil"/>
              <w:left w:val="nil"/>
              <w:bottom w:val="single" w:sz="4" w:space="0" w:color="000000"/>
              <w:right w:val="single" w:sz="4" w:space="0" w:color="000000"/>
            </w:tcBorders>
            <w:shd w:val="clear" w:color="auto" w:fill="auto"/>
            <w:noWrap/>
            <w:vAlign w:val="bottom"/>
            <w:hideMark/>
          </w:tcPr>
          <w:p w14:paraId="3D09B9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1090</w:t>
            </w:r>
          </w:p>
        </w:tc>
        <w:tc>
          <w:tcPr>
            <w:tcW w:w="1017" w:type="dxa"/>
            <w:tcBorders>
              <w:top w:val="nil"/>
              <w:left w:val="nil"/>
              <w:bottom w:val="single" w:sz="4" w:space="0" w:color="000000"/>
              <w:right w:val="single" w:sz="4" w:space="0" w:color="000000"/>
            </w:tcBorders>
            <w:shd w:val="clear" w:color="auto" w:fill="auto"/>
            <w:noWrap/>
            <w:vAlign w:val="bottom"/>
            <w:hideMark/>
          </w:tcPr>
          <w:p w14:paraId="392ECB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1090</w:t>
            </w:r>
          </w:p>
        </w:tc>
        <w:tc>
          <w:tcPr>
            <w:tcW w:w="1158" w:type="dxa"/>
            <w:tcBorders>
              <w:top w:val="nil"/>
              <w:left w:val="nil"/>
              <w:bottom w:val="single" w:sz="4" w:space="0" w:color="000000"/>
              <w:right w:val="nil"/>
            </w:tcBorders>
            <w:shd w:val="clear" w:color="auto" w:fill="auto"/>
            <w:noWrap/>
            <w:vAlign w:val="bottom"/>
            <w:hideMark/>
          </w:tcPr>
          <w:p w14:paraId="5330D1F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2F4EB6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8F8422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BC574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3B3FE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68</w:t>
            </w:r>
          </w:p>
        </w:tc>
        <w:tc>
          <w:tcPr>
            <w:tcW w:w="3484" w:type="dxa"/>
            <w:tcBorders>
              <w:top w:val="nil"/>
              <w:left w:val="nil"/>
              <w:bottom w:val="single" w:sz="4" w:space="0" w:color="000000"/>
              <w:right w:val="single" w:sz="4" w:space="0" w:color="000000"/>
            </w:tcBorders>
            <w:shd w:val="clear" w:color="auto" w:fill="auto"/>
            <w:noWrap/>
            <w:vAlign w:val="bottom"/>
            <w:hideMark/>
          </w:tcPr>
          <w:p w14:paraId="4B28955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Fabricii – parcare fabrica Textila</w:t>
            </w:r>
          </w:p>
        </w:tc>
        <w:tc>
          <w:tcPr>
            <w:tcW w:w="1275" w:type="dxa"/>
            <w:tcBorders>
              <w:top w:val="nil"/>
              <w:left w:val="nil"/>
              <w:bottom w:val="single" w:sz="4" w:space="0" w:color="000000"/>
              <w:right w:val="single" w:sz="4" w:space="0" w:color="000000"/>
            </w:tcBorders>
            <w:shd w:val="clear" w:color="auto" w:fill="auto"/>
            <w:noWrap/>
            <w:vAlign w:val="bottom"/>
            <w:hideMark/>
          </w:tcPr>
          <w:p w14:paraId="6EF73A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1D8C03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1F7FD3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shd w:val="clear" w:color="auto" w:fill="auto"/>
            <w:noWrap/>
            <w:vAlign w:val="bottom"/>
            <w:hideMark/>
          </w:tcPr>
          <w:p w14:paraId="05F2C8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4E110AA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7ED345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shd w:val="clear" w:color="auto" w:fill="auto"/>
            <w:noWrap/>
            <w:vAlign w:val="bottom"/>
            <w:hideMark/>
          </w:tcPr>
          <w:p w14:paraId="0A1A16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shd w:val="clear" w:color="auto" w:fill="auto"/>
            <w:noWrap/>
            <w:vAlign w:val="bottom"/>
            <w:hideMark/>
          </w:tcPr>
          <w:p w14:paraId="25DEDC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1C3176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465C17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2E890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A6D6FE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69</w:t>
            </w:r>
          </w:p>
        </w:tc>
        <w:tc>
          <w:tcPr>
            <w:tcW w:w="3484" w:type="dxa"/>
            <w:tcBorders>
              <w:top w:val="nil"/>
              <w:left w:val="nil"/>
              <w:bottom w:val="single" w:sz="4" w:space="0" w:color="000000"/>
              <w:right w:val="single" w:sz="4" w:space="0" w:color="000000"/>
            </w:tcBorders>
            <w:shd w:val="clear" w:color="auto" w:fill="auto"/>
            <w:noWrap/>
            <w:vAlign w:val="bottom"/>
            <w:hideMark/>
          </w:tcPr>
          <w:p w14:paraId="236B99D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Fabricii – spate bl.38, 39</w:t>
            </w:r>
          </w:p>
        </w:tc>
        <w:tc>
          <w:tcPr>
            <w:tcW w:w="1275" w:type="dxa"/>
            <w:tcBorders>
              <w:top w:val="nil"/>
              <w:left w:val="nil"/>
              <w:bottom w:val="single" w:sz="4" w:space="0" w:color="000000"/>
              <w:right w:val="single" w:sz="4" w:space="0" w:color="000000"/>
            </w:tcBorders>
            <w:shd w:val="clear" w:color="auto" w:fill="auto"/>
            <w:noWrap/>
            <w:vAlign w:val="bottom"/>
            <w:hideMark/>
          </w:tcPr>
          <w:p w14:paraId="71FA60B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242</w:t>
            </w:r>
          </w:p>
        </w:tc>
        <w:tc>
          <w:tcPr>
            <w:tcW w:w="990" w:type="dxa"/>
            <w:tcBorders>
              <w:top w:val="nil"/>
              <w:left w:val="nil"/>
              <w:bottom w:val="single" w:sz="4" w:space="0" w:color="000000"/>
              <w:right w:val="single" w:sz="4" w:space="0" w:color="000000"/>
            </w:tcBorders>
            <w:shd w:val="clear" w:color="auto" w:fill="auto"/>
            <w:noWrap/>
            <w:vAlign w:val="bottom"/>
            <w:hideMark/>
          </w:tcPr>
          <w:p w14:paraId="2D5C42F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782B1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1210</w:t>
            </w:r>
          </w:p>
        </w:tc>
        <w:tc>
          <w:tcPr>
            <w:tcW w:w="1195" w:type="dxa"/>
            <w:tcBorders>
              <w:top w:val="nil"/>
              <w:left w:val="nil"/>
              <w:bottom w:val="single" w:sz="4" w:space="0" w:color="000000"/>
              <w:right w:val="single" w:sz="4" w:space="0" w:color="000000"/>
            </w:tcBorders>
            <w:shd w:val="clear" w:color="auto" w:fill="auto"/>
            <w:noWrap/>
            <w:vAlign w:val="bottom"/>
            <w:hideMark/>
          </w:tcPr>
          <w:p w14:paraId="7BF014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1210</w:t>
            </w:r>
          </w:p>
        </w:tc>
        <w:tc>
          <w:tcPr>
            <w:tcW w:w="1134" w:type="dxa"/>
            <w:tcBorders>
              <w:top w:val="nil"/>
              <w:left w:val="nil"/>
              <w:bottom w:val="single" w:sz="4" w:space="0" w:color="000000"/>
              <w:right w:val="single" w:sz="4" w:space="0" w:color="000000"/>
            </w:tcBorders>
            <w:shd w:val="clear" w:color="auto" w:fill="auto"/>
            <w:noWrap/>
            <w:vAlign w:val="bottom"/>
            <w:hideMark/>
          </w:tcPr>
          <w:p w14:paraId="445CED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1210</w:t>
            </w:r>
          </w:p>
        </w:tc>
        <w:tc>
          <w:tcPr>
            <w:tcW w:w="1134" w:type="dxa"/>
            <w:tcBorders>
              <w:top w:val="nil"/>
              <w:left w:val="nil"/>
              <w:bottom w:val="single" w:sz="4" w:space="0" w:color="000000"/>
              <w:right w:val="single" w:sz="4" w:space="0" w:color="000000"/>
            </w:tcBorders>
            <w:shd w:val="clear" w:color="auto" w:fill="auto"/>
            <w:noWrap/>
            <w:vAlign w:val="bottom"/>
            <w:hideMark/>
          </w:tcPr>
          <w:p w14:paraId="3C1F706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1210</w:t>
            </w:r>
          </w:p>
        </w:tc>
        <w:tc>
          <w:tcPr>
            <w:tcW w:w="1017" w:type="dxa"/>
            <w:tcBorders>
              <w:top w:val="nil"/>
              <w:left w:val="nil"/>
              <w:bottom w:val="single" w:sz="4" w:space="0" w:color="000000"/>
              <w:right w:val="single" w:sz="4" w:space="0" w:color="000000"/>
            </w:tcBorders>
            <w:shd w:val="clear" w:color="auto" w:fill="auto"/>
            <w:noWrap/>
            <w:vAlign w:val="bottom"/>
            <w:hideMark/>
          </w:tcPr>
          <w:p w14:paraId="1D276C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1210</w:t>
            </w:r>
          </w:p>
        </w:tc>
        <w:tc>
          <w:tcPr>
            <w:tcW w:w="1158" w:type="dxa"/>
            <w:tcBorders>
              <w:top w:val="nil"/>
              <w:left w:val="nil"/>
              <w:bottom w:val="single" w:sz="4" w:space="0" w:color="000000"/>
              <w:right w:val="nil"/>
            </w:tcBorders>
            <w:shd w:val="clear" w:color="auto" w:fill="auto"/>
            <w:noWrap/>
            <w:vAlign w:val="bottom"/>
            <w:hideMark/>
          </w:tcPr>
          <w:p w14:paraId="0C67BE6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1210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30147C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32C1BA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311E92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A4B9F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3484" w:type="dxa"/>
            <w:tcBorders>
              <w:top w:val="nil"/>
              <w:left w:val="nil"/>
              <w:bottom w:val="single" w:sz="4" w:space="0" w:color="000000"/>
              <w:right w:val="single" w:sz="4" w:space="0" w:color="000000"/>
            </w:tcBorders>
            <w:shd w:val="clear" w:color="auto" w:fill="auto"/>
            <w:vAlign w:val="center"/>
            <w:hideMark/>
          </w:tcPr>
          <w:p w14:paraId="523194D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Fabricii -bl.37-38 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5327B2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990" w:type="dxa"/>
            <w:tcBorders>
              <w:top w:val="nil"/>
              <w:left w:val="nil"/>
              <w:bottom w:val="single" w:sz="4" w:space="0" w:color="000000"/>
              <w:right w:val="single" w:sz="4" w:space="0" w:color="000000"/>
            </w:tcBorders>
            <w:shd w:val="clear" w:color="auto" w:fill="auto"/>
            <w:noWrap/>
            <w:vAlign w:val="bottom"/>
            <w:hideMark/>
          </w:tcPr>
          <w:p w14:paraId="34EC544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969E4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95" w:type="dxa"/>
            <w:tcBorders>
              <w:top w:val="nil"/>
              <w:left w:val="nil"/>
              <w:bottom w:val="single" w:sz="4" w:space="0" w:color="000000"/>
              <w:right w:val="single" w:sz="4" w:space="0" w:color="000000"/>
            </w:tcBorders>
            <w:shd w:val="clear" w:color="auto" w:fill="auto"/>
            <w:noWrap/>
            <w:vAlign w:val="bottom"/>
            <w:hideMark/>
          </w:tcPr>
          <w:p w14:paraId="1E5E08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shd w:val="clear" w:color="auto" w:fill="auto"/>
            <w:noWrap/>
            <w:vAlign w:val="bottom"/>
            <w:hideMark/>
          </w:tcPr>
          <w:p w14:paraId="187D0C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shd w:val="clear" w:color="auto" w:fill="auto"/>
            <w:noWrap/>
            <w:vAlign w:val="bottom"/>
            <w:hideMark/>
          </w:tcPr>
          <w:p w14:paraId="104C13A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017" w:type="dxa"/>
            <w:tcBorders>
              <w:top w:val="nil"/>
              <w:left w:val="nil"/>
              <w:bottom w:val="single" w:sz="4" w:space="0" w:color="000000"/>
              <w:right w:val="single" w:sz="4" w:space="0" w:color="000000"/>
            </w:tcBorders>
            <w:shd w:val="clear" w:color="auto" w:fill="auto"/>
            <w:noWrap/>
            <w:vAlign w:val="bottom"/>
            <w:hideMark/>
          </w:tcPr>
          <w:p w14:paraId="519B83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58" w:type="dxa"/>
            <w:tcBorders>
              <w:top w:val="nil"/>
              <w:left w:val="nil"/>
              <w:bottom w:val="single" w:sz="4" w:space="0" w:color="000000"/>
              <w:right w:val="nil"/>
            </w:tcBorders>
            <w:shd w:val="clear" w:color="auto" w:fill="auto"/>
            <w:noWrap/>
            <w:vAlign w:val="bottom"/>
            <w:hideMark/>
          </w:tcPr>
          <w:p w14:paraId="560533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0A6540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7F37D1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052421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12AD0F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71</w:t>
            </w:r>
          </w:p>
        </w:tc>
        <w:tc>
          <w:tcPr>
            <w:tcW w:w="3484" w:type="dxa"/>
            <w:tcBorders>
              <w:top w:val="nil"/>
              <w:left w:val="nil"/>
              <w:bottom w:val="single" w:sz="4" w:space="0" w:color="000000"/>
              <w:right w:val="single" w:sz="4" w:space="0" w:color="000000"/>
            </w:tcBorders>
            <w:shd w:val="clear" w:color="auto" w:fill="auto"/>
            <w:noWrap/>
            <w:vAlign w:val="bottom"/>
            <w:hideMark/>
          </w:tcPr>
          <w:p w14:paraId="02A066D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Făcliei</w:t>
            </w:r>
          </w:p>
        </w:tc>
        <w:tc>
          <w:tcPr>
            <w:tcW w:w="1275" w:type="dxa"/>
            <w:tcBorders>
              <w:top w:val="nil"/>
              <w:left w:val="nil"/>
              <w:bottom w:val="single" w:sz="4" w:space="0" w:color="000000"/>
              <w:right w:val="single" w:sz="4" w:space="0" w:color="000000"/>
            </w:tcBorders>
            <w:shd w:val="clear" w:color="auto" w:fill="auto"/>
            <w:noWrap/>
            <w:vAlign w:val="bottom"/>
            <w:hideMark/>
          </w:tcPr>
          <w:p w14:paraId="5E96BD7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592</w:t>
            </w:r>
          </w:p>
        </w:tc>
        <w:tc>
          <w:tcPr>
            <w:tcW w:w="990" w:type="dxa"/>
            <w:tcBorders>
              <w:top w:val="nil"/>
              <w:left w:val="nil"/>
              <w:bottom w:val="single" w:sz="4" w:space="0" w:color="000000"/>
              <w:right w:val="single" w:sz="4" w:space="0" w:color="000000"/>
            </w:tcBorders>
            <w:shd w:val="clear" w:color="auto" w:fill="auto"/>
            <w:noWrap/>
            <w:vAlign w:val="bottom"/>
            <w:hideMark/>
          </w:tcPr>
          <w:p w14:paraId="57EE88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500D90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2960</w:t>
            </w:r>
          </w:p>
        </w:tc>
        <w:tc>
          <w:tcPr>
            <w:tcW w:w="1195" w:type="dxa"/>
            <w:tcBorders>
              <w:top w:val="nil"/>
              <w:left w:val="nil"/>
              <w:bottom w:val="single" w:sz="4" w:space="0" w:color="000000"/>
              <w:right w:val="single" w:sz="4" w:space="0" w:color="000000"/>
            </w:tcBorders>
            <w:shd w:val="clear" w:color="auto" w:fill="auto"/>
            <w:noWrap/>
            <w:vAlign w:val="bottom"/>
            <w:hideMark/>
          </w:tcPr>
          <w:p w14:paraId="3C93ED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2960</w:t>
            </w:r>
          </w:p>
        </w:tc>
        <w:tc>
          <w:tcPr>
            <w:tcW w:w="1134" w:type="dxa"/>
            <w:tcBorders>
              <w:top w:val="nil"/>
              <w:left w:val="nil"/>
              <w:bottom w:val="single" w:sz="4" w:space="0" w:color="000000"/>
              <w:right w:val="single" w:sz="4" w:space="0" w:color="000000"/>
            </w:tcBorders>
            <w:shd w:val="clear" w:color="auto" w:fill="auto"/>
            <w:noWrap/>
            <w:vAlign w:val="bottom"/>
            <w:hideMark/>
          </w:tcPr>
          <w:p w14:paraId="12181F6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2960</w:t>
            </w:r>
          </w:p>
        </w:tc>
        <w:tc>
          <w:tcPr>
            <w:tcW w:w="1134" w:type="dxa"/>
            <w:tcBorders>
              <w:top w:val="nil"/>
              <w:left w:val="nil"/>
              <w:bottom w:val="single" w:sz="4" w:space="0" w:color="000000"/>
              <w:right w:val="single" w:sz="4" w:space="0" w:color="000000"/>
            </w:tcBorders>
            <w:shd w:val="clear" w:color="auto" w:fill="auto"/>
            <w:noWrap/>
            <w:vAlign w:val="bottom"/>
            <w:hideMark/>
          </w:tcPr>
          <w:p w14:paraId="4279AB8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2960</w:t>
            </w:r>
          </w:p>
        </w:tc>
        <w:tc>
          <w:tcPr>
            <w:tcW w:w="1017" w:type="dxa"/>
            <w:tcBorders>
              <w:top w:val="nil"/>
              <w:left w:val="nil"/>
              <w:bottom w:val="single" w:sz="4" w:space="0" w:color="000000"/>
              <w:right w:val="single" w:sz="4" w:space="0" w:color="000000"/>
            </w:tcBorders>
            <w:shd w:val="clear" w:color="auto" w:fill="auto"/>
            <w:noWrap/>
            <w:vAlign w:val="bottom"/>
            <w:hideMark/>
          </w:tcPr>
          <w:p w14:paraId="50B53B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2960</w:t>
            </w:r>
          </w:p>
        </w:tc>
        <w:tc>
          <w:tcPr>
            <w:tcW w:w="1158" w:type="dxa"/>
            <w:tcBorders>
              <w:top w:val="nil"/>
              <w:left w:val="nil"/>
              <w:bottom w:val="single" w:sz="4" w:space="0" w:color="000000"/>
              <w:right w:val="nil"/>
            </w:tcBorders>
            <w:shd w:val="clear" w:color="auto" w:fill="auto"/>
            <w:noWrap/>
            <w:vAlign w:val="bottom"/>
            <w:hideMark/>
          </w:tcPr>
          <w:p w14:paraId="53C0E3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2960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9D52D7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23D2F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A6FAEB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EBE5B2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72</w:t>
            </w:r>
          </w:p>
        </w:tc>
        <w:tc>
          <w:tcPr>
            <w:tcW w:w="3484" w:type="dxa"/>
            <w:tcBorders>
              <w:top w:val="nil"/>
              <w:left w:val="nil"/>
              <w:bottom w:val="single" w:sz="4" w:space="0" w:color="000000"/>
              <w:right w:val="single" w:sz="4" w:space="0" w:color="000000"/>
            </w:tcBorders>
            <w:shd w:val="clear" w:color="auto" w:fill="auto"/>
            <w:noWrap/>
            <w:vAlign w:val="bottom"/>
            <w:hideMark/>
          </w:tcPr>
          <w:p w14:paraId="47BC99A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Făcliei-Parcare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295E65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56</w:t>
            </w:r>
          </w:p>
        </w:tc>
        <w:tc>
          <w:tcPr>
            <w:tcW w:w="990" w:type="dxa"/>
            <w:tcBorders>
              <w:top w:val="nil"/>
              <w:left w:val="nil"/>
              <w:bottom w:val="single" w:sz="4" w:space="0" w:color="000000"/>
              <w:right w:val="single" w:sz="4" w:space="0" w:color="000000"/>
            </w:tcBorders>
            <w:shd w:val="clear" w:color="auto" w:fill="auto"/>
            <w:noWrap/>
            <w:vAlign w:val="bottom"/>
            <w:hideMark/>
          </w:tcPr>
          <w:p w14:paraId="2569635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7154AD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1195" w:type="dxa"/>
            <w:tcBorders>
              <w:top w:val="nil"/>
              <w:left w:val="nil"/>
              <w:bottom w:val="single" w:sz="4" w:space="0" w:color="000000"/>
              <w:right w:val="single" w:sz="4" w:space="0" w:color="000000"/>
            </w:tcBorders>
            <w:shd w:val="clear" w:color="auto" w:fill="auto"/>
            <w:noWrap/>
            <w:vAlign w:val="bottom"/>
            <w:hideMark/>
          </w:tcPr>
          <w:p w14:paraId="66E4D7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1134" w:type="dxa"/>
            <w:tcBorders>
              <w:top w:val="nil"/>
              <w:left w:val="nil"/>
              <w:bottom w:val="single" w:sz="4" w:space="0" w:color="000000"/>
              <w:right w:val="single" w:sz="4" w:space="0" w:color="000000"/>
            </w:tcBorders>
            <w:shd w:val="clear" w:color="auto" w:fill="auto"/>
            <w:noWrap/>
            <w:vAlign w:val="bottom"/>
            <w:hideMark/>
          </w:tcPr>
          <w:p w14:paraId="741CAE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1134" w:type="dxa"/>
            <w:tcBorders>
              <w:top w:val="nil"/>
              <w:left w:val="nil"/>
              <w:bottom w:val="single" w:sz="4" w:space="0" w:color="000000"/>
              <w:right w:val="single" w:sz="4" w:space="0" w:color="000000"/>
            </w:tcBorders>
            <w:shd w:val="clear" w:color="auto" w:fill="auto"/>
            <w:noWrap/>
            <w:vAlign w:val="bottom"/>
            <w:hideMark/>
          </w:tcPr>
          <w:p w14:paraId="0B5A7F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1017" w:type="dxa"/>
            <w:tcBorders>
              <w:top w:val="nil"/>
              <w:left w:val="nil"/>
              <w:bottom w:val="single" w:sz="4" w:space="0" w:color="000000"/>
              <w:right w:val="single" w:sz="4" w:space="0" w:color="000000"/>
            </w:tcBorders>
            <w:shd w:val="clear" w:color="auto" w:fill="auto"/>
            <w:noWrap/>
            <w:vAlign w:val="bottom"/>
            <w:hideMark/>
          </w:tcPr>
          <w:p w14:paraId="29EC71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1158" w:type="dxa"/>
            <w:tcBorders>
              <w:top w:val="nil"/>
              <w:left w:val="nil"/>
              <w:bottom w:val="single" w:sz="4" w:space="0" w:color="000000"/>
              <w:right w:val="nil"/>
            </w:tcBorders>
            <w:shd w:val="clear" w:color="auto" w:fill="auto"/>
            <w:noWrap/>
            <w:vAlign w:val="bottom"/>
            <w:hideMark/>
          </w:tcPr>
          <w:p w14:paraId="6EC1F0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128E51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8E87F7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39B798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98F31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73</w:t>
            </w:r>
          </w:p>
        </w:tc>
        <w:tc>
          <w:tcPr>
            <w:tcW w:w="3484" w:type="dxa"/>
            <w:tcBorders>
              <w:top w:val="nil"/>
              <w:left w:val="nil"/>
              <w:bottom w:val="single" w:sz="4" w:space="0" w:color="000000"/>
              <w:right w:val="single" w:sz="4" w:space="0" w:color="000000"/>
            </w:tcBorders>
            <w:shd w:val="clear" w:color="auto" w:fill="auto"/>
            <w:noWrap/>
            <w:vAlign w:val="bottom"/>
            <w:hideMark/>
          </w:tcPr>
          <w:p w14:paraId="4564EF0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Gabor Aron</w:t>
            </w:r>
          </w:p>
        </w:tc>
        <w:tc>
          <w:tcPr>
            <w:tcW w:w="1275" w:type="dxa"/>
            <w:tcBorders>
              <w:top w:val="nil"/>
              <w:left w:val="nil"/>
              <w:bottom w:val="single" w:sz="4" w:space="0" w:color="000000"/>
              <w:right w:val="single" w:sz="4" w:space="0" w:color="000000"/>
            </w:tcBorders>
            <w:shd w:val="clear" w:color="auto" w:fill="auto"/>
            <w:noWrap/>
            <w:vAlign w:val="bottom"/>
            <w:hideMark/>
          </w:tcPr>
          <w:p w14:paraId="4C320B1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1124</w:t>
            </w:r>
          </w:p>
        </w:tc>
        <w:tc>
          <w:tcPr>
            <w:tcW w:w="990" w:type="dxa"/>
            <w:tcBorders>
              <w:top w:val="nil"/>
              <w:left w:val="nil"/>
              <w:bottom w:val="single" w:sz="4" w:space="0" w:color="000000"/>
              <w:right w:val="single" w:sz="4" w:space="0" w:color="000000"/>
            </w:tcBorders>
            <w:shd w:val="clear" w:color="auto" w:fill="auto"/>
            <w:noWrap/>
            <w:vAlign w:val="bottom"/>
            <w:hideMark/>
          </w:tcPr>
          <w:p w14:paraId="36E0A3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62DD572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2810</w:t>
            </w:r>
          </w:p>
        </w:tc>
        <w:tc>
          <w:tcPr>
            <w:tcW w:w="1195" w:type="dxa"/>
            <w:tcBorders>
              <w:top w:val="nil"/>
              <w:left w:val="nil"/>
              <w:bottom w:val="single" w:sz="4" w:space="0" w:color="000000"/>
              <w:right w:val="single" w:sz="4" w:space="0" w:color="000000"/>
            </w:tcBorders>
            <w:shd w:val="clear" w:color="auto" w:fill="auto"/>
            <w:noWrap/>
            <w:vAlign w:val="bottom"/>
            <w:hideMark/>
          </w:tcPr>
          <w:p w14:paraId="6064B2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2810</w:t>
            </w:r>
          </w:p>
        </w:tc>
        <w:tc>
          <w:tcPr>
            <w:tcW w:w="1134" w:type="dxa"/>
            <w:tcBorders>
              <w:top w:val="nil"/>
              <w:left w:val="nil"/>
              <w:bottom w:val="single" w:sz="4" w:space="0" w:color="000000"/>
              <w:right w:val="single" w:sz="4" w:space="0" w:color="000000"/>
            </w:tcBorders>
            <w:shd w:val="clear" w:color="auto" w:fill="auto"/>
            <w:noWrap/>
            <w:vAlign w:val="bottom"/>
            <w:hideMark/>
          </w:tcPr>
          <w:p w14:paraId="122F41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2810</w:t>
            </w:r>
          </w:p>
        </w:tc>
        <w:tc>
          <w:tcPr>
            <w:tcW w:w="1134" w:type="dxa"/>
            <w:tcBorders>
              <w:top w:val="nil"/>
              <w:left w:val="nil"/>
              <w:bottom w:val="single" w:sz="4" w:space="0" w:color="000000"/>
              <w:right w:val="single" w:sz="4" w:space="0" w:color="000000"/>
            </w:tcBorders>
            <w:shd w:val="clear" w:color="auto" w:fill="auto"/>
            <w:noWrap/>
            <w:vAlign w:val="bottom"/>
            <w:hideMark/>
          </w:tcPr>
          <w:p w14:paraId="39EDA45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2810</w:t>
            </w:r>
          </w:p>
        </w:tc>
        <w:tc>
          <w:tcPr>
            <w:tcW w:w="1017" w:type="dxa"/>
            <w:tcBorders>
              <w:top w:val="nil"/>
              <w:left w:val="nil"/>
              <w:bottom w:val="single" w:sz="4" w:space="0" w:color="000000"/>
              <w:right w:val="single" w:sz="4" w:space="0" w:color="000000"/>
            </w:tcBorders>
            <w:shd w:val="clear" w:color="auto" w:fill="auto"/>
            <w:noWrap/>
            <w:vAlign w:val="bottom"/>
            <w:hideMark/>
          </w:tcPr>
          <w:p w14:paraId="6CC6DB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2810</w:t>
            </w:r>
          </w:p>
        </w:tc>
        <w:tc>
          <w:tcPr>
            <w:tcW w:w="1158" w:type="dxa"/>
            <w:tcBorders>
              <w:top w:val="nil"/>
              <w:left w:val="nil"/>
              <w:bottom w:val="single" w:sz="4" w:space="0" w:color="000000"/>
              <w:right w:val="nil"/>
            </w:tcBorders>
            <w:shd w:val="clear" w:color="auto" w:fill="auto"/>
            <w:noWrap/>
            <w:vAlign w:val="bottom"/>
            <w:hideMark/>
          </w:tcPr>
          <w:p w14:paraId="23E1754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2810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B5E1D7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49CEF7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FA6811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E920C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74</w:t>
            </w:r>
          </w:p>
        </w:tc>
        <w:tc>
          <w:tcPr>
            <w:tcW w:w="3484" w:type="dxa"/>
            <w:tcBorders>
              <w:top w:val="nil"/>
              <w:left w:val="nil"/>
              <w:bottom w:val="single" w:sz="4" w:space="0" w:color="000000"/>
              <w:right w:val="single" w:sz="4" w:space="0" w:color="000000"/>
            </w:tcBorders>
            <w:shd w:val="clear" w:color="auto" w:fill="auto"/>
            <w:noWrap/>
            <w:vAlign w:val="bottom"/>
            <w:hideMark/>
          </w:tcPr>
          <w:p w14:paraId="5407CF7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Garoafei</w:t>
            </w:r>
          </w:p>
        </w:tc>
        <w:tc>
          <w:tcPr>
            <w:tcW w:w="1275" w:type="dxa"/>
            <w:tcBorders>
              <w:top w:val="nil"/>
              <w:left w:val="nil"/>
              <w:bottom w:val="single" w:sz="4" w:space="0" w:color="000000"/>
              <w:right w:val="single" w:sz="4" w:space="0" w:color="000000"/>
            </w:tcBorders>
            <w:shd w:val="clear" w:color="auto" w:fill="auto"/>
            <w:noWrap/>
            <w:vAlign w:val="bottom"/>
            <w:hideMark/>
          </w:tcPr>
          <w:p w14:paraId="4AAF1ED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530</w:t>
            </w:r>
          </w:p>
        </w:tc>
        <w:tc>
          <w:tcPr>
            <w:tcW w:w="990" w:type="dxa"/>
            <w:tcBorders>
              <w:top w:val="nil"/>
              <w:left w:val="nil"/>
              <w:bottom w:val="single" w:sz="4" w:space="0" w:color="000000"/>
              <w:right w:val="single" w:sz="4" w:space="0" w:color="000000"/>
            </w:tcBorders>
            <w:shd w:val="clear" w:color="auto" w:fill="auto"/>
            <w:noWrap/>
            <w:vAlign w:val="bottom"/>
            <w:hideMark/>
          </w:tcPr>
          <w:p w14:paraId="3B3ED5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48ACC5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2650</w:t>
            </w:r>
          </w:p>
        </w:tc>
        <w:tc>
          <w:tcPr>
            <w:tcW w:w="1195" w:type="dxa"/>
            <w:tcBorders>
              <w:top w:val="nil"/>
              <w:left w:val="nil"/>
              <w:bottom w:val="single" w:sz="4" w:space="0" w:color="000000"/>
              <w:right w:val="single" w:sz="4" w:space="0" w:color="000000"/>
            </w:tcBorders>
            <w:shd w:val="clear" w:color="auto" w:fill="auto"/>
            <w:noWrap/>
            <w:vAlign w:val="bottom"/>
            <w:hideMark/>
          </w:tcPr>
          <w:p w14:paraId="0BCDCA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2650</w:t>
            </w:r>
          </w:p>
        </w:tc>
        <w:tc>
          <w:tcPr>
            <w:tcW w:w="1134" w:type="dxa"/>
            <w:tcBorders>
              <w:top w:val="nil"/>
              <w:left w:val="nil"/>
              <w:bottom w:val="single" w:sz="4" w:space="0" w:color="000000"/>
              <w:right w:val="single" w:sz="4" w:space="0" w:color="000000"/>
            </w:tcBorders>
            <w:shd w:val="clear" w:color="auto" w:fill="auto"/>
            <w:noWrap/>
            <w:vAlign w:val="bottom"/>
            <w:hideMark/>
          </w:tcPr>
          <w:p w14:paraId="70DA65B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2650</w:t>
            </w:r>
          </w:p>
        </w:tc>
        <w:tc>
          <w:tcPr>
            <w:tcW w:w="1134" w:type="dxa"/>
            <w:tcBorders>
              <w:top w:val="nil"/>
              <w:left w:val="nil"/>
              <w:bottom w:val="single" w:sz="4" w:space="0" w:color="000000"/>
              <w:right w:val="single" w:sz="4" w:space="0" w:color="000000"/>
            </w:tcBorders>
            <w:shd w:val="clear" w:color="auto" w:fill="auto"/>
            <w:noWrap/>
            <w:vAlign w:val="bottom"/>
            <w:hideMark/>
          </w:tcPr>
          <w:p w14:paraId="057D4C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2650</w:t>
            </w:r>
          </w:p>
        </w:tc>
        <w:tc>
          <w:tcPr>
            <w:tcW w:w="1017" w:type="dxa"/>
            <w:tcBorders>
              <w:top w:val="nil"/>
              <w:left w:val="nil"/>
              <w:bottom w:val="single" w:sz="4" w:space="0" w:color="000000"/>
              <w:right w:val="single" w:sz="4" w:space="0" w:color="000000"/>
            </w:tcBorders>
            <w:shd w:val="clear" w:color="auto" w:fill="auto"/>
            <w:noWrap/>
            <w:vAlign w:val="bottom"/>
            <w:hideMark/>
          </w:tcPr>
          <w:p w14:paraId="32F2E34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2650</w:t>
            </w:r>
          </w:p>
        </w:tc>
        <w:tc>
          <w:tcPr>
            <w:tcW w:w="1158" w:type="dxa"/>
            <w:tcBorders>
              <w:top w:val="nil"/>
              <w:left w:val="nil"/>
              <w:bottom w:val="single" w:sz="4" w:space="0" w:color="000000"/>
              <w:right w:val="nil"/>
            </w:tcBorders>
            <w:shd w:val="clear" w:color="auto" w:fill="auto"/>
            <w:noWrap/>
            <w:vAlign w:val="bottom"/>
            <w:hideMark/>
          </w:tcPr>
          <w:p w14:paraId="2B0727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C81CAE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A53105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BCD1B1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1B344F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w:t>
            </w:r>
          </w:p>
        </w:tc>
        <w:tc>
          <w:tcPr>
            <w:tcW w:w="3484" w:type="dxa"/>
            <w:tcBorders>
              <w:top w:val="nil"/>
              <w:left w:val="nil"/>
              <w:bottom w:val="single" w:sz="4" w:space="0" w:color="000000"/>
              <w:right w:val="single" w:sz="4" w:space="0" w:color="000000"/>
            </w:tcBorders>
            <w:shd w:val="clear" w:color="auto" w:fill="auto"/>
            <w:noWrap/>
            <w:vAlign w:val="bottom"/>
            <w:hideMark/>
          </w:tcPr>
          <w:p w14:paraId="156AA4D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Gării</w:t>
            </w:r>
          </w:p>
        </w:tc>
        <w:tc>
          <w:tcPr>
            <w:tcW w:w="1275" w:type="dxa"/>
            <w:tcBorders>
              <w:top w:val="nil"/>
              <w:left w:val="nil"/>
              <w:bottom w:val="single" w:sz="4" w:space="0" w:color="000000"/>
              <w:right w:val="single" w:sz="4" w:space="0" w:color="000000"/>
            </w:tcBorders>
            <w:shd w:val="clear" w:color="auto" w:fill="auto"/>
            <w:noWrap/>
            <w:vAlign w:val="bottom"/>
            <w:hideMark/>
          </w:tcPr>
          <w:p w14:paraId="3743449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310</w:t>
            </w:r>
          </w:p>
        </w:tc>
        <w:tc>
          <w:tcPr>
            <w:tcW w:w="990" w:type="dxa"/>
            <w:tcBorders>
              <w:top w:val="nil"/>
              <w:left w:val="nil"/>
              <w:bottom w:val="single" w:sz="4" w:space="0" w:color="000000"/>
              <w:right w:val="single" w:sz="4" w:space="0" w:color="000000"/>
            </w:tcBorders>
            <w:shd w:val="clear" w:color="auto" w:fill="auto"/>
            <w:noWrap/>
            <w:vAlign w:val="bottom"/>
            <w:hideMark/>
          </w:tcPr>
          <w:p w14:paraId="2AAA54C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3842C6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1550</w:t>
            </w:r>
          </w:p>
        </w:tc>
        <w:tc>
          <w:tcPr>
            <w:tcW w:w="1195" w:type="dxa"/>
            <w:tcBorders>
              <w:top w:val="nil"/>
              <w:left w:val="nil"/>
              <w:bottom w:val="single" w:sz="4" w:space="0" w:color="000000"/>
              <w:right w:val="single" w:sz="4" w:space="0" w:color="000000"/>
            </w:tcBorders>
            <w:shd w:val="clear" w:color="auto" w:fill="auto"/>
            <w:noWrap/>
            <w:vAlign w:val="bottom"/>
            <w:hideMark/>
          </w:tcPr>
          <w:p w14:paraId="60A8C6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1550</w:t>
            </w:r>
          </w:p>
        </w:tc>
        <w:tc>
          <w:tcPr>
            <w:tcW w:w="1134" w:type="dxa"/>
            <w:tcBorders>
              <w:top w:val="nil"/>
              <w:left w:val="nil"/>
              <w:bottom w:val="single" w:sz="4" w:space="0" w:color="000000"/>
              <w:right w:val="single" w:sz="4" w:space="0" w:color="000000"/>
            </w:tcBorders>
            <w:shd w:val="clear" w:color="auto" w:fill="auto"/>
            <w:noWrap/>
            <w:vAlign w:val="bottom"/>
            <w:hideMark/>
          </w:tcPr>
          <w:p w14:paraId="45D727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1550</w:t>
            </w:r>
          </w:p>
        </w:tc>
        <w:tc>
          <w:tcPr>
            <w:tcW w:w="1134" w:type="dxa"/>
            <w:tcBorders>
              <w:top w:val="nil"/>
              <w:left w:val="nil"/>
              <w:bottom w:val="single" w:sz="4" w:space="0" w:color="000000"/>
              <w:right w:val="single" w:sz="4" w:space="0" w:color="000000"/>
            </w:tcBorders>
            <w:shd w:val="clear" w:color="auto" w:fill="auto"/>
            <w:noWrap/>
            <w:vAlign w:val="bottom"/>
            <w:hideMark/>
          </w:tcPr>
          <w:p w14:paraId="6A1096F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1550</w:t>
            </w:r>
          </w:p>
        </w:tc>
        <w:tc>
          <w:tcPr>
            <w:tcW w:w="1017" w:type="dxa"/>
            <w:tcBorders>
              <w:top w:val="nil"/>
              <w:left w:val="nil"/>
              <w:bottom w:val="single" w:sz="4" w:space="0" w:color="000000"/>
              <w:right w:val="single" w:sz="4" w:space="0" w:color="000000"/>
            </w:tcBorders>
            <w:shd w:val="clear" w:color="auto" w:fill="auto"/>
            <w:noWrap/>
            <w:vAlign w:val="bottom"/>
            <w:hideMark/>
          </w:tcPr>
          <w:p w14:paraId="197CE3D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1550</w:t>
            </w:r>
          </w:p>
        </w:tc>
        <w:tc>
          <w:tcPr>
            <w:tcW w:w="1158" w:type="dxa"/>
            <w:tcBorders>
              <w:top w:val="nil"/>
              <w:left w:val="nil"/>
              <w:bottom w:val="single" w:sz="4" w:space="0" w:color="000000"/>
              <w:right w:val="nil"/>
            </w:tcBorders>
            <w:shd w:val="clear" w:color="auto" w:fill="auto"/>
            <w:noWrap/>
            <w:vAlign w:val="bottom"/>
            <w:hideMark/>
          </w:tcPr>
          <w:p w14:paraId="673E76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253A39F"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1550</w:t>
            </w:r>
          </w:p>
        </w:tc>
        <w:tc>
          <w:tcPr>
            <w:tcW w:w="1183" w:type="dxa"/>
            <w:tcBorders>
              <w:top w:val="nil"/>
              <w:left w:val="nil"/>
              <w:bottom w:val="single" w:sz="4" w:space="0" w:color="auto"/>
              <w:right w:val="single" w:sz="4" w:space="0" w:color="auto"/>
            </w:tcBorders>
            <w:shd w:val="clear" w:color="auto" w:fill="auto"/>
            <w:noWrap/>
            <w:vAlign w:val="bottom"/>
            <w:hideMark/>
          </w:tcPr>
          <w:p w14:paraId="3DB8F649" w14:textId="77777777" w:rsidR="00101BA4" w:rsidRPr="00AD525B" w:rsidRDefault="00101BA4" w:rsidP="00101BA4">
            <w:pPr>
              <w:keepNext w:val="0"/>
              <w:keepLines w:val="0"/>
              <w:spacing w:after="0"/>
              <w:jc w:val="right"/>
              <w:rPr>
                <w:sz w:val="22"/>
                <w:szCs w:val="22"/>
                <w:lang w:eastAsia="ro-RO"/>
              </w:rPr>
            </w:pPr>
            <w:r w:rsidRPr="00AD525B">
              <w:rPr>
                <w:sz w:val="22"/>
                <w:szCs w:val="22"/>
                <w:lang w:eastAsia="ro-RO"/>
              </w:rPr>
              <w:t>1550</w:t>
            </w:r>
          </w:p>
        </w:tc>
      </w:tr>
      <w:tr w:rsidR="00101BA4" w:rsidRPr="00AD525B" w14:paraId="60D8EB0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69559F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76</w:t>
            </w:r>
          </w:p>
        </w:tc>
        <w:tc>
          <w:tcPr>
            <w:tcW w:w="3484" w:type="dxa"/>
            <w:tcBorders>
              <w:top w:val="nil"/>
              <w:left w:val="nil"/>
              <w:bottom w:val="single" w:sz="4" w:space="0" w:color="000000"/>
              <w:right w:val="single" w:sz="4" w:space="0" w:color="000000"/>
            </w:tcBorders>
            <w:shd w:val="clear" w:color="auto" w:fill="auto"/>
            <w:noWrap/>
            <w:vAlign w:val="bottom"/>
            <w:hideMark/>
          </w:tcPr>
          <w:p w14:paraId="2AA9F28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Gelei József-parcare lângă piață</w:t>
            </w:r>
          </w:p>
        </w:tc>
        <w:tc>
          <w:tcPr>
            <w:tcW w:w="1275" w:type="dxa"/>
            <w:tcBorders>
              <w:top w:val="nil"/>
              <w:left w:val="nil"/>
              <w:bottom w:val="single" w:sz="4" w:space="0" w:color="000000"/>
              <w:right w:val="single" w:sz="4" w:space="0" w:color="000000"/>
            </w:tcBorders>
            <w:shd w:val="clear" w:color="auto" w:fill="auto"/>
            <w:noWrap/>
            <w:vAlign w:val="bottom"/>
            <w:hideMark/>
          </w:tcPr>
          <w:p w14:paraId="54CA516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shd w:val="clear" w:color="auto" w:fill="auto"/>
            <w:noWrap/>
            <w:vAlign w:val="bottom"/>
            <w:hideMark/>
          </w:tcPr>
          <w:p w14:paraId="70A0C7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30DEF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shd w:val="clear" w:color="auto" w:fill="auto"/>
            <w:noWrap/>
            <w:vAlign w:val="bottom"/>
            <w:hideMark/>
          </w:tcPr>
          <w:p w14:paraId="28BAB56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1DCE54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0F8178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shd w:val="clear" w:color="auto" w:fill="auto"/>
            <w:noWrap/>
            <w:vAlign w:val="bottom"/>
            <w:hideMark/>
          </w:tcPr>
          <w:p w14:paraId="74E596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shd w:val="clear" w:color="auto" w:fill="auto"/>
            <w:noWrap/>
            <w:vAlign w:val="bottom"/>
            <w:hideMark/>
          </w:tcPr>
          <w:p w14:paraId="26D637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30995D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1C6C0A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45E7AE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CBD7D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77</w:t>
            </w:r>
          </w:p>
        </w:tc>
        <w:tc>
          <w:tcPr>
            <w:tcW w:w="3484" w:type="dxa"/>
            <w:tcBorders>
              <w:top w:val="nil"/>
              <w:left w:val="nil"/>
              <w:bottom w:val="single" w:sz="4" w:space="0" w:color="000000"/>
              <w:right w:val="single" w:sz="4" w:space="0" w:color="000000"/>
            </w:tcBorders>
            <w:shd w:val="clear" w:color="auto" w:fill="auto"/>
            <w:noWrap/>
            <w:vAlign w:val="bottom"/>
            <w:hideMark/>
          </w:tcPr>
          <w:p w14:paraId="0C76320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Ghioceilor</w:t>
            </w:r>
          </w:p>
        </w:tc>
        <w:tc>
          <w:tcPr>
            <w:tcW w:w="1275" w:type="dxa"/>
            <w:tcBorders>
              <w:top w:val="nil"/>
              <w:left w:val="nil"/>
              <w:bottom w:val="single" w:sz="4" w:space="0" w:color="000000"/>
              <w:right w:val="single" w:sz="4" w:space="0" w:color="000000"/>
            </w:tcBorders>
            <w:shd w:val="clear" w:color="auto" w:fill="auto"/>
            <w:noWrap/>
            <w:vAlign w:val="bottom"/>
            <w:hideMark/>
          </w:tcPr>
          <w:p w14:paraId="2D6B1FA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990" w:type="dxa"/>
            <w:tcBorders>
              <w:top w:val="nil"/>
              <w:left w:val="nil"/>
              <w:bottom w:val="single" w:sz="4" w:space="0" w:color="000000"/>
              <w:right w:val="single" w:sz="4" w:space="0" w:color="000000"/>
            </w:tcBorders>
            <w:shd w:val="clear" w:color="auto" w:fill="auto"/>
            <w:noWrap/>
            <w:vAlign w:val="bottom"/>
            <w:hideMark/>
          </w:tcPr>
          <w:p w14:paraId="01A8FD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B0320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3600</w:t>
            </w:r>
          </w:p>
        </w:tc>
        <w:tc>
          <w:tcPr>
            <w:tcW w:w="1195" w:type="dxa"/>
            <w:tcBorders>
              <w:top w:val="nil"/>
              <w:left w:val="nil"/>
              <w:bottom w:val="single" w:sz="4" w:space="0" w:color="000000"/>
              <w:right w:val="single" w:sz="4" w:space="0" w:color="000000"/>
            </w:tcBorders>
            <w:shd w:val="clear" w:color="auto" w:fill="auto"/>
            <w:noWrap/>
            <w:vAlign w:val="bottom"/>
            <w:hideMark/>
          </w:tcPr>
          <w:p w14:paraId="51F03B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3600</w:t>
            </w:r>
          </w:p>
        </w:tc>
        <w:tc>
          <w:tcPr>
            <w:tcW w:w="1134" w:type="dxa"/>
            <w:tcBorders>
              <w:top w:val="nil"/>
              <w:left w:val="nil"/>
              <w:bottom w:val="single" w:sz="4" w:space="0" w:color="000000"/>
              <w:right w:val="single" w:sz="4" w:space="0" w:color="000000"/>
            </w:tcBorders>
            <w:shd w:val="clear" w:color="auto" w:fill="auto"/>
            <w:noWrap/>
            <w:vAlign w:val="bottom"/>
            <w:hideMark/>
          </w:tcPr>
          <w:p w14:paraId="08289B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3600</w:t>
            </w:r>
          </w:p>
        </w:tc>
        <w:tc>
          <w:tcPr>
            <w:tcW w:w="1134" w:type="dxa"/>
            <w:tcBorders>
              <w:top w:val="nil"/>
              <w:left w:val="nil"/>
              <w:bottom w:val="single" w:sz="4" w:space="0" w:color="000000"/>
              <w:right w:val="single" w:sz="4" w:space="0" w:color="000000"/>
            </w:tcBorders>
            <w:shd w:val="clear" w:color="auto" w:fill="auto"/>
            <w:noWrap/>
            <w:vAlign w:val="bottom"/>
            <w:hideMark/>
          </w:tcPr>
          <w:p w14:paraId="18F2FD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3600</w:t>
            </w:r>
          </w:p>
        </w:tc>
        <w:tc>
          <w:tcPr>
            <w:tcW w:w="1017" w:type="dxa"/>
            <w:tcBorders>
              <w:top w:val="nil"/>
              <w:left w:val="nil"/>
              <w:bottom w:val="single" w:sz="4" w:space="0" w:color="000000"/>
              <w:right w:val="single" w:sz="4" w:space="0" w:color="000000"/>
            </w:tcBorders>
            <w:shd w:val="clear" w:color="auto" w:fill="auto"/>
            <w:noWrap/>
            <w:vAlign w:val="bottom"/>
            <w:hideMark/>
          </w:tcPr>
          <w:p w14:paraId="3CEABA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3600</w:t>
            </w:r>
          </w:p>
        </w:tc>
        <w:tc>
          <w:tcPr>
            <w:tcW w:w="1158" w:type="dxa"/>
            <w:tcBorders>
              <w:top w:val="nil"/>
              <w:left w:val="nil"/>
              <w:bottom w:val="single" w:sz="4" w:space="0" w:color="000000"/>
              <w:right w:val="nil"/>
            </w:tcBorders>
            <w:shd w:val="clear" w:color="auto" w:fill="auto"/>
            <w:noWrap/>
            <w:vAlign w:val="bottom"/>
            <w:hideMark/>
          </w:tcPr>
          <w:p w14:paraId="13F6F0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365F5A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98DEA3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F5921E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79D916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78</w:t>
            </w:r>
          </w:p>
        </w:tc>
        <w:tc>
          <w:tcPr>
            <w:tcW w:w="3484" w:type="dxa"/>
            <w:tcBorders>
              <w:top w:val="nil"/>
              <w:left w:val="nil"/>
              <w:bottom w:val="single" w:sz="4" w:space="0" w:color="000000"/>
              <w:right w:val="single" w:sz="4" w:space="0" w:color="000000"/>
            </w:tcBorders>
            <w:shd w:val="clear" w:color="auto" w:fill="auto"/>
            <w:noWrap/>
            <w:vAlign w:val="bottom"/>
            <w:hideMark/>
          </w:tcPr>
          <w:p w14:paraId="02E04A6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Gödri Ferenc – între blocuri</w:t>
            </w:r>
          </w:p>
        </w:tc>
        <w:tc>
          <w:tcPr>
            <w:tcW w:w="1275" w:type="dxa"/>
            <w:tcBorders>
              <w:top w:val="nil"/>
              <w:left w:val="nil"/>
              <w:bottom w:val="single" w:sz="4" w:space="0" w:color="000000"/>
              <w:right w:val="single" w:sz="4" w:space="0" w:color="000000"/>
            </w:tcBorders>
            <w:shd w:val="clear" w:color="auto" w:fill="auto"/>
            <w:noWrap/>
            <w:vAlign w:val="bottom"/>
            <w:hideMark/>
          </w:tcPr>
          <w:p w14:paraId="7193226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694</w:t>
            </w:r>
          </w:p>
        </w:tc>
        <w:tc>
          <w:tcPr>
            <w:tcW w:w="990" w:type="dxa"/>
            <w:tcBorders>
              <w:top w:val="nil"/>
              <w:left w:val="nil"/>
              <w:bottom w:val="single" w:sz="4" w:space="0" w:color="000000"/>
              <w:right w:val="single" w:sz="4" w:space="0" w:color="000000"/>
            </w:tcBorders>
            <w:shd w:val="clear" w:color="auto" w:fill="auto"/>
            <w:noWrap/>
            <w:vAlign w:val="bottom"/>
            <w:hideMark/>
          </w:tcPr>
          <w:p w14:paraId="349C23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51A85A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3470</w:t>
            </w:r>
          </w:p>
        </w:tc>
        <w:tc>
          <w:tcPr>
            <w:tcW w:w="1195" w:type="dxa"/>
            <w:tcBorders>
              <w:top w:val="nil"/>
              <w:left w:val="nil"/>
              <w:bottom w:val="single" w:sz="4" w:space="0" w:color="000000"/>
              <w:right w:val="single" w:sz="4" w:space="0" w:color="000000"/>
            </w:tcBorders>
            <w:shd w:val="clear" w:color="auto" w:fill="auto"/>
            <w:noWrap/>
            <w:vAlign w:val="bottom"/>
            <w:hideMark/>
          </w:tcPr>
          <w:p w14:paraId="4587042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3470</w:t>
            </w:r>
          </w:p>
        </w:tc>
        <w:tc>
          <w:tcPr>
            <w:tcW w:w="1134" w:type="dxa"/>
            <w:tcBorders>
              <w:top w:val="nil"/>
              <w:left w:val="nil"/>
              <w:bottom w:val="single" w:sz="4" w:space="0" w:color="000000"/>
              <w:right w:val="single" w:sz="4" w:space="0" w:color="000000"/>
            </w:tcBorders>
            <w:shd w:val="clear" w:color="auto" w:fill="auto"/>
            <w:noWrap/>
            <w:vAlign w:val="bottom"/>
            <w:hideMark/>
          </w:tcPr>
          <w:p w14:paraId="67B64E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3470</w:t>
            </w:r>
          </w:p>
        </w:tc>
        <w:tc>
          <w:tcPr>
            <w:tcW w:w="1134" w:type="dxa"/>
            <w:tcBorders>
              <w:top w:val="nil"/>
              <w:left w:val="nil"/>
              <w:bottom w:val="single" w:sz="4" w:space="0" w:color="000000"/>
              <w:right w:val="single" w:sz="4" w:space="0" w:color="000000"/>
            </w:tcBorders>
            <w:shd w:val="clear" w:color="auto" w:fill="auto"/>
            <w:noWrap/>
            <w:vAlign w:val="bottom"/>
            <w:hideMark/>
          </w:tcPr>
          <w:p w14:paraId="57E920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3470</w:t>
            </w:r>
          </w:p>
        </w:tc>
        <w:tc>
          <w:tcPr>
            <w:tcW w:w="1017" w:type="dxa"/>
            <w:tcBorders>
              <w:top w:val="nil"/>
              <w:left w:val="nil"/>
              <w:bottom w:val="single" w:sz="4" w:space="0" w:color="000000"/>
              <w:right w:val="single" w:sz="4" w:space="0" w:color="000000"/>
            </w:tcBorders>
            <w:shd w:val="clear" w:color="auto" w:fill="auto"/>
            <w:noWrap/>
            <w:vAlign w:val="bottom"/>
            <w:hideMark/>
          </w:tcPr>
          <w:p w14:paraId="25946D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3470</w:t>
            </w:r>
          </w:p>
        </w:tc>
        <w:tc>
          <w:tcPr>
            <w:tcW w:w="1158" w:type="dxa"/>
            <w:tcBorders>
              <w:top w:val="nil"/>
              <w:left w:val="nil"/>
              <w:bottom w:val="single" w:sz="4" w:space="0" w:color="000000"/>
              <w:right w:val="nil"/>
            </w:tcBorders>
            <w:shd w:val="clear" w:color="auto" w:fill="auto"/>
            <w:noWrap/>
            <w:vAlign w:val="bottom"/>
            <w:hideMark/>
          </w:tcPr>
          <w:p w14:paraId="4A2AE2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3470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A2FEC5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B8B701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A4ED2B0" w14:textId="77777777" w:rsidTr="00101BA4">
        <w:trPr>
          <w:trHeight w:val="6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976E0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79</w:t>
            </w:r>
          </w:p>
        </w:tc>
        <w:tc>
          <w:tcPr>
            <w:tcW w:w="3484" w:type="dxa"/>
            <w:tcBorders>
              <w:top w:val="nil"/>
              <w:left w:val="nil"/>
              <w:bottom w:val="single" w:sz="4" w:space="0" w:color="000000"/>
              <w:right w:val="single" w:sz="4" w:space="0" w:color="000000"/>
            </w:tcBorders>
            <w:shd w:val="clear" w:color="auto" w:fill="auto"/>
            <w:vAlign w:val="center"/>
            <w:hideMark/>
          </w:tcPr>
          <w:p w14:paraId="409DED8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Godri Ferenc-Parcare  vizavi mag. Spar</w:t>
            </w:r>
          </w:p>
        </w:tc>
        <w:tc>
          <w:tcPr>
            <w:tcW w:w="1275" w:type="dxa"/>
            <w:tcBorders>
              <w:top w:val="nil"/>
              <w:left w:val="nil"/>
              <w:bottom w:val="single" w:sz="4" w:space="0" w:color="000000"/>
              <w:right w:val="single" w:sz="4" w:space="0" w:color="000000"/>
            </w:tcBorders>
            <w:shd w:val="clear" w:color="auto" w:fill="auto"/>
            <w:noWrap/>
            <w:vAlign w:val="bottom"/>
            <w:hideMark/>
          </w:tcPr>
          <w:p w14:paraId="05AE53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w:t>
            </w:r>
          </w:p>
        </w:tc>
        <w:tc>
          <w:tcPr>
            <w:tcW w:w="990" w:type="dxa"/>
            <w:tcBorders>
              <w:top w:val="nil"/>
              <w:left w:val="nil"/>
              <w:bottom w:val="single" w:sz="4" w:space="0" w:color="000000"/>
              <w:right w:val="single" w:sz="4" w:space="0" w:color="000000"/>
            </w:tcBorders>
            <w:shd w:val="clear" w:color="auto" w:fill="auto"/>
            <w:noWrap/>
            <w:vAlign w:val="bottom"/>
            <w:hideMark/>
          </w:tcPr>
          <w:p w14:paraId="0BC327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8E1A8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640BA6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2E032E1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4B0B57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0D2330B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1A1019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6AC084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0C6163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7778EC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CF55E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w:t>
            </w:r>
          </w:p>
        </w:tc>
        <w:tc>
          <w:tcPr>
            <w:tcW w:w="3484" w:type="dxa"/>
            <w:tcBorders>
              <w:top w:val="nil"/>
              <w:left w:val="nil"/>
              <w:bottom w:val="single" w:sz="4" w:space="0" w:color="000000"/>
              <w:right w:val="single" w:sz="4" w:space="0" w:color="000000"/>
            </w:tcBorders>
            <w:shd w:val="clear" w:color="auto" w:fill="auto"/>
            <w:vAlign w:val="center"/>
            <w:hideMark/>
          </w:tcPr>
          <w:p w14:paraId="3C441AB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Godri Ferenc-Parcare la centrul termic</w:t>
            </w:r>
          </w:p>
        </w:tc>
        <w:tc>
          <w:tcPr>
            <w:tcW w:w="1275" w:type="dxa"/>
            <w:tcBorders>
              <w:top w:val="nil"/>
              <w:left w:val="nil"/>
              <w:bottom w:val="single" w:sz="4" w:space="0" w:color="000000"/>
              <w:right w:val="single" w:sz="4" w:space="0" w:color="000000"/>
            </w:tcBorders>
            <w:shd w:val="clear" w:color="auto" w:fill="auto"/>
            <w:noWrap/>
            <w:vAlign w:val="bottom"/>
            <w:hideMark/>
          </w:tcPr>
          <w:p w14:paraId="1BC2030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990" w:type="dxa"/>
            <w:tcBorders>
              <w:top w:val="nil"/>
              <w:left w:val="nil"/>
              <w:bottom w:val="single" w:sz="4" w:space="0" w:color="000000"/>
              <w:right w:val="single" w:sz="4" w:space="0" w:color="000000"/>
            </w:tcBorders>
            <w:shd w:val="clear" w:color="auto" w:fill="auto"/>
            <w:noWrap/>
            <w:vAlign w:val="bottom"/>
            <w:hideMark/>
          </w:tcPr>
          <w:p w14:paraId="7CFAD2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D6B344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95" w:type="dxa"/>
            <w:tcBorders>
              <w:top w:val="nil"/>
              <w:left w:val="nil"/>
              <w:bottom w:val="single" w:sz="4" w:space="0" w:color="000000"/>
              <w:right w:val="single" w:sz="4" w:space="0" w:color="000000"/>
            </w:tcBorders>
            <w:shd w:val="clear" w:color="auto" w:fill="auto"/>
            <w:noWrap/>
            <w:vAlign w:val="bottom"/>
            <w:hideMark/>
          </w:tcPr>
          <w:p w14:paraId="54C03F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shd w:val="clear" w:color="auto" w:fill="auto"/>
            <w:noWrap/>
            <w:vAlign w:val="bottom"/>
            <w:hideMark/>
          </w:tcPr>
          <w:p w14:paraId="6E514A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shd w:val="clear" w:color="auto" w:fill="auto"/>
            <w:noWrap/>
            <w:vAlign w:val="bottom"/>
            <w:hideMark/>
          </w:tcPr>
          <w:p w14:paraId="3F9B36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017" w:type="dxa"/>
            <w:tcBorders>
              <w:top w:val="nil"/>
              <w:left w:val="nil"/>
              <w:bottom w:val="single" w:sz="4" w:space="0" w:color="000000"/>
              <w:right w:val="single" w:sz="4" w:space="0" w:color="000000"/>
            </w:tcBorders>
            <w:shd w:val="clear" w:color="auto" w:fill="auto"/>
            <w:noWrap/>
            <w:vAlign w:val="bottom"/>
            <w:hideMark/>
          </w:tcPr>
          <w:p w14:paraId="4083A2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58" w:type="dxa"/>
            <w:tcBorders>
              <w:top w:val="nil"/>
              <w:left w:val="nil"/>
              <w:bottom w:val="single" w:sz="4" w:space="0" w:color="000000"/>
              <w:right w:val="nil"/>
            </w:tcBorders>
            <w:shd w:val="clear" w:color="auto" w:fill="auto"/>
            <w:noWrap/>
            <w:vAlign w:val="bottom"/>
            <w:hideMark/>
          </w:tcPr>
          <w:p w14:paraId="15069D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9C4C42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CA52B3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4BFDDA3" w14:textId="77777777" w:rsidTr="00101BA4">
        <w:trPr>
          <w:trHeight w:val="6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0AE6D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81</w:t>
            </w:r>
          </w:p>
        </w:tc>
        <w:tc>
          <w:tcPr>
            <w:tcW w:w="3484" w:type="dxa"/>
            <w:tcBorders>
              <w:top w:val="nil"/>
              <w:left w:val="nil"/>
              <w:bottom w:val="single" w:sz="4" w:space="0" w:color="000000"/>
              <w:right w:val="single" w:sz="4" w:space="0" w:color="000000"/>
            </w:tcBorders>
            <w:shd w:val="clear" w:color="auto" w:fill="auto"/>
            <w:vAlign w:val="center"/>
            <w:hideMark/>
          </w:tcPr>
          <w:p w14:paraId="7E99402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Godri Ferenc-Parcare lângă terenul de joacă</w:t>
            </w:r>
          </w:p>
        </w:tc>
        <w:tc>
          <w:tcPr>
            <w:tcW w:w="1275" w:type="dxa"/>
            <w:tcBorders>
              <w:top w:val="nil"/>
              <w:left w:val="nil"/>
              <w:bottom w:val="single" w:sz="4" w:space="0" w:color="000000"/>
              <w:right w:val="single" w:sz="4" w:space="0" w:color="000000"/>
            </w:tcBorders>
            <w:shd w:val="clear" w:color="auto" w:fill="auto"/>
            <w:noWrap/>
            <w:vAlign w:val="bottom"/>
            <w:hideMark/>
          </w:tcPr>
          <w:p w14:paraId="583E91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shd w:val="clear" w:color="auto" w:fill="auto"/>
            <w:noWrap/>
            <w:vAlign w:val="bottom"/>
            <w:hideMark/>
          </w:tcPr>
          <w:p w14:paraId="735DCF3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0E49D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95" w:type="dxa"/>
            <w:tcBorders>
              <w:top w:val="nil"/>
              <w:left w:val="nil"/>
              <w:bottom w:val="single" w:sz="4" w:space="0" w:color="000000"/>
              <w:right w:val="single" w:sz="4" w:space="0" w:color="000000"/>
            </w:tcBorders>
            <w:shd w:val="clear" w:color="auto" w:fill="auto"/>
            <w:noWrap/>
            <w:vAlign w:val="bottom"/>
            <w:hideMark/>
          </w:tcPr>
          <w:p w14:paraId="0D6C84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shd w:val="clear" w:color="auto" w:fill="auto"/>
            <w:noWrap/>
            <w:vAlign w:val="bottom"/>
            <w:hideMark/>
          </w:tcPr>
          <w:p w14:paraId="1718A5E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shd w:val="clear" w:color="auto" w:fill="auto"/>
            <w:noWrap/>
            <w:vAlign w:val="bottom"/>
            <w:hideMark/>
          </w:tcPr>
          <w:p w14:paraId="27A1F8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017" w:type="dxa"/>
            <w:tcBorders>
              <w:top w:val="nil"/>
              <w:left w:val="nil"/>
              <w:bottom w:val="single" w:sz="4" w:space="0" w:color="000000"/>
              <w:right w:val="single" w:sz="4" w:space="0" w:color="000000"/>
            </w:tcBorders>
            <w:shd w:val="clear" w:color="auto" w:fill="auto"/>
            <w:noWrap/>
            <w:vAlign w:val="bottom"/>
            <w:hideMark/>
          </w:tcPr>
          <w:p w14:paraId="0BD4537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58" w:type="dxa"/>
            <w:tcBorders>
              <w:top w:val="nil"/>
              <w:left w:val="nil"/>
              <w:bottom w:val="single" w:sz="4" w:space="0" w:color="000000"/>
              <w:right w:val="nil"/>
            </w:tcBorders>
            <w:shd w:val="clear" w:color="auto" w:fill="auto"/>
            <w:noWrap/>
            <w:vAlign w:val="bottom"/>
            <w:hideMark/>
          </w:tcPr>
          <w:p w14:paraId="6B9272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C504D4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FB2ADB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D4FC6F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FA695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82</w:t>
            </w:r>
          </w:p>
        </w:tc>
        <w:tc>
          <w:tcPr>
            <w:tcW w:w="3484" w:type="dxa"/>
            <w:tcBorders>
              <w:top w:val="nil"/>
              <w:left w:val="nil"/>
              <w:bottom w:val="single" w:sz="4" w:space="0" w:color="000000"/>
              <w:right w:val="single" w:sz="4" w:space="0" w:color="000000"/>
            </w:tcBorders>
            <w:shd w:val="clear" w:color="FFFF00" w:fill="FFFFFF"/>
            <w:noWrap/>
            <w:vAlign w:val="bottom"/>
            <w:hideMark/>
          </w:tcPr>
          <w:p w14:paraId="24D4508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Grădinarilor</w:t>
            </w:r>
          </w:p>
        </w:tc>
        <w:tc>
          <w:tcPr>
            <w:tcW w:w="1275" w:type="dxa"/>
            <w:tcBorders>
              <w:top w:val="nil"/>
              <w:left w:val="nil"/>
              <w:bottom w:val="single" w:sz="4" w:space="0" w:color="000000"/>
              <w:right w:val="single" w:sz="4" w:space="0" w:color="000000"/>
            </w:tcBorders>
            <w:shd w:val="clear" w:color="FFFF00" w:fill="FFFFFF"/>
            <w:noWrap/>
            <w:vAlign w:val="bottom"/>
            <w:hideMark/>
          </w:tcPr>
          <w:p w14:paraId="0022AB3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w:t>
            </w:r>
          </w:p>
        </w:tc>
        <w:tc>
          <w:tcPr>
            <w:tcW w:w="990" w:type="dxa"/>
            <w:tcBorders>
              <w:top w:val="nil"/>
              <w:left w:val="nil"/>
              <w:bottom w:val="single" w:sz="4" w:space="0" w:color="000000"/>
              <w:right w:val="single" w:sz="4" w:space="0" w:color="000000"/>
            </w:tcBorders>
            <w:shd w:val="clear" w:color="FFFF00" w:fill="FFFFFF"/>
            <w:noWrap/>
            <w:vAlign w:val="bottom"/>
            <w:hideMark/>
          </w:tcPr>
          <w:p w14:paraId="4D0FBB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6FA802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95" w:type="dxa"/>
            <w:tcBorders>
              <w:top w:val="nil"/>
              <w:left w:val="nil"/>
              <w:bottom w:val="single" w:sz="4" w:space="0" w:color="000000"/>
              <w:right w:val="single" w:sz="4" w:space="0" w:color="000000"/>
            </w:tcBorders>
            <w:shd w:val="clear" w:color="FFFF00" w:fill="FFFFFF"/>
            <w:noWrap/>
            <w:vAlign w:val="bottom"/>
            <w:hideMark/>
          </w:tcPr>
          <w:p w14:paraId="1B6C4D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shd w:val="clear" w:color="FFFF00" w:fill="FFFFFF"/>
            <w:noWrap/>
            <w:vAlign w:val="bottom"/>
            <w:hideMark/>
          </w:tcPr>
          <w:p w14:paraId="24F7AD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34" w:type="dxa"/>
            <w:tcBorders>
              <w:top w:val="nil"/>
              <w:left w:val="nil"/>
              <w:bottom w:val="single" w:sz="4" w:space="0" w:color="000000"/>
              <w:right w:val="single" w:sz="4" w:space="0" w:color="000000"/>
            </w:tcBorders>
            <w:shd w:val="clear" w:color="FFFF00" w:fill="FFFFFF"/>
            <w:noWrap/>
            <w:vAlign w:val="bottom"/>
            <w:hideMark/>
          </w:tcPr>
          <w:p w14:paraId="4CB6F8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017" w:type="dxa"/>
            <w:tcBorders>
              <w:top w:val="nil"/>
              <w:left w:val="nil"/>
              <w:bottom w:val="single" w:sz="4" w:space="0" w:color="000000"/>
              <w:right w:val="single" w:sz="4" w:space="0" w:color="000000"/>
            </w:tcBorders>
            <w:shd w:val="clear" w:color="FFFF00" w:fill="FFFFFF"/>
            <w:noWrap/>
            <w:vAlign w:val="bottom"/>
            <w:hideMark/>
          </w:tcPr>
          <w:p w14:paraId="2262A8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158" w:type="dxa"/>
            <w:tcBorders>
              <w:top w:val="nil"/>
              <w:left w:val="nil"/>
              <w:bottom w:val="single" w:sz="4" w:space="0" w:color="000000"/>
              <w:right w:val="nil"/>
            </w:tcBorders>
            <w:shd w:val="clear" w:color="FFFF00" w:fill="FFFFFF"/>
            <w:noWrap/>
            <w:vAlign w:val="bottom"/>
            <w:hideMark/>
          </w:tcPr>
          <w:p w14:paraId="3DD6EC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92D277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450080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9EBCCD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88F9D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83</w:t>
            </w:r>
          </w:p>
        </w:tc>
        <w:tc>
          <w:tcPr>
            <w:tcW w:w="3484" w:type="dxa"/>
            <w:tcBorders>
              <w:top w:val="nil"/>
              <w:left w:val="nil"/>
              <w:bottom w:val="single" w:sz="4" w:space="0" w:color="000000"/>
              <w:right w:val="single" w:sz="4" w:space="0" w:color="000000"/>
            </w:tcBorders>
            <w:shd w:val="clear" w:color="auto" w:fill="auto"/>
            <w:noWrap/>
            <w:vAlign w:val="bottom"/>
            <w:hideMark/>
          </w:tcPr>
          <w:p w14:paraId="58AC9A3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Grigore Bălan</w:t>
            </w:r>
          </w:p>
        </w:tc>
        <w:tc>
          <w:tcPr>
            <w:tcW w:w="1275" w:type="dxa"/>
            <w:tcBorders>
              <w:top w:val="nil"/>
              <w:left w:val="nil"/>
              <w:bottom w:val="single" w:sz="4" w:space="0" w:color="000000"/>
              <w:right w:val="single" w:sz="4" w:space="0" w:color="000000"/>
            </w:tcBorders>
            <w:shd w:val="clear" w:color="auto" w:fill="auto"/>
            <w:noWrap/>
            <w:vAlign w:val="bottom"/>
            <w:hideMark/>
          </w:tcPr>
          <w:p w14:paraId="70A64A9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1700</w:t>
            </w:r>
          </w:p>
        </w:tc>
        <w:tc>
          <w:tcPr>
            <w:tcW w:w="990" w:type="dxa"/>
            <w:tcBorders>
              <w:top w:val="nil"/>
              <w:left w:val="nil"/>
              <w:bottom w:val="single" w:sz="4" w:space="0" w:color="000000"/>
              <w:right w:val="single" w:sz="4" w:space="0" w:color="000000"/>
            </w:tcBorders>
            <w:shd w:val="clear" w:color="auto" w:fill="auto"/>
            <w:noWrap/>
            <w:vAlign w:val="bottom"/>
            <w:hideMark/>
          </w:tcPr>
          <w:p w14:paraId="3688455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4D812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8500</w:t>
            </w:r>
          </w:p>
        </w:tc>
        <w:tc>
          <w:tcPr>
            <w:tcW w:w="1195" w:type="dxa"/>
            <w:tcBorders>
              <w:top w:val="nil"/>
              <w:left w:val="nil"/>
              <w:bottom w:val="single" w:sz="4" w:space="0" w:color="000000"/>
              <w:right w:val="single" w:sz="4" w:space="0" w:color="000000"/>
            </w:tcBorders>
            <w:shd w:val="clear" w:color="auto" w:fill="auto"/>
            <w:noWrap/>
            <w:vAlign w:val="bottom"/>
            <w:hideMark/>
          </w:tcPr>
          <w:p w14:paraId="105490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8500</w:t>
            </w:r>
          </w:p>
        </w:tc>
        <w:tc>
          <w:tcPr>
            <w:tcW w:w="1134" w:type="dxa"/>
            <w:tcBorders>
              <w:top w:val="nil"/>
              <w:left w:val="nil"/>
              <w:bottom w:val="single" w:sz="4" w:space="0" w:color="000000"/>
              <w:right w:val="single" w:sz="4" w:space="0" w:color="000000"/>
            </w:tcBorders>
            <w:shd w:val="clear" w:color="auto" w:fill="auto"/>
            <w:noWrap/>
            <w:vAlign w:val="bottom"/>
            <w:hideMark/>
          </w:tcPr>
          <w:p w14:paraId="173CC5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8500</w:t>
            </w:r>
          </w:p>
        </w:tc>
        <w:tc>
          <w:tcPr>
            <w:tcW w:w="1134" w:type="dxa"/>
            <w:tcBorders>
              <w:top w:val="nil"/>
              <w:left w:val="nil"/>
              <w:bottom w:val="single" w:sz="4" w:space="0" w:color="000000"/>
              <w:right w:val="single" w:sz="4" w:space="0" w:color="000000"/>
            </w:tcBorders>
            <w:shd w:val="clear" w:color="auto" w:fill="auto"/>
            <w:noWrap/>
            <w:vAlign w:val="bottom"/>
            <w:hideMark/>
          </w:tcPr>
          <w:p w14:paraId="11796F1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8500</w:t>
            </w:r>
          </w:p>
        </w:tc>
        <w:tc>
          <w:tcPr>
            <w:tcW w:w="1017" w:type="dxa"/>
            <w:tcBorders>
              <w:top w:val="nil"/>
              <w:left w:val="nil"/>
              <w:bottom w:val="single" w:sz="4" w:space="0" w:color="000000"/>
              <w:right w:val="single" w:sz="4" w:space="0" w:color="000000"/>
            </w:tcBorders>
            <w:shd w:val="clear" w:color="auto" w:fill="auto"/>
            <w:noWrap/>
            <w:vAlign w:val="bottom"/>
            <w:hideMark/>
          </w:tcPr>
          <w:p w14:paraId="7AA7CA5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8500</w:t>
            </w:r>
          </w:p>
        </w:tc>
        <w:tc>
          <w:tcPr>
            <w:tcW w:w="1158" w:type="dxa"/>
            <w:tcBorders>
              <w:top w:val="nil"/>
              <w:left w:val="nil"/>
              <w:bottom w:val="single" w:sz="4" w:space="0" w:color="000000"/>
              <w:right w:val="nil"/>
            </w:tcBorders>
            <w:shd w:val="clear" w:color="auto" w:fill="auto"/>
            <w:noWrap/>
            <w:vAlign w:val="bottom"/>
            <w:hideMark/>
          </w:tcPr>
          <w:p w14:paraId="120AC8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2B4B64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9C29C1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2F3605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61E38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84</w:t>
            </w:r>
          </w:p>
        </w:tc>
        <w:tc>
          <w:tcPr>
            <w:tcW w:w="3484" w:type="dxa"/>
            <w:tcBorders>
              <w:top w:val="nil"/>
              <w:left w:val="nil"/>
              <w:bottom w:val="single" w:sz="4" w:space="0" w:color="000000"/>
              <w:right w:val="single" w:sz="4" w:space="0" w:color="000000"/>
            </w:tcBorders>
            <w:shd w:val="clear" w:color="auto" w:fill="auto"/>
            <w:noWrap/>
            <w:vAlign w:val="bottom"/>
            <w:hideMark/>
          </w:tcPr>
          <w:p w14:paraId="60763BD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Grigore Bălan – spate bl.10</w:t>
            </w:r>
          </w:p>
        </w:tc>
        <w:tc>
          <w:tcPr>
            <w:tcW w:w="1275" w:type="dxa"/>
            <w:tcBorders>
              <w:top w:val="nil"/>
              <w:left w:val="nil"/>
              <w:bottom w:val="single" w:sz="4" w:space="0" w:color="000000"/>
              <w:right w:val="single" w:sz="4" w:space="0" w:color="000000"/>
            </w:tcBorders>
            <w:shd w:val="clear" w:color="auto" w:fill="auto"/>
            <w:noWrap/>
            <w:vAlign w:val="bottom"/>
            <w:hideMark/>
          </w:tcPr>
          <w:p w14:paraId="32E2440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244</w:t>
            </w:r>
          </w:p>
        </w:tc>
        <w:tc>
          <w:tcPr>
            <w:tcW w:w="990" w:type="dxa"/>
            <w:tcBorders>
              <w:top w:val="nil"/>
              <w:left w:val="nil"/>
              <w:bottom w:val="single" w:sz="4" w:space="0" w:color="000000"/>
              <w:right w:val="single" w:sz="4" w:space="0" w:color="000000"/>
            </w:tcBorders>
            <w:shd w:val="clear" w:color="auto" w:fill="auto"/>
            <w:noWrap/>
            <w:vAlign w:val="bottom"/>
            <w:hideMark/>
          </w:tcPr>
          <w:p w14:paraId="2D589E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BCE2BC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95" w:type="dxa"/>
            <w:tcBorders>
              <w:top w:val="nil"/>
              <w:left w:val="nil"/>
              <w:bottom w:val="single" w:sz="4" w:space="0" w:color="000000"/>
              <w:right w:val="single" w:sz="4" w:space="0" w:color="000000"/>
            </w:tcBorders>
            <w:shd w:val="clear" w:color="auto" w:fill="auto"/>
            <w:noWrap/>
            <w:vAlign w:val="bottom"/>
            <w:hideMark/>
          </w:tcPr>
          <w:p w14:paraId="6F721B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shd w:val="clear" w:color="auto" w:fill="auto"/>
            <w:noWrap/>
            <w:vAlign w:val="bottom"/>
            <w:hideMark/>
          </w:tcPr>
          <w:p w14:paraId="0794FB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34" w:type="dxa"/>
            <w:tcBorders>
              <w:top w:val="nil"/>
              <w:left w:val="nil"/>
              <w:bottom w:val="single" w:sz="4" w:space="0" w:color="000000"/>
              <w:right w:val="single" w:sz="4" w:space="0" w:color="000000"/>
            </w:tcBorders>
            <w:shd w:val="clear" w:color="auto" w:fill="auto"/>
            <w:noWrap/>
            <w:vAlign w:val="bottom"/>
            <w:hideMark/>
          </w:tcPr>
          <w:p w14:paraId="797892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017" w:type="dxa"/>
            <w:tcBorders>
              <w:top w:val="nil"/>
              <w:left w:val="nil"/>
              <w:bottom w:val="single" w:sz="4" w:space="0" w:color="000000"/>
              <w:right w:val="single" w:sz="4" w:space="0" w:color="000000"/>
            </w:tcBorders>
            <w:shd w:val="clear" w:color="auto" w:fill="auto"/>
            <w:noWrap/>
            <w:vAlign w:val="bottom"/>
            <w:hideMark/>
          </w:tcPr>
          <w:p w14:paraId="218FC2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158" w:type="dxa"/>
            <w:tcBorders>
              <w:top w:val="nil"/>
              <w:left w:val="nil"/>
              <w:bottom w:val="single" w:sz="4" w:space="0" w:color="000000"/>
              <w:right w:val="nil"/>
            </w:tcBorders>
            <w:shd w:val="clear" w:color="auto" w:fill="auto"/>
            <w:noWrap/>
            <w:vAlign w:val="bottom"/>
            <w:hideMark/>
          </w:tcPr>
          <w:p w14:paraId="231418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504A32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DF31ED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1DC1B3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DC2FC7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w:t>
            </w:r>
          </w:p>
        </w:tc>
        <w:tc>
          <w:tcPr>
            <w:tcW w:w="3484" w:type="dxa"/>
            <w:tcBorders>
              <w:top w:val="nil"/>
              <w:left w:val="nil"/>
              <w:bottom w:val="single" w:sz="4" w:space="0" w:color="000000"/>
              <w:right w:val="single" w:sz="4" w:space="0" w:color="000000"/>
            </w:tcBorders>
            <w:shd w:val="clear" w:color="auto" w:fill="auto"/>
            <w:noWrap/>
            <w:vAlign w:val="bottom"/>
            <w:hideMark/>
          </w:tcPr>
          <w:p w14:paraId="2C5B1594" w14:textId="46D1B297" w:rsidR="00101BA4" w:rsidRPr="00AD525B" w:rsidRDefault="00101BA4" w:rsidP="00101BA4">
            <w:pPr>
              <w:keepNext w:val="0"/>
              <w:keepLines w:val="0"/>
              <w:spacing w:after="0"/>
              <w:jc w:val="left"/>
              <w:rPr>
                <w:sz w:val="22"/>
                <w:szCs w:val="22"/>
                <w:lang w:eastAsia="ro-RO"/>
              </w:rPr>
            </w:pPr>
            <w:r w:rsidRPr="00AD525B">
              <w:rPr>
                <w:sz w:val="22"/>
                <w:szCs w:val="22"/>
                <w:lang w:eastAsia="ro-RO"/>
              </w:rPr>
              <w:t>Grigore Bălan – spate</w:t>
            </w:r>
            <w:r w:rsidR="00007DEC" w:rsidRPr="00AD525B">
              <w:rPr>
                <w:sz w:val="22"/>
                <w:szCs w:val="22"/>
                <w:lang w:eastAsia="ro-RO"/>
              </w:rPr>
              <w:t>le</w:t>
            </w:r>
            <w:r w:rsidRPr="00AD525B">
              <w:rPr>
                <w:sz w:val="22"/>
                <w:szCs w:val="22"/>
                <w:lang w:eastAsia="ro-RO"/>
              </w:rPr>
              <w:t xml:space="preserve"> </w:t>
            </w:r>
            <w:r w:rsidR="00007DEC" w:rsidRPr="00AD525B">
              <w:rPr>
                <w:sz w:val="22"/>
                <w:szCs w:val="22"/>
                <w:lang w:eastAsia="ro-RO"/>
              </w:rPr>
              <w:t>centralei termice</w:t>
            </w:r>
          </w:p>
        </w:tc>
        <w:tc>
          <w:tcPr>
            <w:tcW w:w="1275" w:type="dxa"/>
            <w:tcBorders>
              <w:top w:val="nil"/>
              <w:left w:val="nil"/>
              <w:bottom w:val="single" w:sz="4" w:space="0" w:color="000000"/>
              <w:right w:val="single" w:sz="4" w:space="0" w:color="000000"/>
            </w:tcBorders>
            <w:shd w:val="clear" w:color="auto" w:fill="auto"/>
            <w:noWrap/>
            <w:vAlign w:val="bottom"/>
            <w:hideMark/>
          </w:tcPr>
          <w:p w14:paraId="3D578D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990" w:type="dxa"/>
            <w:tcBorders>
              <w:top w:val="nil"/>
              <w:left w:val="nil"/>
              <w:bottom w:val="single" w:sz="4" w:space="0" w:color="000000"/>
              <w:right w:val="single" w:sz="4" w:space="0" w:color="000000"/>
            </w:tcBorders>
            <w:shd w:val="clear" w:color="auto" w:fill="auto"/>
            <w:noWrap/>
            <w:vAlign w:val="bottom"/>
            <w:hideMark/>
          </w:tcPr>
          <w:p w14:paraId="62E702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34F48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95" w:type="dxa"/>
            <w:tcBorders>
              <w:top w:val="nil"/>
              <w:left w:val="nil"/>
              <w:bottom w:val="single" w:sz="4" w:space="0" w:color="000000"/>
              <w:right w:val="single" w:sz="4" w:space="0" w:color="000000"/>
            </w:tcBorders>
            <w:shd w:val="clear" w:color="auto" w:fill="auto"/>
            <w:noWrap/>
            <w:vAlign w:val="bottom"/>
            <w:hideMark/>
          </w:tcPr>
          <w:p w14:paraId="23A5760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shd w:val="clear" w:color="auto" w:fill="auto"/>
            <w:noWrap/>
            <w:vAlign w:val="bottom"/>
            <w:hideMark/>
          </w:tcPr>
          <w:p w14:paraId="1DAE24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34" w:type="dxa"/>
            <w:tcBorders>
              <w:top w:val="nil"/>
              <w:left w:val="nil"/>
              <w:bottom w:val="single" w:sz="4" w:space="0" w:color="000000"/>
              <w:right w:val="single" w:sz="4" w:space="0" w:color="000000"/>
            </w:tcBorders>
            <w:shd w:val="clear" w:color="auto" w:fill="auto"/>
            <w:noWrap/>
            <w:vAlign w:val="bottom"/>
            <w:hideMark/>
          </w:tcPr>
          <w:p w14:paraId="3CAD4F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017" w:type="dxa"/>
            <w:tcBorders>
              <w:top w:val="nil"/>
              <w:left w:val="nil"/>
              <w:bottom w:val="single" w:sz="4" w:space="0" w:color="000000"/>
              <w:right w:val="single" w:sz="4" w:space="0" w:color="000000"/>
            </w:tcBorders>
            <w:shd w:val="clear" w:color="auto" w:fill="auto"/>
            <w:noWrap/>
            <w:vAlign w:val="bottom"/>
            <w:hideMark/>
          </w:tcPr>
          <w:p w14:paraId="5FE2B8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58" w:type="dxa"/>
            <w:tcBorders>
              <w:top w:val="nil"/>
              <w:left w:val="nil"/>
              <w:bottom w:val="single" w:sz="4" w:space="0" w:color="000000"/>
              <w:right w:val="nil"/>
            </w:tcBorders>
            <w:shd w:val="clear" w:color="auto" w:fill="auto"/>
            <w:noWrap/>
            <w:vAlign w:val="bottom"/>
            <w:hideMark/>
          </w:tcPr>
          <w:p w14:paraId="17BD04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9683A4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E90BE2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F2363F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40CCB2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86</w:t>
            </w:r>
          </w:p>
        </w:tc>
        <w:tc>
          <w:tcPr>
            <w:tcW w:w="3484" w:type="dxa"/>
            <w:tcBorders>
              <w:top w:val="nil"/>
              <w:left w:val="nil"/>
              <w:bottom w:val="single" w:sz="4" w:space="0" w:color="000000"/>
              <w:right w:val="single" w:sz="4" w:space="0" w:color="000000"/>
            </w:tcBorders>
            <w:shd w:val="clear" w:color="auto" w:fill="auto"/>
            <w:noWrap/>
            <w:vAlign w:val="bottom"/>
            <w:hideMark/>
          </w:tcPr>
          <w:p w14:paraId="79DB27A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Grigore Bălan – spate Romtelecom</w:t>
            </w:r>
          </w:p>
        </w:tc>
        <w:tc>
          <w:tcPr>
            <w:tcW w:w="1275" w:type="dxa"/>
            <w:tcBorders>
              <w:top w:val="nil"/>
              <w:left w:val="nil"/>
              <w:bottom w:val="single" w:sz="4" w:space="0" w:color="000000"/>
              <w:right w:val="single" w:sz="4" w:space="0" w:color="000000"/>
            </w:tcBorders>
            <w:shd w:val="clear" w:color="auto" w:fill="auto"/>
            <w:noWrap/>
            <w:vAlign w:val="bottom"/>
            <w:hideMark/>
          </w:tcPr>
          <w:p w14:paraId="678E30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54D832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0524CEF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shd w:val="clear" w:color="auto" w:fill="auto"/>
            <w:noWrap/>
            <w:vAlign w:val="bottom"/>
            <w:hideMark/>
          </w:tcPr>
          <w:p w14:paraId="70256C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66D139C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03A1AA0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shd w:val="clear" w:color="auto" w:fill="auto"/>
            <w:noWrap/>
            <w:vAlign w:val="bottom"/>
            <w:hideMark/>
          </w:tcPr>
          <w:p w14:paraId="6C03E3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shd w:val="clear" w:color="auto" w:fill="auto"/>
            <w:noWrap/>
            <w:vAlign w:val="bottom"/>
            <w:hideMark/>
          </w:tcPr>
          <w:p w14:paraId="6C2BFDC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EB401C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AB50F9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D4D3A3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BBF45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87</w:t>
            </w:r>
          </w:p>
        </w:tc>
        <w:tc>
          <w:tcPr>
            <w:tcW w:w="3484" w:type="dxa"/>
            <w:tcBorders>
              <w:top w:val="nil"/>
              <w:left w:val="nil"/>
              <w:bottom w:val="single" w:sz="4" w:space="0" w:color="000000"/>
              <w:right w:val="single" w:sz="4" w:space="0" w:color="000000"/>
            </w:tcBorders>
            <w:shd w:val="clear" w:color="auto" w:fill="auto"/>
            <w:noWrap/>
            <w:vAlign w:val="bottom"/>
            <w:hideMark/>
          </w:tcPr>
          <w:p w14:paraId="23C8549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Grigore Bălan – Spatele Asofn</w:t>
            </w:r>
          </w:p>
        </w:tc>
        <w:tc>
          <w:tcPr>
            <w:tcW w:w="1275" w:type="dxa"/>
            <w:tcBorders>
              <w:top w:val="nil"/>
              <w:left w:val="nil"/>
              <w:bottom w:val="single" w:sz="4" w:space="0" w:color="000000"/>
              <w:right w:val="single" w:sz="4" w:space="0" w:color="000000"/>
            </w:tcBorders>
            <w:shd w:val="clear" w:color="auto" w:fill="auto"/>
            <w:noWrap/>
            <w:vAlign w:val="bottom"/>
            <w:hideMark/>
          </w:tcPr>
          <w:p w14:paraId="57621B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442</w:t>
            </w:r>
          </w:p>
        </w:tc>
        <w:tc>
          <w:tcPr>
            <w:tcW w:w="990" w:type="dxa"/>
            <w:tcBorders>
              <w:top w:val="nil"/>
              <w:left w:val="nil"/>
              <w:bottom w:val="single" w:sz="4" w:space="0" w:color="000000"/>
              <w:right w:val="single" w:sz="4" w:space="0" w:color="000000"/>
            </w:tcBorders>
            <w:shd w:val="clear" w:color="auto" w:fill="auto"/>
            <w:noWrap/>
            <w:vAlign w:val="bottom"/>
            <w:hideMark/>
          </w:tcPr>
          <w:p w14:paraId="69C492A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53BC6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2210</w:t>
            </w:r>
          </w:p>
        </w:tc>
        <w:tc>
          <w:tcPr>
            <w:tcW w:w="1195" w:type="dxa"/>
            <w:tcBorders>
              <w:top w:val="nil"/>
              <w:left w:val="nil"/>
              <w:bottom w:val="single" w:sz="4" w:space="0" w:color="000000"/>
              <w:right w:val="single" w:sz="4" w:space="0" w:color="000000"/>
            </w:tcBorders>
            <w:shd w:val="clear" w:color="auto" w:fill="auto"/>
            <w:noWrap/>
            <w:vAlign w:val="bottom"/>
            <w:hideMark/>
          </w:tcPr>
          <w:p w14:paraId="514092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2210</w:t>
            </w:r>
          </w:p>
        </w:tc>
        <w:tc>
          <w:tcPr>
            <w:tcW w:w="1134" w:type="dxa"/>
            <w:tcBorders>
              <w:top w:val="nil"/>
              <w:left w:val="nil"/>
              <w:bottom w:val="single" w:sz="4" w:space="0" w:color="000000"/>
              <w:right w:val="single" w:sz="4" w:space="0" w:color="000000"/>
            </w:tcBorders>
            <w:shd w:val="clear" w:color="auto" w:fill="auto"/>
            <w:noWrap/>
            <w:vAlign w:val="bottom"/>
            <w:hideMark/>
          </w:tcPr>
          <w:p w14:paraId="3551E9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2210</w:t>
            </w:r>
          </w:p>
        </w:tc>
        <w:tc>
          <w:tcPr>
            <w:tcW w:w="1134" w:type="dxa"/>
            <w:tcBorders>
              <w:top w:val="nil"/>
              <w:left w:val="nil"/>
              <w:bottom w:val="single" w:sz="4" w:space="0" w:color="000000"/>
              <w:right w:val="single" w:sz="4" w:space="0" w:color="000000"/>
            </w:tcBorders>
            <w:shd w:val="clear" w:color="auto" w:fill="auto"/>
            <w:noWrap/>
            <w:vAlign w:val="bottom"/>
            <w:hideMark/>
          </w:tcPr>
          <w:p w14:paraId="227FD3D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2210</w:t>
            </w:r>
          </w:p>
        </w:tc>
        <w:tc>
          <w:tcPr>
            <w:tcW w:w="1017" w:type="dxa"/>
            <w:tcBorders>
              <w:top w:val="nil"/>
              <w:left w:val="nil"/>
              <w:bottom w:val="single" w:sz="4" w:space="0" w:color="000000"/>
              <w:right w:val="single" w:sz="4" w:space="0" w:color="000000"/>
            </w:tcBorders>
            <w:shd w:val="clear" w:color="auto" w:fill="auto"/>
            <w:noWrap/>
            <w:vAlign w:val="bottom"/>
            <w:hideMark/>
          </w:tcPr>
          <w:p w14:paraId="1CEFC2F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2210</w:t>
            </w:r>
          </w:p>
        </w:tc>
        <w:tc>
          <w:tcPr>
            <w:tcW w:w="1158" w:type="dxa"/>
            <w:tcBorders>
              <w:top w:val="nil"/>
              <w:left w:val="nil"/>
              <w:bottom w:val="single" w:sz="4" w:space="0" w:color="000000"/>
              <w:right w:val="nil"/>
            </w:tcBorders>
            <w:shd w:val="clear" w:color="auto" w:fill="auto"/>
            <w:noWrap/>
            <w:vAlign w:val="bottom"/>
            <w:hideMark/>
          </w:tcPr>
          <w:p w14:paraId="3516627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2210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6CCD4B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B0A182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187720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6BEB2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88</w:t>
            </w:r>
          </w:p>
        </w:tc>
        <w:tc>
          <w:tcPr>
            <w:tcW w:w="3484" w:type="dxa"/>
            <w:tcBorders>
              <w:top w:val="nil"/>
              <w:left w:val="nil"/>
              <w:bottom w:val="single" w:sz="4" w:space="0" w:color="000000"/>
              <w:right w:val="single" w:sz="4" w:space="0" w:color="000000"/>
            </w:tcBorders>
            <w:shd w:val="clear" w:color="auto" w:fill="auto"/>
            <w:noWrap/>
            <w:vAlign w:val="bottom"/>
            <w:hideMark/>
          </w:tcPr>
          <w:p w14:paraId="2CE53C2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Grigore Bălan – Spatele bl.30</w:t>
            </w:r>
          </w:p>
        </w:tc>
        <w:tc>
          <w:tcPr>
            <w:tcW w:w="1275" w:type="dxa"/>
            <w:tcBorders>
              <w:top w:val="nil"/>
              <w:left w:val="nil"/>
              <w:bottom w:val="single" w:sz="4" w:space="0" w:color="000000"/>
              <w:right w:val="single" w:sz="4" w:space="0" w:color="000000"/>
            </w:tcBorders>
            <w:shd w:val="clear" w:color="auto" w:fill="auto"/>
            <w:noWrap/>
            <w:vAlign w:val="bottom"/>
            <w:hideMark/>
          </w:tcPr>
          <w:p w14:paraId="714146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464</w:t>
            </w:r>
          </w:p>
        </w:tc>
        <w:tc>
          <w:tcPr>
            <w:tcW w:w="990" w:type="dxa"/>
            <w:tcBorders>
              <w:top w:val="nil"/>
              <w:left w:val="nil"/>
              <w:bottom w:val="single" w:sz="4" w:space="0" w:color="000000"/>
              <w:right w:val="single" w:sz="4" w:space="0" w:color="000000"/>
            </w:tcBorders>
            <w:shd w:val="clear" w:color="auto" w:fill="auto"/>
            <w:noWrap/>
            <w:vAlign w:val="bottom"/>
            <w:hideMark/>
          </w:tcPr>
          <w:p w14:paraId="7028A5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24EFA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95" w:type="dxa"/>
            <w:tcBorders>
              <w:top w:val="nil"/>
              <w:left w:val="nil"/>
              <w:bottom w:val="single" w:sz="4" w:space="0" w:color="000000"/>
              <w:right w:val="single" w:sz="4" w:space="0" w:color="000000"/>
            </w:tcBorders>
            <w:shd w:val="clear" w:color="auto" w:fill="auto"/>
            <w:noWrap/>
            <w:vAlign w:val="bottom"/>
            <w:hideMark/>
          </w:tcPr>
          <w:p w14:paraId="0AE11A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shd w:val="clear" w:color="auto" w:fill="auto"/>
            <w:noWrap/>
            <w:vAlign w:val="bottom"/>
            <w:hideMark/>
          </w:tcPr>
          <w:p w14:paraId="78B3D5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shd w:val="clear" w:color="auto" w:fill="auto"/>
            <w:noWrap/>
            <w:vAlign w:val="bottom"/>
            <w:hideMark/>
          </w:tcPr>
          <w:p w14:paraId="261093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017" w:type="dxa"/>
            <w:tcBorders>
              <w:top w:val="nil"/>
              <w:left w:val="nil"/>
              <w:bottom w:val="single" w:sz="4" w:space="0" w:color="000000"/>
              <w:right w:val="single" w:sz="4" w:space="0" w:color="000000"/>
            </w:tcBorders>
            <w:shd w:val="clear" w:color="auto" w:fill="auto"/>
            <w:noWrap/>
            <w:vAlign w:val="bottom"/>
            <w:hideMark/>
          </w:tcPr>
          <w:p w14:paraId="65046A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58" w:type="dxa"/>
            <w:tcBorders>
              <w:top w:val="nil"/>
              <w:left w:val="nil"/>
              <w:bottom w:val="single" w:sz="4" w:space="0" w:color="000000"/>
              <w:right w:val="nil"/>
            </w:tcBorders>
            <w:shd w:val="clear" w:color="auto" w:fill="auto"/>
            <w:noWrap/>
            <w:vAlign w:val="bottom"/>
            <w:hideMark/>
          </w:tcPr>
          <w:p w14:paraId="757E862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1ED95A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29321E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A38820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42E66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89</w:t>
            </w:r>
          </w:p>
        </w:tc>
        <w:tc>
          <w:tcPr>
            <w:tcW w:w="3484" w:type="dxa"/>
            <w:tcBorders>
              <w:top w:val="nil"/>
              <w:left w:val="nil"/>
              <w:bottom w:val="single" w:sz="4" w:space="0" w:color="000000"/>
              <w:right w:val="single" w:sz="4" w:space="0" w:color="000000"/>
            </w:tcBorders>
            <w:shd w:val="clear" w:color="auto" w:fill="auto"/>
            <w:noWrap/>
            <w:vAlign w:val="bottom"/>
            <w:hideMark/>
          </w:tcPr>
          <w:p w14:paraId="03272AB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Grigore Bălan lângă bl.105</w:t>
            </w:r>
          </w:p>
        </w:tc>
        <w:tc>
          <w:tcPr>
            <w:tcW w:w="1275" w:type="dxa"/>
            <w:tcBorders>
              <w:top w:val="nil"/>
              <w:left w:val="nil"/>
              <w:bottom w:val="single" w:sz="4" w:space="0" w:color="000000"/>
              <w:right w:val="single" w:sz="4" w:space="0" w:color="000000"/>
            </w:tcBorders>
            <w:shd w:val="clear" w:color="auto" w:fill="auto"/>
            <w:noWrap/>
            <w:vAlign w:val="bottom"/>
            <w:hideMark/>
          </w:tcPr>
          <w:p w14:paraId="109F47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shd w:val="clear" w:color="auto" w:fill="auto"/>
            <w:noWrap/>
            <w:vAlign w:val="bottom"/>
            <w:hideMark/>
          </w:tcPr>
          <w:p w14:paraId="497CB9F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0F627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shd w:val="clear" w:color="auto" w:fill="auto"/>
            <w:noWrap/>
            <w:vAlign w:val="bottom"/>
            <w:hideMark/>
          </w:tcPr>
          <w:p w14:paraId="0E5CB2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152B2C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344E7C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shd w:val="clear" w:color="auto" w:fill="auto"/>
            <w:noWrap/>
            <w:vAlign w:val="bottom"/>
            <w:hideMark/>
          </w:tcPr>
          <w:p w14:paraId="4215C8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shd w:val="clear" w:color="auto" w:fill="auto"/>
            <w:noWrap/>
            <w:vAlign w:val="bottom"/>
            <w:hideMark/>
          </w:tcPr>
          <w:p w14:paraId="58AA06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DC7544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2F91F7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8BD57C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4E20F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3484" w:type="dxa"/>
            <w:tcBorders>
              <w:top w:val="nil"/>
              <w:left w:val="nil"/>
              <w:bottom w:val="single" w:sz="4" w:space="0" w:color="000000"/>
              <w:right w:val="single" w:sz="4" w:space="0" w:color="000000"/>
            </w:tcBorders>
            <w:shd w:val="clear" w:color="auto" w:fill="auto"/>
            <w:noWrap/>
            <w:vAlign w:val="bottom"/>
            <w:hideMark/>
          </w:tcPr>
          <w:p w14:paraId="6F7B8476" w14:textId="71912B93"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Grigore Bălan spate Grăd. </w:t>
            </w:r>
            <w:r w:rsidR="00007DEC" w:rsidRPr="00AD525B">
              <w:rPr>
                <w:sz w:val="22"/>
                <w:szCs w:val="22"/>
                <w:lang w:eastAsia="ro-RO"/>
              </w:rPr>
              <w:t>Cenușăreasa</w:t>
            </w:r>
          </w:p>
        </w:tc>
        <w:tc>
          <w:tcPr>
            <w:tcW w:w="1275" w:type="dxa"/>
            <w:tcBorders>
              <w:top w:val="nil"/>
              <w:left w:val="nil"/>
              <w:bottom w:val="single" w:sz="4" w:space="0" w:color="000000"/>
              <w:right w:val="single" w:sz="4" w:space="0" w:color="000000"/>
            </w:tcBorders>
            <w:shd w:val="clear" w:color="auto" w:fill="auto"/>
            <w:noWrap/>
            <w:vAlign w:val="bottom"/>
            <w:hideMark/>
          </w:tcPr>
          <w:p w14:paraId="7095A6D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426</w:t>
            </w:r>
          </w:p>
        </w:tc>
        <w:tc>
          <w:tcPr>
            <w:tcW w:w="990" w:type="dxa"/>
            <w:tcBorders>
              <w:top w:val="nil"/>
              <w:left w:val="nil"/>
              <w:bottom w:val="single" w:sz="4" w:space="0" w:color="000000"/>
              <w:right w:val="single" w:sz="4" w:space="0" w:color="000000"/>
            </w:tcBorders>
            <w:shd w:val="clear" w:color="auto" w:fill="auto"/>
            <w:noWrap/>
            <w:vAlign w:val="bottom"/>
            <w:hideMark/>
          </w:tcPr>
          <w:p w14:paraId="382D74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2E76E7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2130</w:t>
            </w:r>
          </w:p>
        </w:tc>
        <w:tc>
          <w:tcPr>
            <w:tcW w:w="1195" w:type="dxa"/>
            <w:tcBorders>
              <w:top w:val="nil"/>
              <w:left w:val="nil"/>
              <w:bottom w:val="single" w:sz="4" w:space="0" w:color="000000"/>
              <w:right w:val="single" w:sz="4" w:space="0" w:color="000000"/>
            </w:tcBorders>
            <w:shd w:val="clear" w:color="auto" w:fill="auto"/>
            <w:noWrap/>
            <w:vAlign w:val="bottom"/>
            <w:hideMark/>
          </w:tcPr>
          <w:p w14:paraId="43866E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2130</w:t>
            </w:r>
          </w:p>
        </w:tc>
        <w:tc>
          <w:tcPr>
            <w:tcW w:w="1134" w:type="dxa"/>
            <w:tcBorders>
              <w:top w:val="nil"/>
              <w:left w:val="nil"/>
              <w:bottom w:val="single" w:sz="4" w:space="0" w:color="000000"/>
              <w:right w:val="single" w:sz="4" w:space="0" w:color="000000"/>
            </w:tcBorders>
            <w:shd w:val="clear" w:color="auto" w:fill="auto"/>
            <w:noWrap/>
            <w:vAlign w:val="bottom"/>
            <w:hideMark/>
          </w:tcPr>
          <w:p w14:paraId="175778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2130</w:t>
            </w:r>
          </w:p>
        </w:tc>
        <w:tc>
          <w:tcPr>
            <w:tcW w:w="1134" w:type="dxa"/>
            <w:tcBorders>
              <w:top w:val="nil"/>
              <w:left w:val="nil"/>
              <w:bottom w:val="single" w:sz="4" w:space="0" w:color="000000"/>
              <w:right w:val="single" w:sz="4" w:space="0" w:color="000000"/>
            </w:tcBorders>
            <w:shd w:val="clear" w:color="auto" w:fill="auto"/>
            <w:noWrap/>
            <w:vAlign w:val="bottom"/>
            <w:hideMark/>
          </w:tcPr>
          <w:p w14:paraId="11C75D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2130</w:t>
            </w:r>
          </w:p>
        </w:tc>
        <w:tc>
          <w:tcPr>
            <w:tcW w:w="1017" w:type="dxa"/>
            <w:tcBorders>
              <w:top w:val="nil"/>
              <w:left w:val="nil"/>
              <w:bottom w:val="single" w:sz="4" w:space="0" w:color="000000"/>
              <w:right w:val="single" w:sz="4" w:space="0" w:color="000000"/>
            </w:tcBorders>
            <w:shd w:val="clear" w:color="auto" w:fill="auto"/>
            <w:noWrap/>
            <w:vAlign w:val="bottom"/>
            <w:hideMark/>
          </w:tcPr>
          <w:p w14:paraId="285D37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2130</w:t>
            </w:r>
          </w:p>
        </w:tc>
        <w:tc>
          <w:tcPr>
            <w:tcW w:w="1158" w:type="dxa"/>
            <w:tcBorders>
              <w:top w:val="nil"/>
              <w:left w:val="nil"/>
              <w:bottom w:val="single" w:sz="4" w:space="0" w:color="000000"/>
              <w:right w:val="nil"/>
            </w:tcBorders>
            <w:shd w:val="clear" w:color="auto" w:fill="auto"/>
            <w:noWrap/>
            <w:vAlign w:val="bottom"/>
            <w:hideMark/>
          </w:tcPr>
          <w:p w14:paraId="1B13E5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2130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548D1B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5A226F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592ECA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2DE22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91</w:t>
            </w:r>
          </w:p>
        </w:tc>
        <w:tc>
          <w:tcPr>
            <w:tcW w:w="3484" w:type="dxa"/>
            <w:tcBorders>
              <w:top w:val="nil"/>
              <w:left w:val="nil"/>
              <w:bottom w:val="single" w:sz="4" w:space="0" w:color="000000"/>
              <w:right w:val="single" w:sz="4" w:space="0" w:color="000000"/>
            </w:tcBorders>
            <w:shd w:val="clear" w:color="auto" w:fill="auto"/>
            <w:noWrap/>
            <w:vAlign w:val="bottom"/>
            <w:hideMark/>
          </w:tcPr>
          <w:p w14:paraId="1ED69AB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Gróf Mikó Imre</w:t>
            </w:r>
          </w:p>
        </w:tc>
        <w:tc>
          <w:tcPr>
            <w:tcW w:w="1275" w:type="dxa"/>
            <w:tcBorders>
              <w:top w:val="nil"/>
              <w:left w:val="nil"/>
              <w:bottom w:val="single" w:sz="4" w:space="0" w:color="000000"/>
              <w:right w:val="single" w:sz="4" w:space="0" w:color="000000"/>
            </w:tcBorders>
            <w:shd w:val="clear" w:color="auto" w:fill="auto"/>
            <w:noWrap/>
            <w:vAlign w:val="bottom"/>
            <w:hideMark/>
          </w:tcPr>
          <w:p w14:paraId="29FB62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2C08A7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w:t>
            </w:r>
          </w:p>
        </w:tc>
        <w:tc>
          <w:tcPr>
            <w:tcW w:w="1217" w:type="dxa"/>
            <w:tcBorders>
              <w:top w:val="nil"/>
              <w:left w:val="nil"/>
              <w:bottom w:val="single" w:sz="4" w:space="0" w:color="000000"/>
              <w:right w:val="single" w:sz="4" w:space="0" w:color="000000"/>
            </w:tcBorders>
            <w:shd w:val="clear" w:color="auto" w:fill="auto"/>
            <w:noWrap/>
            <w:vAlign w:val="bottom"/>
            <w:hideMark/>
          </w:tcPr>
          <w:p w14:paraId="63094A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w:t>
            </w:r>
          </w:p>
        </w:tc>
        <w:tc>
          <w:tcPr>
            <w:tcW w:w="1195" w:type="dxa"/>
            <w:tcBorders>
              <w:top w:val="nil"/>
              <w:left w:val="nil"/>
              <w:bottom w:val="single" w:sz="4" w:space="0" w:color="000000"/>
              <w:right w:val="single" w:sz="4" w:space="0" w:color="000000"/>
            </w:tcBorders>
            <w:shd w:val="clear" w:color="auto" w:fill="auto"/>
            <w:noWrap/>
            <w:vAlign w:val="bottom"/>
            <w:hideMark/>
          </w:tcPr>
          <w:p w14:paraId="766B394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w:t>
            </w:r>
          </w:p>
        </w:tc>
        <w:tc>
          <w:tcPr>
            <w:tcW w:w="1134" w:type="dxa"/>
            <w:tcBorders>
              <w:top w:val="nil"/>
              <w:left w:val="nil"/>
              <w:bottom w:val="single" w:sz="4" w:space="0" w:color="000000"/>
              <w:right w:val="single" w:sz="4" w:space="0" w:color="000000"/>
            </w:tcBorders>
            <w:shd w:val="clear" w:color="auto" w:fill="auto"/>
            <w:noWrap/>
            <w:vAlign w:val="bottom"/>
            <w:hideMark/>
          </w:tcPr>
          <w:p w14:paraId="0A804C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w:t>
            </w:r>
          </w:p>
        </w:tc>
        <w:tc>
          <w:tcPr>
            <w:tcW w:w="1134" w:type="dxa"/>
            <w:tcBorders>
              <w:top w:val="nil"/>
              <w:left w:val="nil"/>
              <w:bottom w:val="single" w:sz="4" w:space="0" w:color="000000"/>
              <w:right w:val="single" w:sz="4" w:space="0" w:color="000000"/>
            </w:tcBorders>
            <w:shd w:val="clear" w:color="auto" w:fill="auto"/>
            <w:noWrap/>
            <w:vAlign w:val="bottom"/>
            <w:hideMark/>
          </w:tcPr>
          <w:p w14:paraId="77078FA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w:t>
            </w:r>
          </w:p>
        </w:tc>
        <w:tc>
          <w:tcPr>
            <w:tcW w:w="1017" w:type="dxa"/>
            <w:tcBorders>
              <w:top w:val="nil"/>
              <w:left w:val="nil"/>
              <w:bottom w:val="single" w:sz="4" w:space="0" w:color="000000"/>
              <w:right w:val="single" w:sz="4" w:space="0" w:color="000000"/>
            </w:tcBorders>
            <w:shd w:val="clear" w:color="auto" w:fill="auto"/>
            <w:noWrap/>
            <w:vAlign w:val="bottom"/>
            <w:hideMark/>
          </w:tcPr>
          <w:p w14:paraId="781DEB9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w:t>
            </w:r>
          </w:p>
        </w:tc>
        <w:tc>
          <w:tcPr>
            <w:tcW w:w="1158" w:type="dxa"/>
            <w:tcBorders>
              <w:top w:val="nil"/>
              <w:left w:val="nil"/>
              <w:bottom w:val="single" w:sz="4" w:space="0" w:color="000000"/>
              <w:right w:val="nil"/>
            </w:tcBorders>
            <w:shd w:val="clear" w:color="auto" w:fill="auto"/>
            <w:noWrap/>
            <w:vAlign w:val="bottom"/>
            <w:hideMark/>
          </w:tcPr>
          <w:p w14:paraId="2EE464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AE3646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090297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67F3F6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08EA9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92</w:t>
            </w:r>
          </w:p>
        </w:tc>
        <w:tc>
          <w:tcPr>
            <w:tcW w:w="3484" w:type="dxa"/>
            <w:tcBorders>
              <w:top w:val="nil"/>
              <w:left w:val="nil"/>
              <w:bottom w:val="single" w:sz="4" w:space="0" w:color="000000"/>
              <w:right w:val="single" w:sz="4" w:space="0" w:color="000000"/>
            </w:tcBorders>
            <w:shd w:val="clear" w:color="auto" w:fill="auto"/>
            <w:noWrap/>
            <w:vAlign w:val="bottom"/>
            <w:hideMark/>
          </w:tcPr>
          <w:p w14:paraId="6BFB094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Gróf Mikó Imre</w:t>
            </w:r>
          </w:p>
        </w:tc>
        <w:tc>
          <w:tcPr>
            <w:tcW w:w="1275" w:type="dxa"/>
            <w:tcBorders>
              <w:top w:val="nil"/>
              <w:left w:val="nil"/>
              <w:bottom w:val="single" w:sz="4" w:space="0" w:color="000000"/>
              <w:right w:val="single" w:sz="4" w:space="0" w:color="000000"/>
            </w:tcBorders>
            <w:shd w:val="clear" w:color="auto" w:fill="auto"/>
            <w:noWrap/>
            <w:vAlign w:val="bottom"/>
            <w:hideMark/>
          </w:tcPr>
          <w:p w14:paraId="189F4A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auto" w:fill="auto"/>
            <w:noWrap/>
            <w:vAlign w:val="bottom"/>
            <w:hideMark/>
          </w:tcPr>
          <w:p w14:paraId="320C01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19724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shd w:val="clear" w:color="auto" w:fill="auto"/>
            <w:noWrap/>
            <w:vAlign w:val="bottom"/>
            <w:hideMark/>
          </w:tcPr>
          <w:p w14:paraId="6E5D18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048A7B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4FA06A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shd w:val="clear" w:color="auto" w:fill="auto"/>
            <w:noWrap/>
            <w:vAlign w:val="bottom"/>
            <w:hideMark/>
          </w:tcPr>
          <w:p w14:paraId="5814793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shd w:val="clear" w:color="auto" w:fill="auto"/>
            <w:noWrap/>
            <w:vAlign w:val="bottom"/>
            <w:hideMark/>
          </w:tcPr>
          <w:p w14:paraId="247AE4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9A8AB0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6B5C62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3D9DB2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AB1054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93</w:t>
            </w:r>
          </w:p>
        </w:tc>
        <w:tc>
          <w:tcPr>
            <w:tcW w:w="3484" w:type="dxa"/>
            <w:tcBorders>
              <w:top w:val="nil"/>
              <w:left w:val="nil"/>
              <w:bottom w:val="single" w:sz="4" w:space="0" w:color="000000"/>
              <w:right w:val="single" w:sz="4" w:space="0" w:color="000000"/>
            </w:tcBorders>
            <w:shd w:val="clear" w:color="auto" w:fill="auto"/>
            <w:noWrap/>
            <w:vAlign w:val="bottom"/>
            <w:hideMark/>
          </w:tcPr>
          <w:p w14:paraId="04233B2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Gróf Mikó Imre –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569FEA0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4FE2F4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50BB5B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shd w:val="clear" w:color="auto" w:fill="auto"/>
            <w:noWrap/>
            <w:vAlign w:val="bottom"/>
            <w:hideMark/>
          </w:tcPr>
          <w:p w14:paraId="3EA6472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0C04BA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2C605E2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shd w:val="clear" w:color="auto" w:fill="auto"/>
            <w:noWrap/>
            <w:vAlign w:val="bottom"/>
            <w:hideMark/>
          </w:tcPr>
          <w:p w14:paraId="0807E0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shd w:val="clear" w:color="auto" w:fill="auto"/>
            <w:noWrap/>
            <w:vAlign w:val="bottom"/>
            <w:hideMark/>
          </w:tcPr>
          <w:p w14:paraId="313A41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2F6F9B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7D5E5B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B0DB78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7B9E40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94</w:t>
            </w:r>
          </w:p>
        </w:tc>
        <w:tc>
          <w:tcPr>
            <w:tcW w:w="3484" w:type="dxa"/>
            <w:tcBorders>
              <w:top w:val="nil"/>
              <w:left w:val="nil"/>
              <w:bottom w:val="single" w:sz="4" w:space="0" w:color="000000"/>
              <w:right w:val="single" w:sz="4" w:space="0" w:color="000000"/>
            </w:tcBorders>
            <w:shd w:val="clear" w:color="auto" w:fill="auto"/>
            <w:noWrap/>
            <w:vAlign w:val="bottom"/>
            <w:hideMark/>
          </w:tcPr>
          <w:p w14:paraId="716EA1F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Gróf Mikó Imre – spate bl.1</w:t>
            </w:r>
          </w:p>
        </w:tc>
        <w:tc>
          <w:tcPr>
            <w:tcW w:w="1275" w:type="dxa"/>
            <w:tcBorders>
              <w:top w:val="nil"/>
              <w:left w:val="nil"/>
              <w:bottom w:val="single" w:sz="4" w:space="0" w:color="000000"/>
              <w:right w:val="single" w:sz="4" w:space="0" w:color="000000"/>
            </w:tcBorders>
            <w:shd w:val="clear" w:color="auto" w:fill="auto"/>
            <w:noWrap/>
            <w:vAlign w:val="bottom"/>
            <w:hideMark/>
          </w:tcPr>
          <w:p w14:paraId="3C4923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shd w:val="clear" w:color="auto" w:fill="auto"/>
            <w:noWrap/>
            <w:vAlign w:val="bottom"/>
            <w:hideMark/>
          </w:tcPr>
          <w:p w14:paraId="5CE4C9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023B22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shd w:val="clear" w:color="auto" w:fill="auto"/>
            <w:noWrap/>
            <w:vAlign w:val="bottom"/>
            <w:hideMark/>
          </w:tcPr>
          <w:p w14:paraId="0475BA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3373A1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7610D0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shd w:val="clear" w:color="auto" w:fill="auto"/>
            <w:noWrap/>
            <w:vAlign w:val="bottom"/>
            <w:hideMark/>
          </w:tcPr>
          <w:p w14:paraId="7E1FE1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shd w:val="clear" w:color="auto" w:fill="auto"/>
            <w:noWrap/>
            <w:vAlign w:val="bottom"/>
            <w:hideMark/>
          </w:tcPr>
          <w:p w14:paraId="28210D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708150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C1B36B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749BEB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847B6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95</w:t>
            </w:r>
          </w:p>
        </w:tc>
        <w:tc>
          <w:tcPr>
            <w:tcW w:w="3484" w:type="dxa"/>
            <w:tcBorders>
              <w:top w:val="nil"/>
              <w:left w:val="nil"/>
              <w:bottom w:val="single" w:sz="4" w:space="0" w:color="000000"/>
              <w:right w:val="single" w:sz="4" w:space="0" w:color="000000"/>
            </w:tcBorders>
            <w:shd w:val="clear" w:color="auto" w:fill="auto"/>
            <w:noWrap/>
            <w:vAlign w:val="bottom"/>
            <w:hideMark/>
          </w:tcPr>
          <w:p w14:paraId="0234062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Gróf Mikó Imre – spate bl.13</w:t>
            </w:r>
          </w:p>
        </w:tc>
        <w:tc>
          <w:tcPr>
            <w:tcW w:w="1275" w:type="dxa"/>
            <w:tcBorders>
              <w:top w:val="nil"/>
              <w:left w:val="nil"/>
              <w:bottom w:val="single" w:sz="4" w:space="0" w:color="000000"/>
              <w:right w:val="single" w:sz="4" w:space="0" w:color="000000"/>
            </w:tcBorders>
            <w:shd w:val="clear" w:color="auto" w:fill="auto"/>
            <w:noWrap/>
            <w:vAlign w:val="bottom"/>
            <w:hideMark/>
          </w:tcPr>
          <w:p w14:paraId="20DC33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w:t>
            </w:r>
          </w:p>
        </w:tc>
        <w:tc>
          <w:tcPr>
            <w:tcW w:w="990" w:type="dxa"/>
            <w:tcBorders>
              <w:top w:val="nil"/>
              <w:left w:val="nil"/>
              <w:bottom w:val="single" w:sz="4" w:space="0" w:color="000000"/>
              <w:right w:val="single" w:sz="4" w:space="0" w:color="000000"/>
            </w:tcBorders>
            <w:shd w:val="clear" w:color="auto" w:fill="auto"/>
            <w:noWrap/>
            <w:vAlign w:val="bottom"/>
            <w:hideMark/>
          </w:tcPr>
          <w:p w14:paraId="3AA8C8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82091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95" w:type="dxa"/>
            <w:tcBorders>
              <w:top w:val="nil"/>
              <w:left w:val="nil"/>
              <w:bottom w:val="single" w:sz="4" w:space="0" w:color="000000"/>
              <w:right w:val="single" w:sz="4" w:space="0" w:color="000000"/>
            </w:tcBorders>
            <w:shd w:val="clear" w:color="auto" w:fill="auto"/>
            <w:noWrap/>
            <w:vAlign w:val="bottom"/>
            <w:hideMark/>
          </w:tcPr>
          <w:p w14:paraId="147980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shd w:val="clear" w:color="auto" w:fill="auto"/>
            <w:noWrap/>
            <w:vAlign w:val="bottom"/>
            <w:hideMark/>
          </w:tcPr>
          <w:p w14:paraId="1445D1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34" w:type="dxa"/>
            <w:tcBorders>
              <w:top w:val="nil"/>
              <w:left w:val="nil"/>
              <w:bottom w:val="single" w:sz="4" w:space="0" w:color="000000"/>
              <w:right w:val="single" w:sz="4" w:space="0" w:color="000000"/>
            </w:tcBorders>
            <w:shd w:val="clear" w:color="auto" w:fill="auto"/>
            <w:noWrap/>
            <w:vAlign w:val="bottom"/>
            <w:hideMark/>
          </w:tcPr>
          <w:p w14:paraId="557E51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017" w:type="dxa"/>
            <w:tcBorders>
              <w:top w:val="nil"/>
              <w:left w:val="nil"/>
              <w:bottom w:val="single" w:sz="4" w:space="0" w:color="000000"/>
              <w:right w:val="single" w:sz="4" w:space="0" w:color="000000"/>
            </w:tcBorders>
            <w:shd w:val="clear" w:color="auto" w:fill="auto"/>
            <w:noWrap/>
            <w:vAlign w:val="bottom"/>
            <w:hideMark/>
          </w:tcPr>
          <w:p w14:paraId="6A097E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158" w:type="dxa"/>
            <w:tcBorders>
              <w:top w:val="nil"/>
              <w:left w:val="nil"/>
              <w:bottom w:val="single" w:sz="4" w:space="0" w:color="000000"/>
              <w:right w:val="nil"/>
            </w:tcBorders>
            <w:shd w:val="clear" w:color="auto" w:fill="auto"/>
            <w:noWrap/>
            <w:vAlign w:val="bottom"/>
            <w:hideMark/>
          </w:tcPr>
          <w:p w14:paraId="09460C8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F5A5FD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91BB70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8DEF6D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3275D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96</w:t>
            </w:r>
          </w:p>
        </w:tc>
        <w:tc>
          <w:tcPr>
            <w:tcW w:w="3484" w:type="dxa"/>
            <w:tcBorders>
              <w:top w:val="nil"/>
              <w:left w:val="nil"/>
              <w:bottom w:val="single" w:sz="4" w:space="0" w:color="000000"/>
              <w:right w:val="single" w:sz="4" w:space="0" w:color="000000"/>
            </w:tcBorders>
            <w:shd w:val="clear" w:color="auto" w:fill="auto"/>
            <w:noWrap/>
            <w:vAlign w:val="bottom"/>
            <w:hideMark/>
          </w:tcPr>
          <w:p w14:paraId="282CC09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Gyárfás Jenő</w:t>
            </w:r>
          </w:p>
        </w:tc>
        <w:tc>
          <w:tcPr>
            <w:tcW w:w="1275" w:type="dxa"/>
            <w:tcBorders>
              <w:top w:val="nil"/>
              <w:left w:val="nil"/>
              <w:bottom w:val="single" w:sz="4" w:space="0" w:color="000000"/>
              <w:right w:val="single" w:sz="4" w:space="0" w:color="000000"/>
            </w:tcBorders>
            <w:shd w:val="clear" w:color="auto" w:fill="auto"/>
            <w:noWrap/>
            <w:vAlign w:val="bottom"/>
            <w:hideMark/>
          </w:tcPr>
          <w:p w14:paraId="57E50F2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w:t>
            </w:r>
          </w:p>
        </w:tc>
        <w:tc>
          <w:tcPr>
            <w:tcW w:w="990" w:type="dxa"/>
            <w:tcBorders>
              <w:top w:val="nil"/>
              <w:left w:val="nil"/>
              <w:bottom w:val="single" w:sz="4" w:space="0" w:color="000000"/>
              <w:right w:val="single" w:sz="4" w:space="0" w:color="000000"/>
            </w:tcBorders>
            <w:shd w:val="clear" w:color="auto" w:fill="auto"/>
            <w:noWrap/>
            <w:vAlign w:val="bottom"/>
            <w:hideMark/>
          </w:tcPr>
          <w:p w14:paraId="09837B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424BA2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375</w:t>
            </w:r>
          </w:p>
        </w:tc>
        <w:tc>
          <w:tcPr>
            <w:tcW w:w="1195" w:type="dxa"/>
            <w:tcBorders>
              <w:top w:val="nil"/>
              <w:left w:val="nil"/>
              <w:bottom w:val="single" w:sz="4" w:space="0" w:color="000000"/>
              <w:right w:val="single" w:sz="4" w:space="0" w:color="000000"/>
            </w:tcBorders>
            <w:shd w:val="clear" w:color="auto" w:fill="auto"/>
            <w:noWrap/>
            <w:vAlign w:val="bottom"/>
            <w:hideMark/>
          </w:tcPr>
          <w:p w14:paraId="60066B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375</w:t>
            </w:r>
          </w:p>
        </w:tc>
        <w:tc>
          <w:tcPr>
            <w:tcW w:w="1134" w:type="dxa"/>
            <w:tcBorders>
              <w:top w:val="nil"/>
              <w:left w:val="nil"/>
              <w:bottom w:val="single" w:sz="4" w:space="0" w:color="000000"/>
              <w:right w:val="single" w:sz="4" w:space="0" w:color="000000"/>
            </w:tcBorders>
            <w:shd w:val="clear" w:color="auto" w:fill="auto"/>
            <w:noWrap/>
            <w:vAlign w:val="bottom"/>
            <w:hideMark/>
          </w:tcPr>
          <w:p w14:paraId="714E0E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375</w:t>
            </w:r>
          </w:p>
        </w:tc>
        <w:tc>
          <w:tcPr>
            <w:tcW w:w="1134" w:type="dxa"/>
            <w:tcBorders>
              <w:top w:val="nil"/>
              <w:left w:val="nil"/>
              <w:bottom w:val="single" w:sz="4" w:space="0" w:color="000000"/>
              <w:right w:val="single" w:sz="4" w:space="0" w:color="000000"/>
            </w:tcBorders>
            <w:shd w:val="clear" w:color="auto" w:fill="auto"/>
            <w:noWrap/>
            <w:vAlign w:val="bottom"/>
            <w:hideMark/>
          </w:tcPr>
          <w:p w14:paraId="5A942B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375</w:t>
            </w:r>
          </w:p>
        </w:tc>
        <w:tc>
          <w:tcPr>
            <w:tcW w:w="1017" w:type="dxa"/>
            <w:tcBorders>
              <w:top w:val="nil"/>
              <w:left w:val="nil"/>
              <w:bottom w:val="single" w:sz="4" w:space="0" w:color="000000"/>
              <w:right w:val="single" w:sz="4" w:space="0" w:color="000000"/>
            </w:tcBorders>
            <w:shd w:val="clear" w:color="auto" w:fill="auto"/>
            <w:noWrap/>
            <w:vAlign w:val="bottom"/>
            <w:hideMark/>
          </w:tcPr>
          <w:p w14:paraId="014849F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375</w:t>
            </w:r>
          </w:p>
        </w:tc>
        <w:tc>
          <w:tcPr>
            <w:tcW w:w="1158" w:type="dxa"/>
            <w:tcBorders>
              <w:top w:val="nil"/>
              <w:left w:val="nil"/>
              <w:bottom w:val="single" w:sz="4" w:space="0" w:color="000000"/>
              <w:right w:val="nil"/>
            </w:tcBorders>
            <w:shd w:val="clear" w:color="auto" w:fill="auto"/>
            <w:noWrap/>
            <w:vAlign w:val="bottom"/>
            <w:hideMark/>
          </w:tcPr>
          <w:p w14:paraId="4D4A57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375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80DBFB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280F90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C1B8FB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CB123E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w:t>
            </w:r>
          </w:p>
        </w:tc>
        <w:tc>
          <w:tcPr>
            <w:tcW w:w="3484" w:type="dxa"/>
            <w:tcBorders>
              <w:top w:val="nil"/>
              <w:left w:val="nil"/>
              <w:bottom w:val="single" w:sz="4" w:space="0" w:color="000000"/>
              <w:right w:val="single" w:sz="4" w:space="0" w:color="000000"/>
            </w:tcBorders>
            <w:shd w:val="clear" w:color="auto" w:fill="auto"/>
            <w:noWrap/>
            <w:vAlign w:val="bottom"/>
            <w:hideMark/>
          </w:tcPr>
          <w:p w14:paraId="02BC08F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Hărniciei</w:t>
            </w:r>
          </w:p>
        </w:tc>
        <w:tc>
          <w:tcPr>
            <w:tcW w:w="1275" w:type="dxa"/>
            <w:tcBorders>
              <w:top w:val="nil"/>
              <w:left w:val="nil"/>
              <w:bottom w:val="single" w:sz="4" w:space="0" w:color="000000"/>
              <w:right w:val="single" w:sz="4" w:space="0" w:color="000000"/>
            </w:tcBorders>
            <w:shd w:val="clear" w:color="auto" w:fill="auto"/>
            <w:noWrap/>
            <w:vAlign w:val="bottom"/>
            <w:hideMark/>
          </w:tcPr>
          <w:p w14:paraId="02B021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auto" w:fill="auto"/>
            <w:noWrap/>
            <w:vAlign w:val="bottom"/>
            <w:hideMark/>
          </w:tcPr>
          <w:p w14:paraId="3A03FE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6531A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shd w:val="clear" w:color="auto" w:fill="auto"/>
            <w:noWrap/>
            <w:vAlign w:val="bottom"/>
            <w:hideMark/>
          </w:tcPr>
          <w:p w14:paraId="7D39A5E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279DD2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6C8E30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shd w:val="clear" w:color="auto" w:fill="auto"/>
            <w:noWrap/>
            <w:vAlign w:val="bottom"/>
            <w:hideMark/>
          </w:tcPr>
          <w:p w14:paraId="25E4AB0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shd w:val="clear" w:color="auto" w:fill="auto"/>
            <w:noWrap/>
            <w:vAlign w:val="bottom"/>
            <w:hideMark/>
          </w:tcPr>
          <w:p w14:paraId="5082E9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943489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5453C0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BDBDD0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86600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98</w:t>
            </w:r>
          </w:p>
        </w:tc>
        <w:tc>
          <w:tcPr>
            <w:tcW w:w="3484" w:type="dxa"/>
            <w:tcBorders>
              <w:top w:val="nil"/>
              <w:left w:val="nil"/>
              <w:bottom w:val="single" w:sz="4" w:space="0" w:color="000000"/>
              <w:right w:val="single" w:sz="4" w:space="0" w:color="000000"/>
            </w:tcBorders>
            <w:shd w:val="clear" w:color="auto" w:fill="auto"/>
            <w:noWrap/>
            <w:vAlign w:val="center"/>
            <w:hideMark/>
          </w:tcPr>
          <w:p w14:paraId="4C3E77F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Hărniciei 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138C04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w:t>
            </w:r>
          </w:p>
        </w:tc>
        <w:tc>
          <w:tcPr>
            <w:tcW w:w="990" w:type="dxa"/>
            <w:tcBorders>
              <w:top w:val="nil"/>
              <w:left w:val="nil"/>
              <w:bottom w:val="single" w:sz="4" w:space="0" w:color="000000"/>
              <w:right w:val="single" w:sz="4" w:space="0" w:color="000000"/>
            </w:tcBorders>
            <w:shd w:val="clear" w:color="auto" w:fill="auto"/>
            <w:noWrap/>
            <w:vAlign w:val="bottom"/>
            <w:hideMark/>
          </w:tcPr>
          <w:p w14:paraId="7DA8065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w:t>
            </w:r>
          </w:p>
        </w:tc>
        <w:tc>
          <w:tcPr>
            <w:tcW w:w="1217" w:type="dxa"/>
            <w:tcBorders>
              <w:top w:val="nil"/>
              <w:left w:val="nil"/>
              <w:bottom w:val="single" w:sz="4" w:space="0" w:color="000000"/>
              <w:right w:val="single" w:sz="4" w:space="0" w:color="000000"/>
            </w:tcBorders>
            <w:shd w:val="clear" w:color="auto" w:fill="auto"/>
            <w:noWrap/>
            <w:vAlign w:val="bottom"/>
            <w:hideMark/>
          </w:tcPr>
          <w:p w14:paraId="320947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shd w:val="clear" w:color="auto" w:fill="auto"/>
            <w:noWrap/>
            <w:vAlign w:val="bottom"/>
            <w:hideMark/>
          </w:tcPr>
          <w:p w14:paraId="290E7CC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2BD4BC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1B54142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shd w:val="clear" w:color="auto" w:fill="auto"/>
            <w:noWrap/>
            <w:vAlign w:val="bottom"/>
            <w:hideMark/>
          </w:tcPr>
          <w:p w14:paraId="0396A6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shd w:val="clear" w:color="auto" w:fill="auto"/>
            <w:noWrap/>
            <w:vAlign w:val="bottom"/>
            <w:hideMark/>
          </w:tcPr>
          <w:p w14:paraId="4582AB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0FD1EB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991078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0FCD8F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CBC2F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99</w:t>
            </w:r>
          </w:p>
        </w:tc>
        <w:tc>
          <w:tcPr>
            <w:tcW w:w="3484" w:type="dxa"/>
            <w:tcBorders>
              <w:top w:val="nil"/>
              <w:left w:val="nil"/>
              <w:bottom w:val="single" w:sz="4" w:space="0" w:color="000000"/>
              <w:right w:val="single" w:sz="4" w:space="0" w:color="000000"/>
            </w:tcBorders>
            <w:shd w:val="clear" w:color="auto" w:fill="auto"/>
            <w:noWrap/>
            <w:vAlign w:val="bottom"/>
            <w:hideMark/>
          </w:tcPr>
          <w:p w14:paraId="7A70DA7E" w14:textId="3C20EA09"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Horea </w:t>
            </w:r>
            <w:r w:rsidR="00007DEC" w:rsidRPr="00AD525B">
              <w:rPr>
                <w:sz w:val="22"/>
                <w:szCs w:val="22"/>
                <w:lang w:eastAsia="ro-RO"/>
              </w:rPr>
              <w:t>Cloșca</w:t>
            </w:r>
            <w:r w:rsidRPr="00AD525B">
              <w:rPr>
                <w:sz w:val="22"/>
                <w:szCs w:val="22"/>
                <w:lang w:eastAsia="ro-RO"/>
              </w:rPr>
              <w:t xml:space="preserve"> şi </w:t>
            </w:r>
            <w:r w:rsidR="00007DEC" w:rsidRPr="00AD525B">
              <w:rPr>
                <w:sz w:val="22"/>
                <w:szCs w:val="22"/>
                <w:lang w:eastAsia="ro-RO"/>
              </w:rPr>
              <w:t>Crișan</w:t>
            </w:r>
          </w:p>
        </w:tc>
        <w:tc>
          <w:tcPr>
            <w:tcW w:w="1275" w:type="dxa"/>
            <w:tcBorders>
              <w:top w:val="nil"/>
              <w:left w:val="nil"/>
              <w:bottom w:val="single" w:sz="4" w:space="0" w:color="000000"/>
              <w:right w:val="single" w:sz="4" w:space="0" w:color="000000"/>
            </w:tcBorders>
            <w:shd w:val="clear" w:color="auto" w:fill="auto"/>
            <w:noWrap/>
            <w:vAlign w:val="bottom"/>
            <w:hideMark/>
          </w:tcPr>
          <w:p w14:paraId="567B15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330</w:t>
            </w:r>
          </w:p>
        </w:tc>
        <w:tc>
          <w:tcPr>
            <w:tcW w:w="990" w:type="dxa"/>
            <w:tcBorders>
              <w:top w:val="nil"/>
              <w:left w:val="nil"/>
              <w:bottom w:val="single" w:sz="4" w:space="0" w:color="000000"/>
              <w:right w:val="single" w:sz="4" w:space="0" w:color="000000"/>
            </w:tcBorders>
            <w:shd w:val="clear" w:color="auto" w:fill="auto"/>
            <w:noWrap/>
            <w:vAlign w:val="bottom"/>
            <w:hideMark/>
          </w:tcPr>
          <w:p w14:paraId="4AEDED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4B3201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1650</w:t>
            </w:r>
          </w:p>
        </w:tc>
        <w:tc>
          <w:tcPr>
            <w:tcW w:w="1195" w:type="dxa"/>
            <w:tcBorders>
              <w:top w:val="nil"/>
              <w:left w:val="nil"/>
              <w:bottom w:val="single" w:sz="4" w:space="0" w:color="000000"/>
              <w:right w:val="single" w:sz="4" w:space="0" w:color="000000"/>
            </w:tcBorders>
            <w:shd w:val="clear" w:color="auto" w:fill="auto"/>
            <w:noWrap/>
            <w:vAlign w:val="bottom"/>
            <w:hideMark/>
          </w:tcPr>
          <w:p w14:paraId="06E1FD0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1650</w:t>
            </w:r>
          </w:p>
        </w:tc>
        <w:tc>
          <w:tcPr>
            <w:tcW w:w="1134" w:type="dxa"/>
            <w:tcBorders>
              <w:top w:val="nil"/>
              <w:left w:val="nil"/>
              <w:bottom w:val="single" w:sz="4" w:space="0" w:color="000000"/>
              <w:right w:val="single" w:sz="4" w:space="0" w:color="000000"/>
            </w:tcBorders>
            <w:shd w:val="clear" w:color="auto" w:fill="auto"/>
            <w:noWrap/>
            <w:vAlign w:val="bottom"/>
            <w:hideMark/>
          </w:tcPr>
          <w:p w14:paraId="26B4A8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1650</w:t>
            </w:r>
          </w:p>
        </w:tc>
        <w:tc>
          <w:tcPr>
            <w:tcW w:w="1134" w:type="dxa"/>
            <w:tcBorders>
              <w:top w:val="nil"/>
              <w:left w:val="nil"/>
              <w:bottom w:val="single" w:sz="4" w:space="0" w:color="000000"/>
              <w:right w:val="single" w:sz="4" w:space="0" w:color="000000"/>
            </w:tcBorders>
            <w:shd w:val="clear" w:color="auto" w:fill="auto"/>
            <w:noWrap/>
            <w:vAlign w:val="bottom"/>
            <w:hideMark/>
          </w:tcPr>
          <w:p w14:paraId="7BB697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1650</w:t>
            </w:r>
          </w:p>
        </w:tc>
        <w:tc>
          <w:tcPr>
            <w:tcW w:w="1017" w:type="dxa"/>
            <w:tcBorders>
              <w:top w:val="nil"/>
              <w:left w:val="nil"/>
              <w:bottom w:val="single" w:sz="4" w:space="0" w:color="000000"/>
              <w:right w:val="single" w:sz="4" w:space="0" w:color="000000"/>
            </w:tcBorders>
            <w:shd w:val="clear" w:color="auto" w:fill="auto"/>
            <w:noWrap/>
            <w:vAlign w:val="bottom"/>
            <w:hideMark/>
          </w:tcPr>
          <w:p w14:paraId="26D0E1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1650</w:t>
            </w:r>
          </w:p>
        </w:tc>
        <w:tc>
          <w:tcPr>
            <w:tcW w:w="1158" w:type="dxa"/>
            <w:tcBorders>
              <w:top w:val="nil"/>
              <w:left w:val="nil"/>
              <w:bottom w:val="single" w:sz="4" w:space="0" w:color="000000"/>
              <w:right w:val="nil"/>
            </w:tcBorders>
            <w:shd w:val="clear" w:color="auto" w:fill="auto"/>
            <w:noWrap/>
            <w:vAlign w:val="bottom"/>
            <w:hideMark/>
          </w:tcPr>
          <w:p w14:paraId="3661DF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3CF19E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B22CC1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8591CA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F1C35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3484" w:type="dxa"/>
            <w:tcBorders>
              <w:top w:val="nil"/>
              <w:left w:val="nil"/>
              <w:bottom w:val="single" w:sz="4" w:space="0" w:color="000000"/>
              <w:right w:val="single" w:sz="4" w:space="0" w:color="000000"/>
            </w:tcBorders>
            <w:shd w:val="clear" w:color="auto" w:fill="auto"/>
            <w:noWrap/>
            <w:vAlign w:val="bottom"/>
            <w:hideMark/>
          </w:tcPr>
          <w:p w14:paraId="1831CB9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Intrare Cinema Lux</w:t>
            </w:r>
          </w:p>
        </w:tc>
        <w:tc>
          <w:tcPr>
            <w:tcW w:w="1275" w:type="dxa"/>
            <w:tcBorders>
              <w:top w:val="nil"/>
              <w:left w:val="nil"/>
              <w:bottom w:val="single" w:sz="4" w:space="0" w:color="000000"/>
              <w:right w:val="single" w:sz="4" w:space="0" w:color="000000"/>
            </w:tcBorders>
            <w:shd w:val="clear" w:color="auto" w:fill="auto"/>
            <w:noWrap/>
            <w:vAlign w:val="bottom"/>
            <w:hideMark/>
          </w:tcPr>
          <w:p w14:paraId="495BD5B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63239F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8B8797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08197D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54F3C0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263771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380DFC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0B9FBF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A85C71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932AE6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827AA0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DAD02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101</w:t>
            </w:r>
          </w:p>
        </w:tc>
        <w:tc>
          <w:tcPr>
            <w:tcW w:w="3484" w:type="dxa"/>
            <w:tcBorders>
              <w:top w:val="nil"/>
              <w:left w:val="nil"/>
              <w:bottom w:val="single" w:sz="4" w:space="0" w:color="000000"/>
              <w:right w:val="single" w:sz="4" w:space="0" w:color="000000"/>
            </w:tcBorders>
            <w:shd w:val="clear" w:color="auto" w:fill="auto"/>
            <w:noWrap/>
            <w:vAlign w:val="bottom"/>
            <w:hideMark/>
          </w:tcPr>
          <w:p w14:paraId="0152D99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Intrare Policlinică</w:t>
            </w:r>
          </w:p>
        </w:tc>
        <w:tc>
          <w:tcPr>
            <w:tcW w:w="1275" w:type="dxa"/>
            <w:tcBorders>
              <w:top w:val="nil"/>
              <w:left w:val="nil"/>
              <w:bottom w:val="single" w:sz="4" w:space="0" w:color="000000"/>
              <w:right w:val="single" w:sz="4" w:space="0" w:color="000000"/>
            </w:tcBorders>
            <w:shd w:val="clear" w:color="auto" w:fill="auto"/>
            <w:noWrap/>
            <w:vAlign w:val="bottom"/>
            <w:hideMark/>
          </w:tcPr>
          <w:p w14:paraId="6271FD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4A059F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4D757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644C16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560D56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58B41E0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10F03DB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6B7C93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533D00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FBF478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D188FA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4B1EF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102</w:t>
            </w:r>
          </w:p>
        </w:tc>
        <w:tc>
          <w:tcPr>
            <w:tcW w:w="3484" w:type="dxa"/>
            <w:tcBorders>
              <w:top w:val="nil"/>
              <w:left w:val="nil"/>
              <w:bottom w:val="single" w:sz="4" w:space="0" w:color="000000"/>
              <w:right w:val="single" w:sz="4" w:space="0" w:color="000000"/>
            </w:tcBorders>
            <w:shd w:val="clear" w:color="auto" w:fill="auto"/>
            <w:noWrap/>
            <w:vAlign w:val="bottom"/>
            <w:hideMark/>
          </w:tcPr>
          <w:p w14:paraId="5947C80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Înfundată</w:t>
            </w:r>
          </w:p>
        </w:tc>
        <w:tc>
          <w:tcPr>
            <w:tcW w:w="1275" w:type="dxa"/>
            <w:tcBorders>
              <w:top w:val="nil"/>
              <w:left w:val="nil"/>
              <w:bottom w:val="single" w:sz="4" w:space="0" w:color="000000"/>
              <w:right w:val="single" w:sz="4" w:space="0" w:color="000000"/>
            </w:tcBorders>
            <w:shd w:val="clear" w:color="auto" w:fill="auto"/>
            <w:noWrap/>
            <w:vAlign w:val="bottom"/>
            <w:hideMark/>
          </w:tcPr>
          <w:p w14:paraId="31D0C91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990" w:type="dxa"/>
            <w:tcBorders>
              <w:top w:val="nil"/>
              <w:left w:val="nil"/>
              <w:bottom w:val="single" w:sz="4" w:space="0" w:color="000000"/>
              <w:right w:val="single" w:sz="4" w:space="0" w:color="000000"/>
            </w:tcBorders>
            <w:shd w:val="clear" w:color="auto" w:fill="auto"/>
            <w:noWrap/>
            <w:vAlign w:val="bottom"/>
            <w:hideMark/>
          </w:tcPr>
          <w:p w14:paraId="31BF8BC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C6297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95" w:type="dxa"/>
            <w:tcBorders>
              <w:top w:val="nil"/>
              <w:left w:val="nil"/>
              <w:bottom w:val="single" w:sz="4" w:space="0" w:color="000000"/>
              <w:right w:val="single" w:sz="4" w:space="0" w:color="000000"/>
            </w:tcBorders>
            <w:shd w:val="clear" w:color="auto" w:fill="auto"/>
            <w:noWrap/>
            <w:vAlign w:val="bottom"/>
            <w:hideMark/>
          </w:tcPr>
          <w:p w14:paraId="0D62AD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shd w:val="clear" w:color="auto" w:fill="auto"/>
            <w:noWrap/>
            <w:vAlign w:val="bottom"/>
            <w:hideMark/>
          </w:tcPr>
          <w:p w14:paraId="1DABE0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shd w:val="clear" w:color="auto" w:fill="auto"/>
            <w:noWrap/>
            <w:vAlign w:val="bottom"/>
            <w:hideMark/>
          </w:tcPr>
          <w:p w14:paraId="65C299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017" w:type="dxa"/>
            <w:tcBorders>
              <w:top w:val="nil"/>
              <w:left w:val="nil"/>
              <w:bottom w:val="single" w:sz="4" w:space="0" w:color="000000"/>
              <w:right w:val="single" w:sz="4" w:space="0" w:color="000000"/>
            </w:tcBorders>
            <w:shd w:val="clear" w:color="auto" w:fill="auto"/>
            <w:noWrap/>
            <w:vAlign w:val="bottom"/>
            <w:hideMark/>
          </w:tcPr>
          <w:p w14:paraId="7577392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58" w:type="dxa"/>
            <w:tcBorders>
              <w:top w:val="nil"/>
              <w:left w:val="nil"/>
              <w:bottom w:val="single" w:sz="4" w:space="0" w:color="000000"/>
              <w:right w:val="nil"/>
            </w:tcBorders>
            <w:shd w:val="clear" w:color="auto" w:fill="auto"/>
            <w:noWrap/>
            <w:vAlign w:val="bottom"/>
            <w:hideMark/>
          </w:tcPr>
          <w:p w14:paraId="79D78E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D927E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809DAB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777390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24AAB3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103</w:t>
            </w:r>
          </w:p>
        </w:tc>
        <w:tc>
          <w:tcPr>
            <w:tcW w:w="3484" w:type="dxa"/>
            <w:tcBorders>
              <w:top w:val="nil"/>
              <w:left w:val="nil"/>
              <w:bottom w:val="single" w:sz="4" w:space="0" w:color="000000"/>
              <w:right w:val="single" w:sz="4" w:space="0" w:color="000000"/>
            </w:tcBorders>
            <w:shd w:val="clear" w:color="auto" w:fill="auto"/>
            <w:noWrap/>
            <w:vAlign w:val="bottom"/>
            <w:hideMark/>
          </w:tcPr>
          <w:p w14:paraId="0598334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Jókai Mór</w:t>
            </w:r>
          </w:p>
        </w:tc>
        <w:tc>
          <w:tcPr>
            <w:tcW w:w="1275" w:type="dxa"/>
            <w:tcBorders>
              <w:top w:val="nil"/>
              <w:left w:val="nil"/>
              <w:bottom w:val="single" w:sz="4" w:space="0" w:color="000000"/>
              <w:right w:val="single" w:sz="4" w:space="0" w:color="000000"/>
            </w:tcBorders>
            <w:shd w:val="clear" w:color="auto" w:fill="auto"/>
            <w:noWrap/>
            <w:vAlign w:val="bottom"/>
            <w:hideMark/>
          </w:tcPr>
          <w:p w14:paraId="3AF314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1225</w:t>
            </w:r>
          </w:p>
        </w:tc>
        <w:tc>
          <w:tcPr>
            <w:tcW w:w="990" w:type="dxa"/>
            <w:tcBorders>
              <w:top w:val="nil"/>
              <w:left w:val="nil"/>
              <w:bottom w:val="single" w:sz="4" w:space="0" w:color="000000"/>
              <w:right w:val="single" w:sz="4" w:space="0" w:color="000000"/>
            </w:tcBorders>
            <w:shd w:val="clear" w:color="auto" w:fill="auto"/>
            <w:noWrap/>
            <w:vAlign w:val="bottom"/>
            <w:hideMark/>
          </w:tcPr>
          <w:p w14:paraId="1A5D42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6C8F51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95" w:type="dxa"/>
            <w:tcBorders>
              <w:top w:val="nil"/>
              <w:left w:val="nil"/>
              <w:bottom w:val="single" w:sz="4" w:space="0" w:color="000000"/>
              <w:right w:val="single" w:sz="4" w:space="0" w:color="000000"/>
            </w:tcBorders>
            <w:shd w:val="clear" w:color="auto" w:fill="auto"/>
            <w:noWrap/>
            <w:vAlign w:val="bottom"/>
            <w:hideMark/>
          </w:tcPr>
          <w:p w14:paraId="666FF38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shd w:val="clear" w:color="auto" w:fill="auto"/>
            <w:noWrap/>
            <w:vAlign w:val="bottom"/>
            <w:hideMark/>
          </w:tcPr>
          <w:p w14:paraId="6FDEA9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shd w:val="clear" w:color="auto" w:fill="auto"/>
            <w:noWrap/>
            <w:vAlign w:val="bottom"/>
            <w:hideMark/>
          </w:tcPr>
          <w:p w14:paraId="4C2258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017" w:type="dxa"/>
            <w:tcBorders>
              <w:top w:val="nil"/>
              <w:left w:val="nil"/>
              <w:bottom w:val="single" w:sz="4" w:space="0" w:color="000000"/>
              <w:right w:val="single" w:sz="4" w:space="0" w:color="000000"/>
            </w:tcBorders>
            <w:shd w:val="clear" w:color="auto" w:fill="auto"/>
            <w:noWrap/>
            <w:vAlign w:val="bottom"/>
            <w:hideMark/>
          </w:tcPr>
          <w:p w14:paraId="5CA64F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58" w:type="dxa"/>
            <w:tcBorders>
              <w:top w:val="nil"/>
              <w:left w:val="nil"/>
              <w:bottom w:val="single" w:sz="4" w:space="0" w:color="000000"/>
              <w:right w:val="nil"/>
            </w:tcBorders>
            <w:shd w:val="clear" w:color="auto" w:fill="auto"/>
            <w:noWrap/>
            <w:vAlign w:val="bottom"/>
            <w:hideMark/>
          </w:tcPr>
          <w:p w14:paraId="734FF9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E25C27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9A2D94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F5D7B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3D3F4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104</w:t>
            </w:r>
          </w:p>
        </w:tc>
        <w:tc>
          <w:tcPr>
            <w:tcW w:w="3484" w:type="dxa"/>
            <w:tcBorders>
              <w:top w:val="nil"/>
              <w:left w:val="nil"/>
              <w:bottom w:val="single" w:sz="4" w:space="0" w:color="000000"/>
              <w:right w:val="single" w:sz="4" w:space="0" w:color="000000"/>
            </w:tcBorders>
            <w:shd w:val="clear" w:color="auto" w:fill="auto"/>
            <w:noWrap/>
            <w:vAlign w:val="bottom"/>
            <w:hideMark/>
          </w:tcPr>
          <w:p w14:paraId="1564F5D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Koréh Endre</w:t>
            </w:r>
          </w:p>
        </w:tc>
        <w:tc>
          <w:tcPr>
            <w:tcW w:w="1275" w:type="dxa"/>
            <w:tcBorders>
              <w:top w:val="nil"/>
              <w:left w:val="nil"/>
              <w:bottom w:val="single" w:sz="4" w:space="0" w:color="000000"/>
              <w:right w:val="single" w:sz="4" w:space="0" w:color="000000"/>
            </w:tcBorders>
            <w:shd w:val="clear" w:color="auto" w:fill="auto"/>
            <w:noWrap/>
            <w:vAlign w:val="bottom"/>
            <w:hideMark/>
          </w:tcPr>
          <w:p w14:paraId="5D38C8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6667E6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B0716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19EED5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7A6F0D3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115BB0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0593F7D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1896D2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D26012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606D3B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59D859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8609FE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w:t>
            </w:r>
          </w:p>
        </w:tc>
        <w:tc>
          <w:tcPr>
            <w:tcW w:w="3484" w:type="dxa"/>
            <w:tcBorders>
              <w:top w:val="nil"/>
              <w:left w:val="nil"/>
              <w:bottom w:val="single" w:sz="4" w:space="0" w:color="000000"/>
              <w:right w:val="single" w:sz="4" w:space="0" w:color="000000"/>
            </w:tcBorders>
            <w:shd w:val="clear" w:color="auto" w:fill="auto"/>
            <w:noWrap/>
            <w:vAlign w:val="bottom"/>
            <w:hideMark/>
          </w:tcPr>
          <w:p w14:paraId="1DE44641" w14:textId="13EB8146"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Korosi Cs. S.-Parcul din </w:t>
            </w:r>
            <w:r w:rsidR="00007DEC" w:rsidRPr="00AD525B">
              <w:rPr>
                <w:sz w:val="22"/>
                <w:szCs w:val="22"/>
                <w:lang w:eastAsia="ro-RO"/>
              </w:rPr>
              <w:t>capătul</w:t>
            </w:r>
            <w:r w:rsidRPr="00AD525B">
              <w:rPr>
                <w:sz w:val="22"/>
                <w:szCs w:val="22"/>
                <w:lang w:eastAsia="ro-RO"/>
              </w:rPr>
              <w:t xml:space="preserve"> str.,pista </w:t>
            </w:r>
            <w:r w:rsidR="00007DEC" w:rsidRPr="00AD525B">
              <w:rPr>
                <w:sz w:val="22"/>
                <w:szCs w:val="22"/>
                <w:lang w:eastAsia="ro-RO"/>
              </w:rPr>
              <w:t>bicicliști</w:t>
            </w:r>
          </w:p>
        </w:tc>
        <w:tc>
          <w:tcPr>
            <w:tcW w:w="1275" w:type="dxa"/>
            <w:tcBorders>
              <w:top w:val="nil"/>
              <w:left w:val="nil"/>
              <w:bottom w:val="single" w:sz="4" w:space="0" w:color="000000"/>
              <w:right w:val="single" w:sz="4" w:space="0" w:color="000000"/>
            </w:tcBorders>
            <w:shd w:val="clear" w:color="auto" w:fill="auto"/>
            <w:noWrap/>
            <w:vAlign w:val="bottom"/>
            <w:hideMark/>
          </w:tcPr>
          <w:p w14:paraId="5967E87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w:t>
            </w:r>
          </w:p>
        </w:tc>
        <w:tc>
          <w:tcPr>
            <w:tcW w:w="990" w:type="dxa"/>
            <w:tcBorders>
              <w:top w:val="nil"/>
              <w:left w:val="nil"/>
              <w:bottom w:val="single" w:sz="4" w:space="0" w:color="000000"/>
              <w:right w:val="single" w:sz="4" w:space="0" w:color="000000"/>
            </w:tcBorders>
            <w:shd w:val="clear" w:color="auto" w:fill="auto"/>
            <w:noWrap/>
            <w:vAlign w:val="bottom"/>
            <w:hideMark/>
          </w:tcPr>
          <w:p w14:paraId="024D96D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w:t>
            </w:r>
          </w:p>
        </w:tc>
        <w:tc>
          <w:tcPr>
            <w:tcW w:w="1217" w:type="dxa"/>
            <w:tcBorders>
              <w:top w:val="nil"/>
              <w:left w:val="nil"/>
              <w:bottom w:val="single" w:sz="4" w:space="0" w:color="000000"/>
              <w:right w:val="single" w:sz="4" w:space="0" w:color="000000"/>
            </w:tcBorders>
            <w:shd w:val="clear" w:color="auto" w:fill="auto"/>
            <w:noWrap/>
            <w:vAlign w:val="bottom"/>
            <w:hideMark/>
          </w:tcPr>
          <w:p w14:paraId="75A165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1195" w:type="dxa"/>
            <w:tcBorders>
              <w:top w:val="nil"/>
              <w:left w:val="nil"/>
              <w:bottom w:val="single" w:sz="4" w:space="0" w:color="000000"/>
              <w:right w:val="single" w:sz="4" w:space="0" w:color="000000"/>
            </w:tcBorders>
            <w:shd w:val="clear" w:color="auto" w:fill="auto"/>
            <w:noWrap/>
            <w:vAlign w:val="bottom"/>
            <w:hideMark/>
          </w:tcPr>
          <w:p w14:paraId="4BB6B8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1134" w:type="dxa"/>
            <w:tcBorders>
              <w:top w:val="nil"/>
              <w:left w:val="nil"/>
              <w:bottom w:val="single" w:sz="4" w:space="0" w:color="000000"/>
              <w:right w:val="single" w:sz="4" w:space="0" w:color="000000"/>
            </w:tcBorders>
            <w:shd w:val="clear" w:color="auto" w:fill="auto"/>
            <w:noWrap/>
            <w:vAlign w:val="bottom"/>
            <w:hideMark/>
          </w:tcPr>
          <w:p w14:paraId="3BCCF19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1134" w:type="dxa"/>
            <w:tcBorders>
              <w:top w:val="nil"/>
              <w:left w:val="nil"/>
              <w:bottom w:val="single" w:sz="4" w:space="0" w:color="000000"/>
              <w:right w:val="single" w:sz="4" w:space="0" w:color="000000"/>
            </w:tcBorders>
            <w:shd w:val="clear" w:color="auto" w:fill="auto"/>
            <w:noWrap/>
            <w:vAlign w:val="bottom"/>
            <w:hideMark/>
          </w:tcPr>
          <w:p w14:paraId="405D84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1017" w:type="dxa"/>
            <w:tcBorders>
              <w:top w:val="nil"/>
              <w:left w:val="nil"/>
              <w:bottom w:val="single" w:sz="4" w:space="0" w:color="000000"/>
              <w:right w:val="single" w:sz="4" w:space="0" w:color="000000"/>
            </w:tcBorders>
            <w:shd w:val="clear" w:color="auto" w:fill="auto"/>
            <w:noWrap/>
            <w:vAlign w:val="bottom"/>
            <w:hideMark/>
          </w:tcPr>
          <w:p w14:paraId="5EC051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1158" w:type="dxa"/>
            <w:tcBorders>
              <w:top w:val="nil"/>
              <w:left w:val="nil"/>
              <w:bottom w:val="single" w:sz="4" w:space="0" w:color="000000"/>
              <w:right w:val="nil"/>
            </w:tcBorders>
            <w:shd w:val="clear" w:color="auto" w:fill="auto"/>
            <w:noWrap/>
            <w:vAlign w:val="bottom"/>
            <w:hideMark/>
          </w:tcPr>
          <w:p w14:paraId="12F930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CD6F4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D7DFE9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BFD61E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71B6A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106</w:t>
            </w:r>
          </w:p>
        </w:tc>
        <w:tc>
          <w:tcPr>
            <w:tcW w:w="3484" w:type="dxa"/>
            <w:tcBorders>
              <w:top w:val="nil"/>
              <w:left w:val="nil"/>
              <w:bottom w:val="single" w:sz="4" w:space="0" w:color="000000"/>
              <w:right w:val="single" w:sz="4" w:space="0" w:color="000000"/>
            </w:tcBorders>
            <w:shd w:val="clear" w:color="auto" w:fill="auto"/>
            <w:noWrap/>
            <w:vAlign w:val="bottom"/>
            <w:hideMark/>
          </w:tcPr>
          <w:p w14:paraId="01D04B4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Korosi Csoma Sandor</w:t>
            </w:r>
          </w:p>
        </w:tc>
        <w:tc>
          <w:tcPr>
            <w:tcW w:w="1275" w:type="dxa"/>
            <w:tcBorders>
              <w:top w:val="nil"/>
              <w:left w:val="nil"/>
              <w:bottom w:val="single" w:sz="4" w:space="0" w:color="000000"/>
              <w:right w:val="single" w:sz="4" w:space="0" w:color="000000"/>
            </w:tcBorders>
            <w:shd w:val="clear" w:color="auto" w:fill="auto"/>
            <w:noWrap/>
            <w:vAlign w:val="bottom"/>
            <w:hideMark/>
          </w:tcPr>
          <w:p w14:paraId="2EE563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330</w:t>
            </w:r>
          </w:p>
        </w:tc>
        <w:tc>
          <w:tcPr>
            <w:tcW w:w="990" w:type="dxa"/>
            <w:tcBorders>
              <w:top w:val="nil"/>
              <w:left w:val="nil"/>
              <w:bottom w:val="single" w:sz="4" w:space="0" w:color="000000"/>
              <w:right w:val="single" w:sz="4" w:space="0" w:color="000000"/>
            </w:tcBorders>
            <w:shd w:val="clear" w:color="auto" w:fill="auto"/>
            <w:noWrap/>
            <w:vAlign w:val="bottom"/>
            <w:hideMark/>
          </w:tcPr>
          <w:p w14:paraId="313823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51BFFEE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95" w:type="dxa"/>
            <w:tcBorders>
              <w:top w:val="nil"/>
              <w:left w:val="nil"/>
              <w:bottom w:val="single" w:sz="4" w:space="0" w:color="000000"/>
              <w:right w:val="single" w:sz="4" w:space="0" w:color="000000"/>
            </w:tcBorders>
            <w:shd w:val="clear" w:color="auto" w:fill="auto"/>
            <w:noWrap/>
            <w:vAlign w:val="bottom"/>
            <w:hideMark/>
          </w:tcPr>
          <w:p w14:paraId="4DA387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shd w:val="clear" w:color="auto" w:fill="auto"/>
            <w:noWrap/>
            <w:vAlign w:val="bottom"/>
            <w:hideMark/>
          </w:tcPr>
          <w:p w14:paraId="159F10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shd w:val="clear" w:color="auto" w:fill="auto"/>
            <w:noWrap/>
            <w:vAlign w:val="bottom"/>
            <w:hideMark/>
          </w:tcPr>
          <w:p w14:paraId="1243575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017" w:type="dxa"/>
            <w:tcBorders>
              <w:top w:val="nil"/>
              <w:left w:val="nil"/>
              <w:bottom w:val="single" w:sz="4" w:space="0" w:color="000000"/>
              <w:right w:val="single" w:sz="4" w:space="0" w:color="000000"/>
            </w:tcBorders>
            <w:shd w:val="clear" w:color="auto" w:fill="auto"/>
            <w:noWrap/>
            <w:vAlign w:val="bottom"/>
            <w:hideMark/>
          </w:tcPr>
          <w:p w14:paraId="3C79734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58" w:type="dxa"/>
            <w:tcBorders>
              <w:top w:val="nil"/>
              <w:left w:val="nil"/>
              <w:bottom w:val="single" w:sz="4" w:space="0" w:color="000000"/>
              <w:right w:val="nil"/>
            </w:tcBorders>
            <w:shd w:val="clear" w:color="auto" w:fill="auto"/>
            <w:noWrap/>
            <w:vAlign w:val="bottom"/>
            <w:hideMark/>
          </w:tcPr>
          <w:p w14:paraId="1A473A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992F84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64B90C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FEEA9A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2A2C02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107</w:t>
            </w:r>
          </w:p>
        </w:tc>
        <w:tc>
          <w:tcPr>
            <w:tcW w:w="3484" w:type="dxa"/>
            <w:tcBorders>
              <w:top w:val="nil"/>
              <w:left w:val="nil"/>
              <w:bottom w:val="single" w:sz="4" w:space="0" w:color="000000"/>
              <w:right w:val="single" w:sz="4" w:space="0" w:color="000000"/>
            </w:tcBorders>
            <w:shd w:val="clear" w:color="auto" w:fill="auto"/>
            <w:noWrap/>
            <w:vAlign w:val="bottom"/>
            <w:hideMark/>
          </w:tcPr>
          <w:p w14:paraId="28B35A9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Körösi Csoma Sándor –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03A6F6F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375D77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w:t>
            </w:r>
          </w:p>
        </w:tc>
        <w:tc>
          <w:tcPr>
            <w:tcW w:w="1217" w:type="dxa"/>
            <w:tcBorders>
              <w:top w:val="nil"/>
              <w:left w:val="nil"/>
              <w:bottom w:val="single" w:sz="4" w:space="0" w:color="000000"/>
              <w:right w:val="single" w:sz="4" w:space="0" w:color="000000"/>
            </w:tcBorders>
            <w:shd w:val="clear" w:color="auto" w:fill="auto"/>
            <w:noWrap/>
            <w:vAlign w:val="bottom"/>
            <w:hideMark/>
          </w:tcPr>
          <w:p w14:paraId="17AD7B0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shd w:val="clear" w:color="auto" w:fill="auto"/>
            <w:noWrap/>
            <w:vAlign w:val="bottom"/>
            <w:hideMark/>
          </w:tcPr>
          <w:p w14:paraId="755589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6D90367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5085AA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shd w:val="clear" w:color="auto" w:fill="auto"/>
            <w:noWrap/>
            <w:vAlign w:val="bottom"/>
            <w:hideMark/>
          </w:tcPr>
          <w:p w14:paraId="32D896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shd w:val="clear" w:color="auto" w:fill="auto"/>
            <w:noWrap/>
            <w:vAlign w:val="bottom"/>
            <w:hideMark/>
          </w:tcPr>
          <w:p w14:paraId="3A1A27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8757DA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E6125A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9A8D2B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1EE21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108</w:t>
            </w:r>
          </w:p>
        </w:tc>
        <w:tc>
          <w:tcPr>
            <w:tcW w:w="3484" w:type="dxa"/>
            <w:tcBorders>
              <w:top w:val="nil"/>
              <w:left w:val="nil"/>
              <w:bottom w:val="single" w:sz="4" w:space="0" w:color="000000"/>
              <w:right w:val="single" w:sz="4" w:space="0" w:color="000000"/>
            </w:tcBorders>
            <w:shd w:val="clear" w:color="auto" w:fill="auto"/>
            <w:noWrap/>
            <w:vAlign w:val="bottom"/>
            <w:hideMark/>
          </w:tcPr>
          <w:p w14:paraId="4796D53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Kós Károly</w:t>
            </w:r>
          </w:p>
        </w:tc>
        <w:tc>
          <w:tcPr>
            <w:tcW w:w="1275" w:type="dxa"/>
            <w:tcBorders>
              <w:top w:val="nil"/>
              <w:left w:val="nil"/>
              <w:bottom w:val="single" w:sz="4" w:space="0" w:color="000000"/>
              <w:right w:val="single" w:sz="4" w:space="0" w:color="000000"/>
            </w:tcBorders>
            <w:shd w:val="clear" w:color="auto" w:fill="auto"/>
            <w:noWrap/>
            <w:vAlign w:val="bottom"/>
            <w:hideMark/>
          </w:tcPr>
          <w:p w14:paraId="007F3B7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1225</w:t>
            </w:r>
          </w:p>
        </w:tc>
        <w:tc>
          <w:tcPr>
            <w:tcW w:w="990" w:type="dxa"/>
            <w:tcBorders>
              <w:top w:val="nil"/>
              <w:left w:val="nil"/>
              <w:bottom w:val="single" w:sz="4" w:space="0" w:color="000000"/>
              <w:right w:val="single" w:sz="4" w:space="0" w:color="000000"/>
            </w:tcBorders>
            <w:shd w:val="clear" w:color="auto" w:fill="auto"/>
            <w:noWrap/>
            <w:vAlign w:val="bottom"/>
            <w:hideMark/>
          </w:tcPr>
          <w:p w14:paraId="2C19D1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59913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95" w:type="dxa"/>
            <w:tcBorders>
              <w:top w:val="nil"/>
              <w:left w:val="nil"/>
              <w:bottom w:val="single" w:sz="4" w:space="0" w:color="000000"/>
              <w:right w:val="single" w:sz="4" w:space="0" w:color="000000"/>
            </w:tcBorders>
            <w:shd w:val="clear" w:color="auto" w:fill="auto"/>
            <w:noWrap/>
            <w:vAlign w:val="bottom"/>
            <w:hideMark/>
          </w:tcPr>
          <w:p w14:paraId="0C95A1F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shd w:val="clear" w:color="auto" w:fill="auto"/>
            <w:noWrap/>
            <w:vAlign w:val="bottom"/>
            <w:hideMark/>
          </w:tcPr>
          <w:p w14:paraId="637454F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34" w:type="dxa"/>
            <w:tcBorders>
              <w:top w:val="nil"/>
              <w:left w:val="nil"/>
              <w:bottom w:val="single" w:sz="4" w:space="0" w:color="000000"/>
              <w:right w:val="single" w:sz="4" w:space="0" w:color="000000"/>
            </w:tcBorders>
            <w:shd w:val="clear" w:color="auto" w:fill="auto"/>
            <w:noWrap/>
            <w:vAlign w:val="bottom"/>
            <w:hideMark/>
          </w:tcPr>
          <w:p w14:paraId="00ECF4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017" w:type="dxa"/>
            <w:tcBorders>
              <w:top w:val="nil"/>
              <w:left w:val="nil"/>
              <w:bottom w:val="single" w:sz="4" w:space="0" w:color="000000"/>
              <w:right w:val="single" w:sz="4" w:space="0" w:color="000000"/>
            </w:tcBorders>
            <w:shd w:val="clear" w:color="auto" w:fill="auto"/>
            <w:noWrap/>
            <w:vAlign w:val="bottom"/>
            <w:hideMark/>
          </w:tcPr>
          <w:p w14:paraId="1D6CD2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158" w:type="dxa"/>
            <w:tcBorders>
              <w:top w:val="nil"/>
              <w:left w:val="nil"/>
              <w:bottom w:val="single" w:sz="4" w:space="0" w:color="000000"/>
              <w:right w:val="nil"/>
            </w:tcBorders>
            <w:shd w:val="clear" w:color="auto" w:fill="auto"/>
            <w:noWrap/>
            <w:vAlign w:val="bottom"/>
            <w:hideMark/>
          </w:tcPr>
          <w:p w14:paraId="72C516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6125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DED9C9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F9CB3C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42C27C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CA8D4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109</w:t>
            </w:r>
          </w:p>
        </w:tc>
        <w:tc>
          <w:tcPr>
            <w:tcW w:w="3484" w:type="dxa"/>
            <w:tcBorders>
              <w:top w:val="nil"/>
              <w:left w:val="nil"/>
              <w:bottom w:val="single" w:sz="4" w:space="0" w:color="000000"/>
              <w:right w:val="single" w:sz="4" w:space="0" w:color="000000"/>
            </w:tcBorders>
            <w:shd w:val="clear" w:color="auto" w:fill="auto"/>
            <w:noWrap/>
            <w:vAlign w:val="bottom"/>
            <w:hideMark/>
          </w:tcPr>
          <w:p w14:paraId="43E7760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Kós Károly – Trotuar</w:t>
            </w:r>
          </w:p>
        </w:tc>
        <w:tc>
          <w:tcPr>
            <w:tcW w:w="1275" w:type="dxa"/>
            <w:tcBorders>
              <w:top w:val="nil"/>
              <w:left w:val="nil"/>
              <w:bottom w:val="single" w:sz="4" w:space="0" w:color="000000"/>
              <w:right w:val="single" w:sz="4" w:space="0" w:color="000000"/>
            </w:tcBorders>
            <w:shd w:val="clear" w:color="auto" w:fill="auto"/>
            <w:noWrap/>
            <w:vAlign w:val="bottom"/>
            <w:hideMark/>
          </w:tcPr>
          <w:p w14:paraId="21A7FB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704</w:t>
            </w:r>
          </w:p>
        </w:tc>
        <w:tc>
          <w:tcPr>
            <w:tcW w:w="990" w:type="dxa"/>
            <w:tcBorders>
              <w:top w:val="nil"/>
              <w:left w:val="nil"/>
              <w:bottom w:val="single" w:sz="4" w:space="0" w:color="000000"/>
              <w:right w:val="single" w:sz="4" w:space="0" w:color="000000"/>
            </w:tcBorders>
            <w:shd w:val="clear" w:color="auto" w:fill="auto"/>
            <w:noWrap/>
            <w:vAlign w:val="bottom"/>
            <w:hideMark/>
          </w:tcPr>
          <w:p w14:paraId="447A95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2DBF02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1760</w:t>
            </w:r>
          </w:p>
        </w:tc>
        <w:tc>
          <w:tcPr>
            <w:tcW w:w="1195" w:type="dxa"/>
            <w:tcBorders>
              <w:top w:val="nil"/>
              <w:left w:val="nil"/>
              <w:bottom w:val="single" w:sz="4" w:space="0" w:color="000000"/>
              <w:right w:val="single" w:sz="4" w:space="0" w:color="000000"/>
            </w:tcBorders>
            <w:shd w:val="clear" w:color="auto" w:fill="auto"/>
            <w:noWrap/>
            <w:vAlign w:val="bottom"/>
            <w:hideMark/>
          </w:tcPr>
          <w:p w14:paraId="13D717F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1760</w:t>
            </w:r>
          </w:p>
        </w:tc>
        <w:tc>
          <w:tcPr>
            <w:tcW w:w="1134" w:type="dxa"/>
            <w:tcBorders>
              <w:top w:val="nil"/>
              <w:left w:val="nil"/>
              <w:bottom w:val="single" w:sz="4" w:space="0" w:color="000000"/>
              <w:right w:val="single" w:sz="4" w:space="0" w:color="000000"/>
            </w:tcBorders>
            <w:shd w:val="clear" w:color="auto" w:fill="auto"/>
            <w:noWrap/>
            <w:vAlign w:val="bottom"/>
            <w:hideMark/>
          </w:tcPr>
          <w:p w14:paraId="3DBF4C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1760</w:t>
            </w:r>
          </w:p>
        </w:tc>
        <w:tc>
          <w:tcPr>
            <w:tcW w:w="1134" w:type="dxa"/>
            <w:tcBorders>
              <w:top w:val="nil"/>
              <w:left w:val="nil"/>
              <w:bottom w:val="single" w:sz="4" w:space="0" w:color="000000"/>
              <w:right w:val="single" w:sz="4" w:space="0" w:color="000000"/>
            </w:tcBorders>
            <w:shd w:val="clear" w:color="auto" w:fill="auto"/>
            <w:noWrap/>
            <w:vAlign w:val="bottom"/>
            <w:hideMark/>
          </w:tcPr>
          <w:p w14:paraId="6EE6A84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1760</w:t>
            </w:r>
          </w:p>
        </w:tc>
        <w:tc>
          <w:tcPr>
            <w:tcW w:w="1017" w:type="dxa"/>
            <w:tcBorders>
              <w:top w:val="nil"/>
              <w:left w:val="nil"/>
              <w:bottom w:val="single" w:sz="4" w:space="0" w:color="000000"/>
              <w:right w:val="single" w:sz="4" w:space="0" w:color="000000"/>
            </w:tcBorders>
            <w:shd w:val="clear" w:color="auto" w:fill="auto"/>
            <w:noWrap/>
            <w:vAlign w:val="bottom"/>
            <w:hideMark/>
          </w:tcPr>
          <w:p w14:paraId="21D3C8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1760</w:t>
            </w:r>
          </w:p>
        </w:tc>
        <w:tc>
          <w:tcPr>
            <w:tcW w:w="1158" w:type="dxa"/>
            <w:tcBorders>
              <w:top w:val="nil"/>
              <w:left w:val="nil"/>
              <w:bottom w:val="single" w:sz="4" w:space="0" w:color="000000"/>
              <w:right w:val="nil"/>
            </w:tcBorders>
            <w:shd w:val="clear" w:color="auto" w:fill="auto"/>
            <w:noWrap/>
            <w:vAlign w:val="bottom"/>
            <w:hideMark/>
          </w:tcPr>
          <w:p w14:paraId="54BCBC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1760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796E3E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2B27B2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3CFA0A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CFF64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w:t>
            </w:r>
          </w:p>
        </w:tc>
        <w:tc>
          <w:tcPr>
            <w:tcW w:w="3484" w:type="dxa"/>
            <w:tcBorders>
              <w:top w:val="nil"/>
              <w:left w:val="nil"/>
              <w:bottom w:val="single" w:sz="4" w:space="0" w:color="000000"/>
              <w:right w:val="single" w:sz="4" w:space="0" w:color="000000"/>
            </w:tcBorders>
            <w:shd w:val="clear" w:color="auto" w:fill="auto"/>
            <w:noWrap/>
            <w:vAlign w:val="bottom"/>
            <w:hideMark/>
          </w:tcPr>
          <w:p w14:paraId="0CB7916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Kossuth Lajos – Parcare noua</w:t>
            </w:r>
          </w:p>
        </w:tc>
        <w:tc>
          <w:tcPr>
            <w:tcW w:w="1275" w:type="dxa"/>
            <w:tcBorders>
              <w:top w:val="nil"/>
              <w:left w:val="nil"/>
              <w:bottom w:val="single" w:sz="4" w:space="0" w:color="000000"/>
              <w:right w:val="single" w:sz="4" w:space="0" w:color="000000"/>
            </w:tcBorders>
            <w:shd w:val="clear" w:color="auto" w:fill="auto"/>
            <w:noWrap/>
            <w:vAlign w:val="bottom"/>
            <w:hideMark/>
          </w:tcPr>
          <w:p w14:paraId="7950DA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shd w:val="clear" w:color="auto" w:fill="auto"/>
            <w:noWrap/>
            <w:vAlign w:val="bottom"/>
            <w:hideMark/>
          </w:tcPr>
          <w:p w14:paraId="2DDE3D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1E19A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shd w:val="clear" w:color="auto" w:fill="auto"/>
            <w:noWrap/>
            <w:vAlign w:val="bottom"/>
            <w:hideMark/>
          </w:tcPr>
          <w:p w14:paraId="06F67B3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38E1CD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4997EC5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shd w:val="clear" w:color="auto" w:fill="auto"/>
            <w:noWrap/>
            <w:vAlign w:val="bottom"/>
            <w:hideMark/>
          </w:tcPr>
          <w:p w14:paraId="6451EB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shd w:val="clear" w:color="auto" w:fill="auto"/>
            <w:noWrap/>
            <w:vAlign w:val="bottom"/>
            <w:hideMark/>
          </w:tcPr>
          <w:p w14:paraId="35D45F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F71D55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D12C30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B900AF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F5315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111</w:t>
            </w:r>
          </w:p>
        </w:tc>
        <w:tc>
          <w:tcPr>
            <w:tcW w:w="3484" w:type="dxa"/>
            <w:tcBorders>
              <w:top w:val="nil"/>
              <w:left w:val="nil"/>
              <w:bottom w:val="single" w:sz="4" w:space="0" w:color="000000"/>
              <w:right w:val="single" w:sz="4" w:space="0" w:color="000000"/>
            </w:tcBorders>
            <w:shd w:val="clear" w:color="auto" w:fill="auto"/>
            <w:vAlign w:val="center"/>
            <w:hideMark/>
          </w:tcPr>
          <w:p w14:paraId="5174C84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Kossuth Lajos-Parcare spate ACR</w:t>
            </w:r>
          </w:p>
        </w:tc>
        <w:tc>
          <w:tcPr>
            <w:tcW w:w="1275" w:type="dxa"/>
            <w:tcBorders>
              <w:top w:val="nil"/>
              <w:left w:val="nil"/>
              <w:bottom w:val="single" w:sz="4" w:space="0" w:color="000000"/>
              <w:right w:val="single" w:sz="4" w:space="0" w:color="000000"/>
            </w:tcBorders>
            <w:shd w:val="clear" w:color="auto" w:fill="auto"/>
            <w:noWrap/>
            <w:vAlign w:val="bottom"/>
            <w:hideMark/>
          </w:tcPr>
          <w:p w14:paraId="0834FC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w:t>
            </w:r>
          </w:p>
        </w:tc>
        <w:tc>
          <w:tcPr>
            <w:tcW w:w="990" w:type="dxa"/>
            <w:tcBorders>
              <w:top w:val="nil"/>
              <w:left w:val="nil"/>
              <w:bottom w:val="single" w:sz="4" w:space="0" w:color="000000"/>
              <w:right w:val="single" w:sz="4" w:space="0" w:color="000000"/>
            </w:tcBorders>
            <w:shd w:val="clear" w:color="auto" w:fill="auto"/>
            <w:noWrap/>
            <w:vAlign w:val="bottom"/>
            <w:hideMark/>
          </w:tcPr>
          <w:p w14:paraId="73B477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D5A1C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w:t>
            </w:r>
          </w:p>
        </w:tc>
        <w:tc>
          <w:tcPr>
            <w:tcW w:w="1195" w:type="dxa"/>
            <w:tcBorders>
              <w:top w:val="nil"/>
              <w:left w:val="nil"/>
              <w:bottom w:val="single" w:sz="4" w:space="0" w:color="000000"/>
              <w:right w:val="single" w:sz="4" w:space="0" w:color="000000"/>
            </w:tcBorders>
            <w:shd w:val="clear" w:color="auto" w:fill="auto"/>
            <w:noWrap/>
            <w:vAlign w:val="bottom"/>
            <w:hideMark/>
          </w:tcPr>
          <w:p w14:paraId="34FADC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w:t>
            </w:r>
          </w:p>
        </w:tc>
        <w:tc>
          <w:tcPr>
            <w:tcW w:w="1134" w:type="dxa"/>
            <w:tcBorders>
              <w:top w:val="nil"/>
              <w:left w:val="nil"/>
              <w:bottom w:val="single" w:sz="4" w:space="0" w:color="000000"/>
              <w:right w:val="single" w:sz="4" w:space="0" w:color="000000"/>
            </w:tcBorders>
            <w:shd w:val="clear" w:color="auto" w:fill="auto"/>
            <w:noWrap/>
            <w:vAlign w:val="bottom"/>
            <w:hideMark/>
          </w:tcPr>
          <w:p w14:paraId="16D7E07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w:t>
            </w:r>
          </w:p>
        </w:tc>
        <w:tc>
          <w:tcPr>
            <w:tcW w:w="1134" w:type="dxa"/>
            <w:tcBorders>
              <w:top w:val="nil"/>
              <w:left w:val="nil"/>
              <w:bottom w:val="single" w:sz="4" w:space="0" w:color="000000"/>
              <w:right w:val="single" w:sz="4" w:space="0" w:color="000000"/>
            </w:tcBorders>
            <w:shd w:val="clear" w:color="auto" w:fill="auto"/>
            <w:noWrap/>
            <w:vAlign w:val="bottom"/>
            <w:hideMark/>
          </w:tcPr>
          <w:p w14:paraId="72CB32F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w:t>
            </w:r>
          </w:p>
        </w:tc>
        <w:tc>
          <w:tcPr>
            <w:tcW w:w="1017" w:type="dxa"/>
            <w:tcBorders>
              <w:top w:val="nil"/>
              <w:left w:val="nil"/>
              <w:bottom w:val="single" w:sz="4" w:space="0" w:color="000000"/>
              <w:right w:val="single" w:sz="4" w:space="0" w:color="000000"/>
            </w:tcBorders>
            <w:shd w:val="clear" w:color="auto" w:fill="auto"/>
            <w:noWrap/>
            <w:vAlign w:val="bottom"/>
            <w:hideMark/>
          </w:tcPr>
          <w:p w14:paraId="786ED9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w:t>
            </w:r>
          </w:p>
        </w:tc>
        <w:tc>
          <w:tcPr>
            <w:tcW w:w="1158" w:type="dxa"/>
            <w:tcBorders>
              <w:top w:val="nil"/>
              <w:left w:val="nil"/>
              <w:bottom w:val="single" w:sz="4" w:space="0" w:color="000000"/>
              <w:right w:val="nil"/>
            </w:tcBorders>
            <w:shd w:val="clear" w:color="auto" w:fill="auto"/>
            <w:noWrap/>
            <w:vAlign w:val="bottom"/>
            <w:hideMark/>
          </w:tcPr>
          <w:p w14:paraId="4F91CD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78D880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BA81DE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F9D531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000D2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w:t>
            </w:r>
          </w:p>
        </w:tc>
        <w:tc>
          <w:tcPr>
            <w:tcW w:w="3484" w:type="dxa"/>
            <w:tcBorders>
              <w:top w:val="nil"/>
              <w:left w:val="nil"/>
              <w:bottom w:val="single" w:sz="4" w:space="0" w:color="000000"/>
              <w:right w:val="single" w:sz="4" w:space="0" w:color="000000"/>
            </w:tcBorders>
            <w:shd w:val="clear" w:color="auto" w:fill="auto"/>
            <w:noWrap/>
            <w:vAlign w:val="bottom"/>
            <w:hideMark/>
          </w:tcPr>
          <w:p w14:paraId="1A9D804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Kriza János</w:t>
            </w:r>
          </w:p>
        </w:tc>
        <w:tc>
          <w:tcPr>
            <w:tcW w:w="1275" w:type="dxa"/>
            <w:tcBorders>
              <w:top w:val="nil"/>
              <w:left w:val="nil"/>
              <w:bottom w:val="single" w:sz="4" w:space="0" w:color="000000"/>
              <w:right w:val="single" w:sz="4" w:space="0" w:color="000000"/>
            </w:tcBorders>
            <w:shd w:val="clear" w:color="auto" w:fill="auto"/>
            <w:noWrap/>
            <w:vAlign w:val="bottom"/>
            <w:hideMark/>
          </w:tcPr>
          <w:p w14:paraId="274EB4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11781F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w:t>
            </w:r>
          </w:p>
        </w:tc>
        <w:tc>
          <w:tcPr>
            <w:tcW w:w="1217" w:type="dxa"/>
            <w:tcBorders>
              <w:top w:val="nil"/>
              <w:left w:val="nil"/>
              <w:bottom w:val="single" w:sz="4" w:space="0" w:color="000000"/>
              <w:right w:val="single" w:sz="4" w:space="0" w:color="000000"/>
            </w:tcBorders>
            <w:shd w:val="clear" w:color="auto" w:fill="auto"/>
            <w:noWrap/>
            <w:vAlign w:val="bottom"/>
            <w:hideMark/>
          </w:tcPr>
          <w:p w14:paraId="4857D37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95" w:type="dxa"/>
            <w:tcBorders>
              <w:top w:val="nil"/>
              <w:left w:val="nil"/>
              <w:bottom w:val="single" w:sz="4" w:space="0" w:color="000000"/>
              <w:right w:val="single" w:sz="4" w:space="0" w:color="000000"/>
            </w:tcBorders>
            <w:shd w:val="clear" w:color="auto" w:fill="auto"/>
            <w:noWrap/>
            <w:vAlign w:val="bottom"/>
            <w:hideMark/>
          </w:tcPr>
          <w:p w14:paraId="6C57EA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shd w:val="clear" w:color="auto" w:fill="auto"/>
            <w:noWrap/>
            <w:vAlign w:val="bottom"/>
            <w:hideMark/>
          </w:tcPr>
          <w:p w14:paraId="03CAFBE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34" w:type="dxa"/>
            <w:tcBorders>
              <w:top w:val="nil"/>
              <w:left w:val="nil"/>
              <w:bottom w:val="single" w:sz="4" w:space="0" w:color="000000"/>
              <w:right w:val="single" w:sz="4" w:space="0" w:color="000000"/>
            </w:tcBorders>
            <w:shd w:val="clear" w:color="auto" w:fill="auto"/>
            <w:noWrap/>
            <w:vAlign w:val="bottom"/>
            <w:hideMark/>
          </w:tcPr>
          <w:p w14:paraId="1D2F70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017" w:type="dxa"/>
            <w:tcBorders>
              <w:top w:val="nil"/>
              <w:left w:val="nil"/>
              <w:bottom w:val="single" w:sz="4" w:space="0" w:color="000000"/>
              <w:right w:val="single" w:sz="4" w:space="0" w:color="000000"/>
            </w:tcBorders>
            <w:shd w:val="clear" w:color="auto" w:fill="auto"/>
            <w:noWrap/>
            <w:vAlign w:val="bottom"/>
            <w:hideMark/>
          </w:tcPr>
          <w:p w14:paraId="3FEED6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158" w:type="dxa"/>
            <w:tcBorders>
              <w:top w:val="nil"/>
              <w:left w:val="nil"/>
              <w:bottom w:val="single" w:sz="4" w:space="0" w:color="000000"/>
              <w:right w:val="nil"/>
            </w:tcBorders>
            <w:shd w:val="clear" w:color="auto" w:fill="auto"/>
            <w:noWrap/>
            <w:vAlign w:val="bottom"/>
            <w:hideMark/>
          </w:tcPr>
          <w:p w14:paraId="48A88F4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58E2E6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A97E0F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291654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18A90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113</w:t>
            </w:r>
          </w:p>
        </w:tc>
        <w:tc>
          <w:tcPr>
            <w:tcW w:w="3484" w:type="dxa"/>
            <w:tcBorders>
              <w:top w:val="nil"/>
              <w:left w:val="nil"/>
              <w:bottom w:val="single" w:sz="4" w:space="0" w:color="000000"/>
              <w:right w:val="single" w:sz="4" w:space="0" w:color="000000"/>
            </w:tcBorders>
            <w:shd w:val="clear" w:color="auto" w:fill="auto"/>
            <w:noWrap/>
            <w:vAlign w:val="bottom"/>
            <w:hideMark/>
          </w:tcPr>
          <w:p w14:paraId="3BD16AB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Kriza János</w:t>
            </w:r>
          </w:p>
        </w:tc>
        <w:tc>
          <w:tcPr>
            <w:tcW w:w="1275" w:type="dxa"/>
            <w:tcBorders>
              <w:top w:val="nil"/>
              <w:left w:val="nil"/>
              <w:bottom w:val="single" w:sz="4" w:space="0" w:color="000000"/>
              <w:right w:val="single" w:sz="4" w:space="0" w:color="000000"/>
            </w:tcBorders>
            <w:shd w:val="clear" w:color="auto" w:fill="auto"/>
            <w:noWrap/>
            <w:vAlign w:val="bottom"/>
            <w:hideMark/>
          </w:tcPr>
          <w:p w14:paraId="6BF714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shd w:val="clear" w:color="auto" w:fill="auto"/>
            <w:noWrap/>
            <w:vAlign w:val="bottom"/>
            <w:hideMark/>
          </w:tcPr>
          <w:p w14:paraId="00E864A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E6A83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95" w:type="dxa"/>
            <w:tcBorders>
              <w:top w:val="nil"/>
              <w:left w:val="nil"/>
              <w:bottom w:val="single" w:sz="4" w:space="0" w:color="000000"/>
              <w:right w:val="single" w:sz="4" w:space="0" w:color="000000"/>
            </w:tcBorders>
            <w:shd w:val="clear" w:color="auto" w:fill="auto"/>
            <w:noWrap/>
            <w:vAlign w:val="bottom"/>
            <w:hideMark/>
          </w:tcPr>
          <w:p w14:paraId="073D28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shd w:val="clear" w:color="auto" w:fill="auto"/>
            <w:noWrap/>
            <w:vAlign w:val="bottom"/>
            <w:hideMark/>
          </w:tcPr>
          <w:p w14:paraId="5054F1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shd w:val="clear" w:color="auto" w:fill="auto"/>
            <w:noWrap/>
            <w:vAlign w:val="bottom"/>
            <w:hideMark/>
          </w:tcPr>
          <w:p w14:paraId="65C0138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017" w:type="dxa"/>
            <w:tcBorders>
              <w:top w:val="nil"/>
              <w:left w:val="nil"/>
              <w:bottom w:val="single" w:sz="4" w:space="0" w:color="000000"/>
              <w:right w:val="single" w:sz="4" w:space="0" w:color="000000"/>
            </w:tcBorders>
            <w:shd w:val="clear" w:color="auto" w:fill="auto"/>
            <w:noWrap/>
            <w:vAlign w:val="bottom"/>
            <w:hideMark/>
          </w:tcPr>
          <w:p w14:paraId="14BA36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58" w:type="dxa"/>
            <w:tcBorders>
              <w:top w:val="nil"/>
              <w:left w:val="nil"/>
              <w:bottom w:val="single" w:sz="4" w:space="0" w:color="000000"/>
              <w:right w:val="nil"/>
            </w:tcBorders>
            <w:shd w:val="clear" w:color="auto" w:fill="auto"/>
            <w:noWrap/>
            <w:vAlign w:val="bottom"/>
            <w:hideMark/>
          </w:tcPr>
          <w:p w14:paraId="46BD3A2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46CFA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3C974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 </w:t>
            </w:r>
          </w:p>
        </w:tc>
      </w:tr>
      <w:tr w:rsidR="00101BA4" w:rsidRPr="00AD525B" w14:paraId="16DD7A4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EE7727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114</w:t>
            </w:r>
          </w:p>
        </w:tc>
        <w:tc>
          <w:tcPr>
            <w:tcW w:w="3484" w:type="dxa"/>
            <w:tcBorders>
              <w:top w:val="nil"/>
              <w:left w:val="nil"/>
              <w:bottom w:val="single" w:sz="4" w:space="0" w:color="000000"/>
              <w:right w:val="single" w:sz="4" w:space="0" w:color="000000"/>
            </w:tcBorders>
            <w:shd w:val="clear" w:color="auto" w:fill="auto"/>
            <w:noWrap/>
            <w:vAlign w:val="bottom"/>
            <w:hideMark/>
          </w:tcPr>
          <w:p w14:paraId="501E397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Kriza János</w:t>
            </w:r>
          </w:p>
        </w:tc>
        <w:tc>
          <w:tcPr>
            <w:tcW w:w="1275" w:type="dxa"/>
            <w:tcBorders>
              <w:top w:val="nil"/>
              <w:left w:val="nil"/>
              <w:bottom w:val="single" w:sz="4" w:space="0" w:color="000000"/>
              <w:right w:val="single" w:sz="4" w:space="0" w:color="000000"/>
            </w:tcBorders>
            <w:shd w:val="clear" w:color="auto" w:fill="auto"/>
            <w:noWrap/>
            <w:vAlign w:val="bottom"/>
            <w:hideMark/>
          </w:tcPr>
          <w:p w14:paraId="32901B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990" w:type="dxa"/>
            <w:tcBorders>
              <w:top w:val="nil"/>
              <w:left w:val="nil"/>
              <w:bottom w:val="single" w:sz="4" w:space="0" w:color="000000"/>
              <w:right w:val="single" w:sz="4" w:space="0" w:color="000000"/>
            </w:tcBorders>
            <w:shd w:val="clear" w:color="auto" w:fill="auto"/>
            <w:noWrap/>
            <w:vAlign w:val="bottom"/>
            <w:hideMark/>
          </w:tcPr>
          <w:p w14:paraId="5D6D3C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shd w:val="clear" w:color="auto" w:fill="auto"/>
            <w:noWrap/>
            <w:vAlign w:val="bottom"/>
            <w:hideMark/>
          </w:tcPr>
          <w:p w14:paraId="42ADEB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shd w:val="clear" w:color="auto" w:fill="auto"/>
            <w:noWrap/>
            <w:vAlign w:val="bottom"/>
            <w:hideMark/>
          </w:tcPr>
          <w:p w14:paraId="253F9F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14CF81D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77B54E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shd w:val="clear" w:color="auto" w:fill="auto"/>
            <w:noWrap/>
            <w:vAlign w:val="bottom"/>
            <w:hideMark/>
          </w:tcPr>
          <w:p w14:paraId="018227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shd w:val="clear" w:color="auto" w:fill="auto"/>
            <w:noWrap/>
            <w:vAlign w:val="bottom"/>
            <w:hideMark/>
          </w:tcPr>
          <w:p w14:paraId="792C24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D6ED7D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05B3A6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90098D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9A9F5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115</w:t>
            </w:r>
          </w:p>
        </w:tc>
        <w:tc>
          <w:tcPr>
            <w:tcW w:w="3484" w:type="dxa"/>
            <w:tcBorders>
              <w:top w:val="nil"/>
              <w:left w:val="nil"/>
              <w:bottom w:val="single" w:sz="4" w:space="0" w:color="000000"/>
              <w:right w:val="single" w:sz="4" w:space="0" w:color="000000"/>
            </w:tcBorders>
            <w:shd w:val="clear" w:color="auto" w:fill="auto"/>
            <w:noWrap/>
            <w:vAlign w:val="bottom"/>
            <w:hideMark/>
          </w:tcPr>
          <w:p w14:paraId="183090D4" w14:textId="45601184" w:rsidR="00101BA4" w:rsidRPr="00AD525B" w:rsidRDefault="00007DEC" w:rsidP="00101BA4">
            <w:pPr>
              <w:keepNext w:val="0"/>
              <w:keepLines w:val="0"/>
              <w:spacing w:after="0"/>
              <w:jc w:val="left"/>
              <w:rPr>
                <w:sz w:val="22"/>
                <w:szCs w:val="22"/>
                <w:lang w:eastAsia="ro-RO"/>
              </w:rPr>
            </w:pPr>
            <w:r w:rsidRPr="00AD525B">
              <w:rPr>
                <w:sz w:val="22"/>
                <w:szCs w:val="22"/>
                <w:lang w:eastAsia="ro-RO"/>
              </w:rPr>
              <w:t>Lăcrămioarei</w:t>
            </w:r>
          </w:p>
        </w:tc>
        <w:tc>
          <w:tcPr>
            <w:tcW w:w="1275" w:type="dxa"/>
            <w:tcBorders>
              <w:top w:val="nil"/>
              <w:left w:val="nil"/>
              <w:bottom w:val="single" w:sz="4" w:space="0" w:color="000000"/>
              <w:right w:val="single" w:sz="4" w:space="0" w:color="000000"/>
            </w:tcBorders>
            <w:shd w:val="clear" w:color="auto" w:fill="auto"/>
            <w:noWrap/>
            <w:vAlign w:val="bottom"/>
            <w:hideMark/>
          </w:tcPr>
          <w:p w14:paraId="1A30CC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990" w:type="dxa"/>
            <w:tcBorders>
              <w:top w:val="nil"/>
              <w:left w:val="nil"/>
              <w:bottom w:val="single" w:sz="4" w:space="0" w:color="000000"/>
              <w:right w:val="single" w:sz="4" w:space="0" w:color="000000"/>
            </w:tcBorders>
            <w:shd w:val="clear" w:color="auto" w:fill="auto"/>
            <w:noWrap/>
            <w:vAlign w:val="bottom"/>
            <w:hideMark/>
          </w:tcPr>
          <w:p w14:paraId="5D2954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59027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95" w:type="dxa"/>
            <w:tcBorders>
              <w:top w:val="nil"/>
              <w:left w:val="nil"/>
              <w:bottom w:val="single" w:sz="4" w:space="0" w:color="000000"/>
              <w:right w:val="single" w:sz="4" w:space="0" w:color="000000"/>
            </w:tcBorders>
            <w:shd w:val="clear" w:color="auto" w:fill="auto"/>
            <w:noWrap/>
            <w:vAlign w:val="bottom"/>
            <w:hideMark/>
          </w:tcPr>
          <w:p w14:paraId="564F216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shd w:val="clear" w:color="auto" w:fill="auto"/>
            <w:noWrap/>
            <w:vAlign w:val="bottom"/>
            <w:hideMark/>
          </w:tcPr>
          <w:p w14:paraId="34C1CC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shd w:val="clear" w:color="auto" w:fill="auto"/>
            <w:noWrap/>
            <w:vAlign w:val="bottom"/>
            <w:hideMark/>
          </w:tcPr>
          <w:p w14:paraId="09C4BC6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4" w:space="0" w:color="000000"/>
              <w:right w:val="single" w:sz="4" w:space="0" w:color="000000"/>
            </w:tcBorders>
            <w:shd w:val="clear" w:color="auto" w:fill="auto"/>
            <w:noWrap/>
            <w:vAlign w:val="bottom"/>
            <w:hideMark/>
          </w:tcPr>
          <w:p w14:paraId="5B7D05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58" w:type="dxa"/>
            <w:tcBorders>
              <w:top w:val="nil"/>
              <w:left w:val="nil"/>
              <w:bottom w:val="single" w:sz="4" w:space="0" w:color="000000"/>
              <w:right w:val="nil"/>
            </w:tcBorders>
            <w:shd w:val="clear" w:color="auto" w:fill="auto"/>
            <w:noWrap/>
            <w:vAlign w:val="bottom"/>
            <w:hideMark/>
          </w:tcPr>
          <w:p w14:paraId="663D55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A03705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0F9C4D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9CEA5F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6F511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116</w:t>
            </w:r>
          </w:p>
        </w:tc>
        <w:tc>
          <w:tcPr>
            <w:tcW w:w="3484" w:type="dxa"/>
            <w:tcBorders>
              <w:top w:val="nil"/>
              <w:left w:val="nil"/>
              <w:bottom w:val="single" w:sz="4" w:space="0" w:color="000000"/>
              <w:right w:val="single" w:sz="4" w:space="0" w:color="000000"/>
            </w:tcBorders>
            <w:shd w:val="clear" w:color="auto" w:fill="auto"/>
            <w:noWrap/>
            <w:vAlign w:val="bottom"/>
            <w:hideMark/>
          </w:tcPr>
          <w:p w14:paraId="42A6A2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László Ferenc</w:t>
            </w:r>
          </w:p>
        </w:tc>
        <w:tc>
          <w:tcPr>
            <w:tcW w:w="1275" w:type="dxa"/>
            <w:tcBorders>
              <w:top w:val="nil"/>
              <w:left w:val="nil"/>
              <w:bottom w:val="single" w:sz="4" w:space="0" w:color="000000"/>
              <w:right w:val="single" w:sz="4" w:space="0" w:color="000000"/>
            </w:tcBorders>
            <w:shd w:val="clear" w:color="auto" w:fill="auto"/>
            <w:noWrap/>
            <w:vAlign w:val="bottom"/>
            <w:hideMark/>
          </w:tcPr>
          <w:p w14:paraId="0DB2F4F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shd w:val="clear" w:color="auto" w:fill="auto"/>
            <w:noWrap/>
            <w:vAlign w:val="bottom"/>
            <w:hideMark/>
          </w:tcPr>
          <w:p w14:paraId="256B68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4A3B4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95" w:type="dxa"/>
            <w:tcBorders>
              <w:top w:val="nil"/>
              <w:left w:val="nil"/>
              <w:bottom w:val="single" w:sz="4" w:space="0" w:color="000000"/>
              <w:right w:val="single" w:sz="4" w:space="0" w:color="000000"/>
            </w:tcBorders>
            <w:shd w:val="clear" w:color="auto" w:fill="auto"/>
            <w:noWrap/>
            <w:vAlign w:val="bottom"/>
            <w:hideMark/>
          </w:tcPr>
          <w:p w14:paraId="374398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shd w:val="clear" w:color="auto" w:fill="auto"/>
            <w:noWrap/>
            <w:vAlign w:val="bottom"/>
            <w:hideMark/>
          </w:tcPr>
          <w:p w14:paraId="372E3B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shd w:val="clear" w:color="auto" w:fill="auto"/>
            <w:noWrap/>
            <w:vAlign w:val="bottom"/>
            <w:hideMark/>
          </w:tcPr>
          <w:p w14:paraId="03BC60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4" w:space="0" w:color="000000"/>
              <w:right w:val="single" w:sz="4" w:space="0" w:color="000000"/>
            </w:tcBorders>
            <w:shd w:val="clear" w:color="auto" w:fill="auto"/>
            <w:noWrap/>
            <w:vAlign w:val="bottom"/>
            <w:hideMark/>
          </w:tcPr>
          <w:p w14:paraId="6CD419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58" w:type="dxa"/>
            <w:tcBorders>
              <w:top w:val="nil"/>
              <w:left w:val="nil"/>
              <w:bottom w:val="single" w:sz="4" w:space="0" w:color="000000"/>
              <w:right w:val="nil"/>
            </w:tcBorders>
            <w:shd w:val="clear" w:color="auto" w:fill="auto"/>
            <w:noWrap/>
            <w:vAlign w:val="bottom"/>
            <w:hideMark/>
          </w:tcPr>
          <w:p w14:paraId="1FE88C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772828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F05BA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5CB68A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7C1EC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117</w:t>
            </w:r>
          </w:p>
        </w:tc>
        <w:tc>
          <w:tcPr>
            <w:tcW w:w="3484" w:type="dxa"/>
            <w:tcBorders>
              <w:top w:val="nil"/>
              <w:left w:val="nil"/>
              <w:bottom w:val="single" w:sz="4" w:space="0" w:color="000000"/>
              <w:right w:val="single" w:sz="4" w:space="0" w:color="000000"/>
            </w:tcBorders>
            <w:shd w:val="clear" w:color="auto" w:fill="auto"/>
            <w:noWrap/>
            <w:vAlign w:val="bottom"/>
            <w:hideMark/>
          </w:tcPr>
          <w:p w14:paraId="15AAB45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Lázár Mihály spate bl.65</w:t>
            </w:r>
          </w:p>
        </w:tc>
        <w:tc>
          <w:tcPr>
            <w:tcW w:w="1275" w:type="dxa"/>
            <w:tcBorders>
              <w:top w:val="nil"/>
              <w:left w:val="nil"/>
              <w:bottom w:val="single" w:sz="4" w:space="0" w:color="000000"/>
              <w:right w:val="single" w:sz="4" w:space="0" w:color="000000"/>
            </w:tcBorders>
            <w:shd w:val="clear" w:color="auto" w:fill="auto"/>
            <w:noWrap/>
            <w:vAlign w:val="bottom"/>
            <w:hideMark/>
          </w:tcPr>
          <w:p w14:paraId="50D50D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186936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175F6A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shd w:val="clear" w:color="auto" w:fill="auto"/>
            <w:noWrap/>
            <w:vAlign w:val="bottom"/>
            <w:hideMark/>
          </w:tcPr>
          <w:p w14:paraId="427F43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2744D3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1661BF3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shd w:val="clear" w:color="auto" w:fill="auto"/>
            <w:noWrap/>
            <w:vAlign w:val="bottom"/>
            <w:hideMark/>
          </w:tcPr>
          <w:p w14:paraId="3EF26A5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shd w:val="clear" w:color="auto" w:fill="auto"/>
            <w:noWrap/>
            <w:vAlign w:val="bottom"/>
            <w:hideMark/>
          </w:tcPr>
          <w:p w14:paraId="74E75E8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B216A3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BF44A1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929CC4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77A21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118</w:t>
            </w:r>
          </w:p>
        </w:tc>
        <w:tc>
          <w:tcPr>
            <w:tcW w:w="3484" w:type="dxa"/>
            <w:tcBorders>
              <w:top w:val="nil"/>
              <w:left w:val="nil"/>
              <w:bottom w:val="single" w:sz="4" w:space="0" w:color="000000"/>
              <w:right w:val="single" w:sz="4" w:space="0" w:color="000000"/>
            </w:tcBorders>
            <w:shd w:val="clear" w:color="auto" w:fill="auto"/>
            <w:noWrap/>
            <w:vAlign w:val="bottom"/>
            <w:hideMark/>
          </w:tcPr>
          <w:p w14:paraId="33523EB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Lăcrămioarei</w:t>
            </w:r>
          </w:p>
        </w:tc>
        <w:tc>
          <w:tcPr>
            <w:tcW w:w="1275" w:type="dxa"/>
            <w:tcBorders>
              <w:top w:val="nil"/>
              <w:left w:val="nil"/>
              <w:bottom w:val="single" w:sz="4" w:space="0" w:color="000000"/>
              <w:right w:val="single" w:sz="4" w:space="0" w:color="000000"/>
            </w:tcBorders>
            <w:shd w:val="clear" w:color="auto" w:fill="auto"/>
            <w:noWrap/>
            <w:vAlign w:val="bottom"/>
            <w:hideMark/>
          </w:tcPr>
          <w:p w14:paraId="753CFA9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shd w:val="clear" w:color="auto" w:fill="auto"/>
            <w:noWrap/>
            <w:vAlign w:val="bottom"/>
            <w:hideMark/>
          </w:tcPr>
          <w:p w14:paraId="3F67A7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069323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55CCE68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30B405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054AD9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23777BB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39D1B0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C71330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DC0668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DA2BF9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38E1F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119</w:t>
            </w:r>
          </w:p>
        </w:tc>
        <w:tc>
          <w:tcPr>
            <w:tcW w:w="3484" w:type="dxa"/>
            <w:tcBorders>
              <w:top w:val="nil"/>
              <w:left w:val="nil"/>
              <w:bottom w:val="single" w:sz="4" w:space="0" w:color="000000"/>
              <w:right w:val="single" w:sz="4" w:space="0" w:color="000000"/>
            </w:tcBorders>
            <w:shd w:val="clear" w:color="auto" w:fill="auto"/>
            <w:noWrap/>
            <w:vAlign w:val="bottom"/>
            <w:hideMark/>
          </w:tcPr>
          <w:p w14:paraId="4E52A0B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Lăcrămioarei spate bl.9</w:t>
            </w:r>
          </w:p>
        </w:tc>
        <w:tc>
          <w:tcPr>
            <w:tcW w:w="1275" w:type="dxa"/>
            <w:tcBorders>
              <w:top w:val="nil"/>
              <w:left w:val="nil"/>
              <w:bottom w:val="single" w:sz="4" w:space="0" w:color="000000"/>
              <w:right w:val="single" w:sz="4" w:space="0" w:color="000000"/>
            </w:tcBorders>
            <w:shd w:val="clear" w:color="auto" w:fill="auto"/>
            <w:noWrap/>
            <w:vAlign w:val="bottom"/>
            <w:hideMark/>
          </w:tcPr>
          <w:p w14:paraId="52EC4F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auto" w:fill="auto"/>
            <w:noWrap/>
            <w:vAlign w:val="bottom"/>
            <w:hideMark/>
          </w:tcPr>
          <w:p w14:paraId="4EB730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4D218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shd w:val="clear" w:color="auto" w:fill="auto"/>
            <w:noWrap/>
            <w:vAlign w:val="bottom"/>
            <w:hideMark/>
          </w:tcPr>
          <w:p w14:paraId="6AFE5D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3B5FEC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auto" w:fill="auto"/>
            <w:noWrap/>
            <w:vAlign w:val="bottom"/>
            <w:hideMark/>
          </w:tcPr>
          <w:p w14:paraId="6A0DB6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shd w:val="clear" w:color="auto" w:fill="auto"/>
            <w:noWrap/>
            <w:vAlign w:val="bottom"/>
            <w:hideMark/>
          </w:tcPr>
          <w:p w14:paraId="2B16377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shd w:val="clear" w:color="auto" w:fill="auto"/>
            <w:noWrap/>
            <w:vAlign w:val="bottom"/>
            <w:hideMark/>
          </w:tcPr>
          <w:p w14:paraId="0E5A34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59A514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C2BF6A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50352F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79D94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w:t>
            </w:r>
          </w:p>
        </w:tc>
        <w:tc>
          <w:tcPr>
            <w:tcW w:w="3484" w:type="dxa"/>
            <w:tcBorders>
              <w:top w:val="nil"/>
              <w:left w:val="nil"/>
              <w:bottom w:val="single" w:sz="4" w:space="0" w:color="000000"/>
              <w:right w:val="single" w:sz="4" w:space="0" w:color="000000"/>
            </w:tcBorders>
            <w:shd w:val="clear" w:color="auto" w:fill="auto"/>
            <w:noWrap/>
            <w:vAlign w:val="bottom"/>
            <w:hideMark/>
          </w:tcPr>
          <w:p w14:paraId="634C0C4C" w14:textId="373F5BF6" w:rsidR="00101BA4" w:rsidRPr="00AD525B" w:rsidRDefault="00007DEC" w:rsidP="00101BA4">
            <w:pPr>
              <w:keepNext w:val="0"/>
              <w:keepLines w:val="0"/>
              <w:spacing w:after="0"/>
              <w:jc w:val="left"/>
              <w:rPr>
                <w:sz w:val="22"/>
                <w:szCs w:val="22"/>
                <w:lang w:eastAsia="ro-RO"/>
              </w:rPr>
            </w:pPr>
            <w:r w:rsidRPr="00AD525B">
              <w:rPr>
                <w:sz w:val="22"/>
                <w:szCs w:val="22"/>
                <w:lang w:eastAsia="ro-RO"/>
              </w:rPr>
              <w:t>Libertății</w:t>
            </w:r>
          </w:p>
        </w:tc>
        <w:tc>
          <w:tcPr>
            <w:tcW w:w="1275" w:type="dxa"/>
            <w:tcBorders>
              <w:top w:val="nil"/>
              <w:left w:val="nil"/>
              <w:bottom w:val="single" w:sz="4" w:space="0" w:color="000000"/>
              <w:right w:val="single" w:sz="4" w:space="0" w:color="000000"/>
            </w:tcBorders>
            <w:shd w:val="clear" w:color="auto" w:fill="auto"/>
            <w:noWrap/>
            <w:vAlign w:val="bottom"/>
            <w:hideMark/>
          </w:tcPr>
          <w:p w14:paraId="7780A5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shd w:val="clear" w:color="auto" w:fill="auto"/>
            <w:noWrap/>
            <w:vAlign w:val="bottom"/>
            <w:hideMark/>
          </w:tcPr>
          <w:p w14:paraId="1D51CE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65949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95" w:type="dxa"/>
            <w:tcBorders>
              <w:top w:val="nil"/>
              <w:left w:val="nil"/>
              <w:bottom w:val="single" w:sz="4" w:space="0" w:color="000000"/>
              <w:right w:val="single" w:sz="4" w:space="0" w:color="000000"/>
            </w:tcBorders>
            <w:shd w:val="clear" w:color="auto" w:fill="auto"/>
            <w:noWrap/>
            <w:vAlign w:val="bottom"/>
            <w:hideMark/>
          </w:tcPr>
          <w:p w14:paraId="0A7492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shd w:val="clear" w:color="auto" w:fill="auto"/>
            <w:noWrap/>
            <w:vAlign w:val="bottom"/>
            <w:hideMark/>
          </w:tcPr>
          <w:p w14:paraId="3533C6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000000"/>
              <w:right w:val="single" w:sz="4" w:space="0" w:color="000000"/>
            </w:tcBorders>
            <w:shd w:val="clear" w:color="auto" w:fill="auto"/>
            <w:noWrap/>
            <w:vAlign w:val="bottom"/>
            <w:hideMark/>
          </w:tcPr>
          <w:p w14:paraId="1E61C3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017" w:type="dxa"/>
            <w:tcBorders>
              <w:top w:val="nil"/>
              <w:left w:val="nil"/>
              <w:bottom w:val="single" w:sz="4" w:space="0" w:color="000000"/>
              <w:right w:val="single" w:sz="4" w:space="0" w:color="000000"/>
            </w:tcBorders>
            <w:shd w:val="clear" w:color="auto" w:fill="auto"/>
            <w:noWrap/>
            <w:vAlign w:val="bottom"/>
            <w:hideMark/>
          </w:tcPr>
          <w:p w14:paraId="279D0CE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158" w:type="dxa"/>
            <w:tcBorders>
              <w:top w:val="nil"/>
              <w:left w:val="nil"/>
              <w:bottom w:val="single" w:sz="4" w:space="0" w:color="000000"/>
              <w:right w:val="nil"/>
            </w:tcBorders>
            <w:shd w:val="clear" w:color="auto" w:fill="auto"/>
            <w:noWrap/>
            <w:vAlign w:val="bottom"/>
            <w:hideMark/>
          </w:tcPr>
          <w:p w14:paraId="4F03FAB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6B521C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DDEBCF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A0F29D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B930A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121</w:t>
            </w:r>
          </w:p>
        </w:tc>
        <w:tc>
          <w:tcPr>
            <w:tcW w:w="3484" w:type="dxa"/>
            <w:tcBorders>
              <w:top w:val="nil"/>
              <w:left w:val="nil"/>
              <w:bottom w:val="single" w:sz="4" w:space="0" w:color="000000"/>
              <w:right w:val="single" w:sz="4" w:space="0" w:color="000000"/>
            </w:tcBorders>
            <w:shd w:val="clear" w:color="auto" w:fill="auto"/>
            <w:noWrap/>
            <w:vAlign w:val="bottom"/>
            <w:hideMark/>
          </w:tcPr>
          <w:p w14:paraId="72F753CB" w14:textId="50441826" w:rsidR="00101BA4" w:rsidRPr="00AD525B" w:rsidRDefault="00007DEC" w:rsidP="00101BA4">
            <w:pPr>
              <w:keepNext w:val="0"/>
              <w:keepLines w:val="0"/>
              <w:spacing w:after="0"/>
              <w:jc w:val="left"/>
              <w:rPr>
                <w:sz w:val="22"/>
                <w:szCs w:val="22"/>
                <w:lang w:eastAsia="ro-RO"/>
              </w:rPr>
            </w:pPr>
            <w:r w:rsidRPr="00AD525B">
              <w:rPr>
                <w:sz w:val="22"/>
                <w:szCs w:val="22"/>
                <w:lang w:eastAsia="ro-RO"/>
              </w:rPr>
              <w:t>Libertății</w:t>
            </w:r>
            <w:r w:rsidR="00101BA4" w:rsidRPr="00AD525B">
              <w:rPr>
                <w:sz w:val="22"/>
                <w:szCs w:val="22"/>
                <w:lang w:eastAsia="ro-RO"/>
              </w:rPr>
              <w:t xml:space="preserve"> Parcare de lângă Biserica Catolică</w:t>
            </w:r>
          </w:p>
        </w:tc>
        <w:tc>
          <w:tcPr>
            <w:tcW w:w="1275" w:type="dxa"/>
            <w:tcBorders>
              <w:top w:val="nil"/>
              <w:left w:val="nil"/>
              <w:bottom w:val="single" w:sz="4" w:space="0" w:color="000000"/>
              <w:right w:val="single" w:sz="4" w:space="0" w:color="000000"/>
            </w:tcBorders>
            <w:shd w:val="clear" w:color="auto" w:fill="auto"/>
            <w:noWrap/>
            <w:vAlign w:val="bottom"/>
            <w:hideMark/>
          </w:tcPr>
          <w:p w14:paraId="1556967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shd w:val="clear" w:color="auto" w:fill="auto"/>
            <w:noWrap/>
            <w:vAlign w:val="bottom"/>
            <w:hideMark/>
          </w:tcPr>
          <w:p w14:paraId="35D760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228B85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95" w:type="dxa"/>
            <w:tcBorders>
              <w:top w:val="nil"/>
              <w:left w:val="nil"/>
              <w:bottom w:val="single" w:sz="4" w:space="0" w:color="000000"/>
              <w:right w:val="single" w:sz="4" w:space="0" w:color="000000"/>
            </w:tcBorders>
            <w:shd w:val="clear" w:color="auto" w:fill="auto"/>
            <w:noWrap/>
            <w:vAlign w:val="bottom"/>
            <w:hideMark/>
          </w:tcPr>
          <w:p w14:paraId="5D847FA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shd w:val="clear" w:color="auto" w:fill="auto"/>
            <w:noWrap/>
            <w:vAlign w:val="bottom"/>
            <w:hideMark/>
          </w:tcPr>
          <w:p w14:paraId="3F2236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shd w:val="clear" w:color="auto" w:fill="auto"/>
            <w:noWrap/>
            <w:vAlign w:val="bottom"/>
            <w:hideMark/>
          </w:tcPr>
          <w:p w14:paraId="1E9E6B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017" w:type="dxa"/>
            <w:tcBorders>
              <w:top w:val="nil"/>
              <w:left w:val="nil"/>
              <w:bottom w:val="single" w:sz="4" w:space="0" w:color="000000"/>
              <w:right w:val="single" w:sz="4" w:space="0" w:color="000000"/>
            </w:tcBorders>
            <w:shd w:val="clear" w:color="auto" w:fill="auto"/>
            <w:noWrap/>
            <w:vAlign w:val="bottom"/>
            <w:hideMark/>
          </w:tcPr>
          <w:p w14:paraId="3E879F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58" w:type="dxa"/>
            <w:tcBorders>
              <w:top w:val="nil"/>
              <w:left w:val="nil"/>
              <w:bottom w:val="single" w:sz="4" w:space="0" w:color="000000"/>
              <w:right w:val="nil"/>
            </w:tcBorders>
            <w:shd w:val="clear" w:color="auto" w:fill="auto"/>
            <w:noWrap/>
            <w:vAlign w:val="bottom"/>
            <w:hideMark/>
          </w:tcPr>
          <w:p w14:paraId="73ED78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822C19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869B34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8D0355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2C429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122</w:t>
            </w:r>
          </w:p>
        </w:tc>
        <w:tc>
          <w:tcPr>
            <w:tcW w:w="3484" w:type="dxa"/>
            <w:tcBorders>
              <w:top w:val="nil"/>
              <w:left w:val="nil"/>
              <w:bottom w:val="single" w:sz="4" w:space="0" w:color="000000"/>
              <w:right w:val="single" w:sz="4" w:space="0" w:color="000000"/>
            </w:tcBorders>
            <w:shd w:val="clear" w:color="auto" w:fill="auto"/>
            <w:noWrap/>
            <w:vAlign w:val="bottom"/>
            <w:hideMark/>
          </w:tcPr>
          <w:p w14:paraId="6A6FF69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Liliacului – Alei, Parcări, Trotuar</w:t>
            </w:r>
          </w:p>
        </w:tc>
        <w:tc>
          <w:tcPr>
            <w:tcW w:w="1275" w:type="dxa"/>
            <w:tcBorders>
              <w:top w:val="nil"/>
              <w:left w:val="nil"/>
              <w:bottom w:val="single" w:sz="4" w:space="0" w:color="000000"/>
              <w:right w:val="single" w:sz="4" w:space="0" w:color="000000"/>
            </w:tcBorders>
            <w:shd w:val="clear" w:color="auto" w:fill="auto"/>
            <w:noWrap/>
            <w:vAlign w:val="bottom"/>
            <w:hideMark/>
          </w:tcPr>
          <w:p w14:paraId="6453AD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625</w:t>
            </w:r>
          </w:p>
        </w:tc>
        <w:tc>
          <w:tcPr>
            <w:tcW w:w="990" w:type="dxa"/>
            <w:tcBorders>
              <w:top w:val="nil"/>
              <w:left w:val="nil"/>
              <w:bottom w:val="single" w:sz="4" w:space="0" w:color="000000"/>
              <w:right w:val="single" w:sz="4" w:space="0" w:color="000000"/>
            </w:tcBorders>
            <w:shd w:val="clear" w:color="auto" w:fill="auto"/>
            <w:noWrap/>
            <w:vAlign w:val="bottom"/>
            <w:hideMark/>
          </w:tcPr>
          <w:p w14:paraId="7924019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755E5E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95" w:type="dxa"/>
            <w:tcBorders>
              <w:top w:val="nil"/>
              <w:left w:val="nil"/>
              <w:bottom w:val="single" w:sz="4" w:space="0" w:color="000000"/>
              <w:right w:val="single" w:sz="4" w:space="0" w:color="000000"/>
            </w:tcBorders>
            <w:shd w:val="clear" w:color="auto" w:fill="auto"/>
            <w:noWrap/>
            <w:vAlign w:val="bottom"/>
            <w:hideMark/>
          </w:tcPr>
          <w:p w14:paraId="405331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auto" w:fill="auto"/>
            <w:noWrap/>
            <w:vAlign w:val="bottom"/>
            <w:hideMark/>
          </w:tcPr>
          <w:p w14:paraId="529115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34" w:type="dxa"/>
            <w:tcBorders>
              <w:top w:val="nil"/>
              <w:left w:val="nil"/>
              <w:bottom w:val="single" w:sz="4" w:space="0" w:color="000000"/>
              <w:right w:val="single" w:sz="4" w:space="0" w:color="000000"/>
            </w:tcBorders>
            <w:shd w:val="clear" w:color="auto" w:fill="auto"/>
            <w:noWrap/>
            <w:vAlign w:val="bottom"/>
            <w:hideMark/>
          </w:tcPr>
          <w:p w14:paraId="22E778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7" w:type="dxa"/>
            <w:tcBorders>
              <w:top w:val="nil"/>
              <w:left w:val="nil"/>
              <w:bottom w:val="single" w:sz="4" w:space="0" w:color="000000"/>
              <w:right w:val="single" w:sz="4" w:space="0" w:color="000000"/>
            </w:tcBorders>
            <w:shd w:val="clear" w:color="auto" w:fill="auto"/>
            <w:noWrap/>
            <w:vAlign w:val="bottom"/>
            <w:hideMark/>
          </w:tcPr>
          <w:p w14:paraId="24F3B1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158" w:type="dxa"/>
            <w:tcBorders>
              <w:top w:val="nil"/>
              <w:left w:val="nil"/>
              <w:bottom w:val="single" w:sz="4" w:space="0" w:color="000000"/>
              <w:right w:val="nil"/>
            </w:tcBorders>
            <w:shd w:val="clear" w:color="auto" w:fill="auto"/>
            <w:noWrap/>
            <w:vAlign w:val="bottom"/>
            <w:hideMark/>
          </w:tcPr>
          <w:p w14:paraId="33F9E85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552E85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8A6F9F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871E13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69B6F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123</w:t>
            </w:r>
          </w:p>
        </w:tc>
        <w:tc>
          <w:tcPr>
            <w:tcW w:w="3484" w:type="dxa"/>
            <w:tcBorders>
              <w:top w:val="nil"/>
              <w:left w:val="nil"/>
              <w:bottom w:val="single" w:sz="4" w:space="0" w:color="000000"/>
              <w:right w:val="single" w:sz="4" w:space="0" w:color="000000"/>
            </w:tcBorders>
            <w:shd w:val="clear" w:color="auto" w:fill="auto"/>
            <w:noWrap/>
            <w:vAlign w:val="bottom"/>
            <w:hideMark/>
          </w:tcPr>
          <w:p w14:paraId="2403DA2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Livezii</w:t>
            </w:r>
          </w:p>
        </w:tc>
        <w:tc>
          <w:tcPr>
            <w:tcW w:w="1275" w:type="dxa"/>
            <w:tcBorders>
              <w:top w:val="nil"/>
              <w:left w:val="nil"/>
              <w:bottom w:val="single" w:sz="4" w:space="0" w:color="000000"/>
              <w:right w:val="single" w:sz="4" w:space="0" w:color="000000"/>
            </w:tcBorders>
            <w:shd w:val="clear" w:color="auto" w:fill="auto"/>
            <w:noWrap/>
            <w:vAlign w:val="bottom"/>
            <w:hideMark/>
          </w:tcPr>
          <w:p w14:paraId="42D4B9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w:t>
            </w:r>
          </w:p>
        </w:tc>
        <w:tc>
          <w:tcPr>
            <w:tcW w:w="990" w:type="dxa"/>
            <w:tcBorders>
              <w:top w:val="nil"/>
              <w:left w:val="nil"/>
              <w:bottom w:val="single" w:sz="4" w:space="0" w:color="000000"/>
              <w:right w:val="single" w:sz="4" w:space="0" w:color="000000"/>
            </w:tcBorders>
            <w:shd w:val="clear" w:color="auto" w:fill="auto"/>
            <w:noWrap/>
            <w:vAlign w:val="bottom"/>
            <w:hideMark/>
          </w:tcPr>
          <w:p w14:paraId="75D85B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84DB0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775</w:t>
            </w:r>
          </w:p>
        </w:tc>
        <w:tc>
          <w:tcPr>
            <w:tcW w:w="1195" w:type="dxa"/>
            <w:tcBorders>
              <w:top w:val="nil"/>
              <w:left w:val="nil"/>
              <w:bottom w:val="single" w:sz="4" w:space="0" w:color="000000"/>
              <w:right w:val="single" w:sz="4" w:space="0" w:color="000000"/>
            </w:tcBorders>
            <w:shd w:val="clear" w:color="auto" w:fill="auto"/>
            <w:noWrap/>
            <w:vAlign w:val="bottom"/>
            <w:hideMark/>
          </w:tcPr>
          <w:p w14:paraId="277EFC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775</w:t>
            </w:r>
          </w:p>
        </w:tc>
        <w:tc>
          <w:tcPr>
            <w:tcW w:w="1134" w:type="dxa"/>
            <w:tcBorders>
              <w:top w:val="nil"/>
              <w:left w:val="nil"/>
              <w:bottom w:val="single" w:sz="4" w:space="0" w:color="000000"/>
              <w:right w:val="single" w:sz="4" w:space="0" w:color="000000"/>
            </w:tcBorders>
            <w:shd w:val="clear" w:color="auto" w:fill="auto"/>
            <w:noWrap/>
            <w:vAlign w:val="bottom"/>
            <w:hideMark/>
          </w:tcPr>
          <w:p w14:paraId="4DA091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775</w:t>
            </w:r>
          </w:p>
        </w:tc>
        <w:tc>
          <w:tcPr>
            <w:tcW w:w="1134" w:type="dxa"/>
            <w:tcBorders>
              <w:top w:val="nil"/>
              <w:left w:val="nil"/>
              <w:bottom w:val="single" w:sz="4" w:space="0" w:color="000000"/>
              <w:right w:val="single" w:sz="4" w:space="0" w:color="000000"/>
            </w:tcBorders>
            <w:shd w:val="clear" w:color="auto" w:fill="auto"/>
            <w:noWrap/>
            <w:vAlign w:val="bottom"/>
            <w:hideMark/>
          </w:tcPr>
          <w:p w14:paraId="23F5CD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775</w:t>
            </w:r>
          </w:p>
        </w:tc>
        <w:tc>
          <w:tcPr>
            <w:tcW w:w="1017" w:type="dxa"/>
            <w:tcBorders>
              <w:top w:val="nil"/>
              <w:left w:val="nil"/>
              <w:bottom w:val="single" w:sz="4" w:space="0" w:color="000000"/>
              <w:right w:val="single" w:sz="4" w:space="0" w:color="000000"/>
            </w:tcBorders>
            <w:shd w:val="clear" w:color="auto" w:fill="auto"/>
            <w:noWrap/>
            <w:vAlign w:val="bottom"/>
            <w:hideMark/>
          </w:tcPr>
          <w:p w14:paraId="27C9D4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775</w:t>
            </w:r>
          </w:p>
        </w:tc>
        <w:tc>
          <w:tcPr>
            <w:tcW w:w="1158" w:type="dxa"/>
            <w:tcBorders>
              <w:top w:val="nil"/>
              <w:left w:val="nil"/>
              <w:bottom w:val="single" w:sz="4" w:space="0" w:color="000000"/>
              <w:right w:val="nil"/>
            </w:tcBorders>
            <w:shd w:val="clear" w:color="auto" w:fill="auto"/>
            <w:noWrap/>
            <w:vAlign w:val="bottom"/>
            <w:hideMark/>
          </w:tcPr>
          <w:p w14:paraId="04EC26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775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28716B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37F5F2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F1D3E6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3DAAFF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124</w:t>
            </w:r>
          </w:p>
        </w:tc>
        <w:tc>
          <w:tcPr>
            <w:tcW w:w="3484" w:type="dxa"/>
            <w:tcBorders>
              <w:top w:val="nil"/>
              <w:left w:val="nil"/>
              <w:bottom w:val="single" w:sz="4" w:space="0" w:color="000000"/>
              <w:right w:val="single" w:sz="4" w:space="0" w:color="000000"/>
            </w:tcBorders>
            <w:shd w:val="clear" w:color="auto" w:fill="auto"/>
            <w:noWrap/>
            <w:vAlign w:val="bottom"/>
            <w:hideMark/>
          </w:tcPr>
          <w:p w14:paraId="479E33A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Luceafărului</w:t>
            </w:r>
          </w:p>
        </w:tc>
        <w:tc>
          <w:tcPr>
            <w:tcW w:w="1275" w:type="dxa"/>
            <w:tcBorders>
              <w:top w:val="nil"/>
              <w:left w:val="nil"/>
              <w:bottom w:val="single" w:sz="4" w:space="0" w:color="000000"/>
              <w:right w:val="single" w:sz="4" w:space="0" w:color="000000"/>
            </w:tcBorders>
            <w:shd w:val="clear" w:color="auto" w:fill="auto"/>
            <w:noWrap/>
            <w:vAlign w:val="bottom"/>
            <w:hideMark/>
          </w:tcPr>
          <w:p w14:paraId="1B3191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430</w:t>
            </w:r>
          </w:p>
        </w:tc>
        <w:tc>
          <w:tcPr>
            <w:tcW w:w="990" w:type="dxa"/>
            <w:tcBorders>
              <w:top w:val="nil"/>
              <w:left w:val="nil"/>
              <w:bottom w:val="single" w:sz="4" w:space="0" w:color="000000"/>
              <w:right w:val="single" w:sz="4" w:space="0" w:color="000000"/>
            </w:tcBorders>
            <w:shd w:val="clear" w:color="auto" w:fill="auto"/>
            <w:noWrap/>
            <w:vAlign w:val="bottom"/>
            <w:hideMark/>
          </w:tcPr>
          <w:p w14:paraId="57B8D4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w:t>
            </w:r>
          </w:p>
        </w:tc>
        <w:tc>
          <w:tcPr>
            <w:tcW w:w="1217" w:type="dxa"/>
            <w:tcBorders>
              <w:top w:val="nil"/>
              <w:left w:val="nil"/>
              <w:bottom w:val="single" w:sz="4" w:space="0" w:color="000000"/>
              <w:right w:val="single" w:sz="4" w:space="0" w:color="000000"/>
            </w:tcBorders>
            <w:shd w:val="clear" w:color="auto" w:fill="auto"/>
            <w:noWrap/>
            <w:vAlign w:val="bottom"/>
            <w:hideMark/>
          </w:tcPr>
          <w:p w14:paraId="68C84E7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1505</w:t>
            </w:r>
          </w:p>
        </w:tc>
        <w:tc>
          <w:tcPr>
            <w:tcW w:w="1195" w:type="dxa"/>
            <w:tcBorders>
              <w:top w:val="nil"/>
              <w:left w:val="nil"/>
              <w:bottom w:val="single" w:sz="4" w:space="0" w:color="000000"/>
              <w:right w:val="single" w:sz="4" w:space="0" w:color="000000"/>
            </w:tcBorders>
            <w:shd w:val="clear" w:color="auto" w:fill="auto"/>
            <w:noWrap/>
            <w:vAlign w:val="bottom"/>
            <w:hideMark/>
          </w:tcPr>
          <w:p w14:paraId="6776A8C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1505</w:t>
            </w:r>
          </w:p>
        </w:tc>
        <w:tc>
          <w:tcPr>
            <w:tcW w:w="1134" w:type="dxa"/>
            <w:tcBorders>
              <w:top w:val="nil"/>
              <w:left w:val="nil"/>
              <w:bottom w:val="single" w:sz="4" w:space="0" w:color="000000"/>
              <w:right w:val="single" w:sz="4" w:space="0" w:color="000000"/>
            </w:tcBorders>
            <w:shd w:val="clear" w:color="auto" w:fill="auto"/>
            <w:noWrap/>
            <w:vAlign w:val="bottom"/>
            <w:hideMark/>
          </w:tcPr>
          <w:p w14:paraId="4E34F4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1505</w:t>
            </w:r>
          </w:p>
        </w:tc>
        <w:tc>
          <w:tcPr>
            <w:tcW w:w="1134" w:type="dxa"/>
            <w:tcBorders>
              <w:top w:val="nil"/>
              <w:left w:val="nil"/>
              <w:bottom w:val="single" w:sz="4" w:space="0" w:color="000000"/>
              <w:right w:val="single" w:sz="4" w:space="0" w:color="000000"/>
            </w:tcBorders>
            <w:shd w:val="clear" w:color="auto" w:fill="auto"/>
            <w:noWrap/>
            <w:vAlign w:val="bottom"/>
            <w:hideMark/>
          </w:tcPr>
          <w:p w14:paraId="609638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1505</w:t>
            </w:r>
          </w:p>
        </w:tc>
        <w:tc>
          <w:tcPr>
            <w:tcW w:w="1017" w:type="dxa"/>
            <w:tcBorders>
              <w:top w:val="nil"/>
              <w:left w:val="nil"/>
              <w:bottom w:val="single" w:sz="4" w:space="0" w:color="000000"/>
              <w:right w:val="single" w:sz="4" w:space="0" w:color="000000"/>
            </w:tcBorders>
            <w:shd w:val="clear" w:color="auto" w:fill="auto"/>
            <w:noWrap/>
            <w:vAlign w:val="bottom"/>
            <w:hideMark/>
          </w:tcPr>
          <w:p w14:paraId="7E0A6B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1505</w:t>
            </w:r>
          </w:p>
        </w:tc>
        <w:tc>
          <w:tcPr>
            <w:tcW w:w="1158" w:type="dxa"/>
            <w:tcBorders>
              <w:top w:val="nil"/>
              <w:left w:val="nil"/>
              <w:bottom w:val="single" w:sz="4" w:space="0" w:color="000000"/>
              <w:right w:val="nil"/>
            </w:tcBorders>
            <w:shd w:val="clear" w:color="auto" w:fill="auto"/>
            <w:noWrap/>
            <w:vAlign w:val="bottom"/>
            <w:hideMark/>
          </w:tcPr>
          <w:p w14:paraId="70BD39C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65EE20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11148A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AE83F6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FEEF7E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w:t>
            </w:r>
          </w:p>
        </w:tc>
        <w:tc>
          <w:tcPr>
            <w:tcW w:w="3484" w:type="dxa"/>
            <w:tcBorders>
              <w:top w:val="nil"/>
              <w:left w:val="nil"/>
              <w:bottom w:val="single" w:sz="4" w:space="0" w:color="000000"/>
              <w:right w:val="single" w:sz="4" w:space="0" w:color="000000"/>
            </w:tcBorders>
            <w:shd w:val="clear" w:color="auto" w:fill="auto"/>
            <w:vAlign w:val="center"/>
            <w:hideMark/>
          </w:tcPr>
          <w:p w14:paraId="5DA99C5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Luceafărului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4EDF37E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w:t>
            </w:r>
          </w:p>
        </w:tc>
        <w:tc>
          <w:tcPr>
            <w:tcW w:w="990" w:type="dxa"/>
            <w:tcBorders>
              <w:top w:val="nil"/>
              <w:left w:val="nil"/>
              <w:bottom w:val="single" w:sz="4" w:space="0" w:color="000000"/>
              <w:right w:val="single" w:sz="4" w:space="0" w:color="000000"/>
            </w:tcBorders>
            <w:shd w:val="clear" w:color="auto" w:fill="auto"/>
            <w:noWrap/>
            <w:vAlign w:val="bottom"/>
            <w:hideMark/>
          </w:tcPr>
          <w:p w14:paraId="6471712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F0E37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95" w:type="dxa"/>
            <w:tcBorders>
              <w:top w:val="nil"/>
              <w:left w:val="nil"/>
              <w:bottom w:val="single" w:sz="4" w:space="0" w:color="000000"/>
              <w:right w:val="single" w:sz="4" w:space="0" w:color="000000"/>
            </w:tcBorders>
            <w:shd w:val="clear" w:color="auto" w:fill="auto"/>
            <w:noWrap/>
            <w:vAlign w:val="bottom"/>
            <w:hideMark/>
          </w:tcPr>
          <w:p w14:paraId="0F642C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shd w:val="clear" w:color="auto" w:fill="auto"/>
            <w:noWrap/>
            <w:vAlign w:val="bottom"/>
            <w:hideMark/>
          </w:tcPr>
          <w:p w14:paraId="10F8A9C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shd w:val="clear" w:color="auto" w:fill="auto"/>
            <w:noWrap/>
            <w:vAlign w:val="bottom"/>
            <w:hideMark/>
          </w:tcPr>
          <w:p w14:paraId="2E9636D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017" w:type="dxa"/>
            <w:tcBorders>
              <w:top w:val="nil"/>
              <w:left w:val="nil"/>
              <w:bottom w:val="single" w:sz="4" w:space="0" w:color="000000"/>
              <w:right w:val="single" w:sz="4" w:space="0" w:color="000000"/>
            </w:tcBorders>
            <w:shd w:val="clear" w:color="auto" w:fill="auto"/>
            <w:noWrap/>
            <w:vAlign w:val="bottom"/>
            <w:hideMark/>
          </w:tcPr>
          <w:p w14:paraId="53C1F5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58" w:type="dxa"/>
            <w:tcBorders>
              <w:top w:val="nil"/>
              <w:left w:val="nil"/>
              <w:bottom w:val="single" w:sz="4" w:space="0" w:color="000000"/>
              <w:right w:val="nil"/>
            </w:tcBorders>
            <w:shd w:val="clear" w:color="auto" w:fill="auto"/>
            <w:noWrap/>
            <w:vAlign w:val="bottom"/>
            <w:hideMark/>
          </w:tcPr>
          <w:p w14:paraId="5306299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E75B74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504240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392E81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AD5E2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126</w:t>
            </w:r>
          </w:p>
        </w:tc>
        <w:tc>
          <w:tcPr>
            <w:tcW w:w="3484" w:type="dxa"/>
            <w:tcBorders>
              <w:top w:val="nil"/>
              <w:left w:val="nil"/>
              <w:bottom w:val="single" w:sz="4" w:space="0" w:color="000000"/>
              <w:right w:val="single" w:sz="4" w:space="0" w:color="000000"/>
            </w:tcBorders>
            <w:shd w:val="clear" w:color="auto" w:fill="auto"/>
            <w:noWrap/>
            <w:vAlign w:val="bottom"/>
            <w:hideMark/>
          </w:tcPr>
          <w:p w14:paraId="7A58B76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Martinovici</w:t>
            </w:r>
          </w:p>
        </w:tc>
        <w:tc>
          <w:tcPr>
            <w:tcW w:w="1275" w:type="dxa"/>
            <w:tcBorders>
              <w:top w:val="nil"/>
              <w:left w:val="nil"/>
              <w:bottom w:val="single" w:sz="4" w:space="0" w:color="000000"/>
              <w:right w:val="single" w:sz="4" w:space="0" w:color="000000"/>
            </w:tcBorders>
            <w:shd w:val="clear" w:color="auto" w:fill="auto"/>
            <w:noWrap/>
            <w:vAlign w:val="bottom"/>
            <w:hideMark/>
          </w:tcPr>
          <w:p w14:paraId="388029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w:t>
            </w:r>
          </w:p>
        </w:tc>
        <w:tc>
          <w:tcPr>
            <w:tcW w:w="990" w:type="dxa"/>
            <w:tcBorders>
              <w:top w:val="nil"/>
              <w:left w:val="nil"/>
              <w:bottom w:val="single" w:sz="4" w:space="0" w:color="000000"/>
              <w:right w:val="single" w:sz="4" w:space="0" w:color="000000"/>
            </w:tcBorders>
            <w:shd w:val="clear" w:color="auto" w:fill="auto"/>
            <w:noWrap/>
            <w:vAlign w:val="bottom"/>
            <w:hideMark/>
          </w:tcPr>
          <w:p w14:paraId="27B1F5B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12B311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525</w:t>
            </w:r>
          </w:p>
        </w:tc>
        <w:tc>
          <w:tcPr>
            <w:tcW w:w="1195" w:type="dxa"/>
            <w:tcBorders>
              <w:top w:val="nil"/>
              <w:left w:val="nil"/>
              <w:bottom w:val="single" w:sz="4" w:space="0" w:color="000000"/>
              <w:right w:val="single" w:sz="4" w:space="0" w:color="000000"/>
            </w:tcBorders>
            <w:shd w:val="clear" w:color="auto" w:fill="auto"/>
            <w:noWrap/>
            <w:vAlign w:val="bottom"/>
            <w:hideMark/>
          </w:tcPr>
          <w:p w14:paraId="2107E6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525</w:t>
            </w:r>
          </w:p>
        </w:tc>
        <w:tc>
          <w:tcPr>
            <w:tcW w:w="1134" w:type="dxa"/>
            <w:tcBorders>
              <w:top w:val="nil"/>
              <w:left w:val="nil"/>
              <w:bottom w:val="single" w:sz="4" w:space="0" w:color="000000"/>
              <w:right w:val="single" w:sz="4" w:space="0" w:color="000000"/>
            </w:tcBorders>
            <w:shd w:val="clear" w:color="auto" w:fill="auto"/>
            <w:noWrap/>
            <w:vAlign w:val="bottom"/>
            <w:hideMark/>
          </w:tcPr>
          <w:p w14:paraId="472842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525</w:t>
            </w:r>
          </w:p>
        </w:tc>
        <w:tc>
          <w:tcPr>
            <w:tcW w:w="1134" w:type="dxa"/>
            <w:tcBorders>
              <w:top w:val="nil"/>
              <w:left w:val="nil"/>
              <w:bottom w:val="single" w:sz="4" w:space="0" w:color="000000"/>
              <w:right w:val="single" w:sz="4" w:space="0" w:color="000000"/>
            </w:tcBorders>
            <w:shd w:val="clear" w:color="auto" w:fill="auto"/>
            <w:noWrap/>
            <w:vAlign w:val="bottom"/>
            <w:hideMark/>
          </w:tcPr>
          <w:p w14:paraId="6E844F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525</w:t>
            </w:r>
          </w:p>
        </w:tc>
        <w:tc>
          <w:tcPr>
            <w:tcW w:w="1017" w:type="dxa"/>
            <w:tcBorders>
              <w:top w:val="nil"/>
              <w:left w:val="nil"/>
              <w:bottom w:val="single" w:sz="4" w:space="0" w:color="000000"/>
              <w:right w:val="single" w:sz="4" w:space="0" w:color="000000"/>
            </w:tcBorders>
            <w:shd w:val="clear" w:color="auto" w:fill="auto"/>
            <w:noWrap/>
            <w:vAlign w:val="bottom"/>
            <w:hideMark/>
          </w:tcPr>
          <w:p w14:paraId="64DF3F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525</w:t>
            </w:r>
          </w:p>
        </w:tc>
        <w:tc>
          <w:tcPr>
            <w:tcW w:w="1158" w:type="dxa"/>
            <w:tcBorders>
              <w:top w:val="nil"/>
              <w:left w:val="nil"/>
              <w:bottom w:val="single" w:sz="4" w:space="0" w:color="000000"/>
              <w:right w:val="nil"/>
            </w:tcBorders>
            <w:shd w:val="clear" w:color="auto" w:fill="auto"/>
            <w:noWrap/>
            <w:vAlign w:val="bottom"/>
            <w:hideMark/>
          </w:tcPr>
          <w:p w14:paraId="63921C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75F58F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FE5F2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6BBAFD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5DE8AA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127</w:t>
            </w:r>
          </w:p>
        </w:tc>
        <w:tc>
          <w:tcPr>
            <w:tcW w:w="3484" w:type="dxa"/>
            <w:tcBorders>
              <w:top w:val="nil"/>
              <w:left w:val="nil"/>
              <w:bottom w:val="single" w:sz="4" w:space="0" w:color="000000"/>
              <w:right w:val="single" w:sz="4" w:space="0" w:color="000000"/>
            </w:tcBorders>
            <w:shd w:val="clear" w:color="auto" w:fill="auto"/>
            <w:noWrap/>
            <w:vAlign w:val="bottom"/>
            <w:hideMark/>
          </w:tcPr>
          <w:p w14:paraId="057B044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Mică</w:t>
            </w:r>
          </w:p>
        </w:tc>
        <w:tc>
          <w:tcPr>
            <w:tcW w:w="1275" w:type="dxa"/>
            <w:tcBorders>
              <w:top w:val="nil"/>
              <w:left w:val="nil"/>
              <w:bottom w:val="single" w:sz="4" w:space="0" w:color="000000"/>
              <w:right w:val="single" w:sz="4" w:space="0" w:color="000000"/>
            </w:tcBorders>
            <w:shd w:val="clear" w:color="auto" w:fill="auto"/>
            <w:noWrap/>
            <w:vAlign w:val="bottom"/>
            <w:hideMark/>
          </w:tcPr>
          <w:p w14:paraId="5B5F4A0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shd w:val="clear" w:color="auto" w:fill="auto"/>
            <w:noWrap/>
            <w:vAlign w:val="bottom"/>
            <w:hideMark/>
          </w:tcPr>
          <w:p w14:paraId="71A766D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E2091A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95" w:type="dxa"/>
            <w:tcBorders>
              <w:top w:val="nil"/>
              <w:left w:val="nil"/>
              <w:bottom w:val="single" w:sz="4" w:space="0" w:color="000000"/>
              <w:right w:val="single" w:sz="4" w:space="0" w:color="000000"/>
            </w:tcBorders>
            <w:shd w:val="clear" w:color="auto" w:fill="auto"/>
            <w:noWrap/>
            <w:vAlign w:val="bottom"/>
            <w:hideMark/>
          </w:tcPr>
          <w:p w14:paraId="0280AE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shd w:val="clear" w:color="auto" w:fill="auto"/>
            <w:noWrap/>
            <w:vAlign w:val="bottom"/>
            <w:hideMark/>
          </w:tcPr>
          <w:p w14:paraId="1DA6CD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34" w:type="dxa"/>
            <w:tcBorders>
              <w:top w:val="nil"/>
              <w:left w:val="nil"/>
              <w:bottom w:val="single" w:sz="4" w:space="0" w:color="000000"/>
              <w:right w:val="single" w:sz="4" w:space="0" w:color="000000"/>
            </w:tcBorders>
            <w:shd w:val="clear" w:color="auto" w:fill="auto"/>
            <w:noWrap/>
            <w:vAlign w:val="bottom"/>
            <w:hideMark/>
          </w:tcPr>
          <w:p w14:paraId="2326FA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017" w:type="dxa"/>
            <w:tcBorders>
              <w:top w:val="nil"/>
              <w:left w:val="nil"/>
              <w:bottom w:val="single" w:sz="4" w:space="0" w:color="000000"/>
              <w:right w:val="single" w:sz="4" w:space="0" w:color="000000"/>
            </w:tcBorders>
            <w:shd w:val="clear" w:color="auto" w:fill="auto"/>
            <w:noWrap/>
            <w:vAlign w:val="bottom"/>
            <w:hideMark/>
          </w:tcPr>
          <w:p w14:paraId="295C3E8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158" w:type="dxa"/>
            <w:tcBorders>
              <w:top w:val="nil"/>
              <w:left w:val="nil"/>
              <w:bottom w:val="single" w:sz="4" w:space="0" w:color="000000"/>
              <w:right w:val="nil"/>
            </w:tcBorders>
            <w:shd w:val="clear" w:color="auto" w:fill="auto"/>
            <w:noWrap/>
            <w:vAlign w:val="bottom"/>
            <w:hideMark/>
          </w:tcPr>
          <w:p w14:paraId="52D869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3415DF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DBFEB8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AF312F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9550F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w:t>
            </w:r>
          </w:p>
        </w:tc>
        <w:tc>
          <w:tcPr>
            <w:tcW w:w="3484" w:type="dxa"/>
            <w:tcBorders>
              <w:top w:val="nil"/>
              <w:left w:val="nil"/>
              <w:bottom w:val="single" w:sz="4" w:space="0" w:color="000000"/>
              <w:right w:val="single" w:sz="4" w:space="0" w:color="000000"/>
            </w:tcBorders>
            <w:shd w:val="clear" w:color="auto" w:fill="auto"/>
            <w:noWrap/>
            <w:vAlign w:val="bottom"/>
            <w:hideMark/>
          </w:tcPr>
          <w:p w14:paraId="0F394BDA" w14:textId="4A2B2E73"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Mihai Viteazul – </w:t>
            </w:r>
            <w:r w:rsidR="00007DEC" w:rsidRPr="00AD525B">
              <w:rPr>
                <w:sz w:val="22"/>
                <w:szCs w:val="22"/>
                <w:lang w:eastAsia="ro-RO"/>
              </w:rPr>
              <w:t>Piața</w:t>
            </w:r>
            <w:r w:rsidRPr="00AD525B">
              <w:rPr>
                <w:sz w:val="22"/>
                <w:szCs w:val="22"/>
                <w:lang w:eastAsia="ro-RO"/>
              </w:rPr>
              <w:t>, Ganguri</w:t>
            </w:r>
          </w:p>
        </w:tc>
        <w:tc>
          <w:tcPr>
            <w:tcW w:w="1275" w:type="dxa"/>
            <w:tcBorders>
              <w:top w:val="nil"/>
              <w:left w:val="nil"/>
              <w:bottom w:val="single" w:sz="4" w:space="0" w:color="000000"/>
              <w:right w:val="single" w:sz="4" w:space="0" w:color="000000"/>
            </w:tcBorders>
            <w:shd w:val="clear" w:color="auto" w:fill="auto"/>
            <w:noWrap/>
            <w:vAlign w:val="bottom"/>
            <w:hideMark/>
          </w:tcPr>
          <w:p w14:paraId="241FB1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990" w:type="dxa"/>
            <w:tcBorders>
              <w:top w:val="nil"/>
              <w:left w:val="nil"/>
              <w:bottom w:val="single" w:sz="4" w:space="0" w:color="000000"/>
              <w:right w:val="single" w:sz="4" w:space="0" w:color="000000"/>
            </w:tcBorders>
            <w:shd w:val="clear" w:color="auto" w:fill="auto"/>
            <w:noWrap/>
            <w:vAlign w:val="bottom"/>
            <w:hideMark/>
          </w:tcPr>
          <w:p w14:paraId="6EDEDF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72D4A6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9000</w:t>
            </w:r>
          </w:p>
        </w:tc>
        <w:tc>
          <w:tcPr>
            <w:tcW w:w="1195" w:type="dxa"/>
            <w:tcBorders>
              <w:top w:val="nil"/>
              <w:left w:val="nil"/>
              <w:bottom w:val="single" w:sz="4" w:space="0" w:color="000000"/>
              <w:right w:val="single" w:sz="4" w:space="0" w:color="000000"/>
            </w:tcBorders>
            <w:shd w:val="clear" w:color="auto" w:fill="auto"/>
            <w:noWrap/>
            <w:vAlign w:val="bottom"/>
            <w:hideMark/>
          </w:tcPr>
          <w:p w14:paraId="1F8B75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9000</w:t>
            </w:r>
          </w:p>
        </w:tc>
        <w:tc>
          <w:tcPr>
            <w:tcW w:w="1134" w:type="dxa"/>
            <w:tcBorders>
              <w:top w:val="nil"/>
              <w:left w:val="nil"/>
              <w:bottom w:val="single" w:sz="4" w:space="0" w:color="000000"/>
              <w:right w:val="single" w:sz="4" w:space="0" w:color="000000"/>
            </w:tcBorders>
            <w:shd w:val="clear" w:color="auto" w:fill="auto"/>
            <w:noWrap/>
            <w:vAlign w:val="bottom"/>
            <w:hideMark/>
          </w:tcPr>
          <w:p w14:paraId="44158F3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9000</w:t>
            </w:r>
          </w:p>
        </w:tc>
        <w:tc>
          <w:tcPr>
            <w:tcW w:w="1134" w:type="dxa"/>
            <w:tcBorders>
              <w:top w:val="nil"/>
              <w:left w:val="nil"/>
              <w:bottom w:val="single" w:sz="4" w:space="0" w:color="000000"/>
              <w:right w:val="single" w:sz="4" w:space="0" w:color="000000"/>
            </w:tcBorders>
            <w:shd w:val="clear" w:color="auto" w:fill="auto"/>
            <w:noWrap/>
            <w:vAlign w:val="bottom"/>
            <w:hideMark/>
          </w:tcPr>
          <w:p w14:paraId="0A2527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9000</w:t>
            </w:r>
          </w:p>
        </w:tc>
        <w:tc>
          <w:tcPr>
            <w:tcW w:w="1017" w:type="dxa"/>
            <w:tcBorders>
              <w:top w:val="nil"/>
              <w:left w:val="nil"/>
              <w:bottom w:val="single" w:sz="4" w:space="0" w:color="000000"/>
              <w:right w:val="single" w:sz="4" w:space="0" w:color="000000"/>
            </w:tcBorders>
            <w:shd w:val="clear" w:color="auto" w:fill="auto"/>
            <w:noWrap/>
            <w:vAlign w:val="bottom"/>
            <w:hideMark/>
          </w:tcPr>
          <w:p w14:paraId="4E6820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9000</w:t>
            </w:r>
          </w:p>
        </w:tc>
        <w:tc>
          <w:tcPr>
            <w:tcW w:w="1158" w:type="dxa"/>
            <w:tcBorders>
              <w:top w:val="nil"/>
              <w:left w:val="nil"/>
              <w:bottom w:val="single" w:sz="4" w:space="0" w:color="000000"/>
              <w:right w:val="nil"/>
            </w:tcBorders>
            <w:shd w:val="clear" w:color="auto" w:fill="auto"/>
            <w:noWrap/>
            <w:vAlign w:val="bottom"/>
            <w:hideMark/>
          </w:tcPr>
          <w:p w14:paraId="0BB97C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5E5B40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837ACF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2D2D15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A2C418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129</w:t>
            </w:r>
          </w:p>
        </w:tc>
        <w:tc>
          <w:tcPr>
            <w:tcW w:w="3484" w:type="dxa"/>
            <w:tcBorders>
              <w:top w:val="nil"/>
              <w:left w:val="nil"/>
              <w:bottom w:val="single" w:sz="4" w:space="0" w:color="000000"/>
              <w:right w:val="single" w:sz="4" w:space="0" w:color="000000"/>
            </w:tcBorders>
            <w:shd w:val="clear" w:color="auto" w:fill="auto"/>
            <w:noWrap/>
            <w:vAlign w:val="center"/>
            <w:hideMark/>
          </w:tcPr>
          <w:p w14:paraId="3EDB058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Mijloc Parcare str. </w:t>
            </w:r>
          </w:p>
        </w:tc>
        <w:tc>
          <w:tcPr>
            <w:tcW w:w="1275" w:type="dxa"/>
            <w:tcBorders>
              <w:top w:val="nil"/>
              <w:left w:val="nil"/>
              <w:bottom w:val="single" w:sz="4" w:space="0" w:color="000000"/>
              <w:right w:val="single" w:sz="4" w:space="0" w:color="000000"/>
            </w:tcBorders>
            <w:shd w:val="clear" w:color="auto" w:fill="auto"/>
            <w:noWrap/>
            <w:vAlign w:val="bottom"/>
            <w:hideMark/>
          </w:tcPr>
          <w:p w14:paraId="736EEC7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w:t>
            </w:r>
          </w:p>
        </w:tc>
        <w:tc>
          <w:tcPr>
            <w:tcW w:w="990" w:type="dxa"/>
            <w:tcBorders>
              <w:top w:val="nil"/>
              <w:left w:val="nil"/>
              <w:bottom w:val="single" w:sz="4" w:space="0" w:color="000000"/>
              <w:right w:val="single" w:sz="4" w:space="0" w:color="000000"/>
            </w:tcBorders>
            <w:shd w:val="clear" w:color="auto" w:fill="auto"/>
            <w:noWrap/>
            <w:vAlign w:val="bottom"/>
            <w:hideMark/>
          </w:tcPr>
          <w:p w14:paraId="0171AF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15EE76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95" w:type="dxa"/>
            <w:tcBorders>
              <w:top w:val="nil"/>
              <w:left w:val="nil"/>
              <w:bottom w:val="single" w:sz="4" w:space="0" w:color="000000"/>
              <w:right w:val="single" w:sz="4" w:space="0" w:color="000000"/>
            </w:tcBorders>
            <w:shd w:val="clear" w:color="auto" w:fill="auto"/>
            <w:noWrap/>
            <w:vAlign w:val="bottom"/>
            <w:hideMark/>
          </w:tcPr>
          <w:p w14:paraId="30DF35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shd w:val="clear" w:color="auto" w:fill="auto"/>
            <w:noWrap/>
            <w:vAlign w:val="bottom"/>
            <w:hideMark/>
          </w:tcPr>
          <w:p w14:paraId="7E22BC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shd w:val="clear" w:color="auto" w:fill="auto"/>
            <w:noWrap/>
            <w:vAlign w:val="bottom"/>
            <w:hideMark/>
          </w:tcPr>
          <w:p w14:paraId="159B290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017" w:type="dxa"/>
            <w:tcBorders>
              <w:top w:val="nil"/>
              <w:left w:val="nil"/>
              <w:bottom w:val="single" w:sz="4" w:space="0" w:color="000000"/>
              <w:right w:val="single" w:sz="4" w:space="0" w:color="000000"/>
            </w:tcBorders>
            <w:shd w:val="clear" w:color="auto" w:fill="auto"/>
            <w:noWrap/>
            <w:vAlign w:val="bottom"/>
            <w:hideMark/>
          </w:tcPr>
          <w:p w14:paraId="7C8236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58" w:type="dxa"/>
            <w:tcBorders>
              <w:top w:val="nil"/>
              <w:left w:val="nil"/>
              <w:bottom w:val="single" w:sz="4" w:space="0" w:color="000000"/>
              <w:right w:val="nil"/>
            </w:tcBorders>
            <w:shd w:val="clear" w:color="auto" w:fill="auto"/>
            <w:noWrap/>
            <w:vAlign w:val="bottom"/>
            <w:hideMark/>
          </w:tcPr>
          <w:p w14:paraId="2A72C7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056167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1A8C67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33ABDC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CB6F2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3484" w:type="dxa"/>
            <w:tcBorders>
              <w:top w:val="nil"/>
              <w:left w:val="nil"/>
              <w:bottom w:val="single" w:sz="4" w:space="0" w:color="000000"/>
              <w:right w:val="single" w:sz="4" w:space="0" w:color="000000"/>
            </w:tcBorders>
            <w:shd w:val="clear" w:color="auto" w:fill="auto"/>
            <w:noWrap/>
            <w:vAlign w:val="bottom"/>
            <w:hideMark/>
          </w:tcPr>
          <w:p w14:paraId="1192E1B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Mijlocului</w:t>
            </w:r>
          </w:p>
        </w:tc>
        <w:tc>
          <w:tcPr>
            <w:tcW w:w="1275" w:type="dxa"/>
            <w:tcBorders>
              <w:top w:val="nil"/>
              <w:left w:val="nil"/>
              <w:bottom w:val="single" w:sz="4" w:space="0" w:color="000000"/>
              <w:right w:val="single" w:sz="4" w:space="0" w:color="000000"/>
            </w:tcBorders>
            <w:shd w:val="clear" w:color="auto" w:fill="auto"/>
            <w:noWrap/>
            <w:vAlign w:val="bottom"/>
            <w:hideMark/>
          </w:tcPr>
          <w:p w14:paraId="4AE90A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w:t>
            </w:r>
          </w:p>
        </w:tc>
        <w:tc>
          <w:tcPr>
            <w:tcW w:w="990" w:type="dxa"/>
            <w:tcBorders>
              <w:top w:val="nil"/>
              <w:left w:val="nil"/>
              <w:bottom w:val="single" w:sz="4" w:space="0" w:color="000000"/>
              <w:right w:val="single" w:sz="4" w:space="0" w:color="000000"/>
            </w:tcBorders>
            <w:shd w:val="clear" w:color="auto" w:fill="auto"/>
            <w:noWrap/>
            <w:vAlign w:val="bottom"/>
            <w:hideMark/>
          </w:tcPr>
          <w:p w14:paraId="6946DF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F056D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95" w:type="dxa"/>
            <w:tcBorders>
              <w:top w:val="nil"/>
              <w:left w:val="nil"/>
              <w:bottom w:val="single" w:sz="4" w:space="0" w:color="000000"/>
              <w:right w:val="single" w:sz="4" w:space="0" w:color="000000"/>
            </w:tcBorders>
            <w:shd w:val="clear" w:color="auto" w:fill="auto"/>
            <w:noWrap/>
            <w:vAlign w:val="bottom"/>
            <w:hideMark/>
          </w:tcPr>
          <w:p w14:paraId="6E3D3B0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shd w:val="clear" w:color="auto" w:fill="auto"/>
            <w:noWrap/>
            <w:vAlign w:val="bottom"/>
            <w:hideMark/>
          </w:tcPr>
          <w:p w14:paraId="3E0DF1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shd w:val="clear" w:color="auto" w:fill="auto"/>
            <w:noWrap/>
            <w:vAlign w:val="bottom"/>
            <w:hideMark/>
          </w:tcPr>
          <w:p w14:paraId="37F98E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017" w:type="dxa"/>
            <w:tcBorders>
              <w:top w:val="nil"/>
              <w:left w:val="nil"/>
              <w:bottom w:val="single" w:sz="4" w:space="0" w:color="000000"/>
              <w:right w:val="single" w:sz="4" w:space="0" w:color="000000"/>
            </w:tcBorders>
            <w:shd w:val="clear" w:color="auto" w:fill="auto"/>
            <w:noWrap/>
            <w:vAlign w:val="bottom"/>
            <w:hideMark/>
          </w:tcPr>
          <w:p w14:paraId="7BE0DA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58" w:type="dxa"/>
            <w:tcBorders>
              <w:top w:val="nil"/>
              <w:left w:val="nil"/>
              <w:bottom w:val="single" w:sz="4" w:space="0" w:color="000000"/>
              <w:right w:val="nil"/>
            </w:tcBorders>
            <w:shd w:val="clear" w:color="auto" w:fill="auto"/>
            <w:noWrap/>
            <w:vAlign w:val="bottom"/>
            <w:hideMark/>
          </w:tcPr>
          <w:p w14:paraId="7C24925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20E2A7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48090A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3DDD0D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F8E29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131</w:t>
            </w:r>
          </w:p>
        </w:tc>
        <w:tc>
          <w:tcPr>
            <w:tcW w:w="3484" w:type="dxa"/>
            <w:tcBorders>
              <w:top w:val="nil"/>
              <w:left w:val="nil"/>
              <w:bottom w:val="single" w:sz="4" w:space="0" w:color="000000"/>
              <w:right w:val="single" w:sz="4" w:space="0" w:color="000000"/>
            </w:tcBorders>
            <w:shd w:val="clear" w:color="auto" w:fill="auto"/>
            <w:vAlign w:val="center"/>
            <w:hideMark/>
          </w:tcPr>
          <w:p w14:paraId="2BCC50D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Mikes Kelemen 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58464C5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w:t>
            </w:r>
          </w:p>
        </w:tc>
        <w:tc>
          <w:tcPr>
            <w:tcW w:w="990" w:type="dxa"/>
            <w:tcBorders>
              <w:top w:val="nil"/>
              <w:left w:val="nil"/>
              <w:bottom w:val="single" w:sz="4" w:space="0" w:color="000000"/>
              <w:right w:val="single" w:sz="4" w:space="0" w:color="000000"/>
            </w:tcBorders>
            <w:shd w:val="clear" w:color="auto" w:fill="auto"/>
            <w:noWrap/>
            <w:vAlign w:val="bottom"/>
            <w:hideMark/>
          </w:tcPr>
          <w:p w14:paraId="1BEC09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930FB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1195" w:type="dxa"/>
            <w:tcBorders>
              <w:top w:val="nil"/>
              <w:left w:val="nil"/>
              <w:bottom w:val="single" w:sz="4" w:space="0" w:color="000000"/>
              <w:right w:val="single" w:sz="4" w:space="0" w:color="000000"/>
            </w:tcBorders>
            <w:shd w:val="clear" w:color="auto" w:fill="auto"/>
            <w:noWrap/>
            <w:vAlign w:val="bottom"/>
            <w:hideMark/>
          </w:tcPr>
          <w:p w14:paraId="7740481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1134" w:type="dxa"/>
            <w:tcBorders>
              <w:top w:val="nil"/>
              <w:left w:val="nil"/>
              <w:bottom w:val="single" w:sz="4" w:space="0" w:color="000000"/>
              <w:right w:val="single" w:sz="4" w:space="0" w:color="000000"/>
            </w:tcBorders>
            <w:shd w:val="clear" w:color="auto" w:fill="auto"/>
            <w:noWrap/>
            <w:vAlign w:val="bottom"/>
            <w:hideMark/>
          </w:tcPr>
          <w:p w14:paraId="781A8E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1134" w:type="dxa"/>
            <w:tcBorders>
              <w:top w:val="nil"/>
              <w:left w:val="nil"/>
              <w:bottom w:val="single" w:sz="4" w:space="0" w:color="000000"/>
              <w:right w:val="single" w:sz="4" w:space="0" w:color="000000"/>
            </w:tcBorders>
            <w:shd w:val="clear" w:color="auto" w:fill="auto"/>
            <w:noWrap/>
            <w:vAlign w:val="bottom"/>
            <w:hideMark/>
          </w:tcPr>
          <w:p w14:paraId="2DCB07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1017" w:type="dxa"/>
            <w:tcBorders>
              <w:top w:val="nil"/>
              <w:left w:val="nil"/>
              <w:bottom w:val="single" w:sz="4" w:space="0" w:color="000000"/>
              <w:right w:val="single" w:sz="4" w:space="0" w:color="000000"/>
            </w:tcBorders>
            <w:shd w:val="clear" w:color="auto" w:fill="auto"/>
            <w:noWrap/>
            <w:vAlign w:val="bottom"/>
            <w:hideMark/>
          </w:tcPr>
          <w:p w14:paraId="60DEB03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1158" w:type="dxa"/>
            <w:tcBorders>
              <w:top w:val="nil"/>
              <w:left w:val="nil"/>
              <w:bottom w:val="single" w:sz="4" w:space="0" w:color="000000"/>
              <w:right w:val="nil"/>
            </w:tcBorders>
            <w:shd w:val="clear" w:color="auto" w:fill="auto"/>
            <w:noWrap/>
            <w:vAlign w:val="bottom"/>
            <w:hideMark/>
          </w:tcPr>
          <w:p w14:paraId="5A1C407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8E3194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B4DD47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64FD0A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FA1DD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w:t>
            </w:r>
          </w:p>
        </w:tc>
        <w:tc>
          <w:tcPr>
            <w:tcW w:w="3484" w:type="dxa"/>
            <w:tcBorders>
              <w:top w:val="nil"/>
              <w:left w:val="nil"/>
              <w:bottom w:val="single" w:sz="4" w:space="0" w:color="000000"/>
              <w:right w:val="single" w:sz="4" w:space="0" w:color="000000"/>
            </w:tcBorders>
            <w:shd w:val="clear" w:color="auto" w:fill="auto"/>
            <w:noWrap/>
            <w:vAlign w:val="bottom"/>
            <w:hideMark/>
          </w:tcPr>
          <w:p w14:paraId="6FCD0AF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Mikes Kelemen spate nr.52</w:t>
            </w:r>
          </w:p>
        </w:tc>
        <w:tc>
          <w:tcPr>
            <w:tcW w:w="1275" w:type="dxa"/>
            <w:tcBorders>
              <w:top w:val="nil"/>
              <w:left w:val="nil"/>
              <w:bottom w:val="single" w:sz="4" w:space="0" w:color="000000"/>
              <w:right w:val="single" w:sz="4" w:space="0" w:color="000000"/>
            </w:tcBorders>
            <w:shd w:val="clear" w:color="auto" w:fill="auto"/>
            <w:noWrap/>
            <w:vAlign w:val="bottom"/>
            <w:hideMark/>
          </w:tcPr>
          <w:p w14:paraId="282BB0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2F1767E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FF981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11ECC5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437055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4779E2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29EF57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5DFC60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62044D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EFE8C0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083A59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F0448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133</w:t>
            </w:r>
          </w:p>
        </w:tc>
        <w:tc>
          <w:tcPr>
            <w:tcW w:w="3484" w:type="dxa"/>
            <w:tcBorders>
              <w:top w:val="nil"/>
              <w:left w:val="nil"/>
              <w:bottom w:val="single" w:sz="4" w:space="0" w:color="000000"/>
              <w:right w:val="single" w:sz="4" w:space="0" w:color="000000"/>
            </w:tcBorders>
            <w:shd w:val="clear" w:color="auto" w:fill="auto"/>
            <w:noWrap/>
            <w:vAlign w:val="bottom"/>
            <w:hideMark/>
          </w:tcPr>
          <w:p w14:paraId="72698170" w14:textId="512E9305" w:rsidR="00101BA4" w:rsidRPr="00AD525B" w:rsidRDefault="00007DEC" w:rsidP="00101BA4">
            <w:pPr>
              <w:keepNext w:val="0"/>
              <w:keepLines w:val="0"/>
              <w:spacing w:after="0"/>
              <w:jc w:val="left"/>
              <w:rPr>
                <w:sz w:val="22"/>
                <w:szCs w:val="22"/>
                <w:lang w:eastAsia="ro-RO"/>
              </w:rPr>
            </w:pPr>
            <w:r w:rsidRPr="00AD525B">
              <w:rPr>
                <w:sz w:val="22"/>
                <w:szCs w:val="22"/>
                <w:lang w:eastAsia="ro-RO"/>
              </w:rPr>
              <w:t>Mioriței</w:t>
            </w:r>
          </w:p>
        </w:tc>
        <w:tc>
          <w:tcPr>
            <w:tcW w:w="1275" w:type="dxa"/>
            <w:tcBorders>
              <w:top w:val="nil"/>
              <w:left w:val="nil"/>
              <w:bottom w:val="single" w:sz="4" w:space="0" w:color="000000"/>
              <w:right w:val="single" w:sz="4" w:space="0" w:color="000000"/>
            </w:tcBorders>
            <w:shd w:val="clear" w:color="auto" w:fill="auto"/>
            <w:noWrap/>
            <w:vAlign w:val="bottom"/>
            <w:hideMark/>
          </w:tcPr>
          <w:p w14:paraId="5497A2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w:t>
            </w:r>
          </w:p>
        </w:tc>
        <w:tc>
          <w:tcPr>
            <w:tcW w:w="990" w:type="dxa"/>
            <w:tcBorders>
              <w:top w:val="nil"/>
              <w:left w:val="nil"/>
              <w:bottom w:val="single" w:sz="4" w:space="0" w:color="000000"/>
              <w:right w:val="single" w:sz="4" w:space="0" w:color="000000"/>
            </w:tcBorders>
            <w:shd w:val="clear" w:color="auto" w:fill="auto"/>
            <w:noWrap/>
            <w:vAlign w:val="bottom"/>
            <w:hideMark/>
          </w:tcPr>
          <w:p w14:paraId="5850F2B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47D75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95" w:type="dxa"/>
            <w:tcBorders>
              <w:top w:val="nil"/>
              <w:left w:val="nil"/>
              <w:bottom w:val="single" w:sz="4" w:space="0" w:color="000000"/>
              <w:right w:val="single" w:sz="4" w:space="0" w:color="000000"/>
            </w:tcBorders>
            <w:shd w:val="clear" w:color="auto" w:fill="auto"/>
            <w:noWrap/>
            <w:vAlign w:val="bottom"/>
            <w:hideMark/>
          </w:tcPr>
          <w:p w14:paraId="4C037A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3C8C23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34" w:type="dxa"/>
            <w:tcBorders>
              <w:top w:val="nil"/>
              <w:left w:val="nil"/>
              <w:bottom w:val="single" w:sz="4" w:space="0" w:color="000000"/>
              <w:right w:val="single" w:sz="4" w:space="0" w:color="000000"/>
            </w:tcBorders>
            <w:shd w:val="clear" w:color="auto" w:fill="auto"/>
            <w:noWrap/>
            <w:vAlign w:val="bottom"/>
            <w:hideMark/>
          </w:tcPr>
          <w:p w14:paraId="67325C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7" w:type="dxa"/>
            <w:tcBorders>
              <w:top w:val="nil"/>
              <w:left w:val="nil"/>
              <w:bottom w:val="single" w:sz="4" w:space="0" w:color="000000"/>
              <w:right w:val="single" w:sz="4" w:space="0" w:color="000000"/>
            </w:tcBorders>
            <w:shd w:val="clear" w:color="auto" w:fill="auto"/>
            <w:noWrap/>
            <w:vAlign w:val="bottom"/>
            <w:hideMark/>
          </w:tcPr>
          <w:p w14:paraId="1207B83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158" w:type="dxa"/>
            <w:tcBorders>
              <w:top w:val="nil"/>
              <w:left w:val="nil"/>
              <w:bottom w:val="single" w:sz="4" w:space="0" w:color="000000"/>
              <w:right w:val="nil"/>
            </w:tcBorders>
            <w:shd w:val="clear" w:color="auto" w:fill="auto"/>
            <w:noWrap/>
            <w:vAlign w:val="bottom"/>
            <w:hideMark/>
          </w:tcPr>
          <w:p w14:paraId="4D33E0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A323DD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47AA7C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B68822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5741D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134</w:t>
            </w:r>
          </w:p>
        </w:tc>
        <w:tc>
          <w:tcPr>
            <w:tcW w:w="3484" w:type="dxa"/>
            <w:tcBorders>
              <w:top w:val="nil"/>
              <w:left w:val="nil"/>
              <w:bottom w:val="single" w:sz="4" w:space="0" w:color="000000"/>
              <w:right w:val="single" w:sz="4" w:space="0" w:color="000000"/>
            </w:tcBorders>
            <w:shd w:val="clear" w:color="auto" w:fill="auto"/>
            <w:noWrap/>
            <w:vAlign w:val="bottom"/>
            <w:hideMark/>
          </w:tcPr>
          <w:p w14:paraId="62A1241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Morii</w:t>
            </w:r>
          </w:p>
        </w:tc>
        <w:tc>
          <w:tcPr>
            <w:tcW w:w="1275" w:type="dxa"/>
            <w:tcBorders>
              <w:top w:val="nil"/>
              <w:left w:val="nil"/>
              <w:bottom w:val="single" w:sz="4" w:space="0" w:color="000000"/>
              <w:right w:val="single" w:sz="4" w:space="0" w:color="000000"/>
            </w:tcBorders>
            <w:shd w:val="clear" w:color="auto" w:fill="auto"/>
            <w:noWrap/>
            <w:vAlign w:val="bottom"/>
            <w:hideMark/>
          </w:tcPr>
          <w:p w14:paraId="5AF28F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470</w:t>
            </w:r>
          </w:p>
        </w:tc>
        <w:tc>
          <w:tcPr>
            <w:tcW w:w="990" w:type="dxa"/>
            <w:tcBorders>
              <w:top w:val="nil"/>
              <w:left w:val="nil"/>
              <w:bottom w:val="single" w:sz="4" w:space="0" w:color="000000"/>
              <w:right w:val="single" w:sz="4" w:space="0" w:color="000000"/>
            </w:tcBorders>
            <w:shd w:val="clear" w:color="auto" w:fill="auto"/>
            <w:noWrap/>
            <w:vAlign w:val="bottom"/>
            <w:hideMark/>
          </w:tcPr>
          <w:p w14:paraId="2665BF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85D83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2350</w:t>
            </w:r>
          </w:p>
        </w:tc>
        <w:tc>
          <w:tcPr>
            <w:tcW w:w="1195" w:type="dxa"/>
            <w:tcBorders>
              <w:top w:val="nil"/>
              <w:left w:val="nil"/>
              <w:bottom w:val="single" w:sz="4" w:space="0" w:color="000000"/>
              <w:right w:val="single" w:sz="4" w:space="0" w:color="000000"/>
            </w:tcBorders>
            <w:shd w:val="clear" w:color="auto" w:fill="auto"/>
            <w:noWrap/>
            <w:vAlign w:val="bottom"/>
            <w:hideMark/>
          </w:tcPr>
          <w:p w14:paraId="2695FB4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2350</w:t>
            </w:r>
          </w:p>
        </w:tc>
        <w:tc>
          <w:tcPr>
            <w:tcW w:w="1134" w:type="dxa"/>
            <w:tcBorders>
              <w:top w:val="nil"/>
              <w:left w:val="nil"/>
              <w:bottom w:val="single" w:sz="4" w:space="0" w:color="000000"/>
              <w:right w:val="single" w:sz="4" w:space="0" w:color="000000"/>
            </w:tcBorders>
            <w:shd w:val="clear" w:color="auto" w:fill="auto"/>
            <w:noWrap/>
            <w:vAlign w:val="bottom"/>
            <w:hideMark/>
          </w:tcPr>
          <w:p w14:paraId="62D6C32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2350</w:t>
            </w:r>
          </w:p>
        </w:tc>
        <w:tc>
          <w:tcPr>
            <w:tcW w:w="1134" w:type="dxa"/>
            <w:tcBorders>
              <w:top w:val="nil"/>
              <w:left w:val="nil"/>
              <w:bottom w:val="single" w:sz="4" w:space="0" w:color="000000"/>
              <w:right w:val="single" w:sz="4" w:space="0" w:color="000000"/>
            </w:tcBorders>
            <w:shd w:val="clear" w:color="auto" w:fill="auto"/>
            <w:noWrap/>
            <w:vAlign w:val="bottom"/>
            <w:hideMark/>
          </w:tcPr>
          <w:p w14:paraId="640913D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2350</w:t>
            </w:r>
          </w:p>
        </w:tc>
        <w:tc>
          <w:tcPr>
            <w:tcW w:w="1017" w:type="dxa"/>
            <w:tcBorders>
              <w:top w:val="nil"/>
              <w:left w:val="nil"/>
              <w:bottom w:val="single" w:sz="4" w:space="0" w:color="000000"/>
              <w:right w:val="single" w:sz="4" w:space="0" w:color="000000"/>
            </w:tcBorders>
            <w:shd w:val="clear" w:color="auto" w:fill="auto"/>
            <w:noWrap/>
            <w:vAlign w:val="bottom"/>
            <w:hideMark/>
          </w:tcPr>
          <w:p w14:paraId="4B4A2DA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2350</w:t>
            </w:r>
          </w:p>
        </w:tc>
        <w:tc>
          <w:tcPr>
            <w:tcW w:w="1158" w:type="dxa"/>
            <w:tcBorders>
              <w:top w:val="nil"/>
              <w:left w:val="nil"/>
              <w:bottom w:val="single" w:sz="4" w:space="0" w:color="000000"/>
              <w:right w:val="nil"/>
            </w:tcBorders>
            <w:shd w:val="clear" w:color="auto" w:fill="auto"/>
            <w:noWrap/>
            <w:vAlign w:val="bottom"/>
            <w:hideMark/>
          </w:tcPr>
          <w:p w14:paraId="77C6AC7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BD27B8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4D9323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7BE0C4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35718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135</w:t>
            </w:r>
          </w:p>
        </w:tc>
        <w:tc>
          <w:tcPr>
            <w:tcW w:w="3484" w:type="dxa"/>
            <w:tcBorders>
              <w:top w:val="nil"/>
              <w:left w:val="nil"/>
              <w:bottom w:val="single" w:sz="4" w:space="0" w:color="000000"/>
              <w:right w:val="single" w:sz="4" w:space="0" w:color="000000"/>
            </w:tcBorders>
            <w:shd w:val="clear" w:color="auto" w:fill="auto"/>
            <w:noWrap/>
            <w:vAlign w:val="bottom"/>
            <w:hideMark/>
          </w:tcPr>
          <w:p w14:paraId="3F41549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Muzelor</w:t>
            </w:r>
          </w:p>
        </w:tc>
        <w:tc>
          <w:tcPr>
            <w:tcW w:w="1275" w:type="dxa"/>
            <w:tcBorders>
              <w:top w:val="nil"/>
              <w:left w:val="nil"/>
              <w:bottom w:val="single" w:sz="4" w:space="0" w:color="000000"/>
              <w:right w:val="single" w:sz="4" w:space="0" w:color="000000"/>
            </w:tcBorders>
            <w:shd w:val="clear" w:color="auto" w:fill="auto"/>
            <w:noWrap/>
            <w:vAlign w:val="bottom"/>
            <w:hideMark/>
          </w:tcPr>
          <w:p w14:paraId="485686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135</w:t>
            </w:r>
          </w:p>
        </w:tc>
        <w:tc>
          <w:tcPr>
            <w:tcW w:w="990" w:type="dxa"/>
            <w:tcBorders>
              <w:top w:val="nil"/>
              <w:left w:val="nil"/>
              <w:bottom w:val="single" w:sz="4" w:space="0" w:color="000000"/>
              <w:right w:val="single" w:sz="4" w:space="0" w:color="000000"/>
            </w:tcBorders>
            <w:shd w:val="clear" w:color="auto" w:fill="auto"/>
            <w:noWrap/>
            <w:vAlign w:val="bottom"/>
            <w:hideMark/>
          </w:tcPr>
          <w:p w14:paraId="3A78D3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48574BC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540</w:t>
            </w:r>
          </w:p>
        </w:tc>
        <w:tc>
          <w:tcPr>
            <w:tcW w:w="1195" w:type="dxa"/>
            <w:tcBorders>
              <w:top w:val="nil"/>
              <w:left w:val="nil"/>
              <w:bottom w:val="single" w:sz="4" w:space="0" w:color="000000"/>
              <w:right w:val="single" w:sz="4" w:space="0" w:color="000000"/>
            </w:tcBorders>
            <w:shd w:val="clear" w:color="auto" w:fill="auto"/>
            <w:noWrap/>
            <w:vAlign w:val="bottom"/>
            <w:hideMark/>
          </w:tcPr>
          <w:p w14:paraId="5803603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540</w:t>
            </w:r>
          </w:p>
        </w:tc>
        <w:tc>
          <w:tcPr>
            <w:tcW w:w="1134" w:type="dxa"/>
            <w:tcBorders>
              <w:top w:val="nil"/>
              <w:left w:val="nil"/>
              <w:bottom w:val="single" w:sz="4" w:space="0" w:color="000000"/>
              <w:right w:val="single" w:sz="4" w:space="0" w:color="000000"/>
            </w:tcBorders>
            <w:shd w:val="clear" w:color="auto" w:fill="auto"/>
            <w:noWrap/>
            <w:vAlign w:val="bottom"/>
            <w:hideMark/>
          </w:tcPr>
          <w:p w14:paraId="14901E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540</w:t>
            </w:r>
          </w:p>
        </w:tc>
        <w:tc>
          <w:tcPr>
            <w:tcW w:w="1134" w:type="dxa"/>
            <w:tcBorders>
              <w:top w:val="nil"/>
              <w:left w:val="nil"/>
              <w:bottom w:val="single" w:sz="4" w:space="0" w:color="000000"/>
              <w:right w:val="single" w:sz="4" w:space="0" w:color="000000"/>
            </w:tcBorders>
            <w:shd w:val="clear" w:color="auto" w:fill="auto"/>
            <w:noWrap/>
            <w:vAlign w:val="bottom"/>
            <w:hideMark/>
          </w:tcPr>
          <w:p w14:paraId="77FDC7A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540</w:t>
            </w:r>
          </w:p>
        </w:tc>
        <w:tc>
          <w:tcPr>
            <w:tcW w:w="1017" w:type="dxa"/>
            <w:tcBorders>
              <w:top w:val="nil"/>
              <w:left w:val="nil"/>
              <w:bottom w:val="single" w:sz="4" w:space="0" w:color="000000"/>
              <w:right w:val="single" w:sz="4" w:space="0" w:color="000000"/>
            </w:tcBorders>
            <w:shd w:val="clear" w:color="auto" w:fill="auto"/>
            <w:noWrap/>
            <w:vAlign w:val="bottom"/>
            <w:hideMark/>
          </w:tcPr>
          <w:p w14:paraId="5DE210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540</w:t>
            </w:r>
          </w:p>
        </w:tc>
        <w:tc>
          <w:tcPr>
            <w:tcW w:w="1158" w:type="dxa"/>
            <w:tcBorders>
              <w:top w:val="nil"/>
              <w:left w:val="nil"/>
              <w:bottom w:val="single" w:sz="4" w:space="0" w:color="000000"/>
              <w:right w:val="nil"/>
            </w:tcBorders>
            <w:shd w:val="clear" w:color="auto" w:fill="auto"/>
            <w:noWrap/>
            <w:vAlign w:val="bottom"/>
            <w:hideMark/>
          </w:tcPr>
          <w:p w14:paraId="4493E1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835FA1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9C939D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D7A675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0EA120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136</w:t>
            </w:r>
          </w:p>
        </w:tc>
        <w:tc>
          <w:tcPr>
            <w:tcW w:w="3484" w:type="dxa"/>
            <w:tcBorders>
              <w:top w:val="nil"/>
              <w:left w:val="nil"/>
              <w:bottom w:val="single" w:sz="4" w:space="0" w:color="000000"/>
              <w:right w:val="single" w:sz="4" w:space="0" w:color="000000"/>
            </w:tcBorders>
            <w:shd w:val="clear" w:color="auto" w:fill="auto"/>
            <w:noWrap/>
            <w:vAlign w:val="bottom"/>
            <w:hideMark/>
          </w:tcPr>
          <w:p w14:paraId="0EC36C2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Muzelor – Alei, Parcări</w:t>
            </w:r>
          </w:p>
        </w:tc>
        <w:tc>
          <w:tcPr>
            <w:tcW w:w="1275" w:type="dxa"/>
            <w:tcBorders>
              <w:top w:val="nil"/>
              <w:left w:val="nil"/>
              <w:bottom w:val="single" w:sz="4" w:space="0" w:color="000000"/>
              <w:right w:val="single" w:sz="4" w:space="0" w:color="000000"/>
            </w:tcBorders>
            <w:shd w:val="clear" w:color="auto" w:fill="auto"/>
            <w:noWrap/>
            <w:vAlign w:val="bottom"/>
            <w:hideMark/>
          </w:tcPr>
          <w:p w14:paraId="7A187EB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258</w:t>
            </w:r>
          </w:p>
        </w:tc>
        <w:tc>
          <w:tcPr>
            <w:tcW w:w="990" w:type="dxa"/>
            <w:tcBorders>
              <w:top w:val="nil"/>
              <w:left w:val="nil"/>
              <w:bottom w:val="single" w:sz="4" w:space="0" w:color="000000"/>
              <w:right w:val="single" w:sz="4" w:space="0" w:color="000000"/>
            </w:tcBorders>
            <w:shd w:val="clear" w:color="auto" w:fill="auto"/>
            <w:noWrap/>
            <w:vAlign w:val="bottom"/>
            <w:hideMark/>
          </w:tcPr>
          <w:p w14:paraId="18C2F4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A28A6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1290</w:t>
            </w:r>
          </w:p>
        </w:tc>
        <w:tc>
          <w:tcPr>
            <w:tcW w:w="1195" w:type="dxa"/>
            <w:tcBorders>
              <w:top w:val="nil"/>
              <w:left w:val="nil"/>
              <w:bottom w:val="single" w:sz="4" w:space="0" w:color="000000"/>
              <w:right w:val="single" w:sz="4" w:space="0" w:color="000000"/>
            </w:tcBorders>
            <w:shd w:val="clear" w:color="auto" w:fill="auto"/>
            <w:noWrap/>
            <w:vAlign w:val="bottom"/>
            <w:hideMark/>
          </w:tcPr>
          <w:p w14:paraId="549714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1290</w:t>
            </w:r>
          </w:p>
        </w:tc>
        <w:tc>
          <w:tcPr>
            <w:tcW w:w="1134" w:type="dxa"/>
            <w:tcBorders>
              <w:top w:val="nil"/>
              <w:left w:val="nil"/>
              <w:bottom w:val="single" w:sz="4" w:space="0" w:color="000000"/>
              <w:right w:val="single" w:sz="4" w:space="0" w:color="000000"/>
            </w:tcBorders>
            <w:shd w:val="clear" w:color="auto" w:fill="auto"/>
            <w:noWrap/>
            <w:vAlign w:val="bottom"/>
            <w:hideMark/>
          </w:tcPr>
          <w:p w14:paraId="42F687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1290</w:t>
            </w:r>
          </w:p>
        </w:tc>
        <w:tc>
          <w:tcPr>
            <w:tcW w:w="1134" w:type="dxa"/>
            <w:tcBorders>
              <w:top w:val="nil"/>
              <w:left w:val="nil"/>
              <w:bottom w:val="single" w:sz="4" w:space="0" w:color="000000"/>
              <w:right w:val="single" w:sz="4" w:space="0" w:color="000000"/>
            </w:tcBorders>
            <w:shd w:val="clear" w:color="auto" w:fill="auto"/>
            <w:noWrap/>
            <w:vAlign w:val="bottom"/>
            <w:hideMark/>
          </w:tcPr>
          <w:p w14:paraId="06AFF9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1290</w:t>
            </w:r>
          </w:p>
        </w:tc>
        <w:tc>
          <w:tcPr>
            <w:tcW w:w="1017" w:type="dxa"/>
            <w:tcBorders>
              <w:top w:val="nil"/>
              <w:left w:val="nil"/>
              <w:bottom w:val="single" w:sz="4" w:space="0" w:color="000000"/>
              <w:right w:val="single" w:sz="4" w:space="0" w:color="000000"/>
            </w:tcBorders>
            <w:shd w:val="clear" w:color="auto" w:fill="auto"/>
            <w:noWrap/>
            <w:vAlign w:val="bottom"/>
            <w:hideMark/>
          </w:tcPr>
          <w:p w14:paraId="27F0187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1290</w:t>
            </w:r>
          </w:p>
        </w:tc>
        <w:tc>
          <w:tcPr>
            <w:tcW w:w="1158" w:type="dxa"/>
            <w:tcBorders>
              <w:top w:val="nil"/>
              <w:left w:val="nil"/>
              <w:bottom w:val="single" w:sz="4" w:space="0" w:color="000000"/>
              <w:right w:val="nil"/>
            </w:tcBorders>
            <w:shd w:val="clear" w:color="auto" w:fill="auto"/>
            <w:noWrap/>
            <w:vAlign w:val="bottom"/>
            <w:hideMark/>
          </w:tcPr>
          <w:p w14:paraId="40E67D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56FE20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0404A9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BE6321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BDB17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137</w:t>
            </w:r>
          </w:p>
        </w:tc>
        <w:tc>
          <w:tcPr>
            <w:tcW w:w="3484" w:type="dxa"/>
            <w:tcBorders>
              <w:top w:val="nil"/>
              <w:left w:val="nil"/>
              <w:bottom w:val="single" w:sz="4" w:space="0" w:color="000000"/>
              <w:right w:val="single" w:sz="4" w:space="0" w:color="000000"/>
            </w:tcBorders>
            <w:shd w:val="clear" w:color="auto" w:fill="auto"/>
            <w:noWrap/>
            <w:vAlign w:val="bottom"/>
            <w:hideMark/>
          </w:tcPr>
          <w:p w14:paraId="0F337B1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Nagy György</w:t>
            </w:r>
          </w:p>
        </w:tc>
        <w:tc>
          <w:tcPr>
            <w:tcW w:w="1275" w:type="dxa"/>
            <w:tcBorders>
              <w:top w:val="nil"/>
              <w:left w:val="nil"/>
              <w:bottom w:val="single" w:sz="4" w:space="0" w:color="000000"/>
              <w:right w:val="single" w:sz="4" w:space="0" w:color="000000"/>
            </w:tcBorders>
            <w:shd w:val="clear" w:color="auto" w:fill="auto"/>
            <w:noWrap/>
            <w:vAlign w:val="bottom"/>
            <w:hideMark/>
          </w:tcPr>
          <w:p w14:paraId="450697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shd w:val="clear" w:color="auto" w:fill="auto"/>
            <w:noWrap/>
            <w:vAlign w:val="bottom"/>
            <w:hideMark/>
          </w:tcPr>
          <w:p w14:paraId="28FD106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F6B9A8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shd w:val="clear" w:color="auto" w:fill="auto"/>
            <w:noWrap/>
            <w:vAlign w:val="bottom"/>
            <w:hideMark/>
          </w:tcPr>
          <w:p w14:paraId="2E134B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3546A11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719EB7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shd w:val="clear" w:color="auto" w:fill="auto"/>
            <w:noWrap/>
            <w:vAlign w:val="bottom"/>
            <w:hideMark/>
          </w:tcPr>
          <w:p w14:paraId="70F8B3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shd w:val="clear" w:color="auto" w:fill="auto"/>
            <w:noWrap/>
            <w:vAlign w:val="bottom"/>
            <w:hideMark/>
          </w:tcPr>
          <w:p w14:paraId="0FFBA4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3EAEA3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627B20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DE016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91BFA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138</w:t>
            </w:r>
          </w:p>
        </w:tc>
        <w:tc>
          <w:tcPr>
            <w:tcW w:w="3484" w:type="dxa"/>
            <w:tcBorders>
              <w:top w:val="nil"/>
              <w:left w:val="nil"/>
              <w:bottom w:val="single" w:sz="4" w:space="0" w:color="000000"/>
              <w:right w:val="single" w:sz="4" w:space="0" w:color="000000"/>
            </w:tcBorders>
            <w:shd w:val="clear" w:color="auto" w:fill="auto"/>
            <w:noWrap/>
            <w:vAlign w:val="bottom"/>
            <w:hideMark/>
          </w:tcPr>
          <w:p w14:paraId="3159E3D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Narciselor</w:t>
            </w:r>
          </w:p>
        </w:tc>
        <w:tc>
          <w:tcPr>
            <w:tcW w:w="1275" w:type="dxa"/>
            <w:tcBorders>
              <w:top w:val="nil"/>
              <w:left w:val="nil"/>
              <w:bottom w:val="single" w:sz="4" w:space="0" w:color="000000"/>
              <w:right w:val="single" w:sz="4" w:space="0" w:color="000000"/>
            </w:tcBorders>
            <w:shd w:val="clear" w:color="auto" w:fill="auto"/>
            <w:noWrap/>
            <w:vAlign w:val="bottom"/>
            <w:hideMark/>
          </w:tcPr>
          <w:p w14:paraId="6087B3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230</w:t>
            </w:r>
          </w:p>
        </w:tc>
        <w:tc>
          <w:tcPr>
            <w:tcW w:w="990" w:type="dxa"/>
            <w:tcBorders>
              <w:top w:val="nil"/>
              <w:left w:val="nil"/>
              <w:bottom w:val="single" w:sz="4" w:space="0" w:color="000000"/>
              <w:right w:val="single" w:sz="4" w:space="0" w:color="000000"/>
            </w:tcBorders>
            <w:shd w:val="clear" w:color="auto" w:fill="auto"/>
            <w:noWrap/>
            <w:vAlign w:val="bottom"/>
            <w:hideMark/>
          </w:tcPr>
          <w:p w14:paraId="50EE1A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98E97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1150</w:t>
            </w:r>
          </w:p>
        </w:tc>
        <w:tc>
          <w:tcPr>
            <w:tcW w:w="1195" w:type="dxa"/>
            <w:tcBorders>
              <w:top w:val="nil"/>
              <w:left w:val="nil"/>
              <w:bottom w:val="single" w:sz="4" w:space="0" w:color="000000"/>
              <w:right w:val="single" w:sz="4" w:space="0" w:color="000000"/>
            </w:tcBorders>
            <w:shd w:val="clear" w:color="auto" w:fill="auto"/>
            <w:noWrap/>
            <w:vAlign w:val="bottom"/>
            <w:hideMark/>
          </w:tcPr>
          <w:p w14:paraId="4E638F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1150</w:t>
            </w:r>
          </w:p>
        </w:tc>
        <w:tc>
          <w:tcPr>
            <w:tcW w:w="1134" w:type="dxa"/>
            <w:tcBorders>
              <w:top w:val="nil"/>
              <w:left w:val="nil"/>
              <w:bottom w:val="single" w:sz="4" w:space="0" w:color="000000"/>
              <w:right w:val="single" w:sz="4" w:space="0" w:color="000000"/>
            </w:tcBorders>
            <w:shd w:val="clear" w:color="auto" w:fill="auto"/>
            <w:noWrap/>
            <w:vAlign w:val="bottom"/>
            <w:hideMark/>
          </w:tcPr>
          <w:p w14:paraId="5C76F3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1150</w:t>
            </w:r>
          </w:p>
        </w:tc>
        <w:tc>
          <w:tcPr>
            <w:tcW w:w="1134" w:type="dxa"/>
            <w:tcBorders>
              <w:top w:val="nil"/>
              <w:left w:val="nil"/>
              <w:bottom w:val="single" w:sz="4" w:space="0" w:color="000000"/>
              <w:right w:val="single" w:sz="4" w:space="0" w:color="000000"/>
            </w:tcBorders>
            <w:shd w:val="clear" w:color="auto" w:fill="auto"/>
            <w:noWrap/>
            <w:vAlign w:val="bottom"/>
            <w:hideMark/>
          </w:tcPr>
          <w:p w14:paraId="5A6861C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1150</w:t>
            </w:r>
          </w:p>
        </w:tc>
        <w:tc>
          <w:tcPr>
            <w:tcW w:w="1017" w:type="dxa"/>
            <w:tcBorders>
              <w:top w:val="nil"/>
              <w:left w:val="nil"/>
              <w:bottom w:val="single" w:sz="4" w:space="0" w:color="000000"/>
              <w:right w:val="single" w:sz="4" w:space="0" w:color="000000"/>
            </w:tcBorders>
            <w:shd w:val="clear" w:color="auto" w:fill="auto"/>
            <w:noWrap/>
            <w:vAlign w:val="bottom"/>
            <w:hideMark/>
          </w:tcPr>
          <w:p w14:paraId="717BAE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1150</w:t>
            </w:r>
          </w:p>
        </w:tc>
        <w:tc>
          <w:tcPr>
            <w:tcW w:w="1158" w:type="dxa"/>
            <w:tcBorders>
              <w:top w:val="nil"/>
              <w:left w:val="nil"/>
              <w:bottom w:val="single" w:sz="4" w:space="0" w:color="000000"/>
              <w:right w:val="nil"/>
            </w:tcBorders>
            <w:shd w:val="clear" w:color="auto" w:fill="auto"/>
            <w:noWrap/>
            <w:vAlign w:val="bottom"/>
            <w:hideMark/>
          </w:tcPr>
          <w:p w14:paraId="30E0D4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C3CD24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45AEA5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9C1EEA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5E96DF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139</w:t>
            </w:r>
          </w:p>
        </w:tc>
        <w:tc>
          <w:tcPr>
            <w:tcW w:w="3484" w:type="dxa"/>
            <w:tcBorders>
              <w:top w:val="nil"/>
              <w:left w:val="nil"/>
              <w:bottom w:val="single" w:sz="4" w:space="0" w:color="000000"/>
              <w:right w:val="single" w:sz="4" w:space="0" w:color="000000"/>
            </w:tcBorders>
            <w:shd w:val="clear" w:color="auto" w:fill="auto"/>
            <w:noWrap/>
            <w:vAlign w:val="bottom"/>
            <w:hideMark/>
          </w:tcPr>
          <w:p w14:paraId="372B8AFF" w14:textId="40DA948F"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Narciselor – </w:t>
            </w:r>
            <w:r w:rsidR="00007DEC" w:rsidRPr="00AD525B">
              <w:rPr>
                <w:sz w:val="22"/>
                <w:szCs w:val="22"/>
                <w:lang w:eastAsia="ro-RO"/>
              </w:rPr>
              <w:t>Piața</w:t>
            </w:r>
            <w:r w:rsidRPr="00AD525B">
              <w:rPr>
                <w:sz w:val="22"/>
                <w:szCs w:val="22"/>
                <w:lang w:eastAsia="ro-RO"/>
              </w:rPr>
              <w:t>,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1C8027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440</w:t>
            </w:r>
          </w:p>
        </w:tc>
        <w:tc>
          <w:tcPr>
            <w:tcW w:w="990" w:type="dxa"/>
            <w:tcBorders>
              <w:top w:val="nil"/>
              <w:left w:val="nil"/>
              <w:bottom w:val="single" w:sz="4" w:space="0" w:color="000000"/>
              <w:right w:val="single" w:sz="4" w:space="0" w:color="000000"/>
            </w:tcBorders>
            <w:shd w:val="clear" w:color="auto" w:fill="auto"/>
            <w:noWrap/>
            <w:vAlign w:val="bottom"/>
            <w:hideMark/>
          </w:tcPr>
          <w:p w14:paraId="7B70F74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7CA9E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2200</w:t>
            </w:r>
          </w:p>
        </w:tc>
        <w:tc>
          <w:tcPr>
            <w:tcW w:w="1195" w:type="dxa"/>
            <w:tcBorders>
              <w:top w:val="nil"/>
              <w:left w:val="nil"/>
              <w:bottom w:val="single" w:sz="4" w:space="0" w:color="000000"/>
              <w:right w:val="single" w:sz="4" w:space="0" w:color="000000"/>
            </w:tcBorders>
            <w:shd w:val="clear" w:color="auto" w:fill="auto"/>
            <w:noWrap/>
            <w:vAlign w:val="bottom"/>
            <w:hideMark/>
          </w:tcPr>
          <w:p w14:paraId="7340D9C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2200</w:t>
            </w:r>
          </w:p>
        </w:tc>
        <w:tc>
          <w:tcPr>
            <w:tcW w:w="1134" w:type="dxa"/>
            <w:tcBorders>
              <w:top w:val="nil"/>
              <w:left w:val="nil"/>
              <w:bottom w:val="single" w:sz="4" w:space="0" w:color="000000"/>
              <w:right w:val="single" w:sz="4" w:space="0" w:color="000000"/>
            </w:tcBorders>
            <w:shd w:val="clear" w:color="auto" w:fill="auto"/>
            <w:noWrap/>
            <w:vAlign w:val="bottom"/>
            <w:hideMark/>
          </w:tcPr>
          <w:p w14:paraId="19EF405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2200</w:t>
            </w:r>
          </w:p>
        </w:tc>
        <w:tc>
          <w:tcPr>
            <w:tcW w:w="1134" w:type="dxa"/>
            <w:tcBorders>
              <w:top w:val="nil"/>
              <w:left w:val="nil"/>
              <w:bottom w:val="single" w:sz="4" w:space="0" w:color="000000"/>
              <w:right w:val="single" w:sz="4" w:space="0" w:color="000000"/>
            </w:tcBorders>
            <w:shd w:val="clear" w:color="auto" w:fill="auto"/>
            <w:noWrap/>
            <w:vAlign w:val="bottom"/>
            <w:hideMark/>
          </w:tcPr>
          <w:p w14:paraId="0A83570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2200</w:t>
            </w:r>
          </w:p>
        </w:tc>
        <w:tc>
          <w:tcPr>
            <w:tcW w:w="1017" w:type="dxa"/>
            <w:tcBorders>
              <w:top w:val="nil"/>
              <w:left w:val="nil"/>
              <w:bottom w:val="single" w:sz="4" w:space="0" w:color="000000"/>
              <w:right w:val="single" w:sz="4" w:space="0" w:color="000000"/>
            </w:tcBorders>
            <w:shd w:val="clear" w:color="auto" w:fill="auto"/>
            <w:noWrap/>
            <w:vAlign w:val="bottom"/>
            <w:hideMark/>
          </w:tcPr>
          <w:p w14:paraId="6BAEFEE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2200</w:t>
            </w:r>
          </w:p>
        </w:tc>
        <w:tc>
          <w:tcPr>
            <w:tcW w:w="1158" w:type="dxa"/>
            <w:tcBorders>
              <w:top w:val="nil"/>
              <w:left w:val="nil"/>
              <w:bottom w:val="single" w:sz="4" w:space="0" w:color="000000"/>
              <w:right w:val="nil"/>
            </w:tcBorders>
            <w:shd w:val="clear" w:color="auto" w:fill="auto"/>
            <w:noWrap/>
            <w:vAlign w:val="bottom"/>
            <w:hideMark/>
          </w:tcPr>
          <w:p w14:paraId="337525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03253C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5C3F60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09686E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FEDC9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140</w:t>
            </w:r>
          </w:p>
        </w:tc>
        <w:tc>
          <w:tcPr>
            <w:tcW w:w="3484" w:type="dxa"/>
            <w:tcBorders>
              <w:top w:val="nil"/>
              <w:left w:val="nil"/>
              <w:bottom w:val="single" w:sz="4" w:space="0" w:color="000000"/>
              <w:right w:val="single" w:sz="4" w:space="0" w:color="000000"/>
            </w:tcBorders>
            <w:shd w:val="clear" w:color="auto" w:fill="auto"/>
            <w:noWrap/>
            <w:vAlign w:val="bottom"/>
            <w:hideMark/>
          </w:tcPr>
          <w:p w14:paraId="204D64E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Nicolae Colan </w:t>
            </w:r>
          </w:p>
        </w:tc>
        <w:tc>
          <w:tcPr>
            <w:tcW w:w="1275" w:type="dxa"/>
            <w:tcBorders>
              <w:top w:val="nil"/>
              <w:left w:val="nil"/>
              <w:bottom w:val="single" w:sz="4" w:space="0" w:color="000000"/>
              <w:right w:val="single" w:sz="4" w:space="0" w:color="000000"/>
            </w:tcBorders>
            <w:shd w:val="clear" w:color="auto" w:fill="auto"/>
            <w:noWrap/>
            <w:vAlign w:val="bottom"/>
            <w:hideMark/>
          </w:tcPr>
          <w:p w14:paraId="5424B9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355</w:t>
            </w:r>
          </w:p>
        </w:tc>
        <w:tc>
          <w:tcPr>
            <w:tcW w:w="990" w:type="dxa"/>
            <w:tcBorders>
              <w:top w:val="nil"/>
              <w:left w:val="nil"/>
              <w:bottom w:val="single" w:sz="4" w:space="0" w:color="000000"/>
              <w:right w:val="single" w:sz="4" w:space="0" w:color="000000"/>
            </w:tcBorders>
            <w:shd w:val="clear" w:color="auto" w:fill="auto"/>
            <w:noWrap/>
            <w:vAlign w:val="bottom"/>
            <w:hideMark/>
          </w:tcPr>
          <w:p w14:paraId="1FEF22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40E3E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95" w:type="dxa"/>
            <w:tcBorders>
              <w:top w:val="nil"/>
              <w:left w:val="nil"/>
              <w:bottom w:val="single" w:sz="4" w:space="0" w:color="000000"/>
              <w:right w:val="single" w:sz="4" w:space="0" w:color="000000"/>
            </w:tcBorders>
            <w:shd w:val="clear" w:color="auto" w:fill="auto"/>
            <w:noWrap/>
            <w:vAlign w:val="bottom"/>
            <w:hideMark/>
          </w:tcPr>
          <w:p w14:paraId="218AA5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shd w:val="clear" w:color="auto" w:fill="auto"/>
            <w:noWrap/>
            <w:vAlign w:val="bottom"/>
            <w:hideMark/>
          </w:tcPr>
          <w:p w14:paraId="5EED476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34" w:type="dxa"/>
            <w:tcBorders>
              <w:top w:val="nil"/>
              <w:left w:val="nil"/>
              <w:bottom w:val="single" w:sz="4" w:space="0" w:color="000000"/>
              <w:right w:val="single" w:sz="4" w:space="0" w:color="000000"/>
            </w:tcBorders>
            <w:shd w:val="clear" w:color="auto" w:fill="auto"/>
            <w:noWrap/>
            <w:vAlign w:val="bottom"/>
            <w:hideMark/>
          </w:tcPr>
          <w:p w14:paraId="4FD98D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017" w:type="dxa"/>
            <w:tcBorders>
              <w:top w:val="nil"/>
              <w:left w:val="nil"/>
              <w:bottom w:val="single" w:sz="4" w:space="0" w:color="000000"/>
              <w:right w:val="single" w:sz="4" w:space="0" w:color="000000"/>
            </w:tcBorders>
            <w:shd w:val="clear" w:color="auto" w:fill="auto"/>
            <w:noWrap/>
            <w:vAlign w:val="bottom"/>
            <w:hideMark/>
          </w:tcPr>
          <w:p w14:paraId="681028A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158" w:type="dxa"/>
            <w:tcBorders>
              <w:top w:val="nil"/>
              <w:left w:val="nil"/>
              <w:bottom w:val="single" w:sz="4" w:space="0" w:color="000000"/>
              <w:right w:val="nil"/>
            </w:tcBorders>
            <w:shd w:val="clear" w:color="auto" w:fill="auto"/>
            <w:noWrap/>
            <w:vAlign w:val="bottom"/>
            <w:hideMark/>
          </w:tcPr>
          <w:p w14:paraId="4EF49E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95E789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843EAE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C54B7B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9C29C4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141</w:t>
            </w:r>
          </w:p>
        </w:tc>
        <w:tc>
          <w:tcPr>
            <w:tcW w:w="3484" w:type="dxa"/>
            <w:tcBorders>
              <w:top w:val="nil"/>
              <w:left w:val="nil"/>
              <w:bottom w:val="single" w:sz="4" w:space="0" w:color="000000"/>
              <w:right w:val="single" w:sz="4" w:space="0" w:color="000000"/>
            </w:tcBorders>
            <w:shd w:val="clear" w:color="auto" w:fill="auto"/>
            <w:noWrap/>
            <w:vAlign w:val="bottom"/>
            <w:hideMark/>
          </w:tcPr>
          <w:p w14:paraId="69F2C88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Nicolae Colan </w:t>
            </w:r>
          </w:p>
        </w:tc>
        <w:tc>
          <w:tcPr>
            <w:tcW w:w="1275" w:type="dxa"/>
            <w:tcBorders>
              <w:top w:val="nil"/>
              <w:left w:val="nil"/>
              <w:bottom w:val="single" w:sz="4" w:space="0" w:color="000000"/>
              <w:right w:val="single" w:sz="4" w:space="0" w:color="000000"/>
            </w:tcBorders>
            <w:shd w:val="clear" w:color="auto" w:fill="auto"/>
            <w:noWrap/>
            <w:vAlign w:val="bottom"/>
            <w:hideMark/>
          </w:tcPr>
          <w:p w14:paraId="2204CB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355</w:t>
            </w:r>
          </w:p>
        </w:tc>
        <w:tc>
          <w:tcPr>
            <w:tcW w:w="990" w:type="dxa"/>
            <w:tcBorders>
              <w:top w:val="nil"/>
              <w:left w:val="nil"/>
              <w:bottom w:val="single" w:sz="4" w:space="0" w:color="000000"/>
              <w:right w:val="single" w:sz="4" w:space="0" w:color="000000"/>
            </w:tcBorders>
            <w:shd w:val="clear" w:color="auto" w:fill="auto"/>
            <w:noWrap/>
            <w:vAlign w:val="bottom"/>
            <w:hideMark/>
          </w:tcPr>
          <w:p w14:paraId="2CF529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543919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887</w:t>
            </w:r>
          </w:p>
        </w:tc>
        <w:tc>
          <w:tcPr>
            <w:tcW w:w="1195" w:type="dxa"/>
            <w:tcBorders>
              <w:top w:val="nil"/>
              <w:left w:val="nil"/>
              <w:bottom w:val="single" w:sz="4" w:space="0" w:color="000000"/>
              <w:right w:val="single" w:sz="4" w:space="0" w:color="000000"/>
            </w:tcBorders>
            <w:shd w:val="clear" w:color="auto" w:fill="auto"/>
            <w:noWrap/>
            <w:vAlign w:val="bottom"/>
            <w:hideMark/>
          </w:tcPr>
          <w:p w14:paraId="2DA0D7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887</w:t>
            </w:r>
          </w:p>
        </w:tc>
        <w:tc>
          <w:tcPr>
            <w:tcW w:w="1134" w:type="dxa"/>
            <w:tcBorders>
              <w:top w:val="nil"/>
              <w:left w:val="nil"/>
              <w:bottom w:val="single" w:sz="4" w:space="0" w:color="000000"/>
              <w:right w:val="single" w:sz="4" w:space="0" w:color="000000"/>
            </w:tcBorders>
            <w:shd w:val="clear" w:color="auto" w:fill="auto"/>
            <w:noWrap/>
            <w:vAlign w:val="bottom"/>
            <w:hideMark/>
          </w:tcPr>
          <w:p w14:paraId="0E7BCC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887</w:t>
            </w:r>
          </w:p>
        </w:tc>
        <w:tc>
          <w:tcPr>
            <w:tcW w:w="1134" w:type="dxa"/>
            <w:tcBorders>
              <w:top w:val="nil"/>
              <w:left w:val="nil"/>
              <w:bottom w:val="single" w:sz="4" w:space="0" w:color="000000"/>
              <w:right w:val="single" w:sz="4" w:space="0" w:color="000000"/>
            </w:tcBorders>
            <w:shd w:val="clear" w:color="auto" w:fill="auto"/>
            <w:noWrap/>
            <w:vAlign w:val="bottom"/>
            <w:hideMark/>
          </w:tcPr>
          <w:p w14:paraId="3E62C0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887</w:t>
            </w:r>
          </w:p>
        </w:tc>
        <w:tc>
          <w:tcPr>
            <w:tcW w:w="1017" w:type="dxa"/>
            <w:tcBorders>
              <w:top w:val="nil"/>
              <w:left w:val="nil"/>
              <w:bottom w:val="single" w:sz="4" w:space="0" w:color="000000"/>
              <w:right w:val="single" w:sz="4" w:space="0" w:color="000000"/>
            </w:tcBorders>
            <w:shd w:val="clear" w:color="auto" w:fill="auto"/>
            <w:noWrap/>
            <w:vAlign w:val="bottom"/>
            <w:hideMark/>
          </w:tcPr>
          <w:p w14:paraId="6D8647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887</w:t>
            </w:r>
          </w:p>
        </w:tc>
        <w:tc>
          <w:tcPr>
            <w:tcW w:w="1158" w:type="dxa"/>
            <w:tcBorders>
              <w:top w:val="nil"/>
              <w:left w:val="nil"/>
              <w:bottom w:val="single" w:sz="4" w:space="0" w:color="000000"/>
              <w:right w:val="nil"/>
            </w:tcBorders>
            <w:shd w:val="clear" w:color="auto" w:fill="auto"/>
            <w:noWrap/>
            <w:vAlign w:val="bottom"/>
            <w:hideMark/>
          </w:tcPr>
          <w:p w14:paraId="53758C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887</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F9BF51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D17924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7BCD9A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917D6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142</w:t>
            </w:r>
          </w:p>
        </w:tc>
        <w:tc>
          <w:tcPr>
            <w:tcW w:w="3484" w:type="dxa"/>
            <w:tcBorders>
              <w:top w:val="nil"/>
              <w:left w:val="nil"/>
              <w:bottom w:val="single" w:sz="4" w:space="0" w:color="000000"/>
              <w:right w:val="single" w:sz="4" w:space="0" w:color="000000"/>
            </w:tcBorders>
            <w:shd w:val="clear" w:color="auto" w:fill="auto"/>
            <w:noWrap/>
            <w:vAlign w:val="bottom"/>
            <w:hideMark/>
          </w:tcPr>
          <w:p w14:paraId="12980D4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Nicolae Grigorescu</w:t>
            </w:r>
          </w:p>
        </w:tc>
        <w:tc>
          <w:tcPr>
            <w:tcW w:w="1275" w:type="dxa"/>
            <w:tcBorders>
              <w:top w:val="nil"/>
              <w:left w:val="nil"/>
              <w:bottom w:val="single" w:sz="4" w:space="0" w:color="000000"/>
              <w:right w:val="single" w:sz="4" w:space="0" w:color="000000"/>
            </w:tcBorders>
            <w:shd w:val="clear" w:color="auto" w:fill="auto"/>
            <w:noWrap/>
            <w:vAlign w:val="bottom"/>
            <w:hideMark/>
          </w:tcPr>
          <w:p w14:paraId="6E4132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480</w:t>
            </w:r>
          </w:p>
        </w:tc>
        <w:tc>
          <w:tcPr>
            <w:tcW w:w="990" w:type="dxa"/>
            <w:tcBorders>
              <w:top w:val="nil"/>
              <w:left w:val="nil"/>
              <w:bottom w:val="single" w:sz="4" w:space="0" w:color="000000"/>
              <w:right w:val="single" w:sz="4" w:space="0" w:color="000000"/>
            </w:tcBorders>
            <w:shd w:val="clear" w:color="auto" w:fill="auto"/>
            <w:noWrap/>
            <w:vAlign w:val="bottom"/>
            <w:hideMark/>
          </w:tcPr>
          <w:p w14:paraId="563A77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C08E7D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95" w:type="dxa"/>
            <w:tcBorders>
              <w:top w:val="nil"/>
              <w:left w:val="nil"/>
              <w:bottom w:val="single" w:sz="4" w:space="0" w:color="000000"/>
              <w:right w:val="single" w:sz="4" w:space="0" w:color="000000"/>
            </w:tcBorders>
            <w:shd w:val="clear" w:color="auto" w:fill="auto"/>
            <w:noWrap/>
            <w:vAlign w:val="bottom"/>
            <w:hideMark/>
          </w:tcPr>
          <w:p w14:paraId="1CB2DC8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shd w:val="clear" w:color="auto" w:fill="auto"/>
            <w:noWrap/>
            <w:vAlign w:val="bottom"/>
            <w:hideMark/>
          </w:tcPr>
          <w:p w14:paraId="14C1F99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shd w:val="clear" w:color="auto" w:fill="auto"/>
            <w:noWrap/>
            <w:vAlign w:val="bottom"/>
            <w:hideMark/>
          </w:tcPr>
          <w:p w14:paraId="7090B6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017" w:type="dxa"/>
            <w:tcBorders>
              <w:top w:val="nil"/>
              <w:left w:val="nil"/>
              <w:bottom w:val="single" w:sz="4" w:space="0" w:color="000000"/>
              <w:right w:val="single" w:sz="4" w:space="0" w:color="000000"/>
            </w:tcBorders>
            <w:shd w:val="clear" w:color="auto" w:fill="auto"/>
            <w:noWrap/>
            <w:vAlign w:val="bottom"/>
            <w:hideMark/>
          </w:tcPr>
          <w:p w14:paraId="7AAB94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58" w:type="dxa"/>
            <w:tcBorders>
              <w:top w:val="nil"/>
              <w:left w:val="nil"/>
              <w:bottom w:val="single" w:sz="4" w:space="0" w:color="000000"/>
              <w:right w:val="nil"/>
            </w:tcBorders>
            <w:shd w:val="clear" w:color="auto" w:fill="auto"/>
            <w:noWrap/>
            <w:vAlign w:val="bottom"/>
            <w:hideMark/>
          </w:tcPr>
          <w:p w14:paraId="236DE79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A598E8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8BCA2C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8BBF9D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2F681B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143</w:t>
            </w:r>
          </w:p>
        </w:tc>
        <w:tc>
          <w:tcPr>
            <w:tcW w:w="3484" w:type="dxa"/>
            <w:tcBorders>
              <w:top w:val="nil"/>
              <w:left w:val="nil"/>
              <w:bottom w:val="single" w:sz="4" w:space="0" w:color="000000"/>
              <w:right w:val="single" w:sz="4" w:space="0" w:color="000000"/>
            </w:tcBorders>
            <w:shd w:val="clear" w:color="auto" w:fill="auto"/>
            <w:noWrap/>
            <w:vAlign w:val="bottom"/>
            <w:hideMark/>
          </w:tcPr>
          <w:p w14:paraId="15DBC74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Nicolae Iorga</w:t>
            </w:r>
          </w:p>
        </w:tc>
        <w:tc>
          <w:tcPr>
            <w:tcW w:w="1275" w:type="dxa"/>
            <w:tcBorders>
              <w:top w:val="nil"/>
              <w:left w:val="nil"/>
              <w:bottom w:val="single" w:sz="4" w:space="0" w:color="000000"/>
              <w:right w:val="single" w:sz="4" w:space="0" w:color="000000"/>
            </w:tcBorders>
            <w:shd w:val="clear" w:color="auto" w:fill="auto"/>
            <w:noWrap/>
            <w:vAlign w:val="bottom"/>
            <w:hideMark/>
          </w:tcPr>
          <w:p w14:paraId="2B7837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464</w:t>
            </w:r>
          </w:p>
        </w:tc>
        <w:tc>
          <w:tcPr>
            <w:tcW w:w="990" w:type="dxa"/>
            <w:tcBorders>
              <w:top w:val="nil"/>
              <w:left w:val="nil"/>
              <w:bottom w:val="single" w:sz="4" w:space="0" w:color="000000"/>
              <w:right w:val="single" w:sz="4" w:space="0" w:color="000000"/>
            </w:tcBorders>
            <w:shd w:val="clear" w:color="auto" w:fill="auto"/>
            <w:noWrap/>
            <w:vAlign w:val="bottom"/>
            <w:hideMark/>
          </w:tcPr>
          <w:p w14:paraId="3DF5DB0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BE077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95" w:type="dxa"/>
            <w:tcBorders>
              <w:top w:val="nil"/>
              <w:left w:val="nil"/>
              <w:bottom w:val="single" w:sz="4" w:space="0" w:color="000000"/>
              <w:right w:val="single" w:sz="4" w:space="0" w:color="000000"/>
            </w:tcBorders>
            <w:shd w:val="clear" w:color="auto" w:fill="auto"/>
            <w:noWrap/>
            <w:vAlign w:val="bottom"/>
            <w:hideMark/>
          </w:tcPr>
          <w:p w14:paraId="0D62DE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shd w:val="clear" w:color="auto" w:fill="auto"/>
            <w:noWrap/>
            <w:vAlign w:val="bottom"/>
            <w:hideMark/>
          </w:tcPr>
          <w:p w14:paraId="24EBB7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000000"/>
              <w:right w:val="single" w:sz="4" w:space="0" w:color="000000"/>
            </w:tcBorders>
            <w:shd w:val="clear" w:color="auto" w:fill="auto"/>
            <w:noWrap/>
            <w:vAlign w:val="bottom"/>
            <w:hideMark/>
          </w:tcPr>
          <w:p w14:paraId="01E06D3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017" w:type="dxa"/>
            <w:tcBorders>
              <w:top w:val="nil"/>
              <w:left w:val="nil"/>
              <w:bottom w:val="single" w:sz="4" w:space="0" w:color="000000"/>
              <w:right w:val="single" w:sz="4" w:space="0" w:color="000000"/>
            </w:tcBorders>
            <w:shd w:val="clear" w:color="auto" w:fill="auto"/>
            <w:noWrap/>
            <w:vAlign w:val="bottom"/>
            <w:hideMark/>
          </w:tcPr>
          <w:p w14:paraId="19CA54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158" w:type="dxa"/>
            <w:tcBorders>
              <w:top w:val="nil"/>
              <w:left w:val="nil"/>
              <w:bottom w:val="single" w:sz="4" w:space="0" w:color="000000"/>
              <w:right w:val="nil"/>
            </w:tcBorders>
            <w:shd w:val="clear" w:color="auto" w:fill="auto"/>
            <w:noWrap/>
            <w:vAlign w:val="bottom"/>
            <w:hideMark/>
          </w:tcPr>
          <w:p w14:paraId="022738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2320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5B4FAE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B0ACF3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98D312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E6BD7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144</w:t>
            </w:r>
          </w:p>
        </w:tc>
        <w:tc>
          <w:tcPr>
            <w:tcW w:w="3484" w:type="dxa"/>
            <w:tcBorders>
              <w:top w:val="nil"/>
              <w:left w:val="nil"/>
              <w:bottom w:val="single" w:sz="4" w:space="0" w:color="000000"/>
              <w:right w:val="single" w:sz="4" w:space="0" w:color="000000"/>
            </w:tcBorders>
            <w:shd w:val="clear" w:color="auto" w:fill="auto"/>
            <w:vAlign w:val="center"/>
            <w:hideMark/>
          </w:tcPr>
          <w:p w14:paraId="5A46F1B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Nicolae Iorga -Parcare bl.22</w:t>
            </w:r>
          </w:p>
        </w:tc>
        <w:tc>
          <w:tcPr>
            <w:tcW w:w="1275" w:type="dxa"/>
            <w:tcBorders>
              <w:top w:val="nil"/>
              <w:left w:val="nil"/>
              <w:bottom w:val="single" w:sz="4" w:space="0" w:color="000000"/>
              <w:right w:val="single" w:sz="4" w:space="0" w:color="000000"/>
            </w:tcBorders>
            <w:shd w:val="clear" w:color="auto" w:fill="auto"/>
            <w:noWrap/>
            <w:vAlign w:val="bottom"/>
            <w:hideMark/>
          </w:tcPr>
          <w:p w14:paraId="6EB2EA4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58</w:t>
            </w:r>
          </w:p>
        </w:tc>
        <w:tc>
          <w:tcPr>
            <w:tcW w:w="990" w:type="dxa"/>
            <w:tcBorders>
              <w:top w:val="nil"/>
              <w:left w:val="nil"/>
              <w:bottom w:val="single" w:sz="4" w:space="0" w:color="000000"/>
              <w:right w:val="single" w:sz="4" w:space="0" w:color="000000"/>
            </w:tcBorders>
            <w:shd w:val="clear" w:color="auto" w:fill="auto"/>
            <w:noWrap/>
            <w:vAlign w:val="bottom"/>
            <w:hideMark/>
          </w:tcPr>
          <w:p w14:paraId="60D314A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CCC9A4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95" w:type="dxa"/>
            <w:tcBorders>
              <w:top w:val="nil"/>
              <w:left w:val="nil"/>
              <w:bottom w:val="single" w:sz="4" w:space="0" w:color="000000"/>
              <w:right w:val="single" w:sz="4" w:space="0" w:color="000000"/>
            </w:tcBorders>
            <w:shd w:val="clear" w:color="auto" w:fill="auto"/>
            <w:noWrap/>
            <w:vAlign w:val="bottom"/>
            <w:hideMark/>
          </w:tcPr>
          <w:p w14:paraId="704815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shd w:val="clear" w:color="auto" w:fill="auto"/>
            <w:noWrap/>
            <w:vAlign w:val="bottom"/>
            <w:hideMark/>
          </w:tcPr>
          <w:p w14:paraId="18716D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34" w:type="dxa"/>
            <w:tcBorders>
              <w:top w:val="nil"/>
              <w:left w:val="nil"/>
              <w:bottom w:val="single" w:sz="4" w:space="0" w:color="000000"/>
              <w:right w:val="single" w:sz="4" w:space="0" w:color="000000"/>
            </w:tcBorders>
            <w:shd w:val="clear" w:color="auto" w:fill="auto"/>
            <w:noWrap/>
            <w:vAlign w:val="bottom"/>
            <w:hideMark/>
          </w:tcPr>
          <w:p w14:paraId="527200F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017" w:type="dxa"/>
            <w:tcBorders>
              <w:top w:val="nil"/>
              <w:left w:val="nil"/>
              <w:bottom w:val="single" w:sz="4" w:space="0" w:color="000000"/>
              <w:right w:val="single" w:sz="4" w:space="0" w:color="000000"/>
            </w:tcBorders>
            <w:shd w:val="clear" w:color="auto" w:fill="auto"/>
            <w:noWrap/>
            <w:vAlign w:val="bottom"/>
            <w:hideMark/>
          </w:tcPr>
          <w:p w14:paraId="7A9BCAC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158" w:type="dxa"/>
            <w:tcBorders>
              <w:top w:val="nil"/>
              <w:left w:val="nil"/>
              <w:bottom w:val="single" w:sz="4" w:space="0" w:color="000000"/>
              <w:right w:val="nil"/>
            </w:tcBorders>
            <w:shd w:val="clear" w:color="auto" w:fill="auto"/>
            <w:noWrap/>
            <w:vAlign w:val="bottom"/>
            <w:hideMark/>
          </w:tcPr>
          <w:p w14:paraId="45BE7C2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7AE7C0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BD8DC6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9B20F8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8A403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w:t>
            </w:r>
          </w:p>
        </w:tc>
        <w:tc>
          <w:tcPr>
            <w:tcW w:w="3484" w:type="dxa"/>
            <w:tcBorders>
              <w:top w:val="nil"/>
              <w:left w:val="nil"/>
              <w:bottom w:val="single" w:sz="4" w:space="0" w:color="000000"/>
              <w:right w:val="single" w:sz="4" w:space="0" w:color="000000"/>
            </w:tcBorders>
            <w:shd w:val="clear" w:color="auto" w:fill="auto"/>
            <w:noWrap/>
            <w:vAlign w:val="bottom"/>
            <w:hideMark/>
          </w:tcPr>
          <w:p w14:paraId="1734BC1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Nuferilor</w:t>
            </w:r>
          </w:p>
        </w:tc>
        <w:tc>
          <w:tcPr>
            <w:tcW w:w="1275" w:type="dxa"/>
            <w:tcBorders>
              <w:top w:val="nil"/>
              <w:left w:val="nil"/>
              <w:bottom w:val="single" w:sz="4" w:space="0" w:color="000000"/>
              <w:right w:val="single" w:sz="4" w:space="0" w:color="000000"/>
            </w:tcBorders>
            <w:shd w:val="clear" w:color="auto" w:fill="auto"/>
            <w:noWrap/>
            <w:vAlign w:val="bottom"/>
            <w:hideMark/>
          </w:tcPr>
          <w:p w14:paraId="5D211F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255</w:t>
            </w:r>
          </w:p>
        </w:tc>
        <w:tc>
          <w:tcPr>
            <w:tcW w:w="990" w:type="dxa"/>
            <w:tcBorders>
              <w:top w:val="nil"/>
              <w:left w:val="nil"/>
              <w:bottom w:val="single" w:sz="4" w:space="0" w:color="000000"/>
              <w:right w:val="single" w:sz="4" w:space="0" w:color="000000"/>
            </w:tcBorders>
            <w:shd w:val="clear" w:color="auto" w:fill="auto"/>
            <w:noWrap/>
            <w:vAlign w:val="bottom"/>
            <w:hideMark/>
          </w:tcPr>
          <w:p w14:paraId="5AC5BE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F1C66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1275</w:t>
            </w:r>
          </w:p>
        </w:tc>
        <w:tc>
          <w:tcPr>
            <w:tcW w:w="1195" w:type="dxa"/>
            <w:tcBorders>
              <w:top w:val="nil"/>
              <w:left w:val="nil"/>
              <w:bottom w:val="single" w:sz="4" w:space="0" w:color="000000"/>
              <w:right w:val="single" w:sz="4" w:space="0" w:color="000000"/>
            </w:tcBorders>
            <w:shd w:val="clear" w:color="auto" w:fill="auto"/>
            <w:noWrap/>
            <w:vAlign w:val="bottom"/>
            <w:hideMark/>
          </w:tcPr>
          <w:p w14:paraId="2F9762F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1275</w:t>
            </w:r>
          </w:p>
        </w:tc>
        <w:tc>
          <w:tcPr>
            <w:tcW w:w="1134" w:type="dxa"/>
            <w:tcBorders>
              <w:top w:val="nil"/>
              <w:left w:val="nil"/>
              <w:bottom w:val="single" w:sz="4" w:space="0" w:color="000000"/>
              <w:right w:val="single" w:sz="4" w:space="0" w:color="000000"/>
            </w:tcBorders>
            <w:shd w:val="clear" w:color="auto" w:fill="auto"/>
            <w:noWrap/>
            <w:vAlign w:val="bottom"/>
            <w:hideMark/>
          </w:tcPr>
          <w:p w14:paraId="5DBCE15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1275</w:t>
            </w:r>
          </w:p>
        </w:tc>
        <w:tc>
          <w:tcPr>
            <w:tcW w:w="1134" w:type="dxa"/>
            <w:tcBorders>
              <w:top w:val="nil"/>
              <w:left w:val="nil"/>
              <w:bottom w:val="single" w:sz="4" w:space="0" w:color="000000"/>
              <w:right w:val="single" w:sz="4" w:space="0" w:color="000000"/>
            </w:tcBorders>
            <w:shd w:val="clear" w:color="auto" w:fill="auto"/>
            <w:noWrap/>
            <w:vAlign w:val="bottom"/>
            <w:hideMark/>
          </w:tcPr>
          <w:p w14:paraId="321EB7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1275</w:t>
            </w:r>
          </w:p>
        </w:tc>
        <w:tc>
          <w:tcPr>
            <w:tcW w:w="1017" w:type="dxa"/>
            <w:tcBorders>
              <w:top w:val="nil"/>
              <w:left w:val="nil"/>
              <w:bottom w:val="single" w:sz="4" w:space="0" w:color="000000"/>
              <w:right w:val="single" w:sz="4" w:space="0" w:color="000000"/>
            </w:tcBorders>
            <w:shd w:val="clear" w:color="auto" w:fill="auto"/>
            <w:noWrap/>
            <w:vAlign w:val="bottom"/>
            <w:hideMark/>
          </w:tcPr>
          <w:p w14:paraId="5F6346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1275</w:t>
            </w:r>
          </w:p>
        </w:tc>
        <w:tc>
          <w:tcPr>
            <w:tcW w:w="1158" w:type="dxa"/>
            <w:tcBorders>
              <w:top w:val="nil"/>
              <w:left w:val="nil"/>
              <w:bottom w:val="single" w:sz="4" w:space="0" w:color="000000"/>
              <w:right w:val="nil"/>
            </w:tcBorders>
            <w:shd w:val="clear" w:color="auto" w:fill="auto"/>
            <w:noWrap/>
            <w:vAlign w:val="bottom"/>
            <w:hideMark/>
          </w:tcPr>
          <w:p w14:paraId="7E85FFC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1275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5B18FE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7EAE72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07803C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F0B1B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146</w:t>
            </w:r>
          </w:p>
        </w:tc>
        <w:tc>
          <w:tcPr>
            <w:tcW w:w="3484" w:type="dxa"/>
            <w:tcBorders>
              <w:top w:val="nil"/>
              <w:left w:val="nil"/>
              <w:bottom w:val="single" w:sz="4" w:space="0" w:color="000000"/>
              <w:right w:val="single" w:sz="4" w:space="0" w:color="000000"/>
            </w:tcBorders>
            <w:shd w:val="clear" w:color="auto" w:fill="auto"/>
            <w:noWrap/>
            <w:vAlign w:val="bottom"/>
            <w:hideMark/>
          </w:tcPr>
          <w:p w14:paraId="782D5BD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Nuferilor </w:t>
            </w:r>
          </w:p>
        </w:tc>
        <w:tc>
          <w:tcPr>
            <w:tcW w:w="1275" w:type="dxa"/>
            <w:tcBorders>
              <w:top w:val="nil"/>
              <w:left w:val="nil"/>
              <w:bottom w:val="single" w:sz="4" w:space="0" w:color="000000"/>
              <w:right w:val="single" w:sz="4" w:space="0" w:color="000000"/>
            </w:tcBorders>
            <w:shd w:val="clear" w:color="auto" w:fill="auto"/>
            <w:noWrap/>
            <w:vAlign w:val="bottom"/>
            <w:hideMark/>
          </w:tcPr>
          <w:p w14:paraId="7F2A5DD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175DF2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A3358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6ED9B9B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31B5C7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25B8C0A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3BC3E45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651AD7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1D7E3F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25275A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214A2F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7358B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147</w:t>
            </w:r>
          </w:p>
        </w:tc>
        <w:tc>
          <w:tcPr>
            <w:tcW w:w="3484" w:type="dxa"/>
            <w:tcBorders>
              <w:top w:val="nil"/>
              <w:left w:val="nil"/>
              <w:bottom w:val="single" w:sz="4" w:space="0" w:color="000000"/>
              <w:right w:val="single" w:sz="4" w:space="0" w:color="000000"/>
            </w:tcBorders>
            <w:shd w:val="clear" w:color="auto" w:fill="auto"/>
            <w:noWrap/>
            <w:vAlign w:val="bottom"/>
            <w:hideMark/>
          </w:tcPr>
          <w:p w14:paraId="0C3CA0B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Oltului</w:t>
            </w:r>
          </w:p>
        </w:tc>
        <w:tc>
          <w:tcPr>
            <w:tcW w:w="1275" w:type="dxa"/>
            <w:tcBorders>
              <w:top w:val="nil"/>
              <w:left w:val="nil"/>
              <w:bottom w:val="single" w:sz="4" w:space="0" w:color="000000"/>
              <w:right w:val="single" w:sz="4" w:space="0" w:color="000000"/>
            </w:tcBorders>
            <w:shd w:val="clear" w:color="auto" w:fill="auto"/>
            <w:noWrap/>
            <w:vAlign w:val="bottom"/>
            <w:hideMark/>
          </w:tcPr>
          <w:p w14:paraId="0CEEC57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450</w:t>
            </w:r>
          </w:p>
        </w:tc>
        <w:tc>
          <w:tcPr>
            <w:tcW w:w="990" w:type="dxa"/>
            <w:tcBorders>
              <w:top w:val="nil"/>
              <w:left w:val="nil"/>
              <w:bottom w:val="single" w:sz="4" w:space="0" w:color="000000"/>
              <w:right w:val="single" w:sz="4" w:space="0" w:color="000000"/>
            </w:tcBorders>
            <w:shd w:val="clear" w:color="auto" w:fill="auto"/>
            <w:noWrap/>
            <w:vAlign w:val="bottom"/>
            <w:hideMark/>
          </w:tcPr>
          <w:p w14:paraId="3F1AC53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010CBE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95" w:type="dxa"/>
            <w:tcBorders>
              <w:top w:val="nil"/>
              <w:left w:val="nil"/>
              <w:bottom w:val="single" w:sz="4" w:space="0" w:color="000000"/>
              <w:right w:val="single" w:sz="4" w:space="0" w:color="000000"/>
            </w:tcBorders>
            <w:shd w:val="clear" w:color="auto" w:fill="auto"/>
            <w:noWrap/>
            <w:vAlign w:val="bottom"/>
            <w:hideMark/>
          </w:tcPr>
          <w:p w14:paraId="60F12C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shd w:val="clear" w:color="auto" w:fill="auto"/>
            <w:noWrap/>
            <w:vAlign w:val="bottom"/>
            <w:hideMark/>
          </w:tcPr>
          <w:p w14:paraId="1F4D44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shd w:val="clear" w:color="auto" w:fill="auto"/>
            <w:noWrap/>
            <w:vAlign w:val="bottom"/>
            <w:hideMark/>
          </w:tcPr>
          <w:p w14:paraId="7240DD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4" w:space="0" w:color="000000"/>
              <w:right w:val="single" w:sz="4" w:space="0" w:color="000000"/>
            </w:tcBorders>
            <w:shd w:val="clear" w:color="auto" w:fill="auto"/>
            <w:noWrap/>
            <w:vAlign w:val="bottom"/>
            <w:hideMark/>
          </w:tcPr>
          <w:p w14:paraId="3D80B6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58" w:type="dxa"/>
            <w:tcBorders>
              <w:top w:val="nil"/>
              <w:left w:val="nil"/>
              <w:bottom w:val="single" w:sz="4" w:space="0" w:color="000000"/>
              <w:right w:val="nil"/>
            </w:tcBorders>
            <w:shd w:val="clear" w:color="auto" w:fill="auto"/>
            <w:noWrap/>
            <w:vAlign w:val="bottom"/>
            <w:hideMark/>
          </w:tcPr>
          <w:p w14:paraId="0DEB05C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C48404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AD615F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181882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CBC53C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148</w:t>
            </w:r>
          </w:p>
        </w:tc>
        <w:tc>
          <w:tcPr>
            <w:tcW w:w="3484" w:type="dxa"/>
            <w:tcBorders>
              <w:top w:val="nil"/>
              <w:left w:val="nil"/>
              <w:bottom w:val="single" w:sz="4" w:space="0" w:color="000000"/>
              <w:right w:val="single" w:sz="4" w:space="0" w:color="000000"/>
            </w:tcBorders>
            <w:shd w:val="clear" w:color="auto" w:fill="auto"/>
            <w:noWrap/>
            <w:vAlign w:val="bottom"/>
            <w:hideMark/>
          </w:tcPr>
          <w:p w14:paraId="1FE659F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Oltului bl. cu 2 etaje</w:t>
            </w:r>
          </w:p>
        </w:tc>
        <w:tc>
          <w:tcPr>
            <w:tcW w:w="1275" w:type="dxa"/>
            <w:tcBorders>
              <w:top w:val="nil"/>
              <w:left w:val="nil"/>
              <w:bottom w:val="single" w:sz="4" w:space="0" w:color="000000"/>
              <w:right w:val="single" w:sz="4" w:space="0" w:color="000000"/>
            </w:tcBorders>
            <w:shd w:val="clear" w:color="auto" w:fill="auto"/>
            <w:noWrap/>
            <w:vAlign w:val="bottom"/>
            <w:hideMark/>
          </w:tcPr>
          <w:p w14:paraId="631682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418</w:t>
            </w:r>
          </w:p>
        </w:tc>
        <w:tc>
          <w:tcPr>
            <w:tcW w:w="990" w:type="dxa"/>
            <w:tcBorders>
              <w:top w:val="nil"/>
              <w:left w:val="nil"/>
              <w:bottom w:val="single" w:sz="4" w:space="0" w:color="000000"/>
              <w:right w:val="single" w:sz="4" w:space="0" w:color="000000"/>
            </w:tcBorders>
            <w:shd w:val="clear" w:color="auto" w:fill="auto"/>
            <w:noWrap/>
            <w:vAlign w:val="bottom"/>
            <w:hideMark/>
          </w:tcPr>
          <w:p w14:paraId="718B935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2A1536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2090</w:t>
            </w:r>
          </w:p>
        </w:tc>
        <w:tc>
          <w:tcPr>
            <w:tcW w:w="1195" w:type="dxa"/>
            <w:tcBorders>
              <w:top w:val="nil"/>
              <w:left w:val="nil"/>
              <w:bottom w:val="single" w:sz="4" w:space="0" w:color="000000"/>
              <w:right w:val="single" w:sz="4" w:space="0" w:color="000000"/>
            </w:tcBorders>
            <w:shd w:val="clear" w:color="auto" w:fill="auto"/>
            <w:noWrap/>
            <w:vAlign w:val="bottom"/>
            <w:hideMark/>
          </w:tcPr>
          <w:p w14:paraId="5208FF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2090</w:t>
            </w:r>
          </w:p>
        </w:tc>
        <w:tc>
          <w:tcPr>
            <w:tcW w:w="1134" w:type="dxa"/>
            <w:tcBorders>
              <w:top w:val="nil"/>
              <w:left w:val="nil"/>
              <w:bottom w:val="single" w:sz="4" w:space="0" w:color="000000"/>
              <w:right w:val="single" w:sz="4" w:space="0" w:color="000000"/>
            </w:tcBorders>
            <w:shd w:val="clear" w:color="auto" w:fill="auto"/>
            <w:noWrap/>
            <w:vAlign w:val="bottom"/>
            <w:hideMark/>
          </w:tcPr>
          <w:p w14:paraId="3E4CA7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2090</w:t>
            </w:r>
          </w:p>
        </w:tc>
        <w:tc>
          <w:tcPr>
            <w:tcW w:w="1134" w:type="dxa"/>
            <w:tcBorders>
              <w:top w:val="nil"/>
              <w:left w:val="nil"/>
              <w:bottom w:val="single" w:sz="4" w:space="0" w:color="000000"/>
              <w:right w:val="single" w:sz="4" w:space="0" w:color="000000"/>
            </w:tcBorders>
            <w:shd w:val="clear" w:color="auto" w:fill="auto"/>
            <w:noWrap/>
            <w:vAlign w:val="bottom"/>
            <w:hideMark/>
          </w:tcPr>
          <w:p w14:paraId="1DC7F6B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2090</w:t>
            </w:r>
          </w:p>
        </w:tc>
        <w:tc>
          <w:tcPr>
            <w:tcW w:w="1017" w:type="dxa"/>
            <w:tcBorders>
              <w:top w:val="nil"/>
              <w:left w:val="nil"/>
              <w:bottom w:val="single" w:sz="4" w:space="0" w:color="000000"/>
              <w:right w:val="single" w:sz="4" w:space="0" w:color="000000"/>
            </w:tcBorders>
            <w:shd w:val="clear" w:color="auto" w:fill="auto"/>
            <w:noWrap/>
            <w:vAlign w:val="bottom"/>
            <w:hideMark/>
          </w:tcPr>
          <w:p w14:paraId="1B500C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2090</w:t>
            </w:r>
          </w:p>
        </w:tc>
        <w:tc>
          <w:tcPr>
            <w:tcW w:w="1158" w:type="dxa"/>
            <w:tcBorders>
              <w:top w:val="nil"/>
              <w:left w:val="nil"/>
              <w:bottom w:val="single" w:sz="4" w:space="0" w:color="000000"/>
              <w:right w:val="nil"/>
            </w:tcBorders>
            <w:shd w:val="clear" w:color="auto" w:fill="auto"/>
            <w:noWrap/>
            <w:vAlign w:val="bottom"/>
            <w:hideMark/>
          </w:tcPr>
          <w:p w14:paraId="690595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2090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63552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6A8B70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52E6CA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15195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149</w:t>
            </w:r>
          </w:p>
        </w:tc>
        <w:tc>
          <w:tcPr>
            <w:tcW w:w="3484" w:type="dxa"/>
            <w:tcBorders>
              <w:top w:val="nil"/>
              <w:left w:val="nil"/>
              <w:bottom w:val="single" w:sz="4" w:space="0" w:color="000000"/>
              <w:right w:val="single" w:sz="4" w:space="0" w:color="000000"/>
            </w:tcBorders>
            <w:shd w:val="clear" w:color="auto" w:fill="auto"/>
            <w:noWrap/>
            <w:vAlign w:val="bottom"/>
            <w:hideMark/>
          </w:tcPr>
          <w:p w14:paraId="71D53BC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Oltului Trotuar</w:t>
            </w:r>
          </w:p>
        </w:tc>
        <w:tc>
          <w:tcPr>
            <w:tcW w:w="1275" w:type="dxa"/>
            <w:tcBorders>
              <w:top w:val="nil"/>
              <w:left w:val="nil"/>
              <w:bottom w:val="single" w:sz="4" w:space="0" w:color="000000"/>
              <w:right w:val="single" w:sz="4" w:space="0" w:color="000000"/>
            </w:tcBorders>
            <w:shd w:val="clear" w:color="auto" w:fill="auto"/>
            <w:noWrap/>
            <w:vAlign w:val="bottom"/>
            <w:hideMark/>
          </w:tcPr>
          <w:p w14:paraId="1C6376B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990" w:type="dxa"/>
            <w:tcBorders>
              <w:top w:val="nil"/>
              <w:left w:val="nil"/>
              <w:bottom w:val="single" w:sz="4" w:space="0" w:color="000000"/>
              <w:right w:val="single" w:sz="4" w:space="0" w:color="000000"/>
            </w:tcBorders>
            <w:shd w:val="clear" w:color="auto" w:fill="auto"/>
            <w:noWrap/>
            <w:vAlign w:val="bottom"/>
            <w:hideMark/>
          </w:tcPr>
          <w:p w14:paraId="2ECD5B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shd w:val="clear" w:color="auto" w:fill="auto"/>
            <w:noWrap/>
            <w:vAlign w:val="bottom"/>
            <w:hideMark/>
          </w:tcPr>
          <w:p w14:paraId="172B4A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420</w:t>
            </w:r>
          </w:p>
        </w:tc>
        <w:tc>
          <w:tcPr>
            <w:tcW w:w="1195" w:type="dxa"/>
            <w:tcBorders>
              <w:top w:val="nil"/>
              <w:left w:val="nil"/>
              <w:bottom w:val="single" w:sz="4" w:space="0" w:color="000000"/>
              <w:right w:val="single" w:sz="4" w:space="0" w:color="000000"/>
            </w:tcBorders>
            <w:shd w:val="clear" w:color="auto" w:fill="auto"/>
            <w:noWrap/>
            <w:vAlign w:val="bottom"/>
            <w:hideMark/>
          </w:tcPr>
          <w:p w14:paraId="72E294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420</w:t>
            </w:r>
          </w:p>
        </w:tc>
        <w:tc>
          <w:tcPr>
            <w:tcW w:w="1134" w:type="dxa"/>
            <w:tcBorders>
              <w:top w:val="nil"/>
              <w:left w:val="nil"/>
              <w:bottom w:val="single" w:sz="4" w:space="0" w:color="000000"/>
              <w:right w:val="single" w:sz="4" w:space="0" w:color="000000"/>
            </w:tcBorders>
            <w:shd w:val="clear" w:color="auto" w:fill="auto"/>
            <w:noWrap/>
            <w:vAlign w:val="bottom"/>
            <w:hideMark/>
          </w:tcPr>
          <w:p w14:paraId="797880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420</w:t>
            </w:r>
          </w:p>
        </w:tc>
        <w:tc>
          <w:tcPr>
            <w:tcW w:w="1134" w:type="dxa"/>
            <w:tcBorders>
              <w:top w:val="nil"/>
              <w:left w:val="nil"/>
              <w:bottom w:val="single" w:sz="4" w:space="0" w:color="000000"/>
              <w:right w:val="single" w:sz="4" w:space="0" w:color="000000"/>
            </w:tcBorders>
            <w:shd w:val="clear" w:color="auto" w:fill="auto"/>
            <w:noWrap/>
            <w:vAlign w:val="bottom"/>
            <w:hideMark/>
          </w:tcPr>
          <w:p w14:paraId="1EE942A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420</w:t>
            </w:r>
          </w:p>
        </w:tc>
        <w:tc>
          <w:tcPr>
            <w:tcW w:w="1017" w:type="dxa"/>
            <w:tcBorders>
              <w:top w:val="nil"/>
              <w:left w:val="nil"/>
              <w:bottom w:val="single" w:sz="4" w:space="0" w:color="000000"/>
              <w:right w:val="single" w:sz="4" w:space="0" w:color="000000"/>
            </w:tcBorders>
            <w:shd w:val="clear" w:color="auto" w:fill="auto"/>
            <w:noWrap/>
            <w:vAlign w:val="bottom"/>
            <w:hideMark/>
          </w:tcPr>
          <w:p w14:paraId="75AF8E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420</w:t>
            </w:r>
          </w:p>
        </w:tc>
        <w:tc>
          <w:tcPr>
            <w:tcW w:w="1158" w:type="dxa"/>
            <w:tcBorders>
              <w:top w:val="nil"/>
              <w:left w:val="nil"/>
              <w:bottom w:val="single" w:sz="4" w:space="0" w:color="000000"/>
              <w:right w:val="nil"/>
            </w:tcBorders>
            <w:shd w:val="clear" w:color="auto" w:fill="auto"/>
            <w:noWrap/>
            <w:vAlign w:val="bottom"/>
            <w:hideMark/>
          </w:tcPr>
          <w:p w14:paraId="6AE8C9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F75291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CB775C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217614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10BD5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w:t>
            </w:r>
          </w:p>
        </w:tc>
        <w:tc>
          <w:tcPr>
            <w:tcW w:w="3484" w:type="dxa"/>
            <w:tcBorders>
              <w:top w:val="nil"/>
              <w:left w:val="nil"/>
              <w:bottom w:val="single" w:sz="4" w:space="0" w:color="000000"/>
              <w:right w:val="single" w:sz="4" w:space="0" w:color="000000"/>
            </w:tcBorders>
            <w:shd w:val="clear" w:color="FFFF00" w:fill="FFFFFF"/>
            <w:noWrap/>
            <w:vAlign w:val="bottom"/>
            <w:hideMark/>
          </w:tcPr>
          <w:p w14:paraId="4E04D9D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Orbán Balázs</w:t>
            </w:r>
          </w:p>
        </w:tc>
        <w:tc>
          <w:tcPr>
            <w:tcW w:w="1275" w:type="dxa"/>
            <w:tcBorders>
              <w:top w:val="nil"/>
              <w:left w:val="nil"/>
              <w:bottom w:val="single" w:sz="4" w:space="0" w:color="000000"/>
              <w:right w:val="single" w:sz="4" w:space="0" w:color="000000"/>
            </w:tcBorders>
            <w:shd w:val="clear" w:color="FFFF00" w:fill="FFFFFF"/>
            <w:noWrap/>
            <w:vAlign w:val="bottom"/>
            <w:hideMark/>
          </w:tcPr>
          <w:p w14:paraId="2B26593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FFFF00" w:fill="FFFFFF"/>
            <w:noWrap/>
            <w:vAlign w:val="bottom"/>
            <w:hideMark/>
          </w:tcPr>
          <w:p w14:paraId="79393E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241A56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FFFF00" w:fill="FFFFFF"/>
            <w:noWrap/>
            <w:vAlign w:val="bottom"/>
            <w:hideMark/>
          </w:tcPr>
          <w:p w14:paraId="216793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hideMark/>
          </w:tcPr>
          <w:p w14:paraId="1D99ED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FFFF00" w:fill="FFFFFF"/>
            <w:noWrap/>
            <w:vAlign w:val="bottom"/>
            <w:hideMark/>
          </w:tcPr>
          <w:p w14:paraId="3541DF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FFFF00" w:fill="FFFFFF"/>
            <w:noWrap/>
            <w:vAlign w:val="bottom"/>
            <w:hideMark/>
          </w:tcPr>
          <w:p w14:paraId="3B1A81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FFFF00" w:fill="FFFFFF"/>
            <w:noWrap/>
            <w:vAlign w:val="bottom"/>
            <w:hideMark/>
          </w:tcPr>
          <w:p w14:paraId="02F397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610A21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7285A2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38EA1E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5FCF7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151</w:t>
            </w:r>
          </w:p>
        </w:tc>
        <w:tc>
          <w:tcPr>
            <w:tcW w:w="3484" w:type="dxa"/>
            <w:tcBorders>
              <w:top w:val="nil"/>
              <w:left w:val="nil"/>
              <w:bottom w:val="single" w:sz="4" w:space="0" w:color="000000"/>
              <w:right w:val="single" w:sz="4" w:space="0" w:color="000000"/>
            </w:tcBorders>
            <w:shd w:val="clear" w:color="FFFF00" w:fill="FFFFFF"/>
            <w:noWrap/>
            <w:vAlign w:val="bottom"/>
            <w:hideMark/>
          </w:tcPr>
          <w:p w14:paraId="249EA86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Örkő</w:t>
            </w:r>
          </w:p>
        </w:tc>
        <w:tc>
          <w:tcPr>
            <w:tcW w:w="1275" w:type="dxa"/>
            <w:tcBorders>
              <w:top w:val="nil"/>
              <w:left w:val="nil"/>
              <w:bottom w:val="single" w:sz="4" w:space="0" w:color="000000"/>
              <w:right w:val="single" w:sz="4" w:space="0" w:color="000000"/>
            </w:tcBorders>
            <w:shd w:val="clear" w:color="FFFF00" w:fill="FFFFFF"/>
            <w:noWrap/>
            <w:vAlign w:val="bottom"/>
            <w:hideMark/>
          </w:tcPr>
          <w:p w14:paraId="75AE785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FFFF00" w:fill="FFFFFF"/>
            <w:noWrap/>
            <w:vAlign w:val="bottom"/>
            <w:hideMark/>
          </w:tcPr>
          <w:p w14:paraId="414B79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076F9A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95" w:type="dxa"/>
            <w:tcBorders>
              <w:top w:val="nil"/>
              <w:left w:val="nil"/>
              <w:bottom w:val="single" w:sz="4" w:space="0" w:color="000000"/>
              <w:right w:val="single" w:sz="4" w:space="0" w:color="000000"/>
            </w:tcBorders>
            <w:shd w:val="clear" w:color="FFFF00" w:fill="FFFFFF"/>
            <w:noWrap/>
            <w:vAlign w:val="bottom"/>
            <w:hideMark/>
          </w:tcPr>
          <w:p w14:paraId="5F7F46C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FFFF00" w:fill="FFFFFF"/>
            <w:noWrap/>
            <w:vAlign w:val="bottom"/>
            <w:hideMark/>
          </w:tcPr>
          <w:p w14:paraId="30CA18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34" w:type="dxa"/>
            <w:tcBorders>
              <w:top w:val="nil"/>
              <w:left w:val="nil"/>
              <w:bottom w:val="single" w:sz="4" w:space="0" w:color="000000"/>
              <w:right w:val="single" w:sz="4" w:space="0" w:color="000000"/>
            </w:tcBorders>
            <w:shd w:val="clear" w:color="FFFF00" w:fill="FFFFFF"/>
            <w:noWrap/>
            <w:vAlign w:val="bottom"/>
            <w:hideMark/>
          </w:tcPr>
          <w:p w14:paraId="541059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7" w:type="dxa"/>
            <w:tcBorders>
              <w:top w:val="nil"/>
              <w:left w:val="nil"/>
              <w:bottom w:val="single" w:sz="4" w:space="0" w:color="000000"/>
              <w:right w:val="single" w:sz="4" w:space="0" w:color="000000"/>
            </w:tcBorders>
            <w:shd w:val="clear" w:color="FFFF00" w:fill="FFFFFF"/>
            <w:noWrap/>
            <w:vAlign w:val="bottom"/>
            <w:hideMark/>
          </w:tcPr>
          <w:p w14:paraId="12396F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158" w:type="dxa"/>
            <w:tcBorders>
              <w:top w:val="nil"/>
              <w:left w:val="nil"/>
              <w:bottom w:val="single" w:sz="4" w:space="0" w:color="000000"/>
              <w:right w:val="nil"/>
            </w:tcBorders>
            <w:shd w:val="clear" w:color="FFFF00" w:fill="FFFFFF"/>
            <w:noWrap/>
            <w:vAlign w:val="bottom"/>
            <w:hideMark/>
          </w:tcPr>
          <w:p w14:paraId="4086F45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4589E6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6C08A8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451F0B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1E6CE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152</w:t>
            </w:r>
          </w:p>
        </w:tc>
        <w:tc>
          <w:tcPr>
            <w:tcW w:w="3484" w:type="dxa"/>
            <w:tcBorders>
              <w:top w:val="nil"/>
              <w:left w:val="nil"/>
              <w:bottom w:val="single" w:sz="4" w:space="0" w:color="000000"/>
              <w:right w:val="single" w:sz="4" w:space="0" w:color="000000"/>
            </w:tcBorders>
            <w:shd w:val="clear" w:color="auto" w:fill="auto"/>
            <w:noWrap/>
            <w:vAlign w:val="bottom"/>
            <w:hideMark/>
          </w:tcPr>
          <w:p w14:paraId="1E9B2FA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Ozulnului</w:t>
            </w:r>
          </w:p>
        </w:tc>
        <w:tc>
          <w:tcPr>
            <w:tcW w:w="1275" w:type="dxa"/>
            <w:tcBorders>
              <w:top w:val="nil"/>
              <w:left w:val="nil"/>
              <w:bottom w:val="single" w:sz="4" w:space="0" w:color="000000"/>
              <w:right w:val="single" w:sz="4" w:space="0" w:color="000000"/>
            </w:tcBorders>
            <w:shd w:val="clear" w:color="auto" w:fill="auto"/>
            <w:noWrap/>
            <w:vAlign w:val="bottom"/>
            <w:hideMark/>
          </w:tcPr>
          <w:p w14:paraId="42810A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w:t>
            </w:r>
          </w:p>
        </w:tc>
        <w:tc>
          <w:tcPr>
            <w:tcW w:w="990" w:type="dxa"/>
            <w:tcBorders>
              <w:top w:val="nil"/>
              <w:left w:val="nil"/>
              <w:bottom w:val="single" w:sz="4" w:space="0" w:color="000000"/>
              <w:right w:val="single" w:sz="4" w:space="0" w:color="000000"/>
            </w:tcBorders>
            <w:shd w:val="clear" w:color="auto" w:fill="auto"/>
            <w:noWrap/>
            <w:vAlign w:val="bottom"/>
            <w:hideMark/>
          </w:tcPr>
          <w:p w14:paraId="6B8C91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ABC2A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95" w:type="dxa"/>
            <w:tcBorders>
              <w:top w:val="nil"/>
              <w:left w:val="nil"/>
              <w:bottom w:val="single" w:sz="4" w:space="0" w:color="000000"/>
              <w:right w:val="single" w:sz="4" w:space="0" w:color="000000"/>
            </w:tcBorders>
            <w:shd w:val="clear" w:color="auto" w:fill="auto"/>
            <w:noWrap/>
            <w:vAlign w:val="bottom"/>
            <w:hideMark/>
          </w:tcPr>
          <w:p w14:paraId="6FACD1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shd w:val="clear" w:color="auto" w:fill="auto"/>
            <w:noWrap/>
            <w:vAlign w:val="bottom"/>
            <w:hideMark/>
          </w:tcPr>
          <w:p w14:paraId="53EA50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34" w:type="dxa"/>
            <w:tcBorders>
              <w:top w:val="nil"/>
              <w:left w:val="nil"/>
              <w:bottom w:val="single" w:sz="4" w:space="0" w:color="000000"/>
              <w:right w:val="single" w:sz="4" w:space="0" w:color="000000"/>
            </w:tcBorders>
            <w:shd w:val="clear" w:color="auto" w:fill="auto"/>
            <w:noWrap/>
            <w:vAlign w:val="bottom"/>
            <w:hideMark/>
          </w:tcPr>
          <w:p w14:paraId="5F2146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017" w:type="dxa"/>
            <w:tcBorders>
              <w:top w:val="nil"/>
              <w:left w:val="nil"/>
              <w:bottom w:val="single" w:sz="4" w:space="0" w:color="000000"/>
              <w:right w:val="single" w:sz="4" w:space="0" w:color="000000"/>
            </w:tcBorders>
            <w:shd w:val="clear" w:color="auto" w:fill="auto"/>
            <w:noWrap/>
            <w:vAlign w:val="bottom"/>
            <w:hideMark/>
          </w:tcPr>
          <w:p w14:paraId="1A96D0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158" w:type="dxa"/>
            <w:tcBorders>
              <w:top w:val="nil"/>
              <w:left w:val="nil"/>
              <w:bottom w:val="single" w:sz="4" w:space="0" w:color="000000"/>
              <w:right w:val="nil"/>
            </w:tcBorders>
            <w:shd w:val="clear" w:color="auto" w:fill="auto"/>
            <w:noWrap/>
            <w:vAlign w:val="bottom"/>
            <w:hideMark/>
          </w:tcPr>
          <w:p w14:paraId="26B8A5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4BF138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15C130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EF2607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68C97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153</w:t>
            </w:r>
          </w:p>
        </w:tc>
        <w:tc>
          <w:tcPr>
            <w:tcW w:w="3484" w:type="dxa"/>
            <w:tcBorders>
              <w:top w:val="nil"/>
              <w:left w:val="nil"/>
              <w:bottom w:val="single" w:sz="4" w:space="0" w:color="000000"/>
              <w:right w:val="single" w:sz="4" w:space="0" w:color="000000"/>
            </w:tcBorders>
            <w:shd w:val="clear" w:color="auto" w:fill="auto"/>
            <w:vAlign w:val="center"/>
            <w:hideMark/>
          </w:tcPr>
          <w:p w14:paraId="2A8F0C4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Parcare str.Luceafărului</w:t>
            </w:r>
          </w:p>
        </w:tc>
        <w:tc>
          <w:tcPr>
            <w:tcW w:w="1275" w:type="dxa"/>
            <w:tcBorders>
              <w:top w:val="nil"/>
              <w:left w:val="nil"/>
              <w:bottom w:val="single" w:sz="4" w:space="0" w:color="000000"/>
              <w:right w:val="single" w:sz="4" w:space="0" w:color="000000"/>
            </w:tcBorders>
            <w:shd w:val="clear" w:color="auto" w:fill="auto"/>
            <w:noWrap/>
            <w:vAlign w:val="bottom"/>
            <w:hideMark/>
          </w:tcPr>
          <w:p w14:paraId="4CD6F5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34</w:t>
            </w:r>
          </w:p>
        </w:tc>
        <w:tc>
          <w:tcPr>
            <w:tcW w:w="990" w:type="dxa"/>
            <w:tcBorders>
              <w:top w:val="nil"/>
              <w:left w:val="nil"/>
              <w:bottom w:val="single" w:sz="4" w:space="0" w:color="000000"/>
              <w:right w:val="single" w:sz="4" w:space="0" w:color="000000"/>
            </w:tcBorders>
            <w:shd w:val="clear" w:color="auto" w:fill="auto"/>
            <w:noWrap/>
            <w:vAlign w:val="bottom"/>
            <w:hideMark/>
          </w:tcPr>
          <w:p w14:paraId="6D981D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FA850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95" w:type="dxa"/>
            <w:tcBorders>
              <w:top w:val="nil"/>
              <w:left w:val="nil"/>
              <w:bottom w:val="single" w:sz="4" w:space="0" w:color="000000"/>
              <w:right w:val="single" w:sz="4" w:space="0" w:color="000000"/>
            </w:tcBorders>
            <w:shd w:val="clear" w:color="auto" w:fill="auto"/>
            <w:noWrap/>
            <w:vAlign w:val="bottom"/>
            <w:hideMark/>
          </w:tcPr>
          <w:p w14:paraId="771CE7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shd w:val="clear" w:color="auto" w:fill="auto"/>
            <w:noWrap/>
            <w:vAlign w:val="bottom"/>
            <w:hideMark/>
          </w:tcPr>
          <w:p w14:paraId="2AEBB66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34" w:type="dxa"/>
            <w:tcBorders>
              <w:top w:val="nil"/>
              <w:left w:val="nil"/>
              <w:bottom w:val="single" w:sz="4" w:space="0" w:color="000000"/>
              <w:right w:val="single" w:sz="4" w:space="0" w:color="000000"/>
            </w:tcBorders>
            <w:shd w:val="clear" w:color="auto" w:fill="auto"/>
            <w:noWrap/>
            <w:vAlign w:val="bottom"/>
            <w:hideMark/>
          </w:tcPr>
          <w:p w14:paraId="2FC197D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017" w:type="dxa"/>
            <w:tcBorders>
              <w:top w:val="nil"/>
              <w:left w:val="nil"/>
              <w:bottom w:val="single" w:sz="4" w:space="0" w:color="000000"/>
              <w:right w:val="single" w:sz="4" w:space="0" w:color="000000"/>
            </w:tcBorders>
            <w:shd w:val="clear" w:color="auto" w:fill="auto"/>
            <w:noWrap/>
            <w:vAlign w:val="bottom"/>
            <w:hideMark/>
          </w:tcPr>
          <w:p w14:paraId="30E9CC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158" w:type="dxa"/>
            <w:tcBorders>
              <w:top w:val="nil"/>
              <w:left w:val="nil"/>
              <w:bottom w:val="single" w:sz="4" w:space="0" w:color="000000"/>
              <w:right w:val="nil"/>
            </w:tcBorders>
            <w:shd w:val="clear" w:color="auto" w:fill="auto"/>
            <w:noWrap/>
            <w:vAlign w:val="bottom"/>
            <w:hideMark/>
          </w:tcPr>
          <w:p w14:paraId="146462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A30D34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E2650B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8C9F54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36C21E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154</w:t>
            </w:r>
          </w:p>
        </w:tc>
        <w:tc>
          <w:tcPr>
            <w:tcW w:w="3484" w:type="dxa"/>
            <w:tcBorders>
              <w:top w:val="nil"/>
              <w:left w:val="nil"/>
              <w:bottom w:val="single" w:sz="4" w:space="0" w:color="000000"/>
              <w:right w:val="single" w:sz="4" w:space="0" w:color="000000"/>
            </w:tcBorders>
            <w:shd w:val="clear" w:color="auto" w:fill="auto"/>
            <w:noWrap/>
            <w:vAlign w:val="bottom"/>
            <w:hideMark/>
          </w:tcPr>
          <w:p w14:paraId="265E79B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Păiuş David</w:t>
            </w:r>
          </w:p>
        </w:tc>
        <w:tc>
          <w:tcPr>
            <w:tcW w:w="1275" w:type="dxa"/>
            <w:tcBorders>
              <w:top w:val="nil"/>
              <w:left w:val="nil"/>
              <w:bottom w:val="single" w:sz="4" w:space="0" w:color="000000"/>
              <w:right w:val="single" w:sz="4" w:space="0" w:color="000000"/>
            </w:tcBorders>
            <w:shd w:val="clear" w:color="auto" w:fill="auto"/>
            <w:noWrap/>
            <w:vAlign w:val="bottom"/>
            <w:hideMark/>
          </w:tcPr>
          <w:p w14:paraId="1170E5B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332924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C6545A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642CE14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28CBCF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2DED69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07E8527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76B164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E60834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7984CE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14ECFD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6D499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155</w:t>
            </w:r>
          </w:p>
        </w:tc>
        <w:tc>
          <w:tcPr>
            <w:tcW w:w="3484" w:type="dxa"/>
            <w:tcBorders>
              <w:top w:val="nil"/>
              <w:left w:val="nil"/>
              <w:bottom w:val="single" w:sz="4" w:space="0" w:color="000000"/>
              <w:right w:val="single" w:sz="4" w:space="0" w:color="000000"/>
            </w:tcBorders>
            <w:shd w:val="clear" w:color="auto" w:fill="auto"/>
            <w:noWrap/>
            <w:vAlign w:val="bottom"/>
            <w:hideMark/>
          </w:tcPr>
          <w:p w14:paraId="7513F63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Pârâului</w:t>
            </w:r>
          </w:p>
        </w:tc>
        <w:tc>
          <w:tcPr>
            <w:tcW w:w="1275" w:type="dxa"/>
            <w:tcBorders>
              <w:top w:val="nil"/>
              <w:left w:val="nil"/>
              <w:bottom w:val="single" w:sz="4" w:space="0" w:color="000000"/>
              <w:right w:val="single" w:sz="4" w:space="0" w:color="000000"/>
            </w:tcBorders>
            <w:shd w:val="clear" w:color="auto" w:fill="auto"/>
            <w:noWrap/>
            <w:vAlign w:val="bottom"/>
            <w:hideMark/>
          </w:tcPr>
          <w:p w14:paraId="19D877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990" w:type="dxa"/>
            <w:tcBorders>
              <w:top w:val="nil"/>
              <w:left w:val="nil"/>
              <w:bottom w:val="single" w:sz="4" w:space="0" w:color="000000"/>
              <w:right w:val="single" w:sz="4" w:space="0" w:color="000000"/>
            </w:tcBorders>
            <w:shd w:val="clear" w:color="auto" w:fill="auto"/>
            <w:noWrap/>
            <w:vAlign w:val="bottom"/>
            <w:hideMark/>
          </w:tcPr>
          <w:p w14:paraId="2062427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49D70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95" w:type="dxa"/>
            <w:tcBorders>
              <w:top w:val="nil"/>
              <w:left w:val="nil"/>
              <w:bottom w:val="single" w:sz="4" w:space="0" w:color="000000"/>
              <w:right w:val="single" w:sz="4" w:space="0" w:color="000000"/>
            </w:tcBorders>
            <w:shd w:val="clear" w:color="auto" w:fill="auto"/>
            <w:noWrap/>
            <w:vAlign w:val="bottom"/>
            <w:hideMark/>
          </w:tcPr>
          <w:p w14:paraId="56E471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shd w:val="clear" w:color="auto" w:fill="auto"/>
            <w:noWrap/>
            <w:vAlign w:val="bottom"/>
            <w:hideMark/>
          </w:tcPr>
          <w:p w14:paraId="14E69D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shd w:val="clear" w:color="auto" w:fill="auto"/>
            <w:noWrap/>
            <w:vAlign w:val="bottom"/>
            <w:hideMark/>
          </w:tcPr>
          <w:p w14:paraId="6E37E39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4" w:space="0" w:color="000000"/>
              <w:right w:val="single" w:sz="4" w:space="0" w:color="000000"/>
            </w:tcBorders>
            <w:shd w:val="clear" w:color="auto" w:fill="auto"/>
            <w:noWrap/>
            <w:vAlign w:val="bottom"/>
            <w:hideMark/>
          </w:tcPr>
          <w:p w14:paraId="712249B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58" w:type="dxa"/>
            <w:tcBorders>
              <w:top w:val="nil"/>
              <w:left w:val="nil"/>
              <w:bottom w:val="single" w:sz="4" w:space="0" w:color="000000"/>
              <w:right w:val="nil"/>
            </w:tcBorders>
            <w:shd w:val="clear" w:color="auto" w:fill="auto"/>
            <w:noWrap/>
            <w:vAlign w:val="bottom"/>
            <w:hideMark/>
          </w:tcPr>
          <w:p w14:paraId="4B726D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FDA3CB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257E73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C8254C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787A2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156</w:t>
            </w:r>
          </w:p>
        </w:tc>
        <w:tc>
          <w:tcPr>
            <w:tcW w:w="3484" w:type="dxa"/>
            <w:tcBorders>
              <w:top w:val="nil"/>
              <w:left w:val="nil"/>
              <w:bottom w:val="single" w:sz="4" w:space="0" w:color="000000"/>
              <w:right w:val="single" w:sz="4" w:space="0" w:color="000000"/>
            </w:tcBorders>
            <w:shd w:val="clear" w:color="auto" w:fill="auto"/>
            <w:noWrap/>
            <w:vAlign w:val="bottom"/>
            <w:hideMark/>
          </w:tcPr>
          <w:p w14:paraId="6966627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Pescarilor – Alei, Parcări</w:t>
            </w:r>
          </w:p>
        </w:tc>
        <w:tc>
          <w:tcPr>
            <w:tcW w:w="1275" w:type="dxa"/>
            <w:tcBorders>
              <w:top w:val="nil"/>
              <w:left w:val="nil"/>
              <w:bottom w:val="single" w:sz="4" w:space="0" w:color="000000"/>
              <w:right w:val="single" w:sz="4" w:space="0" w:color="000000"/>
            </w:tcBorders>
            <w:shd w:val="clear" w:color="auto" w:fill="auto"/>
            <w:noWrap/>
            <w:vAlign w:val="bottom"/>
            <w:hideMark/>
          </w:tcPr>
          <w:p w14:paraId="17DCEE5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990" w:type="dxa"/>
            <w:tcBorders>
              <w:top w:val="nil"/>
              <w:left w:val="nil"/>
              <w:bottom w:val="single" w:sz="4" w:space="0" w:color="000000"/>
              <w:right w:val="single" w:sz="4" w:space="0" w:color="000000"/>
            </w:tcBorders>
            <w:shd w:val="clear" w:color="auto" w:fill="auto"/>
            <w:noWrap/>
            <w:vAlign w:val="bottom"/>
            <w:hideMark/>
          </w:tcPr>
          <w:p w14:paraId="11B12BE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54EEB0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1280</w:t>
            </w:r>
          </w:p>
        </w:tc>
        <w:tc>
          <w:tcPr>
            <w:tcW w:w="1195" w:type="dxa"/>
            <w:tcBorders>
              <w:top w:val="nil"/>
              <w:left w:val="nil"/>
              <w:bottom w:val="single" w:sz="4" w:space="0" w:color="000000"/>
              <w:right w:val="single" w:sz="4" w:space="0" w:color="000000"/>
            </w:tcBorders>
            <w:shd w:val="clear" w:color="auto" w:fill="auto"/>
            <w:noWrap/>
            <w:vAlign w:val="bottom"/>
            <w:hideMark/>
          </w:tcPr>
          <w:p w14:paraId="6401D8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1280</w:t>
            </w:r>
          </w:p>
        </w:tc>
        <w:tc>
          <w:tcPr>
            <w:tcW w:w="1134" w:type="dxa"/>
            <w:tcBorders>
              <w:top w:val="nil"/>
              <w:left w:val="nil"/>
              <w:bottom w:val="single" w:sz="4" w:space="0" w:color="000000"/>
              <w:right w:val="single" w:sz="4" w:space="0" w:color="000000"/>
            </w:tcBorders>
            <w:shd w:val="clear" w:color="auto" w:fill="auto"/>
            <w:noWrap/>
            <w:vAlign w:val="bottom"/>
            <w:hideMark/>
          </w:tcPr>
          <w:p w14:paraId="35D2146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1280</w:t>
            </w:r>
          </w:p>
        </w:tc>
        <w:tc>
          <w:tcPr>
            <w:tcW w:w="1134" w:type="dxa"/>
            <w:tcBorders>
              <w:top w:val="nil"/>
              <w:left w:val="nil"/>
              <w:bottom w:val="single" w:sz="4" w:space="0" w:color="000000"/>
              <w:right w:val="single" w:sz="4" w:space="0" w:color="000000"/>
            </w:tcBorders>
            <w:shd w:val="clear" w:color="auto" w:fill="auto"/>
            <w:noWrap/>
            <w:vAlign w:val="bottom"/>
            <w:hideMark/>
          </w:tcPr>
          <w:p w14:paraId="57655E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1280</w:t>
            </w:r>
          </w:p>
        </w:tc>
        <w:tc>
          <w:tcPr>
            <w:tcW w:w="1017" w:type="dxa"/>
            <w:tcBorders>
              <w:top w:val="nil"/>
              <w:left w:val="nil"/>
              <w:bottom w:val="single" w:sz="4" w:space="0" w:color="000000"/>
              <w:right w:val="single" w:sz="4" w:space="0" w:color="000000"/>
            </w:tcBorders>
            <w:shd w:val="clear" w:color="auto" w:fill="auto"/>
            <w:noWrap/>
            <w:vAlign w:val="bottom"/>
            <w:hideMark/>
          </w:tcPr>
          <w:p w14:paraId="66DE9FB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1280</w:t>
            </w:r>
          </w:p>
        </w:tc>
        <w:tc>
          <w:tcPr>
            <w:tcW w:w="1158" w:type="dxa"/>
            <w:tcBorders>
              <w:top w:val="nil"/>
              <w:left w:val="nil"/>
              <w:bottom w:val="single" w:sz="4" w:space="0" w:color="000000"/>
              <w:right w:val="nil"/>
            </w:tcBorders>
            <w:shd w:val="clear" w:color="auto" w:fill="auto"/>
            <w:noWrap/>
            <w:vAlign w:val="bottom"/>
            <w:hideMark/>
          </w:tcPr>
          <w:p w14:paraId="05A2D6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3021EC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362B33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A6CC8C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EFAD2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157</w:t>
            </w:r>
          </w:p>
        </w:tc>
        <w:tc>
          <w:tcPr>
            <w:tcW w:w="3484" w:type="dxa"/>
            <w:tcBorders>
              <w:top w:val="nil"/>
              <w:left w:val="nil"/>
              <w:bottom w:val="single" w:sz="4" w:space="0" w:color="000000"/>
              <w:right w:val="single" w:sz="4" w:space="0" w:color="000000"/>
            </w:tcBorders>
            <w:shd w:val="clear" w:color="auto" w:fill="auto"/>
            <w:noWrap/>
            <w:vAlign w:val="bottom"/>
            <w:hideMark/>
          </w:tcPr>
          <w:p w14:paraId="37779B0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Petőfi Sándor</w:t>
            </w:r>
          </w:p>
        </w:tc>
        <w:tc>
          <w:tcPr>
            <w:tcW w:w="1275" w:type="dxa"/>
            <w:tcBorders>
              <w:top w:val="nil"/>
              <w:left w:val="nil"/>
              <w:bottom w:val="single" w:sz="4" w:space="0" w:color="000000"/>
              <w:right w:val="single" w:sz="4" w:space="0" w:color="000000"/>
            </w:tcBorders>
            <w:shd w:val="clear" w:color="auto" w:fill="auto"/>
            <w:noWrap/>
            <w:vAlign w:val="bottom"/>
            <w:hideMark/>
          </w:tcPr>
          <w:p w14:paraId="028377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480</w:t>
            </w:r>
          </w:p>
        </w:tc>
        <w:tc>
          <w:tcPr>
            <w:tcW w:w="990" w:type="dxa"/>
            <w:tcBorders>
              <w:top w:val="nil"/>
              <w:left w:val="nil"/>
              <w:bottom w:val="single" w:sz="4" w:space="0" w:color="000000"/>
              <w:right w:val="single" w:sz="4" w:space="0" w:color="000000"/>
            </w:tcBorders>
            <w:shd w:val="clear" w:color="auto" w:fill="auto"/>
            <w:noWrap/>
            <w:vAlign w:val="bottom"/>
            <w:hideMark/>
          </w:tcPr>
          <w:p w14:paraId="0893AFD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4CCE2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95" w:type="dxa"/>
            <w:tcBorders>
              <w:top w:val="nil"/>
              <w:left w:val="nil"/>
              <w:bottom w:val="single" w:sz="4" w:space="0" w:color="000000"/>
              <w:right w:val="single" w:sz="4" w:space="0" w:color="000000"/>
            </w:tcBorders>
            <w:shd w:val="clear" w:color="auto" w:fill="auto"/>
            <w:noWrap/>
            <w:vAlign w:val="bottom"/>
            <w:hideMark/>
          </w:tcPr>
          <w:p w14:paraId="630930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shd w:val="clear" w:color="auto" w:fill="auto"/>
            <w:noWrap/>
            <w:vAlign w:val="bottom"/>
            <w:hideMark/>
          </w:tcPr>
          <w:p w14:paraId="72A7F79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34" w:type="dxa"/>
            <w:tcBorders>
              <w:top w:val="nil"/>
              <w:left w:val="nil"/>
              <w:bottom w:val="single" w:sz="4" w:space="0" w:color="000000"/>
              <w:right w:val="single" w:sz="4" w:space="0" w:color="000000"/>
            </w:tcBorders>
            <w:shd w:val="clear" w:color="auto" w:fill="auto"/>
            <w:noWrap/>
            <w:vAlign w:val="bottom"/>
            <w:hideMark/>
          </w:tcPr>
          <w:p w14:paraId="30D2301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017" w:type="dxa"/>
            <w:tcBorders>
              <w:top w:val="nil"/>
              <w:left w:val="nil"/>
              <w:bottom w:val="single" w:sz="4" w:space="0" w:color="000000"/>
              <w:right w:val="single" w:sz="4" w:space="0" w:color="000000"/>
            </w:tcBorders>
            <w:shd w:val="clear" w:color="auto" w:fill="auto"/>
            <w:noWrap/>
            <w:vAlign w:val="bottom"/>
            <w:hideMark/>
          </w:tcPr>
          <w:p w14:paraId="0A8B290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158" w:type="dxa"/>
            <w:tcBorders>
              <w:top w:val="nil"/>
              <w:left w:val="nil"/>
              <w:bottom w:val="single" w:sz="4" w:space="0" w:color="000000"/>
              <w:right w:val="nil"/>
            </w:tcBorders>
            <w:shd w:val="clear" w:color="auto" w:fill="auto"/>
            <w:noWrap/>
            <w:vAlign w:val="bottom"/>
            <w:hideMark/>
          </w:tcPr>
          <w:p w14:paraId="17B219D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695D8D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DADAA5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496F1F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A609B0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158</w:t>
            </w:r>
          </w:p>
        </w:tc>
        <w:tc>
          <w:tcPr>
            <w:tcW w:w="3484" w:type="dxa"/>
            <w:tcBorders>
              <w:top w:val="nil"/>
              <w:left w:val="nil"/>
              <w:bottom w:val="single" w:sz="4" w:space="0" w:color="000000"/>
              <w:right w:val="single" w:sz="4" w:space="0" w:color="000000"/>
            </w:tcBorders>
            <w:shd w:val="clear" w:color="auto" w:fill="auto"/>
            <w:noWrap/>
            <w:vAlign w:val="bottom"/>
            <w:hideMark/>
          </w:tcPr>
          <w:p w14:paraId="1728D9C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Piaţa Gării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1537668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096554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0F78336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115819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7BCEC17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45E0B1B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580DCD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249D575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32D6A7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05A55B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F262BE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DCDA2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159</w:t>
            </w:r>
          </w:p>
        </w:tc>
        <w:tc>
          <w:tcPr>
            <w:tcW w:w="3484" w:type="dxa"/>
            <w:tcBorders>
              <w:top w:val="nil"/>
              <w:left w:val="nil"/>
              <w:bottom w:val="single" w:sz="4" w:space="0" w:color="000000"/>
              <w:right w:val="single" w:sz="4" w:space="0" w:color="000000"/>
            </w:tcBorders>
            <w:shd w:val="clear" w:color="auto" w:fill="auto"/>
            <w:noWrap/>
            <w:vAlign w:val="bottom"/>
            <w:hideMark/>
          </w:tcPr>
          <w:p w14:paraId="24E1741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Piscină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782FFF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647667E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D7D7E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426EF1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35262DC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14B6DF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469B5C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513BF8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4A60E7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185A55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1F2840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66F9A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3484" w:type="dxa"/>
            <w:tcBorders>
              <w:top w:val="nil"/>
              <w:left w:val="nil"/>
              <w:bottom w:val="single" w:sz="4" w:space="0" w:color="000000"/>
              <w:right w:val="single" w:sz="4" w:space="0" w:color="000000"/>
            </w:tcBorders>
            <w:shd w:val="clear" w:color="auto" w:fill="auto"/>
            <w:noWrap/>
            <w:vAlign w:val="bottom"/>
            <w:hideMark/>
          </w:tcPr>
          <w:p w14:paraId="62807F0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Podeţului</w:t>
            </w:r>
          </w:p>
        </w:tc>
        <w:tc>
          <w:tcPr>
            <w:tcW w:w="1275" w:type="dxa"/>
            <w:tcBorders>
              <w:top w:val="nil"/>
              <w:left w:val="nil"/>
              <w:bottom w:val="single" w:sz="4" w:space="0" w:color="000000"/>
              <w:right w:val="single" w:sz="4" w:space="0" w:color="000000"/>
            </w:tcBorders>
            <w:shd w:val="clear" w:color="auto" w:fill="auto"/>
            <w:noWrap/>
            <w:vAlign w:val="bottom"/>
            <w:hideMark/>
          </w:tcPr>
          <w:p w14:paraId="7696FD3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330</w:t>
            </w:r>
          </w:p>
        </w:tc>
        <w:tc>
          <w:tcPr>
            <w:tcW w:w="990" w:type="dxa"/>
            <w:tcBorders>
              <w:top w:val="nil"/>
              <w:left w:val="nil"/>
              <w:bottom w:val="single" w:sz="4" w:space="0" w:color="000000"/>
              <w:right w:val="single" w:sz="4" w:space="0" w:color="000000"/>
            </w:tcBorders>
            <w:shd w:val="clear" w:color="auto" w:fill="auto"/>
            <w:noWrap/>
            <w:vAlign w:val="bottom"/>
            <w:hideMark/>
          </w:tcPr>
          <w:p w14:paraId="197C617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53B33D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95" w:type="dxa"/>
            <w:tcBorders>
              <w:top w:val="nil"/>
              <w:left w:val="nil"/>
              <w:bottom w:val="single" w:sz="4" w:space="0" w:color="000000"/>
              <w:right w:val="single" w:sz="4" w:space="0" w:color="000000"/>
            </w:tcBorders>
            <w:shd w:val="clear" w:color="auto" w:fill="auto"/>
            <w:noWrap/>
            <w:vAlign w:val="bottom"/>
            <w:hideMark/>
          </w:tcPr>
          <w:p w14:paraId="1E396E5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shd w:val="clear" w:color="auto" w:fill="auto"/>
            <w:noWrap/>
            <w:vAlign w:val="bottom"/>
            <w:hideMark/>
          </w:tcPr>
          <w:p w14:paraId="1C49F0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34" w:type="dxa"/>
            <w:tcBorders>
              <w:top w:val="nil"/>
              <w:left w:val="nil"/>
              <w:bottom w:val="single" w:sz="4" w:space="0" w:color="000000"/>
              <w:right w:val="single" w:sz="4" w:space="0" w:color="000000"/>
            </w:tcBorders>
            <w:shd w:val="clear" w:color="auto" w:fill="auto"/>
            <w:noWrap/>
            <w:vAlign w:val="bottom"/>
            <w:hideMark/>
          </w:tcPr>
          <w:p w14:paraId="5B990E4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017" w:type="dxa"/>
            <w:tcBorders>
              <w:top w:val="nil"/>
              <w:left w:val="nil"/>
              <w:bottom w:val="single" w:sz="4" w:space="0" w:color="000000"/>
              <w:right w:val="single" w:sz="4" w:space="0" w:color="000000"/>
            </w:tcBorders>
            <w:shd w:val="clear" w:color="auto" w:fill="auto"/>
            <w:noWrap/>
            <w:vAlign w:val="bottom"/>
            <w:hideMark/>
          </w:tcPr>
          <w:p w14:paraId="19C609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158" w:type="dxa"/>
            <w:tcBorders>
              <w:top w:val="nil"/>
              <w:left w:val="nil"/>
              <w:bottom w:val="single" w:sz="4" w:space="0" w:color="000000"/>
              <w:right w:val="nil"/>
            </w:tcBorders>
            <w:shd w:val="clear" w:color="auto" w:fill="auto"/>
            <w:noWrap/>
            <w:vAlign w:val="bottom"/>
            <w:hideMark/>
          </w:tcPr>
          <w:p w14:paraId="5D6434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8344D3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9822C8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A142CA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FBF72E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161</w:t>
            </w:r>
          </w:p>
        </w:tc>
        <w:tc>
          <w:tcPr>
            <w:tcW w:w="3484" w:type="dxa"/>
            <w:tcBorders>
              <w:top w:val="nil"/>
              <w:left w:val="nil"/>
              <w:bottom w:val="single" w:sz="4" w:space="0" w:color="000000"/>
              <w:right w:val="single" w:sz="4" w:space="0" w:color="000000"/>
            </w:tcBorders>
            <w:shd w:val="clear" w:color="auto" w:fill="auto"/>
            <w:noWrap/>
            <w:vAlign w:val="bottom"/>
            <w:hideMark/>
          </w:tcPr>
          <w:p w14:paraId="4EA805D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Podului </w:t>
            </w:r>
          </w:p>
        </w:tc>
        <w:tc>
          <w:tcPr>
            <w:tcW w:w="1275" w:type="dxa"/>
            <w:tcBorders>
              <w:top w:val="nil"/>
              <w:left w:val="nil"/>
              <w:bottom w:val="single" w:sz="4" w:space="0" w:color="000000"/>
              <w:right w:val="single" w:sz="4" w:space="0" w:color="000000"/>
            </w:tcBorders>
            <w:shd w:val="clear" w:color="auto" w:fill="auto"/>
            <w:noWrap/>
            <w:vAlign w:val="bottom"/>
            <w:hideMark/>
          </w:tcPr>
          <w:p w14:paraId="1EF622D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shd w:val="clear" w:color="auto" w:fill="auto"/>
            <w:noWrap/>
            <w:vAlign w:val="bottom"/>
            <w:hideMark/>
          </w:tcPr>
          <w:p w14:paraId="63A2677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86936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shd w:val="clear" w:color="auto" w:fill="auto"/>
            <w:noWrap/>
            <w:vAlign w:val="bottom"/>
            <w:hideMark/>
          </w:tcPr>
          <w:p w14:paraId="274E2B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7CF866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60817E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shd w:val="clear" w:color="auto" w:fill="auto"/>
            <w:noWrap/>
            <w:vAlign w:val="bottom"/>
            <w:hideMark/>
          </w:tcPr>
          <w:p w14:paraId="62E425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shd w:val="clear" w:color="auto" w:fill="auto"/>
            <w:noWrap/>
            <w:vAlign w:val="bottom"/>
            <w:hideMark/>
          </w:tcPr>
          <w:p w14:paraId="6578F9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D16277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5F3EE9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406175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30300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w:t>
            </w:r>
          </w:p>
        </w:tc>
        <w:tc>
          <w:tcPr>
            <w:tcW w:w="3484" w:type="dxa"/>
            <w:tcBorders>
              <w:top w:val="nil"/>
              <w:left w:val="nil"/>
              <w:bottom w:val="single" w:sz="4" w:space="0" w:color="000000"/>
              <w:right w:val="single" w:sz="4" w:space="0" w:color="000000"/>
            </w:tcBorders>
            <w:shd w:val="clear" w:color="auto" w:fill="auto"/>
            <w:noWrap/>
            <w:vAlign w:val="bottom"/>
            <w:hideMark/>
          </w:tcPr>
          <w:p w14:paraId="553CE0C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Podului intrare str. Grigore Bălan</w:t>
            </w:r>
          </w:p>
        </w:tc>
        <w:tc>
          <w:tcPr>
            <w:tcW w:w="1275" w:type="dxa"/>
            <w:tcBorders>
              <w:top w:val="nil"/>
              <w:left w:val="nil"/>
              <w:bottom w:val="single" w:sz="4" w:space="0" w:color="000000"/>
              <w:right w:val="single" w:sz="4" w:space="0" w:color="000000"/>
            </w:tcBorders>
            <w:shd w:val="clear" w:color="auto" w:fill="auto"/>
            <w:noWrap/>
            <w:vAlign w:val="bottom"/>
            <w:hideMark/>
          </w:tcPr>
          <w:p w14:paraId="1B892C7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shd w:val="clear" w:color="auto" w:fill="auto"/>
            <w:noWrap/>
            <w:vAlign w:val="bottom"/>
            <w:hideMark/>
          </w:tcPr>
          <w:p w14:paraId="787B54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E60D8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shd w:val="clear" w:color="auto" w:fill="auto"/>
            <w:noWrap/>
            <w:vAlign w:val="bottom"/>
            <w:hideMark/>
          </w:tcPr>
          <w:p w14:paraId="546B94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3E3008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53B842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shd w:val="clear" w:color="auto" w:fill="auto"/>
            <w:noWrap/>
            <w:vAlign w:val="bottom"/>
            <w:hideMark/>
          </w:tcPr>
          <w:p w14:paraId="5ED67A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shd w:val="clear" w:color="auto" w:fill="auto"/>
            <w:noWrap/>
            <w:vAlign w:val="bottom"/>
            <w:hideMark/>
          </w:tcPr>
          <w:p w14:paraId="6517C1A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B6D7EC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2A4B6D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6D2AB4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8BA2C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163</w:t>
            </w:r>
          </w:p>
        </w:tc>
        <w:tc>
          <w:tcPr>
            <w:tcW w:w="3484" w:type="dxa"/>
            <w:tcBorders>
              <w:top w:val="nil"/>
              <w:left w:val="nil"/>
              <w:bottom w:val="single" w:sz="4" w:space="0" w:color="000000"/>
              <w:right w:val="single" w:sz="4" w:space="0" w:color="000000"/>
            </w:tcBorders>
            <w:shd w:val="clear" w:color="auto" w:fill="auto"/>
            <w:noWrap/>
            <w:vAlign w:val="bottom"/>
            <w:hideMark/>
          </w:tcPr>
          <w:p w14:paraId="6959CB5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Potsa József</w:t>
            </w:r>
          </w:p>
        </w:tc>
        <w:tc>
          <w:tcPr>
            <w:tcW w:w="1275" w:type="dxa"/>
            <w:tcBorders>
              <w:top w:val="nil"/>
              <w:left w:val="nil"/>
              <w:bottom w:val="single" w:sz="4" w:space="0" w:color="000000"/>
              <w:right w:val="single" w:sz="4" w:space="0" w:color="000000"/>
            </w:tcBorders>
            <w:shd w:val="clear" w:color="auto" w:fill="auto"/>
            <w:noWrap/>
            <w:vAlign w:val="bottom"/>
            <w:hideMark/>
          </w:tcPr>
          <w:p w14:paraId="34DAF3F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4ECE346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7BC4B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6DA654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21021D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69286AD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4E970D4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13E604F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A5A125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C7F32F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452EBF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B00DD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164</w:t>
            </w:r>
          </w:p>
        </w:tc>
        <w:tc>
          <w:tcPr>
            <w:tcW w:w="3484" w:type="dxa"/>
            <w:tcBorders>
              <w:top w:val="nil"/>
              <w:left w:val="nil"/>
              <w:bottom w:val="single" w:sz="4" w:space="0" w:color="000000"/>
              <w:right w:val="single" w:sz="4" w:space="0" w:color="000000"/>
            </w:tcBorders>
            <w:shd w:val="clear" w:color="auto" w:fill="auto"/>
            <w:noWrap/>
            <w:vAlign w:val="bottom"/>
            <w:hideMark/>
          </w:tcPr>
          <w:p w14:paraId="2B2F8F1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Presei</w:t>
            </w:r>
          </w:p>
        </w:tc>
        <w:tc>
          <w:tcPr>
            <w:tcW w:w="1275" w:type="dxa"/>
            <w:tcBorders>
              <w:top w:val="nil"/>
              <w:left w:val="nil"/>
              <w:bottom w:val="single" w:sz="4" w:space="0" w:color="000000"/>
              <w:right w:val="single" w:sz="4" w:space="0" w:color="000000"/>
            </w:tcBorders>
            <w:shd w:val="clear" w:color="auto" w:fill="auto"/>
            <w:noWrap/>
            <w:vAlign w:val="bottom"/>
            <w:hideMark/>
          </w:tcPr>
          <w:p w14:paraId="5A90E18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405</w:t>
            </w:r>
          </w:p>
        </w:tc>
        <w:tc>
          <w:tcPr>
            <w:tcW w:w="990" w:type="dxa"/>
            <w:tcBorders>
              <w:top w:val="nil"/>
              <w:left w:val="nil"/>
              <w:bottom w:val="single" w:sz="4" w:space="0" w:color="000000"/>
              <w:right w:val="single" w:sz="4" w:space="0" w:color="000000"/>
            </w:tcBorders>
            <w:shd w:val="clear" w:color="auto" w:fill="auto"/>
            <w:noWrap/>
            <w:vAlign w:val="bottom"/>
            <w:hideMark/>
          </w:tcPr>
          <w:p w14:paraId="032914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A0409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2025</w:t>
            </w:r>
          </w:p>
        </w:tc>
        <w:tc>
          <w:tcPr>
            <w:tcW w:w="1195" w:type="dxa"/>
            <w:tcBorders>
              <w:top w:val="nil"/>
              <w:left w:val="nil"/>
              <w:bottom w:val="single" w:sz="4" w:space="0" w:color="000000"/>
              <w:right w:val="single" w:sz="4" w:space="0" w:color="000000"/>
            </w:tcBorders>
            <w:shd w:val="clear" w:color="auto" w:fill="auto"/>
            <w:noWrap/>
            <w:vAlign w:val="bottom"/>
            <w:hideMark/>
          </w:tcPr>
          <w:p w14:paraId="67F8EA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2025</w:t>
            </w:r>
          </w:p>
        </w:tc>
        <w:tc>
          <w:tcPr>
            <w:tcW w:w="1134" w:type="dxa"/>
            <w:tcBorders>
              <w:top w:val="nil"/>
              <w:left w:val="nil"/>
              <w:bottom w:val="single" w:sz="4" w:space="0" w:color="000000"/>
              <w:right w:val="single" w:sz="4" w:space="0" w:color="000000"/>
            </w:tcBorders>
            <w:shd w:val="clear" w:color="auto" w:fill="auto"/>
            <w:noWrap/>
            <w:vAlign w:val="bottom"/>
            <w:hideMark/>
          </w:tcPr>
          <w:p w14:paraId="533A80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2025</w:t>
            </w:r>
          </w:p>
        </w:tc>
        <w:tc>
          <w:tcPr>
            <w:tcW w:w="1134" w:type="dxa"/>
            <w:tcBorders>
              <w:top w:val="nil"/>
              <w:left w:val="nil"/>
              <w:bottom w:val="single" w:sz="4" w:space="0" w:color="000000"/>
              <w:right w:val="single" w:sz="4" w:space="0" w:color="000000"/>
            </w:tcBorders>
            <w:shd w:val="clear" w:color="auto" w:fill="auto"/>
            <w:noWrap/>
            <w:vAlign w:val="bottom"/>
            <w:hideMark/>
          </w:tcPr>
          <w:p w14:paraId="0657F5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2025</w:t>
            </w:r>
          </w:p>
        </w:tc>
        <w:tc>
          <w:tcPr>
            <w:tcW w:w="1017" w:type="dxa"/>
            <w:tcBorders>
              <w:top w:val="nil"/>
              <w:left w:val="nil"/>
              <w:bottom w:val="single" w:sz="4" w:space="0" w:color="000000"/>
              <w:right w:val="single" w:sz="4" w:space="0" w:color="000000"/>
            </w:tcBorders>
            <w:shd w:val="clear" w:color="auto" w:fill="auto"/>
            <w:noWrap/>
            <w:vAlign w:val="bottom"/>
            <w:hideMark/>
          </w:tcPr>
          <w:p w14:paraId="77738F7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2025</w:t>
            </w:r>
          </w:p>
        </w:tc>
        <w:tc>
          <w:tcPr>
            <w:tcW w:w="1158" w:type="dxa"/>
            <w:tcBorders>
              <w:top w:val="nil"/>
              <w:left w:val="nil"/>
              <w:bottom w:val="single" w:sz="4" w:space="0" w:color="000000"/>
              <w:right w:val="nil"/>
            </w:tcBorders>
            <w:shd w:val="clear" w:color="auto" w:fill="auto"/>
            <w:noWrap/>
            <w:vAlign w:val="bottom"/>
            <w:hideMark/>
          </w:tcPr>
          <w:p w14:paraId="27549E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45FE9F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E9E91F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B4999A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C33AC9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165</w:t>
            </w:r>
          </w:p>
        </w:tc>
        <w:tc>
          <w:tcPr>
            <w:tcW w:w="3484" w:type="dxa"/>
            <w:tcBorders>
              <w:top w:val="nil"/>
              <w:left w:val="nil"/>
              <w:bottom w:val="single" w:sz="4" w:space="0" w:color="000000"/>
              <w:right w:val="single" w:sz="4" w:space="0" w:color="000000"/>
            </w:tcBorders>
            <w:shd w:val="clear" w:color="auto" w:fill="auto"/>
            <w:noWrap/>
            <w:vAlign w:val="bottom"/>
            <w:hideMark/>
          </w:tcPr>
          <w:p w14:paraId="2570DD5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Presei – Trotuar, Parcări</w:t>
            </w:r>
          </w:p>
        </w:tc>
        <w:tc>
          <w:tcPr>
            <w:tcW w:w="1275" w:type="dxa"/>
            <w:tcBorders>
              <w:top w:val="nil"/>
              <w:left w:val="nil"/>
              <w:bottom w:val="single" w:sz="4" w:space="0" w:color="000000"/>
              <w:right w:val="single" w:sz="4" w:space="0" w:color="000000"/>
            </w:tcBorders>
            <w:shd w:val="clear" w:color="auto" w:fill="auto"/>
            <w:noWrap/>
            <w:vAlign w:val="bottom"/>
            <w:hideMark/>
          </w:tcPr>
          <w:p w14:paraId="75E948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265</w:t>
            </w:r>
          </w:p>
        </w:tc>
        <w:tc>
          <w:tcPr>
            <w:tcW w:w="990" w:type="dxa"/>
            <w:tcBorders>
              <w:top w:val="nil"/>
              <w:left w:val="nil"/>
              <w:bottom w:val="single" w:sz="4" w:space="0" w:color="000000"/>
              <w:right w:val="single" w:sz="4" w:space="0" w:color="000000"/>
            </w:tcBorders>
            <w:shd w:val="clear" w:color="auto" w:fill="auto"/>
            <w:noWrap/>
            <w:vAlign w:val="bottom"/>
            <w:hideMark/>
          </w:tcPr>
          <w:p w14:paraId="117DD9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shd w:val="clear" w:color="auto" w:fill="auto"/>
            <w:noWrap/>
            <w:vAlign w:val="bottom"/>
            <w:hideMark/>
          </w:tcPr>
          <w:p w14:paraId="241138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530</w:t>
            </w:r>
          </w:p>
        </w:tc>
        <w:tc>
          <w:tcPr>
            <w:tcW w:w="1195" w:type="dxa"/>
            <w:tcBorders>
              <w:top w:val="nil"/>
              <w:left w:val="nil"/>
              <w:bottom w:val="single" w:sz="4" w:space="0" w:color="000000"/>
              <w:right w:val="single" w:sz="4" w:space="0" w:color="000000"/>
            </w:tcBorders>
            <w:shd w:val="clear" w:color="auto" w:fill="auto"/>
            <w:noWrap/>
            <w:vAlign w:val="bottom"/>
            <w:hideMark/>
          </w:tcPr>
          <w:p w14:paraId="43B5D9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530</w:t>
            </w:r>
          </w:p>
        </w:tc>
        <w:tc>
          <w:tcPr>
            <w:tcW w:w="1134" w:type="dxa"/>
            <w:tcBorders>
              <w:top w:val="nil"/>
              <w:left w:val="nil"/>
              <w:bottom w:val="single" w:sz="4" w:space="0" w:color="000000"/>
              <w:right w:val="single" w:sz="4" w:space="0" w:color="000000"/>
            </w:tcBorders>
            <w:shd w:val="clear" w:color="auto" w:fill="auto"/>
            <w:noWrap/>
            <w:vAlign w:val="bottom"/>
            <w:hideMark/>
          </w:tcPr>
          <w:p w14:paraId="3259234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530</w:t>
            </w:r>
          </w:p>
        </w:tc>
        <w:tc>
          <w:tcPr>
            <w:tcW w:w="1134" w:type="dxa"/>
            <w:tcBorders>
              <w:top w:val="nil"/>
              <w:left w:val="nil"/>
              <w:bottom w:val="single" w:sz="4" w:space="0" w:color="000000"/>
              <w:right w:val="single" w:sz="4" w:space="0" w:color="000000"/>
            </w:tcBorders>
            <w:shd w:val="clear" w:color="auto" w:fill="auto"/>
            <w:noWrap/>
            <w:vAlign w:val="bottom"/>
            <w:hideMark/>
          </w:tcPr>
          <w:p w14:paraId="20AC5BA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530</w:t>
            </w:r>
          </w:p>
        </w:tc>
        <w:tc>
          <w:tcPr>
            <w:tcW w:w="1017" w:type="dxa"/>
            <w:tcBorders>
              <w:top w:val="nil"/>
              <w:left w:val="nil"/>
              <w:bottom w:val="single" w:sz="4" w:space="0" w:color="000000"/>
              <w:right w:val="single" w:sz="4" w:space="0" w:color="000000"/>
            </w:tcBorders>
            <w:shd w:val="clear" w:color="auto" w:fill="auto"/>
            <w:noWrap/>
            <w:vAlign w:val="bottom"/>
            <w:hideMark/>
          </w:tcPr>
          <w:p w14:paraId="0F43DF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530</w:t>
            </w:r>
          </w:p>
        </w:tc>
        <w:tc>
          <w:tcPr>
            <w:tcW w:w="1158" w:type="dxa"/>
            <w:tcBorders>
              <w:top w:val="nil"/>
              <w:left w:val="nil"/>
              <w:bottom w:val="single" w:sz="4" w:space="0" w:color="000000"/>
              <w:right w:val="nil"/>
            </w:tcBorders>
            <w:shd w:val="clear" w:color="auto" w:fill="auto"/>
            <w:noWrap/>
            <w:vAlign w:val="bottom"/>
            <w:hideMark/>
          </w:tcPr>
          <w:p w14:paraId="39DCF5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530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CC7410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31798B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2C584D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197EC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166</w:t>
            </w:r>
          </w:p>
        </w:tc>
        <w:tc>
          <w:tcPr>
            <w:tcW w:w="3484" w:type="dxa"/>
            <w:tcBorders>
              <w:top w:val="nil"/>
              <w:left w:val="nil"/>
              <w:bottom w:val="single" w:sz="4" w:space="0" w:color="000000"/>
              <w:right w:val="single" w:sz="4" w:space="0" w:color="000000"/>
            </w:tcBorders>
            <w:shd w:val="clear" w:color="auto" w:fill="auto"/>
            <w:vAlign w:val="center"/>
            <w:hideMark/>
          </w:tcPr>
          <w:p w14:paraId="7C4BDAF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Presei 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051B985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w:t>
            </w:r>
          </w:p>
        </w:tc>
        <w:tc>
          <w:tcPr>
            <w:tcW w:w="990" w:type="dxa"/>
            <w:tcBorders>
              <w:top w:val="nil"/>
              <w:left w:val="nil"/>
              <w:bottom w:val="single" w:sz="4" w:space="0" w:color="000000"/>
              <w:right w:val="single" w:sz="4" w:space="0" w:color="000000"/>
            </w:tcBorders>
            <w:shd w:val="clear" w:color="auto" w:fill="auto"/>
            <w:noWrap/>
            <w:vAlign w:val="bottom"/>
            <w:hideMark/>
          </w:tcPr>
          <w:p w14:paraId="0EB0D37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0AD78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1195" w:type="dxa"/>
            <w:tcBorders>
              <w:top w:val="nil"/>
              <w:left w:val="nil"/>
              <w:bottom w:val="single" w:sz="4" w:space="0" w:color="000000"/>
              <w:right w:val="single" w:sz="4" w:space="0" w:color="000000"/>
            </w:tcBorders>
            <w:shd w:val="clear" w:color="auto" w:fill="auto"/>
            <w:noWrap/>
            <w:vAlign w:val="bottom"/>
            <w:hideMark/>
          </w:tcPr>
          <w:p w14:paraId="09F326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1134" w:type="dxa"/>
            <w:tcBorders>
              <w:top w:val="nil"/>
              <w:left w:val="nil"/>
              <w:bottom w:val="single" w:sz="4" w:space="0" w:color="000000"/>
              <w:right w:val="single" w:sz="4" w:space="0" w:color="000000"/>
            </w:tcBorders>
            <w:shd w:val="clear" w:color="auto" w:fill="auto"/>
            <w:noWrap/>
            <w:vAlign w:val="bottom"/>
            <w:hideMark/>
          </w:tcPr>
          <w:p w14:paraId="502646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1134" w:type="dxa"/>
            <w:tcBorders>
              <w:top w:val="nil"/>
              <w:left w:val="nil"/>
              <w:bottom w:val="single" w:sz="4" w:space="0" w:color="000000"/>
              <w:right w:val="single" w:sz="4" w:space="0" w:color="000000"/>
            </w:tcBorders>
            <w:shd w:val="clear" w:color="auto" w:fill="auto"/>
            <w:noWrap/>
            <w:vAlign w:val="bottom"/>
            <w:hideMark/>
          </w:tcPr>
          <w:p w14:paraId="6777C7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1017" w:type="dxa"/>
            <w:tcBorders>
              <w:top w:val="nil"/>
              <w:left w:val="nil"/>
              <w:bottom w:val="single" w:sz="4" w:space="0" w:color="000000"/>
              <w:right w:val="single" w:sz="4" w:space="0" w:color="000000"/>
            </w:tcBorders>
            <w:shd w:val="clear" w:color="auto" w:fill="auto"/>
            <w:noWrap/>
            <w:vAlign w:val="bottom"/>
            <w:hideMark/>
          </w:tcPr>
          <w:p w14:paraId="791AF7C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1158" w:type="dxa"/>
            <w:tcBorders>
              <w:top w:val="nil"/>
              <w:left w:val="nil"/>
              <w:bottom w:val="single" w:sz="4" w:space="0" w:color="000000"/>
              <w:right w:val="nil"/>
            </w:tcBorders>
            <w:shd w:val="clear" w:color="auto" w:fill="auto"/>
            <w:noWrap/>
            <w:vAlign w:val="bottom"/>
            <w:hideMark/>
          </w:tcPr>
          <w:p w14:paraId="1A9FD1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03D96F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5D5B67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52C7351" w14:textId="77777777" w:rsidTr="00101BA4">
        <w:trPr>
          <w:trHeight w:val="6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E8608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167</w:t>
            </w:r>
          </w:p>
        </w:tc>
        <w:tc>
          <w:tcPr>
            <w:tcW w:w="3484" w:type="dxa"/>
            <w:tcBorders>
              <w:top w:val="nil"/>
              <w:left w:val="nil"/>
              <w:bottom w:val="single" w:sz="4" w:space="0" w:color="000000"/>
              <w:right w:val="single" w:sz="4" w:space="0" w:color="000000"/>
            </w:tcBorders>
            <w:shd w:val="clear" w:color="auto" w:fill="auto"/>
            <w:vAlign w:val="center"/>
            <w:hideMark/>
          </w:tcPr>
          <w:p w14:paraId="26F8029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Presei-Parcare la firma CovimmConsulting </w:t>
            </w:r>
          </w:p>
        </w:tc>
        <w:tc>
          <w:tcPr>
            <w:tcW w:w="1275" w:type="dxa"/>
            <w:tcBorders>
              <w:top w:val="nil"/>
              <w:left w:val="nil"/>
              <w:bottom w:val="single" w:sz="4" w:space="0" w:color="000000"/>
              <w:right w:val="single" w:sz="4" w:space="0" w:color="000000"/>
            </w:tcBorders>
            <w:shd w:val="clear" w:color="auto" w:fill="auto"/>
            <w:noWrap/>
            <w:vAlign w:val="bottom"/>
            <w:hideMark/>
          </w:tcPr>
          <w:p w14:paraId="1387CB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w:t>
            </w:r>
          </w:p>
        </w:tc>
        <w:tc>
          <w:tcPr>
            <w:tcW w:w="990" w:type="dxa"/>
            <w:tcBorders>
              <w:top w:val="nil"/>
              <w:left w:val="nil"/>
              <w:bottom w:val="single" w:sz="4" w:space="0" w:color="000000"/>
              <w:right w:val="single" w:sz="4" w:space="0" w:color="000000"/>
            </w:tcBorders>
            <w:shd w:val="clear" w:color="auto" w:fill="auto"/>
            <w:noWrap/>
            <w:vAlign w:val="bottom"/>
            <w:hideMark/>
          </w:tcPr>
          <w:p w14:paraId="5B9697E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B4E98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w:t>
            </w:r>
          </w:p>
        </w:tc>
        <w:tc>
          <w:tcPr>
            <w:tcW w:w="1195" w:type="dxa"/>
            <w:tcBorders>
              <w:top w:val="nil"/>
              <w:left w:val="nil"/>
              <w:bottom w:val="single" w:sz="4" w:space="0" w:color="000000"/>
              <w:right w:val="single" w:sz="4" w:space="0" w:color="000000"/>
            </w:tcBorders>
            <w:shd w:val="clear" w:color="auto" w:fill="auto"/>
            <w:noWrap/>
            <w:vAlign w:val="bottom"/>
            <w:hideMark/>
          </w:tcPr>
          <w:p w14:paraId="512F76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w:t>
            </w:r>
          </w:p>
        </w:tc>
        <w:tc>
          <w:tcPr>
            <w:tcW w:w="1134" w:type="dxa"/>
            <w:tcBorders>
              <w:top w:val="nil"/>
              <w:left w:val="nil"/>
              <w:bottom w:val="single" w:sz="4" w:space="0" w:color="000000"/>
              <w:right w:val="single" w:sz="4" w:space="0" w:color="000000"/>
            </w:tcBorders>
            <w:shd w:val="clear" w:color="auto" w:fill="auto"/>
            <w:noWrap/>
            <w:vAlign w:val="bottom"/>
            <w:hideMark/>
          </w:tcPr>
          <w:p w14:paraId="24DDC7F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w:t>
            </w:r>
          </w:p>
        </w:tc>
        <w:tc>
          <w:tcPr>
            <w:tcW w:w="1134" w:type="dxa"/>
            <w:tcBorders>
              <w:top w:val="nil"/>
              <w:left w:val="nil"/>
              <w:bottom w:val="single" w:sz="4" w:space="0" w:color="000000"/>
              <w:right w:val="single" w:sz="4" w:space="0" w:color="000000"/>
            </w:tcBorders>
            <w:shd w:val="clear" w:color="auto" w:fill="auto"/>
            <w:noWrap/>
            <w:vAlign w:val="bottom"/>
            <w:hideMark/>
          </w:tcPr>
          <w:p w14:paraId="6B4C85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w:t>
            </w:r>
          </w:p>
        </w:tc>
        <w:tc>
          <w:tcPr>
            <w:tcW w:w="1017" w:type="dxa"/>
            <w:tcBorders>
              <w:top w:val="nil"/>
              <w:left w:val="nil"/>
              <w:bottom w:val="single" w:sz="4" w:space="0" w:color="000000"/>
              <w:right w:val="single" w:sz="4" w:space="0" w:color="000000"/>
            </w:tcBorders>
            <w:shd w:val="clear" w:color="auto" w:fill="auto"/>
            <w:noWrap/>
            <w:vAlign w:val="bottom"/>
            <w:hideMark/>
          </w:tcPr>
          <w:p w14:paraId="719CF4C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w:t>
            </w:r>
          </w:p>
        </w:tc>
        <w:tc>
          <w:tcPr>
            <w:tcW w:w="1158" w:type="dxa"/>
            <w:tcBorders>
              <w:top w:val="nil"/>
              <w:left w:val="nil"/>
              <w:bottom w:val="single" w:sz="4" w:space="0" w:color="000000"/>
              <w:right w:val="nil"/>
            </w:tcBorders>
            <w:shd w:val="clear" w:color="auto" w:fill="auto"/>
            <w:noWrap/>
            <w:vAlign w:val="bottom"/>
            <w:hideMark/>
          </w:tcPr>
          <w:p w14:paraId="2D670E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592AC2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6E39DE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032CF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550B5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168</w:t>
            </w:r>
          </w:p>
        </w:tc>
        <w:tc>
          <w:tcPr>
            <w:tcW w:w="3484" w:type="dxa"/>
            <w:tcBorders>
              <w:top w:val="nil"/>
              <w:left w:val="nil"/>
              <w:bottom w:val="single" w:sz="4" w:space="0" w:color="000000"/>
              <w:right w:val="single" w:sz="4" w:space="0" w:color="000000"/>
            </w:tcBorders>
            <w:shd w:val="clear" w:color="auto" w:fill="auto"/>
            <w:noWrap/>
            <w:vAlign w:val="bottom"/>
            <w:hideMark/>
          </w:tcPr>
          <w:p w14:paraId="7444705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Prieteniei</w:t>
            </w:r>
          </w:p>
        </w:tc>
        <w:tc>
          <w:tcPr>
            <w:tcW w:w="1275" w:type="dxa"/>
            <w:tcBorders>
              <w:top w:val="nil"/>
              <w:left w:val="nil"/>
              <w:bottom w:val="single" w:sz="4" w:space="0" w:color="000000"/>
              <w:right w:val="single" w:sz="4" w:space="0" w:color="000000"/>
            </w:tcBorders>
            <w:shd w:val="clear" w:color="auto" w:fill="auto"/>
            <w:noWrap/>
            <w:vAlign w:val="bottom"/>
            <w:hideMark/>
          </w:tcPr>
          <w:p w14:paraId="0097B63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w:t>
            </w:r>
          </w:p>
        </w:tc>
        <w:tc>
          <w:tcPr>
            <w:tcW w:w="990" w:type="dxa"/>
            <w:tcBorders>
              <w:top w:val="nil"/>
              <w:left w:val="nil"/>
              <w:bottom w:val="single" w:sz="4" w:space="0" w:color="000000"/>
              <w:right w:val="single" w:sz="4" w:space="0" w:color="000000"/>
            </w:tcBorders>
            <w:shd w:val="clear" w:color="auto" w:fill="auto"/>
            <w:noWrap/>
            <w:vAlign w:val="bottom"/>
            <w:hideMark/>
          </w:tcPr>
          <w:p w14:paraId="5737382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C72CD0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95" w:type="dxa"/>
            <w:tcBorders>
              <w:top w:val="nil"/>
              <w:left w:val="nil"/>
              <w:bottom w:val="single" w:sz="4" w:space="0" w:color="000000"/>
              <w:right w:val="single" w:sz="4" w:space="0" w:color="000000"/>
            </w:tcBorders>
            <w:shd w:val="clear" w:color="auto" w:fill="auto"/>
            <w:noWrap/>
            <w:vAlign w:val="bottom"/>
            <w:hideMark/>
          </w:tcPr>
          <w:p w14:paraId="5B311B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shd w:val="clear" w:color="auto" w:fill="auto"/>
            <w:noWrap/>
            <w:vAlign w:val="bottom"/>
            <w:hideMark/>
          </w:tcPr>
          <w:p w14:paraId="05EE60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000000"/>
              <w:right w:val="single" w:sz="4" w:space="0" w:color="000000"/>
            </w:tcBorders>
            <w:shd w:val="clear" w:color="auto" w:fill="auto"/>
            <w:noWrap/>
            <w:vAlign w:val="bottom"/>
            <w:hideMark/>
          </w:tcPr>
          <w:p w14:paraId="24ED867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4" w:space="0" w:color="000000"/>
              <w:right w:val="single" w:sz="4" w:space="0" w:color="000000"/>
            </w:tcBorders>
            <w:shd w:val="clear" w:color="auto" w:fill="auto"/>
            <w:noWrap/>
            <w:vAlign w:val="bottom"/>
            <w:hideMark/>
          </w:tcPr>
          <w:p w14:paraId="474BE8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58" w:type="dxa"/>
            <w:tcBorders>
              <w:top w:val="nil"/>
              <w:left w:val="nil"/>
              <w:bottom w:val="single" w:sz="4" w:space="0" w:color="000000"/>
              <w:right w:val="nil"/>
            </w:tcBorders>
            <w:shd w:val="clear" w:color="auto" w:fill="auto"/>
            <w:noWrap/>
            <w:vAlign w:val="bottom"/>
            <w:hideMark/>
          </w:tcPr>
          <w:p w14:paraId="4628562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47F1FE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BF841D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86EFD3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AE132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169</w:t>
            </w:r>
          </w:p>
        </w:tc>
        <w:tc>
          <w:tcPr>
            <w:tcW w:w="3484" w:type="dxa"/>
            <w:tcBorders>
              <w:top w:val="nil"/>
              <w:left w:val="nil"/>
              <w:bottom w:val="single" w:sz="4" w:space="0" w:color="000000"/>
              <w:right w:val="single" w:sz="4" w:space="0" w:color="000000"/>
            </w:tcBorders>
            <w:shd w:val="clear" w:color="auto" w:fill="auto"/>
            <w:noWrap/>
            <w:vAlign w:val="bottom"/>
            <w:hideMark/>
          </w:tcPr>
          <w:p w14:paraId="3C4D2ED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Prieteniei – Alei + Parc</w:t>
            </w:r>
          </w:p>
        </w:tc>
        <w:tc>
          <w:tcPr>
            <w:tcW w:w="1275" w:type="dxa"/>
            <w:tcBorders>
              <w:top w:val="nil"/>
              <w:left w:val="nil"/>
              <w:bottom w:val="single" w:sz="4" w:space="0" w:color="000000"/>
              <w:right w:val="single" w:sz="4" w:space="0" w:color="000000"/>
            </w:tcBorders>
            <w:shd w:val="clear" w:color="auto" w:fill="auto"/>
            <w:noWrap/>
            <w:vAlign w:val="bottom"/>
            <w:hideMark/>
          </w:tcPr>
          <w:p w14:paraId="780B15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820</w:t>
            </w:r>
          </w:p>
        </w:tc>
        <w:tc>
          <w:tcPr>
            <w:tcW w:w="990" w:type="dxa"/>
            <w:tcBorders>
              <w:top w:val="nil"/>
              <w:left w:val="nil"/>
              <w:bottom w:val="single" w:sz="4" w:space="0" w:color="000000"/>
              <w:right w:val="single" w:sz="4" w:space="0" w:color="000000"/>
            </w:tcBorders>
            <w:shd w:val="clear" w:color="auto" w:fill="auto"/>
            <w:noWrap/>
            <w:vAlign w:val="bottom"/>
            <w:hideMark/>
          </w:tcPr>
          <w:p w14:paraId="5C3BDB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7F5213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2050</w:t>
            </w:r>
          </w:p>
        </w:tc>
        <w:tc>
          <w:tcPr>
            <w:tcW w:w="1195" w:type="dxa"/>
            <w:tcBorders>
              <w:top w:val="nil"/>
              <w:left w:val="nil"/>
              <w:bottom w:val="single" w:sz="4" w:space="0" w:color="000000"/>
              <w:right w:val="single" w:sz="4" w:space="0" w:color="000000"/>
            </w:tcBorders>
            <w:shd w:val="clear" w:color="auto" w:fill="auto"/>
            <w:noWrap/>
            <w:vAlign w:val="bottom"/>
            <w:hideMark/>
          </w:tcPr>
          <w:p w14:paraId="0AB744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2050</w:t>
            </w:r>
          </w:p>
        </w:tc>
        <w:tc>
          <w:tcPr>
            <w:tcW w:w="1134" w:type="dxa"/>
            <w:tcBorders>
              <w:top w:val="nil"/>
              <w:left w:val="nil"/>
              <w:bottom w:val="single" w:sz="4" w:space="0" w:color="000000"/>
              <w:right w:val="single" w:sz="4" w:space="0" w:color="000000"/>
            </w:tcBorders>
            <w:shd w:val="clear" w:color="auto" w:fill="auto"/>
            <w:noWrap/>
            <w:vAlign w:val="bottom"/>
            <w:hideMark/>
          </w:tcPr>
          <w:p w14:paraId="33C4F2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2050</w:t>
            </w:r>
          </w:p>
        </w:tc>
        <w:tc>
          <w:tcPr>
            <w:tcW w:w="1134" w:type="dxa"/>
            <w:tcBorders>
              <w:top w:val="nil"/>
              <w:left w:val="nil"/>
              <w:bottom w:val="single" w:sz="4" w:space="0" w:color="000000"/>
              <w:right w:val="single" w:sz="4" w:space="0" w:color="000000"/>
            </w:tcBorders>
            <w:shd w:val="clear" w:color="auto" w:fill="auto"/>
            <w:noWrap/>
            <w:vAlign w:val="bottom"/>
            <w:hideMark/>
          </w:tcPr>
          <w:p w14:paraId="2584DF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2050</w:t>
            </w:r>
          </w:p>
        </w:tc>
        <w:tc>
          <w:tcPr>
            <w:tcW w:w="1017" w:type="dxa"/>
            <w:tcBorders>
              <w:top w:val="nil"/>
              <w:left w:val="nil"/>
              <w:bottom w:val="single" w:sz="4" w:space="0" w:color="000000"/>
              <w:right w:val="single" w:sz="4" w:space="0" w:color="000000"/>
            </w:tcBorders>
            <w:shd w:val="clear" w:color="auto" w:fill="auto"/>
            <w:noWrap/>
            <w:vAlign w:val="bottom"/>
            <w:hideMark/>
          </w:tcPr>
          <w:p w14:paraId="758450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2050</w:t>
            </w:r>
          </w:p>
        </w:tc>
        <w:tc>
          <w:tcPr>
            <w:tcW w:w="1158" w:type="dxa"/>
            <w:tcBorders>
              <w:top w:val="nil"/>
              <w:left w:val="nil"/>
              <w:bottom w:val="single" w:sz="4" w:space="0" w:color="000000"/>
              <w:right w:val="nil"/>
            </w:tcBorders>
            <w:shd w:val="clear" w:color="auto" w:fill="auto"/>
            <w:noWrap/>
            <w:vAlign w:val="bottom"/>
            <w:hideMark/>
          </w:tcPr>
          <w:p w14:paraId="701C811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092420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5FBD03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68D4A4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4F4BB7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3484" w:type="dxa"/>
            <w:tcBorders>
              <w:top w:val="nil"/>
              <w:left w:val="nil"/>
              <w:bottom w:val="single" w:sz="4" w:space="0" w:color="000000"/>
              <w:right w:val="single" w:sz="4" w:space="0" w:color="000000"/>
            </w:tcBorders>
            <w:shd w:val="clear" w:color="auto" w:fill="auto"/>
            <w:noWrap/>
            <w:vAlign w:val="bottom"/>
            <w:hideMark/>
          </w:tcPr>
          <w:p w14:paraId="0BC781B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Primaverii</w:t>
            </w:r>
          </w:p>
        </w:tc>
        <w:tc>
          <w:tcPr>
            <w:tcW w:w="1275" w:type="dxa"/>
            <w:tcBorders>
              <w:top w:val="nil"/>
              <w:left w:val="nil"/>
              <w:bottom w:val="single" w:sz="4" w:space="0" w:color="000000"/>
              <w:right w:val="single" w:sz="4" w:space="0" w:color="000000"/>
            </w:tcBorders>
            <w:shd w:val="clear" w:color="auto" w:fill="auto"/>
            <w:noWrap/>
            <w:vAlign w:val="bottom"/>
            <w:hideMark/>
          </w:tcPr>
          <w:p w14:paraId="7FC835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705</w:t>
            </w:r>
          </w:p>
        </w:tc>
        <w:tc>
          <w:tcPr>
            <w:tcW w:w="990" w:type="dxa"/>
            <w:tcBorders>
              <w:top w:val="nil"/>
              <w:left w:val="nil"/>
              <w:bottom w:val="single" w:sz="4" w:space="0" w:color="000000"/>
              <w:right w:val="single" w:sz="4" w:space="0" w:color="000000"/>
            </w:tcBorders>
            <w:shd w:val="clear" w:color="auto" w:fill="auto"/>
            <w:noWrap/>
            <w:vAlign w:val="bottom"/>
            <w:hideMark/>
          </w:tcPr>
          <w:p w14:paraId="3EA633F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092370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95" w:type="dxa"/>
            <w:tcBorders>
              <w:top w:val="nil"/>
              <w:left w:val="nil"/>
              <w:bottom w:val="single" w:sz="4" w:space="0" w:color="000000"/>
              <w:right w:val="single" w:sz="4" w:space="0" w:color="000000"/>
            </w:tcBorders>
            <w:shd w:val="clear" w:color="auto" w:fill="auto"/>
            <w:noWrap/>
            <w:vAlign w:val="bottom"/>
            <w:hideMark/>
          </w:tcPr>
          <w:p w14:paraId="2FA3ABC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shd w:val="clear" w:color="auto" w:fill="auto"/>
            <w:noWrap/>
            <w:vAlign w:val="bottom"/>
            <w:hideMark/>
          </w:tcPr>
          <w:p w14:paraId="350281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34" w:type="dxa"/>
            <w:tcBorders>
              <w:top w:val="nil"/>
              <w:left w:val="nil"/>
              <w:bottom w:val="single" w:sz="4" w:space="0" w:color="000000"/>
              <w:right w:val="single" w:sz="4" w:space="0" w:color="000000"/>
            </w:tcBorders>
            <w:shd w:val="clear" w:color="auto" w:fill="auto"/>
            <w:noWrap/>
            <w:vAlign w:val="bottom"/>
            <w:hideMark/>
          </w:tcPr>
          <w:p w14:paraId="3C2F2E3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017" w:type="dxa"/>
            <w:tcBorders>
              <w:top w:val="nil"/>
              <w:left w:val="nil"/>
              <w:bottom w:val="single" w:sz="4" w:space="0" w:color="000000"/>
              <w:right w:val="single" w:sz="4" w:space="0" w:color="000000"/>
            </w:tcBorders>
            <w:shd w:val="clear" w:color="auto" w:fill="auto"/>
            <w:noWrap/>
            <w:vAlign w:val="bottom"/>
            <w:hideMark/>
          </w:tcPr>
          <w:p w14:paraId="790DEE7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158" w:type="dxa"/>
            <w:tcBorders>
              <w:top w:val="nil"/>
              <w:left w:val="nil"/>
              <w:bottom w:val="single" w:sz="4" w:space="0" w:color="000000"/>
              <w:right w:val="nil"/>
            </w:tcBorders>
            <w:shd w:val="clear" w:color="auto" w:fill="auto"/>
            <w:noWrap/>
            <w:vAlign w:val="bottom"/>
            <w:hideMark/>
          </w:tcPr>
          <w:p w14:paraId="268150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2820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A0583B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09BDD8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ADA247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568146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171</w:t>
            </w:r>
          </w:p>
        </w:tc>
        <w:tc>
          <w:tcPr>
            <w:tcW w:w="3484" w:type="dxa"/>
            <w:tcBorders>
              <w:top w:val="nil"/>
              <w:left w:val="nil"/>
              <w:bottom w:val="single" w:sz="4" w:space="0" w:color="000000"/>
              <w:right w:val="single" w:sz="4" w:space="0" w:color="000000"/>
            </w:tcBorders>
            <w:shd w:val="clear" w:color="auto" w:fill="auto"/>
            <w:noWrap/>
            <w:vAlign w:val="bottom"/>
            <w:hideMark/>
          </w:tcPr>
          <w:p w14:paraId="34E4C37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Pţ - Kalvin</w:t>
            </w:r>
          </w:p>
        </w:tc>
        <w:tc>
          <w:tcPr>
            <w:tcW w:w="1275" w:type="dxa"/>
            <w:tcBorders>
              <w:top w:val="nil"/>
              <w:left w:val="nil"/>
              <w:bottom w:val="single" w:sz="4" w:space="0" w:color="000000"/>
              <w:right w:val="single" w:sz="4" w:space="0" w:color="000000"/>
            </w:tcBorders>
            <w:shd w:val="clear" w:color="auto" w:fill="auto"/>
            <w:noWrap/>
            <w:vAlign w:val="bottom"/>
            <w:hideMark/>
          </w:tcPr>
          <w:p w14:paraId="472B57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shd w:val="clear" w:color="auto" w:fill="auto"/>
            <w:noWrap/>
            <w:vAlign w:val="bottom"/>
            <w:hideMark/>
          </w:tcPr>
          <w:p w14:paraId="64C182E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EC7FF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shd w:val="clear" w:color="auto" w:fill="auto"/>
            <w:noWrap/>
            <w:vAlign w:val="bottom"/>
            <w:hideMark/>
          </w:tcPr>
          <w:p w14:paraId="09976B6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11010B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701536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shd w:val="clear" w:color="auto" w:fill="auto"/>
            <w:noWrap/>
            <w:vAlign w:val="bottom"/>
            <w:hideMark/>
          </w:tcPr>
          <w:p w14:paraId="78C75F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shd w:val="clear" w:color="auto" w:fill="auto"/>
            <w:noWrap/>
            <w:vAlign w:val="bottom"/>
            <w:hideMark/>
          </w:tcPr>
          <w:p w14:paraId="13AC3AF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15E03D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EC65C9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EF703C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DB65B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172</w:t>
            </w:r>
          </w:p>
        </w:tc>
        <w:tc>
          <w:tcPr>
            <w:tcW w:w="3484" w:type="dxa"/>
            <w:tcBorders>
              <w:top w:val="nil"/>
              <w:left w:val="nil"/>
              <w:bottom w:val="single" w:sz="4" w:space="0" w:color="000000"/>
              <w:right w:val="single" w:sz="4" w:space="0" w:color="000000"/>
            </w:tcBorders>
            <w:shd w:val="clear" w:color="auto" w:fill="auto"/>
            <w:noWrap/>
            <w:vAlign w:val="bottom"/>
            <w:hideMark/>
          </w:tcPr>
          <w:p w14:paraId="37E2F40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Puskás Tivadar</w:t>
            </w:r>
          </w:p>
        </w:tc>
        <w:tc>
          <w:tcPr>
            <w:tcW w:w="1275" w:type="dxa"/>
            <w:tcBorders>
              <w:top w:val="nil"/>
              <w:left w:val="nil"/>
              <w:bottom w:val="single" w:sz="4" w:space="0" w:color="000000"/>
              <w:right w:val="single" w:sz="4" w:space="0" w:color="000000"/>
            </w:tcBorders>
            <w:shd w:val="clear" w:color="auto" w:fill="auto"/>
            <w:noWrap/>
            <w:vAlign w:val="bottom"/>
            <w:hideMark/>
          </w:tcPr>
          <w:p w14:paraId="18B8BF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990" w:type="dxa"/>
            <w:tcBorders>
              <w:top w:val="nil"/>
              <w:left w:val="nil"/>
              <w:bottom w:val="single" w:sz="4" w:space="0" w:color="000000"/>
              <w:right w:val="single" w:sz="4" w:space="0" w:color="000000"/>
            </w:tcBorders>
            <w:shd w:val="clear" w:color="auto" w:fill="auto"/>
            <w:noWrap/>
            <w:vAlign w:val="bottom"/>
            <w:hideMark/>
          </w:tcPr>
          <w:p w14:paraId="0297A79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F04D24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95" w:type="dxa"/>
            <w:tcBorders>
              <w:top w:val="nil"/>
              <w:left w:val="nil"/>
              <w:bottom w:val="single" w:sz="4" w:space="0" w:color="000000"/>
              <w:right w:val="single" w:sz="4" w:space="0" w:color="000000"/>
            </w:tcBorders>
            <w:shd w:val="clear" w:color="auto" w:fill="auto"/>
            <w:noWrap/>
            <w:vAlign w:val="bottom"/>
            <w:hideMark/>
          </w:tcPr>
          <w:p w14:paraId="47049F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175F46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34" w:type="dxa"/>
            <w:tcBorders>
              <w:top w:val="nil"/>
              <w:left w:val="nil"/>
              <w:bottom w:val="single" w:sz="4" w:space="0" w:color="000000"/>
              <w:right w:val="single" w:sz="4" w:space="0" w:color="000000"/>
            </w:tcBorders>
            <w:shd w:val="clear" w:color="auto" w:fill="auto"/>
            <w:noWrap/>
            <w:vAlign w:val="bottom"/>
            <w:hideMark/>
          </w:tcPr>
          <w:p w14:paraId="3D19CEB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7" w:type="dxa"/>
            <w:tcBorders>
              <w:top w:val="nil"/>
              <w:left w:val="nil"/>
              <w:bottom w:val="single" w:sz="4" w:space="0" w:color="000000"/>
              <w:right w:val="single" w:sz="4" w:space="0" w:color="000000"/>
            </w:tcBorders>
            <w:shd w:val="clear" w:color="auto" w:fill="auto"/>
            <w:noWrap/>
            <w:vAlign w:val="bottom"/>
            <w:hideMark/>
          </w:tcPr>
          <w:p w14:paraId="221B55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158" w:type="dxa"/>
            <w:tcBorders>
              <w:top w:val="nil"/>
              <w:left w:val="nil"/>
              <w:bottom w:val="single" w:sz="4" w:space="0" w:color="000000"/>
              <w:right w:val="nil"/>
            </w:tcBorders>
            <w:shd w:val="clear" w:color="auto" w:fill="auto"/>
            <w:noWrap/>
            <w:vAlign w:val="bottom"/>
            <w:hideMark/>
          </w:tcPr>
          <w:p w14:paraId="0DB5DE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519310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2799FE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BD6AFB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559CED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173</w:t>
            </w:r>
          </w:p>
        </w:tc>
        <w:tc>
          <w:tcPr>
            <w:tcW w:w="3484" w:type="dxa"/>
            <w:tcBorders>
              <w:top w:val="nil"/>
              <w:left w:val="nil"/>
              <w:bottom w:val="single" w:sz="4" w:space="0" w:color="000000"/>
              <w:right w:val="single" w:sz="4" w:space="0" w:color="000000"/>
            </w:tcBorders>
            <w:shd w:val="clear" w:color="auto" w:fill="auto"/>
            <w:noWrap/>
            <w:vAlign w:val="bottom"/>
            <w:hideMark/>
          </w:tcPr>
          <w:p w14:paraId="516169F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Puskás Tivadar –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212A40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w:t>
            </w:r>
          </w:p>
        </w:tc>
        <w:tc>
          <w:tcPr>
            <w:tcW w:w="990" w:type="dxa"/>
            <w:tcBorders>
              <w:top w:val="nil"/>
              <w:left w:val="nil"/>
              <w:bottom w:val="single" w:sz="4" w:space="0" w:color="000000"/>
              <w:right w:val="single" w:sz="4" w:space="0" w:color="000000"/>
            </w:tcBorders>
            <w:shd w:val="clear" w:color="auto" w:fill="auto"/>
            <w:noWrap/>
            <w:vAlign w:val="bottom"/>
            <w:hideMark/>
          </w:tcPr>
          <w:p w14:paraId="6CEDFC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0F0632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95" w:type="dxa"/>
            <w:tcBorders>
              <w:top w:val="nil"/>
              <w:left w:val="nil"/>
              <w:bottom w:val="single" w:sz="4" w:space="0" w:color="000000"/>
              <w:right w:val="single" w:sz="4" w:space="0" w:color="000000"/>
            </w:tcBorders>
            <w:shd w:val="clear" w:color="auto" w:fill="auto"/>
            <w:noWrap/>
            <w:vAlign w:val="bottom"/>
            <w:hideMark/>
          </w:tcPr>
          <w:p w14:paraId="2117AA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shd w:val="clear" w:color="auto" w:fill="auto"/>
            <w:noWrap/>
            <w:vAlign w:val="bottom"/>
            <w:hideMark/>
          </w:tcPr>
          <w:p w14:paraId="23F6BA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shd w:val="clear" w:color="auto" w:fill="auto"/>
            <w:noWrap/>
            <w:vAlign w:val="bottom"/>
            <w:hideMark/>
          </w:tcPr>
          <w:p w14:paraId="4B6110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017" w:type="dxa"/>
            <w:tcBorders>
              <w:top w:val="nil"/>
              <w:left w:val="nil"/>
              <w:bottom w:val="single" w:sz="4" w:space="0" w:color="000000"/>
              <w:right w:val="single" w:sz="4" w:space="0" w:color="000000"/>
            </w:tcBorders>
            <w:shd w:val="clear" w:color="auto" w:fill="auto"/>
            <w:noWrap/>
            <w:vAlign w:val="bottom"/>
            <w:hideMark/>
          </w:tcPr>
          <w:p w14:paraId="65B964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58" w:type="dxa"/>
            <w:tcBorders>
              <w:top w:val="nil"/>
              <w:left w:val="nil"/>
              <w:bottom w:val="single" w:sz="4" w:space="0" w:color="000000"/>
              <w:right w:val="nil"/>
            </w:tcBorders>
            <w:shd w:val="clear" w:color="auto" w:fill="auto"/>
            <w:noWrap/>
            <w:vAlign w:val="bottom"/>
            <w:hideMark/>
          </w:tcPr>
          <w:p w14:paraId="144594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C5AFCC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9A00B1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AD2EA6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62121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174</w:t>
            </w:r>
          </w:p>
        </w:tc>
        <w:tc>
          <w:tcPr>
            <w:tcW w:w="3484" w:type="dxa"/>
            <w:tcBorders>
              <w:top w:val="nil"/>
              <w:left w:val="nil"/>
              <w:bottom w:val="single" w:sz="4" w:space="0" w:color="000000"/>
              <w:right w:val="single" w:sz="4" w:space="0" w:color="000000"/>
            </w:tcBorders>
            <w:shd w:val="clear" w:color="FFFF00" w:fill="FFFFFF"/>
            <w:noWrap/>
            <w:vAlign w:val="bottom"/>
            <w:hideMark/>
          </w:tcPr>
          <w:p w14:paraId="60069A6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Rândunicii</w:t>
            </w:r>
          </w:p>
        </w:tc>
        <w:tc>
          <w:tcPr>
            <w:tcW w:w="1275" w:type="dxa"/>
            <w:tcBorders>
              <w:top w:val="nil"/>
              <w:left w:val="nil"/>
              <w:bottom w:val="single" w:sz="4" w:space="0" w:color="000000"/>
              <w:right w:val="single" w:sz="4" w:space="0" w:color="000000"/>
            </w:tcBorders>
            <w:shd w:val="clear" w:color="FFFF00" w:fill="FFFFFF"/>
            <w:noWrap/>
            <w:vAlign w:val="bottom"/>
            <w:hideMark/>
          </w:tcPr>
          <w:p w14:paraId="785E33B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w:t>
            </w:r>
          </w:p>
        </w:tc>
        <w:tc>
          <w:tcPr>
            <w:tcW w:w="990" w:type="dxa"/>
            <w:tcBorders>
              <w:top w:val="nil"/>
              <w:left w:val="nil"/>
              <w:bottom w:val="single" w:sz="4" w:space="0" w:color="000000"/>
              <w:right w:val="single" w:sz="4" w:space="0" w:color="000000"/>
            </w:tcBorders>
            <w:shd w:val="clear" w:color="FFFF00" w:fill="FFFFFF"/>
            <w:noWrap/>
            <w:vAlign w:val="bottom"/>
            <w:hideMark/>
          </w:tcPr>
          <w:p w14:paraId="50F1D1B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FFFF00" w:fill="FFFFFF"/>
            <w:noWrap/>
            <w:vAlign w:val="bottom"/>
            <w:hideMark/>
          </w:tcPr>
          <w:p w14:paraId="680706C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shd w:val="clear" w:color="FFFF00" w:fill="FFFFFF"/>
            <w:noWrap/>
            <w:vAlign w:val="bottom"/>
            <w:hideMark/>
          </w:tcPr>
          <w:p w14:paraId="709D2F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FFFF00" w:fill="FFFFFF"/>
            <w:noWrap/>
            <w:vAlign w:val="bottom"/>
            <w:hideMark/>
          </w:tcPr>
          <w:p w14:paraId="592BAF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FFFF00" w:fill="FFFFFF"/>
            <w:noWrap/>
            <w:vAlign w:val="bottom"/>
            <w:hideMark/>
          </w:tcPr>
          <w:p w14:paraId="7BED33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shd w:val="clear" w:color="FFFF00" w:fill="FFFFFF"/>
            <w:noWrap/>
            <w:vAlign w:val="bottom"/>
            <w:hideMark/>
          </w:tcPr>
          <w:p w14:paraId="55EA59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shd w:val="clear" w:color="FFFF00" w:fill="FFFFFF"/>
            <w:noWrap/>
            <w:vAlign w:val="bottom"/>
            <w:hideMark/>
          </w:tcPr>
          <w:p w14:paraId="1A71DB8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CFFDF7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F2C1FF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12CE2D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877103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175</w:t>
            </w:r>
          </w:p>
        </w:tc>
        <w:tc>
          <w:tcPr>
            <w:tcW w:w="3484" w:type="dxa"/>
            <w:tcBorders>
              <w:top w:val="nil"/>
              <w:left w:val="nil"/>
              <w:bottom w:val="single" w:sz="4" w:space="0" w:color="000000"/>
              <w:right w:val="single" w:sz="4" w:space="0" w:color="000000"/>
            </w:tcBorders>
            <w:shd w:val="clear" w:color="auto" w:fill="auto"/>
            <w:noWrap/>
            <w:vAlign w:val="bottom"/>
            <w:hideMark/>
          </w:tcPr>
          <w:p w14:paraId="5AB5DAA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Romulus Cioflec</w:t>
            </w:r>
          </w:p>
        </w:tc>
        <w:tc>
          <w:tcPr>
            <w:tcW w:w="1275" w:type="dxa"/>
            <w:tcBorders>
              <w:top w:val="nil"/>
              <w:left w:val="nil"/>
              <w:bottom w:val="single" w:sz="4" w:space="0" w:color="000000"/>
              <w:right w:val="single" w:sz="4" w:space="0" w:color="000000"/>
            </w:tcBorders>
            <w:shd w:val="clear" w:color="auto" w:fill="auto"/>
            <w:noWrap/>
            <w:vAlign w:val="bottom"/>
            <w:hideMark/>
          </w:tcPr>
          <w:p w14:paraId="0D914B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520</w:t>
            </w:r>
          </w:p>
        </w:tc>
        <w:tc>
          <w:tcPr>
            <w:tcW w:w="990" w:type="dxa"/>
            <w:tcBorders>
              <w:top w:val="nil"/>
              <w:left w:val="nil"/>
              <w:bottom w:val="single" w:sz="4" w:space="0" w:color="000000"/>
              <w:right w:val="single" w:sz="4" w:space="0" w:color="000000"/>
            </w:tcBorders>
            <w:shd w:val="clear" w:color="auto" w:fill="auto"/>
            <w:noWrap/>
            <w:vAlign w:val="bottom"/>
            <w:hideMark/>
          </w:tcPr>
          <w:p w14:paraId="1A12CE0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E75AF0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c>
          <w:tcPr>
            <w:tcW w:w="1195" w:type="dxa"/>
            <w:tcBorders>
              <w:top w:val="nil"/>
              <w:left w:val="nil"/>
              <w:bottom w:val="single" w:sz="4" w:space="0" w:color="000000"/>
              <w:right w:val="single" w:sz="4" w:space="0" w:color="000000"/>
            </w:tcBorders>
            <w:shd w:val="clear" w:color="auto" w:fill="auto"/>
            <w:noWrap/>
            <w:vAlign w:val="bottom"/>
            <w:hideMark/>
          </w:tcPr>
          <w:p w14:paraId="63C7FE3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c>
          <w:tcPr>
            <w:tcW w:w="1134" w:type="dxa"/>
            <w:tcBorders>
              <w:top w:val="nil"/>
              <w:left w:val="nil"/>
              <w:bottom w:val="single" w:sz="4" w:space="0" w:color="000000"/>
              <w:right w:val="single" w:sz="4" w:space="0" w:color="000000"/>
            </w:tcBorders>
            <w:shd w:val="clear" w:color="auto" w:fill="auto"/>
            <w:noWrap/>
            <w:vAlign w:val="bottom"/>
            <w:hideMark/>
          </w:tcPr>
          <w:p w14:paraId="0A6FCA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c>
          <w:tcPr>
            <w:tcW w:w="1134" w:type="dxa"/>
            <w:tcBorders>
              <w:top w:val="nil"/>
              <w:left w:val="nil"/>
              <w:bottom w:val="single" w:sz="4" w:space="0" w:color="000000"/>
              <w:right w:val="single" w:sz="4" w:space="0" w:color="000000"/>
            </w:tcBorders>
            <w:shd w:val="clear" w:color="auto" w:fill="auto"/>
            <w:noWrap/>
            <w:vAlign w:val="bottom"/>
            <w:hideMark/>
          </w:tcPr>
          <w:p w14:paraId="7DC730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c>
          <w:tcPr>
            <w:tcW w:w="1017" w:type="dxa"/>
            <w:tcBorders>
              <w:top w:val="nil"/>
              <w:left w:val="nil"/>
              <w:bottom w:val="single" w:sz="4" w:space="0" w:color="000000"/>
              <w:right w:val="single" w:sz="4" w:space="0" w:color="000000"/>
            </w:tcBorders>
            <w:shd w:val="clear" w:color="auto" w:fill="auto"/>
            <w:noWrap/>
            <w:vAlign w:val="bottom"/>
            <w:hideMark/>
          </w:tcPr>
          <w:p w14:paraId="5D9F1D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c>
          <w:tcPr>
            <w:tcW w:w="1158" w:type="dxa"/>
            <w:tcBorders>
              <w:top w:val="nil"/>
              <w:left w:val="nil"/>
              <w:bottom w:val="single" w:sz="4" w:space="0" w:color="000000"/>
              <w:right w:val="nil"/>
            </w:tcBorders>
            <w:shd w:val="clear" w:color="auto" w:fill="auto"/>
            <w:noWrap/>
            <w:vAlign w:val="bottom"/>
            <w:hideMark/>
          </w:tcPr>
          <w:p w14:paraId="3C2EC3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8FEA2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c>
          <w:tcPr>
            <w:tcW w:w="1183" w:type="dxa"/>
            <w:tcBorders>
              <w:top w:val="nil"/>
              <w:left w:val="nil"/>
              <w:bottom w:val="single" w:sz="4" w:space="0" w:color="auto"/>
              <w:right w:val="single" w:sz="4" w:space="0" w:color="auto"/>
            </w:tcBorders>
            <w:shd w:val="clear" w:color="auto" w:fill="auto"/>
            <w:noWrap/>
            <w:vAlign w:val="bottom"/>
            <w:hideMark/>
          </w:tcPr>
          <w:p w14:paraId="0BAE84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2600</w:t>
            </w:r>
          </w:p>
        </w:tc>
      </w:tr>
      <w:tr w:rsidR="00101BA4" w:rsidRPr="00AD525B" w14:paraId="5F8582A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2080F6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176</w:t>
            </w:r>
          </w:p>
        </w:tc>
        <w:tc>
          <w:tcPr>
            <w:tcW w:w="3484" w:type="dxa"/>
            <w:tcBorders>
              <w:top w:val="nil"/>
              <w:left w:val="nil"/>
              <w:bottom w:val="single" w:sz="4" w:space="0" w:color="000000"/>
              <w:right w:val="single" w:sz="4" w:space="0" w:color="000000"/>
            </w:tcBorders>
            <w:shd w:val="clear" w:color="auto" w:fill="auto"/>
            <w:noWrap/>
            <w:vAlign w:val="bottom"/>
            <w:hideMark/>
          </w:tcPr>
          <w:p w14:paraId="3A44ABF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Romulus Cioflec</w:t>
            </w:r>
          </w:p>
        </w:tc>
        <w:tc>
          <w:tcPr>
            <w:tcW w:w="1275" w:type="dxa"/>
            <w:tcBorders>
              <w:top w:val="nil"/>
              <w:left w:val="nil"/>
              <w:bottom w:val="single" w:sz="4" w:space="0" w:color="000000"/>
              <w:right w:val="single" w:sz="4" w:space="0" w:color="000000"/>
            </w:tcBorders>
            <w:shd w:val="clear" w:color="auto" w:fill="auto"/>
            <w:noWrap/>
            <w:vAlign w:val="bottom"/>
            <w:hideMark/>
          </w:tcPr>
          <w:p w14:paraId="778584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58290EA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w:t>
            </w:r>
          </w:p>
        </w:tc>
        <w:tc>
          <w:tcPr>
            <w:tcW w:w="1217" w:type="dxa"/>
            <w:tcBorders>
              <w:top w:val="nil"/>
              <w:left w:val="nil"/>
              <w:bottom w:val="single" w:sz="4" w:space="0" w:color="000000"/>
              <w:right w:val="single" w:sz="4" w:space="0" w:color="000000"/>
            </w:tcBorders>
            <w:shd w:val="clear" w:color="auto" w:fill="auto"/>
            <w:noWrap/>
            <w:vAlign w:val="bottom"/>
            <w:hideMark/>
          </w:tcPr>
          <w:p w14:paraId="3A24857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95" w:type="dxa"/>
            <w:tcBorders>
              <w:top w:val="nil"/>
              <w:left w:val="nil"/>
              <w:bottom w:val="single" w:sz="4" w:space="0" w:color="000000"/>
              <w:right w:val="single" w:sz="4" w:space="0" w:color="000000"/>
            </w:tcBorders>
            <w:shd w:val="clear" w:color="auto" w:fill="auto"/>
            <w:noWrap/>
            <w:vAlign w:val="bottom"/>
            <w:hideMark/>
          </w:tcPr>
          <w:p w14:paraId="262134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shd w:val="clear" w:color="auto" w:fill="auto"/>
            <w:noWrap/>
            <w:vAlign w:val="bottom"/>
            <w:hideMark/>
          </w:tcPr>
          <w:p w14:paraId="62DA4A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34" w:type="dxa"/>
            <w:tcBorders>
              <w:top w:val="nil"/>
              <w:left w:val="nil"/>
              <w:bottom w:val="single" w:sz="4" w:space="0" w:color="000000"/>
              <w:right w:val="single" w:sz="4" w:space="0" w:color="000000"/>
            </w:tcBorders>
            <w:shd w:val="clear" w:color="auto" w:fill="auto"/>
            <w:noWrap/>
            <w:vAlign w:val="bottom"/>
            <w:hideMark/>
          </w:tcPr>
          <w:p w14:paraId="6B625F0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017" w:type="dxa"/>
            <w:tcBorders>
              <w:top w:val="nil"/>
              <w:left w:val="nil"/>
              <w:bottom w:val="single" w:sz="4" w:space="0" w:color="000000"/>
              <w:right w:val="single" w:sz="4" w:space="0" w:color="000000"/>
            </w:tcBorders>
            <w:shd w:val="clear" w:color="auto" w:fill="auto"/>
            <w:noWrap/>
            <w:vAlign w:val="bottom"/>
            <w:hideMark/>
          </w:tcPr>
          <w:p w14:paraId="37E408E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158" w:type="dxa"/>
            <w:tcBorders>
              <w:top w:val="nil"/>
              <w:left w:val="nil"/>
              <w:bottom w:val="single" w:sz="4" w:space="0" w:color="000000"/>
              <w:right w:val="nil"/>
            </w:tcBorders>
            <w:shd w:val="clear" w:color="auto" w:fill="auto"/>
            <w:noWrap/>
            <w:vAlign w:val="bottom"/>
            <w:hideMark/>
          </w:tcPr>
          <w:p w14:paraId="42354CE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1D4C18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A10BF3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F14BE2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FF1B4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177</w:t>
            </w:r>
          </w:p>
        </w:tc>
        <w:tc>
          <w:tcPr>
            <w:tcW w:w="3484" w:type="dxa"/>
            <w:tcBorders>
              <w:top w:val="nil"/>
              <w:left w:val="nil"/>
              <w:bottom w:val="single" w:sz="4" w:space="0" w:color="000000"/>
              <w:right w:val="single" w:sz="4" w:space="0" w:color="000000"/>
            </w:tcBorders>
            <w:shd w:val="clear" w:color="auto" w:fill="auto"/>
            <w:noWrap/>
            <w:vAlign w:val="bottom"/>
            <w:hideMark/>
          </w:tcPr>
          <w:p w14:paraId="16AA6EC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Romulus Cioflec – Trotuar,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2368CB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990" w:type="dxa"/>
            <w:tcBorders>
              <w:top w:val="nil"/>
              <w:left w:val="nil"/>
              <w:bottom w:val="single" w:sz="4" w:space="0" w:color="000000"/>
              <w:right w:val="single" w:sz="4" w:space="0" w:color="000000"/>
            </w:tcBorders>
            <w:shd w:val="clear" w:color="auto" w:fill="auto"/>
            <w:noWrap/>
            <w:vAlign w:val="bottom"/>
            <w:hideMark/>
          </w:tcPr>
          <w:p w14:paraId="06593C6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286E1B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230E86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7F4E6CE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7EB3D0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535853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7E7A2FA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08397A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35E98B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9D576FC" w14:textId="77777777" w:rsidTr="00101BA4">
        <w:trPr>
          <w:trHeight w:val="6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9CECD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178</w:t>
            </w:r>
          </w:p>
        </w:tc>
        <w:tc>
          <w:tcPr>
            <w:tcW w:w="3484" w:type="dxa"/>
            <w:tcBorders>
              <w:top w:val="nil"/>
              <w:left w:val="nil"/>
              <w:bottom w:val="single" w:sz="4" w:space="0" w:color="000000"/>
              <w:right w:val="single" w:sz="4" w:space="0" w:color="000000"/>
            </w:tcBorders>
            <w:shd w:val="clear" w:color="auto" w:fill="auto"/>
            <w:vAlign w:val="center"/>
            <w:hideMark/>
          </w:tcPr>
          <w:p w14:paraId="0DA24BB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Romulus Cioflec-Parcare lângă grădiniţa</w:t>
            </w:r>
          </w:p>
        </w:tc>
        <w:tc>
          <w:tcPr>
            <w:tcW w:w="1275" w:type="dxa"/>
            <w:tcBorders>
              <w:top w:val="nil"/>
              <w:left w:val="nil"/>
              <w:bottom w:val="single" w:sz="4" w:space="0" w:color="000000"/>
              <w:right w:val="single" w:sz="4" w:space="0" w:color="000000"/>
            </w:tcBorders>
            <w:shd w:val="clear" w:color="auto" w:fill="auto"/>
            <w:noWrap/>
            <w:vAlign w:val="bottom"/>
            <w:hideMark/>
          </w:tcPr>
          <w:p w14:paraId="263F2B1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w:t>
            </w:r>
          </w:p>
        </w:tc>
        <w:tc>
          <w:tcPr>
            <w:tcW w:w="990" w:type="dxa"/>
            <w:tcBorders>
              <w:top w:val="nil"/>
              <w:left w:val="nil"/>
              <w:bottom w:val="single" w:sz="4" w:space="0" w:color="000000"/>
              <w:right w:val="single" w:sz="4" w:space="0" w:color="000000"/>
            </w:tcBorders>
            <w:shd w:val="clear" w:color="auto" w:fill="auto"/>
            <w:noWrap/>
            <w:vAlign w:val="bottom"/>
            <w:hideMark/>
          </w:tcPr>
          <w:p w14:paraId="606588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225BF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6D3FB2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3F9F3C5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5ADBEE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425ED32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4AD78D9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A60589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D3448B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FFF480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D425C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179</w:t>
            </w:r>
          </w:p>
        </w:tc>
        <w:tc>
          <w:tcPr>
            <w:tcW w:w="3484" w:type="dxa"/>
            <w:tcBorders>
              <w:top w:val="nil"/>
              <w:left w:val="nil"/>
              <w:bottom w:val="single" w:sz="4" w:space="0" w:color="000000"/>
              <w:right w:val="single" w:sz="4" w:space="0" w:color="000000"/>
            </w:tcBorders>
            <w:shd w:val="clear" w:color="auto" w:fill="auto"/>
            <w:noWrap/>
            <w:vAlign w:val="bottom"/>
            <w:hideMark/>
          </w:tcPr>
          <w:p w14:paraId="55E40BE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Rozelor</w:t>
            </w:r>
          </w:p>
        </w:tc>
        <w:tc>
          <w:tcPr>
            <w:tcW w:w="1275" w:type="dxa"/>
            <w:tcBorders>
              <w:top w:val="nil"/>
              <w:left w:val="nil"/>
              <w:bottom w:val="single" w:sz="4" w:space="0" w:color="000000"/>
              <w:right w:val="single" w:sz="4" w:space="0" w:color="000000"/>
            </w:tcBorders>
            <w:shd w:val="clear" w:color="auto" w:fill="auto"/>
            <w:noWrap/>
            <w:vAlign w:val="bottom"/>
            <w:hideMark/>
          </w:tcPr>
          <w:p w14:paraId="28AA19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000000"/>
              <w:right w:val="single" w:sz="4" w:space="0" w:color="000000"/>
            </w:tcBorders>
            <w:shd w:val="clear" w:color="auto" w:fill="auto"/>
            <w:noWrap/>
            <w:vAlign w:val="bottom"/>
            <w:hideMark/>
          </w:tcPr>
          <w:p w14:paraId="20A6E8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E4543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000000"/>
              <w:right w:val="single" w:sz="4" w:space="0" w:color="000000"/>
            </w:tcBorders>
            <w:shd w:val="clear" w:color="auto" w:fill="auto"/>
            <w:noWrap/>
            <w:vAlign w:val="bottom"/>
            <w:hideMark/>
          </w:tcPr>
          <w:p w14:paraId="023B363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shd w:val="clear" w:color="auto" w:fill="auto"/>
            <w:noWrap/>
            <w:vAlign w:val="bottom"/>
            <w:hideMark/>
          </w:tcPr>
          <w:p w14:paraId="349B45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shd w:val="clear" w:color="auto" w:fill="auto"/>
            <w:noWrap/>
            <w:vAlign w:val="bottom"/>
            <w:hideMark/>
          </w:tcPr>
          <w:p w14:paraId="43BD8D3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000000"/>
              <w:right w:val="single" w:sz="4" w:space="0" w:color="000000"/>
            </w:tcBorders>
            <w:shd w:val="clear" w:color="auto" w:fill="auto"/>
            <w:noWrap/>
            <w:vAlign w:val="bottom"/>
            <w:hideMark/>
          </w:tcPr>
          <w:p w14:paraId="59DF27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000000"/>
              <w:right w:val="nil"/>
            </w:tcBorders>
            <w:shd w:val="clear" w:color="auto" w:fill="auto"/>
            <w:noWrap/>
            <w:vAlign w:val="bottom"/>
            <w:hideMark/>
          </w:tcPr>
          <w:p w14:paraId="610DC07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79C9D5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E4D213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1DD0C3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F7B8F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w:t>
            </w:r>
          </w:p>
        </w:tc>
        <w:tc>
          <w:tcPr>
            <w:tcW w:w="3484" w:type="dxa"/>
            <w:tcBorders>
              <w:top w:val="nil"/>
              <w:left w:val="nil"/>
              <w:bottom w:val="single" w:sz="4" w:space="0" w:color="000000"/>
              <w:right w:val="single" w:sz="4" w:space="0" w:color="000000"/>
            </w:tcBorders>
            <w:shd w:val="clear" w:color="auto" w:fill="auto"/>
            <w:noWrap/>
            <w:vAlign w:val="bottom"/>
            <w:hideMark/>
          </w:tcPr>
          <w:p w14:paraId="323F386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Salcâmilor</w:t>
            </w:r>
          </w:p>
        </w:tc>
        <w:tc>
          <w:tcPr>
            <w:tcW w:w="1275" w:type="dxa"/>
            <w:tcBorders>
              <w:top w:val="nil"/>
              <w:left w:val="nil"/>
              <w:bottom w:val="single" w:sz="4" w:space="0" w:color="000000"/>
              <w:right w:val="single" w:sz="4" w:space="0" w:color="000000"/>
            </w:tcBorders>
            <w:shd w:val="clear" w:color="auto" w:fill="auto"/>
            <w:noWrap/>
            <w:vAlign w:val="bottom"/>
            <w:hideMark/>
          </w:tcPr>
          <w:p w14:paraId="3E632D3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000000"/>
              <w:right w:val="single" w:sz="4" w:space="0" w:color="000000"/>
            </w:tcBorders>
            <w:shd w:val="clear" w:color="auto" w:fill="auto"/>
            <w:noWrap/>
            <w:vAlign w:val="bottom"/>
            <w:hideMark/>
          </w:tcPr>
          <w:p w14:paraId="7DC99A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A4B2B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000000"/>
              <w:right w:val="single" w:sz="4" w:space="0" w:color="000000"/>
            </w:tcBorders>
            <w:shd w:val="clear" w:color="auto" w:fill="auto"/>
            <w:noWrap/>
            <w:vAlign w:val="bottom"/>
            <w:hideMark/>
          </w:tcPr>
          <w:p w14:paraId="70BFA7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shd w:val="clear" w:color="auto" w:fill="auto"/>
            <w:noWrap/>
            <w:vAlign w:val="bottom"/>
            <w:hideMark/>
          </w:tcPr>
          <w:p w14:paraId="03955D0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shd w:val="clear" w:color="auto" w:fill="auto"/>
            <w:noWrap/>
            <w:vAlign w:val="bottom"/>
            <w:hideMark/>
          </w:tcPr>
          <w:p w14:paraId="141DE12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000000"/>
              <w:right w:val="single" w:sz="4" w:space="0" w:color="000000"/>
            </w:tcBorders>
            <w:shd w:val="clear" w:color="auto" w:fill="auto"/>
            <w:noWrap/>
            <w:vAlign w:val="bottom"/>
            <w:hideMark/>
          </w:tcPr>
          <w:p w14:paraId="5954782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000000"/>
              <w:right w:val="nil"/>
            </w:tcBorders>
            <w:shd w:val="clear" w:color="auto" w:fill="auto"/>
            <w:noWrap/>
            <w:vAlign w:val="bottom"/>
            <w:hideMark/>
          </w:tcPr>
          <w:p w14:paraId="189347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5330A8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226B43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BE3036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82A1FE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181</w:t>
            </w:r>
          </w:p>
        </w:tc>
        <w:tc>
          <w:tcPr>
            <w:tcW w:w="3484" w:type="dxa"/>
            <w:tcBorders>
              <w:top w:val="nil"/>
              <w:left w:val="nil"/>
              <w:bottom w:val="single" w:sz="4" w:space="0" w:color="000000"/>
              <w:right w:val="single" w:sz="4" w:space="0" w:color="000000"/>
            </w:tcBorders>
            <w:shd w:val="clear" w:color="auto" w:fill="auto"/>
            <w:noWrap/>
            <w:vAlign w:val="bottom"/>
            <w:hideMark/>
          </w:tcPr>
          <w:p w14:paraId="7316A1C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Sălciilor</w:t>
            </w:r>
          </w:p>
        </w:tc>
        <w:tc>
          <w:tcPr>
            <w:tcW w:w="1275" w:type="dxa"/>
            <w:tcBorders>
              <w:top w:val="nil"/>
              <w:left w:val="nil"/>
              <w:bottom w:val="single" w:sz="4" w:space="0" w:color="000000"/>
              <w:right w:val="single" w:sz="4" w:space="0" w:color="000000"/>
            </w:tcBorders>
            <w:shd w:val="clear" w:color="auto" w:fill="auto"/>
            <w:noWrap/>
            <w:vAlign w:val="bottom"/>
            <w:hideMark/>
          </w:tcPr>
          <w:p w14:paraId="464A41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785</w:t>
            </w:r>
          </w:p>
        </w:tc>
        <w:tc>
          <w:tcPr>
            <w:tcW w:w="990" w:type="dxa"/>
            <w:tcBorders>
              <w:top w:val="nil"/>
              <w:left w:val="nil"/>
              <w:bottom w:val="single" w:sz="4" w:space="0" w:color="000000"/>
              <w:right w:val="single" w:sz="4" w:space="0" w:color="000000"/>
            </w:tcBorders>
            <w:shd w:val="clear" w:color="auto" w:fill="auto"/>
            <w:noWrap/>
            <w:vAlign w:val="bottom"/>
            <w:hideMark/>
          </w:tcPr>
          <w:p w14:paraId="29B4ABA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32AFD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3925</w:t>
            </w:r>
          </w:p>
        </w:tc>
        <w:tc>
          <w:tcPr>
            <w:tcW w:w="1195" w:type="dxa"/>
            <w:tcBorders>
              <w:top w:val="nil"/>
              <w:left w:val="nil"/>
              <w:bottom w:val="single" w:sz="4" w:space="0" w:color="000000"/>
              <w:right w:val="single" w:sz="4" w:space="0" w:color="000000"/>
            </w:tcBorders>
            <w:shd w:val="clear" w:color="auto" w:fill="auto"/>
            <w:noWrap/>
            <w:vAlign w:val="bottom"/>
            <w:hideMark/>
          </w:tcPr>
          <w:p w14:paraId="735519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3925</w:t>
            </w:r>
          </w:p>
        </w:tc>
        <w:tc>
          <w:tcPr>
            <w:tcW w:w="1134" w:type="dxa"/>
            <w:tcBorders>
              <w:top w:val="nil"/>
              <w:left w:val="nil"/>
              <w:bottom w:val="single" w:sz="4" w:space="0" w:color="000000"/>
              <w:right w:val="single" w:sz="4" w:space="0" w:color="000000"/>
            </w:tcBorders>
            <w:shd w:val="clear" w:color="auto" w:fill="auto"/>
            <w:noWrap/>
            <w:vAlign w:val="bottom"/>
            <w:hideMark/>
          </w:tcPr>
          <w:p w14:paraId="22B09A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3925</w:t>
            </w:r>
          </w:p>
        </w:tc>
        <w:tc>
          <w:tcPr>
            <w:tcW w:w="1134" w:type="dxa"/>
            <w:tcBorders>
              <w:top w:val="nil"/>
              <w:left w:val="nil"/>
              <w:bottom w:val="single" w:sz="4" w:space="0" w:color="000000"/>
              <w:right w:val="single" w:sz="4" w:space="0" w:color="000000"/>
            </w:tcBorders>
            <w:shd w:val="clear" w:color="auto" w:fill="auto"/>
            <w:noWrap/>
            <w:vAlign w:val="bottom"/>
            <w:hideMark/>
          </w:tcPr>
          <w:p w14:paraId="6C35C94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3925</w:t>
            </w:r>
          </w:p>
        </w:tc>
        <w:tc>
          <w:tcPr>
            <w:tcW w:w="1017" w:type="dxa"/>
            <w:tcBorders>
              <w:top w:val="nil"/>
              <w:left w:val="nil"/>
              <w:bottom w:val="single" w:sz="4" w:space="0" w:color="000000"/>
              <w:right w:val="single" w:sz="4" w:space="0" w:color="000000"/>
            </w:tcBorders>
            <w:shd w:val="clear" w:color="auto" w:fill="auto"/>
            <w:noWrap/>
            <w:vAlign w:val="bottom"/>
            <w:hideMark/>
          </w:tcPr>
          <w:p w14:paraId="667770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3925</w:t>
            </w:r>
          </w:p>
        </w:tc>
        <w:tc>
          <w:tcPr>
            <w:tcW w:w="1158" w:type="dxa"/>
            <w:tcBorders>
              <w:top w:val="nil"/>
              <w:left w:val="nil"/>
              <w:bottom w:val="single" w:sz="4" w:space="0" w:color="000000"/>
              <w:right w:val="nil"/>
            </w:tcBorders>
            <w:shd w:val="clear" w:color="auto" w:fill="auto"/>
            <w:noWrap/>
            <w:vAlign w:val="bottom"/>
            <w:hideMark/>
          </w:tcPr>
          <w:p w14:paraId="0F2691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3925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5B5C82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9CCABA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749A3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F078F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182</w:t>
            </w:r>
          </w:p>
        </w:tc>
        <w:tc>
          <w:tcPr>
            <w:tcW w:w="3484" w:type="dxa"/>
            <w:tcBorders>
              <w:top w:val="nil"/>
              <w:left w:val="nil"/>
              <w:bottom w:val="single" w:sz="4" w:space="0" w:color="000000"/>
              <w:right w:val="single" w:sz="4" w:space="0" w:color="000000"/>
            </w:tcBorders>
            <w:shd w:val="clear" w:color="auto" w:fill="auto"/>
            <w:noWrap/>
            <w:vAlign w:val="bottom"/>
            <w:hideMark/>
          </w:tcPr>
          <w:p w14:paraId="70100AB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Sănătăţii</w:t>
            </w:r>
          </w:p>
        </w:tc>
        <w:tc>
          <w:tcPr>
            <w:tcW w:w="1275" w:type="dxa"/>
            <w:tcBorders>
              <w:top w:val="nil"/>
              <w:left w:val="nil"/>
              <w:bottom w:val="single" w:sz="4" w:space="0" w:color="000000"/>
              <w:right w:val="single" w:sz="4" w:space="0" w:color="000000"/>
            </w:tcBorders>
            <w:shd w:val="clear" w:color="auto" w:fill="auto"/>
            <w:noWrap/>
            <w:vAlign w:val="bottom"/>
            <w:hideMark/>
          </w:tcPr>
          <w:p w14:paraId="3278786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shd w:val="clear" w:color="auto" w:fill="auto"/>
            <w:noWrap/>
            <w:vAlign w:val="bottom"/>
            <w:hideMark/>
          </w:tcPr>
          <w:p w14:paraId="52B00AE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69FAA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95" w:type="dxa"/>
            <w:tcBorders>
              <w:top w:val="nil"/>
              <w:left w:val="nil"/>
              <w:bottom w:val="single" w:sz="4" w:space="0" w:color="000000"/>
              <w:right w:val="single" w:sz="4" w:space="0" w:color="000000"/>
            </w:tcBorders>
            <w:shd w:val="clear" w:color="auto" w:fill="auto"/>
            <w:noWrap/>
            <w:vAlign w:val="bottom"/>
            <w:hideMark/>
          </w:tcPr>
          <w:p w14:paraId="76661E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shd w:val="clear" w:color="auto" w:fill="auto"/>
            <w:noWrap/>
            <w:vAlign w:val="bottom"/>
            <w:hideMark/>
          </w:tcPr>
          <w:p w14:paraId="46BC62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shd w:val="clear" w:color="auto" w:fill="auto"/>
            <w:noWrap/>
            <w:vAlign w:val="bottom"/>
            <w:hideMark/>
          </w:tcPr>
          <w:p w14:paraId="442084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017" w:type="dxa"/>
            <w:tcBorders>
              <w:top w:val="nil"/>
              <w:left w:val="nil"/>
              <w:bottom w:val="single" w:sz="4" w:space="0" w:color="000000"/>
              <w:right w:val="single" w:sz="4" w:space="0" w:color="000000"/>
            </w:tcBorders>
            <w:shd w:val="clear" w:color="auto" w:fill="auto"/>
            <w:noWrap/>
            <w:vAlign w:val="bottom"/>
            <w:hideMark/>
          </w:tcPr>
          <w:p w14:paraId="2E91471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58" w:type="dxa"/>
            <w:tcBorders>
              <w:top w:val="nil"/>
              <w:left w:val="nil"/>
              <w:bottom w:val="single" w:sz="4" w:space="0" w:color="000000"/>
              <w:right w:val="nil"/>
            </w:tcBorders>
            <w:shd w:val="clear" w:color="auto" w:fill="auto"/>
            <w:noWrap/>
            <w:vAlign w:val="bottom"/>
            <w:hideMark/>
          </w:tcPr>
          <w:p w14:paraId="1660FD9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1EC971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C6C368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BF09C5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A4DA45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183</w:t>
            </w:r>
          </w:p>
        </w:tc>
        <w:tc>
          <w:tcPr>
            <w:tcW w:w="3484" w:type="dxa"/>
            <w:tcBorders>
              <w:top w:val="nil"/>
              <w:left w:val="nil"/>
              <w:bottom w:val="single" w:sz="4" w:space="0" w:color="000000"/>
              <w:right w:val="single" w:sz="4" w:space="0" w:color="000000"/>
            </w:tcBorders>
            <w:shd w:val="clear" w:color="auto" w:fill="auto"/>
            <w:vAlign w:val="center"/>
            <w:hideMark/>
          </w:tcPr>
          <w:p w14:paraId="1FA5C44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Sănătăţii-Parcare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356837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54</w:t>
            </w:r>
          </w:p>
        </w:tc>
        <w:tc>
          <w:tcPr>
            <w:tcW w:w="990" w:type="dxa"/>
            <w:tcBorders>
              <w:top w:val="nil"/>
              <w:left w:val="nil"/>
              <w:bottom w:val="single" w:sz="4" w:space="0" w:color="000000"/>
              <w:right w:val="single" w:sz="4" w:space="0" w:color="000000"/>
            </w:tcBorders>
            <w:shd w:val="clear" w:color="auto" w:fill="auto"/>
            <w:noWrap/>
            <w:vAlign w:val="bottom"/>
            <w:hideMark/>
          </w:tcPr>
          <w:p w14:paraId="7A1E7EC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EF38C0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270</w:t>
            </w:r>
          </w:p>
        </w:tc>
        <w:tc>
          <w:tcPr>
            <w:tcW w:w="1195" w:type="dxa"/>
            <w:tcBorders>
              <w:top w:val="nil"/>
              <w:left w:val="nil"/>
              <w:bottom w:val="single" w:sz="4" w:space="0" w:color="000000"/>
              <w:right w:val="single" w:sz="4" w:space="0" w:color="000000"/>
            </w:tcBorders>
            <w:shd w:val="clear" w:color="auto" w:fill="auto"/>
            <w:noWrap/>
            <w:vAlign w:val="bottom"/>
            <w:hideMark/>
          </w:tcPr>
          <w:p w14:paraId="604F2D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270</w:t>
            </w:r>
          </w:p>
        </w:tc>
        <w:tc>
          <w:tcPr>
            <w:tcW w:w="1134" w:type="dxa"/>
            <w:tcBorders>
              <w:top w:val="nil"/>
              <w:left w:val="nil"/>
              <w:bottom w:val="single" w:sz="4" w:space="0" w:color="000000"/>
              <w:right w:val="single" w:sz="4" w:space="0" w:color="000000"/>
            </w:tcBorders>
            <w:shd w:val="clear" w:color="auto" w:fill="auto"/>
            <w:noWrap/>
            <w:vAlign w:val="bottom"/>
            <w:hideMark/>
          </w:tcPr>
          <w:p w14:paraId="58943C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270</w:t>
            </w:r>
          </w:p>
        </w:tc>
        <w:tc>
          <w:tcPr>
            <w:tcW w:w="1134" w:type="dxa"/>
            <w:tcBorders>
              <w:top w:val="nil"/>
              <w:left w:val="nil"/>
              <w:bottom w:val="single" w:sz="4" w:space="0" w:color="000000"/>
              <w:right w:val="single" w:sz="4" w:space="0" w:color="000000"/>
            </w:tcBorders>
            <w:shd w:val="clear" w:color="auto" w:fill="auto"/>
            <w:noWrap/>
            <w:vAlign w:val="bottom"/>
            <w:hideMark/>
          </w:tcPr>
          <w:p w14:paraId="49D5EA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270</w:t>
            </w:r>
          </w:p>
        </w:tc>
        <w:tc>
          <w:tcPr>
            <w:tcW w:w="1017" w:type="dxa"/>
            <w:tcBorders>
              <w:top w:val="nil"/>
              <w:left w:val="nil"/>
              <w:bottom w:val="single" w:sz="4" w:space="0" w:color="000000"/>
              <w:right w:val="single" w:sz="4" w:space="0" w:color="000000"/>
            </w:tcBorders>
            <w:shd w:val="clear" w:color="auto" w:fill="auto"/>
            <w:noWrap/>
            <w:vAlign w:val="bottom"/>
            <w:hideMark/>
          </w:tcPr>
          <w:p w14:paraId="2E9ECEB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270</w:t>
            </w:r>
          </w:p>
        </w:tc>
        <w:tc>
          <w:tcPr>
            <w:tcW w:w="1158" w:type="dxa"/>
            <w:tcBorders>
              <w:top w:val="nil"/>
              <w:left w:val="nil"/>
              <w:bottom w:val="single" w:sz="4" w:space="0" w:color="000000"/>
              <w:right w:val="nil"/>
            </w:tcBorders>
            <w:shd w:val="clear" w:color="auto" w:fill="auto"/>
            <w:noWrap/>
            <w:vAlign w:val="bottom"/>
            <w:hideMark/>
          </w:tcPr>
          <w:p w14:paraId="1D6CF4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7DCACE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7E233F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C3C166A"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8A9A6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184</w:t>
            </w:r>
          </w:p>
        </w:tc>
        <w:tc>
          <w:tcPr>
            <w:tcW w:w="3484" w:type="dxa"/>
            <w:tcBorders>
              <w:top w:val="nil"/>
              <w:left w:val="nil"/>
              <w:bottom w:val="single" w:sz="4" w:space="0" w:color="000000"/>
              <w:right w:val="single" w:sz="4" w:space="0" w:color="000000"/>
            </w:tcBorders>
            <w:shd w:val="clear" w:color="auto" w:fill="auto"/>
            <w:vAlign w:val="center"/>
            <w:hideMark/>
          </w:tcPr>
          <w:p w14:paraId="6F650C4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Sănătăţii-Parcare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1296190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w:t>
            </w:r>
          </w:p>
        </w:tc>
        <w:tc>
          <w:tcPr>
            <w:tcW w:w="990" w:type="dxa"/>
            <w:tcBorders>
              <w:top w:val="nil"/>
              <w:left w:val="nil"/>
              <w:bottom w:val="single" w:sz="4" w:space="0" w:color="000000"/>
              <w:right w:val="single" w:sz="4" w:space="0" w:color="000000"/>
            </w:tcBorders>
            <w:shd w:val="clear" w:color="auto" w:fill="auto"/>
            <w:noWrap/>
            <w:vAlign w:val="bottom"/>
            <w:hideMark/>
          </w:tcPr>
          <w:p w14:paraId="234BE6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1D11A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95" w:type="dxa"/>
            <w:tcBorders>
              <w:top w:val="nil"/>
              <w:left w:val="nil"/>
              <w:bottom w:val="single" w:sz="4" w:space="0" w:color="000000"/>
              <w:right w:val="single" w:sz="4" w:space="0" w:color="000000"/>
            </w:tcBorders>
            <w:shd w:val="clear" w:color="auto" w:fill="auto"/>
            <w:noWrap/>
            <w:vAlign w:val="bottom"/>
            <w:hideMark/>
          </w:tcPr>
          <w:p w14:paraId="3DFA6F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4BA530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34" w:type="dxa"/>
            <w:tcBorders>
              <w:top w:val="nil"/>
              <w:left w:val="nil"/>
              <w:bottom w:val="single" w:sz="4" w:space="0" w:color="000000"/>
              <w:right w:val="single" w:sz="4" w:space="0" w:color="000000"/>
            </w:tcBorders>
            <w:shd w:val="clear" w:color="auto" w:fill="auto"/>
            <w:noWrap/>
            <w:vAlign w:val="bottom"/>
            <w:hideMark/>
          </w:tcPr>
          <w:p w14:paraId="1B3E3C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7" w:type="dxa"/>
            <w:tcBorders>
              <w:top w:val="nil"/>
              <w:left w:val="nil"/>
              <w:bottom w:val="single" w:sz="4" w:space="0" w:color="000000"/>
              <w:right w:val="single" w:sz="4" w:space="0" w:color="000000"/>
            </w:tcBorders>
            <w:shd w:val="clear" w:color="auto" w:fill="auto"/>
            <w:noWrap/>
            <w:vAlign w:val="bottom"/>
            <w:hideMark/>
          </w:tcPr>
          <w:p w14:paraId="3DB241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158" w:type="dxa"/>
            <w:tcBorders>
              <w:top w:val="nil"/>
              <w:left w:val="nil"/>
              <w:bottom w:val="single" w:sz="4" w:space="0" w:color="000000"/>
              <w:right w:val="nil"/>
            </w:tcBorders>
            <w:shd w:val="clear" w:color="auto" w:fill="auto"/>
            <w:noWrap/>
            <w:vAlign w:val="bottom"/>
            <w:hideMark/>
          </w:tcPr>
          <w:p w14:paraId="7A8119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5B0594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95E930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A25730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834BF4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185</w:t>
            </w:r>
          </w:p>
        </w:tc>
        <w:tc>
          <w:tcPr>
            <w:tcW w:w="3484" w:type="dxa"/>
            <w:tcBorders>
              <w:top w:val="nil"/>
              <w:left w:val="nil"/>
              <w:bottom w:val="single" w:sz="4" w:space="0" w:color="000000"/>
              <w:right w:val="single" w:sz="4" w:space="0" w:color="000000"/>
            </w:tcBorders>
            <w:shd w:val="clear" w:color="auto" w:fill="auto"/>
            <w:noWrap/>
            <w:vAlign w:val="bottom"/>
            <w:hideMark/>
          </w:tcPr>
          <w:p w14:paraId="6A9B717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Scurtă</w:t>
            </w:r>
          </w:p>
        </w:tc>
        <w:tc>
          <w:tcPr>
            <w:tcW w:w="1275" w:type="dxa"/>
            <w:tcBorders>
              <w:top w:val="nil"/>
              <w:left w:val="nil"/>
              <w:bottom w:val="single" w:sz="4" w:space="0" w:color="000000"/>
              <w:right w:val="single" w:sz="4" w:space="0" w:color="000000"/>
            </w:tcBorders>
            <w:shd w:val="clear" w:color="auto" w:fill="auto"/>
            <w:noWrap/>
            <w:vAlign w:val="bottom"/>
            <w:hideMark/>
          </w:tcPr>
          <w:p w14:paraId="685CDE8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270</w:t>
            </w:r>
          </w:p>
        </w:tc>
        <w:tc>
          <w:tcPr>
            <w:tcW w:w="990" w:type="dxa"/>
            <w:tcBorders>
              <w:top w:val="nil"/>
              <w:left w:val="nil"/>
              <w:bottom w:val="single" w:sz="4" w:space="0" w:color="000000"/>
              <w:right w:val="single" w:sz="4" w:space="0" w:color="000000"/>
            </w:tcBorders>
            <w:shd w:val="clear" w:color="auto" w:fill="auto"/>
            <w:noWrap/>
            <w:vAlign w:val="bottom"/>
            <w:hideMark/>
          </w:tcPr>
          <w:p w14:paraId="4DD214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0F71C6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1080</w:t>
            </w:r>
          </w:p>
        </w:tc>
        <w:tc>
          <w:tcPr>
            <w:tcW w:w="1195" w:type="dxa"/>
            <w:tcBorders>
              <w:top w:val="nil"/>
              <w:left w:val="nil"/>
              <w:bottom w:val="single" w:sz="4" w:space="0" w:color="000000"/>
              <w:right w:val="single" w:sz="4" w:space="0" w:color="000000"/>
            </w:tcBorders>
            <w:shd w:val="clear" w:color="auto" w:fill="auto"/>
            <w:noWrap/>
            <w:vAlign w:val="bottom"/>
            <w:hideMark/>
          </w:tcPr>
          <w:p w14:paraId="1AE115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1080</w:t>
            </w:r>
          </w:p>
        </w:tc>
        <w:tc>
          <w:tcPr>
            <w:tcW w:w="1134" w:type="dxa"/>
            <w:tcBorders>
              <w:top w:val="nil"/>
              <w:left w:val="nil"/>
              <w:bottom w:val="single" w:sz="4" w:space="0" w:color="000000"/>
              <w:right w:val="single" w:sz="4" w:space="0" w:color="000000"/>
            </w:tcBorders>
            <w:shd w:val="clear" w:color="auto" w:fill="auto"/>
            <w:noWrap/>
            <w:vAlign w:val="bottom"/>
            <w:hideMark/>
          </w:tcPr>
          <w:p w14:paraId="47F815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1080</w:t>
            </w:r>
          </w:p>
        </w:tc>
        <w:tc>
          <w:tcPr>
            <w:tcW w:w="1134" w:type="dxa"/>
            <w:tcBorders>
              <w:top w:val="nil"/>
              <w:left w:val="nil"/>
              <w:bottom w:val="single" w:sz="4" w:space="0" w:color="000000"/>
              <w:right w:val="single" w:sz="4" w:space="0" w:color="000000"/>
            </w:tcBorders>
            <w:shd w:val="clear" w:color="auto" w:fill="auto"/>
            <w:noWrap/>
            <w:vAlign w:val="bottom"/>
            <w:hideMark/>
          </w:tcPr>
          <w:p w14:paraId="134F82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1080</w:t>
            </w:r>
          </w:p>
        </w:tc>
        <w:tc>
          <w:tcPr>
            <w:tcW w:w="1017" w:type="dxa"/>
            <w:tcBorders>
              <w:top w:val="nil"/>
              <w:left w:val="nil"/>
              <w:bottom w:val="single" w:sz="4" w:space="0" w:color="000000"/>
              <w:right w:val="single" w:sz="4" w:space="0" w:color="000000"/>
            </w:tcBorders>
            <w:shd w:val="clear" w:color="auto" w:fill="auto"/>
            <w:noWrap/>
            <w:vAlign w:val="bottom"/>
            <w:hideMark/>
          </w:tcPr>
          <w:p w14:paraId="6C534D0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1080</w:t>
            </w:r>
          </w:p>
        </w:tc>
        <w:tc>
          <w:tcPr>
            <w:tcW w:w="1158" w:type="dxa"/>
            <w:tcBorders>
              <w:top w:val="nil"/>
              <w:left w:val="nil"/>
              <w:bottom w:val="single" w:sz="4" w:space="0" w:color="000000"/>
              <w:right w:val="nil"/>
            </w:tcBorders>
            <w:shd w:val="clear" w:color="auto" w:fill="auto"/>
            <w:noWrap/>
            <w:vAlign w:val="bottom"/>
            <w:hideMark/>
          </w:tcPr>
          <w:p w14:paraId="52BFE1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1080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63B26B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64A442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AFFA3A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9BB55E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186</w:t>
            </w:r>
          </w:p>
        </w:tc>
        <w:tc>
          <w:tcPr>
            <w:tcW w:w="3484" w:type="dxa"/>
            <w:tcBorders>
              <w:top w:val="nil"/>
              <w:left w:val="nil"/>
              <w:bottom w:val="single" w:sz="4" w:space="0" w:color="000000"/>
              <w:right w:val="single" w:sz="4" w:space="0" w:color="000000"/>
            </w:tcBorders>
            <w:shd w:val="clear" w:color="auto" w:fill="auto"/>
            <w:vAlign w:val="center"/>
            <w:hideMark/>
          </w:tcPr>
          <w:p w14:paraId="22DB176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Scurtă-Parcare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4A1E4C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077CA66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408C0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6ECC89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37C4898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09DE0F7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2704EE6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033A9D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ABA92D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2A04E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AEC5B3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C35E5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187</w:t>
            </w:r>
          </w:p>
        </w:tc>
        <w:tc>
          <w:tcPr>
            <w:tcW w:w="3484" w:type="dxa"/>
            <w:tcBorders>
              <w:top w:val="nil"/>
              <w:left w:val="nil"/>
              <w:bottom w:val="single" w:sz="4" w:space="0" w:color="000000"/>
              <w:right w:val="single" w:sz="4" w:space="0" w:color="000000"/>
            </w:tcBorders>
            <w:shd w:val="clear" w:color="auto" w:fill="auto"/>
            <w:vAlign w:val="center"/>
            <w:hideMark/>
          </w:tcPr>
          <w:p w14:paraId="3ABEDDA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Scurtă-Parcare </w:t>
            </w:r>
          </w:p>
        </w:tc>
        <w:tc>
          <w:tcPr>
            <w:tcW w:w="1275" w:type="dxa"/>
            <w:tcBorders>
              <w:top w:val="nil"/>
              <w:left w:val="nil"/>
              <w:bottom w:val="single" w:sz="4" w:space="0" w:color="000000"/>
              <w:right w:val="single" w:sz="4" w:space="0" w:color="000000"/>
            </w:tcBorders>
            <w:shd w:val="clear" w:color="auto" w:fill="auto"/>
            <w:noWrap/>
            <w:vAlign w:val="bottom"/>
            <w:hideMark/>
          </w:tcPr>
          <w:p w14:paraId="4749BE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w:t>
            </w:r>
          </w:p>
        </w:tc>
        <w:tc>
          <w:tcPr>
            <w:tcW w:w="990" w:type="dxa"/>
            <w:tcBorders>
              <w:top w:val="nil"/>
              <w:left w:val="nil"/>
              <w:bottom w:val="single" w:sz="4" w:space="0" w:color="000000"/>
              <w:right w:val="single" w:sz="4" w:space="0" w:color="000000"/>
            </w:tcBorders>
            <w:shd w:val="clear" w:color="auto" w:fill="auto"/>
            <w:noWrap/>
            <w:vAlign w:val="bottom"/>
            <w:hideMark/>
          </w:tcPr>
          <w:p w14:paraId="731E6A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0EB721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1195" w:type="dxa"/>
            <w:tcBorders>
              <w:top w:val="nil"/>
              <w:left w:val="nil"/>
              <w:bottom w:val="single" w:sz="4" w:space="0" w:color="000000"/>
              <w:right w:val="single" w:sz="4" w:space="0" w:color="000000"/>
            </w:tcBorders>
            <w:shd w:val="clear" w:color="auto" w:fill="auto"/>
            <w:noWrap/>
            <w:vAlign w:val="bottom"/>
            <w:hideMark/>
          </w:tcPr>
          <w:p w14:paraId="138439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1134" w:type="dxa"/>
            <w:tcBorders>
              <w:top w:val="nil"/>
              <w:left w:val="nil"/>
              <w:bottom w:val="single" w:sz="4" w:space="0" w:color="000000"/>
              <w:right w:val="single" w:sz="4" w:space="0" w:color="000000"/>
            </w:tcBorders>
            <w:shd w:val="clear" w:color="auto" w:fill="auto"/>
            <w:noWrap/>
            <w:vAlign w:val="bottom"/>
            <w:hideMark/>
          </w:tcPr>
          <w:p w14:paraId="52A504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1134" w:type="dxa"/>
            <w:tcBorders>
              <w:top w:val="nil"/>
              <w:left w:val="nil"/>
              <w:bottom w:val="single" w:sz="4" w:space="0" w:color="000000"/>
              <w:right w:val="single" w:sz="4" w:space="0" w:color="000000"/>
            </w:tcBorders>
            <w:shd w:val="clear" w:color="auto" w:fill="auto"/>
            <w:noWrap/>
            <w:vAlign w:val="bottom"/>
            <w:hideMark/>
          </w:tcPr>
          <w:p w14:paraId="1FB7EDB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1017" w:type="dxa"/>
            <w:tcBorders>
              <w:top w:val="nil"/>
              <w:left w:val="nil"/>
              <w:bottom w:val="single" w:sz="4" w:space="0" w:color="000000"/>
              <w:right w:val="single" w:sz="4" w:space="0" w:color="000000"/>
            </w:tcBorders>
            <w:shd w:val="clear" w:color="auto" w:fill="auto"/>
            <w:noWrap/>
            <w:vAlign w:val="bottom"/>
            <w:hideMark/>
          </w:tcPr>
          <w:p w14:paraId="6E2793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1158" w:type="dxa"/>
            <w:tcBorders>
              <w:top w:val="nil"/>
              <w:left w:val="nil"/>
              <w:bottom w:val="single" w:sz="4" w:space="0" w:color="000000"/>
              <w:right w:val="nil"/>
            </w:tcBorders>
            <w:shd w:val="clear" w:color="auto" w:fill="auto"/>
            <w:noWrap/>
            <w:vAlign w:val="bottom"/>
            <w:hideMark/>
          </w:tcPr>
          <w:p w14:paraId="7F51447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BBBD24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F7FF52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286CB1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8733CF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188</w:t>
            </w:r>
          </w:p>
        </w:tc>
        <w:tc>
          <w:tcPr>
            <w:tcW w:w="3484" w:type="dxa"/>
            <w:tcBorders>
              <w:top w:val="nil"/>
              <w:left w:val="nil"/>
              <w:bottom w:val="single" w:sz="4" w:space="0" w:color="000000"/>
              <w:right w:val="single" w:sz="4" w:space="0" w:color="000000"/>
            </w:tcBorders>
            <w:shd w:val="clear" w:color="auto" w:fill="auto"/>
            <w:noWrap/>
            <w:vAlign w:val="bottom"/>
            <w:hideMark/>
          </w:tcPr>
          <w:p w14:paraId="67F6CB9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Sens Giratoriu “Lunca Olt”</w:t>
            </w:r>
          </w:p>
        </w:tc>
        <w:tc>
          <w:tcPr>
            <w:tcW w:w="1275" w:type="dxa"/>
            <w:tcBorders>
              <w:top w:val="nil"/>
              <w:left w:val="nil"/>
              <w:bottom w:val="single" w:sz="4" w:space="0" w:color="000000"/>
              <w:right w:val="single" w:sz="4" w:space="0" w:color="000000"/>
            </w:tcBorders>
            <w:shd w:val="clear" w:color="auto" w:fill="auto"/>
            <w:noWrap/>
            <w:vAlign w:val="bottom"/>
            <w:hideMark/>
          </w:tcPr>
          <w:p w14:paraId="01ED1D0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shd w:val="clear" w:color="auto" w:fill="auto"/>
            <w:noWrap/>
            <w:vAlign w:val="bottom"/>
            <w:hideMark/>
          </w:tcPr>
          <w:p w14:paraId="007E44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724D7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shd w:val="clear" w:color="auto" w:fill="auto"/>
            <w:noWrap/>
            <w:vAlign w:val="bottom"/>
            <w:hideMark/>
          </w:tcPr>
          <w:p w14:paraId="2B6C856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7D470F7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2A2A85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shd w:val="clear" w:color="auto" w:fill="auto"/>
            <w:noWrap/>
            <w:vAlign w:val="bottom"/>
            <w:hideMark/>
          </w:tcPr>
          <w:p w14:paraId="3C48D9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shd w:val="clear" w:color="auto" w:fill="auto"/>
            <w:noWrap/>
            <w:vAlign w:val="bottom"/>
            <w:hideMark/>
          </w:tcPr>
          <w:p w14:paraId="51BCA2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CB8474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492E5C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2E3E2E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82A98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189</w:t>
            </w:r>
          </w:p>
        </w:tc>
        <w:tc>
          <w:tcPr>
            <w:tcW w:w="3484" w:type="dxa"/>
            <w:tcBorders>
              <w:top w:val="nil"/>
              <w:left w:val="nil"/>
              <w:bottom w:val="single" w:sz="4" w:space="0" w:color="000000"/>
              <w:right w:val="single" w:sz="4" w:space="0" w:color="000000"/>
            </w:tcBorders>
            <w:shd w:val="clear" w:color="auto" w:fill="auto"/>
            <w:noWrap/>
            <w:vAlign w:val="bottom"/>
            <w:hideMark/>
          </w:tcPr>
          <w:p w14:paraId="0520FB5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Sens Giratoriu “Piaţa Europa“</w:t>
            </w:r>
          </w:p>
        </w:tc>
        <w:tc>
          <w:tcPr>
            <w:tcW w:w="1275" w:type="dxa"/>
            <w:tcBorders>
              <w:top w:val="nil"/>
              <w:left w:val="nil"/>
              <w:bottom w:val="single" w:sz="4" w:space="0" w:color="000000"/>
              <w:right w:val="single" w:sz="4" w:space="0" w:color="000000"/>
            </w:tcBorders>
            <w:shd w:val="clear" w:color="auto" w:fill="auto"/>
            <w:noWrap/>
            <w:vAlign w:val="bottom"/>
            <w:hideMark/>
          </w:tcPr>
          <w:p w14:paraId="5D56214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990" w:type="dxa"/>
            <w:tcBorders>
              <w:top w:val="nil"/>
              <w:left w:val="nil"/>
              <w:bottom w:val="single" w:sz="4" w:space="0" w:color="000000"/>
              <w:right w:val="single" w:sz="4" w:space="0" w:color="000000"/>
            </w:tcBorders>
            <w:shd w:val="clear" w:color="auto" w:fill="auto"/>
            <w:noWrap/>
            <w:vAlign w:val="bottom"/>
            <w:hideMark/>
          </w:tcPr>
          <w:p w14:paraId="4C46716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4578B45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shd w:val="clear" w:color="auto" w:fill="auto"/>
            <w:noWrap/>
            <w:vAlign w:val="bottom"/>
            <w:hideMark/>
          </w:tcPr>
          <w:p w14:paraId="42AB2B1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3BA222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562474B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shd w:val="clear" w:color="auto" w:fill="auto"/>
            <w:noWrap/>
            <w:vAlign w:val="bottom"/>
            <w:hideMark/>
          </w:tcPr>
          <w:p w14:paraId="4F9E44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shd w:val="clear" w:color="auto" w:fill="auto"/>
            <w:noWrap/>
            <w:vAlign w:val="bottom"/>
            <w:hideMark/>
          </w:tcPr>
          <w:p w14:paraId="05AA7F4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8E206E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22FE7F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87DEDF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B84736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190</w:t>
            </w:r>
          </w:p>
        </w:tc>
        <w:tc>
          <w:tcPr>
            <w:tcW w:w="3484" w:type="dxa"/>
            <w:tcBorders>
              <w:top w:val="nil"/>
              <w:left w:val="nil"/>
              <w:bottom w:val="single" w:sz="4" w:space="0" w:color="000000"/>
              <w:right w:val="single" w:sz="4" w:space="0" w:color="000000"/>
            </w:tcBorders>
            <w:shd w:val="clear" w:color="auto" w:fill="auto"/>
            <w:noWrap/>
            <w:vAlign w:val="bottom"/>
            <w:hideMark/>
          </w:tcPr>
          <w:p w14:paraId="734C658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Sens Giratoriu din Zona Gării</w:t>
            </w:r>
          </w:p>
        </w:tc>
        <w:tc>
          <w:tcPr>
            <w:tcW w:w="1275" w:type="dxa"/>
            <w:tcBorders>
              <w:top w:val="nil"/>
              <w:left w:val="nil"/>
              <w:bottom w:val="single" w:sz="4" w:space="0" w:color="000000"/>
              <w:right w:val="single" w:sz="4" w:space="0" w:color="000000"/>
            </w:tcBorders>
            <w:shd w:val="clear" w:color="auto" w:fill="auto"/>
            <w:noWrap/>
            <w:vAlign w:val="bottom"/>
            <w:hideMark/>
          </w:tcPr>
          <w:p w14:paraId="54DFB2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240</w:t>
            </w:r>
          </w:p>
        </w:tc>
        <w:tc>
          <w:tcPr>
            <w:tcW w:w="990" w:type="dxa"/>
            <w:tcBorders>
              <w:top w:val="nil"/>
              <w:left w:val="nil"/>
              <w:bottom w:val="single" w:sz="4" w:space="0" w:color="000000"/>
              <w:right w:val="single" w:sz="4" w:space="0" w:color="000000"/>
            </w:tcBorders>
            <w:shd w:val="clear" w:color="auto" w:fill="auto"/>
            <w:noWrap/>
            <w:vAlign w:val="bottom"/>
            <w:hideMark/>
          </w:tcPr>
          <w:p w14:paraId="24CEC2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2AFFA3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shd w:val="clear" w:color="auto" w:fill="auto"/>
            <w:noWrap/>
            <w:vAlign w:val="bottom"/>
            <w:hideMark/>
          </w:tcPr>
          <w:p w14:paraId="2C35848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1C28E5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67FE6E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shd w:val="clear" w:color="auto" w:fill="auto"/>
            <w:noWrap/>
            <w:vAlign w:val="bottom"/>
            <w:hideMark/>
          </w:tcPr>
          <w:p w14:paraId="26E093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shd w:val="clear" w:color="auto" w:fill="auto"/>
            <w:noWrap/>
            <w:vAlign w:val="bottom"/>
            <w:hideMark/>
          </w:tcPr>
          <w:p w14:paraId="108033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15269E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1B644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9C7154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21E0D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191</w:t>
            </w:r>
          </w:p>
        </w:tc>
        <w:tc>
          <w:tcPr>
            <w:tcW w:w="3484" w:type="dxa"/>
            <w:tcBorders>
              <w:top w:val="nil"/>
              <w:left w:val="nil"/>
              <w:bottom w:val="single" w:sz="4" w:space="0" w:color="000000"/>
              <w:right w:val="single" w:sz="4" w:space="0" w:color="000000"/>
            </w:tcBorders>
            <w:shd w:val="clear" w:color="auto" w:fill="auto"/>
            <w:noWrap/>
            <w:vAlign w:val="bottom"/>
            <w:hideMark/>
          </w:tcPr>
          <w:p w14:paraId="260BA23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Sens Giratoriu din Zona Simeria</w:t>
            </w:r>
          </w:p>
        </w:tc>
        <w:tc>
          <w:tcPr>
            <w:tcW w:w="1275" w:type="dxa"/>
            <w:tcBorders>
              <w:top w:val="nil"/>
              <w:left w:val="nil"/>
              <w:bottom w:val="single" w:sz="4" w:space="0" w:color="000000"/>
              <w:right w:val="single" w:sz="4" w:space="0" w:color="000000"/>
            </w:tcBorders>
            <w:shd w:val="clear" w:color="auto" w:fill="auto"/>
            <w:noWrap/>
            <w:vAlign w:val="bottom"/>
            <w:hideMark/>
          </w:tcPr>
          <w:p w14:paraId="275AE2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160</w:t>
            </w:r>
          </w:p>
        </w:tc>
        <w:tc>
          <w:tcPr>
            <w:tcW w:w="990" w:type="dxa"/>
            <w:tcBorders>
              <w:top w:val="nil"/>
              <w:left w:val="nil"/>
              <w:bottom w:val="single" w:sz="4" w:space="0" w:color="000000"/>
              <w:right w:val="single" w:sz="4" w:space="0" w:color="000000"/>
            </w:tcBorders>
            <w:shd w:val="clear" w:color="auto" w:fill="auto"/>
            <w:noWrap/>
            <w:vAlign w:val="bottom"/>
            <w:hideMark/>
          </w:tcPr>
          <w:p w14:paraId="64BA10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000000"/>
              <w:right w:val="single" w:sz="4" w:space="0" w:color="000000"/>
            </w:tcBorders>
            <w:shd w:val="clear" w:color="auto" w:fill="auto"/>
            <w:noWrap/>
            <w:vAlign w:val="bottom"/>
            <w:hideMark/>
          </w:tcPr>
          <w:p w14:paraId="512950B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95" w:type="dxa"/>
            <w:tcBorders>
              <w:top w:val="nil"/>
              <w:left w:val="nil"/>
              <w:bottom w:val="single" w:sz="4" w:space="0" w:color="000000"/>
              <w:right w:val="single" w:sz="4" w:space="0" w:color="000000"/>
            </w:tcBorders>
            <w:shd w:val="clear" w:color="auto" w:fill="auto"/>
            <w:noWrap/>
            <w:vAlign w:val="bottom"/>
            <w:hideMark/>
          </w:tcPr>
          <w:p w14:paraId="390B0BF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77D61F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34" w:type="dxa"/>
            <w:tcBorders>
              <w:top w:val="nil"/>
              <w:left w:val="nil"/>
              <w:bottom w:val="single" w:sz="4" w:space="0" w:color="000000"/>
              <w:right w:val="single" w:sz="4" w:space="0" w:color="000000"/>
            </w:tcBorders>
            <w:shd w:val="clear" w:color="auto" w:fill="auto"/>
            <w:noWrap/>
            <w:vAlign w:val="bottom"/>
            <w:hideMark/>
          </w:tcPr>
          <w:p w14:paraId="6C9584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7" w:type="dxa"/>
            <w:tcBorders>
              <w:top w:val="nil"/>
              <w:left w:val="nil"/>
              <w:bottom w:val="single" w:sz="4" w:space="0" w:color="000000"/>
              <w:right w:val="single" w:sz="4" w:space="0" w:color="000000"/>
            </w:tcBorders>
            <w:shd w:val="clear" w:color="auto" w:fill="auto"/>
            <w:noWrap/>
            <w:vAlign w:val="bottom"/>
            <w:hideMark/>
          </w:tcPr>
          <w:p w14:paraId="3EFE66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158" w:type="dxa"/>
            <w:tcBorders>
              <w:top w:val="nil"/>
              <w:left w:val="nil"/>
              <w:bottom w:val="single" w:sz="4" w:space="0" w:color="000000"/>
              <w:right w:val="nil"/>
            </w:tcBorders>
            <w:shd w:val="clear" w:color="auto" w:fill="auto"/>
            <w:noWrap/>
            <w:vAlign w:val="bottom"/>
            <w:hideMark/>
          </w:tcPr>
          <w:p w14:paraId="40B9EC0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7A0E5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2A046C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420DEC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5893E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w:t>
            </w:r>
          </w:p>
        </w:tc>
        <w:tc>
          <w:tcPr>
            <w:tcW w:w="3484" w:type="dxa"/>
            <w:tcBorders>
              <w:top w:val="nil"/>
              <w:left w:val="nil"/>
              <w:bottom w:val="single" w:sz="4" w:space="0" w:color="000000"/>
              <w:right w:val="single" w:sz="4" w:space="0" w:color="000000"/>
            </w:tcBorders>
            <w:shd w:val="clear" w:color="auto" w:fill="auto"/>
            <w:noWrap/>
            <w:vAlign w:val="bottom"/>
            <w:hideMark/>
          </w:tcPr>
          <w:p w14:paraId="2D244E2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Spate Motel Consic</w:t>
            </w:r>
          </w:p>
        </w:tc>
        <w:tc>
          <w:tcPr>
            <w:tcW w:w="1275" w:type="dxa"/>
            <w:tcBorders>
              <w:top w:val="nil"/>
              <w:left w:val="nil"/>
              <w:bottom w:val="single" w:sz="4" w:space="0" w:color="000000"/>
              <w:right w:val="single" w:sz="4" w:space="0" w:color="000000"/>
            </w:tcBorders>
            <w:shd w:val="clear" w:color="auto" w:fill="auto"/>
            <w:noWrap/>
            <w:vAlign w:val="bottom"/>
            <w:hideMark/>
          </w:tcPr>
          <w:p w14:paraId="64D7BC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4364CE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D65592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041A5BE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024476E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17912D9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378DE4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597F196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BFE7F2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D60C2D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FC9037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C0F0B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193</w:t>
            </w:r>
          </w:p>
        </w:tc>
        <w:tc>
          <w:tcPr>
            <w:tcW w:w="3484" w:type="dxa"/>
            <w:tcBorders>
              <w:top w:val="nil"/>
              <w:left w:val="nil"/>
              <w:bottom w:val="single" w:sz="4" w:space="0" w:color="000000"/>
              <w:right w:val="single" w:sz="4" w:space="0" w:color="000000"/>
            </w:tcBorders>
            <w:shd w:val="clear" w:color="auto" w:fill="auto"/>
            <w:noWrap/>
            <w:vAlign w:val="bottom"/>
            <w:hideMark/>
          </w:tcPr>
          <w:p w14:paraId="18466D5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Spate Piaţa Gării</w:t>
            </w:r>
          </w:p>
        </w:tc>
        <w:tc>
          <w:tcPr>
            <w:tcW w:w="1275" w:type="dxa"/>
            <w:tcBorders>
              <w:top w:val="nil"/>
              <w:left w:val="nil"/>
              <w:bottom w:val="single" w:sz="4" w:space="0" w:color="000000"/>
              <w:right w:val="single" w:sz="4" w:space="0" w:color="000000"/>
            </w:tcBorders>
            <w:shd w:val="clear" w:color="auto" w:fill="auto"/>
            <w:noWrap/>
            <w:vAlign w:val="bottom"/>
            <w:hideMark/>
          </w:tcPr>
          <w:p w14:paraId="60DD26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w:t>
            </w:r>
          </w:p>
        </w:tc>
        <w:tc>
          <w:tcPr>
            <w:tcW w:w="990" w:type="dxa"/>
            <w:tcBorders>
              <w:top w:val="nil"/>
              <w:left w:val="nil"/>
              <w:bottom w:val="single" w:sz="4" w:space="0" w:color="000000"/>
              <w:right w:val="single" w:sz="4" w:space="0" w:color="000000"/>
            </w:tcBorders>
            <w:shd w:val="clear" w:color="auto" w:fill="auto"/>
            <w:noWrap/>
            <w:vAlign w:val="bottom"/>
            <w:hideMark/>
          </w:tcPr>
          <w:p w14:paraId="1F0C88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3ECCEA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shd w:val="clear" w:color="auto" w:fill="auto"/>
            <w:noWrap/>
            <w:vAlign w:val="bottom"/>
            <w:hideMark/>
          </w:tcPr>
          <w:p w14:paraId="5646D0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75AF9C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6D1ACE5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shd w:val="clear" w:color="auto" w:fill="auto"/>
            <w:noWrap/>
            <w:vAlign w:val="bottom"/>
            <w:hideMark/>
          </w:tcPr>
          <w:p w14:paraId="386A1D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shd w:val="clear" w:color="auto" w:fill="auto"/>
            <w:noWrap/>
            <w:vAlign w:val="bottom"/>
            <w:hideMark/>
          </w:tcPr>
          <w:p w14:paraId="59FE292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67DD4A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454AEF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62B345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D9695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194</w:t>
            </w:r>
          </w:p>
        </w:tc>
        <w:tc>
          <w:tcPr>
            <w:tcW w:w="3484" w:type="dxa"/>
            <w:tcBorders>
              <w:top w:val="nil"/>
              <w:left w:val="nil"/>
              <w:bottom w:val="single" w:sz="4" w:space="0" w:color="000000"/>
              <w:right w:val="single" w:sz="4" w:space="0" w:color="000000"/>
            </w:tcBorders>
            <w:shd w:val="clear" w:color="auto" w:fill="auto"/>
            <w:noWrap/>
            <w:vAlign w:val="bottom"/>
            <w:hideMark/>
          </w:tcPr>
          <w:p w14:paraId="54F2C60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Spate Pieţii Centrale</w:t>
            </w:r>
          </w:p>
        </w:tc>
        <w:tc>
          <w:tcPr>
            <w:tcW w:w="1275" w:type="dxa"/>
            <w:tcBorders>
              <w:top w:val="nil"/>
              <w:left w:val="nil"/>
              <w:bottom w:val="single" w:sz="4" w:space="0" w:color="000000"/>
              <w:right w:val="single" w:sz="4" w:space="0" w:color="000000"/>
            </w:tcBorders>
            <w:shd w:val="clear" w:color="auto" w:fill="auto"/>
            <w:noWrap/>
            <w:vAlign w:val="bottom"/>
            <w:hideMark/>
          </w:tcPr>
          <w:p w14:paraId="00A351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148826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63C1A4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0AC93B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6507D8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78F752F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4337BAE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4C0B229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23AC46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38EBE6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526B27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28477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w:t>
            </w:r>
          </w:p>
        </w:tc>
        <w:tc>
          <w:tcPr>
            <w:tcW w:w="3484" w:type="dxa"/>
            <w:tcBorders>
              <w:top w:val="nil"/>
              <w:left w:val="nil"/>
              <w:bottom w:val="single" w:sz="4" w:space="0" w:color="000000"/>
              <w:right w:val="single" w:sz="4" w:space="0" w:color="000000"/>
            </w:tcBorders>
            <w:shd w:val="clear" w:color="auto" w:fill="auto"/>
            <w:noWrap/>
            <w:vAlign w:val="bottom"/>
            <w:hideMark/>
          </w:tcPr>
          <w:p w14:paraId="7ED902F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Spatele Bibliotecii</w:t>
            </w:r>
          </w:p>
        </w:tc>
        <w:tc>
          <w:tcPr>
            <w:tcW w:w="1275" w:type="dxa"/>
            <w:tcBorders>
              <w:top w:val="nil"/>
              <w:left w:val="nil"/>
              <w:bottom w:val="single" w:sz="4" w:space="0" w:color="000000"/>
              <w:right w:val="single" w:sz="4" w:space="0" w:color="000000"/>
            </w:tcBorders>
            <w:shd w:val="clear" w:color="auto" w:fill="auto"/>
            <w:noWrap/>
            <w:vAlign w:val="bottom"/>
            <w:hideMark/>
          </w:tcPr>
          <w:p w14:paraId="6652DF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246</w:t>
            </w:r>
          </w:p>
        </w:tc>
        <w:tc>
          <w:tcPr>
            <w:tcW w:w="990" w:type="dxa"/>
            <w:tcBorders>
              <w:top w:val="nil"/>
              <w:left w:val="nil"/>
              <w:bottom w:val="single" w:sz="4" w:space="0" w:color="000000"/>
              <w:right w:val="single" w:sz="4" w:space="0" w:color="000000"/>
            </w:tcBorders>
            <w:shd w:val="clear" w:color="auto" w:fill="auto"/>
            <w:noWrap/>
            <w:vAlign w:val="bottom"/>
            <w:hideMark/>
          </w:tcPr>
          <w:p w14:paraId="14458C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B1FD99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1230</w:t>
            </w:r>
          </w:p>
        </w:tc>
        <w:tc>
          <w:tcPr>
            <w:tcW w:w="1195" w:type="dxa"/>
            <w:tcBorders>
              <w:top w:val="nil"/>
              <w:left w:val="nil"/>
              <w:bottom w:val="single" w:sz="4" w:space="0" w:color="000000"/>
              <w:right w:val="single" w:sz="4" w:space="0" w:color="000000"/>
            </w:tcBorders>
            <w:shd w:val="clear" w:color="auto" w:fill="auto"/>
            <w:noWrap/>
            <w:vAlign w:val="bottom"/>
            <w:hideMark/>
          </w:tcPr>
          <w:p w14:paraId="1FEA58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1230</w:t>
            </w:r>
          </w:p>
        </w:tc>
        <w:tc>
          <w:tcPr>
            <w:tcW w:w="1134" w:type="dxa"/>
            <w:tcBorders>
              <w:top w:val="nil"/>
              <w:left w:val="nil"/>
              <w:bottom w:val="single" w:sz="4" w:space="0" w:color="000000"/>
              <w:right w:val="single" w:sz="4" w:space="0" w:color="000000"/>
            </w:tcBorders>
            <w:shd w:val="clear" w:color="auto" w:fill="auto"/>
            <w:noWrap/>
            <w:vAlign w:val="bottom"/>
            <w:hideMark/>
          </w:tcPr>
          <w:p w14:paraId="7C43DCA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1230</w:t>
            </w:r>
          </w:p>
        </w:tc>
        <w:tc>
          <w:tcPr>
            <w:tcW w:w="1134" w:type="dxa"/>
            <w:tcBorders>
              <w:top w:val="nil"/>
              <w:left w:val="nil"/>
              <w:bottom w:val="single" w:sz="4" w:space="0" w:color="000000"/>
              <w:right w:val="single" w:sz="4" w:space="0" w:color="000000"/>
            </w:tcBorders>
            <w:shd w:val="clear" w:color="auto" w:fill="auto"/>
            <w:noWrap/>
            <w:vAlign w:val="bottom"/>
            <w:hideMark/>
          </w:tcPr>
          <w:p w14:paraId="5273E2E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1230</w:t>
            </w:r>
          </w:p>
        </w:tc>
        <w:tc>
          <w:tcPr>
            <w:tcW w:w="1017" w:type="dxa"/>
            <w:tcBorders>
              <w:top w:val="nil"/>
              <w:left w:val="nil"/>
              <w:bottom w:val="single" w:sz="4" w:space="0" w:color="000000"/>
              <w:right w:val="single" w:sz="4" w:space="0" w:color="000000"/>
            </w:tcBorders>
            <w:shd w:val="clear" w:color="auto" w:fill="auto"/>
            <w:noWrap/>
            <w:vAlign w:val="bottom"/>
            <w:hideMark/>
          </w:tcPr>
          <w:p w14:paraId="42D3BC3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1230</w:t>
            </w:r>
          </w:p>
        </w:tc>
        <w:tc>
          <w:tcPr>
            <w:tcW w:w="1158" w:type="dxa"/>
            <w:tcBorders>
              <w:top w:val="nil"/>
              <w:left w:val="nil"/>
              <w:bottom w:val="single" w:sz="4" w:space="0" w:color="000000"/>
              <w:right w:val="nil"/>
            </w:tcBorders>
            <w:shd w:val="clear" w:color="auto" w:fill="auto"/>
            <w:noWrap/>
            <w:vAlign w:val="bottom"/>
            <w:hideMark/>
          </w:tcPr>
          <w:p w14:paraId="4FE841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1230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C2E5BC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984C28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35B12C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898824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196</w:t>
            </w:r>
          </w:p>
        </w:tc>
        <w:tc>
          <w:tcPr>
            <w:tcW w:w="3484" w:type="dxa"/>
            <w:tcBorders>
              <w:top w:val="nil"/>
              <w:left w:val="nil"/>
              <w:bottom w:val="single" w:sz="4" w:space="0" w:color="000000"/>
              <w:right w:val="single" w:sz="4" w:space="0" w:color="000000"/>
            </w:tcBorders>
            <w:shd w:val="clear" w:color="auto" w:fill="auto"/>
            <w:noWrap/>
            <w:vAlign w:val="bottom"/>
            <w:hideMark/>
          </w:tcPr>
          <w:p w14:paraId="7DC9ABF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Spitalului – Parcare</w:t>
            </w:r>
          </w:p>
        </w:tc>
        <w:tc>
          <w:tcPr>
            <w:tcW w:w="1275" w:type="dxa"/>
            <w:tcBorders>
              <w:top w:val="nil"/>
              <w:left w:val="nil"/>
              <w:bottom w:val="single" w:sz="4" w:space="0" w:color="000000"/>
              <w:right w:val="single" w:sz="4" w:space="0" w:color="000000"/>
            </w:tcBorders>
            <w:shd w:val="clear" w:color="auto" w:fill="auto"/>
            <w:noWrap/>
            <w:vAlign w:val="bottom"/>
            <w:hideMark/>
          </w:tcPr>
          <w:p w14:paraId="3CD7E1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w:t>
            </w:r>
          </w:p>
        </w:tc>
        <w:tc>
          <w:tcPr>
            <w:tcW w:w="990" w:type="dxa"/>
            <w:tcBorders>
              <w:top w:val="nil"/>
              <w:left w:val="nil"/>
              <w:bottom w:val="single" w:sz="4" w:space="0" w:color="000000"/>
              <w:right w:val="single" w:sz="4" w:space="0" w:color="000000"/>
            </w:tcBorders>
            <w:shd w:val="clear" w:color="auto" w:fill="auto"/>
            <w:noWrap/>
            <w:vAlign w:val="bottom"/>
            <w:hideMark/>
          </w:tcPr>
          <w:p w14:paraId="40F1D3C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8560D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1195" w:type="dxa"/>
            <w:tcBorders>
              <w:top w:val="nil"/>
              <w:left w:val="nil"/>
              <w:bottom w:val="single" w:sz="4" w:space="0" w:color="000000"/>
              <w:right w:val="single" w:sz="4" w:space="0" w:color="000000"/>
            </w:tcBorders>
            <w:shd w:val="clear" w:color="auto" w:fill="auto"/>
            <w:noWrap/>
            <w:vAlign w:val="bottom"/>
            <w:hideMark/>
          </w:tcPr>
          <w:p w14:paraId="384629A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1134" w:type="dxa"/>
            <w:tcBorders>
              <w:top w:val="nil"/>
              <w:left w:val="nil"/>
              <w:bottom w:val="single" w:sz="4" w:space="0" w:color="000000"/>
              <w:right w:val="single" w:sz="4" w:space="0" w:color="000000"/>
            </w:tcBorders>
            <w:shd w:val="clear" w:color="auto" w:fill="auto"/>
            <w:noWrap/>
            <w:vAlign w:val="bottom"/>
            <w:hideMark/>
          </w:tcPr>
          <w:p w14:paraId="76BA00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1134" w:type="dxa"/>
            <w:tcBorders>
              <w:top w:val="nil"/>
              <w:left w:val="nil"/>
              <w:bottom w:val="single" w:sz="4" w:space="0" w:color="000000"/>
              <w:right w:val="single" w:sz="4" w:space="0" w:color="000000"/>
            </w:tcBorders>
            <w:shd w:val="clear" w:color="auto" w:fill="auto"/>
            <w:noWrap/>
            <w:vAlign w:val="bottom"/>
            <w:hideMark/>
          </w:tcPr>
          <w:p w14:paraId="58B51E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1017" w:type="dxa"/>
            <w:tcBorders>
              <w:top w:val="nil"/>
              <w:left w:val="nil"/>
              <w:bottom w:val="single" w:sz="4" w:space="0" w:color="000000"/>
              <w:right w:val="single" w:sz="4" w:space="0" w:color="000000"/>
            </w:tcBorders>
            <w:shd w:val="clear" w:color="auto" w:fill="auto"/>
            <w:noWrap/>
            <w:vAlign w:val="bottom"/>
            <w:hideMark/>
          </w:tcPr>
          <w:p w14:paraId="374FF04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1158" w:type="dxa"/>
            <w:tcBorders>
              <w:top w:val="nil"/>
              <w:left w:val="nil"/>
              <w:bottom w:val="single" w:sz="4" w:space="0" w:color="000000"/>
              <w:right w:val="nil"/>
            </w:tcBorders>
            <w:shd w:val="clear" w:color="auto" w:fill="auto"/>
            <w:noWrap/>
            <w:vAlign w:val="bottom"/>
            <w:hideMark/>
          </w:tcPr>
          <w:p w14:paraId="10C0EBA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41CE05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2D7942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74A06C8"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7ED27B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197</w:t>
            </w:r>
          </w:p>
        </w:tc>
        <w:tc>
          <w:tcPr>
            <w:tcW w:w="3484" w:type="dxa"/>
            <w:tcBorders>
              <w:top w:val="nil"/>
              <w:left w:val="nil"/>
              <w:bottom w:val="single" w:sz="4" w:space="0" w:color="000000"/>
              <w:right w:val="single" w:sz="4" w:space="0" w:color="000000"/>
            </w:tcBorders>
            <w:shd w:val="clear" w:color="auto" w:fill="auto"/>
            <w:noWrap/>
            <w:vAlign w:val="bottom"/>
            <w:hideMark/>
          </w:tcPr>
          <w:p w14:paraId="1018E71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Sporturilor</w:t>
            </w:r>
          </w:p>
        </w:tc>
        <w:tc>
          <w:tcPr>
            <w:tcW w:w="1275" w:type="dxa"/>
            <w:tcBorders>
              <w:top w:val="nil"/>
              <w:left w:val="nil"/>
              <w:bottom w:val="single" w:sz="4" w:space="0" w:color="000000"/>
              <w:right w:val="single" w:sz="4" w:space="0" w:color="000000"/>
            </w:tcBorders>
            <w:shd w:val="clear" w:color="auto" w:fill="auto"/>
            <w:noWrap/>
            <w:vAlign w:val="bottom"/>
            <w:hideMark/>
          </w:tcPr>
          <w:p w14:paraId="2665B7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000000"/>
              <w:right w:val="single" w:sz="4" w:space="0" w:color="000000"/>
            </w:tcBorders>
            <w:shd w:val="clear" w:color="auto" w:fill="auto"/>
            <w:noWrap/>
            <w:vAlign w:val="bottom"/>
            <w:hideMark/>
          </w:tcPr>
          <w:p w14:paraId="272CE7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0CC7C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000000"/>
              <w:right w:val="single" w:sz="4" w:space="0" w:color="000000"/>
            </w:tcBorders>
            <w:shd w:val="clear" w:color="auto" w:fill="auto"/>
            <w:noWrap/>
            <w:vAlign w:val="bottom"/>
            <w:hideMark/>
          </w:tcPr>
          <w:p w14:paraId="3FC1A4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shd w:val="clear" w:color="auto" w:fill="auto"/>
            <w:noWrap/>
            <w:vAlign w:val="bottom"/>
            <w:hideMark/>
          </w:tcPr>
          <w:p w14:paraId="02DDE38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000000"/>
              <w:right w:val="single" w:sz="4" w:space="0" w:color="000000"/>
            </w:tcBorders>
            <w:shd w:val="clear" w:color="auto" w:fill="auto"/>
            <w:noWrap/>
            <w:vAlign w:val="bottom"/>
            <w:hideMark/>
          </w:tcPr>
          <w:p w14:paraId="156EE7B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000000"/>
              <w:right w:val="single" w:sz="4" w:space="0" w:color="000000"/>
            </w:tcBorders>
            <w:shd w:val="clear" w:color="auto" w:fill="auto"/>
            <w:noWrap/>
            <w:vAlign w:val="bottom"/>
            <w:hideMark/>
          </w:tcPr>
          <w:p w14:paraId="5ABD503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000000"/>
              <w:right w:val="nil"/>
            </w:tcBorders>
            <w:shd w:val="clear" w:color="auto" w:fill="auto"/>
            <w:noWrap/>
            <w:vAlign w:val="bottom"/>
            <w:hideMark/>
          </w:tcPr>
          <w:p w14:paraId="2BBB70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0CF17E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3D4D70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74874F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DF2D4F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198</w:t>
            </w:r>
          </w:p>
        </w:tc>
        <w:tc>
          <w:tcPr>
            <w:tcW w:w="3484" w:type="dxa"/>
            <w:tcBorders>
              <w:top w:val="nil"/>
              <w:left w:val="nil"/>
              <w:bottom w:val="single" w:sz="4" w:space="0" w:color="000000"/>
              <w:right w:val="single" w:sz="4" w:space="0" w:color="000000"/>
            </w:tcBorders>
            <w:shd w:val="clear" w:color="auto" w:fill="auto"/>
            <w:noWrap/>
            <w:vAlign w:val="bottom"/>
            <w:hideMark/>
          </w:tcPr>
          <w:p w14:paraId="27E0C4F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Sporturilor</w:t>
            </w:r>
          </w:p>
        </w:tc>
        <w:tc>
          <w:tcPr>
            <w:tcW w:w="1275" w:type="dxa"/>
            <w:tcBorders>
              <w:top w:val="nil"/>
              <w:left w:val="nil"/>
              <w:bottom w:val="single" w:sz="4" w:space="0" w:color="000000"/>
              <w:right w:val="single" w:sz="4" w:space="0" w:color="000000"/>
            </w:tcBorders>
            <w:shd w:val="clear" w:color="auto" w:fill="auto"/>
            <w:noWrap/>
            <w:vAlign w:val="bottom"/>
            <w:hideMark/>
          </w:tcPr>
          <w:p w14:paraId="74F0611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000000"/>
              <w:right w:val="single" w:sz="4" w:space="0" w:color="000000"/>
            </w:tcBorders>
            <w:shd w:val="clear" w:color="auto" w:fill="auto"/>
            <w:noWrap/>
            <w:vAlign w:val="bottom"/>
            <w:hideMark/>
          </w:tcPr>
          <w:p w14:paraId="44CA704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254206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95" w:type="dxa"/>
            <w:tcBorders>
              <w:top w:val="nil"/>
              <w:left w:val="nil"/>
              <w:bottom w:val="single" w:sz="4" w:space="0" w:color="000000"/>
              <w:right w:val="single" w:sz="4" w:space="0" w:color="000000"/>
            </w:tcBorders>
            <w:shd w:val="clear" w:color="auto" w:fill="auto"/>
            <w:noWrap/>
            <w:vAlign w:val="bottom"/>
            <w:hideMark/>
          </w:tcPr>
          <w:p w14:paraId="70EFB5C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371E94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34" w:type="dxa"/>
            <w:tcBorders>
              <w:top w:val="nil"/>
              <w:left w:val="nil"/>
              <w:bottom w:val="single" w:sz="4" w:space="0" w:color="000000"/>
              <w:right w:val="single" w:sz="4" w:space="0" w:color="000000"/>
            </w:tcBorders>
            <w:shd w:val="clear" w:color="auto" w:fill="auto"/>
            <w:noWrap/>
            <w:vAlign w:val="bottom"/>
            <w:hideMark/>
          </w:tcPr>
          <w:p w14:paraId="2B3F44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7" w:type="dxa"/>
            <w:tcBorders>
              <w:top w:val="nil"/>
              <w:left w:val="nil"/>
              <w:bottom w:val="single" w:sz="4" w:space="0" w:color="000000"/>
              <w:right w:val="single" w:sz="4" w:space="0" w:color="000000"/>
            </w:tcBorders>
            <w:shd w:val="clear" w:color="auto" w:fill="auto"/>
            <w:noWrap/>
            <w:vAlign w:val="bottom"/>
            <w:hideMark/>
          </w:tcPr>
          <w:p w14:paraId="353E6A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158" w:type="dxa"/>
            <w:tcBorders>
              <w:top w:val="nil"/>
              <w:left w:val="nil"/>
              <w:bottom w:val="single" w:sz="4" w:space="0" w:color="000000"/>
              <w:right w:val="nil"/>
            </w:tcBorders>
            <w:shd w:val="clear" w:color="auto" w:fill="auto"/>
            <w:noWrap/>
            <w:vAlign w:val="bottom"/>
            <w:hideMark/>
          </w:tcPr>
          <w:p w14:paraId="369B974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A071BB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DBF19A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978005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1BBD1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199</w:t>
            </w:r>
          </w:p>
        </w:tc>
        <w:tc>
          <w:tcPr>
            <w:tcW w:w="3484" w:type="dxa"/>
            <w:tcBorders>
              <w:top w:val="nil"/>
              <w:left w:val="nil"/>
              <w:bottom w:val="single" w:sz="4" w:space="0" w:color="000000"/>
              <w:right w:val="single" w:sz="4" w:space="0" w:color="000000"/>
            </w:tcBorders>
            <w:shd w:val="clear" w:color="auto" w:fill="auto"/>
            <w:noWrap/>
            <w:vAlign w:val="bottom"/>
            <w:hideMark/>
          </w:tcPr>
          <w:p w14:paraId="4D70E1F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Sporturilor – Alei</w:t>
            </w:r>
          </w:p>
        </w:tc>
        <w:tc>
          <w:tcPr>
            <w:tcW w:w="1275" w:type="dxa"/>
            <w:tcBorders>
              <w:top w:val="nil"/>
              <w:left w:val="nil"/>
              <w:bottom w:val="single" w:sz="4" w:space="0" w:color="000000"/>
              <w:right w:val="single" w:sz="4" w:space="0" w:color="000000"/>
            </w:tcBorders>
            <w:shd w:val="clear" w:color="auto" w:fill="auto"/>
            <w:noWrap/>
            <w:vAlign w:val="bottom"/>
            <w:hideMark/>
          </w:tcPr>
          <w:p w14:paraId="7E99803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170</w:t>
            </w:r>
          </w:p>
        </w:tc>
        <w:tc>
          <w:tcPr>
            <w:tcW w:w="990" w:type="dxa"/>
            <w:tcBorders>
              <w:top w:val="nil"/>
              <w:left w:val="nil"/>
              <w:bottom w:val="single" w:sz="4" w:space="0" w:color="000000"/>
              <w:right w:val="single" w:sz="4" w:space="0" w:color="000000"/>
            </w:tcBorders>
            <w:shd w:val="clear" w:color="auto" w:fill="auto"/>
            <w:noWrap/>
            <w:vAlign w:val="bottom"/>
            <w:hideMark/>
          </w:tcPr>
          <w:p w14:paraId="61D7D2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FA91A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95" w:type="dxa"/>
            <w:tcBorders>
              <w:top w:val="nil"/>
              <w:left w:val="nil"/>
              <w:bottom w:val="single" w:sz="4" w:space="0" w:color="000000"/>
              <w:right w:val="single" w:sz="4" w:space="0" w:color="000000"/>
            </w:tcBorders>
            <w:shd w:val="clear" w:color="auto" w:fill="auto"/>
            <w:noWrap/>
            <w:vAlign w:val="bottom"/>
            <w:hideMark/>
          </w:tcPr>
          <w:p w14:paraId="055CC8D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shd w:val="clear" w:color="auto" w:fill="auto"/>
            <w:noWrap/>
            <w:vAlign w:val="bottom"/>
            <w:hideMark/>
          </w:tcPr>
          <w:p w14:paraId="5390EFC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000000"/>
              <w:right w:val="single" w:sz="4" w:space="0" w:color="000000"/>
            </w:tcBorders>
            <w:shd w:val="clear" w:color="auto" w:fill="auto"/>
            <w:noWrap/>
            <w:vAlign w:val="bottom"/>
            <w:hideMark/>
          </w:tcPr>
          <w:p w14:paraId="7A4BE78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017" w:type="dxa"/>
            <w:tcBorders>
              <w:top w:val="nil"/>
              <w:left w:val="nil"/>
              <w:bottom w:val="single" w:sz="4" w:space="0" w:color="000000"/>
              <w:right w:val="single" w:sz="4" w:space="0" w:color="000000"/>
            </w:tcBorders>
            <w:shd w:val="clear" w:color="auto" w:fill="auto"/>
            <w:noWrap/>
            <w:vAlign w:val="bottom"/>
            <w:hideMark/>
          </w:tcPr>
          <w:p w14:paraId="4CFD38D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158" w:type="dxa"/>
            <w:tcBorders>
              <w:top w:val="nil"/>
              <w:left w:val="nil"/>
              <w:bottom w:val="single" w:sz="4" w:space="0" w:color="000000"/>
              <w:right w:val="nil"/>
            </w:tcBorders>
            <w:shd w:val="clear" w:color="auto" w:fill="auto"/>
            <w:noWrap/>
            <w:vAlign w:val="bottom"/>
            <w:hideMark/>
          </w:tcPr>
          <w:p w14:paraId="297BAA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850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842919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CD81A5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74D170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BB2811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3484" w:type="dxa"/>
            <w:tcBorders>
              <w:top w:val="nil"/>
              <w:left w:val="nil"/>
              <w:bottom w:val="single" w:sz="4" w:space="0" w:color="000000"/>
              <w:right w:val="single" w:sz="4" w:space="0" w:color="000000"/>
            </w:tcBorders>
            <w:shd w:val="clear" w:color="auto" w:fill="auto"/>
            <w:noWrap/>
            <w:vAlign w:val="bottom"/>
            <w:hideMark/>
          </w:tcPr>
          <w:p w14:paraId="6A0F4DF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Stadionului </w:t>
            </w:r>
          </w:p>
        </w:tc>
        <w:tc>
          <w:tcPr>
            <w:tcW w:w="1275" w:type="dxa"/>
            <w:tcBorders>
              <w:top w:val="nil"/>
              <w:left w:val="nil"/>
              <w:bottom w:val="single" w:sz="4" w:space="0" w:color="000000"/>
              <w:right w:val="single" w:sz="4" w:space="0" w:color="000000"/>
            </w:tcBorders>
            <w:shd w:val="clear" w:color="auto" w:fill="auto"/>
            <w:noWrap/>
            <w:vAlign w:val="bottom"/>
            <w:hideMark/>
          </w:tcPr>
          <w:p w14:paraId="682F955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0480E77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03BED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000000"/>
              <w:right w:val="single" w:sz="4" w:space="0" w:color="000000"/>
            </w:tcBorders>
            <w:shd w:val="clear" w:color="auto" w:fill="auto"/>
            <w:noWrap/>
            <w:vAlign w:val="bottom"/>
            <w:hideMark/>
          </w:tcPr>
          <w:p w14:paraId="760520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3DC4235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000000"/>
              <w:right w:val="single" w:sz="4" w:space="0" w:color="000000"/>
            </w:tcBorders>
            <w:shd w:val="clear" w:color="auto" w:fill="auto"/>
            <w:noWrap/>
            <w:vAlign w:val="bottom"/>
            <w:hideMark/>
          </w:tcPr>
          <w:p w14:paraId="288D3A0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000000"/>
              <w:right w:val="single" w:sz="4" w:space="0" w:color="000000"/>
            </w:tcBorders>
            <w:shd w:val="clear" w:color="auto" w:fill="auto"/>
            <w:noWrap/>
            <w:vAlign w:val="bottom"/>
            <w:hideMark/>
          </w:tcPr>
          <w:p w14:paraId="4CF8859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000000"/>
              <w:right w:val="nil"/>
            </w:tcBorders>
            <w:shd w:val="clear" w:color="auto" w:fill="auto"/>
            <w:noWrap/>
            <w:vAlign w:val="bottom"/>
            <w:hideMark/>
          </w:tcPr>
          <w:p w14:paraId="752B057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E7E9FB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AC233E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51A403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3785A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201</w:t>
            </w:r>
          </w:p>
        </w:tc>
        <w:tc>
          <w:tcPr>
            <w:tcW w:w="3484" w:type="dxa"/>
            <w:tcBorders>
              <w:top w:val="nil"/>
              <w:left w:val="nil"/>
              <w:bottom w:val="single" w:sz="4" w:space="0" w:color="000000"/>
              <w:right w:val="single" w:sz="4" w:space="0" w:color="000000"/>
            </w:tcBorders>
            <w:shd w:val="clear" w:color="auto" w:fill="auto"/>
            <w:noWrap/>
            <w:vAlign w:val="bottom"/>
            <w:hideMark/>
          </w:tcPr>
          <w:p w14:paraId="1B276D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Stadionului-Parcare bl. ANL</w:t>
            </w:r>
          </w:p>
        </w:tc>
        <w:tc>
          <w:tcPr>
            <w:tcW w:w="1275" w:type="dxa"/>
            <w:tcBorders>
              <w:top w:val="nil"/>
              <w:left w:val="nil"/>
              <w:bottom w:val="single" w:sz="4" w:space="0" w:color="000000"/>
              <w:right w:val="single" w:sz="4" w:space="0" w:color="000000"/>
            </w:tcBorders>
            <w:shd w:val="clear" w:color="auto" w:fill="auto"/>
            <w:noWrap/>
            <w:vAlign w:val="bottom"/>
            <w:hideMark/>
          </w:tcPr>
          <w:p w14:paraId="529EA21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2ABDAAA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949393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95" w:type="dxa"/>
            <w:tcBorders>
              <w:top w:val="nil"/>
              <w:left w:val="nil"/>
              <w:bottom w:val="single" w:sz="4" w:space="0" w:color="000000"/>
              <w:right w:val="single" w:sz="4" w:space="0" w:color="000000"/>
            </w:tcBorders>
            <w:shd w:val="clear" w:color="auto" w:fill="auto"/>
            <w:noWrap/>
            <w:vAlign w:val="bottom"/>
            <w:hideMark/>
          </w:tcPr>
          <w:p w14:paraId="1923C2D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0BF5F1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34" w:type="dxa"/>
            <w:tcBorders>
              <w:top w:val="nil"/>
              <w:left w:val="nil"/>
              <w:bottom w:val="single" w:sz="4" w:space="0" w:color="000000"/>
              <w:right w:val="single" w:sz="4" w:space="0" w:color="000000"/>
            </w:tcBorders>
            <w:shd w:val="clear" w:color="auto" w:fill="auto"/>
            <w:noWrap/>
            <w:vAlign w:val="bottom"/>
            <w:hideMark/>
          </w:tcPr>
          <w:p w14:paraId="752DFF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7" w:type="dxa"/>
            <w:tcBorders>
              <w:top w:val="nil"/>
              <w:left w:val="nil"/>
              <w:bottom w:val="single" w:sz="4" w:space="0" w:color="000000"/>
              <w:right w:val="single" w:sz="4" w:space="0" w:color="000000"/>
            </w:tcBorders>
            <w:shd w:val="clear" w:color="auto" w:fill="auto"/>
            <w:noWrap/>
            <w:vAlign w:val="bottom"/>
            <w:hideMark/>
          </w:tcPr>
          <w:p w14:paraId="00BF1B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158" w:type="dxa"/>
            <w:tcBorders>
              <w:top w:val="nil"/>
              <w:left w:val="nil"/>
              <w:bottom w:val="single" w:sz="4" w:space="0" w:color="000000"/>
              <w:right w:val="nil"/>
            </w:tcBorders>
            <w:shd w:val="clear" w:color="auto" w:fill="auto"/>
            <w:noWrap/>
            <w:vAlign w:val="bottom"/>
            <w:hideMark/>
          </w:tcPr>
          <w:p w14:paraId="3E9D74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985BD4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ABBE3A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F383093"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B1F16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202</w:t>
            </w:r>
          </w:p>
        </w:tc>
        <w:tc>
          <w:tcPr>
            <w:tcW w:w="3484" w:type="dxa"/>
            <w:tcBorders>
              <w:top w:val="nil"/>
              <w:left w:val="nil"/>
              <w:bottom w:val="single" w:sz="4" w:space="0" w:color="000000"/>
              <w:right w:val="single" w:sz="4" w:space="0" w:color="000000"/>
            </w:tcBorders>
            <w:shd w:val="clear" w:color="auto" w:fill="auto"/>
            <w:noWrap/>
            <w:vAlign w:val="bottom"/>
            <w:hideMark/>
          </w:tcPr>
          <w:p w14:paraId="42A3FC5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Szász Károly</w:t>
            </w:r>
          </w:p>
        </w:tc>
        <w:tc>
          <w:tcPr>
            <w:tcW w:w="1275" w:type="dxa"/>
            <w:tcBorders>
              <w:top w:val="nil"/>
              <w:left w:val="nil"/>
              <w:bottom w:val="single" w:sz="4" w:space="0" w:color="000000"/>
              <w:right w:val="single" w:sz="4" w:space="0" w:color="000000"/>
            </w:tcBorders>
            <w:shd w:val="clear" w:color="auto" w:fill="auto"/>
            <w:noWrap/>
            <w:vAlign w:val="bottom"/>
            <w:hideMark/>
          </w:tcPr>
          <w:p w14:paraId="281496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000000"/>
              <w:right w:val="single" w:sz="4" w:space="0" w:color="000000"/>
            </w:tcBorders>
            <w:shd w:val="clear" w:color="auto" w:fill="auto"/>
            <w:noWrap/>
            <w:vAlign w:val="bottom"/>
            <w:hideMark/>
          </w:tcPr>
          <w:p w14:paraId="38EF15E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72933C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000000"/>
              <w:right w:val="single" w:sz="4" w:space="0" w:color="000000"/>
            </w:tcBorders>
            <w:shd w:val="clear" w:color="auto" w:fill="auto"/>
            <w:noWrap/>
            <w:vAlign w:val="bottom"/>
            <w:hideMark/>
          </w:tcPr>
          <w:p w14:paraId="12B393B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shd w:val="clear" w:color="auto" w:fill="auto"/>
            <w:noWrap/>
            <w:vAlign w:val="bottom"/>
            <w:hideMark/>
          </w:tcPr>
          <w:p w14:paraId="0E3584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000000"/>
              <w:right w:val="single" w:sz="4" w:space="0" w:color="000000"/>
            </w:tcBorders>
            <w:shd w:val="clear" w:color="auto" w:fill="auto"/>
            <w:noWrap/>
            <w:vAlign w:val="bottom"/>
            <w:hideMark/>
          </w:tcPr>
          <w:p w14:paraId="361E95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000000"/>
              <w:right w:val="single" w:sz="4" w:space="0" w:color="000000"/>
            </w:tcBorders>
            <w:shd w:val="clear" w:color="auto" w:fill="auto"/>
            <w:noWrap/>
            <w:vAlign w:val="bottom"/>
            <w:hideMark/>
          </w:tcPr>
          <w:p w14:paraId="4E501B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000000"/>
              <w:right w:val="nil"/>
            </w:tcBorders>
            <w:shd w:val="clear" w:color="auto" w:fill="auto"/>
            <w:noWrap/>
            <w:vAlign w:val="bottom"/>
            <w:hideMark/>
          </w:tcPr>
          <w:p w14:paraId="72467A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4CC1A9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5245E0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A0C056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9AC3EF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203</w:t>
            </w:r>
          </w:p>
        </w:tc>
        <w:tc>
          <w:tcPr>
            <w:tcW w:w="3484" w:type="dxa"/>
            <w:tcBorders>
              <w:top w:val="nil"/>
              <w:left w:val="nil"/>
              <w:bottom w:val="single" w:sz="4" w:space="0" w:color="000000"/>
              <w:right w:val="single" w:sz="4" w:space="0" w:color="000000"/>
            </w:tcBorders>
            <w:shd w:val="clear" w:color="auto" w:fill="auto"/>
            <w:noWrap/>
            <w:vAlign w:val="bottom"/>
            <w:hideMark/>
          </w:tcPr>
          <w:p w14:paraId="5FF828C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Szász Károly între bl. ANL</w:t>
            </w:r>
          </w:p>
        </w:tc>
        <w:tc>
          <w:tcPr>
            <w:tcW w:w="1275" w:type="dxa"/>
            <w:tcBorders>
              <w:top w:val="nil"/>
              <w:left w:val="nil"/>
              <w:bottom w:val="single" w:sz="4" w:space="0" w:color="000000"/>
              <w:right w:val="single" w:sz="4" w:space="0" w:color="000000"/>
            </w:tcBorders>
            <w:shd w:val="clear" w:color="auto" w:fill="auto"/>
            <w:noWrap/>
            <w:vAlign w:val="bottom"/>
            <w:hideMark/>
          </w:tcPr>
          <w:p w14:paraId="4E402F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360</w:t>
            </w:r>
          </w:p>
        </w:tc>
        <w:tc>
          <w:tcPr>
            <w:tcW w:w="990" w:type="dxa"/>
            <w:tcBorders>
              <w:top w:val="nil"/>
              <w:left w:val="nil"/>
              <w:bottom w:val="single" w:sz="4" w:space="0" w:color="000000"/>
              <w:right w:val="single" w:sz="4" w:space="0" w:color="000000"/>
            </w:tcBorders>
            <w:shd w:val="clear" w:color="auto" w:fill="auto"/>
            <w:noWrap/>
            <w:vAlign w:val="bottom"/>
            <w:hideMark/>
          </w:tcPr>
          <w:p w14:paraId="0F6690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6CB222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95" w:type="dxa"/>
            <w:tcBorders>
              <w:top w:val="nil"/>
              <w:left w:val="nil"/>
              <w:bottom w:val="single" w:sz="4" w:space="0" w:color="000000"/>
              <w:right w:val="single" w:sz="4" w:space="0" w:color="000000"/>
            </w:tcBorders>
            <w:shd w:val="clear" w:color="auto" w:fill="auto"/>
            <w:noWrap/>
            <w:vAlign w:val="bottom"/>
            <w:hideMark/>
          </w:tcPr>
          <w:p w14:paraId="08D18E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shd w:val="clear" w:color="auto" w:fill="auto"/>
            <w:noWrap/>
            <w:vAlign w:val="bottom"/>
            <w:hideMark/>
          </w:tcPr>
          <w:p w14:paraId="6A59E0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34" w:type="dxa"/>
            <w:tcBorders>
              <w:top w:val="nil"/>
              <w:left w:val="nil"/>
              <w:bottom w:val="single" w:sz="4" w:space="0" w:color="000000"/>
              <w:right w:val="single" w:sz="4" w:space="0" w:color="000000"/>
            </w:tcBorders>
            <w:shd w:val="clear" w:color="auto" w:fill="auto"/>
            <w:noWrap/>
            <w:vAlign w:val="bottom"/>
            <w:hideMark/>
          </w:tcPr>
          <w:p w14:paraId="1500AE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017" w:type="dxa"/>
            <w:tcBorders>
              <w:top w:val="nil"/>
              <w:left w:val="nil"/>
              <w:bottom w:val="single" w:sz="4" w:space="0" w:color="000000"/>
              <w:right w:val="single" w:sz="4" w:space="0" w:color="000000"/>
            </w:tcBorders>
            <w:shd w:val="clear" w:color="auto" w:fill="auto"/>
            <w:noWrap/>
            <w:vAlign w:val="bottom"/>
            <w:hideMark/>
          </w:tcPr>
          <w:p w14:paraId="5622A60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158" w:type="dxa"/>
            <w:tcBorders>
              <w:top w:val="nil"/>
              <w:left w:val="nil"/>
              <w:bottom w:val="single" w:sz="4" w:space="0" w:color="000000"/>
              <w:right w:val="nil"/>
            </w:tcBorders>
            <w:shd w:val="clear" w:color="auto" w:fill="auto"/>
            <w:noWrap/>
            <w:vAlign w:val="bottom"/>
            <w:hideMark/>
          </w:tcPr>
          <w:p w14:paraId="0A4945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8076D5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FFB62DA"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8343A4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A385A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204</w:t>
            </w:r>
          </w:p>
        </w:tc>
        <w:tc>
          <w:tcPr>
            <w:tcW w:w="3484" w:type="dxa"/>
            <w:tcBorders>
              <w:top w:val="nil"/>
              <w:left w:val="nil"/>
              <w:bottom w:val="single" w:sz="4" w:space="0" w:color="000000"/>
              <w:right w:val="single" w:sz="4" w:space="0" w:color="000000"/>
            </w:tcBorders>
            <w:shd w:val="clear" w:color="auto" w:fill="auto"/>
            <w:noWrap/>
            <w:vAlign w:val="bottom"/>
            <w:hideMark/>
          </w:tcPr>
          <w:p w14:paraId="5EE8195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Szasz Karoly-Parcare în curbă </w:t>
            </w:r>
          </w:p>
        </w:tc>
        <w:tc>
          <w:tcPr>
            <w:tcW w:w="1275" w:type="dxa"/>
            <w:tcBorders>
              <w:top w:val="nil"/>
              <w:left w:val="nil"/>
              <w:bottom w:val="single" w:sz="4" w:space="0" w:color="000000"/>
              <w:right w:val="single" w:sz="4" w:space="0" w:color="000000"/>
            </w:tcBorders>
            <w:shd w:val="clear" w:color="auto" w:fill="auto"/>
            <w:noWrap/>
            <w:vAlign w:val="bottom"/>
            <w:hideMark/>
          </w:tcPr>
          <w:p w14:paraId="0920B9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w:t>
            </w:r>
          </w:p>
        </w:tc>
        <w:tc>
          <w:tcPr>
            <w:tcW w:w="990" w:type="dxa"/>
            <w:tcBorders>
              <w:top w:val="nil"/>
              <w:left w:val="nil"/>
              <w:bottom w:val="single" w:sz="4" w:space="0" w:color="000000"/>
              <w:right w:val="single" w:sz="4" w:space="0" w:color="000000"/>
            </w:tcBorders>
            <w:shd w:val="clear" w:color="auto" w:fill="auto"/>
            <w:noWrap/>
            <w:vAlign w:val="bottom"/>
            <w:hideMark/>
          </w:tcPr>
          <w:p w14:paraId="47796B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1826543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95" w:type="dxa"/>
            <w:tcBorders>
              <w:top w:val="nil"/>
              <w:left w:val="nil"/>
              <w:bottom w:val="single" w:sz="4" w:space="0" w:color="000000"/>
              <w:right w:val="single" w:sz="4" w:space="0" w:color="000000"/>
            </w:tcBorders>
            <w:shd w:val="clear" w:color="auto" w:fill="auto"/>
            <w:noWrap/>
            <w:vAlign w:val="bottom"/>
            <w:hideMark/>
          </w:tcPr>
          <w:p w14:paraId="1179FB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shd w:val="clear" w:color="auto" w:fill="auto"/>
            <w:noWrap/>
            <w:vAlign w:val="bottom"/>
            <w:hideMark/>
          </w:tcPr>
          <w:p w14:paraId="0FB253D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34" w:type="dxa"/>
            <w:tcBorders>
              <w:top w:val="nil"/>
              <w:left w:val="nil"/>
              <w:bottom w:val="single" w:sz="4" w:space="0" w:color="000000"/>
              <w:right w:val="single" w:sz="4" w:space="0" w:color="000000"/>
            </w:tcBorders>
            <w:shd w:val="clear" w:color="auto" w:fill="auto"/>
            <w:noWrap/>
            <w:vAlign w:val="bottom"/>
            <w:hideMark/>
          </w:tcPr>
          <w:p w14:paraId="474625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017" w:type="dxa"/>
            <w:tcBorders>
              <w:top w:val="nil"/>
              <w:left w:val="nil"/>
              <w:bottom w:val="single" w:sz="4" w:space="0" w:color="000000"/>
              <w:right w:val="single" w:sz="4" w:space="0" w:color="000000"/>
            </w:tcBorders>
            <w:shd w:val="clear" w:color="auto" w:fill="auto"/>
            <w:noWrap/>
            <w:vAlign w:val="bottom"/>
            <w:hideMark/>
          </w:tcPr>
          <w:p w14:paraId="690B69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158" w:type="dxa"/>
            <w:tcBorders>
              <w:top w:val="nil"/>
              <w:left w:val="nil"/>
              <w:bottom w:val="single" w:sz="4" w:space="0" w:color="000000"/>
              <w:right w:val="nil"/>
            </w:tcBorders>
            <w:shd w:val="clear" w:color="auto" w:fill="auto"/>
            <w:noWrap/>
            <w:vAlign w:val="bottom"/>
            <w:hideMark/>
          </w:tcPr>
          <w:p w14:paraId="75E055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A372DF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1EA651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742EB3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6ADA95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lastRenderedPageBreak/>
              <w:t>205</w:t>
            </w:r>
          </w:p>
        </w:tc>
        <w:tc>
          <w:tcPr>
            <w:tcW w:w="3484" w:type="dxa"/>
            <w:tcBorders>
              <w:top w:val="nil"/>
              <w:left w:val="nil"/>
              <w:bottom w:val="single" w:sz="4" w:space="0" w:color="000000"/>
              <w:right w:val="single" w:sz="4" w:space="0" w:color="000000"/>
            </w:tcBorders>
            <w:shd w:val="clear" w:color="auto" w:fill="auto"/>
            <w:noWrap/>
            <w:vAlign w:val="bottom"/>
            <w:hideMark/>
          </w:tcPr>
          <w:p w14:paraId="1F47254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Szekely Gyorgy</w:t>
            </w:r>
          </w:p>
        </w:tc>
        <w:tc>
          <w:tcPr>
            <w:tcW w:w="1275" w:type="dxa"/>
            <w:tcBorders>
              <w:top w:val="nil"/>
              <w:left w:val="nil"/>
              <w:bottom w:val="single" w:sz="4" w:space="0" w:color="000000"/>
              <w:right w:val="single" w:sz="4" w:space="0" w:color="000000"/>
            </w:tcBorders>
            <w:shd w:val="clear" w:color="auto" w:fill="auto"/>
            <w:noWrap/>
            <w:vAlign w:val="bottom"/>
            <w:hideMark/>
          </w:tcPr>
          <w:p w14:paraId="076D31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000000"/>
              <w:right w:val="single" w:sz="4" w:space="0" w:color="000000"/>
            </w:tcBorders>
            <w:shd w:val="clear" w:color="auto" w:fill="auto"/>
            <w:noWrap/>
            <w:vAlign w:val="bottom"/>
            <w:hideMark/>
          </w:tcPr>
          <w:p w14:paraId="0322942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609AFB6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2560</w:t>
            </w:r>
          </w:p>
        </w:tc>
        <w:tc>
          <w:tcPr>
            <w:tcW w:w="1195" w:type="dxa"/>
            <w:tcBorders>
              <w:top w:val="nil"/>
              <w:left w:val="nil"/>
              <w:bottom w:val="single" w:sz="4" w:space="0" w:color="000000"/>
              <w:right w:val="single" w:sz="4" w:space="0" w:color="000000"/>
            </w:tcBorders>
            <w:shd w:val="clear" w:color="auto" w:fill="auto"/>
            <w:noWrap/>
            <w:vAlign w:val="bottom"/>
            <w:hideMark/>
          </w:tcPr>
          <w:p w14:paraId="34AA963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2560</w:t>
            </w:r>
          </w:p>
        </w:tc>
        <w:tc>
          <w:tcPr>
            <w:tcW w:w="1134" w:type="dxa"/>
            <w:tcBorders>
              <w:top w:val="nil"/>
              <w:left w:val="nil"/>
              <w:bottom w:val="single" w:sz="4" w:space="0" w:color="000000"/>
              <w:right w:val="single" w:sz="4" w:space="0" w:color="000000"/>
            </w:tcBorders>
            <w:shd w:val="clear" w:color="auto" w:fill="auto"/>
            <w:noWrap/>
            <w:vAlign w:val="bottom"/>
            <w:hideMark/>
          </w:tcPr>
          <w:p w14:paraId="0F510AD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2560</w:t>
            </w:r>
          </w:p>
        </w:tc>
        <w:tc>
          <w:tcPr>
            <w:tcW w:w="1134" w:type="dxa"/>
            <w:tcBorders>
              <w:top w:val="nil"/>
              <w:left w:val="nil"/>
              <w:bottom w:val="single" w:sz="4" w:space="0" w:color="000000"/>
              <w:right w:val="single" w:sz="4" w:space="0" w:color="000000"/>
            </w:tcBorders>
            <w:shd w:val="clear" w:color="auto" w:fill="auto"/>
            <w:noWrap/>
            <w:vAlign w:val="bottom"/>
            <w:hideMark/>
          </w:tcPr>
          <w:p w14:paraId="33193AD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2560</w:t>
            </w:r>
          </w:p>
        </w:tc>
        <w:tc>
          <w:tcPr>
            <w:tcW w:w="1017" w:type="dxa"/>
            <w:tcBorders>
              <w:top w:val="nil"/>
              <w:left w:val="nil"/>
              <w:bottom w:val="single" w:sz="4" w:space="0" w:color="000000"/>
              <w:right w:val="single" w:sz="4" w:space="0" w:color="000000"/>
            </w:tcBorders>
            <w:shd w:val="clear" w:color="auto" w:fill="auto"/>
            <w:noWrap/>
            <w:vAlign w:val="bottom"/>
            <w:hideMark/>
          </w:tcPr>
          <w:p w14:paraId="69F3ED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2560</w:t>
            </w:r>
          </w:p>
        </w:tc>
        <w:tc>
          <w:tcPr>
            <w:tcW w:w="1158" w:type="dxa"/>
            <w:tcBorders>
              <w:top w:val="nil"/>
              <w:left w:val="nil"/>
              <w:bottom w:val="single" w:sz="4" w:space="0" w:color="000000"/>
              <w:right w:val="nil"/>
            </w:tcBorders>
            <w:shd w:val="clear" w:color="auto" w:fill="auto"/>
            <w:noWrap/>
            <w:vAlign w:val="bottom"/>
            <w:hideMark/>
          </w:tcPr>
          <w:p w14:paraId="4DEE109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2560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0FE87A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FA710F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C3C699B"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D47416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206</w:t>
            </w:r>
          </w:p>
        </w:tc>
        <w:tc>
          <w:tcPr>
            <w:tcW w:w="3484" w:type="dxa"/>
            <w:tcBorders>
              <w:top w:val="nil"/>
              <w:left w:val="nil"/>
              <w:bottom w:val="single" w:sz="4" w:space="0" w:color="000000"/>
              <w:right w:val="single" w:sz="4" w:space="0" w:color="000000"/>
            </w:tcBorders>
            <w:shd w:val="clear" w:color="auto" w:fill="auto"/>
            <w:noWrap/>
            <w:vAlign w:val="bottom"/>
            <w:hideMark/>
          </w:tcPr>
          <w:p w14:paraId="61A5CA4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Táncsics Mihály</w:t>
            </w:r>
          </w:p>
        </w:tc>
        <w:tc>
          <w:tcPr>
            <w:tcW w:w="1275" w:type="dxa"/>
            <w:tcBorders>
              <w:top w:val="nil"/>
              <w:left w:val="nil"/>
              <w:bottom w:val="single" w:sz="4" w:space="0" w:color="000000"/>
              <w:right w:val="single" w:sz="4" w:space="0" w:color="000000"/>
            </w:tcBorders>
            <w:shd w:val="clear" w:color="auto" w:fill="auto"/>
            <w:noWrap/>
            <w:vAlign w:val="bottom"/>
            <w:hideMark/>
          </w:tcPr>
          <w:p w14:paraId="304D5A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990" w:type="dxa"/>
            <w:tcBorders>
              <w:top w:val="nil"/>
              <w:left w:val="nil"/>
              <w:bottom w:val="single" w:sz="4" w:space="0" w:color="000000"/>
              <w:right w:val="single" w:sz="4" w:space="0" w:color="000000"/>
            </w:tcBorders>
            <w:shd w:val="clear" w:color="auto" w:fill="auto"/>
            <w:noWrap/>
            <w:vAlign w:val="bottom"/>
            <w:hideMark/>
          </w:tcPr>
          <w:p w14:paraId="228C81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35977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95" w:type="dxa"/>
            <w:tcBorders>
              <w:top w:val="nil"/>
              <w:left w:val="nil"/>
              <w:bottom w:val="single" w:sz="4" w:space="0" w:color="000000"/>
              <w:right w:val="single" w:sz="4" w:space="0" w:color="000000"/>
            </w:tcBorders>
            <w:shd w:val="clear" w:color="auto" w:fill="auto"/>
            <w:noWrap/>
            <w:vAlign w:val="bottom"/>
            <w:hideMark/>
          </w:tcPr>
          <w:p w14:paraId="1A5180D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shd w:val="clear" w:color="auto" w:fill="auto"/>
            <w:noWrap/>
            <w:vAlign w:val="bottom"/>
            <w:hideMark/>
          </w:tcPr>
          <w:p w14:paraId="43C8932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000000"/>
              <w:right w:val="single" w:sz="4" w:space="0" w:color="000000"/>
            </w:tcBorders>
            <w:shd w:val="clear" w:color="auto" w:fill="auto"/>
            <w:noWrap/>
            <w:vAlign w:val="bottom"/>
            <w:hideMark/>
          </w:tcPr>
          <w:p w14:paraId="00C1C08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017" w:type="dxa"/>
            <w:tcBorders>
              <w:top w:val="nil"/>
              <w:left w:val="nil"/>
              <w:bottom w:val="single" w:sz="4" w:space="0" w:color="000000"/>
              <w:right w:val="single" w:sz="4" w:space="0" w:color="000000"/>
            </w:tcBorders>
            <w:shd w:val="clear" w:color="auto" w:fill="auto"/>
            <w:noWrap/>
            <w:vAlign w:val="bottom"/>
            <w:hideMark/>
          </w:tcPr>
          <w:p w14:paraId="24036C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158" w:type="dxa"/>
            <w:tcBorders>
              <w:top w:val="nil"/>
              <w:left w:val="nil"/>
              <w:bottom w:val="single" w:sz="4" w:space="0" w:color="000000"/>
              <w:right w:val="nil"/>
            </w:tcBorders>
            <w:shd w:val="clear" w:color="auto" w:fill="auto"/>
            <w:noWrap/>
            <w:vAlign w:val="bottom"/>
            <w:hideMark/>
          </w:tcPr>
          <w:p w14:paraId="3258289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1100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B1954A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5D234B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F88F18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4AC2A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207</w:t>
            </w:r>
          </w:p>
        </w:tc>
        <w:tc>
          <w:tcPr>
            <w:tcW w:w="3484" w:type="dxa"/>
            <w:tcBorders>
              <w:top w:val="nil"/>
              <w:left w:val="nil"/>
              <w:bottom w:val="single" w:sz="4" w:space="0" w:color="000000"/>
              <w:right w:val="single" w:sz="4" w:space="0" w:color="000000"/>
            </w:tcBorders>
            <w:shd w:val="clear" w:color="auto" w:fill="auto"/>
            <w:noWrap/>
            <w:vAlign w:val="bottom"/>
            <w:hideMark/>
          </w:tcPr>
          <w:p w14:paraId="0BD7727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Tavaszy Sandor Parcare de lângă Mag. Spar</w:t>
            </w:r>
          </w:p>
        </w:tc>
        <w:tc>
          <w:tcPr>
            <w:tcW w:w="1275" w:type="dxa"/>
            <w:tcBorders>
              <w:top w:val="nil"/>
              <w:left w:val="nil"/>
              <w:bottom w:val="single" w:sz="4" w:space="0" w:color="000000"/>
              <w:right w:val="single" w:sz="4" w:space="0" w:color="000000"/>
            </w:tcBorders>
            <w:shd w:val="clear" w:color="auto" w:fill="auto"/>
            <w:noWrap/>
            <w:vAlign w:val="bottom"/>
            <w:hideMark/>
          </w:tcPr>
          <w:p w14:paraId="634F55C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single" w:sz="4" w:space="0" w:color="000000"/>
              <w:right w:val="single" w:sz="4" w:space="0" w:color="000000"/>
            </w:tcBorders>
            <w:shd w:val="clear" w:color="auto" w:fill="auto"/>
            <w:noWrap/>
            <w:vAlign w:val="bottom"/>
            <w:hideMark/>
          </w:tcPr>
          <w:p w14:paraId="7599F07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w:t>
            </w:r>
          </w:p>
        </w:tc>
        <w:tc>
          <w:tcPr>
            <w:tcW w:w="1217" w:type="dxa"/>
            <w:tcBorders>
              <w:top w:val="nil"/>
              <w:left w:val="nil"/>
              <w:bottom w:val="single" w:sz="4" w:space="0" w:color="000000"/>
              <w:right w:val="single" w:sz="4" w:space="0" w:color="000000"/>
            </w:tcBorders>
            <w:shd w:val="clear" w:color="auto" w:fill="auto"/>
            <w:noWrap/>
            <w:vAlign w:val="bottom"/>
            <w:hideMark/>
          </w:tcPr>
          <w:p w14:paraId="2DAA917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95" w:type="dxa"/>
            <w:tcBorders>
              <w:top w:val="nil"/>
              <w:left w:val="nil"/>
              <w:bottom w:val="single" w:sz="4" w:space="0" w:color="000000"/>
              <w:right w:val="single" w:sz="4" w:space="0" w:color="000000"/>
            </w:tcBorders>
            <w:shd w:val="clear" w:color="auto" w:fill="auto"/>
            <w:noWrap/>
            <w:vAlign w:val="bottom"/>
            <w:hideMark/>
          </w:tcPr>
          <w:p w14:paraId="039A8D4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5B2A552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000000"/>
              <w:right w:val="single" w:sz="4" w:space="0" w:color="000000"/>
            </w:tcBorders>
            <w:shd w:val="clear" w:color="auto" w:fill="auto"/>
            <w:noWrap/>
            <w:vAlign w:val="bottom"/>
            <w:hideMark/>
          </w:tcPr>
          <w:p w14:paraId="02117EC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7" w:type="dxa"/>
            <w:tcBorders>
              <w:top w:val="nil"/>
              <w:left w:val="nil"/>
              <w:bottom w:val="single" w:sz="4" w:space="0" w:color="000000"/>
              <w:right w:val="single" w:sz="4" w:space="0" w:color="000000"/>
            </w:tcBorders>
            <w:shd w:val="clear" w:color="auto" w:fill="auto"/>
            <w:noWrap/>
            <w:vAlign w:val="bottom"/>
            <w:hideMark/>
          </w:tcPr>
          <w:p w14:paraId="7439685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158" w:type="dxa"/>
            <w:tcBorders>
              <w:top w:val="nil"/>
              <w:left w:val="nil"/>
              <w:bottom w:val="single" w:sz="4" w:space="0" w:color="000000"/>
              <w:right w:val="nil"/>
            </w:tcBorders>
            <w:shd w:val="clear" w:color="auto" w:fill="auto"/>
            <w:noWrap/>
            <w:vAlign w:val="bottom"/>
            <w:hideMark/>
          </w:tcPr>
          <w:p w14:paraId="5963C4F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3882A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9E273F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E729B2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3A7881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208</w:t>
            </w:r>
          </w:p>
        </w:tc>
        <w:tc>
          <w:tcPr>
            <w:tcW w:w="3484" w:type="dxa"/>
            <w:tcBorders>
              <w:top w:val="nil"/>
              <w:left w:val="nil"/>
              <w:bottom w:val="single" w:sz="4" w:space="0" w:color="000000"/>
              <w:right w:val="single" w:sz="4" w:space="0" w:color="000000"/>
            </w:tcBorders>
            <w:shd w:val="clear" w:color="auto" w:fill="auto"/>
            <w:noWrap/>
            <w:vAlign w:val="bottom"/>
            <w:hideMark/>
          </w:tcPr>
          <w:p w14:paraId="0D1B9F9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Teilor</w:t>
            </w:r>
          </w:p>
        </w:tc>
        <w:tc>
          <w:tcPr>
            <w:tcW w:w="1275" w:type="dxa"/>
            <w:tcBorders>
              <w:top w:val="nil"/>
              <w:left w:val="nil"/>
              <w:bottom w:val="single" w:sz="4" w:space="0" w:color="000000"/>
              <w:right w:val="single" w:sz="4" w:space="0" w:color="000000"/>
            </w:tcBorders>
            <w:shd w:val="clear" w:color="auto" w:fill="auto"/>
            <w:noWrap/>
            <w:vAlign w:val="bottom"/>
            <w:hideMark/>
          </w:tcPr>
          <w:p w14:paraId="77C511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290</w:t>
            </w:r>
          </w:p>
        </w:tc>
        <w:tc>
          <w:tcPr>
            <w:tcW w:w="990" w:type="dxa"/>
            <w:tcBorders>
              <w:top w:val="nil"/>
              <w:left w:val="nil"/>
              <w:bottom w:val="single" w:sz="4" w:space="0" w:color="000000"/>
              <w:right w:val="single" w:sz="4" w:space="0" w:color="000000"/>
            </w:tcBorders>
            <w:shd w:val="clear" w:color="auto" w:fill="auto"/>
            <w:noWrap/>
            <w:vAlign w:val="bottom"/>
            <w:hideMark/>
          </w:tcPr>
          <w:p w14:paraId="5E35CDC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125240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95" w:type="dxa"/>
            <w:tcBorders>
              <w:top w:val="nil"/>
              <w:left w:val="nil"/>
              <w:bottom w:val="single" w:sz="4" w:space="0" w:color="000000"/>
              <w:right w:val="single" w:sz="4" w:space="0" w:color="000000"/>
            </w:tcBorders>
            <w:shd w:val="clear" w:color="auto" w:fill="auto"/>
            <w:noWrap/>
            <w:vAlign w:val="bottom"/>
            <w:hideMark/>
          </w:tcPr>
          <w:p w14:paraId="18E463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shd w:val="clear" w:color="auto" w:fill="auto"/>
            <w:noWrap/>
            <w:vAlign w:val="bottom"/>
            <w:hideMark/>
          </w:tcPr>
          <w:p w14:paraId="0CB8FE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34" w:type="dxa"/>
            <w:tcBorders>
              <w:top w:val="nil"/>
              <w:left w:val="nil"/>
              <w:bottom w:val="single" w:sz="4" w:space="0" w:color="000000"/>
              <w:right w:val="single" w:sz="4" w:space="0" w:color="000000"/>
            </w:tcBorders>
            <w:shd w:val="clear" w:color="auto" w:fill="auto"/>
            <w:noWrap/>
            <w:vAlign w:val="bottom"/>
            <w:hideMark/>
          </w:tcPr>
          <w:p w14:paraId="300C571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017" w:type="dxa"/>
            <w:tcBorders>
              <w:top w:val="nil"/>
              <w:left w:val="nil"/>
              <w:bottom w:val="single" w:sz="4" w:space="0" w:color="000000"/>
              <w:right w:val="single" w:sz="4" w:space="0" w:color="000000"/>
            </w:tcBorders>
            <w:shd w:val="clear" w:color="auto" w:fill="auto"/>
            <w:noWrap/>
            <w:vAlign w:val="bottom"/>
            <w:hideMark/>
          </w:tcPr>
          <w:p w14:paraId="64755AC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158" w:type="dxa"/>
            <w:tcBorders>
              <w:top w:val="nil"/>
              <w:left w:val="nil"/>
              <w:bottom w:val="single" w:sz="4" w:space="0" w:color="000000"/>
              <w:right w:val="nil"/>
            </w:tcBorders>
            <w:shd w:val="clear" w:color="auto" w:fill="auto"/>
            <w:noWrap/>
            <w:vAlign w:val="bottom"/>
            <w:hideMark/>
          </w:tcPr>
          <w:p w14:paraId="05286D3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1450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AF1D60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AACB39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AC62FF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DB7AF5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209</w:t>
            </w:r>
          </w:p>
        </w:tc>
        <w:tc>
          <w:tcPr>
            <w:tcW w:w="3484" w:type="dxa"/>
            <w:tcBorders>
              <w:top w:val="nil"/>
              <w:left w:val="nil"/>
              <w:bottom w:val="single" w:sz="4" w:space="0" w:color="000000"/>
              <w:right w:val="single" w:sz="4" w:space="0" w:color="000000"/>
            </w:tcBorders>
            <w:shd w:val="clear" w:color="auto" w:fill="auto"/>
            <w:noWrap/>
            <w:vAlign w:val="bottom"/>
            <w:hideMark/>
          </w:tcPr>
          <w:p w14:paraId="1ACF6E7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Textiliştilor</w:t>
            </w:r>
          </w:p>
        </w:tc>
        <w:tc>
          <w:tcPr>
            <w:tcW w:w="1275" w:type="dxa"/>
            <w:tcBorders>
              <w:top w:val="nil"/>
              <w:left w:val="nil"/>
              <w:bottom w:val="single" w:sz="4" w:space="0" w:color="000000"/>
              <w:right w:val="single" w:sz="4" w:space="0" w:color="000000"/>
            </w:tcBorders>
            <w:shd w:val="clear" w:color="auto" w:fill="auto"/>
            <w:noWrap/>
            <w:vAlign w:val="bottom"/>
            <w:hideMark/>
          </w:tcPr>
          <w:p w14:paraId="22CD590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shd w:val="clear" w:color="auto" w:fill="auto"/>
            <w:noWrap/>
            <w:vAlign w:val="bottom"/>
            <w:hideMark/>
          </w:tcPr>
          <w:p w14:paraId="3ADCD8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5699A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single" w:sz="4" w:space="0" w:color="000000"/>
              <w:right w:val="single" w:sz="4" w:space="0" w:color="000000"/>
            </w:tcBorders>
            <w:shd w:val="clear" w:color="auto" w:fill="auto"/>
            <w:noWrap/>
            <w:vAlign w:val="bottom"/>
            <w:hideMark/>
          </w:tcPr>
          <w:p w14:paraId="7F6B872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5B2C68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single" w:sz="4" w:space="0" w:color="000000"/>
              <w:right w:val="single" w:sz="4" w:space="0" w:color="000000"/>
            </w:tcBorders>
            <w:shd w:val="clear" w:color="auto" w:fill="auto"/>
            <w:noWrap/>
            <w:vAlign w:val="bottom"/>
            <w:hideMark/>
          </w:tcPr>
          <w:p w14:paraId="51BFB8A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single" w:sz="4" w:space="0" w:color="000000"/>
              <w:right w:val="single" w:sz="4" w:space="0" w:color="000000"/>
            </w:tcBorders>
            <w:shd w:val="clear" w:color="auto" w:fill="auto"/>
            <w:noWrap/>
            <w:vAlign w:val="bottom"/>
            <w:hideMark/>
          </w:tcPr>
          <w:p w14:paraId="431AEA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single" w:sz="4" w:space="0" w:color="000000"/>
              <w:right w:val="nil"/>
            </w:tcBorders>
            <w:shd w:val="clear" w:color="auto" w:fill="auto"/>
            <w:noWrap/>
            <w:vAlign w:val="bottom"/>
            <w:hideMark/>
          </w:tcPr>
          <w:p w14:paraId="7A98A8E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D95A7F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158E7E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9B1E5B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02BBBE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w:t>
            </w:r>
          </w:p>
        </w:tc>
        <w:tc>
          <w:tcPr>
            <w:tcW w:w="3484" w:type="dxa"/>
            <w:tcBorders>
              <w:top w:val="nil"/>
              <w:left w:val="nil"/>
              <w:bottom w:val="single" w:sz="4" w:space="0" w:color="000000"/>
              <w:right w:val="single" w:sz="4" w:space="0" w:color="000000"/>
            </w:tcBorders>
            <w:shd w:val="clear" w:color="auto" w:fill="auto"/>
            <w:noWrap/>
            <w:vAlign w:val="bottom"/>
            <w:hideMark/>
          </w:tcPr>
          <w:p w14:paraId="18D54F3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Tineretului</w:t>
            </w:r>
          </w:p>
        </w:tc>
        <w:tc>
          <w:tcPr>
            <w:tcW w:w="1275" w:type="dxa"/>
            <w:tcBorders>
              <w:top w:val="nil"/>
              <w:left w:val="nil"/>
              <w:bottom w:val="single" w:sz="4" w:space="0" w:color="000000"/>
              <w:right w:val="single" w:sz="4" w:space="0" w:color="000000"/>
            </w:tcBorders>
            <w:shd w:val="clear" w:color="auto" w:fill="auto"/>
            <w:noWrap/>
            <w:vAlign w:val="bottom"/>
            <w:hideMark/>
          </w:tcPr>
          <w:p w14:paraId="4A4BA0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990" w:type="dxa"/>
            <w:tcBorders>
              <w:top w:val="nil"/>
              <w:left w:val="nil"/>
              <w:bottom w:val="single" w:sz="4" w:space="0" w:color="000000"/>
              <w:right w:val="single" w:sz="4" w:space="0" w:color="000000"/>
            </w:tcBorders>
            <w:shd w:val="clear" w:color="auto" w:fill="auto"/>
            <w:noWrap/>
            <w:vAlign w:val="bottom"/>
            <w:hideMark/>
          </w:tcPr>
          <w:p w14:paraId="526B8E0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334A2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95" w:type="dxa"/>
            <w:tcBorders>
              <w:top w:val="nil"/>
              <w:left w:val="nil"/>
              <w:bottom w:val="single" w:sz="4" w:space="0" w:color="000000"/>
              <w:right w:val="single" w:sz="4" w:space="0" w:color="000000"/>
            </w:tcBorders>
            <w:shd w:val="clear" w:color="auto" w:fill="auto"/>
            <w:noWrap/>
            <w:vAlign w:val="bottom"/>
            <w:hideMark/>
          </w:tcPr>
          <w:p w14:paraId="1545EBB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3670466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000000"/>
              <w:right w:val="single" w:sz="4" w:space="0" w:color="000000"/>
            </w:tcBorders>
            <w:shd w:val="clear" w:color="auto" w:fill="auto"/>
            <w:noWrap/>
            <w:vAlign w:val="bottom"/>
            <w:hideMark/>
          </w:tcPr>
          <w:p w14:paraId="0C4927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7" w:type="dxa"/>
            <w:tcBorders>
              <w:top w:val="nil"/>
              <w:left w:val="nil"/>
              <w:bottom w:val="single" w:sz="4" w:space="0" w:color="000000"/>
              <w:right w:val="single" w:sz="4" w:space="0" w:color="000000"/>
            </w:tcBorders>
            <w:shd w:val="clear" w:color="auto" w:fill="auto"/>
            <w:noWrap/>
            <w:vAlign w:val="bottom"/>
            <w:hideMark/>
          </w:tcPr>
          <w:p w14:paraId="6D76491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158" w:type="dxa"/>
            <w:tcBorders>
              <w:top w:val="nil"/>
              <w:left w:val="nil"/>
              <w:bottom w:val="single" w:sz="4" w:space="0" w:color="000000"/>
              <w:right w:val="nil"/>
            </w:tcBorders>
            <w:shd w:val="clear" w:color="auto" w:fill="auto"/>
            <w:noWrap/>
            <w:vAlign w:val="bottom"/>
            <w:hideMark/>
          </w:tcPr>
          <w:p w14:paraId="6DDE91B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E898A6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D8E5DD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5C077A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8C60ED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211</w:t>
            </w:r>
          </w:p>
        </w:tc>
        <w:tc>
          <w:tcPr>
            <w:tcW w:w="3484" w:type="dxa"/>
            <w:tcBorders>
              <w:top w:val="nil"/>
              <w:left w:val="nil"/>
              <w:bottom w:val="single" w:sz="4" w:space="0" w:color="000000"/>
              <w:right w:val="single" w:sz="4" w:space="0" w:color="000000"/>
            </w:tcBorders>
            <w:shd w:val="clear" w:color="auto" w:fill="auto"/>
            <w:noWrap/>
            <w:vAlign w:val="bottom"/>
            <w:hideMark/>
          </w:tcPr>
          <w:p w14:paraId="11354AB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Tineretului – Trotuar, Alei</w:t>
            </w:r>
          </w:p>
        </w:tc>
        <w:tc>
          <w:tcPr>
            <w:tcW w:w="1275" w:type="dxa"/>
            <w:tcBorders>
              <w:top w:val="nil"/>
              <w:left w:val="nil"/>
              <w:bottom w:val="single" w:sz="4" w:space="0" w:color="000000"/>
              <w:right w:val="single" w:sz="4" w:space="0" w:color="000000"/>
            </w:tcBorders>
            <w:shd w:val="clear" w:color="auto" w:fill="auto"/>
            <w:noWrap/>
            <w:vAlign w:val="bottom"/>
            <w:hideMark/>
          </w:tcPr>
          <w:p w14:paraId="44812AA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521</w:t>
            </w:r>
          </w:p>
        </w:tc>
        <w:tc>
          <w:tcPr>
            <w:tcW w:w="990" w:type="dxa"/>
            <w:tcBorders>
              <w:top w:val="nil"/>
              <w:left w:val="nil"/>
              <w:bottom w:val="single" w:sz="4" w:space="0" w:color="000000"/>
              <w:right w:val="single" w:sz="4" w:space="0" w:color="000000"/>
            </w:tcBorders>
            <w:shd w:val="clear" w:color="auto" w:fill="auto"/>
            <w:noWrap/>
            <w:vAlign w:val="bottom"/>
            <w:hideMark/>
          </w:tcPr>
          <w:p w14:paraId="2A4EE5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FC8F6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2605</w:t>
            </w:r>
          </w:p>
        </w:tc>
        <w:tc>
          <w:tcPr>
            <w:tcW w:w="1195" w:type="dxa"/>
            <w:tcBorders>
              <w:top w:val="nil"/>
              <w:left w:val="nil"/>
              <w:bottom w:val="single" w:sz="4" w:space="0" w:color="000000"/>
              <w:right w:val="single" w:sz="4" w:space="0" w:color="000000"/>
            </w:tcBorders>
            <w:shd w:val="clear" w:color="auto" w:fill="auto"/>
            <w:noWrap/>
            <w:vAlign w:val="bottom"/>
            <w:hideMark/>
          </w:tcPr>
          <w:p w14:paraId="4B9C505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2605</w:t>
            </w:r>
          </w:p>
        </w:tc>
        <w:tc>
          <w:tcPr>
            <w:tcW w:w="1134" w:type="dxa"/>
            <w:tcBorders>
              <w:top w:val="nil"/>
              <w:left w:val="nil"/>
              <w:bottom w:val="single" w:sz="4" w:space="0" w:color="000000"/>
              <w:right w:val="single" w:sz="4" w:space="0" w:color="000000"/>
            </w:tcBorders>
            <w:shd w:val="clear" w:color="auto" w:fill="auto"/>
            <w:noWrap/>
            <w:vAlign w:val="bottom"/>
            <w:hideMark/>
          </w:tcPr>
          <w:p w14:paraId="46C2F7F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2605</w:t>
            </w:r>
          </w:p>
        </w:tc>
        <w:tc>
          <w:tcPr>
            <w:tcW w:w="1134" w:type="dxa"/>
            <w:tcBorders>
              <w:top w:val="nil"/>
              <w:left w:val="nil"/>
              <w:bottom w:val="single" w:sz="4" w:space="0" w:color="000000"/>
              <w:right w:val="single" w:sz="4" w:space="0" w:color="000000"/>
            </w:tcBorders>
            <w:shd w:val="clear" w:color="auto" w:fill="auto"/>
            <w:noWrap/>
            <w:vAlign w:val="bottom"/>
            <w:hideMark/>
          </w:tcPr>
          <w:p w14:paraId="40AEA65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2605</w:t>
            </w:r>
          </w:p>
        </w:tc>
        <w:tc>
          <w:tcPr>
            <w:tcW w:w="1017" w:type="dxa"/>
            <w:tcBorders>
              <w:top w:val="nil"/>
              <w:left w:val="nil"/>
              <w:bottom w:val="single" w:sz="4" w:space="0" w:color="000000"/>
              <w:right w:val="single" w:sz="4" w:space="0" w:color="000000"/>
            </w:tcBorders>
            <w:shd w:val="clear" w:color="auto" w:fill="auto"/>
            <w:noWrap/>
            <w:vAlign w:val="bottom"/>
            <w:hideMark/>
          </w:tcPr>
          <w:p w14:paraId="072FACD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2605</w:t>
            </w:r>
          </w:p>
        </w:tc>
        <w:tc>
          <w:tcPr>
            <w:tcW w:w="1158" w:type="dxa"/>
            <w:tcBorders>
              <w:top w:val="nil"/>
              <w:left w:val="nil"/>
              <w:bottom w:val="single" w:sz="4" w:space="0" w:color="000000"/>
              <w:right w:val="nil"/>
            </w:tcBorders>
            <w:shd w:val="clear" w:color="auto" w:fill="auto"/>
            <w:noWrap/>
            <w:vAlign w:val="bottom"/>
            <w:hideMark/>
          </w:tcPr>
          <w:p w14:paraId="4B05D8F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A6266E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6C12BBE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B316F4F"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3BADB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212</w:t>
            </w:r>
          </w:p>
        </w:tc>
        <w:tc>
          <w:tcPr>
            <w:tcW w:w="3484" w:type="dxa"/>
            <w:tcBorders>
              <w:top w:val="nil"/>
              <w:left w:val="nil"/>
              <w:bottom w:val="single" w:sz="4" w:space="0" w:color="000000"/>
              <w:right w:val="single" w:sz="4" w:space="0" w:color="000000"/>
            </w:tcBorders>
            <w:shd w:val="clear" w:color="auto" w:fill="auto"/>
            <w:vAlign w:val="center"/>
            <w:hideMark/>
          </w:tcPr>
          <w:p w14:paraId="1278CAD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Tineretului-Parcare lângă grădiniţa</w:t>
            </w:r>
          </w:p>
        </w:tc>
        <w:tc>
          <w:tcPr>
            <w:tcW w:w="1275" w:type="dxa"/>
            <w:tcBorders>
              <w:top w:val="nil"/>
              <w:left w:val="nil"/>
              <w:bottom w:val="single" w:sz="4" w:space="0" w:color="000000"/>
              <w:right w:val="single" w:sz="4" w:space="0" w:color="000000"/>
            </w:tcBorders>
            <w:shd w:val="clear" w:color="auto" w:fill="auto"/>
            <w:noWrap/>
            <w:vAlign w:val="bottom"/>
            <w:hideMark/>
          </w:tcPr>
          <w:p w14:paraId="3F0B39C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w:t>
            </w:r>
          </w:p>
        </w:tc>
        <w:tc>
          <w:tcPr>
            <w:tcW w:w="990" w:type="dxa"/>
            <w:tcBorders>
              <w:top w:val="nil"/>
              <w:left w:val="nil"/>
              <w:bottom w:val="single" w:sz="4" w:space="0" w:color="000000"/>
              <w:right w:val="single" w:sz="4" w:space="0" w:color="000000"/>
            </w:tcBorders>
            <w:shd w:val="clear" w:color="auto" w:fill="auto"/>
            <w:noWrap/>
            <w:vAlign w:val="bottom"/>
            <w:hideMark/>
          </w:tcPr>
          <w:p w14:paraId="2CB3872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7E553F3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95" w:type="dxa"/>
            <w:tcBorders>
              <w:top w:val="nil"/>
              <w:left w:val="nil"/>
              <w:bottom w:val="single" w:sz="4" w:space="0" w:color="000000"/>
              <w:right w:val="single" w:sz="4" w:space="0" w:color="000000"/>
            </w:tcBorders>
            <w:shd w:val="clear" w:color="auto" w:fill="auto"/>
            <w:noWrap/>
            <w:vAlign w:val="bottom"/>
            <w:hideMark/>
          </w:tcPr>
          <w:p w14:paraId="2767A6A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shd w:val="clear" w:color="auto" w:fill="auto"/>
            <w:noWrap/>
            <w:vAlign w:val="bottom"/>
            <w:hideMark/>
          </w:tcPr>
          <w:p w14:paraId="4E70536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34" w:type="dxa"/>
            <w:tcBorders>
              <w:top w:val="nil"/>
              <w:left w:val="nil"/>
              <w:bottom w:val="single" w:sz="4" w:space="0" w:color="000000"/>
              <w:right w:val="single" w:sz="4" w:space="0" w:color="000000"/>
            </w:tcBorders>
            <w:shd w:val="clear" w:color="auto" w:fill="auto"/>
            <w:noWrap/>
            <w:vAlign w:val="bottom"/>
            <w:hideMark/>
          </w:tcPr>
          <w:p w14:paraId="463CFD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017" w:type="dxa"/>
            <w:tcBorders>
              <w:top w:val="nil"/>
              <w:left w:val="nil"/>
              <w:bottom w:val="single" w:sz="4" w:space="0" w:color="000000"/>
              <w:right w:val="single" w:sz="4" w:space="0" w:color="000000"/>
            </w:tcBorders>
            <w:shd w:val="clear" w:color="auto" w:fill="auto"/>
            <w:noWrap/>
            <w:vAlign w:val="bottom"/>
            <w:hideMark/>
          </w:tcPr>
          <w:p w14:paraId="2CC492A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158" w:type="dxa"/>
            <w:tcBorders>
              <w:top w:val="nil"/>
              <w:left w:val="nil"/>
              <w:bottom w:val="single" w:sz="4" w:space="0" w:color="000000"/>
              <w:right w:val="nil"/>
            </w:tcBorders>
            <w:shd w:val="clear" w:color="auto" w:fill="auto"/>
            <w:noWrap/>
            <w:vAlign w:val="bottom"/>
            <w:hideMark/>
          </w:tcPr>
          <w:p w14:paraId="0C3AA34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095A9E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8A348E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0268561E"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28800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213</w:t>
            </w:r>
          </w:p>
        </w:tc>
        <w:tc>
          <w:tcPr>
            <w:tcW w:w="3484" w:type="dxa"/>
            <w:tcBorders>
              <w:top w:val="nil"/>
              <w:left w:val="nil"/>
              <w:bottom w:val="single" w:sz="4" w:space="0" w:color="000000"/>
              <w:right w:val="single" w:sz="4" w:space="0" w:color="000000"/>
            </w:tcBorders>
            <w:shd w:val="clear" w:color="auto" w:fill="auto"/>
            <w:vAlign w:val="center"/>
            <w:hideMark/>
          </w:tcPr>
          <w:p w14:paraId="6697FB5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Tineretului-Parcare vizavi grădiniţa</w:t>
            </w:r>
          </w:p>
        </w:tc>
        <w:tc>
          <w:tcPr>
            <w:tcW w:w="1275" w:type="dxa"/>
            <w:tcBorders>
              <w:top w:val="nil"/>
              <w:left w:val="nil"/>
              <w:bottom w:val="single" w:sz="4" w:space="0" w:color="000000"/>
              <w:right w:val="single" w:sz="4" w:space="0" w:color="000000"/>
            </w:tcBorders>
            <w:shd w:val="clear" w:color="auto" w:fill="auto"/>
            <w:noWrap/>
            <w:vAlign w:val="bottom"/>
            <w:hideMark/>
          </w:tcPr>
          <w:p w14:paraId="6F91BC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w:t>
            </w:r>
          </w:p>
        </w:tc>
        <w:tc>
          <w:tcPr>
            <w:tcW w:w="990" w:type="dxa"/>
            <w:tcBorders>
              <w:top w:val="nil"/>
              <w:left w:val="nil"/>
              <w:bottom w:val="single" w:sz="4" w:space="0" w:color="000000"/>
              <w:right w:val="single" w:sz="4" w:space="0" w:color="000000"/>
            </w:tcBorders>
            <w:shd w:val="clear" w:color="auto" w:fill="auto"/>
            <w:noWrap/>
            <w:vAlign w:val="bottom"/>
            <w:hideMark/>
          </w:tcPr>
          <w:p w14:paraId="44EB061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0754B07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95" w:type="dxa"/>
            <w:tcBorders>
              <w:top w:val="nil"/>
              <w:left w:val="nil"/>
              <w:bottom w:val="single" w:sz="4" w:space="0" w:color="000000"/>
              <w:right w:val="single" w:sz="4" w:space="0" w:color="000000"/>
            </w:tcBorders>
            <w:shd w:val="clear" w:color="auto" w:fill="auto"/>
            <w:noWrap/>
            <w:vAlign w:val="bottom"/>
            <w:hideMark/>
          </w:tcPr>
          <w:p w14:paraId="57037D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shd w:val="clear" w:color="auto" w:fill="auto"/>
            <w:noWrap/>
            <w:vAlign w:val="bottom"/>
            <w:hideMark/>
          </w:tcPr>
          <w:p w14:paraId="3C04E67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34" w:type="dxa"/>
            <w:tcBorders>
              <w:top w:val="nil"/>
              <w:left w:val="nil"/>
              <w:bottom w:val="single" w:sz="4" w:space="0" w:color="000000"/>
              <w:right w:val="single" w:sz="4" w:space="0" w:color="000000"/>
            </w:tcBorders>
            <w:shd w:val="clear" w:color="auto" w:fill="auto"/>
            <w:noWrap/>
            <w:vAlign w:val="bottom"/>
            <w:hideMark/>
          </w:tcPr>
          <w:p w14:paraId="230A4C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017" w:type="dxa"/>
            <w:tcBorders>
              <w:top w:val="nil"/>
              <w:left w:val="nil"/>
              <w:bottom w:val="single" w:sz="4" w:space="0" w:color="000000"/>
              <w:right w:val="single" w:sz="4" w:space="0" w:color="000000"/>
            </w:tcBorders>
            <w:shd w:val="clear" w:color="auto" w:fill="auto"/>
            <w:noWrap/>
            <w:vAlign w:val="bottom"/>
            <w:hideMark/>
          </w:tcPr>
          <w:p w14:paraId="5D2E72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158" w:type="dxa"/>
            <w:tcBorders>
              <w:top w:val="nil"/>
              <w:left w:val="nil"/>
              <w:bottom w:val="single" w:sz="4" w:space="0" w:color="000000"/>
              <w:right w:val="nil"/>
            </w:tcBorders>
            <w:shd w:val="clear" w:color="auto" w:fill="auto"/>
            <w:noWrap/>
            <w:vAlign w:val="bottom"/>
            <w:hideMark/>
          </w:tcPr>
          <w:p w14:paraId="59DF3D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439F75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ED23C8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4C92844"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7BC7F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214</w:t>
            </w:r>
          </w:p>
        </w:tc>
        <w:tc>
          <w:tcPr>
            <w:tcW w:w="3484" w:type="dxa"/>
            <w:tcBorders>
              <w:top w:val="nil"/>
              <w:left w:val="nil"/>
              <w:bottom w:val="single" w:sz="4" w:space="0" w:color="000000"/>
              <w:right w:val="single" w:sz="4" w:space="0" w:color="000000"/>
            </w:tcBorders>
            <w:shd w:val="clear" w:color="auto" w:fill="auto"/>
            <w:noWrap/>
            <w:vAlign w:val="bottom"/>
            <w:hideMark/>
          </w:tcPr>
          <w:p w14:paraId="156BEAD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Ţigaretei</w:t>
            </w:r>
          </w:p>
        </w:tc>
        <w:tc>
          <w:tcPr>
            <w:tcW w:w="1275" w:type="dxa"/>
            <w:tcBorders>
              <w:top w:val="nil"/>
              <w:left w:val="nil"/>
              <w:bottom w:val="single" w:sz="4" w:space="0" w:color="000000"/>
              <w:right w:val="single" w:sz="4" w:space="0" w:color="000000"/>
            </w:tcBorders>
            <w:shd w:val="clear" w:color="auto" w:fill="auto"/>
            <w:noWrap/>
            <w:vAlign w:val="bottom"/>
            <w:hideMark/>
          </w:tcPr>
          <w:p w14:paraId="681C0F7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1280</w:t>
            </w:r>
          </w:p>
        </w:tc>
        <w:tc>
          <w:tcPr>
            <w:tcW w:w="990" w:type="dxa"/>
            <w:tcBorders>
              <w:top w:val="nil"/>
              <w:left w:val="nil"/>
              <w:bottom w:val="single" w:sz="4" w:space="0" w:color="000000"/>
              <w:right w:val="single" w:sz="4" w:space="0" w:color="000000"/>
            </w:tcBorders>
            <w:shd w:val="clear" w:color="auto" w:fill="auto"/>
            <w:noWrap/>
            <w:vAlign w:val="bottom"/>
            <w:hideMark/>
          </w:tcPr>
          <w:p w14:paraId="178B3E2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53DB13F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6400</w:t>
            </w:r>
          </w:p>
        </w:tc>
        <w:tc>
          <w:tcPr>
            <w:tcW w:w="1195" w:type="dxa"/>
            <w:tcBorders>
              <w:top w:val="nil"/>
              <w:left w:val="nil"/>
              <w:bottom w:val="single" w:sz="4" w:space="0" w:color="000000"/>
              <w:right w:val="single" w:sz="4" w:space="0" w:color="000000"/>
            </w:tcBorders>
            <w:shd w:val="clear" w:color="auto" w:fill="auto"/>
            <w:noWrap/>
            <w:vAlign w:val="bottom"/>
            <w:hideMark/>
          </w:tcPr>
          <w:p w14:paraId="1698AE8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6400</w:t>
            </w:r>
          </w:p>
        </w:tc>
        <w:tc>
          <w:tcPr>
            <w:tcW w:w="1134" w:type="dxa"/>
            <w:tcBorders>
              <w:top w:val="nil"/>
              <w:left w:val="nil"/>
              <w:bottom w:val="single" w:sz="4" w:space="0" w:color="000000"/>
              <w:right w:val="single" w:sz="4" w:space="0" w:color="000000"/>
            </w:tcBorders>
            <w:shd w:val="clear" w:color="auto" w:fill="auto"/>
            <w:noWrap/>
            <w:vAlign w:val="bottom"/>
            <w:hideMark/>
          </w:tcPr>
          <w:p w14:paraId="7A6BA6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6400</w:t>
            </w:r>
          </w:p>
        </w:tc>
        <w:tc>
          <w:tcPr>
            <w:tcW w:w="1134" w:type="dxa"/>
            <w:tcBorders>
              <w:top w:val="nil"/>
              <w:left w:val="nil"/>
              <w:bottom w:val="single" w:sz="4" w:space="0" w:color="000000"/>
              <w:right w:val="single" w:sz="4" w:space="0" w:color="000000"/>
            </w:tcBorders>
            <w:shd w:val="clear" w:color="auto" w:fill="auto"/>
            <w:noWrap/>
            <w:vAlign w:val="bottom"/>
            <w:hideMark/>
          </w:tcPr>
          <w:p w14:paraId="0EE4AD4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6400</w:t>
            </w:r>
          </w:p>
        </w:tc>
        <w:tc>
          <w:tcPr>
            <w:tcW w:w="1017" w:type="dxa"/>
            <w:tcBorders>
              <w:top w:val="nil"/>
              <w:left w:val="nil"/>
              <w:bottom w:val="single" w:sz="4" w:space="0" w:color="000000"/>
              <w:right w:val="single" w:sz="4" w:space="0" w:color="000000"/>
            </w:tcBorders>
            <w:shd w:val="clear" w:color="auto" w:fill="auto"/>
            <w:noWrap/>
            <w:vAlign w:val="bottom"/>
            <w:hideMark/>
          </w:tcPr>
          <w:p w14:paraId="75D7822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6400</w:t>
            </w:r>
          </w:p>
        </w:tc>
        <w:tc>
          <w:tcPr>
            <w:tcW w:w="1158" w:type="dxa"/>
            <w:tcBorders>
              <w:top w:val="nil"/>
              <w:left w:val="nil"/>
              <w:bottom w:val="single" w:sz="4" w:space="0" w:color="000000"/>
              <w:right w:val="nil"/>
            </w:tcBorders>
            <w:shd w:val="clear" w:color="auto" w:fill="auto"/>
            <w:noWrap/>
            <w:vAlign w:val="bottom"/>
            <w:hideMark/>
          </w:tcPr>
          <w:p w14:paraId="67A8454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3D771A4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D38BD7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2CF64A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41A8E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215</w:t>
            </w:r>
          </w:p>
        </w:tc>
        <w:tc>
          <w:tcPr>
            <w:tcW w:w="3484" w:type="dxa"/>
            <w:tcBorders>
              <w:top w:val="nil"/>
              <w:left w:val="nil"/>
              <w:bottom w:val="single" w:sz="4" w:space="0" w:color="000000"/>
              <w:right w:val="single" w:sz="4" w:space="0" w:color="000000"/>
            </w:tcBorders>
            <w:shd w:val="clear" w:color="auto" w:fill="auto"/>
            <w:noWrap/>
            <w:vAlign w:val="bottom"/>
            <w:hideMark/>
          </w:tcPr>
          <w:p w14:paraId="19E216C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Umbrei</w:t>
            </w:r>
          </w:p>
        </w:tc>
        <w:tc>
          <w:tcPr>
            <w:tcW w:w="1275" w:type="dxa"/>
            <w:tcBorders>
              <w:top w:val="nil"/>
              <w:left w:val="nil"/>
              <w:bottom w:val="single" w:sz="4" w:space="0" w:color="000000"/>
              <w:right w:val="single" w:sz="4" w:space="0" w:color="000000"/>
            </w:tcBorders>
            <w:shd w:val="clear" w:color="auto" w:fill="auto"/>
            <w:noWrap/>
            <w:vAlign w:val="bottom"/>
            <w:hideMark/>
          </w:tcPr>
          <w:p w14:paraId="119022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385</w:t>
            </w:r>
          </w:p>
        </w:tc>
        <w:tc>
          <w:tcPr>
            <w:tcW w:w="990" w:type="dxa"/>
            <w:tcBorders>
              <w:top w:val="nil"/>
              <w:left w:val="nil"/>
              <w:bottom w:val="single" w:sz="4" w:space="0" w:color="000000"/>
              <w:right w:val="single" w:sz="4" w:space="0" w:color="000000"/>
            </w:tcBorders>
            <w:shd w:val="clear" w:color="auto" w:fill="auto"/>
            <w:noWrap/>
            <w:vAlign w:val="bottom"/>
            <w:hideMark/>
          </w:tcPr>
          <w:p w14:paraId="618BB5F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47D0F7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95" w:type="dxa"/>
            <w:tcBorders>
              <w:top w:val="nil"/>
              <w:left w:val="nil"/>
              <w:bottom w:val="single" w:sz="4" w:space="0" w:color="000000"/>
              <w:right w:val="single" w:sz="4" w:space="0" w:color="000000"/>
            </w:tcBorders>
            <w:shd w:val="clear" w:color="auto" w:fill="auto"/>
            <w:noWrap/>
            <w:vAlign w:val="bottom"/>
            <w:hideMark/>
          </w:tcPr>
          <w:p w14:paraId="36AE5F7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shd w:val="clear" w:color="auto" w:fill="auto"/>
            <w:noWrap/>
            <w:vAlign w:val="bottom"/>
            <w:hideMark/>
          </w:tcPr>
          <w:p w14:paraId="5A90FFF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34" w:type="dxa"/>
            <w:tcBorders>
              <w:top w:val="nil"/>
              <w:left w:val="nil"/>
              <w:bottom w:val="single" w:sz="4" w:space="0" w:color="000000"/>
              <w:right w:val="single" w:sz="4" w:space="0" w:color="000000"/>
            </w:tcBorders>
            <w:shd w:val="clear" w:color="auto" w:fill="auto"/>
            <w:noWrap/>
            <w:vAlign w:val="bottom"/>
            <w:hideMark/>
          </w:tcPr>
          <w:p w14:paraId="07B7A4B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017" w:type="dxa"/>
            <w:tcBorders>
              <w:top w:val="nil"/>
              <w:left w:val="nil"/>
              <w:bottom w:val="single" w:sz="4" w:space="0" w:color="000000"/>
              <w:right w:val="single" w:sz="4" w:space="0" w:color="000000"/>
            </w:tcBorders>
            <w:shd w:val="clear" w:color="auto" w:fill="auto"/>
            <w:noWrap/>
            <w:vAlign w:val="bottom"/>
            <w:hideMark/>
          </w:tcPr>
          <w:p w14:paraId="2B376E2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158" w:type="dxa"/>
            <w:tcBorders>
              <w:top w:val="nil"/>
              <w:left w:val="nil"/>
              <w:bottom w:val="single" w:sz="4" w:space="0" w:color="000000"/>
              <w:right w:val="nil"/>
            </w:tcBorders>
            <w:shd w:val="clear" w:color="auto" w:fill="auto"/>
            <w:noWrap/>
            <w:vAlign w:val="bottom"/>
            <w:hideMark/>
          </w:tcPr>
          <w:p w14:paraId="0889AE4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4F09B8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D8BAF4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5639DC70"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5955F1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216</w:t>
            </w:r>
          </w:p>
        </w:tc>
        <w:tc>
          <w:tcPr>
            <w:tcW w:w="3484" w:type="dxa"/>
            <w:tcBorders>
              <w:top w:val="nil"/>
              <w:left w:val="nil"/>
              <w:bottom w:val="single" w:sz="4" w:space="0" w:color="000000"/>
              <w:right w:val="single" w:sz="4" w:space="0" w:color="000000"/>
            </w:tcBorders>
            <w:shd w:val="clear" w:color="auto" w:fill="auto"/>
            <w:noWrap/>
            <w:vAlign w:val="bottom"/>
            <w:hideMark/>
          </w:tcPr>
          <w:p w14:paraId="5117EAF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Umbrei  - Scări</w:t>
            </w:r>
          </w:p>
        </w:tc>
        <w:tc>
          <w:tcPr>
            <w:tcW w:w="1275" w:type="dxa"/>
            <w:tcBorders>
              <w:top w:val="nil"/>
              <w:left w:val="nil"/>
              <w:bottom w:val="single" w:sz="4" w:space="0" w:color="000000"/>
              <w:right w:val="single" w:sz="4" w:space="0" w:color="000000"/>
            </w:tcBorders>
            <w:shd w:val="clear" w:color="auto" w:fill="auto"/>
            <w:noWrap/>
            <w:vAlign w:val="bottom"/>
            <w:hideMark/>
          </w:tcPr>
          <w:p w14:paraId="1D9F1D6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w:t>
            </w:r>
          </w:p>
        </w:tc>
        <w:tc>
          <w:tcPr>
            <w:tcW w:w="990" w:type="dxa"/>
            <w:tcBorders>
              <w:top w:val="nil"/>
              <w:left w:val="nil"/>
              <w:bottom w:val="single" w:sz="4" w:space="0" w:color="000000"/>
              <w:right w:val="single" w:sz="4" w:space="0" w:color="000000"/>
            </w:tcBorders>
            <w:shd w:val="clear" w:color="auto" w:fill="auto"/>
            <w:noWrap/>
            <w:vAlign w:val="bottom"/>
            <w:hideMark/>
          </w:tcPr>
          <w:p w14:paraId="7C3851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w:t>
            </w:r>
          </w:p>
        </w:tc>
        <w:tc>
          <w:tcPr>
            <w:tcW w:w="1217" w:type="dxa"/>
            <w:tcBorders>
              <w:top w:val="nil"/>
              <w:left w:val="nil"/>
              <w:bottom w:val="single" w:sz="4" w:space="0" w:color="000000"/>
              <w:right w:val="single" w:sz="4" w:space="0" w:color="000000"/>
            </w:tcBorders>
            <w:shd w:val="clear" w:color="auto" w:fill="auto"/>
            <w:noWrap/>
            <w:vAlign w:val="bottom"/>
            <w:hideMark/>
          </w:tcPr>
          <w:p w14:paraId="178C84B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95" w:type="dxa"/>
            <w:tcBorders>
              <w:top w:val="nil"/>
              <w:left w:val="nil"/>
              <w:bottom w:val="single" w:sz="4" w:space="0" w:color="000000"/>
              <w:right w:val="single" w:sz="4" w:space="0" w:color="000000"/>
            </w:tcBorders>
            <w:shd w:val="clear" w:color="auto" w:fill="auto"/>
            <w:noWrap/>
            <w:vAlign w:val="bottom"/>
            <w:hideMark/>
          </w:tcPr>
          <w:p w14:paraId="04CBA5A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shd w:val="clear" w:color="auto" w:fill="auto"/>
            <w:noWrap/>
            <w:vAlign w:val="bottom"/>
            <w:hideMark/>
          </w:tcPr>
          <w:p w14:paraId="139F2E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34" w:type="dxa"/>
            <w:tcBorders>
              <w:top w:val="nil"/>
              <w:left w:val="nil"/>
              <w:bottom w:val="single" w:sz="4" w:space="0" w:color="000000"/>
              <w:right w:val="single" w:sz="4" w:space="0" w:color="000000"/>
            </w:tcBorders>
            <w:shd w:val="clear" w:color="auto" w:fill="auto"/>
            <w:noWrap/>
            <w:vAlign w:val="bottom"/>
            <w:hideMark/>
          </w:tcPr>
          <w:p w14:paraId="5CB63A2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017" w:type="dxa"/>
            <w:tcBorders>
              <w:top w:val="nil"/>
              <w:left w:val="nil"/>
              <w:bottom w:val="single" w:sz="4" w:space="0" w:color="000000"/>
              <w:right w:val="single" w:sz="4" w:space="0" w:color="000000"/>
            </w:tcBorders>
            <w:shd w:val="clear" w:color="auto" w:fill="auto"/>
            <w:noWrap/>
            <w:vAlign w:val="bottom"/>
            <w:hideMark/>
          </w:tcPr>
          <w:p w14:paraId="55E2DC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158" w:type="dxa"/>
            <w:tcBorders>
              <w:top w:val="nil"/>
              <w:left w:val="nil"/>
              <w:bottom w:val="single" w:sz="4" w:space="0" w:color="000000"/>
              <w:right w:val="nil"/>
            </w:tcBorders>
            <w:shd w:val="clear" w:color="auto" w:fill="auto"/>
            <w:noWrap/>
            <w:vAlign w:val="bottom"/>
            <w:hideMark/>
          </w:tcPr>
          <w:p w14:paraId="7B41CD8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677A48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6F027F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642E161"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04CA86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217</w:t>
            </w:r>
          </w:p>
        </w:tc>
        <w:tc>
          <w:tcPr>
            <w:tcW w:w="3484" w:type="dxa"/>
            <w:tcBorders>
              <w:top w:val="nil"/>
              <w:left w:val="nil"/>
              <w:bottom w:val="single" w:sz="4" w:space="0" w:color="000000"/>
              <w:right w:val="single" w:sz="4" w:space="0" w:color="000000"/>
            </w:tcBorders>
            <w:shd w:val="clear" w:color="auto" w:fill="auto"/>
            <w:noWrap/>
            <w:vAlign w:val="bottom"/>
            <w:hideMark/>
          </w:tcPr>
          <w:p w14:paraId="68A56FE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Váradi József</w:t>
            </w:r>
          </w:p>
        </w:tc>
        <w:tc>
          <w:tcPr>
            <w:tcW w:w="1275" w:type="dxa"/>
            <w:tcBorders>
              <w:top w:val="nil"/>
              <w:left w:val="nil"/>
              <w:bottom w:val="single" w:sz="4" w:space="0" w:color="000000"/>
              <w:right w:val="single" w:sz="4" w:space="0" w:color="000000"/>
            </w:tcBorders>
            <w:shd w:val="clear" w:color="auto" w:fill="auto"/>
            <w:noWrap/>
            <w:vAlign w:val="bottom"/>
            <w:hideMark/>
          </w:tcPr>
          <w:p w14:paraId="2DC2EF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1950</w:t>
            </w:r>
          </w:p>
        </w:tc>
        <w:tc>
          <w:tcPr>
            <w:tcW w:w="990" w:type="dxa"/>
            <w:tcBorders>
              <w:top w:val="nil"/>
              <w:left w:val="nil"/>
              <w:bottom w:val="single" w:sz="4" w:space="0" w:color="000000"/>
              <w:right w:val="single" w:sz="4" w:space="0" w:color="000000"/>
            </w:tcBorders>
            <w:shd w:val="clear" w:color="auto" w:fill="auto"/>
            <w:noWrap/>
            <w:vAlign w:val="bottom"/>
            <w:hideMark/>
          </w:tcPr>
          <w:p w14:paraId="2A58878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000000"/>
              <w:right w:val="single" w:sz="4" w:space="0" w:color="000000"/>
            </w:tcBorders>
            <w:shd w:val="clear" w:color="auto" w:fill="auto"/>
            <w:noWrap/>
            <w:vAlign w:val="bottom"/>
            <w:hideMark/>
          </w:tcPr>
          <w:p w14:paraId="21552C4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95" w:type="dxa"/>
            <w:tcBorders>
              <w:top w:val="nil"/>
              <w:left w:val="nil"/>
              <w:bottom w:val="single" w:sz="4" w:space="0" w:color="000000"/>
              <w:right w:val="single" w:sz="4" w:space="0" w:color="000000"/>
            </w:tcBorders>
            <w:shd w:val="clear" w:color="auto" w:fill="auto"/>
            <w:noWrap/>
            <w:vAlign w:val="bottom"/>
            <w:hideMark/>
          </w:tcPr>
          <w:p w14:paraId="5B90638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shd w:val="clear" w:color="auto" w:fill="auto"/>
            <w:noWrap/>
            <w:vAlign w:val="bottom"/>
            <w:hideMark/>
          </w:tcPr>
          <w:p w14:paraId="4D4713A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34" w:type="dxa"/>
            <w:tcBorders>
              <w:top w:val="nil"/>
              <w:left w:val="nil"/>
              <w:bottom w:val="single" w:sz="4" w:space="0" w:color="000000"/>
              <w:right w:val="single" w:sz="4" w:space="0" w:color="000000"/>
            </w:tcBorders>
            <w:shd w:val="clear" w:color="auto" w:fill="auto"/>
            <w:noWrap/>
            <w:vAlign w:val="bottom"/>
            <w:hideMark/>
          </w:tcPr>
          <w:p w14:paraId="3ACAA1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017" w:type="dxa"/>
            <w:tcBorders>
              <w:top w:val="nil"/>
              <w:left w:val="nil"/>
              <w:bottom w:val="single" w:sz="4" w:space="0" w:color="000000"/>
              <w:right w:val="single" w:sz="4" w:space="0" w:color="000000"/>
            </w:tcBorders>
            <w:shd w:val="clear" w:color="auto" w:fill="auto"/>
            <w:noWrap/>
            <w:vAlign w:val="bottom"/>
            <w:hideMark/>
          </w:tcPr>
          <w:p w14:paraId="0A9BBFF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158" w:type="dxa"/>
            <w:tcBorders>
              <w:top w:val="nil"/>
              <w:left w:val="nil"/>
              <w:bottom w:val="single" w:sz="4" w:space="0" w:color="000000"/>
              <w:right w:val="nil"/>
            </w:tcBorders>
            <w:shd w:val="clear" w:color="auto" w:fill="auto"/>
            <w:noWrap/>
            <w:vAlign w:val="bottom"/>
            <w:hideMark/>
          </w:tcPr>
          <w:p w14:paraId="141F9C1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9750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BB46E9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4031B8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FA0B096"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ECD250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218</w:t>
            </w:r>
          </w:p>
        </w:tc>
        <w:tc>
          <w:tcPr>
            <w:tcW w:w="3484" w:type="dxa"/>
            <w:tcBorders>
              <w:top w:val="nil"/>
              <w:left w:val="nil"/>
              <w:bottom w:val="single" w:sz="4" w:space="0" w:color="000000"/>
              <w:right w:val="single" w:sz="4" w:space="0" w:color="000000"/>
            </w:tcBorders>
            <w:shd w:val="clear" w:color="auto" w:fill="auto"/>
            <w:noWrap/>
            <w:vAlign w:val="bottom"/>
            <w:hideMark/>
          </w:tcPr>
          <w:p w14:paraId="5F12286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Váradi József – Trotuar</w:t>
            </w:r>
          </w:p>
        </w:tc>
        <w:tc>
          <w:tcPr>
            <w:tcW w:w="1275" w:type="dxa"/>
            <w:tcBorders>
              <w:top w:val="nil"/>
              <w:left w:val="nil"/>
              <w:bottom w:val="single" w:sz="4" w:space="0" w:color="000000"/>
              <w:right w:val="single" w:sz="4" w:space="0" w:color="000000"/>
            </w:tcBorders>
            <w:shd w:val="clear" w:color="auto" w:fill="auto"/>
            <w:noWrap/>
            <w:vAlign w:val="bottom"/>
            <w:hideMark/>
          </w:tcPr>
          <w:p w14:paraId="56A4CD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single" w:sz="4" w:space="0" w:color="000000"/>
              <w:right w:val="single" w:sz="4" w:space="0" w:color="000000"/>
            </w:tcBorders>
            <w:shd w:val="clear" w:color="auto" w:fill="auto"/>
            <w:noWrap/>
            <w:vAlign w:val="bottom"/>
            <w:hideMark/>
          </w:tcPr>
          <w:p w14:paraId="0B67296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nil"/>
              <w:left w:val="nil"/>
              <w:bottom w:val="single" w:sz="4" w:space="0" w:color="000000"/>
              <w:right w:val="single" w:sz="4" w:space="0" w:color="000000"/>
            </w:tcBorders>
            <w:shd w:val="clear" w:color="auto" w:fill="auto"/>
            <w:noWrap/>
            <w:vAlign w:val="bottom"/>
            <w:hideMark/>
          </w:tcPr>
          <w:p w14:paraId="0FAB116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95" w:type="dxa"/>
            <w:tcBorders>
              <w:top w:val="nil"/>
              <w:left w:val="nil"/>
              <w:bottom w:val="single" w:sz="4" w:space="0" w:color="000000"/>
              <w:right w:val="single" w:sz="4" w:space="0" w:color="000000"/>
            </w:tcBorders>
            <w:shd w:val="clear" w:color="auto" w:fill="auto"/>
            <w:noWrap/>
            <w:vAlign w:val="bottom"/>
            <w:hideMark/>
          </w:tcPr>
          <w:p w14:paraId="30C6975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shd w:val="clear" w:color="auto" w:fill="auto"/>
            <w:noWrap/>
            <w:vAlign w:val="bottom"/>
            <w:hideMark/>
          </w:tcPr>
          <w:p w14:paraId="4DA8F4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34" w:type="dxa"/>
            <w:tcBorders>
              <w:top w:val="nil"/>
              <w:left w:val="nil"/>
              <w:bottom w:val="single" w:sz="4" w:space="0" w:color="000000"/>
              <w:right w:val="single" w:sz="4" w:space="0" w:color="000000"/>
            </w:tcBorders>
            <w:shd w:val="clear" w:color="auto" w:fill="auto"/>
            <w:noWrap/>
            <w:vAlign w:val="bottom"/>
            <w:hideMark/>
          </w:tcPr>
          <w:p w14:paraId="65B48FF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017" w:type="dxa"/>
            <w:tcBorders>
              <w:top w:val="nil"/>
              <w:left w:val="nil"/>
              <w:bottom w:val="single" w:sz="4" w:space="0" w:color="000000"/>
              <w:right w:val="single" w:sz="4" w:space="0" w:color="000000"/>
            </w:tcBorders>
            <w:shd w:val="clear" w:color="auto" w:fill="auto"/>
            <w:noWrap/>
            <w:vAlign w:val="bottom"/>
            <w:hideMark/>
          </w:tcPr>
          <w:p w14:paraId="5B040FA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158" w:type="dxa"/>
            <w:tcBorders>
              <w:top w:val="nil"/>
              <w:left w:val="nil"/>
              <w:bottom w:val="single" w:sz="4" w:space="0" w:color="000000"/>
              <w:right w:val="nil"/>
            </w:tcBorders>
            <w:shd w:val="clear" w:color="auto" w:fill="auto"/>
            <w:noWrap/>
            <w:vAlign w:val="bottom"/>
            <w:hideMark/>
          </w:tcPr>
          <w:p w14:paraId="45D995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720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755617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188292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8E1B9AD"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2A353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219</w:t>
            </w:r>
          </w:p>
        </w:tc>
        <w:tc>
          <w:tcPr>
            <w:tcW w:w="3484" w:type="dxa"/>
            <w:tcBorders>
              <w:top w:val="nil"/>
              <w:left w:val="nil"/>
              <w:bottom w:val="nil"/>
              <w:right w:val="single" w:sz="4" w:space="0" w:color="000000"/>
            </w:tcBorders>
            <w:shd w:val="clear" w:color="auto" w:fill="auto"/>
            <w:noWrap/>
            <w:vAlign w:val="bottom"/>
            <w:hideMark/>
          </w:tcPr>
          <w:p w14:paraId="2EC3088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Váradi József-Kossuth L.-Konsza S.</w:t>
            </w:r>
          </w:p>
        </w:tc>
        <w:tc>
          <w:tcPr>
            <w:tcW w:w="1275" w:type="dxa"/>
            <w:tcBorders>
              <w:top w:val="nil"/>
              <w:left w:val="nil"/>
              <w:bottom w:val="nil"/>
              <w:right w:val="single" w:sz="4" w:space="0" w:color="000000"/>
            </w:tcBorders>
            <w:shd w:val="clear" w:color="auto" w:fill="auto"/>
            <w:noWrap/>
            <w:vAlign w:val="bottom"/>
            <w:hideMark/>
          </w:tcPr>
          <w:p w14:paraId="0B2C18A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180</w:t>
            </w:r>
          </w:p>
        </w:tc>
        <w:tc>
          <w:tcPr>
            <w:tcW w:w="990" w:type="dxa"/>
            <w:tcBorders>
              <w:top w:val="nil"/>
              <w:left w:val="nil"/>
              <w:bottom w:val="nil"/>
              <w:right w:val="single" w:sz="4" w:space="0" w:color="000000"/>
            </w:tcBorders>
            <w:shd w:val="clear" w:color="auto" w:fill="auto"/>
            <w:noWrap/>
            <w:vAlign w:val="bottom"/>
            <w:hideMark/>
          </w:tcPr>
          <w:p w14:paraId="35B9F20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nil"/>
              <w:right w:val="single" w:sz="4" w:space="0" w:color="000000"/>
            </w:tcBorders>
            <w:shd w:val="clear" w:color="auto" w:fill="auto"/>
            <w:noWrap/>
            <w:vAlign w:val="bottom"/>
            <w:hideMark/>
          </w:tcPr>
          <w:p w14:paraId="3986644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95" w:type="dxa"/>
            <w:tcBorders>
              <w:top w:val="nil"/>
              <w:left w:val="nil"/>
              <w:bottom w:val="nil"/>
              <w:right w:val="single" w:sz="4" w:space="0" w:color="000000"/>
            </w:tcBorders>
            <w:shd w:val="clear" w:color="auto" w:fill="auto"/>
            <w:noWrap/>
            <w:vAlign w:val="bottom"/>
            <w:hideMark/>
          </w:tcPr>
          <w:p w14:paraId="73C12B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nil"/>
              <w:right w:val="single" w:sz="4" w:space="0" w:color="000000"/>
            </w:tcBorders>
            <w:shd w:val="clear" w:color="auto" w:fill="auto"/>
            <w:noWrap/>
            <w:vAlign w:val="bottom"/>
            <w:hideMark/>
          </w:tcPr>
          <w:p w14:paraId="54BDA39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34" w:type="dxa"/>
            <w:tcBorders>
              <w:top w:val="nil"/>
              <w:left w:val="nil"/>
              <w:bottom w:val="nil"/>
              <w:right w:val="single" w:sz="4" w:space="0" w:color="000000"/>
            </w:tcBorders>
            <w:shd w:val="clear" w:color="auto" w:fill="auto"/>
            <w:noWrap/>
            <w:vAlign w:val="bottom"/>
            <w:hideMark/>
          </w:tcPr>
          <w:p w14:paraId="0A39C91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7" w:type="dxa"/>
            <w:tcBorders>
              <w:top w:val="nil"/>
              <w:left w:val="nil"/>
              <w:bottom w:val="nil"/>
              <w:right w:val="single" w:sz="4" w:space="0" w:color="000000"/>
            </w:tcBorders>
            <w:shd w:val="clear" w:color="auto" w:fill="auto"/>
            <w:noWrap/>
            <w:vAlign w:val="bottom"/>
            <w:hideMark/>
          </w:tcPr>
          <w:p w14:paraId="65E3A2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158" w:type="dxa"/>
            <w:tcBorders>
              <w:top w:val="nil"/>
              <w:left w:val="nil"/>
              <w:bottom w:val="nil"/>
              <w:right w:val="nil"/>
            </w:tcBorders>
            <w:shd w:val="clear" w:color="auto" w:fill="auto"/>
            <w:noWrap/>
            <w:vAlign w:val="bottom"/>
            <w:hideMark/>
          </w:tcPr>
          <w:p w14:paraId="68F089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900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ED8835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03337A2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3862504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369D12B1"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220</w:t>
            </w:r>
          </w:p>
        </w:tc>
        <w:tc>
          <w:tcPr>
            <w:tcW w:w="3484" w:type="dxa"/>
            <w:tcBorders>
              <w:top w:val="single" w:sz="4" w:space="0" w:color="auto"/>
              <w:left w:val="nil"/>
              <w:bottom w:val="single" w:sz="4" w:space="0" w:color="auto"/>
              <w:right w:val="single" w:sz="4" w:space="0" w:color="auto"/>
            </w:tcBorders>
            <w:shd w:val="clear" w:color="auto" w:fill="auto"/>
            <w:noWrap/>
            <w:vAlign w:val="bottom"/>
            <w:hideMark/>
          </w:tcPr>
          <w:p w14:paraId="42E2EFE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xml:space="preserve">Vasile Goldiş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71A8EC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70E4D0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15280DE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14:paraId="3CAAB99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C9E27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A715B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49D1D1B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158" w:type="dxa"/>
            <w:tcBorders>
              <w:top w:val="single" w:sz="4" w:space="0" w:color="auto"/>
              <w:left w:val="nil"/>
              <w:bottom w:val="single" w:sz="4" w:space="0" w:color="auto"/>
              <w:right w:val="nil"/>
            </w:tcBorders>
            <w:shd w:val="clear" w:color="auto" w:fill="auto"/>
            <w:noWrap/>
            <w:vAlign w:val="bottom"/>
            <w:hideMark/>
          </w:tcPr>
          <w:p w14:paraId="11673A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04535A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A28556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3EEEF4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2EAE7C2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221</w:t>
            </w:r>
          </w:p>
        </w:tc>
        <w:tc>
          <w:tcPr>
            <w:tcW w:w="3484" w:type="dxa"/>
            <w:tcBorders>
              <w:top w:val="nil"/>
              <w:left w:val="nil"/>
              <w:bottom w:val="single" w:sz="4" w:space="0" w:color="auto"/>
              <w:right w:val="single" w:sz="4" w:space="0" w:color="auto"/>
            </w:tcBorders>
            <w:shd w:val="clear" w:color="auto" w:fill="auto"/>
            <w:noWrap/>
            <w:vAlign w:val="bottom"/>
            <w:hideMark/>
          </w:tcPr>
          <w:p w14:paraId="76DE8FA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Vânătorilor</w:t>
            </w:r>
          </w:p>
        </w:tc>
        <w:tc>
          <w:tcPr>
            <w:tcW w:w="1275" w:type="dxa"/>
            <w:tcBorders>
              <w:top w:val="nil"/>
              <w:left w:val="nil"/>
              <w:bottom w:val="single" w:sz="4" w:space="0" w:color="auto"/>
              <w:right w:val="single" w:sz="4" w:space="0" w:color="auto"/>
            </w:tcBorders>
            <w:shd w:val="clear" w:color="auto" w:fill="auto"/>
            <w:noWrap/>
            <w:vAlign w:val="bottom"/>
            <w:hideMark/>
          </w:tcPr>
          <w:p w14:paraId="5339FA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w:t>
            </w:r>
          </w:p>
        </w:tc>
        <w:tc>
          <w:tcPr>
            <w:tcW w:w="990" w:type="dxa"/>
            <w:tcBorders>
              <w:top w:val="nil"/>
              <w:left w:val="nil"/>
              <w:bottom w:val="single" w:sz="4" w:space="0" w:color="auto"/>
              <w:right w:val="single" w:sz="4" w:space="0" w:color="auto"/>
            </w:tcBorders>
            <w:shd w:val="clear" w:color="auto" w:fill="auto"/>
            <w:noWrap/>
            <w:vAlign w:val="bottom"/>
            <w:hideMark/>
          </w:tcPr>
          <w:p w14:paraId="724D908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shd w:val="clear" w:color="auto" w:fill="auto"/>
            <w:noWrap/>
            <w:vAlign w:val="bottom"/>
            <w:hideMark/>
          </w:tcPr>
          <w:p w14:paraId="24AE18F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auto"/>
              <w:right w:val="single" w:sz="4" w:space="0" w:color="auto"/>
            </w:tcBorders>
            <w:shd w:val="clear" w:color="auto" w:fill="auto"/>
            <w:noWrap/>
            <w:vAlign w:val="bottom"/>
            <w:hideMark/>
          </w:tcPr>
          <w:p w14:paraId="460126E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shd w:val="clear" w:color="auto" w:fill="auto"/>
            <w:noWrap/>
            <w:vAlign w:val="bottom"/>
            <w:hideMark/>
          </w:tcPr>
          <w:p w14:paraId="353F58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shd w:val="clear" w:color="auto" w:fill="auto"/>
            <w:noWrap/>
            <w:vAlign w:val="bottom"/>
            <w:hideMark/>
          </w:tcPr>
          <w:p w14:paraId="5A3F3A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auto"/>
              <w:right w:val="single" w:sz="4" w:space="0" w:color="auto"/>
            </w:tcBorders>
            <w:shd w:val="clear" w:color="auto" w:fill="auto"/>
            <w:noWrap/>
            <w:vAlign w:val="bottom"/>
            <w:hideMark/>
          </w:tcPr>
          <w:p w14:paraId="46B000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auto"/>
              <w:right w:val="nil"/>
            </w:tcBorders>
            <w:shd w:val="clear" w:color="auto" w:fill="auto"/>
            <w:noWrap/>
            <w:vAlign w:val="bottom"/>
            <w:hideMark/>
          </w:tcPr>
          <w:p w14:paraId="691C40B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7BECABA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1826F2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E11E335"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405E54E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222</w:t>
            </w:r>
          </w:p>
        </w:tc>
        <w:tc>
          <w:tcPr>
            <w:tcW w:w="3484" w:type="dxa"/>
            <w:tcBorders>
              <w:top w:val="nil"/>
              <w:left w:val="nil"/>
              <w:bottom w:val="single" w:sz="4" w:space="0" w:color="auto"/>
              <w:right w:val="single" w:sz="4" w:space="0" w:color="auto"/>
            </w:tcBorders>
            <w:shd w:val="clear" w:color="auto" w:fill="auto"/>
            <w:noWrap/>
            <w:vAlign w:val="bottom"/>
            <w:hideMark/>
          </w:tcPr>
          <w:p w14:paraId="7DEC012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Vânătorilor “Parcare”</w:t>
            </w:r>
          </w:p>
        </w:tc>
        <w:tc>
          <w:tcPr>
            <w:tcW w:w="1275" w:type="dxa"/>
            <w:tcBorders>
              <w:top w:val="nil"/>
              <w:left w:val="nil"/>
              <w:bottom w:val="single" w:sz="4" w:space="0" w:color="auto"/>
              <w:right w:val="single" w:sz="4" w:space="0" w:color="auto"/>
            </w:tcBorders>
            <w:shd w:val="clear" w:color="auto" w:fill="auto"/>
            <w:noWrap/>
            <w:vAlign w:val="bottom"/>
            <w:hideMark/>
          </w:tcPr>
          <w:p w14:paraId="61F509D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w:t>
            </w:r>
          </w:p>
        </w:tc>
        <w:tc>
          <w:tcPr>
            <w:tcW w:w="990" w:type="dxa"/>
            <w:tcBorders>
              <w:top w:val="nil"/>
              <w:left w:val="nil"/>
              <w:bottom w:val="single" w:sz="4" w:space="0" w:color="auto"/>
              <w:right w:val="single" w:sz="4" w:space="0" w:color="auto"/>
            </w:tcBorders>
            <w:shd w:val="clear" w:color="auto" w:fill="auto"/>
            <w:noWrap/>
            <w:vAlign w:val="bottom"/>
            <w:hideMark/>
          </w:tcPr>
          <w:p w14:paraId="10873A7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w:t>
            </w:r>
          </w:p>
        </w:tc>
        <w:tc>
          <w:tcPr>
            <w:tcW w:w="1217" w:type="dxa"/>
            <w:tcBorders>
              <w:top w:val="nil"/>
              <w:left w:val="nil"/>
              <w:bottom w:val="single" w:sz="4" w:space="0" w:color="auto"/>
              <w:right w:val="single" w:sz="4" w:space="0" w:color="auto"/>
            </w:tcBorders>
            <w:shd w:val="clear" w:color="auto" w:fill="auto"/>
            <w:noWrap/>
            <w:vAlign w:val="bottom"/>
            <w:hideMark/>
          </w:tcPr>
          <w:p w14:paraId="2EDB04B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750</w:t>
            </w:r>
          </w:p>
        </w:tc>
        <w:tc>
          <w:tcPr>
            <w:tcW w:w="1195" w:type="dxa"/>
            <w:tcBorders>
              <w:top w:val="nil"/>
              <w:left w:val="nil"/>
              <w:bottom w:val="single" w:sz="4" w:space="0" w:color="auto"/>
              <w:right w:val="single" w:sz="4" w:space="0" w:color="auto"/>
            </w:tcBorders>
            <w:shd w:val="clear" w:color="auto" w:fill="auto"/>
            <w:noWrap/>
            <w:vAlign w:val="bottom"/>
            <w:hideMark/>
          </w:tcPr>
          <w:p w14:paraId="23514C6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750</w:t>
            </w:r>
          </w:p>
        </w:tc>
        <w:tc>
          <w:tcPr>
            <w:tcW w:w="1134" w:type="dxa"/>
            <w:tcBorders>
              <w:top w:val="nil"/>
              <w:left w:val="nil"/>
              <w:bottom w:val="single" w:sz="4" w:space="0" w:color="auto"/>
              <w:right w:val="single" w:sz="4" w:space="0" w:color="auto"/>
            </w:tcBorders>
            <w:shd w:val="clear" w:color="auto" w:fill="auto"/>
            <w:noWrap/>
            <w:vAlign w:val="bottom"/>
            <w:hideMark/>
          </w:tcPr>
          <w:p w14:paraId="00EDF1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750</w:t>
            </w:r>
          </w:p>
        </w:tc>
        <w:tc>
          <w:tcPr>
            <w:tcW w:w="1134" w:type="dxa"/>
            <w:tcBorders>
              <w:top w:val="nil"/>
              <w:left w:val="nil"/>
              <w:bottom w:val="single" w:sz="4" w:space="0" w:color="auto"/>
              <w:right w:val="single" w:sz="4" w:space="0" w:color="auto"/>
            </w:tcBorders>
            <w:shd w:val="clear" w:color="auto" w:fill="auto"/>
            <w:noWrap/>
            <w:vAlign w:val="bottom"/>
            <w:hideMark/>
          </w:tcPr>
          <w:p w14:paraId="434DF80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750</w:t>
            </w:r>
          </w:p>
        </w:tc>
        <w:tc>
          <w:tcPr>
            <w:tcW w:w="1017" w:type="dxa"/>
            <w:tcBorders>
              <w:top w:val="nil"/>
              <w:left w:val="nil"/>
              <w:bottom w:val="single" w:sz="4" w:space="0" w:color="auto"/>
              <w:right w:val="single" w:sz="4" w:space="0" w:color="auto"/>
            </w:tcBorders>
            <w:shd w:val="clear" w:color="auto" w:fill="auto"/>
            <w:noWrap/>
            <w:vAlign w:val="bottom"/>
            <w:hideMark/>
          </w:tcPr>
          <w:p w14:paraId="2131DA9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750</w:t>
            </w:r>
          </w:p>
        </w:tc>
        <w:tc>
          <w:tcPr>
            <w:tcW w:w="1158" w:type="dxa"/>
            <w:tcBorders>
              <w:top w:val="nil"/>
              <w:left w:val="nil"/>
              <w:bottom w:val="single" w:sz="4" w:space="0" w:color="auto"/>
              <w:right w:val="nil"/>
            </w:tcBorders>
            <w:shd w:val="clear" w:color="auto" w:fill="auto"/>
            <w:noWrap/>
            <w:vAlign w:val="bottom"/>
            <w:hideMark/>
          </w:tcPr>
          <w:p w14:paraId="109BF6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750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A521AB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AD6D0B7"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AD8EB99"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7F4643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223</w:t>
            </w:r>
          </w:p>
        </w:tc>
        <w:tc>
          <w:tcPr>
            <w:tcW w:w="3484" w:type="dxa"/>
            <w:tcBorders>
              <w:top w:val="nil"/>
              <w:left w:val="nil"/>
              <w:bottom w:val="single" w:sz="4" w:space="0" w:color="auto"/>
              <w:right w:val="single" w:sz="4" w:space="0" w:color="auto"/>
            </w:tcBorders>
            <w:shd w:val="clear" w:color="auto" w:fill="auto"/>
            <w:noWrap/>
            <w:vAlign w:val="bottom"/>
            <w:hideMark/>
          </w:tcPr>
          <w:p w14:paraId="458D827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Vânătorilor-partea nouă</w:t>
            </w:r>
          </w:p>
        </w:tc>
        <w:tc>
          <w:tcPr>
            <w:tcW w:w="1275" w:type="dxa"/>
            <w:tcBorders>
              <w:top w:val="nil"/>
              <w:left w:val="nil"/>
              <w:bottom w:val="single" w:sz="4" w:space="0" w:color="auto"/>
              <w:right w:val="single" w:sz="4" w:space="0" w:color="auto"/>
            </w:tcBorders>
            <w:shd w:val="clear" w:color="auto" w:fill="auto"/>
            <w:noWrap/>
            <w:vAlign w:val="bottom"/>
            <w:hideMark/>
          </w:tcPr>
          <w:p w14:paraId="60D25E2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600</w:t>
            </w:r>
          </w:p>
        </w:tc>
        <w:tc>
          <w:tcPr>
            <w:tcW w:w="990" w:type="dxa"/>
            <w:tcBorders>
              <w:top w:val="nil"/>
              <w:left w:val="nil"/>
              <w:bottom w:val="single" w:sz="4" w:space="0" w:color="auto"/>
              <w:right w:val="single" w:sz="4" w:space="0" w:color="auto"/>
            </w:tcBorders>
            <w:shd w:val="clear" w:color="auto" w:fill="auto"/>
            <w:noWrap/>
            <w:vAlign w:val="bottom"/>
            <w:hideMark/>
          </w:tcPr>
          <w:p w14:paraId="0172D8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shd w:val="clear" w:color="auto" w:fill="auto"/>
            <w:noWrap/>
            <w:vAlign w:val="bottom"/>
            <w:hideMark/>
          </w:tcPr>
          <w:p w14:paraId="2DFAF4B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95" w:type="dxa"/>
            <w:tcBorders>
              <w:top w:val="nil"/>
              <w:left w:val="nil"/>
              <w:bottom w:val="single" w:sz="4" w:space="0" w:color="auto"/>
              <w:right w:val="single" w:sz="4" w:space="0" w:color="auto"/>
            </w:tcBorders>
            <w:shd w:val="clear" w:color="auto" w:fill="auto"/>
            <w:noWrap/>
            <w:vAlign w:val="bottom"/>
            <w:hideMark/>
          </w:tcPr>
          <w:p w14:paraId="0F8B010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62B321C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0D23A24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7" w:type="dxa"/>
            <w:tcBorders>
              <w:top w:val="nil"/>
              <w:left w:val="nil"/>
              <w:bottom w:val="single" w:sz="4" w:space="0" w:color="auto"/>
              <w:right w:val="single" w:sz="4" w:space="0" w:color="auto"/>
            </w:tcBorders>
            <w:shd w:val="clear" w:color="auto" w:fill="auto"/>
            <w:noWrap/>
            <w:vAlign w:val="bottom"/>
            <w:hideMark/>
          </w:tcPr>
          <w:p w14:paraId="2B154AD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158" w:type="dxa"/>
            <w:tcBorders>
              <w:top w:val="nil"/>
              <w:left w:val="nil"/>
              <w:bottom w:val="single" w:sz="4" w:space="0" w:color="auto"/>
              <w:right w:val="nil"/>
            </w:tcBorders>
            <w:shd w:val="clear" w:color="auto" w:fill="auto"/>
            <w:noWrap/>
            <w:vAlign w:val="bottom"/>
            <w:hideMark/>
          </w:tcPr>
          <w:p w14:paraId="6AE429A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4E1E39C4"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789AEF3D"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3C8A3FC"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1ED330E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224</w:t>
            </w:r>
          </w:p>
        </w:tc>
        <w:tc>
          <w:tcPr>
            <w:tcW w:w="3484" w:type="dxa"/>
            <w:tcBorders>
              <w:top w:val="nil"/>
              <w:left w:val="nil"/>
              <w:bottom w:val="single" w:sz="4" w:space="0" w:color="auto"/>
              <w:right w:val="single" w:sz="4" w:space="0" w:color="auto"/>
            </w:tcBorders>
            <w:shd w:val="clear" w:color="auto" w:fill="auto"/>
            <w:noWrap/>
            <w:vAlign w:val="bottom"/>
            <w:hideMark/>
          </w:tcPr>
          <w:p w14:paraId="27083CE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Victor Babeş</w:t>
            </w:r>
          </w:p>
        </w:tc>
        <w:tc>
          <w:tcPr>
            <w:tcW w:w="1275" w:type="dxa"/>
            <w:tcBorders>
              <w:top w:val="nil"/>
              <w:left w:val="nil"/>
              <w:bottom w:val="single" w:sz="4" w:space="0" w:color="auto"/>
              <w:right w:val="single" w:sz="4" w:space="0" w:color="auto"/>
            </w:tcBorders>
            <w:shd w:val="clear" w:color="auto" w:fill="auto"/>
            <w:noWrap/>
            <w:vAlign w:val="bottom"/>
            <w:hideMark/>
          </w:tcPr>
          <w:p w14:paraId="02143C3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325</w:t>
            </w:r>
          </w:p>
        </w:tc>
        <w:tc>
          <w:tcPr>
            <w:tcW w:w="990" w:type="dxa"/>
            <w:tcBorders>
              <w:top w:val="nil"/>
              <w:left w:val="nil"/>
              <w:bottom w:val="single" w:sz="4" w:space="0" w:color="auto"/>
              <w:right w:val="single" w:sz="4" w:space="0" w:color="auto"/>
            </w:tcBorders>
            <w:shd w:val="clear" w:color="auto" w:fill="auto"/>
            <w:noWrap/>
            <w:vAlign w:val="bottom"/>
            <w:hideMark/>
          </w:tcPr>
          <w:p w14:paraId="5D57A1F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shd w:val="clear" w:color="auto" w:fill="auto"/>
            <w:noWrap/>
            <w:vAlign w:val="bottom"/>
            <w:hideMark/>
          </w:tcPr>
          <w:p w14:paraId="05EE38B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95" w:type="dxa"/>
            <w:tcBorders>
              <w:top w:val="nil"/>
              <w:left w:val="nil"/>
              <w:bottom w:val="single" w:sz="4" w:space="0" w:color="auto"/>
              <w:right w:val="single" w:sz="4" w:space="0" w:color="auto"/>
            </w:tcBorders>
            <w:shd w:val="clear" w:color="auto" w:fill="auto"/>
            <w:noWrap/>
            <w:vAlign w:val="bottom"/>
            <w:hideMark/>
          </w:tcPr>
          <w:p w14:paraId="1F035C4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auto"/>
              <w:right w:val="single" w:sz="4" w:space="0" w:color="auto"/>
            </w:tcBorders>
            <w:shd w:val="clear" w:color="auto" w:fill="auto"/>
            <w:noWrap/>
            <w:vAlign w:val="bottom"/>
            <w:hideMark/>
          </w:tcPr>
          <w:p w14:paraId="5EF7599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34" w:type="dxa"/>
            <w:tcBorders>
              <w:top w:val="nil"/>
              <w:left w:val="nil"/>
              <w:bottom w:val="single" w:sz="4" w:space="0" w:color="auto"/>
              <w:right w:val="single" w:sz="4" w:space="0" w:color="auto"/>
            </w:tcBorders>
            <w:shd w:val="clear" w:color="auto" w:fill="auto"/>
            <w:noWrap/>
            <w:vAlign w:val="bottom"/>
            <w:hideMark/>
          </w:tcPr>
          <w:p w14:paraId="5235F61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017" w:type="dxa"/>
            <w:tcBorders>
              <w:top w:val="nil"/>
              <w:left w:val="nil"/>
              <w:bottom w:val="single" w:sz="4" w:space="0" w:color="auto"/>
              <w:right w:val="single" w:sz="4" w:space="0" w:color="auto"/>
            </w:tcBorders>
            <w:shd w:val="clear" w:color="auto" w:fill="auto"/>
            <w:noWrap/>
            <w:vAlign w:val="bottom"/>
            <w:hideMark/>
          </w:tcPr>
          <w:p w14:paraId="7B2E953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158" w:type="dxa"/>
            <w:tcBorders>
              <w:top w:val="nil"/>
              <w:left w:val="nil"/>
              <w:bottom w:val="single" w:sz="4" w:space="0" w:color="auto"/>
              <w:right w:val="nil"/>
            </w:tcBorders>
            <w:shd w:val="clear" w:color="auto" w:fill="auto"/>
            <w:noWrap/>
            <w:vAlign w:val="bottom"/>
            <w:hideMark/>
          </w:tcPr>
          <w:p w14:paraId="451F360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1625</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596946E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6D1A58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7F165FB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auto" w:fill="auto"/>
            <w:noWrap/>
            <w:vAlign w:val="bottom"/>
            <w:hideMark/>
          </w:tcPr>
          <w:p w14:paraId="6347AFE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225</w:t>
            </w:r>
          </w:p>
        </w:tc>
        <w:tc>
          <w:tcPr>
            <w:tcW w:w="3484" w:type="dxa"/>
            <w:tcBorders>
              <w:top w:val="nil"/>
              <w:left w:val="nil"/>
              <w:bottom w:val="nil"/>
              <w:right w:val="single" w:sz="4" w:space="0" w:color="auto"/>
            </w:tcBorders>
            <w:shd w:val="clear" w:color="auto" w:fill="auto"/>
            <w:noWrap/>
            <w:vAlign w:val="bottom"/>
            <w:hideMark/>
          </w:tcPr>
          <w:p w14:paraId="5033CA9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Viitorului</w:t>
            </w:r>
          </w:p>
        </w:tc>
        <w:tc>
          <w:tcPr>
            <w:tcW w:w="1275" w:type="dxa"/>
            <w:tcBorders>
              <w:top w:val="nil"/>
              <w:left w:val="nil"/>
              <w:bottom w:val="nil"/>
              <w:right w:val="single" w:sz="4" w:space="0" w:color="auto"/>
            </w:tcBorders>
            <w:shd w:val="clear" w:color="auto" w:fill="auto"/>
            <w:noWrap/>
            <w:vAlign w:val="bottom"/>
            <w:hideMark/>
          </w:tcPr>
          <w:p w14:paraId="6DF0F4D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420</w:t>
            </w:r>
          </w:p>
        </w:tc>
        <w:tc>
          <w:tcPr>
            <w:tcW w:w="990" w:type="dxa"/>
            <w:tcBorders>
              <w:top w:val="nil"/>
              <w:left w:val="nil"/>
              <w:bottom w:val="nil"/>
              <w:right w:val="single" w:sz="4" w:space="0" w:color="auto"/>
            </w:tcBorders>
            <w:shd w:val="clear" w:color="auto" w:fill="auto"/>
            <w:noWrap/>
            <w:vAlign w:val="bottom"/>
            <w:hideMark/>
          </w:tcPr>
          <w:p w14:paraId="4FEE26C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nil"/>
              <w:right w:val="single" w:sz="4" w:space="0" w:color="auto"/>
            </w:tcBorders>
            <w:shd w:val="clear" w:color="auto" w:fill="auto"/>
            <w:noWrap/>
            <w:vAlign w:val="bottom"/>
            <w:hideMark/>
          </w:tcPr>
          <w:p w14:paraId="7E52D3E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2100</w:t>
            </w:r>
          </w:p>
        </w:tc>
        <w:tc>
          <w:tcPr>
            <w:tcW w:w="1195" w:type="dxa"/>
            <w:tcBorders>
              <w:top w:val="nil"/>
              <w:left w:val="nil"/>
              <w:bottom w:val="nil"/>
              <w:right w:val="single" w:sz="4" w:space="0" w:color="auto"/>
            </w:tcBorders>
            <w:shd w:val="clear" w:color="auto" w:fill="auto"/>
            <w:noWrap/>
            <w:vAlign w:val="bottom"/>
            <w:hideMark/>
          </w:tcPr>
          <w:p w14:paraId="4A97E11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2100</w:t>
            </w:r>
          </w:p>
        </w:tc>
        <w:tc>
          <w:tcPr>
            <w:tcW w:w="1134" w:type="dxa"/>
            <w:tcBorders>
              <w:top w:val="nil"/>
              <w:left w:val="nil"/>
              <w:bottom w:val="nil"/>
              <w:right w:val="single" w:sz="4" w:space="0" w:color="auto"/>
            </w:tcBorders>
            <w:shd w:val="clear" w:color="auto" w:fill="auto"/>
            <w:noWrap/>
            <w:vAlign w:val="bottom"/>
            <w:hideMark/>
          </w:tcPr>
          <w:p w14:paraId="3FA3149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2100</w:t>
            </w:r>
          </w:p>
        </w:tc>
        <w:tc>
          <w:tcPr>
            <w:tcW w:w="1134" w:type="dxa"/>
            <w:tcBorders>
              <w:top w:val="nil"/>
              <w:left w:val="nil"/>
              <w:bottom w:val="nil"/>
              <w:right w:val="single" w:sz="4" w:space="0" w:color="auto"/>
            </w:tcBorders>
            <w:shd w:val="clear" w:color="auto" w:fill="auto"/>
            <w:noWrap/>
            <w:vAlign w:val="bottom"/>
            <w:hideMark/>
          </w:tcPr>
          <w:p w14:paraId="6E59812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2100</w:t>
            </w:r>
          </w:p>
        </w:tc>
        <w:tc>
          <w:tcPr>
            <w:tcW w:w="1017" w:type="dxa"/>
            <w:tcBorders>
              <w:top w:val="nil"/>
              <w:left w:val="nil"/>
              <w:bottom w:val="nil"/>
              <w:right w:val="single" w:sz="4" w:space="0" w:color="auto"/>
            </w:tcBorders>
            <w:shd w:val="clear" w:color="auto" w:fill="auto"/>
            <w:noWrap/>
            <w:vAlign w:val="bottom"/>
            <w:hideMark/>
          </w:tcPr>
          <w:p w14:paraId="7ABD8E8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2100</w:t>
            </w:r>
          </w:p>
        </w:tc>
        <w:tc>
          <w:tcPr>
            <w:tcW w:w="1158" w:type="dxa"/>
            <w:tcBorders>
              <w:top w:val="nil"/>
              <w:left w:val="nil"/>
              <w:bottom w:val="nil"/>
              <w:right w:val="nil"/>
            </w:tcBorders>
            <w:shd w:val="clear" w:color="auto" w:fill="auto"/>
            <w:noWrap/>
            <w:vAlign w:val="bottom"/>
            <w:hideMark/>
          </w:tcPr>
          <w:p w14:paraId="55111879"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2100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BE4AE8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5F0933D5"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6ECDA5C7"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FFFF00" w:fill="FFFFFF"/>
            <w:noWrap/>
            <w:vAlign w:val="bottom"/>
            <w:hideMark/>
          </w:tcPr>
          <w:p w14:paraId="18623065"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226</w:t>
            </w:r>
          </w:p>
        </w:tc>
        <w:tc>
          <w:tcPr>
            <w:tcW w:w="3484" w:type="dxa"/>
            <w:tcBorders>
              <w:top w:val="single" w:sz="4" w:space="0" w:color="auto"/>
              <w:left w:val="nil"/>
              <w:bottom w:val="single" w:sz="4" w:space="0" w:color="auto"/>
              <w:right w:val="single" w:sz="4" w:space="0" w:color="auto"/>
            </w:tcBorders>
            <w:shd w:val="clear" w:color="auto" w:fill="auto"/>
            <w:vAlign w:val="center"/>
            <w:hideMark/>
          </w:tcPr>
          <w:p w14:paraId="09E74892"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Viitorului-Parcare</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8D7AD2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551AA02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797E38E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14:paraId="7A5AD0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901DBE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75DB75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14:paraId="514F1B3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158" w:type="dxa"/>
            <w:tcBorders>
              <w:top w:val="single" w:sz="4" w:space="0" w:color="auto"/>
              <w:left w:val="nil"/>
              <w:bottom w:val="single" w:sz="4" w:space="0" w:color="auto"/>
              <w:right w:val="nil"/>
            </w:tcBorders>
            <w:shd w:val="clear" w:color="auto" w:fill="auto"/>
            <w:noWrap/>
            <w:vAlign w:val="bottom"/>
            <w:hideMark/>
          </w:tcPr>
          <w:p w14:paraId="62D4A11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250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1234D676"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10141DF3"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609FE92" w14:textId="77777777" w:rsidTr="00101BA4">
        <w:trPr>
          <w:trHeight w:val="300"/>
          <w:jc w:val="center"/>
        </w:trPr>
        <w:tc>
          <w:tcPr>
            <w:tcW w:w="617" w:type="dxa"/>
            <w:tcBorders>
              <w:top w:val="nil"/>
              <w:left w:val="single" w:sz="4" w:space="0" w:color="000000"/>
              <w:bottom w:val="single" w:sz="4" w:space="0" w:color="000000"/>
              <w:right w:val="single" w:sz="4" w:space="0" w:color="000000"/>
            </w:tcBorders>
            <w:shd w:val="clear" w:color="FFFF00" w:fill="FFFFFF"/>
            <w:noWrap/>
            <w:vAlign w:val="bottom"/>
            <w:hideMark/>
          </w:tcPr>
          <w:p w14:paraId="625DAD7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227</w:t>
            </w:r>
          </w:p>
        </w:tc>
        <w:tc>
          <w:tcPr>
            <w:tcW w:w="3484" w:type="dxa"/>
            <w:tcBorders>
              <w:top w:val="nil"/>
              <w:left w:val="nil"/>
              <w:bottom w:val="single" w:sz="4" w:space="0" w:color="auto"/>
              <w:right w:val="single" w:sz="4" w:space="0" w:color="auto"/>
            </w:tcBorders>
            <w:shd w:val="clear" w:color="auto" w:fill="auto"/>
            <w:noWrap/>
            <w:vAlign w:val="bottom"/>
            <w:hideMark/>
          </w:tcPr>
          <w:p w14:paraId="3ED496E8"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Voican</w:t>
            </w:r>
          </w:p>
        </w:tc>
        <w:tc>
          <w:tcPr>
            <w:tcW w:w="1275" w:type="dxa"/>
            <w:tcBorders>
              <w:top w:val="nil"/>
              <w:left w:val="nil"/>
              <w:bottom w:val="single" w:sz="4" w:space="0" w:color="auto"/>
              <w:right w:val="single" w:sz="4" w:space="0" w:color="auto"/>
            </w:tcBorders>
            <w:shd w:val="clear" w:color="auto" w:fill="auto"/>
            <w:noWrap/>
            <w:vAlign w:val="bottom"/>
            <w:hideMark/>
          </w:tcPr>
          <w:p w14:paraId="7CAE129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260</w:t>
            </w:r>
          </w:p>
        </w:tc>
        <w:tc>
          <w:tcPr>
            <w:tcW w:w="990" w:type="dxa"/>
            <w:tcBorders>
              <w:top w:val="nil"/>
              <w:left w:val="nil"/>
              <w:bottom w:val="single" w:sz="4" w:space="0" w:color="auto"/>
              <w:right w:val="single" w:sz="4" w:space="0" w:color="auto"/>
            </w:tcBorders>
            <w:shd w:val="clear" w:color="auto" w:fill="auto"/>
            <w:noWrap/>
            <w:vAlign w:val="bottom"/>
            <w:hideMark/>
          </w:tcPr>
          <w:p w14:paraId="3D0C935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single" w:sz="4" w:space="0" w:color="auto"/>
              <w:right w:val="single" w:sz="4" w:space="0" w:color="auto"/>
            </w:tcBorders>
            <w:shd w:val="clear" w:color="auto" w:fill="auto"/>
            <w:noWrap/>
            <w:vAlign w:val="bottom"/>
            <w:hideMark/>
          </w:tcPr>
          <w:p w14:paraId="267DFC2D"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95" w:type="dxa"/>
            <w:tcBorders>
              <w:top w:val="nil"/>
              <w:left w:val="nil"/>
              <w:bottom w:val="single" w:sz="4" w:space="0" w:color="auto"/>
              <w:right w:val="single" w:sz="4" w:space="0" w:color="auto"/>
            </w:tcBorders>
            <w:shd w:val="clear" w:color="auto" w:fill="auto"/>
            <w:noWrap/>
            <w:vAlign w:val="bottom"/>
            <w:hideMark/>
          </w:tcPr>
          <w:p w14:paraId="4A40165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auto"/>
              <w:right w:val="single" w:sz="4" w:space="0" w:color="auto"/>
            </w:tcBorders>
            <w:shd w:val="clear" w:color="auto" w:fill="auto"/>
            <w:noWrap/>
            <w:vAlign w:val="bottom"/>
            <w:hideMark/>
          </w:tcPr>
          <w:p w14:paraId="17A54F0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34" w:type="dxa"/>
            <w:tcBorders>
              <w:top w:val="nil"/>
              <w:left w:val="nil"/>
              <w:bottom w:val="single" w:sz="4" w:space="0" w:color="auto"/>
              <w:right w:val="single" w:sz="4" w:space="0" w:color="auto"/>
            </w:tcBorders>
            <w:shd w:val="clear" w:color="auto" w:fill="auto"/>
            <w:noWrap/>
            <w:vAlign w:val="bottom"/>
            <w:hideMark/>
          </w:tcPr>
          <w:p w14:paraId="3BD5E0CA"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017" w:type="dxa"/>
            <w:tcBorders>
              <w:top w:val="nil"/>
              <w:left w:val="nil"/>
              <w:bottom w:val="single" w:sz="4" w:space="0" w:color="auto"/>
              <w:right w:val="single" w:sz="4" w:space="0" w:color="auto"/>
            </w:tcBorders>
            <w:shd w:val="clear" w:color="auto" w:fill="auto"/>
            <w:noWrap/>
            <w:vAlign w:val="bottom"/>
            <w:hideMark/>
          </w:tcPr>
          <w:p w14:paraId="171D7B0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158" w:type="dxa"/>
            <w:tcBorders>
              <w:top w:val="nil"/>
              <w:left w:val="nil"/>
              <w:bottom w:val="single" w:sz="4" w:space="0" w:color="auto"/>
              <w:right w:val="nil"/>
            </w:tcBorders>
            <w:shd w:val="clear" w:color="auto" w:fill="auto"/>
            <w:noWrap/>
            <w:vAlign w:val="bottom"/>
            <w:hideMark/>
          </w:tcPr>
          <w:p w14:paraId="6105869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1300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2C0A5BC1"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246EB45C"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2379E0B9" w14:textId="77777777" w:rsidTr="00101BA4">
        <w:trPr>
          <w:trHeight w:val="300"/>
          <w:jc w:val="center"/>
        </w:trPr>
        <w:tc>
          <w:tcPr>
            <w:tcW w:w="617" w:type="dxa"/>
            <w:tcBorders>
              <w:top w:val="nil"/>
              <w:left w:val="single" w:sz="4" w:space="0" w:color="000000"/>
              <w:bottom w:val="nil"/>
              <w:right w:val="single" w:sz="4" w:space="0" w:color="000000"/>
            </w:tcBorders>
            <w:shd w:val="clear" w:color="FFFF00" w:fill="FFFFFF"/>
            <w:noWrap/>
            <w:vAlign w:val="bottom"/>
            <w:hideMark/>
          </w:tcPr>
          <w:p w14:paraId="0877F60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228</w:t>
            </w:r>
          </w:p>
        </w:tc>
        <w:tc>
          <w:tcPr>
            <w:tcW w:w="3484" w:type="dxa"/>
            <w:tcBorders>
              <w:top w:val="nil"/>
              <w:left w:val="nil"/>
              <w:bottom w:val="nil"/>
              <w:right w:val="single" w:sz="4" w:space="0" w:color="auto"/>
            </w:tcBorders>
            <w:shd w:val="clear" w:color="auto" w:fill="auto"/>
            <w:noWrap/>
            <w:vAlign w:val="bottom"/>
            <w:hideMark/>
          </w:tcPr>
          <w:p w14:paraId="7D25BC2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Zefirului</w:t>
            </w:r>
          </w:p>
        </w:tc>
        <w:tc>
          <w:tcPr>
            <w:tcW w:w="1275" w:type="dxa"/>
            <w:tcBorders>
              <w:top w:val="nil"/>
              <w:left w:val="nil"/>
              <w:bottom w:val="nil"/>
              <w:right w:val="single" w:sz="4" w:space="0" w:color="auto"/>
            </w:tcBorders>
            <w:shd w:val="clear" w:color="auto" w:fill="auto"/>
            <w:noWrap/>
            <w:vAlign w:val="bottom"/>
            <w:hideMark/>
          </w:tcPr>
          <w:p w14:paraId="2BB0606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200</w:t>
            </w:r>
          </w:p>
        </w:tc>
        <w:tc>
          <w:tcPr>
            <w:tcW w:w="990" w:type="dxa"/>
            <w:tcBorders>
              <w:top w:val="nil"/>
              <w:left w:val="nil"/>
              <w:bottom w:val="nil"/>
              <w:right w:val="single" w:sz="4" w:space="0" w:color="auto"/>
            </w:tcBorders>
            <w:shd w:val="clear" w:color="auto" w:fill="auto"/>
            <w:noWrap/>
            <w:vAlign w:val="bottom"/>
            <w:hideMark/>
          </w:tcPr>
          <w:p w14:paraId="286E9A98"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nil"/>
              <w:left w:val="nil"/>
              <w:bottom w:val="nil"/>
              <w:right w:val="single" w:sz="4" w:space="0" w:color="auto"/>
            </w:tcBorders>
            <w:shd w:val="clear" w:color="auto" w:fill="auto"/>
            <w:noWrap/>
            <w:vAlign w:val="bottom"/>
            <w:hideMark/>
          </w:tcPr>
          <w:p w14:paraId="362D90E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95" w:type="dxa"/>
            <w:tcBorders>
              <w:top w:val="nil"/>
              <w:left w:val="nil"/>
              <w:bottom w:val="single" w:sz="4" w:space="0" w:color="auto"/>
              <w:right w:val="single" w:sz="4" w:space="0" w:color="auto"/>
            </w:tcBorders>
            <w:shd w:val="clear" w:color="auto" w:fill="auto"/>
            <w:noWrap/>
            <w:vAlign w:val="bottom"/>
            <w:hideMark/>
          </w:tcPr>
          <w:p w14:paraId="0D1C1BE0"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0A6617D3"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34" w:type="dxa"/>
            <w:tcBorders>
              <w:top w:val="nil"/>
              <w:left w:val="nil"/>
              <w:bottom w:val="single" w:sz="4" w:space="0" w:color="auto"/>
              <w:right w:val="single" w:sz="4" w:space="0" w:color="auto"/>
            </w:tcBorders>
            <w:shd w:val="clear" w:color="auto" w:fill="auto"/>
            <w:noWrap/>
            <w:vAlign w:val="bottom"/>
            <w:hideMark/>
          </w:tcPr>
          <w:p w14:paraId="09ACBD04"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7" w:type="dxa"/>
            <w:tcBorders>
              <w:top w:val="nil"/>
              <w:left w:val="nil"/>
              <w:bottom w:val="single" w:sz="4" w:space="0" w:color="auto"/>
              <w:right w:val="single" w:sz="4" w:space="0" w:color="auto"/>
            </w:tcBorders>
            <w:shd w:val="clear" w:color="auto" w:fill="auto"/>
            <w:noWrap/>
            <w:vAlign w:val="bottom"/>
            <w:hideMark/>
          </w:tcPr>
          <w:p w14:paraId="42DC013E"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158" w:type="dxa"/>
            <w:tcBorders>
              <w:top w:val="nil"/>
              <w:left w:val="nil"/>
              <w:bottom w:val="single" w:sz="4" w:space="0" w:color="auto"/>
              <w:right w:val="nil"/>
            </w:tcBorders>
            <w:shd w:val="clear" w:color="auto" w:fill="auto"/>
            <w:noWrap/>
            <w:vAlign w:val="bottom"/>
            <w:hideMark/>
          </w:tcPr>
          <w:p w14:paraId="0D28899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1000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6733D03B"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49C847DE"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4EC9FD28" w14:textId="77777777" w:rsidTr="00101BA4">
        <w:trPr>
          <w:trHeight w:val="300"/>
          <w:jc w:val="center"/>
        </w:trPr>
        <w:tc>
          <w:tcPr>
            <w:tcW w:w="617" w:type="dxa"/>
            <w:tcBorders>
              <w:top w:val="single" w:sz="4" w:space="0" w:color="auto"/>
              <w:left w:val="single" w:sz="4" w:space="0" w:color="auto"/>
              <w:bottom w:val="single" w:sz="4" w:space="0" w:color="auto"/>
              <w:right w:val="single" w:sz="4" w:space="0" w:color="auto"/>
            </w:tcBorders>
            <w:shd w:val="clear" w:color="FFFF00" w:fill="FFFFFF"/>
            <w:noWrap/>
            <w:vAlign w:val="bottom"/>
            <w:hideMark/>
          </w:tcPr>
          <w:p w14:paraId="15AEE13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229</w:t>
            </w:r>
          </w:p>
        </w:tc>
        <w:tc>
          <w:tcPr>
            <w:tcW w:w="3484" w:type="dxa"/>
            <w:tcBorders>
              <w:top w:val="single" w:sz="4" w:space="0" w:color="auto"/>
              <w:left w:val="nil"/>
              <w:bottom w:val="single" w:sz="4" w:space="0" w:color="auto"/>
              <w:right w:val="single" w:sz="4" w:space="0" w:color="auto"/>
            </w:tcBorders>
            <w:shd w:val="clear" w:color="auto" w:fill="auto"/>
            <w:noWrap/>
            <w:vAlign w:val="bottom"/>
            <w:hideMark/>
          </w:tcPr>
          <w:p w14:paraId="7102C3CF"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Zorilor</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21ECB52"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640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26ACAA7"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5</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15ED358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95" w:type="dxa"/>
            <w:tcBorders>
              <w:top w:val="nil"/>
              <w:left w:val="nil"/>
              <w:bottom w:val="single" w:sz="4" w:space="0" w:color="auto"/>
              <w:right w:val="single" w:sz="4" w:space="0" w:color="auto"/>
            </w:tcBorders>
            <w:shd w:val="clear" w:color="auto" w:fill="auto"/>
            <w:noWrap/>
            <w:vAlign w:val="bottom"/>
            <w:hideMark/>
          </w:tcPr>
          <w:p w14:paraId="482BFD46"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shd w:val="clear" w:color="auto" w:fill="auto"/>
            <w:noWrap/>
            <w:vAlign w:val="bottom"/>
            <w:hideMark/>
          </w:tcPr>
          <w:p w14:paraId="5AA02FDC"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34" w:type="dxa"/>
            <w:tcBorders>
              <w:top w:val="nil"/>
              <w:left w:val="nil"/>
              <w:bottom w:val="single" w:sz="4" w:space="0" w:color="auto"/>
              <w:right w:val="single" w:sz="4" w:space="0" w:color="auto"/>
            </w:tcBorders>
            <w:shd w:val="clear" w:color="auto" w:fill="auto"/>
            <w:noWrap/>
            <w:vAlign w:val="bottom"/>
            <w:hideMark/>
          </w:tcPr>
          <w:p w14:paraId="4E58E50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7" w:type="dxa"/>
            <w:tcBorders>
              <w:top w:val="nil"/>
              <w:left w:val="nil"/>
              <w:bottom w:val="single" w:sz="4" w:space="0" w:color="auto"/>
              <w:right w:val="single" w:sz="4" w:space="0" w:color="auto"/>
            </w:tcBorders>
            <w:shd w:val="clear" w:color="auto" w:fill="auto"/>
            <w:noWrap/>
            <w:vAlign w:val="bottom"/>
            <w:hideMark/>
          </w:tcPr>
          <w:p w14:paraId="43585DFF"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158" w:type="dxa"/>
            <w:tcBorders>
              <w:top w:val="nil"/>
              <w:left w:val="nil"/>
              <w:bottom w:val="single" w:sz="4" w:space="0" w:color="auto"/>
              <w:right w:val="nil"/>
            </w:tcBorders>
            <w:shd w:val="clear" w:color="auto" w:fill="auto"/>
            <w:noWrap/>
            <w:vAlign w:val="bottom"/>
            <w:hideMark/>
          </w:tcPr>
          <w:p w14:paraId="301AC88B" w14:textId="77777777" w:rsidR="00101BA4" w:rsidRPr="00AD525B" w:rsidRDefault="00101BA4" w:rsidP="00101BA4">
            <w:pPr>
              <w:keepNext w:val="0"/>
              <w:keepLines w:val="0"/>
              <w:spacing w:after="0"/>
              <w:jc w:val="center"/>
              <w:rPr>
                <w:sz w:val="22"/>
                <w:szCs w:val="22"/>
                <w:lang w:eastAsia="ro-RO"/>
              </w:rPr>
            </w:pPr>
            <w:r w:rsidRPr="00AD525B">
              <w:rPr>
                <w:sz w:val="22"/>
                <w:szCs w:val="22"/>
                <w:lang w:eastAsia="ro-RO"/>
              </w:rPr>
              <w:t>3200</w:t>
            </w:r>
          </w:p>
        </w:tc>
        <w:tc>
          <w:tcPr>
            <w:tcW w:w="1011" w:type="dxa"/>
            <w:tcBorders>
              <w:top w:val="nil"/>
              <w:left w:val="single" w:sz="4" w:space="0" w:color="auto"/>
              <w:bottom w:val="single" w:sz="4" w:space="0" w:color="auto"/>
              <w:right w:val="single" w:sz="4" w:space="0" w:color="auto"/>
            </w:tcBorders>
            <w:shd w:val="clear" w:color="auto" w:fill="auto"/>
            <w:noWrap/>
            <w:vAlign w:val="bottom"/>
            <w:hideMark/>
          </w:tcPr>
          <w:p w14:paraId="0E8C4C39"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c>
          <w:tcPr>
            <w:tcW w:w="1183" w:type="dxa"/>
            <w:tcBorders>
              <w:top w:val="nil"/>
              <w:left w:val="nil"/>
              <w:bottom w:val="single" w:sz="4" w:space="0" w:color="auto"/>
              <w:right w:val="single" w:sz="4" w:space="0" w:color="auto"/>
            </w:tcBorders>
            <w:shd w:val="clear" w:color="auto" w:fill="auto"/>
            <w:noWrap/>
            <w:vAlign w:val="bottom"/>
            <w:hideMark/>
          </w:tcPr>
          <w:p w14:paraId="3754E460" w14:textId="77777777" w:rsidR="00101BA4" w:rsidRPr="00AD525B" w:rsidRDefault="00101BA4" w:rsidP="00101BA4">
            <w:pPr>
              <w:keepNext w:val="0"/>
              <w:keepLines w:val="0"/>
              <w:spacing w:after="0"/>
              <w:jc w:val="left"/>
              <w:rPr>
                <w:sz w:val="22"/>
                <w:szCs w:val="22"/>
                <w:lang w:eastAsia="ro-RO"/>
              </w:rPr>
            </w:pPr>
            <w:r w:rsidRPr="00AD525B">
              <w:rPr>
                <w:sz w:val="22"/>
                <w:szCs w:val="22"/>
                <w:lang w:eastAsia="ro-RO"/>
              </w:rPr>
              <w:t> </w:t>
            </w:r>
          </w:p>
        </w:tc>
      </w:tr>
      <w:tr w:rsidR="00101BA4" w:rsidRPr="00AD525B" w14:paraId="154D1E48" w14:textId="77777777" w:rsidTr="00101BA4">
        <w:trPr>
          <w:trHeight w:val="300"/>
          <w:jc w:val="center"/>
        </w:trPr>
        <w:tc>
          <w:tcPr>
            <w:tcW w:w="617" w:type="dxa"/>
            <w:tcBorders>
              <w:top w:val="single" w:sz="4" w:space="0" w:color="auto"/>
              <w:left w:val="single" w:sz="4" w:space="0" w:color="auto"/>
              <w:bottom w:val="single" w:sz="4" w:space="0" w:color="auto"/>
              <w:right w:val="single" w:sz="4" w:space="0" w:color="auto"/>
            </w:tcBorders>
            <w:shd w:val="clear" w:color="FFFF00" w:fill="FFFFFF"/>
            <w:noWrap/>
            <w:vAlign w:val="bottom"/>
            <w:hideMark/>
          </w:tcPr>
          <w:p w14:paraId="3601CFE8"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 </w:t>
            </w:r>
          </w:p>
        </w:tc>
        <w:tc>
          <w:tcPr>
            <w:tcW w:w="3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1D217" w14:textId="77777777" w:rsidR="00101BA4" w:rsidRPr="00AD525B" w:rsidRDefault="00101BA4" w:rsidP="00101BA4">
            <w:pPr>
              <w:keepNext w:val="0"/>
              <w:keepLines w:val="0"/>
              <w:spacing w:after="0"/>
              <w:jc w:val="center"/>
              <w:rPr>
                <w:b/>
                <w:sz w:val="22"/>
                <w:szCs w:val="22"/>
                <w:lang w:eastAsia="ro-RO"/>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5C241" w14:textId="77777777" w:rsidR="00101BA4" w:rsidRPr="00AD525B" w:rsidRDefault="00101BA4" w:rsidP="00101BA4">
            <w:pPr>
              <w:keepNext w:val="0"/>
              <w:keepLines w:val="0"/>
              <w:spacing w:after="0"/>
              <w:jc w:val="left"/>
              <w:rPr>
                <w:b/>
                <w:sz w:val="22"/>
                <w:szCs w:val="22"/>
                <w:lang w:eastAsia="ro-RO"/>
              </w:rPr>
            </w:pP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A01DF"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TOTAL</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67BB7" w14:textId="77777777" w:rsidR="00101BA4" w:rsidRPr="00AD525B" w:rsidRDefault="00101BA4" w:rsidP="00101BA4">
            <w:pPr>
              <w:keepNext w:val="0"/>
              <w:keepLines w:val="0"/>
              <w:spacing w:after="0"/>
              <w:jc w:val="center"/>
              <w:rPr>
                <w:b/>
                <w:sz w:val="22"/>
                <w:szCs w:val="22"/>
                <w:lang w:eastAsia="ro-RO"/>
              </w:rPr>
            </w:pPr>
            <w:r w:rsidRPr="00AD525B">
              <w:rPr>
                <w:b/>
                <w:sz w:val="22"/>
                <w:szCs w:val="22"/>
                <w:lang w:eastAsia="ro-RO"/>
              </w:rPr>
              <w:t>346006</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4DBB3" w14:textId="77777777" w:rsidR="00101BA4" w:rsidRPr="00AD525B" w:rsidRDefault="00101BA4" w:rsidP="00101BA4">
            <w:pPr>
              <w:keepNext w:val="0"/>
              <w:keepLines w:val="0"/>
              <w:spacing w:after="0"/>
              <w:jc w:val="right"/>
              <w:rPr>
                <w:b/>
                <w:sz w:val="22"/>
                <w:szCs w:val="22"/>
                <w:lang w:eastAsia="ro-RO"/>
              </w:rPr>
            </w:pPr>
            <w:r w:rsidRPr="00AD525B">
              <w:rPr>
                <w:b/>
                <w:sz w:val="22"/>
                <w:szCs w:val="22"/>
                <w:lang w:eastAsia="ro-RO"/>
              </w:rPr>
              <w:t>346006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D08B1" w14:textId="77777777" w:rsidR="00101BA4" w:rsidRPr="00AD525B" w:rsidRDefault="00101BA4" w:rsidP="00101BA4">
            <w:pPr>
              <w:keepNext w:val="0"/>
              <w:keepLines w:val="0"/>
              <w:spacing w:after="0"/>
              <w:jc w:val="right"/>
              <w:rPr>
                <w:b/>
                <w:sz w:val="22"/>
                <w:szCs w:val="22"/>
                <w:lang w:eastAsia="ro-RO"/>
              </w:rPr>
            </w:pPr>
            <w:r w:rsidRPr="00AD525B">
              <w:rPr>
                <w:b/>
                <w:sz w:val="22"/>
                <w:szCs w:val="22"/>
                <w:lang w:eastAsia="ro-RO"/>
              </w:rPr>
              <w:t>346006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33DA7" w14:textId="77777777" w:rsidR="00101BA4" w:rsidRPr="00AD525B" w:rsidRDefault="00101BA4" w:rsidP="00101BA4">
            <w:pPr>
              <w:keepNext w:val="0"/>
              <w:keepLines w:val="0"/>
              <w:spacing w:after="0"/>
              <w:jc w:val="right"/>
              <w:rPr>
                <w:b/>
                <w:sz w:val="22"/>
                <w:szCs w:val="22"/>
                <w:lang w:eastAsia="ro-RO"/>
              </w:rPr>
            </w:pPr>
            <w:r w:rsidRPr="00AD525B">
              <w:rPr>
                <w:b/>
                <w:sz w:val="22"/>
                <w:szCs w:val="22"/>
                <w:lang w:eastAsia="ro-RO"/>
              </w:rPr>
              <w:t>346006</w:t>
            </w:r>
          </w:p>
        </w:tc>
        <w:tc>
          <w:tcPr>
            <w:tcW w:w="10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0FF3E" w14:textId="77777777" w:rsidR="00101BA4" w:rsidRPr="00AD525B" w:rsidRDefault="00101BA4" w:rsidP="00101BA4">
            <w:pPr>
              <w:keepNext w:val="0"/>
              <w:keepLines w:val="0"/>
              <w:spacing w:after="0"/>
              <w:jc w:val="right"/>
              <w:rPr>
                <w:b/>
                <w:sz w:val="22"/>
                <w:szCs w:val="22"/>
                <w:lang w:eastAsia="ro-RO"/>
              </w:rPr>
            </w:pPr>
            <w:r w:rsidRPr="00AD525B">
              <w:rPr>
                <w:b/>
                <w:sz w:val="22"/>
                <w:szCs w:val="22"/>
                <w:lang w:eastAsia="ro-RO"/>
              </w:rPr>
              <w:t>346006</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CC39E" w14:textId="77777777" w:rsidR="00101BA4" w:rsidRPr="00AD525B" w:rsidRDefault="00101BA4" w:rsidP="00101BA4">
            <w:pPr>
              <w:keepNext w:val="0"/>
              <w:keepLines w:val="0"/>
              <w:spacing w:after="0"/>
              <w:jc w:val="right"/>
              <w:rPr>
                <w:b/>
                <w:sz w:val="22"/>
                <w:szCs w:val="22"/>
                <w:lang w:eastAsia="ro-RO"/>
              </w:rPr>
            </w:pPr>
            <w:r w:rsidRPr="00AD525B">
              <w:rPr>
                <w:b/>
                <w:sz w:val="22"/>
                <w:szCs w:val="22"/>
                <w:lang w:eastAsia="ro-RO"/>
              </w:rPr>
              <w:t>346006</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952ED" w14:textId="77777777" w:rsidR="00101BA4" w:rsidRPr="00AD525B" w:rsidRDefault="00101BA4" w:rsidP="00101BA4">
            <w:pPr>
              <w:keepNext w:val="0"/>
              <w:keepLines w:val="0"/>
              <w:spacing w:after="0"/>
              <w:jc w:val="right"/>
              <w:rPr>
                <w:b/>
                <w:sz w:val="22"/>
                <w:szCs w:val="22"/>
                <w:lang w:eastAsia="ro-RO"/>
              </w:rPr>
            </w:pPr>
            <w:r w:rsidRPr="00AD525B">
              <w:rPr>
                <w:b/>
                <w:sz w:val="22"/>
                <w:szCs w:val="22"/>
                <w:lang w:eastAsia="ro-RO"/>
              </w:rPr>
              <w:t>21420</w:t>
            </w:r>
          </w:p>
        </w:tc>
        <w:tc>
          <w:tcPr>
            <w:tcW w:w="11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F0F5D" w14:textId="77777777" w:rsidR="00101BA4" w:rsidRPr="00AD525B" w:rsidRDefault="00101BA4" w:rsidP="00101BA4">
            <w:pPr>
              <w:keepNext w:val="0"/>
              <w:keepLines w:val="0"/>
              <w:spacing w:after="0"/>
              <w:jc w:val="right"/>
              <w:rPr>
                <w:b/>
                <w:sz w:val="22"/>
                <w:szCs w:val="22"/>
                <w:lang w:eastAsia="ro-RO"/>
              </w:rPr>
            </w:pPr>
            <w:r w:rsidRPr="00AD525B">
              <w:rPr>
                <w:b/>
                <w:sz w:val="22"/>
                <w:szCs w:val="22"/>
                <w:lang w:eastAsia="ro-RO"/>
              </w:rPr>
              <w:t>21420</w:t>
            </w:r>
          </w:p>
        </w:tc>
      </w:tr>
    </w:tbl>
    <w:p w14:paraId="701AFE3A" w14:textId="76DA1ACC" w:rsidR="00101BA4" w:rsidRPr="00AD525B" w:rsidRDefault="00101BA4" w:rsidP="00913AC8">
      <w:pPr>
        <w:spacing w:after="0"/>
        <w:rPr>
          <w:b/>
          <w:sz w:val="24"/>
          <w:szCs w:val="24"/>
        </w:rPr>
      </w:pPr>
    </w:p>
    <w:p w14:paraId="1D9FF97E" w14:textId="77777777" w:rsidR="00101BA4" w:rsidRPr="00AD525B" w:rsidRDefault="00101BA4">
      <w:pPr>
        <w:keepNext w:val="0"/>
        <w:keepLines w:val="0"/>
        <w:spacing w:after="0"/>
        <w:jc w:val="left"/>
        <w:rPr>
          <w:b/>
          <w:sz w:val="24"/>
          <w:szCs w:val="24"/>
        </w:rPr>
      </w:pPr>
      <w:r w:rsidRPr="00AD525B">
        <w:rPr>
          <w:b/>
          <w:sz w:val="24"/>
          <w:szCs w:val="24"/>
        </w:rPr>
        <w:br w:type="page"/>
      </w:r>
    </w:p>
    <w:p w14:paraId="180F80E0" w14:textId="3BE41D54" w:rsidR="002C5D02" w:rsidRPr="00AD525B" w:rsidRDefault="001C2020" w:rsidP="00913AC8">
      <w:pPr>
        <w:spacing w:after="0"/>
        <w:rPr>
          <w:b/>
          <w:sz w:val="24"/>
          <w:szCs w:val="24"/>
        </w:rPr>
      </w:pPr>
      <w:r w:rsidRPr="00AD525B">
        <w:rPr>
          <w:b/>
          <w:sz w:val="24"/>
          <w:szCs w:val="24"/>
        </w:rPr>
        <w:lastRenderedPageBreak/>
        <w:t>ANEXA NR. 2</w:t>
      </w:r>
      <w:r w:rsidR="008A4F52">
        <w:rPr>
          <w:b/>
          <w:sz w:val="24"/>
          <w:szCs w:val="24"/>
        </w:rPr>
        <w:t>B. o</w:t>
      </w:r>
      <w:r w:rsidR="00653ECE" w:rsidRPr="00AD525B">
        <w:rPr>
          <w:b/>
          <w:sz w:val="24"/>
          <w:szCs w:val="24"/>
        </w:rPr>
        <w:t>rașul Baraolt</w:t>
      </w:r>
    </w:p>
    <w:p w14:paraId="2D577B74" w14:textId="7A2D562F" w:rsidR="00492D8C" w:rsidRPr="00AD525B" w:rsidRDefault="00492D8C" w:rsidP="00492D8C">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măturat manual</w:t>
      </w:r>
      <w:r w:rsidRPr="00AD525B">
        <w:rPr>
          <w:sz w:val="24"/>
          <w:szCs w:val="24"/>
        </w:rPr>
        <w:t>, incluzând podurile, pasajele, parcările și stațiile publice</w:t>
      </w:r>
    </w:p>
    <w:tbl>
      <w:tblPr>
        <w:tblW w:w="15816" w:type="dxa"/>
        <w:jc w:val="center"/>
        <w:tblLook w:val="04A0" w:firstRow="1" w:lastRow="0" w:firstColumn="1" w:lastColumn="0" w:noHBand="0" w:noVBand="1"/>
      </w:tblPr>
      <w:tblGrid>
        <w:gridCol w:w="536"/>
        <w:gridCol w:w="3428"/>
        <w:gridCol w:w="1276"/>
        <w:gridCol w:w="857"/>
        <w:gridCol w:w="1411"/>
        <w:gridCol w:w="1276"/>
        <w:gridCol w:w="1134"/>
        <w:gridCol w:w="1276"/>
        <w:gridCol w:w="992"/>
        <w:gridCol w:w="1316"/>
        <w:gridCol w:w="1137"/>
        <w:gridCol w:w="1177"/>
      </w:tblGrid>
      <w:tr w:rsidR="00C32638" w:rsidRPr="00AD525B" w14:paraId="2BFD49E5" w14:textId="77777777" w:rsidTr="00C32638">
        <w:trPr>
          <w:trHeight w:val="618"/>
          <w:jc w:val="center"/>
        </w:trPr>
        <w:tc>
          <w:tcPr>
            <w:tcW w:w="5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1CEDC8"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Nr.</w:t>
            </w:r>
          </w:p>
        </w:tc>
        <w:tc>
          <w:tcPr>
            <w:tcW w:w="34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AFC0E"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Denumire arteră/stradă/pod</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04A72BF6"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Dimensiuni/suprafață</w:t>
            </w:r>
          </w:p>
          <w:p w14:paraId="37047C3A" w14:textId="1C4E2AFA" w:rsidR="00C32638" w:rsidRPr="00AD525B" w:rsidRDefault="00C32638" w:rsidP="00C32638">
            <w:pPr>
              <w:spacing w:after="0"/>
              <w:jc w:val="center"/>
              <w:rPr>
                <w:b/>
                <w:sz w:val="22"/>
                <w:szCs w:val="22"/>
                <w:lang w:eastAsia="ro-RO"/>
              </w:rPr>
            </w:pPr>
            <w:r w:rsidRPr="00AD525B">
              <w:rPr>
                <w:b/>
                <w:sz w:val="22"/>
                <w:szCs w:val="22"/>
                <w:lang w:eastAsia="ro-RO"/>
              </w:rPr>
              <w:t>tronson arteră/stradă/pod</w:t>
            </w:r>
          </w:p>
        </w:tc>
        <w:tc>
          <w:tcPr>
            <w:tcW w:w="8308" w:type="dxa"/>
            <w:gridSpan w:val="7"/>
            <w:tcBorders>
              <w:top w:val="single" w:sz="4" w:space="0" w:color="auto"/>
              <w:left w:val="nil"/>
              <w:bottom w:val="single" w:sz="4" w:space="0" w:color="auto"/>
              <w:right w:val="single" w:sz="4" w:space="0" w:color="auto"/>
            </w:tcBorders>
            <w:shd w:val="clear" w:color="auto" w:fill="auto"/>
            <w:vAlign w:val="center"/>
            <w:hideMark/>
          </w:tcPr>
          <w:p w14:paraId="56E4D309"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Suprafața carosabil măturată manual</w:t>
            </w:r>
          </w:p>
          <w:p w14:paraId="421EA06D" w14:textId="2380EF64" w:rsidR="00C32638" w:rsidRPr="00AD525B" w:rsidRDefault="00C32638" w:rsidP="00C32638">
            <w:pPr>
              <w:spacing w:after="0"/>
              <w:jc w:val="center"/>
              <w:rPr>
                <w:b/>
                <w:sz w:val="22"/>
                <w:szCs w:val="22"/>
                <w:lang w:eastAsia="ro-RO"/>
              </w:rPr>
            </w:pPr>
            <w:r w:rsidRPr="00AD525B">
              <w:rPr>
                <w:b/>
                <w:sz w:val="22"/>
                <w:szCs w:val="22"/>
                <w:lang w:eastAsia="ro-RO"/>
              </w:rPr>
              <w:t>în fiecare zi din săptămână în care se mătură (mp)</w:t>
            </w:r>
          </w:p>
        </w:tc>
      </w:tr>
      <w:tr w:rsidR="00C32638" w:rsidRPr="00AD525B" w14:paraId="404DC025" w14:textId="77777777" w:rsidTr="00C32638">
        <w:trPr>
          <w:trHeight w:val="435"/>
          <w:jc w:val="center"/>
        </w:trPr>
        <w:tc>
          <w:tcPr>
            <w:tcW w:w="536" w:type="dxa"/>
            <w:vMerge/>
            <w:tcBorders>
              <w:top w:val="single" w:sz="4" w:space="0" w:color="auto"/>
              <w:left w:val="single" w:sz="4" w:space="0" w:color="auto"/>
              <w:bottom w:val="single" w:sz="4" w:space="0" w:color="000000"/>
              <w:right w:val="single" w:sz="4" w:space="0" w:color="auto"/>
            </w:tcBorders>
            <w:vAlign w:val="center"/>
            <w:hideMark/>
          </w:tcPr>
          <w:p w14:paraId="15D8128A" w14:textId="77777777" w:rsidR="00C32638" w:rsidRPr="00AD525B" w:rsidRDefault="00C32638" w:rsidP="00C32638">
            <w:pPr>
              <w:keepNext w:val="0"/>
              <w:keepLines w:val="0"/>
              <w:spacing w:after="0"/>
              <w:jc w:val="left"/>
              <w:rPr>
                <w:b/>
                <w:sz w:val="22"/>
                <w:szCs w:val="22"/>
                <w:lang w:eastAsia="ro-RO"/>
              </w:rPr>
            </w:pPr>
          </w:p>
        </w:tc>
        <w:tc>
          <w:tcPr>
            <w:tcW w:w="3428" w:type="dxa"/>
            <w:vMerge/>
            <w:tcBorders>
              <w:top w:val="single" w:sz="4" w:space="0" w:color="auto"/>
              <w:left w:val="single" w:sz="4" w:space="0" w:color="auto"/>
              <w:bottom w:val="single" w:sz="4" w:space="0" w:color="auto"/>
              <w:right w:val="single" w:sz="4" w:space="0" w:color="auto"/>
            </w:tcBorders>
            <w:vAlign w:val="center"/>
            <w:hideMark/>
          </w:tcPr>
          <w:p w14:paraId="1D4BE5B1" w14:textId="77777777" w:rsidR="00C32638" w:rsidRPr="00AD525B" w:rsidRDefault="00C32638" w:rsidP="00C32638">
            <w:pPr>
              <w:keepNext w:val="0"/>
              <w:keepLines w:val="0"/>
              <w:spacing w:after="0"/>
              <w:jc w:val="left"/>
              <w:rPr>
                <w:b/>
                <w:sz w:val="22"/>
                <w:szCs w:val="22"/>
                <w:lang w:eastAsia="ro-RO"/>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3B77B91"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lungime</w:t>
            </w:r>
          </w:p>
        </w:tc>
        <w:tc>
          <w:tcPr>
            <w:tcW w:w="857" w:type="dxa"/>
            <w:tcBorders>
              <w:top w:val="single" w:sz="4" w:space="0" w:color="auto"/>
              <w:left w:val="nil"/>
              <w:bottom w:val="single" w:sz="4" w:space="0" w:color="auto"/>
              <w:right w:val="single" w:sz="4" w:space="0" w:color="auto"/>
            </w:tcBorders>
            <w:shd w:val="clear" w:color="auto" w:fill="auto"/>
            <w:vAlign w:val="center"/>
            <w:hideMark/>
          </w:tcPr>
          <w:p w14:paraId="310C08FF"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lățime</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35C1F5A1"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suprafața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CF8F6E7"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luni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624FED2"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marți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4507E5A"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miercuri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F0C2826"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joi</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206D118C"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vineri</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1346F63D"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sâmbătă</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14:paraId="2461357D"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duminică</w:t>
            </w:r>
          </w:p>
        </w:tc>
      </w:tr>
      <w:tr w:rsidR="00C32638" w:rsidRPr="00AD525B" w14:paraId="42B80E91" w14:textId="77777777" w:rsidTr="00C32638">
        <w:trPr>
          <w:trHeight w:val="300"/>
          <w:jc w:val="center"/>
        </w:trPr>
        <w:tc>
          <w:tcPr>
            <w:tcW w:w="536" w:type="dxa"/>
            <w:vMerge/>
            <w:tcBorders>
              <w:top w:val="single" w:sz="4" w:space="0" w:color="auto"/>
              <w:left w:val="single" w:sz="4" w:space="0" w:color="auto"/>
              <w:bottom w:val="single" w:sz="4" w:space="0" w:color="000000"/>
              <w:right w:val="single" w:sz="4" w:space="0" w:color="auto"/>
            </w:tcBorders>
            <w:vAlign w:val="center"/>
            <w:hideMark/>
          </w:tcPr>
          <w:p w14:paraId="01D12D14" w14:textId="77777777" w:rsidR="00C32638" w:rsidRPr="00AD525B" w:rsidRDefault="00C32638" w:rsidP="00C32638">
            <w:pPr>
              <w:keepNext w:val="0"/>
              <w:keepLines w:val="0"/>
              <w:spacing w:after="0"/>
              <w:jc w:val="left"/>
              <w:rPr>
                <w:sz w:val="22"/>
                <w:szCs w:val="22"/>
                <w:lang w:eastAsia="ro-RO"/>
              </w:rPr>
            </w:pPr>
          </w:p>
        </w:tc>
        <w:tc>
          <w:tcPr>
            <w:tcW w:w="3428" w:type="dxa"/>
            <w:vMerge/>
            <w:tcBorders>
              <w:top w:val="single" w:sz="4" w:space="0" w:color="auto"/>
              <w:left w:val="single" w:sz="4" w:space="0" w:color="auto"/>
              <w:bottom w:val="single" w:sz="4" w:space="0" w:color="auto"/>
              <w:right w:val="single" w:sz="4" w:space="0" w:color="auto"/>
            </w:tcBorders>
            <w:vAlign w:val="center"/>
            <w:hideMark/>
          </w:tcPr>
          <w:p w14:paraId="50BAFF61" w14:textId="77777777" w:rsidR="00C32638" w:rsidRPr="00AD525B" w:rsidRDefault="00C32638" w:rsidP="00C32638">
            <w:pPr>
              <w:keepNext w:val="0"/>
              <w:keepLines w:val="0"/>
              <w:spacing w:after="0"/>
              <w:jc w:val="left"/>
              <w:rPr>
                <w:sz w:val="22"/>
                <w:szCs w:val="22"/>
                <w:lang w:eastAsia="ro-RO"/>
              </w:rPr>
            </w:pPr>
          </w:p>
        </w:tc>
        <w:tc>
          <w:tcPr>
            <w:tcW w:w="1276" w:type="dxa"/>
            <w:tcBorders>
              <w:top w:val="nil"/>
              <w:left w:val="nil"/>
              <w:bottom w:val="single" w:sz="4" w:space="0" w:color="auto"/>
              <w:right w:val="single" w:sz="4" w:space="0" w:color="auto"/>
            </w:tcBorders>
            <w:shd w:val="clear" w:color="auto" w:fill="auto"/>
            <w:vAlign w:val="center"/>
            <w:hideMark/>
          </w:tcPr>
          <w:p w14:paraId="30E3FF0A"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w:t>
            </w:r>
          </w:p>
        </w:tc>
        <w:tc>
          <w:tcPr>
            <w:tcW w:w="857" w:type="dxa"/>
            <w:tcBorders>
              <w:top w:val="nil"/>
              <w:left w:val="nil"/>
              <w:bottom w:val="single" w:sz="4" w:space="0" w:color="auto"/>
              <w:right w:val="single" w:sz="4" w:space="0" w:color="auto"/>
            </w:tcBorders>
            <w:shd w:val="clear" w:color="auto" w:fill="auto"/>
            <w:vAlign w:val="center"/>
            <w:hideMark/>
          </w:tcPr>
          <w:p w14:paraId="35BBE21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w:t>
            </w:r>
          </w:p>
        </w:tc>
        <w:tc>
          <w:tcPr>
            <w:tcW w:w="1411" w:type="dxa"/>
            <w:tcBorders>
              <w:top w:val="nil"/>
              <w:left w:val="nil"/>
              <w:bottom w:val="single" w:sz="4" w:space="0" w:color="auto"/>
              <w:right w:val="single" w:sz="4" w:space="0" w:color="auto"/>
            </w:tcBorders>
            <w:shd w:val="clear" w:color="auto" w:fill="auto"/>
            <w:vAlign w:val="center"/>
            <w:hideMark/>
          </w:tcPr>
          <w:p w14:paraId="03DDAD28"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c>
          <w:tcPr>
            <w:tcW w:w="1276" w:type="dxa"/>
            <w:tcBorders>
              <w:top w:val="nil"/>
              <w:left w:val="nil"/>
              <w:bottom w:val="single" w:sz="4" w:space="0" w:color="auto"/>
              <w:right w:val="single" w:sz="4" w:space="0" w:color="auto"/>
            </w:tcBorders>
            <w:shd w:val="clear" w:color="auto" w:fill="auto"/>
            <w:vAlign w:val="center"/>
            <w:hideMark/>
          </w:tcPr>
          <w:p w14:paraId="6A48835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c>
          <w:tcPr>
            <w:tcW w:w="1134" w:type="dxa"/>
            <w:tcBorders>
              <w:top w:val="nil"/>
              <w:left w:val="nil"/>
              <w:bottom w:val="single" w:sz="4" w:space="0" w:color="auto"/>
              <w:right w:val="single" w:sz="4" w:space="0" w:color="auto"/>
            </w:tcBorders>
            <w:shd w:val="clear" w:color="auto" w:fill="auto"/>
            <w:vAlign w:val="center"/>
            <w:hideMark/>
          </w:tcPr>
          <w:p w14:paraId="7AE46A9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c>
          <w:tcPr>
            <w:tcW w:w="1276" w:type="dxa"/>
            <w:tcBorders>
              <w:top w:val="nil"/>
              <w:left w:val="nil"/>
              <w:bottom w:val="single" w:sz="4" w:space="0" w:color="auto"/>
              <w:right w:val="single" w:sz="4" w:space="0" w:color="auto"/>
            </w:tcBorders>
            <w:shd w:val="clear" w:color="auto" w:fill="auto"/>
            <w:vAlign w:val="center"/>
            <w:hideMark/>
          </w:tcPr>
          <w:p w14:paraId="27D9FA9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c>
          <w:tcPr>
            <w:tcW w:w="992" w:type="dxa"/>
            <w:tcBorders>
              <w:top w:val="nil"/>
              <w:left w:val="nil"/>
              <w:bottom w:val="single" w:sz="4" w:space="0" w:color="auto"/>
              <w:right w:val="single" w:sz="4" w:space="0" w:color="auto"/>
            </w:tcBorders>
            <w:shd w:val="clear" w:color="auto" w:fill="auto"/>
            <w:vAlign w:val="center"/>
            <w:hideMark/>
          </w:tcPr>
          <w:p w14:paraId="706F8E08"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c>
          <w:tcPr>
            <w:tcW w:w="1316" w:type="dxa"/>
            <w:tcBorders>
              <w:top w:val="nil"/>
              <w:left w:val="nil"/>
              <w:bottom w:val="single" w:sz="4" w:space="0" w:color="auto"/>
              <w:right w:val="single" w:sz="4" w:space="0" w:color="auto"/>
            </w:tcBorders>
            <w:shd w:val="clear" w:color="auto" w:fill="auto"/>
            <w:vAlign w:val="center"/>
            <w:hideMark/>
          </w:tcPr>
          <w:p w14:paraId="02A8A99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c>
          <w:tcPr>
            <w:tcW w:w="1137" w:type="dxa"/>
            <w:tcBorders>
              <w:top w:val="nil"/>
              <w:left w:val="nil"/>
              <w:bottom w:val="single" w:sz="4" w:space="0" w:color="auto"/>
              <w:right w:val="single" w:sz="4" w:space="0" w:color="auto"/>
            </w:tcBorders>
            <w:shd w:val="clear" w:color="auto" w:fill="auto"/>
            <w:vAlign w:val="center"/>
            <w:hideMark/>
          </w:tcPr>
          <w:p w14:paraId="1B7DDF7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c>
          <w:tcPr>
            <w:tcW w:w="1177" w:type="dxa"/>
            <w:tcBorders>
              <w:top w:val="nil"/>
              <w:left w:val="nil"/>
              <w:bottom w:val="single" w:sz="4" w:space="0" w:color="auto"/>
              <w:right w:val="single" w:sz="4" w:space="0" w:color="auto"/>
            </w:tcBorders>
            <w:shd w:val="clear" w:color="auto" w:fill="auto"/>
            <w:vAlign w:val="center"/>
            <w:hideMark/>
          </w:tcPr>
          <w:p w14:paraId="46F1BBA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(mp)</w:t>
            </w:r>
          </w:p>
        </w:tc>
      </w:tr>
      <w:tr w:rsidR="00C32638" w:rsidRPr="00AD525B" w14:paraId="3E26BD8C"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A13ACEA" w14:textId="77777777" w:rsidR="00C32638" w:rsidRPr="00AD525B" w:rsidRDefault="00C32638" w:rsidP="00C32638">
            <w:pPr>
              <w:keepNext w:val="0"/>
              <w:keepLines w:val="0"/>
              <w:spacing w:after="0"/>
              <w:rPr>
                <w:sz w:val="22"/>
                <w:szCs w:val="22"/>
                <w:lang w:eastAsia="ro-RO"/>
              </w:rPr>
            </w:pPr>
            <w:r w:rsidRPr="00AD525B">
              <w:rPr>
                <w:sz w:val="22"/>
                <w:szCs w:val="22"/>
                <w:lang w:eastAsia="ro-RO"/>
              </w:rPr>
              <w:t>1</w:t>
            </w:r>
          </w:p>
        </w:tc>
        <w:tc>
          <w:tcPr>
            <w:tcW w:w="3428" w:type="dxa"/>
            <w:tcBorders>
              <w:top w:val="nil"/>
              <w:left w:val="nil"/>
              <w:bottom w:val="single" w:sz="4" w:space="0" w:color="auto"/>
              <w:right w:val="single" w:sz="4" w:space="0" w:color="auto"/>
            </w:tcBorders>
            <w:shd w:val="clear" w:color="auto" w:fill="auto"/>
            <w:vAlign w:val="center"/>
            <w:hideMark/>
          </w:tcPr>
          <w:p w14:paraId="4FDD577C"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Minerilor</w:t>
            </w:r>
          </w:p>
        </w:tc>
        <w:tc>
          <w:tcPr>
            <w:tcW w:w="1276" w:type="dxa"/>
            <w:tcBorders>
              <w:top w:val="nil"/>
              <w:left w:val="nil"/>
              <w:bottom w:val="single" w:sz="4" w:space="0" w:color="auto"/>
              <w:right w:val="single" w:sz="4" w:space="0" w:color="auto"/>
            </w:tcBorders>
            <w:shd w:val="clear" w:color="auto" w:fill="auto"/>
            <w:noWrap/>
            <w:vAlign w:val="center"/>
            <w:hideMark/>
          </w:tcPr>
          <w:p w14:paraId="79721F03"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464</w:t>
            </w:r>
          </w:p>
        </w:tc>
        <w:tc>
          <w:tcPr>
            <w:tcW w:w="857" w:type="dxa"/>
            <w:tcBorders>
              <w:top w:val="nil"/>
              <w:left w:val="nil"/>
              <w:bottom w:val="single" w:sz="4" w:space="0" w:color="auto"/>
              <w:right w:val="single" w:sz="4" w:space="0" w:color="auto"/>
            </w:tcBorders>
            <w:shd w:val="clear" w:color="auto" w:fill="auto"/>
            <w:noWrap/>
            <w:vAlign w:val="center"/>
            <w:hideMark/>
          </w:tcPr>
          <w:p w14:paraId="2A1CB6AB"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2A988C4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2320</w:t>
            </w:r>
          </w:p>
        </w:tc>
        <w:tc>
          <w:tcPr>
            <w:tcW w:w="1276" w:type="dxa"/>
            <w:tcBorders>
              <w:top w:val="nil"/>
              <w:left w:val="nil"/>
              <w:bottom w:val="single" w:sz="4" w:space="0" w:color="auto"/>
              <w:right w:val="single" w:sz="4" w:space="0" w:color="auto"/>
            </w:tcBorders>
            <w:shd w:val="clear" w:color="auto" w:fill="auto"/>
            <w:noWrap/>
            <w:vAlign w:val="center"/>
            <w:hideMark/>
          </w:tcPr>
          <w:p w14:paraId="394A1E3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2320</w:t>
            </w:r>
          </w:p>
        </w:tc>
        <w:tc>
          <w:tcPr>
            <w:tcW w:w="1134" w:type="dxa"/>
            <w:tcBorders>
              <w:top w:val="nil"/>
              <w:left w:val="nil"/>
              <w:bottom w:val="single" w:sz="4" w:space="0" w:color="auto"/>
              <w:right w:val="single" w:sz="4" w:space="0" w:color="auto"/>
            </w:tcBorders>
            <w:shd w:val="clear" w:color="auto" w:fill="auto"/>
            <w:noWrap/>
            <w:vAlign w:val="center"/>
            <w:hideMark/>
          </w:tcPr>
          <w:p w14:paraId="6B75F41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2320</w:t>
            </w:r>
          </w:p>
        </w:tc>
        <w:tc>
          <w:tcPr>
            <w:tcW w:w="1276" w:type="dxa"/>
            <w:tcBorders>
              <w:top w:val="nil"/>
              <w:left w:val="nil"/>
              <w:bottom w:val="single" w:sz="4" w:space="0" w:color="auto"/>
              <w:right w:val="single" w:sz="4" w:space="0" w:color="auto"/>
            </w:tcBorders>
            <w:shd w:val="clear" w:color="auto" w:fill="auto"/>
            <w:noWrap/>
            <w:vAlign w:val="center"/>
            <w:hideMark/>
          </w:tcPr>
          <w:p w14:paraId="272183C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2320</w:t>
            </w:r>
          </w:p>
        </w:tc>
        <w:tc>
          <w:tcPr>
            <w:tcW w:w="992" w:type="dxa"/>
            <w:tcBorders>
              <w:top w:val="nil"/>
              <w:left w:val="nil"/>
              <w:bottom w:val="single" w:sz="4" w:space="0" w:color="auto"/>
              <w:right w:val="single" w:sz="4" w:space="0" w:color="auto"/>
            </w:tcBorders>
            <w:shd w:val="clear" w:color="auto" w:fill="auto"/>
            <w:noWrap/>
            <w:vAlign w:val="center"/>
            <w:hideMark/>
          </w:tcPr>
          <w:p w14:paraId="4BC91AF8"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2320</w:t>
            </w:r>
          </w:p>
        </w:tc>
        <w:tc>
          <w:tcPr>
            <w:tcW w:w="1316" w:type="dxa"/>
            <w:tcBorders>
              <w:top w:val="nil"/>
              <w:left w:val="nil"/>
              <w:bottom w:val="single" w:sz="4" w:space="0" w:color="auto"/>
              <w:right w:val="single" w:sz="4" w:space="0" w:color="auto"/>
            </w:tcBorders>
            <w:shd w:val="clear" w:color="auto" w:fill="auto"/>
            <w:noWrap/>
            <w:vAlign w:val="center"/>
            <w:hideMark/>
          </w:tcPr>
          <w:p w14:paraId="7D1C865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2320</w:t>
            </w:r>
          </w:p>
        </w:tc>
        <w:tc>
          <w:tcPr>
            <w:tcW w:w="1137" w:type="dxa"/>
            <w:tcBorders>
              <w:top w:val="nil"/>
              <w:left w:val="nil"/>
              <w:bottom w:val="single" w:sz="4" w:space="0" w:color="auto"/>
              <w:right w:val="single" w:sz="4" w:space="0" w:color="auto"/>
            </w:tcBorders>
            <w:shd w:val="clear" w:color="auto" w:fill="auto"/>
            <w:vAlign w:val="center"/>
            <w:hideMark/>
          </w:tcPr>
          <w:p w14:paraId="4A5AA72C"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12CC2EA9"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04C9A0A3"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F426784" w14:textId="77777777" w:rsidR="00C32638" w:rsidRPr="00AD525B" w:rsidRDefault="00C32638" w:rsidP="00C32638">
            <w:pPr>
              <w:keepNext w:val="0"/>
              <w:keepLines w:val="0"/>
              <w:spacing w:after="0"/>
              <w:rPr>
                <w:sz w:val="22"/>
                <w:szCs w:val="22"/>
                <w:lang w:eastAsia="ro-RO"/>
              </w:rPr>
            </w:pPr>
            <w:r w:rsidRPr="00AD525B">
              <w:rPr>
                <w:sz w:val="22"/>
                <w:szCs w:val="22"/>
                <w:lang w:eastAsia="ro-RO"/>
              </w:rPr>
              <w:t>2</w:t>
            </w:r>
          </w:p>
        </w:tc>
        <w:tc>
          <w:tcPr>
            <w:tcW w:w="3428" w:type="dxa"/>
            <w:tcBorders>
              <w:top w:val="nil"/>
              <w:left w:val="nil"/>
              <w:bottom w:val="single" w:sz="4" w:space="0" w:color="auto"/>
              <w:right w:val="single" w:sz="4" w:space="0" w:color="auto"/>
            </w:tcBorders>
            <w:shd w:val="clear" w:color="auto" w:fill="auto"/>
            <w:noWrap/>
            <w:vAlign w:val="center"/>
            <w:hideMark/>
          </w:tcPr>
          <w:p w14:paraId="618A33FA"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Petőfi Sándor</w:t>
            </w:r>
          </w:p>
        </w:tc>
        <w:tc>
          <w:tcPr>
            <w:tcW w:w="1276" w:type="dxa"/>
            <w:tcBorders>
              <w:top w:val="nil"/>
              <w:left w:val="nil"/>
              <w:bottom w:val="single" w:sz="4" w:space="0" w:color="auto"/>
              <w:right w:val="single" w:sz="4" w:space="0" w:color="auto"/>
            </w:tcBorders>
            <w:shd w:val="clear" w:color="auto" w:fill="auto"/>
            <w:noWrap/>
            <w:vAlign w:val="center"/>
            <w:hideMark/>
          </w:tcPr>
          <w:p w14:paraId="0DF8F5E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320</w:t>
            </w:r>
          </w:p>
        </w:tc>
        <w:tc>
          <w:tcPr>
            <w:tcW w:w="857" w:type="dxa"/>
            <w:tcBorders>
              <w:top w:val="nil"/>
              <w:left w:val="nil"/>
              <w:bottom w:val="single" w:sz="4" w:space="0" w:color="auto"/>
              <w:right w:val="single" w:sz="4" w:space="0" w:color="auto"/>
            </w:tcBorders>
            <w:shd w:val="clear" w:color="auto" w:fill="auto"/>
            <w:noWrap/>
            <w:vAlign w:val="center"/>
            <w:hideMark/>
          </w:tcPr>
          <w:p w14:paraId="22FF8BD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40A3C165"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shd w:val="clear" w:color="auto" w:fill="auto"/>
            <w:noWrap/>
            <w:vAlign w:val="center"/>
            <w:hideMark/>
          </w:tcPr>
          <w:p w14:paraId="653F0BD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auto"/>
              <w:right w:val="single" w:sz="4" w:space="0" w:color="auto"/>
            </w:tcBorders>
            <w:shd w:val="clear" w:color="auto" w:fill="auto"/>
            <w:noWrap/>
            <w:vAlign w:val="center"/>
            <w:hideMark/>
          </w:tcPr>
          <w:p w14:paraId="3EB53FB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shd w:val="clear" w:color="auto" w:fill="auto"/>
            <w:noWrap/>
            <w:vAlign w:val="center"/>
            <w:hideMark/>
          </w:tcPr>
          <w:p w14:paraId="4A5B4EAA"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992" w:type="dxa"/>
            <w:tcBorders>
              <w:top w:val="nil"/>
              <w:left w:val="nil"/>
              <w:bottom w:val="single" w:sz="4" w:space="0" w:color="auto"/>
              <w:right w:val="single" w:sz="4" w:space="0" w:color="auto"/>
            </w:tcBorders>
            <w:shd w:val="clear" w:color="auto" w:fill="auto"/>
            <w:noWrap/>
            <w:vAlign w:val="center"/>
            <w:hideMark/>
          </w:tcPr>
          <w:p w14:paraId="2BE5A62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316" w:type="dxa"/>
            <w:tcBorders>
              <w:top w:val="nil"/>
              <w:left w:val="nil"/>
              <w:bottom w:val="single" w:sz="4" w:space="0" w:color="auto"/>
              <w:right w:val="single" w:sz="4" w:space="0" w:color="auto"/>
            </w:tcBorders>
            <w:shd w:val="clear" w:color="auto" w:fill="auto"/>
            <w:noWrap/>
            <w:vAlign w:val="center"/>
            <w:hideMark/>
          </w:tcPr>
          <w:p w14:paraId="2423EA3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137" w:type="dxa"/>
            <w:tcBorders>
              <w:top w:val="nil"/>
              <w:left w:val="nil"/>
              <w:bottom w:val="single" w:sz="4" w:space="0" w:color="auto"/>
              <w:right w:val="single" w:sz="4" w:space="0" w:color="auto"/>
            </w:tcBorders>
            <w:shd w:val="clear" w:color="auto" w:fill="auto"/>
            <w:vAlign w:val="center"/>
            <w:hideMark/>
          </w:tcPr>
          <w:p w14:paraId="10DCA409"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7B8DAA42"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747D7A30"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6244E07" w14:textId="77777777" w:rsidR="00C32638" w:rsidRPr="00AD525B" w:rsidRDefault="00C32638" w:rsidP="00C32638">
            <w:pPr>
              <w:keepNext w:val="0"/>
              <w:keepLines w:val="0"/>
              <w:spacing w:after="0"/>
              <w:rPr>
                <w:sz w:val="22"/>
                <w:szCs w:val="22"/>
                <w:lang w:eastAsia="ro-RO"/>
              </w:rPr>
            </w:pPr>
            <w:r w:rsidRPr="00AD525B">
              <w:rPr>
                <w:sz w:val="22"/>
                <w:szCs w:val="22"/>
                <w:lang w:eastAsia="ro-RO"/>
              </w:rPr>
              <w:t>3</w:t>
            </w:r>
          </w:p>
        </w:tc>
        <w:tc>
          <w:tcPr>
            <w:tcW w:w="3428" w:type="dxa"/>
            <w:tcBorders>
              <w:top w:val="nil"/>
              <w:left w:val="nil"/>
              <w:bottom w:val="single" w:sz="4" w:space="0" w:color="auto"/>
              <w:right w:val="single" w:sz="4" w:space="0" w:color="auto"/>
            </w:tcBorders>
            <w:shd w:val="clear" w:color="auto" w:fill="auto"/>
            <w:noWrap/>
            <w:vAlign w:val="center"/>
            <w:hideMark/>
          </w:tcPr>
          <w:p w14:paraId="79D240F3"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Păcii</w:t>
            </w:r>
          </w:p>
        </w:tc>
        <w:tc>
          <w:tcPr>
            <w:tcW w:w="1276" w:type="dxa"/>
            <w:tcBorders>
              <w:top w:val="nil"/>
              <w:left w:val="nil"/>
              <w:bottom w:val="single" w:sz="4" w:space="0" w:color="auto"/>
              <w:right w:val="single" w:sz="4" w:space="0" w:color="auto"/>
            </w:tcBorders>
            <w:shd w:val="clear" w:color="auto" w:fill="auto"/>
            <w:noWrap/>
            <w:vAlign w:val="center"/>
            <w:hideMark/>
          </w:tcPr>
          <w:p w14:paraId="1212A563"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430</w:t>
            </w:r>
          </w:p>
        </w:tc>
        <w:tc>
          <w:tcPr>
            <w:tcW w:w="857" w:type="dxa"/>
            <w:tcBorders>
              <w:top w:val="nil"/>
              <w:left w:val="nil"/>
              <w:bottom w:val="single" w:sz="4" w:space="0" w:color="auto"/>
              <w:right w:val="single" w:sz="4" w:space="0" w:color="auto"/>
            </w:tcBorders>
            <w:shd w:val="clear" w:color="auto" w:fill="auto"/>
            <w:noWrap/>
            <w:vAlign w:val="center"/>
            <w:hideMark/>
          </w:tcPr>
          <w:p w14:paraId="705F8B3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1C6CF5C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2150</w:t>
            </w:r>
          </w:p>
        </w:tc>
        <w:tc>
          <w:tcPr>
            <w:tcW w:w="1276" w:type="dxa"/>
            <w:tcBorders>
              <w:top w:val="nil"/>
              <w:left w:val="nil"/>
              <w:bottom w:val="single" w:sz="4" w:space="0" w:color="auto"/>
              <w:right w:val="single" w:sz="4" w:space="0" w:color="auto"/>
            </w:tcBorders>
            <w:shd w:val="clear" w:color="auto" w:fill="auto"/>
            <w:noWrap/>
            <w:vAlign w:val="center"/>
            <w:hideMark/>
          </w:tcPr>
          <w:p w14:paraId="1B1CC44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2150</w:t>
            </w:r>
          </w:p>
        </w:tc>
        <w:tc>
          <w:tcPr>
            <w:tcW w:w="1134" w:type="dxa"/>
            <w:tcBorders>
              <w:top w:val="nil"/>
              <w:left w:val="nil"/>
              <w:bottom w:val="single" w:sz="4" w:space="0" w:color="auto"/>
              <w:right w:val="single" w:sz="4" w:space="0" w:color="auto"/>
            </w:tcBorders>
            <w:shd w:val="clear" w:color="auto" w:fill="auto"/>
            <w:noWrap/>
            <w:vAlign w:val="center"/>
            <w:hideMark/>
          </w:tcPr>
          <w:p w14:paraId="39A1D4F8"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2150</w:t>
            </w:r>
          </w:p>
        </w:tc>
        <w:tc>
          <w:tcPr>
            <w:tcW w:w="1276" w:type="dxa"/>
            <w:tcBorders>
              <w:top w:val="nil"/>
              <w:left w:val="nil"/>
              <w:bottom w:val="single" w:sz="4" w:space="0" w:color="auto"/>
              <w:right w:val="single" w:sz="4" w:space="0" w:color="auto"/>
            </w:tcBorders>
            <w:shd w:val="clear" w:color="auto" w:fill="auto"/>
            <w:noWrap/>
            <w:vAlign w:val="center"/>
            <w:hideMark/>
          </w:tcPr>
          <w:p w14:paraId="1074026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2150</w:t>
            </w:r>
          </w:p>
        </w:tc>
        <w:tc>
          <w:tcPr>
            <w:tcW w:w="992" w:type="dxa"/>
            <w:tcBorders>
              <w:top w:val="nil"/>
              <w:left w:val="nil"/>
              <w:bottom w:val="single" w:sz="4" w:space="0" w:color="auto"/>
              <w:right w:val="single" w:sz="4" w:space="0" w:color="auto"/>
            </w:tcBorders>
            <w:shd w:val="clear" w:color="auto" w:fill="auto"/>
            <w:noWrap/>
            <w:vAlign w:val="center"/>
            <w:hideMark/>
          </w:tcPr>
          <w:p w14:paraId="4D8C771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2150</w:t>
            </w:r>
          </w:p>
        </w:tc>
        <w:tc>
          <w:tcPr>
            <w:tcW w:w="1316" w:type="dxa"/>
            <w:tcBorders>
              <w:top w:val="nil"/>
              <w:left w:val="nil"/>
              <w:bottom w:val="single" w:sz="4" w:space="0" w:color="auto"/>
              <w:right w:val="single" w:sz="4" w:space="0" w:color="auto"/>
            </w:tcBorders>
            <w:shd w:val="clear" w:color="auto" w:fill="auto"/>
            <w:noWrap/>
            <w:vAlign w:val="center"/>
            <w:hideMark/>
          </w:tcPr>
          <w:p w14:paraId="20C09E9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2150</w:t>
            </w:r>
          </w:p>
        </w:tc>
        <w:tc>
          <w:tcPr>
            <w:tcW w:w="1137" w:type="dxa"/>
            <w:tcBorders>
              <w:top w:val="nil"/>
              <w:left w:val="nil"/>
              <w:bottom w:val="single" w:sz="4" w:space="0" w:color="auto"/>
              <w:right w:val="single" w:sz="4" w:space="0" w:color="auto"/>
            </w:tcBorders>
            <w:shd w:val="clear" w:color="auto" w:fill="auto"/>
            <w:vAlign w:val="center"/>
            <w:hideMark/>
          </w:tcPr>
          <w:p w14:paraId="1891EC44"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3121B084"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65E5740D"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CC57329" w14:textId="77777777" w:rsidR="00C32638" w:rsidRPr="00AD525B" w:rsidRDefault="00C32638" w:rsidP="00C32638">
            <w:pPr>
              <w:keepNext w:val="0"/>
              <w:keepLines w:val="0"/>
              <w:spacing w:after="0"/>
              <w:rPr>
                <w:sz w:val="22"/>
                <w:szCs w:val="22"/>
                <w:lang w:eastAsia="ro-RO"/>
              </w:rPr>
            </w:pPr>
            <w:r w:rsidRPr="00AD525B">
              <w:rPr>
                <w:sz w:val="22"/>
                <w:szCs w:val="22"/>
                <w:lang w:eastAsia="ro-RO"/>
              </w:rPr>
              <w:t>4</w:t>
            </w:r>
          </w:p>
        </w:tc>
        <w:tc>
          <w:tcPr>
            <w:tcW w:w="3428" w:type="dxa"/>
            <w:tcBorders>
              <w:top w:val="nil"/>
              <w:left w:val="nil"/>
              <w:bottom w:val="single" w:sz="4" w:space="0" w:color="auto"/>
              <w:right w:val="single" w:sz="4" w:space="0" w:color="auto"/>
            </w:tcBorders>
            <w:shd w:val="clear" w:color="auto" w:fill="auto"/>
            <w:noWrap/>
            <w:vAlign w:val="center"/>
            <w:hideMark/>
          </w:tcPr>
          <w:p w14:paraId="0DDF98C8"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01.dec.18</w:t>
            </w:r>
          </w:p>
        </w:tc>
        <w:tc>
          <w:tcPr>
            <w:tcW w:w="1276" w:type="dxa"/>
            <w:tcBorders>
              <w:top w:val="nil"/>
              <w:left w:val="nil"/>
              <w:bottom w:val="single" w:sz="4" w:space="0" w:color="auto"/>
              <w:right w:val="single" w:sz="4" w:space="0" w:color="auto"/>
            </w:tcBorders>
            <w:shd w:val="clear" w:color="auto" w:fill="auto"/>
            <w:noWrap/>
            <w:vAlign w:val="center"/>
            <w:hideMark/>
          </w:tcPr>
          <w:p w14:paraId="55F4DC9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250</w:t>
            </w:r>
          </w:p>
        </w:tc>
        <w:tc>
          <w:tcPr>
            <w:tcW w:w="857" w:type="dxa"/>
            <w:tcBorders>
              <w:top w:val="nil"/>
              <w:left w:val="nil"/>
              <w:bottom w:val="single" w:sz="4" w:space="0" w:color="auto"/>
              <w:right w:val="single" w:sz="4" w:space="0" w:color="auto"/>
            </w:tcBorders>
            <w:shd w:val="clear" w:color="auto" w:fill="auto"/>
            <w:noWrap/>
            <w:vAlign w:val="center"/>
            <w:hideMark/>
          </w:tcPr>
          <w:p w14:paraId="2DBE6B1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7D1EFE9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1250</w:t>
            </w:r>
          </w:p>
        </w:tc>
        <w:tc>
          <w:tcPr>
            <w:tcW w:w="1276" w:type="dxa"/>
            <w:tcBorders>
              <w:top w:val="nil"/>
              <w:left w:val="nil"/>
              <w:bottom w:val="single" w:sz="4" w:space="0" w:color="auto"/>
              <w:right w:val="single" w:sz="4" w:space="0" w:color="auto"/>
            </w:tcBorders>
            <w:shd w:val="clear" w:color="auto" w:fill="auto"/>
            <w:noWrap/>
            <w:vAlign w:val="center"/>
            <w:hideMark/>
          </w:tcPr>
          <w:p w14:paraId="291A9BC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1250</w:t>
            </w:r>
          </w:p>
        </w:tc>
        <w:tc>
          <w:tcPr>
            <w:tcW w:w="1134" w:type="dxa"/>
            <w:tcBorders>
              <w:top w:val="nil"/>
              <w:left w:val="nil"/>
              <w:bottom w:val="single" w:sz="4" w:space="0" w:color="auto"/>
              <w:right w:val="single" w:sz="4" w:space="0" w:color="auto"/>
            </w:tcBorders>
            <w:shd w:val="clear" w:color="auto" w:fill="auto"/>
            <w:noWrap/>
            <w:vAlign w:val="center"/>
            <w:hideMark/>
          </w:tcPr>
          <w:p w14:paraId="7CD7444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1250</w:t>
            </w:r>
          </w:p>
        </w:tc>
        <w:tc>
          <w:tcPr>
            <w:tcW w:w="1276" w:type="dxa"/>
            <w:tcBorders>
              <w:top w:val="nil"/>
              <w:left w:val="nil"/>
              <w:bottom w:val="single" w:sz="4" w:space="0" w:color="auto"/>
              <w:right w:val="single" w:sz="4" w:space="0" w:color="auto"/>
            </w:tcBorders>
            <w:shd w:val="clear" w:color="auto" w:fill="auto"/>
            <w:noWrap/>
            <w:vAlign w:val="center"/>
            <w:hideMark/>
          </w:tcPr>
          <w:p w14:paraId="69629AC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1250</w:t>
            </w:r>
          </w:p>
        </w:tc>
        <w:tc>
          <w:tcPr>
            <w:tcW w:w="992" w:type="dxa"/>
            <w:tcBorders>
              <w:top w:val="nil"/>
              <w:left w:val="nil"/>
              <w:bottom w:val="single" w:sz="4" w:space="0" w:color="auto"/>
              <w:right w:val="single" w:sz="4" w:space="0" w:color="auto"/>
            </w:tcBorders>
            <w:shd w:val="clear" w:color="auto" w:fill="auto"/>
            <w:noWrap/>
            <w:vAlign w:val="center"/>
            <w:hideMark/>
          </w:tcPr>
          <w:p w14:paraId="06D98A03"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1250</w:t>
            </w:r>
          </w:p>
        </w:tc>
        <w:tc>
          <w:tcPr>
            <w:tcW w:w="1316" w:type="dxa"/>
            <w:tcBorders>
              <w:top w:val="nil"/>
              <w:left w:val="nil"/>
              <w:bottom w:val="single" w:sz="4" w:space="0" w:color="auto"/>
              <w:right w:val="single" w:sz="4" w:space="0" w:color="auto"/>
            </w:tcBorders>
            <w:shd w:val="clear" w:color="auto" w:fill="auto"/>
            <w:noWrap/>
            <w:vAlign w:val="center"/>
            <w:hideMark/>
          </w:tcPr>
          <w:p w14:paraId="629038E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1250</w:t>
            </w:r>
          </w:p>
        </w:tc>
        <w:tc>
          <w:tcPr>
            <w:tcW w:w="1137" w:type="dxa"/>
            <w:tcBorders>
              <w:top w:val="nil"/>
              <w:left w:val="nil"/>
              <w:bottom w:val="single" w:sz="4" w:space="0" w:color="auto"/>
              <w:right w:val="single" w:sz="4" w:space="0" w:color="auto"/>
            </w:tcBorders>
            <w:shd w:val="clear" w:color="auto" w:fill="auto"/>
            <w:vAlign w:val="center"/>
            <w:hideMark/>
          </w:tcPr>
          <w:p w14:paraId="51E3EF60"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30632093"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597219CE"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EA20FF5" w14:textId="77777777" w:rsidR="00C32638" w:rsidRPr="00AD525B" w:rsidRDefault="00C32638" w:rsidP="00C32638">
            <w:pPr>
              <w:keepNext w:val="0"/>
              <w:keepLines w:val="0"/>
              <w:spacing w:after="0"/>
              <w:rPr>
                <w:sz w:val="22"/>
                <w:szCs w:val="22"/>
                <w:lang w:eastAsia="ro-RO"/>
              </w:rPr>
            </w:pPr>
            <w:r w:rsidRPr="00AD525B">
              <w:rPr>
                <w:sz w:val="22"/>
                <w:szCs w:val="22"/>
                <w:lang w:eastAsia="ro-RO"/>
              </w:rPr>
              <w:t>5</w:t>
            </w:r>
          </w:p>
        </w:tc>
        <w:tc>
          <w:tcPr>
            <w:tcW w:w="3428" w:type="dxa"/>
            <w:tcBorders>
              <w:top w:val="nil"/>
              <w:left w:val="nil"/>
              <w:bottom w:val="single" w:sz="4" w:space="0" w:color="auto"/>
              <w:right w:val="single" w:sz="4" w:space="0" w:color="auto"/>
            </w:tcBorders>
            <w:shd w:val="clear" w:color="auto" w:fill="auto"/>
            <w:noWrap/>
            <w:vAlign w:val="center"/>
            <w:hideMark/>
          </w:tcPr>
          <w:p w14:paraId="1A4AFFCD" w14:textId="00DF631C" w:rsidR="00C32638" w:rsidRPr="00AD525B" w:rsidRDefault="00C32638" w:rsidP="00C32638">
            <w:pPr>
              <w:keepNext w:val="0"/>
              <w:keepLines w:val="0"/>
              <w:spacing w:after="0"/>
              <w:jc w:val="left"/>
              <w:rPr>
                <w:sz w:val="22"/>
                <w:szCs w:val="22"/>
                <w:lang w:eastAsia="ro-RO"/>
              </w:rPr>
            </w:pPr>
            <w:r w:rsidRPr="00AD525B">
              <w:rPr>
                <w:sz w:val="22"/>
                <w:szCs w:val="22"/>
                <w:lang w:eastAsia="ro-RO"/>
              </w:rPr>
              <w:t>Libertății, Piața Libertății, Kisboldogasszony</w:t>
            </w:r>
          </w:p>
        </w:tc>
        <w:tc>
          <w:tcPr>
            <w:tcW w:w="1276" w:type="dxa"/>
            <w:tcBorders>
              <w:top w:val="nil"/>
              <w:left w:val="nil"/>
              <w:bottom w:val="single" w:sz="4" w:space="0" w:color="auto"/>
              <w:right w:val="single" w:sz="4" w:space="0" w:color="auto"/>
            </w:tcBorders>
            <w:shd w:val="clear" w:color="auto" w:fill="auto"/>
            <w:noWrap/>
            <w:vAlign w:val="center"/>
            <w:hideMark/>
          </w:tcPr>
          <w:p w14:paraId="4A440E2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1260</w:t>
            </w:r>
          </w:p>
        </w:tc>
        <w:tc>
          <w:tcPr>
            <w:tcW w:w="857" w:type="dxa"/>
            <w:tcBorders>
              <w:top w:val="nil"/>
              <w:left w:val="nil"/>
              <w:bottom w:val="single" w:sz="4" w:space="0" w:color="auto"/>
              <w:right w:val="single" w:sz="4" w:space="0" w:color="auto"/>
            </w:tcBorders>
            <w:shd w:val="clear" w:color="auto" w:fill="auto"/>
            <w:noWrap/>
            <w:vAlign w:val="center"/>
            <w:hideMark/>
          </w:tcPr>
          <w:p w14:paraId="2FDEB36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0D9423D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6300</w:t>
            </w:r>
          </w:p>
        </w:tc>
        <w:tc>
          <w:tcPr>
            <w:tcW w:w="1276" w:type="dxa"/>
            <w:tcBorders>
              <w:top w:val="nil"/>
              <w:left w:val="nil"/>
              <w:bottom w:val="single" w:sz="4" w:space="0" w:color="auto"/>
              <w:right w:val="single" w:sz="4" w:space="0" w:color="auto"/>
            </w:tcBorders>
            <w:shd w:val="clear" w:color="auto" w:fill="auto"/>
            <w:noWrap/>
            <w:vAlign w:val="center"/>
            <w:hideMark/>
          </w:tcPr>
          <w:p w14:paraId="0730EC1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6300</w:t>
            </w:r>
          </w:p>
        </w:tc>
        <w:tc>
          <w:tcPr>
            <w:tcW w:w="1134" w:type="dxa"/>
            <w:tcBorders>
              <w:top w:val="nil"/>
              <w:left w:val="nil"/>
              <w:bottom w:val="single" w:sz="4" w:space="0" w:color="auto"/>
              <w:right w:val="single" w:sz="4" w:space="0" w:color="auto"/>
            </w:tcBorders>
            <w:shd w:val="clear" w:color="auto" w:fill="auto"/>
            <w:noWrap/>
            <w:vAlign w:val="center"/>
            <w:hideMark/>
          </w:tcPr>
          <w:p w14:paraId="7ADF070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6300</w:t>
            </w:r>
          </w:p>
        </w:tc>
        <w:tc>
          <w:tcPr>
            <w:tcW w:w="1276" w:type="dxa"/>
            <w:tcBorders>
              <w:top w:val="nil"/>
              <w:left w:val="nil"/>
              <w:bottom w:val="single" w:sz="4" w:space="0" w:color="auto"/>
              <w:right w:val="single" w:sz="4" w:space="0" w:color="auto"/>
            </w:tcBorders>
            <w:shd w:val="clear" w:color="auto" w:fill="auto"/>
            <w:noWrap/>
            <w:vAlign w:val="center"/>
            <w:hideMark/>
          </w:tcPr>
          <w:p w14:paraId="591D5FF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6300</w:t>
            </w:r>
          </w:p>
        </w:tc>
        <w:tc>
          <w:tcPr>
            <w:tcW w:w="992" w:type="dxa"/>
            <w:tcBorders>
              <w:top w:val="nil"/>
              <w:left w:val="nil"/>
              <w:bottom w:val="single" w:sz="4" w:space="0" w:color="auto"/>
              <w:right w:val="single" w:sz="4" w:space="0" w:color="auto"/>
            </w:tcBorders>
            <w:shd w:val="clear" w:color="auto" w:fill="auto"/>
            <w:noWrap/>
            <w:vAlign w:val="center"/>
            <w:hideMark/>
          </w:tcPr>
          <w:p w14:paraId="56F8AC5A"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6300</w:t>
            </w:r>
          </w:p>
        </w:tc>
        <w:tc>
          <w:tcPr>
            <w:tcW w:w="1316" w:type="dxa"/>
            <w:tcBorders>
              <w:top w:val="nil"/>
              <w:left w:val="nil"/>
              <w:bottom w:val="single" w:sz="4" w:space="0" w:color="auto"/>
              <w:right w:val="single" w:sz="4" w:space="0" w:color="auto"/>
            </w:tcBorders>
            <w:shd w:val="clear" w:color="auto" w:fill="auto"/>
            <w:noWrap/>
            <w:vAlign w:val="center"/>
            <w:hideMark/>
          </w:tcPr>
          <w:p w14:paraId="1CF8D60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6300</w:t>
            </w:r>
          </w:p>
        </w:tc>
        <w:tc>
          <w:tcPr>
            <w:tcW w:w="1137" w:type="dxa"/>
            <w:tcBorders>
              <w:top w:val="nil"/>
              <w:left w:val="nil"/>
              <w:bottom w:val="single" w:sz="4" w:space="0" w:color="auto"/>
              <w:right w:val="single" w:sz="4" w:space="0" w:color="auto"/>
            </w:tcBorders>
            <w:shd w:val="clear" w:color="auto" w:fill="auto"/>
            <w:vAlign w:val="center"/>
            <w:hideMark/>
          </w:tcPr>
          <w:p w14:paraId="1138BD5E"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48C5704D"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181934D0"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954D9E4" w14:textId="77777777" w:rsidR="00C32638" w:rsidRPr="00AD525B" w:rsidRDefault="00C32638" w:rsidP="00C32638">
            <w:pPr>
              <w:keepNext w:val="0"/>
              <w:keepLines w:val="0"/>
              <w:spacing w:after="0"/>
              <w:rPr>
                <w:sz w:val="22"/>
                <w:szCs w:val="22"/>
                <w:lang w:eastAsia="ro-RO"/>
              </w:rPr>
            </w:pPr>
            <w:r w:rsidRPr="00AD525B">
              <w:rPr>
                <w:sz w:val="22"/>
                <w:szCs w:val="22"/>
                <w:lang w:eastAsia="ro-RO"/>
              </w:rPr>
              <w:t>6</w:t>
            </w:r>
          </w:p>
        </w:tc>
        <w:tc>
          <w:tcPr>
            <w:tcW w:w="3428" w:type="dxa"/>
            <w:tcBorders>
              <w:top w:val="nil"/>
              <w:left w:val="nil"/>
              <w:bottom w:val="single" w:sz="4" w:space="0" w:color="auto"/>
              <w:right w:val="single" w:sz="4" w:space="0" w:color="auto"/>
            </w:tcBorders>
            <w:shd w:val="clear" w:color="auto" w:fill="auto"/>
            <w:noWrap/>
            <w:vAlign w:val="center"/>
            <w:hideMark/>
          </w:tcPr>
          <w:p w14:paraId="1737C271"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Kossuth Lajos</w:t>
            </w:r>
          </w:p>
        </w:tc>
        <w:tc>
          <w:tcPr>
            <w:tcW w:w="1276" w:type="dxa"/>
            <w:tcBorders>
              <w:top w:val="nil"/>
              <w:left w:val="nil"/>
              <w:bottom w:val="single" w:sz="4" w:space="0" w:color="auto"/>
              <w:right w:val="single" w:sz="4" w:space="0" w:color="auto"/>
            </w:tcBorders>
            <w:shd w:val="clear" w:color="auto" w:fill="auto"/>
            <w:noWrap/>
            <w:vAlign w:val="center"/>
            <w:hideMark/>
          </w:tcPr>
          <w:p w14:paraId="512B2EE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4110</w:t>
            </w:r>
          </w:p>
        </w:tc>
        <w:tc>
          <w:tcPr>
            <w:tcW w:w="857" w:type="dxa"/>
            <w:tcBorders>
              <w:top w:val="nil"/>
              <w:left w:val="nil"/>
              <w:bottom w:val="single" w:sz="4" w:space="0" w:color="auto"/>
              <w:right w:val="single" w:sz="4" w:space="0" w:color="auto"/>
            </w:tcBorders>
            <w:shd w:val="clear" w:color="auto" w:fill="auto"/>
            <w:noWrap/>
            <w:vAlign w:val="center"/>
            <w:hideMark/>
          </w:tcPr>
          <w:p w14:paraId="00B2790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59D9F515"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20550</w:t>
            </w:r>
          </w:p>
        </w:tc>
        <w:tc>
          <w:tcPr>
            <w:tcW w:w="1276" w:type="dxa"/>
            <w:tcBorders>
              <w:top w:val="nil"/>
              <w:left w:val="nil"/>
              <w:bottom w:val="single" w:sz="4" w:space="0" w:color="auto"/>
              <w:right w:val="single" w:sz="4" w:space="0" w:color="auto"/>
            </w:tcBorders>
            <w:shd w:val="clear" w:color="auto" w:fill="auto"/>
            <w:noWrap/>
            <w:vAlign w:val="center"/>
            <w:hideMark/>
          </w:tcPr>
          <w:p w14:paraId="199C03EB"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20550</w:t>
            </w:r>
          </w:p>
        </w:tc>
        <w:tc>
          <w:tcPr>
            <w:tcW w:w="1134" w:type="dxa"/>
            <w:tcBorders>
              <w:top w:val="nil"/>
              <w:left w:val="nil"/>
              <w:bottom w:val="single" w:sz="4" w:space="0" w:color="auto"/>
              <w:right w:val="single" w:sz="4" w:space="0" w:color="auto"/>
            </w:tcBorders>
            <w:shd w:val="clear" w:color="auto" w:fill="auto"/>
            <w:noWrap/>
            <w:vAlign w:val="center"/>
            <w:hideMark/>
          </w:tcPr>
          <w:p w14:paraId="114F12C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20550</w:t>
            </w:r>
          </w:p>
        </w:tc>
        <w:tc>
          <w:tcPr>
            <w:tcW w:w="1276" w:type="dxa"/>
            <w:tcBorders>
              <w:top w:val="nil"/>
              <w:left w:val="nil"/>
              <w:bottom w:val="single" w:sz="4" w:space="0" w:color="auto"/>
              <w:right w:val="single" w:sz="4" w:space="0" w:color="auto"/>
            </w:tcBorders>
            <w:shd w:val="clear" w:color="auto" w:fill="auto"/>
            <w:noWrap/>
            <w:vAlign w:val="center"/>
            <w:hideMark/>
          </w:tcPr>
          <w:p w14:paraId="2190564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20550</w:t>
            </w:r>
          </w:p>
        </w:tc>
        <w:tc>
          <w:tcPr>
            <w:tcW w:w="992" w:type="dxa"/>
            <w:tcBorders>
              <w:top w:val="nil"/>
              <w:left w:val="nil"/>
              <w:bottom w:val="single" w:sz="4" w:space="0" w:color="auto"/>
              <w:right w:val="single" w:sz="4" w:space="0" w:color="auto"/>
            </w:tcBorders>
            <w:shd w:val="clear" w:color="auto" w:fill="auto"/>
            <w:noWrap/>
            <w:vAlign w:val="center"/>
            <w:hideMark/>
          </w:tcPr>
          <w:p w14:paraId="394AB08B"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20550</w:t>
            </w:r>
          </w:p>
        </w:tc>
        <w:tc>
          <w:tcPr>
            <w:tcW w:w="1316" w:type="dxa"/>
            <w:tcBorders>
              <w:top w:val="nil"/>
              <w:left w:val="nil"/>
              <w:bottom w:val="single" w:sz="4" w:space="0" w:color="auto"/>
              <w:right w:val="single" w:sz="4" w:space="0" w:color="auto"/>
            </w:tcBorders>
            <w:shd w:val="clear" w:color="auto" w:fill="auto"/>
            <w:noWrap/>
            <w:vAlign w:val="center"/>
            <w:hideMark/>
          </w:tcPr>
          <w:p w14:paraId="01639AAB"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20550</w:t>
            </w:r>
          </w:p>
        </w:tc>
        <w:tc>
          <w:tcPr>
            <w:tcW w:w="1137" w:type="dxa"/>
            <w:tcBorders>
              <w:top w:val="nil"/>
              <w:left w:val="nil"/>
              <w:bottom w:val="single" w:sz="4" w:space="0" w:color="auto"/>
              <w:right w:val="single" w:sz="4" w:space="0" w:color="auto"/>
            </w:tcBorders>
            <w:shd w:val="clear" w:color="auto" w:fill="auto"/>
            <w:vAlign w:val="center"/>
            <w:hideMark/>
          </w:tcPr>
          <w:p w14:paraId="65314140"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2DA117C2"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7E1CF94A"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1A0BC00B" w14:textId="77777777" w:rsidR="00C32638" w:rsidRPr="00AD525B" w:rsidRDefault="00C32638" w:rsidP="00C32638">
            <w:pPr>
              <w:keepNext w:val="0"/>
              <w:keepLines w:val="0"/>
              <w:spacing w:after="0"/>
              <w:rPr>
                <w:sz w:val="22"/>
                <w:szCs w:val="22"/>
                <w:lang w:eastAsia="ro-RO"/>
              </w:rPr>
            </w:pPr>
            <w:r w:rsidRPr="00AD525B">
              <w:rPr>
                <w:sz w:val="22"/>
                <w:szCs w:val="22"/>
                <w:lang w:eastAsia="ro-RO"/>
              </w:rPr>
              <w:t>7</w:t>
            </w:r>
          </w:p>
        </w:tc>
        <w:tc>
          <w:tcPr>
            <w:tcW w:w="3428" w:type="dxa"/>
            <w:tcBorders>
              <w:top w:val="nil"/>
              <w:left w:val="nil"/>
              <w:bottom w:val="single" w:sz="4" w:space="0" w:color="auto"/>
              <w:right w:val="single" w:sz="4" w:space="0" w:color="auto"/>
            </w:tcBorders>
            <w:shd w:val="clear" w:color="auto" w:fill="auto"/>
            <w:noWrap/>
            <w:vAlign w:val="center"/>
            <w:hideMark/>
          </w:tcPr>
          <w:p w14:paraId="4FD32D7A"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Trandafirilor</w:t>
            </w:r>
          </w:p>
        </w:tc>
        <w:tc>
          <w:tcPr>
            <w:tcW w:w="1276" w:type="dxa"/>
            <w:tcBorders>
              <w:top w:val="nil"/>
              <w:left w:val="nil"/>
              <w:bottom w:val="single" w:sz="4" w:space="0" w:color="auto"/>
              <w:right w:val="single" w:sz="4" w:space="0" w:color="auto"/>
            </w:tcBorders>
            <w:shd w:val="clear" w:color="auto" w:fill="auto"/>
            <w:noWrap/>
            <w:vAlign w:val="center"/>
            <w:hideMark/>
          </w:tcPr>
          <w:p w14:paraId="7384861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960</w:t>
            </w:r>
          </w:p>
        </w:tc>
        <w:tc>
          <w:tcPr>
            <w:tcW w:w="857" w:type="dxa"/>
            <w:tcBorders>
              <w:top w:val="nil"/>
              <w:left w:val="nil"/>
              <w:bottom w:val="single" w:sz="4" w:space="0" w:color="auto"/>
              <w:right w:val="single" w:sz="4" w:space="0" w:color="auto"/>
            </w:tcBorders>
            <w:shd w:val="clear" w:color="auto" w:fill="auto"/>
            <w:noWrap/>
            <w:vAlign w:val="center"/>
            <w:hideMark/>
          </w:tcPr>
          <w:p w14:paraId="3E1952A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6C85E91A"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48000</w:t>
            </w:r>
          </w:p>
        </w:tc>
        <w:tc>
          <w:tcPr>
            <w:tcW w:w="1276" w:type="dxa"/>
            <w:tcBorders>
              <w:top w:val="nil"/>
              <w:left w:val="nil"/>
              <w:bottom w:val="single" w:sz="4" w:space="0" w:color="auto"/>
              <w:right w:val="single" w:sz="4" w:space="0" w:color="auto"/>
            </w:tcBorders>
            <w:shd w:val="clear" w:color="auto" w:fill="auto"/>
            <w:noWrap/>
            <w:vAlign w:val="center"/>
            <w:hideMark/>
          </w:tcPr>
          <w:p w14:paraId="684C690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48000</w:t>
            </w:r>
          </w:p>
        </w:tc>
        <w:tc>
          <w:tcPr>
            <w:tcW w:w="1134" w:type="dxa"/>
            <w:tcBorders>
              <w:top w:val="nil"/>
              <w:left w:val="nil"/>
              <w:bottom w:val="single" w:sz="4" w:space="0" w:color="auto"/>
              <w:right w:val="single" w:sz="4" w:space="0" w:color="auto"/>
            </w:tcBorders>
            <w:shd w:val="clear" w:color="auto" w:fill="auto"/>
            <w:noWrap/>
            <w:vAlign w:val="center"/>
            <w:hideMark/>
          </w:tcPr>
          <w:p w14:paraId="56652E3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48000</w:t>
            </w:r>
          </w:p>
        </w:tc>
        <w:tc>
          <w:tcPr>
            <w:tcW w:w="1276" w:type="dxa"/>
            <w:tcBorders>
              <w:top w:val="nil"/>
              <w:left w:val="nil"/>
              <w:bottom w:val="single" w:sz="4" w:space="0" w:color="auto"/>
              <w:right w:val="single" w:sz="4" w:space="0" w:color="auto"/>
            </w:tcBorders>
            <w:shd w:val="clear" w:color="auto" w:fill="auto"/>
            <w:noWrap/>
            <w:vAlign w:val="center"/>
            <w:hideMark/>
          </w:tcPr>
          <w:p w14:paraId="02A9FE0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48000</w:t>
            </w:r>
          </w:p>
        </w:tc>
        <w:tc>
          <w:tcPr>
            <w:tcW w:w="992" w:type="dxa"/>
            <w:tcBorders>
              <w:top w:val="nil"/>
              <w:left w:val="nil"/>
              <w:bottom w:val="single" w:sz="4" w:space="0" w:color="auto"/>
              <w:right w:val="single" w:sz="4" w:space="0" w:color="auto"/>
            </w:tcBorders>
            <w:shd w:val="clear" w:color="auto" w:fill="auto"/>
            <w:noWrap/>
            <w:vAlign w:val="center"/>
            <w:hideMark/>
          </w:tcPr>
          <w:p w14:paraId="4E83C995"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48000</w:t>
            </w:r>
          </w:p>
        </w:tc>
        <w:tc>
          <w:tcPr>
            <w:tcW w:w="1316" w:type="dxa"/>
            <w:tcBorders>
              <w:top w:val="nil"/>
              <w:left w:val="nil"/>
              <w:bottom w:val="single" w:sz="4" w:space="0" w:color="auto"/>
              <w:right w:val="single" w:sz="4" w:space="0" w:color="auto"/>
            </w:tcBorders>
            <w:shd w:val="clear" w:color="auto" w:fill="auto"/>
            <w:noWrap/>
            <w:vAlign w:val="center"/>
            <w:hideMark/>
          </w:tcPr>
          <w:p w14:paraId="30D92DF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48000</w:t>
            </w:r>
          </w:p>
        </w:tc>
        <w:tc>
          <w:tcPr>
            <w:tcW w:w="1137" w:type="dxa"/>
            <w:tcBorders>
              <w:top w:val="nil"/>
              <w:left w:val="nil"/>
              <w:bottom w:val="single" w:sz="4" w:space="0" w:color="auto"/>
              <w:right w:val="single" w:sz="4" w:space="0" w:color="auto"/>
            </w:tcBorders>
            <w:shd w:val="clear" w:color="auto" w:fill="auto"/>
            <w:vAlign w:val="center"/>
            <w:hideMark/>
          </w:tcPr>
          <w:p w14:paraId="16C4A570"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110B6B38"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33E9E9C8"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89483B2" w14:textId="77777777" w:rsidR="00C32638" w:rsidRPr="00AD525B" w:rsidRDefault="00C32638" w:rsidP="00C32638">
            <w:pPr>
              <w:keepNext w:val="0"/>
              <w:keepLines w:val="0"/>
              <w:spacing w:after="0"/>
              <w:rPr>
                <w:sz w:val="22"/>
                <w:szCs w:val="22"/>
                <w:lang w:eastAsia="ro-RO"/>
              </w:rPr>
            </w:pPr>
            <w:r w:rsidRPr="00AD525B">
              <w:rPr>
                <w:sz w:val="22"/>
                <w:szCs w:val="22"/>
                <w:lang w:eastAsia="ro-RO"/>
              </w:rPr>
              <w:t>8</w:t>
            </w:r>
          </w:p>
        </w:tc>
        <w:tc>
          <w:tcPr>
            <w:tcW w:w="3428" w:type="dxa"/>
            <w:tcBorders>
              <w:top w:val="nil"/>
              <w:left w:val="nil"/>
              <w:bottom w:val="single" w:sz="4" w:space="0" w:color="auto"/>
              <w:right w:val="single" w:sz="4" w:space="0" w:color="auto"/>
            </w:tcBorders>
            <w:shd w:val="clear" w:color="auto" w:fill="auto"/>
            <w:noWrap/>
            <w:vAlign w:val="center"/>
            <w:hideMark/>
          </w:tcPr>
          <w:p w14:paraId="348D0839"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Jozsef Attila</w:t>
            </w:r>
          </w:p>
        </w:tc>
        <w:tc>
          <w:tcPr>
            <w:tcW w:w="1276" w:type="dxa"/>
            <w:tcBorders>
              <w:top w:val="nil"/>
              <w:left w:val="nil"/>
              <w:bottom w:val="single" w:sz="4" w:space="0" w:color="auto"/>
              <w:right w:val="single" w:sz="4" w:space="0" w:color="auto"/>
            </w:tcBorders>
            <w:shd w:val="clear" w:color="auto" w:fill="auto"/>
            <w:noWrap/>
            <w:vAlign w:val="center"/>
            <w:hideMark/>
          </w:tcPr>
          <w:p w14:paraId="2181544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460</w:t>
            </w:r>
          </w:p>
        </w:tc>
        <w:tc>
          <w:tcPr>
            <w:tcW w:w="857" w:type="dxa"/>
            <w:tcBorders>
              <w:top w:val="nil"/>
              <w:left w:val="nil"/>
              <w:bottom w:val="single" w:sz="4" w:space="0" w:color="auto"/>
              <w:right w:val="single" w:sz="4" w:space="0" w:color="auto"/>
            </w:tcBorders>
            <w:shd w:val="clear" w:color="auto" w:fill="auto"/>
            <w:noWrap/>
            <w:vAlign w:val="center"/>
            <w:hideMark/>
          </w:tcPr>
          <w:p w14:paraId="798A7B35"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50A59D8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shd w:val="clear" w:color="auto" w:fill="auto"/>
            <w:noWrap/>
            <w:vAlign w:val="center"/>
            <w:hideMark/>
          </w:tcPr>
          <w:p w14:paraId="7C995F3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auto"/>
              <w:right w:val="single" w:sz="4" w:space="0" w:color="auto"/>
            </w:tcBorders>
            <w:shd w:val="clear" w:color="auto" w:fill="auto"/>
            <w:noWrap/>
            <w:vAlign w:val="center"/>
            <w:hideMark/>
          </w:tcPr>
          <w:p w14:paraId="22E6C80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shd w:val="clear" w:color="auto" w:fill="auto"/>
            <w:noWrap/>
            <w:vAlign w:val="center"/>
            <w:hideMark/>
          </w:tcPr>
          <w:p w14:paraId="0A938E2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992" w:type="dxa"/>
            <w:tcBorders>
              <w:top w:val="nil"/>
              <w:left w:val="nil"/>
              <w:bottom w:val="single" w:sz="4" w:space="0" w:color="auto"/>
              <w:right w:val="single" w:sz="4" w:space="0" w:color="auto"/>
            </w:tcBorders>
            <w:shd w:val="clear" w:color="auto" w:fill="auto"/>
            <w:noWrap/>
            <w:vAlign w:val="center"/>
            <w:hideMark/>
          </w:tcPr>
          <w:p w14:paraId="59C0519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316" w:type="dxa"/>
            <w:tcBorders>
              <w:top w:val="nil"/>
              <w:left w:val="nil"/>
              <w:bottom w:val="single" w:sz="4" w:space="0" w:color="auto"/>
              <w:right w:val="single" w:sz="4" w:space="0" w:color="auto"/>
            </w:tcBorders>
            <w:shd w:val="clear" w:color="auto" w:fill="auto"/>
            <w:noWrap/>
            <w:vAlign w:val="center"/>
            <w:hideMark/>
          </w:tcPr>
          <w:p w14:paraId="42060FC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137" w:type="dxa"/>
            <w:tcBorders>
              <w:top w:val="nil"/>
              <w:left w:val="nil"/>
              <w:bottom w:val="single" w:sz="4" w:space="0" w:color="auto"/>
              <w:right w:val="single" w:sz="4" w:space="0" w:color="auto"/>
            </w:tcBorders>
            <w:shd w:val="clear" w:color="auto" w:fill="auto"/>
            <w:vAlign w:val="center"/>
            <w:hideMark/>
          </w:tcPr>
          <w:p w14:paraId="7D971E0D"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2968C8BE"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26F71B5B"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FBA5F72" w14:textId="77777777" w:rsidR="00C32638" w:rsidRPr="00AD525B" w:rsidRDefault="00C32638" w:rsidP="00C32638">
            <w:pPr>
              <w:keepNext w:val="0"/>
              <w:keepLines w:val="0"/>
              <w:spacing w:after="0"/>
              <w:rPr>
                <w:sz w:val="22"/>
                <w:szCs w:val="22"/>
                <w:lang w:eastAsia="ro-RO"/>
              </w:rPr>
            </w:pPr>
            <w:r w:rsidRPr="00AD525B">
              <w:rPr>
                <w:sz w:val="22"/>
                <w:szCs w:val="22"/>
                <w:lang w:eastAsia="ro-RO"/>
              </w:rPr>
              <w:t>9</w:t>
            </w:r>
          </w:p>
        </w:tc>
        <w:tc>
          <w:tcPr>
            <w:tcW w:w="3428" w:type="dxa"/>
            <w:tcBorders>
              <w:top w:val="nil"/>
              <w:left w:val="nil"/>
              <w:bottom w:val="single" w:sz="4" w:space="0" w:color="auto"/>
              <w:right w:val="single" w:sz="4" w:space="0" w:color="auto"/>
            </w:tcBorders>
            <w:shd w:val="clear" w:color="auto" w:fill="auto"/>
            <w:noWrap/>
            <w:vAlign w:val="center"/>
            <w:hideMark/>
          </w:tcPr>
          <w:p w14:paraId="1BEC5E53"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Mihai Eminescu</w:t>
            </w:r>
          </w:p>
        </w:tc>
        <w:tc>
          <w:tcPr>
            <w:tcW w:w="1276" w:type="dxa"/>
            <w:tcBorders>
              <w:top w:val="nil"/>
              <w:left w:val="nil"/>
              <w:bottom w:val="single" w:sz="4" w:space="0" w:color="auto"/>
              <w:right w:val="single" w:sz="4" w:space="0" w:color="auto"/>
            </w:tcBorders>
            <w:shd w:val="clear" w:color="auto" w:fill="auto"/>
            <w:noWrap/>
            <w:vAlign w:val="center"/>
            <w:hideMark/>
          </w:tcPr>
          <w:p w14:paraId="55EB5BA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320</w:t>
            </w:r>
          </w:p>
        </w:tc>
        <w:tc>
          <w:tcPr>
            <w:tcW w:w="857" w:type="dxa"/>
            <w:tcBorders>
              <w:top w:val="nil"/>
              <w:left w:val="nil"/>
              <w:bottom w:val="single" w:sz="4" w:space="0" w:color="auto"/>
              <w:right w:val="single" w:sz="4" w:space="0" w:color="auto"/>
            </w:tcBorders>
            <w:shd w:val="clear" w:color="auto" w:fill="auto"/>
            <w:noWrap/>
            <w:vAlign w:val="center"/>
            <w:hideMark/>
          </w:tcPr>
          <w:p w14:paraId="412937FE"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6555E8E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shd w:val="clear" w:color="auto" w:fill="auto"/>
            <w:noWrap/>
            <w:vAlign w:val="center"/>
            <w:hideMark/>
          </w:tcPr>
          <w:p w14:paraId="2BD5F49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134" w:type="dxa"/>
            <w:tcBorders>
              <w:top w:val="nil"/>
              <w:left w:val="nil"/>
              <w:bottom w:val="single" w:sz="4" w:space="0" w:color="auto"/>
              <w:right w:val="single" w:sz="4" w:space="0" w:color="auto"/>
            </w:tcBorders>
            <w:shd w:val="clear" w:color="auto" w:fill="auto"/>
            <w:noWrap/>
            <w:vAlign w:val="center"/>
            <w:hideMark/>
          </w:tcPr>
          <w:p w14:paraId="4A15F21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276" w:type="dxa"/>
            <w:tcBorders>
              <w:top w:val="nil"/>
              <w:left w:val="nil"/>
              <w:bottom w:val="single" w:sz="4" w:space="0" w:color="auto"/>
              <w:right w:val="single" w:sz="4" w:space="0" w:color="auto"/>
            </w:tcBorders>
            <w:shd w:val="clear" w:color="auto" w:fill="auto"/>
            <w:noWrap/>
            <w:vAlign w:val="center"/>
            <w:hideMark/>
          </w:tcPr>
          <w:p w14:paraId="46F4578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992" w:type="dxa"/>
            <w:tcBorders>
              <w:top w:val="nil"/>
              <w:left w:val="nil"/>
              <w:bottom w:val="single" w:sz="4" w:space="0" w:color="auto"/>
              <w:right w:val="single" w:sz="4" w:space="0" w:color="auto"/>
            </w:tcBorders>
            <w:shd w:val="clear" w:color="auto" w:fill="auto"/>
            <w:noWrap/>
            <w:vAlign w:val="center"/>
            <w:hideMark/>
          </w:tcPr>
          <w:p w14:paraId="26CDEE3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316" w:type="dxa"/>
            <w:tcBorders>
              <w:top w:val="nil"/>
              <w:left w:val="nil"/>
              <w:bottom w:val="single" w:sz="4" w:space="0" w:color="auto"/>
              <w:right w:val="single" w:sz="4" w:space="0" w:color="auto"/>
            </w:tcBorders>
            <w:shd w:val="clear" w:color="auto" w:fill="auto"/>
            <w:noWrap/>
            <w:vAlign w:val="center"/>
            <w:hideMark/>
          </w:tcPr>
          <w:p w14:paraId="4537B115"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1600</w:t>
            </w:r>
          </w:p>
        </w:tc>
        <w:tc>
          <w:tcPr>
            <w:tcW w:w="1137" w:type="dxa"/>
            <w:tcBorders>
              <w:top w:val="nil"/>
              <w:left w:val="nil"/>
              <w:bottom w:val="single" w:sz="4" w:space="0" w:color="auto"/>
              <w:right w:val="single" w:sz="4" w:space="0" w:color="auto"/>
            </w:tcBorders>
            <w:shd w:val="clear" w:color="auto" w:fill="auto"/>
            <w:vAlign w:val="center"/>
            <w:hideMark/>
          </w:tcPr>
          <w:p w14:paraId="04913FF5"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534F5EDD"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06BA425E"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70E12814" w14:textId="77777777" w:rsidR="00C32638" w:rsidRPr="00AD525B" w:rsidRDefault="00C32638" w:rsidP="00C32638">
            <w:pPr>
              <w:keepNext w:val="0"/>
              <w:keepLines w:val="0"/>
              <w:spacing w:after="0"/>
              <w:rPr>
                <w:sz w:val="22"/>
                <w:szCs w:val="22"/>
                <w:lang w:eastAsia="ro-RO"/>
              </w:rPr>
            </w:pPr>
            <w:r w:rsidRPr="00AD525B">
              <w:rPr>
                <w:sz w:val="22"/>
                <w:szCs w:val="22"/>
                <w:lang w:eastAsia="ro-RO"/>
              </w:rPr>
              <w:t>10</w:t>
            </w:r>
          </w:p>
        </w:tc>
        <w:tc>
          <w:tcPr>
            <w:tcW w:w="3428" w:type="dxa"/>
            <w:tcBorders>
              <w:top w:val="nil"/>
              <w:left w:val="nil"/>
              <w:bottom w:val="single" w:sz="4" w:space="0" w:color="auto"/>
              <w:right w:val="single" w:sz="4" w:space="0" w:color="auto"/>
            </w:tcBorders>
            <w:shd w:val="clear" w:color="auto" w:fill="auto"/>
            <w:noWrap/>
            <w:vAlign w:val="center"/>
            <w:hideMark/>
          </w:tcPr>
          <w:p w14:paraId="08CB860C"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Ady Endre</w:t>
            </w:r>
          </w:p>
        </w:tc>
        <w:tc>
          <w:tcPr>
            <w:tcW w:w="1276" w:type="dxa"/>
            <w:tcBorders>
              <w:top w:val="nil"/>
              <w:left w:val="nil"/>
              <w:bottom w:val="single" w:sz="4" w:space="0" w:color="auto"/>
              <w:right w:val="single" w:sz="4" w:space="0" w:color="auto"/>
            </w:tcBorders>
            <w:shd w:val="clear" w:color="auto" w:fill="auto"/>
            <w:noWrap/>
            <w:vAlign w:val="center"/>
            <w:hideMark/>
          </w:tcPr>
          <w:p w14:paraId="02E23ABA"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170</w:t>
            </w:r>
          </w:p>
        </w:tc>
        <w:tc>
          <w:tcPr>
            <w:tcW w:w="857" w:type="dxa"/>
            <w:tcBorders>
              <w:top w:val="nil"/>
              <w:left w:val="nil"/>
              <w:bottom w:val="single" w:sz="4" w:space="0" w:color="auto"/>
              <w:right w:val="single" w:sz="4" w:space="0" w:color="auto"/>
            </w:tcBorders>
            <w:shd w:val="clear" w:color="auto" w:fill="auto"/>
            <w:noWrap/>
            <w:vAlign w:val="center"/>
            <w:hideMark/>
          </w:tcPr>
          <w:p w14:paraId="3BF3A62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0D3AAD1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850</w:t>
            </w:r>
          </w:p>
        </w:tc>
        <w:tc>
          <w:tcPr>
            <w:tcW w:w="1276" w:type="dxa"/>
            <w:tcBorders>
              <w:top w:val="nil"/>
              <w:left w:val="nil"/>
              <w:bottom w:val="single" w:sz="4" w:space="0" w:color="auto"/>
              <w:right w:val="single" w:sz="4" w:space="0" w:color="auto"/>
            </w:tcBorders>
            <w:shd w:val="clear" w:color="auto" w:fill="auto"/>
            <w:noWrap/>
            <w:vAlign w:val="center"/>
            <w:hideMark/>
          </w:tcPr>
          <w:p w14:paraId="1F0F4AA9"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850</w:t>
            </w:r>
          </w:p>
        </w:tc>
        <w:tc>
          <w:tcPr>
            <w:tcW w:w="1134" w:type="dxa"/>
            <w:tcBorders>
              <w:top w:val="nil"/>
              <w:left w:val="nil"/>
              <w:bottom w:val="single" w:sz="4" w:space="0" w:color="auto"/>
              <w:right w:val="single" w:sz="4" w:space="0" w:color="auto"/>
            </w:tcBorders>
            <w:shd w:val="clear" w:color="auto" w:fill="auto"/>
            <w:noWrap/>
            <w:vAlign w:val="center"/>
            <w:hideMark/>
          </w:tcPr>
          <w:p w14:paraId="28B0002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850</w:t>
            </w:r>
          </w:p>
        </w:tc>
        <w:tc>
          <w:tcPr>
            <w:tcW w:w="1276" w:type="dxa"/>
            <w:tcBorders>
              <w:top w:val="nil"/>
              <w:left w:val="nil"/>
              <w:bottom w:val="single" w:sz="4" w:space="0" w:color="auto"/>
              <w:right w:val="single" w:sz="4" w:space="0" w:color="auto"/>
            </w:tcBorders>
            <w:shd w:val="clear" w:color="auto" w:fill="auto"/>
            <w:noWrap/>
            <w:vAlign w:val="center"/>
            <w:hideMark/>
          </w:tcPr>
          <w:p w14:paraId="03037C78"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850</w:t>
            </w:r>
          </w:p>
        </w:tc>
        <w:tc>
          <w:tcPr>
            <w:tcW w:w="992" w:type="dxa"/>
            <w:tcBorders>
              <w:top w:val="nil"/>
              <w:left w:val="nil"/>
              <w:bottom w:val="single" w:sz="4" w:space="0" w:color="auto"/>
              <w:right w:val="single" w:sz="4" w:space="0" w:color="auto"/>
            </w:tcBorders>
            <w:shd w:val="clear" w:color="auto" w:fill="auto"/>
            <w:noWrap/>
            <w:vAlign w:val="center"/>
            <w:hideMark/>
          </w:tcPr>
          <w:p w14:paraId="37CAAAF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850</w:t>
            </w:r>
          </w:p>
        </w:tc>
        <w:tc>
          <w:tcPr>
            <w:tcW w:w="1316" w:type="dxa"/>
            <w:tcBorders>
              <w:top w:val="nil"/>
              <w:left w:val="nil"/>
              <w:bottom w:val="single" w:sz="4" w:space="0" w:color="auto"/>
              <w:right w:val="single" w:sz="4" w:space="0" w:color="auto"/>
            </w:tcBorders>
            <w:shd w:val="clear" w:color="auto" w:fill="auto"/>
            <w:noWrap/>
            <w:vAlign w:val="center"/>
            <w:hideMark/>
          </w:tcPr>
          <w:p w14:paraId="750D6F0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850</w:t>
            </w:r>
          </w:p>
        </w:tc>
        <w:tc>
          <w:tcPr>
            <w:tcW w:w="1137" w:type="dxa"/>
            <w:tcBorders>
              <w:top w:val="nil"/>
              <w:left w:val="nil"/>
              <w:bottom w:val="single" w:sz="4" w:space="0" w:color="auto"/>
              <w:right w:val="single" w:sz="4" w:space="0" w:color="auto"/>
            </w:tcBorders>
            <w:shd w:val="clear" w:color="auto" w:fill="auto"/>
            <w:vAlign w:val="center"/>
            <w:hideMark/>
          </w:tcPr>
          <w:p w14:paraId="1F68E085"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157A0FBB"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015E288F"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290C3ED" w14:textId="77777777" w:rsidR="00C32638" w:rsidRPr="00AD525B" w:rsidRDefault="00C32638" w:rsidP="00C32638">
            <w:pPr>
              <w:keepNext w:val="0"/>
              <w:keepLines w:val="0"/>
              <w:spacing w:after="0"/>
              <w:rPr>
                <w:sz w:val="22"/>
                <w:szCs w:val="22"/>
                <w:lang w:eastAsia="ro-RO"/>
              </w:rPr>
            </w:pPr>
            <w:r w:rsidRPr="00AD525B">
              <w:rPr>
                <w:sz w:val="22"/>
                <w:szCs w:val="22"/>
                <w:lang w:eastAsia="ro-RO"/>
              </w:rPr>
              <w:t>11</w:t>
            </w:r>
          </w:p>
        </w:tc>
        <w:tc>
          <w:tcPr>
            <w:tcW w:w="3428" w:type="dxa"/>
            <w:tcBorders>
              <w:top w:val="nil"/>
              <w:left w:val="nil"/>
              <w:bottom w:val="single" w:sz="4" w:space="0" w:color="auto"/>
              <w:right w:val="single" w:sz="4" w:space="0" w:color="auto"/>
            </w:tcBorders>
            <w:shd w:val="clear" w:color="auto" w:fill="auto"/>
            <w:noWrap/>
            <w:vAlign w:val="center"/>
            <w:hideMark/>
          </w:tcPr>
          <w:p w14:paraId="76B92247"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Stadionului</w:t>
            </w:r>
          </w:p>
        </w:tc>
        <w:tc>
          <w:tcPr>
            <w:tcW w:w="1276" w:type="dxa"/>
            <w:tcBorders>
              <w:top w:val="nil"/>
              <w:left w:val="nil"/>
              <w:bottom w:val="single" w:sz="4" w:space="0" w:color="auto"/>
              <w:right w:val="single" w:sz="4" w:space="0" w:color="auto"/>
            </w:tcBorders>
            <w:shd w:val="clear" w:color="auto" w:fill="auto"/>
            <w:noWrap/>
            <w:vAlign w:val="center"/>
            <w:hideMark/>
          </w:tcPr>
          <w:p w14:paraId="3764ED1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220</w:t>
            </w:r>
          </w:p>
        </w:tc>
        <w:tc>
          <w:tcPr>
            <w:tcW w:w="857" w:type="dxa"/>
            <w:tcBorders>
              <w:top w:val="nil"/>
              <w:left w:val="nil"/>
              <w:bottom w:val="single" w:sz="4" w:space="0" w:color="auto"/>
              <w:right w:val="single" w:sz="4" w:space="0" w:color="auto"/>
            </w:tcBorders>
            <w:shd w:val="clear" w:color="auto" w:fill="auto"/>
            <w:noWrap/>
            <w:vAlign w:val="center"/>
            <w:hideMark/>
          </w:tcPr>
          <w:p w14:paraId="35E74E9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05BFA1A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1100</w:t>
            </w:r>
          </w:p>
        </w:tc>
        <w:tc>
          <w:tcPr>
            <w:tcW w:w="1276" w:type="dxa"/>
            <w:tcBorders>
              <w:top w:val="nil"/>
              <w:left w:val="nil"/>
              <w:bottom w:val="single" w:sz="4" w:space="0" w:color="auto"/>
              <w:right w:val="single" w:sz="4" w:space="0" w:color="auto"/>
            </w:tcBorders>
            <w:shd w:val="clear" w:color="auto" w:fill="auto"/>
            <w:noWrap/>
            <w:vAlign w:val="center"/>
            <w:hideMark/>
          </w:tcPr>
          <w:p w14:paraId="23AA05A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1100</w:t>
            </w:r>
          </w:p>
        </w:tc>
        <w:tc>
          <w:tcPr>
            <w:tcW w:w="1134" w:type="dxa"/>
            <w:tcBorders>
              <w:top w:val="nil"/>
              <w:left w:val="nil"/>
              <w:bottom w:val="single" w:sz="4" w:space="0" w:color="auto"/>
              <w:right w:val="single" w:sz="4" w:space="0" w:color="auto"/>
            </w:tcBorders>
            <w:shd w:val="clear" w:color="auto" w:fill="auto"/>
            <w:noWrap/>
            <w:vAlign w:val="center"/>
            <w:hideMark/>
          </w:tcPr>
          <w:p w14:paraId="4CA773B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1100</w:t>
            </w:r>
          </w:p>
        </w:tc>
        <w:tc>
          <w:tcPr>
            <w:tcW w:w="1276" w:type="dxa"/>
            <w:tcBorders>
              <w:top w:val="nil"/>
              <w:left w:val="nil"/>
              <w:bottom w:val="single" w:sz="4" w:space="0" w:color="auto"/>
              <w:right w:val="single" w:sz="4" w:space="0" w:color="auto"/>
            </w:tcBorders>
            <w:shd w:val="clear" w:color="auto" w:fill="auto"/>
            <w:noWrap/>
            <w:vAlign w:val="center"/>
            <w:hideMark/>
          </w:tcPr>
          <w:p w14:paraId="4F0E249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1100</w:t>
            </w:r>
          </w:p>
        </w:tc>
        <w:tc>
          <w:tcPr>
            <w:tcW w:w="992" w:type="dxa"/>
            <w:tcBorders>
              <w:top w:val="nil"/>
              <w:left w:val="nil"/>
              <w:bottom w:val="single" w:sz="4" w:space="0" w:color="auto"/>
              <w:right w:val="single" w:sz="4" w:space="0" w:color="auto"/>
            </w:tcBorders>
            <w:shd w:val="clear" w:color="auto" w:fill="auto"/>
            <w:noWrap/>
            <w:vAlign w:val="center"/>
            <w:hideMark/>
          </w:tcPr>
          <w:p w14:paraId="6C9EA625"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1100</w:t>
            </w:r>
          </w:p>
        </w:tc>
        <w:tc>
          <w:tcPr>
            <w:tcW w:w="1316" w:type="dxa"/>
            <w:tcBorders>
              <w:top w:val="nil"/>
              <w:left w:val="nil"/>
              <w:bottom w:val="single" w:sz="4" w:space="0" w:color="auto"/>
              <w:right w:val="single" w:sz="4" w:space="0" w:color="auto"/>
            </w:tcBorders>
            <w:shd w:val="clear" w:color="auto" w:fill="auto"/>
            <w:noWrap/>
            <w:vAlign w:val="center"/>
            <w:hideMark/>
          </w:tcPr>
          <w:p w14:paraId="1D58CBD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1100</w:t>
            </w:r>
          </w:p>
        </w:tc>
        <w:tc>
          <w:tcPr>
            <w:tcW w:w="1137" w:type="dxa"/>
            <w:tcBorders>
              <w:top w:val="nil"/>
              <w:left w:val="nil"/>
              <w:bottom w:val="single" w:sz="4" w:space="0" w:color="auto"/>
              <w:right w:val="single" w:sz="4" w:space="0" w:color="auto"/>
            </w:tcBorders>
            <w:shd w:val="clear" w:color="auto" w:fill="auto"/>
            <w:vAlign w:val="center"/>
            <w:hideMark/>
          </w:tcPr>
          <w:p w14:paraId="7291787B"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51C8046A"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1AF1557B"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1446A575" w14:textId="77777777" w:rsidR="00C32638" w:rsidRPr="00AD525B" w:rsidRDefault="00C32638" w:rsidP="00C32638">
            <w:pPr>
              <w:keepNext w:val="0"/>
              <w:keepLines w:val="0"/>
              <w:spacing w:after="0"/>
              <w:rPr>
                <w:sz w:val="22"/>
                <w:szCs w:val="22"/>
                <w:lang w:eastAsia="ro-RO"/>
              </w:rPr>
            </w:pPr>
            <w:r w:rsidRPr="00AD525B">
              <w:rPr>
                <w:sz w:val="22"/>
                <w:szCs w:val="22"/>
                <w:lang w:eastAsia="ro-RO"/>
              </w:rPr>
              <w:t>12</w:t>
            </w:r>
          </w:p>
        </w:tc>
        <w:tc>
          <w:tcPr>
            <w:tcW w:w="3428" w:type="dxa"/>
            <w:tcBorders>
              <w:top w:val="nil"/>
              <w:left w:val="nil"/>
              <w:bottom w:val="single" w:sz="4" w:space="0" w:color="auto"/>
              <w:right w:val="single" w:sz="4" w:space="0" w:color="auto"/>
            </w:tcBorders>
            <w:shd w:val="clear" w:color="auto" w:fill="auto"/>
            <w:noWrap/>
            <w:vAlign w:val="center"/>
            <w:hideMark/>
          </w:tcPr>
          <w:p w14:paraId="7546331F" w14:textId="464BBB35" w:rsidR="00C32638" w:rsidRPr="00AD525B" w:rsidRDefault="00C32638" w:rsidP="00C32638">
            <w:pPr>
              <w:keepNext w:val="0"/>
              <w:keepLines w:val="0"/>
              <w:spacing w:after="0"/>
              <w:jc w:val="left"/>
              <w:rPr>
                <w:sz w:val="22"/>
                <w:szCs w:val="22"/>
                <w:lang w:eastAsia="ro-RO"/>
              </w:rPr>
            </w:pPr>
            <w:r w:rsidRPr="00AD525B">
              <w:rPr>
                <w:sz w:val="22"/>
                <w:szCs w:val="22"/>
                <w:lang w:eastAsia="ro-RO"/>
              </w:rPr>
              <w:t>Dózsa György</w:t>
            </w:r>
          </w:p>
        </w:tc>
        <w:tc>
          <w:tcPr>
            <w:tcW w:w="1276" w:type="dxa"/>
            <w:tcBorders>
              <w:top w:val="nil"/>
              <w:left w:val="nil"/>
              <w:bottom w:val="single" w:sz="4" w:space="0" w:color="auto"/>
              <w:right w:val="single" w:sz="4" w:space="0" w:color="auto"/>
            </w:tcBorders>
            <w:shd w:val="clear" w:color="auto" w:fill="auto"/>
            <w:noWrap/>
            <w:vAlign w:val="center"/>
            <w:hideMark/>
          </w:tcPr>
          <w:p w14:paraId="21242BC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460</w:t>
            </w:r>
          </w:p>
        </w:tc>
        <w:tc>
          <w:tcPr>
            <w:tcW w:w="857" w:type="dxa"/>
            <w:tcBorders>
              <w:top w:val="nil"/>
              <w:left w:val="nil"/>
              <w:bottom w:val="single" w:sz="4" w:space="0" w:color="auto"/>
              <w:right w:val="single" w:sz="4" w:space="0" w:color="auto"/>
            </w:tcBorders>
            <w:shd w:val="clear" w:color="auto" w:fill="auto"/>
            <w:noWrap/>
            <w:vAlign w:val="center"/>
            <w:hideMark/>
          </w:tcPr>
          <w:p w14:paraId="03AF542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783CD34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shd w:val="clear" w:color="auto" w:fill="auto"/>
            <w:noWrap/>
            <w:vAlign w:val="center"/>
            <w:hideMark/>
          </w:tcPr>
          <w:p w14:paraId="50824CF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134" w:type="dxa"/>
            <w:tcBorders>
              <w:top w:val="nil"/>
              <w:left w:val="nil"/>
              <w:bottom w:val="single" w:sz="4" w:space="0" w:color="auto"/>
              <w:right w:val="single" w:sz="4" w:space="0" w:color="auto"/>
            </w:tcBorders>
            <w:shd w:val="clear" w:color="auto" w:fill="auto"/>
            <w:noWrap/>
            <w:vAlign w:val="center"/>
            <w:hideMark/>
          </w:tcPr>
          <w:p w14:paraId="31CEA70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276" w:type="dxa"/>
            <w:tcBorders>
              <w:top w:val="nil"/>
              <w:left w:val="nil"/>
              <w:bottom w:val="single" w:sz="4" w:space="0" w:color="auto"/>
              <w:right w:val="single" w:sz="4" w:space="0" w:color="auto"/>
            </w:tcBorders>
            <w:shd w:val="clear" w:color="auto" w:fill="auto"/>
            <w:noWrap/>
            <w:vAlign w:val="center"/>
            <w:hideMark/>
          </w:tcPr>
          <w:p w14:paraId="5FEA531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992" w:type="dxa"/>
            <w:tcBorders>
              <w:top w:val="nil"/>
              <w:left w:val="nil"/>
              <w:bottom w:val="single" w:sz="4" w:space="0" w:color="auto"/>
              <w:right w:val="single" w:sz="4" w:space="0" w:color="auto"/>
            </w:tcBorders>
            <w:shd w:val="clear" w:color="auto" w:fill="auto"/>
            <w:noWrap/>
            <w:vAlign w:val="center"/>
            <w:hideMark/>
          </w:tcPr>
          <w:p w14:paraId="3B8379BE"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316" w:type="dxa"/>
            <w:tcBorders>
              <w:top w:val="nil"/>
              <w:left w:val="nil"/>
              <w:bottom w:val="single" w:sz="4" w:space="0" w:color="auto"/>
              <w:right w:val="single" w:sz="4" w:space="0" w:color="auto"/>
            </w:tcBorders>
            <w:shd w:val="clear" w:color="auto" w:fill="auto"/>
            <w:noWrap/>
            <w:vAlign w:val="center"/>
            <w:hideMark/>
          </w:tcPr>
          <w:p w14:paraId="3DE251AE"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2300</w:t>
            </w:r>
          </w:p>
        </w:tc>
        <w:tc>
          <w:tcPr>
            <w:tcW w:w="1137" w:type="dxa"/>
            <w:tcBorders>
              <w:top w:val="nil"/>
              <w:left w:val="nil"/>
              <w:bottom w:val="single" w:sz="4" w:space="0" w:color="auto"/>
              <w:right w:val="single" w:sz="4" w:space="0" w:color="auto"/>
            </w:tcBorders>
            <w:shd w:val="clear" w:color="auto" w:fill="auto"/>
            <w:vAlign w:val="center"/>
            <w:hideMark/>
          </w:tcPr>
          <w:p w14:paraId="2E644A04"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58785212"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430B94BC"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7691A76" w14:textId="77777777" w:rsidR="00C32638" w:rsidRPr="00AD525B" w:rsidRDefault="00C32638" w:rsidP="00C32638">
            <w:pPr>
              <w:keepNext w:val="0"/>
              <w:keepLines w:val="0"/>
              <w:spacing w:after="0"/>
              <w:rPr>
                <w:sz w:val="22"/>
                <w:szCs w:val="22"/>
                <w:lang w:eastAsia="ro-RO"/>
              </w:rPr>
            </w:pPr>
            <w:r w:rsidRPr="00AD525B">
              <w:rPr>
                <w:sz w:val="22"/>
                <w:szCs w:val="22"/>
                <w:lang w:eastAsia="ro-RO"/>
              </w:rPr>
              <w:t>13</w:t>
            </w:r>
          </w:p>
        </w:tc>
        <w:tc>
          <w:tcPr>
            <w:tcW w:w="3428" w:type="dxa"/>
            <w:tcBorders>
              <w:top w:val="nil"/>
              <w:left w:val="nil"/>
              <w:bottom w:val="single" w:sz="4" w:space="0" w:color="auto"/>
              <w:right w:val="single" w:sz="4" w:space="0" w:color="auto"/>
            </w:tcBorders>
            <w:shd w:val="clear" w:color="auto" w:fill="auto"/>
            <w:noWrap/>
            <w:vAlign w:val="center"/>
            <w:hideMark/>
          </w:tcPr>
          <w:p w14:paraId="56290558" w14:textId="13C944E8" w:rsidR="00C32638" w:rsidRPr="00AD525B" w:rsidRDefault="00C32638" w:rsidP="00C32638">
            <w:pPr>
              <w:keepNext w:val="0"/>
              <w:keepLines w:val="0"/>
              <w:spacing w:after="0"/>
              <w:jc w:val="left"/>
              <w:rPr>
                <w:sz w:val="22"/>
                <w:szCs w:val="22"/>
                <w:lang w:eastAsia="ro-RO"/>
              </w:rPr>
            </w:pPr>
            <w:r w:rsidRPr="00AD525B">
              <w:rPr>
                <w:sz w:val="22"/>
                <w:szCs w:val="22"/>
                <w:lang w:eastAsia="ro-RO"/>
              </w:rPr>
              <w:t>Keseru Mózes</w:t>
            </w:r>
          </w:p>
        </w:tc>
        <w:tc>
          <w:tcPr>
            <w:tcW w:w="1276" w:type="dxa"/>
            <w:tcBorders>
              <w:top w:val="nil"/>
              <w:left w:val="nil"/>
              <w:bottom w:val="single" w:sz="4" w:space="0" w:color="auto"/>
              <w:right w:val="single" w:sz="4" w:space="0" w:color="auto"/>
            </w:tcBorders>
            <w:shd w:val="clear" w:color="auto" w:fill="auto"/>
            <w:noWrap/>
            <w:vAlign w:val="center"/>
            <w:hideMark/>
          </w:tcPr>
          <w:p w14:paraId="7EBEF10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120</w:t>
            </w:r>
          </w:p>
        </w:tc>
        <w:tc>
          <w:tcPr>
            <w:tcW w:w="857" w:type="dxa"/>
            <w:tcBorders>
              <w:top w:val="nil"/>
              <w:left w:val="nil"/>
              <w:bottom w:val="single" w:sz="4" w:space="0" w:color="auto"/>
              <w:right w:val="single" w:sz="4" w:space="0" w:color="auto"/>
            </w:tcBorders>
            <w:shd w:val="clear" w:color="auto" w:fill="auto"/>
            <w:noWrap/>
            <w:vAlign w:val="center"/>
            <w:hideMark/>
          </w:tcPr>
          <w:p w14:paraId="7E32C275"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7C5B060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600</w:t>
            </w:r>
          </w:p>
        </w:tc>
        <w:tc>
          <w:tcPr>
            <w:tcW w:w="1276" w:type="dxa"/>
            <w:tcBorders>
              <w:top w:val="nil"/>
              <w:left w:val="nil"/>
              <w:bottom w:val="single" w:sz="4" w:space="0" w:color="auto"/>
              <w:right w:val="single" w:sz="4" w:space="0" w:color="auto"/>
            </w:tcBorders>
            <w:shd w:val="clear" w:color="auto" w:fill="auto"/>
            <w:noWrap/>
            <w:vAlign w:val="center"/>
            <w:hideMark/>
          </w:tcPr>
          <w:p w14:paraId="4B0225C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600</w:t>
            </w:r>
          </w:p>
        </w:tc>
        <w:tc>
          <w:tcPr>
            <w:tcW w:w="1134" w:type="dxa"/>
            <w:tcBorders>
              <w:top w:val="nil"/>
              <w:left w:val="nil"/>
              <w:bottom w:val="single" w:sz="4" w:space="0" w:color="auto"/>
              <w:right w:val="single" w:sz="4" w:space="0" w:color="auto"/>
            </w:tcBorders>
            <w:shd w:val="clear" w:color="auto" w:fill="auto"/>
            <w:noWrap/>
            <w:vAlign w:val="center"/>
            <w:hideMark/>
          </w:tcPr>
          <w:p w14:paraId="2C71612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600</w:t>
            </w:r>
          </w:p>
        </w:tc>
        <w:tc>
          <w:tcPr>
            <w:tcW w:w="1276" w:type="dxa"/>
            <w:tcBorders>
              <w:top w:val="nil"/>
              <w:left w:val="nil"/>
              <w:bottom w:val="single" w:sz="4" w:space="0" w:color="auto"/>
              <w:right w:val="single" w:sz="4" w:space="0" w:color="auto"/>
            </w:tcBorders>
            <w:shd w:val="clear" w:color="auto" w:fill="auto"/>
            <w:noWrap/>
            <w:vAlign w:val="center"/>
            <w:hideMark/>
          </w:tcPr>
          <w:p w14:paraId="14A7C3D2"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600</w:t>
            </w:r>
          </w:p>
        </w:tc>
        <w:tc>
          <w:tcPr>
            <w:tcW w:w="992" w:type="dxa"/>
            <w:tcBorders>
              <w:top w:val="nil"/>
              <w:left w:val="nil"/>
              <w:bottom w:val="single" w:sz="4" w:space="0" w:color="auto"/>
              <w:right w:val="single" w:sz="4" w:space="0" w:color="auto"/>
            </w:tcBorders>
            <w:shd w:val="clear" w:color="auto" w:fill="auto"/>
            <w:noWrap/>
            <w:vAlign w:val="center"/>
            <w:hideMark/>
          </w:tcPr>
          <w:p w14:paraId="031015C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600</w:t>
            </w:r>
          </w:p>
        </w:tc>
        <w:tc>
          <w:tcPr>
            <w:tcW w:w="1316" w:type="dxa"/>
            <w:tcBorders>
              <w:top w:val="nil"/>
              <w:left w:val="nil"/>
              <w:bottom w:val="single" w:sz="4" w:space="0" w:color="auto"/>
              <w:right w:val="single" w:sz="4" w:space="0" w:color="auto"/>
            </w:tcBorders>
            <w:shd w:val="clear" w:color="auto" w:fill="auto"/>
            <w:noWrap/>
            <w:vAlign w:val="center"/>
            <w:hideMark/>
          </w:tcPr>
          <w:p w14:paraId="1B210A07"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600</w:t>
            </w:r>
          </w:p>
        </w:tc>
        <w:tc>
          <w:tcPr>
            <w:tcW w:w="1137" w:type="dxa"/>
            <w:tcBorders>
              <w:top w:val="nil"/>
              <w:left w:val="nil"/>
              <w:bottom w:val="single" w:sz="4" w:space="0" w:color="auto"/>
              <w:right w:val="single" w:sz="4" w:space="0" w:color="auto"/>
            </w:tcBorders>
            <w:shd w:val="clear" w:color="auto" w:fill="auto"/>
            <w:vAlign w:val="center"/>
            <w:hideMark/>
          </w:tcPr>
          <w:p w14:paraId="5D8A7CFE"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24EA13F0"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16896941"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E55D321" w14:textId="77777777" w:rsidR="00C32638" w:rsidRPr="00AD525B" w:rsidRDefault="00C32638" w:rsidP="00C32638">
            <w:pPr>
              <w:keepNext w:val="0"/>
              <w:keepLines w:val="0"/>
              <w:spacing w:after="0"/>
              <w:rPr>
                <w:sz w:val="22"/>
                <w:szCs w:val="22"/>
                <w:lang w:eastAsia="ro-RO"/>
              </w:rPr>
            </w:pPr>
            <w:r w:rsidRPr="00AD525B">
              <w:rPr>
                <w:sz w:val="22"/>
                <w:szCs w:val="22"/>
                <w:lang w:eastAsia="ro-RO"/>
              </w:rPr>
              <w:t>14</w:t>
            </w:r>
          </w:p>
        </w:tc>
        <w:tc>
          <w:tcPr>
            <w:tcW w:w="3428" w:type="dxa"/>
            <w:tcBorders>
              <w:top w:val="nil"/>
              <w:left w:val="nil"/>
              <w:bottom w:val="single" w:sz="4" w:space="0" w:color="auto"/>
              <w:right w:val="single" w:sz="4" w:space="0" w:color="auto"/>
            </w:tcBorders>
            <w:shd w:val="clear" w:color="auto" w:fill="auto"/>
            <w:noWrap/>
            <w:vAlign w:val="center"/>
            <w:hideMark/>
          </w:tcPr>
          <w:p w14:paraId="2D9162DE" w14:textId="6A558774" w:rsidR="00C32638" w:rsidRPr="00AD525B" w:rsidRDefault="00C32638" w:rsidP="00C32638">
            <w:pPr>
              <w:keepNext w:val="0"/>
              <w:keepLines w:val="0"/>
              <w:spacing w:after="0"/>
              <w:jc w:val="left"/>
              <w:rPr>
                <w:sz w:val="22"/>
                <w:szCs w:val="22"/>
                <w:lang w:eastAsia="ro-RO"/>
              </w:rPr>
            </w:pPr>
            <w:r w:rsidRPr="00AD525B">
              <w:rPr>
                <w:sz w:val="22"/>
                <w:szCs w:val="22"/>
                <w:lang w:eastAsia="ro-RO"/>
              </w:rPr>
              <w:t>Racoșul de Sus str. Principală</w:t>
            </w:r>
          </w:p>
        </w:tc>
        <w:tc>
          <w:tcPr>
            <w:tcW w:w="1276" w:type="dxa"/>
            <w:tcBorders>
              <w:top w:val="nil"/>
              <w:left w:val="nil"/>
              <w:bottom w:val="single" w:sz="4" w:space="0" w:color="auto"/>
              <w:right w:val="single" w:sz="4" w:space="0" w:color="auto"/>
            </w:tcBorders>
            <w:shd w:val="clear" w:color="auto" w:fill="auto"/>
            <w:noWrap/>
            <w:vAlign w:val="center"/>
            <w:hideMark/>
          </w:tcPr>
          <w:p w14:paraId="3D8ABC3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1800</w:t>
            </w:r>
          </w:p>
        </w:tc>
        <w:tc>
          <w:tcPr>
            <w:tcW w:w="857" w:type="dxa"/>
            <w:tcBorders>
              <w:top w:val="nil"/>
              <w:left w:val="nil"/>
              <w:bottom w:val="single" w:sz="4" w:space="0" w:color="auto"/>
              <w:right w:val="single" w:sz="4" w:space="0" w:color="auto"/>
            </w:tcBorders>
            <w:shd w:val="clear" w:color="auto" w:fill="auto"/>
            <w:noWrap/>
            <w:vAlign w:val="center"/>
            <w:hideMark/>
          </w:tcPr>
          <w:p w14:paraId="0E641E9E"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31F75E8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9000</w:t>
            </w:r>
          </w:p>
        </w:tc>
        <w:tc>
          <w:tcPr>
            <w:tcW w:w="1276" w:type="dxa"/>
            <w:tcBorders>
              <w:top w:val="nil"/>
              <w:left w:val="nil"/>
              <w:bottom w:val="single" w:sz="4" w:space="0" w:color="auto"/>
              <w:right w:val="single" w:sz="4" w:space="0" w:color="auto"/>
            </w:tcBorders>
            <w:shd w:val="clear" w:color="auto" w:fill="auto"/>
            <w:noWrap/>
            <w:vAlign w:val="center"/>
            <w:hideMark/>
          </w:tcPr>
          <w:p w14:paraId="79F3282D"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9000</w:t>
            </w:r>
          </w:p>
        </w:tc>
        <w:tc>
          <w:tcPr>
            <w:tcW w:w="1134" w:type="dxa"/>
            <w:tcBorders>
              <w:top w:val="nil"/>
              <w:left w:val="nil"/>
              <w:bottom w:val="single" w:sz="4" w:space="0" w:color="auto"/>
              <w:right w:val="single" w:sz="4" w:space="0" w:color="auto"/>
            </w:tcBorders>
            <w:shd w:val="clear" w:color="auto" w:fill="auto"/>
            <w:noWrap/>
            <w:vAlign w:val="center"/>
            <w:hideMark/>
          </w:tcPr>
          <w:p w14:paraId="0059483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9000</w:t>
            </w:r>
          </w:p>
        </w:tc>
        <w:tc>
          <w:tcPr>
            <w:tcW w:w="1276" w:type="dxa"/>
            <w:tcBorders>
              <w:top w:val="nil"/>
              <w:left w:val="nil"/>
              <w:bottom w:val="single" w:sz="4" w:space="0" w:color="auto"/>
              <w:right w:val="single" w:sz="4" w:space="0" w:color="auto"/>
            </w:tcBorders>
            <w:shd w:val="clear" w:color="auto" w:fill="auto"/>
            <w:noWrap/>
            <w:vAlign w:val="center"/>
            <w:hideMark/>
          </w:tcPr>
          <w:p w14:paraId="7C339E1F"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9000</w:t>
            </w:r>
          </w:p>
        </w:tc>
        <w:tc>
          <w:tcPr>
            <w:tcW w:w="992" w:type="dxa"/>
            <w:tcBorders>
              <w:top w:val="nil"/>
              <w:left w:val="nil"/>
              <w:bottom w:val="single" w:sz="4" w:space="0" w:color="auto"/>
              <w:right w:val="single" w:sz="4" w:space="0" w:color="auto"/>
            </w:tcBorders>
            <w:shd w:val="clear" w:color="auto" w:fill="auto"/>
            <w:noWrap/>
            <w:vAlign w:val="center"/>
            <w:hideMark/>
          </w:tcPr>
          <w:p w14:paraId="6346040C"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9000</w:t>
            </w:r>
          </w:p>
        </w:tc>
        <w:tc>
          <w:tcPr>
            <w:tcW w:w="1316" w:type="dxa"/>
            <w:tcBorders>
              <w:top w:val="nil"/>
              <w:left w:val="nil"/>
              <w:bottom w:val="single" w:sz="4" w:space="0" w:color="auto"/>
              <w:right w:val="single" w:sz="4" w:space="0" w:color="auto"/>
            </w:tcBorders>
            <w:shd w:val="clear" w:color="auto" w:fill="auto"/>
            <w:noWrap/>
            <w:vAlign w:val="center"/>
            <w:hideMark/>
          </w:tcPr>
          <w:p w14:paraId="10162118"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9000</w:t>
            </w:r>
          </w:p>
        </w:tc>
        <w:tc>
          <w:tcPr>
            <w:tcW w:w="1137" w:type="dxa"/>
            <w:tcBorders>
              <w:top w:val="nil"/>
              <w:left w:val="nil"/>
              <w:bottom w:val="single" w:sz="4" w:space="0" w:color="auto"/>
              <w:right w:val="single" w:sz="4" w:space="0" w:color="auto"/>
            </w:tcBorders>
            <w:shd w:val="clear" w:color="auto" w:fill="auto"/>
            <w:vAlign w:val="center"/>
            <w:hideMark/>
          </w:tcPr>
          <w:p w14:paraId="3C005C4D"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74E1D3DB"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3983B2BB" w14:textId="77777777" w:rsidTr="00C32638">
        <w:trPr>
          <w:trHeight w:val="30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0979D49" w14:textId="77777777" w:rsidR="00C32638" w:rsidRPr="00AD525B" w:rsidRDefault="00C32638" w:rsidP="00C32638">
            <w:pPr>
              <w:keepNext w:val="0"/>
              <w:keepLines w:val="0"/>
              <w:spacing w:after="0"/>
              <w:rPr>
                <w:sz w:val="22"/>
                <w:szCs w:val="22"/>
                <w:lang w:eastAsia="ro-RO"/>
              </w:rPr>
            </w:pPr>
            <w:r w:rsidRPr="00AD525B">
              <w:rPr>
                <w:sz w:val="22"/>
                <w:szCs w:val="22"/>
                <w:lang w:eastAsia="ro-RO"/>
              </w:rPr>
              <w:t>15</w:t>
            </w:r>
          </w:p>
        </w:tc>
        <w:tc>
          <w:tcPr>
            <w:tcW w:w="3428" w:type="dxa"/>
            <w:tcBorders>
              <w:top w:val="nil"/>
              <w:left w:val="nil"/>
              <w:bottom w:val="single" w:sz="4" w:space="0" w:color="auto"/>
              <w:right w:val="single" w:sz="4" w:space="0" w:color="auto"/>
            </w:tcBorders>
            <w:shd w:val="clear" w:color="auto" w:fill="auto"/>
            <w:noWrap/>
            <w:vAlign w:val="center"/>
            <w:hideMark/>
          </w:tcPr>
          <w:p w14:paraId="4379B59D" w14:textId="77777777" w:rsidR="00C32638" w:rsidRPr="00AD525B" w:rsidRDefault="00C32638" w:rsidP="00C32638">
            <w:pPr>
              <w:keepNext w:val="0"/>
              <w:keepLines w:val="0"/>
              <w:spacing w:after="0"/>
              <w:jc w:val="left"/>
              <w:rPr>
                <w:sz w:val="22"/>
                <w:szCs w:val="22"/>
                <w:lang w:eastAsia="ro-RO"/>
              </w:rPr>
            </w:pPr>
            <w:r w:rsidRPr="00AD525B">
              <w:rPr>
                <w:sz w:val="22"/>
                <w:szCs w:val="22"/>
                <w:lang w:eastAsia="ro-RO"/>
              </w:rPr>
              <w:t>Bodoș, str.Principală</w:t>
            </w:r>
          </w:p>
        </w:tc>
        <w:tc>
          <w:tcPr>
            <w:tcW w:w="1276" w:type="dxa"/>
            <w:tcBorders>
              <w:top w:val="nil"/>
              <w:left w:val="nil"/>
              <w:bottom w:val="single" w:sz="4" w:space="0" w:color="auto"/>
              <w:right w:val="single" w:sz="4" w:space="0" w:color="auto"/>
            </w:tcBorders>
            <w:shd w:val="clear" w:color="auto" w:fill="auto"/>
            <w:noWrap/>
            <w:vAlign w:val="center"/>
            <w:hideMark/>
          </w:tcPr>
          <w:p w14:paraId="2F391570"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1100</w:t>
            </w:r>
          </w:p>
        </w:tc>
        <w:tc>
          <w:tcPr>
            <w:tcW w:w="857" w:type="dxa"/>
            <w:tcBorders>
              <w:top w:val="nil"/>
              <w:left w:val="nil"/>
              <w:bottom w:val="single" w:sz="4" w:space="0" w:color="auto"/>
              <w:right w:val="single" w:sz="4" w:space="0" w:color="auto"/>
            </w:tcBorders>
            <w:shd w:val="clear" w:color="auto" w:fill="auto"/>
            <w:noWrap/>
            <w:vAlign w:val="center"/>
            <w:hideMark/>
          </w:tcPr>
          <w:p w14:paraId="3BF83584"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w:t>
            </w:r>
          </w:p>
        </w:tc>
        <w:tc>
          <w:tcPr>
            <w:tcW w:w="1411" w:type="dxa"/>
            <w:tcBorders>
              <w:top w:val="nil"/>
              <w:left w:val="nil"/>
              <w:bottom w:val="single" w:sz="4" w:space="0" w:color="auto"/>
              <w:right w:val="single" w:sz="4" w:space="0" w:color="auto"/>
            </w:tcBorders>
            <w:shd w:val="clear" w:color="auto" w:fill="auto"/>
            <w:noWrap/>
            <w:vAlign w:val="center"/>
            <w:hideMark/>
          </w:tcPr>
          <w:p w14:paraId="3C29DBE6"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5500</w:t>
            </w:r>
          </w:p>
        </w:tc>
        <w:tc>
          <w:tcPr>
            <w:tcW w:w="1276" w:type="dxa"/>
            <w:tcBorders>
              <w:top w:val="nil"/>
              <w:left w:val="nil"/>
              <w:bottom w:val="single" w:sz="4" w:space="0" w:color="auto"/>
              <w:right w:val="single" w:sz="4" w:space="0" w:color="auto"/>
            </w:tcBorders>
            <w:shd w:val="clear" w:color="auto" w:fill="auto"/>
            <w:noWrap/>
            <w:vAlign w:val="center"/>
            <w:hideMark/>
          </w:tcPr>
          <w:p w14:paraId="2CE5E351"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5500</w:t>
            </w:r>
          </w:p>
        </w:tc>
        <w:tc>
          <w:tcPr>
            <w:tcW w:w="1134" w:type="dxa"/>
            <w:tcBorders>
              <w:top w:val="nil"/>
              <w:left w:val="nil"/>
              <w:bottom w:val="single" w:sz="4" w:space="0" w:color="auto"/>
              <w:right w:val="single" w:sz="4" w:space="0" w:color="auto"/>
            </w:tcBorders>
            <w:shd w:val="clear" w:color="auto" w:fill="auto"/>
            <w:noWrap/>
            <w:vAlign w:val="center"/>
            <w:hideMark/>
          </w:tcPr>
          <w:p w14:paraId="0A4E6F53"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5500</w:t>
            </w:r>
          </w:p>
        </w:tc>
        <w:tc>
          <w:tcPr>
            <w:tcW w:w="1276" w:type="dxa"/>
            <w:tcBorders>
              <w:top w:val="nil"/>
              <w:left w:val="nil"/>
              <w:bottom w:val="single" w:sz="4" w:space="0" w:color="auto"/>
              <w:right w:val="single" w:sz="4" w:space="0" w:color="auto"/>
            </w:tcBorders>
            <w:shd w:val="clear" w:color="auto" w:fill="auto"/>
            <w:noWrap/>
            <w:vAlign w:val="center"/>
            <w:hideMark/>
          </w:tcPr>
          <w:p w14:paraId="7E116EE8"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5500</w:t>
            </w:r>
          </w:p>
        </w:tc>
        <w:tc>
          <w:tcPr>
            <w:tcW w:w="992" w:type="dxa"/>
            <w:tcBorders>
              <w:top w:val="nil"/>
              <w:left w:val="nil"/>
              <w:bottom w:val="single" w:sz="4" w:space="0" w:color="auto"/>
              <w:right w:val="single" w:sz="4" w:space="0" w:color="auto"/>
            </w:tcBorders>
            <w:shd w:val="clear" w:color="auto" w:fill="auto"/>
            <w:noWrap/>
            <w:vAlign w:val="center"/>
            <w:hideMark/>
          </w:tcPr>
          <w:p w14:paraId="7DD8BD7A"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5500</w:t>
            </w:r>
          </w:p>
        </w:tc>
        <w:tc>
          <w:tcPr>
            <w:tcW w:w="1316" w:type="dxa"/>
            <w:tcBorders>
              <w:top w:val="nil"/>
              <w:left w:val="nil"/>
              <w:bottom w:val="single" w:sz="4" w:space="0" w:color="auto"/>
              <w:right w:val="single" w:sz="4" w:space="0" w:color="auto"/>
            </w:tcBorders>
            <w:shd w:val="clear" w:color="auto" w:fill="auto"/>
            <w:noWrap/>
            <w:vAlign w:val="center"/>
            <w:hideMark/>
          </w:tcPr>
          <w:p w14:paraId="7EE9F39E" w14:textId="77777777" w:rsidR="00C32638" w:rsidRPr="00AD525B" w:rsidRDefault="00C32638" w:rsidP="00C32638">
            <w:pPr>
              <w:keepNext w:val="0"/>
              <w:keepLines w:val="0"/>
              <w:spacing w:after="0"/>
              <w:jc w:val="center"/>
              <w:rPr>
                <w:sz w:val="22"/>
                <w:szCs w:val="22"/>
                <w:lang w:eastAsia="ro-RO"/>
              </w:rPr>
            </w:pPr>
            <w:r w:rsidRPr="00AD525B">
              <w:rPr>
                <w:sz w:val="22"/>
                <w:szCs w:val="22"/>
                <w:lang w:eastAsia="ro-RO"/>
              </w:rPr>
              <w:t>5500</w:t>
            </w:r>
          </w:p>
        </w:tc>
        <w:tc>
          <w:tcPr>
            <w:tcW w:w="1137" w:type="dxa"/>
            <w:tcBorders>
              <w:top w:val="nil"/>
              <w:left w:val="nil"/>
              <w:bottom w:val="single" w:sz="4" w:space="0" w:color="auto"/>
              <w:right w:val="single" w:sz="4" w:space="0" w:color="auto"/>
            </w:tcBorders>
            <w:shd w:val="clear" w:color="auto" w:fill="auto"/>
            <w:vAlign w:val="center"/>
            <w:hideMark/>
          </w:tcPr>
          <w:p w14:paraId="7033EFCD"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138391F9" w14:textId="77777777" w:rsidR="00C32638" w:rsidRPr="00AD525B" w:rsidRDefault="00C32638" w:rsidP="00C32638">
            <w:pPr>
              <w:keepNext w:val="0"/>
              <w:keepLines w:val="0"/>
              <w:spacing w:after="0"/>
              <w:rPr>
                <w:sz w:val="22"/>
                <w:szCs w:val="22"/>
                <w:lang w:eastAsia="ro-RO"/>
              </w:rPr>
            </w:pPr>
            <w:r w:rsidRPr="00AD525B">
              <w:rPr>
                <w:sz w:val="22"/>
                <w:szCs w:val="22"/>
                <w:lang w:eastAsia="ro-RO"/>
              </w:rPr>
              <w:t> </w:t>
            </w:r>
          </w:p>
        </w:tc>
      </w:tr>
      <w:tr w:rsidR="00C32638" w:rsidRPr="00AD525B" w14:paraId="66F05BDB" w14:textId="77777777" w:rsidTr="00C32638">
        <w:trPr>
          <w:trHeight w:val="300"/>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6C8F65"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TOTAL</w:t>
            </w:r>
          </w:p>
        </w:tc>
        <w:tc>
          <w:tcPr>
            <w:tcW w:w="1276" w:type="dxa"/>
            <w:tcBorders>
              <w:top w:val="nil"/>
              <w:left w:val="nil"/>
              <w:bottom w:val="single" w:sz="4" w:space="0" w:color="auto"/>
              <w:right w:val="single" w:sz="4" w:space="0" w:color="auto"/>
            </w:tcBorders>
            <w:shd w:val="clear" w:color="auto" w:fill="auto"/>
            <w:vAlign w:val="center"/>
            <w:hideMark/>
          </w:tcPr>
          <w:p w14:paraId="3BC5D8E7"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12444</w:t>
            </w:r>
          </w:p>
        </w:tc>
        <w:tc>
          <w:tcPr>
            <w:tcW w:w="857" w:type="dxa"/>
            <w:tcBorders>
              <w:top w:val="nil"/>
              <w:left w:val="nil"/>
              <w:bottom w:val="single" w:sz="4" w:space="0" w:color="auto"/>
              <w:right w:val="single" w:sz="4" w:space="0" w:color="auto"/>
            </w:tcBorders>
            <w:shd w:val="clear" w:color="auto" w:fill="auto"/>
            <w:vAlign w:val="center"/>
            <w:hideMark/>
          </w:tcPr>
          <w:p w14:paraId="301EED23"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75</w:t>
            </w:r>
          </w:p>
        </w:tc>
        <w:tc>
          <w:tcPr>
            <w:tcW w:w="1411" w:type="dxa"/>
            <w:tcBorders>
              <w:top w:val="nil"/>
              <w:left w:val="nil"/>
              <w:bottom w:val="single" w:sz="4" w:space="0" w:color="auto"/>
              <w:right w:val="single" w:sz="4" w:space="0" w:color="auto"/>
            </w:tcBorders>
            <w:shd w:val="clear" w:color="auto" w:fill="auto"/>
            <w:vAlign w:val="center"/>
            <w:hideMark/>
          </w:tcPr>
          <w:p w14:paraId="2D7C1BAD" w14:textId="77777777" w:rsidR="00C32638" w:rsidRPr="00AD525B" w:rsidRDefault="00C32638" w:rsidP="00C32638">
            <w:pPr>
              <w:keepNext w:val="0"/>
              <w:keepLines w:val="0"/>
              <w:spacing w:after="0"/>
              <w:jc w:val="center"/>
              <w:rPr>
                <w:b/>
                <w:sz w:val="22"/>
                <w:szCs w:val="22"/>
                <w:lang w:eastAsia="ro-RO"/>
              </w:rPr>
            </w:pPr>
            <w:r w:rsidRPr="00AD525B">
              <w:rPr>
                <w:b/>
                <w:sz w:val="22"/>
                <w:szCs w:val="22"/>
                <w:lang w:eastAsia="ro-RO"/>
              </w:rPr>
              <w:t>105420</w:t>
            </w:r>
          </w:p>
        </w:tc>
        <w:tc>
          <w:tcPr>
            <w:tcW w:w="1276" w:type="dxa"/>
            <w:tcBorders>
              <w:top w:val="nil"/>
              <w:left w:val="nil"/>
              <w:bottom w:val="single" w:sz="4" w:space="0" w:color="auto"/>
              <w:right w:val="single" w:sz="4" w:space="0" w:color="auto"/>
            </w:tcBorders>
            <w:shd w:val="clear" w:color="auto" w:fill="auto"/>
            <w:vAlign w:val="center"/>
            <w:hideMark/>
          </w:tcPr>
          <w:p w14:paraId="0D3E8C06"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105420</w:t>
            </w:r>
          </w:p>
        </w:tc>
        <w:tc>
          <w:tcPr>
            <w:tcW w:w="1134" w:type="dxa"/>
            <w:tcBorders>
              <w:top w:val="nil"/>
              <w:left w:val="nil"/>
              <w:bottom w:val="single" w:sz="4" w:space="0" w:color="auto"/>
              <w:right w:val="single" w:sz="4" w:space="0" w:color="auto"/>
            </w:tcBorders>
            <w:shd w:val="clear" w:color="auto" w:fill="auto"/>
            <w:vAlign w:val="center"/>
            <w:hideMark/>
          </w:tcPr>
          <w:p w14:paraId="338E834B"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105420</w:t>
            </w:r>
          </w:p>
        </w:tc>
        <w:tc>
          <w:tcPr>
            <w:tcW w:w="1276" w:type="dxa"/>
            <w:tcBorders>
              <w:top w:val="nil"/>
              <w:left w:val="nil"/>
              <w:bottom w:val="single" w:sz="4" w:space="0" w:color="auto"/>
              <w:right w:val="single" w:sz="4" w:space="0" w:color="auto"/>
            </w:tcBorders>
            <w:shd w:val="clear" w:color="auto" w:fill="auto"/>
            <w:vAlign w:val="center"/>
            <w:hideMark/>
          </w:tcPr>
          <w:p w14:paraId="7D4FA82A"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105420</w:t>
            </w:r>
          </w:p>
        </w:tc>
        <w:tc>
          <w:tcPr>
            <w:tcW w:w="992" w:type="dxa"/>
            <w:tcBorders>
              <w:top w:val="nil"/>
              <w:left w:val="nil"/>
              <w:bottom w:val="single" w:sz="4" w:space="0" w:color="auto"/>
              <w:right w:val="single" w:sz="4" w:space="0" w:color="auto"/>
            </w:tcBorders>
            <w:shd w:val="clear" w:color="auto" w:fill="auto"/>
            <w:vAlign w:val="center"/>
            <w:hideMark/>
          </w:tcPr>
          <w:p w14:paraId="73F33DE1"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105420</w:t>
            </w:r>
          </w:p>
        </w:tc>
        <w:tc>
          <w:tcPr>
            <w:tcW w:w="1316" w:type="dxa"/>
            <w:tcBorders>
              <w:top w:val="nil"/>
              <w:left w:val="nil"/>
              <w:bottom w:val="single" w:sz="4" w:space="0" w:color="auto"/>
              <w:right w:val="single" w:sz="4" w:space="0" w:color="auto"/>
            </w:tcBorders>
            <w:shd w:val="clear" w:color="auto" w:fill="auto"/>
            <w:vAlign w:val="center"/>
            <w:hideMark/>
          </w:tcPr>
          <w:p w14:paraId="5599CCDC"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105420</w:t>
            </w:r>
          </w:p>
        </w:tc>
        <w:tc>
          <w:tcPr>
            <w:tcW w:w="1137" w:type="dxa"/>
            <w:tcBorders>
              <w:top w:val="nil"/>
              <w:left w:val="nil"/>
              <w:bottom w:val="single" w:sz="4" w:space="0" w:color="auto"/>
              <w:right w:val="single" w:sz="4" w:space="0" w:color="auto"/>
            </w:tcBorders>
            <w:shd w:val="clear" w:color="auto" w:fill="auto"/>
            <w:vAlign w:val="center"/>
            <w:hideMark/>
          </w:tcPr>
          <w:p w14:paraId="0854F1F6"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 </w:t>
            </w:r>
          </w:p>
        </w:tc>
        <w:tc>
          <w:tcPr>
            <w:tcW w:w="1177" w:type="dxa"/>
            <w:tcBorders>
              <w:top w:val="nil"/>
              <w:left w:val="nil"/>
              <w:bottom w:val="single" w:sz="4" w:space="0" w:color="auto"/>
              <w:right w:val="single" w:sz="4" w:space="0" w:color="auto"/>
            </w:tcBorders>
            <w:shd w:val="clear" w:color="auto" w:fill="auto"/>
            <w:vAlign w:val="center"/>
            <w:hideMark/>
          </w:tcPr>
          <w:p w14:paraId="3DD31C45" w14:textId="77777777" w:rsidR="00C32638" w:rsidRPr="00AD525B" w:rsidRDefault="00C32638" w:rsidP="00C32638">
            <w:pPr>
              <w:keepNext w:val="0"/>
              <w:keepLines w:val="0"/>
              <w:spacing w:after="0"/>
              <w:rPr>
                <w:b/>
                <w:sz w:val="22"/>
                <w:szCs w:val="22"/>
                <w:lang w:eastAsia="ro-RO"/>
              </w:rPr>
            </w:pPr>
            <w:r w:rsidRPr="00AD525B">
              <w:rPr>
                <w:b/>
                <w:sz w:val="22"/>
                <w:szCs w:val="22"/>
                <w:lang w:eastAsia="ro-RO"/>
              </w:rPr>
              <w:t> </w:t>
            </w:r>
          </w:p>
        </w:tc>
      </w:tr>
    </w:tbl>
    <w:p w14:paraId="49F37E41" w14:textId="77777777" w:rsidR="00ED3547" w:rsidRPr="00AD525B" w:rsidRDefault="00ED3547" w:rsidP="00913AC8">
      <w:pPr>
        <w:spacing w:after="0"/>
        <w:rPr>
          <w:b/>
          <w:sz w:val="24"/>
          <w:szCs w:val="24"/>
        </w:rPr>
      </w:pPr>
    </w:p>
    <w:p w14:paraId="562DFC0F" w14:textId="77777777" w:rsidR="005E6610" w:rsidRPr="00AD525B" w:rsidRDefault="005E6610">
      <w:pPr>
        <w:keepNext w:val="0"/>
        <w:keepLines w:val="0"/>
        <w:spacing w:after="0"/>
        <w:jc w:val="left"/>
        <w:rPr>
          <w:sz w:val="24"/>
          <w:szCs w:val="24"/>
        </w:rPr>
      </w:pPr>
      <w:r w:rsidRPr="00AD525B">
        <w:rPr>
          <w:sz w:val="24"/>
          <w:szCs w:val="24"/>
        </w:rPr>
        <w:br w:type="page"/>
      </w:r>
    </w:p>
    <w:p w14:paraId="60539BE9" w14:textId="0D1B168F" w:rsidR="000E0CC3" w:rsidRPr="00AD525B" w:rsidRDefault="001362E6" w:rsidP="00913AC8">
      <w:pPr>
        <w:spacing w:after="0"/>
        <w:rPr>
          <w:sz w:val="24"/>
          <w:szCs w:val="24"/>
        </w:rPr>
      </w:pPr>
      <w:r w:rsidRPr="00AD525B">
        <w:rPr>
          <w:b/>
          <w:sz w:val="24"/>
          <w:szCs w:val="24"/>
        </w:rPr>
        <w:lastRenderedPageBreak/>
        <w:t>ANEXA NR. 3</w:t>
      </w:r>
      <w:r w:rsidRPr="00AD525B">
        <w:rPr>
          <w:sz w:val="24"/>
          <w:szCs w:val="24"/>
        </w:rPr>
        <w:t xml:space="preserve"> </w:t>
      </w:r>
      <w:r w:rsidR="002C5D02" w:rsidRPr="00AD525B">
        <w:rPr>
          <w:sz w:val="24"/>
          <w:szCs w:val="24"/>
        </w:rPr>
        <w:t>la Caietul de sarcini</w:t>
      </w:r>
    </w:p>
    <w:p w14:paraId="029122FF" w14:textId="1F3BC191" w:rsidR="000E0CC3" w:rsidRPr="00AD525B" w:rsidRDefault="000E0CC3" w:rsidP="00913AC8">
      <w:pPr>
        <w:spacing w:after="0"/>
        <w:rPr>
          <w:b/>
          <w:sz w:val="24"/>
          <w:szCs w:val="24"/>
        </w:rPr>
      </w:pPr>
      <w:bookmarkStart w:id="27" w:name="_Hlk189670325"/>
      <w:r w:rsidRPr="00AD525B">
        <w:rPr>
          <w:sz w:val="24"/>
          <w:szCs w:val="24"/>
        </w:rPr>
        <w:t>Căile publice</w:t>
      </w:r>
      <w:r w:rsidRPr="00AD525B">
        <w:rPr>
          <w:b/>
          <w:sz w:val="24"/>
          <w:szCs w:val="24"/>
        </w:rPr>
        <w:t xml:space="preserve"> pietonale</w:t>
      </w:r>
      <w:r w:rsidR="008A4F52">
        <w:rPr>
          <w:b/>
          <w:sz w:val="24"/>
          <w:szCs w:val="24"/>
        </w:rPr>
        <w:t xml:space="preserve"> din m</w:t>
      </w:r>
      <w:r w:rsidR="00693B0E">
        <w:rPr>
          <w:b/>
          <w:sz w:val="24"/>
          <w:szCs w:val="24"/>
        </w:rPr>
        <w:t>unicipiul Sfântu Gheorghe</w:t>
      </w:r>
      <w:r w:rsidRPr="00AD525B">
        <w:rPr>
          <w:sz w:val="24"/>
          <w:szCs w:val="24"/>
        </w:rPr>
        <w:t xml:space="preserve"> pe care se execută operațiunea de </w:t>
      </w:r>
      <w:r w:rsidRPr="00AD525B">
        <w:rPr>
          <w:b/>
          <w:sz w:val="24"/>
          <w:szCs w:val="24"/>
        </w:rPr>
        <w:t>măturat mecanizat</w:t>
      </w:r>
    </w:p>
    <w:tbl>
      <w:tblPr>
        <w:tblW w:w="15454" w:type="dxa"/>
        <w:jc w:val="center"/>
        <w:tblLook w:val="04A0" w:firstRow="1" w:lastRow="0" w:firstColumn="1" w:lastColumn="0" w:noHBand="0" w:noVBand="1"/>
      </w:tblPr>
      <w:tblGrid>
        <w:gridCol w:w="940"/>
        <w:gridCol w:w="3760"/>
        <w:gridCol w:w="1180"/>
        <w:gridCol w:w="1194"/>
        <w:gridCol w:w="1240"/>
        <w:gridCol w:w="940"/>
        <w:gridCol w:w="940"/>
        <w:gridCol w:w="1120"/>
        <w:gridCol w:w="940"/>
        <w:gridCol w:w="940"/>
        <w:gridCol w:w="1080"/>
        <w:gridCol w:w="1180"/>
      </w:tblGrid>
      <w:tr w:rsidR="00924088" w:rsidRPr="00AD525B" w14:paraId="01F272BA" w14:textId="77777777" w:rsidTr="00924088">
        <w:trPr>
          <w:trHeight w:val="641"/>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27"/>
          <w:p w14:paraId="1AFAB91E" w14:textId="77777777" w:rsidR="00924088" w:rsidRPr="00AD525B" w:rsidRDefault="00924088" w:rsidP="00DB3C52">
            <w:pPr>
              <w:keepNext w:val="0"/>
              <w:keepLines w:val="0"/>
              <w:spacing w:after="0"/>
              <w:jc w:val="center"/>
              <w:rPr>
                <w:b/>
                <w:bCs/>
                <w:sz w:val="22"/>
                <w:szCs w:val="22"/>
                <w:lang w:eastAsia="ro-RO"/>
              </w:rPr>
            </w:pPr>
            <w:r w:rsidRPr="00AD525B">
              <w:rPr>
                <w:b/>
                <w:bCs/>
                <w:sz w:val="22"/>
                <w:szCs w:val="22"/>
                <w:lang w:eastAsia="ro-RO"/>
              </w:rPr>
              <w:t>Nr.</w:t>
            </w:r>
          </w:p>
        </w:tc>
        <w:tc>
          <w:tcPr>
            <w:tcW w:w="3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9C6E1F" w14:textId="77777777" w:rsidR="00924088" w:rsidRPr="00AD525B" w:rsidRDefault="00924088" w:rsidP="00DB3C52">
            <w:pPr>
              <w:keepNext w:val="0"/>
              <w:keepLines w:val="0"/>
              <w:spacing w:after="0"/>
              <w:jc w:val="center"/>
              <w:rPr>
                <w:b/>
                <w:bCs/>
                <w:sz w:val="22"/>
                <w:szCs w:val="22"/>
                <w:lang w:eastAsia="ro-RO"/>
              </w:rPr>
            </w:pPr>
            <w:r w:rsidRPr="00AD525B">
              <w:rPr>
                <w:b/>
                <w:bCs/>
                <w:sz w:val="22"/>
                <w:szCs w:val="22"/>
                <w:lang w:eastAsia="ro-RO"/>
              </w:rPr>
              <w:t>Denumire arteră/stradă/pod</w:t>
            </w:r>
          </w:p>
        </w:tc>
        <w:tc>
          <w:tcPr>
            <w:tcW w:w="361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3953E8" w14:textId="77777777" w:rsidR="00924088" w:rsidRPr="00AD525B" w:rsidRDefault="00924088" w:rsidP="00DB3C52">
            <w:pPr>
              <w:keepNext w:val="0"/>
              <w:keepLines w:val="0"/>
              <w:spacing w:after="0"/>
              <w:jc w:val="center"/>
              <w:rPr>
                <w:b/>
                <w:bCs/>
                <w:sz w:val="22"/>
                <w:szCs w:val="22"/>
                <w:lang w:eastAsia="ro-RO"/>
              </w:rPr>
            </w:pPr>
            <w:r w:rsidRPr="00AD525B">
              <w:rPr>
                <w:b/>
                <w:bCs/>
                <w:sz w:val="22"/>
                <w:szCs w:val="22"/>
                <w:lang w:eastAsia="ro-RO"/>
              </w:rPr>
              <w:t>Dimensiuni/suprafață</w:t>
            </w:r>
          </w:p>
        </w:tc>
        <w:tc>
          <w:tcPr>
            <w:tcW w:w="7140" w:type="dxa"/>
            <w:gridSpan w:val="7"/>
            <w:tcBorders>
              <w:top w:val="single" w:sz="4" w:space="0" w:color="auto"/>
              <w:left w:val="nil"/>
              <w:bottom w:val="single" w:sz="4" w:space="0" w:color="auto"/>
              <w:right w:val="single" w:sz="4" w:space="0" w:color="auto"/>
            </w:tcBorders>
            <w:shd w:val="clear" w:color="auto" w:fill="auto"/>
            <w:vAlign w:val="center"/>
            <w:hideMark/>
          </w:tcPr>
          <w:p w14:paraId="2F771905" w14:textId="77777777" w:rsidR="00924088" w:rsidRPr="00AD525B" w:rsidRDefault="00924088" w:rsidP="00DB3C52">
            <w:pPr>
              <w:keepNext w:val="0"/>
              <w:keepLines w:val="0"/>
              <w:spacing w:after="0"/>
              <w:jc w:val="center"/>
              <w:rPr>
                <w:b/>
                <w:bCs/>
                <w:sz w:val="22"/>
                <w:szCs w:val="22"/>
                <w:lang w:eastAsia="ro-RO"/>
              </w:rPr>
            </w:pPr>
            <w:r w:rsidRPr="00AD525B">
              <w:rPr>
                <w:b/>
                <w:bCs/>
                <w:sz w:val="22"/>
                <w:szCs w:val="22"/>
                <w:lang w:eastAsia="ro-RO"/>
              </w:rPr>
              <w:t>Suprafața pietonală măturată mecanizat</w:t>
            </w:r>
          </w:p>
          <w:p w14:paraId="6554D168" w14:textId="070797E2" w:rsidR="00924088" w:rsidRPr="00AD525B" w:rsidRDefault="00924088" w:rsidP="00DB3C52">
            <w:pPr>
              <w:spacing w:after="0"/>
              <w:jc w:val="center"/>
              <w:rPr>
                <w:b/>
                <w:bCs/>
                <w:sz w:val="22"/>
                <w:szCs w:val="22"/>
                <w:lang w:eastAsia="ro-RO"/>
              </w:rPr>
            </w:pPr>
            <w:r w:rsidRPr="00AD525B">
              <w:rPr>
                <w:b/>
                <w:bCs/>
                <w:sz w:val="22"/>
                <w:szCs w:val="22"/>
                <w:lang w:eastAsia="ro-RO"/>
              </w:rPr>
              <w:t>în fiecare zi din săptămână în care se mătură (mp)</w:t>
            </w:r>
          </w:p>
        </w:tc>
      </w:tr>
      <w:tr w:rsidR="00DB3C52" w:rsidRPr="00AD525B" w14:paraId="5AC89E01" w14:textId="77777777" w:rsidTr="00924088">
        <w:trPr>
          <w:trHeight w:val="300"/>
          <w:jc w:val="center"/>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63C7DF96" w14:textId="77777777" w:rsidR="00DB3C52" w:rsidRPr="00AD525B" w:rsidRDefault="00DB3C52" w:rsidP="00DB3C52">
            <w:pPr>
              <w:keepNext w:val="0"/>
              <w:keepLines w:val="0"/>
              <w:spacing w:after="0"/>
              <w:jc w:val="left"/>
              <w:rPr>
                <w:b/>
                <w:bCs/>
                <w:sz w:val="22"/>
                <w:szCs w:val="22"/>
                <w:lang w:eastAsia="ro-RO"/>
              </w:rPr>
            </w:pPr>
          </w:p>
        </w:tc>
        <w:tc>
          <w:tcPr>
            <w:tcW w:w="3760" w:type="dxa"/>
            <w:vMerge/>
            <w:tcBorders>
              <w:top w:val="single" w:sz="4" w:space="0" w:color="auto"/>
              <w:left w:val="single" w:sz="4" w:space="0" w:color="auto"/>
              <w:bottom w:val="single" w:sz="4" w:space="0" w:color="auto"/>
              <w:right w:val="single" w:sz="4" w:space="0" w:color="auto"/>
            </w:tcBorders>
            <w:vAlign w:val="center"/>
            <w:hideMark/>
          </w:tcPr>
          <w:p w14:paraId="05D9620D" w14:textId="77777777" w:rsidR="00DB3C52" w:rsidRPr="00AD525B" w:rsidRDefault="00DB3C52" w:rsidP="00DB3C52">
            <w:pPr>
              <w:keepNext w:val="0"/>
              <w:keepLines w:val="0"/>
              <w:spacing w:after="0"/>
              <w:jc w:val="left"/>
              <w:rPr>
                <w:b/>
                <w:bCs/>
                <w:sz w:val="22"/>
                <w:szCs w:val="22"/>
                <w:lang w:eastAsia="ro-RO"/>
              </w:rPr>
            </w:pP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7F93370E"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lungime</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4DB405FA"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lățime</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E562542"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suprafața</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9E01BDD"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luni</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5999A51"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marți</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30C1F5A3"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miercuri</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BF92A63"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joi</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0DBC5F9"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vineri</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A46A92A"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sâmbătă</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13D48395"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duminică</w:t>
            </w:r>
          </w:p>
        </w:tc>
      </w:tr>
      <w:tr w:rsidR="00DB3C52" w:rsidRPr="00AD525B" w14:paraId="26920204" w14:textId="77777777" w:rsidTr="00DA575E">
        <w:trPr>
          <w:trHeight w:val="465"/>
          <w:jc w:val="center"/>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5D627303" w14:textId="77777777" w:rsidR="00DB3C52" w:rsidRPr="00AD525B" w:rsidRDefault="00DB3C52" w:rsidP="00DB3C52">
            <w:pPr>
              <w:keepNext w:val="0"/>
              <w:keepLines w:val="0"/>
              <w:spacing w:after="0"/>
              <w:jc w:val="left"/>
              <w:rPr>
                <w:b/>
                <w:bCs/>
                <w:sz w:val="22"/>
                <w:szCs w:val="22"/>
                <w:lang w:eastAsia="ro-RO"/>
              </w:rPr>
            </w:pPr>
          </w:p>
        </w:tc>
        <w:tc>
          <w:tcPr>
            <w:tcW w:w="3760" w:type="dxa"/>
            <w:vMerge/>
            <w:tcBorders>
              <w:top w:val="single" w:sz="4" w:space="0" w:color="auto"/>
              <w:left w:val="single" w:sz="4" w:space="0" w:color="auto"/>
              <w:bottom w:val="single" w:sz="4" w:space="0" w:color="auto"/>
              <w:right w:val="single" w:sz="4" w:space="0" w:color="auto"/>
            </w:tcBorders>
            <w:vAlign w:val="center"/>
            <w:hideMark/>
          </w:tcPr>
          <w:p w14:paraId="24E33473" w14:textId="77777777" w:rsidR="00DB3C52" w:rsidRPr="00AD525B" w:rsidRDefault="00DB3C52" w:rsidP="00DB3C52">
            <w:pPr>
              <w:keepNext w:val="0"/>
              <w:keepLines w:val="0"/>
              <w:spacing w:after="0"/>
              <w:jc w:val="left"/>
              <w:rPr>
                <w:b/>
                <w:bCs/>
                <w:sz w:val="22"/>
                <w:szCs w:val="22"/>
                <w:lang w:eastAsia="ro-RO"/>
              </w:rPr>
            </w:pP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3B5FEB02"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69C76D49"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totală*(m)</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2B88740"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C297426"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D599DBC"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72051D85"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94A6AA1"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6E9914F"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9784FFB"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67A10036"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(mp)</w:t>
            </w:r>
          </w:p>
        </w:tc>
      </w:tr>
      <w:tr w:rsidR="00DB3C52" w:rsidRPr="00AD525B" w14:paraId="27CF524E"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642A9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w:t>
            </w:r>
          </w:p>
        </w:tc>
        <w:tc>
          <w:tcPr>
            <w:tcW w:w="3760" w:type="dxa"/>
            <w:tcBorders>
              <w:top w:val="nil"/>
              <w:left w:val="nil"/>
              <w:bottom w:val="single" w:sz="4" w:space="0" w:color="auto"/>
              <w:right w:val="single" w:sz="4" w:space="0" w:color="auto"/>
            </w:tcBorders>
            <w:shd w:val="clear" w:color="auto" w:fill="auto"/>
            <w:vAlign w:val="center"/>
            <w:hideMark/>
          </w:tcPr>
          <w:p w14:paraId="7FC2EC92"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1 Dec. 1918</w:t>
            </w:r>
          </w:p>
        </w:tc>
        <w:tc>
          <w:tcPr>
            <w:tcW w:w="1180" w:type="dxa"/>
            <w:tcBorders>
              <w:top w:val="nil"/>
              <w:left w:val="nil"/>
              <w:bottom w:val="single" w:sz="4" w:space="0" w:color="auto"/>
              <w:right w:val="single" w:sz="4" w:space="0" w:color="auto"/>
            </w:tcBorders>
            <w:shd w:val="clear" w:color="auto" w:fill="auto"/>
            <w:vAlign w:val="center"/>
            <w:hideMark/>
          </w:tcPr>
          <w:p w14:paraId="73FA97B2"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2950</w:t>
            </w:r>
          </w:p>
        </w:tc>
        <w:tc>
          <w:tcPr>
            <w:tcW w:w="1194" w:type="dxa"/>
            <w:tcBorders>
              <w:top w:val="nil"/>
              <w:left w:val="nil"/>
              <w:bottom w:val="single" w:sz="4" w:space="0" w:color="auto"/>
              <w:right w:val="single" w:sz="4" w:space="0" w:color="auto"/>
            </w:tcBorders>
            <w:shd w:val="clear" w:color="auto" w:fill="auto"/>
            <w:vAlign w:val="center"/>
            <w:hideMark/>
          </w:tcPr>
          <w:p w14:paraId="6F9A6ED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vAlign w:val="center"/>
            <w:hideMark/>
          </w:tcPr>
          <w:p w14:paraId="129B0C9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shd w:val="clear" w:color="auto" w:fill="auto"/>
            <w:vAlign w:val="center"/>
            <w:hideMark/>
          </w:tcPr>
          <w:p w14:paraId="613ED8A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shd w:val="clear" w:color="auto" w:fill="auto"/>
            <w:vAlign w:val="center"/>
            <w:hideMark/>
          </w:tcPr>
          <w:p w14:paraId="4309F8F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7375</w:t>
            </w:r>
          </w:p>
        </w:tc>
        <w:tc>
          <w:tcPr>
            <w:tcW w:w="1120" w:type="dxa"/>
            <w:tcBorders>
              <w:top w:val="nil"/>
              <w:left w:val="nil"/>
              <w:bottom w:val="single" w:sz="4" w:space="0" w:color="auto"/>
              <w:right w:val="single" w:sz="4" w:space="0" w:color="auto"/>
            </w:tcBorders>
            <w:shd w:val="clear" w:color="auto" w:fill="auto"/>
            <w:vAlign w:val="center"/>
            <w:hideMark/>
          </w:tcPr>
          <w:p w14:paraId="70A149C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shd w:val="clear" w:color="auto" w:fill="auto"/>
            <w:vAlign w:val="center"/>
            <w:hideMark/>
          </w:tcPr>
          <w:p w14:paraId="7698A25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7375</w:t>
            </w:r>
          </w:p>
        </w:tc>
        <w:tc>
          <w:tcPr>
            <w:tcW w:w="940" w:type="dxa"/>
            <w:tcBorders>
              <w:top w:val="nil"/>
              <w:left w:val="nil"/>
              <w:bottom w:val="single" w:sz="4" w:space="0" w:color="auto"/>
              <w:right w:val="single" w:sz="4" w:space="0" w:color="auto"/>
            </w:tcBorders>
            <w:shd w:val="clear" w:color="auto" w:fill="auto"/>
            <w:vAlign w:val="center"/>
            <w:hideMark/>
          </w:tcPr>
          <w:p w14:paraId="589913C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7375</w:t>
            </w:r>
          </w:p>
        </w:tc>
        <w:tc>
          <w:tcPr>
            <w:tcW w:w="1080" w:type="dxa"/>
            <w:tcBorders>
              <w:top w:val="nil"/>
              <w:left w:val="nil"/>
              <w:bottom w:val="single" w:sz="4" w:space="0" w:color="auto"/>
              <w:right w:val="single" w:sz="4" w:space="0" w:color="auto"/>
            </w:tcBorders>
            <w:shd w:val="clear" w:color="auto" w:fill="auto"/>
            <w:vAlign w:val="center"/>
            <w:hideMark/>
          </w:tcPr>
          <w:p w14:paraId="0397FB2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7375</w:t>
            </w:r>
          </w:p>
        </w:tc>
        <w:tc>
          <w:tcPr>
            <w:tcW w:w="1180" w:type="dxa"/>
            <w:tcBorders>
              <w:top w:val="nil"/>
              <w:left w:val="nil"/>
              <w:bottom w:val="single" w:sz="4" w:space="0" w:color="auto"/>
              <w:right w:val="single" w:sz="4" w:space="0" w:color="auto"/>
            </w:tcBorders>
            <w:shd w:val="clear" w:color="auto" w:fill="auto"/>
            <w:vAlign w:val="center"/>
            <w:hideMark/>
          </w:tcPr>
          <w:p w14:paraId="788BD74B"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51667292"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955021"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w:t>
            </w:r>
          </w:p>
        </w:tc>
        <w:tc>
          <w:tcPr>
            <w:tcW w:w="3760" w:type="dxa"/>
            <w:tcBorders>
              <w:top w:val="nil"/>
              <w:left w:val="nil"/>
              <w:bottom w:val="single" w:sz="4" w:space="0" w:color="auto"/>
              <w:right w:val="single" w:sz="4" w:space="0" w:color="auto"/>
            </w:tcBorders>
            <w:shd w:val="clear" w:color="000000" w:fill="FFFFFF"/>
            <w:noWrap/>
            <w:vAlign w:val="center"/>
            <w:hideMark/>
          </w:tcPr>
          <w:p w14:paraId="162FDB02"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Bem József</w:t>
            </w:r>
          </w:p>
        </w:tc>
        <w:tc>
          <w:tcPr>
            <w:tcW w:w="1180" w:type="dxa"/>
            <w:tcBorders>
              <w:top w:val="nil"/>
              <w:left w:val="nil"/>
              <w:bottom w:val="single" w:sz="4" w:space="0" w:color="auto"/>
              <w:right w:val="single" w:sz="4" w:space="0" w:color="auto"/>
            </w:tcBorders>
            <w:shd w:val="clear" w:color="000000" w:fill="FFFFFF"/>
            <w:noWrap/>
            <w:vAlign w:val="center"/>
            <w:hideMark/>
          </w:tcPr>
          <w:p w14:paraId="44F1871C"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364</w:t>
            </w:r>
          </w:p>
        </w:tc>
        <w:tc>
          <w:tcPr>
            <w:tcW w:w="1194" w:type="dxa"/>
            <w:tcBorders>
              <w:top w:val="nil"/>
              <w:left w:val="nil"/>
              <w:bottom w:val="single" w:sz="4" w:space="0" w:color="auto"/>
              <w:right w:val="single" w:sz="4" w:space="0" w:color="auto"/>
            </w:tcBorders>
            <w:shd w:val="clear" w:color="000000" w:fill="FFFFFF"/>
            <w:noWrap/>
            <w:vAlign w:val="center"/>
            <w:hideMark/>
          </w:tcPr>
          <w:p w14:paraId="00D91D89"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hideMark/>
          </w:tcPr>
          <w:p w14:paraId="244EB483"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hideMark/>
          </w:tcPr>
          <w:p w14:paraId="7A6FD1B7"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hideMark/>
          </w:tcPr>
          <w:p w14:paraId="2ECD53C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910</w:t>
            </w:r>
          </w:p>
        </w:tc>
        <w:tc>
          <w:tcPr>
            <w:tcW w:w="1120" w:type="dxa"/>
            <w:tcBorders>
              <w:top w:val="nil"/>
              <w:left w:val="nil"/>
              <w:bottom w:val="single" w:sz="4" w:space="0" w:color="auto"/>
              <w:right w:val="single" w:sz="4" w:space="0" w:color="auto"/>
            </w:tcBorders>
            <w:shd w:val="clear" w:color="000000" w:fill="FFFFFF"/>
            <w:noWrap/>
            <w:vAlign w:val="center"/>
            <w:hideMark/>
          </w:tcPr>
          <w:p w14:paraId="1614BA8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hideMark/>
          </w:tcPr>
          <w:p w14:paraId="344401AB"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910</w:t>
            </w:r>
          </w:p>
        </w:tc>
        <w:tc>
          <w:tcPr>
            <w:tcW w:w="940" w:type="dxa"/>
            <w:tcBorders>
              <w:top w:val="nil"/>
              <w:left w:val="nil"/>
              <w:bottom w:val="single" w:sz="4" w:space="0" w:color="auto"/>
              <w:right w:val="single" w:sz="4" w:space="0" w:color="auto"/>
            </w:tcBorders>
            <w:shd w:val="clear" w:color="000000" w:fill="FFFFFF"/>
            <w:noWrap/>
            <w:vAlign w:val="center"/>
            <w:hideMark/>
          </w:tcPr>
          <w:p w14:paraId="3000BAF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910</w:t>
            </w:r>
          </w:p>
        </w:tc>
        <w:tc>
          <w:tcPr>
            <w:tcW w:w="1080" w:type="dxa"/>
            <w:tcBorders>
              <w:top w:val="nil"/>
              <w:left w:val="nil"/>
              <w:bottom w:val="single" w:sz="4" w:space="0" w:color="auto"/>
              <w:right w:val="single" w:sz="4" w:space="0" w:color="auto"/>
            </w:tcBorders>
            <w:shd w:val="clear" w:color="auto" w:fill="auto"/>
            <w:vAlign w:val="center"/>
            <w:hideMark/>
          </w:tcPr>
          <w:p w14:paraId="27105D6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910</w:t>
            </w:r>
          </w:p>
        </w:tc>
        <w:tc>
          <w:tcPr>
            <w:tcW w:w="1180" w:type="dxa"/>
            <w:tcBorders>
              <w:top w:val="nil"/>
              <w:left w:val="nil"/>
              <w:bottom w:val="single" w:sz="4" w:space="0" w:color="auto"/>
              <w:right w:val="single" w:sz="4" w:space="0" w:color="auto"/>
            </w:tcBorders>
            <w:shd w:val="clear" w:color="auto" w:fill="auto"/>
            <w:vAlign w:val="center"/>
            <w:hideMark/>
          </w:tcPr>
          <w:p w14:paraId="39DC3EEA"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69DD43F6"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2462387"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w:t>
            </w:r>
          </w:p>
        </w:tc>
        <w:tc>
          <w:tcPr>
            <w:tcW w:w="3760" w:type="dxa"/>
            <w:tcBorders>
              <w:top w:val="nil"/>
              <w:left w:val="nil"/>
              <w:bottom w:val="single" w:sz="4" w:space="0" w:color="auto"/>
              <w:right w:val="single" w:sz="4" w:space="0" w:color="auto"/>
            </w:tcBorders>
            <w:shd w:val="clear" w:color="000000" w:fill="FFFFFF"/>
            <w:noWrap/>
            <w:vAlign w:val="center"/>
            <w:hideMark/>
          </w:tcPr>
          <w:p w14:paraId="37CDDFBD"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Benedek Elek</w:t>
            </w:r>
          </w:p>
        </w:tc>
        <w:tc>
          <w:tcPr>
            <w:tcW w:w="1180" w:type="dxa"/>
            <w:tcBorders>
              <w:top w:val="nil"/>
              <w:left w:val="nil"/>
              <w:bottom w:val="single" w:sz="4" w:space="0" w:color="auto"/>
              <w:right w:val="single" w:sz="4" w:space="0" w:color="auto"/>
            </w:tcBorders>
            <w:shd w:val="clear" w:color="000000" w:fill="FFFFFF"/>
            <w:noWrap/>
            <w:vAlign w:val="center"/>
            <w:hideMark/>
          </w:tcPr>
          <w:p w14:paraId="700D2C80"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316</w:t>
            </w:r>
          </w:p>
        </w:tc>
        <w:tc>
          <w:tcPr>
            <w:tcW w:w="1194" w:type="dxa"/>
            <w:tcBorders>
              <w:top w:val="nil"/>
              <w:left w:val="nil"/>
              <w:bottom w:val="single" w:sz="4" w:space="0" w:color="auto"/>
              <w:right w:val="single" w:sz="4" w:space="0" w:color="auto"/>
            </w:tcBorders>
            <w:shd w:val="clear" w:color="000000" w:fill="FFFFFF"/>
            <w:noWrap/>
            <w:vAlign w:val="center"/>
            <w:hideMark/>
          </w:tcPr>
          <w:p w14:paraId="4471185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hideMark/>
          </w:tcPr>
          <w:p w14:paraId="41BFCCE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hideMark/>
          </w:tcPr>
          <w:p w14:paraId="762460B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hideMark/>
          </w:tcPr>
          <w:p w14:paraId="6C9FC33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790</w:t>
            </w:r>
          </w:p>
        </w:tc>
        <w:tc>
          <w:tcPr>
            <w:tcW w:w="1120" w:type="dxa"/>
            <w:tcBorders>
              <w:top w:val="nil"/>
              <w:left w:val="nil"/>
              <w:bottom w:val="single" w:sz="4" w:space="0" w:color="auto"/>
              <w:right w:val="single" w:sz="4" w:space="0" w:color="auto"/>
            </w:tcBorders>
            <w:shd w:val="clear" w:color="000000" w:fill="FFFFFF"/>
            <w:noWrap/>
            <w:vAlign w:val="center"/>
            <w:hideMark/>
          </w:tcPr>
          <w:p w14:paraId="48111AB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hideMark/>
          </w:tcPr>
          <w:p w14:paraId="533B344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790</w:t>
            </w:r>
          </w:p>
        </w:tc>
        <w:tc>
          <w:tcPr>
            <w:tcW w:w="940" w:type="dxa"/>
            <w:tcBorders>
              <w:top w:val="nil"/>
              <w:left w:val="nil"/>
              <w:bottom w:val="single" w:sz="4" w:space="0" w:color="auto"/>
              <w:right w:val="single" w:sz="4" w:space="0" w:color="auto"/>
            </w:tcBorders>
            <w:shd w:val="clear" w:color="000000" w:fill="FFFFFF"/>
            <w:noWrap/>
            <w:vAlign w:val="center"/>
            <w:hideMark/>
          </w:tcPr>
          <w:p w14:paraId="21505D8F"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790</w:t>
            </w:r>
          </w:p>
        </w:tc>
        <w:tc>
          <w:tcPr>
            <w:tcW w:w="1080" w:type="dxa"/>
            <w:tcBorders>
              <w:top w:val="nil"/>
              <w:left w:val="nil"/>
              <w:bottom w:val="single" w:sz="4" w:space="0" w:color="auto"/>
              <w:right w:val="single" w:sz="4" w:space="0" w:color="auto"/>
            </w:tcBorders>
            <w:shd w:val="clear" w:color="auto" w:fill="auto"/>
            <w:vAlign w:val="center"/>
            <w:hideMark/>
          </w:tcPr>
          <w:p w14:paraId="2321F66A"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68F71493"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2C4FDCDB"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885182B"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4</w:t>
            </w:r>
          </w:p>
        </w:tc>
        <w:tc>
          <w:tcPr>
            <w:tcW w:w="3760" w:type="dxa"/>
            <w:tcBorders>
              <w:top w:val="nil"/>
              <w:left w:val="nil"/>
              <w:bottom w:val="single" w:sz="4" w:space="0" w:color="auto"/>
              <w:right w:val="single" w:sz="4" w:space="0" w:color="auto"/>
            </w:tcBorders>
            <w:shd w:val="clear" w:color="auto" w:fill="auto"/>
            <w:vAlign w:val="center"/>
            <w:hideMark/>
          </w:tcPr>
          <w:p w14:paraId="54FD27B9"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Ciucului</w:t>
            </w:r>
          </w:p>
        </w:tc>
        <w:tc>
          <w:tcPr>
            <w:tcW w:w="1180" w:type="dxa"/>
            <w:tcBorders>
              <w:top w:val="nil"/>
              <w:left w:val="nil"/>
              <w:bottom w:val="single" w:sz="4" w:space="0" w:color="auto"/>
              <w:right w:val="single" w:sz="4" w:space="0" w:color="auto"/>
            </w:tcBorders>
            <w:shd w:val="clear" w:color="auto" w:fill="auto"/>
            <w:vAlign w:val="center"/>
            <w:hideMark/>
          </w:tcPr>
          <w:p w14:paraId="0EE9D8F3"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2050</w:t>
            </w:r>
          </w:p>
        </w:tc>
        <w:tc>
          <w:tcPr>
            <w:tcW w:w="1194" w:type="dxa"/>
            <w:tcBorders>
              <w:top w:val="nil"/>
              <w:left w:val="nil"/>
              <w:bottom w:val="single" w:sz="4" w:space="0" w:color="auto"/>
              <w:right w:val="single" w:sz="4" w:space="0" w:color="auto"/>
            </w:tcBorders>
            <w:shd w:val="clear" w:color="auto" w:fill="auto"/>
            <w:vAlign w:val="center"/>
            <w:hideMark/>
          </w:tcPr>
          <w:p w14:paraId="3C34959B"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w:t>
            </w:r>
          </w:p>
        </w:tc>
        <w:tc>
          <w:tcPr>
            <w:tcW w:w="1240" w:type="dxa"/>
            <w:tcBorders>
              <w:top w:val="nil"/>
              <w:left w:val="nil"/>
              <w:bottom w:val="single" w:sz="4" w:space="0" w:color="auto"/>
              <w:right w:val="single" w:sz="4" w:space="0" w:color="auto"/>
            </w:tcBorders>
            <w:shd w:val="clear" w:color="auto" w:fill="auto"/>
            <w:vAlign w:val="center"/>
            <w:hideMark/>
          </w:tcPr>
          <w:p w14:paraId="485C1F0B"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shd w:val="clear" w:color="auto" w:fill="auto"/>
            <w:vAlign w:val="center"/>
            <w:hideMark/>
          </w:tcPr>
          <w:p w14:paraId="111FCAA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shd w:val="clear" w:color="auto" w:fill="auto"/>
            <w:vAlign w:val="center"/>
            <w:hideMark/>
          </w:tcPr>
          <w:p w14:paraId="0BAD4FF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10250</w:t>
            </w:r>
          </w:p>
        </w:tc>
        <w:tc>
          <w:tcPr>
            <w:tcW w:w="1120" w:type="dxa"/>
            <w:tcBorders>
              <w:top w:val="nil"/>
              <w:left w:val="nil"/>
              <w:bottom w:val="single" w:sz="4" w:space="0" w:color="auto"/>
              <w:right w:val="single" w:sz="4" w:space="0" w:color="auto"/>
            </w:tcBorders>
            <w:shd w:val="clear" w:color="auto" w:fill="auto"/>
            <w:vAlign w:val="center"/>
            <w:hideMark/>
          </w:tcPr>
          <w:p w14:paraId="12E1898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shd w:val="clear" w:color="auto" w:fill="auto"/>
            <w:vAlign w:val="center"/>
            <w:hideMark/>
          </w:tcPr>
          <w:p w14:paraId="7165CED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10250</w:t>
            </w:r>
          </w:p>
        </w:tc>
        <w:tc>
          <w:tcPr>
            <w:tcW w:w="940" w:type="dxa"/>
            <w:tcBorders>
              <w:top w:val="nil"/>
              <w:left w:val="nil"/>
              <w:bottom w:val="single" w:sz="4" w:space="0" w:color="auto"/>
              <w:right w:val="single" w:sz="4" w:space="0" w:color="auto"/>
            </w:tcBorders>
            <w:shd w:val="clear" w:color="auto" w:fill="auto"/>
            <w:vAlign w:val="center"/>
            <w:hideMark/>
          </w:tcPr>
          <w:p w14:paraId="69BDF7C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10250</w:t>
            </w:r>
          </w:p>
        </w:tc>
        <w:tc>
          <w:tcPr>
            <w:tcW w:w="1080" w:type="dxa"/>
            <w:tcBorders>
              <w:top w:val="nil"/>
              <w:left w:val="nil"/>
              <w:bottom w:val="single" w:sz="4" w:space="0" w:color="auto"/>
              <w:right w:val="single" w:sz="4" w:space="0" w:color="auto"/>
            </w:tcBorders>
            <w:shd w:val="clear" w:color="auto" w:fill="auto"/>
            <w:vAlign w:val="center"/>
            <w:hideMark/>
          </w:tcPr>
          <w:p w14:paraId="37D7AB78"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67D9DF13"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7E5C7F39"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ED88831"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w:t>
            </w:r>
          </w:p>
        </w:tc>
        <w:tc>
          <w:tcPr>
            <w:tcW w:w="3760" w:type="dxa"/>
            <w:tcBorders>
              <w:top w:val="nil"/>
              <w:left w:val="nil"/>
              <w:bottom w:val="single" w:sz="4" w:space="0" w:color="auto"/>
              <w:right w:val="single" w:sz="4" w:space="0" w:color="auto"/>
            </w:tcBorders>
            <w:shd w:val="clear" w:color="auto" w:fill="auto"/>
            <w:vAlign w:val="center"/>
            <w:hideMark/>
          </w:tcPr>
          <w:p w14:paraId="23ED6FFB"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Fabricii</w:t>
            </w:r>
          </w:p>
        </w:tc>
        <w:tc>
          <w:tcPr>
            <w:tcW w:w="1180" w:type="dxa"/>
            <w:tcBorders>
              <w:top w:val="nil"/>
              <w:left w:val="nil"/>
              <w:bottom w:val="single" w:sz="4" w:space="0" w:color="auto"/>
              <w:right w:val="single" w:sz="4" w:space="0" w:color="auto"/>
            </w:tcBorders>
            <w:shd w:val="clear" w:color="auto" w:fill="auto"/>
            <w:vAlign w:val="center"/>
            <w:hideMark/>
          </w:tcPr>
          <w:p w14:paraId="66EDC227"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80</w:t>
            </w:r>
          </w:p>
        </w:tc>
        <w:tc>
          <w:tcPr>
            <w:tcW w:w="1194" w:type="dxa"/>
            <w:tcBorders>
              <w:top w:val="nil"/>
              <w:left w:val="nil"/>
              <w:bottom w:val="single" w:sz="4" w:space="0" w:color="auto"/>
              <w:right w:val="single" w:sz="4" w:space="0" w:color="auto"/>
            </w:tcBorders>
            <w:shd w:val="clear" w:color="auto" w:fill="auto"/>
            <w:vAlign w:val="center"/>
            <w:hideMark/>
          </w:tcPr>
          <w:p w14:paraId="4A3E476E"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vAlign w:val="center"/>
            <w:hideMark/>
          </w:tcPr>
          <w:p w14:paraId="52472B10"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shd w:val="clear" w:color="auto" w:fill="auto"/>
            <w:vAlign w:val="center"/>
            <w:hideMark/>
          </w:tcPr>
          <w:p w14:paraId="0F4BF86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shd w:val="clear" w:color="auto" w:fill="auto"/>
            <w:vAlign w:val="center"/>
            <w:hideMark/>
          </w:tcPr>
          <w:p w14:paraId="708651D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w:t>
            </w:r>
          </w:p>
        </w:tc>
        <w:tc>
          <w:tcPr>
            <w:tcW w:w="1120" w:type="dxa"/>
            <w:tcBorders>
              <w:top w:val="nil"/>
              <w:left w:val="nil"/>
              <w:bottom w:val="single" w:sz="4" w:space="0" w:color="auto"/>
              <w:right w:val="single" w:sz="4" w:space="0" w:color="auto"/>
            </w:tcBorders>
            <w:shd w:val="clear" w:color="auto" w:fill="auto"/>
            <w:vAlign w:val="center"/>
            <w:hideMark/>
          </w:tcPr>
          <w:p w14:paraId="6BFEF36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shd w:val="clear" w:color="auto" w:fill="auto"/>
            <w:vAlign w:val="center"/>
            <w:hideMark/>
          </w:tcPr>
          <w:p w14:paraId="2ECBD2B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w:t>
            </w:r>
          </w:p>
        </w:tc>
        <w:tc>
          <w:tcPr>
            <w:tcW w:w="940" w:type="dxa"/>
            <w:tcBorders>
              <w:top w:val="nil"/>
              <w:left w:val="nil"/>
              <w:bottom w:val="single" w:sz="4" w:space="0" w:color="auto"/>
              <w:right w:val="single" w:sz="4" w:space="0" w:color="auto"/>
            </w:tcBorders>
            <w:shd w:val="clear" w:color="auto" w:fill="auto"/>
            <w:vAlign w:val="center"/>
            <w:hideMark/>
          </w:tcPr>
          <w:p w14:paraId="5C5E8CEB"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w:t>
            </w:r>
          </w:p>
        </w:tc>
        <w:tc>
          <w:tcPr>
            <w:tcW w:w="1080" w:type="dxa"/>
            <w:tcBorders>
              <w:top w:val="nil"/>
              <w:left w:val="nil"/>
              <w:bottom w:val="single" w:sz="4" w:space="0" w:color="auto"/>
              <w:right w:val="single" w:sz="4" w:space="0" w:color="auto"/>
            </w:tcBorders>
            <w:shd w:val="clear" w:color="auto" w:fill="auto"/>
            <w:vAlign w:val="center"/>
            <w:hideMark/>
          </w:tcPr>
          <w:p w14:paraId="3250EB30"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655B65C7"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4D5AE080"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D89982E"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6</w:t>
            </w:r>
          </w:p>
        </w:tc>
        <w:tc>
          <w:tcPr>
            <w:tcW w:w="3760" w:type="dxa"/>
            <w:tcBorders>
              <w:top w:val="nil"/>
              <w:left w:val="nil"/>
              <w:bottom w:val="single" w:sz="4" w:space="0" w:color="auto"/>
              <w:right w:val="single" w:sz="4" w:space="0" w:color="auto"/>
            </w:tcBorders>
            <w:shd w:val="clear" w:color="auto" w:fill="auto"/>
            <w:noWrap/>
            <w:vAlign w:val="bottom"/>
            <w:hideMark/>
          </w:tcPr>
          <w:p w14:paraId="629FFAE5" w14:textId="4956B54A" w:rsidR="00DB3C52" w:rsidRPr="00AD525B" w:rsidRDefault="00DB3C52" w:rsidP="00DB3C52">
            <w:pPr>
              <w:keepNext w:val="0"/>
              <w:keepLines w:val="0"/>
              <w:spacing w:after="0"/>
              <w:jc w:val="left"/>
              <w:rPr>
                <w:sz w:val="22"/>
                <w:szCs w:val="22"/>
                <w:lang w:eastAsia="ro-RO"/>
              </w:rPr>
            </w:pPr>
            <w:r w:rsidRPr="00AD525B">
              <w:rPr>
                <w:sz w:val="22"/>
                <w:szCs w:val="22"/>
                <w:lang w:eastAsia="ro-RO"/>
              </w:rPr>
              <w:t>Fabricii-pistă biciclete</w:t>
            </w:r>
            <w:r w:rsidR="00924088" w:rsidRPr="00AD525B">
              <w:rPr>
                <w:sz w:val="22"/>
                <w:szCs w:val="22"/>
                <w:lang w:eastAsia="ro-RO"/>
              </w:rPr>
              <w:t xml:space="preserve"> </w:t>
            </w:r>
            <w:r w:rsidRPr="00AD525B">
              <w:rPr>
                <w:sz w:val="22"/>
                <w:szCs w:val="22"/>
                <w:lang w:eastAsia="ro-RO"/>
              </w:rPr>
              <w:t>+</w:t>
            </w:r>
            <w:r w:rsidR="00924088" w:rsidRPr="00AD525B">
              <w:rPr>
                <w:sz w:val="22"/>
                <w:szCs w:val="22"/>
                <w:lang w:eastAsia="ro-RO"/>
              </w:rPr>
              <w:t xml:space="preserve"> </w:t>
            </w:r>
            <w:r w:rsidRPr="00AD525B">
              <w:rPr>
                <w:sz w:val="22"/>
                <w:szCs w:val="22"/>
                <w:lang w:eastAsia="ro-RO"/>
              </w:rPr>
              <w:t>trotuar</w:t>
            </w:r>
          </w:p>
        </w:tc>
        <w:tc>
          <w:tcPr>
            <w:tcW w:w="1180" w:type="dxa"/>
            <w:tcBorders>
              <w:top w:val="nil"/>
              <w:left w:val="nil"/>
              <w:bottom w:val="single" w:sz="4" w:space="0" w:color="auto"/>
              <w:right w:val="single" w:sz="4" w:space="0" w:color="auto"/>
            </w:tcBorders>
            <w:shd w:val="clear" w:color="auto" w:fill="auto"/>
            <w:noWrap/>
            <w:vAlign w:val="bottom"/>
            <w:hideMark/>
          </w:tcPr>
          <w:p w14:paraId="2E69096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900</w:t>
            </w:r>
          </w:p>
        </w:tc>
        <w:tc>
          <w:tcPr>
            <w:tcW w:w="1194" w:type="dxa"/>
            <w:tcBorders>
              <w:top w:val="nil"/>
              <w:left w:val="nil"/>
              <w:bottom w:val="single" w:sz="4" w:space="0" w:color="auto"/>
              <w:right w:val="single" w:sz="4" w:space="0" w:color="auto"/>
            </w:tcBorders>
            <w:shd w:val="clear" w:color="auto" w:fill="auto"/>
            <w:noWrap/>
            <w:vAlign w:val="bottom"/>
            <w:hideMark/>
          </w:tcPr>
          <w:p w14:paraId="0E9A383E"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noWrap/>
            <w:vAlign w:val="bottom"/>
            <w:hideMark/>
          </w:tcPr>
          <w:p w14:paraId="4D6C601D"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shd w:val="clear" w:color="auto" w:fill="auto"/>
            <w:noWrap/>
            <w:vAlign w:val="bottom"/>
            <w:hideMark/>
          </w:tcPr>
          <w:p w14:paraId="51B01E3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shd w:val="clear" w:color="auto" w:fill="auto"/>
            <w:noWrap/>
            <w:vAlign w:val="bottom"/>
            <w:hideMark/>
          </w:tcPr>
          <w:p w14:paraId="6C83EA1C"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2250</w:t>
            </w:r>
          </w:p>
        </w:tc>
        <w:tc>
          <w:tcPr>
            <w:tcW w:w="1120" w:type="dxa"/>
            <w:tcBorders>
              <w:top w:val="nil"/>
              <w:left w:val="nil"/>
              <w:bottom w:val="single" w:sz="4" w:space="0" w:color="auto"/>
              <w:right w:val="single" w:sz="4" w:space="0" w:color="auto"/>
            </w:tcBorders>
            <w:shd w:val="clear" w:color="auto" w:fill="auto"/>
            <w:noWrap/>
            <w:vAlign w:val="bottom"/>
            <w:hideMark/>
          </w:tcPr>
          <w:p w14:paraId="1BB934F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shd w:val="clear" w:color="auto" w:fill="auto"/>
            <w:noWrap/>
            <w:vAlign w:val="bottom"/>
            <w:hideMark/>
          </w:tcPr>
          <w:p w14:paraId="2B321797"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shd w:val="clear" w:color="auto" w:fill="auto"/>
            <w:noWrap/>
            <w:vAlign w:val="bottom"/>
            <w:hideMark/>
          </w:tcPr>
          <w:p w14:paraId="3BBFBB3F"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2250</w:t>
            </w:r>
          </w:p>
        </w:tc>
        <w:tc>
          <w:tcPr>
            <w:tcW w:w="1080" w:type="dxa"/>
            <w:tcBorders>
              <w:top w:val="nil"/>
              <w:left w:val="nil"/>
              <w:bottom w:val="single" w:sz="4" w:space="0" w:color="auto"/>
              <w:right w:val="single" w:sz="4" w:space="0" w:color="auto"/>
            </w:tcBorders>
            <w:shd w:val="clear" w:color="auto" w:fill="auto"/>
            <w:noWrap/>
            <w:vAlign w:val="bottom"/>
            <w:hideMark/>
          </w:tcPr>
          <w:p w14:paraId="457F2CF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2250</w:t>
            </w:r>
          </w:p>
        </w:tc>
        <w:tc>
          <w:tcPr>
            <w:tcW w:w="1180" w:type="dxa"/>
            <w:tcBorders>
              <w:top w:val="nil"/>
              <w:left w:val="nil"/>
              <w:bottom w:val="single" w:sz="4" w:space="0" w:color="auto"/>
              <w:right w:val="single" w:sz="4" w:space="0" w:color="auto"/>
            </w:tcBorders>
            <w:shd w:val="clear" w:color="auto" w:fill="auto"/>
            <w:vAlign w:val="center"/>
            <w:hideMark/>
          </w:tcPr>
          <w:p w14:paraId="3AEDBC3A"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15AE2A49"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26369C4"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7</w:t>
            </w:r>
          </w:p>
        </w:tc>
        <w:tc>
          <w:tcPr>
            <w:tcW w:w="3760" w:type="dxa"/>
            <w:tcBorders>
              <w:top w:val="nil"/>
              <w:left w:val="nil"/>
              <w:bottom w:val="single" w:sz="4" w:space="0" w:color="auto"/>
              <w:right w:val="single" w:sz="4" w:space="0" w:color="auto"/>
            </w:tcBorders>
            <w:shd w:val="clear" w:color="auto" w:fill="auto"/>
            <w:vAlign w:val="center"/>
            <w:hideMark/>
          </w:tcPr>
          <w:p w14:paraId="2ADD40D2"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Grigore Bălan</w:t>
            </w:r>
          </w:p>
        </w:tc>
        <w:tc>
          <w:tcPr>
            <w:tcW w:w="1180" w:type="dxa"/>
            <w:tcBorders>
              <w:top w:val="nil"/>
              <w:left w:val="nil"/>
              <w:bottom w:val="single" w:sz="4" w:space="0" w:color="auto"/>
              <w:right w:val="single" w:sz="4" w:space="0" w:color="auto"/>
            </w:tcBorders>
            <w:shd w:val="clear" w:color="auto" w:fill="auto"/>
            <w:vAlign w:val="center"/>
            <w:hideMark/>
          </w:tcPr>
          <w:p w14:paraId="050C901C"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2240</w:t>
            </w:r>
          </w:p>
        </w:tc>
        <w:tc>
          <w:tcPr>
            <w:tcW w:w="1194" w:type="dxa"/>
            <w:tcBorders>
              <w:top w:val="nil"/>
              <w:left w:val="nil"/>
              <w:bottom w:val="single" w:sz="4" w:space="0" w:color="auto"/>
              <w:right w:val="single" w:sz="4" w:space="0" w:color="auto"/>
            </w:tcBorders>
            <w:shd w:val="clear" w:color="auto" w:fill="auto"/>
            <w:vAlign w:val="center"/>
            <w:hideMark/>
          </w:tcPr>
          <w:p w14:paraId="4E013127"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4</w:t>
            </w:r>
          </w:p>
        </w:tc>
        <w:tc>
          <w:tcPr>
            <w:tcW w:w="1240" w:type="dxa"/>
            <w:tcBorders>
              <w:top w:val="nil"/>
              <w:left w:val="nil"/>
              <w:bottom w:val="single" w:sz="4" w:space="0" w:color="auto"/>
              <w:right w:val="single" w:sz="4" w:space="0" w:color="auto"/>
            </w:tcBorders>
            <w:shd w:val="clear" w:color="auto" w:fill="auto"/>
            <w:vAlign w:val="center"/>
            <w:hideMark/>
          </w:tcPr>
          <w:p w14:paraId="1EC77ABD"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shd w:val="clear" w:color="auto" w:fill="auto"/>
            <w:vAlign w:val="center"/>
            <w:hideMark/>
          </w:tcPr>
          <w:p w14:paraId="65BC68C5"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shd w:val="clear" w:color="auto" w:fill="auto"/>
            <w:vAlign w:val="center"/>
            <w:hideMark/>
          </w:tcPr>
          <w:p w14:paraId="080C2BA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8960</w:t>
            </w:r>
          </w:p>
        </w:tc>
        <w:tc>
          <w:tcPr>
            <w:tcW w:w="1120" w:type="dxa"/>
            <w:tcBorders>
              <w:top w:val="nil"/>
              <w:left w:val="nil"/>
              <w:bottom w:val="single" w:sz="4" w:space="0" w:color="auto"/>
              <w:right w:val="single" w:sz="4" w:space="0" w:color="auto"/>
            </w:tcBorders>
            <w:shd w:val="clear" w:color="auto" w:fill="auto"/>
            <w:vAlign w:val="center"/>
            <w:hideMark/>
          </w:tcPr>
          <w:p w14:paraId="55F46B15"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shd w:val="clear" w:color="auto" w:fill="auto"/>
            <w:vAlign w:val="center"/>
            <w:hideMark/>
          </w:tcPr>
          <w:p w14:paraId="1CBCD94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8960</w:t>
            </w:r>
          </w:p>
        </w:tc>
        <w:tc>
          <w:tcPr>
            <w:tcW w:w="940" w:type="dxa"/>
            <w:tcBorders>
              <w:top w:val="nil"/>
              <w:left w:val="nil"/>
              <w:bottom w:val="single" w:sz="4" w:space="0" w:color="auto"/>
              <w:right w:val="single" w:sz="4" w:space="0" w:color="auto"/>
            </w:tcBorders>
            <w:shd w:val="clear" w:color="auto" w:fill="auto"/>
            <w:vAlign w:val="center"/>
            <w:hideMark/>
          </w:tcPr>
          <w:p w14:paraId="13E91C3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8960</w:t>
            </w:r>
          </w:p>
        </w:tc>
        <w:tc>
          <w:tcPr>
            <w:tcW w:w="1080" w:type="dxa"/>
            <w:tcBorders>
              <w:top w:val="nil"/>
              <w:left w:val="nil"/>
              <w:bottom w:val="single" w:sz="4" w:space="0" w:color="auto"/>
              <w:right w:val="single" w:sz="4" w:space="0" w:color="auto"/>
            </w:tcBorders>
            <w:shd w:val="clear" w:color="auto" w:fill="auto"/>
            <w:vAlign w:val="center"/>
            <w:hideMark/>
          </w:tcPr>
          <w:p w14:paraId="70EB46A2"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0D01B5F5"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1B9C2662" w14:textId="77777777" w:rsidTr="00924088">
        <w:trPr>
          <w:trHeight w:val="6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598E16C"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8</w:t>
            </w:r>
          </w:p>
        </w:tc>
        <w:tc>
          <w:tcPr>
            <w:tcW w:w="3760" w:type="dxa"/>
            <w:tcBorders>
              <w:top w:val="nil"/>
              <w:left w:val="nil"/>
              <w:bottom w:val="single" w:sz="4" w:space="0" w:color="auto"/>
              <w:right w:val="single" w:sz="4" w:space="0" w:color="auto"/>
            </w:tcBorders>
            <w:shd w:val="clear" w:color="auto" w:fill="auto"/>
            <w:vAlign w:val="bottom"/>
            <w:hideMark/>
          </w:tcPr>
          <w:p w14:paraId="650CE132" w14:textId="1521F904" w:rsidR="00DB3C52" w:rsidRPr="00AD525B" w:rsidRDefault="00DB3C52" w:rsidP="00DB3C52">
            <w:pPr>
              <w:keepNext w:val="0"/>
              <w:keepLines w:val="0"/>
              <w:spacing w:after="0"/>
              <w:jc w:val="left"/>
              <w:rPr>
                <w:sz w:val="22"/>
                <w:szCs w:val="22"/>
                <w:lang w:eastAsia="ro-RO"/>
              </w:rPr>
            </w:pPr>
            <w:r w:rsidRPr="00AD525B">
              <w:rPr>
                <w:sz w:val="22"/>
                <w:szCs w:val="22"/>
                <w:lang w:eastAsia="ro-RO"/>
              </w:rPr>
              <w:t xml:space="preserve">Grigore Bălan (Fabricii </w:t>
            </w:r>
            <w:r w:rsidR="00924088" w:rsidRPr="00AD525B">
              <w:rPr>
                <w:sz w:val="22"/>
                <w:szCs w:val="22"/>
                <w:lang w:eastAsia="ro-RO"/>
              </w:rPr>
              <w:t>până</w:t>
            </w:r>
            <w:r w:rsidRPr="00AD525B">
              <w:rPr>
                <w:sz w:val="22"/>
                <w:szCs w:val="22"/>
                <w:lang w:eastAsia="ro-RO"/>
              </w:rPr>
              <w:t xml:space="preserve"> N.</w:t>
            </w:r>
            <w:r w:rsidR="00924088" w:rsidRPr="00AD525B">
              <w:rPr>
                <w:sz w:val="22"/>
                <w:szCs w:val="22"/>
                <w:lang w:eastAsia="ro-RO"/>
              </w:rPr>
              <w:t xml:space="preserve"> </w:t>
            </w:r>
            <w:r w:rsidRPr="00AD525B">
              <w:rPr>
                <w:sz w:val="22"/>
                <w:szCs w:val="22"/>
                <w:lang w:eastAsia="ro-RO"/>
              </w:rPr>
              <w:t>Iorga,</w:t>
            </w:r>
            <w:r w:rsidR="00924088" w:rsidRPr="00AD525B">
              <w:rPr>
                <w:sz w:val="22"/>
                <w:szCs w:val="22"/>
                <w:lang w:eastAsia="ro-RO"/>
              </w:rPr>
              <w:t xml:space="preserve"> </w:t>
            </w:r>
            <w:r w:rsidRPr="00AD525B">
              <w:rPr>
                <w:sz w:val="22"/>
                <w:szCs w:val="22"/>
                <w:lang w:eastAsia="ro-RO"/>
              </w:rPr>
              <w:t>jandarmerie)</w:t>
            </w:r>
          </w:p>
        </w:tc>
        <w:tc>
          <w:tcPr>
            <w:tcW w:w="1180" w:type="dxa"/>
            <w:tcBorders>
              <w:top w:val="nil"/>
              <w:left w:val="nil"/>
              <w:bottom w:val="single" w:sz="4" w:space="0" w:color="auto"/>
              <w:right w:val="single" w:sz="4" w:space="0" w:color="auto"/>
            </w:tcBorders>
            <w:shd w:val="clear" w:color="auto" w:fill="auto"/>
            <w:noWrap/>
            <w:vAlign w:val="bottom"/>
            <w:hideMark/>
          </w:tcPr>
          <w:p w14:paraId="3A2829C2"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250</w:t>
            </w:r>
          </w:p>
        </w:tc>
        <w:tc>
          <w:tcPr>
            <w:tcW w:w="1194" w:type="dxa"/>
            <w:tcBorders>
              <w:top w:val="nil"/>
              <w:left w:val="nil"/>
              <w:bottom w:val="single" w:sz="4" w:space="0" w:color="auto"/>
              <w:right w:val="single" w:sz="4" w:space="0" w:color="auto"/>
            </w:tcBorders>
            <w:shd w:val="clear" w:color="auto" w:fill="auto"/>
            <w:noWrap/>
            <w:vAlign w:val="bottom"/>
            <w:hideMark/>
          </w:tcPr>
          <w:p w14:paraId="31D6D537"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noWrap/>
            <w:vAlign w:val="bottom"/>
            <w:hideMark/>
          </w:tcPr>
          <w:p w14:paraId="19BE5B60"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shd w:val="clear" w:color="auto" w:fill="auto"/>
            <w:noWrap/>
            <w:vAlign w:val="bottom"/>
            <w:hideMark/>
          </w:tcPr>
          <w:p w14:paraId="36C434C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shd w:val="clear" w:color="auto" w:fill="auto"/>
            <w:noWrap/>
            <w:vAlign w:val="bottom"/>
            <w:hideMark/>
          </w:tcPr>
          <w:p w14:paraId="2029E4B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625</w:t>
            </w:r>
          </w:p>
        </w:tc>
        <w:tc>
          <w:tcPr>
            <w:tcW w:w="1120" w:type="dxa"/>
            <w:tcBorders>
              <w:top w:val="nil"/>
              <w:left w:val="nil"/>
              <w:bottom w:val="single" w:sz="4" w:space="0" w:color="auto"/>
              <w:right w:val="single" w:sz="4" w:space="0" w:color="auto"/>
            </w:tcBorders>
            <w:shd w:val="clear" w:color="auto" w:fill="auto"/>
            <w:noWrap/>
            <w:vAlign w:val="bottom"/>
            <w:hideMark/>
          </w:tcPr>
          <w:p w14:paraId="02388805"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shd w:val="clear" w:color="auto" w:fill="auto"/>
            <w:noWrap/>
            <w:vAlign w:val="bottom"/>
            <w:hideMark/>
          </w:tcPr>
          <w:p w14:paraId="4DC6D02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625</w:t>
            </w:r>
          </w:p>
        </w:tc>
        <w:tc>
          <w:tcPr>
            <w:tcW w:w="940" w:type="dxa"/>
            <w:tcBorders>
              <w:top w:val="nil"/>
              <w:left w:val="nil"/>
              <w:bottom w:val="single" w:sz="4" w:space="0" w:color="auto"/>
              <w:right w:val="single" w:sz="4" w:space="0" w:color="auto"/>
            </w:tcBorders>
            <w:shd w:val="clear" w:color="auto" w:fill="auto"/>
            <w:noWrap/>
            <w:vAlign w:val="bottom"/>
            <w:hideMark/>
          </w:tcPr>
          <w:p w14:paraId="5F2B513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625</w:t>
            </w:r>
          </w:p>
        </w:tc>
        <w:tc>
          <w:tcPr>
            <w:tcW w:w="1080" w:type="dxa"/>
            <w:tcBorders>
              <w:top w:val="nil"/>
              <w:left w:val="nil"/>
              <w:bottom w:val="single" w:sz="4" w:space="0" w:color="auto"/>
              <w:right w:val="single" w:sz="4" w:space="0" w:color="auto"/>
            </w:tcBorders>
            <w:shd w:val="clear" w:color="auto" w:fill="auto"/>
            <w:noWrap/>
            <w:vAlign w:val="bottom"/>
            <w:hideMark/>
          </w:tcPr>
          <w:p w14:paraId="1BD68F0F"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noWrap/>
            <w:vAlign w:val="bottom"/>
            <w:hideMark/>
          </w:tcPr>
          <w:p w14:paraId="113AE627"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2D70EF3B"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0794AA1"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9</w:t>
            </w:r>
          </w:p>
        </w:tc>
        <w:tc>
          <w:tcPr>
            <w:tcW w:w="3760" w:type="dxa"/>
            <w:tcBorders>
              <w:top w:val="nil"/>
              <w:left w:val="nil"/>
              <w:bottom w:val="single" w:sz="4" w:space="0" w:color="auto"/>
              <w:right w:val="single" w:sz="4" w:space="0" w:color="auto"/>
            </w:tcBorders>
            <w:shd w:val="clear" w:color="000000" w:fill="FFFFFF"/>
            <w:noWrap/>
            <w:vAlign w:val="center"/>
            <w:hideMark/>
          </w:tcPr>
          <w:p w14:paraId="5830D1D6"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Grigore Bălan intre blocuri</w:t>
            </w:r>
          </w:p>
        </w:tc>
        <w:tc>
          <w:tcPr>
            <w:tcW w:w="1180" w:type="dxa"/>
            <w:tcBorders>
              <w:top w:val="nil"/>
              <w:left w:val="nil"/>
              <w:bottom w:val="single" w:sz="4" w:space="0" w:color="auto"/>
              <w:right w:val="single" w:sz="4" w:space="0" w:color="auto"/>
            </w:tcBorders>
            <w:shd w:val="clear" w:color="000000" w:fill="FFFFFF"/>
            <w:noWrap/>
            <w:vAlign w:val="center"/>
            <w:hideMark/>
          </w:tcPr>
          <w:p w14:paraId="63EEE64B"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2240</w:t>
            </w:r>
          </w:p>
        </w:tc>
        <w:tc>
          <w:tcPr>
            <w:tcW w:w="1194" w:type="dxa"/>
            <w:tcBorders>
              <w:top w:val="nil"/>
              <w:left w:val="nil"/>
              <w:bottom w:val="single" w:sz="4" w:space="0" w:color="auto"/>
              <w:right w:val="single" w:sz="4" w:space="0" w:color="auto"/>
            </w:tcBorders>
            <w:shd w:val="clear" w:color="000000" w:fill="FFFFFF"/>
            <w:noWrap/>
            <w:vAlign w:val="center"/>
            <w:hideMark/>
          </w:tcPr>
          <w:p w14:paraId="5F05A622"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hideMark/>
          </w:tcPr>
          <w:p w14:paraId="76C34CDA"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hideMark/>
          </w:tcPr>
          <w:p w14:paraId="3D68339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hideMark/>
          </w:tcPr>
          <w:p w14:paraId="619107F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5600</w:t>
            </w:r>
          </w:p>
        </w:tc>
        <w:tc>
          <w:tcPr>
            <w:tcW w:w="1120" w:type="dxa"/>
            <w:tcBorders>
              <w:top w:val="nil"/>
              <w:left w:val="nil"/>
              <w:bottom w:val="single" w:sz="4" w:space="0" w:color="auto"/>
              <w:right w:val="single" w:sz="4" w:space="0" w:color="auto"/>
            </w:tcBorders>
            <w:shd w:val="clear" w:color="000000" w:fill="FFFFFF"/>
            <w:noWrap/>
            <w:vAlign w:val="center"/>
            <w:hideMark/>
          </w:tcPr>
          <w:p w14:paraId="13EA96B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hideMark/>
          </w:tcPr>
          <w:p w14:paraId="29A404F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5600</w:t>
            </w:r>
          </w:p>
        </w:tc>
        <w:tc>
          <w:tcPr>
            <w:tcW w:w="940" w:type="dxa"/>
            <w:tcBorders>
              <w:top w:val="nil"/>
              <w:left w:val="nil"/>
              <w:bottom w:val="single" w:sz="4" w:space="0" w:color="auto"/>
              <w:right w:val="single" w:sz="4" w:space="0" w:color="auto"/>
            </w:tcBorders>
            <w:shd w:val="clear" w:color="000000" w:fill="FFFFFF"/>
            <w:noWrap/>
            <w:vAlign w:val="center"/>
            <w:hideMark/>
          </w:tcPr>
          <w:p w14:paraId="145ED9C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5600</w:t>
            </w:r>
          </w:p>
        </w:tc>
        <w:tc>
          <w:tcPr>
            <w:tcW w:w="1080" w:type="dxa"/>
            <w:tcBorders>
              <w:top w:val="nil"/>
              <w:left w:val="nil"/>
              <w:bottom w:val="single" w:sz="4" w:space="0" w:color="auto"/>
              <w:right w:val="single" w:sz="4" w:space="0" w:color="auto"/>
            </w:tcBorders>
            <w:shd w:val="clear" w:color="auto" w:fill="auto"/>
            <w:vAlign w:val="center"/>
            <w:hideMark/>
          </w:tcPr>
          <w:p w14:paraId="15D4CE82"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2002FB57"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59C5D6A4"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0966DDE"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10</w:t>
            </w:r>
          </w:p>
        </w:tc>
        <w:tc>
          <w:tcPr>
            <w:tcW w:w="3760" w:type="dxa"/>
            <w:tcBorders>
              <w:top w:val="nil"/>
              <w:left w:val="nil"/>
              <w:bottom w:val="single" w:sz="4" w:space="0" w:color="auto"/>
              <w:right w:val="single" w:sz="4" w:space="0" w:color="auto"/>
            </w:tcBorders>
            <w:shd w:val="clear" w:color="FFCC00" w:fill="FFFFFF"/>
            <w:noWrap/>
            <w:vAlign w:val="center"/>
            <w:hideMark/>
          </w:tcPr>
          <w:p w14:paraId="0601C9C6" w14:textId="498B78EE" w:rsidR="00DB3C52" w:rsidRPr="00AD525B" w:rsidRDefault="00DB3C52" w:rsidP="00DB3C52">
            <w:pPr>
              <w:keepNext w:val="0"/>
              <w:keepLines w:val="0"/>
              <w:spacing w:after="0"/>
              <w:jc w:val="left"/>
              <w:rPr>
                <w:sz w:val="22"/>
                <w:szCs w:val="22"/>
                <w:lang w:eastAsia="ro-RO"/>
              </w:rPr>
            </w:pPr>
            <w:r w:rsidRPr="00AD525B">
              <w:rPr>
                <w:sz w:val="22"/>
                <w:szCs w:val="22"/>
                <w:lang w:eastAsia="ro-RO"/>
              </w:rPr>
              <w:t xml:space="preserve">Grof </w:t>
            </w:r>
            <w:r w:rsidR="00924088" w:rsidRPr="00AD525B">
              <w:rPr>
                <w:sz w:val="22"/>
                <w:szCs w:val="22"/>
                <w:lang w:eastAsia="ro-RO"/>
              </w:rPr>
              <w:t>Mikó</w:t>
            </w:r>
            <w:r w:rsidRPr="00AD525B">
              <w:rPr>
                <w:sz w:val="22"/>
                <w:szCs w:val="22"/>
                <w:lang w:eastAsia="ro-RO"/>
              </w:rPr>
              <w:t xml:space="preserve"> Imre</w:t>
            </w:r>
          </w:p>
        </w:tc>
        <w:tc>
          <w:tcPr>
            <w:tcW w:w="1180" w:type="dxa"/>
            <w:tcBorders>
              <w:top w:val="nil"/>
              <w:left w:val="nil"/>
              <w:bottom w:val="single" w:sz="4" w:space="0" w:color="auto"/>
              <w:right w:val="single" w:sz="4" w:space="0" w:color="auto"/>
            </w:tcBorders>
            <w:shd w:val="clear" w:color="FFCC00" w:fill="FFFFFF"/>
            <w:noWrap/>
            <w:vAlign w:val="center"/>
            <w:hideMark/>
          </w:tcPr>
          <w:p w14:paraId="0DA6688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500</w:t>
            </w:r>
          </w:p>
        </w:tc>
        <w:tc>
          <w:tcPr>
            <w:tcW w:w="1194" w:type="dxa"/>
            <w:tcBorders>
              <w:top w:val="nil"/>
              <w:left w:val="nil"/>
              <w:bottom w:val="single" w:sz="4" w:space="0" w:color="auto"/>
              <w:right w:val="single" w:sz="4" w:space="0" w:color="auto"/>
            </w:tcBorders>
            <w:shd w:val="clear" w:color="FFCC00" w:fill="FFFFFF"/>
            <w:noWrap/>
            <w:vAlign w:val="center"/>
            <w:hideMark/>
          </w:tcPr>
          <w:p w14:paraId="4404D457"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4</w:t>
            </w:r>
          </w:p>
        </w:tc>
        <w:tc>
          <w:tcPr>
            <w:tcW w:w="1240" w:type="dxa"/>
            <w:tcBorders>
              <w:top w:val="nil"/>
              <w:left w:val="nil"/>
              <w:bottom w:val="single" w:sz="4" w:space="0" w:color="auto"/>
              <w:right w:val="single" w:sz="4" w:space="0" w:color="auto"/>
            </w:tcBorders>
            <w:shd w:val="clear" w:color="FFCC00" w:fill="FFFFFF"/>
            <w:noWrap/>
            <w:vAlign w:val="center"/>
            <w:hideMark/>
          </w:tcPr>
          <w:p w14:paraId="0852EA8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hideMark/>
          </w:tcPr>
          <w:p w14:paraId="6FFBACC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hideMark/>
          </w:tcPr>
          <w:p w14:paraId="252064E7"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2000</w:t>
            </w:r>
          </w:p>
        </w:tc>
        <w:tc>
          <w:tcPr>
            <w:tcW w:w="1120" w:type="dxa"/>
            <w:tcBorders>
              <w:top w:val="nil"/>
              <w:left w:val="nil"/>
              <w:bottom w:val="single" w:sz="4" w:space="0" w:color="auto"/>
              <w:right w:val="single" w:sz="4" w:space="0" w:color="auto"/>
            </w:tcBorders>
            <w:shd w:val="clear" w:color="FFCC00" w:fill="FFFFFF"/>
            <w:noWrap/>
            <w:vAlign w:val="center"/>
            <w:hideMark/>
          </w:tcPr>
          <w:p w14:paraId="66CBA94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hideMark/>
          </w:tcPr>
          <w:p w14:paraId="2E2A5EA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FFCC00" w:fill="FFFFFF"/>
            <w:noWrap/>
            <w:vAlign w:val="center"/>
            <w:hideMark/>
          </w:tcPr>
          <w:p w14:paraId="2A7D7C7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2000</w:t>
            </w:r>
          </w:p>
        </w:tc>
        <w:tc>
          <w:tcPr>
            <w:tcW w:w="1080" w:type="dxa"/>
            <w:tcBorders>
              <w:top w:val="nil"/>
              <w:left w:val="nil"/>
              <w:bottom w:val="single" w:sz="4" w:space="0" w:color="auto"/>
              <w:right w:val="single" w:sz="4" w:space="0" w:color="auto"/>
            </w:tcBorders>
            <w:shd w:val="clear" w:color="auto" w:fill="auto"/>
            <w:vAlign w:val="center"/>
            <w:hideMark/>
          </w:tcPr>
          <w:p w14:paraId="2B1DA91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2000</w:t>
            </w:r>
          </w:p>
        </w:tc>
        <w:tc>
          <w:tcPr>
            <w:tcW w:w="1180" w:type="dxa"/>
            <w:tcBorders>
              <w:top w:val="nil"/>
              <w:left w:val="nil"/>
              <w:bottom w:val="single" w:sz="4" w:space="0" w:color="auto"/>
              <w:right w:val="single" w:sz="4" w:space="0" w:color="auto"/>
            </w:tcBorders>
            <w:shd w:val="clear" w:color="auto" w:fill="auto"/>
            <w:vAlign w:val="center"/>
            <w:hideMark/>
          </w:tcPr>
          <w:p w14:paraId="2BEDB858"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32FD4F5D"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C8472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11</w:t>
            </w:r>
          </w:p>
        </w:tc>
        <w:tc>
          <w:tcPr>
            <w:tcW w:w="3760" w:type="dxa"/>
            <w:tcBorders>
              <w:top w:val="nil"/>
              <w:left w:val="nil"/>
              <w:bottom w:val="single" w:sz="4" w:space="0" w:color="auto"/>
              <w:right w:val="single" w:sz="4" w:space="0" w:color="auto"/>
            </w:tcBorders>
            <w:shd w:val="clear" w:color="auto" w:fill="auto"/>
            <w:vAlign w:val="center"/>
            <w:hideMark/>
          </w:tcPr>
          <w:p w14:paraId="3F5E09B1" w14:textId="421B993C" w:rsidR="00DB3C52" w:rsidRPr="00AD525B" w:rsidRDefault="00924088" w:rsidP="00DB3C52">
            <w:pPr>
              <w:keepNext w:val="0"/>
              <w:keepLines w:val="0"/>
              <w:spacing w:after="0"/>
              <w:jc w:val="left"/>
              <w:rPr>
                <w:sz w:val="22"/>
                <w:szCs w:val="22"/>
                <w:lang w:eastAsia="ro-RO"/>
              </w:rPr>
            </w:pPr>
            <w:r w:rsidRPr="00AD525B">
              <w:rPr>
                <w:sz w:val="22"/>
                <w:szCs w:val="22"/>
                <w:lang w:eastAsia="ro-RO"/>
              </w:rPr>
              <w:t>Kós</w:t>
            </w:r>
            <w:r w:rsidR="00DB3C52" w:rsidRPr="00AD525B">
              <w:rPr>
                <w:sz w:val="22"/>
                <w:szCs w:val="22"/>
                <w:lang w:eastAsia="ro-RO"/>
              </w:rPr>
              <w:t xml:space="preserve"> Karoly</w:t>
            </w:r>
          </w:p>
        </w:tc>
        <w:tc>
          <w:tcPr>
            <w:tcW w:w="1180" w:type="dxa"/>
            <w:tcBorders>
              <w:top w:val="nil"/>
              <w:left w:val="nil"/>
              <w:bottom w:val="single" w:sz="4" w:space="0" w:color="auto"/>
              <w:right w:val="single" w:sz="4" w:space="0" w:color="auto"/>
            </w:tcBorders>
            <w:shd w:val="clear" w:color="auto" w:fill="auto"/>
            <w:vAlign w:val="center"/>
            <w:hideMark/>
          </w:tcPr>
          <w:p w14:paraId="15A6AE6F"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1000</w:t>
            </w:r>
          </w:p>
        </w:tc>
        <w:tc>
          <w:tcPr>
            <w:tcW w:w="1194" w:type="dxa"/>
            <w:tcBorders>
              <w:top w:val="nil"/>
              <w:left w:val="nil"/>
              <w:bottom w:val="single" w:sz="4" w:space="0" w:color="auto"/>
              <w:right w:val="single" w:sz="4" w:space="0" w:color="auto"/>
            </w:tcBorders>
            <w:shd w:val="clear" w:color="auto" w:fill="auto"/>
            <w:vAlign w:val="center"/>
            <w:hideMark/>
          </w:tcPr>
          <w:p w14:paraId="367E97B7"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vAlign w:val="center"/>
            <w:hideMark/>
          </w:tcPr>
          <w:p w14:paraId="318F149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vAlign w:val="center"/>
            <w:hideMark/>
          </w:tcPr>
          <w:p w14:paraId="59156E72"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vAlign w:val="center"/>
            <w:hideMark/>
          </w:tcPr>
          <w:p w14:paraId="263AEED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2500</w:t>
            </w:r>
          </w:p>
        </w:tc>
        <w:tc>
          <w:tcPr>
            <w:tcW w:w="1120" w:type="dxa"/>
            <w:tcBorders>
              <w:top w:val="nil"/>
              <w:left w:val="nil"/>
              <w:bottom w:val="single" w:sz="4" w:space="0" w:color="auto"/>
              <w:right w:val="single" w:sz="4" w:space="0" w:color="auto"/>
            </w:tcBorders>
            <w:shd w:val="clear" w:color="auto" w:fill="auto"/>
            <w:vAlign w:val="center"/>
            <w:hideMark/>
          </w:tcPr>
          <w:p w14:paraId="3DE9AFBB"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vAlign w:val="center"/>
            <w:hideMark/>
          </w:tcPr>
          <w:p w14:paraId="49077BE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vAlign w:val="center"/>
            <w:hideMark/>
          </w:tcPr>
          <w:p w14:paraId="3F2997D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2500</w:t>
            </w:r>
          </w:p>
        </w:tc>
        <w:tc>
          <w:tcPr>
            <w:tcW w:w="1080" w:type="dxa"/>
            <w:tcBorders>
              <w:top w:val="nil"/>
              <w:left w:val="nil"/>
              <w:bottom w:val="single" w:sz="4" w:space="0" w:color="auto"/>
              <w:right w:val="single" w:sz="4" w:space="0" w:color="auto"/>
            </w:tcBorders>
            <w:shd w:val="clear" w:color="auto" w:fill="auto"/>
            <w:vAlign w:val="center"/>
            <w:hideMark/>
          </w:tcPr>
          <w:p w14:paraId="39B24EFF"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088D6235"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3FA75A91"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ADA80E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12</w:t>
            </w:r>
          </w:p>
        </w:tc>
        <w:tc>
          <w:tcPr>
            <w:tcW w:w="3760" w:type="dxa"/>
            <w:tcBorders>
              <w:top w:val="nil"/>
              <w:left w:val="nil"/>
              <w:bottom w:val="single" w:sz="4" w:space="0" w:color="auto"/>
              <w:right w:val="single" w:sz="4" w:space="0" w:color="auto"/>
            </w:tcBorders>
            <w:shd w:val="clear" w:color="CCCCFF" w:fill="FFFFFF"/>
            <w:noWrap/>
            <w:vAlign w:val="center"/>
            <w:hideMark/>
          </w:tcPr>
          <w:p w14:paraId="6B8FB06C" w14:textId="28CECCF2" w:rsidR="00DB3C52" w:rsidRPr="00AD525B" w:rsidRDefault="00924088" w:rsidP="00DB3C52">
            <w:pPr>
              <w:keepNext w:val="0"/>
              <w:keepLines w:val="0"/>
              <w:spacing w:after="0"/>
              <w:jc w:val="left"/>
              <w:rPr>
                <w:sz w:val="22"/>
                <w:szCs w:val="22"/>
                <w:lang w:eastAsia="ro-RO"/>
              </w:rPr>
            </w:pPr>
            <w:r w:rsidRPr="00AD525B">
              <w:rPr>
                <w:sz w:val="22"/>
                <w:szCs w:val="22"/>
                <w:lang w:eastAsia="ro-RO"/>
              </w:rPr>
              <w:t>Kós</w:t>
            </w:r>
            <w:r w:rsidR="00DB3C52" w:rsidRPr="00AD525B">
              <w:rPr>
                <w:sz w:val="22"/>
                <w:szCs w:val="22"/>
                <w:lang w:eastAsia="ro-RO"/>
              </w:rPr>
              <w:t xml:space="preserve"> Karoly-pista </w:t>
            </w:r>
            <w:r w:rsidRPr="00AD525B">
              <w:rPr>
                <w:sz w:val="22"/>
                <w:szCs w:val="22"/>
                <w:lang w:eastAsia="ro-RO"/>
              </w:rPr>
              <w:t>bicicliști</w:t>
            </w:r>
          </w:p>
        </w:tc>
        <w:tc>
          <w:tcPr>
            <w:tcW w:w="1180" w:type="dxa"/>
            <w:tcBorders>
              <w:top w:val="nil"/>
              <w:left w:val="nil"/>
              <w:bottom w:val="single" w:sz="4" w:space="0" w:color="auto"/>
              <w:right w:val="single" w:sz="4" w:space="0" w:color="auto"/>
            </w:tcBorders>
            <w:shd w:val="clear" w:color="auto" w:fill="auto"/>
            <w:vAlign w:val="center"/>
            <w:hideMark/>
          </w:tcPr>
          <w:p w14:paraId="02701A4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740</w:t>
            </w:r>
          </w:p>
        </w:tc>
        <w:tc>
          <w:tcPr>
            <w:tcW w:w="1194" w:type="dxa"/>
            <w:tcBorders>
              <w:top w:val="nil"/>
              <w:left w:val="nil"/>
              <w:bottom w:val="single" w:sz="4" w:space="0" w:color="auto"/>
              <w:right w:val="single" w:sz="4" w:space="0" w:color="auto"/>
            </w:tcBorders>
            <w:shd w:val="clear" w:color="auto" w:fill="auto"/>
            <w:vAlign w:val="center"/>
            <w:hideMark/>
          </w:tcPr>
          <w:p w14:paraId="21AC866F"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shd w:val="clear" w:color="auto" w:fill="auto"/>
            <w:vAlign w:val="center"/>
            <w:hideMark/>
          </w:tcPr>
          <w:p w14:paraId="72AE2119"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shd w:val="clear" w:color="auto" w:fill="auto"/>
            <w:vAlign w:val="center"/>
            <w:hideMark/>
          </w:tcPr>
          <w:p w14:paraId="1D38A595"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shd w:val="clear" w:color="auto" w:fill="auto"/>
            <w:vAlign w:val="center"/>
            <w:hideMark/>
          </w:tcPr>
          <w:p w14:paraId="2135156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2220</w:t>
            </w:r>
          </w:p>
        </w:tc>
        <w:tc>
          <w:tcPr>
            <w:tcW w:w="1120" w:type="dxa"/>
            <w:tcBorders>
              <w:top w:val="nil"/>
              <w:left w:val="nil"/>
              <w:bottom w:val="single" w:sz="4" w:space="0" w:color="auto"/>
              <w:right w:val="single" w:sz="4" w:space="0" w:color="auto"/>
            </w:tcBorders>
            <w:shd w:val="clear" w:color="auto" w:fill="auto"/>
            <w:vAlign w:val="center"/>
            <w:hideMark/>
          </w:tcPr>
          <w:p w14:paraId="0C81F25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shd w:val="clear" w:color="auto" w:fill="auto"/>
            <w:vAlign w:val="center"/>
            <w:hideMark/>
          </w:tcPr>
          <w:p w14:paraId="703A039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2220</w:t>
            </w:r>
          </w:p>
        </w:tc>
        <w:tc>
          <w:tcPr>
            <w:tcW w:w="940" w:type="dxa"/>
            <w:tcBorders>
              <w:top w:val="nil"/>
              <w:left w:val="nil"/>
              <w:bottom w:val="single" w:sz="4" w:space="0" w:color="auto"/>
              <w:right w:val="single" w:sz="4" w:space="0" w:color="auto"/>
            </w:tcBorders>
            <w:shd w:val="clear" w:color="auto" w:fill="auto"/>
            <w:vAlign w:val="center"/>
            <w:hideMark/>
          </w:tcPr>
          <w:p w14:paraId="7CA87C7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2220</w:t>
            </w:r>
          </w:p>
        </w:tc>
        <w:tc>
          <w:tcPr>
            <w:tcW w:w="1080" w:type="dxa"/>
            <w:tcBorders>
              <w:top w:val="nil"/>
              <w:left w:val="nil"/>
              <w:bottom w:val="single" w:sz="4" w:space="0" w:color="auto"/>
              <w:right w:val="single" w:sz="4" w:space="0" w:color="auto"/>
            </w:tcBorders>
            <w:shd w:val="clear" w:color="auto" w:fill="auto"/>
            <w:vAlign w:val="center"/>
            <w:hideMark/>
          </w:tcPr>
          <w:p w14:paraId="66BCAFEF"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2220</w:t>
            </w:r>
          </w:p>
        </w:tc>
        <w:tc>
          <w:tcPr>
            <w:tcW w:w="1180" w:type="dxa"/>
            <w:tcBorders>
              <w:top w:val="nil"/>
              <w:left w:val="nil"/>
              <w:bottom w:val="single" w:sz="4" w:space="0" w:color="auto"/>
              <w:right w:val="single" w:sz="4" w:space="0" w:color="auto"/>
            </w:tcBorders>
            <w:shd w:val="clear" w:color="auto" w:fill="auto"/>
            <w:vAlign w:val="center"/>
            <w:hideMark/>
          </w:tcPr>
          <w:p w14:paraId="6FB64CA5"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73621C27"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24A33A3"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13</w:t>
            </w:r>
          </w:p>
        </w:tc>
        <w:tc>
          <w:tcPr>
            <w:tcW w:w="3760" w:type="dxa"/>
            <w:tcBorders>
              <w:top w:val="nil"/>
              <w:left w:val="nil"/>
              <w:bottom w:val="single" w:sz="4" w:space="0" w:color="auto"/>
              <w:right w:val="single" w:sz="4" w:space="0" w:color="auto"/>
            </w:tcBorders>
            <w:shd w:val="clear" w:color="000000" w:fill="FFFFFF"/>
            <w:noWrap/>
            <w:vAlign w:val="center"/>
            <w:hideMark/>
          </w:tcPr>
          <w:p w14:paraId="43ABA837"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xml:space="preserve">Kossuth Lajos </w:t>
            </w:r>
          </w:p>
        </w:tc>
        <w:tc>
          <w:tcPr>
            <w:tcW w:w="1180" w:type="dxa"/>
            <w:tcBorders>
              <w:top w:val="nil"/>
              <w:left w:val="nil"/>
              <w:bottom w:val="single" w:sz="4" w:space="0" w:color="auto"/>
              <w:right w:val="single" w:sz="4" w:space="0" w:color="auto"/>
            </w:tcBorders>
            <w:shd w:val="clear" w:color="auto" w:fill="auto"/>
            <w:vAlign w:val="center"/>
            <w:hideMark/>
          </w:tcPr>
          <w:p w14:paraId="2B612212"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220</w:t>
            </w:r>
          </w:p>
        </w:tc>
        <w:tc>
          <w:tcPr>
            <w:tcW w:w="1194" w:type="dxa"/>
            <w:tcBorders>
              <w:top w:val="nil"/>
              <w:left w:val="nil"/>
              <w:bottom w:val="single" w:sz="4" w:space="0" w:color="auto"/>
              <w:right w:val="single" w:sz="4" w:space="0" w:color="auto"/>
            </w:tcBorders>
            <w:shd w:val="clear" w:color="auto" w:fill="auto"/>
            <w:vAlign w:val="center"/>
            <w:hideMark/>
          </w:tcPr>
          <w:p w14:paraId="4864C91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vAlign w:val="center"/>
            <w:hideMark/>
          </w:tcPr>
          <w:p w14:paraId="5D82FB7A"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shd w:val="clear" w:color="auto" w:fill="auto"/>
            <w:vAlign w:val="center"/>
            <w:hideMark/>
          </w:tcPr>
          <w:p w14:paraId="04F650C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shd w:val="clear" w:color="auto" w:fill="auto"/>
            <w:vAlign w:val="center"/>
            <w:hideMark/>
          </w:tcPr>
          <w:p w14:paraId="7886043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550</w:t>
            </w:r>
          </w:p>
        </w:tc>
        <w:tc>
          <w:tcPr>
            <w:tcW w:w="1120" w:type="dxa"/>
            <w:tcBorders>
              <w:top w:val="nil"/>
              <w:left w:val="nil"/>
              <w:bottom w:val="single" w:sz="4" w:space="0" w:color="auto"/>
              <w:right w:val="single" w:sz="4" w:space="0" w:color="auto"/>
            </w:tcBorders>
            <w:shd w:val="clear" w:color="auto" w:fill="auto"/>
            <w:vAlign w:val="center"/>
            <w:hideMark/>
          </w:tcPr>
          <w:p w14:paraId="485C799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shd w:val="clear" w:color="auto" w:fill="auto"/>
            <w:vAlign w:val="center"/>
            <w:hideMark/>
          </w:tcPr>
          <w:p w14:paraId="1EB2486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550</w:t>
            </w:r>
          </w:p>
        </w:tc>
        <w:tc>
          <w:tcPr>
            <w:tcW w:w="940" w:type="dxa"/>
            <w:tcBorders>
              <w:top w:val="nil"/>
              <w:left w:val="nil"/>
              <w:bottom w:val="single" w:sz="4" w:space="0" w:color="auto"/>
              <w:right w:val="single" w:sz="4" w:space="0" w:color="auto"/>
            </w:tcBorders>
            <w:shd w:val="clear" w:color="auto" w:fill="auto"/>
            <w:vAlign w:val="center"/>
            <w:hideMark/>
          </w:tcPr>
          <w:p w14:paraId="388FDB5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550</w:t>
            </w:r>
          </w:p>
        </w:tc>
        <w:tc>
          <w:tcPr>
            <w:tcW w:w="1080" w:type="dxa"/>
            <w:tcBorders>
              <w:top w:val="nil"/>
              <w:left w:val="nil"/>
              <w:bottom w:val="single" w:sz="4" w:space="0" w:color="auto"/>
              <w:right w:val="single" w:sz="4" w:space="0" w:color="auto"/>
            </w:tcBorders>
            <w:shd w:val="clear" w:color="auto" w:fill="auto"/>
            <w:vAlign w:val="center"/>
            <w:hideMark/>
          </w:tcPr>
          <w:p w14:paraId="01DDE56F"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550</w:t>
            </w:r>
          </w:p>
        </w:tc>
        <w:tc>
          <w:tcPr>
            <w:tcW w:w="1180" w:type="dxa"/>
            <w:tcBorders>
              <w:top w:val="nil"/>
              <w:left w:val="nil"/>
              <w:bottom w:val="single" w:sz="4" w:space="0" w:color="auto"/>
              <w:right w:val="single" w:sz="4" w:space="0" w:color="auto"/>
            </w:tcBorders>
            <w:shd w:val="clear" w:color="auto" w:fill="auto"/>
            <w:vAlign w:val="center"/>
            <w:hideMark/>
          </w:tcPr>
          <w:p w14:paraId="38B7847A"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18415673"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DF013A"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14</w:t>
            </w:r>
          </w:p>
        </w:tc>
        <w:tc>
          <w:tcPr>
            <w:tcW w:w="3760" w:type="dxa"/>
            <w:tcBorders>
              <w:top w:val="nil"/>
              <w:left w:val="nil"/>
              <w:bottom w:val="single" w:sz="4" w:space="0" w:color="auto"/>
              <w:right w:val="single" w:sz="4" w:space="0" w:color="auto"/>
            </w:tcBorders>
            <w:shd w:val="clear" w:color="auto" w:fill="auto"/>
            <w:noWrap/>
            <w:vAlign w:val="center"/>
            <w:hideMark/>
          </w:tcPr>
          <w:p w14:paraId="273EC7B1" w14:textId="1505FB1B" w:rsidR="00DB3C52" w:rsidRPr="00AD525B" w:rsidRDefault="00924088" w:rsidP="00DB3C52">
            <w:pPr>
              <w:keepNext w:val="0"/>
              <w:keepLines w:val="0"/>
              <w:spacing w:after="0"/>
              <w:jc w:val="left"/>
              <w:rPr>
                <w:sz w:val="22"/>
                <w:szCs w:val="22"/>
                <w:lang w:eastAsia="ro-RO"/>
              </w:rPr>
            </w:pPr>
            <w:r w:rsidRPr="00AD525B">
              <w:rPr>
                <w:sz w:val="22"/>
                <w:szCs w:val="22"/>
                <w:lang w:eastAsia="ro-RO"/>
              </w:rPr>
              <w:t>Libertății</w:t>
            </w:r>
            <w:r w:rsidR="00DB3C52" w:rsidRPr="00AD525B">
              <w:rPr>
                <w:sz w:val="22"/>
                <w:szCs w:val="22"/>
                <w:lang w:eastAsia="ro-RO"/>
              </w:rPr>
              <w:t>-Piața</w:t>
            </w:r>
          </w:p>
        </w:tc>
        <w:tc>
          <w:tcPr>
            <w:tcW w:w="1180" w:type="dxa"/>
            <w:tcBorders>
              <w:top w:val="nil"/>
              <w:left w:val="nil"/>
              <w:bottom w:val="single" w:sz="4" w:space="0" w:color="auto"/>
              <w:right w:val="single" w:sz="4" w:space="0" w:color="auto"/>
            </w:tcBorders>
            <w:shd w:val="clear" w:color="auto" w:fill="auto"/>
            <w:vAlign w:val="center"/>
            <w:hideMark/>
          </w:tcPr>
          <w:p w14:paraId="2E7F9EEE"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1000</w:t>
            </w:r>
          </w:p>
        </w:tc>
        <w:tc>
          <w:tcPr>
            <w:tcW w:w="1194" w:type="dxa"/>
            <w:tcBorders>
              <w:top w:val="nil"/>
              <w:left w:val="nil"/>
              <w:bottom w:val="single" w:sz="4" w:space="0" w:color="auto"/>
              <w:right w:val="single" w:sz="4" w:space="0" w:color="auto"/>
            </w:tcBorders>
            <w:shd w:val="clear" w:color="auto" w:fill="auto"/>
            <w:vAlign w:val="center"/>
            <w:hideMark/>
          </w:tcPr>
          <w:p w14:paraId="7100CAD4"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w:t>
            </w:r>
          </w:p>
        </w:tc>
        <w:tc>
          <w:tcPr>
            <w:tcW w:w="1240" w:type="dxa"/>
            <w:tcBorders>
              <w:top w:val="nil"/>
              <w:left w:val="nil"/>
              <w:bottom w:val="single" w:sz="4" w:space="0" w:color="auto"/>
              <w:right w:val="single" w:sz="4" w:space="0" w:color="auto"/>
            </w:tcBorders>
            <w:shd w:val="clear" w:color="auto" w:fill="auto"/>
            <w:vAlign w:val="center"/>
            <w:hideMark/>
          </w:tcPr>
          <w:p w14:paraId="467213F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shd w:val="clear" w:color="auto" w:fill="auto"/>
            <w:vAlign w:val="center"/>
            <w:hideMark/>
          </w:tcPr>
          <w:p w14:paraId="2174A26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shd w:val="clear" w:color="auto" w:fill="auto"/>
            <w:vAlign w:val="center"/>
            <w:hideMark/>
          </w:tcPr>
          <w:p w14:paraId="128721B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5000</w:t>
            </w:r>
          </w:p>
        </w:tc>
        <w:tc>
          <w:tcPr>
            <w:tcW w:w="1120" w:type="dxa"/>
            <w:tcBorders>
              <w:top w:val="nil"/>
              <w:left w:val="nil"/>
              <w:bottom w:val="single" w:sz="4" w:space="0" w:color="auto"/>
              <w:right w:val="single" w:sz="4" w:space="0" w:color="auto"/>
            </w:tcBorders>
            <w:shd w:val="clear" w:color="auto" w:fill="auto"/>
            <w:vAlign w:val="center"/>
            <w:hideMark/>
          </w:tcPr>
          <w:p w14:paraId="65240F5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shd w:val="clear" w:color="auto" w:fill="auto"/>
            <w:vAlign w:val="center"/>
            <w:hideMark/>
          </w:tcPr>
          <w:p w14:paraId="336E45F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shd w:val="clear" w:color="auto" w:fill="auto"/>
            <w:vAlign w:val="center"/>
            <w:hideMark/>
          </w:tcPr>
          <w:p w14:paraId="287FE7A2"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5000</w:t>
            </w:r>
          </w:p>
        </w:tc>
        <w:tc>
          <w:tcPr>
            <w:tcW w:w="1080" w:type="dxa"/>
            <w:tcBorders>
              <w:top w:val="nil"/>
              <w:left w:val="nil"/>
              <w:bottom w:val="single" w:sz="4" w:space="0" w:color="auto"/>
              <w:right w:val="single" w:sz="4" w:space="0" w:color="auto"/>
            </w:tcBorders>
            <w:shd w:val="clear" w:color="auto" w:fill="auto"/>
            <w:vAlign w:val="center"/>
            <w:hideMark/>
          </w:tcPr>
          <w:p w14:paraId="4DE5FAD5"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5000</w:t>
            </w:r>
          </w:p>
        </w:tc>
        <w:tc>
          <w:tcPr>
            <w:tcW w:w="1180" w:type="dxa"/>
            <w:tcBorders>
              <w:top w:val="nil"/>
              <w:left w:val="nil"/>
              <w:bottom w:val="single" w:sz="4" w:space="0" w:color="auto"/>
              <w:right w:val="single" w:sz="4" w:space="0" w:color="auto"/>
            </w:tcBorders>
            <w:shd w:val="clear" w:color="auto" w:fill="auto"/>
            <w:vAlign w:val="center"/>
            <w:hideMark/>
          </w:tcPr>
          <w:p w14:paraId="0AD49413"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6266241B"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D9E4070"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15</w:t>
            </w:r>
          </w:p>
        </w:tc>
        <w:tc>
          <w:tcPr>
            <w:tcW w:w="3760" w:type="dxa"/>
            <w:tcBorders>
              <w:top w:val="nil"/>
              <w:left w:val="nil"/>
              <w:bottom w:val="single" w:sz="4" w:space="0" w:color="auto"/>
              <w:right w:val="single" w:sz="4" w:space="0" w:color="auto"/>
            </w:tcBorders>
            <w:shd w:val="clear" w:color="auto" w:fill="auto"/>
            <w:noWrap/>
            <w:vAlign w:val="bottom"/>
            <w:hideMark/>
          </w:tcPr>
          <w:p w14:paraId="5B1AC72D"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Lunca Oltului trotuar</w:t>
            </w:r>
          </w:p>
        </w:tc>
        <w:tc>
          <w:tcPr>
            <w:tcW w:w="1180" w:type="dxa"/>
            <w:tcBorders>
              <w:top w:val="nil"/>
              <w:left w:val="nil"/>
              <w:bottom w:val="single" w:sz="4" w:space="0" w:color="auto"/>
              <w:right w:val="single" w:sz="4" w:space="0" w:color="auto"/>
            </w:tcBorders>
            <w:shd w:val="clear" w:color="auto" w:fill="auto"/>
            <w:noWrap/>
            <w:vAlign w:val="bottom"/>
            <w:hideMark/>
          </w:tcPr>
          <w:p w14:paraId="2D57F5EC"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900</w:t>
            </w:r>
          </w:p>
        </w:tc>
        <w:tc>
          <w:tcPr>
            <w:tcW w:w="1194" w:type="dxa"/>
            <w:tcBorders>
              <w:top w:val="nil"/>
              <w:left w:val="nil"/>
              <w:bottom w:val="single" w:sz="4" w:space="0" w:color="auto"/>
              <w:right w:val="single" w:sz="4" w:space="0" w:color="auto"/>
            </w:tcBorders>
            <w:shd w:val="clear" w:color="auto" w:fill="auto"/>
            <w:noWrap/>
            <w:vAlign w:val="bottom"/>
            <w:hideMark/>
          </w:tcPr>
          <w:p w14:paraId="228219C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1,5</w:t>
            </w:r>
          </w:p>
        </w:tc>
        <w:tc>
          <w:tcPr>
            <w:tcW w:w="1240" w:type="dxa"/>
            <w:tcBorders>
              <w:top w:val="nil"/>
              <w:left w:val="nil"/>
              <w:bottom w:val="single" w:sz="4" w:space="0" w:color="auto"/>
              <w:right w:val="single" w:sz="4" w:space="0" w:color="auto"/>
            </w:tcBorders>
            <w:shd w:val="clear" w:color="auto" w:fill="auto"/>
            <w:noWrap/>
            <w:vAlign w:val="bottom"/>
            <w:hideMark/>
          </w:tcPr>
          <w:p w14:paraId="7423C639"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shd w:val="clear" w:color="auto" w:fill="auto"/>
            <w:noWrap/>
            <w:vAlign w:val="bottom"/>
            <w:hideMark/>
          </w:tcPr>
          <w:p w14:paraId="1B787E3B"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shd w:val="clear" w:color="auto" w:fill="auto"/>
            <w:noWrap/>
            <w:vAlign w:val="bottom"/>
            <w:hideMark/>
          </w:tcPr>
          <w:p w14:paraId="788F6B4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1350</w:t>
            </w:r>
          </w:p>
        </w:tc>
        <w:tc>
          <w:tcPr>
            <w:tcW w:w="1120" w:type="dxa"/>
            <w:tcBorders>
              <w:top w:val="nil"/>
              <w:left w:val="nil"/>
              <w:bottom w:val="single" w:sz="4" w:space="0" w:color="auto"/>
              <w:right w:val="single" w:sz="4" w:space="0" w:color="auto"/>
            </w:tcBorders>
            <w:shd w:val="clear" w:color="auto" w:fill="auto"/>
            <w:noWrap/>
            <w:vAlign w:val="bottom"/>
            <w:hideMark/>
          </w:tcPr>
          <w:p w14:paraId="31139ECB"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shd w:val="clear" w:color="auto" w:fill="auto"/>
            <w:noWrap/>
            <w:vAlign w:val="bottom"/>
            <w:hideMark/>
          </w:tcPr>
          <w:p w14:paraId="58BFB27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shd w:val="clear" w:color="auto" w:fill="auto"/>
            <w:noWrap/>
            <w:vAlign w:val="bottom"/>
            <w:hideMark/>
          </w:tcPr>
          <w:p w14:paraId="4D2EDF4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1350</w:t>
            </w:r>
          </w:p>
        </w:tc>
        <w:tc>
          <w:tcPr>
            <w:tcW w:w="1080" w:type="dxa"/>
            <w:tcBorders>
              <w:top w:val="nil"/>
              <w:left w:val="nil"/>
              <w:bottom w:val="single" w:sz="4" w:space="0" w:color="auto"/>
              <w:right w:val="single" w:sz="4" w:space="0" w:color="auto"/>
            </w:tcBorders>
            <w:shd w:val="clear" w:color="auto" w:fill="auto"/>
            <w:noWrap/>
            <w:vAlign w:val="bottom"/>
            <w:hideMark/>
          </w:tcPr>
          <w:p w14:paraId="1A381197"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noWrap/>
            <w:vAlign w:val="bottom"/>
            <w:hideMark/>
          </w:tcPr>
          <w:p w14:paraId="7407982E"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3E3008D5"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384025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16</w:t>
            </w:r>
          </w:p>
        </w:tc>
        <w:tc>
          <w:tcPr>
            <w:tcW w:w="3760" w:type="dxa"/>
            <w:tcBorders>
              <w:top w:val="nil"/>
              <w:left w:val="nil"/>
              <w:bottom w:val="single" w:sz="4" w:space="0" w:color="auto"/>
              <w:right w:val="single" w:sz="4" w:space="0" w:color="auto"/>
            </w:tcBorders>
            <w:shd w:val="clear" w:color="auto" w:fill="auto"/>
            <w:noWrap/>
            <w:vAlign w:val="bottom"/>
            <w:hideMark/>
          </w:tcPr>
          <w:p w14:paraId="7A5A97F9" w14:textId="2C873FDD" w:rsidR="00DB3C52" w:rsidRPr="00AD525B" w:rsidRDefault="00DB3C52" w:rsidP="00DB3C52">
            <w:pPr>
              <w:keepNext w:val="0"/>
              <w:keepLines w:val="0"/>
              <w:spacing w:after="0"/>
              <w:jc w:val="left"/>
              <w:rPr>
                <w:sz w:val="22"/>
                <w:szCs w:val="22"/>
                <w:lang w:eastAsia="ro-RO"/>
              </w:rPr>
            </w:pPr>
            <w:r w:rsidRPr="00AD525B">
              <w:rPr>
                <w:sz w:val="22"/>
                <w:szCs w:val="22"/>
                <w:lang w:eastAsia="ro-RO"/>
              </w:rPr>
              <w:t>Lunca Oltului trotuar</w:t>
            </w:r>
            <w:r w:rsidR="00924088" w:rsidRPr="00AD525B">
              <w:rPr>
                <w:sz w:val="22"/>
                <w:szCs w:val="22"/>
                <w:lang w:eastAsia="ro-RO"/>
              </w:rPr>
              <w:t xml:space="preserve"> </w:t>
            </w:r>
            <w:r w:rsidRPr="00AD525B">
              <w:rPr>
                <w:sz w:val="22"/>
                <w:szCs w:val="22"/>
                <w:lang w:eastAsia="ro-RO"/>
              </w:rPr>
              <w:t>+</w:t>
            </w:r>
            <w:r w:rsidR="00924088" w:rsidRPr="00AD525B">
              <w:rPr>
                <w:sz w:val="22"/>
                <w:szCs w:val="22"/>
                <w:lang w:eastAsia="ro-RO"/>
              </w:rPr>
              <w:t xml:space="preserve"> </w:t>
            </w:r>
            <w:r w:rsidRPr="00AD525B">
              <w:rPr>
                <w:sz w:val="22"/>
                <w:szCs w:val="22"/>
                <w:lang w:eastAsia="ro-RO"/>
              </w:rPr>
              <w:t>pistă biciclist</w:t>
            </w:r>
          </w:p>
        </w:tc>
        <w:tc>
          <w:tcPr>
            <w:tcW w:w="1180" w:type="dxa"/>
            <w:tcBorders>
              <w:top w:val="nil"/>
              <w:left w:val="nil"/>
              <w:bottom w:val="single" w:sz="4" w:space="0" w:color="auto"/>
              <w:right w:val="single" w:sz="4" w:space="0" w:color="auto"/>
            </w:tcBorders>
            <w:shd w:val="clear" w:color="auto" w:fill="auto"/>
            <w:noWrap/>
            <w:vAlign w:val="bottom"/>
            <w:hideMark/>
          </w:tcPr>
          <w:p w14:paraId="0085198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900</w:t>
            </w:r>
          </w:p>
        </w:tc>
        <w:tc>
          <w:tcPr>
            <w:tcW w:w="1194" w:type="dxa"/>
            <w:tcBorders>
              <w:top w:val="nil"/>
              <w:left w:val="nil"/>
              <w:bottom w:val="single" w:sz="4" w:space="0" w:color="auto"/>
              <w:right w:val="single" w:sz="4" w:space="0" w:color="auto"/>
            </w:tcBorders>
            <w:shd w:val="clear" w:color="auto" w:fill="auto"/>
            <w:noWrap/>
            <w:vAlign w:val="bottom"/>
            <w:hideMark/>
          </w:tcPr>
          <w:p w14:paraId="0D312371"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shd w:val="clear" w:color="auto" w:fill="auto"/>
            <w:noWrap/>
            <w:vAlign w:val="bottom"/>
            <w:hideMark/>
          </w:tcPr>
          <w:p w14:paraId="31295FE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shd w:val="clear" w:color="auto" w:fill="auto"/>
            <w:noWrap/>
            <w:vAlign w:val="bottom"/>
            <w:hideMark/>
          </w:tcPr>
          <w:p w14:paraId="1B50C23A"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shd w:val="clear" w:color="auto" w:fill="auto"/>
            <w:noWrap/>
            <w:vAlign w:val="bottom"/>
            <w:hideMark/>
          </w:tcPr>
          <w:p w14:paraId="0437E7BB"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2700</w:t>
            </w:r>
          </w:p>
        </w:tc>
        <w:tc>
          <w:tcPr>
            <w:tcW w:w="1120" w:type="dxa"/>
            <w:tcBorders>
              <w:top w:val="nil"/>
              <w:left w:val="nil"/>
              <w:bottom w:val="single" w:sz="4" w:space="0" w:color="auto"/>
              <w:right w:val="single" w:sz="4" w:space="0" w:color="auto"/>
            </w:tcBorders>
            <w:shd w:val="clear" w:color="auto" w:fill="auto"/>
            <w:noWrap/>
            <w:vAlign w:val="bottom"/>
            <w:hideMark/>
          </w:tcPr>
          <w:p w14:paraId="6FC192B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shd w:val="clear" w:color="auto" w:fill="auto"/>
            <w:noWrap/>
            <w:vAlign w:val="bottom"/>
            <w:hideMark/>
          </w:tcPr>
          <w:p w14:paraId="7025506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2700</w:t>
            </w:r>
          </w:p>
        </w:tc>
        <w:tc>
          <w:tcPr>
            <w:tcW w:w="940" w:type="dxa"/>
            <w:tcBorders>
              <w:top w:val="nil"/>
              <w:left w:val="nil"/>
              <w:bottom w:val="single" w:sz="4" w:space="0" w:color="auto"/>
              <w:right w:val="single" w:sz="4" w:space="0" w:color="auto"/>
            </w:tcBorders>
            <w:shd w:val="clear" w:color="auto" w:fill="auto"/>
            <w:noWrap/>
            <w:vAlign w:val="bottom"/>
            <w:hideMark/>
          </w:tcPr>
          <w:p w14:paraId="628A553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2700</w:t>
            </w:r>
          </w:p>
        </w:tc>
        <w:tc>
          <w:tcPr>
            <w:tcW w:w="1080" w:type="dxa"/>
            <w:tcBorders>
              <w:top w:val="nil"/>
              <w:left w:val="nil"/>
              <w:bottom w:val="single" w:sz="4" w:space="0" w:color="auto"/>
              <w:right w:val="single" w:sz="4" w:space="0" w:color="auto"/>
            </w:tcBorders>
            <w:shd w:val="clear" w:color="auto" w:fill="auto"/>
            <w:noWrap/>
            <w:vAlign w:val="bottom"/>
            <w:hideMark/>
          </w:tcPr>
          <w:p w14:paraId="6FF3D1B4"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noWrap/>
            <w:vAlign w:val="bottom"/>
            <w:hideMark/>
          </w:tcPr>
          <w:p w14:paraId="77C0E577"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76A3ADCF"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3CF9DEF"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17</w:t>
            </w:r>
          </w:p>
        </w:tc>
        <w:tc>
          <w:tcPr>
            <w:tcW w:w="3760" w:type="dxa"/>
            <w:tcBorders>
              <w:top w:val="nil"/>
              <w:left w:val="nil"/>
              <w:bottom w:val="single" w:sz="4" w:space="0" w:color="auto"/>
              <w:right w:val="single" w:sz="4" w:space="0" w:color="auto"/>
            </w:tcBorders>
            <w:shd w:val="clear" w:color="FFCC00" w:fill="FFFFFF"/>
            <w:noWrap/>
            <w:vAlign w:val="center"/>
            <w:hideMark/>
          </w:tcPr>
          <w:p w14:paraId="5EEAA966"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Nicolae Iorga</w:t>
            </w:r>
          </w:p>
        </w:tc>
        <w:tc>
          <w:tcPr>
            <w:tcW w:w="1180" w:type="dxa"/>
            <w:tcBorders>
              <w:top w:val="nil"/>
              <w:left w:val="nil"/>
              <w:bottom w:val="single" w:sz="4" w:space="0" w:color="auto"/>
              <w:right w:val="single" w:sz="4" w:space="0" w:color="auto"/>
            </w:tcBorders>
            <w:shd w:val="clear" w:color="FFCC00" w:fill="FFFFFF"/>
            <w:noWrap/>
            <w:vAlign w:val="center"/>
            <w:hideMark/>
          </w:tcPr>
          <w:p w14:paraId="6B71842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1860</w:t>
            </w:r>
          </w:p>
        </w:tc>
        <w:tc>
          <w:tcPr>
            <w:tcW w:w="1194" w:type="dxa"/>
            <w:tcBorders>
              <w:top w:val="nil"/>
              <w:left w:val="nil"/>
              <w:bottom w:val="single" w:sz="4" w:space="0" w:color="auto"/>
              <w:right w:val="single" w:sz="4" w:space="0" w:color="auto"/>
            </w:tcBorders>
            <w:shd w:val="clear" w:color="FFCC00" w:fill="FFFFFF"/>
            <w:noWrap/>
            <w:vAlign w:val="center"/>
            <w:hideMark/>
          </w:tcPr>
          <w:p w14:paraId="7CE77453"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6</w:t>
            </w:r>
          </w:p>
        </w:tc>
        <w:tc>
          <w:tcPr>
            <w:tcW w:w="1240" w:type="dxa"/>
            <w:tcBorders>
              <w:top w:val="nil"/>
              <w:left w:val="nil"/>
              <w:bottom w:val="single" w:sz="4" w:space="0" w:color="auto"/>
              <w:right w:val="single" w:sz="4" w:space="0" w:color="auto"/>
            </w:tcBorders>
            <w:shd w:val="clear" w:color="FFCC00" w:fill="FFFFFF"/>
            <w:noWrap/>
            <w:vAlign w:val="center"/>
            <w:hideMark/>
          </w:tcPr>
          <w:p w14:paraId="5666A224"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hideMark/>
          </w:tcPr>
          <w:p w14:paraId="3A67210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hideMark/>
          </w:tcPr>
          <w:p w14:paraId="216A331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11160</w:t>
            </w:r>
          </w:p>
        </w:tc>
        <w:tc>
          <w:tcPr>
            <w:tcW w:w="1120" w:type="dxa"/>
            <w:tcBorders>
              <w:top w:val="nil"/>
              <w:left w:val="nil"/>
              <w:bottom w:val="single" w:sz="4" w:space="0" w:color="auto"/>
              <w:right w:val="single" w:sz="4" w:space="0" w:color="auto"/>
            </w:tcBorders>
            <w:shd w:val="clear" w:color="FFCC00" w:fill="FFFFFF"/>
            <w:noWrap/>
            <w:vAlign w:val="center"/>
            <w:hideMark/>
          </w:tcPr>
          <w:p w14:paraId="02364895"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hideMark/>
          </w:tcPr>
          <w:p w14:paraId="778B261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11160</w:t>
            </w:r>
          </w:p>
        </w:tc>
        <w:tc>
          <w:tcPr>
            <w:tcW w:w="940" w:type="dxa"/>
            <w:tcBorders>
              <w:top w:val="nil"/>
              <w:left w:val="nil"/>
              <w:bottom w:val="single" w:sz="4" w:space="0" w:color="auto"/>
              <w:right w:val="single" w:sz="4" w:space="0" w:color="auto"/>
            </w:tcBorders>
            <w:shd w:val="clear" w:color="FFCC00" w:fill="FFFFFF"/>
            <w:noWrap/>
            <w:vAlign w:val="center"/>
            <w:hideMark/>
          </w:tcPr>
          <w:p w14:paraId="30410F6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11160</w:t>
            </w:r>
          </w:p>
        </w:tc>
        <w:tc>
          <w:tcPr>
            <w:tcW w:w="1080" w:type="dxa"/>
            <w:tcBorders>
              <w:top w:val="nil"/>
              <w:left w:val="nil"/>
              <w:bottom w:val="single" w:sz="4" w:space="0" w:color="auto"/>
              <w:right w:val="single" w:sz="4" w:space="0" w:color="auto"/>
            </w:tcBorders>
            <w:shd w:val="clear" w:color="auto" w:fill="auto"/>
            <w:vAlign w:val="center"/>
            <w:hideMark/>
          </w:tcPr>
          <w:p w14:paraId="4AF8EB7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11160</w:t>
            </w:r>
          </w:p>
        </w:tc>
        <w:tc>
          <w:tcPr>
            <w:tcW w:w="1180" w:type="dxa"/>
            <w:tcBorders>
              <w:top w:val="nil"/>
              <w:left w:val="nil"/>
              <w:bottom w:val="single" w:sz="4" w:space="0" w:color="auto"/>
              <w:right w:val="single" w:sz="4" w:space="0" w:color="auto"/>
            </w:tcBorders>
            <w:shd w:val="clear" w:color="auto" w:fill="auto"/>
            <w:vAlign w:val="center"/>
            <w:hideMark/>
          </w:tcPr>
          <w:p w14:paraId="4A6DF02C"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40A6B934"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04FD8A3"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18</w:t>
            </w:r>
          </w:p>
        </w:tc>
        <w:tc>
          <w:tcPr>
            <w:tcW w:w="3760" w:type="dxa"/>
            <w:tcBorders>
              <w:top w:val="nil"/>
              <w:left w:val="nil"/>
              <w:bottom w:val="single" w:sz="4" w:space="0" w:color="auto"/>
              <w:right w:val="single" w:sz="4" w:space="0" w:color="auto"/>
            </w:tcBorders>
            <w:shd w:val="clear" w:color="000000" w:fill="FFFFFF"/>
            <w:noWrap/>
            <w:vAlign w:val="center"/>
            <w:hideMark/>
          </w:tcPr>
          <w:p w14:paraId="12369133"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Nicolae Iorga intre blocuri</w:t>
            </w:r>
          </w:p>
        </w:tc>
        <w:tc>
          <w:tcPr>
            <w:tcW w:w="1180" w:type="dxa"/>
            <w:tcBorders>
              <w:top w:val="nil"/>
              <w:left w:val="nil"/>
              <w:bottom w:val="single" w:sz="4" w:space="0" w:color="auto"/>
              <w:right w:val="single" w:sz="4" w:space="0" w:color="auto"/>
            </w:tcBorders>
            <w:shd w:val="clear" w:color="000000" w:fill="FFFFFF"/>
            <w:noWrap/>
            <w:vAlign w:val="center"/>
            <w:hideMark/>
          </w:tcPr>
          <w:p w14:paraId="526D1CE8"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1860</w:t>
            </w:r>
          </w:p>
        </w:tc>
        <w:tc>
          <w:tcPr>
            <w:tcW w:w="1194" w:type="dxa"/>
            <w:tcBorders>
              <w:top w:val="nil"/>
              <w:left w:val="nil"/>
              <w:bottom w:val="single" w:sz="4" w:space="0" w:color="auto"/>
              <w:right w:val="single" w:sz="4" w:space="0" w:color="auto"/>
            </w:tcBorders>
            <w:shd w:val="clear" w:color="000000" w:fill="FFFFFF"/>
            <w:noWrap/>
            <w:vAlign w:val="center"/>
            <w:hideMark/>
          </w:tcPr>
          <w:p w14:paraId="3EFACE2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hideMark/>
          </w:tcPr>
          <w:p w14:paraId="36C35A00"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hideMark/>
          </w:tcPr>
          <w:p w14:paraId="7F6095C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hideMark/>
          </w:tcPr>
          <w:p w14:paraId="375FD79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4650</w:t>
            </w:r>
          </w:p>
        </w:tc>
        <w:tc>
          <w:tcPr>
            <w:tcW w:w="1120" w:type="dxa"/>
            <w:tcBorders>
              <w:top w:val="nil"/>
              <w:left w:val="nil"/>
              <w:bottom w:val="single" w:sz="4" w:space="0" w:color="auto"/>
              <w:right w:val="single" w:sz="4" w:space="0" w:color="auto"/>
            </w:tcBorders>
            <w:shd w:val="clear" w:color="000000" w:fill="FFFFFF"/>
            <w:noWrap/>
            <w:vAlign w:val="center"/>
            <w:hideMark/>
          </w:tcPr>
          <w:p w14:paraId="72DE173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hideMark/>
          </w:tcPr>
          <w:p w14:paraId="4D2D79A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4650</w:t>
            </w:r>
          </w:p>
        </w:tc>
        <w:tc>
          <w:tcPr>
            <w:tcW w:w="940" w:type="dxa"/>
            <w:tcBorders>
              <w:top w:val="nil"/>
              <w:left w:val="nil"/>
              <w:bottom w:val="single" w:sz="4" w:space="0" w:color="auto"/>
              <w:right w:val="single" w:sz="4" w:space="0" w:color="auto"/>
            </w:tcBorders>
            <w:shd w:val="clear" w:color="000000" w:fill="FFFFFF"/>
            <w:noWrap/>
            <w:vAlign w:val="center"/>
            <w:hideMark/>
          </w:tcPr>
          <w:p w14:paraId="64A04857"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4650</w:t>
            </w:r>
          </w:p>
        </w:tc>
        <w:tc>
          <w:tcPr>
            <w:tcW w:w="1080" w:type="dxa"/>
            <w:tcBorders>
              <w:top w:val="nil"/>
              <w:left w:val="nil"/>
              <w:bottom w:val="single" w:sz="4" w:space="0" w:color="auto"/>
              <w:right w:val="single" w:sz="4" w:space="0" w:color="auto"/>
            </w:tcBorders>
            <w:shd w:val="clear" w:color="auto" w:fill="auto"/>
            <w:vAlign w:val="center"/>
            <w:hideMark/>
          </w:tcPr>
          <w:p w14:paraId="7404218C"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5D87DFEF"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55573096"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1BD083"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19</w:t>
            </w:r>
          </w:p>
        </w:tc>
        <w:tc>
          <w:tcPr>
            <w:tcW w:w="3760" w:type="dxa"/>
            <w:tcBorders>
              <w:top w:val="nil"/>
              <w:left w:val="nil"/>
              <w:bottom w:val="single" w:sz="4" w:space="0" w:color="auto"/>
              <w:right w:val="single" w:sz="4" w:space="0" w:color="auto"/>
            </w:tcBorders>
            <w:shd w:val="clear" w:color="auto" w:fill="auto"/>
            <w:vAlign w:val="center"/>
            <w:hideMark/>
          </w:tcPr>
          <w:p w14:paraId="611B1C83"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Parcul Elisabeta</w:t>
            </w:r>
          </w:p>
        </w:tc>
        <w:tc>
          <w:tcPr>
            <w:tcW w:w="1180" w:type="dxa"/>
            <w:tcBorders>
              <w:top w:val="nil"/>
              <w:left w:val="nil"/>
              <w:bottom w:val="single" w:sz="4" w:space="0" w:color="auto"/>
              <w:right w:val="single" w:sz="4" w:space="0" w:color="auto"/>
            </w:tcBorders>
            <w:shd w:val="clear" w:color="auto" w:fill="auto"/>
            <w:vAlign w:val="center"/>
            <w:hideMark/>
          </w:tcPr>
          <w:p w14:paraId="6821AF2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3520</w:t>
            </w:r>
          </w:p>
        </w:tc>
        <w:tc>
          <w:tcPr>
            <w:tcW w:w="1194" w:type="dxa"/>
            <w:tcBorders>
              <w:top w:val="nil"/>
              <w:left w:val="nil"/>
              <w:bottom w:val="single" w:sz="4" w:space="0" w:color="auto"/>
              <w:right w:val="single" w:sz="4" w:space="0" w:color="auto"/>
            </w:tcBorders>
            <w:shd w:val="clear" w:color="auto" w:fill="auto"/>
            <w:vAlign w:val="center"/>
            <w:hideMark/>
          </w:tcPr>
          <w:p w14:paraId="6F490B4F"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vAlign w:val="center"/>
            <w:hideMark/>
          </w:tcPr>
          <w:p w14:paraId="6043D2FA"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shd w:val="clear" w:color="auto" w:fill="auto"/>
            <w:vAlign w:val="center"/>
            <w:hideMark/>
          </w:tcPr>
          <w:p w14:paraId="2501B5A3"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shd w:val="clear" w:color="auto" w:fill="auto"/>
            <w:vAlign w:val="center"/>
            <w:hideMark/>
          </w:tcPr>
          <w:p w14:paraId="4DA1E882"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8800</w:t>
            </w:r>
          </w:p>
        </w:tc>
        <w:tc>
          <w:tcPr>
            <w:tcW w:w="1120" w:type="dxa"/>
            <w:tcBorders>
              <w:top w:val="nil"/>
              <w:left w:val="nil"/>
              <w:bottom w:val="single" w:sz="4" w:space="0" w:color="auto"/>
              <w:right w:val="single" w:sz="4" w:space="0" w:color="auto"/>
            </w:tcBorders>
            <w:shd w:val="clear" w:color="auto" w:fill="auto"/>
            <w:vAlign w:val="center"/>
            <w:hideMark/>
          </w:tcPr>
          <w:p w14:paraId="5761A93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shd w:val="clear" w:color="auto" w:fill="auto"/>
            <w:vAlign w:val="center"/>
            <w:hideMark/>
          </w:tcPr>
          <w:p w14:paraId="58A511E5"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8800</w:t>
            </w:r>
          </w:p>
        </w:tc>
        <w:tc>
          <w:tcPr>
            <w:tcW w:w="940" w:type="dxa"/>
            <w:tcBorders>
              <w:top w:val="nil"/>
              <w:left w:val="nil"/>
              <w:bottom w:val="single" w:sz="4" w:space="0" w:color="auto"/>
              <w:right w:val="single" w:sz="4" w:space="0" w:color="auto"/>
            </w:tcBorders>
            <w:shd w:val="clear" w:color="auto" w:fill="auto"/>
            <w:vAlign w:val="center"/>
            <w:hideMark/>
          </w:tcPr>
          <w:p w14:paraId="4FAC6E82"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8800</w:t>
            </w:r>
          </w:p>
        </w:tc>
        <w:tc>
          <w:tcPr>
            <w:tcW w:w="1080" w:type="dxa"/>
            <w:tcBorders>
              <w:top w:val="nil"/>
              <w:left w:val="nil"/>
              <w:bottom w:val="single" w:sz="4" w:space="0" w:color="auto"/>
              <w:right w:val="single" w:sz="4" w:space="0" w:color="auto"/>
            </w:tcBorders>
            <w:shd w:val="clear" w:color="auto" w:fill="auto"/>
            <w:vAlign w:val="center"/>
            <w:hideMark/>
          </w:tcPr>
          <w:p w14:paraId="251855C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8800</w:t>
            </w:r>
          </w:p>
        </w:tc>
        <w:tc>
          <w:tcPr>
            <w:tcW w:w="1180" w:type="dxa"/>
            <w:tcBorders>
              <w:top w:val="nil"/>
              <w:left w:val="nil"/>
              <w:bottom w:val="single" w:sz="4" w:space="0" w:color="auto"/>
              <w:right w:val="single" w:sz="4" w:space="0" w:color="auto"/>
            </w:tcBorders>
            <w:shd w:val="clear" w:color="auto" w:fill="auto"/>
            <w:vAlign w:val="center"/>
            <w:hideMark/>
          </w:tcPr>
          <w:p w14:paraId="319FAA5B"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1FEDE725"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CEFC7EE"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20</w:t>
            </w:r>
          </w:p>
        </w:tc>
        <w:tc>
          <w:tcPr>
            <w:tcW w:w="3760" w:type="dxa"/>
            <w:tcBorders>
              <w:top w:val="nil"/>
              <w:left w:val="nil"/>
              <w:bottom w:val="single" w:sz="4" w:space="0" w:color="auto"/>
              <w:right w:val="single" w:sz="4" w:space="0" w:color="auto"/>
            </w:tcBorders>
            <w:shd w:val="clear" w:color="auto" w:fill="auto"/>
            <w:noWrap/>
            <w:vAlign w:val="bottom"/>
            <w:hideMark/>
          </w:tcPr>
          <w:p w14:paraId="65D5BC57"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Păiș David</w:t>
            </w:r>
          </w:p>
        </w:tc>
        <w:tc>
          <w:tcPr>
            <w:tcW w:w="1180" w:type="dxa"/>
            <w:tcBorders>
              <w:top w:val="nil"/>
              <w:left w:val="nil"/>
              <w:bottom w:val="single" w:sz="4" w:space="0" w:color="auto"/>
              <w:right w:val="single" w:sz="4" w:space="0" w:color="auto"/>
            </w:tcBorders>
            <w:shd w:val="clear" w:color="auto" w:fill="auto"/>
            <w:noWrap/>
            <w:vAlign w:val="bottom"/>
            <w:hideMark/>
          </w:tcPr>
          <w:p w14:paraId="53A74F5D"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2940</w:t>
            </w:r>
          </w:p>
        </w:tc>
        <w:tc>
          <w:tcPr>
            <w:tcW w:w="1194" w:type="dxa"/>
            <w:tcBorders>
              <w:top w:val="nil"/>
              <w:left w:val="nil"/>
              <w:bottom w:val="single" w:sz="4" w:space="0" w:color="auto"/>
              <w:right w:val="single" w:sz="4" w:space="0" w:color="auto"/>
            </w:tcBorders>
            <w:shd w:val="clear" w:color="auto" w:fill="auto"/>
            <w:noWrap/>
            <w:vAlign w:val="bottom"/>
            <w:hideMark/>
          </w:tcPr>
          <w:p w14:paraId="549C82FE"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auto" w:fill="auto"/>
            <w:noWrap/>
            <w:vAlign w:val="bottom"/>
            <w:hideMark/>
          </w:tcPr>
          <w:p w14:paraId="135A2CCF"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shd w:val="clear" w:color="auto" w:fill="auto"/>
            <w:noWrap/>
            <w:vAlign w:val="bottom"/>
            <w:hideMark/>
          </w:tcPr>
          <w:p w14:paraId="0575AF36"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shd w:val="clear" w:color="auto" w:fill="auto"/>
            <w:noWrap/>
            <w:vAlign w:val="bottom"/>
            <w:hideMark/>
          </w:tcPr>
          <w:p w14:paraId="0ECF4BF7"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7350</w:t>
            </w:r>
          </w:p>
        </w:tc>
        <w:tc>
          <w:tcPr>
            <w:tcW w:w="1120" w:type="dxa"/>
            <w:tcBorders>
              <w:top w:val="nil"/>
              <w:left w:val="nil"/>
              <w:bottom w:val="single" w:sz="4" w:space="0" w:color="auto"/>
              <w:right w:val="single" w:sz="4" w:space="0" w:color="auto"/>
            </w:tcBorders>
            <w:shd w:val="clear" w:color="auto" w:fill="auto"/>
            <w:noWrap/>
            <w:vAlign w:val="bottom"/>
            <w:hideMark/>
          </w:tcPr>
          <w:p w14:paraId="41A1EFB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shd w:val="clear" w:color="auto" w:fill="auto"/>
            <w:noWrap/>
            <w:vAlign w:val="bottom"/>
            <w:hideMark/>
          </w:tcPr>
          <w:p w14:paraId="7C750C2C"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7350</w:t>
            </w:r>
          </w:p>
        </w:tc>
        <w:tc>
          <w:tcPr>
            <w:tcW w:w="940" w:type="dxa"/>
            <w:tcBorders>
              <w:top w:val="nil"/>
              <w:left w:val="nil"/>
              <w:bottom w:val="single" w:sz="4" w:space="0" w:color="auto"/>
              <w:right w:val="single" w:sz="4" w:space="0" w:color="auto"/>
            </w:tcBorders>
            <w:shd w:val="clear" w:color="auto" w:fill="auto"/>
            <w:noWrap/>
            <w:vAlign w:val="bottom"/>
            <w:hideMark/>
          </w:tcPr>
          <w:p w14:paraId="3161010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7350</w:t>
            </w:r>
          </w:p>
        </w:tc>
        <w:tc>
          <w:tcPr>
            <w:tcW w:w="1080" w:type="dxa"/>
            <w:tcBorders>
              <w:top w:val="nil"/>
              <w:left w:val="nil"/>
              <w:bottom w:val="single" w:sz="4" w:space="0" w:color="auto"/>
              <w:right w:val="single" w:sz="4" w:space="0" w:color="auto"/>
            </w:tcBorders>
            <w:shd w:val="clear" w:color="auto" w:fill="auto"/>
            <w:noWrap/>
            <w:vAlign w:val="bottom"/>
            <w:hideMark/>
          </w:tcPr>
          <w:p w14:paraId="71703124"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noWrap/>
            <w:vAlign w:val="bottom"/>
            <w:hideMark/>
          </w:tcPr>
          <w:p w14:paraId="781A319A"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765DCB3C"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4C9363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21</w:t>
            </w:r>
          </w:p>
        </w:tc>
        <w:tc>
          <w:tcPr>
            <w:tcW w:w="3760" w:type="dxa"/>
            <w:tcBorders>
              <w:top w:val="nil"/>
              <w:left w:val="nil"/>
              <w:bottom w:val="single" w:sz="4" w:space="0" w:color="auto"/>
              <w:right w:val="single" w:sz="4" w:space="0" w:color="auto"/>
            </w:tcBorders>
            <w:shd w:val="clear" w:color="CCCCFF" w:fill="FFFFFF"/>
            <w:noWrap/>
            <w:vAlign w:val="center"/>
            <w:hideMark/>
          </w:tcPr>
          <w:p w14:paraId="363158D6" w14:textId="5C7DA483" w:rsidR="00DB3C52" w:rsidRPr="00AD525B" w:rsidRDefault="00DB3C52" w:rsidP="00DB3C52">
            <w:pPr>
              <w:keepNext w:val="0"/>
              <w:keepLines w:val="0"/>
              <w:spacing w:after="0"/>
              <w:jc w:val="left"/>
              <w:rPr>
                <w:sz w:val="22"/>
                <w:szCs w:val="22"/>
                <w:lang w:eastAsia="ro-RO"/>
              </w:rPr>
            </w:pPr>
            <w:r w:rsidRPr="00AD525B">
              <w:rPr>
                <w:sz w:val="22"/>
                <w:szCs w:val="22"/>
                <w:lang w:eastAsia="ro-RO"/>
              </w:rPr>
              <w:t xml:space="preserve">Spitalului-pista </w:t>
            </w:r>
            <w:r w:rsidR="00924088" w:rsidRPr="00AD525B">
              <w:rPr>
                <w:sz w:val="22"/>
                <w:szCs w:val="22"/>
                <w:lang w:eastAsia="ro-RO"/>
              </w:rPr>
              <w:t>bicicliști</w:t>
            </w:r>
          </w:p>
        </w:tc>
        <w:tc>
          <w:tcPr>
            <w:tcW w:w="1180" w:type="dxa"/>
            <w:tcBorders>
              <w:top w:val="nil"/>
              <w:left w:val="nil"/>
              <w:bottom w:val="single" w:sz="4" w:space="0" w:color="auto"/>
              <w:right w:val="single" w:sz="4" w:space="0" w:color="auto"/>
            </w:tcBorders>
            <w:shd w:val="clear" w:color="auto" w:fill="auto"/>
            <w:vAlign w:val="center"/>
            <w:hideMark/>
          </w:tcPr>
          <w:p w14:paraId="1E29CB75"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620</w:t>
            </w:r>
          </w:p>
        </w:tc>
        <w:tc>
          <w:tcPr>
            <w:tcW w:w="1194" w:type="dxa"/>
            <w:tcBorders>
              <w:top w:val="nil"/>
              <w:left w:val="nil"/>
              <w:bottom w:val="single" w:sz="4" w:space="0" w:color="auto"/>
              <w:right w:val="single" w:sz="4" w:space="0" w:color="auto"/>
            </w:tcBorders>
            <w:shd w:val="clear" w:color="auto" w:fill="auto"/>
            <w:vAlign w:val="center"/>
            <w:hideMark/>
          </w:tcPr>
          <w:p w14:paraId="446F0672"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shd w:val="clear" w:color="auto" w:fill="auto"/>
            <w:vAlign w:val="center"/>
            <w:hideMark/>
          </w:tcPr>
          <w:p w14:paraId="72570D11"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shd w:val="clear" w:color="auto" w:fill="auto"/>
            <w:vAlign w:val="center"/>
            <w:hideMark/>
          </w:tcPr>
          <w:p w14:paraId="109D343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shd w:val="clear" w:color="auto" w:fill="auto"/>
            <w:vAlign w:val="center"/>
            <w:hideMark/>
          </w:tcPr>
          <w:p w14:paraId="79E929AC"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1860</w:t>
            </w:r>
          </w:p>
        </w:tc>
        <w:tc>
          <w:tcPr>
            <w:tcW w:w="1120" w:type="dxa"/>
            <w:tcBorders>
              <w:top w:val="nil"/>
              <w:left w:val="nil"/>
              <w:bottom w:val="single" w:sz="4" w:space="0" w:color="auto"/>
              <w:right w:val="single" w:sz="4" w:space="0" w:color="auto"/>
            </w:tcBorders>
            <w:shd w:val="clear" w:color="auto" w:fill="auto"/>
            <w:vAlign w:val="center"/>
            <w:hideMark/>
          </w:tcPr>
          <w:p w14:paraId="00F0A9D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shd w:val="clear" w:color="auto" w:fill="auto"/>
            <w:vAlign w:val="center"/>
            <w:hideMark/>
          </w:tcPr>
          <w:p w14:paraId="2BAF73F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1860</w:t>
            </w:r>
          </w:p>
        </w:tc>
        <w:tc>
          <w:tcPr>
            <w:tcW w:w="940" w:type="dxa"/>
            <w:tcBorders>
              <w:top w:val="nil"/>
              <w:left w:val="nil"/>
              <w:bottom w:val="single" w:sz="4" w:space="0" w:color="auto"/>
              <w:right w:val="single" w:sz="4" w:space="0" w:color="auto"/>
            </w:tcBorders>
            <w:shd w:val="clear" w:color="auto" w:fill="auto"/>
            <w:vAlign w:val="center"/>
            <w:hideMark/>
          </w:tcPr>
          <w:p w14:paraId="0501B28B"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1860</w:t>
            </w:r>
          </w:p>
        </w:tc>
        <w:tc>
          <w:tcPr>
            <w:tcW w:w="1080" w:type="dxa"/>
            <w:tcBorders>
              <w:top w:val="nil"/>
              <w:left w:val="nil"/>
              <w:bottom w:val="single" w:sz="4" w:space="0" w:color="auto"/>
              <w:right w:val="single" w:sz="4" w:space="0" w:color="auto"/>
            </w:tcBorders>
            <w:shd w:val="clear" w:color="auto" w:fill="auto"/>
            <w:vAlign w:val="center"/>
            <w:hideMark/>
          </w:tcPr>
          <w:p w14:paraId="2D2B204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1860</w:t>
            </w:r>
          </w:p>
        </w:tc>
        <w:tc>
          <w:tcPr>
            <w:tcW w:w="1180" w:type="dxa"/>
            <w:tcBorders>
              <w:top w:val="nil"/>
              <w:left w:val="nil"/>
              <w:bottom w:val="single" w:sz="4" w:space="0" w:color="auto"/>
              <w:right w:val="single" w:sz="4" w:space="0" w:color="auto"/>
            </w:tcBorders>
            <w:shd w:val="clear" w:color="auto" w:fill="auto"/>
            <w:vAlign w:val="center"/>
            <w:hideMark/>
          </w:tcPr>
          <w:p w14:paraId="6A811DB6"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2D69E7CB"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74AA58D"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lastRenderedPageBreak/>
              <w:t>22</w:t>
            </w:r>
          </w:p>
        </w:tc>
        <w:tc>
          <w:tcPr>
            <w:tcW w:w="3760" w:type="dxa"/>
            <w:tcBorders>
              <w:top w:val="nil"/>
              <w:left w:val="nil"/>
              <w:bottom w:val="single" w:sz="4" w:space="0" w:color="auto"/>
              <w:right w:val="single" w:sz="4" w:space="0" w:color="auto"/>
            </w:tcBorders>
            <w:shd w:val="clear" w:color="auto" w:fill="auto"/>
            <w:vAlign w:val="center"/>
            <w:hideMark/>
          </w:tcPr>
          <w:p w14:paraId="55BDC34D"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Stadionului</w:t>
            </w:r>
          </w:p>
        </w:tc>
        <w:tc>
          <w:tcPr>
            <w:tcW w:w="1180" w:type="dxa"/>
            <w:tcBorders>
              <w:top w:val="nil"/>
              <w:left w:val="nil"/>
              <w:bottom w:val="single" w:sz="4" w:space="0" w:color="auto"/>
              <w:right w:val="single" w:sz="4" w:space="0" w:color="auto"/>
            </w:tcBorders>
            <w:shd w:val="clear" w:color="auto" w:fill="auto"/>
            <w:vAlign w:val="center"/>
            <w:hideMark/>
          </w:tcPr>
          <w:p w14:paraId="6BFA39D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715</w:t>
            </w:r>
          </w:p>
        </w:tc>
        <w:tc>
          <w:tcPr>
            <w:tcW w:w="1194" w:type="dxa"/>
            <w:tcBorders>
              <w:top w:val="nil"/>
              <w:left w:val="nil"/>
              <w:bottom w:val="single" w:sz="4" w:space="0" w:color="auto"/>
              <w:right w:val="single" w:sz="4" w:space="0" w:color="auto"/>
            </w:tcBorders>
            <w:shd w:val="clear" w:color="auto" w:fill="auto"/>
            <w:vAlign w:val="center"/>
            <w:hideMark/>
          </w:tcPr>
          <w:p w14:paraId="7989B0EA"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5</w:t>
            </w:r>
          </w:p>
        </w:tc>
        <w:tc>
          <w:tcPr>
            <w:tcW w:w="1240" w:type="dxa"/>
            <w:tcBorders>
              <w:top w:val="nil"/>
              <w:left w:val="nil"/>
              <w:bottom w:val="single" w:sz="4" w:space="0" w:color="auto"/>
              <w:right w:val="single" w:sz="4" w:space="0" w:color="auto"/>
            </w:tcBorders>
            <w:shd w:val="clear" w:color="auto" w:fill="auto"/>
            <w:vAlign w:val="center"/>
            <w:hideMark/>
          </w:tcPr>
          <w:p w14:paraId="3254E9AF"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shd w:val="clear" w:color="auto" w:fill="auto"/>
            <w:vAlign w:val="center"/>
            <w:hideMark/>
          </w:tcPr>
          <w:p w14:paraId="7E95AEF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shd w:val="clear" w:color="auto" w:fill="auto"/>
            <w:vAlign w:val="center"/>
            <w:hideMark/>
          </w:tcPr>
          <w:p w14:paraId="4F665C7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3575</w:t>
            </w:r>
          </w:p>
        </w:tc>
        <w:tc>
          <w:tcPr>
            <w:tcW w:w="1120" w:type="dxa"/>
            <w:tcBorders>
              <w:top w:val="nil"/>
              <w:left w:val="nil"/>
              <w:bottom w:val="single" w:sz="4" w:space="0" w:color="auto"/>
              <w:right w:val="single" w:sz="4" w:space="0" w:color="auto"/>
            </w:tcBorders>
            <w:shd w:val="clear" w:color="auto" w:fill="auto"/>
            <w:vAlign w:val="center"/>
            <w:hideMark/>
          </w:tcPr>
          <w:p w14:paraId="24F67BE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shd w:val="clear" w:color="auto" w:fill="auto"/>
            <w:vAlign w:val="center"/>
            <w:hideMark/>
          </w:tcPr>
          <w:p w14:paraId="1EFB2C2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3575</w:t>
            </w:r>
          </w:p>
        </w:tc>
        <w:tc>
          <w:tcPr>
            <w:tcW w:w="940" w:type="dxa"/>
            <w:tcBorders>
              <w:top w:val="nil"/>
              <w:left w:val="nil"/>
              <w:bottom w:val="single" w:sz="4" w:space="0" w:color="auto"/>
              <w:right w:val="single" w:sz="4" w:space="0" w:color="auto"/>
            </w:tcBorders>
            <w:shd w:val="clear" w:color="auto" w:fill="auto"/>
            <w:vAlign w:val="center"/>
            <w:hideMark/>
          </w:tcPr>
          <w:p w14:paraId="24D882BF"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3575</w:t>
            </w:r>
          </w:p>
        </w:tc>
        <w:tc>
          <w:tcPr>
            <w:tcW w:w="1080" w:type="dxa"/>
            <w:tcBorders>
              <w:top w:val="nil"/>
              <w:left w:val="nil"/>
              <w:bottom w:val="single" w:sz="4" w:space="0" w:color="auto"/>
              <w:right w:val="single" w:sz="4" w:space="0" w:color="auto"/>
            </w:tcBorders>
            <w:shd w:val="clear" w:color="auto" w:fill="auto"/>
            <w:vAlign w:val="center"/>
            <w:hideMark/>
          </w:tcPr>
          <w:p w14:paraId="211C98E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3575</w:t>
            </w:r>
          </w:p>
        </w:tc>
        <w:tc>
          <w:tcPr>
            <w:tcW w:w="1180" w:type="dxa"/>
            <w:tcBorders>
              <w:top w:val="nil"/>
              <w:left w:val="nil"/>
              <w:bottom w:val="single" w:sz="4" w:space="0" w:color="auto"/>
              <w:right w:val="single" w:sz="4" w:space="0" w:color="auto"/>
            </w:tcBorders>
            <w:shd w:val="clear" w:color="auto" w:fill="auto"/>
            <w:vAlign w:val="center"/>
            <w:hideMark/>
          </w:tcPr>
          <w:p w14:paraId="61239722"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2AB27532"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2EE1490"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23</w:t>
            </w:r>
          </w:p>
        </w:tc>
        <w:tc>
          <w:tcPr>
            <w:tcW w:w="3760" w:type="dxa"/>
            <w:tcBorders>
              <w:top w:val="nil"/>
              <w:left w:val="nil"/>
              <w:bottom w:val="single" w:sz="4" w:space="0" w:color="auto"/>
              <w:right w:val="single" w:sz="4" w:space="0" w:color="auto"/>
            </w:tcBorders>
            <w:shd w:val="clear" w:color="000000" w:fill="FFFFFF"/>
            <w:noWrap/>
            <w:vAlign w:val="center"/>
            <w:hideMark/>
          </w:tcPr>
          <w:p w14:paraId="1297AC89" w14:textId="37E2DD6F" w:rsidR="00DB3C52" w:rsidRPr="00AD525B" w:rsidRDefault="00924088" w:rsidP="00DB3C52">
            <w:pPr>
              <w:keepNext w:val="0"/>
              <w:keepLines w:val="0"/>
              <w:spacing w:after="0"/>
              <w:jc w:val="left"/>
              <w:rPr>
                <w:sz w:val="22"/>
                <w:szCs w:val="22"/>
                <w:lang w:eastAsia="ro-RO"/>
              </w:rPr>
            </w:pPr>
            <w:r w:rsidRPr="00AD525B">
              <w:rPr>
                <w:sz w:val="22"/>
                <w:szCs w:val="22"/>
                <w:lang w:eastAsia="ro-RO"/>
              </w:rPr>
              <w:t>Țigaretei</w:t>
            </w:r>
          </w:p>
        </w:tc>
        <w:tc>
          <w:tcPr>
            <w:tcW w:w="1180" w:type="dxa"/>
            <w:tcBorders>
              <w:top w:val="nil"/>
              <w:left w:val="nil"/>
              <w:bottom w:val="single" w:sz="4" w:space="0" w:color="auto"/>
              <w:right w:val="single" w:sz="4" w:space="0" w:color="auto"/>
            </w:tcBorders>
            <w:shd w:val="clear" w:color="000000" w:fill="FFFFFF"/>
            <w:noWrap/>
            <w:vAlign w:val="center"/>
            <w:hideMark/>
          </w:tcPr>
          <w:p w14:paraId="5FC2BD8A"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320</w:t>
            </w:r>
          </w:p>
        </w:tc>
        <w:tc>
          <w:tcPr>
            <w:tcW w:w="1194" w:type="dxa"/>
            <w:tcBorders>
              <w:top w:val="nil"/>
              <w:left w:val="nil"/>
              <w:bottom w:val="single" w:sz="4" w:space="0" w:color="auto"/>
              <w:right w:val="single" w:sz="4" w:space="0" w:color="auto"/>
            </w:tcBorders>
            <w:shd w:val="clear" w:color="000000" w:fill="FFFFFF"/>
            <w:noWrap/>
            <w:vAlign w:val="center"/>
            <w:hideMark/>
          </w:tcPr>
          <w:p w14:paraId="4CEE32B2"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hideMark/>
          </w:tcPr>
          <w:p w14:paraId="691BAF27"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hideMark/>
          </w:tcPr>
          <w:p w14:paraId="661B58DC"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hideMark/>
          </w:tcPr>
          <w:p w14:paraId="422CED2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800</w:t>
            </w:r>
          </w:p>
        </w:tc>
        <w:tc>
          <w:tcPr>
            <w:tcW w:w="1120" w:type="dxa"/>
            <w:tcBorders>
              <w:top w:val="nil"/>
              <w:left w:val="nil"/>
              <w:bottom w:val="single" w:sz="4" w:space="0" w:color="auto"/>
              <w:right w:val="single" w:sz="4" w:space="0" w:color="auto"/>
            </w:tcBorders>
            <w:shd w:val="clear" w:color="000000" w:fill="FFFFFF"/>
            <w:noWrap/>
            <w:vAlign w:val="center"/>
            <w:hideMark/>
          </w:tcPr>
          <w:p w14:paraId="5091D27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hideMark/>
          </w:tcPr>
          <w:p w14:paraId="05442A60"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800</w:t>
            </w:r>
          </w:p>
        </w:tc>
        <w:tc>
          <w:tcPr>
            <w:tcW w:w="940" w:type="dxa"/>
            <w:tcBorders>
              <w:top w:val="nil"/>
              <w:left w:val="nil"/>
              <w:bottom w:val="single" w:sz="4" w:space="0" w:color="auto"/>
              <w:right w:val="single" w:sz="4" w:space="0" w:color="auto"/>
            </w:tcBorders>
            <w:shd w:val="clear" w:color="000000" w:fill="FFFFFF"/>
            <w:noWrap/>
            <w:vAlign w:val="center"/>
            <w:hideMark/>
          </w:tcPr>
          <w:p w14:paraId="231A641E"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800</w:t>
            </w:r>
          </w:p>
        </w:tc>
        <w:tc>
          <w:tcPr>
            <w:tcW w:w="1080" w:type="dxa"/>
            <w:tcBorders>
              <w:top w:val="nil"/>
              <w:left w:val="nil"/>
              <w:bottom w:val="single" w:sz="4" w:space="0" w:color="auto"/>
              <w:right w:val="single" w:sz="4" w:space="0" w:color="auto"/>
            </w:tcBorders>
            <w:shd w:val="clear" w:color="auto" w:fill="auto"/>
            <w:vAlign w:val="center"/>
            <w:hideMark/>
          </w:tcPr>
          <w:p w14:paraId="467F9210"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27134E60"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085B9DDF"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B46BB1C"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24</w:t>
            </w:r>
          </w:p>
        </w:tc>
        <w:tc>
          <w:tcPr>
            <w:tcW w:w="3760" w:type="dxa"/>
            <w:tcBorders>
              <w:top w:val="nil"/>
              <w:left w:val="nil"/>
              <w:bottom w:val="single" w:sz="4" w:space="0" w:color="auto"/>
              <w:right w:val="single" w:sz="4" w:space="0" w:color="auto"/>
            </w:tcBorders>
            <w:shd w:val="clear" w:color="CCCCFF" w:fill="FFFFFF"/>
            <w:noWrap/>
            <w:vAlign w:val="center"/>
            <w:hideMark/>
          </w:tcPr>
          <w:p w14:paraId="0384E0A4" w14:textId="520DEC02" w:rsidR="00DB3C52" w:rsidRPr="00AD525B" w:rsidRDefault="00DB3C52" w:rsidP="00DB3C52">
            <w:pPr>
              <w:keepNext w:val="0"/>
              <w:keepLines w:val="0"/>
              <w:spacing w:after="0"/>
              <w:jc w:val="left"/>
              <w:rPr>
                <w:sz w:val="22"/>
                <w:szCs w:val="22"/>
                <w:lang w:eastAsia="ro-RO"/>
              </w:rPr>
            </w:pPr>
            <w:r w:rsidRPr="00AD525B">
              <w:rPr>
                <w:sz w:val="22"/>
                <w:szCs w:val="22"/>
                <w:lang w:eastAsia="ro-RO"/>
              </w:rPr>
              <w:t xml:space="preserve">Varadi Jozsef-pista </w:t>
            </w:r>
            <w:r w:rsidR="00924088" w:rsidRPr="00AD525B">
              <w:rPr>
                <w:sz w:val="22"/>
                <w:szCs w:val="22"/>
                <w:lang w:eastAsia="ro-RO"/>
              </w:rPr>
              <w:t>bicicliști</w:t>
            </w:r>
          </w:p>
        </w:tc>
        <w:tc>
          <w:tcPr>
            <w:tcW w:w="1180" w:type="dxa"/>
            <w:tcBorders>
              <w:top w:val="nil"/>
              <w:left w:val="nil"/>
              <w:bottom w:val="single" w:sz="4" w:space="0" w:color="auto"/>
              <w:right w:val="single" w:sz="4" w:space="0" w:color="auto"/>
            </w:tcBorders>
            <w:shd w:val="clear" w:color="auto" w:fill="auto"/>
            <w:vAlign w:val="center"/>
            <w:hideMark/>
          </w:tcPr>
          <w:p w14:paraId="1BAAA149"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200</w:t>
            </w:r>
          </w:p>
        </w:tc>
        <w:tc>
          <w:tcPr>
            <w:tcW w:w="1194" w:type="dxa"/>
            <w:tcBorders>
              <w:top w:val="nil"/>
              <w:left w:val="nil"/>
              <w:bottom w:val="single" w:sz="4" w:space="0" w:color="auto"/>
              <w:right w:val="single" w:sz="4" w:space="0" w:color="auto"/>
            </w:tcBorders>
            <w:shd w:val="clear" w:color="auto" w:fill="auto"/>
            <w:vAlign w:val="center"/>
            <w:hideMark/>
          </w:tcPr>
          <w:p w14:paraId="7BFA3FB6"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w:t>
            </w:r>
          </w:p>
        </w:tc>
        <w:tc>
          <w:tcPr>
            <w:tcW w:w="1240" w:type="dxa"/>
            <w:tcBorders>
              <w:top w:val="nil"/>
              <w:left w:val="nil"/>
              <w:bottom w:val="single" w:sz="4" w:space="0" w:color="auto"/>
              <w:right w:val="single" w:sz="4" w:space="0" w:color="auto"/>
            </w:tcBorders>
            <w:shd w:val="clear" w:color="auto" w:fill="auto"/>
            <w:vAlign w:val="center"/>
            <w:hideMark/>
          </w:tcPr>
          <w:p w14:paraId="4A6B3349"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shd w:val="clear" w:color="auto" w:fill="auto"/>
            <w:vAlign w:val="center"/>
            <w:hideMark/>
          </w:tcPr>
          <w:p w14:paraId="0D9B4F44"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shd w:val="clear" w:color="auto" w:fill="auto"/>
            <w:vAlign w:val="center"/>
            <w:hideMark/>
          </w:tcPr>
          <w:p w14:paraId="1A3C8BB8"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600</w:t>
            </w:r>
          </w:p>
        </w:tc>
        <w:tc>
          <w:tcPr>
            <w:tcW w:w="1120" w:type="dxa"/>
            <w:tcBorders>
              <w:top w:val="nil"/>
              <w:left w:val="nil"/>
              <w:bottom w:val="single" w:sz="4" w:space="0" w:color="auto"/>
              <w:right w:val="single" w:sz="4" w:space="0" w:color="auto"/>
            </w:tcBorders>
            <w:shd w:val="clear" w:color="auto" w:fill="auto"/>
            <w:vAlign w:val="center"/>
            <w:hideMark/>
          </w:tcPr>
          <w:p w14:paraId="1FC8C52C"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shd w:val="clear" w:color="auto" w:fill="auto"/>
            <w:vAlign w:val="center"/>
            <w:hideMark/>
          </w:tcPr>
          <w:p w14:paraId="7440ECB7"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shd w:val="clear" w:color="auto" w:fill="auto"/>
            <w:vAlign w:val="center"/>
            <w:hideMark/>
          </w:tcPr>
          <w:p w14:paraId="79C6307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600</w:t>
            </w:r>
          </w:p>
        </w:tc>
        <w:tc>
          <w:tcPr>
            <w:tcW w:w="1080" w:type="dxa"/>
            <w:tcBorders>
              <w:top w:val="nil"/>
              <w:left w:val="nil"/>
              <w:bottom w:val="single" w:sz="4" w:space="0" w:color="auto"/>
              <w:right w:val="single" w:sz="4" w:space="0" w:color="auto"/>
            </w:tcBorders>
            <w:shd w:val="clear" w:color="auto" w:fill="auto"/>
            <w:vAlign w:val="center"/>
            <w:hideMark/>
          </w:tcPr>
          <w:p w14:paraId="433E85DF"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50A295DA"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50F8762A" w14:textId="77777777" w:rsidTr="00924088">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DC4270A"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3760" w:type="dxa"/>
            <w:tcBorders>
              <w:top w:val="nil"/>
              <w:left w:val="nil"/>
              <w:bottom w:val="single" w:sz="4" w:space="0" w:color="auto"/>
              <w:right w:val="single" w:sz="4" w:space="0" w:color="auto"/>
            </w:tcBorders>
            <w:shd w:val="clear" w:color="000000" w:fill="FFFFFF"/>
            <w:noWrap/>
            <w:vAlign w:val="center"/>
            <w:hideMark/>
          </w:tcPr>
          <w:p w14:paraId="291A78DC"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Vânătorilor</w:t>
            </w:r>
          </w:p>
        </w:tc>
        <w:tc>
          <w:tcPr>
            <w:tcW w:w="1180" w:type="dxa"/>
            <w:tcBorders>
              <w:top w:val="nil"/>
              <w:left w:val="nil"/>
              <w:bottom w:val="single" w:sz="4" w:space="0" w:color="auto"/>
              <w:right w:val="single" w:sz="4" w:space="0" w:color="auto"/>
            </w:tcBorders>
            <w:shd w:val="clear" w:color="000000" w:fill="FFFFFF"/>
            <w:noWrap/>
            <w:vAlign w:val="center"/>
            <w:hideMark/>
          </w:tcPr>
          <w:p w14:paraId="779B5BAC"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300</w:t>
            </w:r>
          </w:p>
        </w:tc>
        <w:tc>
          <w:tcPr>
            <w:tcW w:w="1194" w:type="dxa"/>
            <w:tcBorders>
              <w:top w:val="nil"/>
              <w:left w:val="nil"/>
              <w:bottom w:val="single" w:sz="4" w:space="0" w:color="auto"/>
              <w:right w:val="single" w:sz="4" w:space="0" w:color="auto"/>
            </w:tcBorders>
            <w:shd w:val="clear" w:color="000000" w:fill="FFFFFF"/>
            <w:noWrap/>
            <w:vAlign w:val="center"/>
            <w:hideMark/>
          </w:tcPr>
          <w:p w14:paraId="1E18C7D4"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2,5</w:t>
            </w:r>
          </w:p>
        </w:tc>
        <w:tc>
          <w:tcPr>
            <w:tcW w:w="1240" w:type="dxa"/>
            <w:tcBorders>
              <w:top w:val="nil"/>
              <w:left w:val="nil"/>
              <w:bottom w:val="single" w:sz="4" w:space="0" w:color="auto"/>
              <w:right w:val="single" w:sz="4" w:space="0" w:color="auto"/>
            </w:tcBorders>
            <w:shd w:val="clear" w:color="000000" w:fill="FFFFFF"/>
            <w:noWrap/>
            <w:vAlign w:val="center"/>
            <w:hideMark/>
          </w:tcPr>
          <w:p w14:paraId="37B6CAAF" w14:textId="77777777" w:rsidR="00DB3C52" w:rsidRPr="00AD525B" w:rsidRDefault="00DB3C52" w:rsidP="00DB3C52">
            <w:pPr>
              <w:keepNext w:val="0"/>
              <w:keepLines w:val="0"/>
              <w:spacing w:after="0"/>
              <w:jc w:val="center"/>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hideMark/>
          </w:tcPr>
          <w:p w14:paraId="7A8A7E07"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hideMark/>
          </w:tcPr>
          <w:p w14:paraId="2E11C64F"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750</w:t>
            </w:r>
          </w:p>
        </w:tc>
        <w:tc>
          <w:tcPr>
            <w:tcW w:w="1120" w:type="dxa"/>
            <w:tcBorders>
              <w:top w:val="nil"/>
              <w:left w:val="nil"/>
              <w:bottom w:val="single" w:sz="4" w:space="0" w:color="auto"/>
              <w:right w:val="single" w:sz="4" w:space="0" w:color="auto"/>
            </w:tcBorders>
            <w:shd w:val="clear" w:color="000000" w:fill="FFFFFF"/>
            <w:noWrap/>
            <w:vAlign w:val="center"/>
            <w:hideMark/>
          </w:tcPr>
          <w:p w14:paraId="7AF19099"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hideMark/>
          </w:tcPr>
          <w:p w14:paraId="20453DDD"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000000" w:fill="FFFFFF"/>
            <w:noWrap/>
            <w:vAlign w:val="center"/>
            <w:hideMark/>
          </w:tcPr>
          <w:p w14:paraId="1B62F991" w14:textId="77777777" w:rsidR="00DB3C52" w:rsidRPr="00AD525B" w:rsidRDefault="00DB3C52" w:rsidP="00DB3C52">
            <w:pPr>
              <w:keepNext w:val="0"/>
              <w:keepLines w:val="0"/>
              <w:spacing w:after="0"/>
              <w:jc w:val="right"/>
              <w:rPr>
                <w:sz w:val="22"/>
                <w:szCs w:val="22"/>
                <w:lang w:eastAsia="ro-RO"/>
              </w:rPr>
            </w:pPr>
            <w:r w:rsidRPr="00AD525B">
              <w:rPr>
                <w:sz w:val="22"/>
                <w:szCs w:val="22"/>
                <w:lang w:eastAsia="ro-RO"/>
              </w:rPr>
              <w:t>750</w:t>
            </w:r>
          </w:p>
        </w:tc>
        <w:tc>
          <w:tcPr>
            <w:tcW w:w="1080" w:type="dxa"/>
            <w:tcBorders>
              <w:top w:val="nil"/>
              <w:left w:val="nil"/>
              <w:bottom w:val="single" w:sz="4" w:space="0" w:color="auto"/>
              <w:right w:val="single" w:sz="4" w:space="0" w:color="auto"/>
            </w:tcBorders>
            <w:shd w:val="clear" w:color="auto" w:fill="auto"/>
            <w:vAlign w:val="center"/>
            <w:hideMark/>
          </w:tcPr>
          <w:p w14:paraId="3F0CDE95"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c>
          <w:tcPr>
            <w:tcW w:w="1180" w:type="dxa"/>
            <w:tcBorders>
              <w:top w:val="nil"/>
              <w:left w:val="nil"/>
              <w:bottom w:val="single" w:sz="4" w:space="0" w:color="auto"/>
              <w:right w:val="single" w:sz="4" w:space="0" w:color="auto"/>
            </w:tcBorders>
            <w:shd w:val="clear" w:color="auto" w:fill="auto"/>
            <w:vAlign w:val="center"/>
            <w:hideMark/>
          </w:tcPr>
          <w:p w14:paraId="6BC3C8BA"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r w:rsidR="00DB3C52" w:rsidRPr="00AD525B" w14:paraId="76369B46" w14:textId="77777777" w:rsidTr="00924088">
        <w:trPr>
          <w:trHeight w:val="300"/>
          <w:jc w:val="center"/>
        </w:trPr>
        <w:tc>
          <w:tcPr>
            <w:tcW w:w="4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DA06FE"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TOTAL</w:t>
            </w:r>
          </w:p>
        </w:tc>
        <w:tc>
          <w:tcPr>
            <w:tcW w:w="1180" w:type="dxa"/>
            <w:tcBorders>
              <w:top w:val="nil"/>
              <w:left w:val="nil"/>
              <w:bottom w:val="single" w:sz="4" w:space="0" w:color="auto"/>
              <w:right w:val="single" w:sz="4" w:space="0" w:color="auto"/>
            </w:tcBorders>
            <w:shd w:val="clear" w:color="auto" w:fill="auto"/>
            <w:vAlign w:val="center"/>
            <w:hideMark/>
          </w:tcPr>
          <w:p w14:paraId="554B2107"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 </w:t>
            </w:r>
          </w:p>
        </w:tc>
        <w:tc>
          <w:tcPr>
            <w:tcW w:w="1194" w:type="dxa"/>
            <w:tcBorders>
              <w:top w:val="nil"/>
              <w:left w:val="nil"/>
              <w:bottom w:val="single" w:sz="4" w:space="0" w:color="auto"/>
              <w:right w:val="single" w:sz="4" w:space="0" w:color="auto"/>
            </w:tcBorders>
            <w:shd w:val="clear" w:color="auto" w:fill="auto"/>
            <w:vAlign w:val="center"/>
            <w:hideMark/>
          </w:tcPr>
          <w:p w14:paraId="3E3EF2D1" w14:textId="77777777" w:rsidR="00DB3C52" w:rsidRPr="00AD525B" w:rsidRDefault="00DB3C52" w:rsidP="00DB3C52">
            <w:pPr>
              <w:keepNext w:val="0"/>
              <w:keepLines w:val="0"/>
              <w:spacing w:after="0"/>
              <w:jc w:val="center"/>
              <w:rPr>
                <w:b/>
                <w:bCs/>
                <w:sz w:val="22"/>
                <w:szCs w:val="22"/>
                <w:lang w:eastAsia="ro-RO"/>
              </w:rPr>
            </w:pPr>
            <w:r w:rsidRPr="00AD525B">
              <w:rPr>
                <w:b/>
                <w:bCs/>
                <w:sz w:val="22"/>
                <w:szCs w:val="22"/>
                <w:lang w:eastAsia="ro-RO"/>
              </w:rPr>
              <w:t> </w:t>
            </w:r>
          </w:p>
        </w:tc>
        <w:tc>
          <w:tcPr>
            <w:tcW w:w="1240" w:type="dxa"/>
            <w:tcBorders>
              <w:top w:val="nil"/>
              <w:left w:val="nil"/>
              <w:bottom w:val="single" w:sz="4" w:space="0" w:color="auto"/>
              <w:right w:val="single" w:sz="4" w:space="0" w:color="auto"/>
            </w:tcBorders>
            <w:shd w:val="clear" w:color="auto" w:fill="auto"/>
            <w:noWrap/>
            <w:vAlign w:val="bottom"/>
            <w:hideMark/>
          </w:tcPr>
          <w:p w14:paraId="0FF61DA3" w14:textId="77777777" w:rsidR="00DB3C52" w:rsidRPr="00AD525B" w:rsidRDefault="00DB3C52" w:rsidP="00DB3C52">
            <w:pPr>
              <w:keepNext w:val="0"/>
              <w:keepLines w:val="0"/>
              <w:spacing w:after="0"/>
              <w:jc w:val="center"/>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shd w:val="clear" w:color="auto" w:fill="auto"/>
            <w:noWrap/>
            <w:vAlign w:val="bottom"/>
            <w:hideMark/>
          </w:tcPr>
          <w:p w14:paraId="6FDBA44B" w14:textId="77777777" w:rsidR="00DB3C52" w:rsidRPr="00AD525B" w:rsidRDefault="00DB3C52" w:rsidP="00DB3C52">
            <w:pPr>
              <w:keepNext w:val="0"/>
              <w:keepLines w:val="0"/>
              <w:spacing w:after="0"/>
              <w:jc w:val="right"/>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shd w:val="clear" w:color="auto" w:fill="auto"/>
            <w:noWrap/>
            <w:vAlign w:val="bottom"/>
            <w:hideMark/>
          </w:tcPr>
          <w:p w14:paraId="583AC648" w14:textId="77777777" w:rsidR="00DB3C52" w:rsidRPr="00AD525B" w:rsidRDefault="00DB3C52" w:rsidP="00DB3C52">
            <w:pPr>
              <w:keepNext w:val="0"/>
              <w:keepLines w:val="0"/>
              <w:spacing w:after="0"/>
              <w:jc w:val="right"/>
              <w:rPr>
                <w:b/>
                <w:sz w:val="22"/>
                <w:szCs w:val="22"/>
                <w:lang w:eastAsia="ro-RO"/>
              </w:rPr>
            </w:pPr>
            <w:r w:rsidRPr="00AD525B">
              <w:rPr>
                <w:b/>
                <w:sz w:val="22"/>
                <w:szCs w:val="22"/>
                <w:lang w:eastAsia="ro-RO"/>
              </w:rPr>
              <w:t>92825</w:t>
            </w:r>
          </w:p>
        </w:tc>
        <w:tc>
          <w:tcPr>
            <w:tcW w:w="1120" w:type="dxa"/>
            <w:tcBorders>
              <w:top w:val="nil"/>
              <w:left w:val="nil"/>
              <w:bottom w:val="single" w:sz="4" w:space="0" w:color="auto"/>
              <w:right w:val="single" w:sz="4" w:space="0" w:color="auto"/>
            </w:tcBorders>
            <w:shd w:val="clear" w:color="auto" w:fill="auto"/>
            <w:noWrap/>
            <w:vAlign w:val="bottom"/>
            <w:hideMark/>
          </w:tcPr>
          <w:p w14:paraId="61D5ADDE" w14:textId="77777777" w:rsidR="00DB3C52" w:rsidRPr="00AD525B" w:rsidRDefault="00DB3C52" w:rsidP="00DB3C52">
            <w:pPr>
              <w:keepNext w:val="0"/>
              <w:keepLines w:val="0"/>
              <w:spacing w:after="0"/>
              <w:jc w:val="right"/>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shd w:val="clear" w:color="auto" w:fill="auto"/>
            <w:noWrap/>
            <w:vAlign w:val="bottom"/>
            <w:hideMark/>
          </w:tcPr>
          <w:p w14:paraId="5D7C0533" w14:textId="77777777" w:rsidR="00DB3C52" w:rsidRPr="00AD525B" w:rsidRDefault="00DB3C52" w:rsidP="00DB3C52">
            <w:pPr>
              <w:keepNext w:val="0"/>
              <w:keepLines w:val="0"/>
              <w:spacing w:after="0"/>
              <w:jc w:val="right"/>
              <w:rPr>
                <w:b/>
                <w:sz w:val="22"/>
                <w:szCs w:val="22"/>
                <w:lang w:eastAsia="ro-RO"/>
              </w:rPr>
            </w:pPr>
            <w:r w:rsidRPr="00AD525B">
              <w:rPr>
                <w:b/>
                <w:sz w:val="22"/>
                <w:szCs w:val="22"/>
                <w:lang w:eastAsia="ro-RO"/>
              </w:rPr>
              <w:t>92825</w:t>
            </w:r>
          </w:p>
        </w:tc>
        <w:tc>
          <w:tcPr>
            <w:tcW w:w="940" w:type="dxa"/>
            <w:tcBorders>
              <w:top w:val="nil"/>
              <w:left w:val="nil"/>
              <w:bottom w:val="single" w:sz="4" w:space="0" w:color="auto"/>
              <w:right w:val="single" w:sz="4" w:space="0" w:color="auto"/>
            </w:tcBorders>
            <w:shd w:val="clear" w:color="auto" w:fill="auto"/>
            <w:noWrap/>
            <w:vAlign w:val="bottom"/>
            <w:hideMark/>
          </w:tcPr>
          <w:p w14:paraId="79E0506A" w14:textId="77777777" w:rsidR="00DB3C52" w:rsidRPr="00AD525B" w:rsidRDefault="00DB3C52" w:rsidP="00DB3C52">
            <w:pPr>
              <w:keepNext w:val="0"/>
              <w:keepLines w:val="0"/>
              <w:spacing w:after="0"/>
              <w:jc w:val="right"/>
              <w:rPr>
                <w:b/>
                <w:sz w:val="22"/>
                <w:szCs w:val="22"/>
                <w:lang w:eastAsia="ro-RO"/>
              </w:rPr>
            </w:pPr>
            <w:r w:rsidRPr="00AD525B">
              <w:rPr>
                <w:b/>
                <w:sz w:val="22"/>
                <w:szCs w:val="22"/>
                <w:lang w:eastAsia="ro-RO"/>
              </w:rPr>
              <w:t>92825</w:t>
            </w:r>
          </w:p>
        </w:tc>
        <w:tc>
          <w:tcPr>
            <w:tcW w:w="1080" w:type="dxa"/>
            <w:tcBorders>
              <w:top w:val="nil"/>
              <w:left w:val="nil"/>
              <w:bottom w:val="single" w:sz="4" w:space="0" w:color="auto"/>
              <w:right w:val="single" w:sz="4" w:space="0" w:color="auto"/>
            </w:tcBorders>
            <w:shd w:val="clear" w:color="auto" w:fill="auto"/>
            <w:noWrap/>
            <w:vAlign w:val="bottom"/>
            <w:hideMark/>
          </w:tcPr>
          <w:p w14:paraId="2D79D903" w14:textId="77777777" w:rsidR="00DB3C52" w:rsidRPr="00AD525B" w:rsidRDefault="00DB3C52" w:rsidP="00DB3C52">
            <w:pPr>
              <w:keepNext w:val="0"/>
              <w:keepLines w:val="0"/>
              <w:spacing w:after="0"/>
              <w:jc w:val="right"/>
              <w:rPr>
                <w:b/>
                <w:sz w:val="22"/>
                <w:szCs w:val="22"/>
                <w:lang w:eastAsia="ro-RO"/>
              </w:rPr>
            </w:pPr>
            <w:r w:rsidRPr="00AD525B">
              <w:rPr>
                <w:b/>
                <w:sz w:val="22"/>
                <w:szCs w:val="22"/>
                <w:lang w:eastAsia="ro-RO"/>
              </w:rPr>
              <w:t>45700</w:t>
            </w:r>
          </w:p>
        </w:tc>
        <w:tc>
          <w:tcPr>
            <w:tcW w:w="1180" w:type="dxa"/>
            <w:tcBorders>
              <w:top w:val="nil"/>
              <w:left w:val="nil"/>
              <w:bottom w:val="single" w:sz="4" w:space="0" w:color="auto"/>
              <w:right w:val="single" w:sz="4" w:space="0" w:color="auto"/>
            </w:tcBorders>
            <w:shd w:val="clear" w:color="auto" w:fill="auto"/>
            <w:noWrap/>
            <w:vAlign w:val="bottom"/>
            <w:hideMark/>
          </w:tcPr>
          <w:p w14:paraId="36870E26" w14:textId="77777777" w:rsidR="00DB3C52" w:rsidRPr="00AD525B" w:rsidRDefault="00DB3C52" w:rsidP="00DB3C52">
            <w:pPr>
              <w:keepNext w:val="0"/>
              <w:keepLines w:val="0"/>
              <w:spacing w:after="0"/>
              <w:jc w:val="left"/>
              <w:rPr>
                <w:sz w:val="22"/>
                <w:szCs w:val="22"/>
                <w:lang w:eastAsia="ro-RO"/>
              </w:rPr>
            </w:pPr>
            <w:r w:rsidRPr="00AD525B">
              <w:rPr>
                <w:sz w:val="22"/>
                <w:szCs w:val="22"/>
                <w:lang w:eastAsia="ro-RO"/>
              </w:rPr>
              <w:t> </w:t>
            </w:r>
          </w:p>
        </w:tc>
      </w:tr>
    </w:tbl>
    <w:p w14:paraId="2DEBC3AF" w14:textId="77777777" w:rsidR="00C641D3" w:rsidRPr="00AD525B" w:rsidRDefault="00C641D3" w:rsidP="00C641D3">
      <w:pPr>
        <w:keepNext w:val="0"/>
        <w:keepLines w:val="0"/>
        <w:spacing w:after="0"/>
        <w:jc w:val="left"/>
        <w:rPr>
          <w:sz w:val="24"/>
          <w:szCs w:val="24"/>
        </w:rPr>
      </w:pPr>
    </w:p>
    <w:p w14:paraId="73A7D671" w14:textId="77777777" w:rsidR="00C641D3" w:rsidRPr="00AD525B" w:rsidRDefault="00C641D3">
      <w:pPr>
        <w:keepNext w:val="0"/>
        <w:keepLines w:val="0"/>
        <w:spacing w:after="0"/>
        <w:jc w:val="left"/>
        <w:rPr>
          <w:b/>
          <w:sz w:val="24"/>
          <w:szCs w:val="24"/>
        </w:rPr>
      </w:pPr>
      <w:r w:rsidRPr="00AD525B">
        <w:rPr>
          <w:b/>
          <w:sz w:val="24"/>
          <w:szCs w:val="24"/>
        </w:rPr>
        <w:br w:type="page"/>
      </w:r>
    </w:p>
    <w:p w14:paraId="500EC1FA" w14:textId="259581F8" w:rsidR="00C641D3" w:rsidRPr="00AD525B" w:rsidRDefault="001362E6" w:rsidP="00C641D3">
      <w:pPr>
        <w:keepNext w:val="0"/>
        <w:keepLines w:val="0"/>
        <w:spacing w:after="0"/>
        <w:jc w:val="left"/>
        <w:rPr>
          <w:sz w:val="24"/>
          <w:szCs w:val="24"/>
        </w:rPr>
      </w:pPr>
      <w:r w:rsidRPr="00AD525B">
        <w:rPr>
          <w:b/>
          <w:sz w:val="24"/>
          <w:szCs w:val="24"/>
        </w:rPr>
        <w:lastRenderedPageBreak/>
        <w:t>ANEXA NR. 4</w:t>
      </w:r>
      <w:r w:rsidRPr="00AD525B">
        <w:rPr>
          <w:sz w:val="24"/>
          <w:szCs w:val="24"/>
        </w:rPr>
        <w:t xml:space="preserve"> </w:t>
      </w:r>
      <w:r w:rsidR="002C5D02" w:rsidRPr="00AD525B">
        <w:rPr>
          <w:sz w:val="24"/>
          <w:szCs w:val="24"/>
        </w:rPr>
        <w:t>la caietul de sarcini</w:t>
      </w:r>
      <w:r w:rsidR="006F1169" w:rsidRPr="00AD525B">
        <w:rPr>
          <w:sz w:val="24"/>
          <w:szCs w:val="24"/>
        </w:rPr>
        <w:t xml:space="preserve"> </w:t>
      </w:r>
    </w:p>
    <w:p w14:paraId="4E97DB36" w14:textId="3CD6CB8F" w:rsidR="00C641D3" w:rsidRPr="00AD525B" w:rsidRDefault="006F1169" w:rsidP="00C641D3">
      <w:pPr>
        <w:keepNext w:val="0"/>
        <w:keepLines w:val="0"/>
        <w:spacing w:after="0"/>
        <w:jc w:val="left"/>
        <w:rPr>
          <w:sz w:val="24"/>
          <w:szCs w:val="24"/>
        </w:rPr>
      </w:pPr>
      <w:r w:rsidRPr="00AD525B">
        <w:rPr>
          <w:sz w:val="24"/>
          <w:szCs w:val="24"/>
        </w:rPr>
        <w:t>Căile publice</w:t>
      </w:r>
      <w:r w:rsidRPr="00AD525B">
        <w:rPr>
          <w:b/>
          <w:sz w:val="24"/>
          <w:szCs w:val="24"/>
        </w:rPr>
        <w:t xml:space="preserve"> pietonale</w:t>
      </w:r>
      <w:r w:rsidR="00693B0E" w:rsidRPr="00693B0E">
        <w:rPr>
          <w:b/>
          <w:sz w:val="24"/>
          <w:szCs w:val="24"/>
        </w:rPr>
        <w:t xml:space="preserve"> </w:t>
      </w:r>
      <w:r w:rsidR="008A4F52">
        <w:rPr>
          <w:b/>
          <w:sz w:val="24"/>
          <w:szCs w:val="24"/>
        </w:rPr>
        <w:t>din m</w:t>
      </w:r>
      <w:r w:rsidR="00693B0E">
        <w:rPr>
          <w:b/>
          <w:sz w:val="24"/>
          <w:szCs w:val="24"/>
        </w:rPr>
        <w:t>unicipiul Sfântu Gheorghe</w:t>
      </w:r>
      <w:r w:rsidRPr="00AD525B">
        <w:rPr>
          <w:sz w:val="24"/>
          <w:szCs w:val="24"/>
        </w:rPr>
        <w:t xml:space="preserve"> pe care se execută operațiunea de </w:t>
      </w:r>
      <w:r w:rsidRPr="00AD525B">
        <w:rPr>
          <w:b/>
          <w:sz w:val="24"/>
          <w:szCs w:val="24"/>
        </w:rPr>
        <w:t>măturat manual</w:t>
      </w:r>
    </w:p>
    <w:p w14:paraId="3FE66DCB" w14:textId="1E47DA80" w:rsidR="00241D22" w:rsidRPr="00AD525B" w:rsidRDefault="000E0CC3" w:rsidP="00C641D3">
      <w:pPr>
        <w:keepNext w:val="0"/>
        <w:keepLines w:val="0"/>
        <w:spacing w:after="0"/>
        <w:jc w:val="left"/>
        <w:rPr>
          <w:sz w:val="24"/>
          <w:szCs w:val="24"/>
        </w:rPr>
      </w:pPr>
      <w:r w:rsidRPr="00AD525B">
        <w:rPr>
          <w:sz w:val="24"/>
          <w:szCs w:val="24"/>
        </w:rPr>
        <w:t xml:space="preserve">Trotuare </w:t>
      </w:r>
      <w:r w:rsidR="00241D22" w:rsidRPr="00AD525B">
        <w:rPr>
          <w:sz w:val="24"/>
          <w:szCs w:val="24"/>
        </w:rPr>
        <w:t xml:space="preserve">și punctele/locurile speciale, cu trafic pietonal intens </w:t>
      </w:r>
      <w:r w:rsidRPr="00AD525B">
        <w:rPr>
          <w:sz w:val="24"/>
          <w:szCs w:val="24"/>
        </w:rPr>
        <w:t>pe care se execută operațiunea de măturat manual</w:t>
      </w:r>
    </w:p>
    <w:tbl>
      <w:tblPr>
        <w:tblW w:w="13950" w:type="dxa"/>
        <w:tblLook w:val="04A0" w:firstRow="1" w:lastRow="0" w:firstColumn="1" w:lastColumn="0" w:noHBand="0" w:noVBand="1"/>
      </w:tblPr>
      <w:tblGrid>
        <w:gridCol w:w="762"/>
        <w:gridCol w:w="3700"/>
        <w:gridCol w:w="965"/>
        <w:gridCol w:w="1033"/>
        <w:gridCol w:w="1110"/>
        <w:gridCol w:w="817"/>
        <w:gridCol w:w="817"/>
        <w:gridCol w:w="1025"/>
        <w:gridCol w:w="817"/>
        <w:gridCol w:w="817"/>
        <w:gridCol w:w="1001"/>
        <w:gridCol w:w="1086"/>
      </w:tblGrid>
      <w:tr w:rsidR="00C641D3" w:rsidRPr="00AD525B" w14:paraId="4510C8D1" w14:textId="77777777" w:rsidTr="007E54AF">
        <w:trPr>
          <w:trHeight w:val="300"/>
        </w:trPr>
        <w:tc>
          <w:tcPr>
            <w:tcW w:w="7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911A16"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Nr.</w:t>
            </w:r>
          </w:p>
        </w:tc>
        <w:tc>
          <w:tcPr>
            <w:tcW w:w="3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A2BCD8" w14:textId="77777777" w:rsidR="00C641D3" w:rsidRPr="00AD525B" w:rsidRDefault="00C641D3" w:rsidP="00C641D3">
            <w:pPr>
              <w:keepNext w:val="0"/>
              <w:keepLines w:val="0"/>
              <w:spacing w:after="0"/>
              <w:rPr>
                <w:b/>
                <w:bCs/>
                <w:sz w:val="22"/>
                <w:szCs w:val="22"/>
                <w:lang w:eastAsia="ro-RO"/>
              </w:rPr>
            </w:pPr>
            <w:r w:rsidRPr="00AD525B">
              <w:rPr>
                <w:b/>
                <w:bCs/>
                <w:sz w:val="22"/>
                <w:szCs w:val="22"/>
                <w:lang w:eastAsia="ro-RO"/>
              </w:rPr>
              <w:t>Denumire arteră/stradă/pod</w:t>
            </w:r>
          </w:p>
        </w:tc>
        <w:tc>
          <w:tcPr>
            <w:tcW w:w="3041" w:type="dxa"/>
            <w:gridSpan w:val="3"/>
            <w:tcBorders>
              <w:top w:val="single" w:sz="4" w:space="0" w:color="auto"/>
              <w:left w:val="nil"/>
              <w:bottom w:val="single" w:sz="4" w:space="0" w:color="auto"/>
              <w:right w:val="single" w:sz="4" w:space="0" w:color="auto"/>
            </w:tcBorders>
            <w:shd w:val="clear" w:color="auto" w:fill="auto"/>
            <w:vAlign w:val="center"/>
            <w:hideMark/>
          </w:tcPr>
          <w:p w14:paraId="2F33983D"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Dimensiuni/suprafață</w:t>
            </w:r>
          </w:p>
        </w:tc>
        <w:tc>
          <w:tcPr>
            <w:tcW w:w="6397" w:type="dxa"/>
            <w:gridSpan w:val="7"/>
            <w:tcBorders>
              <w:top w:val="single" w:sz="4" w:space="0" w:color="auto"/>
              <w:left w:val="nil"/>
              <w:bottom w:val="single" w:sz="4" w:space="0" w:color="auto"/>
              <w:right w:val="single" w:sz="4" w:space="0" w:color="auto"/>
            </w:tcBorders>
            <w:shd w:val="clear" w:color="auto" w:fill="auto"/>
            <w:vAlign w:val="center"/>
            <w:hideMark/>
          </w:tcPr>
          <w:p w14:paraId="696439F8"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Suprafața carosabil măturată manual</w:t>
            </w:r>
          </w:p>
        </w:tc>
      </w:tr>
      <w:tr w:rsidR="00C641D3" w:rsidRPr="00AD525B" w14:paraId="6BC8166E" w14:textId="77777777" w:rsidTr="007E54AF">
        <w:trPr>
          <w:trHeight w:val="300"/>
        </w:trPr>
        <w:tc>
          <w:tcPr>
            <w:tcW w:w="769" w:type="dxa"/>
            <w:vMerge/>
            <w:tcBorders>
              <w:top w:val="single" w:sz="4" w:space="0" w:color="auto"/>
              <w:left w:val="single" w:sz="4" w:space="0" w:color="auto"/>
              <w:bottom w:val="single" w:sz="4" w:space="0" w:color="000000"/>
              <w:right w:val="single" w:sz="4" w:space="0" w:color="auto"/>
            </w:tcBorders>
            <w:vAlign w:val="center"/>
            <w:hideMark/>
          </w:tcPr>
          <w:p w14:paraId="2FF4DF15" w14:textId="77777777" w:rsidR="00C641D3" w:rsidRPr="00AD525B" w:rsidRDefault="00C641D3" w:rsidP="00C641D3">
            <w:pPr>
              <w:keepNext w:val="0"/>
              <w:keepLines w:val="0"/>
              <w:spacing w:after="0"/>
              <w:jc w:val="left"/>
              <w:rPr>
                <w:b/>
                <w:bCs/>
                <w:sz w:val="22"/>
                <w:szCs w:val="22"/>
                <w:lang w:eastAsia="ro-RO"/>
              </w:rPr>
            </w:pPr>
          </w:p>
        </w:tc>
        <w:tc>
          <w:tcPr>
            <w:tcW w:w="3743" w:type="dxa"/>
            <w:vMerge/>
            <w:tcBorders>
              <w:top w:val="single" w:sz="4" w:space="0" w:color="auto"/>
              <w:left w:val="single" w:sz="4" w:space="0" w:color="auto"/>
              <w:bottom w:val="single" w:sz="4" w:space="0" w:color="auto"/>
              <w:right w:val="single" w:sz="4" w:space="0" w:color="auto"/>
            </w:tcBorders>
            <w:vAlign w:val="center"/>
            <w:hideMark/>
          </w:tcPr>
          <w:p w14:paraId="601EE458" w14:textId="77777777" w:rsidR="00C641D3" w:rsidRPr="00AD525B" w:rsidRDefault="00C641D3" w:rsidP="00C641D3">
            <w:pPr>
              <w:keepNext w:val="0"/>
              <w:keepLines w:val="0"/>
              <w:spacing w:after="0"/>
              <w:jc w:val="left"/>
              <w:rPr>
                <w:b/>
                <w:bCs/>
                <w:sz w:val="22"/>
                <w:szCs w:val="22"/>
                <w:lang w:eastAsia="ro-RO"/>
              </w:rPr>
            </w:pPr>
          </w:p>
        </w:tc>
        <w:tc>
          <w:tcPr>
            <w:tcW w:w="3041" w:type="dxa"/>
            <w:gridSpan w:val="3"/>
            <w:tcBorders>
              <w:top w:val="single" w:sz="4" w:space="0" w:color="auto"/>
              <w:left w:val="nil"/>
              <w:bottom w:val="single" w:sz="4" w:space="0" w:color="auto"/>
              <w:right w:val="single" w:sz="4" w:space="0" w:color="auto"/>
            </w:tcBorders>
            <w:shd w:val="clear" w:color="auto" w:fill="auto"/>
            <w:vAlign w:val="center"/>
            <w:hideMark/>
          </w:tcPr>
          <w:p w14:paraId="1C2AFB42"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tronson arteră/stradă/pod</w:t>
            </w:r>
          </w:p>
        </w:tc>
        <w:tc>
          <w:tcPr>
            <w:tcW w:w="6397" w:type="dxa"/>
            <w:gridSpan w:val="7"/>
            <w:tcBorders>
              <w:top w:val="single" w:sz="4" w:space="0" w:color="auto"/>
              <w:left w:val="nil"/>
              <w:bottom w:val="single" w:sz="4" w:space="0" w:color="auto"/>
              <w:right w:val="single" w:sz="4" w:space="0" w:color="auto"/>
            </w:tcBorders>
            <w:shd w:val="clear" w:color="auto" w:fill="auto"/>
            <w:vAlign w:val="center"/>
            <w:hideMark/>
          </w:tcPr>
          <w:p w14:paraId="37F5CD0C"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în fiecare zi din săptămână în care se mătură (mp)</w:t>
            </w:r>
          </w:p>
        </w:tc>
      </w:tr>
      <w:tr w:rsidR="00C641D3" w:rsidRPr="00AD525B" w14:paraId="385FFE28" w14:textId="77777777" w:rsidTr="007E54AF">
        <w:trPr>
          <w:trHeight w:val="300"/>
        </w:trPr>
        <w:tc>
          <w:tcPr>
            <w:tcW w:w="769" w:type="dxa"/>
            <w:vMerge/>
            <w:tcBorders>
              <w:top w:val="single" w:sz="4" w:space="0" w:color="auto"/>
              <w:left w:val="single" w:sz="4" w:space="0" w:color="auto"/>
              <w:bottom w:val="single" w:sz="4" w:space="0" w:color="000000"/>
              <w:right w:val="single" w:sz="4" w:space="0" w:color="auto"/>
            </w:tcBorders>
            <w:vAlign w:val="center"/>
            <w:hideMark/>
          </w:tcPr>
          <w:p w14:paraId="76116854" w14:textId="77777777" w:rsidR="00C641D3" w:rsidRPr="00AD525B" w:rsidRDefault="00C641D3" w:rsidP="00C641D3">
            <w:pPr>
              <w:keepNext w:val="0"/>
              <w:keepLines w:val="0"/>
              <w:spacing w:after="0"/>
              <w:jc w:val="left"/>
              <w:rPr>
                <w:b/>
                <w:bCs/>
                <w:sz w:val="22"/>
                <w:szCs w:val="22"/>
                <w:lang w:eastAsia="ro-RO"/>
              </w:rPr>
            </w:pPr>
          </w:p>
        </w:tc>
        <w:tc>
          <w:tcPr>
            <w:tcW w:w="3743" w:type="dxa"/>
            <w:vMerge/>
            <w:tcBorders>
              <w:top w:val="single" w:sz="4" w:space="0" w:color="auto"/>
              <w:left w:val="single" w:sz="4" w:space="0" w:color="auto"/>
              <w:bottom w:val="single" w:sz="4" w:space="0" w:color="auto"/>
              <w:right w:val="single" w:sz="4" w:space="0" w:color="auto"/>
            </w:tcBorders>
            <w:vAlign w:val="center"/>
            <w:hideMark/>
          </w:tcPr>
          <w:p w14:paraId="14DC4DC9" w14:textId="77777777" w:rsidR="00C641D3" w:rsidRPr="00AD525B" w:rsidRDefault="00C641D3" w:rsidP="00C641D3">
            <w:pPr>
              <w:keepNext w:val="0"/>
              <w:keepLines w:val="0"/>
              <w:spacing w:after="0"/>
              <w:jc w:val="left"/>
              <w:rPr>
                <w:b/>
                <w:bCs/>
                <w:sz w:val="22"/>
                <w:szCs w:val="22"/>
                <w:lang w:eastAsia="ro-RO"/>
              </w:rPr>
            </w:pPr>
          </w:p>
        </w:tc>
        <w:tc>
          <w:tcPr>
            <w:tcW w:w="961" w:type="dxa"/>
            <w:tcBorders>
              <w:top w:val="nil"/>
              <w:left w:val="nil"/>
              <w:bottom w:val="single" w:sz="4" w:space="0" w:color="auto"/>
              <w:right w:val="single" w:sz="4" w:space="0" w:color="auto"/>
            </w:tcBorders>
            <w:shd w:val="clear" w:color="auto" w:fill="auto"/>
            <w:vAlign w:val="center"/>
            <w:hideMark/>
          </w:tcPr>
          <w:p w14:paraId="62A0E7D1"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lungime</w:t>
            </w:r>
          </w:p>
        </w:tc>
        <w:tc>
          <w:tcPr>
            <w:tcW w:w="1043" w:type="dxa"/>
            <w:tcBorders>
              <w:top w:val="nil"/>
              <w:left w:val="nil"/>
              <w:bottom w:val="single" w:sz="4" w:space="0" w:color="auto"/>
              <w:right w:val="single" w:sz="4" w:space="0" w:color="auto"/>
            </w:tcBorders>
            <w:shd w:val="clear" w:color="auto" w:fill="auto"/>
            <w:vAlign w:val="center"/>
            <w:hideMark/>
          </w:tcPr>
          <w:p w14:paraId="51EA27EC"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lățime</w:t>
            </w:r>
          </w:p>
        </w:tc>
        <w:tc>
          <w:tcPr>
            <w:tcW w:w="1037" w:type="dxa"/>
            <w:tcBorders>
              <w:top w:val="nil"/>
              <w:left w:val="nil"/>
              <w:bottom w:val="single" w:sz="4" w:space="0" w:color="auto"/>
              <w:right w:val="single" w:sz="4" w:space="0" w:color="auto"/>
            </w:tcBorders>
            <w:shd w:val="clear" w:color="auto" w:fill="auto"/>
            <w:vAlign w:val="center"/>
            <w:hideMark/>
          </w:tcPr>
          <w:p w14:paraId="1F0A7143"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suprafața</w:t>
            </w:r>
          </w:p>
        </w:tc>
        <w:tc>
          <w:tcPr>
            <w:tcW w:w="824" w:type="dxa"/>
            <w:tcBorders>
              <w:top w:val="nil"/>
              <w:left w:val="nil"/>
              <w:bottom w:val="single" w:sz="4" w:space="0" w:color="auto"/>
              <w:right w:val="single" w:sz="4" w:space="0" w:color="auto"/>
            </w:tcBorders>
            <w:shd w:val="clear" w:color="auto" w:fill="auto"/>
            <w:vAlign w:val="center"/>
            <w:hideMark/>
          </w:tcPr>
          <w:p w14:paraId="6EA7D9B9"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luni</w:t>
            </w:r>
          </w:p>
        </w:tc>
        <w:tc>
          <w:tcPr>
            <w:tcW w:w="824" w:type="dxa"/>
            <w:tcBorders>
              <w:top w:val="nil"/>
              <w:left w:val="nil"/>
              <w:bottom w:val="single" w:sz="4" w:space="0" w:color="auto"/>
              <w:right w:val="single" w:sz="4" w:space="0" w:color="auto"/>
            </w:tcBorders>
            <w:shd w:val="clear" w:color="auto" w:fill="auto"/>
            <w:vAlign w:val="center"/>
            <w:hideMark/>
          </w:tcPr>
          <w:p w14:paraId="38588BDD"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marți</w:t>
            </w:r>
          </w:p>
        </w:tc>
        <w:tc>
          <w:tcPr>
            <w:tcW w:w="1021" w:type="dxa"/>
            <w:tcBorders>
              <w:top w:val="nil"/>
              <w:left w:val="nil"/>
              <w:bottom w:val="single" w:sz="4" w:space="0" w:color="auto"/>
              <w:right w:val="single" w:sz="4" w:space="0" w:color="auto"/>
            </w:tcBorders>
            <w:shd w:val="clear" w:color="auto" w:fill="auto"/>
            <w:vAlign w:val="center"/>
            <w:hideMark/>
          </w:tcPr>
          <w:p w14:paraId="37FA684A"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miercuri</w:t>
            </w:r>
          </w:p>
        </w:tc>
        <w:tc>
          <w:tcPr>
            <w:tcW w:w="824" w:type="dxa"/>
            <w:tcBorders>
              <w:top w:val="nil"/>
              <w:left w:val="nil"/>
              <w:bottom w:val="single" w:sz="4" w:space="0" w:color="auto"/>
              <w:right w:val="single" w:sz="4" w:space="0" w:color="auto"/>
            </w:tcBorders>
            <w:shd w:val="clear" w:color="auto" w:fill="auto"/>
            <w:vAlign w:val="center"/>
            <w:hideMark/>
          </w:tcPr>
          <w:p w14:paraId="1C7FB1E8"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joi</w:t>
            </w:r>
          </w:p>
        </w:tc>
        <w:tc>
          <w:tcPr>
            <w:tcW w:w="824" w:type="dxa"/>
            <w:tcBorders>
              <w:top w:val="nil"/>
              <w:left w:val="nil"/>
              <w:bottom w:val="single" w:sz="4" w:space="0" w:color="auto"/>
              <w:right w:val="single" w:sz="4" w:space="0" w:color="auto"/>
            </w:tcBorders>
            <w:shd w:val="clear" w:color="auto" w:fill="auto"/>
            <w:vAlign w:val="center"/>
            <w:hideMark/>
          </w:tcPr>
          <w:p w14:paraId="69D8CEA5"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vineri</w:t>
            </w:r>
          </w:p>
        </w:tc>
        <w:tc>
          <w:tcPr>
            <w:tcW w:w="998" w:type="dxa"/>
            <w:tcBorders>
              <w:top w:val="nil"/>
              <w:left w:val="nil"/>
              <w:bottom w:val="single" w:sz="4" w:space="0" w:color="auto"/>
              <w:right w:val="single" w:sz="4" w:space="0" w:color="auto"/>
            </w:tcBorders>
            <w:shd w:val="clear" w:color="auto" w:fill="auto"/>
            <w:vAlign w:val="center"/>
            <w:hideMark/>
          </w:tcPr>
          <w:p w14:paraId="3D7C8714"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sâmbătă</w:t>
            </w:r>
          </w:p>
        </w:tc>
        <w:tc>
          <w:tcPr>
            <w:tcW w:w="1082" w:type="dxa"/>
            <w:tcBorders>
              <w:top w:val="nil"/>
              <w:left w:val="nil"/>
              <w:bottom w:val="single" w:sz="4" w:space="0" w:color="auto"/>
              <w:right w:val="single" w:sz="4" w:space="0" w:color="auto"/>
            </w:tcBorders>
            <w:shd w:val="clear" w:color="auto" w:fill="auto"/>
            <w:vAlign w:val="center"/>
            <w:hideMark/>
          </w:tcPr>
          <w:p w14:paraId="6D56DCC2"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duminică</w:t>
            </w:r>
          </w:p>
        </w:tc>
      </w:tr>
      <w:tr w:rsidR="00C641D3" w:rsidRPr="00AD525B" w14:paraId="4E67312C" w14:textId="77777777" w:rsidTr="007E54AF">
        <w:trPr>
          <w:trHeight w:val="300"/>
        </w:trPr>
        <w:tc>
          <w:tcPr>
            <w:tcW w:w="769" w:type="dxa"/>
            <w:vMerge/>
            <w:tcBorders>
              <w:top w:val="single" w:sz="4" w:space="0" w:color="auto"/>
              <w:left w:val="single" w:sz="4" w:space="0" w:color="auto"/>
              <w:bottom w:val="single" w:sz="4" w:space="0" w:color="000000"/>
              <w:right w:val="single" w:sz="4" w:space="0" w:color="auto"/>
            </w:tcBorders>
            <w:vAlign w:val="center"/>
            <w:hideMark/>
          </w:tcPr>
          <w:p w14:paraId="55A60BC9" w14:textId="77777777" w:rsidR="00C641D3" w:rsidRPr="00AD525B" w:rsidRDefault="00C641D3" w:rsidP="00C641D3">
            <w:pPr>
              <w:keepNext w:val="0"/>
              <w:keepLines w:val="0"/>
              <w:spacing w:after="0"/>
              <w:jc w:val="left"/>
              <w:rPr>
                <w:b/>
                <w:bCs/>
                <w:sz w:val="22"/>
                <w:szCs w:val="22"/>
                <w:lang w:eastAsia="ro-RO"/>
              </w:rPr>
            </w:pPr>
          </w:p>
        </w:tc>
        <w:tc>
          <w:tcPr>
            <w:tcW w:w="3743" w:type="dxa"/>
            <w:vMerge/>
            <w:tcBorders>
              <w:top w:val="single" w:sz="4" w:space="0" w:color="auto"/>
              <w:left w:val="single" w:sz="4" w:space="0" w:color="auto"/>
              <w:bottom w:val="single" w:sz="4" w:space="0" w:color="auto"/>
              <w:right w:val="single" w:sz="4" w:space="0" w:color="auto"/>
            </w:tcBorders>
            <w:vAlign w:val="center"/>
            <w:hideMark/>
          </w:tcPr>
          <w:p w14:paraId="5E1F1441" w14:textId="77777777" w:rsidR="00C641D3" w:rsidRPr="00AD525B" w:rsidRDefault="00C641D3" w:rsidP="00C641D3">
            <w:pPr>
              <w:keepNext w:val="0"/>
              <w:keepLines w:val="0"/>
              <w:spacing w:after="0"/>
              <w:jc w:val="left"/>
              <w:rPr>
                <w:b/>
                <w:bCs/>
                <w:sz w:val="22"/>
                <w:szCs w:val="22"/>
                <w:lang w:eastAsia="ro-RO"/>
              </w:rPr>
            </w:pPr>
          </w:p>
        </w:tc>
        <w:tc>
          <w:tcPr>
            <w:tcW w:w="961" w:type="dxa"/>
            <w:tcBorders>
              <w:top w:val="nil"/>
              <w:left w:val="nil"/>
              <w:bottom w:val="single" w:sz="4" w:space="0" w:color="auto"/>
              <w:right w:val="single" w:sz="4" w:space="0" w:color="auto"/>
            </w:tcBorders>
            <w:shd w:val="clear" w:color="auto" w:fill="auto"/>
            <w:vAlign w:val="center"/>
            <w:hideMark/>
          </w:tcPr>
          <w:p w14:paraId="6958F394"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w:t>
            </w:r>
          </w:p>
        </w:tc>
        <w:tc>
          <w:tcPr>
            <w:tcW w:w="1043" w:type="dxa"/>
            <w:tcBorders>
              <w:top w:val="nil"/>
              <w:left w:val="nil"/>
              <w:bottom w:val="single" w:sz="4" w:space="0" w:color="auto"/>
              <w:right w:val="single" w:sz="4" w:space="0" w:color="auto"/>
            </w:tcBorders>
            <w:shd w:val="clear" w:color="auto" w:fill="auto"/>
            <w:vAlign w:val="center"/>
            <w:hideMark/>
          </w:tcPr>
          <w:p w14:paraId="1485592C"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w:t>
            </w:r>
          </w:p>
        </w:tc>
        <w:tc>
          <w:tcPr>
            <w:tcW w:w="1037" w:type="dxa"/>
            <w:tcBorders>
              <w:top w:val="nil"/>
              <w:left w:val="nil"/>
              <w:bottom w:val="single" w:sz="4" w:space="0" w:color="auto"/>
              <w:right w:val="single" w:sz="4" w:space="0" w:color="auto"/>
            </w:tcBorders>
            <w:shd w:val="clear" w:color="auto" w:fill="auto"/>
            <w:vAlign w:val="center"/>
            <w:hideMark/>
          </w:tcPr>
          <w:p w14:paraId="5ABAAFBF"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shd w:val="clear" w:color="auto" w:fill="auto"/>
            <w:vAlign w:val="center"/>
            <w:hideMark/>
          </w:tcPr>
          <w:p w14:paraId="46F50628"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shd w:val="clear" w:color="auto" w:fill="auto"/>
            <w:vAlign w:val="center"/>
            <w:hideMark/>
          </w:tcPr>
          <w:p w14:paraId="40FA0938"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c>
          <w:tcPr>
            <w:tcW w:w="1021" w:type="dxa"/>
            <w:tcBorders>
              <w:top w:val="nil"/>
              <w:left w:val="nil"/>
              <w:bottom w:val="single" w:sz="4" w:space="0" w:color="auto"/>
              <w:right w:val="single" w:sz="4" w:space="0" w:color="auto"/>
            </w:tcBorders>
            <w:shd w:val="clear" w:color="auto" w:fill="auto"/>
            <w:vAlign w:val="center"/>
            <w:hideMark/>
          </w:tcPr>
          <w:p w14:paraId="53407745"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shd w:val="clear" w:color="auto" w:fill="auto"/>
            <w:vAlign w:val="center"/>
            <w:hideMark/>
          </w:tcPr>
          <w:p w14:paraId="6B2C684E"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c>
          <w:tcPr>
            <w:tcW w:w="824" w:type="dxa"/>
            <w:tcBorders>
              <w:top w:val="nil"/>
              <w:left w:val="nil"/>
              <w:bottom w:val="single" w:sz="4" w:space="0" w:color="auto"/>
              <w:right w:val="single" w:sz="4" w:space="0" w:color="auto"/>
            </w:tcBorders>
            <w:shd w:val="clear" w:color="auto" w:fill="auto"/>
            <w:vAlign w:val="center"/>
            <w:hideMark/>
          </w:tcPr>
          <w:p w14:paraId="21AA7B2A"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c>
          <w:tcPr>
            <w:tcW w:w="998" w:type="dxa"/>
            <w:tcBorders>
              <w:top w:val="nil"/>
              <w:left w:val="nil"/>
              <w:bottom w:val="single" w:sz="4" w:space="0" w:color="auto"/>
              <w:right w:val="single" w:sz="4" w:space="0" w:color="auto"/>
            </w:tcBorders>
            <w:shd w:val="clear" w:color="auto" w:fill="auto"/>
            <w:vAlign w:val="center"/>
            <w:hideMark/>
          </w:tcPr>
          <w:p w14:paraId="2443B36E"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c>
          <w:tcPr>
            <w:tcW w:w="1082" w:type="dxa"/>
            <w:tcBorders>
              <w:top w:val="nil"/>
              <w:left w:val="nil"/>
              <w:bottom w:val="single" w:sz="4" w:space="0" w:color="auto"/>
              <w:right w:val="single" w:sz="4" w:space="0" w:color="auto"/>
            </w:tcBorders>
            <w:shd w:val="clear" w:color="auto" w:fill="auto"/>
            <w:vAlign w:val="center"/>
            <w:hideMark/>
          </w:tcPr>
          <w:p w14:paraId="54474D24" w14:textId="77777777" w:rsidR="00C641D3" w:rsidRPr="00AD525B" w:rsidRDefault="00C641D3" w:rsidP="00C641D3">
            <w:pPr>
              <w:keepNext w:val="0"/>
              <w:keepLines w:val="0"/>
              <w:spacing w:after="0"/>
              <w:jc w:val="center"/>
              <w:rPr>
                <w:b/>
                <w:bCs/>
                <w:sz w:val="22"/>
                <w:szCs w:val="22"/>
                <w:lang w:eastAsia="ro-RO"/>
              </w:rPr>
            </w:pPr>
            <w:r w:rsidRPr="00AD525B">
              <w:rPr>
                <w:b/>
                <w:bCs/>
                <w:sz w:val="22"/>
                <w:szCs w:val="22"/>
                <w:lang w:eastAsia="ro-RO"/>
              </w:rPr>
              <w:t>(mp)</w:t>
            </w:r>
          </w:p>
        </w:tc>
      </w:tr>
      <w:tr w:rsidR="00C641D3" w:rsidRPr="00AD525B" w14:paraId="4EAEBCA1"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67D64FA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w:t>
            </w:r>
          </w:p>
        </w:tc>
        <w:tc>
          <w:tcPr>
            <w:tcW w:w="3743" w:type="dxa"/>
            <w:tcBorders>
              <w:top w:val="nil"/>
              <w:left w:val="nil"/>
              <w:bottom w:val="single" w:sz="4" w:space="0" w:color="auto"/>
              <w:right w:val="single" w:sz="4" w:space="0" w:color="auto"/>
            </w:tcBorders>
            <w:shd w:val="clear" w:color="auto" w:fill="auto"/>
            <w:noWrap/>
            <w:vAlign w:val="bottom"/>
            <w:hideMark/>
          </w:tcPr>
          <w:p w14:paraId="23BBB93A"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1 Dec. 1918 – Trotuar</w:t>
            </w:r>
          </w:p>
        </w:tc>
        <w:tc>
          <w:tcPr>
            <w:tcW w:w="961" w:type="dxa"/>
            <w:tcBorders>
              <w:top w:val="nil"/>
              <w:left w:val="nil"/>
              <w:bottom w:val="single" w:sz="4" w:space="0" w:color="auto"/>
              <w:right w:val="single" w:sz="4" w:space="0" w:color="auto"/>
            </w:tcBorders>
            <w:shd w:val="clear" w:color="auto" w:fill="auto"/>
            <w:noWrap/>
            <w:vAlign w:val="bottom"/>
            <w:hideMark/>
          </w:tcPr>
          <w:p w14:paraId="73BDB8F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500</w:t>
            </w:r>
          </w:p>
        </w:tc>
        <w:tc>
          <w:tcPr>
            <w:tcW w:w="1043" w:type="dxa"/>
            <w:tcBorders>
              <w:top w:val="nil"/>
              <w:left w:val="nil"/>
              <w:bottom w:val="single" w:sz="4" w:space="0" w:color="auto"/>
              <w:right w:val="single" w:sz="4" w:space="0" w:color="auto"/>
            </w:tcBorders>
            <w:shd w:val="clear" w:color="auto" w:fill="auto"/>
            <w:noWrap/>
            <w:vAlign w:val="bottom"/>
            <w:hideMark/>
          </w:tcPr>
          <w:p w14:paraId="506CCB5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w:t>
            </w:r>
          </w:p>
        </w:tc>
        <w:tc>
          <w:tcPr>
            <w:tcW w:w="1037" w:type="dxa"/>
            <w:tcBorders>
              <w:top w:val="nil"/>
              <w:left w:val="nil"/>
              <w:bottom w:val="single" w:sz="4" w:space="0" w:color="auto"/>
              <w:right w:val="single" w:sz="4" w:space="0" w:color="auto"/>
            </w:tcBorders>
            <w:shd w:val="clear" w:color="auto" w:fill="auto"/>
            <w:noWrap/>
            <w:vAlign w:val="bottom"/>
            <w:hideMark/>
          </w:tcPr>
          <w:p w14:paraId="78C1C80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shd w:val="clear" w:color="auto" w:fill="auto"/>
            <w:noWrap/>
            <w:vAlign w:val="bottom"/>
            <w:hideMark/>
          </w:tcPr>
          <w:p w14:paraId="3D24C02A" w14:textId="77777777" w:rsidR="00C641D3" w:rsidRPr="00AD525B" w:rsidRDefault="00C641D3" w:rsidP="00C641D3">
            <w:pPr>
              <w:keepNext w:val="0"/>
              <w:keepLines w:val="0"/>
              <w:spacing w:after="0"/>
              <w:jc w:val="right"/>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shd w:val="clear" w:color="auto" w:fill="auto"/>
            <w:noWrap/>
            <w:vAlign w:val="bottom"/>
            <w:hideMark/>
          </w:tcPr>
          <w:p w14:paraId="45ECE77F" w14:textId="77777777" w:rsidR="00C641D3" w:rsidRPr="00AD525B" w:rsidRDefault="00C641D3" w:rsidP="00C641D3">
            <w:pPr>
              <w:keepNext w:val="0"/>
              <w:keepLines w:val="0"/>
              <w:spacing w:after="0"/>
              <w:jc w:val="right"/>
              <w:rPr>
                <w:sz w:val="22"/>
                <w:szCs w:val="22"/>
                <w:lang w:eastAsia="ro-RO"/>
              </w:rPr>
            </w:pPr>
            <w:r w:rsidRPr="00AD525B">
              <w:rPr>
                <w:sz w:val="22"/>
                <w:szCs w:val="22"/>
                <w:lang w:eastAsia="ro-RO"/>
              </w:rPr>
              <w:t>1250</w:t>
            </w:r>
          </w:p>
        </w:tc>
        <w:tc>
          <w:tcPr>
            <w:tcW w:w="1021" w:type="dxa"/>
            <w:tcBorders>
              <w:top w:val="nil"/>
              <w:left w:val="nil"/>
              <w:bottom w:val="single" w:sz="4" w:space="0" w:color="auto"/>
              <w:right w:val="single" w:sz="4" w:space="0" w:color="auto"/>
            </w:tcBorders>
            <w:shd w:val="clear" w:color="auto" w:fill="auto"/>
            <w:noWrap/>
            <w:vAlign w:val="bottom"/>
            <w:hideMark/>
          </w:tcPr>
          <w:p w14:paraId="2C79BD9E" w14:textId="77777777" w:rsidR="00C641D3" w:rsidRPr="00AD525B" w:rsidRDefault="00C641D3" w:rsidP="00C641D3">
            <w:pPr>
              <w:keepNext w:val="0"/>
              <w:keepLines w:val="0"/>
              <w:spacing w:after="0"/>
              <w:jc w:val="right"/>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shd w:val="clear" w:color="auto" w:fill="auto"/>
            <w:noWrap/>
            <w:vAlign w:val="bottom"/>
            <w:hideMark/>
          </w:tcPr>
          <w:p w14:paraId="556C1F01" w14:textId="77777777" w:rsidR="00C641D3" w:rsidRPr="00AD525B" w:rsidRDefault="00C641D3" w:rsidP="00C641D3">
            <w:pPr>
              <w:keepNext w:val="0"/>
              <w:keepLines w:val="0"/>
              <w:spacing w:after="0"/>
              <w:jc w:val="right"/>
              <w:rPr>
                <w:sz w:val="22"/>
                <w:szCs w:val="22"/>
                <w:lang w:eastAsia="ro-RO"/>
              </w:rPr>
            </w:pPr>
            <w:r w:rsidRPr="00AD525B">
              <w:rPr>
                <w:sz w:val="22"/>
                <w:szCs w:val="22"/>
                <w:lang w:eastAsia="ro-RO"/>
              </w:rPr>
              <w:t>1250</w:t>
            </w:r>
          </w:p>
        </w:tc>
        <w:tc>
          <w:tcPr>
            <w:tcW w:w="824" w:type="dxa"/>
            <w:tcBorders>
              <w:top w:val="nil"/>
              <w:left w:val="nil"/>
              <w:bottom w:val="single" w:sz="4" w:space="0" w:color="auto"/>
              <w:right w:val="single" w:sz="4" w:space="0" w:color="auto"/>
            </w:tcBorders>
            <w:shd w:val="clear" w:color="auto" w:fill="auto"/>
            <w:noWrap/>
            <w:vAlign w:val="bottom"/>
            <w:hideMark/>
          </w:tcPr>
          <w:p w14:paraId="2FEE4394" w14:textId="77777777" w:rsidR="00C641D3" w:rsidRPr="00AD525B" w:rsidRDefault="00C641D3" w:rsidP="00C641D3">
            <w:pPr>
              <w:keepNext w:val="0"/>
              <w:keepLines w:val="0"/>
              <w:spacing w:after="0"/>
              <w:jc w:val="right"/>
              <w:rPr>
                <w:sz w:val="22"/>
                <w:szCs w:val="22"/>
                <w:lang w:eastAsia="ro-RO"/>
              </w:rPr>
            </w:pPr>
            <w:r w:rsidRPr="00AD525B">
              <w:rPr>
                <w:sz w:val="22"/>
                <w:szCs w:val="22"/>
                <w:lang w:eastAsia="ro-RO"/>
              </w:rPr>
              <w:t>1250</w:t>
            </w:r>
          </w:p>
        </w:tc>
        <w:tc>
          <w:tcPr>
            <w:tcW w:w="998" w:type="dxa"/>
            <w:tcBorders>
              <w:top w:val="nil"/>
              <w:left w:val="nil"/>
              <w:bottom w:val="single" w:sz="4" w:space="0" w:color="auto"/>
              <w:right w:val="single" w:sz="4" w:space="0" w:color="auto"/>
            </w:tcBorders>
            <w:shd w:val="clear" w:color="auto" w:fill="auto"/>
            <w:noWrap/>
            <w:vAlign w:val="bottom"/>
            <w:hideMark/>
          </w:tcPr>
          <w:p w14:paraId="62A352EA"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2EB0C628"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4E2AB96A"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20874D0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3743" w:type="dxa"/>
            <w:tcBorders>
              <w:top w:val="nil"/>
              <w:left w:val="nil"/>
              <w:bottom w:val="single" w:sz="4" w:space="0" w:color="auto"/>
              <w:right w:val="single" w:sz="4" w:space="0" w:color="auto"/>
            </w:tcBorders>
            <w:shd w:val="clear" w:color="auto" w:fill="auto"/>
            <w:noWrap/>
            <w:vAlign w:val="bottom"/>
            <w:hideMark/>
          </w:tcPr>
          <w:p w14:paraId="01A1AAAE"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Armata Română – Trotuar</w:t>
            </w:r>
          </w:p>
        </w:tc>
        <w:tc>
          <w:tcPr>
            <w:tcW w:w="961" w:type="dxa"/>
            <w:tcBorders>
              <w:top w:val="nil"/>
              <w:left w:val="nil"/>
              <w:bottom w:val="single" w:sz="4" w:space="0" w:color="auto"/>
              <w:right w:val="single" w:sz="4" w:space="0" w:color="auto"/>
            </w:tcBorders>
            <w:shd w:val="clear" w:color="auto" w:fill="auto"/>
            <w:noWrap/>
            <w:vAlign w:val="bottom"/>
            <w:hideMark/>
          </w:tcPr>
          <w:p w14:paraId="321D991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540</w:t>
            </w:r>
          </w:p>
        </w:tc>
        <w:tc>
          <w:tcPr>
            <w:tcW w:w="1043" w:type="dxa"/>
            <w:tcBorders>
              <w:top w:val="nil"/>
              <w:left w:val="nil"/>
              <w:bottom w:val="single" w:sz="4" w:space="0" w:color="auto"/>
              <w:right w:val="single" w:sz="4" w:space="0" w:color="auto"/>
            </w:tcBorders>
            <w:shd w:val="clear" w:color="auto" w:fill="auto"/>
            <w:noWrap/>
            <w:vAlign w:val="bottom"/>
            <w:hideMark/>
          </w:tcPr>
          <w:p w14:paraId="34871D4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3E7B709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shd w:val="clear" w:color="auto" w:fill="auto"/>
            <w:noWrap/>
            <w:vAlign w:val="bottom"/>
            <w:hideMark/>
          </w:tcPr>
          <w:p w14:paraId="209C3F9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shd w:val="clear" w:color="auto" w:fill="auto"/>
            <w:noWrap/>
            <w:vAlign w:val="bottom"/>
            <w:hideMark/>
          </w:tcPr>
          <w:p w14:paraId="2540727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1080</w:t>
            </w:r>
          </w:p>
        </w:tc>
        <w:tc>
          <w:tcPr>
            <w:tcW w:w="1021" w:type="dxa"/>
            <w:tcBorders>
              <w:top w:val="nil"/>
              <w:left w:val="nil"/>
              <w:bottom w:val="single" w:sz="4" w:space="0" w:color="auto"/>
              <w:right w:val="single" w:sz="4" w:space="0" w:color="auto"/>
            </w:tcBorders>
            <w:shd w:val="clear" w:color="auto" w:fill="auto"/>
            <w:noWrap/>
            <w:vAlign w:val="bottom"/>
            <w:hideMark/>
          </w:tcPr>
          <w:p w14:paraId="3473838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shd w:val="clear" w:color="auto" w:fill="auto"/>
            <w:noWrap/>
            <w:vAlign w:val="bottom"/>
            <w:hideMark/>
          </w:tcPr>
          <w:p w14:paraId="4E891B5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1080</w:t>
            </w:r>
          </w:p>
        </w:tc>
        <w:tc>
          <w:tcPr>
            <w:tcW w:w="824" w:type="dxa"/>
            <w:tcBorders>
              <w:top w:val="nil"/>
              <w:left w:val="nil"/>
              <w:bottom w:val="single" w:sz="4" w:space="0" w:color="auto"/>
              <w:right w:val="single" w:sz="4" w:space="0" w:color="auto"/>
            </w:tcBorders>
            <w:shd w:val="clear" w:color="auto" w:fill="auto"/>
            <w:noWrap/>
            <w:vAlign w:val="bottom"/>
            <w:hideMark/>
          </w:tcPr>
          <w:p w14:paraId="7CEAE83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1080</w:t>
            </w:r>
          </w:p>
        </w:tc>
        <w:tc>
          <w:tcPr>
            <w:tcW w:w="998" w:type="dxa"/>
            <w:tcBorders>
              <w:top w:val="nil"/>
              <w:left w:val="nil"/>
              <w:bottom w:val="single" w:sz="4" w:space="0" w:color="auto"/>
              <w:right w:val="single" w:sz="4" w:space="0" w:color="auto"/>
            </w:tcBorders>
            <w:shd w:val="clear" w:color="auto" w:fill="auto"/>
            <w:noWrap/>
            <w:vAlign w:val="bottom"/>
            <w:hideMark/>
          </w:tcPr>
          <w:p w14:paraId="5ADC743B"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5663CFE0"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3FC4C346"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5817E6B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w:t>
            </w:r>
          </w:p>
        </w:tc>
        <w:tc>
          <w:tcPr>
            <w:tcW w:w="3743" w:type="dxa"/>
            <w:tcBorders>
              <w:top w:val="nil"/>
              <w:left w:val="nil"/>
              <w:bottom w:val="single" w:sz="4" w:space="0" w:color="auto"/>
              <w:right w:val="single" w:sz="4" w:space="0" w:color="auto"/>
            </w:tcBorders>
            <w:shd w:val="clear" w:color="auto" w:fill="auto"/>
            <w:noWrap/>
            <w:vAlign w:val="bottom"/>
            <w:hideMark/>
          </w:tcPr>
          <w:p w14:paraId="27FA875F"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Benedek Elek – Trotuar</w:t>
            </w:r>
          </w:p>
        </w:tc>
        <w:tc>
          <w:tcPr>
            <w:tcW w:w="961" w:type="dxa"/>
            <w:tcBorders>
              <w:top w:val="nil"/>
              <w:left w:val="nil"/>
              <w:bottom w:val="single" w:sz="4" w:space="0" w:color="auto"/>
              <w:right w:val="single" w:sz="4" w:space="0" w:color="auto"/>
            </w:tcBorders>
            <w:shd w:val="clear" w:color="auto" w:fill="auto"/>
            <w:noWrap/>
            <w:vAlign w:val="bottom"/>
            <w:hideMark/>
          </w:tcPr>
          <w:p w14:paraId="5128044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395</w:t>
            </w:r>
          </w:p>
        </w:tc>
        <w:tc>
          <w:tcPr>
            <w:tcW w:w="1043" w:type="dxa"/>
            <w:tcBorders>
              <w:top w:val="nil"/>
              <w:left w:val="nil"/>
              <w:bottom w:val="single" w:sz="4" w:space="0" w:color="auto"/>
              <w:right w:val="single" w:sz="4" w:space="0" w:color="auto"/>
            </w:tcBorders>
            <w:shd w:val="clear" w:color="auto" w:fill="auto"/>
            <w:noWrap/>
            <w:vAlign w:val="bottom"/>
            <w:hideMark/>
          </w:tcPr>
          <w:p w14:paraId="0738FD8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3063B0F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shd w:val="clear" w:color="auto" w:fill="auto"/>
            <w:noWrap/>
            <w:vAlign w:val="bottom"/>
            <w:hideMark/>
          </w:tcPr>
          <w:p w14:paraId="7B88A3A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shd w:val="clear" w:color="auto" w:fill="auto"/>
            <w:noWrap/>
            <w:vAlign w:val="bottom"/>
            <w:hideMark/>
          </w:tcPr>
          <w:p w14:paraId="43FC540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790</w:t>
            </w:r>
          </w:p>
        </w:tc>
        <w:tc>
          <w:tcPr>
            <w:tcW w:w="1021" w:type="dxa"/>
            <w:tcBorders>
              <w:top w:val="nil"/>
              <w:left w:val="nil"/>
              <w:bottom w:val="single" w:sz="4" w:space="0" w:color="auto"/>
              <w:right w:val="single" w:sz="4" w:space="0" w:color="auto"/>
            </w:tcBorders>
            <w:shd w:val="clear" w:color="auto" w:fill="auto"/>
            <w:noWrap/>
            <w:vAlign w:val="bottom"/>
            <w:hideMark/>
          </w:tcPr>
          <w:p w14:paraId="422F85B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shd w:val="clear" w:color="auto" w:fill="auto"/>
            <w:noWrap/>
            <w:vAlign w:val="bottom"/>
            <w:hideMark/>
          </w:tcPr>
          <w:p w14:paraId="34290DF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790</w:t>
            </w:r>
          </w:p>
        </w:tc>
        <w:tc>
          <w:tcPr>
            <w:tcW w:w="824" w:type="dxa"/>
            <w:tcBorders>
              <w:top w:val="nil"/>
              <w:left w:val="nil"/>
              <w:bottom w:val="single" w:sz="4" w:space="0" w:color="auto"/>
              <w:right w:val="single" w:sz="4" w:space="0" w:color="auto"/>
            </w:tcBorders>
            <w:shd w:val="clear" w:color="auto" w:fill="auto"/>
            <w:noWrap/>
            <w:vAlign w:val="bottom"/>
            <w:hideMark/>
          </w:tcPr>
          <w:p w14:paraId="260A038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790</w:t>
            </w:r>
          </w:p>
        </w:tc>
        <w:tc>
          <w:tcPr>
            <w:tcW w:w="998" w:type="dxa"/>
            <w:tcBorders>
              <w:top w:val="nil"/>
              <w:left w:val="nil"/>
              <w:bottom w:val="single" w:sz="4" w:space="0" w:color="auto"/>
              <w:right w:val="single" w:sz="4" w:space="0" w:color="auto"/>
            </w:tcBorders>
            <w:shd w:val="clear" w:color="auto" w:fill="auto"/>
            <w:noWrap/>
            <w:vAlign w:val="bottom"/>
            <w:hideMark/>
          </w:tcPr>
          <w:p w14:paraId="6935B4AB"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4C60FC88"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029908CC"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7A84346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w:t>
            </w:r>
          </w:p>
        </w:tc>
        <w:tc>
          <w:tcPr>
            <w:tcW w:w="3743" w:type="dxa"/>
            <w:tcBorders>
              <w:top w:val="nil"/>
              <w:left w:val="nil"/>
              <w:bottom w:val="single" w:sz="4" w:space="0" w:color="auto"/>
              <w:right w:val="single" w:sz="4" w:space="0" w:color="auto"/>
            </w:tcBorders>
            <w:shd w:val="clear" w:color="auto" w:fill="auto"/>
            <w:noWrap/>
            <w:vAlign w:val="bottom"/>
            <w:hideMark/>
          </w:tcPr>
          <w:p w14:paraId="3CDB9422"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Dealului</w:t>
            </w:r>
          </w:p>
        </w:tc>
        <w:tc>
          <w:tcPr>
            <w:tcW w:w="961" w:type="dxa"/>
            <w:tcBorders>
              <w:top w:val="nil"/>
              <w:left w:val="nil"/>
              <w:bottom w:val="single" w:sz="4" w:space="0" w:color="auto"/>
              <w:right w:val="single" w:sz="4" w:space="0" w:color="auto"/>
            </w:tcBorders>
            <w:shd w:val="clear" w:color="auto" w:fill="auto"/>
            <w:noWrap/>
            <w:vAlign w:val="bottom"/>
            <w:hideMark/>
          </w:tcPr>
          <w:p w14:paraId="4ECEBD1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706</w:t>
            </w:r>
          </w:p>
        </w:tc>
        <w:tc>
          <w:tcPr>
            <w:tcW w:w="1043" w:type="dxa"/>
            <w:tcBorders>
              <w:top w:val="nil"/>
              <w:left w:val="nil"/>
              <w:bottom w:val="single" w:sz="4" w:space="0" w:color="auto"/>
              <w:right w:val="single" w:sz="4" w:space="0" w:color="auto"/>
            </w:tcBorders>
            <w:shd w:val="clear" w:color="auto" w:fill="auto"/>
            <w:noWrap/>
            <w:vAlign w:val="bottom"/>
            <w:hideMark/>
          </w:tcPr>
          <w:p w14:paraId="6C38BB9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w:t>
            </w:r>
          </w:p>
        </w:tc>
        <w:tc>
          <w:tcPr>
            <w:tcW w:w="1037" w:type="dxa"/>
            <w:tcBorders>
              <w:top w:val="nil"/>
              <w:left w:val="nil"/>
              <w:bottom w:val="single" w:sz="4" w:space="0" w:color="auto"/>
              <w:right w:val="single" w:sz="4" w:space="0" w:color="auto"/>
            </w:tcBorders>
            <w:shd w:val="clear" w:color="auto" w:fill="auto"/>
            <w:noWrap/>
            <w:vAlign w:val="bottom"/>
            <w:hideMark/>
          </w:tcPr>
          <w:p w14:paraId="5780D44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shd w:val="clear" w:color="auto" w:fill="auto"/>
            <w:noWrap/>
            <w:vAlign w:val="bottom"/>
            <w:hideMark/>
          </w:tcPr>
          <w:p w14:paraId="045CE54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shd w:val="clear" w:color="auto" w:fill="auto"/>
            <w:noWrap/>
            <w:vAlign w:val="bottom"/>
            <w:hideMark/>
          </w:tcPr>
          <w:p w14:paraId="7AD5098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3530</w:t>
            </w:r>
          </w:p>
        </w:tc>
        <w:tc>
          <w:tcPr>
            <w:tcW w:w="1021" w:type="dxa"/>
            <w:tcBorders>
              <w:top w:val="nil"/>
              <w:left w:val="nil"/>
              <w:bottom w:val="single" w:sz="4" w:space="0" w:color="auto"/>
              <w:right w:val="single" w:sz="4" w:space="0" w:color="auto"/>
            </w:tcBorders>
            <w:shd w:val="clear" w:color="auto" w:fill="auto"/>
            <w:noWrap/>
            <w:vAlign w:val="bottom"/>
            <w:hideMark/>
          </w:tcPr>
          <w:p w14:paraId="59DB11A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shd w:val="clear" w:color="auto" w:fill="auto"/>
            <w:noWrap/>
            <w:vAlign w:val="bottom"/>
            <w:hideMark/>
          </w:tcPr>
          <w:p w14:paraId="4441018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3530</w:t>
            </w:r>
          </w:p>
        </w:tc>
        <w:tc>
          <w:tcPr>
            <w:tcW w:w="824" w:type="dxa"/>
            <w:tcBorders>
              <w:top w:val="nil"/>
              <w:left w:val="nil"/>
              <w:bottom w:val="single" w:sz="4" w:space="0" w:color="auto"/>
              <w:right w:val="single" w:sz="4" w:space="0" w:color="auto"/>
            </w:tcBorders>
            <w:shd w:val="clear" w:color="auto" w:fill="auto"/>
            <w:noWrap/>
            <w:vAlign w:val="bottom"/>
            <w:hideMark/>
          </w:tcPr>
          <w:p w14:paraId="0CE41A9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3530</w:t>
            </w:r>
          </w:p>
        </w:tc>
        <w:tc>
          <w:tcPr>
            <w:tcW w:w="998" w:type="dxa"/>
            <w:tcBorders>
              <w:top w:val="nil"/>
              <w:left w:val="nil"/>
              <w:bottom w:val="single" w:sz="4" w:space="0" w:color="auto"/>
              <w:right w:val="single" w:sz="4" w:space="0" w:color="auto"/>
            </w:tcBorders>
            <w:shd w:val="clear" w:color="auto" w:fill="auto"/>
            <w:noWrap/>
            <w:vAlign w:val="bottom"/>
            <w:hideMark/>
          </w:tcPr>
          <w:p w14:paraId="25DCF371"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2873EEB3"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3A40B64E"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43F31D5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w:t>
            </w:r>
          </w:p>
        </w:tc>
        <w:tc>
          <w:tcPr>
            <w:tcW w:w="3743" w:type="dxa"/>
            <w:tcBorders>
              <w:top w:val="nil"/>
              <w:left w:val="nil"/>
              <w:bottom w:val="single" w:sz="4" w:space="0" w:color="auto"/>
              <w:right w:val="single" w:sz="4" w:space="0" w:color="auto"/>
            </w:tcBorders>
            <w:shd w:val="clear" w:color="auto" w:fill="auto"/>
            <w:noWrap/>
            <w:vAlign w:val="bottom"/>
            <w:hideMark/>
          </w:tcPr>
          <w:p w14:paraId="60B8E13A"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Dózsa György – Trotuar</w:t>
            </w:r>
          </w:p>
        </w:tc>
        <w:tc>
          <w:tcPr>
            <w:tcW w:w="961" w:type="dxa"/>
            <w:tcBorders>
              <w:top w:val="nil"/>
              <w:left w:val="nil"/>
              <w:bottom w:val="single" w:sz="4" w:space="0" w:color="auto"/>
              <w:right w:val="single" w:sz="4" w:space="0" w:color="auto"/>
            </w:tcBorders>
            <w:shd w:val="clear" w:color="auto" w:fill="auto"/>
            <w:noWrap/>
            <w:vAlign w:val="bottom"/>
            <w:hideMark/>
          </w:tcPr>
          <w:p w14:paraId="2FA56A6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w:t>
            </w:r>
          </w:p>
        </w:tc>
        <w:tc>
          <w:tcPr>
            <w:tcW w:w="1043" w:type="dxa"/>
            <w:tcBorders>
              <w:top w:val="nil"/>
              <w:left w:val="nil"/>
              <w:bottom w:val="single" w:sz="4" w:space="0" w:color="auto"/>
              <w:right w:val="single" w:sz="4" w:space="0" w:color="auto"/>
            </w:tcBorders>
            <w:shd w:val="clear" w:color="auto" w:fill="auto"/>
            <w:noWrap/>
            <w:vAlign w:val="bottom"/>
            <w:hideMark/>
          </w:tcPr>
          <w:p w14:paraId="77EECBD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1F0E4D8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shd w:val="clear" w:color="auto" w:fill="auto"/>
            <w:noWrap/>
            <w:vAlign w:val="bottom"/>
            <w:hideMark/>
          </w:tcPr>
          <w:p w14:paraId="02C0C88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shd w:val="clear" w:color="auto" w:fill="auto"/>
            <w:noWrap/>
            <w:vAlign w:val="bottom"/>
            <w:hideMark/>
          </w:tcPr>
          <w:p w14:paraId="38D8A08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240</w:t>
            </w:r>
          </w:p>
        </w:tc>
        <w:tc>
          <w:tcPr>
            <w:tcW w:w="1021" w:type="dxa"/>
            <w:tcBorders>
              <w:top w:val="nil"/>
              <w:left w:val="nil"/>
              <w:bottom w:val="single" w:sz="4" w:space="0" w:color="auto"/>
              <w:right w:val="single" w:sz="4" w:space="0" w:color="auto"/>
            </w:tcBorders>
            <w:shd w:val="clear" w:color="auto" w:fill="auto"/>
            <w:noWrap/>
            <w:vAlign w:val="bottom"/>
            <w:hideMark/>
          </w:tcPr>
          <w:p w14:paraId="6993469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shd w:val="clear" w:color="auto" w:fill="auto"/>
            <w:noWrap/>
            <w:vAlign w:val="bottom"/>
            <w:hideMark/>
          </w:tcPr>
          <w:p w14:paraId="52070C4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240</w:t>
            </w:r>
          </w:p>
        </w:tc>
        <w:tc>
          <w:tcPr>
            <w:tcW w:w="824" w:type="dxa"/>
            <w:tcBorders>
              <w:top w:val="nil"/>
              <w:left w:val="nil"/>
              <w:bottom w:val="single" w:sz="4" w:space="0" w:color="auto"/>
              <w:right w:val="single" w:sz="4" w:space="0" w:color="auto"/>
            </w:tcBorders>
            <w:shd w:val="clear" w:color="auto" w:fill="auto"/>
            <w:noWrap/>
            <w:vAlign w:val="bottom"/>
            <w:hideMark/>
          </w:tcPr>
          <w:p w14:paraId="736E02C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240</w:t>
            </w:r>
          </w:p>
        </w:tc>
        <w:tc>
          <w:tcPr>
            <w:tcW w:w="998" w:type="dxa"/>
            <w:tcBorders>
              <w:top w:val="nil"/>
              <w:left w:val="nil"/>
              <w:bottom w:val="single" w:sz="4" w:space="0" w:color="auto"/>
              <w:right w:val="single" w:sz="4" w:space="0" w:color="auto"/>
            </w:tcBorders>
            <w:shd w:val="clear" w:color="auto" w:fill="auto"/>
            <w:noWrap/>
            <w:vAlign w:val="bottom"/>
            <w:hideMark/>
          </w:tcPr>
          <w:p w14:paraId="5E6EC04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59D4229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7357E1C0"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5F9E9CE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w:t>
            </w:r>
          </w:p>
        </w:tc>
        <w:tc>
          <w:tcPr>
            <w:tcW w:w="3743" w:type="dxa"/>
            <w:tcBorders>
              <w:top w:val="nil"/>
              <w:left w:val="nil"/>
              <w:bottom w:val="single" w:sz="4" w:space="0" w:color="auto"/>
              <w:right w:val="single" w:sz="4" w:space="0" w:color="auto"/>
            </w:tcBorders>
            <w:shd w:val="clear" w:color="auto" w:fill="auto"/>
            <w:noWrap/>
            <w:vAlign w:val="bottom"/>
            <w:hideMark/>
          </w:tcPr>
          <w:p w14:paraId="62F76B6B"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Fabricii – Trotuar</w:t>
            </w:r>
          </w:p>
        </w:tc>
        <w:tc>
          <w:tcPr>
            <w:tcW w:w="961" w:type="dxa"/>
            <w:tcBorders>
              <w:top w:val="nil"/>
              <w:left w:val="nil"/>
              <w:bottom w:val="single" w:sz="4" w:space="0" w:color="auto"/>
              <w:right w:val="single" w:sz="4" w:space="0" w:color="auto"/>
            </w:tcBorders>
            <w:shd w:val="clear" w:color="auto" w:fill="auto"/>
            <w:noWrap/>
            <w:vAlign w:val="bottom"/>
            <w:hideMark/>
          </w:tcPr>
          <w:p w14:paraId="48E0C59B"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w:t>
            </w:r>
          </w:p>
        </w:tc>
        <w:tc>
          <w:tcPr>
            <w:tcW w:w="1043" w:type="dxa"/>
            <w:tcBorders>
              <w:top w:val="nil"/>
              <w:left w:val="nil"/>
              <w:bottom w:val="single" w:sz="4" w:space="0" w:color="auto"/>
              <w:right w:val="single" w:sz="4" w:space="0" w:color="auto"/>
            </w:tcBorders>
            <w:shd w:val="clear" w:color="auto" w:fill="auto"/>
            <w:noWrap/>
            <w:vAlign w:val="bottom"/>
            <w:hideMark/>
          </w:tcPr>
          <w:p w14:paraId="7209AE1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7867851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shd w:val="clear" w:color="auto" w:fill="auto"/>
            <w:noWrap/>
            <w:vAlign w:val="bottom"/>
            <w:hideMark/>
          </w:tcPr>
          <w:p w14:paraId="36697EC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shd w:val="clear" w:color="auto" w:fill="auto"/>
            <w:noWrap/>
            <w:vAlign w:val="bottom"/>
            <w:hideMark/>
          </w:tcPr>
          <w:p w14:paraId="08314D6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200</w:t>
            </w:r>
          </w:p>
        </w:tc>
        <w:tc>
          <w:tcPr>
            <w:tcW w:w="1021" w:type="dxa"/>
            <w:tcBorders>
              <w:top w:val="nil"/>
              <w:left w:val="nil"/>
              <w:bottom w:val="single" w:sz="4" w:space="0" w:color="auto"/>
              <w:right w:val="single" w:sz="4" w:space="0" w:color="auto"/>
            </w:tcBorders>
            <w:shd w:val="clear" w:color="auto" w:fill="auto"/>
            <w:noWrap/>
            <w:vAlign w:val="bottom"/>
            <w:hideMark/>
          </w:tcPr>
          <w:p w14:paraId="6673D36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shd w:val="clear" w:color="auto" w:fill="auto"/>
            <w:noWrap/>
            <w:vAlign w:val="bottom"/>
            <w:hideMark/>
          </w:tcPr>
          <w:p w14:paraId="0481952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200</w:t>
            </w:r>
          </w:p>
        </w:tc>
        <w:tc>
          <w:tcPr>
            <w:tcW w:w="824" w:type="dxa"/>
            <w:tcBorders>
              <w:top w:val="nil"/>
              <w:left w:val="nil"/>
              <w:bottom w:val="single" w:sz="4" w:space="0" w:color="auto"/>
              <w:right w:val="single" w:sz="4" w:space="0" w:color="auto"/>
            </w:tcBorders>
            <w:shd w:val="clear" w:color="auto" w:fill="auto"/>
            <w:noWrap/>
            <w:vAlign w:val="bottom"/>
            <w:hideMark/>
          </w:tcPr>
          <w:p w14:paraId="7A4382E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200</w:t>
            </w:r>
          </w:p>
        </w:tc>
        <w:tc>
          <w:tcPr>
            <w:tcW w:w="998" w:type="dxa"/>
            <w:tcBorders>
              <w:top w:val="nil"/>
              <w:left w:val="nil"/>
              <w:bottom w:val="single" w:sz="4" w:space="0" w:color="auto"/>
              <w:right w:val="single" w:sz="4" w:space="0" w:color="auto"/>
            </w:tcBorders>
            <w:shd w:val="clear" w:color="auto" w:fill="auto"/>
            <w:noWrap/>
            <w:vAlign w:val="bottom"/>
            <w:hideMark/>
          </w:tcPr>
          <w:p w14:paraId="0B01EFA7"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64538666"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7B5590EF"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0D7C75C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w:t>
            </w:r>
          </w:p>
        </w:tc>
        <w:tc>
          <w:tcPr>
            <w:tcW w:w="3743" w:type="dxa"/>
            <w:tcBorders>
              <w:top w:val="nil"/>
              <w:left w:val="nil"/>
              <w:bottom w:val="single" w:sz="4" w:space="0" w:color="auto"/>
              <w:right w:val="single" w:sz="4" w:space="0" w:color="auto"/>
            </w:tcBorders>
            <w:shd w:val="clear" w:color="auto" w:fill="auto"/>
            <w:noWrap/>
            <w:vAlign w:val="bottom"/>
            <w:hideMark/>
          </w:tcPr>
          <w:p w14:paraId="7ABEB325"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Grigore Bălan – Parcul Daliei</w:t>
            </w:r>
          </w:p>
        </w:tc>
        <w:tc>
          <w:tcPr>
            <w:tcW w:w="961" w:type="dxa"/>
            <w:tcBorders>
              <w:top w:val="nil"/>
              <w:left w:val="nil"/>
              <w:bottom w:val="single" w:sz="4" w:space="0" w:color="auto"/>
              <w:right w:val="single" w:sz="4" w:space="0" w:color="auto"/>
            </w:tcBorders>
            <w:shd w:val="clear" w:color="auto" w:fill="auto"/>
            <w:noWrap/>
            <w:vAlign w:val="bottom"/>
            <w:hideMark/>
          </w:tcPr>
          <w:p w14:paraId="00EB959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30</w:t>
            </w:r>
          </w:p>
        </w:tc>
        <w:tc>
          <w:tcPr>
            <w:tcW w:w="1043" w:type="dxa"/>
            <w:tcBorders>
              <w:top w:val="nil"/>
              <w:left w:val="nil"/>
              <w:bottom w:val="single" w:sz="4" w:space="0" w:color="auto"/>
              <w:right w:val="single" w:sz="4" w:space="0" w:color="auto"/>
            </w:tcBorders>
            <w:shd w:val="clear" w:color="auto" w:fill="auto"/>
            <w:noWrap/>
            <w:vAlign w:val="bottom"/>
            <w:hideMark/>
          </w:tcPr>
          <w:p w14:paraId="68D5B0B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w:t>
            </w:r>
          </w:p>
        </w:tc>
        <w:tc>
          <w:tcPr>
            <w:tcW w:w="1037" w:type="dxa"/>
            <w:tcBorders>
              <w:top w:val="nil"/>
              <w:left w:val="nil"/>
              <w:bottom w:val="single" w:sz="4" w:space="0" w:color="auto"/>
              <w:right w:val="single" w:sz="4" w:space="0" w:color="auto"/>
            </w:tcBorders>
            <w:shd w:val="clear" w:color="auto" w:fill="auto"/>
            <w:noWrap/>
            <w:vAlign w:val="bottom"/>
            <w:hideMark/>
          </w:tcPr>
          <w:p w14:paraId="68E962E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5C8417F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5298A66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1021" w:type="dxa"/>
            <w:tcBorders>
              <w:top w:val="nil"/>
              <w:left w:val="nil"/>
              <w:bottom w:val="single" w:sz="4" w:space="0" w:color="auto"/>
              <w:right w:val="single" w:sz="4" w:space="0" w:color="auto"/>
            </w:tcBorders>
            <w:shd w:val="clear" w:color="auto" w:fill="auto"/>
            <w:noWrap/>
            <w:vAlign w:val="bottom"/>
            <w:hideMark/>
          </w:tcPr>
          <w:p w14:paraId="45350D1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1F45253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3AB1AFB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998" w:type="dxa"/>
            <w:tcBorders>
              <w:top w:val="nil"/>
              <w:left w:val="nil"/>
              <w:bottom w:val="single" w:sz="4" w:space="0" w:color="auto"/>
              <w:right w:val="single" w:sz="4" w:space="0" w:color="auto"/>
            </w:tcBorders>
            <w:shd w:val="clear" w:color="auto" w:fill="auto"/>
            <w:noWrap/>
            <w:vAlign w:val="bottom"/>
            <w:hideMark/>
          </w:tcPr>
          <w:p w14:paraId="4DAE8ED7"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3CAAB103"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059FDD2F"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1CA620A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9</w:t>
            </w:r>
          </w:p>
        </w:tc>
        <w:tc>
          <w:tcPr>
            <w:tcW w:w="3743" w:type="dxa"/>
            <w:tcBorders>
              <w:top w:val="nil"/>
              <w:left w:val="nil"/>
              <w:bottom w:val="single" w:sz="4" w:space="0" w:color="auto"/>
              <w:right w:val="single" w:sz="4" w:space="0" w:color="auto"/>
            </w:tcBorders>
            <w:shd w:val="clear" w:color="auto" w:fill="auto"/>
            <w:noWrap/>
            <w:vAlign w:val="bottom"/>
            <w:hideMark/>
          </w:tcPr>
          <w:p w14:paraId="2C3F7C03"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Kossuth Lajos – Trotuar</w:t>
            </w:r>
          </w:p>
        </w:tc>
        <w:tc>
          <w:tcPr>
            <w:tcW w:w="961" w:type="dxa"/>
            <w:tcBorders>
              <w:top w:val="nil"/>
              <w:left w:val="nil"/>
              <w:bottom w:val="single" w:sz="4" w:space="0" w:color="auto"/>
              <w:right w:val="single" w:sz="4" w:space="0" w:color="auto"/>
            </w:tcBorders>
            <w:shd w:val="clear" w:color="auto" w:fill="auto"/>
            <w:noWrap/>
            <w:vAlign w:val="bottom"/>
            <w:hideMark/>
          </w:tcPr>
          <w:p w14:paraId="1A8554A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1043" w:type="dxa"/>
            <w:tcBorders>
              <w:top w:val="nil"/>
              <w:left w:val="nil"/>
              <w:bottom w:val="single" w:sz="4" w:space="0" w:color="auto"/>
              <w:right w:val="single" w:sz="4" w:space="0" w:color="auto"/>
            </w:tcBorders>
            <w:shd w:val="clear" w:color="auto" w:fill="auto"/>
            <w:noWrap/>
            <w:vAlign w:val="bottom"/>
            <w:hideMark/>
          </w:tcPr>
          <w:p w14:paraId="080D9B8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0D1381F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406E0CB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58E9B6F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1021" w:type="dxa"/>
            <w:tcBorders>
              <w:top w:val="nil"/>
              <w:left w:val="nil"/>
              <w:bottom w:val="single" w:sz="4" w:space="0" w:color="auto"/>
              <w:right w:val="single" w:sz="4" w:space="0" w:color="auto"/>
            </w:tcBorders>
            <w:shd w:val="clear" w:color="auto" w:fill="auto"/>
            <w:noWrap/>
            <w:vAlign w:val="bottom"/>
            <w:hideMark/>
          </w:tcPr>
          <w:p w14:paraId="191D2BA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0F214EB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0BD46A5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998" w:type="dxa"/>
            <w:tcBorders>
              <w:top w:val="nil"/>
              <w:left w:val="nil"/>
              <w:bottom w:val="single" w:sz="4" w:space="0" w:color="auto"/>
              <w:right w:val="single" w:sz="4" w:space="0" w:color="auto"/>
            </w:tcBorders>
            <w:shd w:val="clear" w:color="auto" w:fill="auto"/>
            <w:noWrap/>
            <w:vAlign w:val="bottom"/>
            <w:hideMark/>
          </w:tcPr>
          <w:p w14:paraId="6EFF57A0"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54D189CA"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45104FAC"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60F4FC8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w:t>
            </w:r>
          </w:p>
        </w:tc>
        <w:tc>
          <w:tcPr>
            <w:tcW w:w="3743" w:type="dxa"/>
            <w:tcBorders>
              <w:top w:val="nil"/>
              <w:left w:val="nil"/>
              <w:bottom w:val="single" w:sz="4" w:space="0" w:color="auto"/>
              <w:right w:val="single" w:sz="4" w:space="0" w:color="auto"/>
            </w:tcBorders>
            <w:shd w:val="clear" w:color="auto" w:fill="auto"/>
            <w:noWrap/>
            <w:vAlign w:val="bottom"/>
            <w:hideMark/>
          </w:tcPr>
          <w:p w14:paraId="3188F0E8"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Lăcrămioarei – Trotuar</w:t>
            </w:r>
          </w:p>
        </w:tc>
        <w:tc>
          <w:tcPr>
            <w:tcW w:w="961" w:type="dxa"/>
            <w:tcBorders>
              <w:top w:val="nil"/>
              <w:left w:val="nil"/>
              <w:bottom w:val="single" w:sz="4" w:space="0" w:color="auto"/>
              <w:right w:val="single" w:sz="4" w:space="0" w:color="auto"/>
            </w:tcBorders>
            <w:shd w:val="clear" w:color="auto" w:fill="auto"/>
            <w:noWrap/>
            <w:vAlign w:val="bottom"/>
            <w:hideMark/>
          </w:tcPr>
          <w:p w14:paraId="6D8EC5A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475</w:t>
            </w:r>
          </w:p>
        </w:tc>
        <w:tc>
          <w:tcPr>
            <w:tcW w:w="1043" w:type="dxa"/>
            <w:tcBorders>
              <w:top w:val="nil"/>
              <w:left w:val="nil"/>
              <w:bottom w:val="single" w:sz="4" w:space="0" w:color="auto"/>
              <w:right w:val="single" w:sz="4" w:space="0" w:color="auto"/>
            </w:tcBorders>
            <w:shd w:val="clear" w:color="auto" w:fill="auto"/>
            <w:noWrap/>
            <w:vAlign w:val="bottom"/>
            <w:hideMark/>
          </w:tcPr>
          <w:p w14:paraId="19417B8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w:t>
            </w:r>
          </w:p>
        </w:tc>
        <w:tc>
          <w:tcPr>
            <w:tcW w:w="1037" w:type="dxa"/>
            <w:tcBorders>
              <w:top w:val="nil"/>
              <w:left w:val="nil"/>
              <w:bottom w:val="single" w:sz="4" w:space="0" w:color="auto"/>
              <w:right w:val="single" w:sz="4" w:space="0" w:color="auto"/>
            </w:tcBorders>
            <w:shd w:val="clear" w:color="auto" w:fill="auto"/>
            <w:noWrap/>
            <w:vAlign w:val="bottom"/>
            <w:hideMark/>
          </w:tcPr>
          <w:p w14:paraId="002D88A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shd w:val="clear" w:color="auto" w:fill="auto"/>
            <w:noWrap/>
            <w:vAlign w:val="bottom"/>
            <w:hideMark/>
          </w:tcPr>
          <w:p w14:paraId="6DDFF32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shd w:val="clear" w:color="auto" w:fill="auto"/>
            <w:noWrap/>
            <w:vAlign w:val="bottom"/>
            <w:hideMark/>
          </w:tcPr>
          <w:p w14:paraId="4380683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1900</w:t>
            </w:r>
          </w:p>
        </w:tc>
        <w:tc>
          <w:tcPr>
            <w:tcW w:w="1021" w:type="dxa"/>
            <w:tcBorders>
              <w:top w:val="nil"/>
              <w:left w:val="nil"/>
              <w:bottom w:val="single" w:sz="4" w:space="0" w:color="auto"/>
              <w:right w:val="single" w:sz="4" w:space="0" w:color="auto"/>
            </w:tcBorders>
            <w:shd w:val="clear" w:color="auto" w:fill="auto"/>
            <w:noWrap/>
            <w:vAlign w:val="bottom"/>
            <w:hideMark/>
          </w:tcPr>
          <w:p w14:paraId="302A61F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shd w:val="clear" w:color="auto" w:fill="auto"/>
            <w:noWrap/>
            <w:vAlign w:val="bottom"/>
            <w:hideMark/>
          </w:tcPr>
          <w:p w14:paraId="64FC263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1900</w:t>
            </w:r>
          </w:p>
        </w:tc>
        <w:tc>
          <w:tcPr>
            <w:tcW w:w="824" w:type="dxa"/>
            <w:tcBorders>
              <w:top w:val="nil"/>
              <w:left w:val="nil"/>
              <w:bottom w:val="single" w:sz="4" w:space="0" w:color="auto"/>
              <w:right w:val="single" w:sz="4" w:space="0" w:color="auto"/>
            </w:tcBorders>
            <w:shd w:val="clear" w:color="auto" w:fill="auto"/>
            <w:noWrap/>
            <w:vAlign w:val="bottom"/>
            <w:hideMark/>
          </w:tcPr>
          <w:p w14:paraId="38536A7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1900</w:t>
            </w:r>
          </w:p>
        </w:tc>
        <w:tc>
          <w:tcPr>
            <w:tcW w:w="998" w:type="dxa"/>
            <w:tcBorders>
              <w:top w:val="nil"/>
              <w:left w:val="nil"/>
              <w:bottom w:val="single" w:sz="4" w:space="0" w:color="auto"/>
              <w:right w:val="single" w:sz="4" w:space="0" w:color="auto"/>
            </w:tcBorders>
            <w:shd w:val="clear" w:color="auto" w:fill="auto"/>
            <w:noWrap/>
            <w:vAlign w:val="bottom"/>
            <w:hideMark/>
          </w:tcPr>
          <w:p w14:paraId="7327560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471D2B3B"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59032333"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1DCD602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w:t>
            </w:r>
          </w:p>
        </w:tc>
        <w:tc>
          <w:tcPr>
            <w:tcW w:w="3743" w:type="dxa"/>
            <w:tcBorders>
              <w:top w:val="nil"/>
              <w:left w:val="nil"/>
              <w:bottom w:val="single" w:sz="4" w:space="0" w:color="auto"/>
              <w:right w:val="single" w:sz="4" w:space="0" w:color="auto"/>
            </w:tcBorders>
            <w:shd w:val="clear" w:color="auto" w:fill="auto"/>
            <w:noWrap/>
            <w:vAlign w:val="bottom"/>
            <w:hideMark/>
          </w:tcPr>
          <w:p w14:paraId="6AEDF2B5"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Libertăţii trotuar</w:t>
            </w:r>
          </w:p>
        </w:tc>
        <w:tc>
          <w:tcPr>
            <w:tcW w:w="961" w:type="dxa"/>
            <w:tcBorders>
              <w:top w:val="nil"/>
              <w:left w:val="nil"/>
              <w:bottom w:val="single" w:sz="4" w:space="0" w:color="auto"/>
              <w:right w:val="single" w:sz="4" w:space="0" w:color="auto"/>
            </w:tcBorders>
            <w:shd w:val="clear" w:color="auto" w:fill="auto"/>
            <w:noWrap/>
            <w:vAlign w:val="bottom"/>
            <w:hideMark/>
          </w:tcPr>
          <w:p w14:paraId="4584FB5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400</w:t>
            </w:r>
          </w:p>
        </w:tc>
        <w:tc>
          <w:tcPr>
            <w:tcW w:w="1043" w:type="dxa"/>
            <w:tcBorders>
              <w:top w:val="nil"/>
              <w:left w:val="nil"/>
              <w:bottom w:val="single" w:sz="4" w:space="0" w:color="auto"/>
              <w:right w:val="single" w:sz="4" w:space="0" w:color="auto"/>
            </w:tcBorders>
            <w:shd w:val="clear" w:color="auto" w:fill="auto"/>
            <w:noWrap/>
            <w:vAlign w:val="bottom"/>
            <w:hideMark/>
          </w:tcPr>
          <w:p w14:paraId="19AB46E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w:t>
            </w:r>
          </w:p>
        </w:tc>
        <w:tc>
          <w:tcPr>
            <w:tcW w:w="1037" w:type="dxa"/>
            <w:tcBorders>
              <w:top w:val="nil"/>
              <w:left w:val="nil"/>
              <w:bottom w:val="single" w:sz="4" w:space="0" w:color="auto"/>
              <w:right w:val="single" w:sz="4" w:space="0" w:color="auto"/>
            </w:tcBorders>
            <w:shd w:val="clear" w:color="auto" w:fill="auto"/>
            <w:noWrap/>
            <w:vAlign w:val="bottom"/>
            <w:hideMark/>
          </w:tcPr>
          <w:p w14:paraId="5ACB968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4F5BBDD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0D8EF5C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1021" w:type="dxa"/>
            <w:tcBorders>
              <w:top w:val="nil"/>
              <w:left w:val="nil"/>
              <w:bottom w:val="single" w:sz="4" w:space="0" w:color="auto"/>
              <w:right w:val="single" w:sz="4" w:space="0" w:color="auto"/>
            </w:tcBorders>
            <w:shd w:val="clear" w:color="auto" w:fill="auto"/>
            <w:noWrap/>
            <w:vAlign w:val="bottom"/>
            <w:hideMark/>
          </w:tcPr>
          <w:p w14:paraId="4077221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3562B30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824" w:type="dxa"/>
            <w:tcBorders>
              <w:top w:val="nil"/>
              <w:left w:val="nil"/>
              <w:bottom w:val="single" w:sz="4" w:space="0" w:color="auto"/>
              <w:right w:val="single" w:sz="4" w:space="0" w:color="auto"/>
            </w:tcBorders>
            <w:shd w:val="clear" w:color="auto" w:fill="auto"/>
            <w:noWrap/>
            <w:vAlign w:val="bottom"/>
            <w:hideMark/>
          </w:tcPr>
          <w:p w14:paraId="267BE18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1200</w:t>
            </w:r>
          </w:p>
        </w:tc>
        <w:tc>
          <w:tcPr>
            <w:tcW w:w="998" w:type="dxa"/>
            <w:tcBorders>
              <w:top w:val="nil"/>
              <w:left w:val="nil"/>
              <w:bottom w:val="single" w:sz="4" w:space="0" w:color="auto"/>
              <w:right w:val="single" w:sz="4" w:space="0" w:color="auto"/>
            </w:tcBorders>
            <w:shd w:val="clear" w:color="auto" w:fill="auto"/>
            <w:noWrap/>
            <w:vAlign w:val="bottom"/>
            <w:hideMark/>
          </w:tcPr>
          <w:p w14:paraId="7986B4E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3FD7E89A"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1F284810"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686A51C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w:t>
            </w:r>
          </w:p>
        </w:tc>
        <w:tc>
          <w:tcPr>
            <w:tcW w:w="3743" w:type="dxa"/>
            <w:tcBorders>
              <w:top w:val="nil"/>
              <w:left w:val="nil"/>
              <w:bottom w:val="single" w:sz="4" w:space="0" w:color="auto"/>
              <w:right w:val="single" w:sz="4" w:space="0" w:color="auto"/>
            </w:tcBorders>
            <w:shd w:val="clear" w:color="auto" w:fill="auto"/>
            <w:noWrap/>
            <w:vAlign w:val="bottom"/>
            <w:hideMark/>
          </w:tcPr>
          <w:p w14:paraId="51CF97CE"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Lunca Oltului – Trotuar</w:t>
            </w:r>
          </w:p>
        </w:tc>
        <w:tc>
          <w:tcPr>
            <w:tcW w:w="961" w:type="dxa"/>
            <w:tcBorders>
              <w:top w:val="nil"/>
              <w:left w:val="nil"/>
              <w:bottom w:val="single" w:sz="4" w:space="0" w:color="auto"/>
              <w:right w:val="single" w:sz="4" w:space="0" w:color="auto"/>
            </w:tcBorders>
            <w:shd w:val="clear" w:color="auto" w:fill="auto"/>
            <w:noWrap/>
            <w:vAlign w:val="bottom"/>
            <w:hideMark/>
          </w:tcPr>
          <w:p w14:paraId="23FF9E3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270</w:t>
            </w:r>
          </w:p>
        </w:tc>
        <w:tc>
          <w:tcPr>
            <w:tcW w:w="1043" w:type="dxa"/>
            <w:tcBorders>
              <w:top w:val="nil"/>
              <w:left w:val="nil"/>
              <w:bottom w:val="single" w:sz="4" w:space="0" w:color="auto"/>
              <w:right w:val="single" w:sz="4" w:space="0" w:color="auto"/>
            </w:tcBorders>
            <w:shd w:val="clear" w:color="auto" w:fill="auto"/>
            <w:noWrap/>
            <w:vAlign w:val="bottom"/>
            <w:hideMark/>
          </w:tcPr>
          <w:p w14:paraId="2066734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15618B4B"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shd w:val="clear" w:color="auto" w:fill="auto"/>
            <w:noWrap/>
            <w:vAlign w:val="bottom"/>
            <w:hideMark/>
          </w:tcPr>
          <w:p w14:paraId="5A29729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shd w:val="clear" w:color="auto" w:fill="auto"/>
            <w:noWrap/>
            <w:vAlign w:val="bottom"/>
            <w:hideMark/>
          </w:tcPr>
          <w:p w14:paraId="031D18F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540</w:t>
            </w:r>
          </w:p>
        </w:tc>
        <w:tc>
          <w:tcPr>
            <w:tcW w:w="1021" w:type="dxa"/>
            <w:tcBorders>
              <w:top w:val="nil"/>
              <w:left w:val="nil"/>
              <w:bottom w:val="single" w:sz="4" w:space="0" w:color="auto"/>
              <w:right w:val="single" w:sz="4" w:space="0" w:color="auto"/>
            </w:tcBorders>
            <w:shd w:val="clear" w:color="auto" w:fill="auto"/>
            <w:noWrap/>
            <w:vAlign w:val="bottom"/>
            <w:hideMark/>
          </w:tcPr>
          <w:p w14:paraId="0E5391F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shd w:val="clear" w:color="auto" w:fill="auto"/>
            <w:noWrap/>
            <w:vAlign w:val="bottom"/>
            <w:hideMark/>
          </w:tcPr>
          <w:p w14:paraId="3713D9E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540</w:t>
            </w:r>
          </w:p>
        </w:tc>
        <w:tc>
          <w:tcPr>
            <w:tcW w:w="824" w:type="dxa"/>
            <w:tcBorders>
              <w:top w:val="nil"/>
              <w:left w:val="nil"/>
              <w:bottom w:val="single" w:sz="4" w:space="0" w:color="auto"/>
              <w:right w:val="single" w:sz="4" w:space="0" w:color="auto"/>
            </w:tcBorders>
            <w:shd w:val="clear" w:color="auto" w:fill="auto"/>
            <w:noWrap/>
            <w:vAlign w:val="bottom"/>
            <w:hideMark/>
          </w:tcPr>
          <w:p w14:paraId="0F9C02C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540</w:t>
            </w:r>
          </w:p>
        </w:tc>
        <w:tc>
          <w:tcPr>
            <w:tcW w:w="998" w:type="dxa"/>
            <w:tcBorders>
              <w:top w:val="nil"/>
              <w:left w:val="nil"/>
              <w:bottom w:val="single" w:sz="4" w:space="0" w:color="auto"/>
              <w:right w:val="single" w:sz="4" w:space="0" w:color="auto"/>
            </w:tcBorders>
            <w:shd w:val="clear" w:color="auto" w:fill="auto"/>
            <w:noWrap/>
            <w:vAlign w:val="bottom"/>
            <w:hideMark/>
          </w:tcPr>
          <w:p w14:paraId="6F22A603"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1F47C39E"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746CC3B1" w14:textId="77777777" w:rsidTr="007E54AF">
        <w:trPr>
          <w:trHeight w:val="6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6761421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13</w:t>
            </w:r>
          </w:p>
        </w:tc>
        <w:tc>
          <w:tcPr>
            <w:tcW w:w="3743" w:type="dxa"/>
            <w:tcBorders>
              <w:top w:val="nil"/>
              <w:left w:val="nil"/>
              <w:bottom w:val="single" w:sz="4" w:space="0" w:color="auto"/>
              <w:right w:val="single" w:sz="4" w:space="0" w:color="auto"/>
            </w:tcBorders>
            <w:shd w:val="clear" w:color="auto" w:fill="auto"/>
            <w:vAlign w:val="bottom"/>
            <w:hideMark/>
          </w:tcPr>
          <w:p w14:paraId="19322422"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Păiuş David – Trotuar ieşire din Oraş</w:t>
            </w:r>
          </w:p>
        </w:tc>
        <w:tc>
          <w:tcPr>
            <w:tcW w:w="961" w:type="dxa"/>
            <w:tcBorders>
              <w:top w:val="nil"/>
              <w:left w:val="nil"/>
              <w:bottom w:val="single" w:sz="4" w:space="0" w:color="auto"/>
              <w:right w:val="single" w:sz="4" w:space="0" w:color="auto"/>
            </w:tcBorders>
            <w:shd w:val="clear" w:color="auto" w:fill="auto"/>
            <w:noWrap/>
            <w:vAlign w:val="bottom"/>
            <w:hideMark/>
          </w:tcPr>
          <w:p w14:paraId="33A0FEC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2940</w:t>
            </w:r>
          </w:p>
        </w:tc>
        <w:tc>
          <w:tcPr>
            <w:tcW w:w="1043" w:type="dxa"/>
            <w:tcBorders>
              <w:top w:val="nil"/>
              <w:left w:val="nil"/>
              <w:bottom w:val="single" w:sz="4" w:space="0" w:color="auto"/>
              <w:right w:val="single" w:sz="4" w:space="0" w:color="auto"/>
            </w:tcBorders>
            <w:shd w:val="clear" w:color="auto" w:fill="auto"/>
            <w:noWrap/>
            <w:vAlign w:val="bottom"/>
            <w:hideMark/>
          </w:tcPr>
          <w:p w14:paraId="425AC44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w:t>
            </w:r>
          </w:p>
        </w:tc>
        <w:tc>
          <w:tcPr>
            <w:tcW w:w="1037" w:type="dxa"/>
            <w:tcBorders>
              <w:top w:val="nil"/>
              <w:left w:val="nil"/>
              <w:bottom w:val="single" w:sz="4" w:space="0" w:color="auto"/>
              <w:right w:val="single" w:sz="4" w:space="0" w:color="auto"/>
            </w:tcBorders>
            <w:shd w:val="clear" w:color="auto" w:fill="auto"/>
            <w:noWrap/>
            <w:vAlign w:val="bottom"/>
            <w:hideMark/>
          </w:tcPr>
          <w:p w14:paraId="2F28A32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shd w:val="clear" w:color="auto" w:fill="auto"/>
            <w:noWrap/>
            <w:vAlign w:val="bottom"/>
            <w:hideMark/>
          </w:tcPr>
          <w:p w14:paraId="45089E7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shd w:val="clear" w:color="auto" w:fill="auto"/>
            <w:noWrap/>
            <w:vAlign w:val="bottom"/>
            <w:hideMark/>
          </w:tcPr>
          <w:p w14:paraId="76B4CA2B"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7350</w:t>
            </w:r>
          </w:p>
        </w:tc>
        <w:tc>
          <w:tcPr>
            <w:tcW w:w="1021" w:type="dxa"/>
            <w:tcBorders>
              <w:top w:val="nil"/>
              <w:left w:val="nil"/>
              <w:bottom w:val="single" w:sz="4" w:space="0" w:color="auto"/>
              <w:right w:val="single" w:sz="4" w:space="0" w:color="auto"/>
            </w:tcBorders>
            <w:shd w:val="clear" w:color="auto" w:fill="auto"/>
            <w:noWrap/>
            <w:vAlign w:val="bottom"/>
            <w:hideMark/>
          </w:tcPr>
          <w:p w14:paraId="10BCCCA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shd w:val="clear" w:color="auto" w:fill="auto"/>
            <w:noWrap/>
            <w:vAlign w:val="bottom"/>
            <w:hideMark/>
          </w:tcPr>
          <w:p w14:paraId="360323D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7350</w:t>
            </w:r>
          </w:p>
        </w:tc>
        <w:tc>
          <w:tcPr>
            <w:tcW w:w="824" w:type="dxa"/>
            <w:tcBorders>
              <w:top w:val="nil"/>
              <w:left w:val="nil"/>
              <w:bottom w:val="single" w:sz="4" w:space="0" w:color="auto"/>
              <w:right w:val="single" w:sz="4" w:space="0" w:color="auto"/>
            </w:tcBorders>
            <w:shd w:val="clear" w:color="auto" w:fill="auto"/>
            <w:noWrap/>
            <w:vAlign w:val="bottom"/>
            <w:hideMark/>
          </w:tcPr>
          <w:p w14:paraId="3181CEE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7350</w:t>
            </w:r>
          </w:p>
        </w:tc>
        <w:tc>
          <w:tcPr>
            <w:tcW w:w="998" w:type="dxa"/>
            <w:tcBorders>
              <w:top w:val="nil"/>
              <w:left w:val="nil"/>
              <w:bottom w:val="single" w:sz="4" w:space="0" w:color="auto"/>
              <w:right w:val="single" w:sz="4" w:space="0" w:color="auto"/>
            </w:tcBorders>
            <w:shd w:val="clear" w:color="auto" w:fill="auto"/>
            <w:noWrap/>
            <w:vAlign w:val="bottom"/>
            <w:hideMark/>
          </w:tcPr>
          <w:p w14:paraId="5BEB8D25"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7692AFBC"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31DB87C5" w14:textId="77777777" w:rsidTr="007E54AF">
        <w:trPr>
          <w:trHeight w:val="6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0B9C5C0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14</w:t>
            </w:r>
          </w:p>
        </w:tc>
        <w:tc>
          <w:tcPr>
            <w:tcW w:w="3743" w:type="dxa"/>
            <w:tcBorders>
              <w:top w:val="nil"/>
              <w:left w:val="nil"/>
              <w:bottom w:val="single" w:sz="4" w:space="0" w:color="auto"/>
              <w:right w:val="single" w:sz="4" w:space="0" w:color="auto"/>
            </w:tcBorders>
            <w:shd w:val="clear" w:color="auto" w:fill="auto"/>
            <w:vAlign w:val="bottom"/>
            <w:hideMark/>
          </w:tcPr>
          <w:p w14:paraId="08827233"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Păiuş David – Trotuar, Parc spate bl.40</w:t>
            </w:r>
          </w:p>
        </w:tc>
        <w:tc>
          <w:tcPr>
            <w:tcW w:w="961" w:type="dxa"/>
            <w:tcBorders>
              <w:top w:val="nil"/>
              <w:left w:val="nil"/>
              <w:bottom w:val="single" w:sz="4" w:space="0" w:color="auto"/>
              <w:right w:val="single" w:sz="4" w:space="0" w:color="auto"/>
            </w:tcBorders>
            <w:shd w:val="clear" w:color="auto" w:fill="auto"/>
            <w:noWrap/>
            <w:vAlign w:val="bottom"/>
            <w:hideMark/>
          </w:tcPr>
          <w:p w14:paraId="0F63CE3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1747</w:t>
            </w:r>
          </w:p>
        </w:tc>
        <w:tc>
          <w:tcPr>
            <w:tcW w:w="1043" w:type="dxa"/>
            <w:tcBorders>
              <w:top w:val="nil"/>
              <w:left w:val="nil"/>
              <w:bottom w:val="single" w:sz="4" w:space="0" w:color="auto"/>
              <w:right w:val="single" w:sz="4" w:space="0" w:color="auto"/>
            </w:tcBorders>
            <w:shd w:val="clear" w:color="auto" w:fill="auto"/>
            <w:noWrap/>
            <w:vAlign w:val="bottom"/>
            <w:hideMark/>
          </w:tcPr>
          <w:p w14:paraId="02EAFCF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w:t>
            </w:r>
          </w:p>
        </w:tc>
        <w:tc>
          <w:tcPr>
            <w:tcW w:w="1037" w:type="dxa"/>
            <w:tcBorders>
              <w:top w:val="nil"/>
              <w:left w:val="nil"/>
              <w:bottom w:val="single" w:sz="4" w:space="0" w:color="auto"/>
              <w:right w:val="single" w:sz="4" w:space="0" w:color="auto"/>
            </w:tcBorders>
            <w:shd w:val="clear" w:color="auto" w:fill="auto"/>
            <w:noWrap/>
            <w:vAlign w:val="bottom"/>
            <w:hideMark/>
          </w:tcPr>
          <w:p w14:paraId="0BF708D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shd w:val="clear" w:color="auto" w:fill="auto"/>
            <w:noWrap/>
            <w:vAlign w:val="bottom"/>
            <w:hideMark/>
          </w:tcPr>
          <w:p w14:paraId="1F1ADEA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shd w:val="clear" w:color="auto" w:fill="auto"/>
            <w:noWrap/>
            <w:vAlign w:val="bottom"/>
            <w:hideMark/>
          </w:tcPr>
          <w:p w14:paraId="64DD50A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8735</w:t>
            </w:r>
          </w:p>
        </w:tc>
        <w:tc>
          <w:tcPr>
            <w:tcW w:w="1021" w:type="dxa"/>
            <w:tcBorders>
              <w:top w:val="nil"/>
              <w:left w:val="nil"/>
              <w:bottom w:val="single" w:sz="4" w:space="0" w:color="auto"/>
              <w:right w:val="single" w:sz="4" w:space="0" w:color="auto"/>
            </w:tcBorders>
            <w:shd w:val="clear" w:color="auto" w:fill="auto"/>
            <w:noWrap/>
            <w:vAlign w:val="bottom"/>
            <w:hideMark/>
          </w:tcPr>
          <w:p w14:paraId="196C020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shd w:val="clear" w:color="auto" w:fill="auto"/>
            <w:noWrap/>
            <w:vAlign w:val="bottom"/>
            <w:hideMark/>
          </w:tcPr>
          <w:p w14:paraId="5F95AEB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8735</w:t>
            </w:r>
          </w:p>
        </w:tc>
        <w:tc>
          <w:tcPr>
            <w:tcW w:w="824" w:type="dxa"/>
            <w:tcBorders>
              <w:top w:val="nil"/>
              <w:left w:val="nil"/>
              <w:bottom w:val="single" w:sz="4" w:space="0" w:color="auto"/>
              <w:right w:val="single" w:sz="4" w:space="0" w:color="auto"/>
            </w:tcBorders>
            <w:shd w:val="clear" w:color="auto" w:fill="auto"/>
            <w:noWrap/>
            <w:vAlign w:val="bottom"/>
            <w:hideMark/>
          </w:tcPr>
          <w:p w14:paraId="0C5D625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8735</w:t>
            </w:r>
          </w:p>
        </w:tc>
        <w:tc>
          <w:tcPr>
            <w:tcW w:w="998" w:type="dxa"/>
            <w:tcBorders>
              <w:top w:val="nil"/>
              <w:left w:val="nil"/>
              <w:bottom w:val="single" w:sz="4" w:space="0" w:color="auto"/>
              <w:right w:val="single" w:sz="4" w:space="0" w:color="auto"/>
            </w:tcBorders>
            <w:shd w:val="clear" w:color="auto" w:fill="auto"/>
            <w:noWrap/>
            <w:vAlign w:val="bottom"/>
            <w:hideMark/>
          </w:tcPr>
          <w:p w14:paraId="7592DA6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1DD28F98"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1B6AC3CD"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4DF46A5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15</w:t>
            </w:r>
          </w:p>
        </w:tc>
        <w:tc>
          <w:tcPr>
            <w:tcW w:w="3743" w:type="dxa"/>
            <w:tcBorders>
              <w:top w:val="nil"/>
              <w:left w:val="nil"/>
              <w:bottom w:val="single" w:sz="4" w:space="0" w:color="auto"/>
              <w:right w:val="single" w:sz="4" w:space="0" w:color="auto"/>
            </w:tcBorders>
            <w:shd w:val="clear" w:color="auto" w:fill="auto"/>
            <w:noWrap/>
            <w:vAlign w:val="bottom"/>
            <w:hideMark/>
          </w:tcPr>
          <w:p w14:paraId="34A00995"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Presei – Parc, Trotuar</w:t>
            </w:r>
          </w:p>
        </w:tc>
        <w:tc>
          <w:tcPr>
            <w:tcW w:w="961" w:type="dxa"/>
            <w:tcBorders>
              <w:top w:val="nil"/>
              <w:left w:val="nil"/>
              <w:bottom w:val="single" w:sz="4" w:space="0" w:color="auto"/>
              <w:right w:val="single" w:sz="4" w:space="0" w:color="auto"/>
            </w:tcBorders>
            <w:shd w:val="clear" w:color="auto" w:fill="auto"/>
            <w:noWrap/>
            <w:vAlign w:val="bottom"/>
            <w:hideMark/>
          </w:tcPr>
          <w:p w14:paraId="7A9C76A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530</w:t>
            </w:r>
          </w:p>
        </w:tc>
        <w:tc>
          <w:tcPr>
            <w:tcW w:w="1043" w:type="dxa"/>
            <w:tcBorders>
              <w:top w:val="nil"/>
              <w:left w:val="nil"/>
              <w:bottom w:val="single" w:sz="4" w:space="0" w:color="auto"/>
              <w:right w:val="single" w:sz="4" w:space="0" w:color="auto"/>
            </w:tcBorders>
            <w:shd w:val="clear" w:color="auto" w:fill="auto"/>
            <w:noWrap/>
            <w:vAlign w:val="bottom"/>
            <w:hideMark/>
          </w:tcPr>
          <w:p w14:paraId="5F803F6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560E2E4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shd w:val="clear" w:color="auto" w:fill="auto"/>
            <w:noWrap/>
            <w:vAlign w:val="bottom"/>
            <w:hideMark/>
          </w:tcPr>
          <w:p w14:paraId="7913743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shd w:val="clear" w:color="auto" w:fill="auto"/>
            <w:noWrap/>
            <w:vAlign w:val="bottom"/>
            <w:hideMark/>
          </w:tcPr>
          <w:p w14:paraId="7A5F962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1060</w:t>
            </w:r>
          </w:p>
        </w:tc>
        <w:tc>
          <w:tcPr>
            <w:tcW w:w="1021" w:type="dxa"/>
            <w:tcBorders>
              <w:top w:val="nil"/>
              <w:left w:val="nil"/>
              <w:bottom w:val="single" w:sz="4" w:space="0" w:color="auto"/>
              <w:right w:val="single" w:sz="4" w:space="0" w:color="auto"/>
            </w:tcBorders>
            <w:shd w:val="clear" w:color="auto" w:fill="auto"/>
            <w:noWrap/>
            <w:vAlign w:val="bottom"/>
            <w:hideMark/>
          </w:tcPr>
          <w:p w14:paraId="400FA34B"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shd w:val="clear" w:color="auto" w:fill="auto"/>
            <w:noWrap/>
            <w:vAlign w:val="bottom"/>
            <w:hideMark/>
          </w:tcPr>
          <w:p w14:paraId="32F8415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1060</w:t>
            </w:r>
          </w:p>
        </w:tc>
        <w:tc>
          <w:tcPr>
            <w:tcW w:w="824" w:type="dxa"/>
            <w:tcBorders>
              <w:top w:val="nil"/>
              <w:left w:val="nil"/>
              <w:bottom w:val="single" w:sz="4" w:space="0" w:color="auto"/>
              <w:right w:val="single" w:sz="4" w:space="0" w:color="auto"/>
            </w:tcBorders>
            <w:shd w:val="clear" w:color="auto" w:fill="auto"/>
            <w:noWrap/>
            <w:vAlign w:val="bottom"/>
            <w:hideMark/>
          </w:tcPr>
          <w:p w14:paraId="78EFC9A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1060</w:t>
            </w:r>
          </w:p>
        </w:tc>
        <w:tc>
          <w:tcPr>
            <w:tcW w:w="998" w:type="dxa"/>
            <w:tcBorders>
              <w:top w:val="nil"/>
              <w:left w:val="nil"/>
              <w:bottom w:val="single" w:sz="4" w:space="0" w:color="auto"/>
              <w:right w:val="single" w:sz="4" w:space="0" w:color="auto"/>
            </w:tcBorders>
            <w:shd w:val="clear" w:color="auto" w:fill="auto"/>
            <w:noWrap/>
            <w:vAlign w:val="bottom"/>
            <w:hideMark/>
          </w:tcPr>
          <w:p w14:paraId="2217C8B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057CAFA3"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5AF097F4"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69E6632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16</w:t>
            </w:r>
          </w:p>
        </w:tc>
        <w:tc>
          <w:tcPr>
            <w:tcW w:w="3743" w:type="dxa"/>
            <w:tcBorders>
              <w:top w:val="nil"/>
              <w:left w:val="nil"/>
              <w:bottom w:val="single" w:sz="4" w:space="0" w:color="auto"/>
              <w:right w:val="single" w:sz="4" w:space="0" w:color="auto"/>
            </w:tcBorders>
            <w:shd w:val="clear" w:color="auto" w:fill="auto"/>
            <w:noWrap/>
            <w:vAlign w:val="bottom"/>
            <w:hideMark/>
          </w:tcPr>
          <w:p w14:paraId="46773E57"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Sănătăţii – Trotuar, Parc</w:t>
            </w:r>
          </w:p>
        </w:tc>
        <w:tc>
          <w:tcPr>
            <w:tcW w:w="961" w:type="dxa"/>
            <w:tcBorders>
              <w:top w:val="nil"/>
              <w:left w:val="nil"/>
              <w:bottom w:val="single" w:sz="4" w:space="0" w:color="auto"/>
              <w:right w:val="single" w:sz="4" w:space="0" w:color="auto"/>
            </w:tcBorders>
            <w:shd w:val="clear" w:color="auto" w:fill="auto"/>
            <w:noWrap/>
            <w:vAlign w:val="bottom"/>
            <w:hideMark/>
          </w:tcPr>
          <w:p w14:paraId="679F61A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238</w:t>
            </w:r>
          </w:p>
        </w:tc>
        <w:tc>
          <w:tcPr>
            <w:tcW w:w="1043" w:type="dxa"/>
            <w:tcBorders>
              <w:top w:val="nil"/>
              <w:left w:val="nil"/>
              <w:bottom w:val="single" w:sz="4" w:space="0" w:color="auto"/>
              <w:right w:val="single" w:sz="4" w:space="0" w:color="auto"/>
            </w:tcBorders>
            <w:shd w:val="clear" w:color="auto" w:fill="auto"/>
            <w:noWrap/>
            <w:vAlign w:val="bottom"/>
            <w:hideMark/>
          </w:tcPr>
          <w:p w14:paraId="6872198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w:t>
            </w:r>
          </w:p>
        </w:tc>
        <w:tc>
          <w:tcPr>
            <w:tcW w:w="1037" w:type="dxa"/>
            <w:tcBorders>
              <w:top w:val="nil"/>
              <w:left w:val="nil"/>
              <w:bottom w:val="single" w:sz="4" w:space="0" w:color="auto"/>
              <w:right w:val="single" w:sz="4" w:space="0" w:color="auto"/>
            </w:tcBorders>
            <w:shd w:val="clear" w:color="auto" w:fill="auto"/>
            <w:noWrap/>
            <w:vAlign w:val="bottom"/>
            <w:hideMark/>
          </w:tcPr>
          <w:p w14:paraId="7C4A7CC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shd w:val="clear" w:color="auto" w:fill="auto"/>
            <w:noWrap/>
            <w:vAlign w:val="bottom"/>
            <w:hideMark/>
          </w:tcPr>
          <w:p w14:paraId="50A0C5B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shd w:val="clear" w:color="auto" w:fill="auto"/>
            <w:noWrap/>
            <w:vAlign w:val="bottom"/>
            <w:hideMark/>
          </w:tcPr>
          <w:p w14:paraId="42CEC46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1190</w:t>
            </w:r>
          </w:p>
        </w:tc>
        <w:tc>
          <w:tcPr>
            <w:tcW w:w="1021" w:type="dxa"/>
            <w:tcBorders>
              <w:top w:val="nil"/>
              <w:left w:val="nil"/>
              <w:bottom w:val="single" w:sz="4" w:space="0" w:color="auto"/>
              <w:right w:val="single" w:sz="4" w:space="0" w:color="auto"/>
            </w:tcBorders>
            <w:shd w:val="clear" w:color="auto" w:fill="auto"/>
            <w:noWrap/>
            <w:vAlign w:val="bottom"/>
            <w:hideMark/>
          </w:tcPr>
          <w:p w14:paraId="11511D4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shd w:val="clear" w:color="auto" w:fill="auto"/>
            <w:noWrap/>
            <w:vAlign w:val="bottom"/>
            <w:hideMark/>
          </w:tcPr>
          <w:p w14:paraId="6FDCE45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1190</w:t>
            </w:r>
          </w:p>
        </w:tc>
        <w:tc>
          <w:tcPr>
            <w:tcW w:w="824" w:type="dxa"/>
            <w:tcBorders>
              <w:top w:val="nil"/>
              <w:left w:val="nil"/>
              <w:bottom w:val="single" w:sz="4" w:space="0" w:color="auto"/>
              <w:right w:val="single" w:sz="4" w:space="0" w:color="auto"/>
            </w:tcBorders>
            <w:shd w:val="clear" w:color="auto" w:fill="auto"/>
            <w:noWrap/>
            <w:vAlign w:val="bottom"/>
            <w:hideMark/>
          </w:tcPr>
          <w:p w14:paraId="082FC1C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1190</w:t>
            </w:r>
          </w:p>
        </w:tc>
        <w:tc>
          <w:tcPr>
            <w:tcW w:w="998" w:type="dxa"/>
            <w:tcBorders>
              <w:top w:val="nil"/>
              <w:left w:val="nil"/>
              <w:bottom w:val="single" w:sz="4" w:space="0" w:color="auto"/>
              <w:right w:val="single" w:sz="4" w:space="0" w:color="auto"/>
            </w:tcBorders>
            <w:shd w:val="clear" w:color="auto" w:fill="auto"/>
            <w:noWrap/>
            <w:vAlign w:val="bottom"/>
            <w:hideMark/>
          </w:tcPr>
          <w:p w14:paraId="2B28EA26"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5BAB6FE5"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097D9000"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5B025DD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w:t>
            </w:r>
          </w:p>
        </w:tc>
        <w:tc>
          <w:tcPr>
            <w:tcW w:w="3743" w:type="dxa"/>
            <w:tcBorders>
              <w:top w:val="nil"/>
              <w:left w:val="nil"/>
              <w:bottom w:val="single" w:sz="4" w:space="0" w:color="auto"/>
              <w:right w:val="single" w:sz="4" w:space="0" w:color="auto"/>
            </w:tcBorders>
            <w:shd w:val="clear" w:color="auto" w:fill="auto"/>
            <w:noWrap/>
            <w:vAlign w:val="bottom"/>
            <w:hideMark/>
          </w:tcPr>
          <w:p w14:paraId="04D68754"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Szász Károly – Trotuar</w:t>
            </w:r>
          </w:p>
        </w:tc>
        <w:tc>
          <w:tcPr>
            <w:tcW w:w="961" w:type="dxa"/>
            <w:tcBorders>
              <w:top w:val="nil"/>
              <w:left w:val="nil"/>
              <w:bottom w:val="single" w:sz="4" w:space="0" w:color="auto"/>
              <w:right w:val="single" w:sz="4" w:space="0" w:color="auto"/>
            </w:tcBorders>
            <w:shd w:val="clear" w:color="auto" w:fill="auto"/>
            <w:noWrap/>
            <w:vAlign w:val="bottom"/>
            <w:hideMark/>
          </w:tcPr>
          <w:p w14:paraId="351257E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500</w:t>
            </w:r>
          </w:p>
        </w:tc>
        <w:tc>
          <w:tcPr>
            <w:tcW w:w="1043" w:type="dxa"/>
            <w:tcBorders>
              <w:top w:val="nil"/>
              <w:left w:val="nil"/>
              <w:bottom w:val="single" w:sz="4" w:space="0" w:color="auto"/>
              <w:right w:val="single" w:sz="4" w:space="0" w:color="auto"/>
            </w:tcBorders>
            <w:shd w:val="clear" w:color="auto" w:fill="auto"/>
            <w:noWrap/>
            <w:vAlign w:val="bottom"/>
            <w:hideMark/>
          </w:tcPr>
          <w:p w14:paraId="1BC380E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3634F00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shd w:val="clear" w:color="auto" w:fill="auto"/>
            <w:noWrap/>
            <w:vAlign w:val="bottom"/>
            <w:hideMark/>
          </w:tcPr>
          <w:p w14:paraId="27E98C7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shd w:val="clear" w:color="auto" w:fill="auto"/>
            <w:noWrap/>
            <w:vAlign w:val="bottom"/>
            <w:hideMark/>
          </w:tcPr>
          <w:p w14:paraId="45BEB37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1000</w:t>
            </w:r>
          </w:p>
        </w:tc>
        <w:tc>
          <w:tcPr>
            <w:tcW w:w="1021" w:type="dxa"/>
            <w:tcBorders>
              <w:top w:val="nil"/>
              <w:left w:val="nil"/>
              <w:bottom w:val="single" w:sz="4" w:space="0" w:color="auto"/>
              <w:right w:val="single" w:sz="4" w:space="0" w:color="auto"/>
            </w:tcBorders>
            <w:shd w:val="clear" w:color="auto" w:fill="auto"/>
            <w:noWrap/>
            <w:vAlign w:val="bottom"/>
            <w:hideMark/>
          </w:tcPr>
          <w:p w14:paraId="3FF75D8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shd w:val="clear" w:color="auto" w:fill="auto"/>
            <w:noWrap/>
            <w:vAlign w:val="bottom"/>
            <w:hideMark/>
          </w:tcPr>
          <w:p w14:paraId="0FCAFB1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1000</w:t>
            </w:r>
          </w:p>
        </w:tc>
        <w:tc>
          <w:tcPr>
            <w:tcW w:w="824" w:type="dxa"/>
            <w:tcBorders>
              <w:top w:val="nil"/>
              <w:left w:val="nil"/>
              <w:bottom w:val="single" w:sz="4" w:space="0" w:color="auto"/>
              <w:right w:val="single" w:sz="4" w:space="0" w:color="auto"/>
            </w:tcBorders>
            <w:shd w:val="clear" w:color="auto" w:fill="auto"/>
            <w:noWrap/>
            <w:vAlign w:val="bottom"/>
            <w:hideMark/>
          </w:tcPr>
          <w:p w14:paraId="790EE03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1000</w:t>
            </w:r>
          </w:p>
        </w:tc>
        <w:tc>
          <w:tcPr>
            <w:tcW w:w="998" w:type="dxa"/>
            <w:tcBorders>
              <w:top w:val="nil"/>
              <w:left w:val="nil"/>
              <w:bottom w:val="single" w:sz="4" w:space="0" w:color="auto"/>
              <w:right w:val="single" w:sz="4" w:space="0" w:color="auto"/>
            </w:tcBorders>
            <w:shd w:val="clear" w:color="auto" w:fill="auto"/>
            <w:noWrap/>
            <w:vAlign w:val="bottom"/>
            <w:hideMark/>
          </w:tcPr>
          <w:p w14:paraId="4ABD8A48"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646ECB63"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7DE9D5BD"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310A0D3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18</w:t>
            </w:r>
          </w:p>
        </w:tc>
        <w:tc>
          <w:tcPr>
            <w:tcW w:w="3743" w:type="dxa"/>
            <w:tcBorders>
              <w:top w:val="nil"/>
              <w:left w:val="nil"/>
              <w:bottom w:val="single" w:sz="4" w:space="0" w:color="auto"/>
              <w:right w:val="single" w:sz="4" w:space="0" w:color="auto"/>
            </w:tcBorders>
            <w:shd w:val="clear" w:color="auto" w:fill="auto"/>
            <w:noWrap/>
            <w:vAlign w:val="bottom"/>
            <w:hideMark/>
          </w:tcPr>
          <w:p w14:paraId="69A9E02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Tineretului – Trotuar</w:t>
            </w:r>
          </w:p>
        </w:tc>
        <w:tc>
          <w:tcPr>
            <w:tcW w:w="961" w:type="dxa"/>
            <w:tcBorders>
              <w:top w:val="nil"/>
              <w:left w:val="nil"/>
              <w:bottom w:val="single" w:sz="4" w:space="0" w:color="auto"/>
              <w:right w:val="single" w:sz="4" w:space="0" w:color="auto"/>
            </w:tcBorders>
            <w:shd w:val="clear" w:color="auto" w:fill="auto"/>
            <w:noWrap/>
            <w:vAlign w:val="bottom"/>
            <w:hideMark/>
          </w:tcPr>
          <w:p w14:paraId="350A1F7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85</w:t>
            </w:r>
          </w:p>
        </w:tc>
        <w:tc>
          <w:tcPr>
            <w:tcW w:w="1043" w:type="dxa"/>
            <w:tcBorders>
              <w:top w:val="nil"/>
              <w:left w:val="nil"/>
              <w:bottom w:val="single" w:sz="4" w:space="0" w:color="auto"/>
              <w:right w:val="single" w:sz="4" w:space="0" w:color="auto"/>
            </w:tcBorders>
            <w:shd w:val="clear" w:color="auto" w:fill="auto"/>
            <w:noWrap/>
            <w:vAlign w:val="bottom"/>
            <w:hideMark/>
          </w:tcPr>
          <w:p w14:paraId="6065575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2AD4994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shd w:val="clear" w:color="auto" w:fill="auto"/>
            <w:noWrap/>
            <w:vAlign w:val="bottom"/>
            <w:hideMark/>
          </w:tcPr>
          <w:p w14:paraId="3908BEC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shd w:val="clear" w:color="auto" w:fill="auto"/>
            <w:noWrap/>
            <w:vAlign w:val="bottom"/>
            <w:hideMark/>
          </w:tcPr>
          <w:p w14:paraId="1F8C133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170</w:t>
            </w:r>
          </w:p>
        </w:tc>
        <w:tc>
          <w:tcPr>
            <w:tcW w:w="1021" w:type="dxa"/>
            <w:tcBorders>
              <w:top w:val="nil"/>
              <w:left w:val="nil"/>
              <w:bottom w:val="single" w:sz="4" w:space="0" w:color="auto"/>
              <w:right w:val="single" w:sz="4" w:space="0" w:color="auto"/>
            </w:tcBorders>
            <w:shd w:val="clear" w:color="auto" w:fill="auto"/>
            <w:noWrap/>
            <w:vAlign w:val="bottom"/>
            <w:hideMark/>
          </w:tcPr>
          <w:p w14:paraId="5BCAEC6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shd w:val="clear" w:color="auto" w:fill="auto"/>
            <w:noWrap/>
            <w:vAlign w:val="bottom"/>
            <w:hideMark/>
          </w:tcPr>
          <w:p w14:paraId="12DC95D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170</w:t>
            </w:r>
          </w:p>
        </w:tc>
        <w:tc>
          <w:tcPr>
            <w:tcW w:w="824" w:type="dxa"/>
            <w:tcBorders>
              <w:top w:val="nil"/>
              <w:left w:val="nil"/>
              <w:bottom w:val="single" w:sz="4" w:space="0" w:color="auto"/>
              <w:right w:val="single" w:sz="4" w:space="0" w:color="auto"/>
            </w:tcBorders>
            <w:shd w:val="clear" w:color="auto" w:fill="auto"/>
            <w:noWrap/>
            <w:vAlign w:val="bottom"/>
            <w:hideMark/>
          </w:tcPr>
          <w:p w14:paraId="336E4D0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170</w:t>
            </w:r>
          </w:p>
        </w:tc>
        <w:tc>
          <w:tcPr>
            <w:tcW w:w="998" w:type="dxa"/>
            <w:tcBorders>
              <w:top w:val="nil"/>
              <w:left w:val="nil"/>
              <w:bottom w:val="single" w:sz="4" w:space="0" w:color="auto"/>
              <w:right w:val="single" w:sz="4" w:space="0" w:color="auto"/>
            </w:tcBorders>
            <w:shd w:val="clear" w:color="auto" w:fill="auto"/>
            <w:noWrap/>
            <w:vAlign w:val="bottom"/>
            <w:hideMark/>
          </w:tcPr>
          <w:p w14:paraId="298EB8AD"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634F8D3A"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1CBDD36E"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0EB9B48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19</w:t>
            </w:r>
          </w:p>
        </w:tc>
        <w:tc>
          <w:tcPr>
            <w:tcW w:w="3743" w:type="dxa"/>
            <w:tcBorders>
              <w:top w:val="nil"/>
              <w:left w:val="nil"/>
              <w:bottom w:val="single" w:sz="4" w:space="0" w:color="auto"/>
              <w:right w:val="single" w:sz="4" w:space="0" w:color="auto"/>
            </w:tcBorders>
            <w:shd w:val="clear" w:color="auto" w:fill="auto"/>
            <w:noWrap/>
            <w:vAlign w:val="bottom"/>
            <w:hideMark/>
          </w:tcPr>
          <w:p w14:paraId="054FD5CC"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Trotuar din spatele bibliotecii-Pista biciclisti</w:t>
            </w:r>
          </w:p>
        </w:tc>
        <w:tc>
          <w:tcPr>
            <w:tcW w:w="961" w:type="dxa"/>
            <w:tcBorders>
              <w:top w:val="nil"/>
              <w:left w:val="nil"/>
              <w:bottom w:val="single" w:sz="4" w:space="0" w:color="auto"/>
              <w:right w:val="single" w:sz="4" w:space="0" w:color="auto"/>
            </w:tcBorders>
            <w:shd w:val="clear" w:color="auto" w:fill="auto"/>
            <w:noWrap/>
            <w:vAlign w:val="bottom"/>
            <w:hideMark/>
          </w:tcPr>
          <w:p w14:paraId="62C9A76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525</w:t>
            </w:r>
          </w:p>
        </w:tc>
        <w:tc>
          <w:tcPr>
            <w:tcW w:w="1043" w:type="dxa"/>
            <w:tcBorders>
              <w:top w:val="nil"/>
              <w:left w:val="nil"/>
              <w:bottom w:val="single" w:sz="4" w:space="0" w:color="auto"/>
              <w:right w:val="single" w:sz="4" w:space="0" w:color="auto"/>
            </w:tcBorders>
            <w:shd w:val="clear" w:color="auto" w:fill="auto"/>
            <w:noWrap/>
            <w:vAlign w:val="bottom"/>
            <w:hideMark/>
          </w:tcPr>
          <w:p w14:paraId="6D2838B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3B15A37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shd w:val="clear" w:color="auto" w:fill="auto"/>
            <w:noWrap/>
            <w:vAlign w:val="bottom"/>
            <w:hideMark/>
          </w:tcPr>
          <w:p w14:paraId="482C1EC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shd w:val="clear" w:color="auto" w:fill="auto"/>
            <w:noWrap/>
            <w:vAlign w:val="bottom"/>
            <w:hideMark/>
          </w:tcPr>
          <w:p w14:paraId="5FA4EA3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1050</w:t>
            </w:r>
          </w:p>
        </w:tc>
        <w:tc>
          <w:tcPr>
            <w:tcW w:w="1021" w:type="dxa"/>
            <w:tcBorders>
              <w:top w:val="nil"/>
              <w:left w:val="nil"/>
              <w:bottom w:val="single" w:sz="4" w:space="0" w:color="auto"/>
              <w:right w:val="single" w:sz="4" w:space="0" w:color="auto"/>
            </w:tcBorders>
            <w:shd w:val="clear" w:color="auto" w:fill="auto"/>
            <w:noWrap/>
            <w:vAlign w:val="bottom"/>
            <w:hideMark/>
          </w:tcPr>
          <w:p w14:paraId="54BA35D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shd w:val="clear" w:color="auto" w:fill="auto"/>
            <w:noWrap/>
            <w:vAlign w:val="bottom"/>
            <w:hideMark/>
          </w:tcPr>
          <w:p w14:paraId="06B06E9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1050</w:t>
            </w:r>
          </w:p>
        </w:tc>
        <w:tc>
          <w:tcPr>
            <w:tcW w:w="824" w:type="dxa"/>
            <w:tcBorders>
              <w:top w:val="nil"/>
              <w:left w:val="nil"/>
              <w:bottom w:val="single" w:sz="4" w:space="0" w:color="auto"/>
              <w:right w:val="single" w:sz="4" w:space="0" w:color="auto"/>
            </w:tcBorders>
            <w:shd w:val="clear" w:color="auto" w:fill="auto"/>
            <w:noWrap/>
            <w:vAlign w:val="bottom"/>
            <w:hideMark/>
          </w:tcPr>
          <w:p w14:paraId="398F8FD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1050</w:t>
            </w:r>
          </w:p>
        </w:tc>
        <w:tc>
          <w:tcPr>
            <w:tcW w:w="998" w:type="dxa"/>
            <w:tcBorders>
              <w:top w:val="nil"/>
              <w:left w:val="nil"/>
              <w:bottom w:val="single" w:sz="4" w:space="0" w:color="auto"/>
              <w:right w:val="single" w:sz="4" w:space="0" w:color="auto"/>
            </w:tcBorders>
            <w:shd w:val="clear" w:color="auto" w:fill="auto"/>
            <w:noWrap/>
            <w:vAlign w:val="bottom"/>
            <w:hideMark/>
          </w:tcPr>
          <w:p w14:paraId="538EF889"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2EE18526"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5072C30C"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3964E78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lastRenderedPageBreak/>
              <w:t>20</w:t>
            </w:r>
          </w:p>
        </w:tc>
        <w:tc>
          <w:tcPr>
            <w:tcW w:w="3743" w:type="dxa"/>
            <w:tcBorders>
              <w:top w:val="nil"/>
              <w:left w:val="nil"/>
              <w:bottom w:val="single" w:sz="4" w:space="0" w:color="auto"/>
              <w:right w:val="single" w:sz="4" w:space="0" w:color="auto"/>
            </w:tcBorders>
            <w:shd w:val="clear" w:color="auto" w:fill="auto"/>
            <w:noWrap/>
            <w:vAlign w:val="bottom"/>
            <w:hideMark/>
          </w:tcPr>
          <w:p w14:paraId="6F12BADF"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Vasile Goldiş – Trotuar</w:t>
            </w:r>
          </w:p>
        </w:tc>
        <w:tc>
          <w:tcPr>
            <w:tcW w:w="961" w:type="dxa"/>
            <w:tcBorders>
              <w:top w:val="nil"/>
              <w:left w:val="nil"/>
              <w:bottom w:val="single" w:sz="4" w:space="0" w:color="auto"/>
              <w:right w:val="single" w:sz="4" w:space="0" w:color="auto"/>
            </w:tcBorders>
            <w:shd w:val="clear" w:color="auto" w:fill="auto"/>
            <w:noWrap/>
            <w:vAlign w:val="bottom"/>
            <w:hideMark/>
          </w:tcPr>
          <w:p w14:paraId="3C97E9E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100</w:t>
            </w:r>
          </w:p>
        </w:tc>
        <w:tc>
          <w:tcPr>
            <w:tcW w:w="1043" w:type="dxa"/>
            <w:tcBorders>
              <w:top w:val="nil"/>
              <w:left w:val="nil"/>
              <w:bottom w:val="single" w:sz="4" w:space="0" w:color="auto"/>
              <w:right w:val="single" w:sz="4" w:space="0" w:color="auto"/>
            </w:tcBorders>
            <w:shd w:val="clear" w:color="auto" w:fill="auto"/>
            <w:noWrap/>
            <w:vAlign w:val="bottom"/>
            <w:hideMark/>
          </w:tcPr>
          <w:p w14:paraId="2AF45A1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w:t>
            </w:r>
          </w:p>
        </w:tc>
        <w:tc>
          <w:tcPr>
            <w:tcW w:w="1037" w:type="dxa"/>
            <w:tcBorders>
              <w:top w:val="nil"/>
              <w:left w:val="nil"/>
              <w:bottom w:val="single" w:sz="4" w:space="0" w:color="auto"/>
              <w:right w:val="single" w:sz="4" w:space="0" w:color="auto"/>
            </w:tcBorders>
            <w:shd w:val="clear" w:color="auto" w:fill="auto"/>
            <w:noWrap/>
            <w:vAlign w:val="bottom"/>
            <w:hideMark/>
          </w:tcPr>
          <w:p w14:paraId="7B31202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26AABB4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7EDE6CA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1021" w:type="dxa"/>
            <w:tcBorders>
              <w:top w:val="nil"/>
              <w:left w:val="nil"/>
              <w:bottom w:val="single" w:sz="4" w:space="0" w:color="auto"/>
              <w:right w:val="single" w:sz="4" w:space="0" w:color="auto"/>
            </w:tcBorders>
            <w:shd w:val="clear" w:color="auto" w:fill="auto"/>
            <w:noWrap/>
            <w:vAlign w:val="bottom"/>
            <w:hideMark/>
          </w:tcPr>
          <w:p w14:paraId="35FC0E4D"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21BD77B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7CA675DA"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998" w:type="dxa"/>
            <w:tcBorders>
              <w:top w:val="nil"/>
              <w:left w:val="nil"/>
              <w:bottom w:val="single" w:sz="4" w:space="0" w:color="auto"/>
              <w:right w:val="single" w:sz="4" w:space="0" w:color="auto"/>
            </w:tcBorders>
            <w:shd w:val="clear" w:color="auto" w:fill="auto"/>
            <w:noWrap/>
            <w:vAlign w:val="bottom"/>
            <w:hideMark/>
          </w:tcPr>
          <w:p w14:paraId="19042C40"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5022570F"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0C233C34"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5DB1931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21</w:t>
            </w:r>
          </w:p>
        </w:tc>
        <w:tc>
          <w:tcPr>
            <w:tcW w:w="3743" w:type="dxa"/>
            <w:tcBorders>
              <w:top w:val="nil"/>
              <w:left w:val="nil"/>
              <w:bottom w:val="single" w:sz="4" w:space="0" w:color="auto"/>
              <w:right w:val="single" w:sz="4" w:space="0" w:color="auto"/>
            </w:tcBorders>
            <w:shd w:val="clear" w:color="auto" w:fill="auto"/>
            <w:noWrap/>
            <w:vAlign w:val="bottom"/>
            <w:hideMark/>
          </w:tcPr>
          <w:p w14:paraId="00643971"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Vasile Goldiş – Trotuar</w:t>
            </w:r>
          </w:p>
        </w:tc>
        <w:tc>
          <w:tcPr>
            <w:tcW w:w="961" w:type="dxa"/>
            <w:tcBorders>
              <w:top w:val="nil"/>
              <w:left w:val="nil"/>
              <w:bottom w:val="single" w:sz="4" w:space="0" w:color="auto"/>
              <w:right w:val="single" w:sz="4" w:space="0" w:color="auto"/>
            </w:tcBorders>
            <w:shd w:val="clear" w:color="auto" w:fill="auto"/>
            <w:noWrap/>
            <w:vAlign w:val="bottom"/>
            <w:hideMark/>
          </w:tcPr>
          <w:p w14:paraId="1FFC48FE"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125</w:t>
            </w:r>
          </w:p>
        </w:tc>
        <w:tc>
          <w:tcPr>
            <w:tcW w:w="1043" w:type="dxa"/>
            <w:tcBorders>
              <w:top w:val="nil"/>
              <w:left w:val="nil"/>
              <w:bottom w:val="single" w:sz="4" w:space="0" w:color="auto"/>
              <w:right w:val="single" w:sz="4" w:space="0" w:color="auto"/>
            </w:tcBorders>
            <w:shd w:val="clear" w:color="auto" w:fill="auto"/>
            <w:noWrap/>
            <w:vAlign w:val="bottom"/>
            <w:hideMark/>
          </w:tcPr>
          <w:p w14:paraId="2C8900C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w:t>
            </w:r>
          </w:p>
        </w:tc>
        <w:tc>
          <w:tcPr>
            <w:tcW w:w="1037" w:type="dxa"/>
            <w:tcBorders>
              <w:top w:val="nil"/>
              <w:left w:val="nil"/>
              <w:bottom w:val="single" w:sz="4" w:space="0" w:color="auto"/>
              <w:right w:val="single" w:sz="4" w:space="0" w:color="auto"/>
            </w:tcBorders>
            <w:shd w:val="clear" w:color="auto" w:fill="auto"/>
            <w:noWrap/>
            <w:vAlign w:val="bottom"/>
            <w:hideMark/>
          </w:tcPr>
          <w:p w14:paraId="1EF0C078"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1514891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4FDB4A56"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1021" w:type="dxa"/>
            <w:tcBorders>
              <w:top w:val="nil"/>
              <w:left w:val="nil"/>
              <w:bottom w:val="single" w:sz="4" w:space="0" w:color="auto"/>
              <w:right w:val="single" w:sz="4" w:space="0" w:color="auto"/>
            </w:tcBorders>
            <w:shd w:val="clear" w:color="auto" w:fill="auto"/>
            <w:noWrap/>
            <w:vAlign w:val="bottom"/>
            <w:hideMark/>
          </w:tcPr>
          <w:p w14:paraId="2ABF941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12A02D5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824" w:type="dxa"/>
            <w:tcBorders>
              <w:top w:val="nil"/>
              <w:left w:val="nil"/>
              <w:bottom w:val="single" w:sz="4" w:space="0" w:color="auto"/>
              <w:right w:val="single" w:sz="4" w:space="0" w:color="auto"/>
            </w:tcBorders>
            <w:shd w:val="clear" w:color="auto" w:fill="auto"/>
            <w:noWrap/>
            <w:vAlign w:val="bottom"/>
            <w:hideMark/>
          </w:tcPr>
          <w:p w14:paraId="25F7277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250</w:t>
            </w:r>
          </w:p>
        </w:tc>
        <w:tc>
          <w:tcPr>
            <w:tcW w:w="998" w:type="dxa"/>
            <w:tcBorders>
              <w:top w:val="nil"/>
              <w:left w:val="nil"/>
              <w:bottom w:val="single" w:sz="4" w:space="0" w:color="auto"/>
              <w:right w:val="single" w:sz="4" w:space="0" w:color="auto"/>
            </w:tcBorders>
            <w:shd w:val="clear" w:color="auto" w:fill="auto"/>
            <w:noWrap/>
            <w:vAlign w:val="bottom"/>
            <w:hideMark/>
          </w:tcPr>
          <w:p w14:paraId="15B0B135"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368AF69A"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289FCF17" w14:textId="77777777" w:rsidTr="007E54AF">
        <w:trPr>
          <w:trHeight w:val="6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3EC94A9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22</w:t>
            </w:r>
          </w:p>
        </w:tc>
        <w:tc>
          <w:tcPr>
            <w:tcW w:w="3743" w:type="dxa"/>
            <w:tcBorders>
              <w:top w:val="nil"/>
              <w:left w:val="nil"/>
              <w:bottom w:val="single" w:sz="4" w:space="0" w:color="auto"/>
              <w:right w:val="single" w:sz="4" w:space="0" w:color="auto"/>
            </w:tcBorders>
            <w:shd w:val="clear" w:color="auto" w:fill="auto"/>
            <w:vAlign w:val="bottom"/>
            <w:hideMark/>
          </w:tcPr>
          <w:p w14:paraId="4B3F696F"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Vasile Goldiş – Trotuar, Scări, Intrare</w:t>
            </w:r>
          </w:p>
        </w:tc>
        <w:tc>
          <w:tcPr>
            <w:tcW w:w="961" w:type="dxa"/>
            <w:tcBorders>
              <w:top w:val="nil"/>
              <w:left w:val="nil"/>
              <w:bottom w:val="single" w:sz="4" w:space="0" w:color="auto"/>
              <w:right w:val="single" w:sz="4" w:space="0" w:color="auto"/>
            </w:tcBorders>
            <w:shd w:val="clear" w:color="auto" w:fill="auto"/>
            <w:noWrap/>
            <w:vAlign w:val="bottom"/>
            <w:hideMark/>
          </w:tcPr>
          <w:p w14:paraId="5ABC945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1152,5</w:t>
            </w:r>
          </w:p>
        </w:tc>
        <w:tc>
          <w:tcPr>
            <w:tcW w:w="1043" w:type="dxa"/>
            <w:tcBorders>
              <w:top w:val="nil"/>
              <w:left w:val="nil"/>
              <w:bottom w:val="single" w:sz="4" w:space="0" w:color="auto"/>
              <w:right w:val="single" w:sz="4" w:space="0" w:color="auto"/>
            </w:tcBorders>
            <w:shd w:val="clear" w:color="auto" w:fill="auto"/>
            <w:noWrap/>
            <w:vAlign w:val="bottom"/>
            <w:hideMark/>
          </w:tcPr>
          <w:p w14:paraId="0F94100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w:t>
            </w:r>
          </w:p>
        </w:tc>
        <w:tc>
          <w:tcPr>
            <w:tcW w:w="1037" w:type="dxa"/>
            <w:tcBorders>
              <w:top w:val="nil"/>
              <w:left w:val="nil"/>
              <w:bottom w:val="single" w:sz="4" w:space="0" w:color="auto"/>
              <w:right w:val="single" w:sz="4" w:space="0" w:color="auto"/>
            </w:tcBorders>
            <w:shd w:val="clear" w:color="auto" w:fill="auto"/>
            <w:noWrap/>
            <w:vAlign w:val="bottom"/>
            <w:hideMark/>
          </w:tcPr>
          <w:p w14:paraId="3E385D8C"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shd w:val="clear" w:color="auto" w:fill="auto"/>
            <w:noWrap/>
            <w:vAlign w:val="bottom"/>
            <w:hideMark/>
          </w:tcPr>
          <w:p w14:paraId="13699EC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shd w:val="clear" w:color="auto" w:fill="auto"/>
            <w:noWrap/>
            <w:vAlign w:val="bottom"/>
            <w:hideMark/>
          </w:tcPr>
          <w:p w14:paraId="55FBEBE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4610</w:t>
            </w:r>
          </w:p>
        </w:tc>
        <w:tc>
          <w:tcPr>
            <w:tcW w:w="1021" w:type="dxa"/>
            <w:tcBorders>
              <w:top w:val="nil"/>
              <w:left w:val="nil"/>
              <w:bottom w:val="single" w:sz="4" w:space="0" w:color="auto"/>
              <w:right w:val="single" w:sz="4" w:space="0" w:color="auto"/>
            </w:tcBorders>
            <w:shd w:val="clear" w:color="auto" w:fill="auto"/>
            <w:noWrap/>
            <w:vAlign w:val="bottom"/>
            <w:hideMark/>
          </w:tcPr>
          <w:p w14:paraId="3C954FE3"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shd w:val="clear" w:color="auto" w:fill="auto"/>
            <w:noWrap/>
            <w:vAlign w:val="bottom"/>
            <w:hideMark/>
          </w:tcPr>
          <w:p w14:paraId="47268AEF"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4610</w:t>
            </w:r>
          </w:p>
        </w:tc>
        <w:tc>
          <w:tcPr>
            <w:tcW w:w="824" w:type="dxa"/>
            <w:tcBorders>
              <w:top w:val="nil"/>
              <w:left w:val="nil"/>
              <w:bottom w:val="single" w:sz="4" w:space="0" w:color="auto"/>
              <w:right w:val="single" w:sz="4" w:space="0" w:color="auto"/>
            </w:tcBorders>
            <w:shd w:val="clear" w:color="auto" w:fill="auto"/>
            <w:noWrap/>
            <w:vAlign w:val="bottom"/>
            <w:hideMark/>
          </w:tcPr>
          <w:p w14:paraId="2CACDA0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4610</w:t>
            </w:r>
          </w:p>
        </w:tc>
        <w:tc>
          <w:tcPr>
            <w:tcW w:w="998" w:type="dxa"/>
            <w:tcBorders>
              <w:top w:val="nil"/>
              <w:left w:val="nil"/>
              <w:bottom w:val="single" w:sz="4" w:space="0" w:color="auto"/>
              <w:right w:val="single" w:sz="4" w:space="0" w:color="auto"/>
            </w:tcBorders>
            <w:shd w:val="clear" w:color="auto" w:fill="auto"/>
            <w:noWrap/>
            <w:vAlign w:val="bottom"/>
            <w:hideMark/>
          </w:tcPr>
          <w:p w14:paraId="7E341068"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2E6660E4"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r w:rsidR="00C641D3" w:rsidRPr="00AD525B" w14:paraId="08884E15" w14:textId="77777777" w:rsidTr="007E54AF">
        <w:trPr>
          <w:trHeight w:val="6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15D86B0B"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23</w:t>
            </w:r>
          </w:p>
        </w:tc>
        <w:tc>
          <w:tcPr>
            <w:tcW w:w="3743" w:type="dxa"/>
            <w:tcBorders>
              <w:top w:val="nil"/>
              <w:left w:val="nil"/>
              <w:bottom w:val="single" w:sz="4" w:space="0" w:color="auto"/>
              <w:right w:val="single" w:sz="4" w:space="0" w:color="auto"/>
            </w:tcBorders>
            <w:shd w:val="clear" w:color="auto" w:fill="auto"/>
            <w:vAlign w:val="bottom"/>
            <w:hideMark/>
          </w:tcPr>
          <w:p w14:paraId="2A8F35A0"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Păiș David(parc monumentul ostașului)</w:t>
            </w:r>
          </w:p>
        </w:tc>
        <w:tc>
          <w:tcPr>
            <w:tcW w:w="961" w:type="dxa"/>
            <w:tcBorders>
              <w:top w:val="nil"/>
              <w:left w:val="nil"/>
              <w:bottom w:val="single" w:sz="4" w:space="0" w:color="auto"/>
              <w:right w:val="single" w:sz="4" w:space="0" w:color="auto"/>
            </w:tcBorders>
            <w:shd w:val="clear" w:color="auto" w:fill="auto"/>
            <w:noWrap/>
            <w:vAlign w:val="bottom"/>
            <w:hideMark/>
          </w:tcPr>
          <w:p w14:paraId="5309108B"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20</w:t>
            </w:r>
          </w:p>
        </w:tc>
        <w:tc>
          <w:tcPr>
            <w:tcW w:w="1043" w:type="dxa"/>
            <w:tcBorders>
              <w:top w:val="nil"/>
              <w:left w:val="nil"/>
              <w:bottom w:val="single" w:sz="4" w:space="0" w:color="auto"/>
              <w:right w:val="single" w:sz="4" w:space="0" w:color="auto"/>
            </w:tcBorders>
            <w:shd w:val="clear" w:color="auto" w:fill="auto"/>
            <w:noWrap/>
            <w:vAlign w:val="bottom"/>
            <w:hideMark/>
          </w:tcPr>
          <w:p w14:paraId="1DCC8109"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30</w:t>
            </w:r>
          </w:p>
        </w:tc>
        <w:tc>
          <w:tcPr>
            <w:tcW w:w="1037" w:type="dxa"/>
            <w:tcBorders>
              <w:top w:val="nil"/>
              <w:left w:val="nil"/>
              <w:bottom w:val="single" w:sz="4" w:space="0" w:color="auto"/>
              <w:right w:val="single" w:sz="4" w:space="0" w:color="auto"/>
            </w:tcBorders>
            <w:shd w:val="clear" w:color="auto" w:fill="auto"/>
            <w:noWrap/>
            <w:vAlign w:val="bottom"/>
            <w:hideMark/>
          </w:tcPr>
          <w:p w14:paraId="497EF64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26BA2077"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4D7C2A94"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1021" w:type="dxa"/>
            <w:tcBorders>
              <w:top w:val="nil"/>
              <w:left w:val="nil"/>
              <w:bottom w:val="single" w:sz="4" w:space="0" w:color="auto"/>
              <w:right w:val="single" w:sz="4" w:space="0" w:color="auto"/>
            </w:tcBorders>
            <w:shd w:val="clear" w:color="auto" w:fill="auto"/>
            <w:noWrap/>
            <w:vAlign w:val="bottom"/>
            <w:hideMark/>
          </w:tcPr>
          <w:p w14:paraId="2F7A563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03497B42"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824" w:type="dxa"/>
            <w:tcBorders>
              <w:top w:val="nil"/>
              <w:left w:val="nil"/>
              <w:bottom w:val="single" w:sz="4" w:space="0" w:color="auto"/>
              <w:right w:val="single" w:sz="4" w:space="0" w:color="auto"/>
            </w:tcBorders>
            <w:shd w:val="clear" w:color="auto" w:fill="auto"/>
            <w:noWrap/>
            <w:vAlign w:val="bottom"/>
            <w:hideMark/>
          </w:tcPr>
          <w:p w14:paraId="350A4435"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600</w:t>
            </w:r>
          </w:p>
        </w:tc>
        <w:tc>
          <w:tcPr>
            <w:tcW w:w="998" w:type="dxa"/>
            <w:tcBorders>
              <w:top w:val="nil"/>
              <w:left w:val="nil"/>
              <w:bottom w:val="single" w:sz="4" w:space="0" w:color="auto"/>
              <w:right w:val="single" w:sz="4" w:space="0" w:color="auto"/>
            </w:tcBorders>
            <w:shd w:val="clear" w:color="auto" w:fill="auto"/>
            <w:noWrap/>
            <w:vAlign w:val="bottom"/>
            <w:hideMark/>
          </w:tcPr>
          <w:p w14:paraId="65E765B1"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7935303B" w14:textId="77777777" w:rsidR="00C641D3" w:rsidRPr="00AD525B" w:rsidRDefault="00C641D3" w:rsidP="00C641D3">
            <w:pPr>
              <w:keepNext w:val="0"/>
              <w:keepLines w:val="0"/>
              <w:spacing w:after="0"/>
              <w:jc w:val="center"/>
              <w:rPr>
                <w:sz w:val="22"/>
                <w:szCs w:val="22"/>
                <w:lang w:eastAsia="ro-RO"/>
              </w:rPr>
            </w:pPr>
            <w:r w:rsidRPr="00AD525B">
              <w:rPr>
                <w:sz w:val="22"/>
                <w:szCs w:val="22"/>
                <w:lang w:eastAsia="ro-RO"/>
              </w:rPr>
              <w:t> </w:t>
            </w:r>
          </w:p>
        </w:tc>
      </w:tr>
      <w:tr w:rsidR="00C641D3" w:rsidRPr="00AD525B" w14:paraId="274C1263" w14:textId="77777777" w:rsidTr="007E54AF">
        <w:trPr>
          <w:trHeight w:val="300"/>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14:paraId="70283ED6" w14:textId="77777777" w:rsidR="00C641D3" w:rsidRPr="00AD525B" w:rsidRDefault="00C641D3" w:rsidP="00C641D3">
            <w:pPr>
              <w:keepNext w:val="0"/>
              <w:keepLines w:val="0"/>
              <w:spacing w:after="0"/>
              <w:jc w:val="left"/>
              <w:rPr>
                <w:b/>
                <w:bCs/>
                <w:sz w:val="22"/>
                <w:szCs w:val="22"/>
                <w:lang w:eastAsia="ro-RO"/>
              </w:rPr>
            </w:pPr>
            <w:r w:rsidRPr="00AD525B">
              <w:rPr>
                <w:b/>
                <w:bCs/>
                <w:sz w:val="22"/>
                <w:szCs w:val="22"/>
                <w:lang w:eastAsia="ro-RO"/>
              </w:rPr>
              <w:t> </w:t>
            </w:r>
          </w:p>
        </w:tc>
        <w:tc>
          <w:tcPr>
            <w:tcW w:w="3743" w:type="dxa"/>
            <w:tcBorders>
              <w:top w:val="nil"/>
              <w:left w:val="nil"/>
              <w:bottom w:val="single" w:sz="4" w:space="0" w:color="auto"/>
              <w:right w:val="single" w:sz="4" w:space="0" w:color="auto"/>
            </w:tcBorders>
            <w:shd w:val="clear" w:color="auto" w:fill="auto"/>
            <w:noWrap/>
            <w:vAlign w:val="bottom"/>
            <w:hideMark/>
          </w:tcPr>
          <w:p w14:paraId="52FF9552" w14:textId="77777777" w:rsidR="00C641D3" w:rsidRPr="00AD525B" w:rsidRDefault="00C641D3" w:rsidP="00C641D3">
            <w:pPr>
              <w:keepNext w:val="0"/>
              <w:keepLines w:val="0"/>
              <w:spacing w:after="0"/>
              <w:jc w:val="left"/>
              <w:rPr>
                <w:b/>
                <w:bCs/>
                <w:sz w:val="22"/>
                <w:szCs w:val="22"/>
                <w:lang w:eastAsia="ro-RO"/>
              </w:rPr>
            </w:pPr>
            <w:r w:rsidRPr="00AD525B">
              <w:rPr>
                <w:b/>
                <w:bCs/>
                <w:sz w:val="22"/>
                <w:szCs w:val="22"/>
                <w:lang w:eastAsia="ro-RO"/>
              </w:rPr>
              <w:t> </w:t>
            </w:r>
          </w:p>
        </w:tc>
        <w:tc>
          <w:tcPr>
            <w:tcW w:w="961" w:type="dxa"/>
            <w:tcBorders>
              <w:top w:val="nil"/>
              <w:left w:val="nil"/>
              <w:bottom w:val="single" w:sz="4" w:space="0" w:color="auto"/>
              <w:right w:val="single" w:sz="4" w:space="0" w:color="auto"/>
            </w:tcBorders>
            <w:shd w:val="clear" w:color="auto" w:fill="auto"/>
            <w:noWrap/>
            <w:vAlign w:val="bottom"/>
            <w:hideMark/>
          </w:tcPr>
          <w:p w14:paraId="3210551D" w14:textId="77777777" w:rsidR="00C641D3" w:rsidRPr="00AD525B" w:rsidRDefault="00C641D3" w:rsidP="00C641D3">
            <w:pPr>
              <w:keepNext w:val="0"/>
              <w:keepLines w:val="0"/>
              <w:spacing w:after="0"/>
              <w:jc w:val="left"/>
              <w:rPr>
                <w:b/>
                <w:bCs/>
                <w:sz w:val="22"/>
                <w:szCs w:val="22"/>
                <w:lang w:eastAsia="ro-RO"/>
              </w:rPr>
            </w:pPr>
            <w:r w:rsidRPr="00AD525B">
              <w:rPr>
                <w:b/>
                <w:bCs/>
                <w:sz w:val="22"/>
                <w:szCs w:val="22"/>
                <w:lang w:eastAsia="ro-RO"/>
              </w:rPr>
              <w:t> </w:t>
            </w:r>
          </w:p>
        </w:tc>
        <w:tc>
          <w:tcPr>
            <w:tcW w:w="1043" w:type="dxa"/>
            <w:tcBorders>
              <w:top w:val="nil"/>
              <w:left w:val="nil"/>
              <w:bottom w:val="single" w:sz="4" w:space="0" w:color="auto"/>
              <w:right w:val="single" w:sz="4" w:space="0" w:color="auto"/>
            </w:tcBorders>
            <w:shd w:val="clear" w:color="auto" w:fill="auto"/>
            <w:noWrap/>
            <w:vAlign w:val="bottom"/>
            <w:hideMark/>
          </w:tcPr>
          <w:p w14:paraId="379E09B6" w14:textId="77777777" w:rsidR="00C641D3" w:rsidRPr="00AD525B" w:rsidRDefault="00C641D3" w:rsidP="00C641D3">
            <w:pPr>
              <w:keepNext w:val="0"/>
              <w:keepLines w:val="0"/>
              <w:spacing w:after="0"/>
              <w:jc w:val="left"/>
              <w:rPr>
                <w:b/>
                <w:bCs/>
                <w:sz w:val="22"/>
                <w:szCs w:val="22"/>
                <w:lang w:eastAsia="ro-RO"/>
              </w:rPr>
            </w:pPr>
            <w:r w:rsidRPr="00AD525B">
              <w:rPr>
                <w:b/>
                <w:bCs/>
                <w:sz w:val="22"/>
                <w:szCs w:val="22"/>
                <w:lang w:eastAsia="ro-RO"/>
              </w:rPr>
              <w:t xml:space="preserve">TOTAL </w:t>
            </w:r>
          </w:p>
        </w:tc>
        <w:tc>
          <w:tcPr>
            <w:tcW w:w="1037" w:type="dxa"/>
            <w:tcBorders>
              <w:top w:val="nil"/>
              <w:left w:val="nil"/>
              <w:bottom w:val="single" w:sz="4" w:space="0" w:color="auto"/>
              <w:right w:val="single" w:sz="4" w:space="0" w:color="auto"/>
            </w:tcBorders>
            <w:shd w:val="clear" w:color="auto" w:fill="auto"/>
            <w:noWrap/>
            <w:vAlign w:val="bottom"/>
            <w:hideMark/>
          </w:tcPr>
          <w:p w14:paraId="44E74C3B" w14:textId="77777777" w:rsidR="00C641D3" w:rsidRPr="00AD525B" w:rsidRDefault="00C641D3" w:rsidP="00C641D3">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shd w:val="clear" w:color="auto" w:fill="auto"/>
            <w:noWrap/>
            <w:vAlign w:val="bottom"/>
            <w:hideMark/>
          </w:tcPr>
          <w:p w14:paraId="7864475A" w14:textId="77777777" w:rsidR="00C641D3" w:rsidRPr="00AD525B" w:rsidRDefault="00C641D3" w:rsidP="00C641D3">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shd w:val="clear" w:color="auto" w:fill="auto"/>
            <w:noWrap/>
            <w:vAlign w:val="bottom"/>
            <w:hideMark/>
          </w:tcPr>
          <w:p w14:paraId="3A123252" w14:textId="77777777" w:rsidR="00C641D3" w:rsidRPr="00AD525B" w:rsidRDefault="00C641D3" w:rsidP="00C641D3">
            <w:pPr>
              <w:keepNext w:val="0"/>
              <w:keepLines w:val="0"/>
              <w:spacing w:after="0"/>
              <w:jc w:val="right"/>
              <w:rPr>
                <w:b/>
                <w:bCs/>
                <w:sz w:val="22"/>
                <w:szCs w:val="22"/>
                <w:lang w:eastAsia="ro-RO"/>
              </w:rPr>
            </w:pPr>
            <w:r w:rsidRPr="00AD525B">
              <w:rPr>
                <w:b/>
                <w:bCs/>
                <w:sz w:val="22"/>
                <w:szCs w:val="22"/>
                <w:lang w:eastAsia="ro-RO"/>
              </w:rPr>
              <w:t>38795</w:t>
            </w:r>
          </w:p>
        </w:tc>
        <w:tc>
          <w:tcPr>
            <w:tcW w:w="1021" w:type="dxa"/>
            <w:tcBorders>
              <w:top w:val="nil"/>
              <w:left w:val="nil"/>
              <w:bottom w:val="single" w:sz="4" w:space="0" w:color="auto"/>
              <w:right w:val="single" w:sz="4" w:space="0" w:color="auto"/>
            </w:tcBorders>
            <w:shd w:val="clear" w:color="auto" w:fill="auto"/>
            <w:noWrap/>
            <w:vAlign w:val="bottom"/>
            <w:hideMark/>
          </w:tcPr>
          <w:p w14:paraId="6721398C" w14:textId="77777777" w:rsidR="00C641D3" w:rsidRPr="00AD525B" w:rsidRDefault="00C641D3" w:rsidP="00C641D3">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shd w:val="clear" w:color="auto" w:fill="auto"/>
            <w:noWrap/>
            <w:vAlign w:val="bottom"/>
            <w:hideMark/>
          </w:tcPr>
          <w:p w14:paraId="00A98DD3" w14:textId="77777777" w:rsidR="00C641D3" w:rsidRPr="00AD525B" w:rsidRDefault="00C641D3" w:rsidP="00C641D3">
            <w:pPr>
              <w:keepNext w:val="0"/>
              <w:keepLines w:val="0"/>
              <w:spacing w:after="0"/>
              <w:jc w:val="right"/>
              <w:rPr>
                <w:b/>
                <w:bCs/>
                <w:sz w:val="22"/>
                <w:szCs w:val="22"/>
                <w:lang w:eastAsia="ro-RO"/>
              </w:rPr>
            </w:pPr>
            <w:r w:rsidRPr="00AD525B">
              <w:rPr>
                <w:b/>
                <w:bCs/>
                <w:sz w:val="22"/>
                <w:szCs w:val="22"/>
                <w:lang w:eastAsia="ro-RO"/>
              </w:rPr>
              <w:t>38795</w:t>
            </w:r>
          </w:p>
        </w:tc>
        <w:tc>
          <w:tcPr>
            <w:tcW w:w="824" w:type="dxa"/>
            <w:tcBorders>
              <w:top w:val="nil"/>
              <w:left w:val="nil"/>
              <w:bottom w:val="single" w:sz="4" w:space="0" w:color="auto"/>
              <w:right w:val="single" w:sz="4" w:space="0" w:color="auto"/>
            </w:tcBorders>
            <w:shd w:val="clear" w:color="auto" w:fill="auto"/>
            <w:noWrap/>
            <w:vAlign w:val="bottom"/>
            <w:hideMark/>
          </w:tcPr>
          <w:p w14:paraId="03B28297" w14:textId="77777777" w:rsidR="00C641D3" w:rsidRPr="00AD525B" w:rsidRDefault="00C641D3" w:rsidP="00C641D3">
            <w:pPr>
              <w:keepNext w:val="0"/>
              <w:keepLines w:val="0"/>
              <w:spacing w:after="0"/>
              <w:jc w:val="right"/>
              <w:rPr>
                <w:b/>
                <w:bCs/>
                <w:sz w:val="22"/>
                <w:szCs w:val="22"/>
                <w:lang w:eastAsia="ro-RO"/>
              </w:rPr>
            </w:pPr>
            <w:r w:rsidRPr="00AD525B">
              <w:rPr>
                <w:b/>
                <w:bCs/>
                <w:sz w:val="22"/>
                <w:szCs w:val="22"/>
                <w:lang w:eastAsia="ro-RO"/>
              </w:rPr>
              <w:t>38795</w:t>
            </w:r>
          </w:p>
        </w:tc>
        <w:tc>
          <w:tcPr>
            <w:tcW w:w="998" w:type="dxa"/>
            <w:tcBorders>
              <w:top w:val="nil"/>
              <w:left w:val="nil"/>
              <w:bottom w:val="single" w:sz="4" w:space="0" w:color="auto"/>
              <w:right w:val="single" w:sz="4" w:space="0" w:color="auto"/>
            </w:tcBorders>
            <w:shd w:val="clear" w:color="auto" w:fill="auto"/>
            <w:noWrap/>
            <w:vAlign w:val="bottom"/>
            <w:hideMark/>
          </w:tcPr>
          <w:p w14:paraId="72489167" w14:textId="77777777" w:rsidR="00C641D3" w:rsidRPr="00AD525B" w:rsidRDefault="00C641D3" w:rsidP="00C641D3">
            <w:pPr>
              <w:keepNext w:val="0"/>
              <w:keepLines w:val="0"/>
              <w:spacing w:after="0"/>
              <w:jc w:val="left"/>
              <w:rPr>
                <w:b/>
                <w:bCs/>
                <w:sz w:val="22"/>
                <w:szCs w:val="22"/>
                <w:lang w:eastAsia="ro-RO"/>
              </w:rPr>
            </w:pPr>
            <w:r w:rsidRPr="00AD525B">
              <w:rPr>
                <w:b/>
                <w:bCs/>
                <w:sz w:val="22"/>
                <w:szCs w:val="22"/>
                <w:lang w:eastAsia="ro-RO"/>
              </w:rPr>
              <w:t> </w:t>
            </w:r>
          </w:p>
        </w:tc>
        <w:tc>
          <w:tcPr>
            <w:tcW w:w="1082" w:type="dxa"/>
            <w:tcBorders>
              <w:top w:val="nil"/>
              <w:left w:val="nil"/>
              <w:bottom w:val="single" w:sz="4" w:space="0" w:color="auto"/>
              <w:right w:val="single" w:sz="4" w:space="0" w:color="auto"/>
            </w:tcBorders>
            <w:shd w:val="clear" w:color="auto" w:fill="auto"/>
            <w:noWrap/>
            <w:vAlign w:val="bottom"/>
            <w:hideMark/>
          </w:tcPr>
          <w:p w14:paraId="64FF0ABE" w14:textId="77777777" w:rsidR="00C641D3" w:rsidRPr="00AD525B" w:rsidRDefault="00C641D3" w:rsidP="00C641D3">
            <w:pPr>
              <w:keepNext w:val="0"/>
              <w:keepLines w:val="0"/>
              <w:spacing w:after="0"/>
              <w:jc w:val="left"/>
              <w:rPr>
                <w:sz w:val="22"/>
                <w:szCs w:val="22"/>
                <w:lang w:eastAsia="ro-RO"/>
              </w:rPr>
            </w:pPr>
            <w:r w:rsidRPr="00AD525B">
              <w:rPr>
                <w:sz w:val="22"/>
                <w:szCs w:val="22"/>
                <w:lang w:eastAsia="ro-RO"/>
              </w:rPr>
              <w:t> </w:t>
            </w:r>
          </w:p>
        </w:tc>
      </w:tr>
    </w:tbl>
    <w:p w14:paraId="3EAD8DBB" w14:textId="25249F33" w:rsidR="002C5D02" w:rsidRPr="00AD525B" w:rsidRDefault="002C5D02" w:rsidP="00913AC8">
      <w:pPr>
        <w:spacing w:after="0"/>
        <w:rPr>
          <w:sz w:val="24"/>
          <w:szCs w:val="24"/>
        </w:rPr>
      </w:pPr>
    </w:p>
    <w:p w14:paraId="27ED4A15" w14:textId="77777777" w:rsidR="00826721" w:rsidRPr="00AD525B" w:rsidRDefault="002C5D02" w:rsidP="00826721">
      <w:pPr>
        <w:keepNext w:val="0"/>
        <w:keepLines w:val="0"/>
        <w:spacing w:after="0"/>
        <w:jc w:val="left"/>
        <w:rPr>
          <w:sz w:val="24"/>
          <w:szCs w:val="24"/>
        </w:rPr>
      </w:pPr>
      <w:r w:rsidRPr="00AD525B">
        <w:rPr>
          <w:sz w:val="24"/>
          <w:szCs w:val="24"/>
        </w:rPr>
        <w:br w:type="page"/>
      </w:r>
      <w:r w:rsidR="00990F55" w:rsidRPr="00AD525B">
        <w:rPr>
          <w:b/>
          <w:sz w:val="24"/>
          <w:szCs w:val="24"/>
        </w:rPr>
        <w:lastRenderedPageBreak/>
        <w:t>ANEXA NR. 5</w:t>
      </w:r>
      <w:r w:rsidR="00990F55" w:rsidRPr="00AD525B">
        <w:rPr>
          <w:sz w:val="24"/>
          <w:szCs w:val="24"/>
        </w:rPr>
        <w:t xml:space="preserve"> </w:t>
      </w:r>
      <w:r w:rsidRPr="00AD525B">
        <w:rPr>
          <w:sz w:val="24"/>
          <w:szCs w:val="24"/>
        </w:rPr>
        <w:t>la Caietul de sarcini</w:t>
      </w:r>
    </w:p>
    <w:p w14:paraId="57529E7E" w14:textId="77777777" w:rsidR="00826721" w:rsidRPr="00AD525B" w:rsidRDefault="000E0CC3" w:rsidP="00826721">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stropit</w:t>
      </w:r>
      <w:r w:rsidRPr="00AD525B">
        <w:rPr>
          <w:sz w:val="24"/>
          <w:szCs w:val="24"/>
        </w:rPr>
        <w:t xml:space="preserve">, incluzând podurile, </w:t>
      </w:r>
      <w:r w:rsidR="004457EB" w:rsidRPr="00AD525B">
        <w:rPr>
          <w:sz w:val="24"/>
          <w:szCs w:val="24"/>
        </w:rPr>
        <w:t xml:space="preserve">pasajele, </w:t>
      </w:r>
      <w:r w:rsidR="00D50F0F" w:rsidRPr="00AD525B">
        <w:rPr>
          <w:sz w:val="24"/>
          <w:szCs w:val="24"/>
        </w:rPr>
        <w:t xml:space="preserve">parcările și </w:t>
      </w:r>
      <w:r w:rsidRPr="00AD525B">
        <w:rPr>
          <w:sz w:val="24"/>
          <w:szCs w:val="24"/>
        </w:rPr>
        <w:t>stațiile publice</w:t>
      </w:r>
    </w:p>
    <w:p w14:paraId="243AED68" w14:textId="6473BBAC" w:rsidR="00545699" w:rsidRPr="00AD525B" w:rsidRDefault="008E681E" w:rsidP="00826721">
      <w:pPr>
        <w:keepNext w:val="0"/>
        <w:keepLines w:val="0"/>
        <w:spacing w:after="0"/>
        <w:jc w:val="left"/>
        <w:rPr>
          <w:sz w:val="24"/>
          <w:szCs w:val="24"/>
        </w:rPr>
      </w:pPr>
      <w:r w:rsidRPr="00AD525B">
        <w:rPr>
          <w:b/>
          <w:sz w:val="24"/>
          <w:szCs w:val="24"/>
        </w:rPr>
        <w:t>ANEXA NR 5</w:t>
      </w:r>
      <w:r w:rsidR="008A4F52">
        <w:rPr>
          <w:b/>
          <w:sz w:val="24"/>
          <w:szCs w:val="24"/>
        </w:rPr>
        <w:t>A. m</w:t>
      </w:r>
      <w:r w:rsidR="00545699" w:rsidRPr="00AD525B">
        <w:rPr>
          <w:b/>
          <w:sz w:val="24"/>
          <w:szCs w:val="24"/>
        </w:rPr>
        <w:t>unicipiul Sfântu Gheorghe</w:t>
      </w:r>
    </w:p>
    <w:tbl>
      <w:tblPr>
        <w:tblW w:w="14371" w:type="dxa"/>
        <w:jc w:val="center"/>
        <w:tblLook w:val="04A0" w:firstRow="1" w:lastRow="0" w:firstColumn="1" w:lastColumn="0" w:noHBand="0" w:noVBand="1"/>
      </w:tblPr>
      <w:tblGrid>
        <w:gridCol w:w="528"/>
        <w:gridCol w:w="4003"/>
        <w:gridCol w:w="974"/>
        <w:gridCol w:w="914"/>
        <w:gridCol w:w="1121"/>
        <w:gridCol w:w="922"/>
        <w:gridCol w:w="922"/>
        <w:gridCol w:w="1035"/>
        <w:gridCol w:w="922"/>
        <w:gridCol w:w="922"/>
        <w:gridCol w:w="1011"/>
        <w:gridCol w:w="1097"/>
      </w:tblGrid>
      <w:tr w:rsidR="00826721" w:rsidRPr="00AD525B" w14:paraId="3B1A3779" w14:textId="77777777" w:rsidTr="00B66D86">
        <w:trPr>
          <w:trHeight w:val="640"/>
          <w:jc w:val="center"/>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E55864"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Nr.</w:t>
            </w:r>
          </w:p>
        </w:tc>
        <w:tc>
          <w:tcPr>
            <w:tcW w:w="4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7CA3AF" w14:textId="77777777" w:rsidR="00826721" w:rsidRPr="00AD525B" w:rsidRDefault="00826721" w:rsidP="00826721">
            <w:pPr>
              <w:keepNext w:val="0"/>
              <w:keepLines w:val="0"/>
              <w:spacing w:after="0"/>
              <w:rPr>
                <w:b/>
                <w:sz w:val="22"/>
                <w:szCs w:val="22"/>
                <w:lang w:eastAsia="ro-RO"/>
              </w:rPr>
            </w:pPr>
            <w:r w:rsidRPr="00AD525B">
              <w:rPr>
                <w:b/>
                <w:sz w:val="22"/>
                <w:szCs w:val="22"/>
                <w:lang w:eastAsia="ro-RO"/>
              </w:rPr>
              <w:t>Denumire arteră/stradă/pod</w:t>
            </w:r>
          </w:p>
        </w:tc>
        <w:tc>
          <w:tcPr>
            <w:tcW w:w="3009" w:type="dxa"/>
            <w:gridSpan w:val="3"/>
            <w:tcBorders>
              <w:top w:val="single" w:sz="4" w:space="0" w:color="auto"/>
              <w:left w:val="nil"/>
              <w:bottom w:val="single" w:sz="4" w:space="0" w:color="auto"/>
              <w:right w:val="single" w:sz="4" w:space="0" w:color="auto"/>
            </w:tcBorders>
            <w:shd w:val="clear" w:color="auto" w:fill="auto"/>
            <w:vAlign w:val="center"/>
            <w:hideMark/>
          </w:tcPr>
          <w:p w14:paraId="1C8F3B90"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Dimensiuni/suprafață</w:t>
            </w:r>
          </w:p>
          <w:p w14:paraId="16A042A0" w14:textId="3DECBFDB" w:rsidR="00826721" w:rsidRPr="00AD525B" w:rsidRDefault="00826721" w:rsidP="00826721">
            <w:pPr>
              <w:spacing w:after="0"/>
              <w:jc w:val="center"/>
              <w:rPr>
                <w:b/>
                <w:sz w:val="22"/>
                <w:szCs w:val="22"/>
                <w:lang w:eastAsia="ro-RO"/>
              </w:rPr>
            </w:pPr>
            <w:r w:rsidRPr="00AD525B">
              <w:rPr>
                <w:b/>
                <w:sz w:val="22"/>
                <w:szCs w:val="22"/>
                <w:lang w:eastAsia="ro-RO"/>
              </w:rPr>
              <w:t>tronson arteră/stradă/pod</w:t>
            </w:r>
          </w:p>
        </w:tc>
        <w:tc>
          <w:tcPr>
            <w:tcW w:w="6831" w:type="dxa"/>
            <w:gridSpan w:val="7"/>
            <w:tcBorders>
              <w:top w:val="single" w:sz="4" w:space="0" w:color="auto"/>
              <w:left w:val="nil"/>
              <w:bottom w:val="single" w:sz="4" w:space="0" w:color="auto"/>
              <w:right w:val="single" w:sz="4" w:space="0" w:color="auto"/>
            </w:tcBorders>
            <w:shd w:val="clear" w:color="auto" w:fill="auto"/>
            <w:vAlign w:val="center"/>
            <w:hideMark/>
          </w:tcPr>
          <w:p w14:paraId="4FE85F1C" w14:textId="6D4B6D50"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Suprafața carosabil  stupit</w:t>
            </w:r>
          </w:p>
          <w:p w14:paraId="1D28A3A2" w14:textId="29868406" w:rsidR="00826721" w:rsidRPr="00AD525B" w:rsidRDefault="00826721" w:rsidP="00826721">
            <w:pPr>
              <w:spacing w:after="0"/>
              <w:jc w:val="center"/>
              <w:rPr>
                <w:b/>
                <w:sz w:val="22"/>
                <w:szCs w:val="22"/>
                <w:lang w:eastAsia="ro-RO"/>
              </w:rPr>
            </w:pPr>
            <w:r w:rsidRPr="00AD525B">
              <w:rPr>
                <w:b/>
                <w:sz w:val="22"/>
                <w:szCs w:val="22"/>
                <w:lang w:eastAsia="ro-RO"/>
              </w:rPr>
              <w:t>în fiecare zi din săptămână în care se stupește (mp)</w:t>
            </w:r>
          </w:p>
        </w:tc>
      </w:tr>
      <w:tr w:rsidR="00826721" w:rsidRPr="00AD525B" w14:paraId="24236C99" w14:textId="77777777" w:rsidTr="00B66D86">
        <w:trPr>
          <w:trHeight w:val="300"/>
          <w:jc w:val="center"/>
        </w:trPr>
        <w:tc>
          <w:tcPr>
            <w:tcW w:w="528" w:type="dxa"/>
            <w:vMerge/>
            <w:tcBorders>
              <w:top w:val="single" w:sz="4" w:space="0" w:color="auto"/>
              <w:left w:val="single" w:sz="4" w:space="0" w:color="auto"/>
              <w:bottom w:val="single" w:sz="4" w:space="0" w:color="auto"/>
              <w:right w:val="single" w:sz="4" w:space="0" w:color="auto"/>
            </w:tcBorders>
            <w:vAlign w:val="center"/>
            <w:hideMark/>
          </w:tcPr>
          <w:p w14:paraId="3A0BF651" w14:textId="77777777" w:rsidR="00826721" w:rsidRPr="00AD525B" w:rsidRDefault="00826721" w:rsidP="00826721">
            <w:pPr>
              <w:keepNext w:val="0"/>
              <w:keepLines w:val="0"/>
              <w:spacing w:after="0"/>
              <w:jc w:val="left"/>
              <w:rPr>
                <w:b/>
                <w:sz w:val="22"/>
                <w:szCs w:val="22"/>
                <w:lang w:eastAsia="ro-RO"/>
              </w:rPr>
            </w:pPr>
          </w:p>
        </w:tc>
        <w:tc>
          <w:tcPr>
            <w:tcW w:w="4003" w:type="dxa"/>
            <w:vMerge/>
            <w:tcBorders>
              <w:top w:val="single" w:sz="4" w:space="0" w:color="auto"/>
              <w:left w:val="single" w:sz="4" w:space="0" w:color="auto"/>
              <w:bottom w:val="single" w:sz="4" w:space="0" w:color="auto"/>
              <w:right w:val="single" w:sz="4" w:space="0" w:color="auto"/>
            </w:tcBorders>
            <w:vAlign w:val="center"/>
            <w:hideMark/>
          </w:tcPr>
          <w:p w14:paraId="77F5605B" w14:textId="77777777" w:rsidR="00826721" w:rsidRPr="00AD525B" w:rsidRDefault="00826721" w:rsidP="00826721">
            <w:pPr>
              <w:keepNext w:val="0"/>
              <w:keepLines w:val="0"/>
              <w:spacing w:after="0"/>
              <w:jc w:val="left"/>
              <w:rPr>
                <w:b/>
                <w:sz w:val="22"/>
                <w:szCs w:val="22"/>
                <w:lang w:eastAsia="ro-RO"/>
              </w:rPr>
            </w:pPr>
          </w:p>
        </w:tc>
        <w:tc>
          <w:tcPr>
            <w:tcW w:w="974" w:type="dxa"/>
            <w:tcBorders>
              <w:top w:val="single" w:sz="4" w:space="0" w:color="auto"/>
              <w:left w:val="nil"/>
              <w:bottom w:val="single" w:sz="4" w:space="0" w:color="auto"/>
              <w:right w:val="single" w:sz="4" w:space="0" w:color="auto"/>
            </w:tcBorders>
            <w:shd w:val="clear" w:color="auto" w:fill="auto"/>
            <w:vAlign w:val="center"/>
            <w:hideMark/>
          </w:tcPr>
          <w:p w14:paraId="1B7E8895"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lungime</w:t>
            </w:r>
          </w:p>
        </w:tc>
        <w:tc>
          <w:tcPr>
            <w:tcW w:w="914" w:type="dxa"/>
            <w:tcBorders>
              <w:top w:val="single" w:sz="4" w:space="0" w:color="auto"/>
              <w:left w:val="nil"/>
              <w:bottom w:val="single" w:sz="4" w:space="0" w:color="auto"/>
              <w:right w:val="single" w:sz="4" w:space="0" w:color="auto"/>
            </w:tcBorders>
            <w:shd w:val="clear" w:color="auto" w:fill="auto"/>
            <w:vAlign w:val="center"/>
            <w:hideMark/>
          </w:tcPr>
          <w:p w14:paraId="604A89FA"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lățime</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269C3176"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suprafața</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51223616"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luni</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2881C901"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marți</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1608EB21"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miercuri</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6F311A91"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joi</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49D514C0"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vineri</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0E89EF22"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sâmbătă</w:t>
            </w:r>
          </w:p>
        </w:tc>
        <w:tc>
          <w:tcPr>
            <w:tcW w:w="1097" w:type="dxa"/>
            <w:tcBorders>
              <w:top w:val="single" w:sz="4" w:space="0" w:color="auto"/>
              <w:left w:val="nil"/>
              <w:bottom w:val="single" w:sz="4" w:space="0" w:color="auto"/>
              <w:right w:val="single" w:sz="4" w:space="0" w:color="auto"/>
            </w:tcBorders>
            <w:shd w:val="clear" w:color="auto" w:fill="auto"/>
            <w:vAlign w:val="center"/>
            <w:hideMark/>
          </w:tcPr>
          <w:p w14:paraId="5CA7959C"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duminică</w:t>
            </w:r>
          </w:p>
        </w:tc>
      </w:tr>
      <w:tr w:rsidR="00826721" w:rsidRPr="00AD525B" w14:paraId="1B875037" w14:textId="77777777" w:rsidTr="00B66D86">
        <w:trPr>
          <w:trHeight w:val="330"/>
          <w:jc w:val="center"/>
        </w:trPr>
        <w:tc>
          <w:tcPr>
            <w:tcW w:w="528" w:type="dxa"/>
            <w:vMerge/>
            <w:tcBorders>
              <w:top w:val="single" w:sz="4" w:space="0" w:color="auto"/>
              <w:left w:val="single" w:sz="4" w:space="0" w:color="auto"/>
              <w:bottom w:val="single" w:sz="4" w:space="0" w:color="auto"/>
              <w:right w:val="single" w:sz="4" w:space="0" w:color="auto"/>
            </w:tcBorders>
            <w:vAlign w:val="center"/>
            <w:hideMark/>
          </w:tcPr>
          <w:p w14:paraId="7E09E4C6" w14:textId="77777777" w:rsidR="00826721" w:rsidRPr="00AD525B" w:rsidRDefault="00826721" w:rsidP="00826721">
            <w:pPr>
              <w:keepNext w:val="0"/>
              <w:keepLines w:val="0"/>
              <w:spacing w:after="0"/>
              <w:jc w:val="left"/>
              <w:rPr>
                <w:b/>
                <w:sz w:val="22"/>
                <w:szCs w:val="22"/>
                <w:lang w:eastAsia="ro-RO"/>
              </w:rPr>
            </w:pPr>
          </w:p>
        </w:tc>
        <w:tc>
          <w:tcPr>
            <w:tcW w:w="4003" w:type="dxa"/>
            <w:vMerge/>
            <w:tcBorders>
              <w:top w:val="single" w:sz="4" w:space="0" w:color="auto"/>
              <w:left w:val="single" w:sz="4" w:space="0" w:color="auto"/>
              <w:bottom w:val="single" w:sz="4" w:space="0" w:color="auto"/>
              <w:right w:val="single" w:sz="4" w:space="0" w:color="auto"/>
            </w:tcBorders>
            <w:vAlign w:val="center"/>
            <w:hideMark/>
          </w:tcPr>
          <w:p w14:paraId="5C9A6CCD" w14:textId="77777777" w:rsidR="00826721" w:rsidRPr="00AD525B" w:rsidRDefault="00826721" w:rsidP="00826721">
            <w:pPr>
              <w:keepNext w:val="0"/>
              <w:keepLines w:val="0"/>
              <w:spacing w:after="0"/>
              <w:jc w:val="left"/>
              <w:rPr>
                <w:b/>
                <w:sz w:val="22"/>
                <w:szCs w:val="22"/>
                <w:lang w:eastAsia="ro-RO"/>
              </w:rPr>
            </w:pPr>
          </w:p>
        </w:tc>
        <w:tc>
          <w:tcPr>
            <w:tcW w:w="974" w:type="dxa"/>
            <w:tcBorders>
              <w:top w:val="single" w:sz="4" w:space="0" w:color="auto"/>
              <w:left w:val="nil"/>
              <w:bottom w:val="single" w:sz="4" w:space="0" w:color="auto"/>
              <w:right w:val="single" w:sz="4" w:space="0" w:color="auto"/>
            </w:tcBorders>
            <w:shd w:val="clear" w:color="auto" w:fill="auto"/>
            <w:vAlign w:val="center"/>
            <w:hideMark/>
          </w:tcPr>
          <w:p w14:paraId="2B4CCB77"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w:t>
            </w:r>
          </w:p>
        </w:tc>
        <w:tc>
          <w:tcPr>
            <w:tcW w:w="914" w:type="dxa"/>
            <w:tcBorders>
              <w:top w:val="single" w:sz="4" w:space="0" w:color="auto"/>
              <w:left w:val="nil"/>
              <w:bottom w:val="single" w:sz="4" w:space="0" w:color="auto"/>
              <w:right w:val="single" w:sz="4" w:space="0" w:color="auto"/>
            </w:tcBorders>
            <w:shd w:val="clear" w:color="auto" w:fill="auto"/>
            <w:vAlign w:val="center"/>
            <w:hideMark/>
          </w:tcPr>
          <w:p w14:paraId="3C2669A6"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28AFE1D8"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7E77DB74"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572AF5FD"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262BC6B3"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7872880E"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5CDA88C8"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46BE38B2"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c>
          <w:tcPr>
            <w:tcW w:w="1097" w:type="dxa"/>
            <w:tcBorders>
              <w:top w:val="single" w:sz="4" w:space="0" w:color="auto"/>
              <w:left w:val="nil"/>
              <w:bottom w:val="single" w:sz="4" w:space="0" w:color="auto"/>
              <w:right w:val="single" w:sz="4" w:space="0" w:color="auto"/>
            </w:tcBorders>
            <w:shd w:val="clear" w:color="auto" w:fill="auto"/>
            <w:vAlign w:val="center"/>
            <w:hideMark/>
          </w:tcPr>
          <w:p w14:paraId="0A91EEEA" w14:textId="77777777" w:rsidR="00826721" w:rsidRPr="00AD525B" w:rsidRDefault="00826721" w:rsidP="00826721">
            <w:pPr>
              <w:keepNext w:val="0"/>
              <w:keepLines w:val="0"/>
              <w:spacing w:after="0"/>
              <w:jc w:val="center"/>
              <w:rPr>
                <w:b/>
                <w:sz w:val="22"/>
                <w:szCs w:val="22"/>
                <w:lang w:eastAsia="ro-RO"/>
              </w:rPr>
            </w:pPr>
            <w:r w:rsidRPr="00AD525B">
              <w:rPr>
                <w:b/>
                <w:sz w:val="22"/>
                <w:szCs w:val="22"/>
                <w:lang w:eastAsia="ro-RO"/>
              </w:rPr>
              <w:t>(mp)</w:t>
            </w:r>
          </w:p>
        </w:tc>
      </w:tr>
      <w:tr w:rsidR="00B66D86" w:rsidRPr="00AD525B" w14:paraId="0C9B466D"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11D133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w:t>
            </w:r>
          </w:p>
        </w:tc>
        <w:tc>
          <w:tcPr>
            <w:tcW w:w="4003" w:type="dxa"/>
            <w:tcBorders>
              <w:top w:val="nil"/>
              <w:left w:val="nil"/>
              <w:bottom w:val="single" w:sz="4" w:space="0" w:color="auto"/>
              <w:right w:val="single" w:sz="4" w:space="0" w:color="auto"/>
            </w:tcBorders>
            <w:shd w:val="clear" w:color="auto" w:fill="auto"/>
            <w:noWrap/>
            <w:vAlign w:val="bottom"/>
            <w:hideMark/>
          </w:tcPr>
          <w:p w14:paraId="4376F887"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1 Decembrie 1918</w:t>
            </w:r>
          </w:p>
        </w:tc>
        <w:tc>
          <w:tcPr>
            <w:tcW w:w="974" w:type="dxa"/>
            <w:tcBorders>
              <w:top w:val="nil"/>
              <w:left w:val="nil"/>
              <w:bottom w:val="single" w:sz="4" w:space="0" w:color="auto"/>
              <w:right w:val="single" w:sz="4" w:space="0" w:color="auto"/>
            </w:tcBorders>
            <w:shd w:val="clear" w:color="auto" w:fill="auto"/>
            <w:noWrap/>
            <w:vAlign w:val="bottom"/>
            <w:hideMark/>
          </w:tcPr>
          <w:p w14:paraId="46291AD3" w14:textId="77777777" w:rsidR="00826721" w:rsidRPr="00AD525B" w:rsidRDefault="00826721" w:rsidP="001737C1">
            <w:pPr>
              <w:keepNext w:val="0"/>
              <w:keepLines w:val="0"/>
              <w:spacing w:after="0"/>
              <w:jc w:val="right"/>
              <w:rPr>
                <w:sz w:val="22"/>
                <w:szCs w:val="22"/>
                <w:lang w:eastAsia="ro-RO"/>
              </w:rPr>
            </w:pPr>
            <w:r w:rsidRPr="00AD525B">
              <w:rPr>
                <w:sz w:val="22"/>
                <w:szCs w:val="22"/>
                <w:lang w:eastAsia="ro-RO"/>
              </w:rPr>
              <w:t>2020</w:t>
            </w:r>
          </w:p>
        </w:tc>
        <w:tc>
          <w:tcPr>
            <w:tcW w:w="914" w:type="dxa"/>
            <w:tcBorders>
              <w:top w:val="nil"/>
              <w:left w:val="nil"/>
              <w:bottom w:val="single" w:sz="4" w:space="0" w:color="auto"/>
              <w:right w:val="single" w:sz="4" w:space="0" w:color="auto"/>
            </w:tcBorders>
            <w:shd w:val="clear" w:color="auto" w:fill="auto"/>
            <w:noWrap/>
            <w:vAlign w:val="bottom"/>
            <w:hideMark/>
          </w:tcPr>
          <w:p w14:paraId="31F6EAF1" w14:textId="77777777" w:rsidR="00826721" w:rsidRPr="00AD525B" w:rsidRDefault="00826721" w:rsidP="001737C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89FF4A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shd w:val="clear" w:color="auto" w:fill="auto"/>
            <w:noWrap/>
            <w:vAlign w:val="bottom"/>
            <w:hideMark/>
          </w:tcPr>
          <w:p w14:paraId="5B7A2B2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shd w:val="clear" w:color="auto" w:fill="auto"/>
            <w:noWrap/>
            <w:vAlign w:val="bottom"/>
            <w:hideMark/>
          </w:tcPr>
          <w:p w14:paraId="78D6214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c>
          <w:tcPr>
            <w:tcW w:w="1035" w:type="dxa"/>
            <w:tcBorders>
              <w:top w:val="nil"/>
              <w:left w:val="nil"/>
              <w:bottom w:val="single" w:sz="4" w:space="0" w:color="auto"/>
              <w:right w:val="single" w:sz="4" w:space="0" w:color="auto"/>
            </w:tcBorders>
            <w:shd w:val="clear" w:color="auto" w:fill="auto"/>
            <w:noWrap/>
            <w:vAlign w:val="bottom"/>
            <w:hideMark/>
          </w:tcPr>
          <w:p w14:paraId="49C77DC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shd w:val="clear" w:color="auto" w:fill="auto"/>
            <w:noWrap/>
            <w:vAlign w:val="bottom"/>
            <w:hideMark/>
          </w:tcPr>
          <w:p w14:paraId="0531252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c>
          <w:tcPr>
            <w:tcW w:w="922" w:type="dxa"/>
            <w:tcBorders>
              <w:top w:val="nil"/>
              <w:left w:val="nil"/>
              <w:bottom w:val="single" w:sz="4" w:space="0" w:color="auto"/>
              <w:right w:val="single" w:sz="4" w:space="0" w:color="auto"/>
            </w:tcBorders>
            <w:shd w:val="clear" w:color="auto" w:fill="auto"/>
            <w:noWrap/>
            <w:vAlign w:val="bottom"/>
            <w:hideMark/>
          </w:tcPr>
          <w:p w14:paraId="496BAF5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c>
          <w:tcPr>
            <w:tcW w:w="1011" w:type="dxa"/>
            <w:tcBorders>
              <w:top w:val="nil"/>
              <w:left w:val="nil"/>
              <w:bottom w:val="single" w:sz="4" w:space="0" w:color="auto"/>
              <w:right w:val="single" w:sz="4" w:space="0" w:color="auto"/>
            </w:tcBorders>
            <w:shd w:val="clear" w:color="auto" w:fill="auto"/>
            <w:noWrap/>
            <w:vAlign w:val="bottom"/>
            <w:hideMark/>
          </w:tcPr>
          <w:p w14:paraId="4332C32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c>
          <w:tcPr>
            <w:tcW w:w="1097" w:type="dxa"/>
            <w:tcBorders>
              <w:top w:val="nil"/>
              <w:left w:val="nil"/>
              <w:bottom w:val="single" w:sz="4" w:space="0" w:color="auto"/>
              <w:right w:val="single" w:sz="4" w:space="0" w:color="auto"/>
            </w:tcBorders>
            <w:shd w:val="clear" w:color="auto" w:fill="auto"/>
            <w:noWrap/>
            <w:vAlign w:val="bottom"/>
            <w:hideMark/>
          </w:tcPr>
          <w:p w14:paraId="0D7640A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14140</w:t>
            </w:r>
          </w:p>
        </w:tc>
      </w:tr>
      <w:tr w:rsidR="00B66D86" w:rsidRPr="00AD525B" w14:paraId="1D65F79C"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BE96B7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w:t>
            </w:r>
          </w:p>
        </w:tc>
        <w:tc>
          <w:tcPr>
            <w:tcW w:w="4003" w:type="dxa"/>
            <w:tcBorders>
              <w:top w:val="nil"/>
              <w:left w:val="nil"/>
              <w:bottom w:val="single" w:sz="4" w:space="0" w:color="auto"/>
              <w:right w:val="single" w:sz="4" w:space="0" w:color="auto"/>
            </w:tcBorders>
            <w:shd w:val="clear" w:color="auto" w:fill="auto"/>
            <w:noWrap/>
            <w:vAlign w:val="bottom"/>
            <w:hideMark/>
          </w:tcPr>
          <w:p w14:paraId="04CC59A0" w14:textId="123A856E" w:rsidR="00826721" w:rsidRPr="00AD525B" w:rsidRDefault="00826721" w:rsidP="00826721">
            <w:pPr>
              <w:keepNext w:val="0"/>
              <w:keepLines w:val="0"/>
              <w:spacing w:after="0"/>
              <w:jc w:val="left"/>
              <w:rPr>
                <w:sz w:val="22"/>
                <w:szCs w:val="22"/>
                <w:lang w:eastAsia="ro-RO"/>
              </w:rPr>
            </w:pPr>
            <w:r w:rsidRPr="00AD525B">
              <w:rPr>
                <w:sz w:val="22"/>
                <w:szCs w:val="22"/>
                <w:lang w:eastAsia="ro-RO"/>
              </w:rPr>
              <w:t xml:space="preserve">Andrei </w:t>
            </w:r>
            <w:r w:rsidR="005F6C7F" w:rsidRPr="00AD525B">
              <w:rPr>
                <w:sz w:val="22"/>
                <w:szCs w:val="22"/>
                <w:lang w:eastAsia="ro-RO"/>
              </w:rPr>
              <w:t>Șaguna</w:t>
            </w:r>
            <w:r w:rsidRPr="00AD525B">
              <w:rPr>
                <w:sz w:val="22"/>
                <w:szCs w:val="22"/>
                <w:lang w:eastAsia="ro-RO"/>
              </w:rPr>
              <w:t xml:space="preserve"> ( partea pietruită )</w:t>
            </w:r>
          </w:p>
        </w:tc>
        <w:tc>
          <w:tcPr>
            <w:tcW w:w="974" w:type="dxa"/>
            <w:tcBorders>
              <w:top w:val="nil"/>
              <w:left w:val="nil"/>
              <w:bottom w:val="single" w:sz="4" w:space="0" w:color="auto"/>
              <w:right w:val="single" w:sz="4" w:space="0" w:color="auto"/>
            </w:tcBorders>
            <w:shd w:val="clear" w:color="auto" w:fill="auto"/>
            <w:noWrap/>
            <w:vAlign w:val="bottom"/>
            <w:hideMark/>
          </w:tcPr>
          <w:p w14:paraId="2E96F4B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w:t>
            </w:r>
          </w:p>
        </w:tc>
        <w:tc>
          <w:tcPr>
            <w:tcW w:w="914" w:type="dxa"/>
            <w:tcBorders>
              <w:top w:val="nil"/>
              <w:left w:val="nil"/>
              <w:bottom w:val="single" w:sz="4" w:space="0" w:color="auto"/>
              <w:right w:val="single" w:sz="4" w:space="0" w:color="auto"/>
            </w:tcBorders>
            <w:shd w:val="clear" w:color="auto" w:fill="auto"/>
            <w:noWrap/>
            <w:vAlign w:val="bottom"/>
            <w:hideMark/>
          </w:tcPr>
          <w:p w14:paraId="7037D78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2954C40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shd w:val="clear" w:color="auto" w:fill="auto"/>
            <w:noWrap/>
            <w:vAlign w:val="bottom"/>
            <w:hideMark/>
          </w:tcPr>
          <w:p w14:paraId="33F0A31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shd w:val="clear" w:color="auto" w:fill="auto"/>
            <w:noWrap/>
            <w:vAlign w:val="bottom"/>
            <w:hideMark/>
          </w:tcPr>
          <w:p w14:paraId="31ADC12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c>
          <w:tcPr>
            <w:tcW w:w="1035" w:type="dxa"/>
            <w:tcBorders>
              <w:top w:val="nil"/>
              <w:left w:val="nil"/>
              <w:bottom w:val="single" w:sz="4" w:space="0" w:color="auto"/>
              <w:right w:val="single" w:sz="4" w:space="0" w:color="auto"/>
            </w:tcBorders>
            <w:shd w:val="clear" w:color="auto" w:fill="auto"/>
            <w:noWrap/>
            <w:vAlign w:val="bottom"/>
            <w:hideMark/>
          </w:tcPr>
          <w:p w14:paraId="71D81BE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shd w:val="clear" w:color="auto" w:fill="auto"/>
            <w:noWrap/>
            <w:vAlign w:val="bottom"/>
            <w:hideMark/>
          </w:tcPr>
          <w:p w14:paraId="0AB28CB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c>
          <w:tcPr>
            <w:tcW w:w="922" w:type="dxa"/>
            <w:tcBorders>
              <w:top w:val="nil"/>
              <w:left w:val="nil"/>
              <w:bottom w:val="single" w:sz="4" w:space="0" w:color="auto"/>
              <w:right w:val="single" w:sz="4" w:space="0" w:color="auto"/>
            </w:tcBorders>
            <w:shd w:val="clear" w:color="auto" w:fill="auto"/>
            <w:noWrap/>
            <w:vAlign w:val="bottom"/>
            <w:hideMark/>
          </w:tcPr>
          <w:p w14:paraId="7ECCF3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c>
          <w:tcPr>
            <w:tcW w:w="1011" w:type="dxa"/>
            <w:tcBorders>
              <w:top w:val="nil"/>
              <w:left w:val="nil"/>
              <w:bottom w:val="single" w:sz="4" w:space="0" w:color="auto"/>
              <w:right w:val="single" w:sz="4" w:space="0" w:color="auto"/>
            </w:tcBorders>
            <w:shd w:val="clear" w:color="auto" w:fill="auto"/>
            <w:noWrap/>
            <w:vAlign w:val="bottom"/>
            <w:hideMark/>
          </w:tcPr>
          <w:p w14:paraId="179D46A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c>
          <w:tcPr>
            <w:tcW w:w="1097" w:type="dxa"/>
            <w:tcBorders>
              <w:top w:val="nil"/>
              <w:left w:val="nil"/>
              <w:bottom w:val="single" w:sz="4" w:space="0" w:color="auto"/>
              <w:right w:val="single" w:sz="4" w:space="0" w:color="auto"/>
            </w:tcBorders>
            <w:shd w:val="clear" w:color="auto" w:fill="auto"/>
            <w:noWrap/>
            <w:vAlign w:val="bottom"/>
            <w:hideMark/>
          </w:tcPr>
          <w:p w14:paraId="07AD461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1350</w:t>
            </w:r>
          </w:p>
        </w:tc>
      </w:tr>
      <w:tr w:rsidR="00B66D86" w:rsidRPr="00AD525B" w14:paraId="1ED70B72"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BD8D1B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w:t>
            </w:r>
          </w:p>
        </w:tc>
        <w:tc>
          <w:tcPr>
            <w:tcW w:w="4003" w:type="dxa"/>
            <w:tcBorders>
              <w:top w:val="nil"/>
              <w:left w:val="nil"/>
              <w:bottom w:val="single" w:sz="4" w:space="0" w:color="auto"/>
              <w:right w:val="single" w:sz="4" w:space="0" w:color="auto"/>
            </w:tcBorders>
            <w:shd w:val="clear" w:color="auto" w:fill="auto"/>
            <w:noWrap/>
            <w:vAlign w:val="bottom"/>
            <w:hideMark/>
          </w:tcPr>
          <w:p w14:paraId="77F17214"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Arcușului</w:t>
            </w:r>
          </w:p>
        </w:tc>
        <w:tc>
          <w:tcPr>
            <w:tcW w:w="974" w:type="dxa"/>
            <w:tcBorders>
              <w:top w:val="nil"/>
              <w:left w:val="nil"/>
              <w:bottom w:val="single" w:sz="4" w:space="0" w:color="auto"/>
              <w:right w:val="single" w:sz="4" w:space="0" w:color="auto"/>
            </w:tcBorders>
            <w:shd w:val="clear" w:color="auto" w:fill="auto"/>
            <w:noWrap/>
            <w:vAlign w:val="bottom"/>
            <w:hideMark/>
          </w:tcPr>
          <w:p w14:paraId="04B24F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625</w:t>
            </w:r>
          </w:p>
        </w:tc>
        <w:tc>
          <w:tcPr>
            <w:tcW w:w="914" w:type="dxa"/>
            <w:tcBorders>
              <w:top w:val="nil"/>
              <w:left w:val="nil"/>
              <w:bottom w:val="single" w:sz="4" w:space="0" w:color="auto"/>
              <w:right w:val="single" w:sz="4" w:space="0" w:color="auto"/>
            </w:tcBorders>
            <w:shd w:val="clear" w:color="auto" w:fill="auto"/>
            <w:noWrap/>
            <w:vAlign w:val="bottom"/>
            <w:hideMark/>
          </w:tcPr>
          <w:p w14:paraId="47B39E5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50CD312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shd w:val="clear" w:color="auto" w:fill="auto"/>
            <w:noWrap/>
            <w:vAlign w:val="bottom"/>
            <w:hideMark/>
          </w:tcPr>
          <w:p w14:paraId="6AE2EFE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shd w:val="clear" w:color="auto" w:fill="auto"/>
            <w:noWrap/>
            <w:vAlign w:val="bottom"/>
            <w:hideMark/>
          </w:tcPr>
          <w:p w14:paraId="1F19F86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c>
          <w:tcPr>
            <w:tcW w:w="1035" w:type="dxa"/>
            <w:tcBorders>
              <w:top w:val="nil"/>
              <w:left w:val="nil"/>
              <w:bottom w:val="single" w:sz="4" w:space="0" w:color="auto"/>
              <w:right w:val="single" w:sz="4" w:space="0" w:color="auto"/>
            </w:tcBorders>
            <w:shd w:val="clear" w:color="auto" w:fill="auto"/>
            <w:noWrap/>
            <w:vAlign w:val="bottom"/>
            <w:hideMark/>
          </w:tcPr>
          <w:p w14:paraId="425BB44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shd w:val="clear" w:color="auto" w:fill="auto"/>
            <w:noWrap/>
            <w:vAlign w:val="bottom"/>
            <w:hideMark/>
          </w:tcPr>
          <w:p w14:paraId="531FE3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c>
          <w:tcPr>
            <w:tcW w:w="922" w:type="dxa"/>
            <w:tcBorders>
              <w:top w:val="nil"/>
              <w:left w:val="nil"/>
              <w:bottom w:val="single" w:sz="4" w:space="0" w:color="auto"/>
              <w:right w:val="single" w:sz="4" w:space="0" w:color="auto"/>
            </w:tcBorders>
            <w:shd w:val="clear" w:color="auto" w:fill="auto"/>
            <w:noWrap/>
            <w:vAlign w:val="bottom"/>
            <w:hideMark/>
          </w:tcPr>
          <w:p w14:paraId="0961F28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c>
          <w:tcPr>
            <w:tcW w:w="1011" w:type="dxa"/>
            <w:tcBorders>
              <w:top w:val="nil"/>
              <w:left w:val="nil"/>
              <w:bottom w:val="single" w:sz="4" w:space="0" w:color="auto"/>
              <w:right w:val="single" w:sz="4" w:space="0" w:color="auto"/>
            </w:tcBorders>
            <w:shd w:val="clear" w:color="auto" w:fill="auto"/>
            <w:noWrap/>
            <w:vAlign w:val="bottom"/>
            <w:hideMark/>
          </w:tcPr>
          <w:p w14:paraId="0DA2D28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c>
          <w:tcPr>
            <w:tcW w:w="1097" w:type="dxa"/>
            <w:tcBorders>
              <w:top w:val="nil"/>
              <w:left w:val="nil"/>
              <w:bottom w:val="single" w:sz="4" w:space="0" w:color="auto"/>
              <w:right w:val="single" w:sz="4" w:space="0" w:color="auto"/>
            </w:tcBorders>
            <w:shd w:val="clear" w:color="auto" w:fill="auto"/>
            <w:noWrap/>
            <w:vAlign w:val="bottom"/>
            <w:hideMark/>
          </w:tcPr>
          <w:p w14:paraId="3A74686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3125</w:t>
            </w:r>
          </w:p>
        </w:tc>
      </w:tr>
      <w:tr w:rsidR="00B66D86" w:rsidRPr="00AD525B" w14:paraId="7E340AAF"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ADED2D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w:t>
            </w:r>
          </w:p>
        </w:tc>
        <w:tc>
          <w:tcPr>
            <w:tcW w:w="4003" w:type="dxa"/>
            <w:tcBorders>
              <w:top w:val="nil"/>
              <w:left w:val="nil"/>
              <w:bottom w:val="single" w:sz="4" w:space="0" w:color="auto"/>
              <w:right w:val="single" w:sz="4" w:space="0" w:color="auto"/>
            </w:tcBorders>
            <w:shd w:val="clear" w:color="auto" w:fill="auto"/>
            <w:noWrap/>
            <w:vAlign w:val="bottom"/>
            <w:hideMark/>
          </w:tcPr>
          <w:p w14:paraId="114AF49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Armata Romana</w:t>
            </w:r>
          </w:p>
        </w:tc>
        <w:tc>
          <w:tcPr>
            <w:tcW w:w="974" w:type="dxa"/>
            <w:tcBorders>
              <w:top w:val="nil"/>
              <w:left w:val="nil"/>
              <w:bottom w:val="single" w:sz="4" w:space="0" w:color="auto"/>
              <w:right w:val="single" w:sz="4" w:space="0" w:color="auto"/>
            </w:tcBorders>
            <w:shd w:val="clear" w:color="auto" w:fill="auto"/>
            <w:noWrap/>
            <w:vAlign w:val="bottom"/>
            <w:hideMark/>
          </w:tcPr>
          <w:p w14:paraId="039736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shd w:val="clear" w:color="auto" w:fill="auto"/>
            <w:noWrap/>
            <w:vAlign w:val="bottom"/>
            <w:hideMark/>
          </w:tcPr>
          <w:p w14:paraId="5B2300A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shd w:val="clear" w:color="auto" w:fill="auto"/>
            <w:noWrap/>
            <w:vAlign w:val="bottom"/>
            <w:hideMark/>
          </w:tcPr>
          <w:p w14:paraId="68DD0FB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shd w:val="clear" w:color="auto" w:fill="auto"/>
            <w:noWrap/>
            <w:vAlign w:val="bottom"/>
            <w:hideMark/>
          </w:tcPr>
          <w:p w14:paraId="03B09B6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shd w:val="clear" w:color="auto" w:fill="auto"/>
            <w:noWrap/>
            <w:vAlign w:val="bottom"/>
            <w:hideMark/>
          </w:tcPr>
          <w:p w14:paraId="2947641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c>
          <w:tcPr>
            <w:tcW w:w="1035" w:type="dxa"/>
            <w:tcBorders>
              <w:top w:val="nil"/>
              <w:left w:val="nil"/>
              <w:bottom w:val="single" w:sz="4" w:space="0" w:color="auto"/>
              <w:right w:val="single" w:sz="4" w:space="0" w:color="auto"/>
            </w:tcBorders>
            <w:shd w:val="clear" w:color="auto" w:fill="auto"/>
            <w:noWrap/>
            <w:vAlign w:val="bottom"/>
            <w:hideMark/>
          </w:tcPr>
          <w:p w14:paraId="32D68DE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shd w:val="clear" w:color="auto" w:fill="auto"/>
            <w:noWrap/>
            <w:vAlign w:val="bottom"/>
            <w:hideMark/>
          </w:tcPr>
          <w:p w14:paraId="6C0DE94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c>
          <w:tcPr>
            <w:tcW w:w="922" w:type="dxa"/>
            <w:tcBorders>
              <w:top w:val="nil"/>
              <w:left w:val="nil"/>
              <w:bottom w:val="single" w:sz="4" w:space="0" w:color="auto"/>
              <w:right w:val="single" w:sz="4" w:space="0" w:color="auto"/>
            </w:tcBorders>
            <w:shd w:val="clear" w:color="auto" w:fill="auto"/>
            <w:noWrap/>
            <w:vAlign w:val="bottom"/>
            <w:hideMark/>
          </w:tcPr>
          <w:p w14:paraId="6CBBEC6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c>
          <w:tcPr>
            <w:tcW w:w="1011" w:type="dxa"/>
            <w:tcBorders>
              <w:top w:val="nil"/>
              <w:left w:val="nil"/>
              <w:bottom w:val="single" w:sz="4" w:space="0" w:color="auto"/>
              <w:right w:val="single" w:sz="4" w:space="0" w:color="auto"/>
            </w:tcBorders>
            <w:shd w:val="clear" w:color="auto" w:fill="auto"/>
            <w:noWrap/>
            <w:vAlign w:val="bottom"/>
            <w:hideMark/>
          </w:tcPr>
          <w:p w14:paraId="0069764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c>
          <w:tcPr>
            <w:tcW w:w="1097" w:type="dxa"/>
            <w:tcBorders>
              <w:top w:val="nil"/>
              <w:left w:val="nil"/>
              <w:bottom w:val="single" w:sz="4" w:space="0" w:color="auto"/>
              <w:right w:val="single" w:sz="4" w:space="0" w:color="auto"/>
            </w:tcBorders>
            <w:shd w:val="clear" w:color="auto" w:fill="auto"/>
            <w:noWrap/>
            <w:vAlign w:val="bottom"/>
            <w:hideMark/>
          </w:tcPr>
          <w:p w14:paraId="68EA43B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2700</w:t>
            </w:r>
          </w:p>
        </w:tc>
      </w:tr>
      <w:tr w:rsidR="00B66D86" w:rsidRPr="00AD525B" w14:paraId="2E3403D9"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D8ACFF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4003" w:type="dxa"/>
            <w:tcBorders>
              <w:top w:val="nil"/>
              <w:left w:val="nil"/>
              <w:bottom w:val="single" w:sz="4" w:space="0" w:color="auto"/>
              <w:right w:val="single" w:sz="4" w:space="0" w:color="auto"/>
            </w:tcBorders>
            <w:shd w:val="clear" w:color="auto" w:fill="auto"/>
            <w:noWrap/>
            <w:vAlign w:val="bottom"/>
            <w:hideMark/>
          </w:tcPr>
          <w:p w14:paraId="41580779" w14:textId="6032A0D9" w:rsidR="00826721" w:rsidRPr="00AD525B" w:rsidRDefault="00826721" w:rsidP="00826721">
            <w:pPr>
              <w:keepNext w:val="0"/>
              <w:keepLines w:val="0"/>
              <w:spacing w:after="0"/>
              <w:jc w:val="left"/>
              <w:rPr>
                <w:sz w:val="22"/>
                <w:szCs w:val="22"/>
                <w:lang w:eastAsia="ro-RO"/>
              </w:rPr>
            </w:pPr>
            <w:r w:rsidRPr="00AD525B">
              <w:rPr>
                <w:sz w:val="22"/>
                <w:szCs w:val="22"/>
                <w:lang w:eastAsia="ro-RO"/>
              </w:rPr>
              <w:t>Armata Română-între str.</w:t>
            </w:r>
            <w:r w:rsidR="005F6C7F" w:rsidRPr="00AD525B">
              <w:rPr>
                <w:sz w:val="22"/>
                <w:szCs w:val="22"/>
                <w:lang w:eastAsia="ro-RO"/>
              </w:rPr>
              <w:t xml:space="preserve"> </w:t>
            </w:r>
            <w:r w:rsidRPr="00AD525B">
              <w:rPr>
                <w:sz w:val="22"/>
                <w:szCs w:val="22"/>
                <w:lang w:eastAsia="ro-RO"/>
              </w:rPr>
              <w:t>Gării și Constructorilor</w:t>
            </w:r>
          </w:p>
        </w:tc>
        <w:tc>
          <w:tcPr>
            <w:tcW w:w="974" w:type="dxa"/>
            <w:tcBorders>
              <w:top w:val="nil"/>
              <w:left w:val="nil"/>
              <w:bottom w:val="single" w:sz="4" w:space="0" w:color="auto"/>
              <w:right w:val="single" w:sz="4" w:space="0" w:color="auto"/>
            </w:tcBorders>
            <w:shd w:val="clear" w:color="auto" w:fill="auto"/>
            <w:noWrap/>
            <w:vAlign w:val="bottom"/>
            <w:hideMark/>
          </w:tcPr>
          <w:p w14:paraId="69238C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shd w:val="clear" w:color="auto" w:fill="auto"/>
            <w:noWrap/>
            <w:vAlign w:val="bottom"/>
            <w:hideMark/>
          </w:tcPr>
          <w:p w14:paraId="13C8E85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shd w:val="clear" w:color="auto" w:fill="auto"/>
            <w:noWrap/>
            <w:vAlign w:val="bottom"/>
            <w:hideMark/>
          </w:tcPr>
          <w:p w14:paraId="1D86311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shd w:val="clear" w:color="auto" w:fill="auto"/>
            <w:noWrap/>
            <w:vAlign w:val="bottom"/>
            <w:hideMark/>
          </w:tcPr>
          <w:p w14:paraId="40151C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shd w:val="clear" w:color="auto" w:fill="auto"/>
            <w:noWrap/>
            <w:vAlign w:val="bottom"/>
            <w:hideMark/>
          </w:tcPr>
          <w:p w14:paraId="04EED92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1035" w:type="dxa"/>
            <w:tcBorders>
              <w:top w:val="nil"/>
              <w:left w:val="nil"/>
              <w:bottom w:val="single" w:sz="4" w:space="0" w:color="auto"/>
              <w:right w:val="single" w:sz="4" w:space="0" w:color="auto"/>
            </w:tcBorders>
            <w:shd w:val="clear" w:color="auto" w:fill="auto"/>
            <w:noWrap/>
            <w:vAlign w:val="bottom"/>
            <w:hideMark/>
          </w:tcPr>
          <w:p w14:paraId="5A0EA40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shd w:val="clear" w:color="auto" w:fill="auto"/>
            <w:noWrap/>
            <w:vAlign w:val="bottom"/>
            <w:hideMark/>
          </w:tcPr>
          <w:p w14:paraId="7EB7BD7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922" w:type="dxa"/>
            <w:tcBorders>
              <w:top w:val="nil"/>
              <w:left w:val="nil"/>
              <w:bottom w:val="single" w:sz="4" w:space="0" w:color="auto"/>
              <w:right w:val="single" w:sz="4" w:space="0" w:color="auto"/>
            </w:tcBorders>
            <w:shd w:val="clear" w:color="auto" w:fill="auto"/>
            <w:noWrap/>
            <w:vAlign w:val="bottom"/>
            <w:hideMark/>
          </w:tcPr>
          <w:p w14:paraId="69EB7F8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1011" w:type="dxa"/>
            <w:tcBorders>
              <w:top w:val="nil"/>
              <w:left w:val="nil"/>
              <w:bottom w:val="single" w:sz="4" w:space="0" w:color="auto"/>
              <w:right w:val="single" w:sz="4" w:space="0" w:color="auto"/>
            </w:tcBorders>
            <w:shd w:val="clear" w:color="auto" w:fill="auto"/>
            <w:noWrap/>
            <w:vAlign w:val="bottom"/>
            <w:hideMark/>
          </w:tcPr>
          <w:p w14:paraId="0A88320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1097" w:type="dxa"/>
            <w:tcBorders>
              <w:top w:val="nil"/>
              <w:left w:val="nil"/>
              <w:bottom w:val="single" w:sz="4" w:space="0" w:color="auto"/>
              <w:right w:val="single" w:sz="4" w:space="0" w:color="auto"/>
            </w:tcBorders>
            <w:shd w:val="clear" w:color="auto" w:fill="auto"/>
            <w:noWrap/>
            <w:vAlign w:val="bottom"/>
            <w:hideMark/>
          </w:tcPr>
          <w:p w14:paraId="25F474D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r>
      <w:tr w:rsidR="00B66D86" w:rsidRPr="00AD525B" w14:paraId="16066E96"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C84733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4003" w:type="dxa"/>
            <w:tcBorders>
              <w:top w:val="nil"/>
              <w:left w:val="nil"/>
              <w:bottom w:val="single" w:sz="4" w:space="0" w:color="auto"/>
              <w:right w:val="single" w:sz="4" w:space="0" w:color="auto"/>
            </w:tcBorders>
            <w:shd w:val="clear" w:color="auto" w:fill="auto"/>
            <w:noWrap/>
            <w:vAlign w:val="bottom"/>
            <w:hideMark/>
          </w:tcPr>
          <w:p w14:paraId="20443D6D"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Bánki Dónáth</w:t>
            </w:r>
          </w:p>
        </w:tc>
        <w:tc>
          <w:tcPr>
            <w:tcW w:w="974" w:type="dxa"/>
            <w:tcBorders>
              <w:top w:val="nil"/>
              <w:left w:val="nil"/>
              <w:bottom w:val="single" w:sz="4" w:space="0" w:color="auto"/>
              <w:right w:val="single" w:sz="4" w:space="0" w:color="auto"/>
            </w:tcBorders>
            <w:shd w:val="clear" w:color="auto" w:fill="auto"/>
            <w:noWrap/>
            <w:vAlign w:val="bottom"/>
            <w:hideMark/>
          </w:tcPr>
          <w:p w14:paraId="74F5468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240</w:t>
            </w:r>
          </w:p>
        </w:tc>
        <w:tc>
          <w:tcPr>
            <w:tcW w:w="914" w:type="dxa"/>
            <w:tcBorders>
              <w:top w:val="nil"/>
              <w:left w:val="nil"/>
              <w:bottom w:val="single" w:sz="4" w:space="0" w:color="auto"/>
              <w:right w:val="single" w:sz="4" w:space="0" w:color="auto"/>
            </w:tcBorders>
            <w:shd w:val="clear" w:color="auto" w:fill="auto"/>
            <w:noWrap/>
            <w:vAlign w:val="bottom"/>
            <w:hideMark/>
          </w:tcPr>
          <w:p w14:paraId="009F914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shd w:val="clear" w:color="auto" w:fill="auto"/>
            <w:noWrap/>
            <w:vAlign w:val="bottom"/>
            <w:hideMark/>
          </w:tcPr>
          <w:p w14:paraId="0494D10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5C23753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5753F65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1035" w:type="dxa"/>
            <w:tcBorders>
              <w:top w:val="nil"/>
              <w:left w:val="nil"/>
              <w:bottom w:val="single" w:sz="4" w:space="0" w:color="auto"/>
              <w:right w:val="single" w:sz="4" w:space="0" w:color="auto"/>
            </w:tcBorders>
            <w:shd w:val="clear" w:color="auto" w:fill="auto"/>
            <w:noWrap/>
            <w:vAlign w:val="bottom"/>
            <w:hideMark/>
          </w:tcPr>
          <w:p w14:paraId="4B1DFC6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586A1B3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79A2241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1011" w:type="dxa"/>
            <w:tcBorders>
              <w:top w:val="nil"/>
              <w:left w:val="nil"/>
              <w:bottom w:val="single" w:sz="4" w:space="0" w:color="auto"/>
              <w:right w:val="single" w:sz="4" w:space="0" w:color="auto"/>
            </w:tcBorders>
            <w:shd w:val="clear" w:color="auto" w:fill="auto"/>
            <w:noWrap/>
            <w:vAlign w:val="bottom"/>
            <w:hideMark/>
          </w:tcPr>
          <w:p w14:paraId="5C4F081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1097" w:type="dxa"/>
            <w:tcBorders>
              <w:top w:val="nil"/>
              <w:left w:val="nil"/>
              <w:bottom w:val="single" w:sz="4" w:space="0" w:color="auto"/>
              <w:right w:val="single" w:sz="4" w:space="0" w:color="auto"/>
            </w:tcBorders>
            <w:shd w:val="clear" w:color="auto" w:fill="auto"/>
            <w:noWrap/>
            <w:vAlign w:val="bottom"/>
            <w:hideMark/>
          </w:tcPr>
          <w:p w14:paraId="5EF5C7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r>
      <w:tr w:rsidR="00B66D86" w:rsidRPr="00AD525B" w14:paraId="25EEE156"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FCD280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4003" w:type="dxa"/>
            <w:tcBorders>
              <w:top w:val="nil"/>
              <w:left w:val="nil"/>
              <w:bottom w:val="single" w:sz="4" w:space="0" w:color="auto"/>
              <w:right w:val="single" w:sz="4" w:space="0" w:color="auto"/>
            </w:tcBorders>
            <w:shd w:val="clear" w:color="auto" w:fill="auto"/>
            <w:noWrap/>
            <w:vAlign w:val="bottom"/>
            <w:hideMark/>
          </w:tcPr>
          <w:p w14:paraId="4C84EBC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Bartók Béla</w:t>
            </w:r>
          </w:p>
        </w:tc>
        <w:tc>
          <w:tcPr>
            <w:tcW w:w="974" w:type="dxa"/>
            <w:tcBorders>
              <w:top w:val="nil"/>
              <w:left w:val="nil"/>
              <w:bottom w:val="single" w:sz="4" w:space="0" w:color="auto"/>
              <w:right w:val="single" w:sz="4" w:space="0" w:color="auto"/>
            </w:tcBorders>
            <w:shd w:val="clear" w:color="auto" w:fill="auto"/>
            <w:noWrap/>
            <w:vAlign w:val="bottom"/>
            <w:hideMark/>
          </w:tcPr>
          <w:p w14:paraId="225638B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w:t>
            </w:r>
          </w:p>
        </w:tc>
        <w:tc>
          <w:tcPr>
            <w:tcW w:w="914" w:type="dxa"/>
            <w:tcBorders>
              <w:top w:val="nil"/>
              <w:left w:val="nil"/>
              <w:bottom w:val="single" w:sz="4" w:space="0" w:color="auto"/>
              <w:right w:val="single" w:sz="4" w:space="0" w:color="auto"/>
            </w:tcBorders>
            <w:shd w:val="clear" w:color="auto" w:fill="auto"/>
            <w:noWrap/>
            <w:vAlign w:val="bottom"/>
            <w:hideMark/>
          </w:tcPr>
          <w:p w14:paraId="60C99A6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3134E21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54D27E8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2A4D93C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shd w:val="clear" w:color="auto" w:fill="auto"/>
            <w:noWrap/>
            <w:vAlign w:val="bottom"/>
            <w:hideMark/>
          </w:tcPr>
          <w:p w14:paraId="7D2C229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21381C7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00A9468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shd w:val="clear" w:color="auto" w:fill="auto"/>
            <w:noWrap/>
            <w:vAlign w:val="bottom"/>
            <w:hideMark/>
          </w:tcPr>
          <w:p w14:paraId="790319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shd w:val="clear" w:color="auto" w:fill="auto"/>
            <w:noWrap/>
            <w:vAlign w:val="bottom"/>
            <w:hideMark/>
          </w:tcPr>
          <w:p w14:paraId="06FFFF3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r>
      <w:tr w:rsidR="00B66D86" w:rsidRPr="00AD525B" w14:paraId="253B5263"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84759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4003" w:type="dxa"/>
            <w:tcBorders>
              <w:top w:val="nil"/>
              <w:left w:val="nil"/>
              <w:bottom w:val="single" w:sz="4" w:space="0" w:color="auto"/>
              <w:right w:val="single" w:sz="4" w:space="0" w:color="auto"/>
            </w:tcBorders>
            <w:shd w:val="clear" w:color="auto" w:fill="auto"/>
            <w:noWrap/>
            <w:vAlign w:val="bottom"/>
            <w:hideMark/>
          </w:tcPr>
          <w:p w14:paraId="4440E18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Bem József</w:t>
            </w:r>
          </w:p>
        </w:tc>
        <w:tc>
          <w:tcPr>
            <w:tcW w:w="974" w:type="dxa"/>
            <w:tcBorders>
              <w:top w:val="nil"/>
              <w:left w:val="nil"/>
              <w:bottom w:val="single" w:sz="4" w:space="0" w:color="auto"/>
              <w:right w:val="single" w:sz="4" w:space="0" w:color="auto"/>
            </w:tcBorders>
            <w:shd w:val="clear" w:color="auto" w:fill="auto"/>
            <w:noWrap/>
            <w:vAlign w:val="bottom"/>
            <w:hideMark/>
          </w:tcPr>
          <w:p w14:paraId="0819F9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w:t>
            </w:r>
          </w:p>
        </w:tc>
        <w:tc>
          <w:tcPr>
            <w:tcW w:w="914" w:type="dxa"/>
            <w:tcBorders>
              <w:top w:val="nil"/>
              <w:left w:val="nil"/>
              <w:bottom w:val="single" w:sz="4" w:space="0" w:color="auto"/>
              <w:right w:val="single" w:sz="4" w:space="0" w:color="auto"/>
            </w:tcBorders>
            <w:shd w:val="clear" w:color="auto" w:fill="auto"/>
            <w:noWrap/>
            <w:vAlign w:val="bottom"/>
            <w:hideMark/>
          </w:tcPr>
          <w:p w14:paraId="6795BDC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w:t>
            </w:r>
          </w:p>
        </w:tc>
        <w:tc>
          <w:tcPr>
            <w:tcW w:w="1121" w:type="dxa"/>
            <w:tcBorders>
              <w:top w:val="nil"/>
              <w:left w:val="nil"/>
              <w:bottom w:val="single" w:sz="4" w:space="0" w:color="auto"/>
              <w:right w:val="single" w:sz="4" w:space="0" w:color="auto"/>
            </w:tcBorders>
            <w:shd w:val="clear" w:color="auto" w:fill="auto"/>
            <w:noWrap/>
            <w:vAlign w:val="bottom"/>
            <w:hideMark/>
          </w:tcPr>
          <w:p w14:paraId="769F775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5EB1B62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62A5812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35" w:type="dxa"/>
            <w:tcBorders>
              <w:top w:val="nil"/>
              <w:left w:val="nil"/>
              <w:bottom w:val="single" w:sz="4" w:space="0" w:color="auto"/>
              <w:right w:val="single" w:sz="4" w:space="0" w:color="auto"/>
            </w:tcBorders>
            <w:shd w:val="clear" w:color="auto" w:fill="auto"/>
            <w:noWrap/>
            <w:vAlign w:val="bottom"/>
            <w:hideMark/>
          </w:tcPr>
          <w:p w14:paraId="0259B67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46B9337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49F8465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11" w:type="dxa"/>
            <w:tcBorders>
              <w:top w:val="nil"/>
              <w:left w:val="nil"/>
              <w:bottom w:val="single" w:sz="4" w:space="0" w:color="auto"/>
              <w:right w:val="single" w:sz="4" w:space="0" w:color="auto"/>
            </w:tcBorders>
            <w:shd w:val="clear" w:color="auto" w:fill="auto"/>
            <w:noWrap/>
            <w:vAlign w:val="bottom"/>
            <w:hideMark/>
          </w:tcPr>
          <w:p w14:paraId="54AEFD2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97" w:type="dxa"/>
            <w:tcBorders>
              <w:top w:val="nil"/>
              <w:left w:val="nil"/>
              <w:bottom w:val="single" w:sz="4" w:space="0" w:color="auto"/>
              <w:right w:val="single" w:sz="4" w:space="0" w:color="auto"/>
            </w:tcBorders>
            <w:shd w:val="clear" w:color="auto" w:fill="auto"/>
            <w:noWrap/>
            <w:vAlign w:val="bottom"/>
            <w:hideMark/>
          </w:tcPr>
          <w:p w14:paraId="5832859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r>
      <w:tr w:rsidR="00B66D86" w:rsidRPr="00AD525B" w14:paraId="648262A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FD46EB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w:t>
            </w:r>
          </w:p>
        </w:tc>
        <w:tc>
          <w:tcPr>
            <w:tcW w:w="4003" w:type="dxa"/>
            <w:tcBorders>
              <w:top w:val="nil"/>
              <w:left w:val="nil"/>
              <w:bottom w:val="single" w:sz="4" w:space="0" w:color="auto"/>
              <w:right w:val="single" w:sz="4" w:space="0" w:color="auto"/>
            </w:tcBorders>
            <w:shd w:val="clear" w:color="auto" w:fill="auto"/>
            <w:noWrap/>
            <w:vAlign w:val="bottom"/>
            <w:hideMark/>
          </w:tcPr>
          <w:p w14:paraId="43A838A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Berzei</w:t>
            </w:r>
          </w:p>
        </w:tc>
        <w:tc>
          <w:tcPr>
            <w:tcW w:w="974" w:type="dxa"/>
            <w:tcBorders>
              <w:top w:val="nil"/>
              <w:left w:val="nil"/>
              <w:bottom w:val="single" w:sz="4" w:space="0" w:color="auto"/>
              <w:right w:val="single" w:sz="4" w:space="0" w:color="auto"/>
            </w:tcBorders>
            <w:shd w:val="clear" w:color="auto" w:fill="auto"/>
            <w:noWrap/>
            <w:vAlign w:val="bottom"/>
            <w:hideMark/>
          </w:tcPr>
          <w:p w14:paraId="27920DF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190</w:t>
            </w:r>
          </w:p>
        </w:tc>
        <w:tc>
          <w:tcPr>
            <w:tcW w:w="914" w:type="dxa"/>
            <w:tcBorders>
              <w:top w:val="nil"/>
              <w:left w:val="nil"/>
              <w:bottom w:val="single" w:sz="4" w:space="0" w:color="auto"/>
              <w:right w:val="single" w:sz="4" w:space="0" w:color="auto"/>
            </w:tcBorders>
            <w:shd w:val="clear" w:color="auto" w:fill="auto"/>
            <w:noWrap/>
            <w:vAlign w:val="bottom"/>
            <w:hideMark/>
          </w:tcPr>
          <w:p w14:paraId="292DEE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shd w:val="clear" w:color="auto" w:fill="auto"/>
            <w:noWrap/>
            <w:vAlign w:val="bottom"/>
            <w:hideMark/>
          </w:tcPr>
          <w:p w14:paraId="621DF30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shd w:val="clear" w:color="auto" w:fill="auto"/>
            <w:noWrap/>
            <w:vAlign w:val="bottom"/>
            <w:hideMark/>
          </w:tcPr>
          <w:p w14:paraId="3201F2F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shd w:val="clear" w:color="auto" w:fill="auto"/>
            <w:noWrap/>
            <w:vAlign w:val="bottom"/>
            <w:hideMark/>
          </w:tcPr>
          <w:p w14:paraId="0FD2E53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c>
          <w:tcPr>
            <w:tcW w:w="1035" w:type="dxa"/>
            <w:tcBorders>
              <w:top w:val="nil"/>
              <w:left w:val="nil"/>
              <w:bottom w:val="single" w:sz="4" w:space="0" w:color="auto"/>
              <w:right w:val="single" w:sz="4" w:space="0" w:color="auto"/>
            </w:tcBorders>
            <w:shd w:val="clear" w:color="auto" w:fill="auto"/>
            <w:noWrap/>
            <w:vAlign w:val="bottom"/>
            <w:hideMark/>
          </w:tcPr>
          <w:p w14:paraId="28B14A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shd w:val="clear" w:color="auto" w:fill="auto"/>
            <w:noWrap/>
            <w:vAlign w:val="bottom"/>
            <w:hideMark/>
          </w:tcPr>
          <w:p w14:paraId="3483D53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c>
          <w:tcPr>
            <w:tcW w:w="922" w:type="dxa"/>
            <w:tcBorders>
              <w:top w:val="nil"/>
              <w:left w:val="nil"/>
              <w:bottom w:val="single" w:sz="4" w:space="0" w:color="auto"/>
              <w:right w:val="single" w:sz="4" w:space="0" w:color="auto"/>
            </w:tcBorders>
            <w:shd w:val="clear" w:color="auto" w:fill="auto"/>
            <w:noWrap/>
            <w:vAlign w:val="bottom"/>
            <w:hideMark/>
          </w:tcPr>
          <w:p w14:paraId="409741B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c>
          <w:tcPr>
            <w:tcW w:w="1011" w:type="dxa"/>
            <w:tcBorders>
              <w:top w:val="nil"/>
              <w:left w:val="nil"/>
              <w:bottom w:val="single" w:sz="4" w:space="0" w:color="auto"/>
              <w:right w:val="single" w:sz="4" w:space="0" w:color="auto"/>
            </w:tcBorders>
            <w:shd w:val="clear" w:color="auto" w:fill="auto"/>
            <w:noWrap/>
            <w:vAlign w:val="bottom"/>
            <w:hideMark/>
          </w:tcPr>
          <w:p w14:paraId="05C2210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c>
          <w:tcPr>
            <w:tcW w:w="1097" w:type="dxa"/>
            <w:tcBorders>
              <w:top w:val="nil"/>
              <w:left w:val="nil"/>
              <w:bottom w:val="single" w:sz="4" w:space="0" w:color="auto"/>
              <w:right w:val="single" w:sz="4" w:space="0" w:color="auto"/>
            </w:tcBorders>
            <w:shd w:val="clear" w:color="auto" w:fill="auto"/>
            <w:noWrap/>
            <w:vAlign w:val="bottom"/>
            <w:hideMark/>
          </w:tcPr>
          <w:p w14:paraId="03796E2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1710</w:t>
            </w:r>
          </w:p>
        </w:tc>
      </w:tr>
      <w:tr w:rsidR="00B66D86" w:rsidRPr="00AD525B" w14:paraId="2688AE97"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91017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w:t>
            </w:r>
          </w:p>
        </w:tc>
        <w:tc>
          <w:tcPr>
            <w:tcW w:w="4003" w:type="dxa"/>
            <w:tcBorders>
              <w:top w:val="nil"/>
              <w:left w:val="nil"/>
              <w:bottom w:val="single" w:sz="4" w:space="0" w:color="auto"/>
              <w:right w:val="single" w:sz="4" w:space="0" w:color="auto"/>
            </w:tcBorders>
            <w:shd w:val="clear" w:color="auto" w:fill="auto"/>
            <w:noWrap/>
            <w:vAlign w:val="bottom"/>
            <w:hideMark/>
          </w:tcPr>
          <w:p w14:paraId="7972EF2E"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Bisericii</w:t>
            </w:r>
          </w:p>
        </w:tc>
        <w:tc>
          <w:tcPr>
            <w:tcW w:w="974" w:type="dxa"/>
            <w:tcBorders>
              <w:top w:val="nil"/>
              <w:left w:val="nil"/>
              <w:bottom w:val="single" w:sz="4" w:space="0" w:color="auto"/>
              <w:right w:val="single" w:sz="4" w:space="0" w:color="auto"/>
            </w:tcBorders>
            <w:shd w:val="clear" w:color="auto" w:fill="auto"/>
            <w:noWrap/>
            <w:vAlign w:val="bottom"/>
            <w:hideMark/>
          </w:tcPr>
          <w:p w14:paraId="494EC34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w:t>
            </w:r>
          </w:p>
        </w:tc>
        <w:tc>
          <w:tcPr>
            <w:tcW w:w="914" w:type="dxa"/>
            <w:tcBorders>
              <w:top w:val="nil"/>
              <w:left w:val="nil"/>
              <w:bottom w:val="single" w:sz="4" w:space="0" w:color="auto"/>
              <w:right w:val="single" w:sz="4" w:space="0" w:color="auto"/>
            </w:tcBorders>
            <w:shd w:val="clear" w:color="auto" w:fill="auto"/>
            <w:noWrap/>
            <w:vAlign w:val="bottom"/>
            <w:hideMark/>
          </w:tcPr>
          <w:p w14:paraId="6DA74A1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45D274D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35D9AC0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7AA98AC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1035" w:type="dxa"/>
            <w:tcBorders>
              <w:top w:val="nil"/>
              <w:left w:val="nil"/>
              <w:bottom w:val="single" w:sz="4" w:space="0" w:color="auto"/>
              <w:right w:val="single" w:sz="4" w:space="0" w:color="auto"/>
            </w:tcBorders>
            <w:shd w:val="clear" w:color="auto" w:fill="auto"/>
            <w:noWrap/>
            <w:vAlign w:val="bottom"/>
            <w:hideMark/>
          </w:tcPr>
          <w:p w14:paraId="553D759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31D418F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30CE74A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1011" w:type="dxa"/>
            <w:tcBorders>
              <w:top w:val="nil"/>
              <w:left w:val="nil"/>
              <w:bottom w:val="single" w:sz="4" w:space="0" w:color="auto"/>
              <w:right w:val="single" w:sz="4" w:space="0" w:color="auto"/>
            </w:tcBorders>
            <w:shd w:val="clear" w:color="auto" w:fill="auto"/>
            <w:noWrap/>
            <w:vAlign w:val="bottom"/>
            <w:hideMark/>
          </w:tcPr>
          <w:p w14:paraId="7B5EEC7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1097" w:type="dxa"/>
            <w:tcBorders>
              <w:top w:val="nil"/>
              <w:left w:val="nil"/>
              <w:bottom w:val="single" w:sz="4" w:space="0" w:color="auto"/>
              <w:right w:val="single" w:sz="4" w:space="0" w:color="auto"/>
            </w:tcBorders>
            <w:shd w:val="clear" w:color="auto" w:fill="auto"/>
            <w:noWrap/>
            <w:vAlign w:val="bottom"/>
            <w:hideMark/>
          </w:tcPr>
          <w:p w14:paraId="03A3308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r>
      <w:tr w:rsidR="00B66D86" w:rsidRPr="00AD525B" w14:paraId="37B6EB6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49E95A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w:t>
            </w:r>
          </w:p>
        </w:tc>
        <w:tc>
          <w:tcPr>
            <w:tcW w:w="4003" w:type="dxa"/>
            <w:tcBorders>
              <w:top w:val="nil"/>
              <w:left w:val="nil"/>
              <w:bottom w:val="single" w:sz="4" w:space="0" w:color="auto"/>
              <w:right w:val="single" w:sz="4" w:space="0" w:color="auto"/>
            </w:tcBorders>
            <w:shd w:val="clear" w:color="auto" w:fill="auto"/>
            <w:noWrap/>
            <w:vAlign w:val="bottom"/>
            <w:hideMark/>
          </w:tcPr>
          <w:p w14:paraId="32DFBD0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Bolyai János</w:t>
            </w:r>
          </w:p>
        </w:tc>
        <w:tc>
          <w:tcPr>
            <w:tcW w:w="974" w:type="dxa"/>
            <w:tcBorders>
              <w:top w:val="nil"/>
              <w:left w:val="nil"/>
              <w:bottom w:val="single" w:sz="4" w:space="0" w:color="auto"/>
              <w:right w:val="single" w:sz="4" w:space="0" w:color="auto"/>
            </w:tcBorders>
            <w:shd w:val="clear" w:color="auto" w:fill="auto"/>
            <w:noWrap/>
            <w:vAlign w:val="bottom"/>
            <w:hideMark/>
          </w:tcPr>
          <w:p w14:paraId="4C63601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w:t>
            </w:r>
          </w:p>
        </w:tc>
        <w:tc>
          <w:tcPr>
            <w:tcW w:w="914" w:type="dxa"/>
            <w:tcBorders>
              <w:top w:val="nil"/>
              <w:left w:val="nil"/>
              <w:bottom w:val="single" w:sz="4" w:space="0" w:color="auto"/>
              <w:right w:val="single" w:sz="4" w:space="0" w:color="auto"/>
            </w:tcBorders>
            <w:shd w:val="clear" w:color="auto" w:fill="auto"/>
            <w:noWrap/>
            <w:vAlign w:val="bottom"/>
            <w:hideMark/>
          </w:tcPr>
          <w:p w14:paraId="1B6AA5E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56A79C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shd w:val="clear" w:color="auto" w:fill="auto"/>
            <w:noWrap/>
            <w:vAlign w:val="bottom"/>
            <w:hideMark/>
          </w:tcPr>
          <w:p w14:paraId="40CFE89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shd w:val="clear" w:color="auto" w:fill="auto"/>
            <w:noWrap/>
            <w:vAlign w:val="bottom"/>
            <w:hideMark/>
          </w:tcPr>
          <w:p w14:paraId="0319F1E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c>
          <w:tcPr>
            <w:tcW w:w="1035" w:type="dxa"/>
            <w:tcBorders>
              <w:top w:val="nil"/>
              <w:left w:val="nil"/>
              <w:bottom w:val="single" w:sz="4" w:space="0" w:color="auto"/>
              <w:right w:val="single" w:sz="4" w:space="0" w:color="auto"/>
            </w:tcBorders>
            <w:shd w:val="clear" w:color="auto" w:fill="auto"/>
            <w:noWrap/>
            <w:vAlign w:val="bottom"/>
            <w:hideMark/>
          </w:tcPr>
          <w:p w14:paraId="1560C0C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shd w:val="clear" w:color="auto" w:fill="auto"/>
            <w:noWrap/>
            <w:vAlign w:val="bottom"/>
            <w:hideMark/>
          </w:tcPr>
          <w:p w14:paraId="3BD007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c>
          <w:tcPr>
            <w:tcW w:w="922" w:type="dxa"/>
            <w:tcBorders>
              <w:top w:val="nil"/>
              <w:left w:val="nil"/>
              <w:bottom w:val="single" w:sz="4" w:space="0" w:color="auto"/>
              <w:right w:val="single" w:sz="4" w:space="0" w:color="auto"/>
            </w:tcBorders>
            <w:shd w:val="clear" w:color="auto" w:fill="auto"/>
            <w:noWrap/>
            <w:vAlign w:val="bottom"/>
            <w:hideMark/>
          </w:tcPr>
          <w:p w14:paraId="36B70AF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c>
          <w:tcPr>
            <w:tcW w:w="1011" w:type="dxa"/>
            <w:tcBorders>
              <w:top w:val="nil"/>
              <w:left w:val="nil"/>
              <w:bottom w:val="single" w:sz="4" w:space="0" w:color="auto"/>
              <w:right w:val="single" w:sz="4" w:space="0" w:color="auto"/>
            </w:tcBorders>
            <w:shd w:val="clear" w:color="auto" w:fill="auto"/>
            <w:noWrap/>
            <w:vAlign w:val="bottom"/>
            <w:hideMark/>
          </w:tcPr>
          <w:p w14:paraId="272CAE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c>
          <w:tcPr>
            <w:tcW w:w="1097" w:type="dxa"/>
            <w:tcBorders>
              <w:top w:val="nil"/>
              <w:left w:val="nil"/>
              <w:bottom w:val="single" w:sz="4" w:space="0" w:color="auto"/>
              <w:right w:val="single" w:sz="4" w:space="0" w:color="auto"/>
            </w:tcBorders>
            <w:shd w:val="clear" w:color="auto" w:fill="auto"/>
            <w:noWrap/>
            <w:vAlign w:val="bottom"/>
            <w:hideMark/>
          </w:tcPr>
          <w:p w14:paraId="783F83F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1820</w:t>
            </w:r>
          </w:p>
        </w:tc>
      </w:tr>
      <w:tr w:rsidR="00B66D86" w:rsidRPr="00AD525B" w14:paraId="3E12BBF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F71C9A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w:t>
            </w:r>
          </w:p>
        </w:tc>
        <w:tc>
          <w:tcPr>
            <w:tcW w:w="4003" w:type="dxa"/>
            <w:tcBorders>
              <w:top w:val="nil"/>
              <w:left w:val="nil"/>
              <w:bottom w:val="single" w:sz="4" w:space="0" w:color="auto"/>
              <w:right w:val="single" w:sz="4" w:space="0" w:color="auto"/>
            </w:tcBorders>
            <w:shd w:val="clear" w:color="auto" w:fill="auto"/>
            <w:noWrap/>
            <w:vAlign w:val="bottom"/>
            <w:hideMark/>
          </w:tcPr>
          <w:p w14:paraId="4B52C3F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Borviz</w:t>
            </w:r>
          </w:p>
        </w:tc>
        <w:tc>
          <w:tcPr>
            <w:tcW w:w="974" w:type="dxa"/>
            <w:tcBorders>
              <w:top w:val="nil"/>
              <w:left w:val="nil"/>
              <w:bottom w:val="single" w:sz="4" w:space="0" w:color="auto"/>
              <w:right w:val="single" w:sz="4" w:space="0" w:color="auto"/>
            </w:tcBorders>
            <w:shd w:val="clear" w:color="auto" w:fill="auto"/>
            <w:noWrap/>
            <w:vAlign w:val="bottom"/>
            <w:hideMark/>
          </w:tcPr>
          <w:p w14:paraId="4134DD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1640</w:t>
            </w:r>
          </w:p>
        </w:tc>
        <w:tc>
          <w:tcPr>
            <w:tcW w:w="914" w:type="dxa"/>
            <w:tcBorders>
              <w:top w:val="nil"/>
              <w:left w:val="nil"/>
              <w:bottom w:val="single" w:sz="4" w:space="0" w:color="auto"/>
              <w:right w:val="single" w:sz="4" w:space="0" w:color="auto"/>
            </w:tcBorders>
            <w:shd w:val="clear" w:color="auto" w:fill="auto"/>
            <w:noWrap/>
            <w:vAlign w:val="bottom"/>
            <w:hideMark/>
          </w:tcPr>
          <w:p w14:paraId="2432CF5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w:t>
            </w:r>
          </w:p>
        </w:tc>
        <w:tc>
          <w:tcPr>
            <w:tcW w:w="1121" w:type="dxa"/>
            <w:tcBorders>
              <w:top w:val="nil"/>
              <w:left w:val="nil"/>
              <w:bottom w:val="single" w:sz="4" w:space="0" w:color="auto"/>
              <w:right w:val="single" w:sz="4" w:space="0" w:color="auto"/>
            </w:tcBorders>
            <w:shd w:val="clear" w:color="auto" w:fill="auto"/>
            <w:noWrap/>
            <w:vAlign w:val="bottom"/>
            <w:hideMark/>
          </w:tcPr>
          <w:p w14:paraId="4C48712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shd w:val="clear" w:color="auto" w:fill="auto"/>
            <w:noWrap/>
            <w:vAlign w:val="bottom"/>
            <w:hideMark/>
          </w:tcPr>
          <w:p w14:paraId="1229C26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shd w:val="clear" w:color="auto" w:fill="auto"/>
            <w:noWrap/>
            <w:vAlign w:val="bottom"/>
            <w:hideMark/>
          </w:tcPr>
          <w:p w14:paraId="6712DB9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c>
          <w:tcPr>
            <w:tcW w:w="1035" w:type="dxa"/>
            <w:tcBorders>
              <w:top w:val="nil"/>
              <w:left w:val="nil"/>
              <w:bottom w:val="single" w:sz="4" w:space="0" w:color="auto"/>
              <w:right w:val="single" w:sz="4" w:space="0" w:color="auto"/>
            </w:tcBorders>
            <w:shd w:val="clear" w:color="auto" w:fill="auto"/>
            <w:noWrap/>
            <w:vAlign w:val="bottom"/>
            <w:hideMark/>
          </w:tcPr>
          <w:p w14:paraId="597E9C8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shd w:val="clear" w:color="auto" w:fill="auto"/>
            <w:noWrap/>
            <w:vAlign w:val="bottom"/>
            <w:hideMark/>
          </w:tcPr>
          <w:p w14:paraId="69479FC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c>
          <w:tcPr>
            <w:tcW w:w="922" w:type="dxa"/>
            <w:tcBorders>
              <w:top w:val="nil"/>
              <w:left w:val="nil"/>
              <w:bottom w:val="single" w:sz="4" w:space="0" w:color="auto"/>
              <w:right w:val="single" w:sz="4" w:space="0" w:color="auto"/>
            </w:tcBorders>
            <w:shd w:val="clear" w:color="auto" w:fill="auto"/>
            <w:noWrap/>
            <w:vAlign w:val="bottom"/>
            <w:hideMark/>
          </w:tcPr>
          <w:p w14:paraId="7BC8E8E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c>
          <w:tcPr>
            <w:tcW w:w="1011" w:type="dxa"/>
            <w:tcBorders>
              <w:top w:val="nil"/>
              <w:left w:val="nil"/>
              <w:bottom w:val="single" w:sz="4" w:space="0" w:color="auto"/>
              <w:right w:val="single" w:sz="4" w:space="0" w:color="auto"/>
            </w:tcBorders>
            <w:shd w:val="clear" w:color="auto" w:fill="auto"/>
            <w:noWrap/>
            <w:vAlign w:val="bottom"/>
            <w:hideMark/>
          </w:tcPr>
          <w:p w14:paraId="659D04A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c>
          <w:tcPr>
            <w:tcW w:w="1097" w:type="dxa"/>
            <w:tcBorders>
              <w:top w:val="nil"/>
              <w:left w:val="nil"/>
              <w:bottom w:val="single" w:sz="4" w:space="0" w:color="auto"/>
              <w:right w:val="single" w:sz="4" w:space="0" w:color="auto"/>
            </w:tcBorders>
            <w:shd w:val="clear" w:color="auto" w:fill="auto"/>
            <w:noWrap/>
            <w:vAlign w:val="bottom"/>
            <w:hideMark/>
          </w:tcPr>
          <w:p w14:paraId="53C8167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4100</w:t>
            </w:r>
          </w:p>
        </w:tc>
      </w:tr>
      <w:tr w:rsidR="00B66D86" w:rsidRPr="00AD525B" w14:paraId="77CDA64F"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FC263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w:t>
            </w:r>
          </w:p>
        </w:tc>
        <w:tc>
          <w:tcPr>
            <w:tcW w:w="4003" w:type="dxa"/>
            <w:tcBorders>
              <w:top w:val="nil"/>
              <w:left w:val="nil"/>
              <w:bottom w:val="single" w:sz="4" w:space="0" w:color="auto"/>
              <w:right w:val="single" w:sz="4" w:space="0" w:color="auto"/>
            </w:tcBorders>
            <w:shd w:val="clear" w:color="auto" w:fill="auto"/>
            <w:noWrap/>
            <w:vAlign w:val="bottom"/>
            <w:hideMark/>
          </w:tcPr>
          <w:p w14:paraId="0F6F0A40" w14:textId="7FED0416" w:rsidR="00826721" w:rsidRPr="00AD525B" w:rsidRDefault="00826721" w:rsidP="00826721">
            <w:pPr>
              <w:keepNext w:val="0"/>
              <w:keepLines w:val="0"/>
              <w:spacing w:after="0"/>
              <w:jc w:val="left"/>
              <w:rPr>
                <w:sz w:val="22"/>
                <w:szCs w:val="22"/>
                <w:lang w:eastAsia="ro-RO"/>
              </w:rPr>
            </w:pPr>
            <w:r w:rsidRPr="00AD525B">
              <w:rPr>
                <w:sz w:val="22"/>
                <w:szCs w:val="22"/>
                <w:lang w:eastAsia="ro-RO"/>
              </w:rPr>
              <w:t>Borvíz-de la str.</w:t>
            </w:r>
            <w:r w:rsidR="005F6C7F" w:rsidRPr="00AD525B">
              <w:rPr>
                <w:sz w:val="22"/>
                <w:szCs w:val="22"/>
                <w:lang w:eastAsia="ro-RO"/>
              </w:rPr>
              <w:t xml:space="preserve"> </w:t>
            </w:r>
            <w:r w:rsidRPr="00AD525B">
              <w:rPr>
                <w:sz w:val="22"/>
                <w:szCs w:val="22"/>
                <w:lang w:eastAsia="ro-RO"/>
              </w:rPr>
              <w:t xml:space="preserve">Debren </w:t>
            </w:r>
            <w:r w:rsidR="005F6C7F" w:rsidRPr="00AD525B">
              <w:rPr>
                <w:sz w:val="22"/>
                <w:szCs w:val="22"/>
                <w:lang w:eastAsia="ro-RO"/>
              </w:rPr>
              <w:t>până</w:t>
            </w:r>
            <w:r w:rsidRPr="00AD525B">
              <w:rPr>
                <w:sz w:val="22"/>
                <w:szCs w:val="22"/>
                <w:lang w:eastAsia="ro-RO"/>
              </w:rPr>
              <w:t xml:space="preserve"> la barieră</w:t>
            </w:r>
          </w:p>
        </w:tc>
        <w:tc>
          <w:tcPr>
            <w:tcW w:w="974" w:type="dxa"/>
            <w:tcBorders>
              <w:top w:val="nil"/>
              <w:left w:val="nil"/>
              <w:bottom w:val="single" w:sz="4" w:space="0" w:color="auto"/>
              <w:right w:val="single" w:sz="4" w:space="0" w:color="auto"/>
            </w:tcBorders>
            <w:shd w:val="clear" w:color="auto" w:fill="auto"/>
            <w:noWrap/>
            <w:vAlign w:val="bottom"/>
            <w:hideMark/>
          </w:tcPr>
          <w:p w14:paraId="31E9054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914" w:type="dxa"/>
            <w:tcBorders>
              <w:top w:val="nil"/>
              <w:left w:val="nil"/>
              <w:bottom w:val="single" w:sz="4" w:space="0" w:color="auto"/>
              <w:right w:val="single" w:sz="4" w:space="0" w:color="auto"/>
            </w:tcBorders>
            <w:shd w:val="clear" w:color="auto" w:fill="auto"/>
            <w:noWrap/>
            <w:vAlign w:val="bottom"/>
            <w:hideMark/>
          </w:tcPr>
          <w:p w14:paraId="537D42D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w:t>
            </w:r>
          </w:p>
        </w:tc>
        <w:tc>
          <w:tcPr>
            <w:tcW w:w="1121" w:type="dxa"/>
            <w:tcBorders>
              <w:top w:val="nil"/>
              <w:left w:val="nil"/>
              <w:bottom w:val="single" w:sz="4" w:space="0" w:color="auto"/>
              <w:right w:val="single" w:sz="4" w:space="0" w:color="auto"/>
            </w:tcBorders>
            <w:shd w:val="clear" w:color="auto" w:fill="auto"/>
            <w:noWrap/>
            <w:vAlign w:val="bottom"/>
            <w:hideMark/>
          </w:tcPr>
          <w:p w14:paraId="0779690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shd w:val="clear" w:color="auto" w:fill="auto"/>
            <w:noWrap/>
            <w:vAlign w:val="bottom"/>
            <w:hideMark/>
          </w:tcPr>
          <w:p w14:paraId="57BFEDB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shd w:val="clear" w:color="auto" w:fill="auto"/>
            <w:noWrap/>
            <w:vAlign w:val="bottom"/>
            <w:hideMark/>
          </w:tcPr>
          <w:p w14:paraId="7910599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c>
          <w:tcPr>
            <w:tcW w:w="1035" w:type="dxa"/>
            <w:tcBorders>
              <w:top w:val="nil"/>
              <w:left w:val="nil"/>
              <w:bottom w:val="single" w:sz="4" w:space="0" w:color="auto"/>
              <w:right w:val="single" w:sz="4" w:space="0" w:color="auto"/>
            </w:tcBorders>
            <w:shd w:val="clear" w:color="auto" w:fill="auto"/>
            <w:noWrap/>
            <w:vAlign w:val="bottom"/>
            <w:hideMark/>
          </w:tcPr>
          <w:p w14:paraId="03496E8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shd w:val="clear" w:color="auto" w:fill="auto"/>
            <w:noWrap/>
            <w:vAlign w:val="bottom"/>
            <w:hideMark/>
          </w:tcPr>
          <w:p w14:paraId="3321793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c>
          <w:tcPr>
            <w:tcW w:w="922" w:type="dxa"/>
            <w:tcBorders>
              <w:top w:val="nil"/>
              <w:left w:val="nil"/>
              <w:bottom w:val="single" w:sz="4" w:space="0" w:color="auto"/>
              <w:right w:val="single" w:sz="4" w:space="0" w:color="auto"/>
            </w:tcBorders>
            <w:shd w:val="clear" w:color="auto" w:fill="auto"/>
            <w:noWrap/>
            <w:vAlign w:val="bottom"/>
            <w:hideMark/>
          </w:tcPr>
          <w:p w14:paraId="26344D3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c>
          <w:tcPr>
            <w:tcW w:w="1011" w:type="dxa"/>
            <w:tcBorders>
              <w:top w:val="nil"/>
              <w:left w:val="nil"/>
              <w:bottom w:val="single" w:sz="4" w:space="0" w:color="auto"/>
              <w:right w:val="single" w:sz="4" w:space="0" w:color="auto"/>
            </w:tcBorders>
            <w:shd w:val="clear" w:color="auto" w:fill="auto"/>
            <w:noWrap/>
            <w:vAlign w:val="bottom"/>
            <w:hideMark/>
          </w:tcPr>
          <w:p w14:paraId="3F81EDE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c>
          <w:tcPr>
            <w:tcW w:w="1097" w:type="dxa"/>
            <w:tcBorders>
              <w:top w:val="nil"/>
              <w:left w:val="nil"/>
              <w:bottom w:val="single" w:sz="4" w:space="0" w:color="auto"/>
              <w:right w:val="single" w:sz="4" w:space="0" w:color="auto"/>
            </w:tcBorders>
            <w:shd w:val="clear" w:color="auto" w:fill="auto"/>
            <w:noWrap/>
            <w:vAlign w:val="bottom"/>
            <w:hideMark/>
          </w:tcPr>
          <w:p w14:paraId="768F702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4500</w:t>
            </w:r>
          </w:p>
        </w:tc>
      </w:tr>
      <w:tr w:rsidR="00B66D86" w:rsidRPr="00AD525B" w14:paraId="4B04F183"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7721C8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w:t>
            </w:r>
          </w:p>
        </w:tc>
        <w:tc>
          <w:tcPr>
            <w:tcW w:w="4003" w:type="dxa"/>
            <w:tcBorders>
              <w:top w:val="nil"/>
              <w:left w:val="nil"/>
              <w:bottom w:val="single" w:sz="4" w:space="0" w:color="auto"/>
              <w:right w:val="single" w:sz="4" w:space="0" w:color="auto"/>
            </w:tcBorders>
            <w:shd w:val="clear" w:color="auto" w:fill="auto"/>
            <w:noWrap/>
            <w:vAlign w:val="bottom"/>
            <w:hideMark/>
          </w:tcPr>
          <w:p w14:paraId="5FBC922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Brazilor</w:t>
            </w:r>
          </w:p>
        </w:tc>
        <w:tc>
          <w:tcPr>
            <w:tcW w:w="974" w:type="dxa"/>
            <w:tcBorders>
              <w:top w:val="nil"/>
              <w:left w:val="nil"/>
              <w:bottom w:val="single" w:sz="4" w:space="0" w:color="auto"/>
              <w:right w:val="single" w:sz="4" w:space="0" w:color="auto"/>
            </w:tcBorders>
            <w:shd w:val="clear" w:color="auto" w:fill="auto"/>
            <w:noWrap/>
            <w:vAlign w:val="bottom"/>
            <w:hideMark/>
          </w:tcPr>
          <w:p w14:paraId="603F9D5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390</w:t>
            </w:r>
          </w:p>
        </w:tc>
        <w:tc>
          <w:tcPr>
            <w:tcW w:w="914" w:type="dxa"/>
            <w:tcBorders>
              <w:top w:val="nil"/>
              <w:left w:val="nil"/>
              <w:bottom w:val="single" w:sz="4" w:space="0" w:color="auto"/>
              <w:right w:val="single" w:sz="4" w:space="0" w:color="auto"/>
            </w:tcBorders>
            <w:shd w:val="clear" w:color="auto" w:fill="auto"/>
            <w:noWrap/>
            <w:vAlign w:val="bottom"/>
            <w:hideMark/>
          </w:tcPr>
          <w:p w14:paraId="0384BF4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shd w:val="clear" w:color="auto" w:fill="auto"/>
            <w:noWrap/>
            <w:vAlign w:val="bottom"/>
            <w:hideMark/>
          </w:tcPr>
          <w:p w14:paraId="16AB77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shd w:val="clear" w:color="auto" w:fill="auto"/>
            <w:noWrap/>
            <w:vAlign w:val="bottom"/>
            <w:hideMark/>
          </w:tcPr>
          <w:p w14:paraId="4B0754B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shd w:val="clear" w:color="auto" w:fill="auto"/>
            <w:noWrap/>
            <w:vAlign w:val="bottom"/>
            <w:hideMark/>
          </w:tcPr>
          <w:p w14:paraId="7349846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c>
          <w:tcPr>
            <w:tcW w:w="1035" w:type="dxa"/>
            <w:tcBorders>
              <w:top w:val="nil"/>
              <w:left w:val="nil"/>
              <w:bottom w:val="single" w:sz="4" w:space="0" w:color="auto"/>
              <w:right w:val="single" w:sz="4" w:space="0" w:color="auto"/>
            </w:tcBorders>
            <w:shd w:val="clear" w:color="auto" w:fill="auto"/>
            <w:noWrap/>
            <w:vAlign w:val="bottom"/>
            <w:hideMark/>
          </w:tcPr>
          <w:p w14:paraId="6669961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shd w:val="clear" w:color="auto" w:fill="auto"/>
            <w:noWrap/>
            <w:vAlign w:val="bottom"/>
            <w:hideMark/>
          </w:tcPr>
          <w:p w14:paraId="7BB1055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c>
          <w:tcPr>
            <w:tcW w:w="922" w:type="dxa"/>
            <w:tcBorders>
              <w:top w:val="nil"/>
              <w:left w:val="nil"/>
              <w:bottom w:val="single" w:sz="4" w:space="0" w:color="auto"/>
              <w:right w:val="single" w:sz="4" w:space="0" w:color="auto"/>
            </w:tcBorders>
            <w:shd w:val="clear" w:color="auto" w:fill="auto"/>
            <w:noWrap/>
            <w:vAlign w:val="bottom"/>
            <w:hideMark/>
          </w:tcPr>
          <w:p w14:paraId="5126D1E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c>
          <w:tcPr>
            <w:tcW w:w="1011" w:type="dxa"/>
            <w:tcBorders>
              <w:top w:val="nil"/>
              <w:left w:val="nil"/>
              <w:bottom w:val="single" w:sz="4" w:space="0" w:color="auto"/>
              <w:right w:val="single" w:sz="4" w:space="0" w:color="auto"/>
            </w:tcBorders>
            <w:shd w:val="clear" w:color="auto" w:fill="auto"/>
            <w:noWrap/>
            <w:vAlign w:val="bottom"/>
            <w:hideMark/>
          </w:tcPr>
          <w:p w14:paraId="594EF84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c>
          <w:tcPr>
            <w:tcW w:w="1097" w:type="dxa"/>
            <w:tcBorders>
              <w:top w:val="nil"/>
              <w:left w:val="nil"/>
              <w:bottom w:val="single" w:sz="4" w:space="0" w:color="auto"/>
              <w:right w:val="single" w:sz="4" w:space="0" w:color="auto"/>
            </w:tcBorders>
            <w:shd w:val="clear" w:color="auto" w:fill="auto"/>
            <w:noWrap/>
            <w:vAlign w:val="bottom"/>
            <w:hideMark/>
          </w:tcPr>
          <w:p w14:paraId="4596F36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3120</w:t>
            </w:r>
          </w:p>
        </w:tc>
      </w:tr>
      <w:tr w:rsidR="00B66D86" w:rsidRPr="00AD525B" w14:paraId="5D7D29B3"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7B21D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w:t>
            </w:r>
          </w:p>
        </w:tc>
        <w:tc>
          <w:tcPr>
            <w:tcW w:w="4003" w:type="dxa"/>
            <w:tcBorders>
              <w:top w:val="nil"/>
              <w:left w:val="nil"/>
              <w:bottom w:val="single" w:sz="4" w:space="0" w:color="auto"/>
              <w:right w:val="single" w:sz="4" w:space="0" w:color="auto"/>
            </w:tcBorders>
            <w:shd w:val="clear" w:color="auto" w:fill="auto"/>
            <w:noWrap/>
            <w:vAlign w:val="bottom"/>
            <w:hideMark/>
          </w:tcPr>
          <w:p w14:paraId="272D70C7"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Budai Nagy Antal</w:t>
            </w:r>
          </w:p>
        </w:tc>
        <w:tc>
          <w:tcPr>
            <w:tcW w:w="974" w:type="dxa"/>
            <w:tcBorders>
              <w:top w:val="nil"/>
              <w:left w:val="nil"/>
              <w:bottom w:val="single" w:sz="4" w:space="0" w:color="auto"/>
              <w:right w:val="single" w:sz="4" w:space="0" w:color="auto"/>
            </w:tcBorders>
            <w:shd w:val="clear" w:color="auto" w:fill="auto"/>
            <w:noWrap/>
            <w:vAlign w:val="bottom"/>
            <w:hideMark/>
          </w:tcPr>
          <w:p w14:paraId="154C441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w:t>
            </w:r>
          </w:p>
        </w:tc>
        <w:tc>
          <w:tcPr>
            <w:tcW w:w="914" w:type="dxa"/>
            <w:tcBorders>
              <w:top w:val="nil"/>
              <w:left w:val="nil"/>
              <w:bottom w:val="single" w:sz="4" w:space="0" w:color="auto"/>
              <w:right w:val="single" w:sz="4" w:space="0" w:color="auto"/>
            </w:tcBorders>
            <w:shd w:val="clear" w:color="auto" w:fill="auto"/>
            <w:noWrap/>
            <w:vAlign w:val="bottom"/>
            <w:hideMark/>
          </w:tcPr>
          <w:p w14:paraId="29DC9F8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0FE136A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shd w:val="clear" w:color="auto" w:fill="auto"/>
            <w:noWrap/>
            <w:vAlign w:val="bottom"/>
            <w:hideMark/>
          </w:tcPr>
          <w:p w14:paraId="4DFB072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shd w:val="clear" w:color="auto" w:fill="auto"/>
            <w:noWrap/>
            <w:vAlign w:val="bottom"/>
            <w:hideMark/>
          </w:tcPr>
          <w:p w14:paraId="324F270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1035" w:type="dxa"/>
            <w:tcBorders>
              <w:top w:val="nil"/>
              <w:left w:val="nil"/>
              <w:bottom w:val="single" w:sz="4" w:space="0" w:color="auto"/>
              <w:right w:val="single" w:sz="4" w:space="0" w:color="auto"/>
            </w:tcBorders>
            <w:shd w:val="clear" w:color="auto" w:fill="auto"/>
            <w:noWrap/>
            <w:vAlign w:val="bottom"/>
            <w:hideMark/>
          </w:tcPr>
          <w:p w14:paraId="2198538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shd w:val="clear" w:color="auto" w:fill="auto"/>
            <w:noWrap/>
            <w:vAlign w:val="bottom"/>
            <w:hideMark/>
          </w:tcPr>
          <w:p w14:paraId="6BC8B5F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922" w:type="dxa"/>
            <w:tcBorders>
              <w:top w:val="nil"/>
              <w:left w:val="nil"/>
              <w:bottom w:val="single" w:sz="4" w:space="0" w:color="auto"/>
              <w:right w:val="single" w:sz="4" w:space="0" w:color="auto"/>
            </w:tcBorders>
            <w:shd w:val="clear" w:color="auto" w:fill="auto"/>
            <w:noWrap/>
            <w:vAlign w:val="bottom"/>
            <w:hideMark/>
          </w:tcPr>
          <w:p w14:paraId="0DFA65E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1011" w:type="dxa"/>
            <w:tcBorders>
              <w:top w:val="nil"/>
              <w:left w:val="nil"/>
              <w:bottom w:val="single" w:sz="4" w:space="0" w:color="auto"/>
              <w:right w:val="single" w:sz="4" w:space="0" w:color="auto"/>
            </w:tcBorders>
            <w:shd w:val="clear" w:color="auto" w:fill="auto"/>
            <w:noWrap/>
            <w:vAlign w:val="bottom"/>
            <w:hideMark/>
          </w:tcPr>
          <w:p w14:paraId="5A2340C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1097" w:type="dxa"/>
            <w:tcBorders>
              <w:top w:val="nil"/>
              <w:left w:val="nil"/>
              <w:bottom w:val="single" w:sz="4" w:space="0" w:color="auto"/>
              <w:right w:val="single" w:sz="4" w:space="0" w:color="auto"/>
            </w:tcBorders>
            <w:shd w:val="clear" w:color="auto" w:fill="auto"/>
            <w:noWrap/>
            <w:vAlign w:val="bottom"/>
            <w:hideMark/>
          </w:tcPr>
          <w:p w14:paraId="1578FC8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r>
      <w:tr w:rsidR="00B66D86" w:rsidRPr="00AD525B" w14:paraId="57ED094A"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5B5A3A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w:t>
            </w:r>
          </w:p>
        </w:tc>
        <w:tc>
          <w:tcPr>
            <w:tcW w:w="4003" w:type="dxa"/>
            <w:tcBorders>
              <w:top w:val="nil"/>
              <w:left w:val="nil"/>
              <w:bottom w:val="single" w:sz="4" w:space="0" w:color="auto"/>
              <w:right w:val="single" w:sz="4" w:space="0" w:color="auto"/>
            </w:tcBorders>
            <w:shd w:val="clear" w:color="auto" w:fill="auto"/>
            <w:noWrap/>
            <w:vAlign w:val="bottom"/>
            <w:hideMark/>
          </w:tcPr>
          <w:p w14:paraId="445304AC"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Căminului</w:t>
            </w:r>
          </w:p>
        </w:tc>
        <w:tc>
          <w:tcPr>
            <w:tcW w:w="974" w:type="dxa"/>
            <w:tcBorders>
              <w:top w:val="nil"/>
              <w:left w:val="nil"/>
              <w:bottom w:val="single" w:sz="4" w:space="0" w:color="auto"/>
              <w:right w:val="single" w:sz="4" w:space="0" w:color="auto"/>
            </w:tcBorders>
            <w:shd w:val="clear" w:color="auto" w:fill="auto"/>
            <w:noWrap/>
            <w:vAlign w:val="bottom"/>
            <w:hideMark/>
          </w:tcPr>
          <w:p w14:paraId="3FE7024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w:t>
            </w:r>
          </w:p>
        </w:tc>
        <w:tc>
          <w:tcPr>
            <w:tcW w:w="914" w:type="dxa"/>
            <w:tcBorders>
              <w:top w:val="nil"/>
              <w:left w:val="nil"/>
              <w:bottom w:val="single" w:sz="4" w:space="0" w:color="auto"/>
              <w:right w:val="single" w:sz="4" w:space="0" w:color="auto"/>
            </w:tcBorders>
            <w:shd w:val="clear" w:color="auto" w:fill="auto"/>
            <w:noWrap/>
            <w:vAlign w:val="bottom"/>
            <w:hideMark/>
          </w:tcPr>
          <w:p w14:paraId="1C4EC4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14E8196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2722F8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039E8B8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1035" w:type="dxa"/>
            <w:tcBorders>
              <w:top w:val="nil"/>
              <w:left w:val="nil"/>
              <w:bottom w:val="single" w:sz="4" w:space="0" w:color="auto"/>
              <w:right w:val="single" w:sz="4" w:space="0" w:color="auto"/>
            </w:tcBorders>
            <w:shd w:val="clear" w:color="auto" w:fill="auto"/>
            <w:noWrap/>
            <w:vAlign w:val="bottom"/>
            <w:hideMark/>
          </w:tcPr>
          <w:p w14:paraId="745BBD6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7E7D8F2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31E8AAB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1011" w:type="dxa"/>
            <w:tcBorders>
              <w:top w:val="nil"/>
              <w:left w:val="nil"/>
              <w:bottom w:val="single" w:sz="4" w:space="0" w:color="auto"/>
              <w:right w:val="single" w:sz="4" w:space="0" w:color="auto"/>
            </w:tcBorders>
            <w:shd w:val="clear" w:color="auto" w:fill="auto"/>
            <w:noWrap/>
            <w:vAlign w:val="bottom"/>
            <w:hideMark/>
          </w:tcPr>
          <w:p w14:paraId="45EB3F6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1097" w:type="dxa"/>
            <w:tcBorders>
              <w:top w:val="nil"/>
              <w:left w:val="nil"/>
              <w:bottom w:val="single" w:sz="4" w:space="0" w:color="auto"/>
              <w:right w:val="single" w:sz="4" w:space="0" w:color="auto"/>
            </w:tcBorders>
            <w:shd w:val="clear" w:color="auto" w:fill="auto"/>
            <w:noWrap/>
            <w:vAlign w:val="bottom"/>
            <w:hideMark/>
          </w:tcPr>
          <w:p w14:paraId="6CECEA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r>
      <w:tr w:rsidR="00B66D86" w:rsidRPr="00AD525B" w14:paraId="716A7DFA"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B8A3F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w:t>
            </w:r>
          </w:p>
        </w:tc>
        <w:tc>
          <w:tcPr>
            <w:tcW w:w="4003" w:type="dxa"/>
            <w:tcBorders>
              <w:top w:val="nil"/>
              <w:left w:val="nil"/>
              <w:bottom w:val="single" w:sz="4" w:space="0" w:color="auto"/>
              <w:right w:val="single" w:sz="4" w:space="0" w:color="auto"/>
            </w:tcBorders>
            <w:shd w:val="clear" w:color="auto" w:fill="auto"/>
            <w:noWrap/>
            <w:vAlign w:val="bottom"/>
            <w:hideMark/>
          </w:tcPr>
          <w:p w14:paraId="41A5FB9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Câmpului</w:t>
            </w:r>
          </w:p>
        </w:tc>
        <w:tc>
          <w:tcPr>
            <w:tcW w:w="974" w:type="dxa"/>
            <w:tcBorders>
              <w:top w:val="nil"/>
              <w:left w:val="nil"/>
              <w:bottom w:val="single" w:sz="4" w:space="0" w:color="auto"/>
              <w:right w:val="single" w:sz="4" w:space="0" w:color="auto"/>
            </w:tcBorders>
            <w:shd w:val="clear" w:color="auto" w:fill="auto"/>
            <w:noWrap/>
            <w:vAlign w:val="bottom"/>
            <w:hideMark/>
          </w:tcPr>
          <w:p w14:paraId="17B16E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w:t>
            </w:r>
          </w:p>
        </w:tc>
        <w:tc>
          <w:tcPr>
            <w:tcW w:w="914" w:type="dxa"/>
            <w:tcBorders>
              <w:top w:val="nil"/>
              <w:left w:val="nil"/>
              <w:bottom w:val="single" w:sz="4" w:space="0" w:color="auto"/>
              <w:right w:val="single" w:sz="4" w:space="0" w:color="auto"/>
            </w:tcBorders>
            <w:shd w:val="clear" w:color="auto" w:fill="auto"/>
            <w:noWrap/>
            <w:vAlign w:val="bottom"/>
            <w:hideMark/>
          </w:tcPr>
          <w:p w14:paraId="0CE349C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06919A3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1AD67B7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314C2AC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1035" w:type="dxa"/>
            <w:tcBorders>
              <w:top w:val="nil"/>
              <w:left w:val="nil"/>
              <w:bottom w:val="single" w:sz="4" w:space="0" w:color="auto"/>
              <w:right w:val="single" w:sz="4" w:space="0" w:color="auto"/>
            </w:tcBorders>
            <w:shd w:val="clear" w:color="auto" w:fill="auto"/>
            <w:noWrap/>
            <w:vAlign w:val="bottom"/>
            <w:hideMark/>
          </w:tcPr>
          <w:p w14:paraId="5211C8E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0F54C04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922" w:type="dxa"/>
            <w:tcBorders>
              <w:top w:val="nil"/>
              <w:left w:val="nil"/>
              <w:bottom w:val="single" w:sz="4" w:space="0" w:color="auto"/>
              <w:right w:val="single" w:sz="4" w:space="0" w:color="auto"/>
            </w:tcBorders>
            <w:shd w:val="clear" w:color="auto" w:fill="auto"/>
            <w:noWrap/>
            <w:vAlign w:val="bottom"/>
            <w:hideMark/>
          </w:tcPr>
          <w:p w14:paraId="41620BE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1011" w:type="dxa"/>
            <w:tcBorders>
              <w:top w:val="nil"/>
              <w:left w:val="nil"/>
              <w:bottom w:val="single" w:sz="4" w:space="0" w:color="auto"/>
              <w:right w:val="single" w:sz="4" w:space="0" w:color="auto"/>
            </w:tcBorders>
            <w:shd w:val="clear" w:color="auto" w:fill="auto"/>
            <w:noWrap/>
            <w:vAlign w:val="bottom"/>
            <w:hideMark/>
          </w:tcPr>
          <w:p w14:paraId="696FBD7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c>
          <w:tcPr>
            <w:tcW w:w="1097" w:type="dxa"/>
            <w:tcBorders>
              <w:top w:val="nil"/>
              <w:left w:val="nil"/>
              <w:bottom w:val="single" w:sz="4" w:space="0" w:color="auto"/>
              <w:right w:val="single" w:sz="4" w:space="0" w:color="auto"/>
            </w:tcBorders>
            <w:shd w:val="clear" w:color="auto" w:fill="auto"/>
            <w:noWrap/>
            <w:vAlign w:val="bottom"/>
            <w:hideMark/>
          </w:tcPr>
          <w:p w14:paraId="7EC5481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2160</w:t>
            </w:r>
          </w:p>
        </w:tc>
      </w:tr>
      <w:tr w:rsidR="00B66D86" w:rsidRPr="00AD525B" w14:paraId="33D93FB9"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D6FDCE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w:t>
            </w:r>
          </w:p>
        </w:tc>
        <w:tc>
          <w:tcPr>
            <w:tcW w:w="4003" w:type="dxa"/>
            <w:tcBorders>
              <w:top w:val="nil"/>
              <w:left w:val="nil"/>
              <w:bottom w:val="single" w:sz="4" w:space="0" w:color="auto"/>
              <w:right w:val="single" w:sz="4" w:space="0" w:color="auto"/>
            </w:tcBorders>
            <w:shd w:val="clear" w:color="auto" w:fill="auto"/>
            <w:noWrap/>
            <w:vAlign w:val="bottom"/>
            <w:hideMark/>
          </w:tcPr>
          <w:p w14:paraId="67795D5B"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Ceferiștilor</w:t>
            </w:r>
          </w:p>
        </w:tc>
        <w:tc>
          <w:tcPr>
            <w:tcW w:w="974" w:type="dxa"/>
            <w:tcBorders>
              <w:top w:val="nil"/>
              <w:left w:val="nil"/>
              <w:bottom w:val="single" w:sz="4" w:space="0" w:color="auto"/>
              <w:right w:val="single" w:sz="4" w:space="0" w:color="auto"/>
            </w:tcBorders>
            <w:shd w:val="clear" w:color="auto" w:fill="auto"/>
            <w:noWrap/>
            <w:vAlign w:val="bottom"/>
            <w:hideMark/>
          </w:tcPr>
          <w:p w14:paraId="35FF600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500</w:t>
            </w:r>
          </w:p>
        </w:tc>
        <w:tc>
          <w:tcPr>
            <w:tcW w:w="914" w:type="dxa"/>
            <w:tcBorders>
              <w:top w:val="nil"/>
              <w:left w:val="nil"/>
              <w:bottom w:val="single" w:sz="4" w:space="0" w:color="auto"/>
              <w:right w:val="single" w:sz="4" w:space="0" w:color="auto"/>
            </w:tcBorders>
            <w:shd w:val="clear" w:color="auto" w:fill="auto"/>
            <w:noWrap/>
            <w:vAlign w:val="bottom"/>
            <w:hideMark/>
          </w:tcPr>
          <w:p w14:paraId="21148D1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2C75984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36609FD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33E1854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35" w:type="dxa"/>
            <w:tcBorders>
              <w:top w:val="nil"/>
              <w:left w:val="nil"/>
              <w:bottom w:val="single" w:sz="4" w:space="0" w:color="auto"/>
              <w:right w:val="single" w:sz="4" w:space="0" w:color="auto"/>
            </w:tcBorders>
            <w:shd w:val="clear" w:color="auto" w:fill="auto"/>
            <w:noWrap/>
            <w:vAlign w:val="bottom"/>
            <w:hideMark/>
          </w:tcPr>
          <w:p w14:paraId="6DC1C94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3E53B19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auto" w:fill="auto"/>
            <w:noWrap/>
            <w:vAlign w:val="bottom"/>
            <w:hideMark/>
          </w:tcPr>
          <w:p w14:paraId="2BD1A19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11" w:type="dxa"/>
            <w:tcBorders>
              <w:top w:val="nil"/>
              <w:left w:val="nil"/>
              <w:bottom w:val="single" w:sz="4" w:space="0" w:color="auto"/>
              <w:right w:val="single" w:sz="4" w:space="0" w:color="auto"/>
            </w:tcBorders>
            <w:shd w:val="clear" w:color="auto" w:fill="auto"/>
            <w:noWrap/>
            <w:vAlign w:val="bottom"/>
            <w:hideMark/>
          </w:tcPr>
          <w:p w14:paraId="2430D14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97" w:type="dxa"/>
            <w:tcBorders>
              <w:top w:val="nil"/>
              <w:left w:val="nil"/>
              <w:bottom w:val="single" w:sz="4" w:space="0" w:color="auto"/>
              <w:right w:val="single" w:sz="4" w:space="0" w:color="auto"/>
            </w:tcBorders>
            <w:shd w:val="clear" w:color="auto" w:fill="auto"/>
            <w:noWrap/>
            <w:vAlign w:val="bottom"/>
            <w:hideMark/>
          </w:tcPr>
          <w:p w14:paraId="7FD89BA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r>
      <w:tr w:rsidR="00B66D86" w:rsidRPr="00AD525B" w14:paraId="587D6983"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06E6A0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w:t>
            </w:r>
          </w:p>
        </w:tc>
        <w:tc>
          <w:tcPr>
            <w:tcW w:w="4003" w:type="dxa"/>
            <w:tcBorders>
              <w:top w:val="nil"/>
              <w:left w:val="nil"/>
              <w:bottom w:val="single" w:sz="4" w:space="0" w:color="auto"/>
              <w:right w:val="single" w:sz="4" w:space="0" w:color="auto"/>
            </w:tcBorders>
            <w:shd w:val="clear" w:color="auto" w:fill="auto"/>
            <w:noWrap/>
            <w:vAlign w:val="bottom"/>
            <w:hideMark/>
          </w:tcPr>
          <w:p w14:paraId="16E790BA"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Cetății</w:t>
            </w:r>
          </w:p>
        </w:tc>
        <w:tc>
          <w:tcPr>
            <w:tcW w:w="974" w:type="dxa"/>
            <w:tcBorders>
              <w:top w:val="nil"/>
              <w:left w:val="nil"/>
              <w:bottom w:val="single" w:sz="4" w:space="0" w:color="auto"/>
              <w:right w:val="single" w:sz="4" w:space="0" w:color="auto"/>
            </w:tcBorders>
            <w:shd w:val="clear" w:color="auto" w:fill="auto"/>
            <w:noWrap/>
            <w:vAlign w:val="bottom"/>
            <w:hideMark/>
          </w:tcPr>
          <w:p w14:paraId="4CA7E9C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w:t>
            </w:r>
          </w:p>
        </w:tc>
        <w:tc>
          <w:tcPr>
            <w:tcW w:w="914" w:type="dxa"/>
            <w:tcBorders>
              <w:top w:val="nil"/>
              <w:left w:val="nil"/>
              <w:bottom w:val="single" w:sz="4" w:space="0" w:color="auto"/>
              <w:right w:val="single" w:sz="4" w:space="0" w:color="auto"/>
            </w:tcBorders>
            <w:shd w:val="clear" w:color="auto" w:fill="auto"/>
            <w:noWrap/>
            <w:vAlign w:val="bottom"/>
            <w:hideMark/>
          </w:tcPr>
          <w:p w14:paraId="60C0C96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5EFAE77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shd w:val="clear" w:color="auto" w:fill="auto"/>
            <w:noWrap/>
            <w:vAlign w:val="bottom"/>
            <w:hideMark/>
          </w:tcPr>
          <w:p w14:paraId="5A8E3D1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shd w:val="clear" w:color="auto" w:fill="auto"/>
            <w:noWrap/>
            <w:vAlign w:val="bottom"/>
            <w:hideMark/>
          </w:tcPr>
          <w:p w14:paraId="1DCA36B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c>
          <w:tcPr>
            <w:tcW w:w="1035" w:type="dxa"/>
            <w:tcBorders>
              <w:top w:val="nil"/>
              <w:left w:val="nil"/>
              <w:bottom w:val="single" w:sz="4" w:space="0" w:color="auto"/>
              <w:right w:val="single" w:sz="4" w:space="0" w:color="auto"/>
            </w:tcBorders>
            <w:shd w:val="clear" w:color="auto" w:fill="auto"/>
            <w:noWrap/>
            <w:vAlign w:val="bottom"/>
            <w:hideMark/>
          </w:tcPr>
          <w:p w14:paraId="71A17CB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shd w:val="clear" w:color="auto" w:fill="auto"/>
            <w:noWrap/>
            <w:vAlign w:val="bottom"/>
            <w:hideMark/>
          </w:tcPr>
          <w:p w14:paraId="5B39825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c>
          <w:tcPr>
            <w:tcW w:w="922" w:type="dxa"/>
            <w:tcBorders>
              <w:top w:val="nil"/>
              <w:left w:val="nil"/>
              <w:bottom w:val="single" w:sz="4" w:space="0" w:color="auto"/>
              <w:right w:val="single" w:sz="4" w:space="0" w:color="auto"/>
            </w:tcBorders>
            <w:shd w:val="clear" w:color="auto" w:fill="auto"/>
            <w:noWrap/>
            <w:vAlign w:val="bottom"/>
            <w:hideMark/>
          </w:tcPr>
          <w:p w14:paraId="48494C8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c>
          <w:tcPr>
            <w:tcW w:w="1011" w:type="dxa"/>
            <w:tcBorders>
              <w:top w:val="nil"/>
              <w:left w:val="nil"/>
              <w:bottom w:val="single" w:sz="4" w:space="0" w:color="auto"/>
              <w:right w:val="single" w:sz="4" w:space="0" w:color="auto"/>
            </w:tcBorders>
            <w:shd w:val="clear" w:color="auto" w:fill="auto"/>
            <w:noWrap/>
            <w:vAlign w:val="bottom"/>
            <w:hideMark/>
          </w:tcPr>
          <w:p w14:paraId="3F0A58A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c>
          <w:tcPr>
            <w:tcW w:w="1097" w:type="dxa"/>
            <w:tcBorders>
              <w:top w:val="nil"/>
              <w:left w:val="nil"/>
              <w:bottom w:val="single" w:sz="4" w:space="0" w:color="auto"/>
              <w:right w:val="single" w:sz="4" w:space="0" w:color="auto"/>
            </w:tcBorders>
            <w:shd w:val="clear" w:color="auto" w:fill="auto"/>
            <w:noWrap/>
            <w:vAlign w:val="bottom"/>
            <w:hideMark/>
          </w:tcPr>
          <w:p w14:paraId="0AF79E3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1620</w:t>
            </w:r>
          </w:p>
        </w:tc>
      </w:tr>
      <w:tr w:rsidR="00B66D86" w:rsidRPr="00AD525B" w14:paraId="69493644"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E45B60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w:t>
            </w:r>
          </w:p>
        </w:tc>
        <w:tc>
          <w:tcPr>
            <w:tcW w:w="4003" w:type="dxa"/>
            <w:tcBorders>
              <w:top w:val="nil"/>
              <w:left w:val="nil"/>
              <w:bottom w:val="single" w:sz="4" w:space="0" w:color="auto"/>
              <w:right w:val="single" w:sz="4" w:space="0" w:color="auto"/>
            </w:tcBorders>
            <w:shd w:val="clear" w:color="auto" w:fill="auto"/>
            <w:noWrap/>
            <w:vAlign w:val="bottom"/>
            <w:hideMark/>
          </w:tcPr>
          <w:p w14:paraId="33644863"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Cezar Boliac</w:t>
            </w:r>
          </w:p>
        </w:tc>
        <w:tc>
          <w:tcPr>
            <w:tcW w:w="974" w:type="dxa"/>
            <w:tcBorders>
              <w:top w:val="nil"/>
              <w:left w:val="nil"/>
              <w:bottom w:val="single" w:sz="4" w:space="0" w:color="auto"/>
              <w:right w:val="single" w:sz="4" w:space="0" w:color="auto"/>
            </w:tcBorders>
            <w:shd w:val="clear" w:color="auto" w:fill="auto"/>
            <w:noWrap/>
            <w:vAlign w:val="bottom"/>
            <w:hideMark/>
          </w:tcPr>
          <w:p w14:paraId="2939D9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w:t>
            </w:r>
          </w:p>
        </w:tc>
        <w:tc>
          <w:tcPr>
            <w:tcW w:w="914" w:type="dxa"/>
            <w:tcBorders>
              <w:top w:val="nil"/>
              <w:left w:val="nil"/>
              <w:bottom w:val="single" w:sz="4" w:space="0" w:color="auto"/>
              <w:right w:val="single" w:sz="4" w:space="0" w:color="auto"/>
            </w:tcBorders>
            <w:shd w:val="clear" w:color="auto" w:fill="auto"/>
            <w:noWrap/>
            <w:vAlign w:val="bottom"/>
            <w:hideMark/>
          </w:tcPr>
          <w:p w14:paraId="2B63882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246AD4C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317187E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6B773F7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shd w:val="clear" w:color="auto" w:fill="auto"/>
            <w:noWrap/>
            <w:vAlign w:val="bottom"/>
            <w:hideMark/>
          </w:tcPr>
          <w:p w14:paraId="58CAD24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77F1FF6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19DF034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shd w:val="clear" w:color="auto" w:fill="auto"/>
            <w:noWrap/>
            <w:vAlign w:val="bottom"/>
            <w:hideMark/>
          </w:tcPr>
          <w:p w14:paraId="1B8EA3E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shd w:val="clear" w:color="auto" w:fill="auto"/>
            <w:noWrap/>
            <w:vAlign w:val="bottom"/>
            <w:hideMark/>
          </w:tcPr>
          <w:p w14:paraId="4A31885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r>
      <w:tr w:rsidR="00826721" w:rsidRPr="00AD525B" w14:paraId="091557ED"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8B3D0C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lastRenderedPageBreak/>
              <w:t>21</w:t>
            </w:r>
          </w:p>
        </w:tc>
        <w:tc>
          <w:tcPr>
            <w:tcW w:w="4003" w:type="dxa"/>
            <w:tcBorders>
              <w:top w:val="nil"/>
              <w:left w:val="nil"/>
              <w:bottom w:val="single" w:sz="4" w:space="0" w:color="auto"/>
              <w:right w:val="single" w:sz="4" w:space="0" w:color="auto"/>
            </w:tcBorders>
            <w:shd w:val="clear" w:color="CCCCFF" w:fill="FFFFFF"/>
            <w:noWrap/>
            <w:vAlign w:val="bottom"/>
            <w:hideMark/>
          </w:tcPr>
          <w:p w14:paraId="655D48B8" w14:textId="2EFB1E55" w:rsidR="00826721" w:rsidRPr="00AD525B" w:rsidRDefault="005F6C7F" w:rsidP="00826721">
            <w:pPr>
              <w:keepNext w:val="0"/>
              <w:keepLines w:val="0"/>
              <w:spacing w:after="0"/>
              <w:jc w:val="left"/>
              <w:rPr>
                <w:sz w:val="22"/>
                <w:szCs w:val="22"/>
                <w:lang w:eastAsia="ro-RO"/>
              </w:rPr>
            </w:pPr>
            <w:r w:rsidRPr="00AD525B">
              <w:rPr>
                <w:sz w:val="22"/>
                <w:szCs w:val="22"/>
                <w:lang w:eastAsia="ro-RO"/>
              </w:rPr>
              <w:t>Cișmelei</w:t>
            </w:r>
          </w:p>
        </w:tc>
        <w:tc>
          <w:tcPr>
            <w:tcW w:w="974" w:type="dxa"/>
            <w:tcBorders>
              <w:top w:val="nil"/>
              <w:left w:val="nil"/>
              <w:bottom w:val="single" w:sz="4" w:space="0" w:color="auto"/>
              <w:right w:val="single" w:sz="4" w:space="0" w:color="auto"/>
            </w:tcBorders>
            <w:shd w:val="clear" w:color="auto" w:fill="auto"/>
            <w:noWrap/>
            <w:vAlign w:val="bottom"/>
            <w:hideMark/>
          </w:tcPr>
          <w:p w14:paraId="46BBA04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w:t>
            </w:r>
          </w:p>
        </w:tc>
        <w:tc>
          <w:tcPr>
            <w:tcW w:w="914" w:type="dxa"/>
            <w:tcBorders>
              <w:top w:val="nil"/>
              <w:left w:val="nil"/>
              <w:bottom w:val="single" w:sz="4" w:space="0" w:color="auto"/>
              <w:right w:val="single" w:sz="4" w:space="0" w:color="auto"/>
            </w:tcBorders>
            <w:shd w:val="clear" w:color="auto" w:fill="auto"/>
            <w:noWrap/>
            <w:vAlign w:val="bottom"/>
            <w:hideMark/>
          </w:tcPr>
          <w:p w14:paraId="27015B3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7A149A5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hideMark/>
          </w:tcPr>
          <w:p w14:paraId="03716A7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hideMark/>
          </w:tcPr>
          <w:p w14:paraId="310D80D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1035" w:type="dxa"/>
            <w:tcBorders>
              <w:top w:val="nil"/>
              <w:left w:val="nil"/>
              <w:bottom w:val="single" w:sz="4" w:space="0" w:color="auto"/>
              <w:right w:val="single" w:sz="4" w:space="0" w:color="auto"/>
            </w:tcBorders>
            <w:shd w:val="clear" w:color="CCCCFF" w:fill="FFFFFF"/>
            <w:noWrap/>
            <w:vAlign w:val="bottom"/>
            <w:hideMark/>
          </w:tcPr>
          <w:p w14:paraId="6E14816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hideMark/>
          </w:tcPr>
          <w:p w14:paraId="23B47F2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CCCCFF" w:fill="FFFFFF"/>
            <w:noWrap/>
            <w:vAlign w:val="bottom"/>
            <w:hideMark/>
          </w:tcPr>
          <w:p w14:paraId="5E7F641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1011" w:type="dxa"/>
            <w:tcBorders>
              <w:top w:val="nil"/>
              <w:left w:val="nil"/>
              <w:bottom w:val="single" w:sz="4" w:space="0" w:color="auto"/>
              <w:right w:val="single" w:sz="4" w:space="0" w:color="auto"/>
            </w:tcBorders>
            <w:shd w:val="clear" w:color="CCCCFF" w:fill="FFFFFF"/>
            <w:noWrap/>
            <w:vAlign w:val="bottom"/>
            <w:hideMark/>
          </w:tcPr>
          <w:p w14:paraId="5830C8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1097" w:type="dxa"/>
            <w:tcBorders>
              <w:top w:val="nil"/>
              <w:left w:val="nil"/>
              <w:bottom w:val="single" w:sz="4" w:space="0" w:color="auto"/>
              <w:right w:val="single" w:sz="4" w:space="0" w:color="auto"/>
            </w:tcBorders>
            <w:shd w:val="clear" w:color="CCCCFF" w:fill="FFFFFF"/>
            <w:noWrap/>
            <w:vAlign w:val="bottom"/>
            <w:hideMark/>
          </w:tcPr>
          <w:p w14:paraId="6284509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r>
      <w:tr w:rsidR="00B66D86" w:rsidRPr="00AD525B" w14:paraId="03FFD5F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2DADE1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w:t>
            </w:r>
          </w:p>
        </w:tc>
        <w:tc>
          <w:tcPr>
            <w:tcW w:w="4003" w:type="dxa"/>
            <w:tcBorders>
              <w:top w:val="nil"/>
              <w:left w:val="nil"/>
              <w:bottom w:val="single" w:sz="4" w:space="0" w:color="auto"/>
              <w:right w:val="single" w:sz="4" w:space="0" w:color="auto"/>
            </w:tcBorders>
            <w:shd w:val="clear" w:color="auto" w:fill="auto"/>
            <w:noWrap/>
            <w:vAlign w:val="bottom"/>
            <w:hideMark/>
          </w:tcPr>
          <w:p w14:paraId="7187CF2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Ciucului</w:t>
            </w:r>
          </w:p>
        </w:tc>
        <w:tc>
          <w:tcPr>
            <w:tcW w:w="974" w:type="dxa"/>
            <w:tcBorders>
              <w:top w:val="nil"/>
              <w:left w:val="nil"/>
              <w:bottom w:val="single" w:sz="4" w:space="0" w:color="auto"/>
              <w:right w:val="single" w:sz="4" w:space="0" w:color="auto"/>
            </w:tcBorders>
            <w:shd w:val="clear" w:color="auto" w:fill="auto"/>
            <w:noWrap/>
            <w:vAlign w:val="bottom"/>
            <w:hideMark/>
          </w:tcPr>
          <w:p w14:paraId="02231C7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1600</w:t>
            </w:r>
          </w:p>
        </w:tc>
        <w:tc>
          <w:tcPr>
            <w:tcW w:w="914" w:type="dxa"/>
            <w:tcBorders>
              <w:top w:val="nil"/>
              <w:left w:val="nil"/>
              <w:bottom w:val="single" w:sz="4" w:space="0" w:color="auto"/>
              <w:right w:val="single" w:sz="4" w:space="0" w:color="auto"/>
            </w:tcBorders>
            <w:shd w:val="clear" w:color="auto" w:fill="auto"/>
            <w:noWrap/>
            <w:vAlign w:val="bottom"/>
            <w:hideMark/>
          </w:tcPr>
          <w:p w14:paraId="18076FC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7057CC6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shd w:val="clear" w:color="auto" w:fill="auto"/>
            <w:noWrap/>
            <w:vAlign w:val="bottom"/>
            <w:hideMark/>
          </w:tcPr>
          <w:p w14:paraId="73499B9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shd w:val="clear" w:color="auto" w:fill="auto"/>
            <w:noWrap/>
            <w:vAlign w:val="bottom"/>
            <w:hideMark/>
          </w:tcPr>
          <w:p w14:paraId="69E268E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c>
          <w:tcPr>
            <w:tcW w:w="1035" w:type="dxa"/>
            <w:tcBorders>
              <w:top w:val="nil"/>
              <w:left w:val="nil"/>
              <w:bottom w:val="single" w:sz="4" w:space="0" w:color="auto"/>
              <w:right w:val="single" w:sz="4" w:space="0" w:color="auto"/>
            </w:tcBorders>
            <w:shd w:val="clear" w:color="auto" w:fill="auto"/>
            <w:noWrap/>
            <w:vAlign w:val="bottom"/>
            <w:hideMark/>
          </w:tcPr>
          <w:p w14:paraId="2DDEAA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shd w:val="clear" w:color="auto" w:fill="auto"/>
            <w:noWrap/>
            <w:vAlign w:val="bottom"/>
            <w:hideMark/>
          </w:tcPr>
          <w:p w14:paraId="523FC8C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c>
          <w:tcPr>
            <w:tcW w:w="922" w:type="dxa"/>
            <w:tcBorders>
              <w:top w:val="nil"/>
              <w:left w:val="nil"/>
              <w:bottom w:val="single" w:sz="4" w:space="0" w:color="auto"/>
              <w:right w:val="single" w:sz="4" w:space="0" w:color="auto"/>
            </w:tcBorders>
            <w:shd w:val="clear" w:color="auto" w:fill="auto"/>
            <w:noWrap/>
            <w:vAlign w:val="bottom"/>
            <w:hideMark/>
          </w:tcPr>
          <w:p w14:paraId="7405DFF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c>
          <w:tcPr>
            <w:tcW w:w="1011" w:type="dxa"/>
            <w:tcBorders>
              <w:top w:val="nil"/>
              <w:left w:val="nil"/>
              <w:bottom w:val="single" w:sz="4" w:space="0" w:color="auto"/>
              <w:right w:val="single" w:sz="4" w:space="0" w:color="auto"/>
            </w:tcBorders>
            <w:shd w:val="clear" w:color="auto" w:fill="auto"/>
            <w:noWrap/>
            <w:vAlign w:val="bottom"/>
            <w:hideMark/>
          </w:tcPr>
          <w:p w14:paraId="206EF67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c>
          <w:tcPr>
            <w:tcW w:w="1097" w:type="dxa"/>
            <w:tcBorders>
              <w:top w:val="nil"/>
              <w:left w:val="nil"/>
              <w:bottom w:val="single" w:sz="4" w:space="0" w:color="auto"/>
              <w:right w:val="single" w:sz="4" w:space="0" w:color="auto"/>
            </w:tcBorders>
            <w:shd w:val="clear" w:color="auto" w:fill="auto"/>
            <w:noWrap/>
            <w:vAlign w:val="bottom"/>
            <w:hideMark/>
          </w:tcPr>
          <w:p w14:paraId="5BF293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8000</w:t>
            </w:r>
          </w:p>
        </w:tc>
      </w:tr>
      <w:tr w:rsidR="00B66D86" w:rsidRPr="00AD525B" w14:paraId="3C619CD2"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8C0AE8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23</w:t>
            </w:r>
          </w:p>
        </w:tc>
        <w:tc>
          <w:tcPr>
            <w:tcW w:w="4003" w:type="dxa"/>
            <w:tcBorders>
              <w:top w:val="nil"/>
              <w:left w:val="nil"/>
              <w:bottom w:val="single" w:sz="4" w:space="0" w:color="auto"/>
              <w:right w:val="single" w:sz="4" w:space="0" w:color="auto"/>
            </w:tcBorders>
            <w:shd w:val="clear" w:color="auto" w:fill="auto"/>
            <w:noWrap/>
            <w:vAlign w:val="bottom"/>
            <w:hideMark/>
          </w:tcPr>
          <w:p w14:paraId="62F3B77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Ciucului-de la Lunca Oltului până la vamă</w:t>
            </w:r>
          </w:p>
        </w:tc>
        <w:tc>
          <w:tcPr>
            <w:tcW w:w="974" w:type="dxa"/>
            <w:tcBorders>
              <w:top w:val="nil"/>
              <w:left w:val="nil"/>
              <w:bottom w:val="single" w:sz="4" w:space="0" w:color="auto"/>
              <w:right w:val="single" w:sz="4" w:space="0" w:color="auto"/>
            </w:tcBorders>
            <w:shd w:val="clear" w:color="auto" w:fill="auto"/>
            <w:noWrap/>
            <w:vAlign w:val="bottom"/>
            <w:hideMark/>
          </w:tcPr>
          <w:p w14:paraId="3AD3702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914" w:type="dxa"/>
            <w:tcBorders>
              <w:top w:val="nil"/>
              <w:left w:val="nil"/>
              <w:bottom w:val="single" w:sz="4" w:space="0" w:color="auto"/>
              <w:right w:val="single" w:sz="4" w:space="0" w:color="auto"/>
            </w:tcBorders>
            <w:shd w:val="clear" w:color="auto" w:fill="auto"/>
            <w:noWrap/>
            <w:vAlign w:val="bottom"/>
            <w:hideMark/>
          </w:tcPr>
          <w:p w14:paraId="5C82936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185D032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shd w:val="clear" w:color="auto" w:fill="auto"/>
            <w:noWrap/>
            <w:vAlign w:val="bottom"/>
            <w:hideMark/>
          </w:tcPr>
          <w:p w14:paraId="434F906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shd w:val="clear" w:color="auto" w:fill="auto"/>
            <w:noWrap/>
            <w:vAlign w:val="bottom"/>
            <w:hideMark/>
          </w:tcPr>
          <w:p w14:paraId="5E632B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c>
          <w:tcPr>
            <w:tcW w:w="1035" w:type="dxa"/>
            <w:tcBorders>
              <w:top w:val="nil"/>
              <w:left w:val="nil"/>
              <w:bottom w:val="single" w:sz="4" w:space="0" w:color="auto"/>
              <w:right w:val="single" w:sz="4" w:space="0" w:color="auto"/>
            </w:tcBorders>
            <w:shd w:val="clear" w:color="auto" w:fill="auto"/>
            <w:noWrap/>
            <w:vAlign w:val="bottom"/>
            <w:hideMark/>
          </w:tcPr>
          <w:p w14:paraId="1D7F88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shd w:val="clear" w:color="auto" w:fill="auto"/>
            <w:noWrap/>
            <w:vAlign w:val="bottom"/>
            <w:hideMark/>
          </w:tcPr>
          <w:p w14:paraId="40A4643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c>
          <w:tcPr>
            <w:tcW w:w="922" w:type="dxa"/>
            <w:tcBorders>
              <w:top w:val="nil"/>
              <w:left w:val="nil"/>
              <w:bottom w:val="single" w:sz="4" w:space="0" w:color="auto"/>
              <w:right w:val="single" w:sz="4" w:space="0" w:color="auto"/>
            </w:tcBorders>
            <w:shd w:val="clear" w:color="auto" w:fill="auto"/>
            <w:noWrap/>
            <w:vAlign w:val="bottom"/>
            <w:hideMark/>
          </w:tcPr>
          <w:p w14:paraId="7DA4E03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c>
          <w:tcPr>
            <w:tcW w:w="1011" w:type="dxa"/>
            <w:tcBorders>
              <w:top w:val="nil"/>
              <w:left w:val="nil"/>
              <w:bottom w:val="single" w:sz="4" w:space="0" w:color="auto"/>
              <w:right w:val="single" w:sz="4" w:space="0" w:color="auto"/>
            </w:tcBorders>
            <w:shd w:val="clear" w:color="auto" w:fill="auto"/>
            <w:noWrap/>
            <w:vAlign w:val="bottom"/>
            <w:hideMark/>
          </w:tcPr>
          <w:p w14:paraId="393AF9E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c>
          <w:tcPr>
            <w:tcW w:w="1097" w:type="dxa"/>
            <w:tcBorders>
              <w:top w:val="nil"/>
              <w:left w:val="nil"/>
              <w:bottom w:val="single" w:sz="4" w:space="0" w:color="auto"/>
              <w:right w:val="single" w:sz="4" w:space="0" w:color="auto"/>
            </w:tcBorders>
            <w:shd w:val="clear" w:color="auto" w:fill="auto"/>
            <w:noWrap/>
            <w:vAlign w:val="bottom"/>
            <w:hideMark/>
          </w:tcPr>
          <w:p w14:paraId="2691A48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6600</w:t>
            </w:r>
          </w:p>
        </w:tc>
      </w:tr>
      <w:tr w:rsidR="00B66D86" w:rsidRPr="00AD525B" w14:paraId="75EACE0F"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7C9EC9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w:t>
            </w:r>
          </w:p>
        </w:tc>
        <w:tc>
          <w:tcPr>
            <w:tcW w:w="4003" w:type="dxa"/>
            <w:tcBorders>
              <w:top w:val="nil"/>
              <w:left w:val="nil"/>
              <w:bottom w:val="single" w:sz="4" w:space="0" w:color="auto"/>
              <w:right w:val="single" w:sz="4" w:space="0" w:color="auto"/>
            </w:tcBorders>
            <w:shd w:val="clear" w:color="auto" w:fill="auto"/>
            <w:noWrap/>
            <w:vAlign w:val="bottom"/>
            <w:hideMark/>
          </w:tcPr>
          <w:p w14:paraId="688667EC"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Constructorilor</w:t>
            </w:r>
          </w:p>
        </w:tc>
        <w:tc>
          <w:tcPr>
            <w:tcW w:w="974" w:type="dxa"/>
            <w:tcBorders>
              <w:top w:val="nil"/>
              <w:left w:val="nil"/>
              <w:bottom w:val="single" w:sz="4" w:space="0" w:color="auto"/>
              <w:right w:val="single" w:sz="4" w:space="0" w:color="auto"/>
            </w:tcBorders>
            <w:shd w:val="clear" w:color="auto" w:fill="auto"/>
            <w:noWrap/>
            <w:vAlign w:val="bottom"/>
            <w:hideMark/>
          </w:tcPr>
          <w:p w14:paraId="074DA7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1840</w:t>
            </w:r>
          </w:p>
        </w:tc>
        <w:tc>
          <w:tcPr>
            <w:tcW w:w="914" w:type="dxa"/>
            <w:tcBorders>
              <w:top w:val="nil"/>
              <w:left w:val="nil"/>
              <w:bottom w:val="single" w:sz="4" w:space="0" w:color="auto"/>
              <w:right w:val="single" w:sz="4" w:space="0" w:color="auto"/>
            </w:tcBorders>
            <w:shd w:val="clear" w:color="auto" w:fill="auto"/>
            <w:noWrap/>
            <w:vAlign w:val="bottom"/>
            <w:hideMark/>
          </w:tcPr>
          <w:p w14:paraId="491AAAC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shd w:val="clear" w:color="auto" w:fill="auto"/>
            <w:noWrap/>
            <w:vAlign w:val="bottom"/>
            <w:hideMark/>
          </w:tcPr>
          <w:p w14:paraId="1F17324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shd w:val="clear" w:color="auto" w:fill="auto"/>
            <w:noWrap/>
            <w:vAlign w:val="bottom"/>
            <w:hideMark/>
          </w:tcPr>
          <w:p w14:paraId="57F14D7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shd w:val="clear" w:color="auto" w:fill="auto"/>
            <w:noWrap/>
            <w:vAlign w:val="bottom"/>
            <w:hideMark/>
          </w:tcPr>
          <w:p w14:paraId="5F35055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c>
          <w:tcPr>
            <w:tcW w:w="1035" w:type="dxa"/>
            <w:tcBorders>
              <w:top w:val="nil"/>
              <w:left w:val="nil"/>
              <w:bottom w:val="single" w:sz="4" w:space="0" w:color="auto"/>
              <w:right w:val="single" w:sz="4" w:space="0" w:color="auto"/>
            </w:tcBorders>
            <w:shd w:val="clear" w:color="auto" w:fill="auto"/>
            <w:noWrap/>
            <w:vAlign w:val="bottom"/>
            <w:hideMark/>
          </w:tcPr>
          <w:p w14:paraId="101A251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shd w:val="clear" w:color="auto" w:fill="auto"/>
            <w:noWrap/>
            <w:vAlign w:val="bottom"/>
            <w:hideMark/>
          </w:tcPr>
          <w:p w14:paraId="560E62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c>
          <w:tcPr>
            <w:tcW w:w="922" w:type="dxa"/>
            <w:tcBorders>
              <w:top w:val="nil"/>
              <w:left w:val="nil"/>
              <w:bottom w:val="single" w:sz="4" w:space="0" w:color="auto"/>
              <w:right w:val="single" w:sz="4" w:space="0" w:color="auto"/>
            </w:tcBorders>
            <w:shd w:val="clear" w:color="auto" w:fill="auto"/>
            <w:noWrap/>
            <w:vAlign w:val="bottom"/>
            <w:hideMark/>
          </w:tcPr>
          <w:p w14:paraId="00E51B8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c>
          <w:tcPr>
            <w:tcW w:w="1011" w:type="dxa"/>
            <w:tcBorders>
              <w:top w:val="nil"/>
              <w:left w:val="nil"/>
              <w:bottom w:val="single" w:sz="4" w:space="0" w:color="auto"/>
              <w:right w:val="single" w:sz="4" w:space="0" w:color="auto"/>
            </w:tcBorders>
            <w:shd w:val="clear" w:color="auto" w:fill="auto"/>
            <w:noWrap/>
            <w:vAlign w:val="bottom"/>
            <w:hideMark/>
          </w:tcPr>
          <w:p w14:paraId="705E7DE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c>
          <w:tcPr>
            <w:tcW w:w="1097" w:type="dxa"/>
            <w:tcBorders>
              <w:top w:val="nil"/>
              <w:left w:val="nil"/>
              <w:bottom w:val="single" w:sz="4" w:space="0" w:color="auto"/>
              <w:right w:val="single" w:sz="4" w:space="0" w:color="auto"/>
            </w:tcBorders>
            <w:shd w:val="clear" w:color="auto" w:fill="auto"/>
            <w:noWrap/>
            <w:vAlign w:val="bottom"/>
            <w:hideMark/>
          </w:tcPr>
          <w:p w14:paraId="74121CE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14720</w:t>
            </w:r>
          </w:p>
        </w:tc>
      </w:tr>
      <w:tr w:rsidR="00B66D86" w:rsidRPr="00AD525B" w14:paraId="2B9A7951"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BF00C0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w:t>
            </w:r>
          </w:p>
        </w:tc>
        <w:tc>
          <w:tcPr>
            <w:tcW w:w="4003" w:type="dxa"/>
            <w:tcBorders>
              <w:top w:val="nil"/>
              <w:left w:val="nil"/>
              <w:bottom w:val="single" w:sz="4" w:space="0" w:color="auto"/>
              <w:right w:val="single" w:sz="4" w:space="0" w:color="auto"/>
            </w:tcBorders>
            <w:shd w:val="clear" w:color="auto" w:fill="auto"/>
            <w:noWrap/>
            <w:vAlign w:val="bottom"/>
            <w:hideMark/>
          </w:tcPr>
          <w:p w14:paraId="530B89F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Crizantemei</w:t>
            </w:r>
          </w:p>
        </w:tc>
        <w:tc>
          <w:tcPr>
            <w:tcW w:w="974" w:type="dxa"/>
            <w:tcBorders>
              <w:top w:val="nil"/>
              <w:left w:val="nil"/>
              <w:bottom w:val="single" w:sz="4" w:space="0" w:color="auto"/>
              <w:right w:val="single" w:sz="4" w:space="0" w:color="auto"/>
            </w:tcBorders>
            <w:shd w:val="clear" w:color="auto" w:fill="auto"/>
            <w:noWrap/>
            <w:vAlign w:val="bottom"/>
            <w:hideMark/>
          </w:tcPr>
          <w:p w14:paraId="7CB8C5D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340</w:t>
            </w:r>
          </w:p>
        </w:tc>
        <w:tc>
          <w:tcPr>
            <w:tcW w:w="914" w:type="dxa"/>
            <w:tcBorders>
              <w:top w:val="nil"/>
              <w:left w:val="nil"/>
              <w:bottom w:val="single" w:sz="4" w:space="0" w:color="auto"/>
              <w:right w:val="single" w:sz="4" w:space="0" w:color="auto"/>
            </w:tcBorders>
            <w:shd w:val="clear" w:color="auto" w:fill="auto"/>
            <w:noWrap/>
            <w:vAlign w:val="bottom"/>
            <w:hideMark/>
          </w:tcPr>
          <w:p w14:paraId="578B6FC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w:t>
            </w:r>
          </w:p>
        </w:tc>
        <w:tc>
          <w:tcPr>
            <w:tcW w:w="1121" w:type="dxa"/>
            <w:tcBorders>
              <w:top w:val="nil"/>
              <w:left w:val="nil"/>
              <w:bottom w:val="single" w:sz="4" w:space="0" w:color="auto"/>
              <w:right w:val="single" w:sz="4" w:space="0" w:color="auto"/>
            </w:tcBorders>
            <w:shd w:val="clear" w:color="auto" w:fill="auto"/>
            <w:noWrap/>
            <w:vAlign w:val="bottom"/>
            <w:hideMark/>
          </w:tcPr>
          <w:p w14:paraId="1B4CCE1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shd w:val="clear" w:color="auto" w:fill="auto"/>
            <w:noWrap/>
            <w:vAlign w:val="bottom"/>
            <w:hideMark/>
          </w:tcPr>
          <w:p w14:paraId="6C8AE7D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shd w:val="clear" w:color="auto" w:fill="auto"/>
            <w:noWrap/>
            <w:vAlign w:val="bottom"/>
            <w:hideMark/>
          </w:tcPr>
          <w:p w14:paraId="27EC6E9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c>
          <w:tcPr>
            <w:tcW w:w="1035" w:type="dxa"/>
            <w:tcBorders>
              <w:top w:val="nil"/>
              <w:left w:val="nil"/>
              <w:bottom w:val="single" w:sz="4" w:space="0" w:color="auto"/>
              <w:right w:val="single" w:sz="4" w:space="0" w:color="auto"/>
            </w:tcBorders>
            <w:shd w:val="clear" w:color="auto" w:fill="auto"/>
            <w:noWrap/>
            <w:vAlign w:val="bottom"/>
            <w:hideMark/>
          </w:tcPr>
          <w:p w14:paraId="345B176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shd w:val="clear" w:color="auto" w:fill="auto"/>
            <w:noWrap/>
            <w:vAlign w:val="bottom"/>
            <w:hideMark/>
          </w:tcPr>
          <w:p w14:paraId="259CC8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c>
          <w:tcPr>
            <w:tcW w:w="922" w:type="dxa"/>
            <w:tcBorders>
              <w:top w:val="nil"/>
              <w:left w:val="nil"/>
              <w:bottom w:val="single" w:sz="4" w:space="0" w:color="auto"/>
              <w:right w:val="single" w:sz="4" w:space="0" w:color="auto"/>
            </w:tcBorders>
            <w:shd w:val="clear" w:color="auto" w:fill="auto"/>
            <w:noWrap/>
            <w:vAlign w:val="bottom"/>
            <w:hideMark/>
          </w:tcPr>
          <w:p w14:paraId="0AC464F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c>
          <w:tcPr>
            <w:tcW w:w="1011" w:type="dxa"/>
            <w:tcBorders>
              <w:top w:val="nil"/>
              <w:left w:val="nil"/>
              <w:bottom w:val="single" w:sz="4" w:space="0" w:color="auto"/>
              <w:right w:val="single" w:sz="4" w:space="0" w:color="auto"/>
            </w:tcBorders>
            <w:shd w:val="clear" w:color="auto" w:fill="auto"/>
            <w:noWrap/>
            <w:vAlign w:val="bottom"/>
            <w:hideMark/>
          </w:tcPr>
          <w:p w14:paraId="2B620D6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c>
          <w:tcPr>
            <w:tcW w:w="1097" w:type="dxa"/>
            <w:tcBorders>
              <w:top w:val="nil"/>
              <w:left w:val="nil"/>
              <w:bottom w:val="single" w:sz="4" w:space="0" w:color="auto"/>
              <w:right w:val="single" w:sz="4" w:space="0" w:color="auto"/>
            </w:tcBorders>
            <w:shd w:val="clear" w:color="auto" w:fill="auto"/>
            <w:noWrap/>
            <w:vAlign w:val="bottom"/>
            <w:hideMark/>
          </w:tcPr>
          <w:p w14:paraId="6BA81E2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1190</w:t>
            </w:r>
          </w:p>
        </w:tc>
      </w:tr>
      <w:tr w:rsidR="00B66D86" w:rsidRPr="00AD525B" w14:paraId="63BD0596"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02CF1A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w:t>
            </w:r>
          </w:p>
        </w:tc>
        <w:tc>
          <w:tcPr>
            <w:tcW w:w="4003" w:type="dxa"/>
            <w:tcBorders>
              <w:top w:val="nil"/>
              <w:left w:val="nil"/>
              <w:bottom w:val="single" w:sz="4" w:space="0" w:color="auto"/>
              <w:right w:val="single" w:sz="4" w:space="0" w:color="auto"/>
            </w:tcBorders>
            <w:shd w:val="clear" w:color="auto" w:fill="auto"/>
            <w:noWrap/>
            <w:vAlign w:val="bottom"/>
            <w:hideMark/>
          </w:tcPr>
          <w:p w14:paraId="373FED69"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Császár Bálint</w:t>
            </w:r>
          </w:p>
        </w:tc>
        <w:tc>
          <w:tcPr>
            <w:tcW w:w="974" w:type="dxa"/>
            <w:tcBorders>
              <w:top w:val="nil"/>
              <w:left w:val="nil"/>
              <w:bottom w:val="single" w:sz="4" w:space="0" w:color="auto"/>
              <w:right w:val="single" w:sz="4" w:space="0" w:color="auto"/>
            </w:tcBorders>
            <w:shd w:val="clear" w:color="auto" w:fill="auto"/>
            <w:noWrap/>
            <w:vAlign w:val="bottom"/>
            <w:hideMark/>
          </w:tcPr>
          <w:p w14:paraId="2A83A92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240</w:t>
            </w:r>
          </w:p>
        </w:tc>
        <w:tc>
          <w:tcPr>
            <w:tcW w:w="914" w:type="dxa"/>
            <w:tcBorders>
              <w:top w:val="nil"/>
              <w:left w:val="nil"/>
              <w:bottom w:val="single" w:sz="4" w:space="0" w:color="auto"/>
              <w:right w:val="single" w:sz="4" w:space="0" w:color="auto"/>
            </w:tcBorders>
            <w:shd w:val="clear" w:color="auto" w:fill="auto"/>
            <w:noWrap/>
            <w:vAlign w:val="bottom"/>
            <w:hideMark/>
          </w:tcPr>
          <w:p w14:paraId="17FC954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4FF8B9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13E816B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49BBEFA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35" w:type="dxa"/>
            <w:tcBorders>
              <w:top w:val="nil"/>
              <w:left w:val="nil"/>
              <w:bottom w:val="single" w:sz="4" w:space="0" w:color="auto"/>
              <w:right w:val="single" w:sz="4" w:space="0" w:color="auto"/>
            </w:tcBorders>
            <w:shd w:val="clear" w:color="auto" w:fill="auto"/>
            <w:noWrap/>
            <w:vAlign w:val="bottom"/>
            <w:hideMark/>
          </w:tcPr>
          <w:p w14:paraId="49E5A19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097552D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74F69C1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11" w:type="dxa"/>
            <w:tcBorders>
              <w:top w:val="nil"/>
              <w:left w:val="nil"/>
              <w:bottom w:val="single" w:sz="4" w:space="0" w:color="auto"/>
              <w:right w:val="single" w:sz="4" w:space="0" w:color="auto"/>
            </w:tcBorders>
            <w:shd w:val="clear" w:color="auto" w:fill="auto"/>
            <w:noWrap/>
            <w:vAlign w:val="bottom"/>
            <w:hideMark/>
          </w:tcPr>
          <w:p w14:paraId="33CE6CA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97" w:type="dxa"/>
            <w:tcBorders>
              <w:top w:val="nil"/>
              <w:left w:val="nil"/>
              <w:bottom w:val="single" w:sz="4" w:space="0" w:color="auto"/>
              <w:right w:val="single" w:sz="4" w:space="0" w:color="auto"/>
            </w:tcBorders>
            <w:shd w:val="clear" w:color="auto" w:fill="auto"/>
            <w:noWrap/>
            <w:vAlign w:val="bottom"/>
            <w:hideMark/>
          </w:tcPr>
          <w:p w14:paraId="112C18B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r>
      <w:tr w:rsidR="00826721" w:rsidRPr="00AD525B" w14:paraId="41B1730A"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58C34E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w:t>
            </w:r>
          </w:p>
        </w:tc>
        <w:tc>
          <w:tcPr>
            <w:tcW w:w="4003" w:type="dxa"/>
            <w:tcBorders>
              <w:top w:val="nil"/>
              <w:left w:val="nil"/>
              <w:bottom w:val="single" w:sz="4" w:space="0" w:color="auto"/>
              <w:right w:val="single" w:sz="4" w:space="0" w:color="auto"/>
            </w:tcBorders>
            <w:shd w:val="clear" w:color="CCCCFF" w:fill="FFFFFF"/>
            <w:noWrap/>
            <w:vAlign w:val="bottom"/>
            <w:hideMark/>
          </w:tcPr>
          <w:p w14:paraId="4ED6E4A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Cserey Janosne</w:t>
            </w:r>
          </w:p>
        </w:tc>
        <w:tc>
          <w:tcPr>
            <w:tcW w:w="974" w:type="dxa"/>
            <w:tcBorders>
              <w:top w:val="nil"/>
              <w:left w:val="nil"/>
              <w:bottom w:val="single" w:sz="4" w:space="0" w:color="auto"/>
              <w:right w:val="single" w:sz="4" w:space="0" w:color="auto"/>
            </w:tcBorders>
            <w:shd w:val="clear" w:color="auto" w:fill="auto"/>
            <w:noWrap/>
            <w:vAlign w:val="bottom"/>
            <w:hideMark/>
          </w:tcPr>
          <w:p w14:paraId="250EA6D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500</w:t>
            </w:r>
          </w:p>
        </w:tc>
        <w:tc>
          <w:tcPr>
            <w:tcW w:w="914" w:type="dxa"/>
            <w:tcBorders>
              <w:top w:val="nil"/>
              <w:left w:val="nil"/>
              <w:bottom w:val="single" w:sz="4" w:space="0" w:color="auto"/>
              <w:right w:val="single" w:sz="4" w:space="0" w:color="auto"/>
            </w:tcBorders>
            <w:shd w:val="clear" w:color="auto" w:fill="auto"/>
            <w:noWrap/>
            <w:vAlign w:val="bottom"/>
            <w:hideMark/>
          </w:tcPr>
          <w:p w14:paraId="3E24887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1A92F8D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hideMark/>
          </w:tcPr>
          <w:p w14:paraId="13614D3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hideMark/>
          </w:tcPr>
          <w:p w14:paraId="16DCDDA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35" w:type="dxa"/>
            <w:tcBorders>
              <w:top w:val="nil"/>
              <w:left w:val="nil"/>
              <w:bottom w:val="single" w:sz="4" w:space="0" w:color="auto"/>
              <w:right w:val="single" w:sz="4" w:space="0" w:color="auto"/>
            </w:tcBorders>
            <w:shd w:val="clear" w:color="CCCCFF" w:fill="FFFFFF"/>
            <w:noWrap/>
            <w:vAlign w:val="bottom"/>
            <w:hideMark/>
          </w:tcPr>
          <w:p w14:paraId="3230F8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hideMark/>
          </w:tcPr>
          <w:p w14:paraId="1BB5ACD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922" w:type="dxa"/>
            <w:tcBorders>
              <w:top w:val="nil"/>
              <w:left w:val="nil"/>
              <w:bottom w:val="single" w:sz="4" w:space="0" w:color="auto"/>
              <w:right w:val="single" w:sz="4" w:space="0" w:color="auto"/>
            </w:tcBorders>
            <w:shd w:val="clear" w:color="CCCCFF" w:fill="FFFFFF"/>
            <w:noWrap/>
            <w:vAlign w:val="bottom"/>
            <w:hideMark/>
          </w:tcPr>
          <w:p w14:paraId="23B42A1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11" w:type="dxa"/>
            <w:tcBorders>
              <w:top w:val="nil"/>
              <w:left w:val="nil"/>
              <w:bottom w:val="single" w:sz="4" w:space="0" w:color="auto"/>
              <w:right w:val="single" w:sz="4" w:space="0" w:color="auto"/>
            </w:tcBorders>
            <w:shd w:val="clear" w:color="CCCCFF" w:fill="FFFFFF"/>
            <w:noWrap/>
            <w:vAlign w:val="bottom"/>
            <w:hideMark/>
          </w:tcPr>
          <w:p w14:paraId="51BE9AF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c>
          <w:tcPr>
            <w:tcW w:w="1097" w:type="dxa"/>
            <w:tcBorders>
              <w:top w:val="nil"/>
              <w:left w:val="nil"/>
              <w:bottom w:val="single" w:sz="4" w:space="0" w:color="auto"/>
              <w:right w:val="single" w:sz="4" w:space="0" w:color="auto"/>
            </w:tcBorders>
            <w:shd w:val="clear" w:color="CCCCFF" w:fill="FFFFFF"/>
            <w:noWrap/>
            <w:vAlign w:val="bottom"/>
            <w:hideMark/>
          </w:tcPr>
          <w:p w14:paraId="184C49A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2500</w:t>
            </w:r>
          </w:p>
        </w:tc>
      </w:tr>
      <w:tr w:rsidR="00B66D86" w:rsidRPr="00AD525B" w14:paraId="7D4F035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F97206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w:t>
            </w:r>
          </w:p>
        </w:tc>
        <w:tc>
          <w:tcPr>
            <w:tcW w:w="4003" w:type="dxa"/>
            <w:tcBorders>
              <w:top w:val="nil"/>
              <w:left w:val="nil"/>
              <w:bottom w:val="single" w:sz="4" w:space="0" w:color="auto"/>
              <w:right w:val="single" w:sz="4" w:space="0" w:color="auto"/>
            </w:tcBorders>
            <w:shd w:val="clear" w:color="auto" w:fill="auto"/>
            <w:noWrap/>
            <w:vAlign w:val="bottom"/>
            <w:hideMark/>
          </w:tcPr>
          <w:p w14:paraId="73C2B3C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Daczó</w:t>
            </w:r>
          </w:p>
        </w:tc>
        <w:tc>
          <w:tcPr>
            <w:tcW w:w="974" w:type="dxa"/>
            <w:tcBorders>
              <w:top w:val="nil"/>
              <w:left w:val="nil"/>
              <w:bottom w:val="single" w:sz="4" w:space="0" w:color="auto"/>
              <w:right w:val="single" w:sz="4" w:space="0" w:color="auto"/>
            </w:tcBorders>
            <w:shd w:val="clear" w:color="auto" w:fill="auto"/>
            <w:noWrap/>
            <w:vAlign w:val="bottom"/>
            <w:hideMark/>
          </w:tcPr>
          <w:p w14:paraId="0F76F6F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w:t>
            </w:r>
          </w:p>
        </w:tc>
        <w:tc>
          <w:tcPr>
            <w:tcW w:w="914" w:type="dxa"/>
            <w:tcBorders>
              <w:top w:val="nil"/>
              <w:left w:val="nil"/>
              <w:bottom w:val="single" w:sz="4" w:space="0" w:color="auto"/>
              <w:right w:val="single" w:sz="4" w:space="0" w:color="auto"/>
            </w:tcBorders>
            <w:shd w:val="clear" w:color="auto" w:fill="auto"/>
            <w:noWrap/>
            <w:vAlign w:val="bottom"/>
            <w:hideMark/>
          </w:tcPr>
          <w:p w14:paraId="61EE15C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shd w:val="clear" w:color="auto" w:fill="auto"/>
            <w:noWrap/>
            <w:vAlign w:val="bottom"/>
            <w:hideMark/>
          </w:tcPr>
          <w:p w14:paraId="05C5A91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0AF59E1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0BBFC3E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1035" w:type="dxa"/>
            <w:tcBorders>
              <w:top w:val="nil"/>
              <w:left w:val="nil"/>
              <w:bottom w:val="single" w:sz="4" w:space="0" w:color="auto"/>
              <w:right w:val="single" w:sz="4" w:space="0" w:color="auto"/>
            </w:tcBorders>
            <w:shd w:val="clear" w:color="auto" w:fill="auto"/>
            <w:noWrap/>
            <w:vAlign w:val="bottom"/>
            <w:hideMark/>
          </w:tcPr>
          <w:p w14:paraId="56CB816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583062B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53483B4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1011" w:type="dxa"/>
            <w:tcBorders>
              <w:top w:val="nil"/>
              <w:left w:val="nil"/>
              <w:bottom w:val="single" w:sz="4" w:space="0" w:color="auto"/>
              <w:right w:val="single" w:sz="4" w:space="0" w:color="auto"/>
            </w:tcBorders>
            <w:shd w:val="clear" w:color="auto" w:fill="auto"/>
            <w:noWrap/>
            <w:vAlign w:val="bottom"/>
            <w:hideMark/>
          </w:tcPr>
          <w:p w14:paraId="15171E7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1097" w:type="dxa"/>
            <w:tcBorders>
              <w:top w:val="nil"/>
              <w:left w:val="nil"/>
              <w:bottom w:val="single" w:sz="4" w:space="0" w:color="auto"/>
              <w:right w:val="single" w:sz="4" w:space="0" w:color="auto"/>
            </w:tcBorders>
            <w:shd w:val="clear" w:color="auto" w:fill="auto"/>
            <w:noWrap/>
            <w:vAlign w:val="bottom"/>
            <w:hideMark/>
          </w:tcPr>
          <w:p w14:paraId="32F85E8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r>
      <w:tr w:rsidR="00B66D86" w:rsidRPr="00AD525B" w14:paraId="2296951C"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B40C19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29</w:t>
            </w:r>
          </w:p>
        </w:tc>
        <w:tc>
          <w:tcPr>
            <w:tcW w:w="4003" w:type="dxa"/>
            <w:tcBorders>
              <w:top w:val="nil"/>
              <w:left w:val="nil"/>
              <w:bottom w:val="single" w:sz="4" w:space="0" w:color="auto"/>
              <w:right w:val="single" w:sz="4" w:space="0" w:color="auto"/>
            </w:tcBorders>
            <w:shd w:val="clear" w:color="auto" w:fill="auto"/>
            <w:noWrap/>
            <w:vAlign w:val="bottom"/>
            <w:hideMark/>
          </w:tcPr>
          <w:p w14:paraId="5E502169"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Daliei</w:t>
            </w:r>
          </w:p>
        </w:tc>
        <w:tc>
          <w:tcPr>
            <w:tcW w:w="974" w:type="dxa"/>
            <w:tcBorders>
              <w:top w:val="nil"/>
              <w:left w:val="nil"/>
              <w:bottom w:val="single" w:sz="4" w:space="0" w:color="auto"/>
              <w:right w:val="single" w:sz="4" w:space="0" w:color="auto"/>
            </w:tcBorders>
            <w:shd w:val="clear" w:color="auto" w:fill="auto"/>
            <w:noWrap/>
            <w:vAlign w:val="bottom"/>
            <w:hideMark/>
          </w:tcPr>
          <w:p w14:paraId="431EABA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shd w:val="clear" w:color="auto" w:fill="auto"/>
            <w:noWrap/>
            <w:vAlign w:val="bottom"/>
            <w:hideMark/>
          </w:tcPr>
          <w:p w14:paraId="0AAB54A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9DC16C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3B620D3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3BA27AD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shd w:val="clear" w:color="auto" w:fill="auto"/>
            <w:noWrap/>
            <w:vAlign w:val="bottom"/>
            <w:hideMark/>
          </w:tcPr>
          <w:p w14:paraId="634F148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6BD315A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1BF33BC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shd w:val="clear" w:color="auto" w:fill="auto"/>
            <w:noWrap/>
            <w:vAlign w:val="bottom"/>
            <w:hideMark/>
          </w:tcPr>
          <w:p w14:paraId="5D49287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shd w:val="clear" w:color="auto" w:fill="auto"/>
            <w:noWrap/>
            <w:vAlign w:val="bottom"/>
            <w:hideMark/>
          </w:tcPr>
          <w:p w14:paraId="5AA2620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r>
      <w:tr w:rsidR="00B66D86" w:rsidRPr="00AD525B" w14:paraId="116F390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5E3175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w:t>
            </w:r>
          </w:p>
        </w:tc>
        <w:tc>
          <w:tcPr>
            <w:tcW w:w="4003" w:type="dxa"/>
            <w:tcBorders>
              <w:top w:val="nil"/>
              <w:left w:val="nil"/>
              <w:bottom w:val="single" w:sz="4" w:space="0" w:color="auto"/>
              <w:right w:val="single" w:sz="4" w:space="0" w:color="auto"/>
            </w:tcBorders>
            <w:shd w:val="clear" w:color="auto" w:fill="auto"/>
            <w:noWrap/>
            <w:vAlign w:val="bottom"/>
            <w:hideMark/>
          </w:tcPr>
          <w:p w14:paraId="7403E322"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Dózsa György</w:t>
            </w:r>
          </w:p>
        </w:tc>
        <w:tc>
          <w:tcPr>
            <w:tcW w:w="974" w:type="dxa"/>
            <w:tcBorders>
              <w:top w:val="nil"/>
              <w:left w:val="nil"/>
              <w:bottom w:val="single" w:sz="4" w:space="0" w:color="auto"/>
              <w:right w:val="single" w:sz="4" w:space="0" w:color="auto"/>
            </w:tcBorders>
            <w:shd w:val="clear" w:color="auto" w:fill="auto"/>
            <w:noWrap/>
            <w:vAlign w:val="bottom"/>
            <w:hideMark/>
          </w:tcPr>
          <w:p w14:paraId="542D90D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914" w:type="dxa"/>
            <w:tcBorders>
              <w:top w:val="nil"/>
              <w:left w:val="nil"/>
              <w:bottom w:val="single" w:sz="4" w:space="0" w:color="auto"/>
              <w:right w:val="single" w:sz="4" w:space="0" w:color="auto"/>
            </w:tcBorders>
            <w:shd w:val="clear" w:color="auto" w:fill="auto"/>
            <w:noWrap/>
            <w:vAlign w:val="bottom"/>
            <w:hideMark/>
          </w:tcPr>
          <w:p w14:paraId="7319EA0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4435218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shd w:val="clear" w:color="auto" w:fill="auto"/>
            <w:noWrap/>
            <w:vAlign w:val="bottom"/>
            <w:hideMark/>
          </w:tcPr>
          <w:p w14:paraId="45534CF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shd w:val="clear" w:color="auto" w:fill="auto"/>
            <w:noWrap/>
            <w:vAlign w:val="bottom"/>
            <w:hideMark/>
          </w:tcPr>
          <w:p w14:paraId="27BCB0A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c>
          <w:tcPr>
            <w:tcW w:w="1035" w:type="dxa"/>
            <w:tcBorders>
              <w:top w:val="nil"/>
              <w:left w:val="nil"/>
              <w:bottom w:val="single" w:sz="4" w:space="0" w:color="auto"/>
              <w:right w:val="single" w:sz="4" w:space="0" w:color="auto"/>
            </w:tcBorders>
            <w:shd w:val="clear" w:color="auto" w:fill="auto"/>
            <w:noWrap/>
            <w:vAlign w:val="bottom"/>
            <w:hideMark/>
          </w:tcPr>
          <w:p w14:paraId="0CD168A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shd w:val="clear" w:color="auto" w:fill="auto"/>
            <w:noWrap/>
            <w:vAlign w:val="bottom"/>
            <w:hideMark/>
          </w:tcPr>
          <w:p w14:paraId="58A8D02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c>
          <w:tcPr>
            <w:tcW w:w="922" w:type="dxa"/>
            <w:tcBorders>
              <w:top w:val="nil"/>
              <w:left w:val="nil"/>
              <w:bottom w:val="single" w:sz="4" w:space="0" w:color="auto"/>
              <w:right w:val="single" w:sz="4" w:space="0" w:color="auto"/>
            </w:tcBorders>
            <w:shd w:val="clear" w:color="auto" w:fill="auto"/>
            <w:noWrap/>
            <w:vAlign w:val="bottom"/>
            <w:hideMark/>
          </w:tcPr>
          <w:p w14:paraId="5F45F0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c>
          <w:tcPr>
            <w:tcW w:w="1011" w:type="dxa"/>
            <w:tcBorders>
              <w:top w:val="nil"/>
              <w:left w:val="nil"/>
              <w:bottom w:val="single" w:sz="4" w:space="0" w:color="auto"/>
              <w:right w:val="single" w:sz="4" w:space="0" w:color="auto"/>
            </w:tcBorders>
            <w:shd w:val="clear" w:color="auto" w:fill="auto"/>
            <w:noWrap/>
            <w:vAlign w:val="bottom"/>
            <w:hideMark/>
          </w:tcPr>
          <w:p w14:paraId="1927A51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c>
          <w:tcPr>
            <w:tcW w:w="1097" w:type="dxa"/>
            <w:tcBorders>
              <w:top w:val="nil"/>
              <w:left w:val="nil"/>
              <w:bottom w:val="single" w:sz="4" w:space="0" w:color="auto"/>
              <w:right w:val="single" w:sz="4" w:space="0" w:color="auto"/>
            </w:tcBorders>
            <w:shd w:val="clear" w:color="auto" w:fill="auto"/>
            <w:noWrap/>
            <w:vAlign w:val="bottom"/>
            <w:hideMark/>
          </w:tcPr>
          <w:p w14:paraId="20F5D16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6000</w:t>
            </w:r>
          </w:p>
        </w:tc>
      </w:tr>
      <w:tr w:rsidR="00B66D86" w:rsidRPr="00AD525B" w14:paraId="0FE1895D"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2EBAED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w:t>
            </w:r>
          </w:p>
        </w:tc>
        <w:tc>
          <w:tcPr>
            <w:tcW w:w="4003" w:type="dxa"/>
            <w:tcBorders>
              <w:top w:val="nil"/>
              <w:left w:val="nil"/>
              <w:bottom w:val="single" w:sz="4" w:space="0" w:color="auto"/>
              <w:right w:val="single" w:sz="4" w:space="0" w:color="auto"/>
            </w:tcBorders>
            <w:shd w:val="clear" w:color="auto" w:fill="auto"/>
            <w:noWrap/>
            <w:vAlign w:val="bottom"/>
            <w:hideMark/>
          </w:tcPr>
          <w:p w14:paraId="56A02EA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Energiei</w:t>
            </w:r>
          </w:p>
        </w:tc>
        <w:tc>
          <w:tcPr>
            <w:tcW w:w="974" w:type="dxa"/>
            <w:tcBorders>
              <w:top w:val="nil"/>
              <w:left w:val="nil"/>
              <w:bottom w:val="single" w:sz="4" w:space="0" w:color="auto"/>
              <w:right w:val="single" w:sz="4" w:space="0" w:color="auto"/>
            </w:tcBorders>
            <w:shd w:val="clear" w:color="auto" w:fill="auto"/>
            <w:noWrap/>
            <w:vAlign w:val="bottom"/>
            <w:hideMark/>
          </w:tcPr>
          <w:p w14:paraId="5A2A728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w:t>
            </w:r>
          </w:p>
        </w:tc>
        <w:tc>
          <w:tcPr>
            <w:tcW w:w="914" w:type="dxa"/>
            <w:tcBorders>
              <w:top w:val="nil"/>
              <w:left w:val="nil"/>
              <w:bottom w:val="single" w:sz="4" w:space="0" w:color="auto"/>
              <w:right w:val="single" w:sz="4" w:space="0" w:color="auto"/>
            </w:tcBorders>
            <w:shd w:val="clear" w:color="auto" w:fill="auto"/>
            <w:noWrap/>
            <w:vAlign w:val="bottom"/>
            <w:hideMark/>
          </w:tcPr>
          <w:p w14:paraId="297908F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235A276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54A75AC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3353ABB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1035" w:type="dxa"/>
            <w:tcBorders>
              <w:top w:val="nil"/>
              <w:left w:val="nil"/>
              <w:bottom w:val="single" w:sz="4" w:space="0" w:color="auto"/>
              <w:right w:val="single" w:sz="4" w:space="0" w:color="auto"/>
            </w:tcBorders>
            <w:shd w:val="clear" w:color="auto" w:fill="auto"/>
            <w:noWrap/>
            <w:vAlign w:val="bottom"/>
            <w:hideMark/>
          </w:tcPr>
          <w:p w14:paraId="2BEF504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16E710C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397C68F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1011" w:type="dxa"/>
            <w:tcBorders>
              <w:top w:val="nil"/>
              <w:left w:val="nil"/>
              <w:bottom w:val="single" w:sz="4" w:space="0" w:color="auto"/>
              <w:right w:val="single" w:sz="4" w:space="0" w:color="auto"/>
            </w:tcBorders>
            <w:shd w:val="clear" w:color="auto" w:fill="auto"/>
            <w:noWrap/>
            <w:vAlign w:val="bottom"/>
            <w:hideMark/>
          </w:tcPr>
          <w:p w14:paraId="74D43D3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1097" w:type="dxa"/>
            <w:tcBorders>
              <w:top w:val="nil"/>
              <w:left w:val="nil"/>
              <w:bottom w:val="single" w:sz="4" w:space="0" w:color="auto"/>
              <w:right w:val="single" w:sz="4" w:space="0" w:color="auto"/>
            </w:tcBorders>
            <w:shd w:val="clear" w:color="auto" w:fill="auto"/>
            <w:noWrap/>
            <w:vAlign w:val="bottom"/>
            <w:hideMark/>
          </w:tcPr>
          <w:p w14:paraId="0D3D9DF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r>
      <w:tr w:rsidR="00B66D86" w:rsidRPr="00AD525B" w14:paraId="2058AF4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A5F619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w:t>
            </w:r>
          </w:p>
        </w:tc>
        <w:tc>
          <w:tcPr>
            <w:tcW w:w="4003" w:type="dxa"/>
            <w:tcBorders>
              <w:top w:val="nil"/>
              <w:left w:val="nil"/>
              <w:bottom w:val="single" w:sz="4" w:space="0" w:color="auto"/>
              <w:right w:val="single" w:sz="4" w:space="0" w:color="auto"/>
            </w:tcBorders>
            <w:shd w:val="clear" w:color="auto" w:fill="auto"/>
            <w:noWrap/>
            <w:vAlign w:val="bottom"/>
            <w:hideMark/>
          </w:tcPr>
          <w:p w14:paraId="182FCF8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Erege</w:t>
            </w:r>
          </w:p>
        </w:tc>
        <w:tc>
          <w:tcPr>
            <w:tcW w:w="974" w:type="dxa"/>
            <w:tcBorders>
              <w:top w:val="nil"/>
              <w:left w:val="nil"/>
              <w:bottom w:val="single" w:sz="4" w:space="0" w:color="auto"/>
              <w:right w:val="single" w:sz="4" w:space="0" w:color="auto"/>
            </w:tcBorders>
            <w:shd w:val="clear" w:color="auto" w:fill="auto"/>
            <w:noWrap/>
            <w:vAlign w:val="bottom"/>
            <w:hideMark/>
          </w:tcPr>
          <w:p w14:paraId="7D39103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shd w:val="clear" w:color="auto" w:fill="auto"/>
            <w:noWrap/>
            <w:vAlign w:val="bottom"/>
            <w:hideMark/>
          </w:tcPr>
          <w:p w14:paraId="112FBAD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F2082A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shd w:val="clear" w:color="auto" w:fill="auto"/>
            <w:noWrap/>
            <w:vAlign w:val="bottom"/>
            <w:hideMark/>
          </w:tcPr>
          <w:p w14:paraId="4D404C3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shd w:val="clear" w:color="auto" w:fill="auto"/>
            <w:noWrap/>
            <w:vAlign w:val="bottom"/>
            <w:hideMark/>
          </w:tcPr>
          <w:p w14:paraId="36B9431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c>
          <w:tcPr>
            <w:tcW w:w="1035" w:type="dxa"/>
            <w:tcBorders>
              <w:top w:val="nil"/>
              <w:left w:val="nil"/>
              <w:bottom w:val="single" w:sz="4" w:space="0" w:color="auto"/>
              <w:right w:val="single" w:sz="4" w:space="0" w:color="auto"/>
            </w:tcBorders>
            <w:shd w:val="clear" w:color="auto" w:fill="auto"/>
            <w:noWrap/>
            <w:vAlign w:val="bottom"/>
            <w:hideMark/>
          </w:tcPr>
          <w:p w14:paraId="7C4F59B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shd w:val="clear" w:color="auto" w:fill="auto"/>
            <w:noWrap/>
            <w:vAlign w:val="bottom"/>
            <w:hideMark/>
          </w:tcPr>
          <w:p w14:paraId="0B30A5B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c>
          <w:tcPr>
            <w:tcW w:w="922" w:type="dxa"/>
            <w:tcBorders>
              <w:top w:val="nil"/>
              <w:left w:val="nil"/>
              <w:bottom w:val="single" w:sz="4" w:space="0" w:color="auto"/>
              <w:right w:val="single" w:sz="4" w:space="0" w:color="auto"/>
            </w:tcBorders>
            <w:shd w:val="clear" w:color="auto" w:fill="auto"/>
            <w:noWrap/>
            <w:vAlign w:val="bottom"/>
            <w:hideMark/>
          </w:tcPr>
          <w:p w14:paraId="6451D27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c>
          <w:tcPr>
            <w:tcW w:w="1011" w:type="dxa"/>
            <w:tcBorders>
              <w:top w:val="nil"/>
              <w:left w:val="nil"/>
              <w:bottom w:val="single" w:sz="4" w:space="0" w:color="auto"/>
              <w:right w:val="single" w:sz="4" w:space="0" w:color="auto"/>
            </w:tcBorders>
            <w:shd w:val="clear" w:color="auto" w:fill="auto"/>
            <w:noWrap/>
            <w:vAlign w:val="bottom"/>
            <w:hideMark/>
          </w:tcPr>
          <w:p w14:paraId="3204048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c>
          <w:tcPr>
            <w:tcW w:w="1097" w:type="dxa"/>
            <w:tcBorders>
              <w:top w:val="nil"/>
              <w:left w:val="nil"/>
              <w:bottom w:val="single" w:sz="4" w:space="0" w:color="auto"/>
              <w:right w:val="single" w:sz="4" w:space="0" w:color="auto"/>
            </w:tcBorders>
            <w:shd w:val="clear" w:color="auto" w:fill="auto"/>
            <w:noWrap/>
            <w:vAlign w:val="bottom"/>
            <w:hideMark/>
          </w:tcPr>
          <w:p w14:paraId="5F2EC56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2100</w:t>
            </w:r>
          </w:p>
        </w:tc>
      </w:tr>
      <w:tr w:rsidR="00B66D86" w:rsidRPr="00AD525B" w14:paraId="0966D7D6"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54917F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33</w:t>
            </w:r>
          </w:p>
        </w:tc>
        <w:tc>
          <w:tcPr>
            <w:tcW w:w="4003" w:type="dxa"/>
            <w:tcBorders>
              <w:top w:val="nil"/>
              <w:left w:val="nil"/>
              <w:bottom w:val="single" w:sz="4" w:space="0" w:color="auto"/>
              <w:right w:val="single" w:sz="4" w:space="0" w:color="auto"/>
            </w:tcBorders>
            <w:shd w:val="clear" w:color="auto" w:fill="auto"/>
            <w:noWrap/>
            <w:vAlign w:val="bottom"/>
            <w:hideMark/>
          </w:tcPr>
          <w:p w14:paraId="60299BD9"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Fabricii</w:t>
            </w:r>
          </w:p>
        </w:tc>
        <w:tc>
          <w:tcPr>
            <w:tcW w:w="974" w:type="dxa"/>
            <w:tcBorders>
              <w:top w:val="nil"/>
              <w:left w:val="nil"/>
              <w:bottom w:val="single" w:sz="4" w:space="0" w:color="auto"/>
              <w:right w:val="single" w:sz="4" w:space="0" w:color="auto"/>
            </w:tcBorders>
            <w:shd w:val="clear" w:color="auto" w:fill="auto"/>
            <w:noWrap/>
            <w:vAlign w:val="bottom"/>
            <w:hideMark/>
          </w:tcPr>
          <w:p w14:paraId="374CBF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670</w:t>
            </w:r>
          </w:p>
        </w:tc>
        <w:tc>
          <w:tcPr>
            <w:tcW w:w="914" w:type="dxa"/>
            <w:tcBorders>
              <w:top w:val="nil"/>
              <w:left w:val="nil"/>
              <w:bottom w:val="single" w:sz="4" w:space="0" w:color="auto"/>
              <w:right w:val="single" w:sz="4" w:space="0" w:color="auto"/>
            </w:tcBorders>
            <w:shd w:val="clear" w:color="auto" w:fill="auto"/>
            <w:noWrap/>
            <w:vAlign w:val="bottom"/>
            <w:hideMark/>
          </w:tcPr>
          <w:p w14:paraId="1655D2A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757E831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shd w:val="clear" w:color="auto" w:fill="auto"/>
            <w:noWrap/>
            <w:vAlign w:val="bottom"/>
            <w:hideMark/>
          </w:tcPr>
          <w:p w14:paraId="1178EFD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shd w:val="clear" w:color="auto" w:fill="auto"/>
            <w:noWrap/>
            <w:vAlign w:val="bottom"/>
            <w:hideMark/>
          </w:tcPr>
          <w:p w14:paraId="6794D73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c>
          <w:tcPr>
            <w:tcW w:w="1035" w:type="dxa"/>
            <w:tcBorders>
              <w:top w:val="nil"/>
              <w:left w:val="nil"/>
              <w:bottom w:val="single" w:sz="4" w:space="0" w:color="auto"/>
              <w:right w:val="single" w:sz="4" w:space="0" w:color="auto"/>
            </w:tcBorders>
            <w:shd w:val="clear" w:color="auto" w:fill="auto"/>
            <w:noWrap/>
            <w:vAlign w:val="bottom"/>
            <w:hideMark/>
          </w:tcPr>
          <w:p w14:paraId="5410BB2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shd w:val="clear" w:color="auto" w:fill="auto"/>
            <w:noWrap/>
            <w:vAlign w:val="bottom"/>
            <w:hideMark/>
          </w:tcPr>
          <w:p w14:paraId="20E8E2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c>
          <w:tcPr>
            <w:tcW w:w="922" w:type="dxa"/>
            <w:tcBorders>
              <w:top w:val="nil"/>
              <w:left w:val="nil"/>
              <w:bottom w:val="single" w:sz="4" w:space="0" w:color="auto"/>
              <w:right w:val="single" w:sz="4" w:space="0" w:color="auto"/>
            </w:tcBorders>
            <w:shd w:val="clear" w:color="auto" w:fill="auto"/>
            <w:noWrap/>
            <w:vAlign w:val="bottom"/>
            <w:hideMark/>
          </w:tcPr>
          <w:p w14:paraId="2145EA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c>
          <w:tcPr>
            <w:tcW w:w="1011" w:type="dxa"/>
            <w:tcBorders>
              <w:top w:val="nil"/>
              <w:left w:val="nil"/>
              <w:bottom w:val="single" w:sz="4" w:space="0" w:color="auto"/>
              <w:right w:val="single" w:sz="4" w:space="0" w:color="auto"/>
            </w:tcBorders>
            <w:shd w:val="clear" w:color="auto" w:fill="auto"/>
            <w:noWrap/>
            <w:vAlign w:val="bottom"/>
            <w:hideMark/>
          </w:tcPr>
          <w:p w14:paraId="123CF5E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c>
          <w:tcPr>
            <w:tcW w:w="1097" w:type="dxa"/>
            <w:tcBorders>
              <w:top w:val="nil"/>
              <w:left w:val="nil"/>
              <w:bottom w:val="single" w:sz="4" w:space="0" w:color="auto"/>
              <w:right w:val="single" w:sz="4" w:space="0" w:color="auto"/>
            </w:tcBorders>
            <w:shd w:val="clear" w:color="auto" w:fill="auto"/>
            <w:noWrap/>
            <w:vAlign w:val="bottom"/>
            <w:hideMark/>
          </w:tcPr>
          <w:p w14:paraId="47B1C1D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4690</w:t>
            </w:r>
          </w:p>
        </w:tc>
      </w:tr>
      <w:tr w:rsidR="00B66D86" w:rsidRPr="00AD525B" w14:paraId="31F0501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972E81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34</w:t>
            </w:r>
          </w:p>
        </w:tc>
        <w:tc>
          <w:tcPr>
            <w:tcW w:w="4003" w:type="dxa"/>
            <w:tcBorders>
              <w:top w:val="nil"/>
              <w:left w:val="nil"/>
              <w:bottom w:val="single" w:sz="4" w:space="0" w:color="auto"/>
              <w:right w:val="single" w:sz="4" w:space="0" w:color="auto"/>
            </w:tcBorders>
            <w:shd w:val="clear" w:color="auto" w:fill="auto"/>
            <w:noWrap/>
            <w:vAlign w:val="bottom"/>
            <w:hideMark/>
          </w:tcPr>
          <w:p w14:paraId="583E686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Fanului</w:t>
            </w:r>
          </w:p>
        </w:tc>
        <w:tc>
          <w:tcPr>
            <w:tcW w:w="974" w:type="dxa"/>
            <w:tcBorders>
              <w:top w:val="nil"/>
              <w:left w:val="nil"/>
              <w:bottom w:val="single" w:sz="4" w:space="0" w:color="auto"/>
              <w:right w:val="single" w:sz="4" w:space="0" w:color="auto"/>
            </w:tcBorders>
            <w:shd w:val="clear" w:color="auto" w:fill="auto"/>
            <w:noWrap/>
            <w:vAlign w:val="bottom"/>
            <w:hideMark/>
          </w:tcPr>
          <w:p w14:paraId="6D395F5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shd w:val="clear" w:color="auto" w:fill="auto"/>
            <w:noWrap/>
            <w:vAlign w:val="bottom"/>
            <w:hideMark/>
          </w:tcPr>
          <w:p w14:paraId="4D0C41F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A4C3A3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0962F9E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3519A7D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35" w:type="dxa"/>
            <w:tcBorders>
              <w:top w:val="nil"/>
              <w:left w:val="nil"/>
              <w:bottom w:val="single" w:sz="4" w:space="0" w:color="auto"/>
              <w:right w:val="single" w:sz="4" w:space="0" w:color="auto"/>
            </w:tcBorders>
            <w:shd w:val="clear" w:color="auto" w:fill="auto"/>
            <w:noWrap/>
            <w:vAlign w:val="bottom"/>
            <w:hideMark/>
          </w:tcPr>
          <w:p w14:paraId="3448172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4CAC1F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22" w:type="dxa"/>
            <w:tcBorders>
              <w:top w:val="nil"/>
              <w:left w:val="nil"/>
              <w:bottom w:val="single" w:sz="4" w:space="0" w:color="auto"/>
              <w:right w:val="single" w:sz="4" w:space="0" w:color="auto"/>
            </w:tcBorders>
            <w:shd w:val="clear" w:color="auto" w:fill="auto"/>
            <w:noWrap/>
            <w:vAlign w:val="bottom"/>
            <w:hideMark/>
          </w:tcPr>
          <w:p w14:paraId="024C30D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11" w:type="dxa"/>
            <w:tcBorders>
              <w:top w:val="nil"/>
              <w:left w:val="nil"/>
              <w:bottom w:val="single" w:sz="4" w:space="0" w:color="auto"/>
              <w:right w:val="single" w:sz="4" w:space="0" w:color="auto"/>
            </w:tcBorders>
            <w:shd w:val="clear" w:color="auto" w:fill="auto"/>
            <w:noWrap/>
            <w:vAlign w:val="bottom"/>
            <w:hideMark/>
          </w:tcPr>
          <w:p w14:paraId="3FFAAB9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1097" w:type="dxa"/>
            <w:tcBorders>
              <w:top w:val="nil"/>
              <w:left w:val="nil"/>
              <w:bottom w:val="single" w:sz="4" w:space="0" w:color="auto"/>
              <w:right w:val="single" w:sz="4" w:space="0" w:color="auto"/>
            </w:tcBorders>
            <w:shd w:val="clear" w:color="auto" w:fill="auto"/>
            <w:noWrap/>
            <w:vAlign w:val="bottom"/>
            <w:hideMark/>
          </w:tcPr>
          <w:p w14:paraId="0E962AB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r>
      <w:tr w:rsidR="00B66D86" w:rsidRPr="00AD525B" w14:paraId="0309A431"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B3D7E5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w:t>
            </w:r>
          </w:p>
        </w:tc>
        <w:tc>
          <w:tcPr>
            <w:tcW w:w="4003" w:type="dxa"/>
            <w:tcBorders>
              <w:top w:val="nil"/>
              <w:left w:val="nil"/>
              <w:bottom w:val="single" w:sz="4" w:space="0" w:color="auto"/>
              <w:right w:val="single" w:sz="4" w:space="0" w:color="auto"/>
            </w:tcBorders>
            <w:shd w:val="clear" w:color="auto" w:fill="auto"/>
            <w:noWrap/>
            <w:vAlign w:val="bottom"/>
            <w:hideMark/>
          </w:tcPr>
          <w:p w14:paraId="312580DD"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Ferencváros-între Câmpului și Romulus Cioflec</w:t>
            </w:r>
          </w:p>
        </w:tc>
        <w:tc>
          <w:tcPr>
            <w:tcW w:w="974" w:type="dxa"/>
            <w:tcBorders>
              <w:top w:val="nil"/>
              <w:left w:val="nil"/>
              <w:bottom w:val="single" w:sz="4" w:space="0" w:color="auto"/>
              <w:right w:val="single" w:sz="4" w:space="0" w:color="auto"/>
            </w:tcBorders>
            <w:shd w:val="clear" w:color="auto" w:fill="auto"/>
            <w:noWrap/>
            <w:vAlign w:val="bottom"/>
            <w:hideMark/>
          </w:tcPr>
          <w:p w14:paraId="06CD786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w:t>
            </w:r>
          </w:p>
        </w:tc>
        <w:tc>
          <w:tcPr>
            <w:tcW w:w="914" w:type="dxa"/>
            <w:tcBorders>
              <w:top w:val="nil"/>
              <w:left w:val="nil"/>
              <w:bottom w:val="single" w:sz="4" w:space="0" w:color="auto"/>
              <w:right w:val="single" w:sz="4" w:space="0" w:color="auto"/>
            </w:tcBorders>
            <w:shd w:val="clear" w:color="auto" w:fill="auto"/>
            <w:noWrap/>
            <w:vAlign w:val="bottom"/>
            <w:hideMark/>
          </w:tcPr>
          <w:p w14:paraId="1391B4C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57D1258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shd w:val="clear" w:color="auto" w:fill="auto"/>
            <w:noWrap/>
            <w:vAlign w:val="bottom"/>
            <w:hideMark/>
          </w:tcPr>
          <w:p w14:paraId="0D9AD5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shd w:val="clear" w:color="auto" w:fill="auto"/>
            <w:noWrap/>
            <w:vAlign w:val="bottom"/>
            <w:hideMark/>
          </w:tcPr>
          <w:p w14:paraId="07EB9E4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1035" w:type="dxa"/>
            <w:tcBorders>
              <w:top w:val="nil"/>
              <w:left w:val="nil"/>
              <w:bottom w:val="single" w:sz="4" w:space="0" w:color="auto"/>
              <w:right w:val="single" w:sz="4" w:space="0" w:color="auto"/>
            </w:tcBorders>
            <w:shd w:val="clear" w:color="auto" w:fill="auto"/>
            <w:noWrap/>
            <w:vAlign w:val="bottom"/>
            <w:hideMark/>
          </w:tcPr>
          <w:p w14:paraId="7524B64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shd w:val="clear" w:color="auto" w:fill="auto"/>
            <w:noWrap/>
            <w:vAlign w:val="bottom"/>
            <w:hideMark/>
          </w:tcPr>
          <w:p w14:paraId="1C70C3F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922" w:type="dxa"/>
            <w:tcBorders>
              <w:top w:val="nil"/>
              <w:left w:val="nil"/>
              <w:bottom w:val="single" w:sz="4" w:space="0" w:color="auto"/>
              <w:right w:val="single" w:sz="4" w:space="0" w:color="auto"/>
            </w:tcBorders>
            <w:shd w:val="clear" w:color="auto" w:fill="auto"/>
            <w:noWrap/>
            <w:vAlign w:val="bottom"/>
            <w:hideMark/>
          </w:tcPr>
          <w:p w14:paraId="2D1B9BC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1011" w:type="dxa"/>
            <w:tcBorders>
              <w:top w:val="nil"/>
              <w:left w:val="nil"/>
              <w:bottom w:val="single" w:sz="4" w:space="0" w:color="auto"/>
              <w:right w:val="single" w:sz="4" w:space="0" w:color="auto"/>
            </w:tcBorders>
            <w:shd w:val="clear" w:color="auto" w:fill="auto"/>
            <w:noWrap/>
            <w:vAlign w:val="bottom"/>
            <w:hideMark/>
          </w:tcPr>
          <w:p w14:paraId="1734C79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1097" w:type="dxa"/>
            <w:tcBorders>
              <w:top w:val="nil"/>
              <w:left w:val="nil"/>
              <w:bottom w:val="single" w:sz="4" w:space="0" w:color="auto"/>
              <w:right w:val="single" w:sz="4" w:space="0" w:color="auto"/>
            </w:tcBorders>
            <w:shd w:val="clear" w:color="auto" w:fill="auto"/>
            <w:noWrap/>
            <w:vAlign w:val="bottom"/>
            <w:hideMark/>
          </w:tcPr>
          <w:p w14:paraId="5EDA981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r>
      <w:tr w:rsidR="00B66D86" w:rsidRPr="00AD525B" w14:paraId="211B42C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3ECAC9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w:t>
            </w:r>
          </w:p>
        </w:tc>
        <w:tc>
          <w:tcPr>
            <w:tcW w:w="4003" w:type="dxa"/>
            <w:tcBorders>
              <w:top w:val="nil"/>
              <w:left w:val="nil"/>
              <w:bottom w:val="single" w:sz="4" w:space="0" w:color="auto"/>
              <w:right w:val="single" w:sz="4" w:space="0" w:color="auto"/>
            </w:tcBorders>
            <w:shd w:val="clear" w:color="auto" w:fill="auto"/>
            <w:noWrap/>
            <w:vAlign w:val="bottom"/>
            <w:hideMark/>
          </w:tcPr>
          <w:p w14:paraId="49A6E172"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Fermei</w:t>
            </w:r>
          </w:p>
        </w:tc>
        <w:tc>
          <w:tcPr>
            <w:tcW w:w="974" w:type="dxa"/>
            <w:tcBorders>
              <w:top w:val="nil"/>
              <w:left w:val="nil"/>
              <w:bottom w:val="single" w:sz="4" w:space="0" w:color="auto"/>
              <w:right w:val="single" w:sz="4" w:space="0" w:color="auto"/>
            </w:tcBorders>
            <w:shd w:val="clear" w:color="auto" w:fill="auto"/>
            <w:noWrap/>
            <w:vAlign w:val="bottom"/>
            <w:hideMark/>
          </w:tcPr>
          <w:p w14:paraId="2223BE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645</w:t>
            </w:r>
          </w:p>
        </w:tc>
        <w:tc>
          <w:tcPr>
            <w:tcW w:w="914" w:type="dxa"/>
            <w:tcBorders>
              <w:top w:val="nil"/>
              <w:left w:val="nil"/>
              <w:bottom w:val="single" w:sz="4" w:space="0" w:color="auto"/>
              <w:right w:val="single" w:sz="4" w:space="0" w:color="auto"/>
            </w:tcBorders>
            <w:shd w:val="clear" w:color="auto" w:fill="auto"/>
            <w:noWrap/>
            <w:vAlign w:val="bottom"/>
            <w:hideMark/>
          </w:tcPr>
          <w:p w14:paraId="50430C6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373EA4C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shd w:val="clear" w:color="auto" w:fill="auto"/>
            <w:noWrap/>
            <w:vAlign w:val="bottom"/>
            <w:hideMark/>
          </w:tcPr>
          <w:p w14:paraId="7944415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shd w:val="clear" w:color="auto" w:fill="auto"/>
            <w:noWrap/>
            <w:vAlign w:val="bottom"/>
            <w:hideMark/>
          </w:tcPr>
          <w:p w14:paraId="4A8B27F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c>
          <w:tcPr>
            <w:tcW w:w="1035" w:type="dxa"/>
            <w:tcBorders>
              <w:top w:val="nil"/>
              <w:left w:val="nil"/>
              <w:bottom w:val="single" w:sz="4" w:space="0" w:color="auto"/>
              <w:right w:val="single" w:sz="4" w:space="0" w:color="auto"/>
            </w:tcBorders>
            <w:shd w:val="clear" w:color="auto" w:fill="auto"/>
            <w:noWrap/>
            <w:vAlign w:val="bottom"/>
            <w:hideMark/>
          </w:tcPr>
          <w:p w14:paraId="57889FF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shd w:val="clear" w:color="auto" w:fill="auto"/>
            <w:noWrap/>
            <w:vAlign w:val="bottom"/>
            <w:hideMark/>
          </w:tcPr>
          <w:p w14:paraId="2F6DCF4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c>
          <w:tcPr>
            <w:tcW w:w="922" w:type="dxa"/>
            <w:tcBorders>
              <w:top w:val="nil"/>
              <w:left w:val="nil"/>
              <w:bottom w:val="single" w:sz="4" w:space="0" w:color="auto"/>
              <w:right w:val="single" w:sz="4" w:space="0" w:color="auto"/>
            </w:tcBorders>
            <w:shd w:val="clear" w:color="auto" w:fill="auto"/>
            <w:noWrap/>
            <w:vAlign w:val="bottom"/>
            <w:hideMark/>
          </w:tcPr>
          <w:p w14:paraId="22B4A22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c>
          <w:tcPr>
            <w:tcW w:w="1011" w:type="dxa"/>
            <w:tcBorders>
              <w:top w:val="nil"/>
              <w:left w:val="nil"/>
              <w:bottom w:val="single" w:sz="4" w:space="0" w:color="auto"/>
              <w:right w:val="single" w:sz="4" w:space="0" w:color="auto"/>
            </w:tcBorders>
            <w:shd w:val="clear" w:color="auto" w:fill="auto"/>
            <w:noWrap/>
            <w:vAlign w:val="bottom"/>
            <w:hideMark/>
          </w:tcPr>
          <w:p w14:paraId="06BD1B6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c>
          <w:tcPr>
            <w:tcW w:w="1097" w:type="dxa"/>
            <w:tcBorders>
              <w:top w:val="nil"/>
              <w:left w:val="nil"/>
              <w:bottom w:val="single" w:sz="4" w:space="0" w:color="auto"/>
              <w:right w:val="single" w:sz="4" w:space="0" w:color="auto"/>
            </w:tcBorders>
            <w:shd w:val="clear" w:color="auto" w:fill="auto"/>
            <w:noWrap/>
            <w:vAlign w:val="bottom"/>
            <w:hideMark/>
          </w:tcPr>
          <w:p w14:paraId="1FD09CC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3870</w:t>
            </w:r>
          </w:p>
        </w:tc>
      </w:tr>
      <w:tr w:rsidR="00B66D86" w:rsidRPr="00AD525B" w14:paraId="2178B155"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DDDA6E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37</w:t>
            </w:r>
          </w:p>
        </w:tc>
        <w:tc>
          <w:tcPr>
            <w:tcW w:w="4003" w:type="dxa"/>
            <w:tcBorders>
              <w:top w:val="nil"/>
              <w:left w:val="nil"/>
              <w:bottom w:val="single" w:sz="4" w:space="0" w:color="auto"/>
              <w:right w:val="single" w:sz="4" w:space="0" w:color="auto"/>
            </w:tcBorders>
            <w:shd w:val="clear" w:color="auto" w:fill="auto"/>
            <w:noWrap/>
            <w:vAlign w:val="bottom"/>
            <w:hideMark/>
          </w:tcPr>
          <w:p w14:paraId="2B57F6BB"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Gabor Aron</w:t>
            </w:r>
          </w:p>
        </w:tc>
        <w:tc>
          <w:tcPr>
            <w:tcW w:w="974" w:type="dxa"/>
            <w:tcBorders>
              <w:top w:val="nil"/>
              <w:left w:val="nil"/>
              <w:bottom w:val="single" w:sz="4" w:space="0" w:color="auto"/>
              <w:right w:val="single" w:sz="4" w:space="0" w:color="auto"/>
            </w:tcBorders>
            <w:shd w:val="clear" w:color="auto" w:fill="auto"/>
            <w:noWrap/>
            <w:vAlign w:val="bottom"/>
            <w:hideMark/>
          </w:tcPr>
          <w:p w14:paraId="68A13A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576</w:t>
            </w:r>
          </w:p>
        </w:tc>
        <w:tc>
          <w:tcPr>
            <w:tcW w:w="914" w:type="dxa"/>
            <w:tcBorders>
              <w:top w:val="nil"/>
              <w:left w:val="nil"/>
              <w:bottom w:val="single" w:sz="4" w:space="0" w:color="auto"/>
              <w:right w:val="single" w:sz="4" w:space="0" w:color="auto"/>
            </w:tcBorders>
            <w:shd w:val="clear" w:color="auto" w:fill="auto"/>
            <w:noWrap/>
            <w:vAlign w:val="bottom"/>
            <w:hideMark/>
          </w:tcPr>
          <w:p w14:paraId="0C4D2C4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07A9082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shd w:val="clear" w:color="auto" w:fill="auto"/>
            <w:noWrap/>
            <w:vAlign w:val="bottom"/>
            <w:hideMark/>
          </w:tcPr>
          <w:p w14:paraId="7AAA578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shd w:val="clear" w:color="auto" w:fill="auto"/>
            <w:noWrap/>
            <w:vAlign w:val="bottom"/>
            <w:hideMark/>
          </w:tcPr>
          <w:p w14:paraId="73ED631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c>
          <w:tcPr>
            <w:tcW w:w="1035" w:type="dxa"/>
            <w:tcBorders>
              <w:top w:val="nil"/>
              <w:left w:val="nil"/>
              <w:bottom w:val="single" w:sz="4" w:space="0" w:color="auto"/>
              <w:right w:val="single" w:sz="4" w:space="0" w:color="auto"/>
            </w:tcBorders>
            <w:shd w:val="clear" w:color="auto" w:fill="auto"/>
            <w:noWrap/>
            <w:vAlign w:val="bottom"/>
            <w:hideMark/>
          </w:tcPr>
          <w:p w14:paraId="75000D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shd w:val="clear" w:color="auto" w:fill="auto"/>
            <w:noWrap/>
            <w:vAlign w:val="bottom"/>
            <w:hideMark/>
          </w:tcPr>
          <w:p w14:paraId="1E12C9B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c>
          <w:tcPr>
            <w:tcW w:w="922" w:type="dxa"/>
            <w:tcBorders>
              <w:top w:val="nil"/>
              <w:left w:val="nil"/>
              <w:bottom w:val="single" w:sz="4" w:space="0" w:color="auto"/>
              <w:right w:val="single" w:sz="4" w:space="0" w:color="auto"/>
            </w:tcBorders>
            <w:shd w:val="clear" w:color="auto" w:fill="auto"/>
            <w:noWrap/>
            <w:vAlign w:val="bottom"/>
            <w:hideMark/>
          </w:tcPr>
          <w:p w14:paraId="51D1E9D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c>
          <w:tcPr>
            <w:tcW w:w="1011" w:type="dxa"/>
            <w:tcBorders>
              <w:top w:val="nil"/>
              <w:left w:val="nil"/>
              <w:bottom w:val="single" w:sz="4" w:space="0" w:color="auto"/>
              <w:right w:val="single" w:sz="4" w:space="0" w:color="auto"/>
            </w:tcBorders>
            <w:shd w:val="clear" w:color="auto" w:fill="auto"/>
            <w:noWrap/>
            <w:vAlign w:val="bottom"/>
            <w:hideMark/>
          </w:tcPr>
          <w:p w14:paraId="7D05C8C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c>
          <w:tcPr>
            <w:tcW w:w="1097" w:type="dxa"/>
            <w:tcBorders>
              <w:top w:val="nil"/>
              <w:left w:val="nil"/>
              <w:bottom w:val="single" w:sz="4" w:space="0" w:color="auto"/>
              <w:right w:val="single" w:sz="4" w:space="0" w:color="auto"/>
            </w:tcBorders>
            <w:shd w:val="clear" w:color="auto" w:fill="auto"/>
            <w:noWrap/>
            <w:vAlign w:val="bottom"/>
            <w:hideMark/>
          </w:tcPr>
          <w:p w14:paraId="61F57AE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2880</w:t>
            </w:r>
          </w:p>
        </w:tc>
      </w:tr>
      <w:tr w:rsidR="00B66D86" w:rsidRPr="00AD525B" w14:paraId="0BC7A6D7"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E37D34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w:t>
            </w:r>
          </w:p>
        </w:tc>
        <w:tc>
          <w:tcPr>
            <w:tcW w:w="4003" w:type="dxa"/>
            <w:tcBorders>
              <w:top w:val="nil"/>
              <w:left w:val="nil"/>
              <w:bottom w:val="single" w:sz="4" w:space="0" w:color="auto"/>
              <w:right w:val="single" w:sz="4" w:space="0" w:color="auto"/>
            </w:tcBorders>
            <w:shd w:val="clear" w:color="auto" w:fill="auto"/>
            <w:noWrap/>
            <w:vAlign w:val="bottom"/>
            <w:hideMark/>
          </w:tcPr>
          <w:p w14:paraId="2EB257D7"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Gáll Lajos-între Koréh Endre și Bartók Béla</w:t>
            </w:r>
          </w:p>
        </w:tc>
        <w:tc>
          <w:tcPr>
            <w:tcW w:w="974" w:type="dxa"/>
            <w:tcBorders>
              <w:top w:val="nil"/>
              <w:left w:val="nil"/>
              <w:bottom w:val="single" w:sz="4" w:space="0" w:color="auto"/>
              <w:right w:val="single" w:sz="4" w:space="0" w:color="auto"/>
            </w:tcBorders>
            <w:shd w:val="clear" w:color="auto" w:fill="auto"/>
            <w:noWrap/>
            <w:vAlign w:val="bottom"/>
            <w:hideMark/>
          </w:tcPr>
          <w:p w14:paraId="0AE09A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w:t>
            </w:r>
          </w:p>
        </w:tc>
        <w:tc>
          <w:tcPr>
            <w:tcW w:w="914" w:type="dxa"/>
            <w:tcBorders>
              <w:top w:val="nil"/>
              <w:left w:val="nil"/>
              <w:bottom w:val="single" w:sz="4" w:space="0" w:color="auto"/>
              <w:right w:val="single" w:sz="4" w:space="0" w:color="auto"/>
            </w:tcBorders>
            <w:shd w:val="clear" w:color="auto" w:fill="auto"/>
            <w:noWrap/>
            <w:vAlign w:val="bottom"/>
            <w:hideMark/>
          </w:tcPr>
          <w:p w14:paraId="658BD1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3FFC021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shd w:val="clear" w:color="auto" w:fill="auto"/>
            <w:noWrap/>
            <w:vAlign w:val="bottom"/>
            <w:hideMark/>
          </w:tcPr>
          <w:p w14:paraId="41E9A9D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shd w:val="clear" w:color="auto" w:fill="auto"/>
            <w:noWrap/>
            <w:vAlign w:val="bottom"/>
            <w:hideMark/>
          </w:tcPr>
          <w:p w14:paraId="3C25636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c>
          <w:tcPr>
            <w:tcW w:w="1035" w:type="dxa"/>
            <w:tcBorders>
              <w:top w:val="nil"/>
              <w:left w:val="nil"/>
              <w:bottom w:val="single" w:sz="4" w:space="0" w:color="auto"/>
              <w:right w:val="single" w:sz="4" w:space="0" w:color="auto"/>
            </w:tcBorders>
            <w:shd w:val="clear" w:color="auto" w:fill="auto"/>
            <w:noWrap/>
            <w:vAlign w:val="bottom"/>
            <w:hideMark/>
          </w:tcPr>
          <w:p w14:paraId="0162B55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shd w:val="clear" w:color="auto" w:fill="auto"/>
            <w:noWrap/>
            <w:vAlign w:val="bottom"/>
            <w:hideMark/>
          </w:tcPr>
          <w:p w14:paraId="42D3A56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c>
          <w:tcPr>
            <w:tcW w:w="922" w:type="dxa"/>
            <w:tcBorders>
              <w:top w:val="nil"/>
              <w:left w:val="nil"/>
              <w:bottom w:val="single" w:sz="4" w:space="0" w:color="auto"/>
              <w:right w:val="single" w:sz="4" w:space="0" w:color="auto"/>
            </w:tcBorders>
            <w:shd w:val="clear" w:color="auto" w:fill="auto"/>
            <w:noWrap/>
            <w:vAlign w:val="bottom"/>
            <w:hideMark/>
          </w:tcPr>
          <w:p w14:paraId="4C7DD96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c>
          <w:tcPr>
            <w:tcW w:w="1011" w:type="dxa"/>
            <w:tcBorders>
              <w:top w:val="nil"/>
              <w:left w:val="nil"/>
              <w:bottom w:val="single" w:sz="4" w:space="0" w:color="auto"/>
              <w:right w:val="single" w:sz="4" w:space="0" w:color="auto"/>
            </w:tcBorders>
            <w:shd w:val="clear" w:color="auto" w:fill="auto"/>
            <w:noWrap/>
            <w:vAlign w:val="bottom"/>
            <w:hideMark/>
          </w:tcPr>
          <w:p w14:paraId="130A406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c>
          <w:tcPr>
            <w:tcW w:w="1097" w:type="dxa"/>
            <w:tcBorders>
              <w:top w:val="nil"/>
              <w:left w:val="nil"/>
              <w:bottom w:val="single" w:sz="4" w:space="0" w:color="auto"/>
              <w:right w:val="single" w:sz="4" w:space="0" w:color="auto"/>
            </w:tcBorders>
            <w:shd w:val="clear" w:color="auto" w:fill="auto"/>
            <w:noWrap/>
            <w:vAlign w:val="bottom"/>
            <w:hideMark/>
          </w:tcPr>
          <w:p w14:paraId="0B5660A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490</w:t>
            </w:r>
          </w:p>
        </w:tc>
      </w:tr>
      <w:tr w:rsidR="00B66D86" w:rsidRPr="00AD525B" w14:paraId="730FA680"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5583F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39</w:t>
            </w:r>
          </w:p>
        </w:tc>
        <w:tc>
          <w:tcPr>
            <w:tcW w:w="4003" w:type="dxa"/>
            <w:tcBorders>
              <w:top w:val="nil"/>
              <w:left w:val="nil"/>
              <w:bottom w:val="single" w:sz="4" w:space="0" w:color="auto"/>
              <w:right w:val="single" w:sz="4" w:space="0" w:color="auto"/>
            </w:tcBorders>
            <w:shd w:val="clear" w:color="auto" w:fill="auto"/>
            <w:noWrap/>
            <w:vAlign w:val="bottom"/>
            <w:hideMark/>
          </w:tcPr>
          <w:p w14:paraId="258330D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Garoafei</w:t>
            </w:r>
          </w:p>
        </w:tc>
        <w:tc>
          <w:tcPr>
            <w:tcW w:w="974" w:type="dxa"/>
            <w:tcBorders>
              <w:top w:val="nil"/>
              <w:left w:val="nil"/>
              <w:bottom w:val="single" w:sz="4" w:space="0" w:color="auto"/>
              <w:right w:val="single" w:sz="4" w:space="0" w:color="auto"/>
            </w:tcBorders>
            <w:shd w:val="clear" w:color="auto" w:fill="auto"/>
            <w:noWrap/>
            <w:vAlign w:val="bottom"/>
            <w:hideMark/>
          </w:tcPr>
          <w:p w14:paraId="34F59D7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shd w:val="clear" w:color="auto" w:fill="auto"/>
            <w:noWrap/>
            <w:vAlign w:val="bottom"/>
            <w:hideMark/>
          </w:tcPr>
          <w:p w14:paraId="4DA5E31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w:t>
            </w:r>
          </w:p>
        </w:tc>
        <w:tc>
          <w:tcPr>
            <w:tcW w:w="1121" w:type="dxa"/>
            <w:tcBorders>
              <w:top w:val="nil"/>
              <w:left w:val="nil"/>
              <w:bottom w:val="single" w:sz="4" w:space="0" w:color="auto"/>
              <w:right w:val="single" w:sz="4" w:space="0" w:color="auto"/>
            </w:tcBorders>
            <w:shd w:val="clear" w:color="auto" w:fill="auto"/>
            <w:noWrap/>
            <w:vAlign w:val="bottom"/>
            <w:hideMark/>
          </w:tcPr>
          <w:p w14:paraId="70070B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auto" w:fill="auto"/>
            <w:noWrap/>
            <w:vAlign w:val="bottom"/>
            <w:hideMark/>
          </w:tcPr>
          <w:p w14:paraId="595ACFB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auto" w:fill="auto"/>
            <w:noWrap/>
            <w:vAlign w:val="bottom"/>
            <w:hideMark/>
          </w:tcPr>
          <w:p w14:paraId="0BE083C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1035" w:type="dxa"/>
            <w:tcBorders>
              <w:top w:val="nil"/>
              <w:left w:val="nil"/>
              <w:bottom w:val="single" w:sz="4" w:space="0" w:color="auto"/>
              <w:right w:val="single" w:sz="4" w:space="0" w:color="auto"/>
            </w:tcBorders>
            <w:shd w:val="clear" w:color="auto" w:fill="auto"/>
            <w:noWrap/>
            <w:vAlign w:val="bottom"/>
            <w:hideMark/>
          </w:tcPr>
          <w:p w14:paraId="3F2BC49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auto" w:fill="auto"/>
            <w:noWrap/>
            <w:vAlign w:val="bottom"/>
            <w:hideMark/>
          </w:tcPr>
          <w:p w14:paraId="0D213B7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auto" w:fill="auto"/>
            <w:noWrap/>
            <w:vAlign w:val="bottom"/>
            <w:hideMark/>
          </w:tcPr>
          <w:p w14:paraId="4EF2BB3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1011" w:type="dxa"/>
            <w:tcBorders>
              <w:top w:val="nil"/>
              <w:left w:val="nil"/>
              <w:bottom w:val="single" w:sz="4" w:space="0" w:color="auto"/>
              <w:right w:val="single" w:sz="4" w:space="0" w:color="auto"/>
            </w:tcBorders>
            <w:shd w:val="clear" w:color="auto" w:fill="auto"/>
            <w:noWrap/>
            <w:vAlign w:val="bottom"/>
            <w:hideMark/>
          </w:tcPr>
          <w:p w14:paraId="5105F4C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1097" w:type="dxa"/>
            <w:tcBorders>
              <w:top w:val="nil"/>
              <w:left w:val="nil"/>
              <w:bottom w:val="single" w:sz="4" w:space="0" w:color="auto"/>
              <w:right w:val="single" w:sz="4" w:space="0" w:color="auto"/>
            </w:tcBorders>
            <w:shd w:val="clear" w:color="auto" w:fill="auto"/>
            <w:noWrap/>
            <w:vAlign w:val="bottom"/>
            <w:hideMark/>
          </w:tcPr>
          <w:p w14:paraId="6C8CDD3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r>
      <w:tr w:rsidR="00B66D86" w:rsidRPr="00AD525B" w14:paraId="552F4759"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A7371C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w:t>
            </w:r>
          </w:p>
        </w:tc>
        <w:tc>
          <w:tcPr>
            <w:tcW w:w="4003" w:type="dxa"/>
            <w:tcBorders>
              <w:top w:val="nil"/>
              <w:left w:val="nil"/>
              <w:bottom w:val="single" w:sz="4" w:space="0" w:color="auto"/>
              <w:right w:val="single" w:sz="4" w:space="0" w:color="auto"/>
            </w:tcBorders>
            <w:shd w:val="clear" w:color="auto" w:fill="auto"/>
            <w:noWrap/>
            <w:vAlign w:val="bottom"/>
            <w:hideMark/>
          </w:tcPr>
          <w:p w14:paraId="79E02A04"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Gării</w:t>
            </w:r>
          </w:p>
        </w:tc>
        <w:tc>
          <w:tcPr>
            <w:tcW w:w="974" w:type="dxa"/>
            <w:tcBorders>
              <w:top w:val="nil"/>
              <w:left w:val="nil"/>
              <w:bottom w:val="single" w:sz="4" w:space="0" w:color="auto"/>
              <w:right w:val="single" w:sz="4" w:space="0" w:color="auto"/>
            </w:tcBorders>
            <w:shd w:val="clear" w:color="auto" w:fill="auto"/>
            <w:noWrap/>
            <w:vAlign w:val="bottom"/>
            <w:hideMark/>
          </w:tcPr>
          <w:p w14:paraId="27B8D6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w:t>
            </w:r>
          </w:p>
        </w:tc>
        <w:tc>
          <w:tcPr>
            <w:tcW w:w="914" w:type="dxa"/>
            <w:tcBorders>
              <w:top w:val="nil"/>
              <w:left w:val="nil"/>
              <w:bottom w:val="single" w:sz="4" w:space="0" w:color="auto"/>
              <w:right w:val="single" w:sz="4" w:space="0" w:color="auto"/>
            </w:tcBorders>
            <w:shd w:val="clear" w:color="auto" w:fill="auto"/>
            <w:noWrap/>
            <w:vAlign w:val="bottom"/>
            <w:hideMark/>
          </w:tcPr>
          <w:p w14:paraId="78F7F76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w:t>
            </w:r>
          </w:p>
        </w:tc>
        <w:tc>
          <w:tcPr>
            <w:tcW w:w="1121" w:type="dxa"/>
            <w:tcBorders>
              <w:top w:val="nil"/>
              <w:left w:val="nil"/>
              <w:bottom w:val="single" w:sz="4" w:space="0" w:color="auto"/>
              <w:right w:val="single" w:sz="4" w:space="0" w:color="auto"/>
            </w:tcBorders>
            <w:shd w:val="clear" w:color="auto" w:fill="auto"/>
            <w:noWrap/>
            <w:vAlign w:val="bottom"/>
            <w:hideMark/>
          </w:tcPr>
          <w:p w14:paraId="5BDB05F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shd w:val="clear" w:color="auto" w:fill="auto"/>
            <w:noWrap/>
            <w:vAlign w:val="bottom"/>
            <w:hideMark/>
          </w:tcPr>
          <w:p w14:paraId="7C8146D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shd w:val="clear" w:color="auto" w:fill="auto"/>
            <w:noWrap/>
            <w:vAlign w:val="bottom"/>
            <w:hideMark/>
          </w:tcPr>
          <w:p w14:paraId="0686E1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c>
          <w:tcPr>
            <w:tcW w:w="1035" w:type="dxa"/>
            <w:tcBorders>
              <w:top w:val="nil"/>
              <w:left w:val="nil"/>
              <w:bottom w:val="single" w:sz="4" w:space="0" w:color="auto"/>
              <w:right w:val="single" w:sz="4" w:space="0" w:color="auto"/>
            </w:tcBorders>
            <w:shd w:val="clear" w:color="auto" w:fill="auto"/>
            <w:noWrap/>
            <w:vAlign w:val="bottom"/>
            <w:hideMark/>
          </w:tcPr>
          <w:p w14:paraId="7F95E97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shd w:val="clear" w:color="auto" w:fill="auto"/>
            <w:noWrap/>
            <w:vAlign w:val="bottom"/>
            <w:hideMark/>
          </w:tcPr>
          <w:p w14:paraId="352B103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c>
          <w:tcPr>
            <w:tcW w:w="922" w:type="dxa"/>
            <w:tcBorders>
              <w:top w:val="nil"/>
              <w:left w:val="nil"/>
              <w:bottom w:val="single" w:sz="4" w:space="0" w:color="auto"/>
              <w:right w:val="single" w:sz="4" w:space="0" w:color="auto"/>
            </w:tcBorders>
            <w:shd w:val="clear" w:color="auto" w:fill="auto"/>
            <w:noWrap/>
            <w:vAlign w:val="bottom"/>
            <w:hideMark/>
          </w:tcPr>
          <w:p w14:paraId="5019E39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c>
          <w:tcPr>
            <w:tcW w:w="1011" w:type="dxa"/>
            <w:tcBorders>
              <w:top w:val="nil"/>
              <w:left w:val="nil"/>
              <w:bottom w:val="single" w:sz="4" w:space="0" w:color="auto"/>
              <w:right w:val="single" w:sz="4" w:space="0" w:color="auto"/>
            </w:tcBorders>
            <w:shd w:val="clear" w:color="auto" w:fill="auto"/>
            <w:noWrap/>
            <w:vAlign w:val="bottom"/>
            <w:hideMark/>
          </w:tcPr>
          <w:p w14:paraId="0C3E3C3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c>
          <w:tcPr>
            <w:tcW w:w="1097" w:type="dxa"/>
            <w:tcBorders>
              <w:top w:val="nil"/>
              <w:left w:val="nil"/>
              <w:bottom w:val="single" w:sz="4" w:space="0" w:color="auto"/>
              <w:right w:val="single" w:sz="4" w:space="0" w:color="auto"/>
            </w:tcBorders>
            <w:shd w:val="clear" w:color="auto" w:fill="auto"/>
            <w:noWrap/>
            <w:vAlign w:val="bottom"/>
            <w:hideMark/>
          </w:tcPr>
          <w:p w14:paraId="4A9870E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1560</w:t>
            </w:r>
          </w:p>
        </w:tc>
      </w:tr>
      <w:tr w:rsidR="00B66D86" w:rsidRPr="00AD525B" w14:paraId="3E31B3E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1D0F2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41</w:t>
            </w:r>
          </w:p>
        </w:tc>
        <w:tc>
          <w:tcPr>
            <w:tcW w:w="4003" w:type="dxa"/>
            <w:tcBorders>
              <w:top w:val="nil"/>
              <w:left w:val="nil"/>
              <w:bottom w:val="single" w:sz="4" w:space="0" w:color="auto"/>
              <w:right w:val="single" w:sz="4" w:space="0" w:color="auto"/>
            </w:tcBorders>
            <w:shd w:val="clear" w:color="auto" w:fill="auto"/>
            <w:noWrap/>
            <w:vAlign w:val="bottom"/>
            <w:hideMark/>
          </w:tcPr>
          <w:p w14:paraId="17F327A9"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Grigore Bălan</w:t>
            </w:r>
          </w:p>
        </w:tc>
        <w:tc>
          <w:tcPr>
            <w:tcW w:w="974" w:type="dxa"/>
            <w:tcBorders>
              <w:top w:val="nil"/>
              <w:left w:val="nil"/>
              <w:bottom w:val="single" w:sz="4" w:space="0" w:color="auto"/>
              <w:right w:val="single" w:sz="4" w:space="0" w:color="auto"/>
            </w:tcBorders>
            <w:shd w:val="clear" w:color="auto" w:fill="auto"/>
            <w:noWrap/>
            <w:vAlign w:val="bottom"/>
            <w:hideMark/>
          </w:tcPr>
          <w:p w14:paraId="6645431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14" w:type="dxa"/>
            <w:tcBorders>
              <w:top w:val="nil"/>
              <w:left w:val="nil"/>
              <w:bottom w:val="single" w:sz="4" w:space="0" w:color="auto"/>
              <w:right w:val="single" w:sz="4" w:space="0" w:color="auto"/>
            </w:tcBorders>
            <w:shd w:val="clear" w:color="auto" w:fill="auto"/>
            <w:noWrap/>
            <w:vAlign w:val="bottom"/>
            <w:hideMark/>
          </w:tcPr>
          <w:p w14:paraId="0A2C2BF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w:t>
            </w:r>
          </w:p>
        </w:tc>
        <w:tc>
          <w:tcPr>
            <w:tcW w:w="1121" w:type="dxa"/>
            <w:tcBorders>
              <w:top w:val="nil"/>
              <w:left w:val="nil"/>
              <w:bottom w:val="single" w:sz="4" w:space="0" w:color="auto"/>
              <w:right w:val="single" w:sz="4" w:space="0" w:color="auto"/>
            </w:tcBorders>
            <w:shd w:val="clear" w:color="auto" w:fill="auto"/>
            <w:noWrap/>
            <w:vAlign w:val="bottom"/>
            <w:hideMark/>
          </w:tcPr>
          <w:p w14:paraId="5B9E7AD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shd w:val="clear" w:color="auto" w:fill="auto"/>
            <w:noWrap/>
            <w:vAlign w:val="bottom"/>
            <w:hideMark/>
          </w:tcPr>
          <w:p w14:paraId="69DA7B9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shd w:val="clear" w:color="auto" w:fill="auto"/>
            <w:noWrap/>
            <w:vAlign w:val="bottom"/>
            <w:hideMark/>
          </w:tcPr>
          <w:p w14:paraId="7DC43D9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c>
          <w:tcPr>
            <w:tcW w:w="1035" w:type="dxa"/>
            <w:tcBorders>
              <w:top w:val="nil"/>
              <w:left w:val="nil"/>
              <w:bottom w:val="single" w:sz="4" w:space="0" w:color="auto"/>
              <w:right w:val="single" w:sz="4" w:space="0" w:color="auto"/>
            </w:tcBorders>
            <w:shd w:val="clear" w:color="auto" w:fill="auto"/>
            <w:noWrap/>
            <w:vAlign w:val="bottom"/>
            <w:hideMark/>
          </w:tcPr>
          <w:p w14:paraId="6C7D00E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shd w:val="clear" w:color="auto" w:fill="auto"/>
            <w:noWrap/>
            <w:vAlign w:val="bottom"/>
            <w:hideMark/>
          </w:tcPr>
          <w:p w14:paraId="1299BA8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c>
          <w:tcPr>
            <w:tcW w:w="922" w:type="dxa"/>
            <w:tcBorders>
              <w:top w:val="nil"/>
              <w:left w:val="nil"/>
              <w:bottom w:val="single" w:sz="4" w:space="0" w:color="auto"/>
              <w:right w:val="single" w:sz="4" w:space="0" w:color="auto"/>
            </w:tcBorders>
            <w:shd w:val="clear" w:color="auto" w:fill="auto"/>
            <w:noWrap/>
            <w:vAlign w:val="bottom"/>
            <w:hideMark/>
          </w:tcPr>
          <w:p w14:paraId="2E96721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c>
          <w:tcPr>
            <w:tcW w:w="1011" w:type="dxa"/>
            <w:tcBorders>
              <w:top w:val="nil"/>
              <w:left w:val="nil"/>
              <w:bottom w:val="single" w:sz="4" w:space="0" w:color="auto"/>
              <w:right w:val="single" w:sz="4" w:space="0" w:color="auto"/>
            </w:tcBorders>
            <w:shd w:val="clear" w:color="auto" w:fill="auto"/>
            <w:noWrap/>
            <w:vAlign w:val="bottom"/>
            <w:hideMark/>
          </w:tcPr>
          <w:p w14:paraId="5CA39F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c>
          <w:tcPr>
            <w:tcW w:w="1097" w:type="dxa"/>
            <w:tcBorders>
              <w:top w:val="nil"/>
              <w:left w:val="nil"/>
              <w:bottom w:val="single" w:sz="4" w:space="0" w:color="auto"/>
              <w:right w:val="single" w:sz="4" w:space="0" w:color="auto"/>
            </w:tcBorders>
            <w:shd w:val="clear" w:color="auto" w:fill="auto"/>
            <w:noWrap/>
            <w:vAlign w:val="bottom"/>
            <w:hideMark/>
          </w:tcPr>
          <w:p w14:paraId="0C1935C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12600</w:t>
            </w:r>
          </w:p>
        </w:tc>
      </w:tr>
      <w:tr w:rsidR="00826721" w:rsidRPr="00AD525B" w14:paraId="36A80D54"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3D00B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42</w:t>
            </w:r>
          </w:p>
        </w:tc>
        <w:tc>
          <w:tcPr>
            <w:tcW w:w="4003" w:type="dxa"/>
            <w:tcBorders>
              <w:top w:val="nil"/>
              <w:left w:val="nil"/>
              <w:bottom w:val="single" w:sz="4" w:space="0" w:color="auto"/>
              <w:right w:val="single" w:sz="4" w:space="0" w:color="auto"/>
            </w:tcBorders>
            <w:shd w:val="clear" w:color="CCCCFF" w:fill="FFFFFF"/>
            <w:noWrap/>
            <w:vAlign w:val="bottom"/>
            <w:hideMark/>
          </w:tcPr>
          <w:p w14:paraId="2F663680"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Ghioceilor</w:t>
            </w:r>
          </w:p>
        </w:tc>
        <w:tc>
          <w:tcPr>
            <w:tcW w:w="974" w:type="dxa"/>
            <w:tcBorders>
              <w:top w:val="nil"/>
              <w:left w:val="nil"/>
              <w:bottom w:val="single" w:sz="4" w:space="0" w:color="auto"/>
              <w:right w:val="single" w:sz="4" w:space="0" w:color="auto"/>
            </w:tcBorders>
            <w:shd w:val="clear" w:color="auto" w:fill="auto"/>
            <w:noWrap/>
            <w:vAlign w:val="bottom"/>
            <w:hideMark/>
          </w:tcPr>
          <w:p w14:paraId="7F45973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720</w:t>
            </w:r>
          </w:p>
        </w:tc>
        <w:tc>
          <w:tcPr>
            <w:tcW w:w="914" w:type="dxa"/>
            <w:tcBorders>
              <w:top w:val="nil"/>
              <w:left w:val="nil"/>
              <w:bottom w:val="single" w:sz="4" w:space="0" w:color="auto"/>
              <w:right w:val="single" w:sz="4" w:space="0" w:color="auto"/>
            </w:tcBorders>
            <w:shd w:val="clear" w:color="auto" w:fill="auto"/>
            <w:noWrap/>
            <w:vAlign w:val="bottom"/>
            <w:hideMark/>
          </w:tcPr>
          <w:p w14:paraId="2BC6836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79ABD44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hideMark/>
          </w:tcPr>
          <w:p w14:paraId="4FFB2A5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hideMark/>
          </w:tcPr>
          <w:p w14:paraId="71942C5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c>
          <w:tcPr>
            <w:tcW w:w="1035" w:type="dxa"/>
            <w:tcBorders>
              <w:top w:val="nil"/>
              <w:left w:val="nil"/>
              <w:bottom w:val="single" w:sz="4" w:space="0" w:color="auto"/>
              <w:right w:val="single" w:sz="4" w:space="0" w:color="auto"/>
            </w:tcBorders>
            <w:shd w:val="clear" w:color="CCCCFF" w:fill="FFFFFF"/>
            <w:noWrap/>
            <w:vAlign w:val="bottom"/>
            <w:hideMark/>
          </w:tcPr>
          <w:p w14:paraId="5C75CC3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hideMark/>
          </w:tcPr>
          <w:p w14:paraId="2E272B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c>
          <w:tcPr>
            <w:tcW w:w="922" w:type="dxa"/>
            <w:tcBorders>
              <w:top w:val="nil"/>
              <w:left w:val="nil"/>
              <w:bottom w:val="single" w:sz="4" w:space="0" w:color="auto"/>
              <w:right w:val="single" w:sz="4" w:space="0" w:color="auto"/>
            </w:tcBorders>
            <w:shd w:val="clear" w:color="CCCCFF" w:fill="FFFFFF"/>
            <w:noWrap/>
            <w:vAlign w:val="bottom"/>
            <w:hideMark/>
          </w:tcPr>
          <w:p w14:paraId="2FBB993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c>
          <w:tcPr>
            <w:tcW w:w="1011" w:type="dxa"/>
            <w:tcBorders>
              <w:top w:val="nil"/>
              <w:left w:val="nil"/>
              <w:bottom w:val="single" w:sz="4" w:space="0" w:color="auto"/>
              <w:right w:val="single" w:sz="4" w:space="0" w:color="auto"/>
            </w:tcBorders>
            <w:shd w:val="clear" w:color="CCCCFF" w:fill="FFFFFF"/>
            <w:noWrap/>
            <w:vAlign w:val="bottom"/>
            <w:hideMark/>
          </w:tcPr>
          <w:p w14:paraId="4AF1F8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c>
          <w:tcPr>
            <w:tcW w:w="1097" w:type="dxa"/>
            <w:tcBorders>
              <w:top w:val="nil"/>
              <w:left w:val="nil"/>
              <w:bottom w:val="single" w:sz="4" w:space="0" w:color="auto"/>
              <w:right w:val="single" w:sz="4" w:space="0" w:color="auto"/>
            </w:tcBorders>
            <w:shd w:val="clear" w:color="CCCCFF" w:fill="FFFFFF"/>
            <w:noWrap/>
            <w:vAlign w:val="bottom"/>
            <w:hideMark/>
          </w:tcPr>
          <w:p w14:paraId="3FD7035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3600</w:t>
            </w:r>
          </w:p>
        </w:tc>
      </w:tr>
      <w:tr w:rsidR="00B66D86" w:rsidRPr="00AD525B" w14:paraId="2245422A"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814187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43</w:t>
            </w:r>
          </w:p>
        </w:tc>
        <w:tc>
          <w:tcPr>
            <w:tcW w:w="4003" w:type="dxa"/>
            <w:tcBorders>
              <w:top w:val="nil"/>
              <w:left w:val="nil"/>
              <w:bottom w:val="single" w:sz="4" w:space="0" w:color="auto"/>
              <w:right w:val="single" w:sz="4" w:space="0" w:color="auto"/>
            </w:tcBorders>
            <w:shd w:val="clear" w:color="auto" w:fill="auto"/>
            <w:noWrap/>
            <w:vAlign w:val="bottom"/>
            <w:hideMark/>
          </w:tcPr>
          <w:p w14:paraId="65FC96D4"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Gödri Ferenc</w:t>
            </w:r>
          </w:p>
        </w:tc>
        <w:tc>
          <w:tcPr>
            <w:tcW w:w="974" w:type="dxa"/>
            <w:tcBorders>
              <w:top w:val="nil"/>
              <w:left w:val="nil"/>
              <w:bottom w:val="single" w:sz="4" w:space="0" w:color="auto"/>
              <w:right w:val="single" w:sz="4" w:space="0" w:color="auto"/>
            </w:tcBorders>
            <w:shd w:val="clear" w:color="auto" w:fill="auto"/>
            <w:noWrap/>
            <w:vAlign w:val="bottom"/>
            <w:hideMark/>
          </w:tcPr>
          <w:p w14:paraId="263322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w:t>
            </w:r>
          </w:p>
        </w:tc>
        <w:tc>
          <w:tcPr>
            <w:tcW w:w="914" w:type="dxa"/>
            <w:tcBorders>
              <w:top w:val="nil"/>
              <w:left w:val="nil"/>
              <w:bottom w:val="single" w:sz="4" w:space="0" w:color="auto"/>
              <w:right w:val="single" w:sz="4" w:space="0" w:color="auto"/>
            </w:tcBorders>
            <w:shd w:val="clear" w:color="auto" w:fill="auto"/>
            <w:noWrap/>
            <w:vAlign w:val="bottom"/>
            <w:hideMark/>
          </w:tcPr>
          <w:p w14:paraId="12CFA4C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42F064F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shd w:val="clear" w:color="auto" w:fill="auto"/>
            <w:noWrap/>
            <w:vAlign w:val="bottom"/>
            <w:hideMark/>
          </w:tcPr>
          <w:p w14:paraId="1B5E444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shd w:val="clear" w:color="auto" w:fill="auto"/>
            <w:noWrap/>
            <w:vAlign w:val="bottom"/>
            <w:hideMark/>
          </w:tcPr>
          <w:p w14:paraId="0A6F1F6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c>
          <w:tcPr>
            <w:tcW w:w="1035" w:type="dxa"/>
            <w:tcBorders>
              <w:top w:val="nil"/>
              <w:left w:val="nil"/>
              <w:bottom w:val="single" w:sz="4" w:space="0" w:color="auto"/>
              <w:right w:val="single" w:sz="4" w:space="0" w:color="auto"/>
            </w:tcBorders>
            <w:shd w:val="clear" w:color="auto" w:fill="auto"/>
            <w:noWrap/>
            <w:vAlign w:val="bottom"/>
            <w:hideMark/>
          </w:tcPr>
          <w:p w14:paraId="6413AB2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shd w:val="clear" w:color="auto" w:fill="auto"/>
            <w:noWrap/>
            <w:vAlign w:val="bottom"/>
            <w:hideMark/>
          </w:tcPr>
          <w:p w14:paraId="619A962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c>
          <w:tcPr>
            <w:tcW w:w="922" w:type="dxa"/>
            <w:tcBorders>
              <w:top w:val="nil"/>
              <w:left w:val="nil"/>
              <w:bottom w:val="single" w:sz="4" w:space="0" w:color="auto"/>
              <w:right w:val="single" w:sz="4" w:space="0" w:color="auto"/>
            </w:tcBorders>
            <w:shd w:val="clear" w:color="auto" w:fill="auto"/>
            <w:noWrap/>
            <w:vAlign w:val="bottom"/>
            <w:hideMark/>
          </w:tcPr>
          <w:p w14:paraId="027ED72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c>
          <w:tcPr>
            <w:tcW w:w="1011" w:type="dxa"/>
            <w:tcBorders>
              <w:top w:val="nil"/>
              <w:left w:val="nil"/>
              <w:bottom w:val="single" w:sz="4" w:space="0" w:color="auto"/>
              <w:right w:val="single" w:sz="4" w:space="0" w:color="auto"/>
            </w:tcBorders>
            <w:shd w:val="clear" w:color="auto" w:fill="auto"/>
            <w:noWrap/>
            <w:vAlign w:val="bottom"/>
            <w:hideMark/>
          </w:tcPr>
          <w:p w14:paraId="571067C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c>
          <w:tcPr>
            <w:tcW w:w="1097" w:type="dxa"/>
            <w:tcBorders>
              <w:top w:val="nil"/>
              <w:left w:val="nil"/>
              <w:bottom w:val="single" w:sz="4" w:space="0" w:color="auto"/>
              <w:right w:val="single" w:sz="4" w:space="0" w:color="auto"/>
            </w:tcBorders>
            <w:shd w:val="clear" w:color="auto" w:fill="auto"/>
            <w:noWrap/>
            <w:vAlign w:val="bottom"/>
            <w:hideMark/>
          </w:tcPr>
          <w:p w14:paraId="2B6A261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1300</w:t>
            </w:r>
          </w:p>
        </w:tc>
      </w:tr>
      <w:tr w:rsidR="00B66D86" w:rsidRPr="00AD525B" w14:paraId="370AA17E"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60802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44</w:t>
            </w:r>
          </w:p>
        </w:tc>
        <w:tc>
          <w:tcPr>
            <w:tcW w:w="4003" w:type="dxa"/>
            <w:tcBorders>
              <w:top w:val="nil"/>
              <w:left w:val="nil"/>
              <w:bottom w:val="single" w:sz="4" w:space="0" w:color="auto"/>
              <w:right w:val="single" w:sz="4" w:space="0" w:color="auto"/>
            </w:tcBorders>
            <w:shd w:val="clear" w:color="auto" w:fill="auto"/>
            <w:noWrap/>
            <w:vAlign w:val="bottom"/>
            <w:hideMark/>
          </w:tcPr>
          <w:p w14:paraId="0C67E44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Gróf Mikó Imre</w:t>
            </w:r>
          </w:p>
        </w:tc>
        <w:tc>
          <w:tcPr>
            <w:tcW w:w="974" w:type="dxa"/>
            <w:tcBorders>
              <w:top w:val="nil"/>
              <w:left w:val="nil"/>
              <w:bottom w:val="single" w:sz="4" w:space="0" w:color="auto"/>
              <w:right w:val="single" w:sz="4" w:space="0" w:color="auto"/>
            </w:tcBorders>
            <w:shd w:val="clear" w:color="auto" w:fill="auto"/>
            <w:noWrap/>
            <w:vAlign w:val="bottom"/>
            <w:hideMark/>
          </w:tcPr>
          <w:p w14:paraId="08AC4F8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shd w:val="clear" w:color="auto" w:fill="auto"/>
            <w:noWrap/>
            <w:vAlign w:val="bottom"/>
            <w:hideMark/>
          </w:tcPr>
          <w:p w14:paraId="5572E30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337D45B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67E9193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7479E7C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35" w:type="dxa"/>
            <w:tcBorders>
              <w:top w:val="nil"/>
              <w:left w:val="nil"/>
              <w:bottom w:val="single" w:sz="4" w:space="0" w:color="auto"/>
              <w:right w:val="single" w:sz="4" w:space="0" w:color="auto"/>
            </w:tcBorders>
            <w:shd w:val="clear" w:color="auto" w:fill="auto"/>
            <w:noWrap/>
            <w:vAlign w:val="bottom"/>
            <w:hideMark/>
          </w:tcPr>
          <w:p w14:paraId="03BD234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09FFCD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3569B57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11" w:type="dxa"/>
            <w:tcBorders>
              <w:top w:val="nil"/>
              <w:left w:val="nil"/>
              <w:bottom w:val="single" w:sz="4" w:space="0" w:color="auto"/>
              <w:right w:val="single" w:sz="4" w:space="0" w:color="auto"/>
            </w:tcBorders>
            <w:shd w:val="clear" w:color="auto" w:fill="auto"/>
            <w:noWrap/>
            <w:vAlign w:val="bottom"/>
            <w:hideMark/>
          </w:tcPr>
          <w:p w14:paraId="3363CFA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97" w:type="dxa"/>
            <w:tcBorders>
              <w:top w:val="nil"/>
              <w:left w:val="nil"/>
              <w:bottom w:val="single" w:sz="4" w:space="0" w:color="auto"/>
              <w:right w:val="single" w:sz="4" w:space="0" w:color="auto"/>
            </w:tcBorders>
            <w:shd w:val="clear" w:color="auto" w:fill="auto"/>
            <w:noWrap/>
            <w:vAlign w:val="bottom"/>
            <w:hideMark/>
          </w:tcPr>
          <w:p w14:paraId="17230F3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r>
      <w:tr w:rsidR="00B66D86" w:rsidRPr="00AD525B" w14:paraId="6E37C3D1"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DE23EA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w:t>
            </w:r>
          </w:p>
        </w:tc>
        <w:tc>
          <w:tcPr>
            <w:tcW w:w="4003" w:type="dxa"/>
            <w:tcBorders>
              <w:top w:val="nil"/>
              <w:left w:val="nil"/>
              <w:bottom w:val="single" w:sz="4" w:space="0" w:color="auto"/>
              <w:right w:val="single" w:sz="4" w:space="0" w:color="auto"/>
            </w:tcBorders>
            <w:shd w:val="clear" w:color="auto" w:fill="auto"/>
            <w:noWrap/>
            <w:vAlign w:val="bottom"/>
            <w:hideMark/>
          </w:tcPr>
          <w:p w14:paraId="5B8B863B"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Gyertyánffy Ferenc</w:t>
            </w:r>
          </w:p>
        </w:tc>
        <w:tc>
          <w:tcPr>
            <w:tcW w:w="974" w:type="dxa"/>
            <w:tcBorders>
              <w:top w:val="nil"/>
              <w:left w:val="nil"/>
              <w:bottom w:val="single" w:sz="4" w:space="0" w:color="auto"/>
              <w:right w:val="single" w:sz="4" w:space="0" w:color="auto"/>
            </w:tcBorders>
            <w:shd w:val="clear" w:color="auto" w:fill="auto"/>
            <w:noWrap/>
            <w:vAlign w:val="bottom"/>
            <w:hideMark/>
          </w:tcPr>
          <w:p w14:paraId="12A96A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shd w:val="clear" w:color="auto" w:fill="auto"/>
            <w:noWrap/>
            <w:vAlign w:val="bottom"/>
            <w:hideMark/>
          </w:tcPr>
          <w:p w14:paraId="085F5F1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4DCFD6C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shd w:val="clear" w:color="auto" w:fill="auto"/>
            <w:noWrap/>
            <w:vAlign w:val="bottom"/>
            <w:hideMark/>
          </w:tcPr>
          <w:p w14:paraId="396ED5C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shd w:val="clear" w:color="auto" w:fill="auto"/>
            <w:noWrap/>
            <w:vAlign w:val="bottom"/>
            <w:hideMark/>
          </w:tcPr>
          <w:p w14:paraId="6C0BEC1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1035" w:type="dxa"/>
            <w:tcBorders>
              <w:top w:val="nil"/>
              <w:left w:val="nil"/>
              <w:bottom w:val="single" w:sz="4" w:space="0" w:color="auto"/>
              <w:right w:val="single" w:sz="4" w:space="0" w:color="auto"/>
            </w:tcBorders>
            <w:shd w:val="clear" w:color="auto" w:fill="auto"/>
            <w:noWrap/>
            <w:vAlign w:val="bottom"/>
            <w:hideMark/>
          </w:tcPr>
          <w:p w14:paraId="206CFC0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shd w:val="clear" w:color="auto" w:fill="auto"/>
            <w:noWrap/>
            <w:vAlign w:val="bottom"/>
            <w:hideMark/>
          </w:tcPr>
          <w:p w14:paraId="100E8CD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922" w:type="dxa"/>
            <w:tcBorders>
              <w:top w:val="nil"/>
              <w:left w:val="nil"/>
              <w:bottom w:val="single" w:sz="4" w:space="0" w:color="auto"/>
              <w:right w:val="single" w:sz="4" w:space="0" w:color="auto"/>
            </w:tcBorders>
            <w:shd w:val="clear" w:color="auto" w:fill="auto"/>
            <w:noWrap/>
            <w:vAlign w:val="bottom"/>
            <w:hideMark/>
          </w:tcPr>
          <w:p w14:paraId="193EC3B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1011" w:type="dxa"/>
            <w:tcBorders>
              <w:top w:val="nil"/>
              <w:left w:val="nil"/>
              <w:bottom w:val="single" w:sz="4" w:space="0" w:color="auto"/>
              <w:right w:val="single" w:sz="4" w:space="0" w:color="auto"/>
            </w:tcBorders>
            <w:shd w:val="clear" w:color="auto" w:fill="auto"/>
            <w:noWrap/>
            <w:vAlign w:val="bottom"/>
            <w:hideMark/>
          </w:tcPr>
          <w:p w14:paraId="17E71D9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c>
          <w:tcPr>
            <w:tcW w:w="1097" w:type="dxa"/>
            <w:tcBorders>
              <w:top w:val="nil"/>
              <w:left w:val="nil"/>
              <w:bottom w:val="single" w:sz="4" w:space="0" w:color="auto"/>
              <w:right w:val="single" w:sz="4" w:space="0" w:color="auto"/>
            </w:tcBorders>
            <w:shd w:val="clear" w:color="auto" w:fill="auto"/>
            <w:noWrap/>
            <w:vAlign w:val="bottom"/>
            <w:hideMark/>
          </w:tcPr>
          <w:p w14:paraId="186823F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1000</w:t>
            </w:r>
          </w:p>
        </w:tc>
      </w:tr>
      <w:tr w:rsidR="00B66D86" w:rsidRPr="00AD525B" w14:paraId="75C299F4"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C601F0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w:t>
            </w:r>
          </w:p>
        </w:tc>
        <w:tc>
          <w:tcPr>
            <w:tcW w:w="4003" w:type="dxa"/>
            <w:tcBorders>
              <w:top w:val="nil"/>
              <w:left w:val="nil"/>
              <w:bottom w:val="single" w:sz="4" w:space="0" w:color="auto"/>
              <w:right w:val="single" w:sz="4" w:space="0" w:color="auto"/>
            </w:tcBorders>
            <w:shd w:val="clear" w:color="auto" w:fill="auto"/>
            <w:noWrap/>
            <w:vAlign w:val="bottom"/>
            <w:hideMark/>
          </w:tcPr>
          <w:p w14:paraId="3E929A1F" w14:textId="72E8BD17" w:rsidR="00826721" w:rsidRPr="00AD525B" w:rsidRDefault="00826721" w:rsidP="00826721">
            <w:pPr>
              <w:keepNext w:val="0"/>
              <w:keepLines w:val="0"/>
              <w:spacing w:after="0"/>
              <w:jc w:val="left"/>
              <w:rPr>
                <w:sz w:val="22"/>
                <w:szCs w:val="22"/>
                <w:lang w:eastAsia="ro-RO"/>
              </w:rPr>
            </w:pPr>
            <w:r w:rsidRPr="00AD525B">
              <w:rPr>
                <w:sz w:val="22"/>
                <w:szCs w:val="22"/>
                <w:lang w:eastAsia="ro-RO"/>
              </w:rPr>
              <w:t xml:space="preserve">Horea </w:t>
            </w:r>
            <w:r w:rsidR="005F6C7F" w:rsidRPr="00AD525B">
              <w:rPr>
                <w:sz w:val="22"/>
                <w:szCs w:val="22"/>
                <w:lang w:eastAsia="ro-RO"/>
              </w:rPr>
              <w:t>Cloșca</w:t>
            </w:r>
            <w:r w:rsidRPr="00AD525B">
              <w:rPr>
                <w:sz w:val="22"/>
                <w:szCs w:val="22"/>
                <w:lang w:eastAsia="ro-RO"/>
              </w:rPr>
              <w:t xml:space="preserve"> şi </w:t>
            </w:r>
            <w:r w:rsidR="005F6C7F" w:rsidRPr="00AD525B">
              <w:rPr>
                <w:sz w:val="22"/>
                <w:szCs w:val="22"/>
                <w:lang w:eastAsia="ro-RO"/>
              </w:rPr>
              <w:t>Crișan</w:t>
            </w:r>
          </w:p>
        </w:tc>
        <w:tc>
          <w:tcPr>
            <w:tcW w:w="974" w:type="dxa"/>
            <w:tcBorders>
              <w:top w:val="nil"/>
              <w:left w:val="nil"/>
              <w:bottom w:val="single" w:sz="4" w:space="0" w:color="auto"/>
              <w:right w:val="single" w:sz="4" w:space="0" w:color="auto"/>
            </w:tcBorders>
            <w:shd w:val="clear" w:color="auto" w:fill="auto"/>
            <w:noWrap/>
            <w:vAlign w:val="bottom"/>
            <w:hideMark/>
          </w:tcPr>
          <w:p w14:paraId="192F5D9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shd w:val="clear" w:color="auto" w:fill="auto"/>
            <w:noWrap/>
            <w:vAlign w:val="bottom"/>
            <w:hideMark/>
          </w:tcPr>
          <w:p w14:paraId="492765B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077700B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7B634C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2B765EF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35" w:type="dxa"/>
            <w:tcBorders>
              <w:top w:val="nil"/>
              <w:left w:val="nil"/>
              <w:bottom w:val="single" w:sz="4" w:space="0" w:color="auto"/>
              <w:right w:val="single" w:sz="4" w:space="0" w:color="auto"/>
            </w:tcBorders>
            <w:shd w:val="clear" w:color="auto" w:fill="auto"/>
            <w:noWrap/>
            <w:vAlign w:val="bottom"/>
            <w:hideMark/>
          </w:tcPr>
          <w:p w14:paraId="7726CE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26CBEB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7816449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11" w:type="dxa"/>
            <w:tcBorders>
              <w:top w:val="nil"/>
              <w:left w:val="nil"/>
              <w:bottom w:val="single" w:sz="4" w:space="0" w:color="auto"/>
              <w:right w:val="single" w:sz="4" w:space="0" w:color="auto"/>
            </w:tcBorders>
            <w:shd w:val="clear" w:color="auto" w:fill="auto"/>
            <w:noWrap/>
            <w:vAlign w:val="bottom"/>
            <w:hideMark/>
          </w:tcPr>
          <w:p w14:paraId="095182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97" w:type="dxa"/>
            <w:tcBorders>
              <w:top w:val="nil"/>
              <w:left w:val="nil"/>
              <w:bottom w:val="single" w:sz="4" w:space="0" w:color="auto"/>
              <w:right w:val="single" w:sz="4" w:space="0" w:color="auto"/>
            </w:tcBorders>
            <w:shd w:val="clear" w:color="auto" w:fill="auto"/>
            <w:noWrap/>
            <w:vAlign w:val="bottom"/>
            <w:hideMark/>
          </w:tcPr>
          <w:p w14:paraId="16FFFE1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r>
      <w:tr w:rsidR="00B66D86" w:rsidRPr="00AD525B" w14:paraId="3483FFDC"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599264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lastRenderedPageBreak/>
              <w:t>47</w:t>
            </w:r>
          </w:p>
        </w:tc>
        <w:tc>
          <w:tcPr>
            <w:tcW w:w="4003" w:type="dxa"/>
            <w:tcBorders>
              <w:top w:val="nil"/>
              <w:left w:val="nil"/>
              <w:bottom w:val="single" w:sz="4" w:space="0" w:color="auto"/>
              <w:right w:val="single" w:sz="4" w:space="0" w:color="auto"/>
            </w:tcBorders>
            <w:shd w:val="clear" w:color="auto" w:fill="auto"/>
            <w:noWrap/>
            <w:vAlign w:val="bottom"/>
            <w:hideMark/>
          </w:tcPr>
          <w:p w14:paraId="1F5EE07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Jókai Mór</w:t>
            </w:r>
          </w:p>
        </w:tc>
        <w:tc>
          <w:tcPr>
            <w:tcW w:w="974" w:type="dxa"/>
            <w:tcBorders>
              <w:top w:val="nil"/>
              <w:left w:val="nil"/>
              <w:bottom w:val="single" w:sz="4" w:space="0" w:color="auto"/>
              <w:right w:val="single" w:sz="4" w:space="0" w:color="auto"/>
            </w:tcBorders>
            <w:shd w:val="clear" w:color="auto" w:fill="auto"/>
            <w:noWrap/>
            <w:vAlign w:val="bottom"/>
            <w:hideMark/>
          </w:tcPr>
          <w:p w14:paraId="15D516A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445</w:t>
            </w:r>
          </w:p>
        </w:tc>
        <w:tc>
          <w:tcPr>
            <w:tcW w:w="914" w:type="dxa"/>
            <w:tcBorders>
              <w:top w:val="nil"/>
              <w:left w:val="nil"/>
              <w:bottom w:val="single" w:sz="4" w:space="0" w:color="auto"/>
              <w:right w:val="single" w:sz="4" w:space="0" w:color="auto"/>
            </w:tcBorders>
            <w:shd w:val="clear" w:color="auto" w:fill="auto"/>
            <w:noWrap/>
            <w:vAlign w:val="bottom"/>
            <w:hideMark/>
          </w:tcPr>
          <w:p w14:paraId="2AD403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shd w:val="clear" w:color="auto" w:fill="auto"/>
            <w:noWrap/>
            <w:vAlign w:val="bottom"/>
            <w:hideMark/>
          </w:tcPr>
          <w:p w14:paraId="22A7787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shd w:val="clear" w:color="auto" w:fill="auto"/>
            <w:noWrap/>
            <w:vAlign w:val="bottom"/>
            <w:hideMark/>
          </w:tcPr>
          <w:p w14:paraId="0DC506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shd w:val="clear" w:color="auto" w:fill="auto"/>
            <w:noWrap/>
            <w:vAlign w:val="bottom"/>
            <w:hideMark/>
          </w:tcPr>
          <w:p w14:paraId="5AA1FE2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c>
          <w:tcPr>
            <w:tcW w:w="1035" w:type="dxa"/>
            <w:tcBorders>
              <w:top w:val="nil"/>
              <w:left w:val="nil"/>
              <w:bottom w:val="single" w:sz="4" w:space="0" w:color="auto"/>
              <w:right w:val="single" w:sz="4" w:space="0" w:color="auto"/>
            </w:tcBorders>
            <w:shd w:val="clear" w:color="auto" w:fill="auto"/>
            <w:noWrap/>
            <w:vAlign w:val="bottom"/>
            <w:hideMark/>
          </w:tcPr>
          <w:p w14:paraId="13A0BDD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shd w:val="clear" w:color="auto" w:fill="auto"/>
            <w:noWrap/>
            <w:vAlign w:val="bottom"/>
            <w:hideMark/>
          </w:tcPr>
          <w:p w14:paraId="189EE0F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c>
          <w:tcPr>
            <w:tcW w:w="922" w:type="dxa"/>
            <w:tcBorders>
              <w:top w:val="nil"/>
              <w:left w:val="nil"/>
              <w:bottom w:val="single" w:sz="4" w:space="0" w:color="auto"/>
              <w:right w:val="single" w:sz="4" w:space="0" w:color="auto"/>
            </w:tcBorders>
            <w:shd w:val="clear" w:color="auto" w:fill="auto"/>
            <w:noWrap/>
            <w:vAlign w:val="bottom"/>
            <w:hideMark/>
          </w:tcPr>
          <w:p w14:paraId="2229BFC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c>
          <w:tcPr>
            <w:tcW w:w="1011" w:type="dxa"/>
            <w:tcBorders>
              <w:top w:val="nil"/>
              <w:left w:val="nil"/>
              <w:bottom w:val="single" w:sz="4" w:space="0" w:color="auto"/>
              <w:right w:val="single" w:sz="4" w:space="0" w:color="auto"/>
            </w:tcBorders>
            <w:shd w:val="clear" w:color="auto" w:fill="auto"/>
            <w:noWrap/>
            <w:vAlign w:val="bottom"/>
            <w:hideMark/>
          </w:tcPr>
          <w:p w14:paraId="36AFBAF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c>
          <w:tcPr>
            <w:tcW w:w="1097" w:type="dxa"/>
            <w:tcBorders>
              <w:top w:val="nil"/>
              <w:left w:val="nil"/>
              <w:bottom w:val="single" w:sz="4" w:space="0" w:color="auto"/>
              <w:right w:val="single" w:sz="4" w:space="0" w:color="auto"/>
            </w:tcBorders>
            <w:shd w:val="clear" w:color="auto" w:fill="auto"/>
            <w:noWrap/>
            <w:vAlign w:val="bottom"/>
            <w:hideMark/>
          </w:tcPr>
          <w:p w14:paraId="0EA394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3560</w:t>
            </w:r>
          </w:p>
        </w:tc>
      </w:tr>
      <w:tr w:rsidR="00B66D86" w:rsidRPr="00AD525B" w14:paraId="0165A994"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6FB783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w:t>
            </w:r>
          </w:p>
        </w:tc>
        <w:tc>
          <w:tcPr>
            <w:tcW w:w="4003" w:type="dxa"/>
            <w:tcBorders>
              <w:top w:val="nil"/>
              <w:left w:val="nil"/>
              <w:bottom w:val="single" w:sz="4" w:space="0" w:color="auto"/>
              <w:right w:val="single" w:sz="4" w:space="0" w:color="auto"/>
            </w:tcBorders>
            <w:shd w:val="clear" w:color="auto" w:fill="auto"/>
            <w:noWrap/>
            <w:vAlign w:val="bottom"/>
            <w:hideMark/>
          </w:tcPr>
          <w:p w14:paraId="383F6890"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József Attila</w:t>
            </w:r>
          </w:p>
        </w:tc>
        <w:tc>
          <w:tcPr>
            <w:tcW w:w="974" w:type="dxa"/>
            <w:tcBorders>
              <w:top w:val="nil"/>
              <w:left w:val="nil"/>
              <w:bottom w:val="single" w:sz="4" w:space="0" w:color="auto"/>
              <w:right w:val="single" w:sz="4" w:space="0" w:color="auto"/>
            </w:tcBorders>
            <w:shd w:val="clear" w:color="auto" w:fill="auto"/>
            <w:noWrap/>
            <w:vAlign w:val="bottom"/>
            <w:hideMark/>
          </w:tcPr>
          <w:p w14:paraId="739B37F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780</w:t>
            </w:r>
          </w:p>
        </w:tc>
        <w:tc>
          <w:tcPr>
            <w:tcW w:w="914" w:type="dxa"/>
            <w:tcBorders>
              <w:top w:val="nil"/>
              <w:left w:val="nil"/>
              <w:bottom w:val="single" w:sz="4" w:space="0" w:color="auto"/>
              <w:right w:val="single" w:sz="4" w:space="0" w:color="auto"/>
            </w:tcBorders>
            <w:shd w:val="clear" w:color="auto" w:fill="auto"/>
            <w:noWrap/>
            <w:vAlign w:val="bottom"/>
            <w:hideMark/>
          </w:tcPr>
          <w:p w14:paraId="24BE44B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325FCA0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shd w:val="clear" w:color="auto" w:fill="auto"/>
            <w:noWrap/>
            <w:vAlign w:val="bottom"/>
            <w:hideMark/>
          </w:tcPr>
          <w:p w14:paraId="1FD606F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shd w:val="clear" w:color="auto" w:fill="auto"/>
            <w:noWrap/>
            <w:vAlign w:val="bottom"/>
            <w:hideMark/>
          </w:tcPr>
          <w:p w14:paraId="70D63A2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c>
          <w:tcPr>
            <w:tcW w:w="1035" w:type="dxa"/>
            <w:tcBorders>
              <w:top w:val="nil"/>
              <w:left w:val="nil"/>
              <w:bottom w:val="single" w:sz="4" w:space="0" w:color="auto"/>
              <w:right w:val="single" w:sz="4" w:space="0" w:color="auto"/>
            </w:tcBorders>
            <w:shd w:val="clear" w:color="auto" w:fill="auto"/>
            <w:noWrap/>
            <w:vAlign w:val="bottom"/>
            <w:hideMark/>
          </w:tcPr>
          <w:p w14:paraId="6582A14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shd w:val="clear" w:color="auto" w:fill="auto"/>
            <w:noWrap/>
            <w:vAlign w:val="bottom"/>
            <w:hideMark/>
          </w:tcPr>
          <w:p w14:paraId="5F71B4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c>
          <w:tcPr>
            <w:tcW w:w="922" w:type="dxa"/>
            <w:tcBorders>
              <w:top w:val="nil"/>
              <w:left w:val="nil"/>
              <w:bottom w:val="single" w:sz="4" w:space="0" w:color="auto"/>
              <w:right w:val="single" w:sz="4" w:space="0" w:color="auto"/>
            </w:tcBorders>
            <w:shd w:val="clear" w:color="auto" w:fill="auto"/>
            <w:noWrap/>
            <w:vAlign w:val="bottom"/>
            <w:hideMark/>
          </w:tcPr>
          <w:p w14:paraId="2826639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c>
          <w:tcPr>
            <w:tcW w:w="1011" w:type="dxa"/>
            <w:tcBorders>
              <w:top w:val="nil"/>
              <w:left w:val="nil"/>
              <w:bottom w:val="single" w:sz="4" w:space="0" w:color="auto"/>
              <w:right w:val="single" w:sz="4" w:space="0" w:color="auto"/>
            </w:tcBorders>
            <w:shd w:val="clear" w:color="auto" w:fill="auto"/>
            <w:noWrap/>
            <w:vAlign w:val="bottom"/>
            <w:hideMark/>
          </w:tcPr>
          <w:p w14:paraId="63C6C66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c>
          <w:tcPr>
            <w:tcW w:w="1097" w:type="dxa"/>
            <w:tcBorders>
              <w:top w:val="nil"/>
              <w:left w:val="nil"/>
              <w:bottom w:val="single" w:sz="4" w:space="0" w:color="auto"/>
              <w:right w:val="single" w:sz="4" w:space="0" w:color="auto"/>
            </w:tcBorders>
            <w:shd w:val="clear" w:color="auto" w:fill="auto"/>
            <w:noWrap/>
            <w:vAlign w:val="bottom"/>
            <w:hideMark/>
          </w:tcPr>
          <w:p w14:paraId="5BB672F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4680</w:t>
            </w:r>
          </w:p>
        </w:tc>
      </w:tr>
      <w:tr w:rsidR="00B66D86" w:rsidRPr="00AD525B" w14:paraId="38B18FFE"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427548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w:t>
            </w:r>
          </w:p>
        </w:tc>
        <w:tc>
          <w:tcPr>
            <w:tcW w:w="4003" w:type="dxa"/>
            <w:tcBorders>
              <w:top w:val="nil"/>
              <w:left w:val="nil"/>
              <w:bottom w:val="single" w:sz="4" w:space="0" w:color="auto"/>
              <w:right w:val="single" w:sz="4" w:space="0" w:color="auto"/>
            </w:tcBorders>
            <w:shd w:val="clear" w:color="auto" w:fill="auto"/>
            <w:noWrap/>
            <w:vAlign w:val="bottom"/>
            <w:hideMark/>
          </w:tcPr>
          <w:p w14:paraId="63E3917E"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Kökényes</w:t>
            </w:r>
          </w:p>
        </w:tc>
        <w:tc>
          <w:tcPr>
            <w:tcW w:w="974" w:type="dxa"/>
            <w:tcBorders>
              <w:top w:val="nil"/>
              <w:left w:val="nil"/>
              <w:bottom w:val="single" w:sz="4" w:space="0" w:color="auto"/>
              <w:right w:val="single" w:sz="4" w:space="0" w:color="auto"/>
            </w:tcBorders>
            <w:shd w:val="clear" w:color="auto" w:fill="auto"/>
            <w:noWrap/>
            <w:vAlign w:val="bottom"/>
            <w:hideMark/>
          </w:tcPr>
          <w:p w14:paraId="2C51862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430</w:t>
            </w:r>
          </w:p>
        </w:tc>
        <w:tc>
          <w:tcPr>
            <w:tcW w:w="914" w:type="dxa"/>
            <w:tcBorders>
              <w:top w:val="nil"/>
              <w:left w:val="nil"/>
              <w:bottom w:val="single" w:sz="4" w:space="0" w:color="auto"/>
              <w:right w:val="single" w:sz="4" w:space="0" w:color="auto"/>
            </w:tcBorders>
            <w:shd w:val="clear" w:color="auto" w:fill="auto"/>
            <w:noWrap/>
            <w:vAlign w:val="bottom"/>
            <w:hideMark/>
          </w:tcPr>
          <w:p w14:paraId="4E951DA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499F571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shd w:val="clear" w:color="auto" w:fill="auto"/>
            <w:noWrap/>
            <w:vAlign w:val="bottom"/>
            <w:hideMark/>
          </w:tcPr>
          <w:p w14:paraId="00DC51B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shd w:val="clear" w:color="auto" w:fill="auto"/>
            <w:noWrap/>
            <w:vAlign w:val="bottom"/>
            <w:hideMark/>
          </w:tcPr>
          <w:p w14:paraId="1F379CD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c>
          <w:tcPr>
            <w:tcW w:w="1035" w:type="dxa"/>
            <w:tcBorders>
              <w:top w:val="nil"/>
              <w:left w:val="nil"/>
              <w:bottom w:val="single" w:sz="4" w:space="0" w:color="auto"/>
              <w:right w:val="single" w:sz="4" w:space="0" w:color="auto"/>
            </w:tcBorders>
            <w:shd w:val="clear" w:color="auto" w:fill="auto"/>
            <w:noWrap/>
            <w:vAlign w:val="bottom"/>
            <w:hideMark/>
          </w:tcPr>
          <w:p w14:paraId="3388C9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shd w:val="clear" w:color="auto" w:fill="auto"/>
            <w:noWrap/>
            <w:vAlign w:val="bottom"/>
            <w:hideMark/>
          </w:tcPr>
          <w:p w14:paraId="219DD69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c>
          <w:tcPr>
            <w:tcW w:w="922" w:type="dxa"/>
            <w:tcBorders>
              <w:top w:val="nil"/>
              <w:left w:val="nil"/>
              <w:bottom w:val="single" w:sz="4" w:space="0" w:color="auto"/>
              <w:right w:val="single" w:sz="4" w:space="0" w:color="auto"/>
            </w:tcBorders>
            <w:shd w:val="clear" w:color="auto" w:fill="auto"/>
            <w:noWrap/>
            <w:vAlign w:val="bottom"/>
            <w:hideMark/>
          </w:tcPr>
          <w:p w14:paraId="3F3D0B8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c>
          <w:tcPr>
            <w:tcW w:w="1011" w:type="dxa"/>
            <w:tcBorders>
              <w:top w:val="nil"/>
              <w:left w:val="nil"/>
              <w:bottom w:val="single" w:sz="4" w:space="0" w:color="auto"/>
              <w:right w:val="single" w:sz="4" w:space="0" w:color="auto"/>
            </w:tcBorders>
            <w:shd w:val="clear" w:color="auto" w:fill="auto"/>
            <w:noWrap/>
            <w:vAlign w:val="bottom"/>
            <w:hideMark/>
          </w:tcPr>
          <w:p w14:paraId="23EFCE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c>
          <w:tcPr>
            <w:tcW w:w="1097" w:type="dxa"/>
            <w:tcBorders>
              <w:top w:val="nil"/>
              <w:left w:val="nil"/>
              <w:bottom w:val="single" w:sz="4" w:space="0" w:color="auto"/>
              <w:right w:val="single" w:sz="4" w:space="0" w:color="auto"/>
            </w:tcBorders>
            <w:shd w:val="clear" w:color="auto" w:fill="auto"/>
            <w:noWrap/>
            <w:vAlign w:val="bottom"/>
            <w:hideMark/>
          </w:tcPr>
          <w:p w14:paraId="41C4DF2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2150</w:t>
            </w:r>
          </w:p>
        </w:tc>
      </w:tr>
      <w:tr w:rsidR="00B66D86" w:rsidRPr="00AD525B" w14:paraId="719B7A87"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EEDDF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50</w:t>
            </w:r>
          </w:p>
        </w:tc>
        <w:tc>
          <w:tcPr>
            <w:tcW w:w="4003" w:type="dxa"/>
            <w:tcBorders>
              <w:top w:val="nil"/>
              <w:left w:val="nil"/>
              <w:bottom w:val="single" w:sz="4" w:space="0" w:color="auto"/>
              <w:right w:val="single" w:sz="4" w:space="0" w:color="auto"/>
            </w:tcBorders>
            <w:shd w:val="clear" w:color="auto" w:fill="auto"/>
            <w:noWrap/>
            <w:vAlign w:val="bottom"/>
            <w:hideMark/>
          </w:tcPr>
          <w:p w14:paraId="569BCF75"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Konsza Samu</w:t>
            </w:r>
          </w:p>
        </w:tc>
        <w:tc>
          <w:tcPr>
            <w:tcW w:w="974" w:type="dxa"/>
            <w:tcBorders>
              <w:top w:val="nil"/>
              <w:left w:val="nil"/>
              <w:bottom w:val="single" w:sz="4" w:space="0" w:color="auto"/>
              <w:right w:val="single" w:sz="4" w:space="0" w:color="auto"/>
            </w:tcBorders>
            <w:shd w:val="clear" w:color="auto" w:fill="auto"/>
            <w:noWrap/>
            <w:vAlign w:val="bottom"/>
            <w:hideMark/>
          </w:tcPr>
          <w:p w14:paraId="327290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220</w:t>
            </w:r>
          </w:p>
        </w:tc>
        <w:tc>
          <w:tcPr>
            <w:tcW w:w="914" w:type="dxa"/>
            <w:tcBorders>
              <w:top w:val="nil"/>
              <w:left w:val="nil"/>
              <w:bottom w:val="single" w:sz="4" w:space="0" w:color="auto"/>
              <w:right w:val="single" w:sz="4" w:space="0" w:color="auto"/>
            </w:tcBorders>
            <w:shd w:val="clear" w:color="auto" w:fill="auto"/>
            <w:noWrap/>
            <w:vAlign w:val="bottom"/>
            <w:hideMark/>
          </w:tcPr>
          <w:p w14:paraId="701D4B0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2ED4E41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shd w:val="clear" w:color="auto" w:fill="auto"/>
            <w:noWrap/>
            <w:vAlign w:val="bottom"/>
            <w:hideMark/>
          </w:tcPr>
          <w:p w14:paraId="383E892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shd w:val="clear" w:color="auto" w:fill="auto"/>
            <w:noWrap/>
            <w:vAlign w:val="bottom"/>
            <w:hideMark/>
          </w:tcPr>
          <w:p w14:paraId="521FF48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1035" w:type="dxa"/>
            <w:tcBorders>
              <w:top w:val="nil"/>
              <w:left w:val="nil"/>
              <w:bottom w:val="single" w:sz="4" w:space="0" w:color="auto"/>
              <w:right w:val="single" w:sz="4" w:space="0" w:color="auto"/>
            </w:tcBorders>
            <w:shd w:val="clear" w:color="auto" w:fill="auto"/>
            <w:noWrap/>
            <w:vAlign w:val="bottom"/>
            <w:hideMark/>
          </w:tcPr>
          <w:p w14:paraId="2EF5DA8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shd w:val="clear" w:color="auto" w:fill="auto"/>
            <w:noWrap/>
            <w:vAlign w:val="bottom"/>
            <w:hideMark/>
          </w:tcPr>
          <w:p w14:paraId="28CE53C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922" w:type="dxa"/>
            <w:tcBorders>
              <w:top w:val="nil"/>
              <w:left w:val="nil"/>
              <w:bottom w:val="single" w:sz="4" w:space="0" w:color="auto"/>
              <w:right w:val="single" w:sz="4" w:space="0" w:color="auto"/>
            </w:tcBorders>
            <w:shd w:val="clear" w:color="auto" w:fill="auto"/>
            <w:noWrap/>
            <w:vAlign w:val="bottom"/>
            <w:hideMark/>
          </w:tcPr>
          <w:p w14:paraId="0E71ADA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1011" w:type="dxa"/>
            <w:tcBorders>
              <w:top w:val="nil"/>
              <w:left w:val="nil"/>
              <w:bottom w:val="single" w:sz="4" w:space="0" w:color="auto"/>
              <w:right w:val="single" w:sz="4" w:space="0" w:color="auto"/>
            </w:tcBorders>
            <w:shd w:val="clear" w:color="auto" w:fill="auto"/>
            <w:noWrap/>
            <w:vAlign w:val="bottom"/>
            <w:hideMark/>
          </w:tcPr>
          <w:p w14:paraId="3A1E97E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c>
          <w:tcPr>
            <w:tcW w:w="1097" w:type="dxa"/>
            <w:tcBorders>
              <w:top w:val="nil"/>
              <w:left w:val="nil"/>
              <w:bottom w:val="single" w:sz="4" w:space="0" w:color="auto"/>
              <w:right w:val="single" w:sz="4" w:space="0" w:color="auto"/>
            </w:tcBorders>
            <w:shd w:val="clear" w:color="auto" w:fill="auto"/>
            <w:noWrap/>
            <w:vAlign w:val="bottom"/>
            <w:hideMark/>
          </w:tcPr>
          <w:p w14:paraId="42B695B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1320</w:t>
            </w:r>
          </w:p>
        </w:tc>
      </w:tr>
      <w:tr w:rsidR="00B66D86" w:rsidRPr="00AD525B" w14:paraId="1B3419CA"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4B88B7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51</w:t>
            </w:r>
          </w:p>
        </w:tc>
        <w:tc>
          <w:tcPr>
            <w:tcW w:w="4003" w:type="dxa"/>
            <w:tcBorders>
              <w:top w:val="nil"/>
              <w:left w:val="nil"/>
              <w:bottom w:val="single" w:sz="4" w:space="0" w:color="auto"/>
              <w:right w:val="single" w:sz="4" w:space="0" w:color="auto"/>
            </w:tcBorders>
            <w:shd w:val="clear" w:color="auto" w:fill="auto"/>
            <w:noWrap/>
            <w:vAlign w:val="bottom"/>
            <w:hideMark/>
          </w:tcPr>
          <w:p w14:paraId="66CA7EBC"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Koréh Endre</w:t>
            </w:r>
          </w:p>
        </w:tc>
        <w:tc>
          <w:tcPr>
            <w:tcW w:w="974" w:type="dxa"/>
            <w:tcBorders>
              <w:top w:val="nil"/>
              <w:left w:val="nil"/>
              <w:bottom w:val="single" w:sz="4" w:space="0" w:color="auto"/>
              <w:right w:val="single" w:sz="4" w:space="0" w:color="auto"/>
            </w:tcBorders>
            <w:shd w:val="clear" w:color="auto" w:fill="auto"/>
            <w:noWrap/>
            <w:vAlign w:val="bottom"/>
            <w:hideMark/>
          </w:tcPr>
          <w:p w14:paraId="016CE8E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270</w:t>
            </w:r>
          </w:p>
        </w:tc>
        <w:tc>
          <w:tcPr>
            <w:tcW w:w="914" w:type="dxa"/>
            <w:tcBorders>
              <w:top w:val="nil"/>
              <w:left w:val="nil"/>
              <w:bottom w:val="single" w:sz="4" w:space="0" w:color="auto"/>
              <w:right w:val="single" w:sz="4" w:space="0" w:color="auto"/>
            </w:tcBorders>
            <w:shd w:val="clear" w:color="auto" w:fill="auto"/>
            <w:noWrap/>
            <w:vAlign w:val="bottom"/>
            <w:hideMark/>
          </w:tcPr>
          <w:p w14:paraId="4A2FFAB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2DB281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3419E99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6123E62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1035" w:type="dxa"/>
            <w:tcBorders>
              <w:top w:val="nil"/>
              <w:left w:val="nil"/>
              <w:bottom w:val="single" w:sz="4" w:space="0" w:color="auto"/>
              <w:right w:val="single" w:sz="4" w:space="0" w:color="auto"/>
            </w:tcBorders>
            <w:shd w:val="clear" w:color="auto" w:fill="auto"/>
            <w:noWrap/>
            <w:vAlign w:val="bottom"/>
            <w:hideMark/>
          </w:tcPr>
          <w:p w14:paraId="39424A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3F3A920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922" w:type="dxa"/>
            <w:tcBorders>
              <w:top w:val="nil"/>
              <w:left w:val="nil"/>
              <w:bottom w:val="single" w:sz="4" w:space="0" w:color="auto"/>
              <w:right w:val="single" w:sz="4" w:space="0" w:color="auto"/>
            </w:tcBorders>
            <w:shd w:val="clear" w:color="auto" w:fill="auto"/>
            <w:noWrap/>
            <w:vAlign w:val="bottom"/>
            <w:hideMark/>
          </w:tcPr>
          <w:p w14:paraId="44FFD33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1011" w:type="dxa"/>
            <w:tcBorders>
              <w:top w:val="nil"/>
              <w:left w:val="nil"/>
              <w:bottom w:val="single" w:sz="4" w:space="0" w:color="auto"/>
              <w:right w:val="single" w:sz="4" w:space="0" w:color="auto"/>
            </w:tcBorders>
            <w:shd w:val="clear" w:color="auto" w:fill="auto"/>
            <w:noWrap/>
            <w:vAlign w:val="bottom"/>
            <w:hideMark/>
          </w:tcPr>
          <w:p w14:paraId="25565D7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c>
          <w:tcPr>
            <w:tcW w:w="1097" w:type="dxa"/>
            <w:tcBorders>
              <w:top w:val="nil"/>
              <w:left w:val="nil"/>
              <w:bottom w:val="single" w:sz="4" w:space="0" w:color="auto"/>
              <w:right w:val="single" w:sz="4" w:space="0" w:color="auto"/>
            </w:tcBorders>
            <w:shd w:val="clear" w:color="auto" w:fill="auto"/>
            <w:noWrap/>
            <w:vAlign w:val="bottom"/>
            <w:hideMark/>
          </w:tcPr>
          <w:p w14:paraId="7D4D57F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1890</w:t>
            </w:r>
          </w:p>
        </w:tc>
      </w:tr>
      <w:tr w:rsidR="00B66D86" w:rsidRPr="00AD525B" w14:paraId="297B121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8CE0E7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w:t>
            </w:r>
          </w:p>
        </w:tc>
        <w:tc>
          <w:tcPr>
            <w:tcW w:w="4003" w:type="dxa"/>
            <w:tcBorders>
              <w:top w:val="nil"/>
              <w:left w:val="nil"/>
              <w:bottom w:val="single" w:sz="4" w:space="0" w:color="auto"/>
              <w:right w:val="single" w:sz="4" w:space="0" w:color="auto"/>
            </w:tcBorders>
            <w:shd w:val="clear" w:color="auto" w:fill="auto"/>
            <w:noWrap/>
            <w:vAlign w:val="bottom"/>
            <w:hideMark/>
          </w:tcPr>
          <w:p w14:paraId="540D818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Korosi Csoma Sandor</w:t>
            </w:r>
          </w:p>
        </w:tc>
        <w:tc>
          <w:tcPr>
            <w:tcW w:w="974" w:type="dxa"/>
            <w:tcBorders>
              <w:top w:val="nil"/>
              <w:left w:val="nil"/>
              <w:bottom w:val="single" w:sz="4" w:space="0" w:color="auto"/>
              <w:right w:val="single" w:sz="4" w:space="0" w:color="auto"/>
            </w:tcBorders>
            <w:shd w:val="clear" w:color="auto" w:fill="auto"/>
            <w:noWrap/>
            <w:vAlign w:val="bottom"/>
            <w:hideMark/>
          </w:tcPr>
          <w:p w14:paraId="253029B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330</w:t>
            </w:r>
          </w:p>
        </w:tc>
        <w:tc>
          <w:tcPr>
            <w:tcW w:w="914" w:type="dxa"/>
            <w:tcBorders>
              <w:top w:val="nil"/>
              <w:left w:val="nil"/>
              <w:bottom w:val="single" w:sz="4" w:space="0" w:color="auto"/>
              <w:right w:val="single" w:sz="4" w:space="0" w:color="auto"/>
            </w:tcBorders>
            <w:shd w:val="clear" w:color="auto" w:fill="auto"/>
            <w:noWrap/>
            <w:vAlign w:val="bottom"/>
            <w:hideMark/>
          </w:tcPr>
          <w:p w14:paraId="43BDE28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66A7DE4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noWrap/>
            <w:vAlign w:val="bottom"/>
            <w:hideMark/>
          </w:tcPr>
          <w:p w14:paraId="510670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noWrap/>
            <w:vAlign w:val="bottom"/>
            <w:hideMark/>
          </w:tcPr>
          <w:p w14:paraId="7F2723F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1035" w:type="dxa"/>
            <w:tcBorders>
              <w:top w:val="nil"/>
              <w:left w:val="nil"/>
              <w:bottom w:val="single" w:sz="4" w:space="0" w:color="auto"/>
              <w:right w:val="single" w:sz="4" w:space="0" w:color="auto"/>
            </w:tcBorders>
            <w:shd w:val="clear" w:color="auto" w:fill="auto"/>
            <w:noWrap/>
            <w:vAlign w:val="bottom"/>
            <w:hideMark/>
          </w:tcPr>
          <w:p w14:paraId="1B9B9BD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noWrap/>
            <w:vAlign w:val="bottom"/>
            <w:hideMark/>
          </w:tcPr>
          <w:p w14:paraId="3BB64A2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noWrap/>
            <w:vAlign w:val="bottom"/>
            <w:hideMark/>
          </w:tcPr>
          <w:p w14:paraId="5B481CE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1011" w:type="dxa"/>
            <w:tcBorders>
              <w:top w:val="nil"/>
              <w:left w:val="nil"/>
              <w:bottom w:val="single" w:sz="4" w:space="0" w:color="auto"/>
              <w:right w:val="single" w:sz="4" w:space="0" w:color="auto"/>
            </w:tcBorders>
            <w:shd w:val="clear" w:color="auto" w:fill="auto"/>
            <w:noWrap/>
            <w:vAlign w:val="bottom"/>
            <w:hideMark/>
          </w:tcPr>
          <w:p w14:paraId="7889961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1097" w:type="dxa"/>
            <w:tcBorders>
              <w:top w:val="nil"/>
              <w:left w:val="nil"/>
              <w:bottom w:val="single" w:sz="4" w:space="0" w:color="auto"/>
              <w:right w:val="single" w:sz="4" w:space="0" w:color="auto"/>
            </w:tcBorders>
            <w:shd w:val="clear" w:color="auto" w:fill="auto"/>
            <w:noWrap/>
            <w:vAlign w:val="bottom"/>
            <w:hideMark/>
          </w:tcPr>
          <w:p w14:paraId="5150F2A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r>
      <w:tr w:rsidR="00B66D86" w:rsidRPr="00AD525B" w14:paraId="3BB1BD1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171F9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53</w:t>
            </w:r>
          </w:p>
        </w:tc>
        <w:tc>
          <w:tcPr>
            <w:tcW w:w="4003" w:type="dxa"/>
            <w:tcBorders>
              <w:top w:val="nil"/>
              <w:left w:val="nil"/>
              <w:bottom w:val="single" w:sz="4" w:space="0" w:color="auto"/>
              <w:right w:val="single" w:sz="4" w:space="0" w:color="auto"/>
            </w:tcBorders>
            <w:shd w:val="clear" w:color="auto" w:fill="auto"/>
            <w:noWrap/>
            <w:vAlign w:val="bottom"/>
            <w:hideMark/>
          </w:tcPr>
          <w:p w14:paraId="3C7CF0ED"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Kós Károly</w:t>
            </w:r>
          </w:p>
        </w:tc>
        <w:tc>
          <w:tcPr>
            <w:tcW w:w="974" w:type="dxa"/>
            <w:tcBorders>
              <w:top w:val="nil"/>
              <w:left w:val="nil"/>
              <w:bottom w:val="single" w:sz="4" w:space="0" w:color="auto"/>
              <w:right w:val="single" w:sz="4" w:space="0" w:color="auto"/>
            </w:tcBorders>
            <w:shd w:val="clear" w:color="auto" w:fill="auto"/>
            <w:noWrap/>
            <w:vAlign w:val="bottom"/>
            <w:hideMark/>
          </w:tcPr>
          <w:p w14:paraId="203376B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w:t>
            </w:r>
          </w:p>
        </w:tc>
        <w:tc>
          <w:tcPr>
            <w:tcW w:w="914" w:type="dxa"/>
            <w:tcBorders>
              <w:top w:val="nil"/>
              <w:left w:val="nil"/>
              <w:bottom w:val="single" w:sz="4" w:space="0" w:color="auto"/>
              <w:right w:val="single" w:sz="4" w:space="0" w:color="auto"/>
            </w:tcBorders>
            <w:shd w:val="clear" w:color="auto" w:fill="auto"/>
            <w:noWrap/>
            <w:vAlign w:val="bottom"/>
            <w:hideMark/>
          </w:tcPr>
          <w:p w14:paraId="715DE9F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w:t>
            </w:r>
          </w:p>
        </w:tc>
        <w:tc>
          <w:tcPr>
            <w:tcW w:w="1121" w:type="dxa"/>
            <w:tcBorders>
              <w:top w:val="nil"/>
              <w:left w:val="nil"/>
              <w:bottom w:val="single" w:sz="4" w:space="0" w:color="auto"/>
              <w:right w:val="single" w:sz="4" w:space="0" w:color="auto"/>
            </w:tcBorders>
            <w:shd w:val="clear" w:color="auto" w:fill="auto"/>
            <w:noWrap/>
            <w:vAlign w:val="bottom"/>
            <w:hideMark/>
          </w:tcPr>
          <w:p w14:paraId="3AE4F43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shd w:val="clear" w:color="auto" w:fill="auto"/>
            <w:noWrap/>
            <w:vAlign w:val="bottom"/>
            <w:hideMark/>
          </w:tcPr>
          <w:p w14:paraId="7C7962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shd w:val="clear" w:color="auto" w:fill="auto"/>
            <w:noWrap/>
            <w:vAlign w:val="bottom"/>
            <w:hideMark/>
          </w:tcPr>
          <w:p w14:paraId="57C4D31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c>
          <w:tcPr>
            <w:tcW w:w="1035" w:type="dxa"/>
            <w:tcBorders>
              <w:top w:val="nil"/>
              <w:left w:val="nil"/>
              <w:bottom w:val="single" w:sz="4" w:space="0" w:color="auto"/>
              <w:right w:val="single" w:sz="4" w:space="0" w:color="auto"/>
            </w:tcBorders>
            <w:shd w:val="clear" w:color="auto" w:fill="auto"/>
            <w:noWrap/>
            <w:vAlign w:val="bottom"/>
            <w:hideMark/>
          </w:tcPr>
          <w:p w14:paraId="34E4013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shd w:val="clear" w:color="auto" w:fill="auto"/>
            <w:noWrap/>
            <w:vAlign w:val="bottom"/>
            <w:hideMark/>
          </w:tcPr>
          <w:p w14:paraId="2A1044B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c>
          <w:tcPr>
            <w:tcW w:w="922" w:type="dxa"/>
            <w:tcBorders>
              <w:top w:val="nil"/>
              <w:left w:val="nil"/>
              <w:bottom w:val="single" w:sz="4" w:space="0" w:color="auto"/>
              <w:right w:val="single" w:sz="4" w:space="0" w:color="auto"/>
            </w:tcBorders>
            <w:shd w:val="clear" w:color="auto" w:fill="auto"/>
            <w:noWrap/>
            <w:vAlign w:val="bottom"/>
            <w:hideMark/>
          </w:tcPr>
          <w:p w14:paraId="4D2A271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c>
          <w:tcPr>
            <w:tcW w:w="1011" w:type="dxa"/>
            <w:tcBorders>
              <w:top w:val="nil"/>
              <w:left w:val="nil"/>
              <w:bottom w:val="single" w:sz="4" w:space="0" w:color="auto"/>
              <w:right w:val="single" w:sz="4" w:space="0" w:color="auto"/>
            </w:tcBorders>
            <w:shd w:val="clear" w:color="auto" w:fill="auto"/>
            <w:noWrap/>
            <w:vAlign w:val="bottom"/>
            <w:hideMark/>
          </w:tcPr>
          <w:p w14:paraId="652A265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c>
          <w:tcPr>
            <w:tcW w:w="1097" w:type="dxa"/>
            <w:tcBorders>
              <w:top w:val="nil"/>
              <w:left w:val="nil"/>
              <w:bottom w:val="single" w:sz="4" w:space="0" w:color="auto"/>
              <w:right w:val="single" w:sz="4" w:space="0" w:color="auto"/>
            </w:tcBorders>
            <w:shd w:val="clear" w:color="auto" w:fill="auto"/>
            <w:noWrap/>
            <w:vAlign w:val="bottom"/>
            <w:hideMark/>
          </w:tcPr>
          <w:p w14:paraId="1D0DF66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5520</w:t>
            </w:r>
          </w:p>
        </w:tc>
      </w:tr>
      <w:tr w:rsidR="00B66D86" w:rsidRPr="00AD525B" w14:paraId="18628DBC"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CB094C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54</w:t>
            </w:r>
          </w:p>
        </w:tc>
        <w:tc>
          <w:tcPr>
            <w:tcW w:w="4003" w:type="dxa"/>
            <w:tcBorders>
              <w:top w:val="nil"/>
              <w:left w:val="nil"/>
              <w:bottom w:val="single" w:sz="4" w:space="0" w:color="auto"/>
              <w:right w:val="single" w:sz="4" w:space="0" w:color="auto"/>
            </w:tcBorders>
            <w:shd w:val="clear" w:color="auto" w:fill="auto"/>
            <w:noWrap/>
            <w:vAlign w:val="bottom"/>
            <w:hideMark/>
          </w:tcPr>
          <w:p w14:paraId="0D48FD60"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Kossuth Lajos</w:t>
            </w:r>
          </w:p>
        </w:tc>
        <w:tc>
          <w:tcPr>
            <w:tcW w:w="974" w:type="dxa"/>
            <w:tcBorders>
              <w:top w:val="nil"/>
              <w:left w:val="nil"/>
              <w:bottom w:val="single" w:sz="4" w:space="0" w:color="auto"/>
              <w:right w:val="single" w:sz="4" w:space="0" w:color="auto"/>
            </w:tcBorders>
            <w:shd w:val="clear" w:color="auto" w:fill="auto"/>
            <w:noWrap/>
            <w:vAlign w:val="bottom"/>
            <w:hideMark/>
          </w:tcPr>
          <w:p w14:paraId="442D063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w:t>
            </w:r>
          </w:p>
        </w:tc>
        <w:tc>
          <w:tcPr>
            <w:tcW w:w="914" w:type="dxa"/>
            <w:tcBorders>
              <w:top w:val="nil"/>
              <w:left w:val="nil"/>
              <w:bottom w:val="single" w:sz="4" w:space="0" w:color="auto"/>
              <w:right w:val="single" w:sz="4" w:space="0" w:color="auto"/>
            </w:tcBorders>
            <w:shd w:val="clear" w:color="auto" w:fill="auto"/>
            <w:noWrap/>
            <w:vAlign w:val="bottom"/>
            <w:hideMark/>
          </w:tcPr>
          <w:p w14:paraId="0E5565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shd w:val="clear" w:color="auto" w:fill="auto"/>
            <w:noWrap/>
            <w:vAlign w:val="bottom"/>
            <w:hideMark/>
          </w:tcPr>
          <w:p w14:paraId="7D228A7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31275B0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4DDB631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35" w:type="dxa"/>
            <w:tcBorders>
              <w:top w:val="nil"/>
              <w:left w:val="nil"/>
              <w:bottom w:val="single" w:sz="4" w:space="0" w:color="auto"/>
              <w:right w:val="single" w:sz="4" w:space="0" w:color="auto"/>
            </w:tcBorders>
            <w:shd w:val="clear" w:color="auto" w:fill="auto"/>
            <w:noWrap/>
            <w:vAlign w:val="bottom"/>
            <w:hideMark/>
          </w:tcPr>
          <w:p w14:paraId="74767EB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00E8264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65100AC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11" w:type="dxa"/>
            <w:tcBorders>
              <w:top w:val="nil"/>
              <w:left w:val="nil"/>
              <w:bottom w:val="single" w:sz="4" w:space="0" w:color="auto"/>
              <w:right w:val="single" w:sz="4" w:space="0" w:color="auto"/>
            </w:tcBorders>
            <w:shd w:val="clear" w:color="auto" w:fill="auto"/>
            <w:noWrap/>
            <w:vAlign w:val="bottom"/>
            <w:hideMark/>
          </w:tcPr>
          <w:p w14:paraId="337AC14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97" w:type="dxa"/>
            <w:tcBorders>
              <w:top w:val="nil"/>
              <w:left w:val="nil"/>
              <w:bottom w:val="single" w:sz="4" w:space="0" w:color="auto"/>
              <w:right w:val="single" w:sz="4" w:space="0" w:color="auto"/>
            </w:tcBorders>
            <w:shd w:val="clear" w:color="auto" w:fill="auto"/>
            <w:noWrap/>
            <w:vAlign w:val="bottom"/>
            <w:hideMark/>
          </w:tcPr>
          <w:p w14:paraId="075664B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r>
      <w:tr w:rsidR="00B66D86" w:rsidRPr="00AD525B" w14:paraId="746D4E2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7E4233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w:t>
            </w:r>
          </w:p>
        </w:tc>
        <w:tc>
          <w:tcPr>
            <w:tcW w:w="4003" w:type="dxa"/>
            <w:tcBorders>
              <w:top w:val="nil"/>
              <w:left w:val="nil"/>
              <w:bottom w:val="single" w:sz="4" w:space="0" w:color="auto"/>
              <w:right w:val="single" w:sz="4" w:space="0" w:color="auto"/>
            </w:tcBorders>
            <w:shd w:val="clear" w:color="auto" w:fill="auto"/>
            <w:noWrap/>
            <w:vAlign w:val="bottom"/>
            <w:hideMark/>
          </w:tcPr>
          <w:p w14:paraId="2626C3A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Kriza János</w:t>
            </w:r>
          </w:p>
        </w:tc>
        <w:tc>
          <w:tcPr>
            <w:tcW w:w="974" w:type="dxa"/>
            <w:tcBorders>
              <w:top w:val="nil"/>
              <w:left w:val="nil"/>
              <w:bottom w:val="single" w:sz="4" w:space="0" w:color="auto"/>
              <w:right w:val="single" w:sz="4" w:space="0" w:color="auto"/>
            </w:tcBorders>
            <w:shd w:val="clear" w:color="auto" w:fill="auto"/>
            <w:noWrap/>
            <w:vAlign w:val="bottom"/>
            <w:hideMark/>
          </w:tcPr>
          <w:p w14:paraId="382BAD2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w:t>
            </w:r>
          </w:p>
        </w:tc>
        <w:tc>
          <w:tcPr>
            <w:tcW w:w="914" w:type="dxa"/>
            <w:tcBorders>
              <w:top w:val="nil"/>
              <w:left w:val="nil"/>
              <w:bottom w:val="single" w:sz="4" w:space="0" w:color="auto"/>
              <w:right w:val="single" w:sz="4" w:space="0" w:color="auto"/>
            </w:tcBorders>
            <w:shd w:val="clear" w:color="auto" w:fill="auto"/>
            <w:noWrap/>
            <w:vAlign w:val="bottom"/>
            <w:hideMark/>
          </w:tcPr>
          <w:p w14:paraId="7E9DF3A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10</w:t>
            </w:r>
          </w:p>
        </w:tc>
        <w:tc>
          <w:tcPr>
            <w:tcW w:w="1121" w:type="dxa"/>
            <w:tcBorders>
              <w:top w:val="nil"/>
              <w:left w:val="nil"/>
              <w:bottom w:val="single" w:sz="4" w:space="0" w:color="auto"/>
              <w:right w:val="single" w:sz="4" w:space="0" w:color="auto"/>
            </w:tcBorders>
            <w:shd w:val="clear" w:color="auto" w:fill="auto"/>
            <w:noWrap/>
            <w:vAlign w:val="bottom"/>
            <w:hideMark/>
          </w:tcPr>
          <w:p w14:paraId="0C9922A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shd w:val="clear" w:color="auto" w:fill="auto"/>
            <w:noWrap/>
            <w:vAlign w:val="bottom"/>
            <w:hideMark/>
          </w:tcPr>
          <w:p w14:paraId="69D2A07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shd w:val="clear" w:color="auto" w:fill="auto"/>
            <w:noWrap/>
            <w:vAlign w:val="bottom"/>
            <w:hideMark/>
          </w:tcPr>
          <w:p w14:paraId="506268C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c>
          <w:tcPr>
            <w:tcW w:w="1035" w:type="dxa"/>
            <w:tcBorders>
              <w:top w:val="nil"/>
              <w:left w:val="nil"/>
              <w:bottom w:val="single" w:sz="4" w:space="0" w:color="auto"/>
              <w:right w:val="single" w:sz="4" w:space="0" w:color="auto"/>
            </w:tcBorders>
            <w:shd w:val="clear" w:color="auto" w:fill="auto"/>
            <w:noWrap/>
            <w:vAlign w:val="bottom"/>
            <w:hideMark/>
          </w:tcPr>
          <w:p w14:paraId="6A5B07B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shd w:val="clear" w:color="auto" w:fill="auto"/>
            <w:noWrap/>
            <w:vAlign w:val="bottom"/>
            <w:hideMark/>
          </w:tcPr>
          <w:p w14:paraId="4144CF4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c>
          <w:tcPr>
            <w:tcW w:w="922" w:type="dxa"/>
            <w:tcBorders>
              <w:top w:val="nil"/>
              <w:left w:val="nil"/>
              <w:bottom w:val="single" w:sz="4" w:space="0" w:color="auto"/>
              <w:right w:val="single" w:sz="4" w:space="0" w:color="auto"/>
            </w:tcBorders>
            <w:shd w:val="clear" w:color="auto" w:fill="auto"/>
            <w:noWrap/>
            <w:vAlign w:val="bottom"/>
            <w:hideMark/>
          </w:tcPr>
          <w:p w14:paraId="07CFB22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c>
          <w:tcPr>
            <w:tcW w:w="1011" w:type="dxa"/>
            <w:tcBorders>
              <w:top w:val="nil"/>
              <w:left w:val="nil"/>
              <w:bottom w:val="single" w:sz="4" w:space="0" w:color="auto"/>
              <w:right w:val="single" w:sz="4" w:space="0" w:color="auto"/>
            </w:tcBorders>
            <w:shd w:val="clear" w:color="auto" w:fill="auto"/>
            <w:noWrap/>
            <w:vAlign w:val="bottom"/>
            <w:hideMark/>
          </w:tcPr>
          <w:p w14:paraId="45F33FB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c>
          <w:tcPr>
            <w:tcW w:w="1097" w:type="dxa"/>
            <w:tcBorders>
              <w:top w:val="nil"/>
              <w:left w:val="nil"/>
              <w:bottom w:val="single" w:sz="4" w:space="0" w:color="auto"/>
              <w:right w:val="single" w:sz="4" w:space="0" w:color="auto"/>
            </w:tcBorders>
            <w:shd w:val="clear" w:color="auto" w:fill="auto"/>
            <w:noWrap/>
            <w:vAlign w:val="bottom"/>
            <w:hideMark/>
          </w:tcPr>
          <w:p w14:paraId="1FE0216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2000</w:t>
            </w:r>
          </w:p>
        </w:tc>
      </w:tr>
      <w:tr w:rsidR="00B66D86" w:rsidRPr="00AD525B" w14:paraId="07CD8C89"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05CAFD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56</w:t>
            </w:r>
          </w:p>
        </w:tc>
        <w:tc>
          <w:tcPr>
            <w:tcW w:w="4003" w:type="dxa"/>
            <w:tcBorders>
              <w:top w:val="nil"/>
              <w:left w:val="nil"/>
              <w:bottom w:val="single" w:sz="4" w:space="0" w:color="auto"/>
              <w:right w:val="single" w:sz="4" w:space="0" w:color="auto"/>
            </w:tcBorders>
            <w:shd w:val="clear" w:color="auto" w:fill="auto"/>
            <w:noWrap/>
            <w:vAlign w:val="bottom"/>
            <w:hideMark/>
          </w:tcPr>
          <w:p w14:paraId="1ED2E4C9"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Lalelei</w:t>
            </w:r>
          </w:p>
        </w:tc>
        <w:tc>
          <w:tcPr>
            <w:tcW w:w="974" w:type="dxa"/>
            <w:tcBorders>
              <w:top w:val="nil"/>
              <w:left w:val="nil"/>
              <w:bottom w:val="single" w:sz="4" w:space="0" w:color="auto"/>
              <w:right w:val="single" w:sz="4" w:space="0" w:color="auto"/>
            </w:tcBorders>
            <w:shd w:val="clear" w:color="auto" w:fill="auto"/>
            <w:noWrap/>
            <w:vAlign w:val="bottom"/>
            <w:hideMark/>
          </w:tcPr>
          <w:p w14:paraId="1B9FBB6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355</w:t>
            </w:r>
          </w:p>
        </w:tc>
        <w:tc>
          <w:tcPr>
            <w:tcW w:w="914" w:type="dxa"/>
            <w:tcBorders>
              <w:top w:val="nil"/>
              <w:left w:val="nil"/>
              <w:bottom w:val="single" w:sz="4" w:space="0" w:color="auto"/>
              <w:right w:val="single" w:sz="4" w:space="0" w:color="auto"/>
            </w:tcBorders>
            <w:shd w:val="clear" w:color="auto" w:fill="auto"/>
            <w:noWrap/>
            <w:vAlign w:val="bottom"/>
            <w:hideMark/>
          </w:tcPr>
          <w:p w14:paraId="59E523B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4698711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shd w:val="clear" w:color="auto" w:fill="auto"/>
            <w:noWrap/>
            <w:vAlign w:val="bottom"/>
            <w:hideMark/>
          </w:tcPr>
          <w:p w14:paraId="61371CA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shd w:val="clear" w:color="auto" w:fill="auto"/>
            <w:noWrap/>
            <w:vAlign w:val="bottom"/>
            <w:hideMark/>
          </w:tcPr>
          <w:p w14:paraId="1A530D5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c>
          <w:tcPr>
            <w:tcW w:w="1035" w:type="dxa"/>
            <w:tcBorders>
              <w:top w:val="nil"/>
              <w:left w:val="nil"/>
              <w:bottom w:val="single" w:sz="4" w:space="0" w:color="auto"/>
              <w:right w:val="single" w:sz="4" w:space="0" w:color="auto"/>
            </w:tcBorders>
            <w:shd w:val="clear" w:color="auto" w:fill="auto"/>
            <w:noWrap/>
            <w:vAlign w:val="bottom"/>
            <w:hideMark/>
          </w:tcPr>
          <w:p w14:paraId="7F3347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shd w:val="clear" w:color="auto" w:fill="auto"/>
            <w:noWrap/>
            <w:vAlign w:val="bottom"/>
            <w:hideMark/>
          </w:tcPr>
          <w:p w14:paraId="6D49E5B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c>
          <w:tcPr>
            <w:tcW w:w="922" w:type="dxa"/>
            <w:tcBorders>
              <w:top w:val="nil"/>
              <w:left w:val="nil"/>
              <w:bottom w:val="single" w:sz="4" w:space="0" w:color="auto"/>
              <w:right w:val="single" w:sz="4" w:space="0" w:color="auto"/>
            </w:tcBorders>
            <w:shd w:val="clear" w:color="auto" w:fill="auto"/>
            <w:noWrap/>
            <w:vAlign w:val="bottom"/>
            <w:hideMark/>
          </w:tcPr>
          <w:p w14:paraId="46FF7C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c>
          <w:tcPr>
            <w:tcW w:w="1011" w:type="dxa"/>
            <w:tcBorders>
              <w:top w:val="nil"/>
              <w:left w:val="nil"/>
              <w:bottom w:val="single" w:sz="4" w:space="0" w:color="auto"/>
              <w:right w:val="single" w:sz="4" w:space="0" w:color="auto"/>
            </w:tcBorders>
            <w:shd w:val="clear" w:color="auto" w:fill="auto"/>
            <w:noWrap/>
            <w:vAlign w:val="bottom"/>
            <w:hideMark/>
          </w:tcPr>
          <w:p w14:paraId="525313F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c>
          <w:tcPr>
            <w:tcW w:w="1097" w:type="dxa"/>
            <w:tcBorders>
              <w:top w:val="nil"/>
              <w:left w:val="nil"/>
              <w:bottom w:val="single" w:sz="4" w:space="0" w:color="auto"/>
              <w:right w:val="single" w:sz="4" w:space="0" w:color="auto"/>
            </w:tcBorders>
            <w:shd w:val="clear" w:color="auto" w:fill="auto"/>
            <w:noWrap/>
            <w:vAlign w:val="bottom"/>
            <w:hideMark/>
          </w:tcPr>
          <w:p w14:paraId="5831C13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1775</w:t>
            </w:r>
          </w:p>
        </w:tc>
      </w:tr>
      <w:tr w:rsidR="00B66D86" w:rsidRPr="00AD525B" w14:paraId="3DDCC7E7"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395106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57</w:t>
            </w:r>
          </w:p>
        </w:tc>
        <w:tc>
          <w:tcPr>
            <w:tcW w:w="4003" w:type="dxa"/>
            <w:tcBorders>
              <w:top w:val="nil"/>
              <w:left w:val="nil"/>
              <w:bottom w:val="single" w:sz="4" w:space="0" w:color="auto"/>
              <w:right w:val="single" w:sz="4" w:space="0" w:color="auto"/>
            </w:tcBorders>
            <w:shd w:val="clear" w:color="auto" w:fill="auto"/>
            <w:noWrap/>
            <w:vAlign w:val="bottom"/>
            <w:hideMark/>
          </w:tcPr>
          <w:p w14:paraId="38A40954"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Lázár Mihály</w:t>
            </w:r>
          </w:p>
        </w:tc>
        <w:tc>
          <w:tcPr>
            <w:tcW w:w="974" w:type="dxa"/>
            <w:tcBorders>
              <w:top w:val="nil"/>
              <w:left w:val="nil"/>
              <w:bottom w:val="single" w:sz="4" w:space="0" w:color="auto"/>
              <w:right w:val="single" w:sz="4" w:space="0" w:color="auto"/>
            </w:tcBorders>
            <w:shd w:val="clear" w:color="auto" w:fill="auto"/>
            <w:noWrap/>
            <w:vAlign w:val="bottom"/>
            <w:hideMark/>
          </w:tcPr>
          <w:p w14:paraId="0806AC5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350</w:t>
            </w:r>
          </w:p>
        </w:tc>
        <w:tc>
          <w:tcPr>
            <w:tcW w:w="914" w:type="dxa"/>
            <w:tcBorders>
              <w:top w:val="nil"/>
              <w:left w:val="nil"/>
              <w:bottom w:val="single" w:sz="4" w:space="0" w:color="auto"/>
              <w:right w:val="single" w:sz="4" w:space="0" w:color="auto"/>
            </w:tcBorders>
            <w:shd w:val="clear" w:color="auto" w:fill="auto"/>
            <w:noWrap/>
            <w:vAlign w:val="bottom"/>
            <w:hideMark/>
          </w:tcPr>
          <w:p w14:paraId="030F454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7BE07D7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shd w:val="clear" w:color="auto" w:fill="auto"/>
            <w:noWrap/>
            <w:vAlign w:val="bottom"/>
            <w:hideMark/>
          </w:tcPr>
          <w:p w14:paraId="6E39460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shd w:val="clear" w:color="auto" w:fill="auto"/>
            <w:noWrap/>
            <w:vAlign w:val="bottom"/>
            <w:hideMark/>
          </w:tcPr>
          <w:p w14:paraId="26411DC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c>
          <w:tcPr>
            <w:tcW w:w="1035" w:type="dxa"/>
            <w:tcBorders>
              <w:top w:val="nil"/>
              <w:left w:val="nil"/>
              <w:bottom w:val="single" w:sz="4" w:space="0" w:color="auto"/>
              <w:right w:val="single" w:sz="4" w:space="0" w:color="auto"/>
            </w:tcBorders>
            <w:shd w:val="clear" w:color="auto" w:fill="auto"/>
            <w:noWrap/>
            <w:vAlign w:val="bottom"/>
            <w:hideMark/>
          </w:tcPr>
          <w:p w14:paraId="2B20A9B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shd w:val="clear" w:color="auto" w:fill="auto"/>
            <w:noWrap/>
            <w:vAlign w:val="bottom"/>
            <w:hideMark/>
          </w:tcPr>
          <w:p w14:paraId="1F1BE1C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c>
          <w:tcPr>
            <w:tcW w:w="922" w:type="dxa"/>
            <w:tcBorders>
              <w:top w:val="nil"/>
              <w:left w:val="nil"/>
              <w:bottom w:val="single" w:sz="4" w:space="0" w:color="auto"/>
              <w:right w:val="single" w:sz="4" w:space="0" w:color="auto"/>
            </w:tcBorders>
            <w:shd w:val="clear" w:color="auto" w:fill="auto"/>
            <w:noWrap/>
            <w:vAlign w:val="bottom"/>
            <w:hideMark/>
          </w:tcPr>
          <w:p w14:paraId="0BB1FC7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c>
          <w:tcPr>
            <w:tcW w:w="1011" w:type="dxa"/>
            <w:tcBorders>
              <w:top w:val="nil"/>
              <w:left w:val="nil"/>
              <w:bottom w:val="single" w:sz="4" w:space="0" w:color="auto"/>
              <w:right w:val="single" w:sz="4" w:space="0" w:color="auto"/>
            </w:tcBorders>
            <w:shd w:val="clear" w:color="auto" w:fill="auto"/>
            <w:noWrap/>
            <w:vAlign w:val="bottom"/>
            <w:hideMark/>
          </w:tcPr>
          <w:p w14:paraId="462E50C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c>
          <w:tcPr>
            <w:tcW w:w="1097" w:type="dxa"/>
            <w:tcBorders>
              <w:top w:val="nil"/>
              <w:left w:val="nil"/>
              <w:bottom w:val="single" w:sz="4" w:space="0" w:color="auto"/>
              <w:right w:val="single" w:sz="4" w:space="0" w:color="auto"/>
            </w:tcBorders>
            <w:shd w:val="clear" w:color="auto" w:fill="auto"/>
            <w:noWrap/>
            <w:vAlign w:val="bottom"/>
            <w:hideMark/>
          </w:tcPr>
          <w:p w14:paraId="79DD679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2450</w:t>
            </w:r>
          </w:p>
        </w:tc>
      </w:tr>
      <w:tr w:rsidR="00B66D86" w:rsidRPr="00AD525B" w14:paraId="6633DB75"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9EDC90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58</w:t>
            </w:r>
          </w:p>
        </w:tc>
        <w:tc>
          <w:tcPr>
            <w:tcW w:w="4003" w:type="dxa"/>
            <w:tcBorders>
              <w:top w:val="nil"/>
              <w:left w:val="nil"/>
              <w:bottom w:val="single" w:sz="4" w:space="0" w:color="auto"/>
              <w:right w:val="single" w:sz="4" w:space="0" w:color="auto"/>
            </w:tcBorders>
            <w:shd w:val="clear" w:color="auto" w:fill="auto"/>
            <w:noWrap/>
            <w:vAlign w:val="bottom"/>
            <w:hideMark/>
          </w:tcPr>
          <w:p w14:paraId="1246D34A"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Lăcrămioarei</w:t>
            </w:r>
          </w:p>
        </w:tc>
        <w:tc>
          <w:tcPr>
            <w:tcW w:w="974" w:type="dxa"/>
            <w:tcBorders>
              <w:top w:val="nil"/>
              <w:left w:val="nil"/>
              <w:bottom w:val="single" w:sz="4" w:space="0" w:color="auto"/>
              <w:right w:val="single" w:sz="4" w:space="0" w:color="auto"/>
            </w:tcBorders>
            <w:shd w:val="clear" w:color="auto" w:fill="auto"/>
            <w:noWrap/>
            <w:vAlign w:val="bottom"/>
            <w:hideMark/>
          </w:tcPr>
          <w:p w14:paraId="4224700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680</w:t>
            </w:r>
          </w:p>
        </w:tc>
        <w:tc>
          <w:tcPr>
            <w:tcW w:w="914" w:type="dxa"/>
            <w:tcBorders>
              <w:top w:val="nil"/>
              <w:left w:val="nil"/>
              <w:bottom w:val="single" w:sz="4" w:space="0" w:color="auto"/>
              <w:right w:val="single" w:sz="4" w:space="0" w:color="auto"/>
            </w:tcBorders>
            <w:shd w:val="clear" w:color="auto" w:fill="auto"/>
            <w:noWrap/>
            <w:vAlign w:val="bottom"/>
            <w:hideMark/>
          </w:tcPr>
          <w:p w14:paraId="0AE9EA6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4AD3081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shd w:val="clear" w:color="auto" w:fill="auto"/>
            <w:noWrap/>
            <w:vAlign w:val="bottom"/>
            <w:hideMark/>
          </w:tcPr>
          <w:p w14:paraId="1CE9AEC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shd w:val="clear" w:color="auto" w:fill="auto"/>
            <w:noWrap/>
            <w:vAlign w:val="bottom"/>
            <w:hideMark/>
          </w:tcPr>
          <w:p w14:paraId="4BE1BA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c>
          <w:tcPr>
            <w:tcW w:w="1035" w:type="dxa"/>
            <w:tcBorders>
              <w:top w:val="nil"/>
              <w:left w:val="nil"/>
              <w:bottom w:val="single" w:sz="4" w:space="0" w:color="auto"/>
              <w:right w:val="single" w:sz="4" w:space="0" w:color="auto"/>
            </w:tcBorders>
            <w:shd w:val="clear" w:color="auto" w:fill="auto"/>
            <w:noWrap/>
            <w:vAlign w:val="bottom"/>
            <w:hideMark/>
          </w:tcPr>
          <w:p w14:paraId="2DAFC2D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shd w:val="clear" w:color="auto" w:fill="auto"/>
            <w:noWrap/>
            <w:vAlign w:val="bottom"/>
            <w:hideMark/>
          </w:tcPr>
          <w:p w14:paraId="4AD3577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c>
          <w:tcPr>
            <w:tcW w:w="922" w:type="dxa"/>
            <w:tcBorders>
              <w:top w:val="nil"/>
              <w:left w:val="nil"/>
              <w:bottom w:val="single" w:sz="4" w:space="0" w:color="auto"/>
              <w:right w:val="single" w:sz="4" w:space="0" w:color="auto"/>
            </w:tcBorders>
            <w:shd w:val="clear" w:color="auto" w:fill="auto"/>
            <w:noWrap/>
            <w:vAlign w:val="bottom"/>
            <w:hideMark/>
          </w:tcPr>
          <w:p w14:paraId="28CEB55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c>
          <w:tcPr>
            <w:tcW w:w="1011" w:type="dxa"/>
            <w:tcBorders>
              <w:top w:val="nil"/>
              <w:left w:val="nil"/>
              <w:bottom w:val="single" w:sz="4" w:space="0" w:color="auto"/>
              <w:right w:val="single" w:sz="4" w:space="0" w:color="auto"/>
            </w:tcBorders>
            <w:shd w:val="clear" w:color="auto" w:fill="auto"/>
            <w:noWrap/>
            <w:vAlign w:val="bottom"/>
            <w:hideMark/>
          </w:tcPr>
          <w:p w14:paraId="1D0F86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c>
          <w:tcPr>
            <w:tcW w:w="1097" w:type="dxa"/>
            <w:tcBorders>
              <w:top w:val="nil"/>
              <w:left w:val="nil"/>
              <w:bottom w:val="single" w:sz="4" w:space="0" w:color="auto"/>
              <w:right w:val="single" w:sz="4" w:space="0" w:color="auto"/>
            </w:tcBorders>
            <w:shd w:val="clear" w:color="auto" w:fill="auto"/>
            <w:noWrap/>
            <w:vAlign w:val="bottom"/>
            <w:hideMark/>
          </w:tcPr>
          <w:p w14:paraId="77B7EE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4080</w:t>
            </w:r>
          </w:p>
        </w:tc>
      </w:tr>
      <w:tr w:rsidR="00B66D86" w:rsidRPr="00AD525B" w14:paraId="1D15EF60"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E77120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59</w:t>
            </w:r>
          </w:p>
        </w:tc>
        <w:tc>
          <w:tcPr>
            <w:tcW w:w="4003" w:type="dxa"/>
            <w:tcBorders>
              <w:top w:val="nil"/>
              <w:left w:val="nil"/>
              <w:bottom w:val="single" w:sz="4" w:space="0" w:color="auto"/>
              <w:right w:val="single" w:sz="4" w:space="0" w:color="auto"/>
            </w:tcBorders>
            <w:shd w:val="clear" w:color="auto" w:fill="auto"/>
            <w:noWrap/>
            <w:vAlign w:val="bottom"/>
            <w:hideMark/>
          </w:tcPr>
          <w:p w14:paraId="68FAD641" w14:textId="657069A8" w:rsidR="00826721" w:rsidRPr="00AD525B" w:rsidRDefault="005F6C7F" w:rsidP="00826721">
            <w:pPr>
              <w:keepNext w:val="0"/>
              <w:keepLines w:val="0"/>
              <w:spacing w:after="0"/>
              <w:jc w:val="left"/>
              <w:rPr>
                <w:sz w:val="22"/>
                <w:szCs w:val="22"/>
                <w:lang w:eastAsia="ro-RO"/>
              </w:rPr>
            </w:pPr>
            <w:r w:rsidRPr="00AD525B">
              <w:rPr>
                <w:sz w:val="22"/>
                <w:szCs w:val="22"/>
                <w:lang w:eastAsia="ro-RO"/>
              </w:rPr>
              <w:t>Libertății</w:t>
            </w:r>
          </w:p>
        </w:tc>
        <w:tc>
          <w:tcPr>
            <w:tcW w:w="974" w:type="dxa"/>
            <w:tcBorders>
              <w:top w:val="nil"/>
              <w:left w:val="nil"/>
              <w:bottom w:val="single" w:sz="4" w:space="0" w:color="auto"/>
              <w:right w:val="single" w:sz="4" w:space="0" w:color="auto"/>
            </w:tcBorders>
            <w:shd w:val="clear" w:color="auto" w:fill="auto"/>
            <w:noWrap/>
            <w:vAlign w:val="bottom"/>
            <w:hideMark/>
          </w:tcPr>
          <w:p w14:paraId="79FA5B7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w:t>
            </w:r>
          </w:p>
        </w:tc>
        <w:tc>
          <w:tcPr>
            <w:tcW w:w="914" w:type="dxa"/>
            <w:tcBorders>
              <w:top w:val="nil"/>
              <w:left w:val="nil"/>
              <w:bottom w:val="single" w:sz="4" w:space="0" w:color="auto"/>
              <w:right w:val="single" w:sz="4" w:space="0" w:color="auto"/>
            </w:tcBorders>
            <w:shd w:val="clear" w:color="auto" w:fill="auto"/>
            <w:noWrap/>
            <w:vAlign w:val="bottom"/>
            <w:hideMark/>
          </w:tcPr>
          <w:p w14:paraId="14930A7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805605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shd w:val="clear" w:color="auto" w:fill="auto"/>
            <w:noWrap/>
            <w:vAlign w:val="bottom"/>
            <w:hideMark/>
          </w:tcPr>
          <w:p w14:paraId="314E56D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shd w:val="clear" w:color="auto" w:fill="auto"/>
            <w:noWrap/>
            <w:vAlign w:val="bottom"/>
            <w:hideMark/>
          </w:tcPr>
          <w:p w14:paraId="2565DFB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c>
          <w:tcPr>
            <w:tcW w:w="1035" w:type="dxa"/>
            <w:tcBorders>
              <w:top w:val="nil"/>
              <w:left w:val="nil"/>
              <w:bottom w:val="single" w:sz="4" w:space="0" w:color="auto"/>
              <w:right w:val="single" w:sz="4" w:space="0" w:color="auto"/>
            </w:tcBorders>
            <w:shd w:val="clear" w:color="auto" w:fill="auto"/>
            <w:noWrap/>
            <w:vAlign w:val="bottom"/>
            <w:hideMark/>
          </w:tcPr>
          <w:p w14:paraId="5043CA5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shd w:val="clear" w:color="auto" w:fill="auto"/>
            <w:noWrap/>
            <w:vAlign w:val="bottom"/>
            <w:hideMark/>
          </w:tcPr>
          <w:p w14:paraId="53B55BA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c>
          <w:tcPr>
            <w:tcW w:w="922" w:type="dxa"/>
            <w:tcBorders>
              <w:top w:val="nil"/>
              <w:left w:val="nil"/>
              <w:bottom w:val="single" w:sz="4" w:space="0" w:color="auto"/>
              <w:right w:val="single" w:sz="4" w:space="0" w:color="auto"/>
            </w:tcBorders>
            <w:shd w:val="clear" w:color="auto" w:fill="auto"/>
            <w:noWrap/>
            <w:vAlign w:val="bottom"/>
            <w:hideMark/>
          </w:tcPr>
          <w:p w14:paraId="6F8A8B9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c>
          <w:tcPr>
            <w:tcW w:w="1011" w:type="dxa"/>
            <w:tcBorders>
              <w:top w:val="nil"/>
              <w:left w:val="nil"/>
              <w:bottom w:val="single" w:sz="4" w:space="0" w:color="auto"/>
              <w:right w:val="single" w:sz="4" w:space="0" w:color="auto"/>
            </w:tcBorders>
            <w:shd w:val="clear" w:color="auto" w:fill="auto"/>
            <w:noWrap/>
            <w:vAlign w:val="bottom"/>
            <w:hideMark/>
          </w:tcPr>
          <w:p w14:paraId="3119B28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c>
          <w:tcPr>
            <w:tcW w:w="1097" w:type="dxa"/>
            <w:tcBorders>
              <w:top w:val="nil"/>
              <w:left w:val="nil"/>
              <w:bottom w:val="single" w:sz="4" w:space="0" w:color="auto"/>
              <w:right w:val="single" w:sz="4" w:space="0" w:color="auto"/>
            </w:tcBorders>
            <w:shd w:val="clear" w:color="auto" w:fill="auto"/>
            <w:noWrap/>
            <w:vAlign w:val="bottom"/>
            <w:hideMark/>
          </w:tcPr>
          <w:p w14:paraId="41E22E4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2800</w:t>
            </w:r>
          </w:p>
        </w:tc>
      </w:tr>
      <w:tr w:rsidR="00B66D86" w:rsidRPr="00AD525B" w14:paraId="77D7D734"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D8CF55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w:t>
            </w:r>
          </w:p>
        </w:tc>
        <w:tc>
          <w:tcPr>
            <w:tcW w:w="4003" w:type="dxa"/>
            <w:tcBorders>
              <w:top w:val="nil"/>
              <w:left w:val="nil"/>
              <w:bottom w:val="single" w:sz="4" w:space="0" w:color="auto"/>
              <w:right w:val="single" w:sz="4" w:space="0" w:color="auto"/>
            </w:tcBorders>
            <w:shd w:val="clear" w:color="auto" w:fill="auto"/>
            <w:noWrap/>
            <w:vAlign w:val="bottom"/>
            <w:hideMark/>
          </w:tcPr>
          <w:p w14:paraId="53ACDEAD"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Păiuş David</w:t>
            </w:r>
          </w:p>
        </w:tc>
        <w:tc>
          <w:tcPr>
            <w:tcW w:w="974" w:type="dxa"/>
            <w:tcBorders>
              <w:top w:val="nil"/>
              <w:left w:val="nil"/>
              <w:bottom w:val="single" w:sz="4" w:space="0" w:color="auto"/>
              <w:right w:val="single" w:sz="4" w:space="0" w:color="auto"/>
            </w:tcBorders>
            <w:shd w:val="clear" w:color="auto" w:fill="auto"/>
            <w:noWrap/>
            <w:vAlign w:val="bottom"/>
            <w:hideMark/>
          </w:tcPr>
          <w:p w14:paraId="29E7653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3040</w:t>
            </w:r>
          </w:p>
        </w:tc>
        <w:tc>
          <w:tcPr>
            <w:tcW w:w="914" w:type="dxa"/>
            <w:tcBorders>
              <w:top w:val="nil"/>
              <w:left w:val="nil"/>
              <w:bottom w:val="single" w:sz="4" w:space="0" w:color="auto"/>
              <w:right w:val="single" w:sz="4" w:space="0" w:color="auto"/>
            </w:tcBorders>
            <w:shd w:val="clear" w:color="auto" w:fill="auto"/>
            <w:noWrap/>
            <w:vAlign w:val="bottom"/>
            <w:hideMark/>
          </w:tcPr>
          <w:p w14:paraId="2D21FA8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0B95760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shd w:val="clear" w:color="auto" w:fill="auto"/>
            <w:noWrap/>
            <w:vAlign w:val="bottom"/>
            <w:hideMark/>
          </w:tcPr>
          <w:p w14:paraId="7FDC86C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shd w:val="clear" w:color="auto" w:fill="auto"/>
            <w:noWrap/>
            <w:vAlign w:val="bottom"/>
            <w:hideMark/>
          </w:tcPr>
          <w:p w14:paraId="4A2AB9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c>
          <w:tcPr>
            <w:tcW w:w="1035" w:type="dxa"/>
            <w:tcBorders>
              <w:top w:val="nil"/>
              <w:left w:val="nil"/>
              <w:bottom w:val="single" w:sz="4" w:space="0" w:color="auto"/>
              <w:right w:val="single" w:sz="4" w:space="0" w:color="auto"/>
            </w:tcBorders>
            <w:shd w:val="clear" w:color="auto" w:fill="auto"/>
            <w:noWrap/>
            <w:vAlign w:val="bottom"/>
            <w:hideMark/>
          </w:tcPr>
          <w:p w14:paraId="641AB1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shd w:val="clear" w:color="auto" w:fill="auto"/>
            <w:noWrap/>
            <w:vAlign w:val="bottom"/>
            <w:hideMark/>
          </w:tcPr>
          <w:p w14:paraId="6F1375D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c>
          <w:tcPr>
            <w:tcW w:w="922" w:type="dxa"/>
            <w:tcBorders>
              <w:top w:val="nil"/>
              <w:left w:val="nil"/>
              <w:bottom w:val="single" w:sz="4" w:space="0" w:color="auto"/>
              <w:right w:val="single" w:sz="4" w:space="0" w:color="auto"/>
            </w:tcBorders>
            <w:shd w:val="clear" w:color="auto" w:fill="auto"/>
            <w:noWrap/>
            <w:vAlign w:val="bottom"/>
            <w:hideMark/>
          </w:tcPr>
          <w:p w14:paraId="589D456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c>
          <w:tcPr>
            <w:tcW w:w="1011" w:type="dxa"/>
            <w:tcBorders>
              <w:top w:val="nil"/>
              <w:left w:val="nil"/>
              <w:bottom w:val="single" w:sz="4" w:space="0" w:color="auto"/>
              <w:right w:val="single" w:sz="4" w:space="0" w:color="auto"/>
            </w:tcBorders>
            <w:shd w:val="clear" w:color="auto" w:fill="auto"/>
            <w:noWrap/>
            <w:vAlign w:val="bottom"/>
            <w:hideMark/>
          </w:tcPr>
          <w:p w14:paraId="247D2B9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c>
          <w:tcPr>
            <w:tcW w:w="1097" w:type="dxa"/>
            <w:tcBorders>
              <w:top w:val="nil"/>
              <w:left w:val="nil"/>
              <w:bottom w:val="single" w:sz="4" w:space="0" w:color="auto"/>
              <w:right w:val="single" w:sz="4" w:space="0" w:color="auto"/>
            </w:tcBorders>
            <w:shd w:val="clear" w:color="auto" w:fill="auto"/>
            <w:noWrap/>
            <w:vAlign w:val="bottom"/>
            <w:hideMark/>
          </w:tcPr>
          <w:p w14:paraId="70FEBE4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15200</w:t>
            </w:r>
          </w:p>
        </w:tc>
      </w:tr>
      <w:tr w:rsidR="00826721" w:rsidRPr="00AD525B" w14:paraId="55117F9C"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E67E5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61</w:t>
            </w:r>
          </w:p>
        </w:tc>
        <w:tc>
          <w:tcPr>
            <w:tcW w:w="4003" w:type="dxa"/>
            <w:tcBorders>
              <w:top w:val="nil"/>
              <w:left w:val="nil"/>
              <w:bottom w:val="single" w:sz="4" w:space="0" w:color="auto"/>
              <w:right w:val="single" w:sz="4" w:space="0" w:color="auto"/>
            </w:tcBorders>
            <w:shd w:val="clear" w:color="CCCCFF" w:fill="FFFFFF"/>
            <w:noWrap/>
            <w:vAlign w:val="bottom"/>
            <w:hideMark/>
          </w:tcPr>
          <w:p w14:paraId="62DBF980"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Lunca Oltului</w:t>
            </w:r>
          </w:p>
        </w:tc>
        <w:tc>
          <w:tcPr>
            <w:tcW w:w="974" w:type="dxa"/>
            <w:tcBorders>
              <w:top w:val="nil"/>
              <w:left w:val="nil"/>
              <w:bottom w:val="single" w:sz="4" w:space="0" w:color="auto"/>
              <w:right w:val="single" w:sz="4" w:space="0" w:color="auto"/>
            </w:tcBorders>
            <w:shd w:val="clear" w:color="auto" w:fill="auto"/>
            <w:noWrap/>
            <w:vAlign w:val="bottom"/>
            <w:hideMark/>
          </w:tcPr>
          <w:p w14:paraId="2BFF7E7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1800</w:t>
            </w:r>
          </w:p>
        </w:tc>
        <w:tc>
          <w:tcPr>
            <w:tcW w:w="914" w:type="dxa"/>
            <w:tcBorders>
              <w:top w:val="nil"/>
              <w:left w:val="nil"/>
              <w:bottom w:val="single" w:sz="4" w:space="0" w:color="auto"/>
              <w:right w:val="single" w:sz="4" w:space="0" w:color="auto"/>
            </w:tcBorders>
            <w:shd w:val="clear" w:color="auto" w:fill="auto"/>
            <w:noWrap/>
            <w:vAlign w:val="bottom"/>
            <w:hideMark/>
          </w:tcPr>
          <w:p w14:paraId="03A3625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2E00658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hideMark/>
          </w:tcPr>
          <w:p w14:paraId="6044595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hideMark/>
          </w:tcPr>
          <w:p w14:paraId="392442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c>
          <w:tcPr>
            <w:tcW w:w="1035" w:type="dxa"/>
            <w:tcBorders>
              <w:top w:val="nil"/>
              <w:left w:val="nil"/>
              <w:bottom w:val="single" w:sz="4" w:space="0" w:color="auto"/>
              <w:right w:val="single" w:sz="4" w:space="0" w:color="auto"/>
            </w:tcBorders>
            <w:shd w:val="clear" w:color="CCCCFF" w:fill="FFFFFF"/>
            <w:noWrap/>
            <w:vAlign w:val="bottom"/>
            <w:hideMark/>
          </w:tcPr>
          <w:p w14:paraId="3F0ECE2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hideMark/>
          </w:tcPr>
          <w:p w14:paraId="3607380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c>
          <w:tcPr>
            <w:tcW w:w="922" w:type="dxa"/>
            <w:tcBorders>
              <w:top w:val="nil"/>
              <w:left w:val="nil"/>
              <w:bottom w:val="single" w:sz="4" w:space="0" w:color="auto"/>
              <w:right w:val="single" w:sz="4" w:space="0" w:color="auto"/>
            </w:tcBorders>
            <w:shd w:val="clear" w:color="CCCCFF" w:fill="FFFFFF"/>
            <w:noWrap/>
            <w:vAlign w:val="bottom"/>
            <w:hideMark/>
          </w:tcPr>
          <w:p w14:paraId="4DFE70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c>
          <w:tcPr>
            <w:tcW w:w="1011" w:type="dxa"/>
            <w:tcBorders>
              <w:top w:val="nil"/>
              <w:left w:val="nil"/>
              <w:bottom w:val="single" w:sz="4" w:space="0" w:color="auto"/>
              <w:right w:val="single" w:sz="4" w:space="0" w:color="auto"/>
            </w:tcBorders>
            <w:shd w:val="clear" w:color="CCCCFF" w:fill="FFFFFF"/>
            <w:noWrap/>
            <w:vAlign w:val="bottom"/>
            <w:hideMark/>
          </w:tcPr>
          <w:p w14:paraId="352A771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c>
          <w:tcPr>
            <w:tcW w:w="1097" w:type="dxa"/>
            <w:tcBorders>
              <w:top w:val="nil"/>
              <w:left w:val="nil"/>
              <w:bottom w:val="single" w:sz="4" w:space="0" w:color="auto"/>
              <w:right w:val="single" w:sz="4" w:space="0" w:color="auto"/>
            </w:tcBorders>
            <w:shd w:val="clear" w:color="CCCCFF" w:fill="FFFFFF"/>
            <w:noWrap/>
            <w:vAlign w:val="bottom"/>
            <w:hideMark/>
          </w:tcPr>
          <w:p w14:paraId="39282B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9000</w:t>
            </w:r>
          </w:p>
        </w:tc>
      </w:tr>
      <w:tr w:rsidR="00B66D86" w:rsidRPr="00AD525B" w14:paraId="41BD0B39"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B5979B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62</w:t>
            </w:r>
          </w:p>
        </w:tc>
        <w:tc>
          <w:tcPr>
            <w:tcW w:w="4003" w:type="dxa"/>
            <w:tcBorders>
              <w:top w:val="nil"/>
              <w:left w:val="nil"/>
              <w:bottom w:val="single" w:sz="4" w:space="0" w:color="auto"/>
              <w:right w:val="single" w:sz="4" w:space="0" w:color="auto"/>
            </w:tcBorders>
            <w:shd w:val="clear" w:color="auto" w:fill="auto"/>
            <w:noWrap/>
            <w:vAlign w:val="bottom"/>
            <w:hideMark/>
          </w:tcPr>
          <w:p w14:paraId="529E0BA2"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Mikes Kelemen</w:t>
            </w:r>
          </w:p>
        </w:tc>
        <w:tc>
          <w:tcPr>
            <w:tcW w:w="974" w:type="dxa"/>
            <w:tcBorders>
              <w:top w:val="nil"/>
              <w:left w:val="nil"/>
              <w:bottom w:val="single" w:sz="4" w:space="0" w:color="auto"/>
              <w:right w:val="single" w:sz="4" w:space="0" w:color="auto"/>
            </w:tcBorders>
            <w:shd w:val="clear" w:color="auto" w:fill="auto"/>
            <w:noWrap/>
            <w:vAlign w:val="bottom"/>
            <w:hideMark/>
          </w:tcPr>
          <w:p w14:paraId="1431369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w:t>
            </w:r>
          </w:p>
        </w:tc>
        <w:tc>
          <w:tcPr>
            <w:tcW w:w="914" w:type="dxa"/>
            <w:tcBorders>
              <w:top w:val="nil"/>
              <w:left w:val="nil"/>
              <w:bottom w:val="single" w:sz="4" w:space="0" w:color="auto"/>
              <w:right w:val="single" w:sz="4" w:space="0" w:color="auto"/>
            </w:tcBorders>
            <w:shd w:val="clear" w:color="auto" w:fill="auto"/>
            <w:noWrap/>
            <w:vAlign w:val="bottom"/>
            <w:hideMark/>
          </w:tcPr>
          <w:p w14:paraId="3F09336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5F05AE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shd w:val="clear" w:color="auto" w:fill="auto"/>
            <w:noWrap/>
            <w:vAlign w:val="bottom"/>
            <w:hideMark/>
          </w:tcPr>
          <w:p w14:paraId="7800001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shd w:val="clear" w:color="auto" w:fill="auto"/>
            <w:noWrap/>
            <w:vAlign w:val="bottom"/>
            <w:hideMark/>
          </w:tcPr>
          <w:p w14:paraId="3310D41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c>
          <w:tcPr>
            <w:tcW w:w="1035" w:type="dxa"/>
            <w:tcBorders>
              <w:top w:val="nil"/>
              <w:left w:val="nil"/>
              <w:bottom w:val="single" w:sz="4" w:space="0" w:color="auto"/>
              <w:right w:val="single" w:sz="4" w:space="0" w:color="auto"/>
            </w:tcBorders>
            <w:shd w:val="clear" w:color="auto" w:fill="auto"/>
            <w:noWrap/>
            <w:vAlign w:val="bottom"/>
            <w:hideMark/>
          </w:tcPr>
          <w:p w14:paraId="27A6415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shd w:val="clear" w:color="auto" w:fill="auto"/>
            <w:noWrap/>
            <w:vAlign w:val="bottom"/>
            <w:hideMark/>
          </w:tcPr>
          <w:p w14:paraId="30247FA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c>
          <w:tcPr>
            <w:tcW w:w="922" w:type="dxa"/>
            <w:tcBorders>
              <w:top w:val="nil"/>
              <w:left w:val="nil"/>
              <w:bottom w:val="single" w:sz="4" w:space="0" w:color="auto"/>
              <w:right w:val="single" w:sz="4" w:space="0" w:color="auto"/>
            </w:tcBorders>
            <w:shd w:val="clear" w:color="auto" w:fill="auto"/>
            <w:noWrap/>
            <w:vAlign w:val="bottom"/>
            <w:hideMark/>
          </w:tcPr>
          <w:p w14:paraId="034282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c>
          <w:tcPr>
            <w:tcW w:w="1011" w:type="dxa"/>
            <w:tcBorders>
              <w:top w:val="nil"/>
              <w:left w:val="nil"/>
              <w:bottom w:val="single" w:sz="4" w:space="0" w:color="auto"/>
              <w:right w:val="single" w:sz="4" w:space="0" w:color="auto"/>
            </w:tcBorders>
            <w:shd w:val="clear" w:color="auto" w:fill="auto"/>
            <w:noWrap/>
            <w:vAlign w:val="bottom"/>
            <w:hideMark/>
          </w:tcPr>
          <w:p w14:paraId="298D091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c>
          <w:tcPr>
            <w:tcW w:w="1097" w:type="dxa"/>
            <w:tcBorders>
              <w:top w:val="nil"/>
              <w:left w:val="nil"/>
              <w:bottom w:val="single" w:sz="4" w:space="0" w:color="auto"/>
              <w:right w:val="single" w:sz="4" w:space="0" w:color="auto"/>
            </w:tcBorders>
            <w:shd w:val="clear" w:color="auto" w:fill="auto"/>
            <w:noWrap/>
            <w:vAlign w:val="bottom"/>
            <w:hideMark/>
          </w:tcPr>
          <w:p w14:paraId="22A226F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1715</w:t>
            </w:r>
          </w:p>
        </w:tc>
      </w:tr>
      <w:tr w:rsidR="00B66D86" w:rsidRPr="00AD525B" w14:paraId="3F0F6CAA"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C6466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63</w:t>
            </w:r>
          </w:p>
        </w:tc>
        <w:tc>
          <w:tcPr>
            <w:tcW w:w="4003" w:type="dxa"/>
            <w:tcBorders>
              <w:top w:val="nil"/>
              <w:left w:val="nil"/>
              <w:bottom w:val="single" w:sz="4" w:space="0" w:color="auto"/>
              <w:right w:val="single" w:sz="4" w:space="0" w:color="auto"/>
            </w:tcBorders>
            <w:shd w:val="clear" w:color="auto" w:fill="auto"/>
            <w:noWrap/>
            <w:vAlign w:val="bottom"/>
            <w:hideMark/>
          </w:tcPr>
          <w:p w14:paraId="02BBDE7E" w14:textId="3F36495D" w:rsidR="00826721" w:rsidRPr="00AD525B" w:rsidRDefault="00826721" w:rsidP="00826721">
            <w:pPr>
              <w:keepNext w:val="0"/>
              <w:keepLines w:val="0"/>
              <w:spacing w:after="0"/>
              <w:jc w:val="left"/>
              <w:rPr>
                <w:sz w:val="22"/>
                <w:szCs w:val="22"/>
                <w:lang w:eastAsia="ro-RO"/>
              </w:rPr>
            </w:pPr>
            <w:r w:rsidRPr="00AD525B">
              <w:rPr>
                <w:sz w:val="22"/>
                <w:szCs w:val="22"/>
                <w:lang w:eastAsia="ro-RO"/>
              </w:rPr>
              <w:t>Muncitorilor-între str.</w:t>
            </w:r>
            <w:r w:rsidR="005F6C7F" w:rsidRPr="00AD525B">
              <w:rPr>
                <w:sz w:val="22"/>
                <w:szCs w:val="22"/>
                <w:lang w:eastAsia="ro-RO"/>
              </w:rPr>
              <w:t xml:space="preserve"> </w:t>
            </w:r>
            <w:r w:rsidRPr="00AD525B">
              <w:rPr>
                <w:sz w:val="22"/>
                <w:szCs w:val="22"/>
                <w:lang w:eastAsia="ro-RO"/>
              </w:rPr>
              <w:t>Fabricii și Țigaretei</w:t>
            </w:r>
          </w:p>
        </w:tc>
        <w:tc>
          <w:tcPr>
            <w:tcW w:w="974" w:type="dxa"/>
            <w:tcBorders>
              <w:top w:val="nil"/>
              <w:left w:val="nil"/>
              <w:bottom w:val="single" w:sz="4" w:space="0" w:color="auto"/>
              <w:right w:val="single" w:sz="4" w:space="0" w:color="auto"/>
            </w:tcBorders>
            <w:shd w:val="clear" w:color="auto" w:fill="auto"/>
            <w:noWrap/>
            <w:vAlign w:val="bottom"/>
            <w:hideMark/>
          </w:tcPr>
          <w:p w14:paraId="7C53338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245</w:t>
            </w:r>
          </w:p>
        </w:tc>
        <w:tc>
          <w:tcPr>
            <w:tcW w:w="914" w:type="dxa"/>
            <w:tcBorders>
              <w:top w:val="nil"/>
              <w:left w:val="nil"/>
              <w:bottom w:val="single" w:sz="4" w:space="0" w:color="auto"/>
              <w:right w:val="single" w:sz="4" w:space="0" w:color="auto"/>
            </w:tcBorders>
            <w:shd w:val="clear" w:color="auto" w:fill="auto"/>
            <w:noWrap/>
            <w:vAlign w:val="bottom"/>
            <w:hideMark/>
          </w:tcPr>
          <w:p w14:paraId="1EECC53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7C57CE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shd w:val="clear" w:color="auto" w:fill="auto"/>
            <w:noWrap/>
            <w:vAlign w:val="bottom"/>
            <w:hideMark/>
          </w:tcPr>
          <w:p w14:paraId="4F9597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shd w:val="clear" w:color="auto" w:fill="auto"/>
            <w:noWrap/>
            <w:vAlign w:val="bottom"/>
            <w:hideMark/>
          </w:tcPr>
          <w:p w14:paraId="38D8C36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c>
          <w:tcPr>
            <w:tcW w:w="1035" w:type="dxa"/>
            <w:tcBorders>
              <w:top w:val="nil"/>
              <w:left w:val="nil"/>
              <w:bottom w:val="single" w:sz="4" w:space="0" w:color="auto"/>
              <w:right w:val="single" w:sz="4" w:space="0" w:color="auto"/>
            </w:tcBorders>
            <w:shd w:val="clear" w:color="auto" w:fill="auto"/>
            <w:noWrap/>
            <w:vAlign w:val="bottom"/>
            <w:hideMark/>
          </w:tcPr>
          <w:p w14:paraId="6ECC122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shd w:val="clear" w:color="auto" w:fill="auto"/>
            <w:noWrap/>
            <w:vAlign w:val="bottom"/>
            <w:hideMark/>
          </w:tcPr>
          <w:p w14:paraId="25E0C7D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c>
          <w:tcPr>
            <w:tcW w:w="922" w:type="dxa"/>
            <w:tcBorders>
              <w:top w:val="nil"/>
              <w:left w:val="nil"/>
              <w:bottom w:val="single" w:sz="4" w:space="0" w:color="auto"/>
              <w:right w:val="single" w:sz="4" w:space="0" w:color="auto"/>
            </w:tcBorders>
            <w:shd w:val="clear" w:color="auto" w:fill="auto"/>
            <w:noWrap/>
            <w:vAlign w:val="bottom"/>
            <w:hideMark/>
          </w:tcPr>
          <w:p w14:paraId="3B6072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c>
          <w:tcPr>
            <w:tcW w:w="1011" w:type="dxa"/>
            <w:tcBorders>
              <w:top w:val="nil"/>
              <w:left w:val="nil"/>
              <w:bottom w:val="single" w:sz="4" w:space="0" w:color="auto"/>
              <w:right w:val="single" w:sz="4" w:space="0" w:color="auto"/>
            </w:tcBorders>
            <w:shd w:val="clear" w:color="auto" w:fill="auto"/>
            <w:noWrap/>
            <w:vAlign w:val="bottom"/>
            <w:hideMark/>
          </w:tcPr>
          <w:p w14:paraId="7E25E1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c>
          <w:tcPr>
            <w:tcW w:w="1097" w:type="dxa"/>
            <w:tcBorders>
              <w:top w:val="nil"/>
              <w:left w:val="nil"/>
              <w:bottom w:val="single" w:sz="4" w:space="0" w:color="auto"/>
              <w:right w:val="single" w:sz="4" w:space="0" w:color="auto"/>
            </w:tcBorders>
            <w:shd w:val="clear" w:color="auto" w:fill="auto"/>
            <w:noWrap/>
            <w:vAlign w:val="bottom"/>
            <w:hideMark/>
          </w:tcPr>
          <w:p w14:paraId="0E53C73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1225</w:t>
            </w:r>
          </w:p>
        </w:tc>
      </w:tr>
      <w:tr w:rsidR="00B66D86" w:rsidRPr="00AD525B" w14:paraId="239FC2C0"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DC8991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64</w:t>
            </w:r>
          </w:p>
        </w:tc>
        <w:tc>
          <w:tcPr>
            <w:tcW w:w="4003" w:type="dxa"/>
            <w:tcBorders>
              <w:top w:val="nil"/>
              <w:left w:val="nil"/>
              <w:bottom w:val="single" w:sz="4" w:space="0" w:color="auto"/>
              <w:right w:val="single" w:sz="4" w:space="0" w:color="auto"/>
            </w:tcBorders>
            <w:shd w:val="clear" w:color="auto" w:fill="auto"/>
            <w:noWrap/>
            <w:vAlign w:val="bottom"/>
            <w:hideMark/>
          </w:tcPr>
          <w:p w14:paraId="23A6C1D5"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Narciselor</w:t>
            </w:r>
          </w:p>
        </w:tc>
        <w:tc>
          <w:tcPr>
            <w:tcW w:w="974" w:type="dxa"/>
            <w:tcBorders>
              <w:top w:val="nil"/>
              <w:left w:val="nil"/>
              <w:bottom w:val="single" w:sz="4" w:space="0" w:color="auto"/>
              <w:right w:val="single" w:sz="4" w:space="0" w:color="auto"/>
            </w:tcBorders>
            <w:shd w:val="clear" w:color="auto" w:fill="auto"/>
            <w:noWrap/>
            <w:vAlign w:val="bottom"/>
            <w:hideMark/>
          </w:tcPr>
          <w:p w14:paraId="4F66C91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205</w:t>
            </w:r>
          </w:p>
        </w:tc>
        <w:tc>
          <w:tcPr>
            <w:tcW w:w="914" w:type="dxa"/>
            <w:tcBorders>
              <w:top w:val="nil"/>
              <w:left w:val="nil"/>
              <w:bottom w:val="single" w:sz="4" w:space="0" w:color="auto"/>
              <w:right w:val="single" w:sz="4" w:space="0" w:color="auto"/>
            </w:tcBorders>
            <w:shd w:val="clear" w:color="auto" w:fill="auto"/>
            <w:noWrap/>
            <w:vAlign w:val="bottom"/>
            <w:hideMark/>
          </w:tcPr>
          <w:p w14:paraId="353E5B5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3442F1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shd w:val="clear" w:color="auto" w:fill="auto"/>
            <w:noWrap/>
            <w:vAlign w:val="bottom"/>
            <w:hideMark/>
          </w:tcPr>
          <w:p w14:paraId="073672C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shd w:val="clear" w:color="auto" w:fill="auto"/>
            <w:noWrap/>
            <w:vAlign w:val="bottom"/>
            <w:hideMark/>
          </w:tcPr>
          <w:p w14:paraId="4EDDB1C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c>
          <w:tcPr>
            <w:tcW w:w="1035" w:type="dxa"/>
            <w:tcBorders>
              <w:top w:val="nil"/>
              <w:left w:val="nil"/>
              <w:bottom w:val="single" w:sz="4" w:space="0" w:color="auto"/>
              <w:right w:val="single" w:sz="4" w:space="0" w:color="auto"/>
            </w:tcBorders>
            <w:shd w:val="clear" w:color="auto" w:fill="auto"/>
            <w:noWrap/>
            <w:vAlign w:val="bottom"/>
            <w:hideMark/>
          </w:tcPr>
          <w:p w14:paraId="29FAF53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shd w:val="clear" w:color="auto" w:fill="auto"/>
            <w:noWrap/>
            <w:vAlign w:val="bottom"/>
            <w:hideMark/>
          </w:tcPr>
          <w:p w14:paraId="1B9D2BF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c>
          <w:tcPr>
            <w:tcW w:w="922" w:type="dxa"/>
            <w:tcBorders>
              <w:top w:val="nil"/>
              <w:left w:val="nil"/>
              <w:bottom w:val="single" w:sz="4" w:space="0" w:color="auto"/>
              <w:right w:val="single" w:sz="4" w:space="0" w:color="auto"/>
            </w:tcBorders>
            <w:shd w:val="clear" w:color="auto" w:fill="auto"/>
            <w:noWrap/>
            <w:vAlign w:val="bottom"/>
            <w:hideMark/>
          </w:tcPr>
          <w:p w14:paraId="77ACBAC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c>
          <w:tcPr>
            <w:tcW w:w="1011" w:type="dxa"/>
            <w:tcBorders>
              <w:top w:val="nil"/>
              <w:left w:val="nil"/>
              <w:bottom w:val="single" w:sz="4" w:space="0" w:color="auto"/>
              <w:right w:val="single" w:sz="4" w:space="0" w:color="auto"/>
            </w:tcBorders>
            <w:shd w:val="clear" w:color="auto" w:fill="auto"/>
            <w:noWrap/>
            <w:vAlign w:val="bottom"/>
            <w:hideMark/>
          </w:tcPr>
          <w:p w14:paraId="388593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c>
          <w:tcPr>
            <w:tcW w:w="1097" w:type="dxa"/>
            <w:tcBorders>
              <w:top w:val="nil"/>
              <w:left w:val="nil"/>
              <w:bottom w:val="single" w:sz="4" w:space="0" w:color="auto"/>
              <w:right w:val="single" w:sz="4" w:space="0" w:color="auto"/>
            </w:tcBorders>
            <w:shd w:val="clear" w:color="auto" w:fill="auto"/>
            <w:noWrap/>
            <w:vAlign w:val="bottom"/>
            <w:hideMark/>
          </w:tcPr>
          <w:p w14:paraId="777376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1435</w:t>
            </w:r>
          </w:p>
        </w:tc>
      </w:tr>
      <w:tr w:rsidR="00B66D86" w:rsidRPr="00AD525B" w14:paraId="01A647C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2FF044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65</w:t>
            </w:r>
          </w:p>
        </w:tc>
        <w:tc>
          <w:tcPr>
            <w:tcW w:w="4003" w:type="dxa"/>
            <w:tcBorders>
              <w:top w:val="nil"/>
              <w:left w:val="nil"/>
              <w:bottom w:val="single" w:sz="4" w:space="0" w:color="auto"/>
              <w:right w:val="single" w:sz="4" w:space="0" w:color="auto"/>
            </w:tcBorders>
            <w:shd w:val="clear" w:color="auto" w:fill="auto"/>
            <w:noWrap/>
            <w:vAlign w:val="bottom"/>
            <w:hideMark/>
          </w:tcPr>
          <w:p w14:paraId="4C552C4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Nicolae Bălcescu</w:t>
            </w:r>
          </w:p>
        </w:tc>
        <w:tc>
          <w:tcPr>
            <w:tcW w:w="974" w:type="dxa"/>
            <w:tcBorders>
              <w:top w:val="nil"/>
              <w:left w:val="nil"/>
              <w:bottom w:val="single" w:sz="4" w:space="0" w:color="auto"/>
              <w:right w:val="single" w:sz="4" w:space="0" w:color="auto"/>
            </w:tcBorders>
            <w:shd w:val="clear" w:color="auto" w:fill="auto"/>
            <w:noWrap/>
            <w:vAlign w:val="bottom"/>
            <w:hideMark/>
          </w:tcPr>
          <w:p w14:paraId="7A8FA67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130</w:t>
            </w:r>
          </w:p>
        </w:tc>
        <w:tc>
          <w:tcPr>
            <w:tcW w:w="914" w:type="dxa"/>
            <w:tcBorders>
              <w:top w:val="nil"/>
              <w:left w:val="nil"/>
              <w:bottom w:val="single" w:sz="4" w:space="0" w:color="auto"/>
              <w:right w:val="single" w:sz="4" w:space="0" w:color="auto"/>
            </w:tcBorders>
            <w:shd w:val="clear" w:color="auto" w:fill="auto"/>
            <w:noWrap/>
            <w:vAlign w:val="bottom"/>
            <w:hideMark/>
          </w:tcPr>
          <w:p w14:paraId="73F2B9F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41D5072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shd w:val="clear" w:color="auto" w:fill="auto"/>
            <w:noWrap/>
            <w:vAlign w:val="bottom"/>
            <w:hideMark/>
          </w:tcPr>
          <w:p w14:paraId="2481507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shd w:val="clear" w:color="auto" w:fill="auto"/>
            <w:noWrap/>
            <w:vAlign w:val="bottom"/>
            <w:hideMark/>
          </w:tcPr>
          <w:p w14:paraId="0FF7EC0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c>
          <w:tcPr>
            <w:tcW w:w="1035" w:type="dxa"/>
            <w:tcBorders>
              <w:top w:val="nil"/>
              <w:left w:val="nil"/>
              <w:bottom w:val="single" w:sz="4" w:space="0" w:color="auto"/>
              <w:right w:val="single" w:sz="4" w:space="0" w:color="auto"/>
            </w:tcBorders>
            <w:shd w:val="clear" w:color="auto" w:fill="auto"/>
            <w:noWrap/>
            <w:vAlign w:val="bottom"/>
            <w:hideMark/>
          </w:tcPr>
          <w:p w14:paraId="3525738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shd w:val="clear" w:color="auto" w:fill="auto"/>
            <w:noWrap/>
            <w:vAlign w:val="bottom"/>
            <w:hideMark/>
          </w:tcPr>
          <w:p w14:paraId="78CDA60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c>
          <w:tcPr>
            <w:tcW w:w="922" w:type="dxa"/>
            <w:tcBorders>
              <w:top w:val="nil"/>
              <w:left w:val="nil"/>
              <w:bottom w:val="single" w:sz="4" w:space="0" w:color="auto"/>
              <w:right w:val="single" w:sz="4" w:space="0" w:color="auto"/>
            </w:tcBorders>
            <w:shd w:val="clear" w:color="auto" w:fill="auto"/>
            <w:noWrap/>
            <w:vAlign w:val="bottom"/>
            <w:hideMark/>
          </w:tcPr>
          <w:p w14:paraId="04667BC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c>
          <w:tcPr>
            <w:tcW w:w="1011" w:type="dxa"/>
            <w:tcBorders>
              <w:top w:val="nil"/>
              <w:left w:val="nil"/>
              <w:bottom w:val="single" w:sz="4" w:space="0" w:color="auto"/>
              <w:right w:val="single" w:sz="4" w:space="0" w:color="auto"/>
            </w:tcBorders>
            <w:shd w:val="clear" w:color="auto" w:fill="auto"/>
            <w:noWrap/>
            <w:vAlign w:val="bottom"/>
            <w:hideMark/>
          </w:tcPr>
          <w:p w14:paraId="6AA6A40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c>
          <w:tcPr>
            <w:tcW w:w="1097" w:type="dxa"/>
            <w:tcBorders>
              <w:top w:val="nil"/>
              <w:left w:val="nil"/>
              <w:bottom w:val="single" w:sz="4" w:space="0" w:color="auto"/>
              <w:right w:val="single" w:sz="4" w:space="0" w:color="auto"/>
            </w:tcBorders>
            <w:shd w:val="clear" w:color="auto" w:fill="auto"/>
            <w:noWrap/>
            <w:vAlign w:val="bottom"/>
            <w:hideMark/>
          </w:tcPr>
          <w:p w14:paraId="15EEB51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910</w:t>
            </w:r>
          </w:p>
        </w:tc>
      </w:tr>
      <w:tr w:rsidR="00B66D86" w:rsidRPr="00AD525B" w14:paraId="43F59334"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31CE3B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66</w:t>
            </w:r>
          </w:p>
        </w:tc>
        <w:tc>
          <w:tcPr>
            <w:tcW w:w="4003" w:type="dxa"/>
            <w:tcBorders>
              <w:top w:val="nil"/>
              <w:left w:val="nil"/>
              <w:bottom w:val="single" w:sz="4" w:space="0" w:color="auto"/>
              <w:right w:val="single" w:sz="4" w:space="0" w:color="auto"/>
            </w:tcBorders>
            <w:shd w:val="clear" w:color="auto" w:fill="auto"/>
            <w:noWrap/>
            <w:vAlign w:val="bottom"/>
            <w:hideMark/>
          </w:tcPr>
          <w:p w14:paraId="665849A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Nicolae Iorga</w:t>
            </w:r>
          </w:p>
        </w:tc>
        <w:tc>
          <w:tcPr>
            <w:tcW w:w="974" w:type="dxa"/>
            <w:tcBorders>
              <w:top w:val="nil"/>
              <w:left w:val="nil"/>
              <w:bottom w:val="single" w:sz="4" w:space="0" w:color="auto"/>
              <w:right w:val="single" w:sz="4" w:space="0" w:color="auto"/>
            </w:tcBorders>
            <w:shd w:val="clear" w:color="auto" w:fill="auto"/>
            <w:noWrap/>
            <w:vAlign w:val="bottom"/>
            <w:hideMark/>
          </w:tcPr>
          <w:p w14:paraId="640D979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914" w:type="dxa"/>
            <w:tcBorders>
              <w:top w:val="nil"/>
              <w:left w:val="nil"/>
              <w:bottom w:val="single" w:sz="4" w:space="0" w:color="auto"/>
              <w:right w:val="single" w:sz="4" w:space="0" w:color="auto"/>
            </w:tcBorders>
            <w:shd w:val="clear" w:color="auto" w:fill="auto"/>
            <w:noWrap/>
            <w:vAlign w:val="bottom"/>
            <w:hideMark/>
          </w:tcPr>
          <w:p w14:paraId="787DE14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10388E6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w:t>
            </w:r>
          </w:p>
        </w:tc>
        <w:tc>
          <w:tcPr>
            <w:tcW w:w="922" w:type="dxa"/>
            <w:tcBorders>
              <w:top w:val="nil"/>
              <w:left w:val="nil"/>
              <w:bottom w:val="single" w:sz="4" w:space="0" w:color="auto"/>
              <w:right w:val="single" w:sz="4" w:space="0" w:color="auto"/>
            </w:tcBorders>
            <w:shd w:val="clear" w:color="auto" w:fill="auto"/>
            <w:noWrap/>
            <w:vAlign w:val="bottom"/>
            <w:hideMark/>
          </w:tcPr>
          <w:p w14:paraId="64BBDA0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4800</w:t>
            </w:r>
          </w:p>
        </w:tc>
        <w:tc>
          <w:tcPr>
            <w:tcW w:w="922" w:type="dxa"/>
            <w:tcBorders>
              <w:top w:val="nil"/>
              <w:left w:val="nil"/>
              <w:bottom w:val="single" w:sz="4" w:space="0" w:color="auto"/>
              <w:right w:val="single" w:sz="4" w:space="0" w:color="auto"/>
            </w:tcBorders>
            <w:shd w:val="clear" w:color="auto" w:fill="auto"/>
            <w:noWrap/>
            <w:vAlign w:val="bottom"/>
            <w:hideMark/>
          </w:tcPr>
          <w:p w14:paraId="15A781B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4800</w:t>
            </w:r>
          </w:p>
        </w:tc>
        <w:tc>
          <w:tcPr>
            <w:tcW w:w="1035" w:type="dxa"/>
            <w:tcBorders>
              <w:top w:val="nil"/>
              <w:left w:val="nil"/>
              <w:bottom w:val="single" w:sz="4" w:space="0" w:color="auto"/>
              <w:right w:val="single" w:sz="4" w:space="0" w:color="auto"/>
            </w:tcBorders>
            <w:shd w:val="clear" w:color="auto" w:fill="auto"/>
            <w:noWrap/>
            <w:vAlign w:val="bottom"/>
            <w:hideMark/>
          </w:tcPr>
          <w:p w14:paraId="56279D5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4800</w:t>
            </w:r>
          </w:p>
        </w:tc>
        <w:tc>
          <w:tcPr>
            <w:tcW w:w="922" w:type="dxa"/>
            <w:tcBorders>
              <w:top w:val="nil"/>
              <w:left w:val="nil"/>
              <w:bottom w:val="single" w:sz="4" w:space="0" w:color="auto"/>
              <w:right w:val="single" w:sz="4" w:space="0" w:color="auto"/>
            </w:tcBorders>
            <w:shd w:val="clear" w:color="auto" w:fill="auto"/>
            <w:noWrap/>
            <w:vAlign w:val="bottom"/>
            <w:hideMark/>
          </w:tcPr>
          <w:p w14:paraId="48CC39B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4800</w:t>
            </w:r>
          </w:p>
        </w:tc>
        <w:tc>
          <w:tcPr>
            <w:tcW w:w="922" w:type="dxa"/>
            <w:tcBorders>
              <w:top w:val="nil"/>
              <w:left w:val="nil"/>
              <w:bottom w:val="single" w:sz="4" w:space="0" w:color="auto"/>
              <w:right w:val="single" w:sz="4" w:space="0" w:color="auto"/>
            </w:tcBorders>
            <w:shd w:val="clear" w:color="auto" w:fill="auto"/>
            <w:noWrap/>
            <w:vAlign w:val="bottom"/>
            <w:hideMark/>
          </w:tcPr>
          <w:p w14:paraId="5DCE3DC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4800</w:t>
            </w:r>
          </w:p>
        </w:tc>
        <w:tc>
          <w:tcPr>
            <w:tcW w:w="1011" w:type="dxa"/>
            <w:tcBorders>
              <w:top w:val="nil"/>
              <w:left w:val="nil"/>
              <w:bottom w:val="single" w:sz="4" w:space="0" w:color="auto"/>
              <w:right w:val="single" w:sz="4" w:space="0" w:color="auto"/>
            </w:tcBorders>
            <w:shd w:val="clear" w:color="auto" w:fill="auto"/>
            <w:noWrap/>
            <w:vAlign w:val="bottom"/>
            <w:hideMark/>
          </w:tcPr>
          <w:p w14:paraId="4C23D1A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4800</w:t>
            </w:r>
          </w:p>
        </w:tc>
        <w:tc>
          <w:tcPr>
            <w:tcW w:w="1097" w:type="dxa"/>
            <w:tcBorders>
              <w:top w:val="nil"/>
              <w:left w:val="nil"/>
              <w:bottom w:val="single" w:sz="4" w:space="0" w:color="auto"/>
              <w:right w:val="single" w:sz="4" w:space="0" w:color="auto"/>
            </w:tcBorders>
            <w:shd w:val="clear" w:color="auto" w:fill="auto"/>
            <w:noWrap/>
            <w:vAlign w:val="bottom"/>
            <w:hideMark/>
          </w:tcPr>
          <w:p w14:paraId="152EEAE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4800</w:t>
            </w:r>
          </w:p>
        </w:tc>
      </w:tr>
      <w:tr w:rsidR="00B66D86" w:rsidRPr="00AD525B" w14:paraId="474BD0FC"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F1D071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67</w:t>
            </w:r>
          </w:p>
        </w:tc>
        <w:tc>
          <w:tcPr>
            <w:tcW w:w="4003" w:type="dxa"/>
            <w:tcBorders>
              <w:top w:val="nil"/>
              <w:left w:val="nil"/>
              <w:bottom w:val="single" w:sz="4" w:space="0" w:color="auto"/>
              <w:right w:val="single" w:sz="4" w:space="0" w:color="auto"/>
            </w:tcBorders>
            <w:shd w:val="clear" w:color="auto" w:fill="auto"/>
            <w:noWrap/>
            <w:vAlign w:val="bottom"/>
            <w:hideMark/>
          </w:tcPr>
          <w:p w14:paraId="57A59E9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Oltului</w:t>
            </w:r>
          </w:p>
        </w:tc>
        <w:tc>
          <w:tcPr>
            <w:tcW w:w="974" w:type="dxa"/>
            <w:tcBorders>
              <w:top w:val="nil"/>
              <w:left w:val="nil"/>
              <w:bottom w:val="single" w:sz="4" w:space="0" w:color="auto"/>
              <w:right w:val="single" w:sz="4" w:space="0" w:color="auto"/>
            </w:tcBorders>
            <w:shd w:val="clear" w:color="auto" w:fill="auto"/>
            <w:noWrap/>
            <w:vAlign w:val="bottom"/>
            <w:hideMark/>
          </w:tcPr>
          <w:p w14:paraId="07C32C7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450</w:t>
            </w:r>
          </w:p>
        </w:tc>
        <w:tc>
          <w:tcPr>
            <w:tcW w:w="914" w:type="dxa"/>
            <w:tcBorders>
              <w:top w:val="nil"/>
              <w:left w:val="nil"/>
              <w:bottom w:val="single" w:sz="4" w:space="0" w:color="auto"/>
              <w:right w:val="single" w:sz="4" w:space="0" w:color="auto"/>
            </w:tcBorders>
            <w:shd w:val="clear" w:color="auto" w:fill="auto"/>
            <w:noWrap/>
            <w:vAlign w:val="bottom"/>
            <w:hideMark/>
          </w:tcPr>
          <w:p w14:paraId="658E21A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18AEF67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0B32F0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3C5193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1035" w:type="dxa"/>
            <w:tcBorders>
              <w:top w:val="nil"/>
              <w:left w:val="nil"/>
              <w:bottom w:val="single" w:sz="4" w:space="0" w:color="auto"/>
              <w:right w:val="single" w:sz="4" w:space="0" w:color="auto"/>
            </w:tcBorders>
            <w:shd w:val="clear" w:color="auto" w:fill="auto"/>
            <w:noWrap/>
            <w:vAlign w:val="bottom"/>
            <w:hideMark/>
          </w:tcPr>
          <w:p w14:paraId="20A4F78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73B8459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922" w:type="dxa"/>
            <w:tcBorders>
              <w:top w:val="nil"/>
              <w:left w:val="nil"/>
              <w:bottom w:val="single" w:sz="4" w:space="0" w:color="auto"/>
              <w:right w:val="single" w:sz="4" w:space="0" w:color="auto"/>
            </w:tcBorders>
            <w:shd w:val="clear" w:color="auto" w:fill="auto"/>
            <w:noWrap/>
            <w:vAlign w:val="bottom"/>
            <w:hideMark/>
          </w:tcPr>
          <w:p w14:paraId="7F51918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1011" w:type="dxa"/>
            <w:tcBorders>
              <w:top w:val="nil"/>
              <w:left w:val="nil"/>
              <w:bottom w:val="single" w:sz="4" w:space="0" w:color="auto"/>
              <w:right w:val="single" w:sz="4" w:space="0" w:color="auto"/>
            </w:tcBorders>
            <w:shd w:val="clear" w:color="auto" w:fill="auto"/>
            <w:noWrap/>
            <w:vAlign w:val="bottom"/>
            <w:hideMark/>
          </w:tcPr>
          <w:p w14:paraId="77480D2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c>
          <w:tcPr>
            <w:tcW w:w="1097" w:type="dxa"/>
            <w:tcBorders>
              <w:top w:val="nil"/>
              <w:left w:val="nil"/>
              <w:bottom w:val="single" w:sz="4" w:space="0" w:color="auto"/>
              <w:right w:val="single" w:sz="4" w:space="0" w:color="auto"/>
            </w:tcBorders>
            <w:shd w:val="clear" w:color="auto" w:fill="auto"/>
            <w:noWrap/>
            <w:vAlign w:val="bottom"/>
            <w:hideMark/>
          </w:tcPr>
          <w:p w14:paraId="222D84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2250</w:t>
            </w:r>
          </w:p>
        </w:tc>
      </w:tr>
      <w:tr w:rsidR="00B66D86" w:rsidRPr="00AD525B" w14:paraId="4329AEA1"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29D35B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68</w:t>
            </w:r>
          </w:p>
        </w:tc>
        <w:tc>
          <w:tcPr>
            <w:tcW w:w="4003" w:type="dxa"/>
            <w:tcBorders>
              <w:top w:val="nil"/>
              <w:left w:val="nil"/>
              <w:bottom w:val="single" w:sz="4" w:space="0" w:color="auto"/>
              <w:right w:val="single" w:sz="4" w:space="0" w:color="auto"/>
            </w:tcBorders>
            <w:shd w:val="clear" w:color="auto" w:fill="auto"/>
            <w:noWrap/>
            <w:vAlign w:val="bottom"/>
            <w:hideMark/>
          </w:tcPr>
          <w:p w14:paraId="24221249" w14:textId="74C36533" w:rsidR="00826721" w:rsidRPr="00AD525B" w:rsidRDefault="005F6C7F" w:rsidP="00826721">
            <w:pPr>
              <w:keepNext w:val="0"/>
              <w:keepLines w:val="0"/>
              <w:spacing w:after="0"/>
              <w:jc w:val="left"/>
              <w:rPr>
                <w:sz w:val="22"/>
                <w:szCs w:val="22"/>
                <w:lang w:eastAsia="ro-RO"/>
              </w:rPr>
            </w:pPr>
            <w:r w:rsidRPr="00AD525B">
              <w:rPr>
                <w:sz w:val="22"/>
                <w:szCs w:val="22"/>
                <w:lang w:eastAsia="ro-RO"/>
              </w:rPr>
              <w:t>Pârâului</w:t>
            </w:r>
          </w:p>
        </w:tc>
        <w:tc>
          <w:tcPr>
            <w:tcW w:w="974" w:type="dxa"/>
            <w:tcBorders>
              <w:top w:val="nil"/>
              <w:left w:val="nil"/>
              <w:bottom w:val="single" w:sz="4" w:space="0" w:color="auto"/>
              <w:right w:val="single" w:sz="4" w:space="0" w:color="auto"/>
            </w:tcBorders>
            <w:shd w:val="clear" w:color="auto" w:fill="auto"/>
            <w:noWrap/>
            <w:vAlign w:val="bottom"/>
            <w:hideMark/>
          </w:tcPr>
          <w:p w14:paraId="4A24307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210</w:t>
            </w:r>
          </w:p>
        </w:tc>
        <w:tc>
          <w:tcPr>
            <w:tcW w:w="914" w:type="dxa"/>
            <w:tcBorders>
              <w:top w:val="nil"/>
              <w:left w:val="nil"/>
              <w:bottom w:val="single" w:sz="4" w:space="0" w:color="auto"/>
              <w:right w:val="single" w:sz="4" w:space="0" w:color="auto"/>
            </w:tcBorders>
            <w:shd w:val="clear" w:color="auto" w:fill="auto"/>
            <w:noWrap/>
            <w:vAlign w:val="bottom"/>
            <w:hideMark/>
          </w:tcPr>
          <w:p w14:paraId="69643D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shd w:val="clear" w:color="auto" w:fill="auto"/>
            <w:noWrap/>
            <w:vAlign w:val="bottom"/>
            <w:hideMark/>
          </w:tcPr>
          <w:p w14:paraId="4586937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56D4B04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387B380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35" w:type="dxa"/>
            <w:tcBorders>
              <w:top w:val="nil"/>
              <w:left w:val="nil"/>
              <w:bottom w:val="single" w:sz="4" w:space="0" w:color="auto"/>
              <w:right w:val="single" w:sz="4" w:space="0" w:color="auto"/>
            </w:tcBorders>
            <w:shd w:val="clear" w:color="auto" w:fill="auto"/>
            <w:noWrap/>
            <w:vAlign w:val="bottom"/>
            <w:hideMark/>
          </w:tcPr>
          <w:p w14:paraId="6A226DF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45E27B3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922" w:type="dxa"/>
            <w:tcBorders>
              <w:top w:val="nil"/>
              <w:left w:val="nil"/>
              <w:bottom w:val="single" w:sz="4" w:space="0" w:color="auto"/>
              <w:right w:val="single" w:sz="4" w:space="0" w:color="auto"/>
            </w:tcBorders>
            <w:shd w:val="clear" w:color="auto" w:fill="auto"/>
            <w:noWrap/>
            <w:vAlign w:val="bottom"/>
            <w:hideMark/>
          </w:tcPr>
          <w:p w14:paraId="1C9EEEC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11" w:type="dxa"/>
            <w:tcBorders>
              <w:top w:val="nil"/>
              <w:left w:val="nil"/>
              <w:bottom w:val="single" w:sz="4" w:space="0" w:color="auto"/>
              <w:right w:val="single" w:sz="4" w:space="0" w:color="auto"/>
            </w:tcBorders>
            <w:shd w:val="clear" w:color="auto" w:fill="auto"/>
            <w:noWrap/>
            <w:vAlign w:val="bottom"/>
            <w:hideMark/>
          </w:tcPr>
          <w:p w14:paraId="183B792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c>
          <w:tcPr>
            <w:tcW w:w="1097" w:type="dxa"/>
            <w:tcBorders>
              <w:top w:val="nil"/>
              <w:left w:val="nil"/>
              <w:bottom w:val="single" w:sz="4" w:space="0" w:color="auto"/>
              <w:right w:val="single" w:sz="4" w:space="0" w:color="auto"/>
            </w:tcBorders>
            <w:shd w:val="clear" w:color="auto" w:fill="auto"/>
            <w:noWrap/>
            <w:vAlign w:val="bottom"/>
            <w:hideMark/>
          </w:tcPr>
          <w:p w14:paraId="3CA28DE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1680</w:t>
            </w:r>
          </w:p>
        </w:tc>
      </w:tr>
      <w:tr w:rsidR="00B66D86" w:rsidRPr="00AD525B" w14:paraId="54C7B1FD"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11D31A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69</w:t>
            </w:r>
          </w:p>
        </w:tc>
        <w:tc>
          <w:tcPr>
            <w:tcW w:w="4003" w:type="dxa"/>
            <w:tcBorders>
              <w:top w:val="nil"/>
              <w:left w:val="nil"/>
              <w:bottom w:val="single" w:sz="4" w:space="0" w:color="auto"/>
              <w:right w:val="single" w:sz="4" w:space="0" w:color="auto"/>
            </w:tcBorders>
            <w:shd w:val="clear" w:color="auto" w:fill="auto"/>
            <w:noWrap/>
            <w:vAlign w:val="bottom"/>
            <w:hideMark/>
          </w:tcPr>
          <w:p w14:paraId="480795DC"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Pădurii</w:t>
            </w:r>
          </w:p>
        </w:tc>
        <w:tc>
          <w:tcPr>
            <w:tcW w:w="974" w:type="dxa"/>
            <w:tcBorders>
              <w:top w:val="nil"/>
              <w:left w:val="nil"/>
              <w:bottom w:val="single" w:sz="4" w:space="0" w:color="auto"/>
              <w:right w:val="single" w:sz="4" w:space="0" w:color="auto"/>
            </w:tcBorders>
            <w:shd w:val="clear" w:color="auto" w:fill="auto"/>
            <w:noWrap/>
            <w:vAlign w:val="bottom"/>
            <w:hideMark/>
          </w:tcPr>
          <w:p w14:paraId="660CF4D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175</w:t>
            </w:r>
          </w:p>
        </w:tc>
        <w:tc>
          <w:tcPr>
            <w:tcW w:w="914" w:type="dxa"/>
            <w:tcBorders>
              <w:top w:val="nil"/>
              <w:left w:val="nil"/>
              <w:bottom w:val="single" w:sz="4" w:space="0" w:color="auto"/>
              <w:right w:val="single" w:sz="4" w:space="0" w:color="auto"/>
            </w:tcBorders>
            <w:shd w:val="clear" w:color="auto" w:fill="auto"/>
            <w:noWrap/>
            <w:vAlign w:val="bottom"/>
            <w:hideMark/>
          </w:tcPr>
          <w:p w14:paraId="1A1A70E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0369B3E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shd w:val="clear" w:color="auto" w:fill="auto"/>
            <w:noWrap/>
            <w:vAlign w:val="bottom"/>
            <w:hideMark/>
          </w:tcPr>
          <w:p w14:paraId="0928171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shd w:val="clear" w:color="auto" w:fill="auto"/>
            <w:noWrap/>
            <w:vAlign w:val="bottom"/>
            <w:hideMark/>
          </w:tcPr>
          <w:p w14:paraId="620A833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c>
          <w:tcPr>
            <w:tcW w:w="1035" w:type="dxa"/>
            <w:tcBorders>
              <w:top w:val="nil"/>
              <w:left w:val="nil"/>
              <w:bottom w:val="single" w:sz="4" w:space="0" w:color="auto"/>
              <w:right w:val="single" w:sz="4" w:space="0" w:color="auto"/>
            </w:tcBorders>
            <w:shd w:val="clear" w:color="auto" w:fill="auto"/>
            <w:noWrap/>
            <w:vAlign w:val="bottom"/>
            <w:hideMark/>
          </w:tcPr>
          <w:p w14:paraId="485938E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shd w:val="clear" w:color="auto" w:fill="auto"/>
            <w:noWrap/>
            <w:vAlign w:val="bottom"/>
            <w:hideMark/>
          </w:tcPr>
          <w:p w14:paraId="21E9319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c>
          <w:tcPr>
            <w:tcW w:w="922" w:type="dxa"/>
            <w:tcBorders>
              <w:top w:val="nil"/>
              <w:left w:val="nil"/>
              <w:bottom w:val="single" w:sz="4" w:space="0" w:color="auto"/>
              <w:right w:val="single" w:sz="4" w:space="0" w:color="auto"/>
            </w:tcBorders>
            <w:shd w:val="clear" w:color="auto" w:fill="auto"/>
            <w:noWrap/>
            <w:vAlign w:val="bottom"/>
            <w:hideMark/>
          </w:tcPr>
          <w:p w14:paraId="0A212E4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c>
          <w:tcPr>
            <w:tcW w:w="1011" w:type="dxa"/>
            <w:tcBorders>
              <w:top w:val="nil"/>
              <w:left w:val="nil"/>
              <w:bottom w:val="single" w:sz="4" w:space="0" w:color="auto"/>
              <w:right w:val="single" w:sz="4" w:space="0" w:color="auto"/>
            </w:tcBorders>
            <w:shd w:val="clear" w:color="auto" w:fill="auto"/>
            <w:noWrap/>
            <w:vAlign w:val="bottom"/>
            <w:hideMark/>
          </w:tcPr>
          <w:p w14:paraId="35F81B6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c>
          <w:tcPr>
            <w:tcW w:w="1097" w:type="dxa"/>
            <w:tcBorders>
              <w:top w:val="nil"/>
              <w:left w:val="nil"/>
              <w:bottom w:val="single" w:sz="4" w:space="0" w:color="auto"/>
              <w:right w:val="single" w:sz="4" w:space="0" w:color="auto"/>
            </w:tcBorders>
            <w:shd w:val="clear" w:color="auto" w:fill="auto"/>
            <w:noWrap/>
            <w:vAlign w:val="bottom"/>
            <w:hideMark/>
          </w:tcPr>
          <w:p w14:paraId="0A40033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875</w:t>
            </w:r>
          </w:p>
        </w:tc>
      </w:tr>
      <w:tr w:rsidR="00B66D86" w:rsidRPr="00AD525B" w14:paraId="13BB8AE1"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C04176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w:t>
            </w:r>
          </w:p>
        </w:tc>
        <w:tc>
          <w:tcPr>
            <w:tcW w:w="4003" w:type="dxa"/>
            <w:tcBorders>
              <w:top w:val="nil"/>
              <w:left w:val="nil"/>
              <w:bottom w:val="single" w:sz="4" w:space="0" w:color="auto"/>
              <w:right w:val="single" w:sz="4" w:space="0" w:color="auto"/>
            </w:tcBorders>
            <w:shd w:val="clear" w:color="auto" w:fill="auto"/>
            <w:noWrap/>
            <w:vAlign w:val="bottom"/>
            <w:hideMark/>
          </w:tcPr>
          <w:p w14:paraId="14033BEA"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Pescarilor</w:t>
            </w:r>
          </w:p>
        </w:tc>
        <w:tc>
          <w:tcPr>
            <w:tcW w:w="974" w:type="dxa"/>
            <w:tcBorders>
              <w:top w:val="nil"/>
              <w:left w:val="nil"/>
              <w:bottom w:val="single" w:sz="4" w:space="0" w:color="auto"/>
              <w:right w:val="single" w:sz="4" w:space="0" w:color="auto"/>
            </w:tcBorders>
            <w:shd w:val="clear" w:color="auto" w:fill="auto"/>
            <w:noWrap/>
            <w:vAlign w:val="bottom"/>
            <w:hideMark/>
          </w:tcPr>
          <w:p w14:paraId="5B1E43E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430</w:t>
            </w:r>
          </w:p>
        </w:tc>
        <w:tc>
          <w:tcPr>
            <w:tcW w:w="914" w:type="dxa"/>
            <w:tcBorders>
              <w:top w:val="nil"/>
              <w:left w:val="nil"/>
              <w:bottom w:val="single" w:sz="4" w:space="0" w:color="auto"/>
              <w:right w:val="single" w:sz="4" w:space="0" w:color="auto"/>
            </w:tcBorders>
            <w:shd w:val="clear" w:color="auto" w:fill="auto"/>
            <w:noWrap/>
            <w:vAlign w:val="bottom"/>
            <w:hideMark/>
          </w:tcPr>
          <w:p w14:paraId="331F716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584E1B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4779B96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23CB78B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1035" w:type="dxa"/>
            <w:tcBorders>
              <w:top w:val="nil"/>
              <w:left w:val="nil"/>
              <w:bottom w:val="single" w:sz="4" w:space="0" w:color="auto"/>
              <w:right w:val="single" w:sz="4" w:space="0" w:color="auto"/>
            </w:tcBorders>
            <w:shd w:val="clear" w:color="auto" w:fill="auto"/>
            <w:noWrap/>
            <w:vAlign w:val="bottom"/>
            <w:hideMark/>
          </w:tcPr>
          <w:p w14:paraId="4FE3EB5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75C7312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75B698B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1011" w:type="dxa"/>
            <w:tcBorders>
              <w:top w:val="nil"/>
              <w:left w:val="nil"/>
              <w:bottom w:val="single" w:sz="4" w:space="0" w:color="auto"/>
              <w:right w:val="single" w:sz="4" w:space="0" w:color="auto"/>
            </w:tcBorders>
            <w:shd w:val="clear" w:color="auto" w:fill="auto"/>
            <w:noWrap/>
            <w:vAlign w:val="bottom"/>
            <w:hideMark/>
          </w:tcPr>
          <w:p w14:paraId="790E5B3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1097" w:type="dxa"/>
            <w:tcBorders>
              <w:top w:val="nil"/>
              <w:left w:val="nil"/>
              <w:bottom w:val="single" w:sz="4" w:space="0" w:color="auto"/>
              <w:right w:val="single" w:sz="4" w:space="0" w:color="auto"/>
            </w:tcBorders>
            <w:shd w:val="clear" w:color="auto" w:fill="auto"/>
            <w:noWrap/>
            <w:vAlign w:val="bottom"/>
            <w:hideMark/>
          </w:tcPr>
          <w:p w14:paraId="36CDE44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r>
      <w:tr w:rsidR="00B66D86" w:rsidRPr="00AD525B" w14:paraId="0B534066"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CCBA2B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71</w:t>
            </w:r>
          </w:p>
        </w:tc>
        <w:tc>
          <w:tcPr>
            <w:tcW w:w="4003" w:type="dxa"/>
            <w:tcBorders>
              <w:top w:val="nil"/>
              <w:left w:val="nil"/>
              <w:bottom w:val="single" w:sz="4" w:space="0" w:color="auto"/>
              <w:right w:val="single" w:sz="4" w:space="0" w:color="auto"/>
            </w:tcBorders>
            <w:shd w:val="clear" w:color="auto" w:fill="auto"/>
            <w:noWrap/>
            <w:vAlign w:val="bottom"/>
            <w:hideMark/>
          </w:tcPr>
          <w:p w14:paraId="4B2E4389" w14:textId="0E36A1F4" w:rsidR="00826721" w:rsidRPr="00AD525B" w:rsidRDefault="005F6C7F" w:rsidP="00826721">
            <w:pPr>
              <w:keepNext w:val="0"/>
              <w:keepLines w:val="0"/>
              <w:spacing w:after="0"/>
              <w:jc w:val="left"/>
              <w:rPr>
                <w:sz w:val="22"/>
                <w:szCs w:val="22"/>
                <w:lang w:eastAsia="ro-RO"/>
              </w:rPr>
            </w:pPr>
            <w:r w:rsidRPr="00AD525B">
              <w:rPr>
                <w:sz w:val="22"/>
                <w:szCs w:val="22"/>
                <w:lang w:eastAsia="ro-RO"/>
              </w:rPr>
              <w:t>Podețului</w:t>
            </w:r>
          </w:p>
        </w:tc>
        <w:tc>
          <w:tcPr>
            <w:tcW w:w="974" w:type="dxa"/>
            <w:tcBorders>
              <w:top w:val="nil"/>
              <w:left w:val="nil"/>
              <w:bottom w:val="single" w:sz="4" w:space="0" w:color="auto"/>
              <w:right w:val="single" w:sz="4" w:space="0" w:color="auto"/>
            </w:tcBorders>
            <w:shd w:val="clear" w:color="auto" w:fill="auto"/>
            <w:noWrap/>
            <w:vAlign w:val="bottom"/>
            <w:hideMark/>
          </w:tcPr>
          <w:p w14:paraId="48E1BEA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330</w:t>
            </w:r>
          </w:p>
        </w:tc>
        <w:tc>
          <w:tcPr>
            <w:tcW w:w="914" w:type="dxa"/>
            <w:tcBorders>
              <w:top w:val="nil"/>
              <w:left w:val="nil"/>
              <w:bottom w:val="single" w:sz="4" w:space="0" w:color="auto"/>
              <w:right w:val="single" w:sz="4" w:space="0" w:color="auto"/>
            </w:tcBorders>
            <w:shd w:val="clear" w:color="auto" w:fill="auto"/>
            <w:noWrap/>
            <w:vAlign w:val="bottom"/>
            <w:hideMark/>
          </w:tcPr>
          <w:p w14:paraId="175CDFD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61052C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vAlign w:val="bottom"/>
            <w:hideMark/>
          </w:tcPr>
          <w:p w14:paraId="1E89171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vAlign w:val="bottom"/>
            <w:hideMark/>
          </w:tcPr>
          <w:p w14:paraId="0C46EEF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1035" w:type="dxa"/>
            <w:tcBorders>
              <w:top w:val="nil"/>
              <w:left w:val="nil"/>
              <w:bottom w:val="single" w:sz="4" w:space="0" w:color="auto"/>
              <w:right w:val="single" w:sz="4" w:space="0" w:color="auto"/>
            </w:tcBorders>
            <w:shd w:val="clear" w:color="auto" w:fill="auto"/>
            <w:vAlign w:val="bottom"/>
            <w:hideMark/>
          </w:tcPr>
          <w:p w14:paraId="184998D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vAlign w:val="bottom"/>
            <w:hideMark/>
          </w:tcPr>
          <w:p w14:paraId="5A799BF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922" w:type="dxa"/>
            <w:tcBorders>
              <w:top w:val="nil"/>
              <w:left w:val="nil"/>
              <w:bottom w:val="single" w:sz="4" w:space="0" w:color="auto"/>
              <w:right w:val="single" w:sz="4" w:space="0" w:color="auto"/>
            </w:tcBorders>
            <w:shd w:val="clear" w:color="auto" w:fill="auto"/>
            <w:vAlign w:val="bottom"/>
            <w:hideMark/>
          </w:tcPr>
          <w:p w14:paraId="06622CF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1011" w:type="dxa"/>
            <w:tcBorders>
              <w:top w:val="nil"/>
              <w:left w:val="nil"/>
              <w:bottom w:val="single" w:sz="4" w:space="0" w:color="auto"/>
              <w:right w:val="single" w:sz="4" w:space="0" w:color="auto"/>
            </w:tcBorders>
            <w:shd w:val="clear" w:color="auto" w:fill="auto"/>
            <w:vAlign w:val="bottom"/>
            <w:hideMark/>
          </w:tcPr>
          <w:p w14:paraId="7F64342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c>
          <w:tcPr>
            <w:tcW w:w="1097" w:type="dxa"/>
            <w:tcBorders>
              <w:top w:val="nil"/>
              <w:left w:val="nil"/>
              <w:bottom w:val="single" w:sz="4" w:space="0" w:color="auto"/>
              <w:right w:val="single" w:sz="4" w:space="0" w:color="auto"/>
            </w:tcBorders>
            <w:shd w:val="clear" w:color="auto" w:fill="auto"/>
            <w:vAlign w:val="bottom"/>
            <w:hideMark/>
          </w:tcPr>
          <w:p w14:paraId="4231CB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1650</w:t>
            </w:r>
          </w:p>
        </w:tc>
      </w:tr>
      <w:tr w:rsidR="00B66D86" w:rsidRPr="00AD525B" w14:paraId="3F92B4B2"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3DA307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72</w:t>
            </w:r>
          </w:p>
        </w:tc>
        <w:tc>
          <w:tcPr>
            <w:tcW w:w="4003" w:type="dxa"/>
            <w:tcBorders>
              <w:top w:val="nil"/>
              <w:left w:val="nil"/>
              <w:bottom w:val="single" w:sz="4" w:space="0" w:color="auto"/>
              <w:right w:val="single" w:sz="4" w:space="0" w:color="auto"/>
            </w:tcBorders>
            <w:shd w:val="clear" w:color="auto" w:fill="auto"/>
            <w:noWrap/>
            <w:vAlign w:val="bottom"/>
            <w:hideMark/>
          </w:tcPr>
          <w:p w14:paraId="348233E7"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Podului</w:t>
            </w:r>
          </w:p>
        </w:tc>
        <w:tc>
          <w:tcPr>
            <w:tcW w:w="974" w:type="dxa"/>
            <w:tcBorders>
              <w:top w:val="nil"/>
              <w:left w:val="nil"/>
              <w:bottom w:val="single" w:sz="4" w:space="0" w:color="auto"/>
              <w:right w:val="single" w:sz="4" w:space="0" w:color="auto"/>
            </w:tcBorders>
            <w:shd w:val="clear" w:color="auto" w:fill="auto"/>
            <w:noWrap/>
            <w:vAlign w:val="bottom"/>
            <w:hideMark/>
          </w:tcPr>
          <w:p w14:paraId="020DE34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w:t>
            </w:r>
          </w:p>
        </w:tc>
        <w:tc>
          <w:tcPr>
            <w:tcW w:w="914" w:type="dxa"/>
            <w:tcBorders>
              <w:top w:val="nil"/>
              <w:left w:val="nil"/>
              <w:bottom w:val="single" w:sz="4" w:space="0" w:color="auto"/>
              <w:right w:val="single" w:sz="4" w:space="0" w:color="auto"/>
            </w:tcBorders>
            <w:shd w:val="clear" w:color="auto" w:fill="auto"/>
            <w:noWrap/>
            <w:vAlign w:val="bottom"/>
            <w:hideMark/>
          </w:tcPr>
          <w:p w14:paraId="69D4399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0DB2FF5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26F9E1F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5B5F10F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35" w:type="dxa"/>
            <w:tcBorders>
              <w:top w:val="nil"/>
              <w:left w:val="nil"/>
              <w:bottom w:val="single" w:sz="4" w:space="0" w:color="auto"/>
              <w:right w:val="single" w:sz="4" w:space="0" w:color="auto"/>
            </w:tcBorders>
            <w:shd w:val="clear" w:color="auto" w:fill="auto"/>
            <w:noWrap/>
            <w:vAlign w:val="bottom"/>
            <w:hideMark/>
          </w:tcPr>
          <w:p w14:paraId="691A586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32BD3E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922" w:type="dxa"/>
            <w:tcBorders>
              <w:top w:val="nil"/>
              <w:left w:val="nil"/>
              <w:bottom w:val="single" w:sz="4" w:space="0" w:color="auto"/>
              <w:right w:val="single" w:sz="4" w:space="0" w:color="auto"/>
            </w:tcBorders>
            <w:shd w:val="clear" w:color="auto" w:fill="auto"/>
            <w:noWrap/>
            <w:vAlign w:val="bottom"/>
            <w:hideMark/>
          </w:tcPr>
          <w:p w14:paraId="211D50D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11" w:type="dxa"/>
            <w:tcBorders>
              <w:top w:val="nil"/>
              <w:left w:val="nil"/>
              <w:bottom w:val="single" w:sz="4" w:space="0" w:color="auto"/>
              <w:right w:val="single" w:sz="4" w:space="0" w:color="auto"/>
            </w:tcBorders>
            <w:shd w:val="clear" w:color="auto" w:fill="auto"/>
            <w:noWrap/>
            <w:vAlign w:val="bottom"/>
            <w:hideMark/>
          </w:tcPr>
          <w:p w14:paraId="7CB278E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c>
          <w:tcPr>
            <w:tcW w:w="1097" w:type="dxa"/>
            <w:tcBorders>
              <w:top w:val="nil"/>
              <w:left w:val="nil"/>
              <w:bottom w:val="single" w:sz="4" w:space="0" w:color="auto"/>
              <w:right w:val="single" w:sz="4" w:space="0" w:color="auto"/>
            </w:tcBorders>
            <w:shd w:val="clear" w:color="auto" w:fill="auto"/>
            <w:noWrap/>
            <w:vAlign w:val="bottom"/>
            <w:hideMark/>
          </w:tcPr>
          <w:p w14:paraId="65D5365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1500</w:t>
            </w:r>
          </w:p>
        </w:tc>
      </w:tr>
      <w:tr w:rsidR="00B66D86" w:rsidRPr="00AD525B" w14:paraId="23A5282F"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A2AEBA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73</w:t>
            </w:r>
          </w:p>
        </w:tc>
        <w:tc>
          <w:tcPr>
            <w:tcW w:w="4003" w:type="dxa"/>
            <w:tcBorders>
              <w:top w:val="nil"/>
              <w:left w:val="nil"/>
              <w:bottom w:val="single" w:sz="4" w:space="0" w:color="auto"/>
              <w:right w:val="single" w:sz="4" w:space="0" w:color="auto"/>
            </w:tcBorders>
            <w:shd w:val="clear" w:color="auto" w:fill="auto"/>
            <w:noWrap/>
            <w:vAlign w:val="bottom"/>
            <w:hideMark/>
          </w:tcPr>
          <w:p w14:paraId="5B9E469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Porumbeilor</w:t>
            </w:r>
          </w:p>
        </w:tc>
        <w:tc>
          <w:tcPr>
            <w:tcW w:w="974" w:type="dxa"/>
            <w:tcBorders>
              <w:top w:val="nil"/>
              <w:left w:val="nil"/>
              <w:bottom w:val="single" w:sz="4" w:space="0" w:color="auto"/>
              <w:right w:val="single" w:sz="4" w:space="0" w:color="auto"/>
            </w:tcBorders>
            <w:shd w:val="clear" w:color="auto" w:fill="auto"/>
            <w:noWrap/>
            <w:vAlign w:val="bottom"/>
            <w:hideMark/>
          </w:tcPr>
          <w:p w14:paraId="62071D9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w:t>
            </w:r>
          </w:p>
        </w:tc>
        <w:tc>
          <w:tcPr>
            <w:tcW w:w="914" w:type="dxa"/>
            <w:tcBorders>
              <w:top w:val="nil"/>
              <w:left w:val="nil"/>
              <w:bottom w:val="single" w:sz="4" w:space="0" w:color="auto"/>
              <w:right w:val="single" w:sz="4" w:space="0" w:color="auto"/>
            </w:tcBorders>
            <w:shd w:val="clear" w:color="auto" w:fill="auto"/>
            <w:noWrap/>
            <w:vAlign w:val="bottom"/>
            <w:hideMark/>
          </w:tcPr>
          <w:p w14:paraId="46072B0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1C0AB17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6146063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5669D88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1035" w:type="dxa"/>
            <w:tcBorders>
              <w:top w:val="nil"/>
              <w:left w:val="nil"/>
              <w:bottom w:val="single" w:sz="4" w:space="0" w:color="auto"/>
              <w:right w:val="single" w:sz="4" w:space="0" w:color="auto"/>
            </w:tcBorders>
            <w:shd w:val="clear" w:color="auto" w:fill="auto"/>
            <w:noWrap/>
            <w:vAlign w:val="bottom"/>
            <w:hideMark/>
          </w:tcPr>
          <w:p w14:paraId="35A49DB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07444EA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922" w:type="dxa"/>
            <w:tcBorders>
              <w:top w:val="nil"/>
              <w:left w:val="nil"/>
              <w:bottom w:val="single" w:sz="4" w:space="0" w:color="auto"/>
              <w:right w:val="single" w:sz="4" w:space="0" w:color="auto"/>
            </w:tcBorders>
            <w:shd w:val="clear" w:color="auto" w:fill="auto"/>
            <w:noWrap/>
            <w:vAlign w:val="bottom"/>
            <w:hideMark/>
          </w:tcPr>
          <w:p w14:paraId="628B15B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1011" w:type="dxa"/>
            <w:tcBorders>
              <w:top w:val="nil"/>
              <w:left w:val="nil"/>
              <w:bottom w:val="single" w:sz="4" w:space="0" w:color="auto"/>
              <w:right w:val="single" w:sz="4" w:space="0" w:color="auto"/>
            </w:tcBorders>
            <w:shd w:val="clear" w:color="auto" w:fill="auto"/>
            <w:noWrap/>
            <w:vAlign w:val="bottom"/>
            <w:hideMark/>
          </w:tcPr>
          <w:p w14:paraId="0CCD09A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c>
          <w:tcPr>
            <w:tcW w:w="1097" w:type="dxa"/>
            <w:tcBorders>
              <w:top w:val="nil"/>
              <w:left w:val="nil"/>
              <w:bottom w:val="single" w:sz="4" w:space="0" w:color="auto"/>
              <w:right w:val="single" w:sz="4" w:space="0" w:color="auto"/>
            </w:tcBorders>
            <w:shd w:val="clear" w:color="auto" w:fill="auto"/>
            <w:noWrap/>
            <w:vAlign w:val="bottom"/>
            <w:hideMark/>
          </w:tcPr>
          <w:p w14:paraId="30F78B3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700</w:t>
            </w:r>
          </w:p>
        </w:tc>
      </w:tr>
      <w:tr w:rsidR="00B66D86" w:rsidRPr="00AD525B" w14:paraId="75E2BFF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2034D1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lastRenderedPageBreak/>
              <w:t>74</w:t>
            </w:r>
          </w:p>
        </w:tc>
        <w:tc>
          <w:tcPr>
            <w:tcW w:w="4003" w:type="dxa"/>
            <w:tcBorders>
              <w:top w:val="nil"/>
              <w:left w:val="nil"/>
              <w:bottom w:val="single" w:sz="4" w:space="0" w:color="auto"/>
              <w:right w:val="single" w:sz="4" w:space="0" w:color="auto"/>
            </w:tcBorders>
            <w:shd w:val="clear" w:color="auto" w:fill="auto"/>
            <w:noWrap/>
            <w:vAlign w:val="bottom"/>
            <w:hideMark/>
          </w:tcPr>
          <w:p w14:paraId="23B075A5" w14:textId="3CB827DC" w:rsidR="00826721" w:rsidRPr="00AD525B" w:rsidRDefault="005F6C7F" w:rsidP="00826721">
            <w:pPr>
              <w:keepNext w:val="0"/>
              <w:keepLines w:val="0"/>
              <w:spacing w:after="0"/>
              <w:jc w:val="left"/>
              <w:rPr>
                <w:sz w:val="22"/>
                <w:szCs w:val="22"/>
                <w:lang w:eastAsia="ro-RO"/>
              </w:rPr>
            </w:pPr>
            <w:r w:rsidRPr="00AD525B">
              <w:rPr>
                <w:sz w:val="22"/>
                <w:szCs w:val="22"/>
                <w:lang w:eastAsia="ro-RO"/>
              </w:rPr>
              <w:t>Primăverii</w:t>
            </w:r>
          </w:p>
        </w:tc>
        <w:tc>
          <w:tcPr>
            <w:tcW w:w="974" w:type="dxa"/>
            <w:tcBorders>
              <w:top w:val="nil"/>
              <w:left w:val="nil"/>
              <w:bottom w:val="single" w:sz="4" w:space="0" w:color="auto"/>
              <w:right w:val="single" w:sz="4" w:space="0" w:color="auto"/>
            </w:tcBorders>
            <w:shd w:val="clear" w:color="auto" w:fill="auto"/>
            <w:noWrap/>
            <w:vAlign w:val="bottom"/>
            <w:hideMark/>
          </w:tcPr>
          <w:p w14:paraId="439E071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705</w:t>
            </w:r>
          </w:p>
        </w:tc>
        <w:tc>
          <w:tcPr>
            <w:tcW w:w="914" w:type="dxa"/>
            <w:tcBorders>
              <w:top w:val="nil"/>
              <w:left w:val="nil"/>
              <w:bottom w:val="single" w:sz="4" w:space="0" w:color="auto"/>
              <w:right w:val="single" w:sz="4" w:space="0" w:color="auto"/>
            </w:tcBorders>
            <w:shd w:val="clear" w:color="auto" w:fill="auto"/>
            <w:noWrap/>
            <w:vAlign w:val="bottom"/>
            <w:hideMark/>
          </w:tcPr>
          <w:p w14:paraId="208205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372CD3E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shd w:val="clear" w:color="auto" w:fill="auto"/>
            <w:noWrap/>
            <w:vAlign w:val="bottom"/>
            <w:hideMark/>
          </w:tcPr>
          <w:p w14:paraId="4DCA8E6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shd w:val="clear" w:color="auto" w:fill="auto"/>
            <w:noWrap/>
            <w:vAlign w:val="bottom"/>
            <w:hideMark/>
          </w:tcPr>
          <w:p w14:paraId="6EC5C97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c>
          <w:tcPr>
            <w:tcW w:w="1035" w:type="dxa"/>
            <w:tcBorders>
              <w:top w:val="nil"/>
              <w:left w:val="nil"/>
              <w:bottom w:val="single" w:sz="4" w:space="0" w:color="auto"/>
              <w:right w:val="single" w:sz="4" w:space="0" w:color="auto"/>
            </w:tcBorders>
            <w:shd w:val="clear" w:color="auto" w:fill="auto"/>
            <w:noWrap/>
            <w:vAlign w:val="bottom"/>
            <w:hideMark/>
          </w:tcPr>
          <w:p w14:paraId="34CE3E4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shd w:val="clear" w:color="auto" w:fill="auto"/>
            <w:noWrap/>
            <w:vAlign w:val="bottom"/>
            <w:hideMark/>
          </w:tcPr>
          <w:p w14:paraId="6738339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c>
          <w:tcPr>
            <w:tcW w:w="922" w:type="dxa"/>
            <w:tcBorders>
              <w:top w:val="nil"/>
              <w:left w:val="nil"/>
              <w:bottom w:val="single" w:sz="4" w:space="0" w:color="auto"/>
              <w:right w:val="single" w:sz="4" w:space="0" w:color="auto"/>
            </w:tcBorders>
            <w:shd w:val="clear" w:color="auto" w:fill="auto"/>
            <w:noWrap/>
            <w:vAlign w:val="bottom"/>
            <w:hideMark/>
          </w:tcPr>
          <w:p w14:paraId="721FDC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c>
          <w:tcPr>
            <w:tcW w:w="1011" w:type="dxa"/>
            <w:tcBorders>
              <w:top w:val="nil"/>
              <w:left w:val="nil"/>
              <w:bottom w:val="single" w:sz="4" w:space="0" w:color="auto"/>
              <w:right w:val="single" w:sz="4" w:space="0" w:color="auto"/>
            </w:tcBorders>
            <w:shd w:val="clear" w:color="auto" w:fill="auto"/>
            <w:noWrap/>
            <w:vAlign w:val="bottom"/>
            <w:hideMark/>
          </w:tcPr>
          <w:p w14:paraId="4B64BB1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c>
          <w:tcPr>
            <w:tcW w:w="1097" w:type="dxa"/>
            <w:tcBorders>
              <w:top w:val="nil"/>
              <w:left w:val="nil"/>
              <w:bottom w:val="single" w:sz="4" w:space="0" w:color="auto"/>
              <w:right w:val="single" w:sz="4" w:space="0" w:color="auto"/>
            </w:tcBorders>
            <w:shd w:val="clear" w:color="auto" w:fill="auto"/>
            <w:noWrap/>
            <w:vAlign w:val="bottom"/>
            <w:hideMark/>
          </w:tcPr>
          <w:p w14:paraId="726A5F9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3525</w:t>
            </w:r>
          </w:p>
        </w:tc>
      </w:tr>
      <w:tr w:rsidR="00B66D86" w:rsidRPr="00AD525B" w14:paraId="06391345"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6EBF7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w:t>
            </w:r>
          </w:p>
        </w:tc>
        <w:tc>
          <w:tcPr>
            <w:tcW w:w="4003" w:type="dxa"/>
            <w:tcBorders>
              <w:top w:val="nil"/>
              <w:left w:val="nil"/>
              <w:bottom w:val="single" w:sz="4" w:space="0" w:color="auto"/>
              <w:right w:val="single" w:sz="4" w:space="0" w:color="auto"/>
            </w:tcBorders>
            <w:shd w:val="clear" w:color="auto" w:fill="auto"/>
            <w:noWrap/>
            <w:vAlign w:val="bottom"/>
            <w:hideMark/>
          </w:tcPr>
          <w:p w14:paraId="7595B63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Privighetorii</w:t>
            </w:r>
          </w:p>
        </w:tc>
        <w:tc>
          <w:tcPr>
            <w:tcW w:w="974" w:type="dxa"/>
            <w:tcBorders>
              <w:top w:val="nil"/>
              <w:left w:val="nil"/>
              <w:bottom w:val="single" w:sz="4" w:space="0" w:color="auto"/>
              <w:right w:val="single" w:sz="4" w:space="0" w:color="auto"/>
            </w:tcBorders>
            <w:shd w:val="clear" w:color="auto" w:fill="auto"/>
            <w:noWrap/>
            <w:vAlign w:val="bottom"/>
            <w:hideMark/>
          </w:tcPr>
          <w:p w14:paraId="0B7B7DB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550</w:t>
            </w:r>
          </w:p>
        </w:tc>
        <w:tc>
          <w:tcPr>
            <w:tcW w:w="914" w:type="dxa"/>
            <w:tcBorders>
              <w:top w:val="nil"/>
              <w:left w:val="nil"/>
              <w:bottom w:val="single" w:sz="4" w:space="0" w:color="auto"/>
              <w:right w:val="single" w:sz="4" w:space="0" w:color="auto"/>
            </w:tcBorders>
            <w:shd w:val="clear" w:color="auto" w:fill="auto"/>
            <w:noWrap/>
            <w:vAlign w:val="bottom"/>
            <w:hideMark/>
          </w:tcPr>
          <w:p w14:paraId="1B92E8D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DFC4B2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02DB6A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3689540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35" w:type="dxa"/>
            <w:tcBorders>
              <w:top w:val="nil"/>
              <w:left w:val="nil"/>
              <w:bottom w:val="single" w:sz="4" w:space="0" w:color="auto"/>
              <w:right w:val="single" w:sz="4" w:space="0" w:color="auto"/>
            </w:tcBorders>
            <w:shd w:val="clear" w:color="auto" w:fill="auto"/>
            <w:noWrap/>
            <w:vAlign w:val="bottom"/>
            <w:hideMark/>
          </w:tcPr>
          <w:p w14:paraId="4D6869E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39B3B4F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3E32066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11" w:type="dxa"/>
            <w:tcBorders>
              <w:top w:val="nil"/>
              <w:left w:val="nil"/>
              <w:bottom w:val="single" w:sz="4" w:space="0" w:color="auto"/>
              <w:right w:val="single" w:sz="4" w:space="0" w:color="auto"/>
            </w:tcBorders>
            <w:shd w:val="clear" w:color="auto" w:fill="auto"/>
            <w:noWrap/>
            <w:vAlign w:val="bottom"/>
            <w:hideMark/>
          </w:tcPr>
          <w:p w14:paraId="202B75E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97" w:type="dxa"/>
            <w:tcBorders>
              <w:top w:val="nil"/>
              <w:left w:val="nil"/>
              <w:bottom w:val="single" w:sz="4" w:space="0" w:color="auto"/>
              <w:right w:val="single" w:sz="4" w:space="0" w:color="auto"/>
            </w:tcBorders>
            <w:shd w:val="clear" w:color="auto" w:fill="auto"/>
            <w:noWrap/>
            <w:vAlign w:val="bottom"/>
            <w:hideMark/>
          </w:tcPr>
          <w:p w14:paraId="3E560CE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r>
      <w:tr w:rsidR="00B66D86" w:rsidRPr="00AD525B" w14:paraId="730D4BD2"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6A4F7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76</w:t>
            </w:r>
          </w:p>
        </w:tc>
        <w:tc>
          <w:tcPr>
            <w:tcW w:w="4003" w:type="dxa"/>
            <w:tcBorders>
              <w:top w:val="nil"/>
              <w:left w:val="nil"/>
              <w:bottom w:val="single" w:sz="4" w:space="0" w:color="auto"/>
              <w:right w:val="single" w:sz="4" w:space="0" w:color="auto"/>
            </w:tcBorders>
            <w:shd w:val="clear" w:color="auto" w:fill="auto"/>
            <w:noWrap/>
            <w:vAlign w:val="bottom"/>
            <w:hideMark/>
          </w:tcPr>
          <w:p w14:paraId="11B36915"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Puskás Tivadar</w:t>
            </w:r>
          </w:p>
        </w:tc>
        <w:tc>
          <w:tcPr>
            <w:tcW w:w="974" w:type="dxa"/>
            <w:tcBorders>
              <w:top w:val="nil"/>
              <w:left w:val="nil"/>
              <w:bottom w:val="single" w:sz="4" w:space="0" w:color="auto"/>
              <w:right w:val="single" w:sz="4" w:space="0" w:color="auto"/>
            </w:tcBorders>
            <w:shd w:val="clear" w:color="auto" w:fill="auto"/>
            <w:noWrap/>
            <w:vAlign w:val="bottom"/>
            <w:hideMark/>
          </w:tcPr>
          <w:p w14:paraId="2AD315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w:t>
            </w:r>
          </w:p>
        </w:tc>
        <w:tc>
          <w:tcPr>
            <w:tcW w:w="914" w:type="dxa"/>
            <w:tcBorders>
              <w:top w:val="nil"/>
              <w:left w:val="nil"/>
              <w:bottom w:val="single" w:sz="4" w:space="0" w:color="auto"/>
              <w:right w:val="single" w:sz="4" w:space="0" w:color="auto"/>
            </w:tcBorders>
            <w:shd w:val="clear" w:color="auto" w:fill="auto"/>
            <w:noWrap/>
            <w:vAlign w:val="bottom"/>
            <w:hideMark/>
          </w:tcPr>
          <w:p w14:paraId="7EEBFB2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3E0E0CF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shd w:val="clear" w:color="auto" w:fill="auto"/>
            <w:noWrap/>
            <w:vAlign w:val="bottom"/>
            <w:hideMark/>
          </w:tcPr>
          <w:p w14:paraId="3C14097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shd w:val="clear" w:color="auto" w:fill="auto"/>
            <w:noWrap/>
            <w:vAlign w:val="bottom"/>
            <w:hideMark/>
          </w:tcPr>
          <w:p w14:paraId="67BBFAB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c>
          <w:tcPr>
            <w:tcW w:w="1035" w:type="dxa"/>
            <w:tcBorders>
              <w:top w:val="nil"/>
              <w:left w:val="nil"/>
              <w:bottom w:val="single" w:sz="4" w:space="0" w:color="auto"/>
              <w:right w:val="single" w:sz="4" w:space="0" w:color="auto"/>
            </w:tcBorders>
            <w:shd w:val="clear" w:color="auto" w:fill="auto"/>
            <w:noWrap/>
            <w:vAlign w:val="bottom"/>
            <w:hideMark/>
          </w:tcPr>
          <w:p w14:paraId="318EFCB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shd w:val="clear" w:color="auto" w:fill="auto"/>
            <w:noWrap/>
            <w:vAlign w:val="bottom"/>
            <w:hideMark/>
          </w:tcPr>
          <w:p w14:paraId="5581494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c>
          <w:tcPr>
            <w:tcW w:w="922" w:type="dxa"/>
            <w:tcBorders>
              <w:top w:val="nil"/>
              <w:left w:val="nil"/>
              <w:bottom w:val="single" w:sz="4" w:space="0" w:color="auto"/>
              <w:right w:val="single" w:sz="4" w:space="0" w:color="auto"/>
            </w:tcBorders>
            <w:shd w:val="clear" w:color="auto" w:fill="auto"/>
            <w:noWrap/>
            <w:vAlign w:val="bottom"/>
            <w:hideMark/>
          </w:tcPr>
          <w:p w14:paraId="5BE4F1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c>
          <w:tcPr>
            <w:tcW w:w="1011" w:type="dxa"/>
            <w:tcBorders>
              <w:top w:val="nil"/>
              <w:left w:val="nil"/>
              <w:bottom w:val="single" w:sz="4" w:space="0" w:color="auto"/>
              <w:right w:val="single" w:sz="4" w:space="0" w:color="auto"/>
            </w:tcBorders>
            <w:shd w:val="clear" w:color="auto" w:fill="auto"/>
            <w:noWrap/>
            <w:vAlign w:val="bottom"/>
            <w:hideMark/>
          </w:tcPr>
          <w:p w14:paraId="7924AF3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c>
          <w:tcPr>
            <w:tcW w:w="1097" w:type="dxa"/>
            <w:tcBorders>
              <w:top w:val="nil"/>
              <w:left w:val="nil"/>
              <w:bottom w:val="single" w:sz="4" w:space="0" w:color="auto"/>
              <w:right w:val="single" w:sz="4" w:space="0" w:color="auto"/>
            </w:tcBorders>
            <w:shd w:val="clear" w:color="auto" w:fill="auto"/>
            <w:noWrap/>
            <w:vAlign w:val="bottom"/>
            <w:hideMark/>
          </w:tcPr>
          <w:p w14:paraId="0F63645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3220</w:t>
            </w:r>
          </w:p>
        </w:tc>
      </w:tr>
      <w:tr w:rsidR="00B66D86" w:rsidRPr="00AD525B" w14:paraId="2E709845"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022BEE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77</w:t>
            </w:r>
          </w:p>
        </w:tc>
        <w:tc>
          <w:tcPr>
            <w:tcW w:w="4003" w:type="dxa"/>
            <w:tcBorders>
              <w:top w:val="nil"/>
              <w:left w:val="nil"/>
              <w:bottom w:val="single" w:sz="4" w:space="0" w:color="auto"/>
              <w:right w:val="single" w:sz="4" w:space="0" w:color="auto"/>
            </w:tcBorders>
            <w:shd w:val="clear" w:color="auto" w:fill="auto"/>
            <w:noWrap/>
            <w:vAlign w:val="bottom"/>
            <w:hideMark/>
          </w:tcPr>
          <w:p w14:paraId="3002C1CB"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Romulus Cioflec</w:t>
            </w:r>
          </w:p>
        </w:tc>
        <w:tc>
          <w:tcPr>
            <w:tcW w:w="974" w:type="dxa"/>
            <w:tcBorders>
              <w:top w:val="nil"/>
              <w:left w:val="nil"/>
              <w:bottom w:val="single" w:sz="4" w:space="0" w:color="auto"/>
              <w:right w:val="single" w:sz="4" w:space="0" w:color="auto"/>
            </w:tcBorders>
            <w:shd w:val="clear" w:color="auto" w:fill="auto"/>
            <w:noWrap/>
            <w:vAlign w:val="bottom"/>
            <w:hideMark/>
          </w:tcPr>
          <w:p w14:paraId="74D157B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520</w:t>
            </w:r>
          </w:p>
        </w:tc>
        <w:tc>
          <w:tcPr>
            <w:tcW w:w="914" w:type="dxa"/>
            <w:tcBorders>
              <w:top w:val="nil"/>
              <w:left w:val="nil"/>
              <w:bottom w:val="single" w:sz="4" w:space="0" w:color="auto"/>
              <w:right w:val="single" w:sz="4" w:space="0" w:color="auto"/>
            </w:tcBorders>
            <w:shd w:val="clear" w:color="auto" w:fill="auto"/>
            <w:noWrap/>
            <w:vAlign w:val="bottom"/>
            <w:hideMark/>
          </w:tcPr>
          <w:p w14:paraId="1E1F18E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2A0BB89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1EB4CB0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18DC928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1035" w:type="dxa"/>
            <w:tcBorders>
              <w:top w:val="nil"/>
              <w:left w:val="nil"/>
              <w:bottom w:val="single" w:sz="4" w:space="0" w:color="auto"/>
              <w:right w:val="single" w:sz="4" w:space="0" w:color="auto"/>
            </w:tcBorders>
            <w:shd w:val="clear" w:color="auto" w:fill="auto"/>
            <w:noWrap/>
            <w:vAlign w:val="bottom"/>
            <w:hideMark/>
          </w:tcPr>
          <w:p w14:paraId="60EECCA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442D89D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220EDEC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1011" w:type="dxa"/>
            <w:tcBorders>
              <w:top w:val="nil"/>
              <w:left w:val="nil"/>
              <w:bottom w:val="single" w:sz="4" w:space="0" w:color="auto"/>
              <w:right w:val="single" w:sz="4" w:space="0" w:color="auto"/>
            </w:tcBorders>
            <w:shd w:val="clear" w:color="auto" w:fill="auto"/>
            <w:noWrap/>
            <w:vAlign w:val="bottom"/>
            <w:hideMark/>
          </w:tcPr>
          <w:p w14:paraId="2F84EC3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1097" w:type="dxa"/>
            <w:tcBorders>
              <w:top w:val="nil"/>
              <w:left w:val="nil"/>
              <w:bottom w:val="single" w:sz="4" w:space="0" w:color="auto"/>
              <w:right w:val="single" w:sz="4" w:space="0" w:color="auto"/>
            </w:tcBorders>
            <w:shd w:val="clear" w:color="auto" w:fill="auto"/>
            <w:noWrap/>
            <w:vAlign w:val="bottom"/>
            <w:hideMark/>
          </w:tcPr>
          <w:p w14:paraId="196763E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r>
      <w:tr w:rsidR="00B66D86" w:rsidRPr="00AD525B" w14:paraId="2797C057"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08E528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78</w:t>
            </w:r>
          </w:p>
        </w:tc>
        <w:tc>
          <w:tcPr>
            <w:tcW w:w="4003" w:type="dxa"/>
            <w:tcBorders>
              <w:top w:val="nil"/>
              <w:left w:val="nil"/>
              <w:bottom w:val="single" w:sz="4" w:space="0" w:color="auto"/>
              <w:right w:val="single" w:sz="4" w:space="0" w:color="auto"/>
            </w:tcBorders>
            <w:shd w:val="clear" w:color="auto" w:fill="auto"/>
            <w:noWrap/>
            <w:vAlign w:val="bottom"/>
            <w:hideMark/>
          </w:tcPr>
          <w:p w14:paraId="5EFFE49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Rozelor</w:t>
            </w:r>
          </w:p>
        </w:tc>
        <w:tc>
          <w:tcPr>
            <w:tcW w:w="974" w:type="dxa"/>
            <w:tcBorders>
              <w:top w:val="nil"/>
              <w:left w:val="nil"/>
              <w:bottom w:val="single" w:sz="4" w:space="0" w:color="auto"/>
              <w:right w:val="single" w:sz="4" w:space="0" w:color="auto"/>
            </w:tcBorders>
            <w:shd w:val="clear" w:color="auto" w:fill="auto"/>
            <w:noWrap/>
            <w:vAlign w:val="bottom"/>
            <w:hideMark/>
          </w:tcPr>
          <w:p w14:paraId="19F285B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430</w:t>
            </w:r>
          </w:p>
        </w:tc>
        <w:tc>
          <w:tcPr>
            <w:tcW w:w="914" w:type="dxa"/>
            <w:tcBorders>
              <w:top w:val="nil"/>
              <w:left w:val="nil"/>
              <w:bottom w:val="single" w:sz="4" w:space="0" w:color="auto"/>
              <w:right w:val="single" w:sz="4" w:space="0" w:color="auto"/>
            </w:tcBorders>
            <w:shd w:val="clear" w:color="auto" w:fill="auto"/>
            <w:noWrap/>
            <w:vAlign w:val="bottom"/>
            <w:hideMark/>
          </w:tcPr>
          <w:p w14:paraId="0800DB8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23F1C0C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0C7D4EC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3E4358B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1035" w:type="dxa"/>
            <w:tcBorders>
              <w:top w:val="nil"/>
              <w:left w:val="nil"/>
              <w:bottom w:val="single" w:sz="4" w:space="0" w:color="auto"/>
              <w:right w:val="single" w:sz="4" w:space="0" w:color="auto"/>
            </w:tcBorders>
            <w:shd w:val="clear" w:color="auto" w:fill="auto"/>
            <w:noWrap/>
            <w:vAlign w:val="bottom"/>
            <w:hideMark/>
          </w:tcPr>
          <w:p w14:paraId="38AF686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3C4618C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922" w:type="dxa"/>
            <w:tcBorders>
              <w:top w:val="nil"/>
              <w:left w:val="nil"/>
              <w:bottom w:val="single" w:sz="4" w:space="0" w:color="auto"/>
              <w:right w:val="single" w:sz="4" w:space="0" w:color="auto"/>
            </w:tcBorders>
            <w:shd w:val="clear" w:color="auto" w:fill="auto"/>
            <w:noWrap/>
            <w:vAlign w:val="bottom"/>
            <w:hideMark/>
          </w:tcPr>
          <w:p w14:paraId="68317BC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1011" w:type="dxa"/>
            <w:tcBorders>
              <w:top w:val="nil"/>
              <w:left w:val="nil"/>
              <w:bottom w:val="single" w:sz="4" w:space="0" w:color="auto"/>
              <w:right w:val="single" w:sz="4" w:space="0" w:color="auto"/>
            </w:tcBorders>
            <w:shd w:val="clear" w:color="auto" w:fill="auto"/>
            <w:noWrap/>
            <w:vAlign w:val="bottom"/>
            <w:hideMark/>
          </w:tcPr>
          <w:p w14:paraId="4D67952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c>
          <w:tcPr>
            <w:tcW w:w="1097" w:type="dxa"/>
            <w:tcBorders>
              <w:top w:val="nil"/>
              <w:left w:val="nil"/>
              <w:bottom w:val="single" w:sz="4" w:space="0" w:color="auto"/>
              <w:right w:val="single" w:sz="4" w:space="0" w:color="auto"/>
            </w:tcBorders>
            <w:shd w:val="clear" w:color="auto" w:fill="auto"/>
            <w:noWrap/>
            <w:vAlign w:val="bottom"/>
            <w:hideMark/>
          </w:tcPr>
          <w:p w14:paraId="19D1FB0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3010</w:t>
            </w:r>
          </w:p>
        </w:tc>
      </w:tr>
      <w:tr w:rsidR="00B66D86" w:rsidRPr="00AD525B" w14:paraId="5968E2F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3BA951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79</w:t>
            </w:r>
          </w:p>
        </w:tc>
        <w:tc>
          <w:tcPr>
            <w:tcW w:w="4003" w:type="dxa"/>
            <w:tcBorders>
              <w:top w:val="nil"/>
              <w:left w:val="nil"/>
              <w:bottom w:val="single" w:sz="4" w:space="0" w:color="auto"/>
              <w:right w:val="single" w:sz="4" w:space="0" w:color="auto"/>
            </w:tcBorders>
            <w:shd w:val="clear" w:color="auto" w:fill="auto"/>
            <w:noWrap/>
            <w:vAlign w:val="bottom"/>
            <w:hideMark/>
          </w:tcPr>
          <w:p w14:paraId="27F536EB"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Salcâmilor</w:t>
            </w:r>
          </w:p>
        </w:tc>
        <w:tc>
          <w:tcPr>
            <w:tcW w:w="974" w:type="dxa"/>
            <w:tcBorders>
              <w:top w:val="nil"/>
              <w:left w:val="nil"/>
              <w:bottom w:val="single" w:sz="4" w:space="0" w:color="auto"/>
              <w:right w:val="single" w:sz="4" w:space="0" w:color="auto"/>
            </w:tcBorders>
            <w:shd w:val="clear" w:color="auto" w:fill="auto"/>
            <w:noWrap/>
            <w:vAlign w:val="bottom"/>
            <w:hideMark/>
          </w:tcPr>
          <w:p w14:paraId="0548A06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550</w:t>
            </w:r>
          </w:p>
        </w:tc>
        <w:tc>
          <w:tcPr>
            <w:tcW w:w="914" w:type="dxa"/>
            <w:tcBorders>
              <w:top w:val="nil"/>
              <w:left w:val="nil"/>
              <w:bottom w:val="single" w:sz="4" w:space="0" w:color="auto"/>
              <w:right w:val="single" w:sz="4" w:space="0" w:color="auto"/>
            </w:tcBorders>
            <w:shd w:val="clear" w:color="auto" w:fill="auto"/>
            <w:noWrap/>
            <w:vAlign w:val="bottom"/>
            <w:hideMark/>
          </w:tcPr>
          <w:p w14:paraId="4E3D55E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221515E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1DF6CF8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208380B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35" w:type="dxa"/>
            <w:tcBorders>
              <w:top w:val="nil"/>
              <w:left w:val="nil"/>
              <w:bottom w:val="single" w:sz="4" w:space="0" w:color="auto"/>
              <w:right w:val="single" w:sz="4" w:space="0" w:color="auto"/>
            </w:tcBorders>
            <w:shd w:val="clear" w:color="auto" w:fill="auto"/>
            <w:noWrap/>
            <w:vAlign w:val="bottom"/>
            <w:hideMark/>
          </w:tcPr>
          <w:p w14:paraId="6FEE128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1B4965F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69D8782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11" w:type="dxa"/>
            <w:tcBorders>
              <w:top w:val="nil"/>
              <w:left w:val="nil"/>
              <w:bottom w:val="single" w:sz="4" w:space="0" w:color="auto"/>
              <w:right w:val="single" w:sz="4" w:space="0" w:color="auto"/>
            </w:tcBorders>
            <w:shd w:val="clear" w:color="auto" w:fill="auto"/>
            <w:noWrap/>
            <w:vAlign w:val="bottom"/>
            <w:hideMark/>
          </w:tcPr>
          <w:p w14:paraId="3085A94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97" w:type="dxa"/>
            <w:tcBorders>
              <w:top w:val="nil"/>
              <w:left w:val="nil"/>
              <w:bottom w:val="single" w:sz="4" w:space="0" w:color="auto"/>
              <w:right w:val="single" w:sz="4" w:space="0" w:color="auto"/>
            </w:tcBorders>
            <w:shd w:val="clear" w:color="auto" w:fill="auto"/>
            <w:noWrap/>
            <w:vAlign w:val="bottom"/>
            <w:hideMark/>
          </w:tcPr>
          <w:p w14:paraId="12BC35C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r>
      <w:tr w:rsidR="00B66D86" w:rsidRPr="00AD525B" w14:paraId="25E4C021"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7D83AB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w:t>
            </w:r>
          </w:p>
        </w:tc>
        <w:tc>
          <w:tcPr>
            <w:tcW w:w="4003" w:type="dxa"/>
            <w:tcBorders>
              <w:top w:val="nil"/>
              <w:left w:val="nil"/>
              <w:bottom w:val="single" w:sz="4" w:space="0" w:color="auto"/>
              <w:right w:val="single" w:sz="4" w:space="0" w:color="auto"/>
            </w:tcBorders>
            <w:shd w:val="clear" w:color="auto" w:fill="auto"/>
            <w:noWrap/>
            <w:vAlign w:val="bottom"/>
            <w:hideMark/>
          </w:tcPr>
          <w:p w14:paraId="2D50F9D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Salcâmilor-partea de sus</w:t>
            </w:r>
          </w:p>
        </w:tc>
        <w:tc>
          <w:tcPr>
            <w:tcW w:w="974" w:type="dxa"/>
            <w:tcBorders>
              <w:top w:val="nil"/>
              <w:left w:val="nil"/>
              <w:bottom w:val="single" w:sz="4" w:space="0" w:color="auto"/>
              <w:right w:val="single" w:sz="4" w:space="0" w:color="auto"/>
            </w:tcBorders>
            <w:shd w:val="clear" w:color="auto" w:fill="auto"/>
            <w:noWrap/>
            <w:vAlign w:val="bottom"/>
            <w:hideMark/>
          </w:tcPr>
          <w:p w14:paraId="168D568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355</w:t>
            </w:r>
          </w:p>
        </w:tc>
        <w:tc>
          <w:tcPr>
            <w:tcW w:w="914" w:type="dxa"/>
            <w:tcBorders>
              <w:top w:val="nil"/>
              <w:left w:val="nil"/>
              <w:bottom w:val="single" w:sz="4" w:space="0" w:color="auto"/>
              <w:right w:val="single" w:sz="4" w:space="0" w:color="auto"/>
            </w:tcBorders>
            <w:shd w:val="clear" w:color="auto" w:fill="auto"/>
            <w:noWrap/>
            <w:vAlign w:val="bottom"/>
            <w:hideMark/>
          </w:tcPr>
          <w:p w14:paraId="473DD72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2A72F58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shd w:val="clear" w:color="auto" w:fill="auto"/>
            <w:noWrap/>
            <w:vAlign w:val="bottom"/>
            <w:hideMark/>
          </w:tcPr>
          <w:p w14:paraId="17418B5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shd w:val="clear" w:color="auto" w:fill="auto"/>
            <w:noWrap/>
            <w:vAlign w:val="bottom"/>
            <w:hideMark/>
          </w:tcPr>
          <w:p w14:paraId="488B5FE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c>
          <w:tcPr>
            <w:tcW w:w="1035" w:type="dxa"/>
            <w:tcBorders>
              <w:top w:val="nil"/>
              <w:left w:val="nil"/>
              <w:bottom w:val="single" w:sz="4" w:space="0" w:color="auto"/>
              <w:right w:val="single" w:sz="4" w:space="0" w:color="auto"/>
            </w:tcBorders>
            <w:shd w:val="clear" w:color="auto" w:fill="auto"/>
            <w:noWrap/>
            <w:vAlign w:val="bottom"/>
            <w:hideMark/>
          </w:tcPr>
          <w:p w14:paraId="25EAC5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shd w:val="clear" w:color="auto" w:fill="auto"/>
            <w:noWrap/>
            <w:vAlign w:val="bottom"/>
            <w:hideMark/>
          </w:tcPr>
          <w:p w14:paraId="3AA6F21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c>
          <w:tcPr>
            <w:tcW w:w="922" w:type="dxa"/>
            <w:tcBorders>
              <w:top w:val="nil"/>
              <w:left w:val="nil"/>
              <w:bottom w:val="single" w:sz="4" w:space="0" w:color="auto"/>
              <w:right w:val="single" w:sz="4" w:space="0" w:color="auto"/>
            </w:tcBorders>
            <w:shd w:val="clear" w:color="auto" w:fill="auto"/>
            <w:noWrap/>
            <w:vAlign w:val="bottom"/>
            <w:hideMark/>
          </w:tcPr>
          <w:p w14:paraId="31A290E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c>
          <w:tcPr>
            <w:tcW w:w="1011" w:type="dxa"/>
            <w:tcBorders>
              <w:top w:val="nil"/>
              <w:left w:val="nil"/>
              <w:bottom w:val="single" w:sz="4" w:space="0" w:color="auto"/>
              <w:right w:val="single" w:sz="4" w:space="0" w:color="auto"/>
            </w:tcBorders>
            <w:shd w:val="clear" w:color="auto" w:fill="auto"/>
            <w:noWrap/>
            <w:vAlign w:val="bottom"/>
            <w:hideMark/>
          </w:tcPr>
          <w:p w14:paraId="449EF13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c>
          <w:tcPr>
            <w:tcW w:w="1097" w:type="dxa"/>
            <w:tcBorders>
              <w:top w:val="nil"/>
              <w:left w:val="nil"/>
              <w:bottom w:val="single" w:sz="4" w:space="0" w:color="auto"/>
              <w:right w:val="single" w:sz="4" w:space="0" w:color="auto"/>
            </w:tcBorders>
            <w:shd w:val="clear" w:color="auto" w:fill="auto"/>
            <w:noWrap/>
            <w:vAlign w:val="bottom"/>
            <w:hideMark/>
          </w:tcPr>
          <w:p w14:paraId="2098EDB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2485</w:t>
            </w:r>
          </w:p>
        </w:tc>
      </w:tr>
      <w:tr w:rsidR="00B66D86" w:rsidRPr="00AD525B" w14:paraId="671A2A20"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3AB77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81</w:t>
            </w:r>
          </w:p>
        </w:tc>
        <w:tc>
          <w:tcPr>
            <w:tcW w:w="4003" w:type="dxa"/>
            <w:tcBorders>
              <w:top w:val="nil"/>
              <w:left w:val="nil"/>
              <w:bottom w:val="single" w:sz="4" w:space="0" w:color="auto"/>
              <w:right w:val="single" w:sz="4" w:space="0" w:color="auto"/>
            </w:tcBorders>
            <w:shd w:val="clear" w:color="auto" w:fill="auto"/>
            <w:noWrap/>
            <w:vAlign w:val="bottom"/>
            <w:hideMark/>
          </w:tcPr>
          <w:p w14:paraId="740F58FE" w14:textId="0092B78D" w:rsidR="00826721" w:rsidRPr="00AD525B" w:rsidRDefault="005F6C7F" w:rsidP="00826721">
            <w:pPr>
              <w:keepNext w:val="0"/>
              <w:keepLines w:val="0"/>
              <w:spacing w:after="0"/>
              <w:jc w:val="left"/>
              <w:rPr>
                <w:sz w:val="22"/>
                <w:szCs w:val="22"/>
                <w:lang w:eastAsia="ro-RO"/>
              </w:rPr>
            </w:pPr>
            <w:r w:rsidRPr="00AD525B">
              <w:rPr>
                <w:sz w:val="22"/>
                <w:szCs w:val="22"/>
                <w:lang w:eastAsia="ro-RO"/>
              </w:rPr>
              <w:t>Sălciilor</w:t>
            </w:r>
          </w:p>
        </w:tc>
        <w:tc>
          <w:tcPr>
            <w:tcW w:w="974" w:type="dxa"/>
            <w:tcBorders>
              <w:top w:val="nil"/>
              <w:left w:val="nil"/>
              <w:bottom w:val="single" w:sz="4" w:space="0" w:color="auto"/>
              <w:right w:val="single" w:sz="4" w:space="0" w:color="auto"/>
            </w:tcBorders>
            <w:shd w:val="clear" w:color="auto" w:fill="auto"/>
            <w:noWrap/>
            <w:vAlign w:val="bottom"/>
            <w:hideMark/>
          </w:tcPr>
          <w:p w14:paraId="0BD5EE2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520</w:t>
            </w:r>
          </w:p>
        </w:tc>
        <w:tc>
          <w:tcPr>
            <w:tcW w:w="914" w:type="dxa"/>
            <w:tcBorders>
              <w:top w:val="nil"/>
              <w:left w:val="nil"/>
              <w:bottom w:val="single" w:sz="4" w:space="0" w:color="auto"/>
              <w:right w:val="single" w:sz="4" w:space="0" w:color="auto"/>
            </w:tcBorders>
            <w:shd w:val="clear" w:color="auto" w:fill="auto"/>
            <w:noWrap/>
            <w:vAlign w:val="bottom"/>
            <w:hideMark/>
          </w:tcPr>
          <w:p w14:paraId="291F0F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279E170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76E6BEC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0D3305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1035" w:type="dxa"/>
            <w:tcBorders>
              <w:top w:val="nil"/>
              <w:left w:val="nil"/>
              <w:bottom w:val="single" w:sz="4" w:space="0" w:color="auto"/>
              <w:right w:val="single" w:sz="4" w:space="0" w:color="auto"/>
            </w:tcBorders>
            <w:shd w:val="clear" w:color="auto" w:fill="auto"/>
            <w:noWrap/>
            <w:vAlign w:val="bottom"/>
            <w:hideMark/>
          </w:tcPr>
          <w:p w14:paraId="7971A9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188B85F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922" w:type="dxa"/>
            <w:tcBorders>
              <w:top w:val="nil"/>
              <w:left w:val="nil"/>
              <w:bottom w:val="single" w:sz="4" w:space="0" w:color="auto"/>
              <w:right w:val="single" w:sz="4" w:space="0" w:color="auto"/>
            </w:tcBorders>
            <w:shd w:val="clear" w:color="auto" w:fill="auto"/>
            <w:noWrap/>
            <w:vAlign w:val="bottom"/>
            <w:hideMark/>
          </w:tcPr>
          <w:p w14:paraId="3B9E6D8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1011" w:type="dxa"/>
            <w:tcBorders>
              <w:top w:val="nil"/>
              <w:left w:val="nil"/>
              <w:bottom w:val="single" w:sz="4" w:space="0" w:color="auto"/>
              <w:right w:val="single" w:sz="4" w:space="0" w:color="auto"/>
            </w:tcBorders>
            <w:shd w:val="clear" w:color="auto" w:fill="auto"/>
            <w:noWrap/>
            <w:vAlign w:val="bottom"/>
            <w:hideMark/>
          </w:tcPr>
          <w:p w14:paraId="47DDB5D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c>
          <w:tcPr>
            <w:tcW w:w="1097" w:type="dxa"/>
            <w:tcBorders>
              <w:top w:val="nil"/>
              <w:left w:val="nil"/>
              <w:bottom w:val="single" w:sz="4" w:space="0" w:color="auto"/>
              <w:right w:val="single" w:sz="4" w:space="0" w:color="auto"/>
            </w:tcBorders>
            <w:shd w:val="clear" w:color="auto" w:fill="auto"/>
            <w:noWrap/>
            <w:vAlign w:val="bottom"/>
            <w:hideMark/>
          </w:tcPr>
          <w:p w14:paraId="1F96612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2600</w:t>
            </w:r>
          </w:p>
        </w:tc>
      </w:tr>
      <w:tr w:rsidR="00B66D86" w:rsidRPr="00AD525B" w14:paraId="15AB71B6"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1CEEB5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82</w:t>
            </w:r>
          </w:p>
        </w:tc>
        <w:tc>
          <w:tcPr>
            <w:tcW w:w="4003" w:type="dxa"/>
            <w:tcBorders>
              <w:top w:val="nil"/>
              <w:left w:val="nil"/>
              <w:bottom w:val="single" w:sz="4" w:space="0" w:color="auto"/>
              <w:right w:val="single" w:sz="4" w:space="0" w:color="auto"/>
            </w:tcBorders>
            <w:shd w:val="clear" w:color="auto" w:fill="auto"/>
            <w:noWrap/>
            <w:vAlign w:val="bottom"/>
            <w:hideMark/>
          </w:tcPr>
          <w:p w14:paraId="2A280B2E"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Sens Giratoriu</w:t>
            </w:r>
          </w:p>
        </w:tc>
        <w:tc>
          <w:tcPr>
            <w:tcW w:w="974" w:type="dxa"/>
            <w:tcBorders>
              <w:top w:val="nil"/>
              <w:left w:val="nil"/>
              <w:bottom w:val="single" w:sz="4" w:space="0" w:color="auto"/>
              <w:right w:val="single" w:sz="4" w:space="0" w:color="auto"/>
            </w:tcBorders>
            <w:shd w:val="clear" w:color="auto" w:fill="auto"/>
            <w:noWrap/>
            <w:vAlign w:val="bottom"/>
            <w:hideMark/>
          </w:tcPr>
          <w:p w14:paraId="5D41A6C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800</w:t>
            </w:r>
          </w:p>
        </w:tc>
        <w:tc>
          <w:tcPr>
            <w:tcW w:w="914" w:type="dxa"/>
            <w:tcBorders>
              <w:top w:val="nil"/>
              <w:left w:val="nil"/>
              <w:bottom w:val="single" w:sz="4" w:space="0" w:color="auto"/>
              <w:right w:val="single" w:sz="4" w:space="0" w:color="auto"/>
            </w:tcBorders>
            <w:shd w:val="clear" w:color="auto" w:fill="auto"/>
            <w:noWrap/>
            <w:vAlign w:val="bottom"/>
            <w:hideMark/>
          </w:tcPr>
          <w:p w14:paraId="3AA7C33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50F8BAD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shd w:val="clear" w:color="auto" w:fill="auto"/>
            <w:noWrap/>
            <w:vAlign w:val="bottom"/>
            <w:hideMark/>
          </w:tcPr>
          <w:p w14:paraId="7123D9B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shd w:val="clear" w:color="auto" w:fill="auto"/>
            <w:noWrap/>
            <w:vAlign w:val="bottom"/>
            <w:hideMark/>
          </w:tcPr>
          <w:p w14:paraId="076409A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c>
          <w:tcPr>
            <w:tcW w:w="1035" w:type="dxa"/>
            <w:tcBorders>
              <w:top w:val="nil"/>
              <w:left w:val="nil"/>
              <w:bottom w:val="single" w:sz="4" w:space="0" w:color="auto"/>
              <w:right w:val="single" w:sz="4" w:space="0" w:color="auto"/>
            </w:tcBorders>
            <w:shd w:val="clear" w:color="auto" w:fill="auto"/>
            <w:noWrap/>
            <w:vAlign w:val="bottom"/>
            <w:hideMark/>
          </w:tcPr>
          <w:p w14:paraId="23D2890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shd w:val="clear" w:color="auto" w:fill="auto"/>
            <w:noWrap/>
            <w:vAlign w:val="bottom"/>
            <w:hideMark/>
          </w:tcPr>
          <w:p w14:paraId="5EE0CB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c>
          <w:tcPr>
            <w:tcW w:w="922" w:type="dxa"/>
            <w:tcBorders>
              <w:top w:val="nil"/>
              <w:left w:val="nil"/>
              <w:bottom w:val="single" w:sz="4" w:space="0" w:color="auto"/>
              <w:right w:val="single" w:sz="4" w:space="0" w:color="auto"/>
            </w:tcBorders>
            <w:shd w:val="clear" w:color="auto" w:fill="auto"/>
            <w:noWrap/>
            <w:vAlign w:val="bottom"/>
            <w:hideMark/>
          </w:tcPr>
          <w:p w14:paraId="70FC4E3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c>
          <w:tcPr>
            <w:tcW w:w="1011" w:type="dxa"/>
            <w:tcBorders>
              <w:top w:val="nil"/>
              <w:left w:val="nil"/>
              <w:bottom w:val="single" w:sz="4" w:space="0" w:color="auto"/>
              <w:right w:val="single" w:sz="4" w:space="0" w:color="auto"/>
            </w:tcBorders>
            <w:shd w:val="clear" w:color="auto" w:fill="auto"/>
            <w:noWrap/>
            <w:vAlign w:val="bottom"/>
            <w:hideMark/>
          </w:tcPr>
          <w:p w14:paraId="1A525FC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c>
          <w:tcPr>
            <w:tcW w:w="1097" w:type="dxa"/>
            <w:tcBorders>
              <w:top w:val="nil"/>
              <w:left w:val="nil"/>
              <w:bottom w:val="single" w:sz="4" w:space="0" w:color="auto"/>
              <w:right w:val="single" w:sz="4" w:space="0" w:color="auto"/>
            </w:tcBorders>
            <w:shd w:val="clear" w:color="auto" w:fill="auto"/>
            <w:noWrap/>
            <w:vAlign w:val="bottom"/>
            <w:hideMark/>
          </w:tcPr>
          <w:p w14:paraId="6530A15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4000</w:t>
            </w:r>
          </w:p>
        </w:tc>
      </w:tr>
      <w:tr w:rsidR="00B66D86" w:rsidRPr="00AD525B" w14:paraId="3A8E0746"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D360F6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83</w:t>
            </w:r>
          </w:p>
        </w:tc>
        <w:tc>
          <w:tcPr>
            <w:tcW w:w="4003" w:type="dxa"/>
            <w:tcBorders>
              <w:top w:val="nil"/>
              <w:left w:val="nil"/>
              <w:bottom w:val="single" w:sz="4" w:space="0" w:color="auto"/>
              <w:right w:val="single" w:sz="4" w:space="0" w:color="auto"/>
            </w:tcBorders>
            <w:shd w:val="clear" w:color="auto" w:fill="auto"/>
            <w:noWrap/>
            <w:vAlign w:val="bottom"/>
            <w:hideMark/>
          </w:tcPr>
          <w:p w14:paraId="4DFAF7A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Soarelui</w:t>
            </w:r>
          </w:p>
        </w:tc>
        <w:tc>
          <w:tcPr>
            <w:tcW w:w="974" w:type="dxa"/>
            <w:tcBorders>
              <w:top w:val="nil"/>
              <w:left w:val="nil"/>
              <w:bottom w:val="single" w:sz="4" w:space="0" w:color="auto"/>
              <w:right w:val="single" w:sz="4" w:space="0" w:color="auto"/>
            </w:tcBorders>
            <w:shd w:val="clear" w:color="auto" w:fill="auto"/>
            <w:noWrap/>
            <w:vAlign w:val="bottom"/>
            <w:hideMark/>
          </w:tcPr>
          <w:p w14:paraId="2FFAC15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w:t>
            </w:r>
          </w:p>
        </w:tc>
        <w:tc>
          <w:tcPr>
            <w:tcW w:w="914" w:type="dxa"/>
            <w:tcBorders>
              <w:top w:val="nil"/>
              <w:left w:val="nil"/>
              <w:bottom w:val="single" w:sz="4" w:space="0" w:color="auto"/>
              <w:right w:val="single" w:sz="4" w:space="0" w:color="auto"/>
            </w:tcBorders>
            <w:shd w:val="clear" w:color="auto" w:fill="auto"/>
            <w:noWrap/>
            <w:vAlign w:val="bottom"/>
            <w:hideMark/>
          </w:tcPr>
          <w:p w14:paraId="41D7147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733A1E5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17AA86B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03FDBF5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1035" w:type="dxa"/>
            <w:tcBorders>
              <w:top w:val="nil"/>
              <w:left w:val="nil"/>
              <w:bottom w:val="single" w:sz="4" w:space="0" w:color="auto"/>
              <w:right w:val="single" w:sz="4" w:space="0" w:color="auto"/>
            </w:tcBorders>
            <w:shd w:val="clear" w:color="auto" w:fill="auto"/>
            <w:noWrap/>
            <w:vAlign w:val="bottom"/>
            <w:hideMark/>
          </w:tcPr>
          <w:p w14:paraId="38A154C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203F16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22" w:type="dxa"/>
            <w:tcBorders>
              <w:top w:val="nil"/>
              <w:left w:val="nil"/>
              <w:bottom w:val="single" w:sz="4" w:space="0" w:color="auto"/>
              <w:right w:val="single" w:sz="4" w:space="0" w:color="auto"/>
            </w:tcBorders>
            <w:shd w:val="clear" w:color="auto" w:fill="auto"/>
            <w:noWrap/>
            <w:vAlign w:val="bottom"/>
            <w:hideMark/>
          </w:tcPr>
          <w:p w14:paraId="2F420CF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1011" w:type="dxa"/>
            <w:tcBorders>
              <w:top w:val="nil"/>
              <w:left w:val="nil"/>
              <w:bottom w:val="single" w:sz="4" w:space="0" w:color="auto"/>
              <w:right w:val="single" w:sz="4" w:space="0" w:color="auto"/>
            </w:tcBorders>
            <w:shd w:val="clear" w:color="auto" w:fill="auto"/>
            <w:noWrap/>
            <w:vAlign w:val="bottom"/>
            <w:hideMark/>
          </w:tcPr>
          <w:p w14:paraId="13F94DE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1097" w:type="dxa"/>
            <w:tcBorders>
              <w:top w:val="nil"/>
              <w:left w:val="nil"/>
              <w:bottom w:val="single" w:sz="4" w:space="0" w:color="auto"/>
              <w:right w:val="single" w:sz="4" w:space="0" w:color="auto"/>
            </w:tcBorders>
            <w:shd w:val="clear" w:color="auto" w:fill="auto"/>
            <w:noWrap/>
            <w:vAlign w:val="bottom"/>
            <w:hideMark/>
          </w:tcPr>
          <w:p w14:paraId="5E2E8AC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r>
      <w:tr w:rsidR="00B66D86" w:rsidRPr="00AD525B" w14:paraId="14672510"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5B9D74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84</w:t>
            </w:r>
          </w:p>
        </w:tc>
        <w:tc>
          <w:tcPr>
            <w:tcW w:w="4003" w:type="dxa"/>
            <w:tcBorders>
              <w:top w:val="nil"/>
              <w:left w:val="nil"/>
              <w:bottom w:val="single" w:sz="4" w:space="0" w:color="auto"/>
              <w:right w:val="single" w:sz="4" w:space="0" w:color="auto"/>
            </w:tcBorders>
            <w:shd w:val="clear" w:color="auto" w:fill="auto"/>
            <w:noWrap/>
            <w:vAlign w:val="bottom"/>
            <w:hideMark/>
          </w:tcPr>
          <w:p w14:paraId="7583B5BF"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Spitalului</w:t>
            </w:r>
          </w:p>
        </w:tc>
        <w:tc>
          <w:tcPr>
            <w:tcW w:w="974" w:type="dxa"/>
            <w:tcBorders>
              <w:top w:val="nil"/>
              <w:left w:val="nil"/>
              <w:bottom w:val="single" w:sz="4" w:space="0" w:color="auto"/>
              <w:right w:val="single" w:sz="4" w:space="0" w:color="auto"/>
            </w:tcBorders>
            <w:shd w:val="clear" w:color="auto" w:fill="auto"/>
            <w:noWrap/>
            <w:vAlign w:val="bottom"/>
            <w:hideMark/>
          </w:tcPr>
          <w:p w14:paraId="58E0583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575</w:t>
            </w:r>
          </w:p>
        </w:tc>
        <w:tc>
          <w:tcPr>
            <w:tcW w:w="914" w:type="dxa"/>
            <w:tcBorders>
              <w:top w:val="nil"/>
              <w:left w:val="nil"/>
              <w:bottom w:val="single" w:sz="4" w:space="0" w:color="auto"/>
              <w:right w:val="single" w:sz="4" w:space="0" w:color="auto"/>
            </w:tcBorders>
            <w:shd w:val="clear" w:color="auto" w:fill="auto"/>
            <w:noWrap/>
            <w:vAlign w:val="bottom"/>
            <w:hideMark/>
          </w:tcPr>
          <w:p w14:paraId="31A4611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shd w:val="clear" w:color="auto" w:fill="auto"/>
            <w:noWrap/>
            <w:vAlign w:val="bottom"/>
            <w:hideMark/>
          </w:tcPr>
          <w:p w14:paraId="0A2D6A8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shd w:val="clear" w:color="auto" w:fill="auto"/>
            <w:noWrap/>
            <w:vAlign w:val="bottom"/>
            <w:hideMark/>
          </w:tcPr>
          <w:p w14:paraId="0B5D69B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shd w:val="clear" w:color="auto" w:fill="auto"/>
            <w:noWrap/>
            <w:vAlign w:val="bottom"/>
            <w:hideMark/>
          </w:tcPr>
          <w:p w14:paraId="19AE01D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c>
          <w:tcPr>
            <w:tcW w:w="1035" w:type="dxa"/>
            <w:tcBorders>
              <w:top w:val="nil"/>
              <w:left w:val="nil"/>
              <w:bottom w:val="single" w:sz="4" w:space="0" w:color="auto"/>
              <w:right w:val="single" w:sz="4" w:space="0" w:color="auto"/>
            </w:tcBorders>
            <w:shd w:val="clear" w:color="auto" w:fill="auto"/>
            <w:noWrap/>
            <w:vAlign w:val="bottom"/>
            <w:hideMark/>
          </w:tcPr>
          <w:p w14:paraId="4389D6A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shd w:val="clear" w:color="auto" w:fill="auto"/>
            <w:noWrap/>
            <w:vAlign w:val="bottom"/>
            <w:hideMark/>
          </w:tcPr>
          <w:p w14:paraId="19FC589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c>
          <w:tcPr>
            <w:tcW w:w="922" w:type="dxa"/>
            <w:tcBorders>
              <w:top w:val="nil"/>
              <w:left w:val="nil"/>
              <w:bottom w:val="single" w:sz="4" w:space="0" w:color="auto"/>
              <w:right w:val="single" w:sz="4" w:space="0" w:color="auto"/>
            </w:tcBorders>
            <w:shd w:val="clear" w:color="auto" w:fill="auto"/>
            <w:noWrap/>
            <w:vAlign w:val="bottom"/>
            <w:hideMark/>
          </w:tcPr>
          <w:p w14:paraId="00DFCB9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c>
          <w:tcPr>
            <w:tcW w:w="1011" w:type="dxa"/>
            <w:tcBorders>
              <w:top w:val="nil"/>
              <w:left w:val="nil"/>
              <w:bottom w:val="single" w:sz="4" w:space="0" w:color="auto"/>
              <w:right w:val="single" w:sz="4" w:space="0" w:color="auto"/>
            </w:tcBorders>
            <w:shd w:val="clear" w:color="auto" w:fill="auto"/>
            <w:noWrap/>
            <w:vAlign w:val="bottom"/>
            <w:hideMark/>
          </w:tcPr>
          <w:p w14:paraId="24910EF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c>
          <w:tcPr>
            <w:tcW w:w="1097" w:type="dxa"/>
            <w:tcBorders>
              <w:top w:val="nil"/>
              <w:left w:val="nil"/>
              <w:bottom w:val="single" w:sz="4" w:space="0" w:color="auto"/>
              <w:right w:val="single" w:sz="4" w:space="0" w:color="auto"/>
            </w:tcBorders>
            <w:shd w:val="clear" w:color="auto" w:fill="auto"/>
            <w:noWrap/>
            <w:vAlign w:val="bottom"/>
            <w:hideMark/>
          </w:tcPr>
          <w:p w14:paraId="6BF796F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4600</w:t>
            </w:r>
          </w:p>
        </w:tc>
      </w:tr>
      <w:tr w:rsidR="00B66D86" w:rsidRPr="00AD525B" w14:paraId="1244520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4058FD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w:t>
            </w:r>
          </w:p>
        </w:tc>
        <w:tc>
          <w:tcPr>
            <w:tcW w:w="4003" w:type="dxa"/>
            <w:tcBorders>
              <w:top w:val="nil"/>
              <w:left w:val="nil"/>
              <w:bottom w:val="single" w:sz="4" w:space="0" w:color="auto"/>
              <w:right w:val="single" w:sz="4" w:space="0" w:color="auto"/>
            </w:tcBorders>
            <w:shd w:val="clear" w:color="auto" w:fill="auto"/>
            <w:noWrap/>
            <w:vAlign w:val="bottom"/>
            <w:hideMark/>
          </w:tcPr>
          <w:p w14:paraId="746BC0FB"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Sporturilor</w:t>
            </w:r>
          </w:p>
        </w:tc>
        <w:tc>
          <w:tcPr>
            <w:tcW w:w="974" w:type="dxa"/>
            <w:tcBorders>
              <w:top w:val="nil"/>
              <w:left w:val="nil"/>
              <w:bottom w:val="single" w:sz="4" w:space="0" w:color="auto"/>
              <w:right w:val="single" w:sz="4" w:space="0" w:color="auto"/>
            </w:tcBorders>
            <w:shd w:val="clear" w:color="auto" w:fill="auto"/>
            <w:noWrap/>
            <w:vAlign w:val="bottom"/>
            <w:hideMark/>
          </w:tcPr>
          <w:p w14:paraId="64D75EE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620</w:t>
            </w:r>
          </w:p>
        </w:tc>
        <w:tc>
          <w:tcPr>
            <w:tcW w:w="914" w:type="dxa"/>
            <w:tcBorders>
              <w:top w:val="nil"/>
              <w:left w:val="nil"/>
              <w:bottom w:val="single" w:sz="4" w:space="0" w:color="auto"/>
              <w:right w:val="single" w:sz="4" w:space="0" w:color="auto"/>
            </w:tcBorders>
            <w:shd w:val="clear" w:color="auto" w:fill="auto"/>
            <w:noWrap/>
            <w:vAlign w:val="bottom"/>
            <w:hideMark/>
          </w:tcPr>
          <w:p w14:paraId="355FEE2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3C3F1C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shd w:val="clear" w:color="auto" w:fill="auto"/>
            <w:noWrap/>
            <w:vAlign w:val="bottom"/>
            <w:hideMark/>
          </w:tcPr>
          <w:p w14:paraId="5C2D147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shd w:val="clear" w:color="auto" w:fill="auto"/>
            <w:noWrap/>
            <w:vAlign w:val="bottom"/>
            <w:hideMark/>
          </w:tcPr>
          <w:p w14:paraId="4877851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c>
          <w:tcPr>
            <w:tcW w:w="1035" w:type="dxa"/>
            <w:tcBorders>
              <w:top w:val="nil"/>
              <w:left w:val="nil"/>
              <w:bottom w:val="single" w:sz="4" w:space="0" w:color="auto"/>
              <w:right w:val="single" w:sz="4" w:space="0" w:color="auto"/>
            </w:tcBorders>
            <w:shd w:val="clear" w:color="auto" w:fill="auto"/>
            <w:noWrap/>
            <w:vAlign w:val="bottom"/>
            <w:hideMark/>
          </w:tcPr>
          <w:p w14:paraId="2C3A2F2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shd w:val="clear" w:color="auto" w:fill="auto"/>
            <w:noWrap/>
            <w:vAlign w:val="bottom"/>
            <w:hideMark/>
          </w:tcPr>
          <w:p w14:paraId="4F2FDCE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c>
          <w:tcPr>
            <w:tcW w:w="922" w:type="dxa"/>
            <w:tcBorders>
              <w:top w:val="nil"/>
              <w:left w:val="nil"/>
              <w:bottom w:val="single" w:sz="4" w:space="0" w:color="auto"/>
              <w:right w:val="single" w:sz="4" w:space="0" w:color="auto"/>
            </w:tcBorders>
            <w:shd w:val="clear" w:color="auto" w:fill="auto"/>
            <w:noWrap/>
            <w:vAlign w:val="bottom"/>
            <w:hideMark/>
          </w:tcPr>
          <w:p w14:paraId="7A3AA62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c>
          <w:tcPr>
            <w:tcW w:w="1011" w:type="dxa"/>
            <w:tcBorders>
              <w:top w:val="nil"/>
              <w:left w:val="nil"/>
              <w:bottom w:val="single" w:sz="4" w:space="0" w:color="auto"/>
              <w:right w:val="single" w:sz="4" w:space="0" w:color="auto"/>
            </w:tcBorders>
            <w:shd w:val="clear" w:color="auto" w:fill="auto"/>
            <w:noWrap/>
            <w:vAlign w:val="bottom"/>
            <w:hideMark/>
          </w:tcPr>
          <w:p w14:paraId="3704A89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c>
          <w:tcPr>
            <w:tcW w:w="1097" w:type="dxa"/>
            <w:tcBorders>
              <w:top w:val="nil"/>
              <w:left w:val="nil"/>
              <w:bottom w:val="single" w:sz="4" w:space="0" w:color="auto"/>
              <w:right w:val="single" w:sz="4" w:space="0" w:color="auto"/>
            </w:tcBorders>
            <w:shd w:val="clear" w:color="auto" w:fill="auto"/>
            <w:noWrap/>
            <w:vAlign w:val="bottom"/>
            <w:hideMark/>
          </w:tcPr>
          <w:p w14:paraId="48C3955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3100</w:t>
            </w:r>
          </w:p>
        </w:tc>
      </w:tr>
      <w:tr w:rsidR="00826721" w:rsidRPr="00AD525B" w14:paraId="7793B739"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620C2F0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86</w:t>
            </w:r>
          </w:p>
        </w:tc>
        <w:tc>
          <w:tcPr>
            <w:tcW w:w="4003" w:type="dxa"/>
            <w:tcBorders>
              <w:top w:val="nil"/>
              <w:left w:val="nil"/>
              <w:bottom w:val="single" w:sz="4" w:space="0" w:color="auto"/>
              <w:right w:val="single" w:sz="4" w:space="0" w:color="auto"/>
            </w:tcBorders>
            <w:shd w:val="clear" w:color="auto" w:fill="auto"/>
            <w:vAlign w:val="center"/>
            <w:hideMark/>
          </w:tcPr>
          <w:p w14:paraId="087456B7"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Stadionului</w:t>
            </w:r>
          </w:p>
        </w:tc>
        <w:tc>
          <w:tcPr>
            <w:tcW w:w="974" w:type="dxa"/>
            <w:tcBorders>
              <w:top w:val="nil"/>
              <w:left w:val="nil"/>
              <w:bottom w:val="single" w:sz="4" w:space="0" w:color="auto"/>
              <w:right w:val="single" w:sz="4" w:space="0" w:color="auto"/>
            </w:tcBorders>
            <w:shd w:val="clear" w:color="auto" w:fill="auto"/>
            <w:noWrap/>
            <w:vAlign w:val="bottom"/>
            <w:hideMark/>
          </w:tcPr>
          <w:p w14:paraId="722F6F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1170</w:t>
            </w:r>
          </w:p>
        </w:tc>
        <w:tc>
          <w:tcPr>
            <w:tcW w:w="914" w:type="dxa"/>
            <w:tcBorders>
              <w:top w:val="nil"/>
              <w:left w:val="nil"/>
              <w:bottom w:val="single" w:sz="4" w:space="0" w:color="auto"/>
              <w:right w:val="single" w:sz="4" w:space="0" w:color="auto"/>
            </w:tcBorders>
            <w:shd w:val="clear" w:color="auto" w:fill="auto"/>
            <w:noWrap/>
            <w:vAlign w:val="bottom"/>
            <w:hideMark/>
          </w:tcPr>
          <w:p w14:paraId="20C3B43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w:t>
            </w:r>
          </w:p>
        </w:tc>
        <w:tc>
          <w:tcPr>
            <w:tcW w:w="1121" w:type="dxa"/>
            <w:tcBorders>
              <w:top w:val="nil"/>
              <w:left w:val="nil"/>
              <w:bottom w:val="single" w:sz="4" w:space="0" w:color="auto"/>
              <w:right w:val="single" w:sz="4" w:space="0" w:color="auto"/>
            </w:tcBorders>
            <w:shd w:val="clear" w:color="auto" w:fill="auto"/>
            <w:noWrap/>
            <w:vAlign w:val="bottom"/>
            <w:hideMark/>
          </w:tcPr>
          <w:p w14:paraId="0EE4827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shd w:val="clear" w:color="auto" w:fill="auto"/>
            <w:vAlign w:val="center"/>
            <w:hideMark/>
          </w:tcPr>
          <w:p w14:paraId="6F6DA75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shd w:val="clear" w:color="auto" w:fill="auto"/>
            <w:vAlign w:val="center"/>
            <w:hideMark/>
          </w:tcPr>
          <w:p w14:paraId="5CBA3AA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c>
          <w:tcPr>
            <w:tcW w:w="1035" w:type="dxa"/>
            <w:tcBorders>
              <w:top w:val="nil"/>
              <w:left w:val="nil"/>
              <w:bottom w:val="single" w:sz="4" w:space="0" w:color="auto"/>
              <w:right w:val="single" w:sz="4" w:space="0" w:color="auto"/>
            </w:tcBorders>
            <w:shd w:val="clear" w:color="auto" w:fill="auto"/>
            <w:vAlign w:val="center"/>
            <w:hideMark/>
          </w:tcPr>
          <w:p w14:paraId="6F6813F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shd w:val="clear" w:color="auto" w:fill="auto"/>
            <w:vAlign w:val="center"/>
            <w:hideMark/>
          </w:tcPr>
          <w:p w14:paraId="06D2F70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c>
          <w:tcPr>
            <w:tcW w:w="922" w:type="dxa"/>
            <w:tcBorders>
              <w:top w:val="nil"/>
              <w:left w:val="nil"/>
              <w:bottom w:val="single" w:sz="4" w:space="0" w:color="auto"/>
              <w:right w:val="single" w:sz="4" w:space="0" w:color="auto"/>
            </w:tcBorders>
            <w:shd w:val="clear" w:color="auto" w:fill="auto"/>
            <w:vAlign w:val="center"/>
            <w:hideMark/>
          </w:tcPr>
          <w:p w14:paraId="665A6FA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c>
          <w:tcPr>
            <w:tcW w:w="1011" w:type="dxa"/>
            <w:tcBorders>
              <w:top w:val="nil"/>
              <w:left w:val="nil"/>
              <w:bottom w:val="single" w:sz="4" w:space="0" w:color="auto"/>
              <w:right w:val="single" w:sz="4" w:space="0" w:color="auto"/>
            </w:tcBorders>
            <w:shd w:val="clear" w:color="auto" w:fill="auto"/>
            <w:vAlign w:val="center"/>
            <w:hideMark/>
          </w:tcPr>
          <w:p w14:paraId="367B0D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c>
          <w:tcPr>
            <w:tcW w:w="1097" w:type="dxa"/>
            <w:tcBorders>
              <w:top w:val="nil"/>
              <w:left w:val="nil"/>
              <w:bottom w:val="single" w:sz="4" w:space="0" w:color="auto"/>
              <w:right w:val="single" w:sz="4" w:space="0" w:color="auto"/>
            </w:tcBorders>
            <w:shd w:val="clear" w:color="auto" w:fill="auto"/>
            <w:vAlign w:val="center"/>
            <w:hideMark/>
          </w:tcPr>
          <w:p w14:paraId="29D1FAE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7020</w:t>
            </w:r>
          </w:p>
        </w:tc>
      </w:tr>
      <w:tr w:rsidR="00B66D86" w:rsidRPr="00AD525B" w14:paraId="3093E398"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8E90C3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87</w:t>
            </w:r>
          </w:p>
        </w:tc>
        <w:tc>
          <w:tcPr>
            <w:tcW w:w="4003" w:type="dxa"/>
            <w:tcBorders>
              <w:top w:val="nil"/>
              <w:left w:val="nil"/>
              <w:bottom w:val="single" w:sz="4" w:space="0" w:color="auto"/>
              <w:right w:val="single" w:sz="4" w:space="0" w:color="auto"/>
            </w:tcBorders>
            <w:shd w:val="clear" w:color="auto" w:fill="auto"/>
            <w:noWrap/>
            <w:vAlign w:val="bottom"/>
            <w:hideMark/>
          </w:tcPr>
          <w:p w14:paraId="1F86028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Szász Károly</w:t>
            </w:r>
          </w:p>
        </w:tc>
        <w:tc>
          <w:tcPr>
            <w:tcW w:w="974" w:type="dxa"/>
            <w:tcBorders>
              <w:top w:val="nil"/>
              <w:left w:val="nil"/>
              <w:bottom w:val="single" w:sz="4" w:space="0" w:color="auto"/>
              <w:right w:val="single" w:sz="4" w:space="0" w:color="auto"/>
            </w:tcBorders>
            <w:shd w:val="clear" w:color="auto" w:fill="auto"/>
            <w:noWrap/>
            <w:vAlign w:val="bottom"/>
            <w:hideMark/>
          </w:tcPr>
          <w:p w14:paraId="731BD49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750</w:t>
            </w:r>
          </w:p>
        </w:tc>
        <w:tc>
          <w:tcPr>
            <w:tcW w:w="914" w:type="dxa"/>
            <w:tcBorders>
              <w:top w:val="nil"/>
              <w:left w:val="nil"/>
              <w:bottom w:val="single" w:sz="4" w:space="0" w:color="auto"/>
              <w:right w:val="single" w:sz="4" w:space="0" w:color="auto"/>
            </w:tcBorders>
            <w:shd w:val="clear" w:color="auto" w:fill="auto"/>
            <w:noWrap/>
            <w:vAlign w:val="bottom"/>
            <w:hideMark/>
          </w:tcPr>
          <w:p w14:paraId="0DB6FBF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3FEC462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shd w:val="clear" w:color="auto" w:fill="auto"/>
            <w:noWrap/>
            <w:vAlign w:val="bottom"/>
            <w:hideMark/>
          </w:tcPr>
          <w:p w14:paraId="664C65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shd w:val="clear" w:color="auto" w:fill="auto"/>
            <w:noWrap/>
            <w:vAlign w:val="bottom"/>
            <w:hideMark/>
          </w:tcPr>
          <w:p w14:paraId="1BD1E70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c>
          <w:tcPr>
            <w:tcW w:w="1035" w:type="dxa"/>
            <w:tcBorders>
              <w:top w:val="nil"/>
              <w:left w:val="nil"/>
              <w:bottom w:val="single" w:sz="4" w:space="0" w:color="auto"/>
              <w:right w:val="single" w:sz="4" w:space="0" w:color="auto"/>
            </w:tcBorders>
            <w:shd w:val="clear" w:color="auto" w:fill="auto"/>
            <w:noWrap/>
            <w:vAlign w:val="bottom"/>
            <w:hideMark/>
          </w:tcPr>
          <w:p w14:paraId="5E98F18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shd w:val="clear" w:color="auto" w:fill="auto"/>
            <w:noWrap/>
            <w:vAlign w:val="bottom"/>
            <w:hideMark/>
          </w:tcPr>
          <w:p w14:paraId="2C7696C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c>
          <w:tcPr>
            <w:tcW w:w="922" w:type="dxa"/>
            <w:tcBorders>
              <w:top w:val="nil"/>
              <w:left w:val="nil"/>
              <w:bottom w:val="single" w:sz="4" w:space="0" w:color="auto"/>
              <w:right w:val="single" w:sz="4" w:space="0" w:color="auto"/>
            </w:tcBorders>
            <w:shd w:val="clear" w:color="auto" w:fill="auto"/>
            <w:noWrap/>
            <w:vAlign w:val="bottom"/>
            <w:hideMark/>
          </w:tcPr>
          <w:p w14:paraId="5C83BFE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c>
          <w:tcPr>
            <w:tcW w:w="1011" w:type="dxa"/>
            <w:tcBorders>
              <w:top w:val="nil"/>
              <w:left w:val="nil"/>
              <w:bottom w:val="single" w:sz="4" w:space="0" w:color="auto"/>
              <w:right w:val="single" w:sz="4" w:space="0" w:color="auto"/>
            </w:tcBorders>
            <w:shd w:val="clear" w:color="auto" w:fill="auto"/>
            <w:noWrap/>
            <w:vAlign w:val="bottom"/>
            <w:hideMark/>
          </w:tcPr>
          <w:p w14:paraId="456649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c>
          <w:tcPr>
            <w:tcW w:w="1097" w:type="dxa"/>
            <w:tcBorders>
              <w:top w:val="nil"/>
              <w:left w:val="nil"/>
              <w:bottom w:val="single" w:sz="4" w:space="0" w:color="auto"/>
              <w:right w:val="single" w:sz="4" w:space="0" w:color="auto"/>
            </w:tcBorders>
            <w:shd w:val="clear" w:color="auto" w:fill="auto"/>
            <w:noWrap/>
            <w:vAlign w:val="bottom"/>
            <w:hideMark/>
          </w:tcPr>
          <w:p w14:paraId="001E970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5250</w:t>
            </w:r>
          </w:p>
        </w:tc>
      </w:tr>
      <w:tr w:rsidR="00B66D86" w:rsidRPr="00AD525B" w14:paraId="17BED231"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348F1D1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88</w:t>
            </w:r>
          </w:p>
        </w:tc>
        <w:tc>
          <w:tcPr>
            <w:tcW w:w="4003" w:type="dxa"/>
            <w:tcBorders>
              <w:top w:val="nil"/>
              <w:left w:val="nil"/>
              <w:bottom w:val="single" w:sz="4" w:space="0" w:color="auto"/>
              <w:right w:val="single" w:sz="4" w:space="0" w:color="auto"/>
            </w:tcBorders>
            <w:shd w:val="clear" w:color="auto" w:fill="auto"/>
            <w:noWrap/>
            <w:vAlign w:val="bottom"/>
            <w:hideMark/>
          </w:tcPr>
          <w:p w14:paraId="715B6ED7"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Szekely Gyorgy</w:t>
            </w:r>
          </w:p>
        </w:tc>
        <w:tc>
          <w:tcPr>
            <w:tcW w:w="974" w:type="dxa"/>
            <w:tcBorders>
              <w:top w:val="nil"/>
              <w:left w:val="nil"/>
              <w:bottom w:val="single" w:sz="4" w:space="0" w:color="auto"/>
              <w:right w:val="single" w:sz="4" w:space="0" w:color="auto"/>
            </w:tcBorders>
            <w:shd w:val="clear" w:color="auto" w:fill="auto"/>
            <w:noWrap/>
            <w:vAlign w:val="bottom"/>
            <w:hideMark/>
          </w:tcPr>
          <w:p w14:paraId="5BB8217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640</w:t>
            </w:r>
          </w:p>
        </w:tc>
        <w:tc>
          <w:tcPr>
            <w:tcW w:w="914" w:type="dxa"/>
            <w:tcBorders>
              <w:top w:val="nil"/>
              <w:left w:val="nil"/>
              <w:bottom w:val="single" w:sz="4" w:space="0" w:color="auto"/>
              <w:right w:val="single" w:sz="4" w:space="0" w:color="auto"/>
            </w:tcBorders>
            <w:shd w:val="clear" w:color="auto" w:fill="auto"/>
            <w:noWrap/>
            <w:vAlign w:val="bottom"/>
            <w:hideMark/>
          </w:tcPr>
          <w:p w14:paraId="41E9D47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4289809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shd w:val="clear" w:color="auto" w:fill="auto"/>
            <w:noWrap/>
            <w:vAlign w:val="bottom"/>
            <w:hideMark/>
          </w:tcPr>
          <w:p w14:paraId="3017487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shd w:val="clear" w:color="auto" w:fill="auto"/>
            <w:noWrap/>
            <w:vAlign w:val="bottom"/>
            <w:hideMark/>
          </w:tcPr>
          <w:p w14:paraId="08440A1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c>
          <w:tcPr>
            <w:tcW w:w="1035" w:type="dxa"/>
            <w:tcBorders>
              <w:top w:val="nil"/>
              <w:left w:val="nil"/>
              <w:bottom w:val="single" w:sz="4" w:space="0" w:color="auto"/>
              <w:right w:val="single" w:sz="4" w:space="0" w:color="auto"/>
            </w:tcBorders>
            <w:shd w:val="clear" w:color="auto" w:fill="auto"/>
            <w:noWrap/>
            <w:vAlign w:val="bottom"/>
            <w:hideMark/>
          </w:tcPr>
          <w:p w14:paraId="3544272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shd w:val="clear" w:color="auto" w:fill="auto"/>
            <w:noWrap/>
            <w:vAlign w:val="bottom"/>
            <w:hideMark/>
          </w:tcPr>
          <w:p w14:paraId="129E638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c>
          <w:tcPr>
            <w:tcW w:w="922" w:type="dxa"/>
            <w:tcBorders>
              <w:top w:val="nil"/>
              <w:left w:val="nil"/>
              <w:bottom w:val="single" w:sz="4" w:space="0" w:color="auto"/>
              <w:right w:val="single" w:sz="4" w:space="0" w:color="auto"/>
            </w:tcBorders>
            <w:shd w:val="clear" w:color="auto" w:fill="auto"/>
            <w:noWrap/>
            <w:vAlign w:val="bottom"/>
            <w:hideMark/>
          </w:tcPr>
          <w:p w14:paraId="615DD90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c>
          <w:tcPr>
            <w:tcW w:w="1011" w:type="dxa"/>
            <w:tcBorders>
              <w:top w:val="nil"/>
              <w:left w:val="nil"/>
              <w:bottom w:val="single" w:sz="4" w:space="0" w:color="auto"/>
              <w:right w:val="single" w:sz="4" w:space="0" w:color="auto"/>
            </w:tcBorders>
            <w:shd w:val="clear" w:color="auto" w:fill="auto"/>
            <w:noWrap/>
            <w:vAlign w:val="bottom"/>
            <w:hideMark/>
          </w:tcPr>
          <w:p w14:paraId="685C0CA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c>
          <w:tcPr>
            <w:tcW w:w="1097" w:type="dxa"/>
            <w:tcBorders>
              <w:top w:val="nil"/>
              <w:left w:val="nil"/>
              <w:bottom w:val="single" w:sz="4" w:space="0" w:color="auto"/>
              <w:right w:val="single" w:sz="4" w:space="0" w:color="auto"/>
            </w:tcBorders>
            <w:shd w:val="clear" w:color="auto" w:fill="auto"/>
            <w:noWrap/>
            <w:vAlign w:val="bottom"/>
            <w:hideMark/>
          </w:tcPr>
          <w:p w14:paraId="2E5F43F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3200</w:t>
            </w:r>
          </w:p>
        </w:tc>
      </w:tr>
      <w:tr w:rsidR="00B66D86" w:rsidRPr="00AD525B" w14:paraId="241A159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E92608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89</w:t>
            </w:r>
          </w:p>
        </w:tc>
        <w:tc>
          <w:tcPr>
            <w:tcW w:w="4003" w:type="dxa"/>
            <w:tcBorders>
              <w:top w:val="nil"/>
              <w:left w:val="nil"/>
              <w:bottom w:val="single" w:sz="4" w:space="0" w:color="auto"/>
              <w:right w:val="single" w:sz="4" w:space="0" w:color="auto"/>
            </w:tcBorders>
            <w:shd w:val="clear" w:color="auto" w:fill="auto"/>
            <w:noWrap/>
            <w:vAlign w:val="bottom"/>
            <w:hideMark/>
          </w:tcPr>
          <w:p w14:paraId="208D8311"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Toamnei</w:t>
            </w:r>
          </w:p>
        </w:tc>
        <w:tc>
          <w:tcPr>
            <w:tcW w:w="974" w:type="dxa"/>
            <w:tcBorders>
              <w:top w:val="nil"/>
              <w:left w:val="nil"/>
              <w:bottom w:val="single" w:sz="4" w:space="0" w:color="auto"/>
              <w:right w:val="single" w:sz="4" w:space="0" w:color="auto"/>
            </w:tcBorders>
            <w:shd w:val="clear" w:color="auto" w:fill="auto"/>
            <w:noWrap/>
            <w:vAlign w:val="bottom"/>
            <w:hideMark/>
          </w:tcPr>
          <w:p w14:paraId="6FE9F83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250</w:t>
            </w:r>
          </w:p>
        </w:tc>
        <w:tc>
          <w:tcPr>
            <w:tcW w:w="914" w:type="dxa"/>
            <w:tcBorders>
              <w:top w:val="nil"/>
              <w:left w:val="nil"/>
              <w:bottom w:val="single" w:sz="4" w:space="0" w:color="auto"/>
              <w:right w:val="single" w:sz="4" w:space="0" w:color="auto"/>
            </w:tcBorders>
            <w:shd w:val="clear" w:color="auto" w:fill="auto"/>
            <w:noWrap/>
            <w:vAlign w:val="bottom"/>
            <w:hideMark/>
          </w:tcPr>
          <w:p w14:paraId="7DE45C6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3CB9B02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auto" w:fill="auto"/>
            <w:noWrap/>
            <w:vAlign w:val="bottom"/>
            <w:hideMark/>
          </w:tcPr>
          <w:p w14:paraId="3AA7FF8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auto" w:fill="auto"/>
            <w:noWrap/>
            <w:vAlign w:val="bottom"/>
            <w:hideMark/>
          </w:tcPr>
          <w:p w14:paraId="5A02570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1035" w:type="dxa"/>
            <w:tcBorders>
              <w:top w:val="nil"/>
              <w:left w:val="nil"/>
              <w:bottom w:val="single" w:sz="4" w:space="0" w:color="auto"/>
              <w:right w:val="single" w:sz="4" w:space="0" w:color="auto"/>
            </w:tcBorders>
            <w:shd w:val="clear" w:color="auto" w:fill="auto"/>
            <w:noWrap/>
            <w:vAlign w:val="bottom"/>
            <w:hideMark/>
          </w:tcPr>
          <w:p w14:paraId="26D071F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auto" w:fill="auto"/>
            <w:noWrap/>
            <w:vAlign w:val="bottom"/>
            <w:hideMark/>
          </w:tcPr>
          <w:p w14:paraId="25B1F2B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922" w:type="dxa"/>
            <w:tcBorders>
              <w:top w:val="nil"/>
              <w:left w:val="nil"/>
              <w:bottom w:val="single" w:sz="4" w:space="0" w:color="auto"/>
              <w:right w:val="single" w:sz="4" w:space="0" w:color="auto"/>
            </w:tcBorders>
            <w:shd w:val="clear" w:color="auto" w:fill="auto"/>
            <w:noWrap/>
            <w:vAlign w:val="bottom"/>
            <w:hideMark/>
          </w:tcPr>
          <w:p w14:paraId="36B84CD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1011" w:type="dxa"/>
            <w:tcBorders>
              <w:top w:val="nil"/>
              <w:left w:val="nil"/>
              <w:bottom w:val="single" w:sz="4" w:space="0" w:color="auto"/>
              <w:right w:val="single" w:sz="4" w:space="0" w:color="auto"/>
            </w:tcBorders>
            <w:shd w:val="clear" w:color="auto" w:fill="auto"/>
            <w:noWrap/>
            <w:vAlign w:val="bottom"/>
            <w:hideMark/>
          </w:tcPr>
          <w:p w14:paraId="5768941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c>
          <w:tcPr>
            <w:tcW w:w="1097" w:type="dxa"/>
            <w:tcBorders>
              <w:top w:val="nil"/>
              <w:left w:val="nil"/>
              <w:bottom w:val="single" w:sz="4" w:space="0" w:color="auto"/>
              <w:right w:val="single" w:sz="4" w:space="0" w:color="auto"/>
            </w:tcBorders>
            <w:shd w:val="clear" w:color="auto" w:fill="auto"/>
            <w:noWrap/>
            <w:vAlign w:val="bottom"/>
            <w:hideMark/>
          </w:tcPr>
          <w:p w14:paraId="62063B3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1250</w:t>
            </w:r>
          </w:p>
        </w:tc>
      </w:tr>
      <w:tr w:rsidR="00B66D86" w:rsidRPr="00AD525B" w14:paraId="7D3AF43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7BB9B6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90</w:t>
            </w:r>
          </w:p>
        </w:tc>
        <w:tc>
          <w:tcPr>
            <w:tcW w:w="4003" w:type="dxa"/>
            <w:tcBorders>
              <w:top w:val="nil"/>
              <w:left w:val="nil"/>
              <w:bottom w:val="single" w:sz="4" w:space="0" w:color="auto"/>
              <w:right w:val="single" w:sz="4" w:space="0" w:color="auto"/>
            </w:tcBorders>
            <w:shd w:val="clear" w:color="auto" w:fill="auto"/>
            <w:noWrap/>
            <w:vAlign w:val="bottom"/>
            <w:hideMark/>
          </w:tcPr>
          <w:p w14:paraId="134470F8" w14:textId="2535AA3D" w:rsidR="00826721" w:rsidRPr="00AD525B" w:rsidRDefault="005F6C7F" w:rsidP="00826721">
            <w:pPr>
              <w:keepNext w:val="0"/>
              <w:keepLines w:val="0"/>
              <w:spacing w:after="0"/>
              <w:jc w:val="left"/>
              <w:rPr>
                <w:sz w:val="22"/>
                <w:szCs w:val="22"/>
                <w:lang w:eastAsia="ro-RO"/>
              </w:rPr>
            </w:pPr>
            <w:r w:rsidRPr="00AD525B">
              <w:rPr>
                <w:sz w:val="22"/>
                <w:szCs w:val="22"/>
                <w:lang w:eastAsia="ro-RO"/>
              </w:rPr>
              <w:t>Țigaretei</w:t>
            </w:r>
          </w:p>
        </w:tc>
        <w:tc>
          <w:tcPr>
            <w:tcW w:w="974" w:type="dxa"/>
            <w:tcBorders>
              <w:top w:val="nil"/>
              <w:left w:val="nil"/>
              <w:bottom w:val="single" w:sz="4" w:space="0" w:color="auto"/>
              <w:right w:val="single" w:sz="4" w:space="0" w:color="auto"/>
            </w:tcBorders>
            <w:shd w:val="clear" w:color="auto" w:fill="auto"/>
            <w:noWrap/>
            <w:vAlign w:val="bottom"/>
            <w:hideMark/>
          </w:tcPr>
          <w:p w14:paraId="43AE8B5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710</w:t>
            </w:r>
          </w:p>
        </w:tc>
        <w:tc>
          <w:tcPr>
            <w:tcW w:w="914" w:type="dxa"/>
            <w:tcBorders>
              <w:top w:val="nil"/>
              <w:left w:val="nil"/>
              <w:bottom w:val="single" w:sz="4" w:space="0" w:color="auto"/>
              <w:right w:val="single" w:sz="4" w:space="0" w:color="auto"/>
            </w:tcBorders>
            <w:shd w:val="clear" w:color="auto" w:fill="auto"/>
            <w:noWrap/>
            <w:vAlign w:val="bottom"/>
            <w:hideMark/>
          </w:tcPr>
          <w:p w14:paraId="1A23AF9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61415C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shd w:val="clear" w:color="auto" w:fill="auto"/>
            <w:noWrap/>
            <w:vAlign w:val="bottom"/>
            <w:hideMark/>
          </w:tcPr>
          <w:p w14:paraId="2B94A95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shd w:val="clear" w:color="auto" w:fill="auto"/>
            <w:noWrap/>
            <w:vAlign w:val="bottom"/>
            <w:hideMark/>
          </w:tcPr>
          <w:p w14:paraId="013263D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c>
          <w:tcPr>
            <w:tcW w:w="1035" w:type="dxa"/>
            <w:tcBorders>
              <w:top w:val="nil"/>
              <w:left w:val="nil"/>
              <w:bottom w:val="single" w:sz="4" w:space="0" w:color="auto"/>
              <w:right w:val="single" w:sz="4" w:space="0" w:color="auto"/>
            </w:tcBorders>
            <w:shd w:val="clear" w:color="auto" w:fill="auto"/>
            <w:noWrap/>
            <w:vAlign w:val="bottom"/>
            <w:hideMark/>
          </w:tcPr>
          <w:p w14:paraId="052C65F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shd w:val="clear" w:color="auto" w:fill="auto"/>
            <w:noWrap/>
            <w:vAlign w:val="bottom"/>
            <w:hideMark/>
          </w:tcPr>
          <w:p w14:paraId="1350F6E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c>
          <w:tcPr>
            <w:tcW w:w="922" w:type="dxa"/>
            <w:tcBorders>
              <w:top w:val="nil"/>
              <w:left w:val="nil"/>
              <w:bottom w:val="single" w:sz="4" w:space="0" w:color="auto"/>
              <w:right w:val="single" w:sz="4" w:space="0" w:color="auto"/>
            </w:tcBorders>
            <w:shd w:val="clear" w:color="auto" w:fill="auto"/>
            <w:noWrap/>
            <w:vAlign w:val="bottom"/>
            <w:hideMark/>
          </w:tcPr>
          <w:p w14:paraId="241BA03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c>
          <w:tcPr>
            <w:tcW w:w="1011" w:type="dxa"/>
            <w:tcBorders>
              <w:top w:val="nil"/>
              <w:left w:val="nil"/>
              <w:bottom w:val="single" w:sz="4" w:space="0" w:color="auto"/>
              <w:right w:val="single" w:sz="4" w:space="0" w:color="auto"/>
            </w:tcBorders>
            <w:shd w:val="clear" w:color="auto" w:fill="auto"/>
            <w:noWrap/>
            <w:vAlign w:val="bottom"/>
            <w:hideMark/>
          </w:tcPr>
          <w:p w14:paraId="52DD1D7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c>
          <w:tcPr>
            <w:tcW w:w="1097" w:type="dxa"/>
            <w:tcBorders>
              <w:top w:val="nil"/>
              <w:left w:val="nil"/>
              <w:bottom w:val="single" w:sz="4" w:space="0" w:color="auto"/>
              <w:right w:val="single" w:sz="4" w:space="0" w:color="auto"/>
            </w:tcBorders>
            <w:shd w:val="clear" w:color="auto" w:fill="auto"/>
            <w:noWrap/>
            <w:vAlign w:val="bottom"/>
            <w:hideMark/>
          </w:tcPr>
          <w:p w14:paraId="07C0745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4970</w:t>
            </w:r>
          </w:p>
        </w:tc>
      </w:tr>
      <w:tr w:rsidR="00B66D86" w:rsidRPr="00AD525B" w14:paraId="12D8B94D"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9B86D1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91</w:t>
            </w:r>
          </w:p>
        </w:tc>
        <w:tc>
          <w:tcPr>
            <w:tcW w:w="4003" w:type="dxa"/>
            <w:tcBorders>
              <w:top w:val="nil"/>
              <w:left w:val="nil"/>
              <w:bottom w:val="single" w:sz="4" w:space="0" w:color="auto"/>
              <w:right w:val="single" w:sz="4" w:space="0" w:color="auto"/>
            </w:tcBorders>
            <w:shd w:val="clear" w:color="auto" w:fill="auto"/>
            <w:noWrap/>
            <w:vAlign w:val="bottom"/>
            <w:hideMark/>
          </w:tcPr>
          <w:p w14:paraId="133E470E"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Vasile Goldiş</w:t>
            </w:r>
          </w:p>
        </w:tc>
        <w:tc>
          <w:tcPr>
            <w:tcW w:w="974" w:type="dxa"/>
            <w:tcBorders>
              <w:top w:val="nil"/>
              <w:left w:val="nil"/>
              <w:bottom w:val="single" w:sz="4" w:space="0" w:color="auto"/>
              <w:right w:val="single" w:sz="4" w:space="0" w:color="auto"/>
            </w:tcBorders>
            <w:shd w:val="clear" w:color="auto" w:fill="auto"/>
            <w:noWrap/>
            <w:vAlign w:val="bottom"/>
            <w:hideMark/>
          </w:tcPr>
          <w:p w14:paraId="573897E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1700</w:t>
            </w:r>
          </w:p>
        </w:tc>
        <w:tc>
          <w:tcPr>
            <w:tcW w:w="914" w:type="dxa"/>
            <w:tcBorders>
              <w:top w:val="nil"/>
              <w:left w:val="nil"/>
              <w:bottom w:val="single" w:sz="4" w:space="0" w:color="auto"/>
              <w:right w:val="single" w:sz="4" w:space="0" w:color="auto"/>
            </w:tcBorders>
            <w:shd w:val="clear" w:color="auto" w:fill="auto"/>
            <w:noWrap/>
            <w:vAlign w:val="bottom"/>
            <w:hideMark/>
          </w:tcPr>
          <w:p w14:paraId="3129A05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24F8EE6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shd w:val="clear" w:color="auto" w:fill="auto"/>
            <w:noWrap/>
            <w:vAlign w:val="bottom"/>
            <w:hideMark/>
          </w:tcPr>
          <w:p w14:paraId="7CDE426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shd w:val="clear" w:color="auto" w:fill="auto"/>
            <w:noWrap/>
            <w:vAlign w:val="bottom"/>
            <w:hideMark/>
          </w:tcPr>
          <w:p w14:paraId="75A7301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c>
          <w:tcPr>
            <w:tcW w:w="1035" w:type="dxa"/>
            <w:tcBorders>
              <w:top w:val="nil"/>
              <w:left w:val="nil"/>
              <w:bottom w:val="single" w:sz="4" w:space="0" w:color="auto"/>
              <w:right w:val="single" w:sz="4" w:space="0" w:color="auto"/>
            </w:tcBorders>
            <w:shd w:val="clear" w:color="auto" w:fill="auto"/>
            <w:noWrap/>
            <w:vAlign w:val="bottom"/>
            <w:hideMark/>
          </w:tcPr>
          <w:p w14:paraId="29ED53D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shd w:val="clear" w:color="auto" w:fill="auto"/>
            <w:noWrap/>
            <w:vAlign w:val="bottom"/>
            <w:hideMark/>
          </w:tcPr>
          <w:p w14:paraId="10B6962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c>
          <w:tcPr>
            <w:tcW w:w="922" w:type="dxa"/>
            <w:tcBorders>
              <w:top w:val="nil"/>
              <w:left w:val="nil"/>
              <w:bottom w:val="single" w:sz="4" w:space="0" w:color="auto"/>
              <w:right w:val="single" w:sz="4" w:space="0" w:color="auto"/>
            </w:tcBorders>
            <w:shd w:val="clear" w:color="auto" w:fill="auto"/>
            <w:noWrap/>
            <w:vAlign w:val="bottom"/>
            <w:hideMark/>
          </w:tcPr>
          <w:p w14:paraId="47AB4CB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c>
          <w:tcPr>
            <w:tcW w:w="1011" w:type="dxa"/>
            <w:tcBorders>
              <w:top w:val="nil"/>
              <w:left w:val="nil"/>
              <w:bottom w:val="single" w:sz="4" w:space="0" w:color="auto"/>
              <w:right w:val="single" w:sz="4" w:space="0" w:color="auto"/>
            </w:tcBorders>
            <w:shd w:val="clear" w:color="auto" w:fill="auto"/>
            <w:noWrap/>
            <w:vAlign w:val="bottom"/>
            <w:hideMark/>
          </w:tcPr>
          <w:p w14:paraId="11AA7CD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c>
          <w:tcPr>
            <w:tcW w:w="1097" w:type="dxa"/>
            <w:tcBorders>
              <w:top w:val="nil"/>
              <w:left w:val="nil"/>
              <w:bottom w:val="single" w:sz="4" w:space="0" w:color="auto"/>
              <w:right w:val="single" w:sz="4" w:space="0" w:color="auto"/>
            </w:tcBorders>
            <w:shd w:val="clear" w:color="auto" w:fill="auto"/>
            <w:noWrap/>
            <w:vAlign w:val="bottom"/>
            <w:hideMark/>
          </w:tcPr>
          <w:p w14:paraId="5485249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8500</w:t>
            </w:r>
          </w:p>
        </w:tc>
      </w:tr>
      <w:tr w:rsidR="00826721" w:rsidRPr="00AD525B" w14:paraId="623DB31E"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1F4984A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92</w:t>
            </w:r>
          </w:p>
        </w:tc>
        <w:tc>
          <w:tcPr>
            <w:tcW w:w="4003" w:type="dxa"/>
            <w:tcBorders>
              <w:top w:val="nil"/>
              <w:left w:val="nil"/>
              <w:bottom w:val="single" w:sz="4" w:space="0" w:color="auto"/>
              <w:right w:val="single" w:sz="4" w:space="0" w:color="auto"/>
            </w:tcBorders>
            <w:shd w:val="clear" w:color="CCCCFF" w:fill="FFFFFF"/>
            <w:noWrap/>
            <w:vAlign w:val="bottom"/>
            <w:hideMark/>
          </w:tcPr>
          <w:p w14:paraId="6272F805" w14:textId="75BA27FD" w:rsidR="00826721" w:rsidRPr="00AD525B" w:rsidRDefault="005F6C7F" w:rsidP="00826721">
            <w:pPr>
              <w:keepNext w:val="0"/>
              <w:keepLines w:val="0"/>
              <w:spacing w:after="0"/>
              <w:jc w:val="left"/>
              <w:rPr>
                <w:sz w:val="22"/>
                <w:szCs w:val="22"/>
                <w:lang w:eastAsia="ro-RO"/>
              </w:rPr>
            </w:pPr>
            <w:r w:rsidRPr="00AD525B">
              <w:rPr>
                <w:sz w:val="22"/>
                <w:szCs w:val="22"/>
                <w:lang w:eastAsia="ro-RO"/>
              </w:rPr>
              <w:t>Vânătorilor</w:t>
            </w:r>
            <w:r w:rsidR="00826721" w:rsidRPr="00AD525B">
              <w:rPr>
                <w:sz w:val="22"/>
                <w:szCs w:val="22"/>
                <w:lang w:eastAsia="ro-RO"/>
              </w:rPr>
              <w:t>-partea noua</w:t>
            </w:r>
          </w:p>
        </w:tc>
        <w:tc>
          <w:tcPr>
            <w:tcW w:w="974" w:type="dxa"/>
            <w:tcBorders>
              <w:top w:val="nil"/>
              <w:left w:val="nil"/>
              <w:bottom w:val="single" w:sz="4" w:space="0" w:color="auto"/>
              <w:right w:val="single" w:sz="4" w:space="0" w:color="auto"/>
            </w:tcBorders>
            <w:shd w:val="clear" w:color="auto" w:fill="auto"/>
            <w:noWrap/>
            <w:vAlign w:val="bottom"/>
            <w:hideMark/>
          </w:tcPr>
          <w:p w14:paraId="6FA1D39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600</w:t>
            </w:r>
          </w:p>
        </w:tc>
        <w:tc>
          <w:tcPr>
            <w:tcW w:w="914" w:type="dxa"/>
            <w:tcBorders>
              <w:top w:val="nil"/>
              <w:left w:val="nil"/>
              <w:bottom w:val="single" w:sz="4" w:space="0" w:color="auto"/>
              <w:right w:val="single" w:sz="4" w:space="0" w:color="auto"/>
            </w:tcBorders>
            <w:shd w:val="clear" w:color="auto" w:fill="auto"/>
            <w:noWrap/>
            <w:vAlign w:val="bottom"/>
            <w:hideMark/>
          </w:tcPr>
          <w:p w14:paraId="2E3F711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w:t>
            </w:r>
          </w:p>
        </w:tc>
        <w:tc>
          <w:tcPr>
            <w:tcW w:w="1121" w:type="dxa"/>
            <w:tcBorders>
              <w:top w:val="nil"/>
              <w:left w:val="nil"/>
              <w:bottom w:val="single" w:sz="4" w:space="0" w:color="auto"/>
              <w:right w:val="single" w:sz="4" w:space="0" w:color="auto"/>
            </w:tcBorders>
            <w:shd w:val="clear" w:color="auto" w:fill="auto"/>
            <w:noWrap/>
            <w:vAlign w:val="bottom"/>
            <w:hideMark/>
          </w:tcPr>
          <w:p w14:paraId="52E3725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hideMark/>
          </w:tcPr>
          <w:p w14:paraId="7AA5BF9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hideMark/>
          </w:tcPr>
          <w:p w14:paraId="43B474E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1035" w:type="dxa"/>
            <w:tcBorders>
              <w:top w:val="nil"/>
              <w:left w:val="nil"/>
              <w:bottom w:val="single" w:sz="4" w:space="0" w:color="auto"/>
              <w:right w:val="single" w:sz="4" w:space="0" w:color="auto"/>
            </w:tcBorders>
            <w:shd w:val="clear" w:color="CCCCFF" w:fill="FFFFFF"/>
            <w:noWrap/>
            <w:vAlign w:val="bottom"/>
            <w:hideMark/>
          </w:tcPr>
          <w:p w14:paraId="7CF5826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hideMark/>
          </w:tcPr>
          <w:p w14:paraId="71999ED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922" w:type="dxa"/>
            <w:tcBorders>
              <w:top w:val="nil"/>
              <w:left w:val="nil"/>
              <w:bottom w:val="single" w:sz="4" w:space="0" w:color="auto"/>
              <w:right w:val="single" w:sz="4" w:space="0" w:color="auto"/>
            </w:tcBorders>
            <w:shd w:val="clear" w:color="CCCCFF" w:fill="FFFFFF"/>
            <w:noWrap/>
            <w:vAlign w:val="bottom"/>
            <w:hideMark/>
          </w:tcPr>
          <w:p w14:paraId="2D70432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1011" w:type="dxa"/>
            <w:tcBorders>
              <w:top w:val="nil"/>
              <w:left w:val="nil"/>
              <w:bottom w:val="single" w:sz="4" w:space="0" w:color="auto"/>
              <w:right w:val="single" w:sz="4" w:space="0" w:color="auto"/>
            </w:tcBorders>
            <w:shd w:val="clear" w:color="CCCCFF" w:fill="FFFFFF"/>
            <w:noWrap/>
            <w:vAlign w:val="bottom"/>
            <w:hideMark/>
          </w:tcPr>
          <w:p w14:paraId="46CCF1E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c>
          <w:tcPr>
            <w:tcW w:w="1097" w:type="dxa"/>
            <w:tcBorders>
              <w:top w:val="nil"/>
              <w:left w:val="nil"/>
              <w:bottom w:val="single" w:sz="4" w:space="0" w:color="auto"/>
              <w:right w:val="single" w:sz="4" w:space="0" w:color="auto"/>
            </w:tcBorders>
            <w:shd w:val="clear" w:color="CCCCFF" w:fill="FFFFFF"/>
            <w:noWrap/>
            <w:vAlign w:val="bottom"/>
            <w:hideMark/>
          </w:tcPr>
          <w:p w14:paraId="3F6A0B3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3000</w:t>
            </w:r>
          </w:p>
        </w:tc>
      </w:tr>
      <w:tr w:rsidR="00B66D86" w:rsidRPr="00AD525B" w14:paraId="041F5407"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740D7A2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93</w:t>
            </w:r>
          </w:p>
        </w:tc>
        <w:tc>
          <w:tcPr>
            <w:tcW w:w="4003" w:type="dxa"/>
            <w:tcBorders>
              <w:top w:val="nil"/>
              <w:left w:val="nil"/>
              <w:bottom w:val="single" w:sz="4" w:space="0" w:color="auto"/>
              <w:right w:val="single" w:sz="4" w:space="0" w:color="auto"/>
            </w:tcBorders>
            <w:shd w:val="clear" w:color="auto" w:fill="auto"/>
            <w:noWrap/>
            <w:vAlign w:val="bottom"/>
            <w:hideMark/>
          </w:tcPr>
          <w:p w14:paraId="441559AE"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Váradi József</w:t>
            </w:r>
          </w:p>
        </w:tc>
        <w:tc>
          <w:tcPr>
            <w:tcW w:w="974" w:type="dxa"/>
            <w:tcBorders>
              <w:top w:val="nil"/>
              <w:left w:val="nil"/>
              <w:bottom w:val="single" w:sz="4" w:space="0" w:color="auto"/>
              <w:right w:val="single" w:sz="4" w:space="0" w:color="auto"/>
            </w:tcBorders>
            <w:shd w:val="clear" w:color="auto" w:fill="auto"/>
            <w:noWrap/>
            <w:vAlign w:val="bottom"/>
            <w:hideMark/>
          </w:tcPr>
          <w:p w14:paraId="021E44C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1400</w:t>
            </w:r>
          </w:p>
        </w:tc>
        <w:tc>
          <w:tcPr>
            <w:tcW w:w="914" w:type="dxa"/>
            <w:tcBorders>
              <w:top w:val="nil"/>
              <w:left w:val="nil"/>
              <w:bottom w:val="single" w:sz="4" w:space="0" w:color="auto"/>
              <w:right w:val="single" w:sz="4" w:space="0" w:color="auto"/>
            </w:tcBorders>
            <w:shd w:val="clear" w:color="auto" w:fill="auto"/>
            <w:noWrap/>
            <w:vAlign w:val="bottom"/>
            <w:hideMark/>
          </w:tcPr>
          <w:p w14:paraId="5E4039B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0F3E62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shd w:val="clear" w:color="auto" w:fill="auto"/>
            <w:noWrap/>
            <w:vAlign w:val="bottom"/>
            <w:hideMark/>
          </w:tcPr>
          <w:p w14:paraId="07D10C2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shd w:val="clear" w:color="auto" w:fill="auto"/>
            <w:noWrap/>
            <w:vAlign w:val="bottom"/>
            <w:hideMark/>
          </w:tcPr>
          <w:p w14:paraId="79CC37E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c>
          <w:tcPr>
            <w:tcW w:w="1035" w:type="dxa"/>
            <w:tcBorders>
              <w:top w:val="nil"/>
              <w:left w:val="nil"/>
              <w:bottom w:val="single" w:sz="4" w:space="0" w:color="auto"/>
              <w:right w:val="single" w:sz="4" w:space="0" w:color="auto"/>
            </w:tcBorders>
            <w:shd w:val="clear" w:color="auto" w:fill="auto"/>
            <w:noWrap/>
            <w:vAlign w:val="bottom"/>
            <w:hideMark/>
          </w:tcPr>
          <w:p w14:paraId="2A890C1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shd w:val="clear" w:color="auto" w:fill="auto"/>
            <w:noWrap/>
            <w:vAlign w:val="bottom"/>
            <w:hideMark/>
          </w:tcPr>
          <w:p w14:paraId="66A23F6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c>
          <w:tcPr>
            <w:tcW w:w="922" w:type="dxa"/>
            <w:tcBorders>
              <w:top w:val="nil"/>
              <w:left w:val="nil"/>
              <w:bottom w:val="single" w:sz="4" w:space="0" w:color="auto"/>
              <w:right w:val="single" w:sz="4" w:space="0" w:color="auto"/>
            </w:tcBorders>
            <w:shd w:val="clear" w:color="auto" w:fill="auto"/>
            <w:noWrap/>
            <w:vAlign w:val="bottom"/>
            <w:hideMark/>
          </w:tcPr>
          <w:p w14:paraId="796712D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c>
          <w:tcPr>
            <w:tcW w:w="1011" w:type="dxa"/>
            <w:tcBorders>
              <w:top w:val="nil"/>
              <w:left w:val="nil"/>
              <w:bottom w:val="single" w:sz="4" w:space="0" w:color="auto"/>
              <w:right w:val="single" w:sz="4" w:space="0" w:color="auto"/>
            </w:tcBorders>
            <w:shd w:val="clear" w:color="auto" w:fill="auto"/>
            <w:noWrap/>
            <w:vAlign w:val="bottom"/>
            <w:hideMark/>
          </w:tcPr>
          <w:p w14:paraId="024B3D7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c>
          <w:tcPr>
            <w:tcW w:w="1097" w:type="dxa"/>
            <w:tcBorders>
              <w:top w:val="nil"/>
              <w:left w:val="nil"/>
              <w:bottom w:val="single" w:sz="4" w:space="0" w:color="auto"/>
              <w:right w:val="single" w:sz="4" w:space="0" w:color="auto"/>
            </w:tcBorders>
            <w:shd w:val="clear" w:color="auto" w:fill="auto"/>
            <w:noWrap/>
            <w:vAlign w:val="bottom"/>
            <w:hideMark/>
          </w:tcPr>
          <w:p w14:paraId="1B82CDD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9800</w:t>
            </w:r>
          </w:p>
        </w:tc>
      </w:tr>
      <w:tr w:rsidR="00B66D86" w:rsidRPr="00AD525B" w14:paraId="1BC91AEB"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40E74D6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94</w:t>
            </w:r>
          </w:p>
        </w:tc>
        <w:tc>
          <w:tcPr>
            <w:tcW w:w="4003" w:type="dxa"/>
            <w:tcBorders>
              <w:top w:val="nil"/>
              <w:left w:val="nil"/>
              <w:bottom w:val="single" w:sz="4" w:space="0" w:color="auto"/>
              <w:right w:val="single" w:sz="4" w:space="0" w:color="auto"/>
            </w:tcBorders>
            <w:shd w:val="clear" w:color="auto" w:fill="auto"/>
            <w:noWrap/>
            <w:vAlign w:val="bottom"/>
            <w:hideMark/>
          </w:tcPr>
          <w:p w14:paraId="04909554"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Vânătorilor</w:t>
            </w:r>
          </w:p>
        </w:tc>
        <w:tc>
          <w:tcPr>
            <w:tcW w:w="974" w:type="dxa"/>
            <w:tcBorders>
              <w:top w:val="nil"/>
              <w:left w:val="nil"/>
              <w:bottom w:val="single" w:sz="4" w:space="0" w:color="auto"/>
              <w:right w:val="single" w:sz="4" w:space="0" w:color="auto"/>
            </w:tcBorders>
            <w:shd w:val="clear" w:color="auto" w:fill="auto"/>
            <w:noWrap/>
            <w:vAlign w:val="bottom"/>
            <w:hideMark/>
          </w:tcPr>
          <w:p w14:paraId="39BD5A2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550</w:t>
            </w:r>
          </w:p>
        </w:tc>
        <w:tc>
          <w:tcPr>
            <w:tcW w:w="914" w:type="dxa"/>
            <w:tcBorders>
              <w:top w:val="nil"/>
              <w:left w:val="nil"/>
              <w:bottom w:val="single" w:sz="4" w:space="0" w:color="auto"/>
              <w:right w:val="single" w:sz="4" w:space="0" w:color="auto"/>
            </w:tcBorders>
            <w:shd w:val="clear" w:color="auto" w:fill="auto"/>
            <w:noWrap/>
            <w:vAlign w:val="bottom"/>
            <w:hideMark/>
          </w:tcPr>
          <w:p w14:paraId="3037A10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612A02E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23BE44F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5567900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35" w:type="dxa"/>
            <w:tcBorders>
              <w:top w:val="nil"/>
              <w:left w:val="nil"/>
              <w:bottom w:val="single" w:sz="4" w:space="0" w:color="auto"/>
              <w:right w:val="single" w:sz="4" w:space="0" w:color="auto"/>
            </w:tcBorders>
            <w:shd w:val="clear" w:color="auto" w:fill="auto"/>
            <w:noWrap/>
            <w:vAlign w:val="bottom"/>
            <w:hideMark/>
          </w:tcPr>
          <w:p w14:paraId="010DBC35"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06F9F84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922" w:type="dxa"/>
            <w:tcBorders>
              <w:top w:val="nil"/>
              <w:left w:val="nil"/>
              <w:bottom w:val="single" w:sz="4" w:space="0" w:color="auto"/>
              <w:right w:val="single" w:sz="4" w:space="0" w:color="auto"/>
            </w:tcBorders>
            <w:shd w:val="clear" w:color="auto" w:fill="auto"/>
            <w:noWrap/>
            <w:vAlign w:val="bottom"/>
            <w:hideMark/>
          </w:tcPr>
          <w:p w14:paraId="3EB75A8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11" w:type="dxa"/>
            <w:tcBorders>
              <w:top w:val="nil"/>
              <w:left w:val="nil"/>
              <w:bottom w:val="single" w:sz="4" w:space="0" w:color="auto"/>
              <w:right w:val="single" w:sz="4" w:space="0" w:color="auto"/>
            </w:tcBorders>
            <w:shd w:val="clear" w:color="auto" w:fill="auto"/>
            <w:noWrap/>
            <w:vAlign w:val="bottom"/>
            <w:hideMark/>
          </w:tcPr>
          <w:p w14:paraId="1B19712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c>
          <w:tcPr>
            <w:tcW w:w="1097" w:type="dxa"/>
            <w:tcBorders>
              <w:top w:val="nil"/>
              <w:left w:val="nil"/>
              <w:bottom w:val="single" w:sz="4" w:space="0" w:color="auto"/>
              <w:right w:val="single" w:sz="4" w:space="0" w:color="auto"/>
            </w:tcBorders>
            <w:shd w:val="clear" w:color="auto" w:fill="auto"/>
            <w:noWrap/>
            <w:vAlign w:val="bottom"/>
            <w:hideMark/>
          </w:tcPr>
          <w:p w14:paraId="3A16E7D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3850</w:t>
            </w:r>
          </w:p>
        </w:tc>
      </w:tr>
      <w:tr w:rsidR="00B66D86" w:rsidRPr="00AD525B" w14:paraId="634E9544"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0D1A6DD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95</w:t>
            </w:r>
          </w:p>
        </w:tc>
        <w:tc>
          <w:tcPr>
            <w:tcW w:w="4003" w:type="dxa"/>
            <w:tcBorders>
              <w:top w:val="nil"/>
              <w:left w:val="nil"/>
              <w:bottom w:val="single" w:sz="4" w:space="0" w:color="auto"/>
              <w:right w:val="single" w:sz="4" w:space="0" w:color="auto"/>
            </w:tcBorders>
            <w:shd w:val="clear" w:color="auto" w:fill="auto"/>
            <w:noWrap/>
            <w:vAlign w:val="bottom"/>
            <w:hideMark/>
          </w:tcPr>
          <w:p w14:paraId="49F54526"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Voican</w:t>
            </w:r>
          </w:p>
        </w:tc>
        <w:tc>
          <w:tcPr>
            <w:tcW w:w="974" w:type="dxa"/>
            <w:tcBorders>
              <w:top w:val="nil"/>
              <w:left w:val="nil"/>
              <w:bottom w:val="single" w:sz="4" w:space="0" w:color="auto"/>
              <w:right w:val="single" w:sz="4" w:space="0" w:color="auto"/>
            </w:tcBorders>
            <w:shd w:val="clear" w:color="auto" w:fill="auto"/>
            <w:noWrap/>
            <w:vAlign w:val="bottom"/>
            <w:hideMark/>
          </w:tcPr>
          <w:p w14:paraId="616A8D6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285</w:t>
            </w:r>
          </w:p>
        </w:tc>
        <w:tc>
          <w:tcPr>
            <w:tcW w:w="914" w:type="dxa"/>
            <w:tcBorders>
              <w:top w:val="nil"/>
              <w:left w:val="nil"/>
              <w:bottom w:val="single" w:sz="4" w:space="0" w:color="auto"/>
              <w:right w:val="single" w:sz="4" w:space="0" w:color="auto"/>
            </w:tcBorders>
            <w:shd w:val="clear" w:color="auto" w:fill="auto"/>
            <w:noWrap/>
            <w:vAlign w:val="bottom"/>
            <w:hideMark/>
          </w:tcPr>
          <w:p w14:paraId="4FC0B1DE"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2E74639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421E99A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2AF9CC8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1035" w:type="dxa"/>
            <w:tcBorders>
              <w:top w:val="nil"/>
              <w:left w:val="nil"/>
              <w:bottom w:val="single" w:sz="4" w:space="0" w:color="auto"/>
              <w:right w:val="single" w:sz="4" w:space="0" w:color="auto"/>
            </w:tcBorders>
            <w:shd w:val="clear" w:color="auto" w:fill="auto"/>
            <w:noWrap/>
            <w:vAlign w:val="bottom"/>
            <w:hideMark/>
          </w:tcPr>
          <w:p w14:paraId="4C2717C0"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12C7050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7817D28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1011" w:type="dxa"/>
            <w:tcBorders>
              <w:top w:val="nil"/>
              <w:left w:val="nil"/>
              <w:bottom w:val="single" w:sz="4" w:space="0" w:color="auto"/>
              <w:right w:val="single" w:sz="4" w:space="0" w:color="auto"/>
            </w:tcBorders>
            <w:shd w:val="clear" w:color="auto" w:fill="auto"/>
            <w:noWrap/>
            <w:vAlign w:val="bottom"/>
            <w:hideMark/>
          </w:tcPr>
          <w:p w14:paraId="44F5473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1097" w:type="dxa"/>
            <w:tcBorders>
              <w:top w:val="nil"/>
              <w:left w:val="nil"/>
              <w:bottom w:val="single" w:sz="4" w:space="0" w:color="auto"/>
              <w:right w:val="single" w:sz="4" w:space="0" w:color="auto"/>
            </w:tcBorders>
            <w:shd w:val="clear" w:color="auto" w:fill="auto"/>
            <w:noWrap/>
            <w:vAlign w:val="bottom"/>
            <w:hideMark/>
          </w:tcPr>
          <w:p w14:paraId="10BAA4B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r>
      <w:tr w:rsidR="00B66D86" w:rsidRPr="00AD525B" w14:paraId="6A1AED2D"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8C12AC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96</w:t>
            </w:r>
          </w:p>
        </w:tc>
        <w:tc>
          <w:tcPr>
            <w:tcW w:w="4003" w:type="dxa"/>
            <w:tcBorders>
              <w:top w:val="nil"/>
              <w:left w:val="nil"/>
              <w:bottom w:val="single" w:sz="4" w:space="0" w:color="auto"/>
              <w:right w:val="single" w:sz="4" w:space="0" w:color="auto"/>
            </w:tcBorders>
            <w:shd w:val="clear" w:color="auto" w:fill="auto"/>
            <w:noWrap/>
            <w:vAlign w:val="bottom"/>
            <w:hideMark/>
          </w:tcPr>
          <w:p w14:paraId="05938677"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Vulturilor</w:t>
            </w:r>
          </w:p>
        </w:tc>
        <w:tc>
          <w:tcPr>
            <w:tcW w:w="974" w:type="dxa"/>
            <w:tcBorders>
              <w:top w:val="nil"/>
              <w:left w:val="nil"/>
              <w:bottom w:val="single" w:sz="4" w:space="0" w:color="auto"/>
              <w:right w:val="single" w:sz="4" w:space="0" w:color="auto"/>
            </w:tcBorders>
            <w:shd w:val="clear" w:color="auto" w:fill="auto"/>
            <w:noWrap/>
            <w:vAlign w:val="bottom"/>
            <w:hideMark/>
          </w:tcPr>
          <w:p w14:paraId="079A391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285</w:t>
            </w:r>
          </w:p>
        </w:tc>
        <w:tc>
          <w:tcPr>
            <w:tcW w:w="914" w:type="dxa"/>
            <w:tcBorders>
              <w:top w:val="nil"/>
              <w:left w:val="nil"/>
              <w:bottom w:val="single" w:sz="4" w:space="0" w:color="auto"/>
              <w:right w:val="single" w:sz="4" w:space="0" w:color="auto"/>
            </w:tcBorders>
            <w:shd w:val="clear" w:color="auto" w:fill="auto"/>
            <w:noWrap/>
            <w:vAlign w:val="bottom"/>
            <w:hideMark/>
          </w:tcPr>
          <w:p w14:paraId="428D8B4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7</w:t>
            </w:r>
          </w:p>
        </w:tc>
        <w:tc>
          <w:tcPr>
            <w:tcW w:w="1121" w:type="dxa"/>
            <w:tcBorders>
              <w:top w:val="nil"/>
              <w:left w:val="nil"/>
              <w:bottom w:val="single" w:sz="4" w:space="0" w:color="auto"/>
              <w:right w:val="single" w:sz="4" w:space="0" w:color="auto"/>
            </w:tcBorders>
            <w:shd w:val="clear" w:color="auto" w:fill="auto"/>
            <w:noWrap/>
            <w:vAlign w:val="bottom"/>
            <w:hideMark/>
          </w:tcPr>
          <w:p w14:paraId="4B255E7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73A6BB9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5E78B746"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1035" w:type="dxa"/>
            <w:tcBorders>
              <w:top w:val="nil"/>
              <w:left w:val="nil"/>
              <w:bottom w:val="single" w:sz="4" w:space="0" w:color="auto"/>
              <w:right w:val="single" w:sz="4" w:space="0" w:color="auto"/>
            </w:tcBorders>
            <w:shd w:val="clear" w:color="auto" w:fill="auto"/>
            <w:noWrap/>
            <w:vAlign w:val="bottom"/>
            <w:hideMark/>
          </w:tcPr>
          <w:p w14:paraId="581BE3A7"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40F954BC"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922" w:type="dxa"/>
            <w:tcBorders>
              <w:top w:val="nil"/>
              <w:left w:val="nil"/>
              <w:bottom w:val="single" w:sz="4" w:space="0" w:color="auto"/>
              <w:right w:val="single" w:sz="4" w:space="0" w:color="auto"/>
            </w:tcBorders>
            <w:shd w:val="clear" w:color="auto" w:fill="auto"/>
            <w:noWrap/>
            <w:vAlign w:val="bottom"/>
            <w:hideMark/>
          </w:tcPr>
          <w:p w14:paraId="38348CAF"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1011" w:type="dxa"/>
            <w:tcBorders>
              <w:top w:val="nil"/>
              <w:left w:val="nil"/>
              <w:bottom w:val="single" w:sz="4" w:space="0" w:color="auto"/>
              <w:right w:val="single" w:sz="4" w:space="0" w:color="auto"/>
            </w:tcBorders>
            <w:shd w:val="clear" w:color="auto" w:fill="auto"/>
            <w:noWrap/>
            <w:vAlign w:val="bottom"/>
            <w:hideMark/>
          </w:tcPr>
          <w:p w14:paraId="5305EDF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c>
          <w:tcPr>
            <w:tcW w:w="1097" w:type="dxa"/>
            <w:tcBorders>
              <w:top w:val="nil"/>
              <w:left w:val="nil"/>
              <w:bottom w:val="single" w:sz="4" w:space="0" w:color="auto"/>
              <w:right w:val="single" w:sz="4" w:space="0" w:color="auto"/>
            </w:tcBorders>
            <w:shd w:val="clear" w:color="auto" w:fill="auto"/>
            <w:noWrap/>
            <w:vAlign w:val="bottom"/>
            <w:hideMark/>
          </w:tcPr>
          <w:p w14:paraId="2587E9A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1995</w:t>
            </w:r>
          </w:p>
        </w:tc>
      </w:tr>
      <w:tr w:rsidR="00B66D86" w:rsidRPr="00AD525B" w14:paraId="7B0A84E9"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2609C4D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97</w:t>
            </w:r>
          </w:p>
        </w:tc>
        <w:tc>
          <w:tcPr>
            <w:tcW w:w="4003" w:type="dxa"/>
            <w:tcBorders>
              <w:top w:val="nil"/>
              <w:left w:val="nil"/>
              <w:bottom w:val="single" w:sz="4" w:space="0" w:color="auto"/>
              <w:right w:val="single" w:sz="4" w:space="0" w:color="auto"/>
            </w:tcBorders>
            <w:shd w:val="clear" w:color="auto" w:fill="auto"/>
            <w:noWrap/>
            <w:vAlign w:val="bottom"/>
            <w:hideMark/>
          </w:tcPr>
          <w:p w14:paraId="5FD06E39"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Zorilor</w:t>
            </w:r>
          </w:p>
        </w:tc>
        <w:tc>
          <w:tcPr>
            <w:tcW w:w="974" w:type="dxa"/>
            <w:tcBorders>
              <w:top w:val="nil"/>
              <w:left w:val="nil"/>
              <w:bottom w:val="single" w:sz="4" w:space="0" w:color="auto"/>
              <w:right w:val="single" w:sz="4" w:space="0" w:color="auto"/>
            </w:tcBorders>
            <w:shd w:val="clear" w:color="auto" w:fill="auto"/>
            <w:noWrap/>
            <w:vAlign w:val="bottom"/>
            <w:hideMark/>
          </w:tcPr>
          <w:p w14:paraId="5A217AEA"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480</w:t>
            </w:r>
          </w:p>
        </w:tc>
        <w:tc>
          <w:tcPr>
            <w:tcW w:w="914" w:type="dxa"/>
            <w:tcBorders>
              <w:top w:val="nil"/>
              <w:left w:val="nil"/>
              <w:bottom w:val="single" w:sz="4" w:space="0" w:color="auto"/>
              <w:right w:val="single" w:sz="4" w:space="0" w:color="auto"/>
            </w:tcBorders>
            <w:shd w:val="clear" w:color="auto" w:fill="auto"/>
            <w:noWrap/>
            <w:vAlign w:val="bottom"/>
            <w:hideMark/>
          </w:tcPr>
          <w:p w14:paraId="517546A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8</w:t>
            </w:r>
          </w:p>
        </w:tc>
        <w:tc>
          <w:tcPr>
            <w:tcW w:w="1121" w:type="dxa"/>
            <w:tcBorders>
              <w:top w:val="nil"/>
              <w:left w:val="nil"/>
              <w:bottom w:val="single" w:sz="4" w:space="0" w:color="auto"/>
              <w:right w:val="single" w:sz="4" w:space="0" w:color="auto"/>
            </w:tcBorders>
            <w:shd w:val="clear" w:color="auto" w:fill="auto"/>
            <w:noWrap/>
            <w:vAlign w:val="bottom"/>
            <w:hideMark/>
          </w:tcPr>
          <w:p w14:paraId="1B24B191"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shd w:val="clear" w:color="auto" w:fill="auto"/>
            <w:noWrap/>
            <w:vAlign w:val="bottom"/>
            <w:hideMark/>
          </w:tcPr>
          <w:p w14:paraId="69BCB7ED"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shd w:val="clear" w:color="auto" w:fill="auto"/>
            <w:noWrap/>
            <w:vAlign w:val="bottom"/>
            <w:hideMark/>
          </w:tcPr>
          <w:p w14:paraId="07E8FE68"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c>
          <w:tcPr>
            <w:tcW w:w="1035" w:type="dxa"/>
            <w:tcBorders>
              <w:top w:val="nil"/>
              <w:left w:val="nil"/>
              <w:bottom w:val="single" w:sz="4" w:space="0" w:color="auto"/>
              <w:right w:val="single" w:sz="4" w:space="0" w:color="auto"/>
            </w:tcBorders>
            <w:shd w:val="clear" w:color="auto" w:fill="auto"/>
            <w:noWrap/>
            <w:vAlign w:val="bottom"/>
            <w:hideMark/>
          </w:tcPr>
          <w:p w14:paraId="10748033"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shd w:val="clear" w:color="auto" w:fill="auto"/>
            <w:noWrap/>
            <w:vAlign w:val="bottom"/>
            <w:hideMark/>
          </w:tcPr>
          <w:p w14:paraId="6066E2A4"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c>
          <w:tcPr>
            <w:tcW w:w="922" w:type="dxa"/>
            <w:tcBorders>
              <w:top w:val="nil"/>
              <w:left w:val="nil"/>
              <w:bottom w:val="single" w:sz="4" w:space="0" w:color="auto"/>
              <w:right w:val="single" w:sz="4" w:space="0" w:color="auto"/>
            </w:tcBorders>
            <w:shd w:val="clear" w:color="auto" w:fill="auto"/>
            <w:noWrap/>
            <w:vAlign w:val="bottom"/>
            <w:hideMark/>
          </w:tcPr>
          <w:p w14:paraId="66119DAB"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c>
          <w:tcPr>
            <w:tcW w:w="1011" w:type="dxa"/>
            <w:tcBorders>
              <w:top w:val="nil"/>
              <w:left w:val="nil"/>
              <w:bottom w:val="single" w:sz="4" w:space="0" w:color="auto"/>
              <w:right w:val="single" w:sz="4" w:space="0" w:color="auto"/>
            </w:tcBorders>
            <w:shd w:val="clear" w:color="auto" w:fill="auto"/>
            <w:noWrap/>
            <w:vAlign w:val="bottom"/>
            <w:hideMark/>
          </w:tcPr>
          <w:p w14:paraId="4CDA9F22"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c>
          <w:tcPr>
            <w:tcW w:w="1097" w:type="dxa"/>
            <w:tcBorders>
              <w:top w:val="nil"/>
              <w:left w:val="nil"/>
              <w:bottom w:val="single" w:sz="4" w:space="0" w:color="auto"/>
              <w:right w:val="single" w:sz="4" w:space="0" w:color="auto"/>
            </w:tcBorders>
            <w:shd w:val="clear" w:color="auto" w:fill="auto"/>
            <w:noWrap/>
            <w:vAlign w:val="bottom"/>
            <w:hideMark/>
          </w:tcPr>
          <w:p w14:paraId="7A17B869" w14:textId="77777777" w:rsidR="00826721" w:rsidRPr="00AD525B" w:rsidRDefault="00826721" w:rsidP="00826721">
            <w:pPr>
              <w:keepNext w:val="0"/>
              <w:keepLines w:val="0"/>
              <w:spacing w:after="0"/>
              <w:jc w:val="right"/>
              <w:rPr>
                <w:sz w:val="22"/>
                <w:szCs w:val="22"/>
                <w:lang w:eastAsia="ro-RO"/>
              </w:rPr>
            </w:pPr>
            <w:r w:rsidRPr="00AD525B">
              <w:rPr>
                <w:sz w:val="22"/>
                <w:szCs w:val="22"/>
                <w:lang w:eastAsia="ro-RO"/>
              </w:rPr>
              <w:t>3840</w:t>
            </w:r>
          </w:p>
        </w:tc>
      </w:tr>
      <w:tr w:rsidR="00B66D86" w:rsidRPr="00AD525B" w14:paraId="66B011EA" w14:textId="77777777" w:rsidTr="00B66D86">
        <w:trPr>
          <w:trHeight w:val="315"/>
          <w:jc w:val="center"/>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14:paraId="5D99C6B8" w14:textId="77777777" w:rsidR="00826721" w:rsidRPr="00AD525B" w:rsidRDefault="00826721" w:rsidP="00826721">
            <w:pPr>
              <w:keepNext w:val="0"/>
              <w:keepLines w:val="0"/>
              <w:spacing w:after="0"/>
              <w:jc w:val="left"/>
              <w:rPr>
                <w:sz w:val="22"/>
                <w:szCs w:val="22"/>
                <w:lang w:eastAsia="ro-RO"/>
              </w:rPr>
            </w:pPr>
            <w:r w:rsidRPr="00AD525B">
              <w:rPr>
                <w:sz w:val="22"/>
                <w:szCs w:val="22"/>
                <w:lang w:eastAsia="ro-RO"/>
              </w:rPr>
              <w:t> </w:t>
            </w:r>
          </w:p>
        </w:tc>
        <w:tc>
          <w:tcPr>
            <w:tcW w:w="4003" w:type="dxa"/>
            <w:tcBorders>
              <w:top w:val="nil"/>
              <w:left w:val="nil"/>
              <w:bottom w:val="single" w:sz="4" w:space="0" w:color="auto"/>
              <w:right w:val="single" w:sz="4" w:space="0" w:color="auto"/>
            </w:tcBorders>
            <w:shd w:val="clear" w:color="auto" w:fill="auto"/>
            <w:noWrap/>
            <w:vAlign w:val="bottom"/>
            <w:hideMark/>
          </w:tcPr>
          <w:p w14:paraId="6F696638" w14:textId="77777777" w:rsidR="00826721" w:rsidRPr="00AD525B" w:rsidRDefault="00826721" w:rsidP="00826721">
            <w:pPr>
              <w:keepNext w:val="0"/>
              <w:keepLines w:val="0"/>
              <w:spacing w:after="0"/>
              <w:jc w:val="left"/>
              <w:rPr>
                <w:b/>
                <w:sz w:val="22"/>
                <w:szCs w:val="22"/>
                <w:lang w:eastAsia="ro-RO"/>
              </w:rPr>
            </w:pPr>
            <w:r w:rsidRPr="00AD525B">
              <w:rPr>
                <w:b/>
                <w:sz w:val="22"/>
                <w:szCs w:val="22"/>
                <w:lang w:eastAsia="ro-RO"/>
              </w:rPr>
              <w:t> </w:t>
            </w:r>
          </w:p>
        </w:tc>
        <w:tc>
          <w:tcPr>
            <w:tcW w:w="974" w:type="dxa"/>
            <w:tcBorders>
              <w:top w:val="nil"/>
              <w:left w:val="nil"/>
              <w:bottom w:val="single" w:sz="4" w:space="0" w:color="auto"/>
              <w:right w:val="single" w:sz="4" w:space="0" w:color="auto"/>
            </w:tcBorders>
            <w:shd w:val="clear" w:color="auto" w:fill="auto"/>
            <w:noWrap/>
            <w:vAlign w:val="bottom"/>
            <w:hideMark/>
          </w:tcPr>
          <w:p w14:paraId="39836955" w14:textId="77777777" w:rsidR="00826721" w:rsidRPr="00AD525B" w:rsidRDefault="00826721" w:rsidP="00826721">
            <w:pPr>
              <w:keepNext w:val="0"/>
              <w:keepLines w:val="0"/>
              <w:spacing w:after="0"/>
              <w:jc w:val="left"/>
              <w:rPr>
                <w:b/>
                <w:sz w:val="22"/>
                <w:szCs w:val="22"/>
                <w:lang w:eastAsia="ro-RO"/>
              </w:rPr>
            </w:pPr>
            <w:r w:rsidRPr="00AD525B">
              <w:rPr>
                <w:b/>
                <w:sz w:val="22"/>
                <w:szCs w:val="22"/>
                <w:lang w:eastAsia="ro-RO"/>
              </w:rPr>
              <w:t> </w:t>
            </w:r>
          </w:p>
        </w:tc>
        <w:tc>
          <w:tcPr>
            <w:tcW w:w="914" w:type="dxa"/>
            <w:tcBorders>
              <w:top w:val="nil"/>
              <w:left w:val="nil"/>
              <w:bottom w:val="single" w:sz="4" w:space="0" w:color="auto"/>
              <w:right w:val="single" w:sz="4" w:space="0" w:color="auto"/>
            </w:tcBorders>
            <w:shd w:val="clear" w:color="auto" w:fill="auto"/>
            <w:noWrap/>
            <w:vAlign w:val="bottom"/>
            <w:hideMark/>
          </w:tcPr>
          <w:p w14:paraId="016CA671" w14:textId="77777777" w:rsidR="00826721" w:rsidRPr="00AD525B" w:rsidRDefault="00826721" w:rsidP="00826721">
            <w:pPr>
              <w:keepNext w:val="0"/>
              <w:keepLines w:val="0"/>
              <w:spacing w:after="0"/>
              <w:jc w:val="left"/>
              <w:rPr>
                <w:b/>
                <w:sz w:val="22"/>
                <w:szCs w:val="22"/>
                <w:lang w:eastAsia="ro-RO"/>
              </w:rPr>
            </w:pPr>
            <w:r w:rsidRPr="00AD525B">
              <w:rPr>
                <w:b/>
                <w:sz w:val="22"/>
                <w:szCs w:val="22"/>
                <w:lang w:eastAsia="ro-RO"/>
              </w:rPr>
              <w:t>Total</w:t>
            </w:r>
          </w:p>
        </w:tc>
        <w:tc>
          <w:tcPr>
            <w:tcW w:w="1121" w:type="dxa"/>
            <w:tcBorders>
              <w:top w:val="nil"/>
              <w:left w:val="nil"/>
              <w:bottom w:val="single" w:sz="4" w:space="0" w:color="auto"/>
              <w:right w:val="single" w:sz="4" w:space="0" w:color="auto"/>
            </w:tcBorders>
            <w:shd w:val="clear" w:color="auto" w:fill="auto"/>
            <w:noWrap/>
            <w:vAlign w:val="bottom"/>
            <w:hideMark/>
          </w:tcPr>
          <w:p w14:paraId="4039F83F"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313370</w:t>
            </w:r>
          </w:p>
        </w:tc>
        <w:tc>
          <w:tcPr>
            <w:tcW w:w="922" w:type="dxa"/>
            <w:tcBorders>
              <w:top w:val="nil"/>
              <w:left w:val="nil"/>
              <w:bottom w:val="single" w:sz="4" w:space="0" w:color="auto"/>
              <w:right w:val="single" w:sz="4" w:space="0" w:color="auto"/>
            </w:tcBorders>
            <w:shd w:val="clear" w:color="auto" w:fill="auto"/>
            <w:noWrap/>
            <w:vAlign w:val="bottom"/>
            <w:hideMark/>
          </w:tcPr>
          <w:p w14:paraId="0AF54F66"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318490</w:t>
            </w:r>
          </w:p>
        </w:tc>
        <w:tc>
          <w:tcPr>
            <w:tcW w:w="922" w:type="dxa"/>
            <w:tcBorders>
              <w:top w:val="nil"/>
              <w:left w:val="nil"/>
              <w:bottom w:val="single" w:sz="4" w:space="0" w:color="auto"/>
              <w:right w:val="single" w:sz="4" w:space="0" w:color="auto"/>
            </w:tcBorders>
            <w:shd w:val="clear" w:color="auto" w:fill="auto"/>
            <w:noWrap/>
            <w:vAlign w:val="bottom"/>
            <w:hideMark/>
          </w:tcPr>
          <w:p w14:paraId="7FF3B812"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318490</w:t>
            </w:r>
          </w:p>
        </w:tc>
        <w:tc>
          <w:tcPr>
            <w:tcW w:w="1035" w:type="dxa"/>
            <w:tcBorders>
              <w:top w:val="nil"/>
              <w:left w:val="nil"/>
              <w:bottom w:val="single" w:sz="4" w:space="0" w:color="auto"/>
              <w:right w:val="single" w:sz="4" w:space="0" w:color="auto"/>
            </w:tcBorders>
            <w:shd w:val="clear" w:color="auto" w:fill="auto"/>
            <w:noWrap/>
            <w:vAlign w:val="bottom"/>
            <w:hideMark/>
          </w:tcPr>
          <w:p w14:paraId="43E97756"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318490</w:t>
            </w:r>
          </w:p>
        </w:tc>
        <w:tc>
          <w:tcPr>
            <w:tcW w:w="922" w:type="dxa"/>
            <w:tcBorders>
              <w:top w:val="nil"/>
              <w:left w:val="nil"/>
              <w:bottom w:val="single" w:sz="4" w:space="0" w:color="auto"/>
              <w:right w:val="single" w:sz="4" w:space="0" w:color="auto"/>
            </w:tcBorders>
            <w:shd w:val="clear" w:color="auto" w:fill="auto"/>
            <w:noWrap/>
            <w:vAlign w:val="bottom"/>
            <w:hideMark/>
          </w:tcPr>
          <w:p w14:paraId="6E93EE30"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318490</w:t>
            </w:r>
          </w:p>
        </w:tc>
        <w:tc>
          <w:tcPr>
            <w:tcW w:w="922" w:type="dxa"/>
            <w:tcBorders>
              <w:top w:val="nil"/>
              <w:left w:val="nil"/>
              <w:bottom w:val="single" w:sz="4" w:space="0" w:color="auto"/>
              <w:right w:val="single" w:sz="4" w:space="0" w:color="auto"/>
            </w:tcBorders>
            <w:shd w:val="clear" w:color="auto" w:fill="auto"/>
            <w:noWrap/>
            <w:vAlign w:val="bottom"/>
            <w:hideMark/>
          </w:tcPr>
          <w:p w14:paraId="3C25A05F"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318490</w:t>
            </w:r>
          </w:p>
        </w:tc>
        <w:tc>
          <w:tcPr>
            <w:tcW w:w="1011" w:type="dxa"/>
            <w:tcBorders>
              <w:top w:val="nil"/>
              <w:left w:val="nil"/>
              <w:bottom w:val="single" w:sz="4" w:space="0" w:color="auto"/>
              <w:right w:val="single" w:sz="4" w:space="0" w:color="auto"/>
            </w:tcBorders>
            <w:shd w:val="clear" w:color="auto" w:fill="auto"/>
            <w:noWrap/>
            <w:vAlign w:val="bottom"/>
            <w:hideMark/>
          </w:tcPr>
          <w:p w14:paraId="0A863CF3"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318490</w:t>
            </w:r>
          </w:p>
        </w:tc>
        <w:tc>
          <w:tcPr>
            <w:tcW w:w="1097" w:type="dxa"/>
            <w:tcBorders>
              <w:top w:val="nil"/>
              <w:left w:val="nil"/>
              <w:bottom w:val="single" w:sz="4" w:space="0" w:color="auto"/>
              <w:right w:val="single" w:sz="4" w:space="0" w:color="auto"/>
            </w:tcBorders>
            <w:shd w:val="clear" w:color="auto" w:fill="auto"/>
            <w:noWrap/>
            <w:vAlign w:val="bottom"/>
            <w:hideMark/>
          </w:tcPr>
          <w:p w14:paraId="5ADCE0FC" w14:textId="77777777" w:rsidR="00826721" w:rsidRPr="00AD525B" w:rsidRDefault="00826721" w:rsidP="00826721">
            <w:pPr>
              <w:keepNext w:val="0"/>
              <w:keepLines w:val="0"/>
              <w:spacing w:after="0"/>
              <w:jc w:val="right"/>
              <w:rPr>
                <w:b/>
                <w:sz w:val="22"/>
                <w:szCs w:val="22"/>
                <w:lang w:eastAsia="ro-RO"/>
              </w:rPr>
            </w:pPr>
            <w:r w:rsidRPr="00AD525B">
              <w:rPr>
                <w:b/>
                <w:sz w:val="22"/>
                <w:szCs w:val="22"/>
                <w:lang w:eastAsia="ro-RO"/>
              </w:rPr>
              <w:t>318490</w:t>
            </w:r>
          </w:p>
        </w:tc>
      </w:tr>
    </w:tbl>
    <w:p w14:paraId="6EBDB0A0" w14:textId="79905B0F" w:rsidR="00826721" w:rsidRPr="00AD525B" w:rsidRDefault="00826721" w:rsidP="00913AC8">
      <w:pPr>
        <w:spacing w:after="0"/>
        <w:rPr>
          <w:sz w:val="24"/>
          <w:szCs w:val="24"/>
        </w:rPr>
      </w:pPr>
    </w:p>
    <w:p w14:paraId="2007E01D" w14:textId="312524BB" w:rsidR="00DB297D" w:rsidRPr="00AD525B" w:rsidRDefault="00826721" w:rsidP="006E7395">
      <w:pPr>
        <w:keepNext w:val="0"/>
        <w:keepLines w:val="0"/>
        <w:spacing w:after="0"/>
        <w:jc w:val="left"/>
        <w:rPr>
          <w:b/>
          <w:sz w:val="24"/>
          <w:szCs w:val="24"/>
        </w:rPr>
      </w:pPr>
      <w:r w:rsidRPr="00AD525B">
        <w:rPr>
          <w:sz w:val="24"/>
          <w:szCs w:val="24"/>
        </w:rPr>
        <w:br w:type="page"/>
      </w:r>
      <w:r w:rsidR="008E681E" w:rsidRPr="00AD525B">
        <w:rPr>
          <w:b/>
          <w:sz w:val="24"/>
          <w:szCs w:val="24"/>
        </w:rPr>
        <w:lastRenderedPageBreak/>
        <w:t>ANEXA</w:t>
      </w:r>
      <w:r w:rsidR="000D3AC3" w:rsidRPr="00AD525B">
        <w:rPr>
          <w:b/>
          <w:sz w:val="24"/>
          <w:szCs w:val="24"/>
        </w:rPr>
        <w:t xml:space="preserve"> NR.</w:t>
      </w:r>
      <w:r w:rsidR="008E681E" w:rsidRPr="00AD525B">
        <w:rPr>
          <w:b/>
          <w:sz w:val="24"/>
          <w:szCs w:val="24"/>
        </w:rPr>
        <w:t xml:space="preserve"> 5</w:t>
      </w:r>
      <w:r w:rsidR="008A4F52">
        <w:rPr>
          <w:b/>
          <w:sz w:val="24"/>
          <w:szCs w:val="24"/>
        </w:rPr>
        <w:t>B. o</w:t>
      </w:r>
      <w:r w:rsidR="00545699" w:rsidRPr="00AD525B">
        <w:rPr>
          <w:b/>
          <w:sz w:val="24"/>
          <w:szCs w:val="24"/>
        </w:rPr>
        <w:t>rașul Baraolt</w:t>
      </w:r>
    </w:p>
    <w:p w14:paraId="66272C6F" w14:textId="79342213" w:rsidR="00233B95" w:rsidRPr="00AD525B" w:rsidRDefault="00233B95" w:rsidP="006E7395">
      <w:pPr>
        <w:keepNext w:val="0"/>
        <w:keepLines w:val="0"/>
        <w:spacing w:after="0"/>
        <w:jc w:val="left"/>
        <w:rPr>
          <w:sz w:val="24"/>
          <w:szCs w:val="24"/>
        </w:rPr>
      </w:pPr>
      <w:r w:rsidRPr="00AD525B">
        <w:rPr>
          <w:sz w:val="24"/>
          <w:szCs w:val="24"/>
        </w:rPr>
        <w:t xml:space="preserve">Căile publice rutiere pe care se execută operațiunea de </w:t>
      </w:r>
      <w:r w:rsidRPr="00AD525B">
        <w:rPr>
          <w:b/>
          <w:sz w:val="24"/>
          <w:szCs w:val="24"/>
        </w:rPr>
        <w:t>stropit</w:t>
      </w:r>
      <w:r w:rsidRPr="00AD525B">
        <w:rPr>
          <w:sz w:val="24"/>
          <w:szCs w:val="24"/>
        </w:rPr>
        <w:t>, incluzând podurile, pasajele, parcările și stațiile publice</w:t>
      </w:r>
    </w:p>
    <w:tbl>
      <w:tblPr>
        <w:tblW w:w="14146" w:type="dxa"/>
        <w:tblLook w:val="04A0" w:firstRow="1" w:lastRow="0" w:firstColumn="1" w:lastColumn="0" w:noHBand="0" w:noVBand="1"/>
      </w:tblPr>
      <w:tblGrid>
        <w:gridCol w:w="886"/>
        <w:gridCol w:w="3297"/>
        <w:gridCol w:w="974"/>
        <w:gridCol w:w="905"/>
        <w:gridCol w:w="1310"/>
        <w:gridCol w:w="914"/>
        <w:gridCol w:w="914"/>
        <w:gridCol w:w="1035"/>
        <w:gridCol w:w="914"/>
        <w:gridCol w:w="914"/>
        <w:gridCol w:w="1011"/>
        <w:gridCol w:w="1097"/>
      </w:tblGrid>
      <w:tr w:rsidR="006E7395" w:rsidRPr="00AD525B" w14:paraId="4BF976DD" w14:textId="77777777" w:rsidTr="006E7395">
        <w:trPr>
          <w:trHeight w:val="635"/>
        </w:trPr>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B18788"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Nr.</w:t>
            </w:r>
          </w:p>
          <w:p w14:paraId="08A95708"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crt.</w:t>
            </w:r>
          </w:p>
          <w:p w14:paraId="637C93AA"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 </w:t>
            </w:r>
          </w:p>
          <w:p w14:paraId="7528B504" w14:textId="3D39BEB8" w:rsidR="006E7395" w:rsidRPr="00AD525B" w:rsidRDefault="006E7395" w:rsidP="006E7395">
            <w:pPr>
              <w:spacing w:after="0"/>
              <w:jc w:val="center"/>
              <w:rPr>
                <w:b/>
                <w:color w:val="000000"/>
                <w:sz w:val="22"/>
                <w:szCs w:val="22"/>
                <w:lang w:eastAsia="ro-RO"/>
              </w:rPr>
            </w:pPr>
            <w:r w:rsidRPr="00AD525B">
              <w:rPr>
                <w:b/>
                <w:color w:val="000000"/>
                <w:sz w:val="22"/>
                <w:szCs w:val="22"/>
                <w:lang w:eastAsia="ro-RO"/>
              </w:rPr>
              <w:t> </w:t>
            </w:r>
          </w:p>
        </w:tc>
        <w:tc>
          <w:tcPr>
            <w:tcW w:w="3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B5477A" w14:textId="77777777" w:rsidR="006E7395" w:rsidRPr="00AD525B" w:rsidRDefault="006E7395" w:rsidP="006E7395">
            <w:pPr>
              <w:keepNext w:val="0"/>
              <w:keepLines w:val="0"/>
              <w:spacing w:after="0"/>
              <w:rPr>
                <w:b/>
                <w:color w:val="000000"/>
                <w:sz w:val="22"/>
                <w:szCs w:val="22"/>
                <w:lang w:eastAsia="ro-RO"/>
              </w:rPr>
            </w:pPr>
            <w:r w:rsidRPr="00AD525B">
              <w:rPr>
                <w:b/>
                <w:color w:val="000000"/>
                <w:sz w:val="22"/>
                <w:szCs w:val="22"/>
                <w:lang w:eastAsia="ro-RO"/>
              </w:rPr>
              <w:t>Denumire arteră/stradă/pod</w:t>
            </w:r>
          </w:p>
        </w:tc>
        <w:tc>
          <w:tcPr>
            <w:tcW w:w="31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F384A8"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Dimensiuni/suprafață</w:t>
            </w:r>
          </w:p>
          <w:p w14:paraId="0683D1E4" w14:textId="7134FD31" w:rsidR="006E7395" w:rsidRPr="00AD525B" w:rsidRDefault="006E7395" w:rsidP="006E7395">
            <w:pPr>
              <w:spacing w:after="0"/>
              <w:jc w:val="center"/>
              <w:rPr>
                <w:b/>
                <w:color w:val="000000"/>
                <w:sz w:val="22"/>
                <w:szCs w:val="22"/>
                <w:lang w:eastAsia="ro-RO"/>
              </w:rPr>
            </w:pPr>
            <w:r w:rsidRPr="00AD525B">
              <w:rPr>
                <w:b/>
                <w:color w:val="000000"/>
                <w:sz w:val="22"/>
                <w:szCs w:val="22"/>
                <w:lang w:eastAsia="ro-RO"/>
              </w:rPr>
              <w:t>tronson arteră/stradă/pod</w:t>
            </w:r>
          </w:p>
        </w:tc>
        <w:tc>
          <w:tcPr>
            <w:tcW w:w="67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433A18"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Suprafața carosabil  stopit</w:t>
            </w:r>
          </w:p>
          <w:p w14:paraId="0A17BEA5" w14:textId="6A1890D8" w:rsidR="006E7395" w:rsidRPr="00AD525B" w:rsidRDefault="006E7395" w:rsidP="006E7395">
            <w:pPr>
              <w:spacing w:after="0"/>
              <w:jc w:val="center"/>
              <w:rPr>
                <w:b/>
                <w:color w:val="000000"/>
                <w:sz w:val="22"/>
                <w:szCs w:val="22"/>
                <w:lang w:eastAsia="ro-RO"/>
              </w:rPr>
            </w:pPr>
            <w:r w:rsidRPr="00AD525B">
              <w:rPr>
                <w:b/>
                <w:color w:val="000000"/>
                <w:sz w:val="22"/>
                <w:szCs w:val="22"/>
                <w:lang w:eastAsia="ro-RO"/>
              </w:rPr>
              <w:t>în fiecare zi din săptămână în care se stopește (mp)</w:t>
            </w:r>
          </w:p>
        </w:tc>
      </w:tr>
      <w:tr w:rsidR="006E7395" w:rsidRPr="00AD525B" w14:paraId="1D33D9AD" w14:textId="77777777" w:rsidTr="002C31CB">
        <w:trPr>
          <w:trHeight w:val="489"/>
        </w:trPr>
        <w:tc>
          <w:tcPr>
            <w:tcW w:w="886" w:type="dxa"/>
            <w:vMerge/>
            <w:tcBorders>
              <w:top w:val="single" w:sz="4" w:space="0" w:color="auto"/>
              <w:left w:val="single" w:sz="4" w:space="0" w:color="auto"/>
              <w:bottom w:val="single" w:sz="4" w:space="0" w:color="auto"/>
              <w:right w:val="single" w:sz="4" w:space="0" w:color="auto"/>
            </w:tcBorders>
            <w:shd w:val="clear" w:color="auto" w:fill="auto"/>
            <w:hideMark/>
          </w:tcPr>
          <w:p w14:paraId="1D4AA4AC" w14:textId="29E54F73" w:rsidR="006E7395" w:rsidRPr="00AD525B" w:rsidRDefault="006E7395" w:rsidP="006E7395">
            <w:pPr>
              <w:spacing w:after="0"/>
              <w:jc w:val="center"/>
              <w:rPr>
                <w:b/>
                <w:color w:val="000000"/>
                <w:sz w:val="22"/>
                <w:szCs w:val="22"/>
                <w:lang w:eastAsia="ro-RO"/>
              </w:rPr>
            </w:pPr>
          </w:p>
        </w:tc>
        <w:tc>
          <w:tcPr>
            <w:tcW w:w="3297" w:type="dxa"/>
            <w:vMerge/>
            <w:tcBorders>
              <w:top w:val="single" w:sz="4" w:space="0" w:color="auto"/>
              <w:left w:val="single" w:sz="4" w:space="0" w:color="auto"/>
              <w:bottom w:val="single" w:sz="4" w:space="0" w:color="auto"/>
              <w:right w:val="single" w:sz="4" w:space="0" w:color="auto"/>
            </w:tcBorders>
            <w:vAlign w:val="center"/>
            <w:hideMark/>
          </w:tcPr>
          <w:p w14:paraId="539C2689" w14:textId="77777777" w:rsidR="006E7395" w:rsidRPr="00AD525B" w:rsidRDefault="006E7395" w:rsidP="006E7395">
            <w:pPr>
              <w:keepNext w:val="0"/>
              <w:keepLines w:val="0"/>
              <w:spacing w:after="0"/>
              <w:jc w:val="left"/>
              <w:rPr>
                <w:b/>
                <w:color w:val="000000"/>
                <w:sz w:val="22"/>
                <w:szCs w:val="22"/>
                <w:lang w:eastAsia="ro-RO"/>
              </w:rPr>
            </w:pP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F3D9F"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lungime</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BCD29"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lățime</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A73EA"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suprafața</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D9F90"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luni</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F4310"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marți</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C7815"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miercuri</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78B1A"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joi</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05D9A"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vineri</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3D234"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sâmbătă</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41F5C"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duminică</w:t>
            </w:r>
          </w:p>
        </w:tc>
      </w:tr>
      <w:tr w:rsidR="006E7395" w:rsidRPr="00AD525B" w14:paraId="22300890" w14:textId="77777777" w:rsidTr="006E7395">
        <w:trPr>
          <w:trHeight w:val="315"/>
        </w:trPr>
        <w:tc>
          <w:tcPr>
            <w:tcW w:w="886" w:type="dxa"/>
            <w:vMerge/>
            <w:tcBorders>
              <w:top w:val="single" w:sz="4" w:space="0" w:color="auto"/>
              <w:left w:val="single" w:sz="4" w:space="0" w:color="auto"/>
              <w:bottom w:val="single" w:sz="4" w:space="0" w:color="auto"/>
              <w:right w:val="single" w:sz="4" w:space="0" w:color="auto"/>
            </w:tcBorders>
            <w:shd w:val="clear" w:color="auto" w:fill="auto"/>
            <w:hideMark/>
          </w:tcPr>
          <w:p w14:paraId="69327FBC" w14:textId="7F5411EA" w:rsidR="006E7395" w:rsidRPr="00AD525B" w:rsidRDefault="006E7395" w:rsidP="006E7395">
            <w:pPr>
              <w:keepNext w:val="0"/>
              <w:keepLines w:val="0"/>
              <w:spacing w:after="0"/>
              <w:jc w:val="center"/>
              <w:rPr>
                <w:b/>
                <w:color w:val="000000"/>
                <w:sz w:val="22"/>
                <w:szCs w:val="22"/>
                <w:lang w:eastAsia="ro-RO"/>
              </w:rPr>
            </w:pPr>
          </w:p>
        </w:tc>
        <w:tc>
          <w:tcPr>
            <w:tcW w:w="3297" w:type="dxa"/>
            <w:vMerge/>
            <w:tcBorders>
              <w:top w:val="single" w:sz="4" w:space="0" w:color="auto"/>
              <w:left w:val="single" w:sz="4" w:space="0" w:color="auto"/>
              <w:bottom w:val="single" w:sz="4" w:space="0" w:color="auto"/>
              <w:right w:val="single" w:sz="4" w:space="0" w:color="auto"/>
            </w:tcBorders>
            <w:vAlign w:val="center"/>
            <w:hideMark/>
          </w:tcPr>
          <w:p w14:paraId="515B50D9" w14:textId="77777777" w:rsidR="006E7395" w:rsidRPr="00AD525B" w:rsidRDefault="006E7395" w:rsidP="006E7395">
            <w:pPr>
              <w:keepNext w:val="0"/>
              <w:keepLines w:val="0"/>
              <w:spacing w:after="0"/>
              <w:jc w:val="left"/>
              <w:rPr>
                <w:b/>
                <w:color w:val="000000"/>
                <w:sz w:val="22"/>
                <w:szCs w:val="22"/>
                <w:lang w:eastAsia="ro-RO"/>
              </w:rPr>
            </w:pP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970D8"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AEA68"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F6CC1"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BDAD6"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742D2"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0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B4E87"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05B86"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3EC48"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C86BC"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9A872" w14:textId="77777777" w:rsidR="006E7395" w:rsidRPr="00AD525B" w:rsidRDefault="006E7395" w:rsidP="006E7395">
            <w:pPr>
              <w:keepNext w:val="0"/>
              <w:keepLines w:val="0"/>
              <w:spacing w:after="0"/>
              <w:jc w:val="center"/>
              <w:rPr>
                <w:b/>
                <w:color w:val="000000"/>
                <w:sz w:val="22"/>
                <w:szCs w:val="22"/>
                <w:lang w:eastAsia="ro-RO"/>
              </w:rPr>
            </w:pPr>
            <w:r w:rsidRPr="00AD525B">
              <w:rPr>
                <w:b/>
                <w:color w:val="000000"/>
                <w:sz w:val="22"/>
                <w:szCs w:val="22"/>
                <w:lang w:eastAsia="ro-RO"/>
              </w:rPr>
              <w:t>(mp)</w:t>
            </w:r>
          </w:p>
        </w:tc>
      </w:tr>
      <w:tr w:rsidR="006E7395" w:rsidRPr="00AD525B" w14:paraId="05DC32F0" w14:textId="77777777" w:rsidTr="006E7395">
        <w:trPr>
          <w:trHeight w:val="315"/>
        </w:trPr>
        <w:tc>
          <w:tcPr>
            <w:tcW w:w="88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7C54C6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w:t>
            </w:r>
          </w:p>
        </w:tc>
        <w:tc>
          <w:tcPr>
            <w:tcW w:w="3297" w:type="dxa"/>
            <w:tcBorders>
              <w:top w:val="single" w:sz="4" w:space="0" w:color="auto"/>
              <w:left w:val="nil"/>
              <w:bottom w:val="single" w:sz="8" w:space="0" w:color="auto"/>
              <w:right w:val="nil"/>
            </w:tcBorders>
            <w:shd w:val="clear" w:color="auto" w:fill="auto"/>
            <w:noWrap/>
            <w:vAlign w:val="center"/>
            <w:hideMark/>
          </w:tcPr>
          <w:p w14:paraId="571138A7"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str.1Decembrie1918</w:t>
            </w: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736B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14:paraId="71BAA80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14:paraId="20CBF79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14:paraId="4BE5615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14:paraId="39D46DD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1029" w:type="dxa"/>
            <w:tcBorders>
              <w:top w:val="single" w:sz="4" w:space="0" w:color="auto"/>
              <w:left w:val="nil"/>
              <w:bottom w:val="single" w:sz="4" w:space="0" w:color="auto"/>
              <w:right w:val="single" w:sz="4" w:space="0" w:color="auto"/>
            </w:tcBorders>
            <w:shd w:val="clear" w:color="auto" w:fill="auto"/>
            <w:noWrap/>
            <w:vAlign w:val="center"/>
            <w:hideMark/>
          </w:tcPr>
          <w:p w14:paraId="2586E17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14:paraId="4285797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14:paraId="15908F4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14:paraId="65D5B5F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c>
          <w:tcPr>
            <w:tcW w:w="1090" w:type="dxa"/>
            <w:tcBorders>
              <w:top w:val="single" w:sz="4" w:space="0" w:color="auto"/>
              <w:left w:val="nil"/>
              <w:bottom w:val="single" w:sz="4" w:space="0" w:color="auto"/>
              <w:right w:val="single" w:sz="4" w:space="0" w:color="auto"/>
            </w:tcBorders>
            <w:shd w:val="clear" w:color="auto" w:fill="auto"/>
            <w:noWrap/>
            <w:vAlign w:val="center"/>
            <w:hideMark/>
          </w:tcPr>
          <w:p w14:paraId="52B1B0E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1750</w:t>
            </w:r>
          </w:p>
        </w:tc>
      </w:tr>
      <w:tr w:rsidR="006E7395" w:rsidRPr="00AD525B" w14:paraId="43FF7CB1" w14:textId="77777777" w:rsidTr="006E7395">
        <w:trPr>
          <w:trHeight w:val="454"/>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6B9ACA5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w:t>
            </w:r>
          </w:p>
        </w:tc>
        <w:tc>
          <w:tcPr>
            <w:tcW w:w="3297" w:type="dxa"/>
            <w:tcBorders>
              <w:top w:val="nil"/>
              <w:left w:val="nil"/>
              <w:bottom w:val="single" w:sz="8" w:space="0" w:color="auto"/>
              <w:right w:val="single" w:sz="8" w:space="0" w:color="auto"/>
            </w:tcBorders>
            <w:shd w:val="clear" w:color="auto" w:fill="auto"/>
            <w:vAlign w:val="center"/>
            <w:hideMark/>
          </w:tcPr>
          <w:p w14:paraId="2C50A147" w14:textId="3104FD94"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Libertății, Piața Libertății, Kissboldogasszony</w:t>
            </w:r>
          </w:p>
        </w:tc>
        <w:tc>
          <w:tcPr>
            <w:tcW w:w="968" w:type="dxa"/>
            <w:tcBorders>
              <w:top w:val="nil"/>
              <w:left w:val="nil"/>
              <w:bottom w:val="single" w:sz="8" w:space="0" w:color="auto"/>
              <w:right w:val="single" w:sz="8" w:space="0" w:color="auto"/>
            </w:tcBorders>
            <w:shd w:val="clear" w:color="auto" w:fill="auto"/>
            <w:noWrap/>
            <w:vAlign w:val="center"/>
            <w:hideMark/>
          </w:tcPr>
          <w:p w14:paraId="2C47F37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1100</w:t>
            </w:r>
          </w:p>
        </w:tc>
        <w:tc>
          <w:tcPr>
            <w:tcW w:w="905" w:type="dxa"/>
            <w:tcBorders>
              <w:top w:val="nil"/>
              <w:left w:val="nil"/>
              <w:bottom w:val="single" w:sz="8" w:space="0" w:color="auto"/>
              <w:right w:val="single" w:sz="8" w:space="0" w:color="auto"/>
            </w:tcBorders>
            <w:shd w:val="clear" w:color="auto" w:fill="auto"/>
            <w:noWrap/>
            <w:vAlign w:val="center"/>
            <w:hideMark/>
          </w:tcPr>
          <w:p w14:paraId="5F52F6F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shd w:val="clear" w:color="auto" w:fill="auto"/>
            <w:noWrap/>
            <w:vAlign w:val="center"/>
            <w:hideMark/>
          </w:tcPr>
          <w:p w14:paraId="0CD83A9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shd w:val="clear" w:color="auto" w:fill="auto"/>
            <w:noWrap/>
            <w:vAlign w:val="center"/>
            <w:hideMark/>
          </w:tcPr>
          <w:p w14:paraId="5E4B9D4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shd w:val="clear" w:color="auto" w:fill="auto"/>
            <w:noWrap/>
            <w:vAlign w:val="center"/>
            <w:hideMark/>
          </w:tcPr>
          <w:p w14:paraId="15DE578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1029" w:type="dxa"/>
            <w:tcBorders>
              <w:top w:val="nil"/>
              <w:left w:val="nil"/>
              <w:bottom w:val="single" w:sz="8" w:space="0" w:color="auto"/>
              <w:right w:val="single" w:sz="8" w:space="0" w:color="auto"/>
            </w:tcBorders>
            <w:shd w:val="clear" w:color="auto" w:fill="auto"/>
            <w:noWrap/>
            <w:vAlign w:val="center"/>
            <w:hideMark/>
          </w:tcPr>
          <w:p w14:paraId="0DD0DDF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shd w:val="clear" w:color="auto" w:fill="auto"/>
            <w:noWrap/>
            <w:vAlign w:val="center"/>
            <w:hideMark/>
          </w:tcPr>
          <w:p w14:paraId="20E0133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914" w:type="dxa"/>
            <w:tcBorders>
              <w:top w:val="nil"/>
              <w:left w:val="nil"/>
              <w:bottom w:val="single" w:sz="8" w:space="0" w:color="auto"/>
              <w:right w:val="single" w:sz="8" w:space="0" w:color="auto"/>
            </w:tcBorders>
            <w:shd w:val="clear" w:color="auto" w:fill="auto"/>
            <w:noWrap/>
            <w:vAlign w:val="center"/>
            <w:hideMark/>
          </w:tcPr>
          <w:p w14:paraId="4F4EE21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1005" w:type="dxa"/>
            <w:tcBorders>
              <w:top w:val="nil"/>
              <w:left w:val="nil"/>
              <w:bottom w:val="single" w:sz="8" w:space="0" w:color="auto"/>
              <w:right w:val="single" w:sz="8" w:space="0" w:color="auto"/>
            </w:tcBorders>
            <w:shd w:val="clear" w:color="auto" w:fill="auto"/>
            <w:noWrap/>
            <w:vAlign w:val="center"/>
            <w:hideMark/>
          </w:tcPr>
          <w:p w14:paraId="2043E7B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c>
          <w:tcPr>
            <w:tcW w:w="1090" w:type="dxa"/>
            <w:tcBorders>
              <w:top w:val="nil"/>
              <w:left w:val="nil"/>
              <w:bottom w:val="single" w:sz="8" w:space="0" w:color="auto"/>
              <w:right w:val="single" w:sz="8" w:space="0" w:color="auto"/>
            </w:tcBorders>
            <w:shd w:val="clear" w:color="auto" w:fill="auto"/>
            <w:noWrap/>
            <w:vAlign w:val="center"/>
            <w:hideMark/>
          </w:tcPr>
          <w:p w14:paraId="681D382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7700</w:t>
            </w:r>
          </w:p>
        </w:tc>
      </w:tr>
      <w:tr w:rsidR="006E7395" w:rsidRPr="00AD525B" w14:paraId="0D1FD21D"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3B5F744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w:t>
            </w:r>
          </w:p>
        </w:tc>
        <w:tc>
          <w:tcPr>
            <w:tcW w:w="3297" w:type="dxa"/>
            <w:tcBorders>
              <w:top w:val="nil"/>
              <w:left w:val="nil"/>
              <w:bottom w:val="single" w:sz="8" w:space="0" w:color="auto"/>
              <w:right w:val="single" w:sz="8" w:space="0" w:color="auto"/>
            </w:tcBorders>
            <w:shd w:val="clear" w:color="auto" w:fill="auto"/>
            <w:noWrap/>
            <w:vAlign w:val="center"/>
            <w:hideMark/>
          </w:tcPr>
          <w:p w14:paraId="57FDC4A7"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968" w:type="dxa"/>
            <w:tcBorders>
              <w:top w:val="nil"/>
              <w:left w:val="nil"/>
              <w:bottom w:val="single" w:sz="8" w:space="0" w:color="auto"/>
              <w:right w:val="single" w:sz="8" w:space="0" w:color="auto"/>
            </w:tcBorders>
            <w:shd w:val="clear" w:color="auto" w:fill="auto"/>
            <w:noWrap/>
            <w:vAlign w:val="center"/>
            <w:hideMark/>
          </w:tcPr>
          <w:p w14:paraId="3D6E1F3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2610</w:t>
            </w:r>
          </w:p>
        </w:tc>
        <w:tc>
          <w:tcPr>
            <w:tcW w:w="905" w:type="dxa"/>
            <w:tcBorders>
              <w:top w:val="nil"/>
              <w:left w:val="nil"/>
              <w:bottom w:val="single" w:sz="8" w:space="0" w:color="auto"/>
              <w:right w:val="single" w:sz="8" w:space="0" w:color="auto"/>
            </w:tcBorders>
            <w:shd w:val="clear" w:color="auto" w:fill="auto"/>
            <w:noWrap/>
            <w:vAlign w:val="center"/>
            <w:hideMark/>
          </w:tcPr>
          <w:p w14:paraId="44B09E6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shd w:val="clear" w:color="auto" w:fill="auto"/>
            <w:noWrap/>
            <w:vAlign w:val="center"/>
            <w:hideMark/>
          </w:tcPr>
          <w:p w14:paraId="46B9C74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shd w:val="clear" w:color="auto" w:fill="auto"/>
            <w:noWrap/>
            <w:vAlign w:val="center"/>
            <w:hideMark/>
          </w:tcPr>
          <w:p w14:paraId="601FFF2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shd w:val="clear" w:color="auto" w:fill="auto"/>
            <w:noWrap/>
            <w:vAlign w:val="center"/>
            <w:hideMark/>
          </w:tcPr>
          <w:p w14:paraId="468BA89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1029" w:type="dxa"/>
            <w:tcBorders>
              <w:top w:val="nil"/>
              <w:left w:val="nil"/>
              <w:bottom w:val="single" w:sz="8" w:space="0" w:color="auto"/>
              <w:right w:val="single" w:sz="8" w:space="0" w:color="auto"/>
            </w:tcBorders>
            <w:shd w:val="clear" w:color="auto" w:fill="auto"/>
            <w:noWrap/>
            <w:vAlign w:val="center"/>
            <w:hideMark/>
          </w:tcPr>
          <w:p w14:paraId="76CFC8F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shd w:val="clear" w:color="auto" w:fill="auto"/>
            <w:noWrap/>
            <w:vAlign w:val="center"/>
            <w:hideMark/>
          </w:tcPr>
          <w:p w14:paraId="1C5DFF0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914" w:type="dxa"/>
            <w:tcBorders>
              <w:top w:val="nil"/>
              <w:left w:val="nil"/>
              <w:bottom w:val="single" w:sz="8" w:space="0" w:color="auto"/>
              <w:right w:val="single" w:sz="8" w:space="0" w:color="auto"/>
            </w:tcBorders>
            <w:shd w:val="clear" w:color="auto" w:fill="auto"/>
            <w:noWrap/>
            <w:vAlign w:val="center"/>
            <w:hideMark/>
          </w:tcPr>
          <w:p w14:paraId="5D0D921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1005" w:type="dxa"/>
            <w:tcBorders>
              <w:top w:val="nil"/>
              <w:left w:val="nil"/>
              <w:bottom w:val="single" w:sz="8" w:space="0" w:color="auto"/>
              <w:right w:val="single" w:sz="8" w:space="0" w:color="auto"/>
            </w:tcBorders>
            <w:shd w:val="clear" w:color="auto" w:fill="auto"/>
            <w:noWrap/>
            <w:vAlign w:val="center"/>
            <w:hideMark/>
          </w:tcPr>
          <w:p w14:paraId="6CA9B74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c>
          <w:tcPr>
            <w:tcW w:w="1090" w:type="dxa"/>
            <w:tcBorders>
              <w:top w:val="nil"/>
              <w:left w:val="nil"/>
              <w:bottom w:val="single" w:sz="8" w:space="0" w:color="auto"/>
              <w:right w:val="single" w:sz="8" w:space="0" w:color="auto"/>
            </w:tcBorders>
            <w:shd w:val="clear" w:color="auto" w:fill="auto"/>
            <w:noWrap/>
            <w:vAlign w:val="center"/>
            <w:hideMark/>
          </w:tcPr>
          <w:p w14:paraId="45E8C02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18270</w:t>
            </w:r>
          </w:p>
        </w:tc>
      </w:tr>
      <w:tr w:rsidR="006E7395" w:rsidRPr="00AD525B" w14:paraId="3725BC96"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18CC5C6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4</w:t>
            </w:r>
          </w:p>
        </w:tc>
        <w:tc>
          <w:tcPr>
            <w:tcW w:w="3297" w:type="dxa"/>
            <w:tcBorders>
              <w:top w:val="nil"/>
              <w:left w:val="nil"/>
              <w:bottom w:val="single" w:sz="8" w:space="0" w:color="auto"/>
              <w:right w:val="single" w:sz="8" w:space="0" w:color="auto"/>
            </w:tcBorders>
            <w:shd w:val="clear" w:color="auto" w:fill="auto"/>
            <w:noWrap/>
            <w:vAlign w:val="center"/>
            <w:hideMark/>
          </w:tcPr>
          <w:p w14:paraId="7300D7C4"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Trandafirilor</w:t>
            </w:r>
          </w:p>
        </w:tc>
        <w:tc>
          <w:tcPr>
            <w:tcW w:w="968" w:type="dxa"/>
            <w:tcBorders>
              <w:top w:val="nil"/>
              <w:left w:val="nil"/>
              <w:bottom w:val="single" w:sz="8" w:space="0" w:color="auto"/>
              <w:right w:val="single" w:sz="8" w:space="0" w:color="auto"/>
            </w:tcBorders>
            <w:shd w:val="clear" w:color="auto" w:fill="auto"/>
            <w:noWrap/>
            <w:vAlign w:val="center"/>
            <w:hideMark/>
          </w:tcPr>
          <w:p w14:paraId="026274F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05" w:type="dxa"/>
            <w:tcBorders>
              <w:top w:val="nil"/>
              <w:left w:val="nil"/>
              <w:bottom w:val="single" w:sz="8" w:space="0" w:color="auto"/>
              <w:right w:val="single" w:sz="8" w:space="0" w:color="auto"/>
            </w:tcBorders>
            <w:shd w:val="clear" w:color="auto" w:fill="auto"/>
            <w:noWrap/>
            <w:vAlign w:val="center"/>
            <w:hideMark/>
          </w:tcPr>
          <w:p w14:paraId="162CE30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530EFE4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shd w:val="clear" w:color="auto" w:fill="auto"/>
            <w:noWrap/>
            <w:vAlign w:val="center"/>
            <w:hideMark/>
          </w:tcPr>
          <w:p w14:paraId="013CEB9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shd w:val="clear" w:color="auto" w:fill="auto"/>
            <w:noWrap/>
            <w:vAlign w:val="center"/>
            <w:hideMark/>
          </w:tcPr>
          <w:p w14:paraId="1927C45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1029" w:type="dxa"/>
            <w:tcBorders>
              <w:top w:val="nil"/>
              <w:left w:val="nil"/>
              <w:bottom w:val="single" w:sz="8" w:space="0" w:color="auto"/>
              <w:right w:val="single" w:sz="8" w:space="0" w:color="auto"/>
            </w:tcBorders>
            <w:shd w:val="clear" w:color="auto" w:fill="auto"/>
            <w:noWrap/>
            <w:vAlign w:val="center"/>
            <w:hideMark/>
          </w:tcPr>
          <w:p w14:paraId="25A53E4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shd w:val="clear" w:color="auto" w:fill="auto"/>
            <w:noWrap/>
            <w:vAlign w:val="center"/>
            <w:hideMark/>
          </w:tcPr>
          <w:p w14:paraId="4F5370B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914" w:type="dxa"/>
            <w:tcBorders>
              <w:top w:val="nil"/>
              <w:left w:val="nil"/>
              <w:bottom w:val="single" w:sz="8" w:space="0" w:color="auto"/>
              <w:right w:val="single" w:sz="8" w:space="0" w:color="auto"/>
            </w:tcBorders>
            <w:shd w:val="clear" w:color="auto" w:fill="auto"/>
            <w:noWrap/>
            <w:vAlign w:val="center"/>
            <w:hideMark/>
          </w:tcPr>
          <w:p w14:paraId="4F17034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1005" w:type="dxa"/>
            <w:tcBorders>
              <w:top w:val="nil"/>
              <w:left w:val="nil"/>
              <w:bottom w:val="single" w:sz="8" w:space="0" w:color="auto"/>
              <w:right w:val="single" w:sz="8" w:space="0" w:color="auto"/>
            </w:tcBorders>
            <w:shd w:val="clear" w:color="auto" w:fill="auto"/>
            <w:noWrap/>
            <w:vAlign w:val="center"/>
            <w:hideMark/>
          </w:tcPr>
          <w:p w14:paraId="40E60CE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c>
          <w:tcPr>
            <w:tcW w:w="1090" w:type="dxa"/>
            <w:tcBorders>
              <w:top w:val="nil"/>
              <w:left w:val="nil"/>
              <w:bottom w:val="single" w:sz="8" w:space="0" w:color="auto"/>
              <w:right w:val="single" w:sz="8" w:space="0" w:color="auto"/>
            </w:tcBorders>
            <w:shd w:val="clear" w:color="auto" w:fill="auto"/>
            <w:noWrap/>
            <w:vAlign w:val="center"/>
            <w:hideMark/>
          </w:tcPr>
          <w:p w14:paraId="54896CF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5760</w:t>
            </w:r>
          </w:p>
        </w:tc>
      </w:tr>
      <w:tr w:rsidR="006E7395" w:rsidRPr="00AD525B" w14:paraId="2AE9CF32"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3DC0883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5</w:t>
            </w:r>
          </w:p>
        </w:tc>
        <w:tc>
          <w:tcPr>
            <w:tcW w:w="3297" w:type="dxa"/>
            <w:tcBorders>
              <w:top w:val="nil"/>
              <w:left w:val="nil"/>
              <w:bottom w:val="single" w:sz="8" w:space="0" w:color="auto"/>
              <w:right w:val="single" w:sz="8" w:space="0" w:color="auto"/>
            </w:tcBorders>
            <w:shd w:val="clear" w:color="auto" w:fill="auto"/>
            <w:noWrap/>
            <w:vAlign w:val="center"/>
            <w:hideMark/>
          </w:tcPr>
          <w:p w14:paraId="1E361832"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Mihai Eminescu</w:t>
            </w:r>
          </w:p>
        </w:tc>
        <w:tc>
          <w:tcPr>
            <w:tcW w:w="968" w:type="dxa"/>
            <w:tcBorders>
              <w:top w:val="nil"/>
              <w:left w:val="nil"/>
              <w:bottom w:val="single" w:sz="8" w:space="0" w:color="auto"/>
              <w:right w:val="single" w:sz="8" w:space="0" w:color="auto"/>
            </w:tcBorders>
            <w:shd w:val="clear" w:color="auto" w:fill="auto"/>
            <w:noWrap/>
            <w:vAlign w:val="center"/>
            <w:hideMark/>
          </w:tcPr>
          <w:p w14:paraId="1C4AFFD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240</w:t>
            </w:r>
          </w:p>
        </w:tc>
        <w:tc>
          <w:tcPr>
            <w:tcW w:w="905" w:type="dxa"/>
            <w:tcBorders>
              <w:top w:val="nil"/>
              <w:left w:val="nil"/>
              <w:bottom w:val="single" w:sz="8" w:space="0" w:color="auto"/>
              <w:right w:val="single" w:sz="8" w:space="0" w:color="auto"/>
            </w:tcBorders>
            <w:shd w:val="clear" w:color="auto" w:fill="auto"/>
            <w:noWrap/>
            <w:vAlign w:val="center"/>
            <w:hideMark/>
          </w:tcPr>
          <w:p w14:paraId="0444E3F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61EA824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shd w:val="clear" w:color="auto" w:fill="auto"/>
            <w:noWrap/>
            <w:vAlign w:val="center"/>
            <w:hideMark/>
          </w:tcPr>
          <w:p w14:paraId="7C94A7D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shd w:val="clear" w:color="auto" w:fill="auto"/>
            <w:noWrap/>
            <w:vAlign w:val="center"/>
            <w:hideMark/>
          </w:tcPr>
          <w:p w14:paraId="6DF70EC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1029" w:type="dxa"/>
            <w:tcBorders>
              <w:top w:val="nil"/>
              <w:left w:val="nil"/>
              <w:bottom w:val="single" w:sz="8" w:space="0" w:color="auto"/>
              <w:right w:val="single" w:sz="8" w:space="0" w:color="auto"/>
            </w:tcBorders>
            <w:shd w:val="clear" w:color="auto" w:fill="auto"/>
            <w:noWrap/>
            <w:vAlign w:val="center"/>
            <w:hideMark/>
          </w:tcPr>
          <w:p w14:paraId="3A000E3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shd w:val="clear" w:color="auto" w:fill="auto"/>
            <w:noWrap/>
            <w:vAlign w:val="center"/>
            <w:hideMark/>
          </w:tcPr>
          <w:p w14:paraId="2F2E26E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914" w:type="dxa"/>
            <w:tcBorders>
              <w:top w:val="nil"/>
              <w:left w:val="nil"/>
              <w:bottom w:val="single" w:sz="8" w:space="0" w:color="auto"/>
              <w:right w:val="single" w:sz="8" w:space="0" w:color="auto"/>
            </w:tcBorders>
            <w:shd w:val="clear" w:color="auto" w:fill="auto"/>
            <w:noWrap/>
            <w:vAlign w:val="center"/>
            <w:hideMark/>
          </w:tcPr>
          <w:p w14:paraId="18982ED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1005" w:type="dxa"/>
            <w:tcBorders>
              <w:top w:val="nil"/>
              <w:left w:val="nil"/>
              <w:bottom w:val="single" w:sz="8" w:space="0" w:color="auto"/>
              <w:right w:val="single" w:sz="8" w:space="0" w:color="auto"/>
            </w:tcBorders>
            <w:shd w:val="clear" w:color="auto" w:fill="auto"/>
            <w:noWrap/>
            <w:vAlign w:val="center"/>
            <w:hideMark/>
          </w:tcPr>
          <w:p w14:paraId="214A82D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c>
          <w:tcPr>
            <w:tcW w:w="1090" w:type="dxa"/>
            <w:tcBorders>
              <w:top w:val="nil"/>
              <w:left w:val="nil"/>
              <w:bottom w:val="single" w:sz="8" w:space="0" w:color="auto"/>
              <w:right w:val="single" w:sz="8" w:space="0" w:color="auto"/>
            </w:tcBorders>
            <w:shd w:val="clear" w:color="auto" w:fill="auto"/>
            <w:noWrap/>
            <w:vAlign w:val="center"/>
            <w:hideMark/>
          </w:tcPr>
          <w:p w14:paraId="42895E0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1440</w:t>
            </w:r>
          </w:p>
        </w:tc>
      </w:tr>
      <w:tr w:rsidR="006E7395" w:rsidRPr="00AD525B" w14:paraId="26EAD263"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66BE8D0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3297" w:type="dxa"/>
            <w:tcBorders>
              <w:top w:val="nil"/>
              <w:left w:val="nil"/>
              <w:bottom w:val="single" w:sz="8" w:space="0" w:color="auto"/>
              <w:right w:val="single" w:sz="8" w:space="0" w:color="auto"/>
            </w:tcBorders>
            <w:shd w:val="clear" w:color="auto" w:fill="auto"/>
            <w:noWrap/>
            <w:vAlign w:val="center"/>
            <w:hideMark/>
          </w:tcPr>
          <w:p w14:paraId="3735138B"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Jozsef Attila</w:t>
            </w:r>
          </w:p>
        </w:tc>
        <w:tc>
          <w:tcPr>
            <w:tcW w:w="968" w:type="dxa"/>
            <w:tcBorders>
              <w:top w:val="nil"/>
              <w:left w:val="nil"/>
              <w:bottom w:val="single" w:sz="8" w:space="0" w:color="auto"/>
              <w:right w:val="single" w:sz="8" w:space="0" w:color="auto"/>
            </w:tcBorders>
            <w:shd w:val="clear" w:color="auto" w:fill="auto"/>
            <w:noWrap/>
            <w:vAlign w:val="center"/>
            <w:hideMark/>
          </w:tcPr>
          <w:p w14:paraId="0A3B98B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440</w:t>
            </w:r>
          </w:p>
        </w:tc>
        <w:tc>
          <w:tcPr>
            <w:tcW w:w="905" w:type="dxa"/>
            <w:tcBorders>
              <w:top w:val="nil"/>
              <w:left w:val="nil"/>
              <w:bottom w:val="single" w:sz="8" w:space="0" w:color="auto"/>
              <w:right w:val="single" w:sz="8" w:space="0" w:color="auto"/>
            </w:tcBorders>
            <w:shd w:val="clear" w:color="auto" w:fill="auto"/>
            <w:noWrap/>
            <w:vAlign w:val="center"/>
            <w:hideMark/>
          </w:tcPr>
          <w:p w14:paraId="2B5E301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5767E87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shd w:val="clear" w:color="auto" w:fill="auto"/>
            <w:noWrap/>
            <w:vAlign w:val="center"/>
            <w:hideMark/>
          </w:tcPr>
          <w:p w14:paraId="484E6F6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shd w:val="clear" w:color="auto" w:fill="auto"/>
            <w:noWrap/>
            <w:vAlign w:val="center"/>
            <w:hideMark/>
          </w:tcPr>
          <w:p w14:paraId="0414AF8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1029" w:type="dxa"/>
            <w:tcBorders>
              <w:top w:val="nil"/>
              <w:left w:val="nil"/>
              <w:bottom w:val="single" w:sz="8" w:space="0" w:color="auto"/>
              <w:right w:val="single" w:sz="8" w:space="0" w:color="auto"/>
            </w:tcBorders>
            <w:shd w:val="clear" w:color="auto" w:fill="auto"/>
            <w:noWrap/>
            <w:vAlign w:val="center"/>
            <w:hideMark/>
          </w:tcPr>
          <w:p w14:paraId="289E206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shd w:val="clear" w:color="auto" w:fill="auto"/>
            <w:noWrap/>
            <w:vAlign w:val="center"/>
            <w:hideMark/>
          </w:tcPr>
          <w:p w14:paraId="554E449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914" w:type="dxa"/>
            <w:tcBorders>
              <w:top w:val="nil"/>
              <w:left w:val="nil"/>
              <w:bottom w:val="single" w:sz="8" w:space="0" w:color="auto"/>
              <w:right w:val="single" w:sz="8" w:space="0" w:color="auto"/>
            </w:tcBorders>
            <w:shd w:val="clear" w:color="auto" w:fill="auto"/>
            <w:noWrap/>
            <w:vAlign w:val="center"/>
            <w:hideMark/>
          </w:tcPr>
          <w:p w14:paraId="36AA5D0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1005" w:type="dxa"/>
            <w:tcBorders>
              <w:top w:val="nil"/>
              <w:left w:val="nil"/>
              <w:bottom w:val="single" w:sz="8" w:space="0" w:color="auto"/>
              <w:right w:val="single" w:sz="8" w:space="0" w:color="auto"/>
            </w:tcBorders>
            <w:shd w:val="clear" w:color="auto" w:fill="auto"/>
            <w:noWrap/>
            <w:vAlign w:val="center"/>
            <w:hideMark/>
          </w:tcPr>
          <w:p w14:paraId="40BEA46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c>
          <w:tcPr>
            <w:tcW w:w="1090" w:type="dxa"/>
            <w:tcBorders>
              <w:top w:val="nil"/>
              <w:left w:val="nil"/>
              <w:bottom w:val="single" w:sz="8" w:space="0" w:color="auto"/>
              <w:right w:val="single" w:sz="8" w:space="0" w:color="auto"/>
            </w:tcBorders>
            <w:shd w:val="clear" w:color="auto" w:fill="auto"/>
            <w:noWrap/>
            <w:vAlign w:val="center"/>
            <w:hideMark/>
          </w:tcPr>
          <w:p w14:paraId="6CB6410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2640</w:t>
            </w:r>
          </w:p>
        </w:tc>
      </w:tr>
      <w:tr w:rsidR="006E7395" w:rsidRPr="00AD525B" w14:paraId="48CB5697"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1995F63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3297" w:type="dxa"/>
            <w:tcBorders>
              <w:top w:val="nil"/>
              <w:left w:val="nil"/>
              <w:bottom w:val="single" w:sz="8" w:space="0" w:color="auto"/>
              <w:right w:val="single" w:sz="8" w:space="0" w:color="auto"/>
            </w:tcBorders>
            <w:shd w:val="clear" w:color="auto" w:fill="auto"/>
            <w:noWrap/>
            <w:vAlign w:val="center"/>
            <w:hideMark/>
          </w:tcPr>
          <w:p w14:paraId="29132BB8"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968" w:type="dxa"/>
            <w:tcBorders>
              <w:top w:val="nil"/>
              <w:left w:val="nil"/>
              <w:bottom w:val="single" w:sz="8" w:space="0" w:color="auto"/>
              <w:right w:val="single" w:sz="8" w:space="0" w:color="auto"/>
            </w:tcBorders>
            <w:shd w:val="clear" w:color="auto" w:fill="auto"/>
            <w:noWrap/>
            <w:vAlign w:val="center"/>
            <w:hideMark/>
          </w:tcPr>
          <w:p w14:paraId="5F80EAD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300</w:t>
            </w:r>
          </w:p>
        </w:tc>
        <w:tc>
          <w:tcPr>
            <w:tcW w:w="905" w:type="dxa"/>
            <w:tcBorders>
              <w:top w:val="nil"/>
              <w:left w:val="nil"/>
              <w:bottom w:val="single" w:sz="8" w:space="0" w:color="auto"/>
              <w:right w:val="single" w:sz="8" w:space="0" w:color="auto"/>
            </w:tcBorders>
            <w:shd w:val="clear" w:color="auto" w:fill="auto"/>
            <w:noWrap/>
            <w:vAlign w:val="center"/>
            <w:hideMark/>
          </w:tcPr>
          <w:p w14:paraId="6FBF02E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0DDEC02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shd w:val="clear" w:color="auto" w:fill="auto"/>
            <w:noWrap/>
            <w:vAlign w:val="center"/>
            <w:hideMark/>
          </w:tcPr>
          <w:p w14:paraId="357EF54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shd w:val="clear" w:color="auto" w:fill="auto"/>
            <w:noWrap/>
            <w:vAlign w:val="center"/>
            <w:hideMark/>
          </w:tcPr>
          <w:p w14:paraId="6294A5D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1029" w:type="dxa"/>
            <w:tcBorders>
              <w:top w:val="nil"/>
              <w:left w:val="nil"/>
              <w:bottom w:val="single" w:sz="8" w:space="0" w:color="auto"/>
              <w:right w:val="single" w:sz="8" w:space="0" w:color="auto"/>
            </w:tcBorders>
            <w:shd w:val="clear" w:color="auto" w:fill="auto"/>
            <w:noWrap/>
            <w:vAlign w:val="center"/>
            <w:hideMark/>
          </w:tcPr>
          <w:p w14:paraId="7BAA3AE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shd w:val="clear" w:color="auto" w:fill="auto"/>
            <w:noWrap/>
            <w:vAlign w:val="center"/>
            <w:hideMark/>
          </w:tcPr>
          <w:p w14:paraId="4CA1E8E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914" w:type="dxa"/>
            <w:tcBorders>
              <w:top w:val="nil"/>
              <w:left w:val="nil"/>
              <w:bottom w:val="single" w:sz="8" w:space="0" w:color="auto"/>
              <w:right w:val="single" w:sz="8" w:space="0" w:color="auto"/>
            </w:tcBorders>
            <w:shd w:val="clear" w:color="auto" w:fill="auto"/>
            <w:noWrap/>
            <w:vAlign w:val="center"/>
            <w:hideMark/>
          </w:tcPr>
          <w:p w14:paraId="7A701EC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1005" w:type="dxa"/>
            <w:tcBorders>
              <w:top w:val="nil"/>
              <w:left w:val="nil"/>
              <w:bottom w:val="single" w:sz="8" w:space="0" w:color="auto"/>
              <w:right w:val="single" w:sz="8" w:space="0" w:color="auto"/>
            </w:tcBorders>
            <w:shd w:val="clear" w:color="auto" w:fill="auto"/>
            <w:noWrap/>
            <w:vAlign w:val="center"/>
            <w:hideMark/>
          </w:tcPr>
          <w:p w14:paraId="3A5ADCF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c>
          <w:tcPr>
            <w:tcW w:w="1090" w:type="dxa"/>
            <w:tcBorders>
              <w:top w:val="nil"/>
              <w:left w:val="nil"/>
              <w:bottom w:val="single" w:sz="8" w:space="0" w:color="auto"/>
              <w:right w:val="single" w:sz="8" w:space="0" w:color="auto"/>
            </w:tcBorders>
            <w:shd w:val="clear" w:color="auto" w:fill="auto"/>
            <w:noWrap/>
            <w:vAlign w:val="center"/>
            <w:hideMark/>
          </w:tcPr>
          <w:p w14:paraId="4ADAD93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1800</w:t>
            </w:r>
          </w:p>
        </w:tc>
      </w:tr>
      <w:tr w:rsidR="006E7395" w:rsidRPr="00AD525B" w14:paraId="6B880FE4"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3BC5A94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8</w:t>
            </w:r>
          </w:p>
        </w:tc>
        <w:tc>
          <w:tcPr>
            <w:tcW w:w="3297" w:type="dxa"/>
            <w:tcBorders>
              <w:top w:val="nil"/>
              <w:left w:val="nil"/>
              <w:bottom w:val="single" w:sz="8" w:space="0" w:color="auto"/>
              <w:right w:val="single" w:sz="8" w:space="0" w:color="auto"/>
            </w:tcBorders>
            <w:shd w:val="clear" w:color="auto" w:fill="auto"/>
            <w:noWrap/>
            <w:vAlign w:val="center"/>
            <w:hideMark/>
          </w:tcPr>
          <w:p w14:paraId="28FB30FB"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Păcii</w:t>
            </w:r>
          </w:p>
        </w:tc>
        <w:tc>
          <w:tcPr>
            <w:tcW w:w="968" w:type="dxa"/>
            <w:tcBorders>
              <w:top w:val="nil"/>
              <w:left w:val="nil"/>
              <w:bottom w:val="single" w:sz="8" w:space="0" w:color="auto"/>
              <w:right w:val="single" w:sz="8" w:space="0" w:color="auto"/>
            </w:tcBorders>
            <w:shd w:val="clear" w:color="auto" w:fill="auto"/>
            <w:noWrap/>
            <w:vAlign w:val="center"/>
            <w:hideMark/>
          </w:tcPr>
          <w:p w14:paraId="4792C52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370</w:t>
            </w:r>
          </w:p>
        </w:tc>
        <w:tc>
          <w:tcPr>
            <w:tcW w:w="905" w:type="dxa"/>
            <w:tcBorders>
              <w:top w:val="nil"/>
              <w:left w:val="nil"/>
              <w:bottom w:val="single" w:sz="8" w:space="0" w:color="auto"/>
              <w:right w:val="single" w:sz="8" w:space="0" w:color="auto"/>
            </w:tcBorders>
            <w:shd w:val="clear" w:color="auto" w:fill="auto"/>
            <w:noWrap/>
            <w:vAlign w:val="center"/>
            <w:hideMark/>
          </w:tcPr>
          <w:p w14:paraId="64A25D4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43E2680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shd w:val="clear" w:color="auto" w:fill="auto"/>
            <w:noWrap/>
            <w:vAlign w:val="center"/>
            <w:hideMark/>
          </w:tcPr>
          <w:p w14:paraId="5FBCD31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shd w:val="clear" w:color="auto" w:fill="auto"/>
            <w:noWrap/>
            <w:vAlign w:val="center"/>
            <w:hideMark/>
          </w:tcPr>
          <w:p w14:paraId="69FA11C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1029" w:type="dxa"/>
            <w:tcBorders>
              <w:top w:val="nil"/>
              <w:left w:val="nil"/>
              <w:bottom w:val="single" w:sz="8" w:space="0" w:color="auto"/>
              <w:right w:val="single" w:sz="8" w:space="0" w:color="auto"/>
            </w:tcBorders>
            <w:shd w:val="clear" w:color="auto" w:fill="auto"/>
            <w:noWrap/>
            <w:vAlign w:val="center"/>
            <w:hideMark/>
          </w:tcPr>
          <w:p w14:paraId="398A1BD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shd w:val="clear" w:color="auto" w:fill="auto"/>
            <w:noWrap/>
            <w:vAlign w:val="center"/>
            <w:hideMark/>
          </w:tcPr>
          <w:p w14:paraId="025B320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914" w:type="dxa"/>
            <w:tcBorders>
              <w:top w:val="nil"/>
              <w:left w:val="nil"/>
              <w:bottom w:val="single" w:sz="8" w:space="0" w:color="auto"/>
              <w:right w:val="single" w:sz="8" w:space="0" w:color="auto"/>
            </w:tcBorders>
            <w:shd w:val="clear" w:color="auto" w:fill="auto"/>
            <w:noWrap/>
            <w:vAlign w:val="center"/>
            <w:hideMark/>
          </w:tcPr>
          <w:p w14:paraId="7F9AA9A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1005" w:type="dxa"/>
            <w:tcBorders>
              <w:top w:val="nil"/>
              <w:left w:val="nil"/>
              <w:bottom w:val="single" w:sz="8" w:space="0" w:color="auto"/>
              <w:right w:val="single" w:sz="8" w:space="0" w:color="auto"/>
            </w:tcBorders>
            <w:shd w:val="clear" w:color="auto" w:fill="auto"/>
            <w:noWrap/>
            <w:vAlign w:val="center"/>
            <w:hideMark/>
          </w:tcPr>
          <w:p w14:paraId="6B6B629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c>
          <w:tcPr>
            <w:tcW w:w="1090" w:type="dxa"/>
            <w:tcBorders>
              <w:top w:val="nil"/>
              <w:left w:val="nil"/>
              <w:bottom w:val="single" w:sz="8" w:space="0" w:color="auto"/>
              <w:right w:val="single" w:sz="8" w:space="0" w:color="auto"/>
            </w:tcBorders>
            <w:shd w:val="clear" w:color="auto" w:fill="auto"/>
            <w:noWrap/>
            <w:vAlign w:val="center"/>
            <w:hideMark/>
          </w:tcPr>
          <w:p w14:paraId="11B1C2B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2220</w:t>
            </w:r>
          </w:p>
        </w:tc>
      </w:tr>
      <w:tr w:rsidR="006E7395" w:rsidRPr="00AD525B" w14:paraId="4B6120CC"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5DD6921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w:t>
            </w:r>
          </w:p>
        </w:tc>
        <w:tc>
          <w:tcPr>
            <w:tcW w:w="3297" w:type="dxa"/>
            <w:tcBorders>
              <w:top w:val="nil"/>
              <w:left w:val="nil"/>
              <w:bottom w:val="single" w:sz="8" w:space="0" w:color="auto"/>
              <w:right w:val="single" w:sz="8" w:space="0" w:color="auto"/>
            </w:tcBorders>
            <w:shd w:val="clear" w:color="auto" w:fill="auto"/>
            <w:noWrap/>
            <w:vAlign w:val="center"/>
            <w:hideMark/>
          </w:tcPr>
          <w:p w14:paraId="0BB05F25"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Minerilor</w:t>
            </w:r>
          </w:p>
        </w:tc>
        <w:tc>
          <w:tcPr>
            <w:tcW w:w="968" w:type="dxa"/>
            <w:tcBorders>
              <w:top w:val="nil"/>
              <w:left w:val="nil"/>
              <w:bottom w:val="single" w:sz="8" w:space="0" w:color="auto"/>
              <w:right w:val="single" w:sz="8" w:space="0" w:color="auto"/>
            </w:tcBorders>
            <w:shd w:val="clear" w:color="auto" w:fill="auto"/>
            <w:noWrap/>
            <w:vAlign w:val="center"/>
            <w:hideMark/>
          </w:tcPr>
          <w:p w14:paraId="083EC48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340</w:t>
            </w:r>
          </w:p>
        </w:tc>
        <w:tc>
          <w:tcPr>
            <w:tcW w:w="905" w:type="dxa"/>
            <w:tcBorders>
              <w:top w:val="nil"/>
              <w:left w:val="nil"/>
              <w:bottom w:val="single" w:sz="8" w:space="0" w:color="auto"/>
              <w:right w:val="single" w:sz="8" w:space="0" w:color="auto"/>
            </w:tcBorders>
            <w:shd w:val="clear" w:color="auto" w:fill="auto"/>
            <w:noWrap/>
            <w:vAlign w:val="center"/>
            <w:hideMark/>
          </w:tcPr>
          <w:p w14:paraId="6B06C18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7D3AC78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shd w:val="clear" w:color="auto" w:fill="auto"/>
            <w:noWrap/>
            <w:vAlign w:val="center"/>
            <w:hideMark/>
          </w:tcPr>
          <w:p w14:paraId="5306944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shd w:val="clear" w:color="auto" w:fill="auto"/>
            <w:noWrap/>
            <w:vAlign w:val="center"/>
            <w:hideMark/>
          </w:tcPr>
          <w:p w14:paraId="3E739E8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1029" w:type="dxa"/>
            <w:tcBorders>
              <w:top w:val="nil"/>
              <w:left w:val="nil"/>
              <w:bottom w:val="single" w:sz="8" w:space="0" w:color="auto"/>
              <w:right w:val="single" w:sz="8" w:space="0" w:color="auto"/>
            </w:tcBorders>
            <w:shd w:val="clear" w:color="auto" w:fill="auto"/>
            <w:noWrap/>
            <w:vAlign w:val="center"/>
            <w:hideMark/>
          </w:tcPr>
          <w:p w14:paraId="7496152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shd w:val="clear" w:color="auto" w:fill="auto"/>
            <w:noWrap/>
            <w:vAlign w:val="center"/>
            <w:hideMark/>
          </w:tcPr>
          <w:p w14:paraId="3CB6977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914" w:type="dxa"/>
            <w:tcBorders>
              <w:top w:val="nil"/>
              <w:left w:val="nil"/>
              <w:bottom w:val="single" w:sz="8" w:space="0" w:color="auto"/>
              <w:right w:val="single" w:sz="8" w:space="0" w:color="auto"/>
            </w:tcBorders>
            <w:shd w:val="clear" w:color="auto" w:fill="auto"/>
            <w:noWrap/>
            <w:vAlign w:val="center"/>
            <w:hideMark/>
          </w:tcPr>
          <w:p w14:paraId="43DE8F4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1005" w:type="dxa"/>
            <w:tcBorders>
              <w:top w:val="nil"/>
              <w:left w:val="nil"/>
              <w:bottom w:val="single" w:sz="8" w:space="0" w:color="auto"/>
              <w:right w:val="single" w:sz="8" w:space="0" w:color="auto"/>
            </w:tcBorders>
            <w:shd w:val="clear" w:color="auto" w:fill="auto"/>
            <w:noWrap/>
            <w:vAlign w:val="center"/>
            <w:hideMark/>
          </w:tcPr>
          <w:p w14:paraId="4C2B236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c>
          <w:tcPr>
            <w:tcW w:w="1090" w:type="dxa"/>
            <w:tcBorders>
              <w:top w:val="nil"/>
              <w:left w:val="nil"/>
              <w:bottom w:val="single" w:sz="8" w:space="0" w:color="auto"/>
              <w:right w:val="single" w:sz="8" w:space="0" w:color="auto"/>
            </w:tcBorders>
            <w:shd w:val="clear" w:color="auto" w:fill="auto"/>
            <w:noWrap/>
            <w:vAlign w:val="center"/>
            <w:hideMark/>
          </w:tcPr>
          <w:p w14:paraId="2DF92DD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2040</w:t>
            </w:r>
          </w:p>
        </w:tc>
      </w:tr>
      <w:tr w:rsidR="006E7395" w:rsidRPr="00AD525B" w14:paraId="6019E75D"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6833FDB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w:t>
            </w:r>
          </w:p>
        </w:tc>
        <w:tc>
          <w:tcPr>
            <w:tcW w:w="3297" w:type="dxa"/>
            <w:tcBorders>
              <w:top w:val="nil"/>
              <w:left w:val="nil"/>
              <w:bottom w:val="single" w:sz="8" w:space="0" w:color="auto"/>
              <w:right w:val="single" w:sz="8" w:space="0" w:color="auto"/>
            </w:tcBorders>
            <w:shd w:val="clear" w:color="auto" w:fill="auto"/>
            <w:noWrap/>
            <w:vAlign w:val="center"/>
            <w:hideMark/>
          </w:tcPr>
          <w:p w14:paraId="2D991386"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Stadion</w:t>
            </w:r>
          </w:p>
        </w:tc>
        <w:tc>
          <w:tcPr>
            <w:tcW w:w="968" w:type="dxa"/>
            <w:tcBorders>
              <w:top w:val="nil"/>
              <w:left w:val="nil"/>
              <w:bottom w:val="single" w:sz="8" w:space="0" w:color="auto"/>
              <w:right w:val="single" w:sz="8" w:space="0" w:color="auto"/>
            </w:tcBorders>
            <w:shd w:val="clear" w:color="auto" w:fill="auto"/>
            <w:noWrap/>
            <w:vAlign w:val="center"/>
            <w:hideMark/>
          </w:tcPr>
          <w:p w14:paraId="648EBE7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230</w:t>
            </w:r>
          </w:p>
        </w:tc>
        <w:tc>
          <w:tcPr>
            <w:tcW w:w="905" w:type="dxa"/>
            <w:tcBorders>
              <w:top w:val="nil"/>
              <w:left w:val="nil"/>
              <w:bottom w:val="single" w:sz="8" w:space="0" w:color="auto"/>
              <w:right w:val="single" w:sz="8" w:space="0" w:color="auto"/>
            </w:tcBorders>
            <w:shd w:val="clear" w:color="auto" w:fill="auto"/>
            <w:noWrap/>
            <w:vAlign w:val="center"/>
            <w:hideMark/>
          </w:tcPr>
          <w:p w14:paraId="532CC8D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7820FCF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shd w:val="clear" w:color="auto" w:fill="auto"/>
            <w:noWrap/>
            <w:vAlign w:val="center"/>
            <w:hideMark/>
          </w:tcPr>
          <w:p w14:paraId="2495D0B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shd w:val="clear" w:color="auto" w:fill="auto"/>
            <w:noWrap/>
            <w:vAlign w:val="center"/>
            <w:hideMark/>
          </w:tcPr>
          <w:p w14:paraId="227605A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1029" w:type="dxa"/>
            <w:tcBorders>
              <w:top w:val="nil"/>
              <w:left w:val="nil"/>
              <w:bottom w:val="single" w:sz="8" w:space="0" w:color="auto"/>
              <w:right w:val="single" w:sz="8" w:space="0" w:color="auto"/>
            </w:tcBorders>
            <w:shd w:val="clear" w:color="auto" w:fill="auto"/>
            <w:noWrap/>
            <w:vAlign w:val="center"/>
            <w:hideMark/>
          </w:tcPr>
          <w:p w14:paraId="24C2CDF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shd w:val="clear" w:color="auto" w:fill="auto"/>
            <w:noWrap/>
            <w:vAlign w:val="center"/>
            <w:hideMark/>
          </w:tcPr>
          <w:p w14:paraId="6063C2A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914" w:type="dxa"/>
            <w:tcBorders>
              <w:top w:val="nil"/>
              <w:left w:val="nil"/>
              <w:bottom w:val="single" w:sz="8" w:space="0" w:color="auto"/>
              <w:right w:val="single" w:sz="8" w:space="0" w:color="auto"/>
            </w:tcBorders>
            <w:shd w:val="clear" w:color="auto" w:fill="auto"/>
            <w:noWrap/>
            <w:vAlign w:val="center"/>
            <w:hideMark/>
          </w:tcPr>
          <w:p w14:paraId="6E2FAFF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1005" w:type="dxa"/>
            <w:tcBorders>
              <w:top w:val="nil"/>
              <w:left w:val="nil"/>
              <w:bottom w:val="single" w:sz="8" w:space="0" w:color="auto"/>
              <w:right w:val="single" w:sz="8" w:space="0" w:color="auto"/>
            </w:tcBorders>
            <w:shd w:val="clear" w:color="auto" w:fill="auto"/>
            <w:noWrap/>
            <w:vAlign w:val="center"/>
            <w:hideMark/>
          </w:tcPr>
          <w:p w14:paraId="367FCB5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c>
          <w:tcPr>
            <w:tcW w:w="1090" w:type="dxa"/>
            <w:tcBorders>
              <w:top w:val="nil"/>
              <w:left w:val="nil"/>
              <w:bottom w:val="single" w:sz="8" w:space="0" w:color="auto"/>
              <w:right w:val="single" w:sz="8" w:space="0" w:color="auto"/>
            </w:tcBorders>
            <w:shd w:val="clear" w:color="auto" w:fill="auto"/>
            <w:noWrap/>
            <w:vAlign w:val="center"/>
            <w:hideMark/>
          </w:tcPr>
          <w:p w14:paraId="5FA88C4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1380</w:t>
            </w:r>
          </w:p>
        </w:tc>
      </w:tr>
      <w:tr w:rsidR="006E7395" w:rsidRPr="00AD525B" w14:paraId="4E4EA099"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5CCDD2B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11</w:t>
            </w:r>
          </w:p>
        </w:tc>
        <w:tc>
          <w:tcPr>
            <w:tcW w:w="3297" w:type="dxa"/>
            <w:tcBorders>
              <w:top w:val="nil"/>
              <w:left w:val="nil"/>
              <w:bottom w:val="single" w:sz="8" w:space="0" w:color="auto"/>
              <w:right w:val="single" w:sz="8" w:space="0" w:color="auto"/>
            </w:tcBorders>
            <w:shd w:val="clear" w:color="auto" w:fill="auto"/>
            <w:noWrap/>
            <w:vAlign w:val="center"/>
            <w:hideMark/>
          </w:tcPr>
          <w:p w14:paraId="5F1ABBCE"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Nouă</w:t>
            </w:r>
          </w:p>
        </w:tc>
        <w:tc>
          <w:tcPr>
            <w:tcW w:w="968" w:type="dxa"/>
            <w:tcBorders>
              <w:top w:val="nil"/>
              <w:left w:val="nil"/>
              <w:bottom w:val="single" w:sz="8" w:space="0" w:color="auto"/>
              <w:right w:val="single" w:sz="8" w:space="0" w:color="auto"/>
            </w:tcBorders>
            <w:shd w:val="clear" w:color="auto" w:fill="auto"/>
            <w:noWrap/>
            <w:vAlign w:val="center"/>
            <w:hideMark/>
          </w:tcPr>
          <w:p w14:paraId="1FA3C68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250</w:t>
            </w:r>
          </w:p>
        </w:tc>
        <w:tc>
          <w:tcPr>
            <w:tcW w:w="905" w:type="dxa"/>
            <w:tcBorders>
              <w:top w:val="nil"/>
              <w:left w:val="nil"/>
              <w:bottom w:val="single" w:sz="8" w:space="0" w:color="auto"/>
              <w:right w:val="single" w:sz="8" w:space="0" w:color="auto"/>
            </w:tcBorders>
            <w:shd w:val="clear" w:color="auto" w:fill="auto"/>
            <w:noWrap/>
            <w:vAlign w:val="center"/>
            <w:hideMark/>
          </w:tcPr>
          <w:p w14:paraId="6904B43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748357A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shd w:val="clear" w:color="auto" w:fill="auto"/>
            <w:noWrap/>
            <w:vAlign w:val="center"/>
            <w:hideMark/>
          </w:tcPr>
          <w:p w14:paraId="6DC6BD8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shd w:val="clear" w:color="auto" w:fill="auto"/>
            <w:noWrap/>
            <w:vAlign w:val="center"/>
            <w:hideMark/>
          </w:tcPr>
          <w:p w14:paraId="7C6169F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1029" w:type="dxa"/>
            <w:tcBorders>
              <w:top w:val="nil"/>
              <w:left w:val="nil"/>
              <w:bottom w:val="single" w:sz="8" w:space="0" w:color="auto"/>
              <w:right w:val="single" w:sz="8" w:space="0" w:color="auto"/>
            </w:tcBorders>
            <w:shd w:val="clear" w:color="auto" w:fill="auto"/>
            <w:noWrap/>
            <w:vAlign w:val="center"/>
            <w:hideMark/>
          </w:tcPr>
          <w:p w14:paraId="402AE9B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shd w:val="clear" w:color="auto" w:fill="auto"/>
            <w:noWrap/>
            <w:vAlign w:val="center"/>
            <w:hideMark/>
          </w:tcPr>
          <w:p w14:paraId="495417B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914" w:type="dxa"/>
            <w:tcBorders>
              <w:top w:val="nil"/>
              <w:left w:val="nil"/>
              <w:bottom w:val="single" w:sz="8" w:space="0" w:color="auto"/>
              <w:right w:val="single" w:sz="8" w:space="0" w:color="auto"/>
            </w:tcBorders>
            <w:shd w:val="clear" w:color="auto" w:fill="auto"/>
            <w:noWrap/>
            <w:vAlign w:val="center"/>
            <w:hideMark/>
          </w:tcPr>
          <w:p w14:paraId="3A1EE7A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1005" w:type="dxa"/>
            <w:tcBorders>
              <w:top w:val="nil"/>
              <w:left w:val="nil"/>
              <w:bottom w:val="single" w:sz="8" w:space="0" w:color="auto"/>
              <w:right w:val="single" w:sz="8" w:space="0" w:color="auto"/>
            </w:tcBorders>
            <w:shd w:val="clear" w:color="auto" w:fill="auto"/>
            <w:noWrap/>
            <w:vAlign w:val="center"/>
            <w:hideMark/>
          </w:tcPr>
          <w:p w14:paraId="4EAABF0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c>
          <w:tcPr>
            <w:tcW w:w="1090" w:type="dxa"/>
            <w:tcBorders>
              <w:top w:val="nil"/>
              <w:left w:val="nil"/>
              <w:bottom w:val="single" w:sz="8" w:space="0" w:color="auto"/>
              <w:right w:val="single" w:sz="8" w:space="0" w:color="auto"/>
            </w:tcBorders>
            <w:shd w:val="clear" w:color="auto" w:fill="auto"/>
            <w:noWrap/>
            <w:vAlign w:val="center"/>
            <w:hideMark/>
          </w:tcPr>
          <w:p w14:paraId="076F279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1500</w:t>
            </w:r>
          </w:p>
        </w:tc>
      </w:tr>
      <w:tr w:rsidR="006E7395" w:rsidRPr="00AD525B" w14:paraId="6F6D39F3"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3973F82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w:t>
            </w:r>
          </w:p>
        </w:tc>
        <w:tc>
          <w:tcPr>
            <w:tcW w:w="3297" w:type="dxa"/>
            <w:tcBorders>
              <w:top w:val="nil"/>
              <w:left w:val="nil"/>
              <w:bottom w:val="single" w:sz="8" w:space="0" w:color="auto"/>
              <w:right w:val="single" w:sz="8" w:space="0" w:color="auto"/>
            </w:tcBorders>
            <w:shd w:val="clear" w:color="auto" w:fill="auto"/>
            <w:noWrap/>
            <w:vAlign w:val="center"/>
            <w:hideMark/>
          </w:tcPr>
          <w:p w14:paraId="3102EF11"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Apei</w:t>
            </w:r>
          </w:p>
        </w:tc>
        <w:tc>
          <w:tcPr>
            <w:tcW w:w="968" w:type="dxa"/>
            <w:tcBorders>
              <w:top w:val="nil"/>
              <w:left w:val="nil"/>
              <w:bottom w:val="single" w:sz="8" w:space="0" w:color="auto"/>
              <w:right w:val="single" w:sz="8" w:space="0" w:color="auto"/>
            </w:tcBorders>
            <w:shd w:val="clear" w:color="auto" w:fill="auto"/>
            <w:noWrap/>
            <w:vAlign w:val="center"/>
            <w:hideMark/>
          </w:tcPr>
          <w:p w14:paraId="589A3A4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3770</w:t>
            </w:r>
          </w:p>
        </w:tc>
        <w:tc>
          <w:tcPr>
            <w:tcW w:w="905" w:type="dxa"/>
            <w:tcBorders>
              <w:top w:val="nil"/>
              <w:left w:val="nil"/>
              <w:bottom w:val="single" w:sz="8" w:space="0" w:color="auto"/>
              <w:right w:val="single" w:sz="8" w:space="0" w:color="auto"/>
            </w:tcBorders>
            <w:shd w:val="clear" w:color="auto" w:fill="auto"/>
            <w:noWrap/>
            <w:vAlign w:val="center"/>
            <w:hideMark/>
          </w:tcPr>
          <w:p w14:paraId="2FBAFDE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33AC4D2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shd w:val="clear" w:color="auto" w:fill="auto"/>
            <w:noWrap/>
            <w:vAlign w:val="center"/>
            <w:hideMark/>
          </w:tcPr>
          <w:p w14:paraId="7418CC1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shd w:val="clear" w:color="auto" w:fill="auto"/>
            <w:noWrap/>
            <w:vAlign w:val="center"/>
            <w:hideMark/>
          </w:tcPr>
          <w:p w14:paraId="765BC43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1029" w:type="dxa"/>
            <w:tcBorders>
              <w:top w:val="nil"/>
              <w:left w:val="nil"/>
              <w:bottom w:val="single" w:sz="8" w:space="0" w:color="auto"/>
              <w:right w:val="single" w:sz="8" w:space="0" w:color="auto"/>
            </w:tcBorders>
            <w:shd w:val="clear" w:color="auto" w:fill="auto"/>
            <w:noWrap/>
            <w:vAlign w:val="center"/>
            <w:hideMark/>
          </w:tcPr>
          <w:p w14:paraId="39841F1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shd w:val="clear" w:color="auto" w:fill="auto"/>
            <w:noWrap/>
            <w:vAlign w:val="center"/>
            <w:hideMark/>
          </w:tcPr>
          <w:p w14:paraId="1CAA9C5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914" w:type="dxa"/>
            <w:tcBorders>
              <w:top w:val="nil"/>
              <w:left w:val="nil"/>
              <w:bottom w:val="single" w:sz="8" w:space="0" w:color="auto"/>
              <w:right w:val="single" w:sz="8" w:space="0" w:color="auto"/>
            </w:tcBorders>
            <w:shd w:val="clear" w:color="auto" w:fill="auto"/>
            <w:noWrap/>
            <w:vAlign w:val="center"/>
            <w:hideMark/>
          </w:tcPr>
          <w:p w14:paraId="583C724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1005" w:type="dxa"/>
            <w:tcBorders>
              <w:top w:val="nil"/>
              <w:left w:val="nil"/>
              <w:bottom w:val="single" w:sz="8" w:space="0" w:color="auto"/>
              <w:right w:val="single" w:sz="8" w:space="0" w:color="auto"/>
            </w:tcBorders>
            <w:shd w:val="clear" w:color="auto" w:fill="auto"/>
            <w:noWrap/>
            <w:vAlign w:val="center"/>
            <w:hideMark/>
          </w:tcPr>
          <w:p w14:paraId="21F9AC6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c>
          <w:tcPr>
            <w:tcW w:w="1090" w:type="dxa"/>
            <w:tcBorders>
              <w:top w:val="nil"/>
              <w:left w:val="nil"/>
              <w:bottom w:val="single" w:sz="8" w:space="0" w:color="auto"/>
              <w:right w:val="single" w:sz="8" w:space="0" w:color="auto"/>
            </w:tcBorders>
            <w:shd w:val="clear" w:color="auto" w:fill="auto"/>
            <w:noWrap/>
            <w:vAlign w:val="center"/>
            <w:hideMark/>
          </w:tcPr>
          <w:p w14:paraId="02576FE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22620</w:t>
            </w:r>
          </w:p>
        </w:tc>
      </w:tr>
      <w:tr w:rsidR="006E7395" w:rsidRPr="00AD525B" w14:paraId="42960106"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4C55063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w:t>
            </w:r>
          </w:p>
        </w:tc>
        <w:tc>
          <w:tcPr>
            <w:tcW w:w="3297" w:type="dxa"/>
            <w:tcBorders>
              <w:top w:val="nil"/>
              <w:left w:val="nil"/>
              <w:bottom w:val="single" w:sz="8" w:space="0" w:color="auto"/>
              <w:right w:val="single" w:sz="8" w:space="0" w:color="auto"/>
            </w:tcBorders>
            <w:shd w:val="clear" w:color="auto" w:fill="auto"/>
            <w:noWrap/>
            <w:vAlign w:val="center"/>
            <w:hideMark/>
          </w:tcPr>
          <w:p w14:paraId="74DCE603"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Ady Endre</w:t>
            </w:r>
          </w:p>
        </w:tc>
        <w:tc>
          <w:tcPr>
            <w:tcW w:w="968" w:type="dxa"/>
            <w:tcBorders>
              <w:top w:val="nil"/>
              <w:left w:val="nil"/>
              <w:bottom w:val="single" w:sz="8" w:space="0" w:color="auto"/>
              <w:right w:val="single" w:sz="8" w:space="0" w:color="auto"/>
            </w:tcBorders>
            <w:shd w:val="clear" w:color="auto" w:fill="auto"/>
            <w:noWrap/>
            <w:vAlign w:val="center"/>
            <w:hideMark/>
          </w:tcPr>
          <w:p w14:paraId="5971067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160</w:t>
            </w:r>
          </w:p>
        </w:tc>
        <w:tc>
          <w:tcPr>
            <w:tcW w:w="905" w:type="dxa"/>
            <w:tcBorders>
              <w:top w:val="nil"/>
              <w:left w:val="nil"/>
              <w:bottom w:val="single" w:sz="8" w:space="0" w:color="auto"/>
              <w:right w:val="single" w:sz="8" w:space="0" w:color="auto"/>
            </w:tcBorders>
            <w:shd w:val="clear" w:color="auto" w:fill="auto"/>
            <w:noWrap/>
            <w:vAlign w:val="center"/>
            <w:hideMark/>
          </w:tcPr>
          <w:p w14:paraId="6011C2F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24727A3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shd w:val="clear" w:color="auto" w:fill="auto"/>
            <w:noWrap/>
            <w:vAlign w:val="center"/>
            <w:hideMark/>
          </w:tcPr>
          <w:p w14:paraId="56C7780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shd w:val="clear" w:color="auto" w:fill="auto"/>
            <w:noWrap/>
            <w:vAlign w:val="center"/>
            <w:hideMark/>
          </w:tcPr>
          <w:p w14:paraId="3D55966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1029" w:type="dxa"/>
            <w:tcBorders>
              <w:top w:val="nil"/>
              <w:left w:val="nil"/>
              <w:bottom w:val="single" w:sz="8" w:space="0" w:color="auto"/>
              <w:right w:val="single" w:sz="8" w:space="0" w:color="auto"/>
            </w:tcBorders>
            <w:shd w:val="clear" w:color="auto" w:fill="auto"/>
            <w:noWrap/>
            <w:vAlign w:val="center"/>
            <w:hideMark/>
          </w:tcPr>
          <w:p w14:paraId="177743F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shd w:val="clear" w:color="auto" w:fill="auto"/>
            <w:noWrap/>
            <w:vAlign w:val="center"/>
            <w:hideMark/>
          </w:tcPr>
          <w:p w14:paraId="5577E33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914" w:type="dxa"/>
            <w:tcBorders>
              <w:top w:val="nil"/>
              <w:left w:val="nil"/>
              <w:bottom w:val="single" w:sz="8" w:space="0" w:color="auto"/>
              <w:right w:val="single" w:sz="8" w:space="0" w:color="auto"/>
            </w:tcBorders>
            <w:shd w:val="clear" w:color="auto" w:fill="auto"/>
            <w:noWrap/>
            <w:vAlign w:val="center"/>
            <w:hideMark/>
          </w:tcPr>
          <w:p w14:paraId="7355094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1005" w:type="dxa"/>
            <w:tcBorders>
              <w:top w:val="nil"/>
              <w:left w:val="nil"/>
              <w:bottom w:val="single" w:sz="8" w:space="0" w:color="auto"/>
              <w:right w:val="single" w:sz="8" w:space="0" w:color="auto"/>
            </w:tcBorders>
            <w:shd w:val="clear" w:color="auto" w:fill="auto"/>
            <w:noWrap/>
            <w:vAlign w:val="center"/>
            <w:hideMark/>
          </w:tcPr>
          <w:p w14:paraId="2050CCA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c>
          <w:tcPr>
            <w:tcW w:w="1090" w:type="dxa"/>
            <w:tcBorders>
              <w:top w:val="nil"/>
              <w:left w:val="nil"/>
              <w:bottom w:val="single" w:sz="8" w:space="0" w:color="auto"/>
              <w:right w:val="single" w:sz="8" w:space="0" w:color="auto"/>
            </w:tcBorders>
            <w:shd w:val="clear" w:color="auto" w:fill="auto"/>
            <w:noWrap/>
            <w:vAlign w:val="center"/>
            <w:hideMark/>
          </w:tcPr>
          <w:p w14:paraId="56C79B1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960</w:t>
            </w:r>
          </w:p>
        </w:tc>
      </w:tr>
      <w:tr w:rsidR="006E7395" w:rsidRPr="00AD525B" w14:paraId="002D5804"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0FB20F1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14</w:t>
            </w:r>
          </w:p>
        </w:tc>
        <w:tc>
          <w:tcPr>
            <w:tcW w:w="3297" w:type="dxa"/>
            <w:tcBorders>
              <w:top w:val="nil"/>
              <w:left w:val="nil"/>
              <w:bottom w:val="single" w:sz="8" w:space="0" w:color="auto"/>
              <w:right w:val="single" w:sz="8" w:space="0" w:color="auto"/>
            </w:tcBorders>
            <w:shd w:val="clear" w:color="auto" w:fill="auto"/>
            <w:noWrap/>
            <w:vAlign w:val="center"/>
            <w:hideMark/>
          </w:tcPr>
          <w:p w14:paraId="3CF9728B"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Scurtă</w:t>
            </w:r>
          </w:p>
        </w:tc>
        <w:tc>
          <w:tcPr>
            <w:tcW w:w="968" w:type="dxa"/>
            <w:tcBorders>
              <w:top w:val="nil"/>
              <w:left w:val="nil"/>
              <w:bottom w:val="single" w:sz="8" w:space="0" w:color="auto"/>
              <w:right w:val="single" w:sz="8" w:space="0" w:color="auto"/>
            </w:tcBorders>
            <w:shd w:val="clear" w:color="auto" w:fill="auto"/>
            <w:noWrap/>
            <w:vAlign w:val="center"/>
            <w:hideMark/>
          </w:tcPr>
          <w:p w14:paraId="48AC172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100</w:t>
            </w:r>
          </w:p>
        </w:tc>
        <w:tc>
          <w:tcPr>
            <w:tcW w:w="905" w:type="dxa"/>
            <w:tcBorders>
              <w:top w:val="nil"/>
              <w:left w:val="nil"/>
              <w:bottom w:val="single" w:sz="8" w:space="0" w:color="auto"/>
              <w:right w:val="single" w:sz="8" w:space="0" w:color="auto"/>
            </w:tcBorders>
            <w:shd w:val="clear" w:color="auto" w:fill="auto"/>
            <w:noWrap/>
            <w:vAlign w:val="center"/>
            <w:hideMark/>
          </w:tcPr>
          <w:p w14:paraId="0D006EF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64AE882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shd w:val="clear" w:color="auto" w:fill="auto"/>
            <w:noWrap/>
            <w:vAlign w:val="center"/>
            <w:hideMark/>
          </w:tcPr>
          <w:p w14:paraId="16A9E20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shd w:val="clear" w:color="auto" w:fill="auto"/>
            <w:noWrap/>
            <w:vAlign w:val="center"/>
            <w:hideMark/>
          </w:tcPr>
          <w:p w14:paraId="0E51510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1029" w:type="dxa"/>
            <w:tcBorders>
              <w:top w:val="nil"/>
              <w:left w:val="nil"/>
              <w:bottom w:val="single" w:sz="8" w:space="0" w:color="auto"/>
              <w:right w:val="single" w:sz="8" w:space="0" w:color="auto"/>
            </w:tcBorders>
            <w:shd w:val="clear" w:color="auto" w:fill="auto"/>
            <w:noWrap/>
            <w:vAlign w:val="center"/>
            <w:hideMark/>
          </w:tcPr>
          <w:p w14:paraId="609D761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shd w:val="clear" w:color="auto" w:fill="auto"/>
            <w:noWrap/>
            <w:vAlign w:val="center"/>
            <w:hideMark/>
          </w:tcPr>
          <w:p w14:paraId="13C9462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914" w:type="dxa"/>
            <w:tcBorders>
              <w:top w:val="nil"/>
              <w:left w:val="nil"/>
              <w:bottom w:val="single" w:sz="8" w:space="0" w:color="auto"/>
              <w:right w:val="single" w:sz="8" w:space="0" w:color="auto"/>
            </w:tcBorders>
            <w:shd w:val="clear" w:color="auto" w:fill="auto"/>
            <w:noWrap/>
            <w:vAlign w:val="center"/>
            <w:hideMark/>
          </w:tcPr>
          <w:p w14:paraId="2B95E7B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1005" w:type="dxa"/>
            <w:tcBorders>
              <w:top w:val="nil"/>
              <w:left w:val="nil"/>
              <w:bottom w:val="single" w:sz="8" w:space="0" w:color="auto"/>
              <w:right w:val="single" w:sz="8" w:space="0" w:color="auto"/>
            </w:tcBorders>
            <w:shd w:val="clear" w:color="auto" w:fill="auto"/>
            <w:noWrap/>
            <w:vAlign w:val="center"/>
            <w:hideMark/>
          </w:tcPr>
          <w:p w14:paraId="30E645B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c>
          <w:tcPr>
            <w:tcW w:w="1090" w:type="dxa"/>
            <w:tcBorders>
              <w:top w:val="nil"/>
              <w:left w:val="nil"/>
              <w:bottom w:val="single" w:sz="8" w:space="0" w:color="auto"/>
              <w:right w:val="single" w:sz="8" w:space="0" w:color="auto"/>
            </w:tcBorders>
            <w:shd w:val="clear" w:color="auto" w:fill="auto"/>
            <w:noWrap/>
            <w:vAlign w:val="center"/>
            <w:hideMark/>
          </w:tcPr>
          <w:p w14:paraId="0D0E7F1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600</w:t>
            </w:r>
          </w:p>
        </w:tc>
      </w:tr>
      <w:tr w:rsidR="006E7395" w:rsidRPr="00AD525B" w14:paraId="0DED347A"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669644B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15</w:t>
            </w:r>
          </w:p>
        </w:tc>
        <w:tc>
          <w:tcPr>
            <w:tcW w:w="3297" w:type="dxa"/>
            <w:tcBorders>
              <w:top w:val="nil"/>
              <w:left w:val="nil"/>
              <w:bottom w:val="single" w:sz="8" w:space="0" w:color="auto"/>
              <w:right w:val="single" w:sz="8" w:space="0" w:color="auto"/>
            </w:tcBorders>
            <w:shd w:val="clear" w:color="auto" w:fill="auto"/>
            <w:noWrap/>
            <w:vAlign w:val="center"/>
            <w:hideMark/>
          </w:tcPr>
          <w:p w14:paraId="2DD69086"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Varga</w:t>
            </w:r>
          </w:p>
        </w:tc>
        <w:tc>
          <w:tcPr>
            <w:tcW w:w="968" w:type="dxa"/>
            <w:tcBorders>
              <w:top w:val="nil"/>
              <w:left w:val="nil"/>
              <w:bottom w:val="single" w:sz="8" w:space="0" w:color="auto"/>
              <w:right w:val="single" w:sz="8" w:space="0" w:color="auto"/>
            </w:tcBorders>
            <w:shd w:val="clear" w:color="auto" w:fill="auto"/>
            <w:noWrap/>
            <w:vAlign w:val="center"/>
            <w:hideMark/>
          </w:tcPr>
          <w:p w14:paraId="1B73327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w:t>
            </w:r>
          </w:p>
        </w:tc>
        <w:tc>
          <w:tcPr>
            <w:tcW w:w="905" w:type="dxa"/>
            <w:tcBorders>
              <w:top w:val="nil"/>
              <w:left w:val="nil"/>
              <w:bottom w:val="single" w:sz="8" w:space="0" w:color="auto"/>
              <w:right w:val="single" w:sz="8" w:space="0" w:color="auto"/>
            </w:tcBorders>
            <w:shd w:val="clear" w:color="auto" w:fill="auto"/>
            <w:noWrap/>
            <w:vAlign w:val="center"/>
            <w:hideMark/>
          </w:tcPr>
          <w:p w14:paraId="2D637AD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5C6B3BE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18E5EB8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478A69D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29" w:type="dxa"/>
            <w:tcBorders>
              <w:top w:val="nil"/>
              <w:left w:val="nil"/>
              <w:bottom w:val="single" w:sz="8" w:space="0" w:color="auto"/>
              <w:right w:val="single" w:sz="8" w:space="0" w:color="auto"/>
            </w:tcBorders>
            <w:shd w:val="clear" w:color="auto" w:fill="auto"/>
            <w:noWrap/>
            <w:vAlign w:val="center"/>
            <w:hideMark/>
          </w:tcPr>
          <w:p w14:paraId="240C6E3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0BEC5A5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055398B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05" w:type="dxa"/>
            <w:tcBorders>
              <w:top w:val="nil"/>
              <w:left w:val="nil"/>
              <w:bottom w:val="single" w:sz="8" w:space="0" w:color="auto"/>
              <w:right w:val="single" w:sz="8" w:space="0" w:color="auto"/>
            </w:tcBorders>
            <w:shd w:val="clear" w:color="auto" w:fill="auto"/>
            <w:noWrap/>
            <w:vAlign w:val="center"/>
            <w:hideMark/>
          </w:tcPr>
          <w:p w14:paraId="7315C89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90" w:type="dxa"/>
            <w:tcBorders>
              <w:top w:val="nil"/>
              <w:left w:val="nil"/>
              <w:bottom w:val="single" w:sz="8" w:space="0" w:color="auto"/>
              <w:right w:val="single" w:sz="8" w:space="0" w:color="auto"/>
            </w:tcBorders>
            <w:shd w:val="clear" w:color="auto" w:fill="auto"/>
            <w:noWrap/>
            <w:vAlign w:val="center"/>
            <w:hideMark/>
          </w:tcPr>
          <w:p w14:paraId="25BE3B1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r>
      <w:tr w:rsidR="006E7395" w:rsidRPr="00AD525B" w14:paraId="3C47680D"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6002E75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16</w:t>
            </w:r>
          </w:p>
        </w:tc>
        <w:tc>
          <w:tcPr>
            <w:tcW w:w="3297" w:type="dxa"/>
            <w:tcBorders>
              <w:top w:val="nil"/>
              <w:left w:val="nil"/>
              <w:bottom w:val="single" w:sz="8" w:space="0" w:color="auto"/>
              <w:right w:val="single" w:sz="8" w:space="0" w:color="auto"/>
            </w:tcBorders>
            <w:shd w:val="clear" w:color="auto" w:fill="auto"/>
            <w:noWrap/>
            <w:vAlign w:val="center"/>
            <w:hideMark/>
          </w:tcPr>
          <w:p w14:paraId="6A72B9B8"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Dozsa Gyorgy</w:t>
            </w:r>
          </w:p>
        </w:tc>
        <w:tc>
          <w:tcPr>
            <w:tcW w:w="968" w:type="dxa"/>
            <w:tcBorders>
              <w:top w:val="nil"/>
              <w:left w:val="nil"/>
              <w:bottom w:val="single" w:sz="8" w:space="0" w:color="auto"/>
              <w:right w:val="single" w:sz="8" w:space="0" w:color="auto"/>
            </w:tcBorders>
            <w:shd w:val="clear" w:color="auto" w:fill="auto"/>
            <w:noWrap/>
            <w:vAlign w:val="center"/>
            <w:hideMark/>
          </w:tcPr>
          <w:p w14:paraId="4E4BA70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420</w:t>
            </w:r>
          </w:p>
        </w:tc>
        <w:tc>
          <w:tcPr>
            <w:tcW w:w="905" w:type="dxa"/>
            <w:tcBorders>
              <w:top w:val="nil"/>
              <w:left w:val="nil"/>
              <w:bottom w:val="single" w:sz="8" w:space="0" w:color="auto"/>
              <w:right w:val="single" w:sz="8" w:space="0" w:color="auto"/>
            </w:tcBorders>
            <w:shd w:val="clear" w:color="auto" w:fill="auto"/>
            <w:noWrap/>
            <w:vAlign w:val="center"/>
            <w:hideMark/>
          </w:tcPr>
          <w:p w14:paraId="47529F1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47AD108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shd w:val="clear" w:color="auto" w:fill="auto"/>
            <w:noWrap/>
            <w:vAlign w:val="center"/>
            <w:hideMark/>
          </w:tcPr>
          <w:p w14:paraId="555F5A6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shd w:val="clear" w:color="auto" w:fill="auto"/>
            <w:noWrap/>
            <w:vAlign w:val="center"/>
            <w:hideMark/>
          </w:tcPr>
          <w:p w14:paraId="461C72C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1029" w:type="dxa"/>
            <w:tcBorders>
              <w:top w:val="nil"/>
              <w:left w:val="nil"/>
              <w:bottom w:val="single" w:sz="8" w:space="0" w:color="auto"/>
              <w:right w:val="single" w:sz="8" w:space="0" w:color="auto"/>
            </w:tcBorders>
            <w:shd w:val="clear" w:color="auto" w:fill="auto"/>
            <w:noWrap/>
            <w:vAlign w:val="center"/>
            <w:hideMark/>
          </w:tcPr>
          <w:p w14:paraId="4C6BB66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shd w:val="clear" w:color="auto" w:fill="auto"/>
            <w:noWrap/>
            <w:vAlign w:val="center"/>
            <w:hideMark/>
          </w:tcPr>
          <w:p w14:paraId="5B404D4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914" w:type="dxa"/>
            <w:tcBorders>
              <w:top w:val="nil"/>
              <w:left w:val="nil"/>
              <w:bottom w:val="single" w:sz="8" w:space="0" w:color="auto"/>
              <w:right w:val="single" w:sz="8" w:space="0" w:color="auto"/>
            </w:tcBorders>
            <w:shd w:val="clear" w:color="auto" w:fill="auto"/>
            <w:noWrap/>
            <w:vAlign w:val="center"/>
            <w:hideMark/>
          </w:tcPr>
          <w:p w14:paraId="4CE2674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1005" w:type="dxa"/>
            <w:tcBorders>
              <w:top w:val="nil"/>
              <w:left w:val="nil"/>
              <w:bottom w:val="single" w:sz="8" w:space="0" w:color="auto"/>
              <w:right w:val="single" w:sz="8" w:space="0" w:color="auto"/>
            </w:tcBorders>
            <w:shd w:val="clear" w:color="auto" w:fill="auto"/>
            <w:noWrap/>
            <w:vAlign w:val="center"/>
            <w:hideMark/>
          </w:tcPr>
          <w:p w14:paraId="24A1D72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c>
          <w:tcPr>
            <w:tcW w:w="1090" w:type="dxa"/>
            <w:tcBorders>
              <w:top w:val="nil"/>
              <w:left w:val="nil"/>
              <w:bottom w:val="single" w:sz="8" w:space="0" w:color="auto"/>
              <w:right w:val="single" w:sz="8" w:space="0" w:color="auto"/>
            </w:tcBorders>
            <w:shd w:val="clear" w:color="auto" w:fill="auto"/>
            <w:noWrap/>
            <w:vAlign w:val="center"/>
            <w:hideMark/>
          </w:tcPr>
          <w:p w14:paraId="6FC6E4E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2520</w:t>
            </w:r>
          </w:p>
        </w:tc>
      </w:tr>
      <w:tr w:rsidR="006E7395" w:rsidRPr="00AD525B" w14:paraId="54CC14A1"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1A6F8C2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w:t>
            </w:r>
          </w:p>
        </w:tc>
        <w:tc>
          <w:tcPr>
            <w:tcW w:w="3297" w:type="dxa"/>
            <w:tcBorders>
              <w:top w:val="nil"/>
              <w:left w:val="nil"/>
              <w:bottom w:val="single" w:sz="8" w:space="0" w:color="auto"/>
              <w:right w:val="single" w:sz="8" w:space="0" w:color="auto"/>
            </w:tcBorders>
            <w:shd w:val="clear" w:color="auto" w:fill="auto"/>
            <w:noWrap/>
            <w:vAlign w:val="center"/>
            <w:hideMark/>
          </w:tcPr>
          <w:p w14:paraId="44613878"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Kihago</w:t>
            </w:r>
          </w:p>
        </w:tc>
        <w:tc>
          <w:tcPr>
            <w:tcW w:w="968" w:type="dxa"/>
            <w:tcBorders>
              <w:top w:val="nil"/>
              <w:left w:val="nil"/>
              <w:bottom w:val="single" w:sz="8" w:space="0" w:color="auto"/>
              <w:right w:val="single" w:sz="8" w:space="0" w:color="auto"/>
            </w:tcBorders>
            <w:shd w:val="clear" w:color="auto" w:fill="auto"/>
            <w:noWrap/>
            <w:vAlign w:val="center"/>
            <w:hideMark/>
          </w:tcPr>
          <w:p w14:paraId="60C02E2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200</w:t>
            </w:r>
          </w:p>
        </w:tc>
        <w:tc>
          <w:tcPr>
            <w:tcW w:w="905" w:type="dxa"/>
            <w:tcBorders>
              <w:top w:val="nil"/>
              <w:left w:val="nil"/>
              <w:bottom w:val="single" w:sz="8" w:space="0" w:color="auto"/>
              <w:right w:val="single" w:sz="8" w:space="0" w:color="auto"/>
            </w:tcBorders>
            <w:shd w:val="clear" w:color="auto" w:fill="auto"/>
            <w:noWrap/>
            <w:vAlign w:val="center"/>
            <w:hideMark/>
          </w:tcPr>
          <w:p w14:paraId="47B88BB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0DD44EF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shd w:val="clear" w:color="auto" w:fill="auto"/>
            <w:noWrap/>
            <w:vAlign w:val="center"/>
            <w:hideMark/>
          </w:tcPr>
          <w:p w14:paraId="24E4F8C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shd w:val="clear" w:color="auto" w:fill="auto"/>
            <w:noWrap/>
            <w:vAlign w:val="center"/>
            <w:hideMark/>
          </w:tcPr>
          <w:p w14:paraId="7F29790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1029" w:type="dxa"/>
            <w:tcBorders>
              <w:top w:val="nil"/>
              <w:left w:val="nil"/>
              <w:bottom w:val="single" w:sz="8" w:space="0" w:color="auto"/>
              <w:right w:val="single" w:sz="8" w:space="0" w:color="auto"/>
            </w:tcBorders>
            <w:shd w:val="clear" w:color="auto" w:fill="auto"/>
            <w:noWrap/>
            <w:vAlign w:val="center"/>
            <w:hideMark/>
          </w:tcPr>
          <w:p w14:paraId="751425D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shd w:val="clear" w:color="auto" w:fill="auto"/>
            <w:noWrap/>
            <w:vAlign w:val="center"/>
            <w:hideMark/>
          </w:tcPr>
          <w:p w14:paraId="20FC29A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914" w:type="dxa"/>
            <w:tcBorders>
              <w:top w:val="nil"/>
              <w:left w:val="nil"/>
              <w:bottom w:val="single" w:sz="8" w:space="0" w:color="auto"/>
              <w:right w:val="single" w:sz="8" w:space="0" w:color="auto"/>
            </w:tcBorders>
            <w:shd w:val="clear" w:color="auto" w:fill="auto"/>
            <w:noWrap/>
            <w:vAlign w:val="center"/>
            <w:hideMark/>
          </w:tcPr>
          <w:p w14:paraId="04D5E9D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1005" w:type="dxa"/>
            <w:tcBorders>
              <w:top w:val="nil"/>
              <w:left w:val="nil"/>
              <w:bottom w:val="single" w:sz="8" w:space="0" w:color="auto"/>
              <w:right w:val="single" w:sz="8" w:space="0" w:color="auto"/>
            </w:tcBorders>
            <w:shd w:val="clear" w:color="auto" w:fill="auto"/>
            <w:noWrap/>
            <w:vAlign w:val="center"/>
            <w:hideMark/>
          </w:tcPr>
          <w:p w14:paraId="1D77D91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c>
          <w:tcPr>
            <w:tcW w:w="1090" w:type="dxa"/>
            <w:tcBorders>
              <w:top w:val="nil"/>
              <w:left w:val="nil"/>
              <w:bottom w:val="single" w:sz="8" w:space="0" w:color="auto"/>
              <w:right w:val="single" w:sz="8" w:space="0" w:color="auto"/>
            </w:tcBorders>
            <w:shd w:val="clear" w:color="auto" w:fill="auto"/>
            <w:noWrap/>
            <w:vAlign w:val="center"/>
            <w:hideMark/>
          </w:tcPr>
          <w:p w14:paraId="19CFD28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1200</w:t>
            </w:r>
          </w:p>
        </w:tc>
      </w:tr>
      <w:tr w:rsidR="006E7395" w:rsidRPr="00AD525B" w14:paraId="4917D637"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344035F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w:t>
            </w:r>
          </w:p>
        </w:tc>
        <w:tc>
          <w:tcPr>
            <w:tcW w:w="3297" w:type="dxa"/>
            <w:tcBorders>
              <w:top w:val="nil"/>
              <w:left w:val="nil"/>
              <w:bottom w:val="single" w:sz="8" w:space="0" w:color="auto"/>
              <w:right w:val="single" w:sz="8" w:space="0" w:color="auto"/>
            </w:tcBorders>
            <w:shd w:val="clear" w:color="auto" w:fill="auto"/>
            <w:noWrap/>
            <w:vAlign w:val="center"/>
            <w:hideMark/>
          </w:tcPr>
          <w:p w14:paraId="1E61FCAD"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Margaritar</w:t>
            </w:r>
          </w:p>
        </w:tc>
        <w:tc>
          <w:tcPr>
            <w:tcW w:w="968" w:type="dxa"/>
            <w:tcBorders>
              <w:top w:val="nil"/>
              <w:left w:val="nil"/>
              <w:bottom w:val="single" w:sz="8" w:space="0" w:color="auto"/>
              <w:right w:val="single" w:sz="8" w:space="0" w:color="auto"/>
            </w:tcBorders>
            <w:shd w:val="clear" w:color="auto" w:fill="auto"/>
            <w:noWrap/>
            <w:vAlign w:val="center"/>
            <w:hideMark/>
          </w:tcPr>
          <w:p w14:paraId="30272D1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180</w:t>
            </w:r>
          </w:p>
        </w:tc>
        <w:tc>
          <w:tcPr>
            <w:tcW w:w="905" w:type="dxa"/>
            <w:tcBorders>
              <w:top w:val="nil"/>
              <w:left w:val="nil"/>
              <w:bottom w:val="single" w:sz="8" w:space="0" w:color="auto"/>
              <w:right w:val="single" w:sz="8" w:space="0" w:color="auto"/>
            </w:tcBorders>
            <w:shd w:val="clear" w:color="auto" w:fill="auto"/>
            <w:noWrap/>
            <w:vAlign w:val="center"/>
            <w:hideMark/>
          </w:tcPr>
          <w:p w14:paraId="69F8FC8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0FFCC3F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6EF6133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714D4D2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29" w:type="dxa"/>
            <w:tcBorders>
              <w:top w:val="nil"/>
              <w:left w:val="nil"/>
              <w:bottom w:val="single" w:sz="8" w:space="0" w:color="auto"/>
              <w:right w:val="single" w:sz="8" w:space="0" w:color="auto"/>
            </w:tcBorders>
            <w:shd w:val="clear" w:color="auto" w:fill="auto"/>
            <w:noWrap/>
            <w:vAlign w:val="center"/>
            <w:hideMark/>
          </w:tcPr>
          <w:p w14:paraId="3D958EF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2D9B2DD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914" w:type="dxa"/>
            <w:tcBorders>
              <w:top w:val="nil"/>
              <w:left w:val="nil"/>
              <w:bottom w:val="single" w:sz="8" w:space="0" w:color="auto"/>
              <w:right w:val="single" w:sz="8" w:space="0" w:color="auto"/>
            </w:tcBorders>
            <w:shd w:val="clear" w:color="auto" w:fill="auto"/>
            <w:noWrap/>
            <w:vAlign w:val="center"/>
            <w:hideMark/>
          </w:tcPr>
          <w:p w14:paraId="353A783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05" w:type="dxa"/>
            <w:tcBorders>
              <w:top w:val="nil"/>
              <w:left w:val="nil"/>
              <w:bottom w:val="single" w:sz="8" w:space="0" w:color="auto"/>
              <w:right w:val="single" w:sz="8" w:space="0" w:color="auto"/>
            </w:tcBorders>
            <w:shd w:val="clear" w:color="auto" w:fill="auto"/>
            <w:noWrap/>
            <w:vAlign w:val="center"/>
            <w:hideMark/>
          </w:tcPr>
          <w:p w14:paraId="1F2260B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c>
          <w:tcPr>
            <w:tcW w:w="1090" w:type="dxa"/>
            <w:tcBorders>
              <w:top w:val="nil"/>
              <w:left w:val="nil"/>
              <w:bottom w:val="single" w:sz="8" w:space="0" w:color="auto"/>
              <w:right w:val="single" w:sz="8" w:space="0" w:color="auto"/>
            </w:tcBorders>
            <w:shd w:val="clear" w:color="auto" w:fill="auto"/>
            <w:noWrap/>
            <w:vAlign w:val="center"/>
            <w:hideMark/>
          </w:tcPr>
          <w:p w14:paraId="04E4658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1080</w:t>
            </w:r>
          </w:p>
        </w:tc>
      </w:tr>
      <w:tr w:rsidR="006E7395" w:rsidRPr="00AD525B" w14:paraId="12BF2266"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3281E49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w:t>
            </w:r>
          </w:p>
        </w:tc>
        <w:tc>
          <w:tcPr>
            <w:tcW w:w="3297" w:type="dxa"/>
            <w:tcBorders>
              <w:top w:val="nil"/>
              <w:left w:val="nil"/>
              <w:bottom w:val="single" w:sz="8" w:space="0" w:color="auto"/>
              <w:right w:val="single" w:sz="8" w:space="0" w:color="auto"/>
            </w:tcBorders>
            <w:shd w:val="clear" w:color="auto" w:fill="auto"/>
            <w:noWrap/>
            <w:vAlign w:val="center"/>
            <w:hideMark/>
          </w:tcPr>
          <w:p w14:paraId="3C2AF17C"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Petofi Sandor</w:t>
            </w:r>
          </w:p>
        </w:tc>
        <w:tc>
          <w:tcPr>
            <w:tcW w:w="968" w:type="dxa"/>
            <w:tcBorders>
              <w:top w:val="nil"/>
              <w:left w:val="nil"/>
              <w:bottom w:val="single" w:sz="8" w:space="0" w:color="auto"/>
              <w:right w:val="single" w:sz="8" w:space="0" w:color="auto"/>
            </w:tcBorders>
            <w:shd w:val="clear" w:color="auto" w:fill="auto"/>
            <w:noWrap/>
            <w:vAlign w:val="center"/>
            <w:hideMark/>
          </w:tcPr>
          <w:p w14:paraId="567EF53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320</w:t>
            </w:r>
          </w:p>
        </w:tc>
        <w:tc>
          <w:tcPr>
            <w:tcW w:w="905" w:type="dxa"/>
            <w:tcBorders>
              <w:top w:val="nil"/>
              <w:left w:val="nil"/>
              <w:bottom w:val="single" w:sz="8" w:space="0" w:color="auto"/>
              <w:right w:val="single" w:sz="8" w:space="0" w:color="auto"/>
            </w:tcBorders>
            <w:shd w:val="clear" w:color="auto" w:fill="auto"/>
            <w:noWrap/>
            <w:vAlign w:val="center"/>
            <w:hideMark/>
          </w:tcPr>
          <w:p w14:paraId="5F9230A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066118D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shd w:val="clear" w:color="auto" w:fill="auto"/>
            <w:noWrap/>
            <w:vAlign w:val="center"/>
            <w:hideMark/>
          </w:tcPr>
          <w:p w14:paraId="56029CF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shd w:val="clear" w:color="auto" w:fill="auto"/>
            <w:noWrap/>
            <w:vAlign w:val="center"/>
            <w:hideMark/>
          </w:tcPr>
          <w:p w14:paraId="3D4D682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1029" w:type="dxa"/>
            <w:tcBorders>
              <w:top w:val="nil"/>
              <w:left w:val="nil"/>
              <w:bottom w:val="single" w:sz="8" w:space="0" w:color="auto"/>
              <w:right w:val="single" w:sz="8" w:space="0" w:color="auto"/>
            </w:tcBorders>
            <w:shd w:val="clear" w:color="auto" w:fill="auto"/>
            <w:noWrap/>
            <w:vAlign w:val="center"/>
            <w:hideMark/>
          </w:tcPr>
          <w:p w14:paraId="5DA2977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shd w:val="clear" w:color="auto" w:fill="auto"/>
            <w:noWrap/>
            <w:vAlign w:val="center"/>
            <w:hideMark/>
          </w:tcPr>
          <w:p w14:paraId="419A43A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914" w:type="dxa"/>
            <w:tcBorders>
              <w:top w:val="nil"/>
              <w:left w:val="nil"/>
              <w:bottom w:val="single" w:sz="8" w:space="0" w:color="auto"/>
              <w:right w:val="single" w:sz="8" w:space="0" w:color="auto"/>
            </w:tcBorders>
            <w:shd w:val="clear" w:color="auto" w:fill="auto"/>
            <w:noWrap/>
            <w:vAlign w:val="center"/>
            <w:hideMark/>
          </w:tcPr>
          <w:p w14:paraId="5622C5D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1005" w:type="dxa"/>
            <w:tcBorders>
              <w:top w:val="nil"/>
              <w:left w:val="nil"/>
              <w:bottom w:val="single" w:sz="8" w:space="0" w:color="auto"/>
              <w:right w:val="single" w:sz="8" w:space="0" w:color="auto"/>
            </w:tcBorders>
            <w:shd w:val="clear" w:color="auto" w:fill="auto"/>
            <w:noWrap/>
            <w:vAlign w:val="center"/>
            <w:hideMark/>
          </w:tcPr>
          <w:p w14:paraId="0F0DD22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c>
          <w:tcPr>
            <w:tcW w:w="1090" w:type="dxa"/>
            <w:tcBorders>
              <w:top w:val="nil"/>
              <w:left w:val="nil"/>
              <w:bottom w:val="single" w:sz="8" w:space="0" w:color="auto"/>
              <w:right w:val="single" w:sz="8" w:space="0" w:color="auto"/>
            </w:tcBorders>
            <w:shd w:val="clear" w:color="auto" w:fill="auto"/>
            <w:noWrap/>
            <w:vAlign w:val="center"/>
            <w:hideMark/>
          </w:tcPr>
          <w:p w14:paraId="2045043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1920</w:t>
            </w:r>
          </w:p>
        </w:tc>
      </w:tr>
      <w:tr w:rsidR="006E7395" w:rsidRPr="00AD525B" w14:paraId="46E56B22"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49975EE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20</w:t>
            </w:r>
          </w:p>
        </w:tc>
        <w:tc>
          <w:tcPr>
            <w:tcW w:w="3297" w:type="dxa"/>
            <w:tcBorders>
              <w:top w:val="nil"/>
              <w:left w:val="nil"/>
              <w:bottom w:val="single" w:sz="8" w:space="0" w:color="auto"/>
              <w:right w:val="single" w:sz="8" w:space="0" w:color="auto"/>
            </w:tcBorders>
            <w:shd w:val="clear" w:color="auto" w:fill="auto"/>
            <w:noWrap/>
            <w:vAlign w:val="center"/>
            <w:hideMark/>
          </w:tcPr>
          <w:p w14:paraId="4F216298"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Keseru Mozes</w:t>
            </w:r>
          </w:p>
        </w:tc>
        <w:tc>
          <w:tcPr>
            <w:tcW w:w="968" w:type="dxa"/>
            <w:tcBorders>
              <w:top w:val="nil"/>
              <w:left w:val="nil"/>
              <w:bottom w:val="single" w:sz="8" w:space="0" w:color="auto"/>
              <w:right w:val="single" w:sz="8" w:space="0" w:color="auto"/>
            </w:tcBorders>
            <w:shd w:val="clear" w:color="auto" w:fill="auto"/>
            <w:noWrap/>
            <w:vAlign w:val="center"/>
            <w:hideMark/>
          </w:tcPr>
          <w:p w14:paraId="4ED0396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310</w:t>
            </w:r>
          </w:p>
        </w:tc>
        <w:tc>
          <w:tcPr>
            <w:tcW w:w="905" w:type="dxa"/>
            <w:tcBorders>
              <w:top w:val="nil"/>
              <w:left w:val="nil"/>
              <w:bottom w:val="single" w:sz="8" w:space="0" w:color="auto"/>
              <w:right w:val="single" w:sz="8" w:space="0" w:color="auto"/>
            </w:tcBorders>
            <w:shd w:val="clear" w:color="auto" w:fill="auto"/>
            <w:noWrap/>
            <w:vAlign w:val="center"/>
            <w:hideMark/>
          </w:tcPr>
          <w:p w14:paraId="253742F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5410E50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shd w:val="clear" w:color="auto" w:fill="auto"/>
            <w:noWrap/>
            <w:vAlign w:val="center"/>
            <w:hideMark/>
          </w:tcPr>
          <w:p w14:paraId="2730366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shd w:val="clear" w:color="auto" w:fill="auto"/>
            <w:noWrap/>
            <w:vAlign w:val="center"/>
            <w:hideMark/>
          </w:tcPr>
          <w:p w14:paraId="7FA50CD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1029" w:type="dxa"/>
            <w:tcBorders>
              <w:top w:val="nil"/>
              <w:left w:val="nil"/>
              <w:bottom w:val="single" w:sz="8" w:space="0" w:color="auto"/>
              <w:right w:val="single" w:sz="8" w:space="0" w:color="auto"/>
            </w:tcBorders>
            <w:shd w:val="clear" w:color="auto" w:fill="auto"/>
            <w:noWrap/>
            <w:vAlign w:val="center"/>
            <w:hideMark/>
          </w:tcPr>
          <w:p w14:paraId="79E9E5F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shd w:val="clear" w:color="auto" w:fill="auto"/>
            <w:noWrap/>
            <w:vAlign w:val="center"/>
            <w:hideMark/>
          </w:tcPr>
          <w:p w14:paraId="1D27795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914" w:type="dxa"/>
            <w:tcBorders>
              <w:top w:val="nil"/>
              <w:left w:val="nil"/>
              <w:bottom w:val="single" w:sz="8" w:space="0" w:color="auto"/>
              <w:right w:val="single" w:sz="8" w:space="0" w:color="auto"/>
            </w:tcBorders>
            <w:shd w:val="clear" w:color="auto" w:fill="auto"/>
            <w:noWrap/>
            <w:vAlign w:val="center"/>
            <w:hideMark/>
          </w:tcPr>
          <w:p w14:paraId="0E65CA6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1005" w:type="dxa"/>
            <w:tcBorders>
              <w:top w:val="nil"/>
              <w:left w:val="nil"/>
              <w:bottom w:val="single" w:sz="8" w:space="0" w:color="auto"/>
              <w:right w:val="single" w:sz="8" w:space="0" w:color="auto"/>
            </w:tcBorders>
            <w:shd w:val="clear" w:color="auto" w:fill="auto"/>
            <w:noWrap/>
            <w:vAlign w:val="center"/>
            <w:hideMark/>
          </w:tcPr>
          <w:p w14:paraId="7212B12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c>
          <w:tcPr>
            <w:tcW w:w="1090" w:type="dxa"/>
            <w:tcBorders>
              <w:top w:val="nil"/>
              <w:left w:val="nil"/>
              <w:bottom w:val="single" w:sz="8" w:space="0" w:color="auto"/>
              <w:right w:val="single" w:sz="8" w:space="0" w:color="auto"/>
            </w:tcBorders>
            <w:shd w:val="clear" w:color="auto" w:fill="auto"/>
            <w:noWrap/>
            <w:vAlign w:val="center"/>
            <w:hideMark/>
          </w:tcPr>
          <w:p w14:paraId="5223EA6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1860</w:t>
            </w:r>
          </w:p>
        </w:tc>
      </w:tr>
      <w:tr w:rsidR="006E7395" w:rsidRPr="00AD525B" w14:paraId="70E748ED"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6A4BC3C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lastRenderedPageBreak/>
              <w:t>21</w:t>
            </w:r>
          </w:p>
        </w:tc>
        <w:tc>
          <w:tcPr>
            <w:tcW w:w="3297" w:type="dxa"/>
            <w:tcBorders>
              <w:top w:val="nil"/>
              <w:left w:val="nil"/>
              <w:bottom w:val="single" w:sz="8" w:space="0" w:color="auto"/>
              <w:right w:val="single" w:sz="8" w:space="0" w:color="auto"/>
            </w:tcBorders>
            <w:shd w:val="clear" w:color="auto" w:fill="auto"/>
            <w:noWrap/>
            <w:vAlign w:val="center"/>
            <w:hideMark/>
          </w:tcPr>
          <w:p w14:paraId="77A28D9E"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Kulcsar</w:t>
            </w:r>
          </w:p>
        </w:tc>
        <w:tc>
          <w:tcPr>
            <w:tcW w:w="968" w:type="dxa"/>
            <w:tcBorders>
              <w:top w:val="nil"/>
              <w:left w:val="nil"/>
              <w:bottom w:val="single" w:sz="8" w:space="0" w:color="auto"/>
              <w:right w:val="single" w:sz="8" w:space="0" w:color="auto"/>
            </w:tcBorders>
            <w:shd w:val="clear" w:color="auto" w:fill="auto"/>
            <w:noWrap/>
            <w:vAlign w:val="center"/>
            <w:hideMark/>
          </w:tcPr>
          <w:p w14:paraId="321FEEE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130</w:t>
            </w:r>
          </w:p>
        </w:tc>
        <w:tc>
          <w:tcPr>
            <w:tcW w:w="905" w:type="dxa"/>
            <w:tcBorders>
              <w:top w:val="nil"/>
              <w:left w:val="nil"/>
              <w:bottom w:val="single" w:sz="8" w:space="0" w:color="auto"/>
              <w:right w:val="single" w:sz="8" w:space="0" w:color="auto"/>
            </w:tcBorders>
            <w:shd w:val="clear" w:color="auto" w:fill="auto"/>
            <w:noWrap/>
            <w:vAlign w:val="center"/>
            <w:hideMark/>
          </w:tcPr>
          <w:p w14:paraId="0E1D856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1D93F76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shd w:val="clear" w:color="auto" w:fill="auto"/>
            <w:noWrap/>
            <w:vAlign w:val="center"/>
            <w:hideMark/>
          </w:tcPr>
          <w:p w14:paraId="5086A6E5"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shd w:val="clear" w:color="auto" w:fill="auto"/>
            <w:noWrap/>
            <w:vAlign w:val="center"/>
            <w:hideMark/>
          </w:tcPr>
          <w:p w14:paraId="58BD8AC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1029" w:type="dxa"/>
            <w:tcBorders>
              <w:top w:val="nil"/>
              <w:left w:val="nil"/>
              <w:bottom w:val="single" w:sz="8" w:space="0" w:color="auto"/>
              <w:right w:val="single" w:sz="8" w:space="0" w:color="auto"/>
            </w:tcBorders>
            <w:shd w:val="clear" w:color="auto" w:fill="auto"/>
            <w:noWrap/>
            <w:vAlign w:val="center"/>
            <w:hideMark/>
          </w:tcPr>
          <w:p w14:paraId="7A823AE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shd w:val="clear" w:color="auto" w:fill="auto"/>
            <w:noWrap/>
            <w:vAlign w:val="center"/>
            <w:hideMark/>
          </w:tcPr>
          <w:p w14:paraId="711B843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914" w:type="dxa"/>
            <w:tcBorders>
              <w:top w:val="nil"/>
              <w:left w:val="nil"/>
              <w:bottom w:val="single" w:sz="8" w:space="0" w:color="auto"/>
              <w:right w:val="single" w:sz="8" w:space="0" w:color="auto"/>
            </w:tcBorders>
            <w:shd w:val="clear" w:color="auto" w:fill="auto"/>
            <w:noWrap/>
            <w:vAlign w:val="center"/>
            <w:hideMark/>
          </w:tcPr>
          <w:p w14:paraId="47AD18F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1005" w:type="dxa"/>
            <w:tcBorders>
              <w:top w:val="nil"/>
              <w:left w:val="nil"/>
              <w:bottom w:val="single" w:sz="8" w:space="0" w:color="auto"/>
              <w:right w:val="single" w:sz="8" w:space="0" w:color="auto"/>
            </w:tcBorders>
            <w:shd w:val="clear" w:color="auto" w:fill="auto"/>
            <w:noWrap/>
            <w:vAlign w:val="center"/>
            <w:hideMark/>
          </w:tcPr>
          <w:p w14:paraId="56A3787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c>
          <w:tcPr>
            <w:tcW w:w="1090" w:type="dxa"/>
            <w:tcBorders>
              <w:top w:val="nil"/>
              <w:left w:val="nil"/>
              <w:bottom w:val="single" w:sz="8" w:space="0" w:color="auto"/>
              <w:right w:val="single" w:sz="8" w:space="0" w:color="auto"/>
            </w:tcBorders>
            <w:shd w:val="clear" w:color="auto" w:fill="auto"/>
            <w:noWrap/>
            <w:vAlign w:val="center"/>
            <w:hideMark/>
          </w:tcPr>
          <w:p w14:paraId="585285E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780</w:t>
            </w:r>
          </w:p>
        </w:tc>
      </w:tr>
      <w:tr w:rsidR="006E7395" w:rsidRPr="00AD525B" w14:paraId="0AF943E3"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73E5A8C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w:t>
            </w:r>
          </w:p>
        </w:tc>
        <w:tc>
          <w:tcPr>
            <w:tcW w:w="3297" w:type="dxa"/>
            <w:tcBorders>
              <w:top w:val="nil"/>
              <w:left w:val="nil"/>
              <w:bottom w:val="single" w:sz="8" w:space="0" w:color="auto"/>
              <w:right w:val="single" w:sz="8" w:space="0" w:color="auto"/>
            </w:tcBorders>
            <w:shd w:val="clear" w:color="auto" w:fill="auto"/>
            <w:noWrap/>
            <w:vAlign w:val="center"/>
            <w:hideMark/>
          </w:tcPr>
          <w:p w14:paraId="4C88BDB9"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Egyed</w:t>
            </w:r>
          </w:p>
        </w:tc>
        <w:tc>
          <w:tcPr>
            <w:tcW w:w="968" w:type="dxa"/>
            <w:tcBorders>
              <w:top w:val="nil"/>
              <w:left w:val="nil"/>
              <w:bottom w:val="single" w:sz="8" w:space="0" w:color="auto"/>
              <w:right w:val="single" w:sz="8" w:space="0" w:color="auto"/>
            </w:tcBorders>
            <w:shd w:val="clear" w:color="auto" w:fill="auto"/>
            <w:noWrap/>
            <w:vAlign w:val="center"/>
            <w:hideMark/>
          </w:tcPr>
          <w:p w14:paraId="34E33D8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210</w:t>
            </w:r>
          </w:p>
        </w:tc>
        <w:tc>
          <w:tcPr>
            <w:tcW w:w="905" w:type="dxa"/>
            <w:tcBorders>
              <w:top w:val="nil"/>
              <w:left w:val="nil"/>
              <w:bottom w:val="single" w:sz="8" w:space="0" w:color="auto"/>
              <w:right w:val="single" w:sz="8" w:space="0" w:color="auto"/>
            </w:tcBorders>
            <w:shd w:val="clear" w:color="auto" w:fill="auto"/>
            <w:noWrap/>
            <w:vAlign w:val="center"/>
            <w:hideMark/>
          </w:tcPr>
          <w:p w14:paraId="0CBCE77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4607D41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shd w:val="clear" w:color="auto" w:fill="auto"/>
            <w:noWrap/>
            <w:vAlign w:val="center"/>
            <w:hideMark/>
          </w:tcPr>
          <w:p w14:paraId="35610BE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shd w:val="clear" w:color="auto" w:fill="auto"/>
            <w:noWrap/>
            <w:vAlign w:val="center"/>
            <w:hideMark/>
          </w:tcPr>
          <w:p w14:paraId="6711FBD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1029" w:type="dxa"/>
            <w:tcBorders>
              <w:top w:val="nil"/>
              <w:left w:val="nil"/>
              <w:bottom w:val="single" w:sz="8" w:space="0" w:color="auto"/>
              <w:right w:val="single" w:sz="8" w:space="0" w:color="auto"/>
            </w:tcBorders>
            <w:shd w:val="clear" w:color="auto" w:fill="auto"/>
            <w:noWrap/>
            <w:vAlign w:val="center"/>
            <w:hideMark/>
          </w:tcPr>
          <w:p w14:paraId="37F8963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shd w:val="clear" w:color="auto" w:fill="auto"/>
            <w:noWrap/>
            <w:vAlign w:val="center"/>
            <w:hideMark/>
          </w:tcPr>
          <w:p w14:paraId="56A8A88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914" w:type="dxa"/>
            <w:tcBorders>
              <w:top w:val="nil"/>
              <w:left w:val="nil"/>
              <w:bottom w:val="single" w:sz="8" w:space="0" w:color="auto"/>
              <w:right w:val="single" w:sz="8" w:space="0" w:color="auto"/>
            </w:tcBorders>
            <w:shd w:val="clear" w:color="auto" w:fill="auto"/>
            <w:noWrap/>
            <w:vAlign w:val="center"/>
            <w:hideMark/>
          </w:tcPr>
          <w:p w14:paraId="1F5550D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1005" w:type="dxa"/>
            <w:tcBorders>
              <w:top w:val="nil"/>
              <w:left w:val="nil"/>
              <w:bottom w:val="single" w:sz="8" w:space="0" w:color="auto"/>
              <w:right w:val="single" w:sz="8" w:space="0" w:color="auto"/>
            </w:tcBorders>
            <w:shd w:val="clear" w:color="auto" w:fill="auto"/>
            <w:noWrap/>
            <w:vAlign w:val="center"/>
            <w:hideMark/>
          </w:tcPr>
          <w:p w14:paraId="270B9BE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c>
          <w:tcPr>
            <w:tcW w:w="1090" w:type="dxa"/>
            <w:tcBorders>
              <w:top w:val="nil"/>
              <w:left w:val="nil"/>
              <w:bottom w:val="single" w:sz="8" w:space="0" w:color="auto"/>
              <w:right w:val="single" w:sz="8" w:space="0" w:color="auto"/>
            </w:tcBorders>
            <w:shd w:val="clear" w:color="auto" w:fill="auto"/>
            <w:noWrap/>
            <w:vAlign w:val="center"/>
            <w:hideMark/>
          </w:tcPr>
          <w:p w14:paraId="0369C00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1260</w:t>
            </w:r>
          </w:p>
        </w:tc>
      </w:tr>
      <w:tr w:rsidR="006E7395" w:rsidRPr="00AD525B" w14:paraId="5985AE70"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17ADFF6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23</w:t>
            </w:r>
          </w:p>
        </w:tc>
        <w:tc>
          <w:tcPr>
            <w:tcW w:w="3297" w:type="dxa"/>
            <w:tcBorders>
              <w:top w:val="nil"/>
              <w:left w:val="nil"/>
              <w:bottom w:val="single" w:sz="8" w:space="0" w:color="auto"/>
              <w:right w:val="single" w:sz="8" w:space="0" w:color="auto"/>
            </w:tcBorders>
            <w:shd w:val="clear" w:color="auto" w:fill="auto"/>
            <w:noWrap/>
            <w:vAlign w:val="center"/>
            <w:hideMark/>
          </w:tcPr>
          <w:p w14:paraId="092CFFFF"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Baroti Szabo David</w:t>
            </w:r>
          </w:p>
        </w:tc>
        <w:tc>
          <w:tcPr>
            <w:tcW w:w="968" w:type="dxa"/>
            <w:tcBorders>
              <w:top w:val="nil"/>
              <w:left w:val="nil"/>
              <w:bottom w:val="single" w:sz="8" w:space="0" w:color="auto"/>
              <w:right w:val="single" w:sz="8" w:space="0" w:color="auto"/>
            </w:tcBorders>
            <w:shd w:val="clear" w:color="auto" w:fill="auto"/>
            <w:noWrap/>
            <w:vAlign w:val="center"/>
            <w:hideMark/>
          </w:tcPr>
          <w:p w14:paraId="1E6595B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430</w:t>
            </w:r>
          </w:p>
        </w:tc>
        <w:tc>
          <w:tcPr>
            <w:tcW w:w="905" w:type="dxa"/>
            <w:tcBorders>
              <w:top w:val="nil"/>
              <w:left w:val="nil"/>
              <w:bottom w:val="single" w:sz="8" w:space="0" w:color="auto"/>
              <w:right w:val="single" w:sz="8" w:space="0" w:color="auto"/>
            </w:tcBorders>
            <w:shd w:val="clear" w:color="auto" w:fill="auto"/>
            <w:noWrap/>
            <w:vAlign w:val="center"/>
            <w:hideMark/>
          </w:tcPr>
          <w:p w14:paraId="3A2DF45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w:t>
            </w:r>
          </w:p>
        </w:tc>
        <w:tc>
          <w:tcPr>
            <w:tcW w:w="1310" w:type="dxa"/>
            <w:tcBorders>
              <w:top w:val="nil"/>
              <w:left w:val="nil"/>
              <w:bottom w:val="single" w:sz="8" w:space="0" w:color="auto"/>
              <w:right w:val="single" w:sz="8" w:space="0" w:color="auto"/>
            </w:tcBorders>
            <w:shd w:val="clear" w:color="auto" w:fill="auto"/>
            <w:noWrap/>
            <w:vAlign w:val="center"/>
            <w:hideMark/>
          </w:tcPr>
          <w:p w14:paraId="1003531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shd w:val="clear" w:color="auto" w:fill="auto"/>
            <w:noWrap/>
            <w:vAlign w:val="center"/>
            <w:hideMark/>
          </w:tcPr>
          <w:p w14:paraId="6A96AC7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shd w:val="clear" w:color="auto" w:fill="auto"/>
            <w:noWrap/>
            <w:vAlign w:val="center"/>
            <w:hideMark/>
          </w:tcPr>
          <w:p w14:paraId="3163EDC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1029" w:type="dxa"/>
            <w:tcBorders>
              <w:top w:val="nil"/>
              <w:left w:val="nil"/>
              <w:bottom w:val="single" w:sz="8" w:space="0" w:color="auto"/>
              <w:right w:val="single" w:sz="8" w:space="0" w:color="auto"/>
            </w:tcBorders>
            <w:shd w:val="clear" w:color="auto" w:fill="auto"/>
            <w:noWrap/>
            <w:vAlign w:val="center"/>
            <w:hideMark/>
          </w:tcPr>
          <w:p w14:paraId="61A6F31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shd w:val="clear" w:color="auto" w:fill="auto"/>
            <w:noWrap/>
            <w:vAlign w:val="center"/>
            <w:hideMark/>
          </w:tcPr>
          <w:p w14:paraId="5CC8B1D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914" w:type="dxa"/>
            <w:tcBorders>
              <w:top w:val="nil"/>
              <w:left w:val="nil"/>
              <w:bottom w:val="single" w:sz="8" w:space="0" w:color="auto"/>
              <w:right w:val="single" w:sz="8" w:space="0" w:color="auto"/>
            </w:tcBorders>
            <w:shd w:val="clear" w:color="auto" w:fill="auto"/>
            <w:noWrap/>
            <w:vAlign w:val="center"/>
            <w:hideMark/>
          </w:tcPr>
          <w:p w14:paraId="1A5B61F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1005" w:type="dxa"/>
            <w:tcBorders>
              <w:top w:val="nil"/>
              <w:left w:val="nil"/>
              <w:bottom w:val="single" w:sz="8" w:space="0" w:color="auto"/>
              <w:right w:val="single" w:sz="8" w:space="0" w:color="auto"/>
            </w:tcBorders>
            <w:shd w:val="clear" w:color="auto" w:fill="auto"/>
            <w:noWrap/>
            <w:vAlign w:val="center"/>
            <w:hideMark/>
          </w:tcPr>
          <w:p w14:paraId="3EC9366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c>
          <w:tcPr>
            <w:tcW w:w="1090" w:type="dxa"/>
            <w:tcBorders>
              <w:top w:val="nil"/>
              <w:left w:val="nil"/>
              <w:bottom w:val="single" w:sz="8" w:space="0" w:color="auto"/>
              <w:right w:val="single" w:sz="8" w:space="0" w:color="auto"/>
            </w:tcBorders>
            <w:shd w:val="clear" w:color="auto" w:fill="auto"/>
            <w:noWrap/>
            <w:vAlign w:val="center"/>
            <w:hideMark/>
          </w:tcPr>
          <w:p w14:paraId="48394E8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2580</w:t>
            </w:r>
          </w:p>
        </w:tc>
      </w:tr>
      <w:tr w:rsidR="006E7395" w:rsidRPr="00AD525B" w14:paraId="1847391D"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7881D70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24</w:t>
            </w:r>
          </w:p>
        </w:tc>
        <w:tc>
          <w:tcPr>
            <w:tcW w:w="3297" w:type="dxa"/>
            <w:tcBorders>
              <w:top w:val="nil"/>
              <w:left w:val="nil"/>
              <w:bottom w:val="single" w:sz="8" w:space="0" w:color="auto"/>
              <w:right w:val="single" w:sz="8" w:space="0" w:color="auto"/>
            </w:tcBorders>
            <w:shd w:val="clear" w:color="auto" w:fill="auto"/>
            <w:noWrap/>
            <w:vAlign w:val="center"/>
            <w:hideMark/>
          </w:tcPr>
          <w:p w14:paraId="2823074E"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Sat Racoşul de Sus</w:t>
            </w:r>
          </w:p>
        </w:tc>
        <w:tc>
          <w:tcPr>
            <w:tcW w:w="968" w:type="dxa"/>
            <w:tcBorders>
              <w:top w:val="nil"/>
              <w:left w:val="nil"/>
              <w:bottom w:val="single" w:sz="8" w:space="0" w:color="auto"/>
              <w:right w:val="single" w:sz="8" w:space="0" w:color="auto"/>
            </w:tcBorders>
            <w:shd w:val="clear" w:color="auto" w:fill="auto"/>
            <w:noWrap/>
            <w:vAlign w:val="center"/>
            <w:hideMark/>
          </w:tcPr>
          <w:p w14:paraId="62DBF43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4050</w:t>
            </w:r>
          </w:p>
        </w:tc>
        <w:tc>
          <w:tcPr>
            <w:tcW w:w="905" w:type="dxa"/>
            <w:tcBorders>
              <w:top w:val="nil"/>
              <w:left w:val="nil"/>
              <w:bottom w:val="single" w:sz="8" w:space="0" w:color="auto"/>
              <w:right w:val="single" w:sz="8" w:space="0" w:color="auto"/>
            </w:tcBorders>
            <w:shd w:val="clear" w:color="auto" w:fill="auto"/>
            <w:noWrap/>
            <w:vAlign w:val="center"/>
            <w:hideMark/>
          </w:tcPr>
          <w:p w14:paraId="2B3469E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shd w:val="clear" w:color="auto" w:fill="auto"/>
            <w:noWrap/>
            <w:vAlign w:val="center"/>
            <w:hideMark/>
          </w:tcPr>
          <w:p w14:paraId="14D0665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shd w:val="clear" w:color="auto" w:fill="auto"/>
            <w:noWrap/>
            <w:vAlign w:val="center"/>
            <w:hideMark/>
          </w:tcPr>
          <w:p w14:paraId="19F1F44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shd w:val="clear" w:color="auto" w:fill="auto"/>
            <w:noWrap/>
            <w:vAlign w:val="center"/>
            <w:hideMark/>
          </w:tcPr>
          <w:p w14:paraId="7234891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1029" w:type="dxa"/>
            <w:tcBorders>
              <w:top w:val="nil"/>
              <w:left w:val="nil"/>
              <w:bottom w:val="single" w:sz="8" w:space="0" w:color="auto"/>
              <w:right w:val="single" w:sz="8" w:space="0" w:color="auto"/>
            </w:tcBorders>
            <w:shd w:val="clear" w:color="auto" w:fill="auto"/>
            <w:noWrap/>
            <w:vAlign w:val="center"/>
            <w:hideMark/>
          </w:tcPr>
          <w:p w14:paraId="647B9CD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shd w:val="clear" w:color="auto" w:fill="auto"/>
            <w:noWrap/>
            <w:vAlign w:val="center"/>
            <w:hideMark/>
          </w:tcPr>
          <w:p w14:paraId="753C65D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914" w:type="dxa"/>
            <w:tcBorders>
              <w:top w:val="nil"/>
              <w:left w:val="nil"/>
              <w:bottom w:val="single" w:sz="8" w:space="0" w:color="auto"/>
              <w:right w:val="single" w:sz="8" w:space="0" w:color="auto"/>
            </w:tcBorders>
            <w:shd w:val="clear" w:color="auto" w:fill="auto"/>
            <w:noWrap/>
            <w:vAlign w:val="center"/>
            <w:hideMark/>
          </w:tcPr>
          <w:p w14:paraId="291B56A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1005" w:type="dxa"/>
            <w:tcBorders>
              <w:top w:val="nil"/>
              <w:left w:val="nil"/>
              <w:bottom w:val="single" w:sz="8" w:space="0" w:color="auto"/>
              <w:right w:val="single" w:sz="8" w:space="0" w:color="auto"/>
            </w:tcBorders>
            <w:shd w:val="clear" w:color="auto" w:fill="auto"/>
            <w:noWrap/>
            <w:vAlign w:val="center"/>
            <w:hideMark/>
          </w:tcPr>
          <w:p w14:paraId="18D8EA9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c>
          <w:tcPr>
            <w:tcW w:w="1090" w:type="dxa"/>
            <w:tcBorders>
              <w:top w:val="nil"/>
              <w:left w:val="nil"/>
              <w:bottom w:val="single" w:sz="8" w:space="0" w:color="auto"/>
              <w:right w:val="single" w:sz="8" w:space="0" w:color="auto"/>
            </w:tcBorders>
            <w:shd w:val="clear" w:color="auto" w:fill="auto"/>
            <w:noWrap/>
            <w:vAlign w:val="center"/>
            <w:hideMark/>
          </w:tcPr>
          <w:p w14:paraId="54AD529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28350</w:t>
            </w:r>
          </w:p>
        </w:tc>
      </w:tr>
      <w:tr w:rsidR="006E7395" w:rsidRPr="00AD525B" w14:paraId="02BCBE37"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7F66CC7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w:t>
            </w:r>
          </w:p>
        </w:tc>
        <w:tc>
          <w:tcPr>
            <w:tcW w:w="3297" w:type="dxa"/>
            <w:tcBorders>
              <w:top w:val="nil"/>
              <w:left w:val="nil"/>
              <w:bottom w:val="single" w:sz="8" w:space="0" w:color="auto"/>
              <w:right w:val="single" w:sz="8" w:space="0" w:color="auto"/>
            </w:tcBorders>
            <w:shd w:val="clear" w:color="auto" w:fill="auto"/>
            <w:noWrap/>
            <w:vAlign w:val="center"/>
            <w:hideMark/>
          </w:tcPr>
          <w:p w14:paraId="25BF2DFA"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Sat Căpeni</w:t>
            </w:r>
          </w:p>
        </w:tc>
        <w:tc>
          <w:tcPr>
            <w:tcW w:w="968" w:type="dxa"/>
            <w:tcBorders>
              <w:top w:val="nil"/>
              <w:left w:val="nil"/>
              <w:bottom w:val="single" w:sz="8" w:space="0" w:color="auto"/>
              <w:right w:val="single" w:sz="8" w:space="0" w:color="auto"/>
            </w:tcBorders>
            <w:shd w:val="clear" w:color="auto" w:fill="auto"/>
            <w:noWrap/>
            <w:vAlign w:val="center"/>
            <w:hideMark/>
          </w:tcPr>
          <w:p w14:paraId="3253989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8990</w:t>
            </w:r>
          </w:p>
        </w:tc>
        <w:tc>
          <w:tcPr>
            <w:tcW w:w="905" w:type="dxa"/>
            <w:tcBorders>
              <w:top w:val="nil"/>
              <w:left w:val="nil"/>
              <w:bottom w:val="single" w:sz="8" w:space="0" w:color="auto"/>
              <w:right w:val="single" w:sz="8" w:space="0" w:color="auto"/>
            </w:tcBorders>
            <w:shd w:val="clear" w:color="auto" w:fill="auto"/>
            <w:noWrap/>
            <w:vAlign w:val="center"/>
            <w:hideMark/>
          </w:tcPr>
          <w:p w14:paraId="4C11278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shd w:val="clear" w:color="auto" w:fill="auto"/>
            <w:noWrap/>
            <w:vAlign w:val="center"/>
            <w:hideMark/>
          </w:tcPr>
          <w:p w14:paraId="4927387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shd w:val="clear" w:color="auto" w:fill="auto"/>
            <w:noWrap/>
            <w:vAlign w:val="center"/>
            <w:hideMark/>
          </w:tcPr>
          <w:p w14:paraId="00AF25A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shd w:val="clear" w:color="auto" w:fill="auto"/>
            <w:noWrap/>
            <w:vAlign w:val="center"/>
            <w:hideMark/>
          </w:tcPr>
          <w:p w14:paraId="5A45008A"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1029" w:type="dxa"/>
            <w:tcBorders>
              <w:top w:val="nil"/>
              <w:left w:val="nil"/>
              <w:bottom w:val="single" w:sz="8" w:space="0" w:color="auto"/>
              <w:right w:val="single" w:sz="8" w:space="0" w:color="auto"/>
            </w:tcBorders>
            <w:shd w:val="clear" w:color="auto" w:fill="auto"/>
            <w:noWrap/>
            <w:vAlign w:val="center"/>
            <w:hideMark/>
          </w:tcPr>
          <w:p w14:paraId="24328BC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shd w:val="clear" w:color="auto" w:fill="auto"/>
            <w:noWrap/>
            <w:vAlign w:val="center"/>
            <w:hideMark/>
          </w:tcPr>
          <w:p w14:paraId="4229D1FF"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914" w:type="dxa"/>
            <w:tcBorders>
              <w:top w:val="nil"/>
              <w:left w:val="nil"/>
              <w:bottom w:val="single" w:sz="8" w:space="0" w:color="auto"/>
              <w:right w:val="single" w:sz="8" w:space="0" w:color="auto"/>
            </w:tcBorders>
            <w:shd w:val="clear" w:color="auto" w:fill="auto"/>
            <w:noWrap/>
            <w:vAlign w:val="center"/>
            <w:hideMark/>
          </w:tcPr>
          <w:p w14:paraId="596A090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1005" w:type="dxa"/>
            <w:tcBorders>
              <w:top w:val="nil"/>
              <w:left w:val="nil"/>
              <w:bottom w:val="single" w:sz="8" w:space="0" w:color="auto"/>
              <w:right w:val="single" w:sz="8" w:space="0" w:color="auto"/>
            </w:tcBorders>
            <w:shd w:val="clear" w:color="auto" w:fill="auto"/>
            <w:noWrap/>
            <w:vAlign w:val="center"/>
            <w:hideMark/>
          </w:tcPr>
          <w:p w14:paraId="53E8AF1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c>
          <w:tcPr>
            <w:tcW w:w="1090" w:type="dxa"/>
            <w:tcBorders>
              <w:top w:val="nil"/>
              <w:left w:val="nil"/>
              <w:bottom w:val="single" w:sz="8" w:space="0" w:color="auto"/>
              <w:right w:val="single" w:sz="8" w:space="0" w:color="auto"/>
            </w:tcBorders>
            <w:shd w:val="clear" w:color="auto" w:fill="auto"/>
            <w:noWrap/>
            <w:vAlign w:val="center"/>
            <w:hideMark/>
          </w:tcPr>
          <w:p w14:paraId="209156D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62930</w:t>
            </w:r>
          </w:p>
        </w:tc>
      </w:tr>
      <w:tr w:rsidR="006E7395" w:rsidRPr="00AD525B" w14:paraId="29C188C5"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1DD9E42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26</w:t>
            </w:r>
          </w:p>
        </w:tc>
        <w:tc>
          <w:tcPr>
            <w:tcW w:w="3297" w:type="dxa"/>
            <w:tcBorders>
              <w:top w:val="nil"/>
              <w:left w:val="nil"/>
              <w:bottom w:val="single" w:sz="8" w:space="0" w:color="auto"/>
              <w:right w:val="single" w:sz="8" w:space="0" w:color="auto"/>
            </w:tcBorders>
            <w:shd w:val="clear" w:color="auto" w:fill="auto"/>
            <w:noWrap/>
            <w:vAlign w:val="center"/>
            <w:hideMark/>
          </w:tcPr>
          <w:p w14:paraId="4B11768B"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Sat Micloşoara</w:t>
            </w:r>
          </w:p>
        </w:tc>
        <w:tc>
          <w:tcPr>
            <w:tcW w:w="968" w:type="dxa"/>
            <w:tcBorders>
              <w:top w:val="nil"/>
              <w:left w:val="nil"/>
              <w:bottom w:val="single" w:sz="8" w:space="0" w:color="auto"/>
              <w:right w:val="single" w:sz="8" w:space="0" w:color="auto"/>
            </w:tcBorders>
            <w:shd w:val="clear" w:color="auto" w:fill="auto"/>
            <w:noWrap/>
            <w:vAlign w:val="center"/>
            <w:hideMark/>
          </w:tcPr>
          <w:p w14:paraId="77FD97F2"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2518</w:t>
            </w:r>
          </w:p>
        </w:tc>
        <w:tc>
          <w:tcPr>
            <w:tcW w:w="905" w:type="dxa"/>
            <w:tcBorders>
              <w:top w:val="nil"/>
              <w:left w:val="nil"/>
              <w:bottom w:val="single" w:sz="8" w:space="0" w:color="auto"/>
              <w:right w:val="single" w:sz="8" w:space="0" w:color="auto"/>
            </w:tcBorders>
            <w:shd w:val="clear" w:color="auto" w:fill="auto"/>
            <w:noWrap/>
            <w:vAlign w:val="center"/>
            <w:hideMark/>
          </w:tcPr>
          <w:p w14:paraId="56BB1CD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shd w:val="clear" w:color="auto" w:fill="auto"/>
            <w:noWrap/>
            <w:vAlign w:val="center"/>
            <w:hideMark/>
          </w:tcPr>
          <w:p w14:paraId="634F578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shd w:val="clear" w:color="auto" w:fill="auto"/>
            <w:noWrap/>
            <w:vAlign w:val="center"/>
            <w:hideMark/>
          </w:tcPr>
          <w:p w14:paraId="75DD989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shd w:val="clear" w:color="auto" w:fill="auto"/>
            <w:noWrap/>
            <w:vAlign w:val="center"/>
            <w:hideMark/>
          </w:tcPr>
          <w:p w14:paraId="51334AFE"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1029" w:type="dxa"/>
            <w:tcBorders>
              <w:top w:val="nil"/>
              <w:left w:val="nil"/>
              <w:bottom w:val="single" w:sz="8" w:space="0" w:color="auto"/>
              <w:right w:val="single" w:sz="8" w:space="0" w:color="auto"/>
            </w:tcBorders>
            <w:shd w:val="clear" w:color="auto" w:fill="auto"/>
            <w:noWrap/>
            <w:vAlign w:val="center"/>
            <w:hideMark/>
          </w:tcPr>
          <w:p w14:paraId="37D0DB6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shd w:val="clear" w:color="auto" w:fill="auto"/>
            <w:noWrap/>
            <w:vAlign w:val="center"/>
            <w:hideMark/>
          </w:tcPr>
          <w:p w14:paraId="627DABD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914" w:type="dxa"/>
            <w:tcBorders>
              <w:top w:val="nil"/>
              <w:left w:val="nil"/>
              <w:bottom w:val="single" w:sz="8" w:space="0" w:color="auto"/>
              <w:right w:val="single" w:sz="8" w:space="0" w:color="auto"/>
            </w:tcBorders>
            <w:shd w:val="clear" w:color="auto" w:fill="auto"/>
            <w:noWrap/>
            <w:vAlign w:val="center"/>
            <w:hideMark/>
          </w:tcPr>
          <w:p w14:paraId="0A359A5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1005" w:type="dxa"/>
            <w:tcBorders>
              <w:top w:val="nil"/>
              <w:left w:val="nil"/>
              <w:bottom w:val="single" w:sz="8" w:space="0" w:color="auto"/>
              <w:right w:val="single" w:sz="8" w:space="0" w:color="auto"/>
            </w:tcBorders>
            <w:shd w:val="clear" w:color="auto" w:fill="auto"/>
            <w:noWrap/>
            <w:vAlign w:val="center"/>
            <w:hideMark/>
          </w:tcPr>
          <w:p w14:paraId="456EC988"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c>
          <w:tcPr>
            <w:tcW w:w="1090" w:type="dxa"/>
            <w:tcBorders>
              <w:top w:val="nil"/>
              <w:left w:val="nil"/>
              <w:bottom w:val="single" w:sz="8" w:space="0" w:color="auto"/>
              <w:right w:val="single" w:sz="8" w:space="0" w:color="auto"/>
            </w:tcBorders>
            <w:shd w:val="clear" w:color="auto" w:fill="auto"/>
            <w:noWrap/>
            <w:vAlign w:val="center"/>
            <w:hideMark/>
          </w:tcPr>
          <w:p w14:paraId="46363CA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17626</w:t>
            </w:r>
          </w:p>
        </w:tc>
      </w:tr>
      <w:tr w:rsidR="006E7395" w:rsidRPr="00AD525B" w14:paraId="45CAE77E" w14:textId="77777777" w:rsidTr="006E7395">
        <w:trPr>
          <w:trHeight w:val="315"/>
        </w:trPr>
        <w:tc>
          <w:tcPr>
            <w:tcW w:w="886" w:type="dxa"/>
            <w:tcBorders>
              <w:top w:val="nil"/>
              <w:left w:val="single" w:sz="8" w:space="0" w:color="auto"/>
              <w:bottom w:val="single" w:sz="8" w:space="0" w:color="auto"/>
              <w:right w:val="single" w:sz="8" w:space="0" w:color="auto"/>
            </w:tcBorders>
            <w:shd w:val="clear" w:color="auto" w:fill="auto"/>
            <w:noWrap/>
            <w:vAlign w:val="center"/>
            <w:hideMark/>
          </w:tcPr>
          <w:p w14:paraId="00A8A69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27</w:t>
            </w:r>
          </w:p>
        </w:tc>
        <w:tc>
          <w:tcPr>
            <w:tcW w:w="3297" w:type="dxa"/>
            <w:tcBorders>
              <w:top w:val="nil"/>
              <w:left w:val="nil"/>
              <w:bottom w:val="single" w:sz="8" w:space="0" w:color="auto"/>
              <w:right w:val="single" w:sz="8" w:space="0" w:color="auto"/>
            </w:tcBorders>
            <w:shd w:val="clear" w:color="auto" w:fill="auto"/>
            <w:noWrap/>
            <w:vAlign w:val="center"/>
            <w:hideMark/>
          </w:tcPr>
          <w:p w14:paraId="610BAB19" w14:textId="342594C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 xml:space="preserve"> Sat Biborțeni</w:t>
            </w:r>
          </w:p>
        </w:tc>
        <w:tc>
          <w:tcPr>
            <w:tcW w:w="968" w:type="dxa"/>
            <w:tcBorders>
              <w:top w:val="nil"/>
              <w:left w:val="nil"/>
              <w:bottom w:val="single" w:sz="8" w:space="0" w:color="auto"/>
              <w:right w:val="single" w:sz="8" w:space="0" w:color="auto"/>
            </w:tcBorders>
            <w:shd w:val="clear" w:color="auto" w:fill="auto"/>
            <w:noWrap/>
            <w:vAlign w:val="center"/>
            <w:hideMark/>
          </w:tcPr>
          <w:p w14:paraId="17AFB96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3275</w:t>
            </w:r>
          </w:p>
        </w:tc>
        <w:tc>
          <w:tcPr>
            <w:tcW w:w="905" w:type="dxa"/>
            <w:tcBorders>
              <w:top w:val="nil"/>
              <w:left w:val="nil"/>
              <w:bottom w:val="single" w:sz="8" w:space="0" w:color="auto"/>
              <w:right w:val="single" w:sz="8" w:space="0" w:color="auto"/>
            </w:tcBorders>
            <w:shd w:val="clear" w:color="auto" w:fill="auto"/>
            <w:noWrap/>
            <w:vAlign w:val="center"/>
            <w:hideMark/>
          </w:tcPr>
          <w:p w14:paraId="4B69334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8" w:space="0" w:color="auto"/>
              <w:right w:val="single" w:sz="8" w:space="0" w:color="auto"/>
            </w:tcBorders>
            <w:shd w:val="clear" w:color="auto" w:fill="auto"/>
            <w:noWrap/>
            <w:vAlign w:val="center"/>
            <w:hideMark/>
          </w:tcPr>
          <w:p w14:paraId="1DE1433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shd w:val="clear" w:color="auto" w:fill="auto"/>
            <w:noWrap/>
            <w:vAlign w:val="center"/>
            <w:hideMark/>
          </w:tcPr>
          <w:p w14:paraId="65DBC08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shd w:val="clear" w:color="auto" w:fill="auto"/>
            <w:noWrap/>
            <w:vAlign w:val="center"/>
            <w:hideMark/>
          </w:tcPr>
          <w:p w14:paraId="3A762CC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1029" w:type="dxa"/>
            <w:tcBorders>
              <w:top w:val="nil"/>
              <w:left w:val="nil"/>
              <w:bottom w:val="single" w:sz="8" w:space="0" w:color="auto"/>
              <w:right w:val="single" w:sz="8" w:space="0" w:color="auto"/>
            </w:tcBorders>
            <w:shd w:val="clear" w:color="auto" w:fill="auto"/>
            <w:noWrap/>
            <w:vAlign w:val="center"/>
            <w:hideMark/>
          </w:tcPr>
          <w:p w14:paraId="62A07C1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shd w:val="clear" w:color="auto" w:fill="auto"/>
            <w:noWrap/>
            <w:vAlign w:val="center"/>
            <w:hideMark/>
          </w:tcPr>
          <w:p w14:paraId="41C4BE1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914" w:type="dxa"/>
            <w:tcBorders>
              <w:top w:val="nil"/>
              <w:left w:val="nil"/>
              <w:bottom w:val="single" w:sz="8" w:space="0" w:color="auto"/>
              <w:right w:val="single" w:sz="8" w:space="0" w:color="auto"/>
            </w:tcBorders>
            <w:shd w:val="clear" w:color="auto" w:fill="auto"/>
            <w:noWrap/>
            <w:vAlign w:val="center"/>
            <w:hideMark/>
          </w:tcPr>
          <w:p w14:paraId="33BC71D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1005" w:type="dxa"/>
            <w:tcBorders>
              <w:top w:val="nil"/>
              <w:left w:val="nil"/>
              <w:bottom w:val="single" w:sz="8" w:space="0" w:color="auto"/>
              <w:right w:val="single" w:sz="8" w:space="0" w:color="auto"/>
            </w:tcBorders>
            <w:shd w:val="clear" w:color="auto" w:fill="auto"/>
            <w:noWrap/>
            <w:vAlign w:val="center"/>
            <w:hideMark/>
          </w:tcPr>
          <w:p w14:paraId="5F68DD09"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c>
          <w:tcPr>
            <w:tcW w:w="1090" w:type="dxa"/>
            <w:tcBorders>
              <w:top w:val="nil"/>
              <w:left w:val="nil"/>
              <w:bottom w:val="single" w:sz="8" w:space="0" w:color="auto"/>
              <w:right w:val="single" w:sz="8" w:space="0" w:color="auto"/>
            </w:tcBorders>
            <w:shd w:val="clear" w:color="auto" w:fill="auto"/>
            <w:noWrap/>
            <w:vAlign w:val="center"/>
            <w:hideMark/>
          </w:tcPr>
          <w:p w14:paraId="54F4937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22925</w:t>
            </w:r>
          </w:p>
        </w:tc>
      </w:tr>
      <w:tr w:rsidR="006E7395" w:rsidRPr="00AD525B" w14:paraId="2E47E22C" w14:textId="77777777" w:rsidTr="006E7395">
        <w:trPr>
          <w:trHeight w:val="315"/>
        </w:trPr>
        <w:tc>
          <w:tcPr>
            <w:tcW w:w="886" w:type="dxa"/>
            <w:tcBorders>
              <w:top w:val="nil"/>
              <w:left w:val="single" w:sz="8" w:space="0" w:color="auto"/>
              <w:bottom w:val="single" w:sz="4" w:space="0" w:color="auto"/>
              <w:right w:val="single" w:sz="8" w:space="0" w:color="auto"/>
            </w:tcBorders>
            <w:shd w:val="clear" w:color="auto" w:fill="auto"/>
            <w:noWrap/>
            <w:vAlign w:val="center"/>
            <w:hideMark/>
          </w:tcPr>
          <w:p w14:paraId="141FB8C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28</w:t>
            </w:r>
          </w:p>
        </w:tc>
        <w:tc>
          <w:tcPr>
            <w:tcW w:w="3297" w:type="dxa"/>
            <w:tcBorders>
              <w:top w:val="nil"/>
              <w:left w:val="nil"/>
              <w:bottom w:val="single" w:sz="4" w:space="0" w:color="auto"/>
              <w:right w:val="single" w:sz="8" w:space="0" w:color="auto"/>
            </w:tcBorders>
            <w:shd w:val="clear" w:color="auto" w:fill="auto"/>
            <w:noWrap/>
            <w:vAlign w:val="center"/>
            <w:hideMark/>
          </w:tcPr>
          <w:p w14:paraId="1FFF476A" w14:textId="77777777" w:rsidR="006E7395" w:rsidRPr="00AD525B" w:rsidRDefault="006E7395" w:rsidP="006E7395">
            <w:pPr>
              <w:keepNext w:val="0"/>
              <w:keepLines w:val="0"/>
              <w:spacing w:after="0"/>
              <w:jc w:val="left"/>
              <w:rPr>
                <w:color w:val="000000"/>
                <w:sz w:val="22"/>
                <w:szCs w:val="22"/>
                <w:lang w:eastAsia="ro-RO"/>
              </w:rPr>
            </w:pPr>
            <w:r w:rsidRPr="00AD525B">
              <w:rPr>
                <w:color w:val="000000"/>
                <w:sz w:val="22"/>
                <w:szCs w:val="22"/>
                <w:lang w:eastAsia="ro-RO"/>
              </w:rPr>
              <w:t>Sat Bodoş</w:t>
            </w:r>
          </w:p>
        </w:tc>
        <w:tc>
          <w:tcPr>
            <w:tcW w:w="968" w:type="dxa"/>
            <w:tcBorders>
              <w:top w:val="nil"/>
              <w:left w:val="nil"/>
              <w:bottom w:val="single" w:sz="4" w:space="0" w:color="auto"/>
              <w:right w:val="single" w:sz="8" w:space="0" w:color="auto"/>
            </w:tcBorders>
            <w:shd w:val="clear" w:color="auto" w:fill="auto"/>
            <w:noWrap/>
            <w:vAlign w:val="center"/>
            <w:hideMark/>
          </w:tcPr>
          <w:p w14:paraId="1F6360B0"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2550</w:t>
            </w:r>
          </w:p>
        </w:tc>
        <w:tc>
          <w:tcPr>
            <w:tcW w:w="905" w:type="dxa"/>
            <w:tcBorders>
              <w:top w:val="nil"/>
              <w:left w:val="nil"/>
              <w:bottom w:val="single" w:sz="4" w:space="0" w:color="auto"/>
              <w:right w:val="single" w:sz="8" w:space="0" w:color="auto"/>
            </w:tcBorders>
            <w:shd w:val="clear" w:color="auto" w:fill="auto"/>
            <w:noWrap/>
            <w:vAlign w:val="center"/>
            <w:hideMark/>
          </w:tcPr>
          <w:p w14:paraId="4280F5BC"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7</w:t>
            </w:r>
          </w:p>
        </w:tc>
        <w:tc>
          <w:tcPr>
            <w:tcW w:w="1310" w:type="dxa"/>
            <w:tcBorders>
              <w:top w:val="nil"/>
              <w:left w:val="nil"/>
              <w:bottom w:val="single" w:sz="4" w:space="0" w:color="auto"/>
              <w:right w:val="single" w:sz="8" w:space="0" w:color="auto"/>
            </w:tcBorders>
            <w:shd w:val="clear" w:color="auto" w:fill="auto"/>
            <w:noWrap/>
            <w:vAlign w:val="center"/>
            <w:hideMark/>
          </w:tcPr>
          <w:p w14:paraId="6860172B"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shd w:val="clear" w:color="auto" w:fill="auto"/>
            <w:noWrap/>
            <w:vAlign w:val="center"/>
            <w:hideMark/>
          </w:tcPr>
          <w:p w14:paraId="4965BFB6"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shd w:val="clear" w:color="auto" w:fill="auto"/>
            <w:noWrap/>
            <w:vAlign w:val="center"/>
            <w:hideMark/>
          </w:tcPr>
          <w:p w14:paraId="5F7882F4"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1029" w:type="dxa"/>
            <w:tcBorders>
              <w:top w:val="nil"/>
              <w:left w:val="nil"/>
              <w:bottom w:val="single" w:sz="4" w:space="0" w:color="auto"/>
              <w:right w:val="single" w:sz="8" w:space="0" w:color="auto"/>
            </w:tcBorders>
            <w:shd w:val="clear" w:color="auto" w:fill="auto"/>
            <w:noWrap/>
            <w:vAlign w:val="center"/>
            <w:hideMark/>
          </w:tcPr>
          <w:p w14:paraId="2D44C2A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shd w:val="clear" w:color="auto" w:fill="auto"/>
            <w:noWrap/>
            <w:vAlign w:val="center"/>
            <w:hideMark/>
          </w:tcPr>
          <w:p w14:paraId="41ED403D"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914" w:type="dxa"/>
            <w:tcBorders>
              <w:top w:val="nil"/>
              <w:left w:val="nil"/>
              <w:bottom w:val="single" w:sz="4" w:space="0" w:color="auto"/>
              <w:right w:val="single" w:sz="8" w:space="0" w:color="auto"/>
            </w:tcBorders>
            <w:shd w:val="clear" w:color="auto" w:fill="auto"/>
            <w:noWrap/>
            <w:vAlign w:val="center"/>
            <w:hideMark/>
          </w:tcPr>
          <w:p w14:paraId="45C63263"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1005" w:type="dxa"/>
            <w:tcBorders>
              <w:top w:val="nil"/>
              <w:left w:val="nil"/>
              <w:bottom w:val="single" w:sz="4" w:space="0" w:color="auto"/>
              <w:right w:val="single" w:sz="8" w:space="0" w:color="auto"/>
            </w:tcBorders>
            <w:shd w:val="clear" w:color="auto" w:fill="auto"/>
            <w:noWrap/>
            <w:vAlign w:val="center"/>
            <w:hideMark/>
          </w:tcPr>
          <w:p w14:paraId="5F87CBB7"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c>
          <w:tcPr>
            <w:tcW w:w="1090" w:type="dxa"/>
            <w:tcBorders>
              <w:top w:val="nil"/>
              <w:left w:val="nil"/>
              <w:bottom w:val="single" w:sz="4" w:space="0" w:color="auto"/>
              <w:right w:val="single" w:sz="8" w:space="0" w:color="auto"/>
            </w:tcBorders>
            <w:shd w:val="clear" w:color="auto" w:fill="auto"/>
            <w:noWrap/>
            <w:vAlign w:val="center"/>
            <w:hideMark/>
          </w:tcPr>
          <w:p w14:paraId="779F1DD1" w14:textId="77777777" w:rsidR="006E7395" w:rsidRPr="00AD525B" w:rsidRDefault="006E7395" w:rsidP="006E7395">
            <w:pPr>
              <w:keepNext w:val="0"/>
              <w:keepLines w:val="0"/>
              <w:spacing w:after="0"/>
              <w:jc w:val="center"/>
              <w:rPr>
                <w:color w:val="000000"/>
                <w:sz w:val="22"/>
                <w:szCs w:val="22"/>
                <w:lang w:eastAsia="ro-RO"/>
              </w:rPr>
            </w:pPr>
            <w:r w:rsidRPr="00AD525B">
              <w:rPr>
                <w:color w:val="000000"/>
                <w:sz w:val="22"/>
                <w:szCs w:val="22"/>
                <w:lang w:eastAsia="ro-RO"/>
              </w:rPr>
              <w:t>17850</w:t>
            </w:r>
          </w:p>
        </w:tc>
      </w:tr>
      <w:tr w:rsidR="006E7395" w:rsidRPr="00AD525B" w14:paraId="6E70E47D" w14:textId="77777777" w:rsidTr="006E7395">
        <w:trPr>
          <w:trHeight w:val="315"/>
        </w:trPr>
        <w:tc>
          <w:tcPr>
            <w:tcW w:w="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C8695" w14:textId="77777777" w:rsidR="006E7395" w:rsidRPr="00AD525B" w:rsidRDefault="006E7395" w:rsidP="006E7395">
            <w:pPr>
              <w:keepNext w:val="0"/>
              <w:keepLines w:val="0"/>
              <w:spacing w:after="0"/>
              <w:jc w:val="center"/>
              <w:rPr>
                <w:color w:val="000000"/>
                <w:sz w:val="22"/>
                <w:szCs w:val="22"/>
                <w:lang w:eastAsia="ro-RO"/>
              </w:rPr>
            </w:pPr>
          </w:p>
        </w:tc>
        <w:tc>
          <w:tcPr>
            <w:tcW w:w="32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3B860" w14:textId="77777777" w:rsidR="006E7395" w:rsidRPr="00AD525B" w:rsidRDefault="006E7395" w:rsidP="006E7395">
            <w:pPr>
              <w:keepNext w:val="0"/>
              <w:keepLines w:val="0"/>
              <w:spacing w:after="0"/>
              <w:jc w:val="left"/>
              <w:rPr>
                <w:sz w:val="22"/>
                <w:szCs w:val="22"/>
                <w:lang w:eastAsia="ro-RO"/>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52832" w14:textId="77777777" w:rsidR="006E7395" w:rsidRPr="00AD525B" w:rsidRDefault="006E7395" w:rsidP="006E7395">
            <w:pPr>
              <w:keepNext w:val="0"/>
              <w:keepLines w:val="0"/>
              <w:spacing w:after="0"/>
              <w:jc w:val="left"/>
              <w:rPr>
                <w:sz w:val="22"/>
                <w:szCs w:val="22"/>
                <w:lang w:eastAsia="ro-RO"/>
              </w:rPr>
            </w:pP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3E087" w14:textId="77777777" w:rsidR="006E7395" w:rsidRPr="00AD525B" w:rsidRDefault="006E7395" w:rsidP="006E7395">
            <w:pPr>
              <w:keepNext w:val="0"/>
              <w:keepLines w:val="0"/>
              <w:spacing w:after="0"/>
              <w:jc w:val="left"/>
              <w:rPr>
                <w:b/>
                <w:bCs/>
                <w:color w:val="000000"/>
                <w:sz w:val="22"/>
                <w:szCs w:val="22"/>
                <w:lang w:eastAsia="ro-RO"/>
              </w:rPr>
            </w:pPr>
            <w:r w:rsidRPr="00AD525B">
              <w:rPr>
                <w:b/>
                <w:bCs/>
                <w:color w:val="000000"/>
                <w:sz w:val="22"/>
                <w:szCs w:val="22"/>
                <w:lang w:eastAsia="ro-RO"/>
              </w:rPr>
              <w:t>Total</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97721"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C0FE5"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A950A"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10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47A1A"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CE646"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AF96D"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F96F3"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EC5A3" w14:textId="77777777" w:rsidR="006E7395" w:rsidRPr="00AD525B" w:rsidRDefault="006E7395" w:rsidP="006E7395">
            <w:pPr>
              <w:keepNext w:val="0"/>
              <w:keepLines w:val="0"/>
              <w:spacing w:after="0"/>
              <w:jc w:val="right"/>
              <w:rPr>
                <w:b/>
                <w:bCs/>
                <w:color w:val="000000"/>
                <w:sz w:val="22"/>
                <w:szCs w:val="22"/>
                <w:lang w:eastAsia="ro-RO"/>
              </w:rPr>
            </w:pPr>
            <w:r w:rsidRPr="00AD525B">
              <w:rPr>
                <w:b/>
                <w:bCs/>
                <w:color w:val="000000"/>
                <w:sz w:val="22"/>
                <w:szCs w:val="22"/>
                <w:lang w:eastAsia="ro-RO"/>
              </w:rPr>
              <w:t>234641</w:t>
            </w:r>
          </w:p>
        </w:tc>
      </w:tr>
    </w:tbl>
    <w:p w14:paraId="1DBEE7A5" w14:textId="44456337" w:rsidR="00DB297D" w:rsidRPr="00AD525B" w:rsidRDefault="00DB297D" w:rsidP="00913AC8">
      <w:pPr>
        <w:spacing w:after="0"/>
        <w:rPr>
          <w:sz w:val="24"/>
          <w:szCs w:val="24"/>
        </w:rPr>
      </w:pPr>
    </w:p>
    <w:p w14:paraId="71B89AF3" w14:textId="77777777" w:rsidR="005C6900" w:rsidRPr="00AD525B" w:rsidRDefault="002C5D02" w:rsidP="005C6900">
      <w:pPr>
        <w:keepNext w:val="0"/>
        <w:keepLines w:val="0"/>
        <w:spacing w:after="0"/>
        <w:jc w:val="left"/>
        <w:rPr>
          <w:sz w:val="24"/>
          <w:szCs w:val="24"/>
        </w:rPr>
      </w:pPr>
      <w:r w:rsidRPr="00AD525B">
        <w:rPr>
          <w:sz w:val="24"/>
          <w:szCs w:val="24"/>
        </w:rPr>
        <w:br w:type="page"/>
      </w:r>
      <w:r w:rsidR="00CC023C" w:rsidRPr="00AD525B">
        <w:rPr>
          <w:b/>
          <w:sz w:val="24"/>
          <w:szCs w:val="24"/>
        </w:rPr>
        <w:lastRenderedPageBreak/>
        <w:t>ANEXA NR. 6</w:t>
      </w:r>
      <w:r w:rsidR="00CC023C" w:rsidRPr="00AD525B">
        <w:rPr>
          <w:sz w:val="24"/>
          <w:szCs w:val="24"/>
        </w:rPr>
        <w:t xml:space="preserve"> </w:t>
      </w:r>
      <w:r w:rsidRPr="00AD525B">
        <w:rPr>
          <w:sz w:val="24"/>
          <w:szCs w:val="24"/>
        </w:rPr>
        <w:t>la caietul de sarcini</w:t>
      </w:r>
    </w:p>
    <w:p w14:paraId="4C8E11EA" w14:textId="77777777" w:rsidR="005C6900" w:rsidRPr="00AD525B" w:rsidRDefault="000E0CC3" w:rsidP="005C6900">
      <w:pPr>
        <w:keepNext w:val="0"/>
        <w:keepLines w:val="0"/>
        <w:spacing w:after="0"/>
        <w:jc w:val="left"/>
        <w:rPr>
          <w:sz w:val="24"/>
          <w:szCs w:val="24"/>
        </w:rPr>
      </w:pPr>
      <w:r w:rsidRPr="00AD525B">
        <w:rPr>
          <w:sz w:val="24"/>
          <w:szCs w:val="24"/>
        </w:rPr>
        <w:t xml:space="preserve">Căile publice rutiere pe care se execută operațiunea </w:t>
      </w:r>
      <w:r w:rsidRPr="00AD525B">
        <w:rPr>
          <w:b/>
          <w:sz w:val="24"/>
          <w:szCs w:val="24"/>
        </w:rPr>
        <w:t>de spălat</w:t>
      </w:r>
      <w:r w:rsidRPr="00AD525B">
        <w:rPr>
          <w:sz w:val="24"/>
          <w:szCs w:val="24"/>
        </w:rPr>
        <w:t xml:space="preserve">, incluzând podurile, </w:t>
      </w:r>
      <w:r w:rsidR="004C1A05" w:rsidRPr="00AD525B">
        <w:rPr>
          <w:sz w:val="24"/>
          <w:szCs w:val="24"/>
        </w:rPr>
        <w:t xml:space="preserve">pasajele, </w:t>
      </w:r>
      <w:r w:rsidR="00D50F0F" w:rsidRPr="00AD525B">
        <w:rPr>
          <w:sz w:val="24"/>
          <w:szCs w:val="24"/>
        </w:rPr>
        <w:t xml:space="preserve">parcările și </w:t>
      </w:r>
      <w:r w:rsidRPr="00AD525B">
        <w:rPr>
          <w:sz w:val="24"/>
          <w:szCs w:val="24"/>
        </w:rPr>
        <w:t>stațiile publice</w:t>
      </w:r>
    </w:p>
    <w:p w14:paraId="709EF507" w14:textId="48808C8B" w:rsidR="00CC023C" w:rsidRPr="00AD525B" w:rsidRDefault="005C6900" w:rsidP="005C6900">
      <w:pPr>
        <w:keepNext w:val="0"/>
        <w:keepLines w:val="0"/>
        <w:spacing w:after="0"/>
        <w:jc w:val="left"/>
        <w:rPr>
          <w:sz w:val="24"/>
          <w:szCs w:val="24"/>
        </w:rPr>
      </w:pPr>
      <w:r w:rsidRPr="00AD525B">
        <w:rPr>
          <w:b/>
          <w:sz w:val="24"/>
          <w:szCs w:val="24"/>
        </w:rPr>
        <w:t>ANEXA NR. 6</w:t>
      </w:r>
      <w:r w:rsidR="008A4F52">
        <w:rPr>
          <w:b/>
          <w:sz w:val="24"/>
          <w:szCs w:val="24"/>
        </w:rPr>
        <w:t>A. m</w:t>
      </w:r>
      <w:r w:rsidR="00CC023C" w:rsidRPr="00AD525B">
        <w:rPr>
          <w:b/>
          <w:sz w:val="24"/>
          <w:szCs w:val="24"/>
        </w:rPr>
        <w:t>unicipiul Sfântu Gheorghe</w:t>
      </w:r>
    </w:p>
    <w:tbl>
      <w:tblPr>
        <w:tblW w:w="12913" w:type="dxa"/>
        <w:tblLook w:val="04A0" w:firstRow="1" w:lastRow="0" w:firstColumn="1" w:lastColumn="0" w:noHBand="0" w:noVBand="1"/>
      </w:tblPr>
      <w:tblGrid>
        <w:gridCol w:w="546"/>
        <w:gridCol w:w="2720"/>
        <w:gridCol w:w="974"/>
        <w:gridCol w:w="987"/>
        <w:gridCol w:w="1121"/>
        <w:gridCol w:w="940"/>
        <w:gridCol w:w="940"/>
        <w:gridCol w:w="1035"/>
        <w:gridCol w:w="940"/>
        <w:gridCol w:w="940"/>
        <w:gridCol w:w="1011"/>
        <w:gridCol w:w="1097"/>
      </w:tblGrid>
      <w:tr w:rsidR="002B1194" w:rsidRPr="00AD525B" w14:paraId="5A94A796" w14:textId="77777777" w:rsidTr="002B1194">
        <w:trPr>
          <w:trHeight w:val="635"/>
        </w:trPr>
        <w:tc>
          <w:tcPr>
            <w:tcW w:w="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3A1BFB" w14:textId="77777777" w:rsidR="002B1194" w:rsidRPr="00AD525B" w:rsidRDefault="002B1194" w:rsidP="002B1194">
            <w:pPr>
              <w:keepNext w:val="0"/>
              <w:keepLines w:val="0"/>
              <w:spacing w:after="0"/>
              <w:rPr>
                <w:b/>
                <w:sz w:val="22"/>
                <w:szCs w:val="22"/>
                <w:lang w:eastAsia="ro-RO"/>
              </w:rPr>
            </w:pPr>
            <w:r w:rsidRPr="00AD525B">
              <w:rPr>
                <w:b/>
                <w:sz w:val="22"/>
                <w:szCs w:val="22"/>
                <w:lang w:eastAsia="ro-RO"/>
              </w:rPr>
              <w:t>Nr.</w:t>
            </w:r>
          </w:p>
          <w:p w14:paraId="68505694" w14:textId="77777777" w:rsidR="002B1194" w:rsidRPr="00AD525B" w:rsidRDefault="002B1194" w:rsidP="002B1194">
            <w:pPr>
              <w:keepNext w:val="0"/>
              <w:keepLines w:val="0"/>
              <w:spacing w:after="0"/>
              <w:rPr>
                <w:b/>
                <w:sz w:val="22"/>
                <w:szCs w:val="22"/>
                <w:lang w:eastAsia="ro-RO"/>
              </w:rPr>
            </w:pPr>
            <w:r w:rsidRPr="00AD525B">
              <w:rPr>
                <w:b/>
                <w:sz w:val="22"/>
                <w:szCs w:val="22"/>
                <w:lang w:eastAsia="ro-RO"/>
              </w:rPr>
              <w:t>crt.</w:t>
            </w:r>
          </w:p>
          <w:p w14:paraId="6D166945" w14:textId="77777777" w:rsidR="002B1194" w:rsidRPr="00AD525B" w:rsidRDefault="002B1194" w:rsidP="002B1194">
            <w:pPr>
              <w:keepNext w:val="0"/>
              <w:keepLines w:val="0"/>
              <w:spacing w:after="0"/>
              <w:jc w:val="left"/>
              <w:rPr>
                <w:b/>
                <w:sz w:val="22"/>
                <w:szCs w:val="22"/>
                <w:lang w:eastAsia="ro-RO"/>
              </w:rPr>
            </w:pPr>
            <w:r w:rsidRPr="00AD525B">
              <w:rPr>
                <w:b/>
                <w:sz w:val="22"/>
                <w:szCs w:val="22"/>
                <w:lang w:eastAsia="ro-RO"/>
              </w:rPr>
              <w:t> </w:t>
            </w:r>
          </w:p>
          <w:p w14:paraId="19BA062E" w14:textId="0FD15F6D" w:rsidR="002B1194" w:rsidRPr="00AD525B" w:rsidRDefault="002B1194" w:rsidP="002B1194">
            <w:pPr>
              <w:spacing w:after="0"/>
              <w:jc w:val="left"/>
              <w:rPr>
                <w:b/>
                <w:sz w:val="22"/>
                <w:szCs w:val="22"/>
                <w:lang w:eastAsia="ro-RO"/>
              </w:rPr>
            </w:pPr>
            <w:r w:rsidRPr="00AD525B">
              <w:rPr>
                <w:b/>
                <w:sz w:val="22"/>
                <w:szCs w:val="22"/>
                <w:lang w:eastAsia="ro-RO"/>
              </w:rPr>
              <w:t> </w:t>
            </w:r>
          </w:p>
        </w:tc>
        <w:tc>
          <w:tcPr>
            <w:tcW w:w="2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BE2AA" w14:textId="77777777" w:rsidR="002B1194" w:rsidRPr="00AD525B" w:rsidRDefault="002B1194" w:rsidP="002B1194">
            <w:pPr>
              <w:keepNext w:val="0"/>
              <w:keepLines w:val="0"/>
              <w:spacing w:after="0"/>
              <w:rPr>
                <w:b/>
                <w:sz w:val="22"/>
                <w:szCs w:val="22"/>
                <w:lang w:eastAsia="ro-RO"/>
              </w:rPr>
            </w:pPr>
            <w:r w:rsidRPr="00AD525B">
              <w:rPr>
                <w:b/>
                <w:sz w:val="22"/>
                <w:szCs w:val="22"/>
                <w:lang w:eastAsia="ro-RO"/>
              </w:rPr>
              <w:t>Denumire arteră/stradă/pod</w:t>
            </w:r>
          </w:p>
        </w:tc>
        <w:tc>
          <w:tcPr>
            <w:tcW w:w="29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D646DEB"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Dimensiuni/suprafață</w:t>
            </w:r>
          </w:p>
          <w:p w14:paraId="61833FF7" w14:textId="00D98B1E" w:rsidR="002B1194" w:rsidRPr="00AD525B" w:rsidRDefault="002B1194" w:rsidP="002B1194">
            <w:pPr>
              <w:spacing w:after="0"/>
              <w:jc w:val="center"/>
              <w:rPr>
                <w:b/>
                <w:sz w:val="22"/>
                <w:szCs w:val="22"/>
                <w:lang w:eastAsia="ro-RO"/>
              </w:rPr>
            </w:pPr>
            <w:r w:rsidRPr="00AD525B">
              <w:rPr>
                <w:b/>
                <w:sz w:val="22"/>
                <w:szCs w:val="22"/>
                <w:lang w:eastAsia="ro-RO"/>
              </w:rPr>
              <w:t>tronson arteră/stradă/pod</w:t>
            </w:r>
          </w:p>
        </w:tc>
        <w:tc>
          <w:tcPr>
            <w:tcW w:w="66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7B2FBEA"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 xml:space="preserve">Suprafața carosabil spălată </w:t>
            </w:r>
          </w:p>
          <w:p w14:paraId="0339C704" w14:textId="58774155" w:rsidR="002B1194" w:rsidRPr="00AD525B" w:rsidRDefault="002B1194" w:rsidP="002B1194">
            <w:pPr>
              <w:spacing w:after="0"/>
              <w:jc w:val="center"/>
              <w:rPr>
                <w:b/>
                <w:sz w:val="22"/>
                <w:szCs w:val="22"/>
                <w:lang w:eastAsia="ro-RO"/>
              </w:rPr>
            </w:pPr>
            <w:r w:rsidRPr="00AD525B">
              <w:rPr>
                <w:b/>
                <w:sz w:val="22"/>
                <w:szCs w:val="22"/>
                <w:lang w:eastAsia="ro-RO"/>
              </w:rPr>
              <w:t>în fiecare zi din săptămână în care se spălată (mp)</w:t>
            </w:r>
          </w:p>
        </w:tc>
      </w:tr>
      <w:tr w:rsidR="002B1194" w:rsidRPr="00AD525B" w14:paraId="0AA794D4" w14:textId="77777777" w:rsidTr="002B1194">
        <w:trPr>
          <w:trHeight w:val="300"/>
        </w:trPr>
        <w:tc>
          <w:tcPr>
            <w:tcW w:w="546" w:type="dxa"/>
            <w:vMerge/>
            <w:tcBorders>
              <w:top w:val="single" w:sz="4" w:space="0" w:color="auto"/>
              <w:left w:val="single" w:sz="4" w:space="0" w:color="auto"/>
              <w:bottom w:val="single" w:sz="4" w:space="0" w:color="auto"/>
              <w:right w:val="single" w:sz="4" w:space="0" w:color="auto"/>
            </w:tcBorders>
            <w:shd w:val="clear" w:color="auto" w:fill="auto"/>
            <w:hideMark/>
          </w:tcPr>
          <w:p w14:paraId="4540650D" w14:textId="1DC502B2" w:rsidR="002B1194" w:rsidRPr="00AD525B" w:rsidRDefault="002B1194" w:rsidP="002B1194">
            <w:pPr>
              <w:spacing w:after="0"/>
              <w:jc w:val="left"/>
              <w:rPr>
                <w:b/>
                <w:sz w:val="22"/>
                <w:szCs w:val="22"/>
                <w:lang w:eastAsia="ro-RO"/>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52717F22" w14:textId="77777777" w:rsidR="002B1194" w:rsidRPr="00AD525B" w:rsidRDefault="002B1194" w:rsidP="002B1194">
            <w:pPr>
              <w:keepNext w:val="0"/>
              <w:keepLines w:val="0"/>
              <w:spacing w:after="0"/>
              <w:jc w:val="left"/>
              <w:rPr>
                <w:b/>
                <w:sz w:val="22"/>
                <w:szCs w:val="22"/>
                <w:lang w:eastAsia="ro-RO"/>
              </w:rPr>
            </w:pP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72C44"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lungime</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A22A3"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lățime</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FC3AC"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suprafața</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26C03"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luni</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6705A"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marți</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10E8E"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miercuri</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8199B"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joi</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B15BE"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vineri</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DE9F8"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sâmbătă</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5C808"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duminică</w:t>
            </w:r>
          </w:p>
        </w:tc>
      </w:tr>
      <w:tr w:rsidR="002B1194" w:rsidRPr="00AD525B" w14:paraId="71BF06CD" w14:textId="77777777" w:rsidTr="002B1194">
        <w:trPr>
          <w:trHeight w:val="300"/>
        </w:trPr>
        <w:tc>
          <w:tcPr>
            <w:tcW w:w="546" w:type="dxa"/>
            <w:vMerge/>
            <w:tcBorders>
              <w:top w:val="single" w:sz="4" w:space="0" w:color="auto"/>
              <w:left w:val="single" w:sz="4" w:space="0" w:color="auto"/>
              <w:bottom w:val="single" w:sz="4" w:space="0" w:color="auto"/>
              <w:right w:val="single" w:sz="4" w:space="0" w:color="auto"/>
            </w:tcBorders>
            <w:shd w:val="clear" w:color="auto" w:fill="auto"/>
            <w:hideMark/>
          </w:tcPr>
          <w:p w14:paraId="5A054C26" w14:textId="682A4AE9" w:rsidR="002B1194" w:rsidRPr="00AD525B" w:rsidRDefault="002B1194" w:rsidP="002B1194">
            <w:pPr>
              <w:keepNext w:val="0"/>
              <w:keepLines w:val="0"/>
              <w:spacing w:after="0"/>
              <w:jc w:val="left"/>
              <w:rPr>
                <w:b/>
                <w:sz w:val="22"/>
                <w:szCs w:val="22"/>
                <w:lang w:eastAsia="ro-RO"/>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14:paraId="1847446B" w14:textId="77777777" w:rsidR="002B1194" w:rsidRPr="00AD525B" w:rsidRDefault="002B1194" w:rsidP="002B1194">
            <w:pPr>
              <w:keepNext w:val="0"/>
              <w:keepLines w:val="0"/>
              <w:spacing w:after="0"/>
              <w:jc w:val="left"/>
              <w:rPr>
                <w:b/>
                <w:sz w:val="22"/>
                <w:szCs w:val="22"/>
                <w:lang w:eastAsia="ro-RO"/>
              </w:rPr>
            </w:pP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884F5"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15471"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137B0"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289A"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C6D05"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F20D3"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B077C"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AE8CD"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1E8A0"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60809" w14:textId="77777777" w:rsidR="002B1194" w:rsidRPr="00AD525B" w:rsidRDefault="002B1194" w:rsidP="002B1194">
            <w:pPr>
              <w:keepNext w:val="0"/>
              <w:keepLines w:val="0"/>
              <w:spacing w:after="0"/>
              <w:jc w:val="center"/>
              <w:rPr>
                <w:b/>
                <w:sz w:val="22"/>
                <w:szCs w:val="22"/>
                <w:lang w:eastAsia="ro-RO"/>
              </w:rPr>
            </w:pPr>
            <w:r w:rsidRPr="00AD525B">
              <w:rPr>
                <w:b/>
                <w:sz w:val="22"/>
                <w:szCs w:val="22"/>
                <w:lang w:eastAsia="ro-RO"/>
              </w:rPr>
              <w:t>(mp)</w:t>
            </w:r>
          </w:p>
        </w:tc>
      </w:tr>
      <w:tr w:rsidR="002B1194" w:rsidRPr="00AD525B" w14:paraId="67ACCAB7" w14:textId="77777777" w:rsidTr="002B1194">
        <w:trPr>
          <w:trHeight w:val="300"/>
        </w:trPr>
        <w:tc>
          <w:tcPr>
            <w:tcW w:w="54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4D5E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w:t>
            </w:r>
          </w:p>
        </w:tc>
        <w:tc>
          <w:tcPr>
            <w:tcW w:w="2720" w:type="dxa"/>
            <w:tcBorders>
              <w:top w:val="single" w:sz="4" w:space="0" w:color="auto"/>
              <w:left w:val="nil"/>
              <w:bottom w:val="single" w:sz="4" w:space="0" w:color="auto"/>
              <w:right w:val="single" w:sz="4" w:space="0" w:color="auto"/>
            </w:tcBorders>
            <w:shd w:val="clear" w:color="000000" w:fill="FFFFFF"/>
            <w:noWrap/>
            <w:vAlign w:val="bottom"/>
            <w:hideMark/>
          </w:tcPr>
          <w:p w14:paraId="453E699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1 DEC. 1918</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06649C1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2452</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14:paraId="5CC4217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single" w:sz="4" w:space="0" w:color="auto"/>
              <w:left w:val="nil"/>
              <w:bottom w:val="single" w:sz="4" w:space="0" w:color="auto"/>
              <w:right w:val="single" w:sz="4" w:space="0" w:color="auto"/>
            </w:tcBorders>
            <w:shd w:val="clear" w:color="000000" w:fill="FFFFFF"/>
            <w:noWrap/>
            <w:vAlign w:val="bottom"/>
            <w:hideMark/>
          </w:tcPr>
          <w:p w14:paraId="6B441A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12260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14:paraId="2EB8DB7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12260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14:paraId="04C93F8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single" w:sz="4" w:space="0" w:color="auto"/>
              <w:left w:val="nil"/>
              <w:bottom w:val="single" w:sz="4" w:space="0" w:color="auto"/>
              <w:right w:val="single" w:sz="4" w:space="0" w:color="auto"/>
            </w:tcBorders>
            <w:shd w:val="clear" w:color="000000" w:fill="FFFFFF"/>
            <w:noWrap/>
            <w:vAlign w:val="bottom"/>
            <w:hideMark/>
          </w:tcPr>
          <w:p w14:paraId="3796CDD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14:paraId="2F63D35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14:paraId="23AEFAA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0AD2E14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5718A63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5984B0C"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AE9C6A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w:t>
            </w:r>
          </w:p>
        </w:tc>
        <w:tc>
          <w:tcPr>
            <w:tcW w:w="2720" w:type="dxa"/>
            <w:tcBorders>
              <w:top w:val="nil"/>
              <w:left w:val="nil"/>
              <w:bottom w:val="single" w:sz="4" w:space="0" w:color="auto"/>
              <w:right w:val="single" w:sz="4" w:space="0" w:color="auto"/>
            </w:tcBorders>
            <w:shd w:val="clear" w:color="000000" w:fill="FFFFFF"/>
            <w:noWrap/>
            <w:vAlign w:val="bottom"/>
            <w:hideMark/>
          </w:tcPr>
          <w:p w14:paraId="25774F1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ANDREI SAGUNA</w:t>
            </w:r>
          </w:p>
        </w:tc>
        <w:tc>
          <w:tcPr>
            <w:tcW w:w="940" w:type="dxa"/>
            <w:tcBorders>
              <w:top w:val="nil"/>
              <w:left w:val="nil"/>
              <w:bottom w:val="single" w:sz="4" w:space="0" w:color="auto"/>
              <w:right w:val="single" w:sz="4" w:space="0" w:color="auto"/>
            </w:tcBorders>
            <w:shd w:val="clear" w:color="auto" w:fill="auto"/>
            <w:noWrap/>
            <w:vAlign w:val="bottom"/>
            <w:hideMark/>
          </w:tcPr>
          <w:p w14:paraId="6D21C5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210</w:t>
            </w:r>
          </w:p>
        </w:tc>
        <w:tc>
          <w:tcPr>
            <w:tcW w:w="987" w:type="dxa"/>
            <w:tcBorders>
              <w:top w:val="nil"/>
              <w:left w:val="nil"/>
              <w:bottom w:val="single" w:sz="4" w:space="0" w:color="auto"/>
              <w:right w:val="single" w:sz="4" w:space="0" w:color="auto"/>
            </w:tcBorders>
            <w:shd w:val="clear" w:color="auto" w:fill="auto"/>
            <w:noWrap/>
            <w:vAlign w:val="bottom"/>
            <w:hideMark/>
          </w:tcPr>
          <w:p w14:paraId="4391573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9CADA2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1050</w:t>
            </w:r>
          </w:p>
        </w:tc>
        <w:tc>
          <w:tcPr>
            <w:tcW w:w="940" w:type="dxa"/>
            <w:tcBorders>
              <w:top w:val="nil"/>
              <w:left w:val="nil"/>
              <w:bottom w:val="single" w:sz="4" w:space="0" w:color="auto"/>
              <w:right w:val="single" w:sz="4" w:space="0" w:color="auto"/>
            </w:tcBorders>
            <w:shd w:val="clear" w:color="000000" w:fill="FFFFFF"/>
            <w:noWrap/>
            <w:vAlign w:val="bottom"/>
            <w:hideMark/>
          </w:tcPr>
          <w:p w14:paraId="361EE9F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B02C1F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3D7BF4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6D2CB0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1050</w:t>
            </w:r>
          </w:p>
        </w:tc>
        <w:tc>
          <w:tcPr>
            <w:tcW w:w="940" w:type="dxa"/>
            <w:tcBorders>
              <w:top w:val="nil"/>
              <w:left w:val="nil"/>
              <w:bottom w:val="single" w:sz="4" w:space="0" w:color="auto"/>
              <w:right w:val="single" w:sz="4" w:space="0" w:color="auto"/>
            </w:tcBorders>
            <w:shd w:val="clear" w:color="000000" w:fill="FFFFFF"/>
            <w:noWrap/>
            <w:vAlign w:val="bottom"/>
            <w:hideMark/>
          </w:tcPr>
          <w:p w14:paraId="6FC2E3F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2B1601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9BF291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86068A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E83D03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w:t>
            </w:r>
          </w:p>
        </w:tc>
        <w:tc>
          <w:tcPr>
            <w:tcW w:w="2720" w:type="dxa"/>
            <w:tcBorders>
              <w:top w:val="nil"/>
              <w:left w:val="nil"/>
              <w:bottom w:val="single" w:sz="4" w:space="0" w:color="auto"/>
              <w:right w:val="single" w:sz="4" w:space="0" w:color="auto"/>
            </w:tcBorders>
            <w:shd w:val="clear" w:color="000000" w:fill="FFFFFF"/>
            <w:noWrap/>
            <w:vAlign w:val="bottom"/>
            <w:hideMark/>
          </w:tcPr>
          <w:p w14:paraId="61D7CB6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ARMATA ROMANA</w:t>
            </w:r>
          </w:p>
        </w:tc>
        <w:tc>
          <w:tcPr>
            <w:tcW w:w="940" w:type="dxa"/>
            <w:tcBorders>
              <w:top w:val="nil"/>
              <w:left w:val="nil"/>
              <w:bottom w:val="single" w:sz="4" w:space="0" w:color="auto"/>
              <w:right w:val="single" w:sz="4" w:space="0" w:color="auto"/>
            </w:tcBorders>
            <w:shd w:val="clear" w:color="auto" w:fill="auto"/>
            <w:noWrap/>
            <w:vAlign w:val="bottom"/>
            <w:hideMark/>
          </w:tcPr>
          <w:p w14:paraId="2EA3578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520</w:t>
            </w:r>
          </w:p>
        </w:tc>
        <w:tc>
          <w:tcPr>
            <w:tcW w:w="987" w:type="dxa"/>
            <w:tcBorders>
              <w:top w:val="nil"/>
              <w:left w:val="nil"/>
              <w:bottom w:val="single" w:sz="4" w:space="0" w:color="auto"/>
              <w:right w:val="single" w:sz="4" w:space="0" w:color="auto"/>
            </w:tcBorders>
            <w:shd w:val="clear" w:color="auto" w:fill="auto"/>
            <w:noWrap/>
            <w:vAlign w:val="bottom"/>
            <w:hideMark/>
          </w:tcPr>
          <w:p w14:paraId="4B61D4D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32E630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hideMark/>
          </w:tcPr>
          <w:p w14:paraId="25996B6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hideMark/>
          </w:tcPr>
          <w:p w14:paraId="09BAAE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9D7AC1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1F3126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515DDE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2EE8A4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43BE22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38407A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59CCBF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w:t>
            </w:r>
          </w:p>
        </w:tc>
        <w:tc>
          <w:tcPr>
            <w:tcW w:w="2720" w:type="dxa"/>
            <w:tcBorders>
              <w:top w:val="nil"/>
              <w:left w:val="nil"/>
              <w:bottom w:val="single" w:sz="4" w:space="0" w:color="auto"/>
              <w:right w:val="single" w:sz="4" w:space="0" w:color="auto"/>
            </w:tcBorders>
            <w:shd w:val="clear" w:color="000000" w:fill="FFFFFF"/>
            <w:noWrap/>
            <w:vAlign w:val="bottom"/>
            <w:hideMark/>
          </w:tcPr>
          <w:p w14:paraId="3B4A1DD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AVANTULUI</w:t>
            </w:r>
          </w:p>
        </w:tc>
        <w:tc>
          <w:tcPr>
            <w:tcW w:w="940" w:type="dxa"/>
            <w:tcBorders>
              <w:top w:val="nil"/>
              <w:left w:val="nil"/>
              <w:bottom w:val="single" w:sz="4" w:space="0" w:color="auto"/>
              <w:right w:val="single" w:sz="4" w:space="0" w:color="auto"/>
            </w:tcBorders>
            <w:shd w:val="clear" w:color="auto" w:fill="auto"/>
            <w:noWrap/>
            <w:vAlign w:val="bottom"/>
            <w:hideMark/>
          </w:tcPr>
          <w:p w14:paraId="2566DFA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w:t>
            </w:r>
          </w:p>
        </w:tc>
        <w:tc>
          <w:tcPr>
            <w:tcW w:w="987" w:type="dxa"/>
            <w:tcBorders>
              <w:top w:val="nil"/>
              <w:left w:val="nil"/>
              <w:bottom w:val="single" w:sz="4" w:space="0" w:color="auto"/>
              <w:right w:val="single" w:sz="4" w:space="0" w:color="auto"/>
            </w:tcBorders>
            <w:shd w:val="clear" w:color="auto" w:fill="auto"/>
            <w:noWrap/>
            <w:vAlign w:val="bottom"/>
            <w:hideMark/>
          </w:tcPr>
          <w:p w14:paraId="769DCAE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E7DC83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shd w:val="clear" w:color="000000" w:fill="FFFFFF"/>
            <w:noWrap/>
            <w:vAlign w:val="bottom"/>
            <w:hideMark/>
          </w:tcPr>
          <w:p w14:paraId="5A77177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600</w:t>
            </w:r>
          </w:p>
        </w:tc>
        <w:tc>
          <w:tcPr>
            <w:tcW w:w="940" w:type="dxa"/>
            <w:tcBorders>
              <w:top w:val="nil"/>
              <w:left w:val="nil"/>
              <w:bottom w:val="single" w:sz="4" w:space="0" w:color="auto"/>
              <w:right w:val="single" w:sz="4" w:space="0" w:color="auto"/>
            </w:tcBorders>
            <w:shd w:val="clear" w:color="000000" w:fill="FFFFFF"/>
            <w:noWrap/>
            <w:vAlign w:val="bottom"/>
            <w:hideMark/>
          </w:tcPr>
          <w:p w14:paraId="25CCD5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E2D26D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53797F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0CCB4D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8438AF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236987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43E014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B26D6F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2720" w:type="dxa"/>
            <w:tcBorders>
              <w:top w:val="nil"/>
              <w:left w:val="nil"/>
              <w:bottom w:val="single" w:sz="4" w:space="0" w:color="auto"/>
              <w:right w:val="single" w:sz="4" w:space="0" w:color="auto"/>
            </w:tcBorders>
            <w:shd w:val="clear" w:color="000000" w:fill="FFFFFF"/>
            <w:noWrap/>
            <w:vAlign w:val="bottom"/>
            <w:hideMark/>
          </w:tcPr>
          <w:p w14:paraId="1C11497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BANKI DONATH</w:t>
            </w:r>
          </w:p>
        </w:tc>
        <w:tc>
          <w:tcPr>
            <w:tcW w:w="940" w:type="dxa"/>
            <w:tcBorders>
              <w:top w:val="nil"/>
              <w:left w:val="nil"/>
              <w:bottom w:val="single" w:sz="4" w:space="0" w:color="auto"/>
              <w:right w:val="single" w:sz="4" w:space="0" w:color="auto"/>
            </w:tcBorders>
            <w:shd w:val="clear" w:color="auto" w:fill="auto"/>
            <w:noWrap/>
            <w:vAlign w:val="bottom"/>
            <w:hideMark/>
          </w:tcPr>
          <w:p w14:paraId="5E3B338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440</w:t>
            </w:r>
          </w:p>
        </w:tc>
        <w:tc>
          <w:tcPr>
            <w:tcW w:w="987" w:type="dxa"/>
            <w:tcBorders>
              <w:top w:val="nil"/>
              <w:left w:val="nil"/>
              <w:bottom w:val="single" w:sz="4" w:space="0" w:color="auto"/>
              <w:right w:val="single" w:sz="4" w:space="0" w:color="auto"/>
            </w:tcBorders>
            <w:shd w:val="clear" w:color="auto" w:fill="auto"/>
            <w:noWrap/>
            <w:vAlign w:val="bottom"/>
            <w:hideMark/>
          </w:tcPr>
          <w:p w14:paraId="2034230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B306F6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hideMark/>
          </w:tcPr>
          <w:p w14:paraId="5C2D99A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C6D7FF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FD2820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9D2AD2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249284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2200</w:t>
            </w:r>
          </w:p>
        </w:tc>
        <w:tc>
          <w:tcPr>
            <w:tcW w:w="940" w:type="dxa"/>
            <w:tcBorders>
              <w:top w:val="nil"/>
              <w:left w:val="nil"/>
              <w:bottom w:val="single" w:sz="4" w:space="0" w:color="auto"/>
              <w:right w:val="single" w:sz="4" w:space="0" w:color="auto"/>
            </w:tcBorders>
            <w:shd w:val="clear" w:color="auto" w:fill="auto"/>
            <w:noWrap/>
            <w:vAlign w:val="bottom"/>
            <w:hideMark/>
          </w:tcPr>
          <w:p w14:paraId="6B9A07E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F2EDF6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0AEFFAC"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9C4193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w:t>
            </w:r>
          </w:p>
        </w:tc>
        <w:tc>
          <w:tcPr>
            <w:tcW w:w="2720" w:type="dxa"/>
            <w:tcBorders>
              <w:top w:val="nil"/>
              <w:left w:val="nil"/>
              <w:bottom w:val="single" w:sz="4" w:space="0" w:color="auto"/>
              <w:right w:val="single" w:sz="4" w:space="0" w:color="auto"/>
            </w:tcBorders>
            <w:shd w:val="clear" w:color="CCCCFF" w:fill="FFFFFF"/>
            <w:noWrap/>
            <w:vAlign w:val="bottom"/>
            <w:hideMark/>
          </w:tcPr>
          <w:p w14:paraId="63077E8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BARTOK BELA</w:t>
            </w:r>
          </w:p>
        </w:tc>
        <w:tc>
          <w:tcPr>
            <w:tcW w:w="940" w:type="dxa"/>
            <w:tcBorders>
              <w:top w:val="nil"/>
              <w:left w:val="nil"/>
              <w:bottom w:val="single" w:sz="4" w:space="0" w:color="auto"/>
              <w:right w:val="single" w:sz="4" w:space="0" w:color="auto"/>
            </w:tcBorders>
            <w:shd w:val="clear" w:color="auto" w:fill="auto"/>
            <w:noWrap/>
            <w:vAlign w:val="bottom"/>
            <w:hideMark/>
          </w:tcPr>
          <w:p w14:paraId="318E32C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280</w:t>
            </w:r>
          </w:p>
        </w:tc>
        <w:tc>
          <w:tcPr>
            <w:tcW w:w="987" w:type="dxa"/>
            <w:tcBorders>
              <w:top w:val="nil"/>
              <w:left w:val="nil"/>
              <w:bottom w:val="single" w:sz="4" w:space="0" w:color="auto"/>
              <w:right w:val="single" w:sz="4" w:space="0" w:color="auto"/>
            </w:tcBorders>
            <w:shd w:val="clear" w:color="auto" w:fill="auto"/>
            <w:noWrap/>
            <w:vAlign w:val="bottom"/>
            <w:hideMark/>
          </w:tcPr>
          <w:p w14:paraId="373EAA1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7A0F741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CCCCFF" w:fill="FFFFFF"/>
            <w:noWrap/>
            <w:vAlign w:val="bottom"/>
            <w:hideMark/>
          </w:tcPr>
          <w:p w14:paraId="3DE48FD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046FC31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4E9D015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7849E76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CCCCFF" w:fill="FFFFFF"/>
            <w:noWrap/>
            <w:vAlign w:val="bottom"/>
            <w:hideMark/>
          </w:tcPr>
          <w:p w14:paraId="463E86F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67CBE4E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41A515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C93D272"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493427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w:t>
            </w:r>
          </w:p>
        </w:tc>
        <w:tc>
          <w:tcPr>
            <w:tcW w:w="2720" w:type="dxa"/>
            <w:tcBorders>
              <w:top w:val="nil"/>
              <w:left w:val="nil"/>
              <w:bottom w:val="single" w:sz="4" w:space="0" w:color="auto"/>
              <w:right w:val="single" w:sz="4" w:space="0" w:color="auto"/>
            </w:tcBorders>
            <w:shd w:val="clear" w:color="CCCCFF" w:fill="FFFFFF"/>
            <w:noWrap/>
            <w:vAlign w:val="bottom"/>
            <w:hideMark/>
          </w:tcPr>
          <w:p w14:paraId="006AFA4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BEKE GYORGY</w:t>
            </w:r>
          </w:p>
        </w:tc>
        <w:tc>
          <w:tcPr>
            <w:tcW w:w="940" w:type="dxa"/>
            <w:tcBorders>
              <w:top w:val="nil"/>
              <w:left w:val="nil"/>
              <w:bottom w:val="single" w:sz="4" w:space="0" w:color="auto"/>
              <w:right w:val="single" w:sz="4" w:space="0" w:color="auto"/>
            </w:tcBorders>
            <w:shd w:val="clear" w:color="auto" w:fill="auto"/>
            <w:noWrap/>
            <w:vAlign w:val="bottom"/>
            <w:hideMark/>
          </w:tcPr>
          <w:p w14:paraId="230F233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w:t>
            </w:r>
          </w:p>
        </w:tc>
        <w:tc>
          <w:tcPr>
            <w:tcW w:w="987" w:type="dxa"/>
            <w:tcBorders>
              <w:top w:val="nil"/>
              <w:left w:val="nil"/>
              <w:bottom w:val="single" w:sz="4" w:space="0" w:color="auto"/>
              <w:right w:val="single" w:sz="4" w:space="0" w:color="auto"/>
            </w:tcBorders>
            <w:shd w:val="clear" w:color="auto" w:fill="auto"/>
            <w:noWrap/>
            <w:vAlign w:val="bottom"/>
            <w:hideMark/>
          </w:tcPr>
          <w:p w14:paraId="16C7F1F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0F9B74E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CCCCFF" w:fill="FFFFFF"/>
            <w:noWrap/>
            <w:vAlign w:val="bottom"/>
            <w:hideMark/>
          </w:tcPr>
          <w:p w14:paraId="59E0990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185B47D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00E0F92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51C2F70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3F8C9C2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auto" w:fill="auto"/>
            <w:noWrap/>
            <w:vAlign w:val="bottom"/>
            <w:hideMark/>
          </w:tcPr>
          <w:p w14:paraId="104FF8E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70BD91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E0CF3A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DFD34C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w:t>
            </w:r>
          </w:p>
        </w:tc>
        <w:tc>
          <w:tcPr>
            <w:tcW w:w="2720" w:type="dxa"/>
            <w:tcBorders>
              <w:top w:val="nil"/>
              <w:left w:val="nil"/>
              <w:bottom w:val="single" w:sz="4" w:space="0" w:color="auto"/>
              <w:right w:val="single" w:sz="4" w:space="0" w:color="auto"/>
            </w:tcBorders>
            <w:shd w:val="clear" w:color="000000" w:fill="FFFFFF"/>
            <w:noWrap/>
            <w:vAlign w:val="bottom"/>
            <w:hideMark/>
          </w:tcPr>
          <w:p w14:paraId="55DDCC0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BEM JOZSEF</w:t>
            </w:r>
          </w:p>
        </w:tc>
        <w:tc>
          <w:tcPr>
            <w:tcW w:w="940" w:type="dxa"/>
            <w:tcBorders>
              <w:top w:val="nil"/>
              <w:left w:val="nil"/>
              <w:bottom w:val="single" w:sz="4" w:space="0" w:color="auto"/>
              <w:right w:val="single" w:sz="4" w:space="0" w:color="auto"/>
            </w:tcBorders>
            <w:shd w:val="clear" w:color="auto" w:fill="auto"/>
            <w:noWrap/>
            <w:vAlign w:val="bottom"/>
            <w:hideMark/>
          </w:tcPr>
          <w:p w14:paraId="38E9AC7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778A55B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106B9A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4A0C03D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9FD463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47AD13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6BA12A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B69CC4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noWrap/>
            <w:vAlign w:val="bottom"/>
            <w:hideMark/>
          </w:tcPr>
          <w:p w14:paraId="54CDE00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9188E0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CBB20A5"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1EB997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w:t>
            </w:r>
          </w:p>
        </w:tc>
        <w:tc>
          <w:tcPr>
            <w:tcW w:w="2720" w:type="dxa"/>
            <w:tcBorders>
              <w:top w:val="nil"/>
              <w:left w:val="nil"/>
              <w:bottom w:val="single" w:sz="4" w:space="0" w:color="auto"/>
              <w:right w:val="single" w:sz="4" w:space="0" w:color="auto"/>
            </w:tcBorders>
            <w:shd w:val="clear" w:color="000000" w:fill="FFFFFF"/>
            <w:noWrap/>
            <w:vAlign w:val="bottom"/>
            <w:hideMark/>
          </w:tcPr>
          <w:p w14:paraId="166A6D1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BERZEI</w:t>
            </w:r>
          </w:p>
        </w:tc>
        <w:tc>
          <w:tcPr>
            <w:tcW w:w="940" w:type="dxa"/>
            <w:tcBorders>
              <w:top w:val="nil"/>
              <w:left w:val="nil"/>
              <w:bottom w:val="single" w:sz="4" w:space="0" w:color="auto"/>
              <w:right w:val="single" w:sz="4" w:space="0" w:color="auto"/>
            </w:tcBorders>
            <w:shd w:val="clear" w:color="auto" w:fill="auto"/>
            <w:noWrap/>
            <w:vAlign w:val="bottom"/>
            <w:hideMark/>
          </w:tcPr>
          <w:p w14:paraId="0BE84B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220</w:t>
            </w:r>
          </w:p>
        </w:tc>
        <w:tc>
          <w:tcPr>
            <w:tcW w:w="987" w:type="dxa"/>
            <w:tcBorders>
              <w:top w:val="nil"/>
              <w:left w:val="nil"/>
              <w:bottom w:val="single" w:sz="4" w:space="0" w:color="auto"/>
              <w:right w:val="single" w:sz="4" w:space="0" w:color="auto"/>
            </w:tcBorders>
            <w:shd w:val="clear" w:color="auto" w:fill="auto"/>
            <w:noWrap/>
            <w:vAlign w:val="bottom"/>
            <w:hideMark/>
          </w:tcPr>
          <w:p w14:paraId="699B90B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00ACA3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1100</w:t>
            </w:r>
          </w:p>
        </w:tc>
        <w:tc>
          <w:tcPr>
            <w:tcW w:w="940" w:type="dxa"/>
            <w:tcBorders>
              <w:top w:val="nil"/>
              <w:left w:val="nil"/>
              <w:bottom w:val="single" w:sz="4" w:space="0" w:color="auto"/>
              <w:right w:val="single" w:sz="4" w:space="0" w:color="auto"/>
            </w:tcBorders>
            <w:shd w:val="clear" w:color="000000" w:fill="FFFFFF"/>
            <w:noWrap/>
            <w:vAlign w:val="bottom"/>
            <w:hideMark/>
          </w:tcPr>
          <w:p w14:paraId="08FC79C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8D75F1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967D2D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F115C7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1100</w:t>
            </w:r>
          </w:p>
        </w:tc>
        <w:tc>
          <w:tcPr>
            <w:tcW w:w="940" w:type="dxa"/>
            <w:tcBorders>
              <w:top w:val="nil"/>
              <w:left w:val="nil"/>
              <w:bottom w:val="single" w:sz="4" w:space="0" w:color="auto"/>
              <w:right w:val="single" w:sz="4" w:space="0" w:color="auto"/>
            </w:tcBorders>
            <w:shd w:val="clear" w:color="000000" w:fill="FFFFFF"/>
            <w:noWrap/>
            <w:vAlign w:val="bottom"/>
            <w:hideMark/>
          </w:tcPr>
          <w:p w14:paraId="581669C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EE4B1A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6808D5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D6C8C7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1E00BD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w:t>
            </w:r>
          </w:p>
        </w:tc>
        <w:tc>
          <w:tcPr>
            <w:tcW w:w="2720" w:type="dxa"/>
            <w:tcBorders>
              <w:top w:val="nil"/>
              <w:left w:val="nil"/>
              <w:bottom w:val="single" w:sz="4" w:space="0" w:color="auto"/>
              <w:right w:val="single" w:sz="4" w:space="0" w:color="auto"/>
            </w:tcBorders>
            <w:shd w:val="clear" w:color="FFCC00" w:fill="FFFFFF"/>
            <w:noWrap/>
            <w:vAlign w:val="bottom"/>
            <w:hideMark/>
          </w:tcPr>
          <w:p w14:paraId="1B33364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BISERICII</w:t>
            </w:r>
          </w:p>
        </w:tc>
        <w:tc>
          <w:tcPr>
            <w:tcW w:w="940" w:type="dxa"/>
            <w:tcBorders>
              <w:top w:val="nil"/>
              <w:left w:val="nil"/>
              <w:bottom w:val="single" w:sz="4" w:space="0" w:color="auto"/>
              <w:right w:val="single" w:sz="4" w:space="0" w:color="auto"/>
            </w:tcBorders>
            <w:shd w:val="clear" w:color="auto" w:fill="auto"/>
            <w:noWrap/>
            <w:vAlign w:val="bottom"/>
            <w:hideMark/>
          </w:tcPr>
          <w:p w14:paraId="16B5652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450</w:t>
            </w:r>
          </w:p>
        </w:tc>
        <w:tc>
          <w:tcPr>
            <w:tcW w:w="987" w:type="dxa"/>
            <w:tcBorders>
              <w:top w:val="nil"/>
              <w:left w:val="nil"/>
              <w:bottom w:val="single" w:sz="4" w:space="0" w:color="auto"/>
              <w:right w:val="single" w:sz="4" w:space="0" w:color="auto"/>
            </w:tcBorders>
            <w:shd w:val="clear" w:color="auto" w:fill="auto"/>
            <w:noWrap/>
            <w:vAlign w:val="bottom"/>
            <w:hideMark/>
          </w:tcPr>
          <w:p w14:paraId="47F7826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7D53A54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2250</w:t>
            </w:r>
          </w:p>
        </w:tc>
        <w:tc>
          <w:tcPr>
            <w:tcW w:w="940" w:type="dxa"/>
            <w:tcBorders>
              <w:top w:val="nil"/>
              <w:left w:val="nil"/>
              <w:bottom w:val="single" w:sz="4" w:space="0" w:color="auto"/>
              <w:right w:val="single" w:sz="4" w:space="0" w:color="auto"/>
            </w:tcBorders>
            <w:shd w:val="clear" w:color="FFCC00" w:fill="FFFFFF"/>
            <w:noWrap/>
            <w:vAlign w:val="bottom"/>
            <w:hideMark/>
          </w:tcPr>
          <w:p w14:paraId="0CF9780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597E848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2250</w:t>
            </w:r>
          </w:p>
        </w:tc>
        <w:tc>
          <w:tcPr>
            <w:tcW w:w="962" w:type="dxa"/>
            <w:tcBorders>
              <w:top w:val="nil"/>
              <w:left w:val="nil"/>
              <w:bottom w:val="single" w:sz="4" w:space="0" w:color="auto"/>
              <w:right w:val="single" w:sz="4" w:space="0" w:color="auto"/>
            </w:tcBorders>
            <w:shd w:val="clear" w:color="FFCC00" w:fill="FFFFFF"/>
            <w:noWrap/>
            <w:vAlign w:val="bottom"/>
            <w:hideMark/>
          </w:tcPr>
          <w:p w14:paraId="65AEFCA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05200CD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3999F42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237E6F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5A45C1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130FE3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8562D2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w:t>
            </w:r>
          </w:p>
        </w:tc>
        <w:tc>
          <w:tcPr>
            <w:tcW w:w="2720" w:type="dxa"/>
            <w:tcBorders>
              <w:top w:val="nil"/>
              <w:left w:val="nil"/>
              <w:bottom w:val="single" w:sz="4" w:space="0" w:color="auto"/>
              <w:right w:val="single" w:sz="4" w:space="0" w:color="auto"/>
            </w:tcBorders>
            <w:shd w:val="clear" w:color="000000" w:fill="FFFFFF"/>
            <w:noWrap/>
            <w:vAlign w:val="bottom"/>
            <w:hideMark/>
          </w:tcPr>
          <w:p w14:paraId="0D0E8B7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BOLYAI JANOS</w:t>
            </w:r>
          </w:p>
        </w:tc>
        <w:tc>
          <w:tcPr>
            <w:tcW w:w="940" w:type="dxa"/>
            <w:tcBorders>
              <w:top w:val="nil"/>
              <w:left w:val="nil"/>
              <w:bottom w:val="single" w:sz="4" w:space="0" w:color="auto"/>
              <w:right w:val="single" w:sz="4" w:space="0" w:color="auto"/>
            </w:tcBorders>
            <w:shd w:val="clear" w:color="auto" w:fill="auto"/>
            <w:noWrap/>
            <w:vAlign w:val="bottom"/>
            <w:hideMark/>
          </w:tcPr>
          <w:p w14:paraId="0209B98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w:t>
            </w:r>
          </w:p>
        </w:tc>
        <w:tc>
          <w:tcPr>
            <w:tcW w:w="987" w:type="dxa"/>
            <w:tcBorders>
              <w:top w:val="nil"/>
              <w:left w:val="nil"/>
              <w:bottom w:val="single" w:sz="4" w:space="0" w:color="auto"/>
              <w:right w:val="single" w:sz="4" w:space="0" w:color="auto"/>
            </w:tcBorders>
            <w:shd w:val="clear" w:color="auto" w:fill="auto"/>
            <w:noWrap/>
            <w:vAlign w:val="bottom"/>
            <w:hideMark/>
          </w:tcPr>
          <w:p w14:paraId="4A1EA98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55AC98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hideMark/>
          </w:tcPr>
          <w:p w14:paraId="56F2524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94C436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DC230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DDE35B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0BEDB2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40" w:type="dxa"/>
            <w:tcBorders>
              <w:top w:val="nil"/>
              <w:left w:val="nil"/>
              <w:bottom w:val="single" w:sz="4" w:space="0" w:color="auto"/>
              <w:right w:val="single" w:sz="4" w:space="0" w:color="auto"/>
            </w:tcBorders>
            <w:shd w:val="clear" w:color="auto" w:fill="auto"/>
            <w:noWrap/>
            <w:vAlign w:val="bottom"/>
            <w:hideMark/>
          </w:tcPr>
          <w:p w14:paraId="14E98FA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F38CD8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307DFC2"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F9680B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w:t>
            </w:r>
          </w:p>
        </w:tc>
        <w:tc>
          <w:tcPr>
            <w:tcW w:w="2720" w:type="dxa"/>
            <w:tcBorders>
              <w:top w:val="nil"/>
              <w:left w:val="nil"/>
              <w:bottom w:val="single" w:sz="4" w:space="0" w:color="auto"/>
              <w:right w:val="single" w:sz="4" w:space="0" w:color="auto"/>
            </w:tcBorders>
            <w:shd w:val="clear" w:color="000000" w:fill="FFFFFF"/>
            <w:noWrap/>
            <w:vAlign w:val="bottom"/>
            <w:hideMark/>
          </w:tcPr>
          <w:p w14:paraId="7BD3DCE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BORVIZ</w:t>
            </w:r>
          </w:p>
        </w:tc>
        <w:tc>
          <w:tcPr>
            <w:tcW w:w="940" w:type="dxa"/>
            <w:tcBorders>
              <w:top w:val="nil"/>
              <w:left w:val="nil"/>
              <w:bottom w:val="single" w:sz="4" w:space="0" w:color="auto"/>
              <w:right w:val="single" w:sz="4" w:space="0" w:color="auto"/>
            </w:tcBorders>
            <w:shd w:val="clear" w:color="auto" w:fill="auto"/>
            <w:noWrap/>
            <w:vAlign w:val="bottom"/>
            <w:hideMark/>
          </w:tcPr>
          <w:p w14:paraId="09CEFC5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820</w:t>
            </w:r>
          </w:p>
        </w:tc>
        <w:tc>
          <w:tcPr>
            <w:tcW w:w="987" w:type="dxa"/>
            <w:tcBorders>
              <w:top w:val="nil"/>
              <w:left w:val="nil"/>
              <w:bottom w:val="single" w:sz="4" w:space="0" w:color="auto"/>
              <w:right w:val="single" w:sz="4" w:space="0" w:color="auto"/>
            </w:tcBorders>
            <w:shd w:val="clear" w:color="auto" w:fill="auto"/>
            <w:noWrap/>
            <w:vAlign w:val="bottom"/>
            <w:hideMark/>
          </w:tcPr>
          <w:p w14:paraId="64B253E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84A23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4100</w:t>
            </w:r>
          </w:p>
        </w:tc>
        <w:tc>
          <w:tcPr>
            <w:tcW w:w="940" w:type="dxa"/>
            <w:tcBorders>
              <w:top w:val="nil"/>
              <w:left w:val="nil"/>
              <w:bottom w:val="single" w:sz="4" w:space="0" w:color="auto"/>
              <w:right w:val="single" w:sz="4" w:space="0" w:color="auto"/>
            </w:tcBorders>
            <w:shd w:val="clear" w:color="000000" w:fill="FFFFFF"/>
            <w:noWrap/>
            <w:vAlign w:val="bottom"/>
            <w:hideMark/>
          </w:tcPr>
          <w:p w14:paraId="3F3F051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FB3F98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4100</w:t>
            </w:r>
          </w:p>
        </w:tc>
        <w:tc>
          <w:tcPr>
            <w:tcW w:w="962" w:type="dxa"/>
            <w:tcBorders>
              <w:top w:val="nil"/>
              <w:left w:val="nil"/>
              <w:bottom w:val="single" w:sz="4" w:space="0" w:color="auto"/>
              <w:right w:val="single" w:sz="4" w:space="0" w:color="auto"/>
            </w:tcBorders>
            <w:shd w:val="clear" w:color="000000" w:fill="FFFFFF"/>
            <w:noWrap/>
            <w:vAlign w:val="bottom"/>
            <w:hideMark/>
          </w:tcPr>
          <w:p w14:paraId="6679BC7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740E3A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F6A21C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59EE4A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BB5A85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D757C2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01FDA4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w:t>
            </w:r>
          </w:p>
        </w:tc>
        <w:tc>
          <w:tcPr>
            <w:tcW w:w="2720" w:type="dxa"/>
            <w:tcBorders>
              <w:top w:val="nil"/>
              <w:left w:val="nil"/>
              <w:bottom w:val="single" w:sz="4" w:space="0" w:color="auto"/>
              <w:right w:val="single" w:sz="4" w:space="0" w:color="auto"/>
            </w:tcBorders>
            <w:shd w:val="clear" w:color="000000" w:fill="FFFFFF"/>
            <w:noWrap/>
            <w:vAlign w:val="bottom"/>
            <w:hideMark/>
          </w:tcPr>
          <w:p w14:paraId="61050C7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BRAZILOR</w:t>
            </w:r>
          </w:p>
        </w:tc>
        <w:tc>
          <w:tcPr>
            <w:tcW w:w="940" w:type="dxa"/>
            <w:tcBorders>
              <w:top w:val="nil"/>
              <w:left w:val="nil"/>
              <w:bottom w:val="single" w:sz="4" w:space="0" w:color="auto"/>
              <w:right w:val="single" w:sz="4" w:space="0" w:color="auto"/>
            </w:tcBorders>
            <w:shd w:val="clear" w:color="auto" w:fill="auto"/>
            <w:noWrap/>
            <w:vAlign w:val="bottom"/>
            <w:hideMark/>
          </w:tcPr>
          <w:p w14:paraId="19BB053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36C3359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9EBC74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6549F94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1ED72C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D58656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335F91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78A2439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04070BE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D5FC0D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0B1875D"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F28B6A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w:t>
            </w:r>
          </w:p>
        </w:tc>
        <w:tc>
          <w:tcPr>
            <w:tcW w:w="2720" w:type="dxa"/>
            <w:tcBorders>
              <w:top w:val="nil"/>
              <w:left w:val="nil"/>
              <w:bottom w:val="single" w:sz="4" w:space="0" w:color="auto"/>
              <w:right w:val="single" w:sz="4" w:space="0" w:color="auto"/>
            </w:tcBorders>
            <w:shd w:val="clear" w:color="000000" w:fill="FFFFFF"/>
            <w:noWrap/>
            <w:vAlign w:val="bottom"/>
            <w:hideMark/>
          </w:tcPr>
          <w:p w14:paraId="77F4712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BUDAI NAGY ANTAL</w:t>
            </w:r>
          </w:p>
        </w:tc>
        <w:tc>
          <w:tcPr>
            <w:tcW w:w="940" w:type="dxa"/>
            <w:tcBorders>
              <w:top w:val="nil"/>
              <w:left w:val="nil"/>
              <w:bottom w:val="single" w:sz="4" w:space="0" w:color="auto"/>
              <w:right w:val="single" w:sz="4" w:space="0" w:color="auto"/>
            </w:tcBorders>
            <w:shd w:val="clear" w:color="auto" w:fill="auto"/>
            <w:noWrap/>
            <w:vAlign w:val="bottom"/>
            <w:hideMark/>
          </w:tcPr>
          <w:p w14:paraId="77A58D0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w:t>
            </w:r>
          </w:p>
        </w:tc>
        <w:tc>
          <w:tcPr>
            <w:tcW w:w="987" w:type="dxa"/>
            <w:tcBorders>
              <w:top w:val="nil"/>
              <w:left w:val="nil"/>
              <w:bottom w:val="single" w:sz="4" w:space="0" w:color="auto"/>
              <w:right w:val="single" w:sz="4" w:space="0" w:color="auto"/>
            </w:tcBorders>
            <w:shd w:val="clear" w:color="auto" w:fill="auto"/>
            <w:noWrap/>
            <w:vAlign w:val="bottom"/>
            <w:hideMark/>
          </w:tcPr>
          <w:p w14:paraId="252037A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0041A7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hideMark/>
          </w:tcPr>
          <w:p w14:paraId="18776F4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8F4541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04B3F7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1CE7FC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A092DC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1600</w:t>
            </w:r>
          </w:p>
        </w:tc>
        <w:tc>
          <w:tcPr>
            <w:tcW w:w="940" w:type="dxa"/>
            <w:tcBorders>
              <w:top w:val="nil"/>
              <w:left w:val="nil"/>
              <w:bottom w:val="single" w:sz="4" w:space="0" w:color="auto"/>
              <w:right w:val="single" w:sz="4" w:space="0" w:color="auto"/>
            </w:tcBorders>
            <w:shd w:val="clear" w:color="auto" w:fill="auto"/>
            <w:noWrap/>
            <w:vAlign w:val="bottom"/>
            <w:hideMark/>
          </w:tcPr>
          <w:p w14:paraId="2D2D99B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96DB47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F94AC28"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5A2A28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w:t>
            </w:r>
          </w:p>
        </w:tc>
        <w:tc>
          <w:tcPr>
            <w:tcW w:w="2720" w:type="dxa"/>
            <w:tcBorders>
              <w:top w:val="nil"/>
              <w:left w:val="nil"/>
              <w:bottom w:val="single" w:sz="4" w:space="0" w:color="auto"/>
              <w:right w:val="single" w:sz="4" w:space="0" w:color="auto"/>
            </w:tcBorders>
            <w:shd w:val="clear" w:color="000000" w:fill="FFFFFF"/>
            <w:noWrap/>
            <w:vAlign w:val="bottom"/>
            <w:hideMark/>
          </w:tcPr>
          <w:p w14:paraId="4B40C65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CEFERISTILOR</w:t>
            </w:r>
          </w:p>
        </w:tc>
        <w:tc>
          <w:tcPr>
            <w:tcW w:w="940" w:type="dxa"/>
            <w:tcBorders>
              <w:top w:val="nil"/>
              <w:left w:val="nil"/>
              <w:bottom w:val="single" w:sz="4" w:space="0" w:color="auto"/>
              <w:right w:val="single" w:sz="4" w:space="0" w:color="auto"/>
            </w:tcBorders>
            <w:shd w:val="clear" w:color="auto" w:fill="auto"/>
            <w:noWrap/>
            <w:vAlign w:val="bottom"/>
            <w:hideMark/>
          </w:tcPr>
          <w:p w14:paraId="0F04E5A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49EACB1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F7D737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1AC374B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5761A48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7F218F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DB4F64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259CC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A10C76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0BF8D1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B2B312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59D5D9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w:t>
            </w:r>
          </w:p>
        </w:tc>
        <w:tc>
          <w:tcPr>
            <w:tcW w:w="2720" w:type="dxa"/>
            <w:tcBorders>
              <w:top w:val="nil"/>
              <w:left w:val="nil"/>
              <w:bottom w:val="single" w:sz="4" w:space="0" w:color="auto"/>
              <w:right w:val="single" w:sz="4" w:space="0" w:color="auto"/>
            </w:tcBorders>
            <w:shd w:val="clear" w:color="000000" w:fill="FFFFFF"/>
            <w:noWrap/>
            <w:vAlign w:val="bottom"/>
            <w:hideMark/>
          </w:tcPr>
          <w:p w14:paraId="711C226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CEZAR BOLIAC</w:t>
            </w:r>
          </w:p>
        </w:tc>
        <w:tc>
          <w:tcPr>
            <w:tcW w:w="940" w:type="dxa"/>
            <w:tcBorders>
              <w:top w:val="nil"/>
              <w:left w:val="nil"/>
              <w:bottom w:val="single" w:sz="4" w:space="0" w:color="auto"/>
              <w:right w:val="single" w:sz="4" w:space="0" w:color="auto"/>
            </w:tcBorders>
            <w:shd w:val="clear" w:color="auto" w:fill="auto"/>
            <w:noWrap/>
            <w:vAlign w:val="bottom"/>
            <w:hideMark/>
          </w:tcPr>
          <w:p w14:paraId="5F618E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280</w:t>
            </w:r>
          </w:p>
        </w:tc>
        <w:tc>
          <w:tcPr>
            <w:tcW w:w="987" w:type="dxa"/>
            <w:tcBorders>
              <w:top w:val="nil"/>
              <w:left w:val="nil"/>
              <w:bottom w:val="single" w:sz="4" w:space="0" w:color="auto"/>
              <w:right w:val="single" w:sz="4" w:space="0" w:color="auto"/>
            </w:tcBorders>
            <w:shd w:val="clear" w:color="auto" w:fill="auto"/>
            <w:noWrap/>
            <w:vAlign w:val="bottom"/>
            <w:hideMark/>
          </w:tcPr>
          <w:p w14:paraId="3CAE765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BFE43C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347B7CF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075EEB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754AEC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16C244F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5DC84E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7E3959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0EDBAF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C3175ED"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30AB78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w:t>
            </w:r>
          </w:p>
        </w:tc>
        <w:tc>
          <w:tcPr>
            <w:tcW w:w="2720" w:type="dxa"/>
            <w:tcBorders>
              <w:top w:val="nil"/>
              <w:left w:val="nil"/>
              <w:bottom w:val="single" w:sz="4" w:space="0" w:color="auto"/>
              <w:right w:val="single" w:sz="4" w:space="0" w:color="auto"/>
            </w:tcBorders>
            <w:shd w:val="clear" w:color="CCCCFF" w:fill="FFFFFF"/>
            <w:noWrap/>
            <w:vAlign w:val="bottom"/>
            <w:hideMark/>
          </w:tcPr>
          <w:p w14:paraId="6D2FC5F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CISMELEI</w:t>
            </w:r>
          </w:p>
        </w:tc>
        <w:tc>
          <w:tcPr>
            <w:tcW w:w="940" w:type="dxa"/>
            <w:tcBorders>
              <w:top w:val="nil"/>
              <w:left w:val="nil"/>
              <w:bottom w:val="single" w:sz="4" w:space="0" w:color="auto"/>
              <w:right w:val="single" w:sz="4" w:space="0" w:color="auto"/>
            </w:tcBorders>
            <w:shd w:val="clear" w:color="auto" w:fill="auto"/>
            <w:noWrap/>
            <w:vAlign w:val="bottom"/>
            <w:hideMark/>
          </w:tcPr>
          <w:p w14:paraId="5CCB056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w:t>
            </w:r>
          </w:p>
        </w:tc>
        <w:tc>
          <w:tcPr>
            <w:tcW w:w="987" w:type="dxa"/>
            <w:tcBorders>
              <w:top w:val="nil"/>
              <w:left w:val="nil"/>
              <w:bottom w:val="single" w:sz="4" w:space="0" w:color="auto"/>
              <w:right w:val="single" w:sz="4" w:space="0" w:color="auto"/>
            </w:tcBorders>
            <w:shd w:val="clear" w:color="auto" w:fill="auto"/>
            <w:noWrap/>
            <w:vAlign w:val="bottom"/>
            <w:hideMark/>
          </w:tcPr>
          <w:p w14:paraId="739B046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1D03CD6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40" w:type="dxa"/>
            <w:tcBorders>
              <w:top w:val="nil"/>
              <w:left w:val="nil"/>
              <w:bottom w:val="single" w:sz="4" w:space="0" w:color="auto"/>
              <w:right w:val="single" w:sz="4" w:space="0" w:color="auto"/>
            </w:tcBorders>
            <w:shd w:val="clear" w:color="CCCCFF" w:fill="FFFFFF"/>
            <w:noWrap/>
            <w:vAlign w:val="bottom"/>
            <w:hideMark/>
          </w:tcPr>
          <w:p w14:paraId="35EC1C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hideMark/>
          </w:tcPr>
          <w:p w14:paraId="3E18936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CCCCFF" w:fill="FFFFFF"/>
            <w:noWrap/>
            <w:vAlign w:val="bottom"/>
            <w:hideMark/>
          </w:tcPr>
          <w:p w14:paraId="4FDC789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hideMark/>
          </w:tcPr>
          <w:p w14:paraId="580C0BD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hideMark/>
          </w:tcPr>
          <w:p w14:paraId="612EBA5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40" w:type="dxa"/>
            <w:tcBorders>
              <w:top w:val="nil"/>
              <w:left w:val="nil"/>
              <w:bottom w:val="single" w:sz="4" w:space="0" w:color="auto"/>
              <w:right w:val="single" w:sz="4" w:space="0" w:color="auto"/>
            </w:tcBorders>
            <w:shd w:val="clear" w:color="auto" w:fill="auto"/>
            <w:noWrap/>
            <w:vAlign w:val="bottom"/>
            <w:hideMark/>
          </w:tcPr>
          <w:p w14:paraId="58AEFB1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BE35B4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ED1CE31"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085FBB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w:t>
            </w:r>
          </w:p>
        </w:tc>
        <w:tc>
          <w:tcPr>
            <w:tcW w:w="2720" w:type="dxa"/>
            <w:tcBorders>
              <w:top w:val="nil"/>
              <w:left w:val="nil"/>
              <w:bottom w:val="single" w:sz="4" w:space="0" w:color="auto"/>
              <w:right w:val="single" w:sz="4" w:space="0" w:color="auto"/>
            </w:tcBorders>
            <w:shd w:val="clear" w:color="000000" w:fill="FFFFFF"/>
            <w:noWrap/>
            <w:vAlign w:val="bottom"/>
            <w:hideMark/>
          </w:tcPr>
          <w:p w14:paraId="6F163D4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CIUCULUI</w:t>
            </w:r>
          </w:p>
        </w:tc>
        <w:tc>
          <w:tcPr>
            <w:tcW w:w="940" w:type="dxa"/>
            <w:tcBorders>
              <w:top w:val="nil"/>
              <w:left w:val="nil"/>
              <w:bottom w:val="single" w:sz="4" w:space="0" w:color="auto"/>
              <w:right w:val="single" w:sz="4" w:space="0" w:color="auto"/>
            </w:tcBorders>
            <w:shd w:val="clear" w:color="auto" w:fill="auto"/>
            <w:noWrap/>
            <w:vAlign w:val="bottom"/>
            <w:hideMark/>
          </w:tcPr>
          <w:p w14:paraId="43397D3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1600</w:t>
            </w:r>
          </w:p>
        </w:tc>
        <w:tc>
          <w:tcPr>
            <w:tcW w:w="987" w:type="dxa"/>
            <w:tcBorders>
              <w:top w:val="nil"/>
              <w:left w:val="nil"/>
              <w:bottom w:val="single" w:sz="4" w:space="0" w:color="auto"/>
              <w:right w:val="single" w:sz="4" w:space="0" w:color="auto"/>
            </w:tcBorders>
            <w:shd w:val="clear" w:color="auto" w:fill="auto"/>
            <w:noWrap/>
            <w:vAlign w:val="bottom"/>
            <w:hideMark/>
          </w:tcPr>
          <w:p w14:paraId="0F84CE3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4E6FE4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8000</w:t>
            </w:r>
          </w:p>
        </w:tc>
        <w:tc>
          <w:tcPr>
            <w:tcW w:w="940" w:type="dxa"/>
            <w:tcBorders>
              <w:top w:val="nil"/>
              <w:left w:val="nil"/>
              <w:bottom w:val="single" w:sz="4" w:space="0" w:color="auto"/>
              <w:right w:val="single" w:sz="4" w:space="0" w:color="auto"/>
            </w:tcBorders>
            <w:shd w:val="clear" w:color="000000" w:fill="FFFFFF"/>
            <w:noWrap/>
            <w:vAlign w:val="bottom"/>
            <w:hideMark/>
          </w:tcPr>
          <w:p w14:paraId="5CB5A06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ED7EC6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8000</w:t>
            </w:r>
          </w:p>
        </w:tc>
        <w:tc>
          <w:tcPr>
            <w:tcW w:w="962" w:type="dxa"/>
            <w:tcBorders>
              <w:top w:val="nil"/>
              <w:left w:val="nil"/>
              <w:bottom w:val="single" w:sz="4" w:space="0" w:color="auto"/>
              <w:right w:val="single" w:sz="4" w:space="0" w:color="auto"/>
            </w:tcBorders>
            <w:shd w:val="clear" w:color="000000" w:fill="FFFFFF"/>
            <w:noWrap/>
            <w:vAlign w:val="bottom"/>
            <w:hideMark/>
          </w:tcPr>
          <w:p w14:paraId="7C94385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D41C85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FB01CC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24DEB3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244A74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CBEE780"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1E01C9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19</w:t>
            </w:r>
          </w:p>
        </w:tc>
        <w:tc>
          <w:tcPr>
            <w:tcW w:w="2720" w:type="dxa"/>
            <w:tcBorders>
              <w:top w:val="nil"/>
              <w:left w:val="nil"/>
              <w:bottom w:val="single" w:sz="4" w:space="0" w:color="auto"/>
              <w:right w:val="single" w:sz="4" w:space="0" w:color="auto"/>
            </w:tcBorders>
            <w:shd w:val="clear" w:color="000000" w:fill="FFFFFF"/>
            <w:noWrap/>
            <w:vAlign w:val="bottom"/>
            <w:hideMark/>
          </w:tcPr>
          <w:p w14:paraId="1DB6CC1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CONICO</w:t>
            </w:r>
          </w:p>
        </w:tc>
        <w:tc>
          <w:tcPr>
            <w:tcW w:w="940" w:type="dxa"/>
            <w:tcBorders>
              <w:top w:val="nil"/>
              <w:left w:val="nil"/>
              <w:bottom w:val="single" w:sz="4" w:space="0" w:color="auto"/>
              <w:right w:val="single" w:sz="4" w:space="0" w:color="auto"/>
            </w:tcBorders>
            <w:shd w:val="clear" w:color="auto" w:fill="auto"/>
            <w:noWrap/>
            <w:vAlign w:val="bottom"/>
            <w:hideMark/>
          </w:tcPr>
          <w:p w14:paraId="08C151E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w:t>
            </w:r>
          </w:p>
        </w:tc>
        <w:tc>
          <w:tcPr>
            <w:tcW w:w="987" w:type="dxa"/>
            <w:tcBorders>
              <w:top w:val="nil"/>
              <w:left w:val="nil"/>
              <w:bottom w:val="single" w:sz="4" w:space="0" w:color="auto"/>
              <w:right w:val="single" w:sz="4" w:space="0" w:color="auto"/>
            </w:tcBorders>
            <w:shd w:val="clear" w:color="auto" w:fill="auto"/>
            <w:noWrap/>
            <w:vAlign w:val="bottom"/>
            <w:hideMark/>
          </w:tcPr>
          <w:p w14:paraId="7B6FA47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505671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hideMark/>
          </w:tcPr>
          <w:p w14:paraId="3B517D0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hideMark/>
          </w:tcPr>
          <w:p w14:paraId="4035756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DE64C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710F6E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0DBFAA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22C3F4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68523E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9A06EA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2C3F5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w:t>
            </w:r>
          </w:p>
        </w:tc>
        <w:tc>
          <w:tcPr>
            <w:tcW w:w="2720" w:type="dxa"/>
            <w:tcBorders>
              <w:top w:val="nil"/>
              <w:left w:val="nil"/>
              <w:bottom w:val="single" w:sz="4" w:space="0" w:color="auto"/>
              <w:right w:val="single" w:sz="4" w:space="0" w:color="auto"/>
            </w:tcBorders>
            <w:shd w:val="clear" w:color="000000" w:fill="FFFFFF"/>
            <w:noWrap/>
            <w:vAlign w:val="bottom"/>
            <w:hideMark/>
          </w:tcPr>
          <w:p w14:paraId="42A01F2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CONSTRUCTORILOR</w:t>
            </w:r>
          </w:p>
        </w:tc>
        <w:tc>
          <w:tcPr>
            <w:tcW w:w="940" w:type="dxa"/>
            <w:tcBorders>
              <w:top w:val="nil"/>
              <w:left w:val="nil"/>
              <w:bottom w:val="single" w:sz="4" w:space="0" w:color="auto"/>
              <w:right w:val="single" w:sz="4" w:space="0" w:color="auto"/>
            </w:tcBorders>
            <w:shd w:val="clear" w:color="auto" w:fill="auto"/>
            <w:noWrap/>
            <w:vAlign w:val="bottom"/>
            <w:hideMark/>
          </w:tcPr>
          <w:p w14:paraId="13D8C49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740</w:t>
            </w:r>
          </w:p>
        </w:tc>
        <w:tc>
          <w:tcPr>
            <w:tcW w:w="987" w:type="dxa"/>
            <w:tcBorders>
              <w:top w:val="nil"/>
              <w:left w:val="nil"/>
              <w:bottom w:val="single" w:sz="4" w:space="0" w:color="auto"/>
              <w:right w:val="single" w:sz="4" w:space="0" w:color="auto"/>
            </w:tcBorders>
            <w:shd w:val="clear" w:color="auto" w:fill="auto"/>
            <w:noWrap/>
            <w:vAlign w:val="bottom"/>
            <w:hideMark/>
          </w:tcPr>
          <w:p w14:paraId="7DF9792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6AA2A9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hideMark/>
          </w:tcPr>
          <w:p w14:paraId="2930666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hideMark/>
          </w:tcPr>
          <w:p w14:paraId="40D45F5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E599C9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ED9117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880D0F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0DC499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DFF63B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2F54C34"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AC269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w:t>
            </w:r>
          </w:p>
        </w:tc>
        <w:tc>
          <w:tcPr>
            <w:tcW w:w="2720" w:type="dxa"/>
            <w:tcBorders>
              <w:top w:val="nil"/>
              <w:left w:val="nil"/>
              <w:bottom w:val="single" w:sz="4" w:space="0" w:color="auto"/>
              <w:right w:val="single" w:sz="4" w:space="0" w:color="auto"/>
            </w:tcBorders>
            <w:shd w:val="clear" w:color="000000" w:fill="FFFFFF"/>
            <w:noWrap/>
            <w:vAlign w:val="bottom"/>
            <w:hideMark/>
          </w:tcPr>
          <w:p w14:paraId="0F486DD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CRANGULUI</w:t>
            </w:r>
          </w:p>
        </w:tc>
        <w:tc>
          <w:tcPr>
            <w:tcW w:w="940" w:type="dxa"/>
            <w:tcBorders>
              <w:top w:val="nil"/>
              <w:left w:val="nil"/>
              <w:bottom w:val="single" w:sz="4" w:space="0" w:color="auto"/>
              <w:right w:val="single" w:sz="4" w:space="0" w:color="auto"/>
            </w:tcBorders>
            <w:shd w:val="clear" w:color="auto" w:fill="auto"/>
            <w:noWrap/>
            <w:vAlign w:val="bottom"/>
            <w:hideMark/>
          </w:tcPr>
          <w:p w14:paraId="68A96F0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800</w:t>
            </w:r>
          </w:p>
        </w:tc>
        <w:tc>
          <w:tcPr>
            <w:tcW w:w="987" w:type="dxa"/>
            <w:tcBorders>
              <w:top w:val="nil"/>
              <w:left w:val="nil"/>
              <w:bottom w:val="single" w:sz="4" w:space="0" w:color="auto"/>
              <w:right w:val="single" w:sz="4" w:space="0" w:color="auto"/>
            </w:tcBorders>
            <w:shd w:val="clear" w:color="auto" w:fill="auto"/>
            <w:noWrap/>
            <w:vAlign w:val="bottom"/>
            <w:hideMark/>
          </w:tcPr>
          <w:p w14:paraId="4715F8D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0F78BD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4000</w:t>
            </w:r>
          </w:p>
        </w:tc>
        <w:tc>
          <w:tcPr>
            <w:tcW w:w="940" w:type="dxa"/>
            <w:tcBorders>
              <w:top w:val="nil"/>
              <w:left w:val="nil"/>
              <w:bottom w:val="single" w:sz="4" w:space="0" w:color="auto"/>
              <w:right w:val="single" w:sz="4" w:space="0" w:color="auto"/>
            </w:tcBorders>
            <w:shd w:val="clear" w:color="000000" w:fill="FFFFFF"/>
            <w:noWrap/>
            <w:vAlign w:val="bottom"/>
            <w:hideMark/>
          </w:tcPr>
          <w:p w14:paraId="23BCCB7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CD6609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744117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4000</w:t>
            </w:r>
          </w:p>
        </w:tc>
        <w:tc>
          <w:tcPr>
            <w:tcW w:w="940" w:type="dxa"/>
            <w:tcBorders>
              <w:top w:val="nil"/>
              <w:left w:val="nil"/>
              <w:bottom w:val="single" w:sz="4" w:space="0" w:color="auto"/>
              <w:right w:val="single" w:sz="4" w:space="0" w:color="auto"/>
            </w:tcBorders>
            <w:shd w:val="clear" w:color="000000" w:fill="FFFFFF"/>
            <w:noWrap/>
            <w:vAlign w:val="bottom"/>
            <w:hideMark/>
          </w:tcPr>
          <w:p w14:paraId="395FCEB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B890D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3D5FAF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30A088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AFBE7E1"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7792CB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w:t>
            </w:r>
          </w:p>
        </w:tc>
        <w:tc>
          <w:tcPr>
            <w:tcW w:w="2720" w:type="dxa"/>
            <w:tcBorders>
              <w:top w:val="nil"/>
              <w:left w:val="nil"/>
              <w:bottom w:val="single" w:sz="4" w:space="0" w:color="auto"/>
              <w:right w:val="single" w:sz="4" w:space="0" w:color="auto"/>
            </w:tcBorders>
            <w:shd w:val="clear" w:color="000000" w:fill="FFFFFF"/>
            <w:noWrap/>
            <w:vAlign w:val="bottom"/>
            <w:hideMark/>
          </w:tcPr>
          <w:p w14:paraId="4EB5B12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CRIZANTEMEI</w:t>
            </w:r>
          </w:p>
        </w:tc>
        <w:tc>
          <w:tcPr>
            <w:tcW w:w="940" w:type="dxa"/>
            <w:tcBorders>
              <w:top w:val="nil"/>
              <w:left w:val="nil"/>
              <w:bottom w:val="single" w:sz="4" w:space="0" w:color="auto"/>
              <w:right w:val="single" w:sz="4" w:space="0" w:color="auto"/>
            </w:tcBorders>
            <w:shd w:val="clear" w:color="auto" w:fill="auto"/>
            <w:noWrap/>
            <w:vAlign w:val="bottom"/>
            <w:hideMark/>
          </w:tcPr>
          <w:p w14:paraId="2B59763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w:t>
            </w:r>
          </w:p>
        </w:tc>
        <w:tc>
          <w:tcPr>
            <w:tcW w:w="987" w:type="dxa"/>
            <w:tcBorders>
              <w:top w:val="nil"/>
              <w:left w:val="nil"/>
              <w:bottom w:val="single" w:sz="4" w:space="0" w:color="auto"/>
              <w:right w:val="single" w:sz="4" w:space="0" w:color="auto"/>
            </w:tcBorders>
            <w:shd w:val="clear" w:color="auto" w:fill="auto"/>
            <w:noWrap/>
            <w:vAlign w:val="bottom"/>
            <w:hideMark/>
          </w:tcPr>
          <w:p w14:paraId="2217ED8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B00F31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3E7AB46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4671D8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2E546B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30D5F56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B3448F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FE0D0D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EB904D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C501B8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CFB5D8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lastRenderedPageBreak/>
              <w:t>23</w:t>
            </w:r>
          </w:p>
        </w:tc>
        <w:tc>
          <w:tcPr>
            <w:tcW w:w="2720" w:type="dxa"/>
            <w:tcBorders>
              <w:top w:val="nil"/>
              <w:left w:val="nil"/>
              <w:bottom w:val="single" w:sz="4" w:space="0" w:color="auto"/>
              <w:right w:val="single" w:sz="4" w:space="0" w:color="auto"/>
            </w:tcBorders>
            <w:shd w:val="clear" w:color="000000" w:fill="FFFFFF"/>
            <w:noWrap/>
            <w:vAlign w:val="bottom"/>
            <w:hideMark/>
          </w:tcPr>
          <w:p w14:paraId="524100F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CSASZAR BALINT</w:t>
            </w:r>
          </w:p>
        </w:tc>
        <w:tc>
          <w:tcPr>
            <w:tcW w:w="940" w:type="dxa"/>
            <w:tcBorders>
              <w:top w:val="nil"/>
              <w:left w:val="nil"/>
              <w:bottom w:val="single" w:sz="4" w:space="0" w:color="auto"/>
              <w:right w:val="single" w:sz="4" w:space="0" w:color="auto"/>
            </w:tcBorders>
            <w:shd w:val="clear" w:color="auto" w:fill="auto"/>
            <w:noWrap/>
            <w:vAlign w:val="bottom"/>
            <w:hideMark/>
          </w:tcPr>
          <w:p w14:paraId="22CF625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340</w:t>
            </w:r>
          </w:p>
        </w:tc>
        <w:tc>
          <w:tcPr>
            <w:tcW w:w="987" w:type="dxa"/>
            <w:tcBorders>
              <w:top w:val="nil"/>
              <w:left w:val="nil"/>
              <w:bottom w:val="single" w:sz="4" w:space="0" w:color="auto"/>
              <w:right w:val="single" w:sz="4" w:space="0" w:color="auto"/>
            </w:tcBorders>
            <w:shd w:val="clear" w:color="auto" w:fill="auto"/>
            <w:noWrap/>
            <w:vAlign w:val="bottom"/>
            <w:hideMark/>
          </w:tcPr>
          <w:p w14:paraId="08FC968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D2844C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hideMark/>
          </w:tcPr>
          <w:p w14:paraId="6CE2C6C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2EFB2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0A96B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hideMark/>
          </w:tcPr>
          <w:p w14:paraId="0E8C3D1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50FC60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92C3F3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18166C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33E2A31"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83C2DF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w:t>
            </w:r>
          </w:p>
        </w:tc>
        <w:tc>
          <w:tcPr>
            <w:tcW w:w="2720" w:type="dxa"/>
            <w:tcBorders>
              <w:top w:val="nil"/>
              <w:left w:val="nil"/>
              <w:bottom w:val="single" w:sz="4" w:space="0" w:color="auto"/>
              <w:right w:val="single" w:sz="4" w:space="0" w:color="auto"/>
            </w:tcBorders>
            <w:shd w:val="clear" w:color="CCCCFF" w:fill="FFFFFF"/>
            <w:noWrap/>
            <w:vAlign w:val="bottom"/>
            <w:hideMark/>
          </w:tcPr>
          <w:p w14:paraId="37BBE0C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CSEREY JANOSNE</w:t>
            </w:r>
          </w:p>
        </w:tc>
        <w:tc>
          <w:tcPr>
            <w:tcW w:w="940" w:type="dxa"/>
            <w:tcBorders>
              <w:top w:val="nil"/>
              <w:left w:val="nil"/>
              <w:bottom w:val="single" w:sz="4" w:space="0" w:color="auto"/>
              <w:right w:val="single" w:sz="4" w:space="0" w:color="auto"/>
            </w:tcBorders>
            <w:shd w:val="clear" w:color="auto" w:fill="auto"/>
            <w:noWrap/>
            <w:vAlign w:val="bottom"/>
            <w:hideMark/>
          </w:tcPr>
          <w:p w14:paraId="3DAB04F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64E9527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660C781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CCCCFF" w:fill="FFFFFF"/>
            <w:noWrap/>
            <w:vAlign w:val="bottom"/>
            <w:hideMark/>
          </w:tcPr>
          <w:p w14:paraId="0766F4C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hideMark/>
          </w:tcPr>
          <w:p w14:paraId="13CA210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CCCCFF" w:fill="FFFFFF"/>
            <w:noWrap/>
            <w:vAlign w:val="bottom"/>
            <w:hideMark/>
          </w:tcPr>
          <w:p w14:paraId="4C62117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hideMark/>
          </w:tcPr>
          <w:p w14:paraId="6944C8B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CCCCFF" w:fill="FFFFFF"/>
            <w:noWrap/>
            <w:vAlign w:val="bottom"/>
            <w:hideMark/>
          </w:tcPr>
          <w:p w14:paraId="0ED5D19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BD5E93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860C3A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B3ACF4C"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2E57BC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w:t>
            </w:r>
          </w:p>
        </w:tc>
        <w:tc>
          <w:tcPr>
            <w:tcW w:w="2720" w:type="dxa"/>
            <w:tcBorders>
              <w:top w:val="nil"/>
              <w:left w:val="nil"/>
              <w:bottom w:val="single" w:sz="4" w:space="0" w:color="auto"/>
              <w:right w:val="single" w:sz="4" w:space="0" w:color="auto"/>
            </w:tcBorders>
            <w:shd w:val="clear" w:color="000000" w:fill="FFFFFF"/>
            <w:noWrap/>
            <w:vAlign w:val="bottom"/>
            <w:hideMark/>
          </w:tcPr>
          <w:p w14:paraId="08CB7E2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DACZO</w:t>
            </w:r>
          </w:p>
        </w:tc>
        <w:tc>
          <w:tcPr>
            <w:tcW w:w="940" w:type="dxa"/>
            <w:tcBorders>
              <w:top w:val="nil"/>
              <w:left w:val="nil"/>
              <w:bottom w:val="single" w:sz="4" w:space="0" w:color="auto"/>
              <w:right w:val="single" w:sz="4" w:space="0" w:color="auto"/>
            </w:tcBorders>
            <w:shd w:val="clear" w:color="auto" w:fill="auto"/>
            <w:noWrap/>
            <w:vAlign w:val="bottom"/>
            <w:hideMark/>
          </w:tcPr>
          <w:p w14:paraId="01B382B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380</w:t>
            </w:r>
          </w:p>
        </w:tc>
        <w:tc>
          <w:tcPr>
            <w:tcW w:w="987" w:type="dxa"/>
            <w:tcBorders>
              <w:top w:val="nil"/>
              <w:left w:val="nil"/>
              <w:bottom w:val="single" w:sz="4" w:space="0" w:color="auto"/>
              <w:right w:val="single" w:sz="4" w:space="0" w:color="auto"/>
            </w:tcBorders>
            <w:shd w:val="clear" w:color="auto" w:fill="auto"/>
            <w:noWrap/>
            <w:vAlign w:val="bottom"/>
            <w:hideMark/>
          </w:tcPr>
          <w:p w14:paraId="5EAAC3E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82A66C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1900</w:t>
            </w:r>
          </w:p>
        </w:tc>
        <w:tc>
          <w:tcPr>
            <w:tcW w:w="940" w:type="dxa"/>
            <w:tcBorders>
              <w:top w:val="nil"/>
              <w:left w:val="nil"/>
              <w:bottom w:val="single" w:sz="4" w:space="0" w:color="auto"/>
              <w:right w:val="single" w:sz="4" w:space="0" w:color="auto"/>
            </w:tcBorders>
            <w:shd w:val="clear" w:color="000000" w:fill="FFFFFF"/>
            <w:noWrap/>
            <w:vAlign w:val="bottom"/>
            <w:hideMark/>
          </w:tcPr>
          <w:p w14:paraId="6DB707A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1ACDC6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1900</w:t>
            </w:r>
          </w:p>
        </w:tc>
        <w:tc>
          <w:tcPr>
            <w:tcW w:w="962" w:type="dxa"/>
            <w:tcBorders>
              <w:top w:val="nil"/>
              <w:left w:val="nil"/>
              <w:bottom w:val="single" w:sz="4" w:space="0" w:color="auto"/>
              <w:right w:val="single" w:sz="4" w:space="0" w:color="auto"/>
            </w:tcBorders>
            <w:shd w:val="clear" w:color="000000" w:fill="FFFFFF"/>
            <w:noWrap/>
            <w:vAlign w:val="bottom"/>
            <w:hideMark/>
          </w:tcPr>
          <w:p w14:paraId="7F8FE2F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E03C4A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19BEBC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5AFD74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5E19C6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A373D87"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A2F7E5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w:t>
            </w:r>
          </w:p>
        </w:tc>
        <w:tc>
          <w:tcPr>
            <w:tcW w:w="2720" w:type="dxa"/>
            <w:tcBorders>
              <w:top w:val="nil"/>
              <w:left w:val="nil"/>
              <w:bottom w:val="single" w:sz="4" w:space="0" w:color="auto"/>
              <w:right w:val="single" w:sz="4" w:space="0" w:color="auto"/>
            </w:tcBorders>
            <w:shd w:val="clear" w:color="000000" w:fill="FFFFFF"/>
            <w:noWrap/>
            <w:vAlign w:val="bottom"/>
            <w:hideMark/>
          </w:tcPr>
          <w:p w14:paraId="7B0D858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DALIEI</w:t>
            </w:r>
          </w:p>
        </w:tc>
        <w:tc>
          <w:tcPr>
            <w:tcW w:w="940" w:type="dxa"/>
            <w:tcBorders>
              <w:top w:val="nil"/>
              <w:left w:val="nil"/>
              <w:bottom w:val="single" w:sz="4" w:space="0" w:color="auto"/>
              <w:right w:val="single" w:sz="4" w:space="0" w:color="auto"/>
            </w:tcBorders>
            <w:shd w:val="clear" w:color="auto" w:fill="auto"/>
            <w:noWrap/>
            <w:vAlign w:val="bottom"/>
            <w:hideMark/>
          </w:tcPr>
          <w:p w14:paraId="50C843F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280</w:t>
            </w:r>
          </w:p>
        </w:tc>
        <w:tc>
          <w:tcPr>
            <w:tcW w:w="987" w:type="dxa"/>
            <w:tcBorders>
              <w:top w:val="nil"/>
              <w:left w:val="nil"/>
              <w:bottom w:val="single" w:sz="4" w:space="0" w:color="auto"/>
              <w:right w:val="single" w:sz="4" w:space="0" w:color="auto"/>
            </w:tcBorders>
            <w:shd w:val="clear" w:color="auto" w:fill="auto"/>
            <w:noWrap/>
            <w:vAlign w:val="bottom"/>
            <w:hideMark/>
          </w:tcPr>
          <w:p w14:paraId="2DE33B8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16EC49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1178B0F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E28F0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39D94D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2F64575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777B73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06BD8B1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08C878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5612DBA"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440197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27</w:t>
            </w:r>
          </w:p>
        </w:tc>
        <w:tc>
          <w:tcPr>
            <w:tcW w:w="2720" w:type="dxa"/>
            <w:tcBorders>
              <w:top w:val="nil"/>
              <w:left w:val="nil"/>
              <w:bottom w:val="single" w:sz="4" w:space="0" w:color="auto"/>
              <w:right w:val="single" w:sz="4" w:space="0" w:color="auto"/>
            </w:tcBorders>
            <w:shd w:val="clear" w:color="000000" w:fill="FFFFFF"/>
            <w:noWrap/>
            <w:vAlign w:val="bottom"/>
            <w:hideMark/>
          </w:tcPr>
          <w:p w14:paraId="3A1DD7A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DEALULUI</w:t>
            </w:r>
          </w:p>
        </w:tc>
        <w:tc>
          <w:tcPr>
            <w:tcW w:w="940" w:type="dxa"/>
            <w:tcBorders>
              <w:top w:val="nil"/>
              <w:left w:val="nil"/>
              <w:bottom w:val="single" w:sz="4" w:space="0" w:color="auto"/>
              <w:right w:val="single" w:sz="4" w:space="0" w:color="auto"/>
            </w:tcBorders>
            <w:shd w:val="clear" w:color="auto" w:fill="auto"/>
            <w:noWrap/>
            <w:vAlign w:val="bottom"/>
            <w:hideMark/>
          </w:tcPr>
          <w:p w14:paraId="25E5F6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022CBE7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993E4E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09C032B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D65FF3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CFDD2A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0864D0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B458D2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noWrap/>
            <w:vAlign w:val="bottom"/>
            <w:hideMark/>
          </w:tcPr>
          <w:p w14:paraId="6646324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E04489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EEBA20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C24423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w:t>
            </w:r>
          </w:p>
        </w:tc>
        <w:tc>
          <w:tcPr>
            <w:tcW w:w="2720" w:type="dxa"/>
            <w:tcBorders>
              <w:top w:val="nil"/>
              <w:left w:val="nil"/>
              <w:bottom w:val="single" w:sz="4" w:space="0" w:color="auto"/>
              <w:right w:val="single" w:sz="4" w:space="0" w:color="auto"/>
            </w:tcBorders>
            <w:shd w:val="clear" w:color="000000" w:fill="FFFFFF"/>
            <w:noWrap/>
            <w:vAlign w:val="bottom"/>
            <w:hideMark/>
          </w:tcPr>
          <w:p w14:paraId="060D056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DOZSA GYORGY</w:t>
            </w:r>
          </w:p>
        </w:tc>
        <w:tc>
          <w:tcPr>
            <w:tcW w:w="940" w:type="dxa"/>
            <w:tcBorders>
              <w:top w:val="nil"/>
              <w:left w:val="nil"/>
              <w:bottom w:val="single" w:sz="4" w:space="0" w:color="auto"/>
              <w:right w:val="single" w:sz="4" w:space="0" w:color="auto"/>
            </w:tcBorders>
            <w:shd w:val="clear" w:color="auto" w:fill="auto"/>
            <w:noWrap/>
            <w:vAlign w:val="bottom"/>
            <w:hideMark/>
          </w:tcPr>
          <w:p w14:paraId="3C944C6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2044EAE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EF4A3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5A1FB1E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CF849F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C39CC1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058506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711270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noWrap/>
            <w:vAlign w:val="bottom"/>
            <w:hideMark/>
          </w:tcPr>
          <w:p w14:paraId="0814214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74E38F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BDDC4B0"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0B4125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29</w:t>
            </w:r>
          </w:p>
        </w:tc>
        <w:tc>
          <w:tcPr>
            <w:tcW w:w="2720" w:type="dxa"/>
            <w:tcBorders>
              <w:top w:val="nil"/>
              <w:left w:val="nil"/>
              <w:bottom w:val="single" w:sz="4" w:space="0" w:color="auto"/>
              <w:right w:val="single" w:sz="4" w:space="0" w:color="auto"/>
            </w:tcBorders>
            <w:shd w:val="clear" w:color="000000" w:fill="FFFFFF"/>
            <w:noWrap/>
            <w:vAlign w:val="bottom"/>
            <w:hideMark/>
          </w:tcPr>
          <w:p w14:paraId="6730F3C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EREGE</w:t>
            </w:r>
          </w:p>
        </w:tc>
        <w:tc>
          <w:tcPr>
            <w:tcW w:w="940" w:type="dxa"/>
            <w:tcBorders>
              <w:top w:val="nil"/>
              <w:left w:val="nil"/>
              <w:bottom w:val="single" w:sz="4" w:space="0" w:color="auto"/>
              <w:right w:val="single" w:sz="4" w:space="0" w:color="auto"/>
            </w:tcBorders>
            <w:shd w:val="clear" w:color="auto" w:fill="auto"/>
            <w:noWrap/>
            <w:vAlign w:val="bottom"/>
            <w:hideMark/>
          </w:tcPr>
          <w:p w14:paraId="5C05783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420</w:t>
            </w:r>
          </w:p>
        </w:tc>
        <w:tc>
          <w:tcPr>
            <w:tcW w:w="987" w:type="dxa"/>
            <w:tcBorders>
              <w:top w:val="nil"/>
              <w:left w:val="nil"/>
              <w:bottom w:val="single" w:sz="4" w:space="0" w:color="auto"/>
              <w:right w:val="single" w:sz="4" w:space="0" w:color="auto"/>
            </w:tcBorders>
            <w:shd w:val="clear" w:color="auto" w:fill="auto"/>
            <w:noWrap/>
            <w:vAlign w:val="bottom"/>
            <w:hideMark/>
          </w:tcPr>
          <w:p w14:paraId="58E14B5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6142A6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2100</w:t>
            </w:r>
          </w:p>
        </w:tc>
        <w:tc>
          <w:tcPr>
            <w:tcW w:w="940" w:type="dxa"/>
            <w:tcBorders>
              <w:top w:val="nil"/>
              <w:left w:val="nil"/>
              <w:bottom w:val="single" w:sz="4" w:space="0" w:color="auto"/>
              <w:right w:val="single" w:sz="4" w:space="0" w:color="auto"/>
            </w:tcBorders>
            <w:shd w:val="clear" w:color="000000" w:fill="FFFFFF"/>
            <w:noWrap/>
            <w:vAlign w:val="bottom"/>
            <w:hideMark/>
          </w:tcPr>
          <w:p w14:paraId="5EAAF36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F479AC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2100</w:t>
            </w:r>
          </w:p>
        </w:tc>
        <w:tc>
          <w:tcPr>
            <w:tcW w:w="962" w:type="dxa"/>
            <w:tcBorders>
              <w:top w:val="nil"/>
              <w:left w:val="nil"/>
              <w:bottom w:val="single" w:sz="4" w:space="0" w:color="auto"/>
              <w:right w:val="single" w:sz="4" w:space="0" w:color="auto"/>
            </w:tcBorders>
            <w:shd w:val="clear" w:color="000000" w:fill="FFFFFF"/>
            <w:noWrap/>
            <w:vAlign w:val="bottom"/>
            <w:hideMark/>
          </w:tcPr>
          <w:p w14:paraId="590A2D5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67978E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D1F44A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39895C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FB5C89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3670997"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5CF80B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w:t>
            </w:r>
          </w:p>
        </w:tc>
        <w:tc>
          <w:tcPr>
            <w:tcW w:w="2720" w:type="dxa"/>
            <w:tcBorders>
              <w:top w:val="nil"/>
              <w:left w:val="nil"/>
              <w:bottom w:val="single" w:sz="4" w:space="0" w:color="auto"/>
              <w:right w:val="single" w:sz="4" w:space="0" w:color="auto"/>
            </w:tcBorders>
            <w:shd w:val="clear" w:color="000000" w:fill="FFFFFF"/>
            <w:noWrap/>
            <w:vAlign w:val="bottom"/>
            <w:hideMark/>
          </w:tcPr>
          <w:p w14:paraId="748A7C3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FABRICII</w:t>
            </w:r>
          </w:p>
        </w:tc>
        <w:tc>
          <w:tcPr>
            <w:tcW w:w="940" w:type="dxa"/>
            <w:tcBorders>
              <w:top w:val="nil"/>
              <w:left w:val="nil"/>
              <w:bottom w:val="single" w:sz="4" w:space="0" w:color="auto"/>
              <w:right w:val="single" w:sz="4" w:space="0" w:color="auto"/>
            </w:tcBorders>
            <w:shd w:val="clear" w:color="auto" w:fill="auto"/>
            <w:noWrap/>
            <w:vAlign w:val="bottom"/>
            <w:hideMark/>
          </w:tcPr>
          <w:p w14:paraId="7FCD4F7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940</w:t>
            </w:r>
          </w:p>
        </w:tc>
        <w:tc>
          <w:tcPr>
            <w:tcW w:w="987" w:type="dxa"/>
            <w:tcBorders>
              <w:top w:val="nil"/>
              <w:left w:val="nil"/>
              <w:bottom w:val="single" w:sz="4" w:space="0" w:color="auto"/>
              <w:right w:val="single" w:sz="4" w:space="0" w:color="auto"/>
            </w:tcBorders>
            <w:shd w:val="clear" w:color="auto" w:fill="auto"/>
            <w:noWrap/>
            <w:vAlign w:val="bottom"/>
            <w:hideMark/>
          </w:tcPr>
          <w:p w14:paraId="026E1BF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532975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4700</w:t>
            </w:r>
          </w:p>
        </w:tc>
        <w:tc>
          <w:tcPr>
            <w:tcW w:w="940" w:type="dxa"/>
            <w:tcBorders>
              <w:top w:val="nil"/>
              <w:left w:val="nil"/>
              <w:bottom w:val="single" w:sz="4" w:space="0" w:color="auto"/>
              <w:right w:val="single" w:sz="4" w:space="0" w:color="auto"/>
            </w:tcBorders>
            <w:shd w:val="clear" w:color="000000" w:fill="FFFFFF"/>
            <w:noWrap/>
            <w:vAlign w:val="bottom"/>
            <w:hideMark/>
          </w:tcPr>
          <w:p w14:paraId="10E48D3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B0A790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BD2F48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4700</w:t>
            </w:r>
          </w:p>
        </w:tc>
        <w:tc>
          <w:tcPr>
            <w:tcW w:w="940" w:type="dxa"/>
            <w:tcBorders>
              <w:top w:val="nil"/>
              <w:left w:val="nil"/>
              <w:bottom w:val="single" w:sz="4" w:space="0" w:color="auto"/>
              <w:right w:val="single" w:sz="4" w:space="0" w:color="auto"/>
            </w:tcBorders>
            <w:shd w:val="clear" w:color="000000" w:fill="FFFFFF"/>
            <w:noWrap/>
            <w:vAlign w:val="bottom"/>
            <w:hideMark/>
          </w:tcPr>
          <w:p w14:paraId="76FB2B0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CAF1C9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04E88D5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884380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E286A9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2E7A88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31</w:t>
            </w:r>
          </w:p>
        </w:tc>
        <w:tc>
          <w:tcPr>
            <w:tcW w:w="2720" w:type="dxa"/>
            <w:tcBorders>
              <w:top w:val="nil"/>
              <w:left w:val="nil"/>
              <w:bottom w:val="single" w:sz="4" w:space="0" w:color="auto"/>
              <w:right w:val="single" w:sz="4" w:space="0" w:color="auto"/>
            </w:tcBorders>
            <w:shd w:val="clear" w:color="000000" w:fill="FFFFFF"/>
            <w:noWrap/>
            <w:vAlign w:val="bottom"/>
            <w:hideMark/>
          </w:tcPr>
          <w:p w14:paraId="5C39A94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FANULUI</w:t>
            </w:r>
          </w:p>
        </w:tc>
        <w:tc>
          <w:tcPr>
            <w:tcW w:w="940" w:type="dxa"/>
            <w:tcBorders>
              <w:top w:val="nil"/>
              <w:left w:val="nil"/>
              <w:bottom w:val="single" w:sz="4" w:space="0" w:color="auto"/>
              <w:right w:val="single" w:sz="4" w:space="0" w:color="auto"/>
            </w:tcBorders>
            <w:shd w:val="clear" w:color="auto" w:fill="auto"/>
            <w:noWrap/>
            <w:vAlign w:val="bottom"/>
            <w:hideMark/>
          </w:tcPr>
          <w:p w14:paraId="2B20A96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280</w:t>
            </w:r>
          </w:p>
        </w:tc>
        <w:tc>
          <w:tcPr>
            <w:tcW w:w="987" w:type="dxa"/>
            <w:tcBorders>
              <w:top w:val="nil"/>
              <w:left w:val="nil"/>
              <w:bottom w:val="single" w:sz="4" w:space="0" w:color="auto"/>
              <w:right w:val="single" w:sz="4" w:space="0" w:color="auto"/>
            </w:tcBorders>
            <w:shd w:val="clear" w:color="auto" w:fill="auto"/>
            <w:noWrap/>
            <w:vAlign w:val="bottom"/>
            <w:hideMark/>
          </w:tcPr>
          <w:p w14:paraId="1F103B6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CC477F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283C62B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FA370E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C2F1B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264923D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EF0CFB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75C71F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08C370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1834DE0"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F8D71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w:t>
            </w:r>
          </w:p>
        </w:tc>
        <w:tc>
          <w:tcPr>
            <w:tcW w:w="2720" w:type="dxa"/>
            <w:tcBorders>
              <w:top w:val="nil"/>
              <w:left w:val="nil"/>
              <w:bottom w:val="single" w:sz="4" w:space="0" w:color="auto"/>
              <w:right w:val="single" w:sz="4" w:space="0" w:color="auto"/>
            </w:tcBorders>
            <w:shd w:val="clear" w:color="000000" w:fill="FFFFFF"/>
            <w:noWrap/>
            <w:vAlign w:val="bottom"/>
            <w:hideMark/>
          </w:tcPr>
          <w:p w14:paraId="10473AB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FLORILOR</w:t>
            </w:r>
          </w:p>
        </w:tc>
        <w:tc>
          <w:tcPr>
            <w:tcW w:w="940" w:type="dxa"/>
            <w:tcBorders>
              <w:top w:val="nil"/>
              <w:left w:val="nil"/>
              <w:bottom w:val="single" w:sz="4" w:space="0" w:color="auto"/>
              <w:right w:val="single" w:sz="4" w:space="0" w:color="auto"/>
            </w:tcBorders>
            <w:shd w:val="clear" w:color="auto" w:fill="auto"/>
            <w:noWrap/>
            <w:vAlign w:val="bottom"/>
            <w:hideMark/>
          </w:tcPr>
          <w:p w14:paraId="17A3B5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660</w:t>
            </w:r>
          </w:p>
        </w:tc>
        <w:tc>
          <w:tcPr>
            <w:tcW w:w="987" w:type="dxa"/>
            <w:tcBorders>
              <w:top w:val="nil"/>
              <w:left w:val="nil"/>
              <w:bottom w:val="single" w:sz="4" w:space="0" w:color="auto"/>
              <w:right w:val="single" w:sz="4" w:space="0" w:color="auto"/>
            </w:tcBorders>
            <w:shd w:val="clear" w:color="auto" w:fill="auto"/>
            <w:noWrap/>
            <w:vAlign w:val="bottom"/>
            <w:hideMark/>
          </w:tcPr>
          <w:p w14:paraId="7E7C8C3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B1C6EA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3300</w:t>
            </w:r>
          </w:p>
        </w:tc>
        <w:tc>
          <w:tcPr>
            <w:tcW w:w="940" w:type="dxa"/>
            <w:tcBorders>
              <w:top w:val="nil"/>
              <w:left w:val="nil"/>
              <w:bottom w:val="single" w:sz="4" w:space="0" w:color="auto"/>
              <w:right w:val="single" w:sz="4" w:space="0" w:color="auto"/>
            </w:tcBorders>
            <w:shd w:val="clear" w:color="000000" w:fill="FFFFFF"/>
            <w:noWrap/>
            <w:vAlign w:val="bottom"/>
            <w:hideMark/>
          </w:tcPr>
          <w:p w14:paraId="5CCCDD2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A4CB94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C6D5ED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ADB595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BFEF0D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3300</w:t>
            </w:r>
          </w:p>
        </w:tc>
        <w:tc>
          <w:tcPr>
            <w:tcW w:w="940" w:type="dxa"/>
            <w:tcBorders>
              <w:top w:val="nil"/>
              <w:left w:val="nil"/>
              <w:bottom w:val="single" w:sz="4" w:space="0" w:color="auto"/>
              <w:right w:val="single" w:sz="4" w:space="0" w:color="auto"/>
            </w:tcBorders>
            <w:shd w:val="clear" w:color="auto" w:fill="auto"/>
            <w:noWrap/>
            <w:vAlign w:val="bottom"/>
            <w:hideMark/>
          </w:tcPr>
          <w:p w14:paraId="0E693AC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60178C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DD31D1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54F4D4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w:t>
            </w:r>
          </w:p>
        </w:tc>
        <w:tc>
          <w:tcPr>
            <w:tcW w:w="2720" w:type="dxa"/>
            <w:tcBorders>
              <w:top w:val="nil"/>
              <w:left w:val="nil"/>
              <w:bottom w:val="single" w:sz="4" w:space="0" w:color="auto"/>
              <w:right w:val="single" w:sz="4" w:space="0" w:color="auto"/>
            </w:tcBorders>
            <w:shd w:val="clear" w:color="FFCC00" w:fill="FFFFFF"/>
            <w:noWrap/>
            <w:vAlign w:val="bottom"/>
            <w:hideMark/>
          </w:tcPr>
          <w:p w14:paraId="1E54CB3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GABOR ARON</w:t>
            </w:r>
          </w:p>
        </w:tc>
        <w:tc>
          <w:tcPr>
            <w:tcW w:w="940" w:type="dxa"/>
            <w:tcBorders>
              <w:top w:val="nil"/>
              <w:left w:val="nil"/>
              <w:bottom w:val="single" w:sz="4" w:space="0" w:color="auto"/>
              <w:right w:val="single" w:sz="4" w:space="0" w:color="auto"/>
            </w:tcBorders>
            <w:shd w:val="clear" w:color="auto" w:fill="auto"/>
            <w:noWrap/>
            <w:vAlign w:val="bottom"/>
            <w:hideMark/>
          </w:tcPr>
          <w:p w14:paraId="3605448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576</w:t>
            </w:r>
          </w:p>
        </w:tc>
        <w:tc>
          <w:tcPr>
            <w:tcW w:w="987" w:type="dxa"/>
            <w:tcBorders>
              <w:top w:val="nil"/>
              <w:left w:val="nil"/>
              <w:bottom w:val="single" w:sz="4" w:space="0" w:color="auto"/>
              <w:right w:val="single" w:sz="4" w:space="0" w:color="auto"/>
            </w:tcBorders>
            <w:shd w:val="clear" w:color="auto" w:fill="auto"/>
            <w:noWrap/>
            <w:vAlign w:val="bottom"/>
            <w:hideMark/>
          </w:tcPr>
          <w:p w14:paraId="03224AA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5595D1B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2880</w:t>
            </w:r>
          </w:p>
        </w:tc>
        <w:tc>
          <w:tcPr>
            <w:tcW w:w="940" w:type="dxa"/>
            <w:tcBorders>
              <w:top w:val="nil"/>
              <w:left w:val="nil"/>
              <w:bottom w:val="single" w:sz="4" w:space="0" w:color="auto"/>
              <w:right w:val="single" w:sz="4" w:space="0" w:color="auto"/>
            </w:tcBorders>
            <w:shd w:val="clear" w:color="FFCC00" w:fill="FFFFFF"/>
            <w:noWrap/>
            <w:vAlign w:val="bottom"/>
            <w:hideMark/>
          </w:tcPr>
          <w:p w14:paraId="6F9A268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07C5E95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FFCC00" w:fill="FFFFFF"/>
            <w:noWrap/>
            <w:vAlign w:val="bottom"/>
            <w:hideMark/>
          </w:tcPr>
          <w:p w14:paraId="4E9624E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7112410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6456841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2880</w:t>
            </w:r>
          </w:p>
        </w:tc>
        <w:tc>
          <w:tcPr>
            <w:tcW w:w="940" w:type="dxa"/>
            <w:tcBorders>
              <w:top w:val="nil"/>
              <w:left w:val="nil"/>
              <w:bottom w:val="single" w:sz="4" w:space="0" w:color="auto"/>
              <w:right w:val="single" w:sz="4" w:space="0" w:color="auto"/>
            </w:tcBorders>
            <w:shd w:val="clear" w:color="auto" w:fill="auto"/>
            <w:noWrap/>
            <w:vAlign w:val="bottom"/>
            <w:hideMark/>
          </w:tcPr>
          <w:p w14:paraId="66161D4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96E0C1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34D37A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70F8E2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34</w:t>
            </w:r>
          </w:p>
        </w:tc>
        <w:tc>
          <w:tcPr>
            <w:tcW w:w="2720" w:type="dxa"/>
            <w:tcBorders>
              <w:top w:val="nil"/>
              <w:left w:val="nil"/>
              <w:bottom w:val="single" w:sz="4" w:space="0" w:color="auto"/>
              <w:right w:val="single" w:sz="4" w:space="0" w:color="auto"/>
            </w:tcBorders>
            <w:shd w:val="clear" w:color="000000" w:fill="FFFFFF"/>
            <w:noWrap/>
            <w:vAlign w:val="bottom"/>
            <w:hideMark/>
          </w:tcPr>
          <w:p w14:paraId="2ACDAB7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GAROAFEI</w:t>
            </w:r>
          </w:p>
        </w:tc>
        <w:tc>
          <w:tcPr>
            <w:tcW w:w="940" w:type="dxa"/>
            <w:tcBorders>
              <w:top w:val="nil"/>
              <w:left w:val="nil"/>
              <w:bottom w:val="single" w:sz="4" w:space="0" w:color="auto"/>
              <w:right w:val="single" w:sz="4" w:space="0" w:color="auto"/>
            </w:tcBorders>
            <w:shd w:val="clear" w:color="auto" w:fill="auto"/>
            <w:noWrap/>
            <w:vAlign w:val="bottom"/>
            <w:hideMark/>
          </w:tcPr>
          <w:p w14:paraId="2F36BAE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560</w:t>
            </w:r>
          </w:p>
        </w:tc>
        <w:tc>
          <w:tcPr>
            <w:tcW w:w="987" w:type="dxa"/>
            <w:tcBorders>
              <w:top w:val="nil"/>
              <w:left w:val="nil"/>
              <w:bottom w:val="single" w:sz="4" w:space="0" w:color="auto"/>
              <w:right w:val="single" w:sz="4" w:space="0" w:color="auto"/>
            </w:tcBorders>
            <w:shd w:val="clear" w:color="auto" w:fill="auto"/>
            <w:noWrap/>
            <w:vAlign w:val="bottom"/>
            <w:hideMark/>
          </w:tcPr>
          <w:p w14:paraId="61AE351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337C47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2800</w:t>
            </w:r>
          </w:p>
        </w:tc>
        <w:tc>
          <w:tcPr>
            <w:tcW w:w="940" w:type="dxa"/>
            <w:tcBorders>
              <w:top w:val="nil"/>
              <w:left w:val="nil"/>
              <w:bottom w:val="single" w:sz="4" w:space="0" w:color="auto"/>
              <w:right w:val="single" w:sz="4" w:space="0" w:color="auto"/>
            </w:tcBorders>
            <w:shd w:val="clear" w:color="000000" w:fill="FFFFFF"/>
            <w:noWrap/>
            <w:vAlign w:val="bottom"/>
            <w:hideMark/>
          </w:tcPr>
          <w:p w14:paraId="3D79E96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8FB967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6C7433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56A90D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2800</w:t>
            </w:r>
          </w:p>
        </w:tc>
        <w:tc>
          <w:tcPr>
            <w:tcW w:w="940" w:type="dxa"/>
            <w:tcBorders>
              <w:top w:val="nil"/>
              <w:left w:val="nil"/>
              <w:bottom w:val="single" w:sz="4" w:space="0" w:color="auto"/>
              <w:right w:val="single" w:sz="4" w:space="0" w:color="auto"/>
            </w:tcBorders>
            <w:shd w:val="clear" w:color="000000" w:fill="FFFFFF"/>
            <w:noWrap/>
            <w:vAlign w:val="bottom"/>
            <w:hideMark/>
          </w:tcPr>
          <w:p w14:paraId="3443453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3C4641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041B1C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F473F48"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45D6D0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35</w:t>
            </w:r>
          </w:p>
        </w:tc>
        <w:tc>
          <w:tcPr>
            <w:tcW w:w="2720" w:type="dxa"/>
            <w:tcBorders>
              <w:top w:val="nil"/>
              <w:left w:val="nil"/>
              <w:bottom w:val="single" w:sz="4" w:space="0" w:color="auto"/>
              <w:right w:val="single" w:sz="4" w:space="0" w:color="auto"/>
            </w:tcBorders>
            <w:shd w:val="clear" w:color="CCCCFF" w:fill="FFFFFF"/>
            <w:noWrap/>
            <w:vAlign w:val="bottom"/>
            <w:hideMark/>
          </w:tcPr>
          <w:p w14:paraId="6F2C20B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GHIOCEILOR</w:t>
            </w:r>
          </w:p>
        </w:tc>
        <w:tc>
          <w:tcPr>
            <w:tcW w:w="940" w:type="dxa"/>
            <w:tcBorders>
              <w:top w:val="nil"/>
              <w:left w:val="nil"/>
              <w:bottom w:val="single" w:sz="4" w:space="0" w:color="auto"/>
              <w:right w:val="single" w:sz="4" w:space="0" w:color="auto"/>
            </w:tcBorders>
            <w:shd w:val="clear" w:color="auto" w:fill="auto"/>
            <w:noWrap/>
            <w:vAlign w:val="bottom"/>
            <w:hideMark/>
          </w:tcPr>
          <w:p w14:paraId="0AF1279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720</w:t>
            </w:r>
          </w:p>
        </w:tc>
        <w:tc>
          <w:tcPr>
            <w:tcW w:w="987" w:type="dxa"/>
            <w:tcBorders>
              <w:top w:val="nil"/>
              <w:left w:val="nil"/>
              <w:bottom w:val="single" w:sz="4" w:space="0" w:color="auto"/>
              <w:right w:val="single" w:sz="4" w:space="0" w:color="auto"/>
            </w:tcBorders>
            <w:shd w:val="clear" w:color="auto" w:fill="auto"/>
            <w:noWrap/>
            <w:vAlign w:val="bottom"/>
            <w:hideMark/>
          </w:tcPr>
          <w:p w14:paraId="60897E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15D9784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3600</w:t>
            </w:r>
          </w:p>
        </w:tc>
        <w:tc>
          <w:tcPr>
            <w:tcW w:w="940" w:type="dxa"/>
            <w:tcBorders>
              <w:top w:val="nil"/>
              <w:left w:val="nil"/>
              <w:bottom w:val="single" w:sz="4" w:space="0" w:color="auto"/>
              <w:right w:val="single" w:sz="4" w:space="0" w:color="auto"/>
            </w:tcBorders>
            <w:shd w:val="clear" w:color="CCCCFF" w:fill="FFFFFF"/>
            <w:noWrap/>
            <w:vAlign w:val="bottom"/>
            <w:hideMark/>
          </w:tcPr>
          <w:p w14:paraId="52E89A8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hideMark/>
          </w:tcPr>
          <w:p w14:paraId="407E141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CCCCFF" w:fill="FFFFFF"/>
            <w:noWrap/>
            <w:vAlign w:val="bottom"/>
            <w:hideMark/>
          </w:tcPr>
          <w:p w14:paraId="3FD5ED1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CCCCFF" w:fill="FFFFFF"/>
            <w:noWrap/>
            <w:vAlign w:val="bottom"/>
            <w:hideMark/>
          </w:tcPr>
          <w:p w14:paraId="0CF5FF7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3600</w:t>
            </w:r>
          </w:p>
        </w:tc>
        <w:tc>
          <w:tcPr>
            <w:tcW w:w="940" w:type="dxa"/>
            <w:tcBorders>
              <w:top w:val="nil"/>
              <w:left w:val="nil"/>
              <w:bottom w:val="single" w:sz="4" w:space="0" w:color="auto"/>
              <w:right w:val="single" w:sz="4" w:space="0" w:color="auto"/>
            </w:tcBorders>
            <w:shd w:val="clear" w:color="CCCCFF" w:fill="FFFFFF"/>
            <w:noWrap/>
            <w:vAlign w:val="bottom"/>
            <w:hideMark/>
          </w:tcPr>
          <w:p w14:paraId="5456968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8DA980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506571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2902A0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B537C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w:t>
            </w:r>
          </w:p>
        </w:tc>
        <w:tc>
          <w:tcPr>
            <w:tcW w:w="2720" w:type="dxa"/>
            <w:tcBorders>
              <w:top w:val="nil"/>
              <w:left w:val="nil"/>
              <w:bottom w:val="single" w:sz="4" w:space="0" w:color="auto"/>
              <w:right w:val="single" w:sz="4" w:space="0" w:color="auto"/>
            </w:tcBorders>
            <w:shd w:val="clear" w:color="000000" w:fill="FFFFFF"/>
            <w:noWrap/>
            <w:vAlign w:val="bottom"/>
            <w:hideMark/>
          </w:tcPr>
          <w:p w14:paraId="2CE2082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GODRI FERENC</w:t>
            </w:r>
          </w:p>
        </w:tc>
        <w:tc>
          <w:tcPr>
            <w:tcW w:w="940" w:type="dxa"/>
            <w:tcBorders>
              <w:top w:val="nil"/>
              <w:left w:val="nil"/>
              <w:bottom w:val="single" w:sz="4" w:space="0" w:color="auto"/>
              <w:right w:val="single" w:sz="4" w:space="0" w:color="auto"/>
            </w:tcBorders>
            <w:shd w:val="clear" w:color="auto" w:fill="auto"/>
            <w:noWrap/>
            <w:vAlign w:val="bottom"/>
            <w:hideMark/>
          </w:tcPr>
          <w:p w14:paraId="765FB92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w:t>
            </w:r>
          </w:p>
        </w:tc>
        <w:tc>
          <w:tcPr>
            <w:tcW w:w="987" w:type="dxa"/>
            <w:tcBorders>
              <w:top w:val="nil"/>
              <w:left w:val="nil"/>
              <w:bottom w:val="single" w:sz="4" w:space="0" w:color="auto"/>
              <w:right w:val="single" w:sz="4" w:space="0" w:color="auto"/>
            </w:tcBorders>
            <w:shd w:val="clear" w:color="auto" w:fill="auto"/>
            <w:noWrap/>
            <w:vAlign w:val="bottom"/>
            <w:hideMark/>
          </w:tcPr>
          <w:p w14:paraId="514FDA9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F82051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1300</w:t>
            </w:r>
          </w:p>
        </w:tc>
        <w:tc>
          <w:tcPr>
            <w:tcW w:w="940" w:type="dxa"/>
            <w:tcBorders>
              <w:top w:val="nil"/>
              <w:left w:val="nil"/>
              <w:bottom w:val="single" w:sz="4" w:space="0" w:color="auto"/>
              <w:right w:val="single" w:sz="4" w:space="0" w:color="auto"/>
            </w:tcBorders>
            <w:shd w:val="clear" w:color="000000" w:fill="FFFFFF"/>
            <w:noWrap/>
            <w:vAlign w:val="bottom"/>
            <w:hideMark/>
          </w:tcPr>
          <w:p w14:paraId="3A0AE1B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E82A5C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51E1A1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EDB753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42C93C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1300</w:t>
            </w:r>
          </w:p>
        </w:tc>
        <w:tc>
          <w:tcPr>
            <w:tcW w:w="940" w:type="dxa"/>
            <w:tcBorders>
              <w:top w:val="nil"/>
              <w:left w:val="nil"/>
              <w:bottom w:val="single" w:sz="4" w:space="0" w:color="auto"/>
              <w:right w:val="single" w:sz="4" w:space="0" w:color="auto"/>
            </w:tcBorders>
            <w:shd w:val="clear" w:color="auto" w:fill="auto"/>
            <w:noWrap/>
            <w:vAlign w:val="bottom"/>
            <w:hideMark/>
          </w:tcPr>
          <w:p w14:paraId="6D2EEAA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BEBDD2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7030464"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FAA7C2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37</w:t>
            </w:r>
          </w:p>
        </w:tc>
        <w:tc>
          <w:tcPr>
            <w:tcW w:w="2720" w:type="dxa"/>
            <w:tcBorders>
              <w:top w:val="nil"/>
              <w:left w:val="nil"/>
              <w:bottom w:val="single" w:sz="4" w:space="0" w:color="auto"/>
              <w:right w:val="single" w:sz="4" w:space="0" w:color="auto"/>
            </w:tcBorders>
            <w:shd w:val="clear" w:color="000000" w:fill="FFFFFF"/>
            <w:noWrap/>
            <w:vAlign w:val="bottom"/>
            <w:hideMark/>
          </w:tcPr>
          <w:p w14:paraId="5A6ADEC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GRIGORE BALAN</w:t>
            </w:r>
          </w:p>
        </w:tc>
        <w:tc>
          <w:tcPr>
            <w:tcW w:w="940" w:type="dxa"/>
            <w:tcBorders>
              <w:top w:val="nil"/>
              <w:left w:val="nil"/>
              <w:bottom w:val="single" w:sz="4" w:space="0" w:color="auto"/>
              <w:right w:val="single" w:sz="4" w:space="0" w:color="auto"/>
            </w:tcBorders>
            <w:shd w:val="clear" w:color="auto" w:fill="auto"/>
            <w:noWrap/>
            <w:vAlign w:val="bottom"/>
            <w:hideMark/>
          </w:tcPr>
          <w:p w14:paraId="50F171F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700</w:t>
            </w:r>
          </w:p>
        </w:tc>
        <w:tc>
          <w:tcPr>
            <w:tcW w:w="987" w:type="dxa"/>
            <w:tcBorders>
              <w:top w:val="nil"/>
              <w:left w:val="nil"/>
              <w:bottom w:val="single" w:sz="4" w:space="0" w:color="auto"/>
              <w:right w:val="single" w:sz="4" w:space="0" w:color="auto"/>
            </w:tcBorders>
            <w:shd w:val="clear" w:color="auto" w:fill="auto"/>
            <w:noWrap/>
            <w:vAlign w:val="bottom"/>
            <w:hideMark/>
          </w:tcPr>
          <w:p w14:paraId="59AE5D0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134EF1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3500</w:t>
            </w:r>
          </w:p>
        </w:tc>
        <w:tc>
          <w:tcPr>
            <w:tcW w:w="940" w:type="dxa"/>
            <w:tcBorders>
              <w:top w:val="nil"/>
              <w:left w:val="nil"/>
              <w:bottom w:val="single" w:sz="4" w:space="0" w:color="auto"/>
              <w:right w:val="single" w:sz="4" w:space="0" w:color="auto"/>
            </w:tcBorders>
            <w:shd w:val="clear" w:color="000000" w:fill="FFFFFF"/>
            <w:noWrap/>
            <w:vAlign w:val="bottom"/>
            <w:hideMark/>
          </w:tcPr>
          <w:p w14:paraId="36C58C7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3A9964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3500</w:t>
            </w:r>
          </w:p>
        </w:tc>
        <w:tc>
          <w:tcPr>
            <w:tcW w:w="962" w:type="dxa"/>
            <w:tcBorders>
              <w:top w:val="nil"/>
              <w:left w:val="nil"/>
              <w:bottom w:val="single" w:sz="4" w:space="0" w:color="auto"/>
              <w:right w:val="single" w:sz="4" w:space="0" w:color="auto"/>
            </w:tcBorders>
            <w:shd w:val="clear" w:color="000000" w:fill="FFFFFF"/>
            <w:noWrap/>
            <w:vAlign w:val="bottom"/>
            <w:hideMark/>
          </w:tcPr>
          <w:p w14:paraId="2BF709B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F3CAF3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61A7C8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1279BE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794155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C04BA9E"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9CC581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38</w:t>
            </w:r>
          </w:p>
        </w:tc>
        <w:tc>
          <w:tcPr>
            <w:tcW w:w="2720" w:type="dxa"/>
            <w:tcBorders>
              <w:top w:val="nil"/>
              <w:left w:val="nil"/>
              <w:bottom w:val="single" w:sz="4" w:space="0" w:color="auto"/>
              <w:right w:val="single" w:sz="4" w:space="0" w:color="auto"/>
            </w:tcBorders>
            <w:shd w:val="clear" w:color="000000" w:fill="FFFFFF"/>
            <w:noWrap/>
            <w:vAlign w:val="bottom"/>
            <w:hideMark/>
          </w:tcPr>
          <w:p w14:paraId="0F5CCD3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GRIGORE BALAN</w:t>
            </w:r>
          </w:p>
        </w:tc>
        <w:tc>
          <w:tcPr>
            <w:tcW w:w="940" w:type="dxa"/>
            <w:tcBorders>
              <w:top w:val="nil"/>
              <w:left w:val="nil"/>
              <w:bottom w:val="single" w:sz="4" w:space="0" w:color="auto"/>
              <w:right w:val="single" w:sz="4" w:space="0" w:color="auto"/>
            </w:tcBorders>
            <w:shd w:val="clear" w:color="auto" w:fill="auto"/>
            <w:noWrap/>
            <w:vAlign w:val="bottom"/>
            <w:hideMark/>
          </w:tcPr>
          <w:p w14:paraId="763A774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87" w:type="dxa"/>
            <w:tcBorders>
              <w:top w:val="nil"/>
              <w:left w:val="nil"/>
              <w:bottom w:val="single" w:sz="4" w:space="0" w:color="auto"/>
              <w:right w:val="single" w:sz="4" w:space="0" w:color="auto"/>
            </w:tcBorders>
            <w:shd w:val="clear" w:color="auto" w:fill="auto"/>
            <w:noWrap/>
            <w:vAlign w:val="bottom"/>
            <w:hideMark/>
          </w:tcPr>
          <w:p w14:paraId="3BFF8C2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5B0A39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3500</w:t>
            </w:r>
          </w:p>
        </w:tc>
        <w:tc>
          <w:tcPr>
            <w:tcW w:w="940" w:type="dxa"/>
            <w:tcBorders>
              <w:top w:val="nil"/>
              <w:left w:val="nil"/>
              <w:bottom w:val="single" w:sz="4" w:space="0" w:color="auto"/>
              <w:right w:val="single" w:sz="4" w:space="0" w:color="auto"/>
            </w:tcBorders>
            <w:shd w:val="clear" w:color="000000" w:fill="FFFFFF"/>
            <w:noWrap/>
            <w:vAlign w:val="bottom"/>
            <w:hideMark/>
          </w:tcPr>
          <w:p w14:paraId="74808F2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300A6F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B11CC1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7000</w:t>
            </w:r>
          </w:p>
        </w:tc>
        <w:tc>
          <w:tcPr>
            <w:tcW w:w="940" w:type="dxa"/>
            <w:tcBorders>
              <w:top w:val="nil"/>
              <w:left w:val="nil"/>
              <w:bottom w:val="single" w:sz="4" w:space="0" w:color="auto"/>
              <w:right w:val="single" w:sz="4" w:space="0" w:color="auto"/>
            </w:tcBorders>
            <w:shd w:val="clear" w:color="000000" w:fill="FFFFFF"/>
            <w:noWrap/>
            <w:vAlign w:val="bottom"/>
            <w:hideMark/>
          </w:tcPr>
          <w:p w14:paraId="04D0367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2C6AAC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A937B6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6F2CF3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9EEF3FC"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C77EB0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39</w:t>
            </w:r>
          </w:p>
        </w:tc>
        <w:tc>
          <w:tcPr>
            <w:tcW w:w="2720" w:type="dxa"/>
            <w:tcBorders>
              <w:top w:val="nil"/>
              <w:left w:val="nil"/>
              <w:bottom w:val="single" w:sz="4" w:space="0" w:color="auto"/>
              <w:right w:val="single" w:sz="4" w:space="0" w:color="auto"/>
            </w:tcBorders>
            <w:shd w:val="clear" w:color="000000" w:fill="FFFFFF"/>
            <w:noWrap/>
            <w:vAlign w:val="bottom"/>
            <w:hideMark/>
          </w:tcPr>
          <w:p w14:paraId="0F7F7AA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GROF MIKO IMRE</w:t>
            </w:r>
          </w:p>
        </w:tc>
        <w:tc>
          <w:tcPr>
            <w:tcW w:w="940" w:type="dxa"/>
            <w:tcBorders>
              <w:top w:val="nil"/>
              <w:left w:val="nil"/>
              <w:bottom w:val="single" w:sz="4" w:space="0" w:color="auto"/>
              <w:right w:val="single" w:sz="4" w:space="0" w:color="auto"/>
            </w:tcBorders>
            <w:shd w:val="clear" w:color="auto" w:fill="auto"/>
            <w:noWrap/>
            <w:vAlign w:val="bottom"/>
            <w:hideMark/>
          </w:tcPr>
          <w:p w14:paraId="2890303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298</w:t>
            </w:r>
          </w:p>
        </w:tc>
        <w:tc>
          <w:tcPr>
            <w:tcW w:w="987" w:type="dxa"/>
            <w:tcBorders>
              <w:top w:val="nil"/>
              <w:left w:val="nil"/>
              <w:bottom w:val="single" w:sz="4" w:space="0" w:color="auto"/>
              <w:right w:val="single" w:sz="4" w:space="0" w:color="auto"/>
            </w:tcBorders>
            <w:shd w:val="clear" w:color="auto" w:fill="auto"/>
            <w:noWrap/>
            <w:vAlign w:val="bottom"/>
            <w:hideMark/>
          </w:tcPr>
          <w:p w14:paraId="3E9714A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50161D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1490</w:t>
            </w:r>
          </w:p>
        </w:tc>
        <w:tc>
          <w:tcPr>
            <w:tcW w:w="940" w:type="dxa"/>
            <w:tcBorders>
              <w:top w:val="nil"/>
              <w:left w:val="nil"/>
              <w:bottom w:val="single" w:sz="4" w:space="0" w:color="auto"/>
              <w:right w:val="single" w:sz="4" w:space="0" w:color="auto"/>
            </w:tcBorders>
            <w:shd w:val="clear" w:color="000000" w:fill="FFFFFF"/>
            <w:noWrap/>
            <w:vAlign w:val="bottom"/>
            <w:hideMark/>
          </w:tcPr>
          <w:p w14:paraId="6112DD3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BBCEFE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1490</w:t>
            </w:r>
          </w:p>
        </w:tc>
        <w:tc>
          <w:tcPr>
            <w:tcW w:w="962" w:type="dxa"/>
            <w:tcBorders>
              <w:top w:val="nil"/>
              <w:left w:val="nil"/>
              <w:bottom w:val="single" w:sz="4" w:space="0" w:color="auto"/>
              <w:right w:val="single" w:sz="4" w:space="0" w:color="auto"/>
            </w:tcBorders>
            <w:shd w:val="clear" w:color="000000" w:fill="FFFFFF"/>
            <w:noWrap/>
            <w:vAlign w:val="bottom"/>
            <w:hideMark/>
          </w:tcPr>
          <w:p w14:paraId="0A4C4CD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C2D428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F5E0E2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651071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D88F36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A4001D1"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F12F98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40</w:t>
            </w:r>
          </w:p>
        </w:tc>
        <w:tc>
          <w:tcPr>
            <w:tcW w:w="2720" w:type="dxa"/>
            <w:tcBorders>
              <w:top w:val="nil"/>
              <w:left w:val="nil"/>
              <w:bottom w:val="single" w:sz="4" w:space="0" w:color="auto"/>
              <w:right w:val="single" w:sz="4" w:space="0" w:color="auto"/>
            </w:tcBorders>
            <w:shd w:val="clear" w:color="000000" w:fill="FFFFFF"/>
            <w:noWrap/>
            <w:vAlign w:val="bottom"/>
            <w:hideMark/>
          </w:tcPr>
          <w:p w14:paraId="65FB172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GROF MIKO IMRE</w:t>
            </w:r>
          </w:p>
        </w:tc>
        <w:tc>
          <w:tcPr>
            <w:tcW w:w="940" w:type="dxa"/>
            <w:tcBorders>
              <w:top w:val="nil"/>
              <w:left w:val="nil"/>
              <w:bottom w:val="single" w:sz="4" w:space="0" w:color="auto"/>
              <w:right w:val="single" w:sz="4" w:space="0" w:color="auto"/>
            </w:tcBorders>
            <w:shd w:val="clear" w:color="auto" w:fill="auto"/>
            <w:noWrap/>
            <w:vAlign w:val="bottom"/>
            <w:hideMark/>
          </w:tcPr>
          <w:p w14:paraId="6CB49A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67A262B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BB1D6B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50878C0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B1345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D5493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0A1C06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85F64E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auto" w:fill="auto"/>
            <w:noWrap/>
            <w:vAlign w:val="bottom"/>
            <w:hideMark/>
          </w:tcPr>
          <w:p w14:paraId="7EAE7C7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6EA6C0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0F2952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49299A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41</w:t>
            </w:r>
          </w:p>
        </w:tc>
        <w:tc>
          <w:tcPr>
            <w:tcW w:w="2720" w:type="dxa"/>
            <w:tcBorders>
              <w:top w:val="nil"/>
              <w:left w:val="nil"/>
              <w:bottom w:val="single" w:sz="4" w:space="0" w:color="auto"/>
              <w:right w:val="single" w:sz="4" w:space="0" w:color="auto"/>
            </w:tcBorders>
            <w:shd w:val="clear" w:color="CCCCFF" w:fill="FFFFFF"/>
            <w:noWrap/>
            <w:vAlign w:val="bottom"/>
            <w:hideMark/>
          </w:tcPr>
          <w:p w14:paraId="771C5BC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GYERTYANFFY FERENC</w:t>
            </w:r>
          </w:p>
        </w:tc>
        <w:tc>
          <w:tcPr>
            <w:tcW w:w="940" w:type="dxa"/>
            <w:tcBorders>
              <w:top w:val="nil"/>
              <w:left w:val="nil"/>
              <w:bottom w:val="single" w:sz="4" w:space="0" w:color="auto"/>
              <w:right w:val="single" w:sz="4" w:space="0" w:color="auto"/>
            </w:tcBorders>
            <w:shd w:val="clear" w:color="auto" w:fill="auto"/>
            <w:noWrap/>
            <w:vAlign w:val="bottom"/>
            <w:hideMark/>
          </w:tcPr>
          <w:p w14:paraId="15F9B42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w:t>
            </w:r>
          </w:p>
        </w:tc>
        <w:tc>
          <w:tcPr>
            <w:tcW w:w="987" w:type="dxa"/>
            <w:tcBorders>
              <w:top w:val="nil"/>
              <w:left w:val="nil"/>
              <w:bottom w:val="single" w:sz="4" w:space="0" w:color="auto"/>
              <w:right w:val="single" w:sz="4" w:space="0" w:color="auto"/>
            </w:tcBorders>
            <w:shd w:val="clear" w:color="auto" w:fill="auto"/>
            <w:noWrap/>
            <w:vAlign w:val="bottom"/>
            <w:hideMark/>
          </w:tcPr>
          <w:p w14:paraId="2781853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2EDFDC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40" w:type="dxa"/>
            <w:tcBorders>
              <w:top w:val="nil"/>
              <w:left w:val="nil"/>
              <w:bottom w:val="single" w:sz="4" w:space="0" w:color="auto"/>
              <w:right w:val="single" w:sz="4" w:space="0" w:color="auto"/>
            </w:tcBorders>
            <w:shd w:val="clear" w:color="CCCCFF" w:fill="FFFFFF"/>
            <w:noWrap/>
            <w:vAlign w:val="bottom"/>
            <w:hideMark/>
          </w:tcPr>
          <w:p w14:paraId="5D1A243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40" w:type="dxa"/>
            <w:tcBorders>
              <w:top w:val="nil"/>
              <w:left w:val="nil"/>
              <w:bottom w:val="single" w:sz="4" w:space="0" w:color="auto"/>
              <w:right w:val="single" w:sz="4" w:space="0" w:color="auto"/>
            </w:tcBorders>
            <w:shd w:val="clear" w:color="CCCCFF" w:fill="FFFFFF"/>
            <w:noWrap/>
            <w:vAlign w:val="bottom"/>
            <w:hideMark/>
          </w:tcPr>
          <w:p w14:paraId="4EEB268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2E328BE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642EA60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6CA3B3A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5F30037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00167A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3129D0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5512C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42</w:t>
            </w:r>
          </w:p>
        </w:tc>
        <w:tc>
          <w:tcPr>
            <w:tcW w:w="2720" w:type="dxa"/>
            <w:tcBorders>
              <w:top w:val="nil"/>
              <w:left w:val="nil"/>
              <w:bottom w:val="single" w:sz="4" w:space="0" w:color="auto"/>
              <w:right w:val="single" w:sz="4" w:space="0" w:color="auto"/>
            </w:tcBorders>
            <w:shd w:val="clear" w:color="000000" w:fill="FFFFFF"/>
            <w:noWrap/>
            <w:vAlign w:val="bottom"/>
            <w:hideMark/>
          </w:tcPr>
          <w:p w14:paraId="262F6A7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HARNICIEI</w:t>
            </w:r>
          </w:p>
        </w:tc>
        <w:tc>
          <w:tcPr>
            <w:tcW w:w="940" w:type="dxa"/>
            <w:tcBorders>
              <w:top w:val="nil"/>
              <w:left w:val="nil"/>
              <w:bottom w:val="single" w:sz="4" w:space="0" w:color="auto"/>
              <w:right w:val="single" w:sz="4" w:space="0" w:color="auto"/>
            </w:tcBorders>
            <w:shd w:val="clear" w:color="auto" w:fill="auto"/>
            <w:noWrap/>
            <w:vAlign w:val="bottom"/>
            <w:hideMark/>
          </w:tcPr>
          <w:p w14:paraId="04143C7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17603D8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2263D6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700DDF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5F4E7C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10A548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4596A5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551D81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FDB923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5853A1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7956F4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C20295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43</w:t>
            </w:r>
          </w:p>
        </w:tc>
        <w:tc>
          <w:tcPr>
            <w:tcW w:w="2720" w:type="dxa"/>
            <w:tcBorders>
              <w:top w:val="nil"/>
              <w:left w:val="nil"/>
              <w:bottom w:val="single" w:sz="4" w:space="0" w:color="auto"/>
              <w:right w:val="single" w:sz="4" w:space="0" w:color="auto"/>
            </w:tcBorders>
            <w:shd w:val="clear" w:color="000000" w:fill="FFFFFF"/>
            <w:noWrap/>
            <w:vAlign w:val="bottom"/>
            <w:hideMark/>
          </w:tcPr>
          <w:p w14:paraId="38DE766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HOREA CLOSCA CRISAN</w:t>
            </w:r>
          </w:p>
        </w:tc>
        <w:tc>
          <w:tcPr>
            <w:tcW w:w="940" w:type="dxa"/>
            <w:tcBorders>
              <w:top w:val="nil"/>
              <w:left w:val="nil"/>
              <w:bottom w:val="single" w:sz="4" w:space="0" w:color="auto"/>
              <w:right w:val="single" w:sz="4" w:space="0" w:color="auto"/>
            </w:tcBorders>
            <w:shd w:val="clear" w:color="auto" w:fill="auto"/>
            <w:noWrap/>
            <w:vAlign w:val="bottom"/>
            <w:hideMark/>
          </w:tcPr>
          <w:p w14:paraId="4970FCB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0E9B2A1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1AB27C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4E229CB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0E30FF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1E952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F0525F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738E177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D2847C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D5601F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C244CDD"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ADB43B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44</w:t>
            </w:r>
          </w:p>
        </w:tc>
        <w:tc>
          <w:tcPr>
            <w:tcW w:w="2720" w:type="dxa"/>
            <w:tcBorders>
              <w:top w:val="nil"/>
              <w:left w:val="nil"/>
              <w:bottom w:val="single" w:sz="4" w:space="0" w:color="auto"/>
              <w:right w:val="single" w:sz="4" w:space="0" w:color="auto"/>
            </w:tcBorders>
            <w:shd w:val="clear" w:color="000000" w:fill="FFFFFF"/>
            <w:noWrap/>
            <w:vAlign w:val="bottom"/>
            <w:hideMark/>
          </w:tcPr>
          <w:p w14:paraId="78C1E1E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JOZSEF ATTILA</w:t>
            </w:r>
          </w:p>
        </w:tc>
        <w:tc>
          <w:tcPr>
            <w:tcW w:w="940" w:type="dxa"/>
            <w:tcBorders>
              <w:top w:val="nil"/>
              <w:left w:val="nil"/>
              <w:bottom w:val="single" w:sz="4" w:space="0" w:color="auto"/>
              <w:right w:val="single" w:sz="4" w:space="0" w:color="auto"/>
            </w:tcBorders>
            <w:shd w:val="clear" w:color="auto" w:fill="auto"/>
            <w:noWrap/>
            <w:vAlign w:val="bottom"/>
            <w:hideMark/>
          </w:tcPr>
          <w:p w14:paraId="41034E4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940</w:t>
            </w:r>
          </w:p>
        </w:tc>
        <w:tc>
          <w:tcPr>
            <w:tcW w:w="987" w:type="dxa"/>
            <w:tcBorders>
              <w:top w:val="nil"/>
              <w:left w:val="nil"/>
              <w:bottom w:val="single" w:sz="4" w:space="0" w:color="auto"/>
              <w:right w:val="single" w:sz="4" w:space="0" w:color="auto"/>
            </w:tcBorders>
            <w:shd w:val="clear" w:color="auto" w:fill="auto"/>
            <w:noWrap/>
            <w:vAlign w:val="bottom"/>
            <w:hideMark/>
          </w:tcPr>
          <w:p w14:paraId="36DED60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DC5BB6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4700</w:t>
            </w:r>
          </w:p>
        </w:tc>
        <w:tc>
          <w:tcPr>
            <w:tcW w:w="940" w:type="dxa"/>
            <w:tcBorders>
              <w:top w:val="nil"/>
              <w:left w:val="nil"/>
              <w:bottom w:val="single" w:sz="4" w:space="0" w:color="auto"/>
              <w:right w:val="single" w:sz="4" w:space="0" w:color="auto"/>
            </w:tcBorders>
            <w:shd w:val="clear" w:color="000000" w:fill="FFFFFF"/>
            <w:noWrap/>
            <w:vAlign w:val="bottom"/>
            <w:hideMark/>
          </w:tcPr>
          <w:p w14:paraId="45B28D9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DEDF4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CC02FC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3F5371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14E37E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4700</w:t>
            </w:r>
          </w:p>
        </w:tc>
        <w:tc>
          <w:tcPr>
            <w:tcW w:w="940" w:type="dxa"/>
            <w:tcBorders>
              <w:top w:val="nil"/>
              <w:left w:val="nil"/>
              <w:bottom w:val="single" w:sz="4" w:space="0" w:color="auto"/>
              <w:right w:val="single" w:sz="4" w:space="0" w:color="auto"/>
            </w:tcBorders>
            <w:shd w:val="clear" w:color="auto" w:fill="auto"/>
            <w:noWrap/>
            <w:vAlign w:val="bottom"/>
            <w:hideMark/>
          </w:tcPr>
          <w:p w14:paraId="30C28F2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2F9970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9618C10"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7A57D8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45</w:t>
            </w:r>
          </w:p>
        </w:tc>
        <w:tc>
          <w:tcPr>
            <w:tcW w:w="2720" w:type="dxa"/>
            <w:tcBorders>
              <w:top w:val="nil"/>
              <w:left w:val="nil"/>
              <w:bottom w:val="single" w:sz="4" w:space="0" w:color="auto"/>
              <w:right w:val="single" w:sz="4" w:space="0" w:color="auto"/>
            </w:tcBorders>
            <w:shd w:val="clear" w:color="000000" w:fill="FFFFFF"/>
            <w:noWrap/>
            <w:vAlign w:val="bottom"/>
            <w:hideMark/>
          </w:tcPr>
          <w:p w14:paraId="72CDB84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KOKENYES</w:t>
            </w:r>
          </w:p>
        </w:tc>
        <w:tc>
          <w:tcPr>
            <w:tcW w:w="940" w:type="dxa"/>
            <w:tcBorders>
              <w:top w:val="nil"/>
              <w:left w:val="nil"/>
              <w:bottom w:val="single" w:sz="4" w:space="0" w:color="auto"/>
              <w:right w:val="single" w:sz="4" w:space="0" w:color="auto"/>
            </w:tcBorders>
            <w:shd w:val="clear" w:color="auto" w:fill="auto"/>
            <w:noWrap/>
            <w:vAlign w:val="bottom"/>
            <w:hideMark/>
          </w:tcPr>
          <w:p w14:paraId="5923C3F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430</w:t>
            </w:r>
          </w:p>
        </w:tc>
        <w:tc>
          <w:tcPr>
            <w:tcW w:w="987" w:type="dxa"/>
            <w:tcBorders>
              <w:top w:val="nil"/>
              <w:left w:val="nil"/>
              <w:bottom w:val="single" w:sz="4" w:space="0" w:color="auto"/>
              <w:right w:val="single" w:sz="4" w:space="0" w:color="auto"/>
            </w:tcBorders>
            <w:shd w:val="clear" w:color="auto" w:fill="auto"/>
            <w:noWrap/>
            <w:vAlign w:val="bottom"/>
            <w:hideMark/>
          </w:tcPr>
          <w:p w14:paraId="4C21AB2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2AEE70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2150</w:t>
            </w:r>
          </w:p>
        </w:tc>
        <w:tc>
          <w:tcPr>
            <w:tcW w:w="940" w:type="dxa"/>
            <w:tcBorders>
              <w:top w:val="nil"/>
              <w:left w:val="nil"/>
              <w:bottom w:val="single" w:sz="4" w:space="0" w:color="auto"/>
              <w:right w:val="single" w:sz="4" w:space="0" w:color="auto"/>
            </w:tcBorders>
            <w:shd w:val="clear" w:color="000000" w:fill="FFFFFF"/>
            <w:noWrap/>
            <w:vAlign w:val="bottom"/>
            <w:hideMark/>
          </w:tcPr>
          <w:p w14:paraId="4AE0FF4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2150</w:t>
            </w:r>
          </w:p>
        </w:tc>
        <w:tc>
          <w:tcPr>
            <w:tcW w:w="940" w:type="dxa"/>
            <w:tcBorders>
              <w:top w:val="nil"/>
              <w:left w:val="nil"/>
              <w:bottom w:val="single" w:sz="4" w:space="0" w:color="auto"/>
              <w:right w:val="single" w:sz="4" w:space="0" w:color="auto"/>
            </w:tcBorders>
            <w:shd w:val="clear" w:color="000000" w:fill="FFFFFF"/>
            <w:noWrap/>
            <w:vAlign w:val="bottom"/>
            <w:hideMark/>
          </w:tcPr>
          <w:p w14:paraId="34AE58E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F95776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41269F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177B7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8B5EF1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6A169B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2FF86D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E4721F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46</w:t>
            </w:r>
          </w:p>
        </w:tc>
        <w:tc>
          <w:tcPr>
            <w:tcW w:w="2720" w:type="dxa"/>
            <w:tcBorders>
              <w:top w:val="nil"/>
              <w:left w:val="nil"/>
              <w:bottom w:val="single" w:sz="4" w:space="0" w:color="auto"/>
              <w:right w:val="single" w:sz="4" w:space="0" w:color="auto"/>
            </w:tcBorders>
            <w:shd w:val="clear" w:color="000000" w:fill="FFFFFF"/>
            <w:noWrap/>
            <w:vAlign w:val="bottom"/>
            <w:hideMark/>
          </w:tcPr>
          <w:p w14:paraId="69EE1C7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KONSZA SAMU</w:t>
            </w:r>
          </w:p>
        </w:tc>
        <w:tc>
          <w:tcPr>
            <w:tcW w:w="940" w:type="dxa"/>
            <w:tcBorders>
              <w:top w:val="nil"/>
              <w:left w:val="nil"/>
              <w:bottom w:val="single" w:sz="4" w:space="0" w:color="auto"/>
              <w:right w:val="single" w:sz="4" w:space="0" w:color="auto"/>
            </w:tcBorders>
            <w:shd w:val="clear" w:color="auto" w:fill="auto"/>
            <w:noWrap/>
            <w:vAlign w:val="bottom"/>
            <w:hideMark/>
          </w:tcPr>
          <w:p w14:paraId="6EC74CC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w:t>
            </w:r>
          </w:p>
        </w:tc>
        <w:tc>
          <w:tcPr>
            <w:tcW w:w="987" w:type="dxa"/>
            <w:tcBorders>
              <w:top w:val="nil"/>
              <w:left w:val="nil"/>
              <w:bottom w:val="single" w:sz="4" w:space="0" w:color="auto"/>
              <w:right w:val="single" w:sz="4" w:space="0" w:color="auto"/>
            </w:tcBorders>
            <w:shd w:val="clear" w:color="auto" w:fill="auto"/>
            <w:noWrap/>
            <w:vAlign w:val="bottom"/>
            <w:hideMark/>
          </w:tcPr>
          <w:p w14:paraId="6EDA8EE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1A8BE0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hideMark/>
          </w:tcPr>
          <w:p w14:paraId="518F26D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BD1586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62" w:type="dxa"/>
            <w:tcBorders>
              <w:top w:val="nil"/>
              <w:left w:val="nil"/>
              <w:bottom w:val="single" w:sz="4" w:space="0" w:color="auto"/>
              <w:right w:val="single" w:sz="4" w:space="0" w:color="auto"/>
            </w:tcBorders>
            <w:shd w:val="clear" w:color="000000" w:fill="FFFFFF"/>
            <w:noWrap/>
            <w:vAlign w:val="bottom"/>
            <w:hideMark/>
          </w:tcPr>
          <w:p w14:paraId="2939228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FEEC7C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671CC6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6BB08A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047867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ABDEE5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FE48B4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47</w:t>
            </w:r>
          </w:p>
        </w:tc>
        <w:tc>
          <w:tcPr>
            <w:tcW w:w="2720" w:type="dxa"/>
            <w:tcBorders>
              <w:top w:val="nil"/>
              <w:left w:val="nil"/>
              <w:bottom w:val="single" w:sz="4" w:space="0" w:color="auto"/>
              <w:right w:val="single" w:sz="4" w:space="0" w:color="auto"/>
            </w:tcBorders>
            <w:shd w:val="clear" w:color="CCCCFF" w:fill="FFFFFF"/>
            <w:noWrap/>
            <w:vAlign w:val="bottom"/>
            <w:hideMark/>
          </w:tcPr>
          <w:p w14:paraId="5DBFB38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KOREH ENDRE</w:t>
            </w:r>
          </w:p>
        </w:tc>
        <w:tc>
          <w:tcPr>
            <w:tcW w:w="940" w:type="dxa"/>
            <w:tcBorders>
              <w:top w:val="nil"/>
              <w:left w:val="nil"/>
              <w:bottom w:val="single" w:sz="4" w:space="0" w:color="auto"/>
              <w:right w:val="single" w:sz="4" w:space="0" w:color="auto"/>
            </w:tcBorders>
            <w:shd w:val="clear" w:color="auto" w:fill="auto"/>
            <w:noWrap/>
            <w:vAlign w:val="bottom"/>
            <w:hideMark/>
          </w:tcPr>
          <w:p w14:paraId="1E5622B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w:t>
            </w:r>
          </w:p>
        </w:tc>
        <w:tc>
          <w:tcPr>
            <w:tcW w:w="987" w:type="dxa"/>
            <w:tcBorders>
              <w:top w:val="nil"/>
              <w:left w:val="nil"/>
              <w:bottom w:val="single" w:sz="4" w:space="0" w:color="auto"/>
              <w:right w:val="single" w:sz="4" w:space="0" w:color="auto"/>
            </w:tcBorders>
            <w:shd w:val="clear" w:color="auto" w:fill="auto"/>
            <w:noWrap/>
            <w:vAlign w:val="bottom"/>
            <w:hideMark/>
          </w:tcPr>
          <w:p w14:paraId="697FCCC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66DFF4D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hideMark/>
          </w:tcPr>
          <w:p w14:paraId="38C1A4D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77DCBA4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69E3BD5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60E29FD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hideMark/>
          </w:tcPr>
          <w:p w14:paraId="711A1B7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119DB9A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AE8A99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BF47832"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36DC20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48</w:t>
            </w:r>
          </w:p>
        </w:tc>
        <w:tc>
          <w:tcPr>
            <w:tcW w:w="2720" w:type="dxa"/>
            <w:tcBorders>
              <w:top w:val="nil"/>
              <w:left w:val="nil"/>
              <w:bottom w:val="single" w:sz="4" w:space="0" w:color="auto"/>
              <w:right w:val="single" w:sz="4" w:space="0" w:color="auto"/>
            </w:tcBorders>
            <w:shd w:val="clear" w:color="FFCC00" w:fill="FFFFFF"/>
            <w:noWrap/>
            <w:vAlign w:val="bottom"/>
            <w:hideMark/>
          </w:tcPr>
          <w:p w14:paraId="04BA07A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KOROSI CSOMA SANDOR</w:t>
            </w:r>
          </w:p>
        </w:tc>
        <w:tc>
          <w:tcPr>
            <w:tcW w:w="940" w:type="dxa"/>
            <w:tcBorders>
              <w:top w:val="nil"/>
              <w:left w:val="nil"/>
              <w:bottom w:val="single" w:sz="4" w:space="0" w:color="auto"/>
              <w:right w:val="single" w:sz="4" w:space="0" w:color="auto"/>
            </w:tcBorders>
            <w:shd w:val="clear" w:color="auto" w:fill="auto"/>
            <w:noWrap/>
            <w:vAlign w:val="bottom"/>
            <w:hideMark/>
          </w:tcPr>
          <w:p w14:paraId="6FC3409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330</w:t>
            </w:r>
          </w:p>
        </w:tc>
        <w:tc>
          <w:tcPr>
            <w:tcW w:w="987" w:type="dxa"/>
            <w:tcBorders>
              <w:top w:val="nil"/>
              <w:left w:val="nil"/>
              <w:bottom w:val="single" w:sz="4" w:space="0" w:color="auto"/>
              <w:right w:val="single" w:sz="4" w:space="0" w:color="auto"/>
            </w:tcBorders>
            <w:shd w:val="clear" w:color="auto" w:fill="auto"/>
            <w:noWrap/>
            <w:vAlign w:val="bottom"/>
            <w:hideMark/>
          </w:tcPr>
          <w:p w14:paraId="3092CFC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0B39F22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1650</w:t>
            </w:r>
          </w:p>
        </w:tc>
        <w:tc>
          <w:tcPr>
            <w:tcW w:w="940" w:type="dxa"/>
            <w:tcBorders>
              <w:top w:val="nil"/>
              <w:left w:val="nil"/>
              <w:bottom w:val="single" w:sz="4" w:space="0" w:color="auto"/>
              <w:right w:val="single" w:sz="4" w:space="0" w:color="auto"/>
            </w:tcBorders>
            <w:shd w:val="clear" w:color="FFCC00" w:fill="FFFFFF"/>
            <w:noWrap/>
            <w:vAlign w:val="bottom"/>
            <w:hideMark/>
          </w:tcPr>
          <w:p w14:paraId="490C0C2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6E3BE8C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1650</w:t>
            </w:r>
          </w:p>
        </w:tc>
        <w:tc>
          <w:tcPr>
            <w:tcW w:w="962" w:type="dxa"/>
            <w:tcBorders>
              <w:top w:val="nil"/>
              <w:left w:val="nil"/>
              <w:bottom w:val="single" w:sz="4" w:space="0" w:color="auto"/>
              <w:right w:val="single" w:sz="4" w:space="0" w:color="auto"/>
            </w:tcBorders>
            <w:shd w:val="clear" w:color="FFCC00" w:fill="FFFFFF"/>
            <w:noWrap/>
            <w:vAlign w:val="bottom"/>
            <w:hideMark/>
          </w:tcPr>
          <w:p w14:paraId="0B5EBA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4C2FD75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6264A1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992ED9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4B12C1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F2FC925"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CB3DED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lastRenderedPageBreak/>
              <w:t>49</w:t>
            </w:r>
          </w:p>
        </w:tc>
        <w:tc>
          <w:tcPr>
            <w:tcW w:w="2720" w:type="dxa"/>
            <w:tcBorders>
              <w:top w:val="nil"/>
              <w:left w:val="nil"/>
              <w:bottom w:val="single" w:sz="4" w:space="0" w:color="auto"/>
              <w:right w:val="single" w:sz="4" w:space="0" w:color="auto"/>
            </w:tcBorders>
            <w:shd w:val="clear" w:color="000000" w:fill="FFFFFF"/>
            <w:noWrap/>
            <w:vAlign w:val="bottom"/>
            <w:hideMark/>
          </w:tcPr>
          <w:p w14:paraId="0B78E5A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xml:space="preserve">KOS KAROLY </w:t>
            </w:r>
          </w:p>
        </w:tc>
        <w:tc>
          <w:tcPr>
            <w:tcW w:w="940" w:type="dxa"/>
            <w:tcBorders>
              <w:top w:val="nil"/>
              <w:left w:val="nil"/>
              <w:bottom w:val="single" w:sz="4" w:space="0" w:color="auto"/>
              <w:right w:val="single" w:sz="4" w:space="0" w:color="auto"/>
            </w:tcBorders>
            <w:shd w:val="clear" w:color="auto" w:fill="auto"/>
            <w:noWrap/>
            <w:vAlign w:val="bottom"/>
            <w:hideMark/>
          </w:tcPr>
          <w:p w14:paraId="380F01B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1100</w:t>
            </w:r>
          </w:p>
        </w:tc>
        <w:tc>
          <w:tcPr>
            <w:tcW w:w="987" w:type="dxa"/>
            <w:tcBorders>
              <w:top w:val="nil"/>
              <w:left w:val="nil"/>
              <w:bottom w:val="single" w:sz="4" w:space="0" w:color="auto"/>
              <w:right w:val="single" w:sz="4" w:space="0" w:color="auto"/>
            </w:tcBorders>
            <w:shd w:val="clear" w:color="auto" w:fill="auto"/>
            <w:noWrap/>
            <w:vAlign w:val="bottom"/>
            <w:hideMark/>
          </w:tcPr>
          <w:p w14:paraId="32C0F53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F8AFF0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5500</w:t>
            </w:r>
          </w:p>
        </w:tc>
        <w:tc>
          <w:tcPr>
            <w:tcW w:w="940" w:type="dxa"/>
            <w:tcBorders>
              <w:top w:val="nil"/>
              <w:left w:val="nil"/>
              <w:bottom w:val="single" w:sz="4" w:space="0" w:color="auto"/>
              <w:right w:val="single" w:sz="4" w:space="0" w:color="auto"/>
            </w:tcBorders>
            <w:shd w:val="clear" w:color="000000" w:fill="FFFFFF"/>
            <w:noWrap/>
            <w:vAlign w:val="bottom"/>
            <w:hideMark/>
          </w:tcPr>
          <w:p w14:paraId="0266085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F5B64F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03D7D1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1F5145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21AAC9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5500</w:t>
            </w:r>
          </w:p>
        </w:tc>
        <w:tc>
          <w:tcPr>
            <w:tcW w:w="940" w:type="dxa"/>
            <w:tcBorders>
              <w:top w:val="nil"/>
              <w:left w:val="nil"/>
              <w:bottom w:val="single" w:sz="4" w:space="0" w:color="auto"/>
              <w:right w:val="single" w:sz="4" w:space="0" w:color="auto"/>
            </w:tcBorders>
            <w:shd w:val="clear" w:color="auto" w:fill="auto"/>
            <w:noWrap/>
            <w:vAlign w:val="bottom"/>
            <w:hideMark/>
          </w:tcPr>
          <w:p w14:paraId="645C0C4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A4FB71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FF8084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744577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w:t>
            </w:r>
          </w:p>
        </w:tc>
        <w:tc>
          <w:tcPr>
            <w:tcW w:w="2720" w:type="dxa"/>
            <w:tcBorders>
              <w:top w:val="nil"/>
              <w:left w:val="nil"/>
              <w:bottom w:val="single" w:sz="4" w:space="0" w:color="auto"/>
              <w:right w:val="single" w:sz="4" w:space="0" w:color="auto"/>
            </w:tcBorders>
            <w:shd w:val="clear" w:color="000000" w:fill="FFFFFF"/>
            <w:noWrap/>
            <w:vAlign w:val="bottom"/>
            <w:hideMark/>
          </w:tcPr>
          <w:p w14:paraId="63DC9E4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KOSSUTH LAJOS</w:t>
            </w:r>
          </w:p>
        </w:tc>
        <w:tc>
          <w:tcPr>
            <w:tcW w:w="940" w:type="dxa"/>
            <w:tcBorders>
              <w:top w:val="nil"/>
              <w:left w:val="nil"/>
              <w:bottom w:val="single" w:sz="4" w:space="0" w:color="auto"/>
              <w:right w:val="single" w:sz="4" w:space="0" w:color="auto"/>
            </w:tcBorders>
            <w:shd w:val="clear" w:color="auto" w:fill="auto"/>
            <w:noWrap/>
            <w:vAlign w:val="bottom"/>
            <w:hideMark/>
          </w:tcPr>
          <w:p w14:paraId="21B154D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440</w:t>
            </w:r>
          </w:p>
        </w:tc>
        <w:tc>
          <w:tcPr>
            <w:tcW w:w="987" w:type="dxa"/>
            <w:tcBorders>
              <w:top w:val="nil"/>
              <w:left w:val="nil"/>
              <w:bottom w:val="single" w:sz="4" w:space="0" w:color="auto"/>
              <w:right w:val="single" w:sz="4" w:space="0" w:color="auto"/>
            </w:tcBorders>
            <w:shd w:val="clear" w:color="auto" w:fill="auto"/>
            <w:noWrap/>
            <w:vAlign w:val="bottom"/>
            <w:hideMark/>
          </w:tcPr>
          <w:p w14:paraId="2B10EC1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33EE1D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hideMark/>
          </w:tcPr>
          <w:p w14:paraId="5E6BA02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1EB828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2200</w:t>
            </w:r>
          </w:p>
        </w:tc>
        <w:tc>
          <w:tcPr>
            <w:tcW w:w="962" w:type="dxa"/>
            <w:tcBorders>
              <w:top w:val="nil"/>
              <w:left w:val="nil"/>
              <w:bottom w:val="single" w:sz="4" w:space="0" w:color="auto"/>
              <w:right w:val="single" w:sz="4" w:space="0" w:color="auto"/>
            </w:tcBorders>
            <w:shd w:val="clear" w:color="000000" w:fill="FFFFFF"/>
            <w:noWrap/>
            <w:vAlign w:val="bottom"/>
            <w:hideMark/>
          </w:tcPr>
          <w:p w14:paraId="22FA919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1B10C7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0377E8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BFCF5D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26FA41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7F34E8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963B0B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51</w:t>
            </w:r>
          </w:p>
        </w:tc>
        <w:tc>
          <w:tcPr>
            <w:tcW w:w="2720" w:type="dxa"/>
            <w:tcBorders>
              <w:top w:val="nil"/>
              <w:left w:val="nil"/>
              <w:bottom w:val="single" w:sz="4" w:space="0" w:color="auto"/>
              <w:right w:val="single" w:sz="4" w:space="0" w:color="auto"/>
            </w:tcBorders>
            <w:shd w:val="clear" w:color="000000" w:fill="FFFFFF"/>
            <w:noWrap/>
            <w:vAlign w:val="bottom"/>
            <w:hideMark/>
          </w:tcPr>
          <w:p w14:paraId="20802E2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KOSSUTH LAJOS</w:t>
            </w:r>
          </w:p>
        </w:tc>
        <w:tc>
          <w:tcPr>
            <w:tcW w:w="940" w:type="dxa"/>
            <w:tcBorders>
              <w:top w:val="nil"/>
              <w:left w:val="nil"/>
              <w:bottom w:val="single" w:sz="4" w:space="0" w:color="auto"/>
              <w:right w:val="single" w:sz="4" w:space="0" w:color="auto"/>
            </w:tcBorders>
            <w:shd w:val="clear" w:color="auto" w:fill="auto"/>
            <w:noWrap/>
            <w:vAlign w:val="bottom"/>
            <w:hideMark/>
          </w:tcPr>
          <w:p w14:paraId="70788DA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w:t>
            </w:r>
          </w:p>
        </w:tc>
        <w:tc>
          <w:tcPr>
            <w:tcW w:w="987" w:type="dxa"/>
            <w:tcBorders>
              <w:top w:val="nil"/>
              <w:left w:val="nil"/>
              <w:bottom w:val="single" w:sz="4" w:space="0" w:color="auto"/>
              <w:right w:val="single" w:sz="4" w:space="0" w:color="auto"/>
            </w:tcBorders>
            <w:shd w:val="clear" w:color="auto" w:fill="auto"/>
            <w:noWrap/>
            <w:vAlign w:val="bottom"/>
            <w:hideMark/>
          </w:tcPr>
          <w:p w14:paraId="5BDF0B9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6CBBA0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20AC7E2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4706F5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86B456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652452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D32CC1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auto" w:fill="auto"/>
            <w:noWrap/>
            <w:vAlign w:val="bottom"/>
            <w:hideMark/>
          </w:tcPr>
          <w:p w14:paraId="40CD7F8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6A235B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A705538"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C18487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52</w:t>
            </w:r>
          </w:p>
        </w:tc>
        <w:tc>
          <w:tcPr>
            <w:tcW w:w="2720" w:type="dxa"/>
            <w:tcBorders>
              <w:top w:val="nil"/>
              <w:left w:val="nil"/>
              <w:bottom w:val="single" w:sz="4" w:space="0" w:color="auto"/>
              <w:right w:val="single" w:sz="4" w:space="0" w:color="auto"/>
            </w:tcBorders>
            <w:shd w:val="clear" w:color="000000" w:fill="FFFFFF"/>
            <w:noWrap/>
            <w:vAlign w:val="bottom"/>
            <w:hideMark/>
          </w:tcPr>
          <w:p w14:paraId="1AA1CD2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KRIZA JANOS</w:t>
            </w:r>
          </w:p>
        </w:tc>
        <w:tc>
          <w:tcPr>
            <w:tcW w:w="940" w:type="dxa"/>
            <w:tcBorders>
              <w:top w:val="nil"/>
              <w:left w:val="nil"/>
              <w:bottom w:val="single" w:sz="4" w:space="0" w:color="auto"/>
              <w:right w:val="single" w:sz="4" w:space="0" w:color="auto"/>
            </w:tcBorders>
            <w:shd w:val="clear" w:color="auto" w:fill="auto"/>
            <w:noWrap/>
            <w:vAlign w:val="bottom"/>
            <w:hideMark/>
          </w:tcPr>
          <w:p w14:paraId="4C47768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340</w:t>
            </w:r>
          </w:p>
        </w:tc>
        <w:tc>
          <w:tcPr>
            <w:tcW w:w="987" w:type="dxa"/>
            <w:tcBorders>
              <w:top w:val="nil"/>
              <w:left w:val="nil"/>
              <w:bottom w:val="single" w:sz="4" w:space="0" w:color="auto"/>
              <w:right w:val="single" w:sz="4" w:space="0" w:color="auto"/>
            </w:tcBorders>
            <w:shd w:val="clear" w:color="auto" w:fill="auto"/>
            <w:noWrap/>
            <w:vAlign w:val="bottom"/>
            <w:hideMark/>
          </w:tcPr>
          <w:p w14:paraId="6C9A14F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E2258D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hideMark/>
          </w:tcPr>
          <w:p w14:paraId="36B6EA2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242917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ED4841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9DD113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0EB671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1700</w:t>
            </w:r>
          </w:p>
        </w:tc>
        <w:tc>
          <w:tcPr>
            <w:tcW w:w="940" w:type="dxa"/>
            <w:tcBorders>
              <w:top w:val="nil"/>
              <w:left w:val="nil"/>
              <w:bottom w:val="single" w:sz="4" w:space="0" w:color="auto"/>
              <w:right w:val="single" w:sz="4" w:space="0" w:color="auto"/>
            </w:tcBorders>
            <w:shd w:val="clear" w:color="auto" w:fill="auto"/>
            <w:noWrap/>
            <w:vAlign w:val="bottom"/>
            <w:hideMark/>
          </w:tcPr>
          <w:p w14:paraId="41DEC8F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AD00C3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369C1F8"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2821FA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53</w:t>
            </w:r>
          </w:p>
        </w:tc>
        <w:tc>
          <w:tcPr>
            <w:tcW w:w="2720" w:type="dxa"/>
            <w:tcBorders>
              <w:top w:val="nil"/>
              <w:left w:val="nil"/>
              <w:bottom w:val="single" w:sz="4" w:space="0" w:color="auto"/>
              <w:right w:val="single" w:sz="4" w:space="0" w:color="auto"/>
            </w:tcBorders>
            <w:shd w:val="clear" w:color="000000" w:fill="FFFFFF"/>
            <w:noWrap/>
            <w:vAlign w:val="bottom"/>
            <w:hideMark/>
          </w:tcPr>
          <w:p w14:paraId="55045EF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LACRAMIOAREI</w:t>
            </w:r>
          </w:p>
        </w:tc>
        <w:tc>
          <w:tcPr>
            <w:tcW w:w="940" w:type="dxa"/>
            <w:tcBorders>
              <w:top w:val="nil"/>
              <w:left w:val="nil"/>
              <w:bottom w:val="single" w:sz="4" w:space="0" w:color="auto"/>
              <w:right w:val="single" w:sz="4" w:space="0" w:color="auto"/>
            </w:tcBorders>
            <w:shd w:val="clear" w:color="auto" w:fill="auto"/>
            <w:noWrap/>
            <w:vAlign w:val="bottom"/>
            <w:hideMark/>
          </w:tcPr>
          <w:p w14:paraId="23BC372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680</w:t>
            </w:r>
          </w:p>
        </w:tc>
        <w:tc>
          <w:tcPr>
            <w:tcW w:w="987" w:type="dxa"/>
            <w:tcBorders>
              <w:top w:val="nil"/>
              <w:left w:val="nil"/>
              <w:bottom w:val="single" w:sz="4" w:space="0" w:color="auto"/>
              <w:right w:val="single" w:sz="4" w:space="0" w:color="auto"/>
            </w:tcBorders>
            <w:shd w:val="clear" w:color="auto" w:fill="auto"/>
            <w:noWrap/>
            <w:vAlign w:val="bottom"/>
            <w:hideMark/>
          </w:tcPr>
          <w:p w14:paraId="069B87B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7B3319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3400</w:t>
            </w:r>
          </w:p>
        </w:tc>
        <w:tc>
          <w:tcPr>
            <w:tcW w:w="940" w:type="dxa"/>
            <w:tcBorders>
              <w:top w:val="nil"/>
              <w:left w:val="nil"/>
              <w:bottom w:val="single" w:sz="4" w:space="0" w:color="auto"/>
              <w:right w:val="single" w:sz="4" w:space="0" w:color="auto"/>
            </w:tcBorders>
            <w:shd w:val="clear" w:color="000000" w:fill="FFFFFF"/>
            <w:noWrap/>
            <w:vAlign w:val="bottom"/>
            <w:hideMark/>
          </w:tcPr>
          <w:p w14:paraId="5081E56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249F30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9FC911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3400</w:t>
            </w:r>
          </w:p>
        </w:tc>
        <w:tc>
          <w:tcPr>
            <w:tcW w:w="940" w:type="dxa"/>
            <w:tcBorders>
              <w:top w:val="nil"/>
              <w:left w:val="nil"/>
              <w:bottom w:val="single" w:sz="4" w:space="0" w:color="auto"/>
              <w:right w:val="single" w:sz="4" w:space="0" w:color="auto"/>
            </w:tcBorders>
            <w:shd w:val="clear" w:color="000000" w:fill="FFFFFF"/>
            <w:noWrap/>
            <w:vAlign w:val="bottom"/>
            <w:hideMark/>
          </w:tcPr>
          <w:p w14:paraId="3956A8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C79B0E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384278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FEDDDF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E813BF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B43347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54</w:t>
            </w:r>
          </w:p>
        </w:tc>
        <w:tc>
          <w:tcPr>
            <w:tcW w:w="2720" w:type="dxa"/>
            <w:tcBorders>
              <w:top w:val="nil"/>
              <w:left w:val="nil"/>
              <w:bottom w:val="single" w:sz="4" w:space="0" w:color="auto"/>
              <w:right w:val="single" w:sz="4" w:space="0" w:color="auto"/>
            </w:tcBorders>
            <w:shd w:val="clear" w:color="000000" w:fill="FFFFFF"/>
            <w:noWrap/>
            <w:vAlign w:val="bottom"/>
            <w:hideMark/>
          </w:tcPr>
          <w:p w14:paraId="7C4180B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LASZLO FERENC</w:t>
            </w:r>
          </w:p>
        </w:tc>
        <w:tc>
          <w:tcPr>
            <w:tcW w:w="940" w:type="dxa"/>
            <w:tcBorders>
              <w:top w:val="nil"/>
              <w:left w:val="nil"/>
              <w:bottom w:val="single" w:sz="4" w:space="0" w:color="auto"/>
              <w:right w:val="single" w:sz="4" w:space="0" w:color="auto"/>
            </w:tcBorders>
            <w:shd w:val="clear" w:color="auto" w:fill="auto"/>
            <w:noWrap/>
            <w:vAlign w:val="bottom"/>
            <w:hideMark/>
          </w:tcPr>
          <w:p w14:paraId="77F4D0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400</w:t>
            </w:r>
          </w:p>
        </w:tc>
        <w:tc>
          <w:tcPr>
            <w:tcW w:w="987" w:type="dxa"/>
            <w:tcBorders>
              <w:top w:val="nil"/>
              <w:left w:val="nil"/>
              <w:bottom w:val="single" w:sz="4" w:space="0" w:color="auto"/>
              <w:right w:val="single" w:sz="4" w:space="0" w:color="auto"/>
            </w:tcBorders>
            <w:shd w:val="clear" w:color="auto" w:fill="auto"/>
            <w:noWrap/>
            <w:vAlign w:val="bottom"/>
            <w:hideMark/>
          </w:tcPr>
          <w:p w14:paraId="06025D5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3C3ADF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000000" w:fill="FFFFFF"/>
            <w:noWrap/>
            <w:vAlign w:val="bottom"/>
            <w:hideMark/>
          </w:tcPr>
          <w:p w14:paraId="24F4E08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155623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3A4EDE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946C92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000000" w:fill="FFFFFF"/>
            <w:noWrap/>
            <w:vAlign w:val="bottom"/>
            <w:hideMark/>
          </w:tcPr>
          <w:p w14:paraId="7B9F8CA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2E4827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36E034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709448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EE59BB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55</w:t>
            </w:r>
          </w:p>
        </w:tc>
        <w:tc>
          <w:tcPr>
            <w:tcW w:w="2720" w:type="dxa"/>
            <w:tcBorders>
              <w:top w:val="nil"/>
              <w:left w:val="nil"/>
              <w:bottom w:val="single" w:sz="4" w:space="0" w:color="auto"/>
              <w:right w:val="single" w:sz="4" w:space="0" w:color="auto"/>
            </w:tcBorders>
            <w:shd w:val="clear" w:color="000000" w:fill="FFFFFF"/>
            <w:noWrap/>
            <w:vAlign w:val="bottom"/>
            <w:hideMark/>
          </w:tcPr>
          <w:p w14:paraId="39947FE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LAZAR MIHALY</w:t>
            </w:r>
          </w:p>
        </w:tc>
        <w:tc>
          <w:tcPr>
            <w:tcW w:w="940" w:type="dxa"/>
            <w:tcBorders>
              <w:top w:val="nil"/>
              <w:left w:val="nil"/>
              <w:bottom w:val="single" w:sz="4" w:space="0" w:color="auto"/>
              <w:right w:val="single" w:sz="4" w:space="0" w:color="auto"/>
            </w:tcBorders>
            <w:shd w:val="clear" w:color="auto" w:fill="auto"/>
            <w:noWrap/>
            <w:vAlign w:val="bottom"/>
            <w:hideMark/>
          </w:tcPr>
          <w:p w14:paraId="10FC478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39516BE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3A6211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174F44F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715B5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76F360D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71D7A95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989661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71DA22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6E33F8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39F1262"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997067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56</w:t>
            </w:r>
          </w:p>
        </w:tc>
        <w:tc>
          <w:tcPr>
            <w:tcW w:w="2720" w:type="dxa"/>
            <w:tcBorders>
              <w:top w:val="nil"/>
              <w:left w:val="nil"/>
              <w:bottom w:val="single" w:sz="4" w:space="0" w:color="auto"/>
              <w:right w:val="single" w:sz="4" w:space="0" w:color="auto"/>
            </w:tcBorders>
            <w:shd w:val="clear" w:color="000000" w:fill="FFFFFF"/>
            <w:noWrap/>
            <w:vAlign w:val="bottom"/>
            <w:hideMark/>
          </w:tcPr>
          <w:p w14:paraId="41E02D7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LIBERTATII</w:t>
            </w:r>
          </w:p>
        </w:tc>
        <w:tc>
          <w:tcPr>
            <w:tcW w:w="940" w:type="dxa"/>
            <w:tcBorders>
              <w:top w:val="nil"/>
              <w:left w:val="nil"/>
              <w:bottom w:val="single" w:sz="4" w:space="0" w:color="auto"/>
              <w:right w:val="single" w:sz="4" w:space="0" w:color="auto"/>
            </w:tcBorders>
            <w:shd w:val="clear" w:color="auto" w:fill="auto"/>
            <w:noWrap/>
            <w:vAlign w:val="bottom"/>
            <w:hideMark/>
          </w:tcPr>
          <w:p w14:paraId="503D227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w:t>
            </w:r>
          </w:p>
        </w:tc>
        <w:tc>
          <w:tcPr>
            <w:tcW w:w="987" w:type="dxa"/>
            <w:tcBorders>
              <w:top w:val="nil"/>
              <w:left w:val="nil"/>
              <w:bottom w:val="single" w:sz="4" w:space="0" w:color="auto"/>
              <w:right w:val="single" w:sz="4" w:space="0" w:color="auto"/>
            </w:tcBorders>
            <w:shd w:val="clear" w:color="auto" w:fill="auto"/>
            <w:noWrap/>
            <w:vAlign w:val="bottom"/>
            <w:hideMark/>
          </w:tcPr>
          <w:p w14:paraId="545F3EB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4F4C68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hideMark/>
          </w:tcPr>
          <w:p w14:paraId="1D70BB5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8CF454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62" w:type="dxa"/>
            <w:tcBorders>
              <w:top w:val="nil"/>
              <w:left w:val="nil"/>
              <w:bottom w:val="single" w:sz="4" w:space="0" w:color="auto"/>
              <w:right w:val="single" w:sz="4" w:space="0" w:color="auto"/>
            </w:tcBorders>
            <w:shd w:val="clear" w:color="000000" w:fill="FFFFFF"/>
            <w:noWrap/>
            <w:vAlign w:val="bottom"/>
            <w:hideMark/>
          </w:tcPr>
          <w:p w14:paraId="12A1A4B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E39A85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4FD29D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F3A009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F351CC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70BE064"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89103A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57</w:t>
            </w:r>
          </w:p>
        </w:tc>
        <w:tc>
          <w:tcPr>
            <w:tcW w:w="2720" w:type="dxa"/>
            <w:tcBorders>
              <w:top w:val="nil"/>
              <w:left w:val="nil"/>
              <w:bottom w:val="single" w:sz="4" w:space="0" w:color="auto"/>
              <w:right w:val="single" w:sz="4" w:space="0" w:color="auto"/>
            </w:tcBorders>
            <w:shd w:val="clear" w:color="000000" w:fill="FFFFFF"/>
            <w:noWrap/>
            <w:vAlign w:val="bottom"/>
            <w:hideMark/>
          </w:tcPr>
          <w:p w14:paraId="7E45230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LIBERTATII</w:t>
            </w:r>
          </w:p>
        </w:tc>
        <w:tc>
          <w:tcPr>
            <w:tcW w:w="940" w:type="dxa"/>
            <w:tcBorders>
              <w:top w:val="nil"/>
              <w:left w:val="nil"/>
              <w:bottom w:val="single" w:sz="4" w:space="0" w:color="auto"/>
              <w:right w:val="single" w:sz="4" w:space="0" w:color="auto"/>
            </w:tcBorders>
            <w:shd w:val="clear" w:color="auto" w:fill="auto"/>
            <w:noWrap/>
            <w:vAlign w:val="bottom"/>
            <w:hideMark/>
          </w:tcPr>
          <w:p w14:paraId="3D5CF6A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326FCA2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5ABE1D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2E039F2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BFCFE1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3ACCCA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73374F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C1AE2D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auto" w:fill="auto"/>
            <w:noWrap/>
            <w:vAlign w:val="bottom"/>
            <w:hideMark/>
          </w:tcPr>
          <w:p w14:paraId="6E7D84B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059FB5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92374AE"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DAC477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58</w:t>
            </w:r>
          </w:p>
        </w:tc>
        <w:tc>
          <w:tcPr>
            <w:tcW w:w="2720" w:type="dxa"/>
            <w:tcBorders>
              <w:top w:val="nil"/>
              <w:left w:val="nil"/>
              <w:bottom w:val="single" w:sz="4" w:space="0" w:color="auto"/>
              <w:right w:val="single" w:sz="4" w:space="0" w:color="auto"/>
            </w:tcBorders>
            <w:shd w:val="clear" w:color="000000" w:fill="FFFFFF"/>
            <w:noWrap/>
            <w:vAlign w:val="bottom"/>
            <w:hideMark/>
          </w:tcPr>
          <w:p w14:paraId="753EE39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LILACULUI</w:t>
            </w:r>
          </w:p>
        </w:tc>
        <w:tc>
          <w:tcPr>
            <w:tcW w:w="940" w:type="dxa"/>
            <w:tcBorders>
              <w:top w:val="nil"/>
              <w:left w:val="nil"/>
              <w:bottom w:val="single" w:sz="4" w:space="0" w:color="auto"/>
              <w:right w:val="single" w:sz="4" w:space="0" w:color="auto"/>
            </w:tcBorders>
            <w:shd w:val="clear" w:color="auto" w:fill="auto"/>
            <w:noWrap/>
            <w:vAlign w:val="bottom"/>
            <w:hideMark/>
          </w:tcPr>
          <w:p w14:paraId="08AD202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87" w:type="dxa"/>
            <w:tcBorders>
              <w:top w:val="nil"/>
              <w:left w:val="nil"/>
              <w:bottom w:val="single" w:sz="4" w:space="0" w:color="auto"/>
              <w:right w:val="single" w:sz="4" w:space="0" w:color="auto"/>
            </w:tcBorders>
            <w:shd w:val="clear" w:color="auto" w:fill="auto"/>
            <w:noWrap/>
            <w:vAlign w:val="bottom"/>
            <w:hideMark/>
          </w:tcPr>
          <w:p w14:paraId="74B6153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8588B3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47E090D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D228C1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164F00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2500</w:t>
            </w:r>
          </w:p>
        </w:tc>
        <w:tc>
          <w:tcPr>
            <w:tcW w:w="940" w:type="dxa"/>
            <w:tcBorders>
              <w:top w:val="nil"/>
              <w:left w:val="nil"/>
              <w:bottom w:val="single" w:sz="4" w:space="0" w:color="auto"/>
              <w:right w:val="single" w:sz="4" w:space="0" w:color="auto"/>
            </w:tcBorders>
            <w:shd w:val="clear" w:color="000000" w:fill="FFFFFF"/>
            <w:noWrap/>
            <w:vAlign w:val="bottom"/>
            <w:hideMark/>
          </w:tcPr>
          <w:p w14:paraId="1857F8D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1F1CC2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431280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CD882E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3C139D2"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04030B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59</w:t>
            </w:r>
          </w:p>
        </w:tc>
        <w:tc>
          <w:tcPr>
            <w:tcW w:w="2720" w:type="dxa"/>
            <w:tcBorders>
              <w:top w:val="nil"/>
              <w:left w:val="nil"/>
              <w:bottom w:val="single" w:sz="4" w:space="0" w:color="auto"/>
              <w:right w:val="single" w:sz="4" w:space="0" w:color="auto"/>
            </w:tcBorders>
            <w:shd w:val="clear" w:color="000000" w:fill="FFFFFF"/>
            <w:noWrap/>
            <w:vAlign w:val="bottom"/>
            <w:hideMark/>
          </w:tcPr>
          <w:p w14:paraId="199ADAD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MICA</w:t>
            </w:r>
          </w:p>
        </w:tc>
        <w:tc>
          <w:tcPr>
            <w:tcW w:w="940" w:type="dxa"/>
            <w:tcBorders>
              <w:top w:val="nil"/>
              <w:left w:val="nil"/>
              <w:bottom w:val="single" w:sz="4" w:space="0" w:color="auto"/>
              <w:right w:val="single" w:sz="4" w:space="0" w:color="auto"/>
            </w:tcBorders>
            <w:shd w:val="clear" w:color="auto" w:fill="auto"/>
            <w:noWrap/>
            <w:vAlign w:val="bottom"/>
            <w:hideMark/>
          </w:tcPr>
          <w:p w14:paraId="64CA409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w:t>
            </w:r>
          </w:p>
        </w:tc>
        <w:tc>
          <w:tcPr>
            <w:tcW w:w="987" w:type="dxa"/>
            <w:tcBorders>
              <w:top w:val="nil"/>
              <w:left w:val="nil"/>
              <w:bottom w:val="single" w:sz="4" w:space="0" w:color="auto"/>
              <w:right w:val="single" w:sz="4" w:space="0" w:color="auto"/>
            </w:tcBorders>
            <w:shd w:val="clear" w:color="auto" w:fill="auto"/>
            <w:noWrap/>
            <w:vAlign w:val="bottom"/>
            <w:hideMark/>
          </w:tcPr>
          <w:p w14:paraId="3E1C126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5FAF2C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900</w:t>
            </w:r>
          </w:p>
        </w:tc>
        <w:tc>
          <w:tcPr>
            <w:tcW w:w="940" w:type="dxa"/>
            <w:tcBorders>
              <w:top w:val="nil"/>
              <w:left w:val="nil"/>
              <w:bottom w:val="single" w:sz="4" w:space="0" w:color="auto"/>
              <w:right w:val="single" w:sz="4" w:space="0" w:color="auto"/>
            </w:tcBorders>
            <w:shd w:val="clear" w:color="000000" w:fill="FFFFFF"/>
            <w:noWrap/>
            <w:vAlign w:val="bottom"/>
            <w:hideMark/>
          </w:tcPr>
          <w:p w14:paraId="1741863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900</w:t>
            </w:r>
          </w:p>
        </w:tc>
        <w:tc>
          <w:tcPr>
            <w:tcW w:w="940" w:type="dxa"/>
            <w:tcBorders>
              <w:top w:val="nil"/>
              <w:left w:val="nil"/>
              <w:bottom w:val="single" w:sz="4" w:space="0" w:color="auto"/>
              <w:right w:val="single" w:sz="4" w:space="0" w:color="auto"/>
            </w:tcBorders>
            <w:shd w:val="clear" w:color="000000" w:fill="FFFFFF"/>
            <w:noWrap/>
            <w:vAlign w:val="bottom"/>
            <w:hideMark/>
          </w:tcPr>
          <w:p w14:paraId="47C649A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D04D14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CDC83E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2BE08B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F614AB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27C407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0760978"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6D3F00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60</w:t>
            </w:r>
          </w:p>
        </w:tc>
        <w:tc>
          <w:tcPr>
            <w:tcW w:w="2720" w:type="dxa"/>
            <w:tcBorders>
              <w:top w:val="nil"/>
              <w:left w:val="nil"/>
              <w:bottom w:val="single" w:sz="4" w:space="0" w:color="auto"/>
              <w:right w:val="single" w:sz="4" w:space="0" w:color="auto"/>
            </w:tcBorders>
            <w:shd w:val="clear" w:color="000000" w:fill="FFFFFF"/>
            <w:noWrap/>
            <w:vAlign w:val="bottom"/>
            <w:hideMark/>
          </w:tcPr>
          <w:p w14:paraId="4BACF67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MIJLOCULUI</w:t>
            </w:r>
          </w:p>
        </w:tc>
        <w:tc>
          <w:tcPr>
            <w:tcW w:w="940" w:type="dxa"/>
            <w:tcBorders>
              <w:top w:val="nil"/>
              <w:left w:val="nil"/>
              <w:bottom w:val="single" w:sz="4" w:space="0" w:color="auto"/>
              <w:right w:val="single" w:sz="4" w:space="0" w:color="auto"/>
            </w:tcBorders>
            <w:shd w:val="clear" w:color="auto" w:fill="auto"/>
            <w:noWrap/>
            <w:vAlign w:val="bottom"/>
            <w:hideMark/>
          </w:tcPr>
          <w:p w14:paraId="45791C7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w:t>
            </w:r>
          </w:p>
        </w:tc>
        <w:tc>
          <w:tcPr>
            <w:tcW w:w="987" w:type="dxa"/>
            <w:tcBorders>
              <w:top w:val="nil"/>
              <w:left w:val="nil"/>
              <w:bottom w:val="single" w:sz="4" w:space="0" w:color="auto"/>
              <w:right w:val="single" w:sz="4" w:space="0" w:color="auto"/>
            </w:tcBorders>
            <w:shd w:val="clear" w:color="auto" w:fill="auto"/>
            <w:noWrap/>
            <w:vAlign w:val="bottom"/>
            <w:hideMark/>
          </w:tcPr>
          <w:p w14:paraId="5245A8C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56949F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43484B5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47805AE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22BE5C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91B9E7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39A655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52F747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894686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F23CDE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B55F01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61</w:t>
            </w:r>
          </w:p>
        </w:tc>
        <w:tc>
          <w:tcPr>
            <w:tcW w:w="2720" w:type="dxa"/>
            <w:tcBorders>
              <w:top w:val="nil"/>
              <w:left w:val="nil"/>
              <w:bottom w:val="single" w:sz="4" w:space="0" w:color="auto"/>
              <w:right w:val="single" w:sz="4" w:space="0" w:color="auto"/>
            </w:tcBorders>
            <w:shd w:val="clear" w:color="000000" w:fill="FFFFFF"/>
            <w:noWrap/>
            <w:vAlign w:val="bottom"/>
            <w:hideMark/>
          </w:tcPr>
          <w:p w14:paraId="4AE8CF1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MIKES KELEMEN</w:t>
            </w:r>
          </w:p>
        </w:tc>
        <w:tc>
          <w:tcPr>
            <w:tcW w:w="940" w:type="dxa"/>
            <w:tcBorders>
              <w:top w:val="nil"/>
              <w:left w:val="nil"/>
              <w:bottom w:val="single" w:sz="4" w:space="0" w:color="auto"/>
              <w:right w:val="single" w:sz="4" w:space="0" w:color="auto"/>
            </w:tcBorders>
            <w:shd w:val="clear" w:color="auto" w:fill="auto"/>
            <w:noWrap/>
            <w:vAlign w:val="bottom"/>
            <w:hideMark/>
          </w:tcPr>
          <w:p w14:paraId="605C8CC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w:t>
            </w:r>
          </w:p>
        </w:tc>
        <w:tc>
          <w:tcPr>
            <w:tcW w:w="987" w:type="dxa"/>
            <w:tcBorders>
              <w:top w:val="nil"/>
              <w:left w:val="nil"/>
              <w:bottom w:val="single" w:sz="4" w:space="0" w:color="auto"/>
              <w:right w:val="single" w:sz="4" w:space="0" w:color="auto"/>
            </w:tcBorders>
            <w:shd w:val="clear" w:color="auto" w:fill="auto"/>
            <w:noWrap/>
            <w:vAlign w:val="bottom"/>
            <w:hideMark/>
          </w:tcPr>
          <w:p w14:paraId="5992753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2A738D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40" w:type="dxa"/>
            <w:tcBorders>
              <w:top w:val="nil"/>
              <w:left w:val="nil"/>
              <w:bottom w:val="single" w:sz="4" w:space="0" w:color="auto"/>
              <w:right w:val="single" w:sz="4" w:space="0" w:color="auto"/>
            </w:tcBorders>
            <w:shd w:val="clear" w:color="000000" w:fill="FFFFFF"/>
            <w:noWrap/>
            <w:vAlign w:val="bottom"/>
            <w:hideMark/>
          </w:tcPr>
          <w:p w14:paraId="443C47A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40" w:type="dxa"/>
            <w:tcBorders>
              <w:top w:val="nil"/>
              <w:left w:val="nil"/>
              <w:bottom w:val="single" w:sz="4" w:space="0" w:color="auto"/>
              <w:right w:val="single" w:sz="4" w:space="0" w:color="auto"/>
            </w:tcBorders>
            <w:shd w:val="clear" w:color="000000" w:fill="FFFFFF"/>
            <w:noWrap/>
            <w:vAlign w:val="bottom"/>
            <w:hideMark/>
          </w:tcPr>
          <w:p w14:paraId="5794B5D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7F0FF3F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20EE07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FC5DC6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4A5CEA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7F50DE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2120000"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B9E24F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62</w:t>
            </w:r>
          </w:p>
        </w:tc>
        <w:tc>
          <w:tcPr>
            <w:tcW w:w="2720" w:type="dxa"/>
            <w:tcBorders>
              <w:top w:val="nil"/>
              <w:left w:val="nil"/>
              <w:bottom w:val="single" w:sz="4" w:space="0" w:color="auto"/>
              <w:right w:val="single" w:sz="4" w:space="0" w:color="auto"/>
            </w:tcBorders>
            <w:shd w:val="clear" w:color="CCCCFF" w:fill="FFFFFF"/>
            <w:noWrap/>
            <w:vAlign w:val="bottom"/>
            <w:hideMark/>
          </w:tcPr>
          <w:p w14:paraId="2CFC73E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MORII</w:t>
            </w:r>
          </w:p>
        </w:tc>
        <w:tc>
          <w:tcPr>
            <w:tcW w:w="940" w:type="dxa"/>
            <w:tcBorders>
              <w:top w:val="nil"/>
              <w:left w:val="nil"/>
              <w:bottom w:val="single" w:sz="4" w:space="0" w:color="auto"/>
              <w:right w:val="single" w:sz="4" w:space="0" w:color="auto"/>
            </w:tcBorders>
            <w:shd w:val="clear" w:color="auto" w:fill="auto"/>
            <w:noWrap/>
            <w:vAlign w:val="bottom"/>
            <w:hideMark/>
          </w:tcPr>
          <w:p w14:paraId="6BF7B8B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w:t>
            </w:r>
          </w:p>
        </w:tc>
        <w:tc>
          <w:tcPr>
            <w:tcW w:w="987" w:type="dxa"/>
            <w:tcBorders>
              <w:top w:val="nil"/>
              <w:left w:val="nil"/>
              <w:bottom w:val="single" w:sz="4" w:space="0" w:color="auto"/>
              <w:right w:val="single" w:sz="4" w:space="0" w:color="auto"/>
            </w:tcBorders>
            <w:shd w:val="clear" w:color="auto" w:fill="auto"/>
            <w:noWrap/>
            <w:vAlign w:val="bottom"/>
            <w:hideMark/>
          </w:tcPr>
          <w:p w14:paraId="1977179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08D1735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hideMark/>
          </w:tcPr>
          <w:p w14:paraId="6642CF3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hideMark/>
          </w:tcPr>
          <w:p w14:paraId="2C15099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3E1DA2B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11F7736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5D1265F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25DDCB9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8D8D93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18A49E7"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796E4D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63</w:t>
            </w:r>
          </w:p>
        </w:tc>
        <w:tc>
          <w:tcPr>
            <w:tcW w:w="2720" w:type="dxa"/>
            <w:tcBorders>
              <w:top w:val="nil"/>
              <w:left w:val="nil"/>
              <w:bottom w:val="single" w:sz="4" w:space="0" w:color="auto"/>
              <w:right w:val="single" w:sz="4" w:space="0" w:color="auto"/>
            </w:tcBorders>
            <w:shd w:val="clear" w:color="000000" w:fill="FFFFFF"/>
            <w:noWrap/>
            <w:vAlign w:val="bottom"/>
            <w:hideMark/>
          </w:tcPr>
          <w:p w14:paraId="02D66BC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NAGY GYORGY</w:t>
            </w:r>
          </w:p>
        </w:tc>
        <w:tc>
          <w:tcPr>
            <w:tcW w:w="940" w:type="dxa"/>
            <w:tcBorders>
              <w:top w:val="nil"/>
              <w:left w:val="nil"/>
              <w:bottom w:val="single" w:sz="4" w:space="0" w:color="auto"/>
              <w:right w:val="single" w:sz="4" w:space="0" w:color="auto"/>
            </w:tcBorders>
            <w:shd w:val="clear" w:color="auto" w:fill="auto"/>
            <w:noWrap/>
            <w:vAlign w:val="bottom"/>
            <w:hideMark/>
          </w:tcPr>
          <w:p w14:paraId="76F11F9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w:t>
            </w:r>
          </w:p>
        </w:tc>
        <w:tc>
          <w:tcPr>
            <w:tcW w:w="987" w:type="dxa"/>
            <w:tcBorders>
              <w:top w:val="nil"/>
              <w:left w:val="nil"/>
              <w:bottom w:val="single" w:sz="4" w:space="0" w:color="auto"/>
              <w:right w:val="single" w:sz="4" w:space="0" w:color="auto"/>
            </w:tcBorders>
            <w:shd w:val="clear" w:color="auto" w:fill="auto"/>
            <w:noWrap/>
            <w:vAlign w:val="bottom"/>
            <w:hideMark/>
          </w:tcPr>
          <w:p w14:paraId="1B56829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0DD6A7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294A689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69B516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62" w:type="dxa"/>
            <w:tcBorders>
              <w:top w:val="nil"/>
              <w:left w:val="nil"/>
              <w:bottom w:val="single" w:sz="4" w:space="0" w:color="auto"/>
              <w:right w:val="single" w:sz="4" w:space="0" w:color="auto"/>
            </w:tcBorders>
            <w:shd w:val="clear" w:color="000000" w:fill="FFFFFF"/>
            <w:noWrap/>
            <w:vAlign w:val="bottom"/>
            <w:hideMark/>
          </w:tcPr>
          <w:p w14:paraId="2F8DDEF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0B0673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A7400D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0F50445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55AA57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ABA14F4"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141F8F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64</w:t>
            </w:r>
          </w:p>
        </w:tc>
        <w:tc>
          <w:tcPr>
            <w:tcW w:w="2720" w:type="dxa"/>
            <w:tcBorders>
              <w:top w:val="nil"/>
              <w:left w:val="nil"/>
              <w:bottom w:val="single" w:sz="4" w:space="0" w:color="auto"/>
              <w:right w:val="single" w:sz="4" w:space="0" w:color="auto"/>
            </w:tcBorders>
            <w:shd w:val="clear" w:color="000000" w:fill="FFFFFF"/>
            <w:noWrap/>
            <w:vAlign w:val="bottom"/>
            <w:hideMark/>
          </w:tcPr>
          <w:p w14:paraId="1AF7D6B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NARCISELOR</w:t>
            </w:r>
          </w:p>
        </w:tc>
        <w:tc>
          <w:tcPr>
            <w:tcW w:w="940" w:type="dxa"/>
            <w:tcBorders>
              <w:top w:val="nil"/>
              <w:left w:val="nil"/>
              <w:bottom w:val="single" w:sz="4" w:space="0" w:color="auto"/>
              <w:right w:val="single" w:sz="4" w:space="0" w:color="auto"/>
            </w:tcBorders>
            <w:shd w:val="clear" w:color="auto" w:fill="auto"/>
            <w:noWrap/>
            <w:vAlign w:val="bottom"/>
            <w:hideMark/>
          </w:tcPr>
          <w:p w14:paraId="30F622C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w:t>
            </w:r>
          </w:p>
        </w:tc>
        <w:tc>
          <w:tcPr>
            <w:tcW w:w="987" w:type="dxa"/>
            <w:tcBorders>
              <w:top w:val="nil"/>
              <w:left w:val="nil"/>
              <w:bottom w:val="single" w:sz="4" w:space="0" w:color="auto"/>
              <w:right w:val="single" w:sz="4" w:space="0" w:color="auto"/>
            </w:tcBorders>
            <w:shd w:val="clear" w:color="auto" w:fill="auto"/>
            <w:noWrap/>
            <w:vAlign w:val="bottom"/>
            <w:hideMark/>
          </w:tcPr>
          <w:p w14:paraId="6DA0C1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B1ACF4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5E8E186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C4A0F5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103A543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1200</w:t>
            </w:r>
          </w:p>
        </w:tc>
        <w:tc>
          <w:tcPr>
            <w:tcW w:w="940" w:type="dxa"/>
            <w:tcBorders>
              <w:top w:val="nil"/>
              <w:left w:val="nil"/>
              <w:bottom w:val="single" w:sz="4" w:space="0" w:color="auto"/>
              <w:right w:val="single" w:sz="4" w:space="0" w:color="auto"/>
            </w:tcBorders>
            <w:shd w:val="clear" w:color="000000" w:fill="FFFFFF"/>
            <w:noWrap/>
            <w:vAlign w:val="bottom"/>
            <w:hideMark/>
          </w:tcPr>
          <w:p w14:paraId="28BEA2B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476332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595611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EBAAE3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EF4D46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FC2851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65</w:t>
            </w:r>
          </w:p>
        </w:tc>
        <w:tc>
          <w:tcPr>
            <w:tcW w:w="2720" w:type="dxa"/>
            <w:tcBorders>
              <w:top w:val="nil"/>
              <w:left w:val="nil"/>
              <w:bottom w:val="single" w:sz="4" w:space="0" w:color="auto"/>
              <w:right w:val="single" w:sz="4" w:space="0" w:color="auto"/>
            </w:tcBorders>
            <w:shd w:val="clear" w:color="FFCC00" w:fill="FFFFFF"/>
            <w:noWrap/>
            <w:vAlign w:val="bottom"/>
            <w:hideMark/>
          </w:tcPr>
          <w:p w14:paraId="1479BDB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NICOLAE COLAN</w:t>
            </w:r>
          </w:p>
        </w:tc>
        <w:tc>
          <w:tcPr>
            <w:tcW w:w="940" w:type="dxa"/>
            <w:tcBorders>
              <w:top w:val="nil"/>
              <w:left w:val="nil"/>
              <w:bottom w:val="single" w:sz="4" w:space="0" w:color="auto"/>
              <w:right w:val="single" w:sz="4" w:space="0" w:color="auto"/>
            </w:tcBorders>
            <w:shd w:val="clear" w:color="auto" w:fill="auto"/>
            <w:noWrap/>
            <w:vAlign w:val="bottom"/>
            <w:hideMark/>
          </w:tcPr>
          <w:p w14:paraId="1D7106F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355</w:t>
            </w:r>
          </w:p>
        </w:tc>
        <w:tc>
          <w:tcPr>
            <w:tcW w:w="987" w:type="dxa"/>
            <w:tcBorders>
              <w:top w:val="nil"/>
              <w:left w:val="nil"/>
              <w:bottom w:val="single" w:sz="4" w:space="0" w:color="auto"/>
              <w:right w:val="single" w:sz="4" w:space="0" w:color="auto"/>
            </w:tcBorders>
            <w:shd w:val="clear" w:color="auto" w:fill="auto"/>
            <w:noWrap/>
            <w:vAlign w:val="bottom"/>
            <w:hideMark/>
          </w:tcPr>
          <w:p w14:paraId="14248BD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5914AE3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1775</w:t>
            </w:r>
          </w:p>
        </w:tc>
        <w:tc>
          <w:tcPr>
            <w:tcW w:w="940" w:type="dxa"/>
            <w:tcBorders>
              <w:top w:val="nil"/>
              <w:left w:val="nil"/>
              <w:bottom w:val="single" w:sz="4" w:space="0" w:color="auto"/>
              <w:right w:val="single" w:sz="4" w:space="0" w:color="auto"/>
            </w:tcBorders>
            <w:shd w:val="clear" w:color="FFCC00" w:fill="FFFFFF"/>
            <w:noWrap/>
            <w:vAlign w:val="bottom"/>
            <w:hideMark/>
          </w:tcPr>
          <w:p w14:paraId="096C2CE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16045BB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FFCC00" w:fill="FFFFFF"/>
            <w:noWrap/>
            <w:vAlign w:val="bottom"/>
            <w:hideMark/>
          </w:tcPr>
          <w:p w14:paraId="40401A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764F47A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1775</w:t>
            </w:r>
          </w:p>
        </w:tc>
        <w:tc>
          <w:tcPr>
            <w:tcW w:w="940" w:type="dxa"/>
            <w:tcBorders>
              <w:top w:val="nil"/>
              <w:left w:val="nil"/>
              <w:bottom w:val="single" w:sz="4" w:space="0" w:color="auto"/>
              <w:right w:val="single" w:sz="4" w:space="0" w:color="auto"/>
            </w:tcBorders>
            <w:shd w:val="clear" w:color="FFCC00" w:fill="FFFFFF"/>
            <w:noWrap/>
            <w:vAlign w:val="bottom"/>
            <w:hideMark/>
          </w:tcPr>
          <w:p w14:paraId="5A7E022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F257C7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C25BDF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8C3E24E"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184D43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66</w:t>
            </w:r>
          </w:p>
        </w:tc>
        <w:tc>
          <w:tcPr>
            <w:tcW w:w="2720" w:type="dxa"/>
            <w:tcBorders>
              <w:top w:val="nil"/>
              <w:left w:val="nil"/>
              <w:bottom w:val="single" w:sz="4" w:space="0" w:color="auto"/>
              <w:right w:val="single" w:sz="4" w:space="0" w:color="auto"/>
            </w:tcBorders>
            <w:shd w:val="clear" w:color="000000" w:fill="FFFFFF"/>
            <w:noWrap/>
            <w:vAlign w:val="bottom"/>
            <w:hideMark/>
          </w:tcPr>
          <w:p w14:paraId="0FCF5F8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NICOLAE IORGA</w:t>
            </w:r>
          </w:p>
        </w:tc>
        <w:tc>
          <w:tcPr>
            <w:tcW w:w="940" w:type="dxa"/>
            <w:tcBorders>
              <w:top w:val="nil"/>
              <w:left w:val="nil"/>
              <w:bottom w:val="single" w:sz="4" w:space="0" w:color="auto"/>
              <w:right w:val="single" w:sz="4" w:space="0" w:color="auto"/>
            </w:tcBorders>
            <w:shd w:val="clear" w:color="auto" w:fill="auto"/>
            <w:noWrap/>
            <w:vAlign w:val="bottom"/>
            <w:hideMark/>
          </w:tcPr>
          <w:p w14:paraId="218FEA5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1890</w:t>
            </w:r>
          </w:p>
        </w:tc>
        <w:tc>
          <w:tcPr>
            <w:tcW w:w="987" w:type="dxa"/>
            <w:tcBorders>
              <w:top w:val="nil"/>
              <w:left w:val="nil"/>
              <w:bottom w:val="single" w:sz="4" w:space="0" w:color="auto"/>
              <w:right w:val="single" w:sz="4" w:space="0" w:color="auto"/>
            </w:tcBorders>
            <w:shd w:val="clear" w:color="auto" w:fill="auto"/>
            <w:noWrap/>
            <w:vAlign w:val="bottom"/>
            <w:hideMark/>
          </w:tcPr>
          <w:p w14:paraId="291E364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715AC8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9450</w:t>
            </w:r>
          </w:p>
        </w:tc>
        <w:tc>
          <w:tcPr>
            <w:tcW w:w="940" w:type="dxa"/>
            <w:tcBorders>
              <w:top w:val="nil"/>
              <w:left w:val="nil"/>
              <w:bottom w:val="single" w:sz="4" w:space="0" w:color="auto"/>
              <w:right w:val="single" w:sz="4" w:space="0" w:color="auto"/>
            </w:tcBorders>
            <w:shd w:val="clear" w:color="000000" w:fill="FFFFFF"/>
            <w:noWrap/>
            <w:vAlign w:val="bottom"/>
            <w:hideMark/>
          </w:tcPr>
          <w:p w14:paraId="65892D6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A9FD19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0393DE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9450</w:t>
            </w:r>
          </w:p>
        </w:tc>
        <w:tc>
          <w:tcPr>
            <w:tcW w:w="940" w:type="dxa"/>
            <w:tcBorders>
              <w:top w:val="nil"/>
              <w:left w:val="nil"/>
              <w:bottom w:val="single" w:sz="4" w:space="0" w:color="auto"/>
              <w:right w:val="single" w:sz="4" w:space="0" w:color="auto"/>
            </w:tcBorders>
            <w:shd w:val="clear" w:color="000000" w:fill="FFFFFF"/>
            <w:noWrap/>
            <w:vAlign w:val="bottom"/>
            <w:hideMark/>
          </w:tcPr>
          <w:p w14:paraId="6F09179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ADAF70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D4405C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59ED0F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581A4A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DCDC23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67</w:t>
            </w:r>
          </w:p>
        </w:tc>
        <w:tc>
          <w:tcPr>
            <w:tcW w:w="2720" w:type="dxa"/>
            <w:tcBorders>
              <w:top w:val="nil"/>
              <w:left w:val="nil"/>
              <w:bottom w:val="single" w:sz="4" w:space="0" w:color="auto"/>
              <w:right w:val="single" w:sz="4" w:space="0" w:color="auto"/>
            </w:tcBorders>
            <w:shd w:val="clear" w:color="000000" w:fill="FFFFFF"/>
            <w:noWrap/>
            <w:vAlign w:val="bottom"/>
            <w:hideMark/>
          </w:tcPr>
          <w:p w14:paraId="29A0D02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NUFERILOR</w:t>
            </w:r>
          </w:p>
        </w:tc>
        <w:tc>
          <w:tcPr>
            <w:tcW w:w="940" w:type="dxa"/>
            <w:tcBorders>
              <w:top w:val="nil"/>
              <w:left w:val="nil"/>
              <w:bottom w:val="single" w:sz="4" w:space="0" w:color="auto"/>
              <w:right w:val="single" w:sz="4" w:space="0" w:color="auto"/>
            </w:tcBorders>
            <w:shd w:val="clear" w:color="auto" w:fill="auto"/>
            <w:noWrap/>
            <w:vAlign w:val="bottom"/>
            <w:hideMark/>
          </w:tcPr>
          <w:p w14:paraId="195E8B5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5B1539C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5856CD6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1512CC2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D2E9E9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086664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4F0DF1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4FC814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5F8C3C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37AB51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1DAA08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9971D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68</w:t>
            </w:r>
          </w:p>
        </w:tc>
        <w:tc>
          <w:tcPr>
            <w:tcW w:w="2720" w:type="dxa"/>
            <w:tcBorders>
              <w:top w:val="nil"/>
              <w:left w:val="nil"/>
              <w:bottom w:val="single" w:sz="4" w:space="0" w:color="auto"/>
              <w:right w:val="single" w:sz="4" w:space="0" w:color="auto"/>
            </w:tcBorders>
            <w:shd w:val="clear" w:color="FFCC00" w:fill="FFFFFF"/>
            <w:noWrap/>
            <w:vAlign w:val="bottom"/>
            <w:hideMark/>
          </w:tcPr>
          <w:p w14:paraId="5549CDA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OLTULUI</w:t>
            </w:r>
          </w:p>
        </w:tc>
        <w:tc>
          <w:tcPr>
            <w:tcW w:w="940" w:type="dxa"/>
            <w:tcBorders>
              <w:top w:val="nil"/>
              <w:left w:val="nil"/>
              <w:bottom w:val="single" w:sz="4" w:space="0" w:color="auto"/>
              <w:right w:val="single" w:sz="4" w:space="0" w:color="auto"/>
            </w:tcBorders>
            <w:shd w:val="clear" w:color="auto" w:fill="auto"/>
            <w:noWrap/>
            <w:vAlign w:val="bottom"/>
            <w:hideMark/>
          </w:tcPr>
          <w:p w14:paraId="0B6382B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1040</w:t>
            </w:r>
          </w:p>
        </w:tc>
        <w:tc>
          <w:tcPr>
            <w:tcW w:w="987" w:type="dxa"/>
            <w:tcBorders>
              <w:top w:val="nil"/>
              <w:left w:val="nil"/>
              <w:bottom w:val="single" w:sz="4" w:space="0" w:color="auto"/>
              <w:right w:val="single" w:sz="4" w:space="0" w:color="auto"/>
            </w:tcBorders>
            <w:shd w:val="clear" w:color="auto" w:fill="auto"/>
            <w:noWrap/>
            <w:vAlign w:val="bottom"/>
            <w:hideMark/>
          </w:tcPr>
          <w:p w14:paraId="039A9AC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5D304DC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5200</w:t>
            </w:r>
          </w:p>
        </w:tc>
        <w:tc>
          <w:tcPr>
            <w:tcW w:w="940" w:type="dxa"/>
            <w:tcBorders>
              <w:top w:val="nil"/>
              <w:left w:val="nil"/>
              <w:bottom w:val="single" w:sz="4" w:space="0" w:color="auto"/>
              <w:right w:val="single" w:sz="4" w:space="0" w:color="auto"/>
            </w:tcBorders>
            <w:shd w:val="clear" w:color="FFCC00" w:fill="FFFFFF"/>
            <w:noWrap/>
            <w:vAlign w:val="bottom"/>
            <w:hideMark/>
          </w:tcPr>
          <w:p w14:paraId="2125DAA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444264C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5200</w:t>
            </w:r>
          </w:p>
        </w:tc>
        <w:tc>
          <w:tcPr>
            <w:tcW w:w="962" w:type="dxa"/>
            <w:tcBorders>
              <w:top w:val="nil"/>
              <w:left w:val="nil"/>
              <w:bottom w:val="single" w:sz="4" w:space="0" w:color="auto"/>
              <w:right w:val="single" w:sz="4" w:space="0" w:color="auto"/>
            </w:tcBorders>
            <w:shd w:val="clear" w:color="FFCC00" w:fill="FFFFFF"/>
            <w:noWrap/>
            <w:vAlign w:val="bottom"/>
            <w:hideMark/>
          </w:tcPr>
          <w:p w14:paraId="422108E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085F3AE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486326C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ED373F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11586A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526F7D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B4D7DA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69</w:t>
            </w:r>
          </w:p>
        </w:tc>
        <w:tc>
          <w:tcPr>
            <w:tcW w:w="2720" w:type="dxa"/>
            <w:tcBorders>
              <w:top w:val="nil"/>
              <w:left w:val="nil"/>
              <w:bottom w:val="single" w:sz="4" w:space="0" w:color="auto"/>
              <w:right w:val="single" w:sz="4" w:space="0" w:color="auto"/>
            </w:tcBorders>
            <w:shd w:val="clear" w:color="CCCCFF" w:fill="FFFFFF"/>
            <w:noWrap/>
            <w:vAlign w:val="bottom"/>
            <w:hideMark/>
          </w:tcPr>
          <w:p w14:paraId="46D9B63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OZUNULUI</w:t>
            </w:r>
          </w:p>
        </w:tc>
        <w:tc>
          <w:tcPr>
            <w:tcW w:w="940" w:type="dxa"/>
            <w:tcBorders>
              <w:top w:val="nil"/>
              <w:left w:val="nil"/>
              <w:bottom w:val="single" w:sz="4" w:space="0" w:color="auto"/>
              <w:right w:val="single" w:sz="4" w:space="0" w:color="auto"/>
            </w:tcBorders>
            <w:shd w:val="clear" w:color="auto" w:fill="auto"/>
            <w:noWrap/>
            <w:vAlign w:val="bottom"/>
            <w:hideMark/>
          </w:tcPr>
          <w:p w14:paraId="292F902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w:t>
            </w:r>
          </w:p>
        </w:tc>
        <w:tc>
          <w:tcPr>
            <w:tcW w:w="987" w:type="dxa"/>
            <w:tcBorders>
              <w:top w:val="nil"/>
              <w:left w:val="nil"/>
              <w:bottom w:val="single" w:sz="4" w:space="0" w:color="auto"/>
              <w:right w:val="single" w:sz="4" w:space="0" w:color="auto"/>
            </w:tcBorders>
            <w:shd w:val="clear" w:color="auto" w:fill="auto"/>
            <w:noWrap/>
            <w:vAlign w:val="bottom"/>
            <w:hideMark/>
          </w:tcPr>
          <w:p w14:paraId="20BA08E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1BF44C8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hideMark/>
          </w:tcPr>
          <w:p w14:paraId="0627A86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750</w:t>
            </w:r>
          </w:p>
        </w:tc>
        <w:tc>
          <w:tcPr>
            <w:tcW w:w="940" w:type="dxa"/>
            <w:tcBorders>
              <w:top w:val="nil"/>
              <w:left w:val="nil"/>
              <w:bottom w:val="single" w:sz="4" w:space="0" w:color="auto"/>
              <w:right w:val="single" w:sz="4" w:space="0" w:color="auto"/>
            </w:tcBorders>
            <w:shd w:val="clear" w:color="CCCCFF" w:fill="FFFFFF"/>
            <w:noWrap/>
            <w:vAlign w:val="bottom"/>
            <w:hideMark/>
          </w:tcPr>
          <w:p w14:paraId="3A73A84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020C264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2725544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5E1DE8A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3C73318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A3EC56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5DDAA13"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2FE2E7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70</w:t>
            </w:r>
          </w:p>
        </w:tc>
        <w:tc>
          <w:tcPr>
            <w:tcW w:w="2720" w:type="dxa"/>
            <w:tcBorders>
              <w:top w:val="nil"/>
              <w:left w:val="nil"/>
              <w:bottom w:val="single" w:sz="4" w:space="0" w:color="auto"/>
              <w:right w:val="single" w:sz="4" w:space="0" w:color="auto"/>
            </w:tcBorders>
            <w:shd w:val="clear" w:color="000000" w:fill="FFFFFF"/>
            <w:noWrap/>
            <w:vAlign w:val="bottom"/>
            <w:hideMark/>
          </w:tcPr>
          <w:p w14:paraId="6C49A31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PAIUS DAVID</w:t>
            </w:r>
          </w:p>
        </w:tc>
        <w:tc>
          <w:tcPr>
            <w:tcW w:w="940" w:type="dxa"/>
            <w:tcBorders>
              <w:top w:val="nil"/>
              <w:left w:val="nil"/>
              <w:bottom w:val="single" w:sz="4" w:space="0" w:color="auto"/>
              <w:right w:val="single" w:sz="4" w:space="0" w:color="auto"/>
            </w:tcBorders>
            <w:shd w:val="clear" w:color="auto" w:fill="auto"/>
            <w:noWrap/>
            <w:vAlign w:val="bottom"/>
            <w:hideMark/>
          </w:tcPr>
          <w:p w14:paraId="60034A2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1900</w:t>
            </w:r>
          </w:p>
        </w:tc>
        <w:tc>
          <w:tcPr>
            <w:tcW w:w="987" w:type="dxa"/>
            <w:tcBorders>
              <w:top w:val="nil"/>
              <w:left w:val="nil"/>
              <w:bottom w:val="single" w:sz="4" w:space="0" w:color="auto"/>
              <w:right w:val="single" w:sz="4" w:space="0" w:color="auto"/>
            </w:tcBorders>
            <w:shd w:val="clear" w:color="auto" w:fill="auto"/>
            <w:noWrap/>
            <w:vAlign w:val="bottom"/>
            <w:hideMark/>
          </w:tcPr>
          <w:p w14:paraId="793FC68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EB1050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9500</w:t>
            </w:r>
          </w:p>
        </w:tc>
        <w:tc>
          <w:tcPr>
            <w:tcW w:w="940" w:type="dxa"/>
            <w:tcBorders>
              <w:top w:val="nil"/>
              <w:left w:val="nil"/>
              <w:bottom w:val="single" w:sz="4" w:space="0" w:color="auto"/>
              <w:right w:val="single" w:sz="4" w:space="0" w:color="auto"/>
            </w:tcBorders>
            <w:shd w:val="clear" w:color="000000" w:fill="FFFFFF"/>
            <w:noWrap/>
            <w:vAlign w:val="bottom"/>
            <w:hideMark/>
          </w:tcPr>
          <w:p w14:paraId="081A0C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9500</w:t>
            </w:r>
          </w:p>
        </w:tc>
        <w:tc>
          <w:tcPr>
            <w:tcW w:w="940" w:type="dxa"/>
            <w:tcBorders>
              <w:top w:val="nil"/>
              <w:left w:val="nil"/>
              <w:bottom w:val="single" w:sz="4" w:space="0" w:color="auto"/>
              <w:right w:val="single" w:sz="4" w:space="0" w:color="auto"/>
            </w:tcBorders>
            <w:shd w:val="clear" w:color="000000" w:fill="FFFFFF"/>
            <w:noWrap/>
            <w:vAlign w:val="bottom"/>
            <w:hideMark/>
          </w:tcPr>
          <w:p w14:paraId="6A54A3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C17248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EE1D16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82AF4E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302C46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C36300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D5D5FE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3D28ED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71</w:t>
            </w:r>
          </w:p>
        </w:tc>
        <w:tc>
          <w:tcPr>
            <w:tcW w:w="2720" w:type="dxa"/>
            <w:tcBorders>
              <w:top w:val="nil"/>
              <w:left w:val="nil"/>
              <w:bottom w:val="single" w:sz="4" w:space="0" w:color="auto"/>
              <w:right w:val="single" w:sz="4" w:space="0" w:color="auto"/>
            </w:tcBorders>
            <w:shd w:val="clear" w:color="000000" w:fill="FFFFFF"/>
            <w:noWrap/>
            <w:vAlign w:val="bottom"/>
            <w:hideMark/>
          </w:tcPr>
          <w:p w14:paraId="4FBDC1C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PARAULUI</w:t>
            </w:r>
          </w:p>
        </w:tc>
        <w:tc>
          <w:tcPr>
            <w:tcW w:w="940" w:type="dxa"/>
            <w:tcBorders>
              <w:top w:val="nil"/>
              <w:left w:val="nil"/>
              <w:bottom w:val="single" w:sz="4" w:space="0" w:color="auto"/>
              <w:right w:val="single" w:sz="4" w:space="0" w:color="auto"/>
            </w:tcBorders>
            <w:shd w:val="clear" w:color="auto" w:fill="auto"/>
            <w:noWrap/>
            <w:vAlign w:val="bottom"/>
            <w:hideMark/>
          </w:tcPr>
          <w:p w14:paraId="3DBF4DE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340</w:t>
            </w:r>
          </w:p>
        </w:tc>
        <w:tc>
          <w:tcPr>
            <w:tcW w:w="987" w:type="dxa"/>
            <w:tcBorders>
              <w:top w:val="nil"/>
              <w:left w:val="nil"/>
              <w:bottom w:val="single" w:sz="4" w:space="0" w:color="auto"/>
              <w:right w:val="single" w:sz="4" w:space="0" w:color="auto"/>
            </w:tcBorders>
            <w:shd w:val="clear" w:color="auto" w:fill="auto"/>
            <w:noWrap/>
            <w:vAlign w:val="bottom"/>
            <w:hideMark/>
          </w:tcPr>
          <w:p w14:paraId="6F1B63C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8CF246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1700</w:t>
            </w:r>
          </w:p>
        </w:tc>
        <w:tc>
          <w:tcPr>
            <w:tcW w:w="940" w:type="dxa"/>
            <w:tcBorders>
              <w:top w:val="nil"/>
              <w:left w:val="nil"/>
              <w:bottom w:val="single" w:sz="4" w:space="0" w:color="auto"/>
              <w:right w:val="single" w:sz="4" w:space="0" w:color="auto"/>
            </w:tcBorders>
            <w:shd w:val="clear" w:color="000000" w:fill="FFFFFF"/>
            <w:noWrap/>
            <w:vAlign w:val="bottom"/>
            <w:hideMark/>
          </w:tcPr>
          <w:p w14:paraId="0DB55BB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18C477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7D9E346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94C8E7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9030C3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1700</w:t>
            </w:r>
          </w:p>
        </w:tc>
        <w:tc>
          <w:tcPr>
            <w:tcW w:w="940" w:type="dxa"/>
            <w:tcBorders>
              <w:top w:val="nil"/>
              <w:left w:val="nil"/>
              <w:bottom w:val="single" w:sz="4" w:space="0" w:color="auto"/>
              <w:right w:val="single" w:sz="4" w:space="0" w:color="auto"/>
            </w:tcBorders>
            <w:shd w:val="clear" w:color="auto" w:fill="auto"/>
            <w:noWrap/>
            <w:vAlign w:val="bottom"/>
            <w:hideMark/>
          </w:tcPr>
          <w:p w14:paraId="14F8FD7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F20836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15AEBB1"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235132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72</w:t>
            </w:r>
          </w:p>
        </w:tc>
        <w:tc>
          <w:tcPr>
            <w:tcW w:w="2720" w:type="dxa"/>
            <w:tcBorders>
              <w:top w:val="nil"/>
              <w:left w:val="nil"/>
              <w:bottom w:val="single" w:sz="4" w:space="0" w:color="auto"/>
              <w:right w:val="single" w:sz="4" w:space="0" w:color="auto"/>
            </w:tcBorders>
            <w:shd w:val="clear" w:color="000000" w:fill="FFFFFF"/>
            <w:noWrap/>
            <w:vAlign w:val="bottom"/>
            <w:hideMark/>
          </w:tcPr>
          <w:p w14:paraId="592DCBF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PESCARILOR</w:t>
            </w:r>
          </w:p>
        </w:tc>
        <w:tc>
          <w:tcPr>
            <w:tcW w:w="940" w:type="dxa"/>
            <w:tcBorders>
              <w:top w:val="nil"/>
              <w:left w:val="nil"/>
              <w:bottom w:val="single" w:sz="4" w:space="0" w:color="auto"/>
              <w:right w:val="single" w:sz="4" w:space="0" w:color="auto"/>
            </w:tcBorders>
            <w:shd w:val="clear" w:color="auto" w:fill="auto"/>
            <w:noWrap/>
            <w:vAlign w:val="bottom"/>
            <w:hideMark/>
          </w:tcPr>
          <w:p w14:paraId="4CF7818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440</w:t>
            </w:r>
          </w:p>
        </w:tc>
        <w:tc>
          <w:tcPr>
            <w:tcW w:w="987" w:type="dxa"/>
            <w:tcBorders>
              <w:top w:val="nil"/>
              <w:left w:val="nil"/>
              <w:bottom w:val="single" w:sz="4" w:space="0" w:color="auto"/>
              <w:right w:val="single" w:sz="4" w:space="0" w:color="auto"/>
            </w:tcBorders>
            <w:shd w:val="clear" w:color="auto" w:fill="auto"/>
            <w:noWrap/>
            <w:vAlign w:val="bottom"/>
            <w:hideMark/>
          </w:tcPr>
          <w:p w14:paraId="4E31D37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88B575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hideMark/>
          </w:tcPr>
          <w:p w14:paraId="44A3C61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9F3D78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7AA0D2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2200</w:t>
            </w:r>
          </w:p>
        </w:tc>
        <w:tc>
          <w:tcPr>
            <w:tcW w:w="940" w:type="dxa"/>
            <w:tcBorders>
              <w:top w:val="nil"/>
              <w:left w:val="nil"/>
              <w:bottom w:val="single" w:sz="4" w:space="0" w:color="auto"/>
              <w:right w:val="single" w:sz="4" w:space="0" w:color="auto"/>
            </w:tcBorders>
            <w:shd w:val="clear" w:color="000000" w:fill="FFFFFF"/>
            <w:noWrap/>
            <w:vAlign w:val="bottom"/>
            <w:hideMark/>
          </w:tcPr>
          <w:p w14:paraId="06AECA8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A9C58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AFA824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764CEB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DC1DA55"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810BB6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73</w:t>
            </w:r>
          </w:p>
        </w:tc>
        <w:tc>
          <w:tcPr>
            <w:tcW w:w="2720" w:type="dxa"/>
            <w:tcBorders>
              <w:top w:val="nil"/>
              <w:left w:val="nil"/>
              <w:bottom w:val="single" w:sz="4" w:space="0" w:color="auto"/>
              <w:right w:val="single" w:sz="4" w:space="0" w:color="auto"/>
            </w:tcBorders>
            <w:shd w:val="clear" w:color="000000" w:fill="FFFFFF"/>
            <w:noWrap/>
            <w:vAlign w:val="bottom"/>
            <w:hideMark/>
          </w:tcPr>
          <w:p w14:paraId="24F1E03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PETOFI SANDOR</w:t>
            </w:r>
          </w:p>
        </w:tc>
        <w:tc>
          <w:tcPr>
            <w:tcW w:w="940" w:type="dxa"/>
            <w:tcBorders>
              <w:top w:val="nil"/>
              <w:left w:val="nil"/>
              <w:bottom w:val="single" w:sz="4" w:space="0" w:color="auto"/>
              <w:right w:val="single" w:sz="4" w:space="0" w:color="auto"/>
            </w:tcBorders>
            <w:shd w:val="clear" w:color="auto" w:fill="auto"/>
            <w:noWrap/>
            <w:vAlign w:val="bottom"/>
            <w:hideMark/>
          </w:tcPr>
          <w:p w14:paraId="6E33859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480</w:t>
            </w:r>
          </w:p>
        </w:tc>
        <w:tc>
          <w:tcPr>
            <w:tcW w:w="987" w:type="dxa"/>
            <w:tcBorders>
              <w:top w:val="nil"/>
              <w:left w:val="nil"/>
              <w:bottom w:val="single" w:sz="4" w:space="0" w:color="auto"/>
              <w:right w:val="single" w:sz="4" w:space="0" w:color="auto"/>
            </w:tcBorders>
            <w:shd w:val="clear" w:color="auto" w:fill="auto"/>
            <w:noWrap/>
            <w:vAlign w:val="bottom"/>
            <w:hideMark/>
          </w:tcPr>
          <w:p w14:paraId="49996D2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DFDC6C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2400</w:t>
            </w:r>
          </w:p>
        </w:tc>
        <w:tc>
          <w:tcPr>
            <w:tcW w:w="940" w:type="dxa"/>
            <w:tcBorders>
              <w:top w:val="nil"/>
              <w:left w:val="nil"/>
              <w:bottom w:val="single" w:sz="4" w:space="0" w:color="auto"/>
              <w:right w:val="single" w:sz="4" w:space="0" w:color="auto"/>
            </w:tcBorders>
            <w:shd w:val="clear" w:color="000000" w:fill="FFFFFF"/>
            <w:noWrap/>
            <w:vAlign w:val="bottom"/>
            <w:hideMark/>
          </w:tcPr>
          <w:p w14:paraId="2BC007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0F63ED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1D4D19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C7A26E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533AAC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2400</w:t>
            </w:r>
          </w:p>
        </w:tc>
        <w:tc>
          <w:tcPr>
            <w:tcW w:w="940" w:type="dxa"/>
            <w:tcBorders>
              <w:top w:val="nil"/>
              <w:left w:val="nil"/>
              <w:bottom w:val="single" w:sz="4" w:space="0" w:color="auto"/>
              <w:right w:val="single" w:sz="4" w:space="0" w:color="auto"/>
            </w:tcBorders>
            <w:shd w:val="clear" w:color="auto" w:fill="auto"/>
            <w:noWrap/>
            <w:vAlign w:val="bottom"/>
            <w:hideMark/>
          </w:tcPr>
          <w:p w14:paraId="3A2C1FC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9CC4D6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FE0619A"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0E1C30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74</w:t>
            </w:r>
          </w:p>
        </w:tc>
        <w:tc>
          <w:tcPr>
            <w:tcW w:w="2720" w:type="dxa"/>
            <w:tcBorders>
              <w:top w:val="nil"/>
              <w:left w:val="nil"/>
              <w:bottom w:val="single" w:sz="4" w:space="0" w:color="auto"/>
              <w:right w:val="single" w:sz="4" w:space="0" w:color="auto"/>
            </w:tcBorders>
            <w:shd w:val="clear" w:color="000000" w:fill="FFFFFF"/>
            <w:noWrap/>
            <w:vAlign w:val="bottom"/>
            <w:hideMark/>
          </w:tcPr>
          <w:p w14:paraId="0003965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PIATA 1 MAI</w:t>
            </w:r>
          </w:p>
        </w:tc>
        <w:tc>
          <w:tcPr>
            <w:tcW w:w="940" w:type="dxa"/>
            <w:tcBorders>
              <w:top w:val="nil"/>
              <w:left w:val="nil"/>
              <w:bottom w:val="single" w:sz="4" w:space="0" w:color="auto"/>
              <w:right w:val="single" w:sz="4" w:space="0" w:color="auto"/>
            </w:tcBorders>
            <w:shd w:val="clear" w:color="auto" w:fill="auto"/>
            <w:noWrap/>
            <w:vAlign w:val="bottom"/>
            <w:hideMark/>
          </w:tcPr>
          <w:p w14:paraId="24AB8D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80</w:t>
            </w:r>
          </w:p>
        </w:tc>
        <w:tc>
          <w:tcPr>
            <w:tcW w:w="987" w:type="dxa"/>
            <w:tcBorders>
              <w:top w:val="nil"/>
              <w:left w:val="nil"/>
              <w:bottom w:val="single" w:sz="4" w:space="0" w:color="auto"/>
              <w:right w:val="single" w:sz="4" w:space="0" w:color="auto"/>
            </w:tcBorders>
            <w:shd w:val="clear" w:color="auto" w:fill="auto"/>
            <w:noWrap/>
            <w:vAlign w:val="bottom"/>
            <w:hideMark/>
          </w:tcPr>
          <w:p w14:paraId="646617C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BAB52B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400</w:t>
            </w:r>
          </w:p>
        </w:tc>
        <w:tc>
          <w:tcPr>
            <w:tcW w:w="940" w:type="dxa"/>
            <w:tcBorders>
              <w:top w:val="nil"/>
              <w:left w:val="nil"/>
              <w:bottom w:val="single" w:sz="4" w:space="0" w:color="auto"/>
              <w:right w:val="single" w:sz="4" w:space="0" w:color="auto"/>
            </w:tcBorders>
            <w:shd w:val="clear" w:color="000000" w:fill="FFFFFF"/>
            <w:noWrap/>
            <w:vAlign w:val="bottom"/>
            <w:hideMark/>
          </w:tcPr>
          <w:p w14:paraId="3690629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C21F75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400</w:t>
            </w:r>
          </w:p>
        </w:tc>
        <w:tc>
          <w:tcPr>
            <w:tcW w:w="962" w:type="dxa"/>
            <w:tcBorders>
              <w:top w:val="nil"/>
              <w:left w:val="nil"/>
              <w:bottom w:val="single" w:sz="4" w:space="0" w:color="auto"/>
              <w:right w:val="single" w:sz="4" w:space="0" w:color="auto"/>
            </w:tcBorders>
            <w:shd w:val="clear" w:color="000000" w:fill="FFFFFF"/>
            <w:noWrap/>
            <w:vAlign w:val="bottom"/>
            <w:hideMark/>
          </w:tcPr>
          <w:p w14:paraId="1E1BAED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70E16F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294AEF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D0834E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EE19A1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3D5FD3C"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E0D529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75</w:t>
            </w:r>
          </w:p>
        </w:tc>
        <w:tc>
          <w:tcPr>
            <w:tcW w:w="2720" w:type="dxa"/>
            <w:tcBorders>
              <w:top w:val="nil"/>
              <w:left w:val="nil"/>
              <w:bottom w:val="single" w:sz="4" w:space="0" w:color="auto"/>
              <w:right w:val="single" w:sz="4" w:space="0" w:color="auto"/>
            </w:tcBorders>
            <w:shd w:val="clear" w:color="000000" w:fill="FFFFFF"/>
            <w:noWrap/>
            <w:vAlign w:val="bottom"/>
            <w:hideMark/>
          </w:tcPr>
          <w:p w14:paraId="30258E2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PIATA GARII</w:t>
            </w:r>
          </w:p>
        </w:tc>
        <w:tc>
          <w:tcPr>
            <w:tcW w:w="940" w:type="dxa"/>
            <w:tcBorders>
              <w:top w:val="nil"/>
              <w:left w:val="nil"/>
              <w:bottom w:val="single" w:sz="4" w:space="0" w:color="auto"/>
              <w:right w:val="single" w:sz="4" w:space="0" w:color="auto"/>
            </w:tcBorders>
            <w:shd w:val="clear" w:color="auto" w:fill="auto"/>
            <w:noWrap/>
            <w:vAlign w:val="bottom"/>
            <w:hideMark/>
          </w:tcPr>
          <w:p w14:paraId="2BCBED6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420</w:t>
            </w:r>
          </w:p>
        </w:tc>
        <w:tc>
          <w:tcPr>
            <w:tcW w:w="987" w:type="dxa"/>
            <w:tcBorders>
              <w:top w:val="nil"/>
              <w:left w:val="nil"/>
              <w:bottom w:val="single" w:sz="4" w:space="0" w:color="auto"/>
              <w:right w:val="single" w:sz="4" w:space="0" w:color="auto"/>
            </w:tcBorders>
            <w:shd w:val="clear" w:color="auto" w:fill="auto"/>
            <w:noWrap/>
            <w:vAlign w:val="bottom"/>
            <w:hideMark/>
          </w:tcPr>
          <w:p w14:paraId="495E48F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12275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2100</w:t>
            </w:r>
          </w:p>
        </w:tc>
        <w:tc>
          <w:tcPr>
            <w:tcW w:w="940" w:type="dxa"/>
            <w:tcBorders>
              <w:top w:val="nil"/>
              <w:left w:val="nil"/>
              <w:bottom w:val="single" w:sz="4" w:space="0" w:color="auto"/>
              <w:right w:val="single" w:sz="4" w:space="0" w:color="auto"/>
            </w:tcBorders>
            <w:shd w:val="clear" w:color="000000" w:fill="FFFFFF"/>
            <w:noWrap/>
            <w:vAlign w:val="bottom"/>
            <w:hideMark/>
          </w:tcPr>
          <w:p w14:paraId="61F4A32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2100</w:t>
            </w:r>
          </w:p>
        </w:tc>
        <w:tc>
          <w:tcPr>
            <w:tcW w:w="940" w:type="dxa"/>
            <w:tcBorders>
              <w:top w:val="nil"/>
              <w:left w:val="nil"/>
              <w:bottom w:val="single" w:sz="4" w:space="0" w:color="auto"/>
              <w:right w:val="single" w:sz="4" w:space="0" w:color="auto"/>
            </w:tcBorders>
            <w:shd w:val="clear" w:color="000000" w:fill="FFFFFF"/>
            <w:noWrap/>
            <w:vAlign w:val="bottom"/>
            <w:hideMark/>
          </w:tcPr>
          <w:p w14:paraId="01239DB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E65E55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61D455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BF9885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EEFA5B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AB4C42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755A688"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360C44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76</w:t>
            </w:r>
          </w:p>
        </w:tc>
        <w:tc>
          <w:tcPr>
            <w:tcW w:w="2720" w:type="dxa"/>
            <w:tcBorders>
              <w:top w:val="nil"/>
              <w:left w:val="nil"/>
              <w:bottom w:val="single" w:sz="4" w:space="0" w:color="auto"/>
              <w:right w:val="single" w:sz="4" w:space="0" w:color="auto"/>
            </w:tcBorders>
            <w:shd w:val="clear" w:color="FFCC00" w:fill="FFFFFF"/>
            <w:noWrap/>
            <w:vAlign w:val="bottom"/>
            <w:hideMark/>
          </w:tcPr>
          <w:p w14:paraId="5257D88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PODETULUI</w:t>
            </w:r>
          </w:p>
        </w:tc>
        <w:tc>
          <w:tcPr>
            <w:tcW w:w="940" w:type="dxa"/>
            <w:tcBorders>
              <w:top w:val="nil"/>
              <w:left w:val="nil"/>
              <w:bottom w:val="single" w:sz="4" w:space="0" w:color="auto"/>
              <w:right w:val="single" w:sz="4" w:space="0" w:color="auto"/>
            </w:tcBorders>
            <w:shd w:val="clear" w:color="auto" w:fill="auto"/>
            <w:noWrap/>
            <w:vAlign w:val="bottom"/>
            <w:hideMark/>
          </w:tcPr>
          <w:p w14:paraId="0F1B688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330</w:t>
            </w:r>
          </w:p>
        </w:tc>
        <w:tc>
          <w:tcPr>
            <w:tcW w:w="987" w:type="dxa"/>
            <w:tcBorders>
              <w:top w:val="nil"/>
              <w:left w:val="nil"/>
              <w:bottom w:val="single" w:sz="4" w:space="0" w:color="auto"/>
              <w:right w:val="single" w:sz="4" w:space="0" w:color="auto"/>
            </w:tcBorders>
            <w:shd w:val="clear" w:color="auto" w:fill="auto"/>
            <w:noWrap/>
            <w:vAlign w:val="bottom"/>
            <w:hideMark/>
          </w:tcPr>
          <w:p w14:paraId="2984B0B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627C61D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1650</w:t>
            </w:r>
          </w:p>
        </w:tc>
        <w:tc>
          <w:tcPr>
            <w:tcW w:w="940" w:type="dxa"/>
            <w:tcBorders>
              <w:top w:val="nil"/>
              <w:left w:val="nil"/>
              <w:bottom w:val="single" w:sz="4" w:space="0" w:color="auto"/>
              <w:right w:val="single" w:sz="4" w:space="0" w:color="auto"/>
            </w:tcBorders>
            <w:shd w:val="clear" w:color="FFCC00" w:fill="FFFFFF"/>
            <w:noWrap/>
            <w:vAlign w:val="bottom"/>
            <w:hideMark/>
          </w:tcPr>
          <w:p w14:paraId="58C2CE5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44720FB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1650</w:t>
            </w:r>
          </w:p>
        </w:tc>
        <w:tc>
          <w:tcPr>
            <w:tcW w:w="962" w:type="dxa"/>
            <w:tcBorders>
              <w:top w:val="nil"/>
              <w:left w:val="nil"/>
              <w:bottom w:val="single" w:sz="4" w:space="0" w:color="auto"/>
              <w:right w:val="single" w:sz="4" w:space="0" w:color="auto"/>
            </w:tcBorders>
            <w:shd w:val="clear" w:color="FFCC00" w:fill="FFFFFF"/>
            <w:noWrap/>
            <w:vAlign w:val="bottom"/>
            <w:hideMark/>
          </w:tcPr>
          <w:p w14:paraId="66D2610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2FE06F0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50104F8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CC90FF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877647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CCDE71A"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BE29AE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lastRenderedPageBreak/>
              <w:t>77</w:t>
            </w:r>
          </w:p>
        </w:tc>
        <w:tc>
          <w:tcPr>
            <w:tcW w:w="2720" w:type="dxa"/>
            <w:tcBorders>
              <w:top w:val="nil"/>
              <w:left w:val="nil"/>
              <w:bottom w:val="single" w:sz="4" w:space="0" w:color="auto"/>
              <w:right w:val="single" w:sz="4" w:space="0" w:color="auto"/>
            </w:tcBorders>
            <w:shd w:val="clear" w:color="000000" w:fill="FFFFFF"/>
            <w:noWrap/>
            <w:vAlign w:val="bottom"/>
            <w:hideMark/>
          </w:tcPr>
          <w:p w14:paraId="7F5E690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PODULUI</w:t>
            </w:r>
          </w:p>
        </w:tc>
        <w:tc>
          <w:tcPr>
            <w:tcW w:w="940" w:type="dxa"/>
            <w:tcBorders>
              <w:top w:val="nil"/>
              <w:left w:val="nil"/>
              <w:bottom w:val="single" w:sz="4" w:space="0" w:color="auto"/>
              <w:right w:val="single" w:sz="4" w:space="0" w:color="auto"/>
            </w:tcBorders>
            <w:shd w:val="clear" w:color="auto" w:fill="auto"/>
            <w:noWrap/>
            <w:vAlign w:val="bottom"/>
            <w:hideMark/>
          </w:tcPr>
          <w:p w14:paraId="63F0708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w:t>
            </w:r>
          </w:p>
        </w:tc>
        <w:tc>
          <w:tcPr>
            <w:tcW w:w="987" w:type="dxa"/>
            <w:tcBorders>
              <w:top w:val="nil"/>
              <w:left w:val="nil"/>
              <w:bottom w:val="single" w:sz="4" w:space="0" w:color="auto"/>
              <w:right w:val="single" w:sz="4" w:space="0" w:color="auto"/>
            </w:tcBorders>
            <w:shd w:val="clear" w:color="auto" w:fill="auto"/>
            <w:noWrap/>
            <w:vAlign w:val="bottom"/>
            <w:hideMark/>
          </w:tcPr>
          <w:p w14:paraId="1A1A11C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5281F1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40" w:type="dxa"/>
            <w:tcBorders>
              <w:top w:val="nil"/>
              <w:left w:val="nil"/>
              <w:bottom w:val="single" w:sz="4" w:space="0" w:color="auto"/>
              <w:right w:val="single" w:sz="4" w:space="0" w:color="auto"/>
            </w:tcBorders>
            <w:shd w:val="clear" w:color="000000" w:fill="FFFFFF"/>
            <w:noWrap/>
            <w:vAlign w:val="bottom"/>
            <w:hideMark/>
          </w:tcPr>
          <w:p w14:paraId="1F3D602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09E142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62" w:type="dxa"/>
            <w:tcBorders>
              <w:top w:val="nil"/>
              <w:left w:val="nil"/>
              <w:bottom w:val="single" w:sz="4" w:space="0" w:color="auto"/>
              <w:right w:val="single" w:sz="4" w:space="0" w:color="auto"/>
            </w:tcBorders>
            <w:shd w:val="clear" w:color="000000" w:fill="FFFFFF"/>
            <w:noWrap/>
            <w:vAlign w:val="bottom"/>
            <w:hideMark/>
          </w:tcPr>
          <w:p w14:paraId="1B7701A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F87C22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62F50F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042F46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3A7860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4B941F0"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227B67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78</w:t>
            </w:r>
          </w:p>
        </w:tc>
        <w:tc>
          <w:tcPr>
            <w:tcW w:w="2720" w:type="dxa"/>
            <w:tcBorders>
              <w:top w:val="nil"/>
              <w:left w:val="nil"/>
              <w:bottom w:val="single" w:sz="4" w:space="0" w:color="auto"/>
              <w:right w:val="single" w:sz="4" w:space="0" w:color="auto"/>
            </w:tcBorders>
            <w:shd w:val="clear" w:color="000000" w:fill="FFFFFF"/>
            <w:noWrap/>
            <w:vAlign w:val="bottom"/>
            <w:hideMark/>
          </w:tcPr>
          <w:p w14:paraId="28910F1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PORUMBEILOR</w:t>
            </w:r>
          </w:p>
        </w:tc>
        <w:tc>
          <w:tcPr>
            <w:tcW w:w="940" w:type="dxa"/>
            <w:tcBorders>
              <w:top w:val="nil"/>
              <w:left w:val="nil"/>
              <w:bottom w:val="single" w:sz="4" w:space="0" w:color="auto"/>
              <w:right w:val="single" w:sz="4" w:space="0" w:color="auto"/>
            </w:tcBorders>
            <w:shd w:val="clear" w:color="auto" w:fill="auto"/>
            <w:noWrap/>
            <w:vAlign w:val="bottom"/>
            <w:hideMark/>
          </w:tcPr>
          <w:p w14:paraId="5FFD915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w:t>
            </w:r>
          </w:p>
        </w:tc>
        <w:tc>
          <w:tcPr>
            <w:tcW w:w="987" w:type="dxa"/>
            <w:tcBorders>
              <w:top w:val="nil"/>
              <w:left w:val="nil"/>
              <w:bottom w:val="single" w:sz="4" w:space="0" w:color="auto"/>
              <w:right w:val="single" w:sz="4" w:space="0" w:color="auto"/>
            </w:tcBorders>
            <w:shd w:val="clear" w:color="auto" w:fill="auto"/>
            <w:noWrap/>
            <w:vAlign w:val="bottom"/>
            <w:hideMark/>
          </w:tcPr>
          <w:p w14:paraId="1DBEA81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642D47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700</w:t>
            </w:r>
          </w:p>
        </w:tc>
        <w:tc>
          <w:tcPr>
            <w:tcW w:w="940" w:type="dxa"/>
            <w:tcBorders>
              <w:top w:val="nil"/>
              <w:left w:val="nil"/>
              <w:bottom w:val="single" w:sz="4" w:space="0" w:color="auto"/>
              <w:right w:val="single" w:sz="4" w:space="0" w:color="auto"/>
            </w:tcBorders>
            <w:shd w:val="clear" w:color="000000" w:fill="FFFFFF"/>
            <w:noWrap/>
            <w:vAlign w:val="bottom"/>
            <w:hideMark/>
          </w:tcPr>
          <w:p w14:paraId="3CDCD05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E31528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538C6D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E31C5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700</w:t>
            </w:r>
          </w:p>
        </w:tc>
        <w:tc>
          <w:tcPr>
            <w:tcW w:w="940" w:type="dxa"/>
            <w:tcBorders>
              <w:top w:val="nil"/>
              <w:left w:val="nil"/>
              <w:bottom w:val="single" w:sz="4" w:space="0" w:color="auto"/>
              <w:right w:val="single" w:sz="4" w:space="0" w:color="auto"/>
            </w:tcBorders>
            <w:shd w:val="clear" w:color="000000" w:fill="FFFFFF"/>
            <w:noWrap/>
            <w:vAlign w:val="bottom"/>
            <w:hideMark/>
          </w:tcPr>
          <w:p w14:paraId="4670E3A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3DB83A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75721D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7A7CAD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2238D6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79</w:t>
            </w:r>
          </w:p>
        </w:tc>
        <w:tc>
          <w:tcPr>
            <w:tcW w:w="2720" w:type="dxa"/>
            <w:tcBorders>
              <w:top w:val="nil"/>
              <w:left w:val="nil"/>
              <w:bottom w:val="single" w:sz="4" w:space="0" w:color="auto"/>
              <w:right w:val="single" w:sz="4" w:space="0" w:color="auto"/>
            </w:tcBorders>
            <w:shd w:val="clear" w:color="000000" w:fill="FFFFFF"/>
            <w:noWrap/>
            <w:vAlign w:val="bottom"/>
            <w:hideMark/>
          </w:tcPr>
          <w:p w14:paraId="28F53E2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PRESEI</w:t>
            </w:r>
          </w:p>
        </w:tc>
        <w:tc>
          <w:tcPr>
            <w:tcW w:w="940" w:type="dxa"/>
            <w:tcBorders>
              <w:top w:val="nil"/>
              <w:left w:val="nil"/>
              <w:bottom w:val="single" w:sz="4" w:space="0" w:color="auto"/>
              <w:right w:val="single" w:sz="4" w:space="0" w:color="auto"/>
            </w:tcBorders>
            <w:shd w:val="clear" w:color="auto" w:fill="auto"/>
            <w:noWrap/>
            <w:vAlign w:val="bottom"/>
            <w:hideMark/>
          </w:tcPr>
          <w:p w14:paraId="635F2B4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w:t>
            </w:r>
          </w:p>
        </w:tc>
        <w:tc>
          <w:tcPr>
            <w:tcW w:w="987" w:type="dxa"/>
            <w:tcBorders>
              <w:top w:val="nil"/>
              <w:left w:val="nil"/>
              <w:bottom w:val="single" w:sz="4" w:space="0" w:color="auto"/>
              <w:right w:val="single" w:sz="4" w:space="0" w:color="auto"/>
            </w:tcBorders>
            <w:shd w:val="clear" w:color="auto" w:fill="auto"/>
            <w:noWrap/>
            <w:vAlign w:val="bottom"/>
            <w:hideMark/>
          </w:tcPr>
          <w:p w14:paraId="550D09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0318BB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hideMark/>
          </w:tcPr>
          <w:p w14:paraId="37CA227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098ABD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C05EA1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9F2660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hideMark/>
          </w:tcPr>
          <w:p w14:paraId="1340BCB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594655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901730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25BEB35"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B1E2D8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80</w:t>
            </w:r>
          </w:p>
        </w:tc>
        <w:tc>
          <w:tcPr>
            <w:tcW w:w="2720" w:type="dxa"/>
            <w:tcBorders>
              <w:top w:val="nil"/>
              <w:left w:val="nil"/>
              <w:bottom w:val="single" w:sz="4" w:space="0" w:color="auto"/>
              <w:right w:val="single" w:sz="4" w:space="0" w:color="auto"/>
            </w:tcBorders>
            <w:shd w:val="clear" w:color="000000" w:fill="FFFFFF"/>
            <w:noWrap/>
            <w:vAlign w:val="bottom"/>
            <w:hideMark/>
          </w:tcPr>
          <w:p w14:paraId="3FC5FC3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PRIETENIEI</w:t>
            </w:r>
          </w:p>
        </w:tc>
        <w:tc>
          <w:tcPr>
            <w:tcW w:w="940" w:type="dxa"/>
            <w:tcBorders>
              <w:top w:val="nil"/>
              <w:left w:val="nil"/>
              <w:bottom w:val="single" w:sz="4" w:space="0" w:color="auto"/>
              <w:right w:val="single" w:sz="4" w:space="0" w:color="auto"/>
            </w:tcBorders>
            <w:shd w:val="clear" w:color="auto" w:fill="auto"/>
            <w:noWrap/>
            <w:vAlign w:val="bottom"/>
            <w:hideMark/>
          </w:tcPr>
          <w:p w14:paraId="296AD30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w:t>
            </w:r>
          </w:p>
        </w:tc>
        <w:tc>
          <w:tcPr>
            <w:tcW w:w="987" w:type="dxa"/>
            <w:tcBorders>
              <w:top w:val="nil"/>
              <w:left w:val="nil"/>
              <w:bottom w:val="single" w:sz="4" w:space="0" w:color="auto"/>
              <w:right w:val="single" w:sz="4" w:space="0" w:color="auto"/>
            </w:tcBorders>
            <w:shd w:val="clear" w:color="auto" w:fill="auto"/>
            <w:noWrap/>
            <w:vAlign w:val="bottom"/>
            <w:hideMark/>
          </w:tcPr>
          <w:p w14:paraId="022F959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68A324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1300</w:t>
            </w:r>
          </w:p>
        </w:tc>
        <w:tc>
          <w:tcPr>
            <w:tcW w:w="940" w:type="dxa"/>
            <w:tcBorders>
              <w:top w:val="nil"/>
              <w:left w:val="nil"/>
              <w:bottom w:val="single" w:sz="4" w:space="0" w:color="auto"/>
              <w:right w:val="single" w:sz="4" w:space="0" w:color="auto"/>
            </w:tcBorders>
            <w:shd w:val="clear" w:color="000000" w:fill="FFFFFF"/>
            <w:noWrap/>
            <w:vAlign w:val="bottom"/>
            <w:hideMark/>
          </w:tcPr>
          <w:p w14:paraId="2EB7634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1300</w:t>
            </w:r>
          </w:p>
        </w:tc>
        <w:tc>
          <w:tcPr>
            <w:tcW w:w="940" w:type="dxa"/>
            <w:tcBorders>
              <w:top w:val="nil"/>
              <w:left w:val="nil"/>
              <w:bottom w:val="single" w:sz="4" w:space="0" w:color="auto"/>
              <w:right w:val="single" w:sz="4" w:space="0" w:color="auto"/>
            </w:tcBorders>
            <w:shd w:val="clear" w:color="000000" w:fill="FFFFFF"/>
            <w:noWrap/>
            <w:vAlign w:val="bottom"/>
            <w:hideMark/>
          </w:tcPr>
          <w:p w14:paraId="4C69507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7F41011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BD3554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57B45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52FE98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A1F005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97DAEBE"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B5B2A8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81</w:t>
            </w:r>
          </w:p>
        </w:tc>
        <w:tc>
          <w:tcPr>
            <w:tcW w:w="2720" w:type="dxa"/>
            <w:tcBorders>
              <w:top w:val="nil"/>
              <w:left w:val="nil"/>
              <w:bottom w:val="single" w:sz="4" w:space="0" w:color="auto"/>
              <w:right w:val="single" w:sz="4" w:space="0" w:color="auto"/>
            </w:tcBorders>
            <w:shd w:val="clear" w:color="FFCC00" w:fill="FFFFFF"/>
            <w:noWrap/>
            <w:vAlign w:val="bottom"/>
            <w:hideMark/>
          </w:tcPr>
          <w:p w14:paraId="537BEB9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PRIMAVERII</w:t>
            </w:r>
          </w:p>
        </w:tc>
        <w:tc>
          <w:tcPr>
            <w:tcW w:w="940" w:type="dxa"/>
            <w:tcBorders>
              <w:top w:val="nil"/>
              <w:left w:val="nil"/>
              <w:bottom w:val="single" w:sz="4" w:space="0" w:color="auto"/>
              <w:right w:val="single" w:sz="4" w:space="0" w:color="auto"/>
            </w:tcBorders>
            <w:shd w:val="clear" w:color="auto" w:fill="auto"/>
            <w:noWrap/>
            <w:vAlign w:val="bottom"/>
            <w:hideMark/>
          </w:tcPr>
          <w:p w14:paraId="540ACD1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705</w:t>
            </w:r>
          </w:p>
        </w:tc>
        <w:tc>
          <w:tcPr>
            <w:tcW w:w="987" w:type="dxa"/>
            <w:tcBorders>
              <w:top w:val="nil"/>
              <w:left w:val="nil"/>
              <w:bottom w:val="single" w:sz="4" w:space="0" w:color="auto"/>
              <w:right w:val="single" w:sz="4" w:space="0" w:color="auto"/>
            </w:tcBorders>
            <w:shd w:val="clear" w:color="auto" w:fill="auto"/>
            <w:noWrap/>
            <w:vAlign w:val="bottom"/>
            <w:hideMark/>
          </w:tcPr>
          <w:p w14:paraId="3D69AF4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1A76608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3525</w:t>
            </w:r>
          </w:p>
        </w:tc>
        <w:tc>
          <w:tcPr>
            <w:tcW w:w="940" w:type="dxa"/>
            <w:tcBorders>
              <w:top w:val="nil"/>
              <w:left w:val="nil"/>
              <w:bottom w:val="single" w:sz="4" w:space="0" w:color="auto"/>
              <w:right w:val="single" w:sz="4" w:space="0" w:color="auto"/>
            </w:tcBorders>
            <w:shd w:val="clear" w:color="FFCC00" w:fill="FFFFFF"/>
            <w:noWrap/>
            <w:vAlign w:val="bottom"/>
            <w:hideMark/>
          </w:tcPr>
          <w:p w14:paraId="4A611EA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0AE2258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FFCC00" w:fill="FFFFFF"/>
            <w:noWrap/>
            <w:vAlign w:val="bottom"/>
            <w:hideMark/>
          </w:tcPr>
          <w:p w14:paraId="20C616E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6A69E04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3525</w:t>
            </w:r>
          </w:p>
        </w:tc>
        <w:tc>
          <w:tcPr>
            <w:tcW w:w="940" w:type="dxa"/>
            <w:tcBorders>
              <w:top w:val="nil"/>
              <w:left w:val="nil"/>
              <w:bottom w:val="single" w:sz="4" w:space="0" w:color="auto"/>
              <w:right w:val="single" w:sz="4" w:space="0" w:color="auto"/>
            </w:tcBorders>
            <w:shd w:val="clear" w:color="FFCC00" w:fill="FFFFFF"/>
            <w:noWrap/>
            <w:vAlign w:val="bottom"/>
            <w:hideMark/>
          </w:tcPr>
          <w:p w14:paraId="7ACEED3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F706CB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70798C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F94DD74"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5A5605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82</w:t>
            </w:r>
          </w:p>
        </w:tc>
        <w:tc>
          <w:tcPr>
            <w:tcW w:w="2720" w:type="dxa"/>
            <w:tcBorders>
              <w:top w:val="nil"/>
              <w:left w:val="nil"/>
              <w:bottom w:val="single" w:sz="4" w:space="0" w:color="auto"/>
              <w:right w:val="single" w:sz="4" w:space="0" w:color="auto"/>
            </w:tcBorders>
            <w:shd w:val="clear" w:color="000000" w:fill="FFFFFF"/>
            <w:noWrap/>
            <w:vAlign w:val="bottom"/>
            <w:hideMark/>
          </w:tcPr>
          <w:p w14:paraId="246D3DE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PRIVIGHETORILOR</w:t>
            </w:r>
          </w:p>
        </w:tc>
        <w:tc>
          <w:tcPr>
            <w:tcW w:w="940" w:type="dxa"/>
            <w:tcBorders>
              <w:top w:val="nil"/>
              <w:left w:val="nil"/>
              <w:bottom w:val="single" w:sz="4" w:space="0" w:color="auto"/>
              <w:right w:val="single" w:sz="4" w:space="0" w:color="auto"/>
            </w:tcBorders>
            <w:shd w:val="clear" w:color="auto" w:fill="auto"/>
            <w:noWrap/>
            <w:vAlign w:val="bottom"/>
            <w:hideMark/>
          </w:tcPr>
          <w:p w14:paraId="0DED648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640</w:t>
            </w:r>
          </w:p>
        </w:tc>
        <w:tc>
          <w:tcPr>
            <w:tcW w:w="987" w:type="dxa"/>
            <w:tcBorders>
              <w:top w:val="nil"/>
              <w:left w:val="nil"/>
              <w:bottom w:val="single" w:sz="4" w:space="0" w:color="auto"/>
              <w:right w:val="single" w:sz="4" w:space="0" w:color="auto"/>
            </w:tcBorders>
            <w:shd w:val="clear" w:color="auto" w:fill="auto"/>
            <w:noWrap/>
            <w:vAlign w:val="bottom"/>
            <w:hideMark/>
          </w:tcPr>
          <w:p w14:paraId="6737123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6C2D37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hideMark/>
          </w:tcPr>
          <w:p w14:paraId="3B38913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427E24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9202B2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223AEC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hideMark/>
          </w:tcPr>
          <w:p w14:paraId="1DF5436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5271C2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87019A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5DA7A8E"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D00976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83</w:t>
            </w:r>
          </w:p>
        </w:tc>
        <w:tc>
          <w:tcPr>
            <w:tcW w:w="2720" w:type="dxa"/>
            <w:tcBorders>
              <w:top w:val="nil"/>
              <w:left w:val="nil"/>
              <w:bottom w:val="single" w:sz="4" w:space="0" w:color="auto"/>
              <w:right w:val="single" w:sz="4" w:space="0" w:color="auto"/>
            </w:tcBorders>
            <w:shd w:val="clear" w:color="000000" w:fill="FFFFFF"/>
            <w:noWrap/>
            <w:vAlign w:val="bottom"/>
            <w:hideMark/>
          </w:tcPr>
          <w:p w14:paraId="5ABD831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PUSKAS TIVADAR</w:t>
            </w:r>
          </w:p>
        </w:tc>
        <w:tc>
          <w:tcPr>
            <w:tcW w:w="940" w:type="dxa"/>
            <w:tcBorders>
              <w:top w:val="nil"/>
              <w:left w:val="nil"/>
              <w:bottom w:val="single" w:sz="4" w:space="0" w:color="auto"/>
              <w:right w:val="single" w:sz="4" w:space="0" w:color="auto"/>
            </w:tcBorders>
            <w:shd w:val="clear" w:color="auto" w:fill="auto"/>
            <w:noWrap/>
            <w:vAlign w:val="bottom"/>
            <w:hideMark/>
          </w:tcPr>
          <w:p w14:paraId="335BE5E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w:t>
            </w:r>
          </w:p>
        </w:tc>
        <w:tc>
          <w:tcPr>
            <w:tcW w:w="987" w:type="dxa"/>
            <w:tcBorders>
              <w:top w:val="nil"/>
              <w:left w:val="nil"/>
              <w:bottom w:val="single" w:sz="4" w:space="0" w:color="auto"/>
              <w:right w:val="single" w:sz="4" w:space="0" w:color="auto"/>
            </w:tcBorders>
            <w:shd w:val="clear" w:color="auto" w:fill="auto"/>
            <w:noWrap/>
            <w:vAlign w:val="bottom"/>
            <w:hideMark/>
          </w:tcPr>
          <w:p w14:paraId="6790684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9FD219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40" w:type="dxa"/>
            <w:tcBorders>
              <w:top w:val="nil"/>
              <w:left w:val="nil"/>
              <w:bottom w:val="single" w:sz="4" w:space="0" w:color="auto"/>
              <w:right w:val="single" w:sz="4" w:space="0" w:color="auto"/>
            </w:tcBorders>
            <w:shd w:val="clear" w:color="000000" w:fill="FFFFFF"/>
            <w:noWrap/>
            <w:vAlign w:val="bottom"/>
            <w:hideMark/>
          </w:tcPr>
          <w:p w14:paraId="6EFE87B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5A9DDA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62" w:type="dxa"/>
            <w:tcBorders>
              <w:top w:val="nil"/>
              <w:left w:val="nil"/>
              <w:bottom w:val="single" w:sz="4" w:space="0" w:color="auto"/>
              <w:right w:val="single" w:sz="4" w:space="0" w:color="auto"/>
            </w:tcBorders>
            <w:shd w:val="clear" w:color="000000" w:fill="FFFFFF"/>
            <w:noWrap/>
            <w:vAlign w:val="bottom"/>
            <w:hideMark/>
          </w:tcPr>
          <w:p w14:paraId="50A9763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029AD7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9F0AD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14F6AC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EBFF9A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9B338E4"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99C541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84</w:t>
            </w:r>
          </w:p>
        </w:tc>
        <w:tc>
          <w:tcPr>
            <w:tcW w:w="2720" w:type="dxa"/>
            <w:tcBorders>
              <w:top w:val="nil"/>
              <w:left w:val="nil"/>
              <w:bottom w:val="single" w:sz="4" w:space="0" w:color="auto"/>
              <w:right w:val="single" w:sz="4" w:space="0" w:color="auto"/>
            </w:tcBorders>
            <w:shd w:val="clear" w:color="000000" w:fill="FFFFFF"/>
            <w:noWrap/>
            <w:vAlign w:val="bottom"/>
            <w:hideMark/>
          </w:tcPr>
          <w:p w14:paraId="7D53645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PUSKAS TIVADAR</w:t>
            </w:r>
          </w:p>
        </w:tc>
        <w:tc>
          <w:tcPr>
            <w:tcW w:w="940" w:type="dxa"/>
            <w:tcBorders>
              <w:top w:val="nil"/>
              <w:left w:val="nil"/>
              <w:bottom w:val="single" w:sz="4" w:space="0" w:color="auto"/>
              <w:right w:val="single" w:sz="4" w:space="0" w:color="auto"/>
            </w:tcBorders>
            <w:shd w:val="clear" w:color="auto" w:fill="auto"/>
            <w:noWrap/>
            <w:vAlign w:val="bottom"/>
            <w:hideMark/>
          </w:tcPr>
          <w:p w14:paraId="033CC02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660</w:t>
            </w:r>
          </w:p>
        </w:tc>
        <w:tc>
          <w:tcPr>
            <w:tcW w:w="987" w:type="dxa"/>
            <w:tcBorders>
              <w:top w:val="nil"/>
              <w:left w:val="nil"/>
              <w:bottom w:val="single" w:sz="4" w:space="0" w:color="auto"/>
              <w:right w:val="single" w:sz="4" w:space="0" w:color="auto"/>
            </w:tcBorders>
            <w:shd w:val="clear" w:color="auto" w:fill="auto"/>
            <w:noWrap/>
            <w:vAlign w:val="bottom"/>
            <w:hideMark/>
          </w:tcPr>
          <w:p w14:paraId="4CA4B0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5029D5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3300</w:t>
            </w:r>
          </w:p>
        </w:tc>
        <w:tc>
          <w:tcPr>
            <w:tcW w:w="940" w:type="dxa"/>
            <w:tcBorders>
              <w:top w:val="nil"/>
              <w:left w:val="nil"/>
              <w:bottom w:val="single" w:sz="4" w:space="0" w:color="auto"/>
              <w:right w:val="single" w:sz="4" w:space="0" w:color="auto"/>
            </w:tcBorders>
            <w:shd w:val="clear" w:color="000000" w:fill="FFFFFF"/>
            <w:noWrap/>
            <w:vAlign w:val="bottom"/>
            <w:hideMark/>
          </w:tcPr>
          <w:p w14:paraId="305A1EE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C60E5D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7C5DC24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3300</w:t>
            </w:r>
          </w:p>
        </w:tc>
        <w:tc>
          <w:tcPr>
            <w:tcW w:w="940" w:type="dxa"/>
            <w:tcBorders>
              <w:top w:val="nil"/>
              <w:left w:val="nil"/>
              <w:bottom w:val="single" w:sz="4" w:space="0" w:color="auto"/>
              <w:right w:val="single" w:sz="4" w:space="0" w:color="auto"/>
            </w:tcBorders>
            <w:shd w:val="clear" w:color="000000" w:fill="FFFFFF"/>
            <w:noWrap/>
            <w:vAlign w:val="bottom"/>
            <w:hideMark/>
          </w:tcPr>
          <w:p w14:paraId="33F38DA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18D90B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EF48E0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6FA419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1241C0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B9A40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85</w:t>
            </w:r>
          </w:p>
        </w:tc>
        <w:tc>
          <w:tcPr>
            <w:tcW w:w="2720" w:type="dxa"/>
            <w:tcBorders>
              <w:top w:val="nil"/>
              <w:left w:val="nil"/>
              <w:bottom w:val="single" w:sz="4" w:space="0" w:color="auto"/>
              <w:right w:val="single" w:sz="4" w:space="0" w:color="auto"/>
            </w:tcBorders>
            <w:shd w:val="clear" w:color="000000" w:fill="FFFFFF"/>
            <w:noWrap/>
            <w:vAlign w:val="bottom"/>
            <w:hideMark/>
          </w:tcPr>
          <w:p w14:paraId="3797CF3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ROMULUS CIOFLEC</w:t>
            </w:r>
          </w:p>
        </w:tc>
        <w:tc>
          <w:tcPr>
            <w:tcW w:w="940" w:type="dxa"/>
            <w:tcBorders>
              <w:top w:val="nil"/>
              <w:left w:val="nil"/>
              <w:bottom w:val="single" w:sz="4" w:space="0" w:color="auto"/>
              <w:right w:val="single" w:sz="4" w:space="0" w:color="auto"/>
            </w:tcBorders>
            <w:shd w:val="clear" w:color="auto" w:fill="auto"/>
            <w:noWrap/>
            <w:vAlign w:val="bottom"/>
            <w:hideMark/>
          </w:tcPr>
          <w:p w14:paraId="55F48BE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520</w:t>
            </w:r>
          </w:p>
        </w:tc>
        <w:tc>
          <w:tcPr>
            <w:tcW w:w="987" w:type="dxa"/>
            <w:tcBorders>
              <w:top w:val="nil"/>
              <w:left w:val="nil"/>
              <w:bottom w:val="single" w:sz="4" w:space="0" w:color="auto"/>
              <w:right w:val="single" w:sz="4" w:space="0" w:color="auto"/>
            </w:tcBorders>
            <w:shd w:val="clear" w:color="auto" w:fill="auto"/>
            <w:noWrap/>
            <w:vAlign w:val="bottom"/>
            <w:hideMark/>
          </w:tcPr>
          <w:p w14:paraId="21A7F57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381645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hideMark/>
          </w:tcPr>
          <w:p w14:paraId="55F37D0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91149F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2600</w:t>
            </w:r>
          </w:p>
        </w:tc>
        <w:tc>
          <w:tcPr>
            <w:tcW w:w="962" w:type="dxa"/>
            <w:tcBorders>
              <w:top w:val="nil"/>
              <w:left w:val="nil"/>
              <w:bottom w:val="single" w:sz="4" w:space="0" w:color="auto"/>
              <w:right w:val="single" w:sz="4" w:space="0" w:color="auto"/>
            </w:tcBorders>
            <w:shd w:val="clear" w:color="000000" w:fill="FFFFFF"/>
            <w:noWrap/>
            <w:vAlign w:val="bottom"/>
            <w:hideMark/>
          </w:tcPr>
          <w:p w14:paraId="274E83C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A236D5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C26BE4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55FA16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0C0024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6D772B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155431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86</w:t>
            </w:r>
          </w:p>
        </w:tc>
        <w:tc>
          <w:tcPr>
            <w:tcW w:w="2720" w:type="dxa"/>
            <w:tcBorders>
              <w:top w:val="nil"/>
              <w:left w:val="nil"/>
              <w:bottom w:val="single" w:sz="4" w:space="0" w:color="auto"/>
              <w:right w:val="single" w:sz="4" w:space="0" w:color="auto"/>
            </w:tcBorders>
            <w:shd w:val="clear" w:color="CCCCFF" w:fill="FFFFFF"/>
            <w:noWrap/>
            <w:vAlign w:val="bottom"/>
            <w:hideMark/>
          </w:tcPr>
          <w:p w14:paraId="7EFCA8C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ROZELOR</w:t>
            </w:r>
          </w:p>
        </w:tc>
        <w:tc>
          <w:tcPr>
            <w:tcW w:w="940" w:type="dxa"/>
            <w:tcBorders>
              <w:top w:val="nil"/>
              <w:left w:val="nil"/>
              <w:bottom w:val="single" w:sz="4" w:space="0" w:color="auto"/>
              <w:right w:val="single" w:sz="4" w:space="0" w:color="auto"/>
            </w:tcBorders>
            <w:shd w:val="clear" w:color="auto" w:fill="auto"/>
            <w:noWrap/>
            <w:vAlign w:val="bottom"/>
            <w:hideMark/>
          </w:tcPr>
          <w:p w14:paraId="3DE3635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600</w:t>
            </w:r>
          </w:p>
        </w:tc>
        <w:tc>
          <w:tcPr>
            <w:tcW w:w="987" w:type="dxa"/>
            <w:tcBorders>
              <w:top w:val="nil"/>
              <w:left w:val="nil"/>
              <w:bottom w:val="single" w:sz="4" w:space="0" w:color="auto"/>
              <w:right w:val="single" w:sz="4" w:space="0" w:color="auto"/>
            </w:tcBorders>
            <w:shd w:val="clear" w:color="auto" w:fill="auto"/>
            <w:noWrap/>
            <w:vAlign w:val="bottom"/>
            <w:hideMark/>
          </w:tcPr>
          <w:p w14:paraId="5767998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3C790F4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3000</w:t>
            </w:r>
          </w:p>
        </w:tc>
        <w:tc>
          <w:tcPr>
            <w:tcW w:w="940" w:type="dxa"/>
            <w:tcBorders>
              <w:top w:val="nil"/>
              <w:left w:val="nil"/>
              <w:bottom w:val="single" w:sz="4" w:space="0" w:color="auto"/>
              <w:right w:val="single" w:sz="4" w:space="0" w:color="auto"/>
            </w:tcBorders>
            <w:shd w:val="clear" w:color="CCCCFF" w:fill="FFFFFF"/>
            <w:noWrap/>
            <w:vAlign w:val="bottom"/>
            <w:hideMark/>
          </w:tcPr>
          <w:p w14:paraId="0B4CFF9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23F574E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1A91CAB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661A5BF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3000</w:t>
            </w:r>
          </w:p>
        </w:tc>
        <w:tc>
          <w:tcPr>
            <w:tcW w:w="940" w:type="dxa"/>
            <w:tcBorders>
              <w:top w:val="nil"/>
              <w:left w:val="nil"/>
              <w:bottom w:val="single" w:sz="4" w:space="0" w:color="auto"/>
              <w:right w:val="single" w:sz="4" w:space="0" w:color="auto"/>
            </w:tcBorders>
            <w:shd w:val="clear" w:color="CCCCFF" w:fill="FFFFFF"/>
            <w:noWrap/>
            <w:vAlign w:val="bottom"/>
            <w:hideMark/>
          </w:tcPr>
          <w:p w14:paraId="1C47073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6BEDC0A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B05569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24D28F8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2588F2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87</w:t>
            </w:r>
          </w:p>
        </w:tc>
        <w:tc>
          <w:tcPr>
            <w:tcW w:w="2720" w:type="dxa"/>
            <w:tcBorders>
              <w:top w:val="nil"/>
              <w:left w:val="nil"/>
              <w:bottom w:val="single" w:sz="4" w:space="0" w:color="auto"/>
              <w:right w:val="single" w:sz="4" w:space="0" w:color="auto"/>
            </w:tcBorders>
            <w:shd w:val="clear" w:color="000000" w:fill="FFFFFF"/>
            <w:noWrap/>
            <w:vAlign w:val="bottom"/>
            <w:hideMark/>
          </w:tcPr>
          <w:p w14:paraId="1A77A4C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SALCAMILOR</w:t>
            </w:r>
          </w:p>
        </w:tc>
        <w:tc>
          <w:tcPr>
            <w:tcW w:w="940" w:type="dxa"/>
            <w:tcBorders>
              <w:top w:val="nil"/>
              <w:left w:val="nil"/>
              <w:bottom w:val="single" w:sz="4" w:space="0" w:color="auto"/>
              <w:right w:val="single" w:sz="4" w:space="0" w:color="auto"/>
            </w:tcBorders>
            <w:shd w:val="clear" w:color="auto" w:fill="auto"/>
            <w:noWrap/>
            <w:vAlign w:val="bottom"/>
            <w:hideMark/>
          </w:tcPr>
          <w:p w14:paraId="7AF849B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640</w:t>
            </w:r>
          </w:p>
        </w:tc>
        <w:tc>
          <w:tcPr>
            <w:tcW w:w="987" w:type="dxa"/>
            <w:tcBorders>
              <w:top w:val="nil"/>
              <w:left w:val="nil"/>
              <w:bottom w:val="single" w:sz="4" w:space="0" w:color="auto"/>
              <w:right w:val="single" w:sz="4" w:space="0" w:color="auto"/>
            </w:tcBorders>
            <w:shd w:val="clear" w:color="auto" w:fill="auto"/>
            <w:noWrap/>
            <w:vAlign w:val="bottom"/>
            <w:hideMark/>
          </w:tcPr>
          <w:p w14:paraId="22300A6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80B077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hideMark/>
          </w:tcPr>
          <w:p w14:paraId="4A2A9DC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FF48A1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361FB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0F96BD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hideMark/>
          </w:tcPr>
          <w:p w14:paraId="1BAAB58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F02CC2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95E619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65F320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CD93EA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88</w:t>
            </w:r>
          </w:p>
        </w:tc>
        <w:tc>
          <w:tcPr>
            <w:tcW w:w="2720" w:type="dxa"/>
            <w:tcBorders>
              <w:top w:val="nil"/>
              <w:left w:val="nil"/>
              <w:bottom w:val="single" w:sz="4" w:space="0" w:color="auto"/>
              <w:right w:val="single" w:sz="4" w:space="0" w:color="auto"/>
            </w:tcBorders>
            <w:shd w:val="clear" w:color="000000" w:fill="FFFFFF"/>
            <w:noWrap/>
            <w:vAlign w:val="bottom"/>
            <w:hideMark/>
          </w:tcPr>
          <w:p w14:paraId="75457C3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SALCIILOR</w:t>
            </w:r>
          </w:p>
        </w:tc>
        <w:tc>
          <w:tcPr>
            <w:tcW w:w="940" w:type="dxa"/>
            <w:tcBorders>
              <w:top w:val="nil"/>
              <w:left w:val="nil"/>
              <w:bottom w:val="single" w:sz="4" w:space="0" w:color="auto"/>
              <w:right w:val="single" w:sz="4" w:space="0" w:color="auto"/>
            </w:tcBorders>
            <w:shd w:val="clear" w:color="auto" w:fill="auto"/>
            <w:noWrap/>
            <w:vAlign w:val="bottom"/>
            <w:hideMark/>
          </w:tcPr>
          <w:p w14:paraId="05BBF56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520</w:t>
            </w:r>
          </w:p>
        </w:tc>
        <w:tc>
          <w:tcPr>
            <w:tcW w:w="987" w:type="dxa"/>
            <w:tcBorders>
              <w:top w:val="nil"/>
              <w:left w:val="nil"/>
              <w:bottom w:val="single" w:sz="4" w:space="0" w:color="auto"/>
              <w:right w:val="single" w:sz="4" w:space="0" w:color="auto"/>
            </w:tcBorders>
            <w:shd w:val="clear" w:color="auto" w:fill="auto"/>
            <w:noWrap/>
            <w:vAlign w:val="bottom"/>
            <w:hideMark/>
          </w:tcPr>
          <w:p w14:paraId="16C1F73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A36A6F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hideMark/>
          </w:tcPr>
          <w:p w14:paraId="0DAF45D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8171E3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9EF57B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2600</w:t>
            </w:r>
          </w:p>
        </w:tc>
        <w:tc>
          <w:tcPr>
            <w:tcW w:w="940" w:type="dxa"/>
            <w:tcBorders>
              <w:top w:val="nil"/>
              <w:left w:val="nil"/>
              <w:bottom w:val="single" w:sz="4" w:space="0" w:color="auto"/>
              <w:right w:val="single" w:sz="4" w:space="0" w:color="auto"/>
            </w:tcBorders>
            <w:shd w:val="clear" w:color="000000" w:fill="FFFFFF"/>
            <w:noWrap/>
            <w:vAlign w:val="bottom"/>
            <w:hideMark/>
          </w:tcPr>
          <w:p w14:paraId="7E0597C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79C3D8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FF2341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9C56FD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23918BD"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D0F7B4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89</w:t>
            </w:r>
          </w:p>
        </w:tc>
        <w:tc>
          <w:tcPr>
            <w:tcW w:w="2720" w:type="dxa"/>
            <w:tcBorders>
              <w:top w:val="nil"/>
              <w:left w:val="nil"/>
              <w:bottom w:val="single" w:sz="4" w:space="0" w:color="auto"/>
              <w:right w:val="single" w:sz="4" w:space="0" w:color="auto"/>
            </w:tcBorders>
            <w:shd w:val="clear" w:color="000000" w:fill="FFFFFF"/>
            <w:noWrap/>
            <w:vAlign w:val="bottom"/>
            <w:hideMark/>
          </w:tcPr>
          <w:p w14:paraId="15FA38E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SANATATII</w:t>
            </w:r>
          </w:p>
        </w:tc>
        <w:tc>
          <w:tcPr>
            <w:tcW w:w="940" w:type="dxa"/>
            <w:tcBorders>
              <w:top w:val="nil"/>
              <w:left w:val="nil"/>
              <w:bottom w:val="single" w:sz="4" w:space="0" w:color="auto"/>
              <w:right w:val="single" w:sz="4" w:space="0" w:color="auto"/>
            </w:tcBorders>
            <w:shd w:val="clear" w:color="auto" w:fill="auto"/>
            <w:noWrap/>
            <w:vAlign w:val="bottom"/>
            <w:hideMark/>
          </w:tcPr>
          <w:p w14:paraId="3B64C58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23FB02A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FA140A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183AB9F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FFCE41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3C80CE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CA3774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56246AB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E1F9D1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DDB542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8BA333A"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376F50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90</w:t>
            </w:r>
          </w:p>
        </w:tc>
        <w:tc>
          <w:tcPr>
            <w:tcW w:w="2720" w:type="dxa"/>
            <w:tcBorders>
              <w:top w:val="nil"/>
              <w:left w:val="nil"/>
              <w:bottom w:val="single" w:sz="4" w:space="0" w:color="auto"/>
              <w:right w:val="single" w:sz="4" w:space="0" w:color="auto"/>
            </w:tcBorders>
            <w:shd w:val="clear" w:color="000000" w:fill="FFFFFF"/>
            <w:noWrap/>
            <w:vAlign w:val="bottom"/>
            <w:hideMark/>
          </w:tcPr>
          <w:p w14:paraId="35A4179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SENS GIRATORIU</w:t>
            </w:r>
          </w:p>
        </w:tc>
        <w:tc>
          <w:tcPr>
            <w:tcW w:w="940" w:type="dxa"/>
            <w:tcBorders>
              <w:top w:val="nil"/>
              <w:left w:val="nil"/>
              <w:bottom w:val="single" w:sz="4" w:space="0" w:color="auto"/>
              <w:right w:val="single" w:sz="4" w:space="0" w:color="auto"/>
            </w:tcBorders>
            <w:shd w:val="clear" w:color="auto" w:fill="auto"/>
            <w:noWrap/>
            <w:vAlign w:val="bottom"/>
            <w:hideMark/>
          </w:tcPr>
          <w:p w14:paraId="7329DF4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960</w:t>
            </w:r>
          </w:p>
        </w:tc>
        <w:tc>
          <w:tcPr>
            <w:tcW w:w="987" w:type="dxa"/>
            <w:tcBorders>
              <w:top w:val="nil"/>
              <w:left w:val="nil"/>
              <w:bottom w:val="single" w:sz="4" w:space="0" w:color="auto"/>
              <w:right w:val="single" w:sz="4" w:space="0" w:color="auto"/>
            </w:tcBorders>
            <w:shd w:val="clear" w:color="auto" w:fill="auto"/>
            <w:noWrap/>
            <w:vAlign w:val="bottom"/>
            <w:hideMark/>
          </w:tcPr>
          <w:p w14:paraId="2867CEC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174B1C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4800</w:t>
            </w:r>
          </w:p>
        </w:tc>
        <w:tc>
          <w:tcPr>
            <w:tcW w:w="940" w:type="dxa"/>
            <w:tcBorders>
              <w:top w:val="nil"/>
              <w:left w:val="nil"/>
              <w:bottom w:val="single" w:sz="4" w:space="0" w:color="auto"/>
              <w:right w:val="single" w:sz="4" w:space="0" w:color="auto"/>
            </w:tcBorders>
            <w:shd w:val="clear" w:color="000000" w:fill="FFFFFF"/>
            <w:noWrap/>
            <w:vAlign w:val="bottom"/>
            <w:hideMark/>
          </w:tcPr>
          <w:p w14:paraId="64D551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4800</w:t>
            </w:r>
          </w:p>
        </w:tc>
        <w:tc>
          <w:tcPr>
            <w:tcW w:w="940" w:type="dxa"/>
            <w:tcBorders>
              <w:top w:val="nil"/>
              <w:left w:val="nil"/>
              <w:bottom w:val="single" w:sz="4" w:space="0" w:color="auto"/>
              <w:right w:val="single" w:sz="4" w:space="0" w:color="auto"/>
            </w:tcBorders>
            <w:shd w:val="clear" w:color="000000" w:fill="FFFFFF"/>
            <w:noWrap/>
            <w:vAlign w:val="bottom"/>
            <w:hideMark/>
          </w:tcPr>
          <w:p w14:paraId="66AEE60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EBB973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DA549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8F39EF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526BFC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A98F34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9C4C78C"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A4C0DA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91</w:t>
            </w:r>
          </w:p>
        </w:tc>
        <w:tc>
          <w:tcPr>
            <w:tcW w:w="2720" w:type="dxa"/>
            <w:tcBorders>
              <w:top w:val="nil"/>
              <w:left w:val="nil"/>
              <w:bottom w:val="single" w:sz="4" w:space="0" w:color="auto"/>
              <w:right w:val="single" w:sz="4" w:space="0" w:color="auto"/>
            </w:tcBorders>
            <w:shd w:val="clear" w:color="000000" w:fill="FFFFFF"/>
            <w:noWrap/>
            <w:vAlign w:val="bottom"/>
            <w:hideMark/>
          </w:tcPr>
          <w:p w14:paraId="32B410B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SPITALULUI</w:t>
            </w:r>
          </w:p>
        </w:tc>
        <w:tc>
          <w:tcPr>
            <w:tcW w:w="940" w:type="dxa"/>
            <w:tcBorders>
              <w:top w:val="nil"/>
              <w:left w:val="nil"/>
              <w:bottom w:val="single" w:sz="4" w:space="0" w:color="auto"/>
              <w:right w:val="single" w:sz="4" w:space="0" w:color="auto"/>
            </w:tcBorders>
            <w:shd w:val="clear" w:color="auto" w:fill="auto"/>
            <w:noWrap/>
            <w:vAlign w:val="bottom"/>
            <w:hideMark/>
          </w:tcPr>
          <w:p w14:paraId="40F10E0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620</w:t>
            </w:r>
          </w:p>
        </w:tc>
        <w:tc>
          <w:tcPr>
            <w:tcW w:w="987" w:type="dxa"/>
            <w:tcBorders>
              <w:top w:val="nil"/>
              <w:left w:val="nil"/>
              <w:bottom w:val="single" w:sz="4" w:space="0" w:color="auto"/>
              <w:right w:val="single" w:sz="4" w:space="0" w:color="auto"/>
            </w:tcBorders>
            <w:shd w:val="clear" w:color="auto" w:fill="auto"/>
            <w:noWrap/>
            <w:vAlign w:val="bottom"/>
            <w:hideMark/>
          </w:tcPr>
          <w:p w14:paraId="7AB4C19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373B8E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3100</w:t>
            </w:r>
          </w:p>
        </w:tc>
        <w:tc>
          <w:tcPr>
            <w:tcW w:w="940" w:type="dxa"/>
            <w:tcBorders>
              <w:top w:val="nil"/>
              <w:left w:val="nil"/>
              <w:bottom w:val="single" w:sz="4" w:space="0" w:color="auto"/>
              <w:right w:val="single" w:sz="4" w:space="0" w:color="auto"/>
            </w:tcBorders>
            <w:shd w:val="clear" w:color="000000" w:fill="FFFFFF"/>
            <w:noWrap/>
            <w:vAlign w:val="bottom"/>
            <w:hideMark/>
          </w:tcPr>
          <w:p w14:paraId="0988C03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E420EE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743DFA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1E915E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3100</w:t>
            </w:r>
          </w:p>
        </w:tc>
        <w:tc>
          <w:tcPr>
            <w:tcW w:w="940" w:type="dxa"/>
            <w:tcBorders>
              <w:top w:val="nil"/>
              <w:left w:val="nil"/>
              <w:bottom w:val="single" w:sz="4" w:space="0" w:color="auto"/>
              <w:right w:val="single" w:sz="4" w:space="0" w:color="auto"/>
            </w:tcBorders>
            <w:shd w:val="clear" w:color="000000" w:fill="FFFFFF"/>
            <w:noWrap/>
            <w:vAlign w:val="bottom"/>
            <w:hideMark/>
          </w:tcPr>
          <w:p w14:paraId="15F9931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28C82F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3882A2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48C1B6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D2808F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92</w:t>
            </w:r>
          </w:p>
        </w:tc>
        <w:tc>
          <w:tcPr>
            <w:tcW w:w="2720" w:type="dxa"/>
            <w:tcBorders>
              <w:top w:val="nil"/>
              <w:left w:val="nil"/>
              <w:bottom w:val="single" w:sz="4" w:space="0" w:color="auto"/>
              <w:right w:val="single" w:sz="4" w:space="0" w:color="auto"/>
            </w:tcBorders>
            <w:shd w:val="clear" w:color="000000" w:fill="FFFFFF"/>
            <w:noWrap/>
            <w:vAlign w:val="bottom"/>
            <w:hideMark/>
          </w:tcPr>
          <w:p w14:paraId="73EDEEE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SPORTURILOR</w:t>
            </w:r>
          </w:p>
        </w:tc>
        <w:tc>
          <w:tcPr>
            <w:tcW w:w="940" w:type="dxa"/>
            <w:tcBorders>
              <w:top w:val="nil"/>
              <w:left w:val="nil"/>
              <w:bottom w:val="single" w:sz="4" w:space="0" w:color="auto"/>
              <w:right w:val="single" w:sz="4" w:space="0" w:color="auto"/>
            </w:tcBorders>
            <w:shd w:val="clear" w:color="auto" w:fill="auto"/>
            <w:noWrap/>
            <w:vAlign w:val="bottom"/>
            <w:hideMark/>
          </w:tcPr>
          <w:p w14:paraId="09F2428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w:t>
            </w:r>
          </w:p>
        </w:tc>
        <w:tc>
          <w:tcPr>
            <w:tcW w:w="987" w:type="dxa"/>
            <w:tcBorders>
              <w:top w:val="nil"/>
              <w:left w:val="nil"/>
              <w:bottom w:val="single" w:sz="4" w:space="0" w:color="auto"/>
              <w:right w:val="single" w:sz="4" w:space="0" w:color="auto"/>
            </w:tcBorders>
            <w:shd w:val="clear" w:color="auto" w:fill="auto"/>
            <w:noWrap/>
            <w:vAlign w:val="bottom"/>
            <w:hideMark/>
          </w:tcPr>
          <w:p w14:paraId="2DEFC4C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25E0B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1600</w:t>
            </w:r>
          </w:p>
        </w:tc>
        <w:tc>
          <w:tcPr>
            <w:tcW w:w="940" w:type="dxa"/>
            <w:tcBorders>
              <w:top w:val="nil"/>
              <w:left w:val="nil"/>
              <w:bottom w:val="single" w:sz="4" w:space="0" w:color="auto"/>
              <w:right w:val="single" w:sz="4" w:space="0" w:color="auto"/>
            </w:tcBorders>
            <w:shd w:val="clear" w:color="000000" w:fill="FFFFFF"/>
            <w:noWrap/>
            <w:vAlign w:val="bottom"/>
            <w:hideMark/>
          </w:tcPr>
          <w:p w14:paraId="4CF664D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387C25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1600</w:t>
            </w:r>
          </w:p>
        </w:tc>
        <w:tc>
          <w:tcPr>
            <w:tcW w:w="962" w:type="dxa"/>
            <w:tcBorders>
              <w:top w:val="nil"/>
              <w:left w:val="nil"/>
              <w:bottom w:val="single" w:sz="4" w:space="0" w:color="auto"/>
              <w:right w:val="single" w:sz="4" w:space="0" w:color="auto"/>
            </w:tcBorders>
            <w:shd w:val="clear" w:color="000000" w:fill="FFFFFF"/>
            <w:noWrap/>
            <w:vAlign w:val="bottom"/>
            <w:hideMark/>
          </w:tcPr>
          <w:p w14:paraId="2A37072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C19451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07B935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FD0353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1974DB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FECA1AA"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E03F65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93</w:t>
            </w:r>
          </w:p>
        </w:tc>
        <w:tc>
          <w:tcPr>
            <w:tcW w:w="2720" w:type="dxa"/>
            <w:tcBorders>
              <w:top w:val="nil"/>
              <w:left w:val="nil"/>
              <w:bottom w:val="single" w:sz="4" w:space="0" w:color="auto"/>
              <w:right w:val="single" w:sz="4" w:space="0" w:color="auto"/>
            </w:tcBorders>
            <w:shd w:val="clear" w:color="000000" w:fill="FFFFFF"/>
            <w:noWrap/>
            <w:vAlign w:val="bottom"/>
            <w:hideMark/>
          </w:tcPr>
          <w:p w14:paraId="090D483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SPORTURILOR</w:t>
            </w:r>
          </w:p>
        </w:tc>
        <w:tc>
          <w:tcPr>
            <w:tcW w:w="940" w:type="dxa"/>
            <w:tcBorders>
              <w:top w:val="nil"/>
              <w:left w:val="nil"/>
              <w:bottom w:val="single" w:sz="4" w:space="0" w:color="auto"/>
              <w:right w:val="single" w:sz="4" w:space="0" w:color="auto"/>
            </w:tcBorders>
            <w:shd w:val="clear" w:color="auto" w:fill="auto"/>
            <w:noWrap/>
            <w:vAlign w:val="bottom"/>
            <w:hideMark/>
          </w:tcPr>
          <w:p w14:paraId="5D98F23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4F91590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611906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3ADE7D7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048100B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4058A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43A5138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EEA898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6AB641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82CF62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A724ED7"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402F2F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94</w:t>
            </w:r>
          </w:p>
        </w:tc>
        <w:tc>
          <w:tcPr>
            <w:tcW w:w="2720" w:type="dxa"/>
            <w:tcBorders>
              <w:top w:val="nil"/>
              <w:left w:val="nil"/>
              <w:bottom w:val="single" w:sz="4" w:space="0" w:color="auto"/>
              <w:right w:val="single" w:sz="4" w:space="0" w:color="auto"/>
            </w:tcBorders>
            <w:shd w:val="clear" w:color="000000" w:fill="FFFFFF"/>
            <w:noWrap/>
            <w:vAlign w:val="bottom"/>
            <w:hideMark/>
          </w:tcPr>
          <w:p w14:paraId="5030B3E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STADIONULUI</w:t>
            </w:r>
          </w:p>
        </w:tc>
        <w:tc>
          <w:tcPr>
            <w:tcW w:w="940" w:type="dxa"/>
            <w:tcBorders>
              <w:top w:val="nil"/>
              <w:left w:val="nil"/>
              <w:bottom w:val="single" w:sz="4" w:space="0" w:color="auto"/>
              <w:right w:val="single" w:sz="4" w:space="0" w:color="auto"/>
            </w:tcBorders>
            <w:shd w:val="clear" w:color="auto" w:fill="auto"/>
            <w:noWrap/>
            <w:vAlign w:val="bottom"/>
            <w:hideMark/>
          </w:tcPr>
          <w:p w14:paraId="777225D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740</w:t>
            </w:r>
          </w:p>
        </w:tc>
        <w:tc>
          <w:tcPr>
            <w:tcW w:w="987" w:type="dxa"/>
            <w:tcBorders>
              <w:top w:val="nil"/>
              <w:left w:val="nil"/>
              <w:bottom w:val="single" w:sz="4" w:space="0" w:color="auto"/>
              <w:right w:val="single" w:sz="4" w:space="0" w:color="auto"/>
            </w:tcBorders>
            <w:shd w:val="clear" w:color="auto" w:fill="auto"/>
            <w:noWrap/>
            <w:vAlign w:val="bottom"/>
            <w:hideMark/>
          </w:tcPr>
          <w:p w14:paraId="7121A3A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290510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hideMark/>
          </w:tcPr>
          <w:p w14:paraId="658244A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19087D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0B846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87F396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3700</w:t>
            </w:r>
          </w:p>
        </w:tc>
        <w:tc>
          <w:tcPr>
            <w:tcW w:w="940" w:type="dxa"/>
            <w:tcBorders>
              <w:top w:val="nil"/>
              <w:left w:val="nil"/>
              <w:bottom w:val="single" w:sz="4" w:space="0" w:color="auto"/>
              <w:right w:val="single" w:sz="4" w:space="0" w:color="auto"/>
            </w:tcBorders>
            <w:shd w:val="clear" w:color="000000" w:fill="FFFFFF"/>
            <w:noWrap/>
            <w:vAlign w:val="bottom"/>
            <w:hideMark/>
          </w:tcPr>
          <w:p w14:paraId="33CABFD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042FAD7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41EBE2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4ECED11"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E47521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95</w:t>
            </w:r>
          </w:p>
        </w:tc>
        <w:tc>
          <w:tcPr>
            <w:tcW w:w="2720" w:type="dxa"/>
            <w:tcBorders>
              <w:top w:val="nil"/>
              <w:left w:val="nil"/>
              <w:bottom w:val="single" w:sz="4" w:space="0" w:color="auto"/>
              <w:right w:val="single" w:sz="4" w:space="0" w:color="auto"/>
            </w:tcBorders>
            <w:shd w:val="clear" w:color="FFCC00" w:fill="FFFFFF"/>
            <w:noWrap/>
            <w:vAlign w:val="bottom"/>
            <w:hideMark/>
          </w:tcPr>
          <w:p w14:paraId="0124265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SZEKELY GYORGY</w:t>
            </w:r>
          </w:p>
        </w:tc>
        <w:tc>
          <w:tcPr>
            <w:tcW w:w="940" w:type="dxa"/>
            <w:tcBorders>
              <w:top w:val="nil"/>
              <w:left w:val="nil"/>
              <w:bottom w:val="single" w:sz="4" w:space="0" w:color="auto"/>
              <w:right w:val="single" w:sz="4" w:space="0" w:color="auto"/>
            </w:tcBorders>
            <w:shd w:val="clear" w:color="auto" w:fill="auto"/>
            <w:noWrap/>
            <w:vAlign w:val="bottom"/>
            <w:hideMark/>
          </w:tcPr>
          <w:p w14:paraId="62E00BC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640</w:t>
            </w:r>
          </w:p>
        </w:tc>
        <w:tc>
          <w:tcPr>
            <w:tcW w:w="987" w:type="dxa"/>
            <w:tcBorders>
              <w:top w:val="nil"/>
              <w:left w:val="nil"/>
              <w:bottom w:val="single" w:sz="4" w:space="0" w:color="auto"/>
              <w:right w:val="single" w:sz="4" w:space="0" w:color="auto"/>
            </w:tcBorders>
            <w:shd w:val="clear" w:color="auto" w:fill="auto"/>
            <w:noWrap/>
            <w:vAlign w:val="bottom"/>
            <w:hideMark/>
          </w:tcPr>
          <w:p w14:paraId="4831D81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FFCC00" w:fill="FFFFFF"/>
            <w:noWrap/>
            <w:vAlign w:val="bottom"/>
            <w:hideMark/>
          </w:tcPr>
          <w:p w14:paraId="3B3CEC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40" w:type="dxa"/>
            <w:tcBorders>
              <w:top w:val="nil"/>
              <w:left w:val="nil"/>
              <w:bottom w:val="single" w:sz="4" w:space="0" w:color="auto"/>
              <w:right w:val="single" w:sz="4" w:space="0" w:color="auto"/>
            </w:tcBorders>
            <w:shd w:val="clear" w:color="FFCC00" w:fill="FFFFFF"/>
            <w:noWrap/>
            <w:vAlign w:val="bottom"/>
            <w:hideMark/>
          </w:tcPr>
          <w:p w14:paraId="2B5C639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1264EB0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62" w:type="dxa"/>
            <w:tcBorders>
              <w:top w:val="nil"/>
              <w:left w:val="nil"/>
              <w:bottom w:val="single" w:sz="4" w:space="0" w:color="auto"/>
              <w:right w:val="single" w:sz="4" w:space="0" w:color="auto"/>
            </w:tcBorders>
            <w:shd w:val="clear" w:color="FFCC00" w:fill="FFFFFF"/>
            <w:noWrap/>
            <w:vAlign w:val="bottom"/>
            <w:hideMark/>
          </w:tcPr>
          <w:p w14:paraId="449A13B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65F3EE1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FFCC00" w:fill="FFFFFF"/>
            <w:noWrap/>
            <w:vAlign w:val="bottom"/>
            <w:hideMark/>
          </w:tcPr>
          <w:p w14:paraId="5A0287B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2E1CF4E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7ED47E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D00B9DC"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204F983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96</w:t>
            </w:r>
          </w:p>
        </w:tc>
        <w:tc>
          <w:tcPr>
            <w:tcW w:w="2720" w:type="dxa"/>
            <w:tcBorders>
              <w:top w:val="nil"/>
              <w:left w:val="nil"/>
              <w:bottom w:val="single" w:sz="4" w:space="0" w:color="auto"/>
              <w:right w:val="single" w:sz="4" w:space="0" w:color="auto"/>
            </w:tcBorders>
            <w:shd w:val="clear" w:color="000000" w:fill="FFFFFF"/>
            <w:noWrap/>
            <w:vAlign w:val="bottom"/>
            <w:hideMark/>
          </w:tcPr>
          <w:p w14:paraId="288E62A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TEILOR</w:t>
            </w:r>
          </w:p>
        </w:tc>
        <w:tc>
          <w:tcPr>
            <w:tcW w:w="940" w:type="dxa"/>
            <w:tcBorders>
              <w:top w:val="nil"/>
              <w:left w:val="nil"/>
              <w:bottom w:val="single" w:sz="4" w:space="0" w:color="auto"/>
              <w:right w:val="single" w:sz="4" w:space="0" w:color="auto"/>
            </w:tcBorders>
            <w:shd w:val="clear" w:color="auto" w:fill="auto"/>
            <w:noWrap/>
            <w:vAlign w:val="bottom"/>
            <w:hideMark/>
          </w:tcPr>
          <w:p w14:paraId="796C364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268</w:t>
            </w:r>
          </w:p>
        </w:tc>
        <w:tc>
          <w:tcPr>
            <w:tcW w:w="987" w:type="dxa"/>
            <w:tcBorders>
              <w:top w:val="nil"/>
              <w:left w:val="nil"/>
              <w:bottom w:val="single" w:sz="4" w:space="0" w:color="auto"/>
              <w:right w:val="single" w:sz="4" w:space="0" w:color="auto"/>
            </w:tcBorders>
            <w:shd w:val="clear" w:color="auto" w:fill="auto"/>
            <w:noWrap/>
            <w:vAlign w:val="bottom"/>
            <w:hideMark/>
          </w:tcPr>
          <w:p w14:paraId="476B1AC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2F048F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1340</w:t>
            </w:r>
          </w:p>
        </w:tc>
        <w:tc>
          <w:tcPr>
            <w:tcW w:w="940" w:type="dxa"/>
            <w:tcBorders>
              <w:top w:val="nil"/>
              <w:left w:val="nil"/>
              <w:bottom w:val="single" w:sz="4" w:space="0" w:color="auto"/>
              <w:right w:val="single" w:sz="4" w:space="0" w:color="auto"/>
            </w:tcBorders>
            <w:shd w:val="clear" w:color="000000" w:fill="FFFFFF"/>
            <w:noWrap/>
            <w:vAlign w:val="bottom"/>
            <w:hideMark/>
          </w:tcPr>
          <w:p w14:paraId="072B4C4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319E3B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3408AA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E1375C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1340</w:t>
            </w:r>
          </w:p>
        </w:tc>
        <w:tc>
          <w:tcPr>
            <w:tcW w:w="940" w:type="dxa"/>
            <w:tcBorders>
              <w:top w:val="nil"/>
              <w:left w:val="nil"/>
              <w:bottom w:val="single" w:sz="4" w:space="0" w:color="auto"/>
              <w:right w:val="single" w:sz="4" w:space="0" w:color="auto"/>
            </w:tcBorders>
            <w:shd w:val="clear" w:color="000000" w:fill="FFFFFF"/>
            <w:noWrap/>
            <w:vAlign w:val="bottom"/>
            <w:hideMark/>
          </w:tcPr>
          <w:p w14:paraId="5B9AB9C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9D5B04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5D87B5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1E8DBE7"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FE6ED2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97</w:t>
            </w:r>
          </w:p>
        </w:tc>
        <w:tc>
          <w:tcPr>
            <w:tcW w:w="2720" w:type="dxa"/>
            <w:tcBorders>
              <w:top w:val="nil"/>
              <w:left w:val="nil"/>
              <w:bottom w:val="single" w:sz="4" w:space="0" w:color="auto"/>
              <w:right w:val="single" w:sz="4" w:space="0" w:color="auto"/>
            </w:tcBorders>
            <w:shd w:val="clear" w:color="000000" w:fill="FFFFFF"/>
            <w:noWrap/>
            <w:vAlign w:val="bottom"/>
            <w:hideMark/>
          </w:tcPr>
          <w:p w14:paraId="092424B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TIGARETEI</w:t>
            </w:r>
          </w:p>
        </w:tc>
        <w:tc>
          <w:tcPr>
            <w:tcW w:w="940" w:type="dxa"/>
            <w:tcBorders>
              <w:top w:val="nil"/>
              <w:left w:val="nil"/>
              <w:bottom w:val="single" w:sz="4" w:space="0" w:color="auto"/>
              <w:right w:val="single" w:sz="4" w:space="0" w:color="auto"/>
            </w:tcBorders>
            <w:shd w:val="clear" w:color="auto" w:fill="auto"/>
            <w:noWrap/>
            <w:vAlign w:val="bottom"/>
            <w:hideMark/>
          </w:tcPr>
          <w:p w14:paraId="4AA25C5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1000</w:t>
            </w:r>
          </w:p>
        </w:tc>
        <w:tc>
          <w:tcPr>
            <w:tcW w:w="987" w:type="dxa"/>
            <w:tcBorders>
              <w:top w:val="nil"/>
              <w:left w:val="nil"/>
              <w:bottom w:val="single" w:sz="4" w:space="0" w:color="auto"/>
              <w:right w:val="single" w:sz="4" w:space="0" w:color="auto"/>
            </w:tcBorders>
            <w:shd w:val="clear" w:color="auto" w:fill="auto"/>
            <w:noWrap/>
            <w:vAlign w:val="bottom"/>
            <w:hideMark/>
          </w:tcPr>
          <w:p w14:paraId="51BE901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6A990B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shd w:val="clear" w:color="000000" w:fill="FFFFFF"/>
            <w:noWrap/>
            <w:vAlign w:val="bottom"/>
            <w:hideMark/>
          </w:tcPr>
          <w:p w14:paraId="0221098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8776C7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888E4B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6BAA53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160B79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5000</w:t>
            </w:r>
          </w:p>
        </w:tc>
        <w:tc>
          <w:tcPr>
            <w:tcW w:w="940" w:type="dxa"/>
            <w:tcBorders>
              <w:top w:val="nil"/>
              <w:left w:val="nil"/>
              <w:bottom w:val="single" w:sz="4" w:space="0" w:color="auto"/>
              <w:right w:val="single" w:sz="4" w:space="0" w:color="auto"/>
            </w:tcBorders>
            <w:shd w:val="clear" w:color="auto" w:fill="auto"/>
            <w:noWrap/>
            <w:vAlign w:val="bottom"/>
            <w:hideMark/>
          </w:tcPr>
          <w:p w14:paraId="56703E2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B0D224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4DC2169"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D490C2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98</w:t>
            </w:r>
          </w:p>
        </w:tc>
        <w:tc>
          <w:tcPr>
            <w:tcW w:w="2720" w:type="dxa"/>
            <w:tcBorders>
              <w:top w:val="nil"/>
              <w:left w:val="nil"/>
              <w:bottom w:val="single" w:sz="4" w:space="0" w:color="auto"/>
              <w:right w:val="single" w:sz="4" w:space="0" w:color="auto"/>
            </w:tcBorders>
            <w:shd w:val="clear" w:color="000000" w:fill="FFFFFF"/>
            <w:noWrap/>
            <w:vAlign w:val="bottom"/>
            <w:hideMark/>
          </w:tcPr>
          <w:p w14:paraId="066408D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TINERETULUI</w:t>
            </w:r>
          </w:p>
        </w:tc>
        <w:tc>
          <w:tcPr>
            <w:tcW w:w="940" w:type="dxa"/>
            <w:tcBorders>
              <w:top w:val="nil"/>
              <w:left w:val="nil"/>
              <w:bottom w:val="single" w:sz="4" w:space="0" w:color="auto"/>
              <w:right w:val="single" w:sz="4" w:space="0" w:color="auto"/>
            </w:tcBorders>
            <w:shd w:val="clear" w:color="auto" w:fill="auto"/>
            <w:noWrap/>
            <w:vAlign w:val="bottom"/>
            <w:hideMark/>
          </w:tcPr>
          <w:p w14:paraId="46B3DD5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w:t>
            </w:r>
          </w:p>
        </w:tc>
        <w:tc>
          <w:tcPr>
            <w:tcW w:w="987" w:type="dxa"/>
            <w:tcBorders>
              <w:top w:val="nil"/>
              <w:left w:val="nil"/>
              <w:bottom w:val="single" w:sz="4" w:space="0" w:color="auto"/>
              <w:right w:val="single" w:sz="4" w:space="0" w:color="auto"/>
            </w:tcBorders>
            <w:shd w:val="clear" w:color="auto" w:fill="auto"/>
            <w:noWrap/>
            <w:vAlign w:val="bottom"/>
            <w:hideMark/>
          </w:tcPr>
          <w:p w14:paraId="7D3E7BF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12773A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hideMark/>
          </w:tcPr>
          <w:p w14:paraId="418C7FF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6153C2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7B2A5A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B8AA61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hideMark/>
          </w:tcPr>
          <w:p w14:paraId="71122B0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610881C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E66B28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99E919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BFAABB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99</w:t>
            </w:r>
          </w:p>
        </w:tc>
        <w:tc>
          <w:tcPr>
            <w:tcW w:w="2720" w:type="dxa"/>
            <w:tcBorders>
              <w:top w:val="nil"/>
              <w:left w:val="nil"/>
              <w:bottom w:val="single" w:sz="4" w:space="0" w:color="auto"/>
              <w:right w:val="single" w:sz="4" w:space="0" w:color="auto"/>
            </w:tcBorders>
            <w:shd w:val="clear" w:color="CCCCFF" w:fill="FFFFFF"/>
            <w:noWrap/>
            <w:vAlign w:val="bottom"/>
            <w:hideMark/>
          </w:tcPr>
          <w:p w14:paraId="0A9A348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TOAMNEI</w:t>
            </w:r>
          </w:p>
        </w:tc>
        <w:tc>
          <w:tcPr>
            <w:tcW w:w="940" w:type="dxa"/>
            <w:tcBorders>
              <w:top w:val="nil"/>
              <w:left w:val="nil"/>
              <w:bottom w:val="single" w:sz="4" w:space="0" w:color="auto"/>
              <w:right w:val="single" w:sz="4" w:space="0" w:color="auto"/>
            </w:tcBorders>
            <w:shd w:val="clear" w:color="auto" w:fill="auto"/>
            <w:noWrap/>
            <w:vAlign w:val="bottom"/>
            <w:hideMark/>
          </w:tcPr>
          <w:p w14:paraId="58DE80A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250</w:t>
            </w:r>
          </w:p>
        </w:tc>
        <w:tc>
          <w:tcPr>
            <w:tcW w:w="987" w:type="dxa"/>
            <w:tcBorders>
              <w:top w:val="nil"/>
              <w:left w:val="nil"/>
              <w:bottom w:val="single" w:sz="4" w:space="0" w:color="auto"/>
              <w:right w:val="single" w:sz="4" w:space="0" w:color="auto"/>
            </w:tcBorders>
            <w:shd w:val="clear" w:color="auto" w:fill="auto"/>
            <w:noWrap/>
            <w:vAlign w:val="bottom"/>
            <w:hideMark/>
          </w:tcPr>
          <w:p w14:paraId="6AFA5D6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21DF523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40" w:type="dxa"/>
            <w:tcBorders>
              <w:top w:val="nil"/>
              <w:left w:val="nil"/>
              <w:bottom w:val="single" w:sz="4" w:space="0" w:color="auto"/>
              <w:right w:val="single" w:sz="4" w:space="0" w:color="auto"/>
            </w:tcBorders>
            <w:shd w:val="clear" w:color="CCCCFF" w:fill="FFFFFF"/>
            <w:noWrap/>
            <w:vAlign w:val="bottom"/>
            <w:hideMark/>
          </w:tcPr>
          <w:p w14:paraId="0F61578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1250</w:t>
            </w:r>
          </w:p>
        </w:tc>
        <w:tc>
          <w:tcPr>
            <w:tcW w:w="940" w:type="dxa"/>
            <w:tcBorders>
              <w:top w:val="nil"/>
              <w:left w:val="nil"/>
              <w:bottom w:val="single" w:sz="4" w:space="0" w:color="auto"/>
              <w:right w:val="single" w:sz="4" w:space="0" w:color="auto"/>
            </w:tcBorders>
            <w:shd w:val="clear" w:color="CCCCFF" w:fill="FFFFFF"/>
            <w:noWrap/>
            <w:vAlign w:val="bottom"/>
            <w:hideMark/>
          </w:tcPr>
          <w:p w14:paraId="2466B5B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1355529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4B4E5E6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188825F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3A25C72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565518A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17F77ED"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343EAB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w:t>
            </w:r>
          </w:p>
        </w:tc>
        <w:tc>
          <w:tcPr>
            <w:tcW w:w="2720" w:type="dxa"/>
            <w:tcBorders>
              <w:top w:val="nil"/>
              <w:left w:val="nil"/>
              <w:bottom w:val="single" w:sz="4" w:space="0" w:color="auto"/>
              <w:right w:val="single" w:sz="4" w:space="0" w:color="auto"/>
            </w:tcBorders>
            <w:shd w:val="clear" w:color="000000" w:fill="FFFFFF"/>
            <w:noWrap/>
            <w:vAlign w:val="bottom"/>
            <w:hideMark/>
          </w:tcPr>
          <w:p w14:paraId="0F8FD29C"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UMBREI</w:t>
            </w:r>
          </w:p>
        </w:tc>
        <w:tc>
          <w:tcPr>
            <w:tcW w:w="940" w:type="dxa"/>
            <w:tcBorders>
              <w:top w:val="nil"/>
              <w:left w:val="nil"/>
              <w:bottom w:val="single" w:sz="4" w:space="0" w:color="auto"/>
              <w:right w:val="single" w:sz="4" w:space="0" w:color="auto"/>
            </w:tcBorders>
            <w:shd w:val="clear" w:color="auto" w:fill="auto"/>
            <w:noWrap/>
            <w:vAlign w:val="bottom"/>
            <w:hideMark/>
          </w:tcPr>
          <w:p w14:paraId="1B8F6EA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68940D0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12C486A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186EAEF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93A8AE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5EF859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0E53BF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05393B9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FB085D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20B95D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AA49A7D"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228826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101</w:t>
            </w:r>
          </w:p>
        </w:tc>
        <w:tc>
          <w:tcPr>
            <w:tcW w:w="2720" w:type="dxa"/>
            <w:tcBorders>
              <w:top w:val="nil"/>
              <w:left w:val="nil"/>
              <w:bottom w:val="single" w:sz="4" w:space="0" w:color="auto"/>
              <w:right w:val="single" w:sz="4" w:space="0" w:color="auto"/>
            </w:tcBorders>
            <w:shd w:val="clear" w:color="000000" w:fill="FFFFFF"/>
            <w:noWrap/>
            <w:vAlign w:val="bottom"/>
            <w:hideMark/>
          </w:tcPr>
          <w:p w14:paraId="371EC7C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VANATORILOR</w:t>
            </w:r>
          </w:p>
        </w:tc>
        <w:tc>
          <w:tcPr>
            <w:tcW w:w="940" w:type="dxa"/>
            <w:tcBorders>
              <w:top w:val="nil"/>
              <w:left w:val="nil"/>
              <w:bottom w:val="single" w:sz="4" w:space="0" w:color="auto"/>
              <w:right w:val="single" w:sz="4" w:space="0" w:color="auto"/>
            </w:tcBorders>
            <w:shd w:val="clear" w:color="auto" w:fill="auto"/>
            <w:noWrap/>
            <w:vAlign w:val="bottom"/>
            <w:hideMark/>
          </w:tcPr>
          <w:p w14:paraId="32E35BB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1240</w:t>
            </w:r>
          </w:p>
        </w:tc>
        <w:tc>
          <w:tcPr>
            <w:tcW w:w="987" w:type="dxa"/>
            <w:tcBorders>
              <w:top w:val="nil"/>
              <w:left w:val="nil"/>
              <w:bottom w:val="single" w:sz="4" w:space="0" w:color="auto"/>
              <w:right w:val="single" w:sz="4" w:space="0" w:color="auto"/>
            </w:tcBorders>
            <w:shd w:val="clear" w:color="auto" w:fill="auto"/>
            <w:noWrap/>
            <w:vAlign w:val="bottom"/>
            <w:hideMark/>
          </w:tcPr>
          <w:p w14:paraId="5742A75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31B8ED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6200</w:t>
            </w:r>
          </w:p>
        </w:tc>
        <w:tc>
          <w:tcPr>
            <w:tcW w:w="940" w:type="dxa"/>
            <w:tcBorders>
              <w:top w:val="nil"/>
              <w:left w:val="nil"/>
              <w:bottom w:val="single" w:sz="4" w:space="0" w:color="auto"/>
              <w:right w:val="single" w:sz="4" w:space="0" w:color="auto"/>
            </w:tcBorders>
            <w:shd w:val="clear" w:color="000000" w:fill="FFFFFF"/>
            <w:noWrap/>
            <w:vAlign w:val="bottom"/>
            <w:hideMark/>
          </w:tcPr>
          <w:p w14:paraId="4344028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322043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6B0929B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991587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6200</w:t>
            </w:r>
          </w:p>
        </w:tc>
        <w:tc>
          <w:tcPr>
            <w:tcW w:w="940" w:type="dxa"/>
            <w:tcBorders>
              <w:top w:val="nil"/>
              <w:left w:val="nil"/>
              <w:bottom w:val="single" w:sz="4" w:space="0" w:color="auto"/>
              <w:right w:val="single" w:sz="4" w:space="0" w:color="auto"/>
            </w:tcBorders>
            <w:shd w:val="clear" w:color="000000" w:fill="FFFFFF"/>
            <w:noWrap/>
            <w:vAlign w:val="bottom"/>
            <w:hideMark/>
          </w:tcPr>
          <w:p w14:paraId="37FBE67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5C501C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1E2F38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381BB248"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7C7AC9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102</w:t>
            </w:r>
          </w:p>
        </w:tc>
        <w:tc>
          <w:tcPr>
            <w:tcW w:w="2720" w:type="dxa"/>
            <w:tcBorders>
              <w:top w:val="nil"/>
              <w:left w:val="nil"/>
              <w:bottom w:val="single" w:sz="4" w:space="0" w:color="auto"/>
              <w:right w:val="single" w:sz="4" w:space="0" w:color="auto"/>
            </w:tcBorders>
            <w:shd w:val="clear" w:color="000000" w:fill="FFFFFF"/>
            <w:noWrap/>
            <w:vAlign w:val="bottom"/>
            <w:hideMark/>
          </w:tcPr>
          <w:p w14:paraId="62340A8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VARADI JOZSEF</w:t>
            </w:r>
          </w:p>
        </w:tc>
        <w:tc>
          <w:tcPr>
            <w:tcW w:w="940" w:type="dxa"/>
            <w:tcBorders>
              <w:top w:val="nil"/>
              <w:left w:val="nil"/>
              <w:bottom w:val="single" w:sz="4" w:space="0" w:color="auto"/>
              <w:right w:val="single" w:sz="4" w:space="0" w:color="auto"/>
            </w:tcBorders>
            <w:shd w:val="clear" w:color="auto" w:fill="auto"/>
            <w:noWrap/>
            <w:vAlign w:val="bottom"/>
            <w:hideMark/>
          </w:tcPr>
          <w:p w14:paraId="018473F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720</w:t>
            </w:r>
          </w:p>
        </w:tc>
        <w:tc>
          <w:tcPr>
            <w:tcW w:w="987" w:type="dxa"/>
            <w:tcBorders>
              <w:top w:val="nil"/>
              <w:left w:val="nil"/>
              <w:bottom w:val="single" w:sz="4" w:space="0" w:color="auto"/>
              <w:right w:val="single" w:sz="4" w:space="0" w:color="auto"/>
            </w:tcBorders>
            <w:shd w:val="clear" w:color="auto" w:fill="auto"/>
            <w:noWrap/>
            <w:vAlign w:val="bottom"/>
            <w:hideMark/>
          </w:tcPr>
          <w:p w14:paraId="5161E14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330B9DF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3600</w:t>
            </w:r>
          </w:p>
        </w:tc>
        <w:tc>
          <w:tcPr>
            <w:tcW w:w="940" w:type="dxa"/>
            <w:tcBorders>
              <w:top w:val="nil"/>
              <w:left w:val="nil"/>
              <w:bottom w:val="single" w:sz="4" w:space="0" w:color="auto"/>
              <w:right w:val="single" w:sz="4" w:space="0" w:color="auto"/>
            </w:tcBorders>
            <w:shd w:val="clear" w:color="000000" w:fill="FFFFFF"/>
            <w:noWrap/>
            <w:vAlign w:val="bottom"/>
            <w:hideMark/>
          </w:tcPr>
          <w:p w14:paraId="5FB7A46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32B12E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4681220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304296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3600</w:t>
            </w:r>
          </w:p>
        </w:tc>
        <w:tc>
          <w:tcPr>
            <w:tcW w:w="940" w:type="dxa"/>
            <w:tcBorders>
              <w:top w:val="nil"/>
              <w:left w:val="nil"/>
              <w:bottom w:val="single" w:sz="4" w:space="0" w:color="auto"/>
              <w:right w:val="single" w:sz="4" w:space="0" w:color="auto"/>
            </w:tcBorders>
            <w:shd w:val="clear" w:color="000000" w:fill="FFFFFF"/>
            <w:noWrap/>
            <w:vAlign w:val="bottom"/>
            <w:hideMark/>
          </w:tcPr>
          <w:p w14:paraId="31B56F1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1872DBC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0966641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6A9CA0FF"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99356C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103</w:t>
            </w:r>
          </w:p>
        </w:tc>
        <w:tc>
          <w:tcPr>
            <w:tcW w:w="2720" w:type="dxa"/>
            <w:tcBorders>
              <w:top w:val="nil"/>
              <w:left w:val="nil"/>
              <w:bottom w:val="single" w:sz="4" w:space="0" w:color="auto"/>
              <w:right w:val="single" w:sz="4" w:space="0" w:color="auto"/>
            </w:tcBorders>
            <w:shd w:val="clear" w:color="000000" w:fill="FFFFFF"/>
            <w:noWrap/>
            <w:vAlign w:val="bottom"/>
            <w:hideMark/>
          </w:tcPr>
          <w:p w14:paraId="4474522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VARADI JOZSEF</w:t>
            </w:r>
          </w:p>
        </w:tc>
        <w:tc>
          <w:tcPr>
            <w:tcW w:w="940" w:type="dxa"/>
            <w:tcBorders>
              <w:top w:val="nil"/>
              <w:left w:val="nil"/>
              <w:bottom w:val="single" w:sz="4" w:space="0" w:color="auto"/>
              <w:right w:val="single" w:sz="4" w:space="0" w:color="auto"/>
            </w:tcBorders>
            <w:shd w:val="clear" w:color="auto" w:fill="auto"/>
            <w:noWrap/>
            <w:vAlign w:val="bottom"/>
            <w:hideMark/>
          </w:tcPr>
          <w:p w14:paraId="3D81724C"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w:t>
            </w:r>
          </w:p>
        </w:tc>
        <w:tc>
          <w:tcPr>
            <w:tcW w:w="987" w:type="dxa"/>
            <w:tcBorders>
              <w:top w:val="nil"/>
              <w:left w:val="nil"/>
              <w:bottom w:val="single" w:sz="4" w:space="0" w:color="auto"/>
              <w:right w:val="single" w:sz="4" w:space="0" w:color="auto"/>
            </w:tcBorders>
            <w:shd w:val="clear" w:color="auto" w:fill="auto"/>
            <w:noWrap/>
            <w:vAlign w:val="bottom"/>
            <w:hideMark/>
          </w:tcPr>
          <w:p w14:paraId="2A0AA14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4DB030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900</w:t>
            </w:r>
          </w:p>
        </w:tc>
        <w:tc>
          <w:tcPr>
            <w:tcW w:w="940" w:type="dxa"/>
            <w:tcBorders>
              <w:top w:val="nil"/>
              <w:left w:val="nil"/>
              <w:bottom w:val="single" w:sz="4" w:space="0" w:color="auto"/>
              <w:right w:val="single" w:sz="4" w:space="0" w:color="auto"/>
            </w:tcBorders>
            <w:shd w:val="clear" w:color="000000" w:fill="FFFFFF"/>
            <w:noWrap/>
            <w:vAlign w:val="bottom"/>
            <w:hideMark/>
          </w:tcPr>
          <w:p w14:paraId="111102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48BA84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CC42C3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CE06A0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850960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900</w:t>
            </w:r>
          </w:p>
        </w:tc>
        <w:tc>
          <w:tcPr>
            <w:tcW w:w="940" w:type="dxa"/>
            <w:tcBorders>
              <w:top w:val="nil"/>
              <w:left w:val="nil"/>
              <w:bottom w:val="single" w:sz="4" w:space="0" w:color="auto"/>
              <w:right w:val="single" w:sz="4" w:space="0" w:color="auto"/>
            </w:tcBorders>
            <w:shd w:val="clear" w:color="auto" w:fill="auto"/>
            <w:noWrap/>
            <w:vAlign w:val="bottom"/>
            <w:hideMark/>
          </w:tcPr>
          <w:p w14:paraId="3697DA8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7AA6C33B"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CBAE527"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15D94C8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104</w:t>
            </w:r>
          </w:p>
        </w:tc>
        <w:tc>
          <w:tcPr>
            <w:tcW w:w="2720" w:type="dxa"/>
            <w:tcBorders>
              <w:top w:val="nil"/>
              <w:left w:val="nil"/>
              <w:bottom w:val="single" w:sz="4" w:space="0" w:color="auto"/>
              <w:right w:val="single" w:sz="4" w:space="0" w:color="auto"/>
            </w:tcBorders>
            <w:shd w:val="clear" w:color="000000" w:fill="FFFFFF"/>
            <w:noWrap/>
            <w:vAlign w:val="bottom"/>
            <w:hideMark/>
          </w:tcPr>
          <w:p w14:paraId="4C5899A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VASILE GOLDIS</w:t>
            </w:r>
          </w:p>
        </w:tc>
        <w:tc>
          <w:tcPr>
            <w:tcW w:w="940" w:type="dxa"/>
            <w:tcBorders>
              <w:top w:val="nil"/>
              <w:left w:val="nil"/>
              <w:bottom w:val="single" w:sz="4" w:space="0" w:color="auto"/>
              <w:right w:val="single" w:sz="4" w:space="0" w:color="auto"/>
            </w:tcBorders>
            <w:shd w:val="clear" w:color="auto" w:fill="auto"/>
            <w:noWrap/>
            <w:vAlign w:val="bottom"/>
            <w:hideMark/>
          </w:tcPr>
          <w:p w14:paraId="7E0A61C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1100</w:t>
            </w:r>
          </w:p>
        </w:tc>
        <w:tc>
          <w:tcPr>
            <w:tcW w:w="987" w:type="dxa"/>
            <w:tcBorders>
              <w:top w:val="nil"/>
              <w:left w:val="nil"/>
              <w:bottom w:val="single" w:sz="4" w:space="0" w:color="auto"/>
              <w:right w:val="single" w:sz="4" w:space="0" w:color="auto"/>
            </w:tcBorders>
            <w:shd w:val="clear" w:color="auto" w:fill="auto"/>
            <w:noWrap/>
            <w:vAlign w:val="bottom"/>
            <w:hideMark/>
          </w:tcPr>
          <w:p w14:paraId="6F55A9D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4609C7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5500</w:t>
            </w:r>
          </w:p>
        </w:tc>
        <w:tc>
          <w:tcPr>
            <w:tcW w:w="940" w:type="dxa"/>
            <w:tcBorders>
              <w:top w:val="nil"/>
              <w:left w:val="nil"/>
              <w:bottom w:val="single" w:sz="4" w:space="0" w:color="auto"/>
              <w:right w:val="single" w:sz="4" w:space="0" w:color="auto"/>
            </w:tcBorders>
            <w:shd w:val="clear" w:color="000000" w:fill="FFFFFF"/>
            <w:noWrap/>
            <w:vAlign w:val="bottom"/>
            <w:hideMark/>
          </w:tcPr>
          <w:p w14:paraId="495EECC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9AE519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0F7C78F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3538E87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5500</w:t>
            </w:r>
          </w:p>
        </w:tc>
        <w:tc>
          <w:tcPr>
            <w:tcW w:w="940" w:type="dxa"/>
            <w:tcBorders>
              <w:top w:val="nil"/>
              <w:left w:val="nil"/>
              <w:bottom w:val="single" w:sz="4" w:space="0" w:color="auto"/>
              <w:right w:val="single" w:sz="4" w:space="0" w:color="auto"/>
            </w:tcBorders>
            <w:shd w:val="clear" w:color="000000" w:fill="FFFFFF"/>
            <w:noWrap/>
            <w:vAlign w:val="bottom"/>
            <w:hideMark/>
          </w:tcPr>
          <w:p w14:paraId="633B873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7DBFC662"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412AA9A5"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1CE725A"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48F5C43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lastRenderedPageBreak/>
              <w:t>105</w:t>
            </w:r>
          </w:p>
        </w:tc>
        <w:tc>
          <w:tcPr>
            <w:tcW w:w="2720" w:type="dxa"/>
            <w:tcBorders>
              <w:top w:val="nil"/>
              <w:left w:val="nil"/>
              <w:bottom w:val="single" w:sz="4" w:space="0" w:color="auto"/>
              <w:right w:val="single" w:sz="4" w:space="0" w:color="auto"/>
            </w:tcBorders>
            <w:shd w:val="clear" w:color="CCCCFF" w:fill="FFFFFF"/>
            <w:noWrap/>
            <w:vAlign w:val="bottom"/>
            <w:hideMark/>
          </w:tcPr>
          <w:p w14:paraId="17752A8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VERII</w:t>
            </w:r>
          </w:p>
        </w:tc>
        <w:tc>
          <w:tcPr>
            <w:tcW w:w="940" w:type="dxa"/>
            <w:tcBorders>
              <w:top w:val="nil"/>
              <w:left w:val="nil"/>
              <w:bottom w:val="single" w:sz="4" w:space="0" w:color="auto"/>
              <w:right w:val="single" w:sz="4" w:space="0" w:color="auto"/>
            </w:tcBorders>
            <w:shd w:val="clear" w:color="auto" w:fill="auto"/>
            <w:noWrap/>
            <w:vAlign w:val="bottom"/>
            <w:hideMark/>
          </w:tcPr>
          <w:p w14:paraId="04EE426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100</w:t>
            </w:r>
          </w:p>
        </w:tc>
        <w:tc>
          <w:tcPr>
            <w:tcW w:w="987" w:type="dxa"/>
            <w:tcBorders>
              <w:top w:val="nil"/>
              <w:left w:val="nil"/>
              <w:bottom w:val="single" w:sz="4" w:space="0" w:color="auto"/>
              <w:right w:val="single" w:sz="4" w:space="0" w:color="auto"/>
            </w:tcBorders>
            <w:shd w:val="clear" w:color="auto" w:fill="auto"/>
            <w:noWrap/>
            <w:vAlign w:val="bottom"/>
            <w:hideMark/>
          </w:tcPr>
          <w:p w14:paraId="4375774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0C6EACA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hideMark/>
          </w:tcPr>
          <w:p w14:paraId="0CE32B5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500</w:t>
            </w:r>
          </w:p>
        </w:tc>
        <w:tc>
          <w:tcPr>
            <w:tcW w:w="940" w:type="dxa"/>
            <w:tcBorders>
              <w:top w:val="nil"/>
              <w:left w:val="nil"/>
              <w:bottom w:val="single" w:sz="4" w:space="0" w:color="auto"/>
              <w:right w:val="single" w:sz="4" w:space="0" w:color="auto"/>
            </w:tcBorders>
            <w:shd w:val="clear" w:color="CCCCFF" w:fill="FFFFFF"/>
            <w:noWrap/>
            <w:vAlign w:val="bottom"/>
            <w:hideMark/>
          </w:tcPr>
          <w:p w14:paraId="020153F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07FECB2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54C549C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2FAC2C4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auto" w:fill="auto"/>
            <w:noWrap/>
            <w:vAlign w:val="bottom"/>
            <w:hideMark/>
          </w:tcPr>
          <w:p w14:paraId="7B2A836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900767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1921BA1"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805B17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106</w:t>
            </w:r>
          </w:p>
        </w:tc>
        <w:tc>
          <w:tcPr>
            <w:tcW w:w="2720" w:type="dxa"/>
            <w:tcBorders>
              <w:top w:val="nil"/>
              <w:left w:val="nil"/>
              <w:bottom w:val="single" w:sz="4" w:space="0" w:color="auto"/>
              <w:right w:val="single" w:sz="4" w:space="0" w:color="auto"/>
            </w:tcBorders>
            <w:shd w:val="clear" w:color="000000" w:fill="FFFFFF"/>
            <w:noWrap/>
            <w:vAlign w:val="bottom"/>
            <w:hideMark/>
          </w:tcPr>
          <w:p w14:paraId="4D76536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VICTOR BABES</w:t>
            </w:r>
          </w:p>
        </w:tc>
        <w:tc>
          <w:tcPr>
            <w:tcW w:w="940" w:type="dxa"/>
            <w:tcBorders>
              <w:top w:val="nil"/>
              <w:left w:val="nil"/>
              <w:bottom w:val="single" w:sz="4" w:space="0" w:color="auto"/>
              <w:right w:val="single" w:sz="4" w:space="0" w:color="auto"/>
            </w:tcBorders>
            <w:shd w:val="clear" w:color="auto" w:fill="auto"/>
            <w:noWrap/>
            <w:vAlign w:val="bottom"/>
            <w:hideMark/>
          </w:tcPr>
          <w:p w14:paraId="4F6BB96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360</w:t>
            </w:r>
          </w:p>
        </w:tc>
        <w:tc>
          <w:tcPr>
            <w:tcW w:w="987" w:type="dxa"/>
            <w:tcBorders>
              <w:top w:val="nil"/>
              <w:left w:val="nil"/>
              <w:bottom w:val="single" w:sz="4" w:space="0" w:color="auto"/>
              <w:right w:val="single" w:sz="4" w:space="0" w:color="auto"/>
            </w:tcBorders>
            <w:shd w:val="clear" w:color="auto" w:fill="auto"/>
            <w:noWrap/>
            <w:vAlign w:val="bottom"/>
            <w:hideMark/>
          </w:tcPr>
          <w:p w14:paraId="72B50D8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26D4846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hideMark/>
          </w:tcPr>
          <w:p w14:paraId="41E747C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0BA065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5B914DE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065A5A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1800</w:t>
            </w:r>
          </w:p>
        </w:tc>
        <w:tc>
          <w:tcPr>
            <w:tcW w:w="940" w:type="dxa"/>
            <w:tcBorders>
              <w:top w:val="nil"/>
              <w:left w:val="nil"/>
              <w:bottom w:val="single" w:sz="4" w:space="0" w:color="auto"/>
              <w:right w:val="single" w:sz="4" w:space="0" w:color="auto"/>
            </w:tcBorders>
            <w:shd w:val="clear" w:color="000000" w:fill="FFFFFF"/>
            <w:noWrap/>
            <w:vAlign w:val="bottom"/>
            <w:hideMark/>
          </w:tcPr>
          <w:p w14:paraId="068FD2C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5694F1A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B088990"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FAECA70"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5D3A997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107</w:t>
            </w:r>
          </w:p>
        </w:tc>
        <w:tc>
          <w:tcPr>
            <w:tcW w:w="2720" w:type="dxa"/>
            <w:tcBorders>
              <w:top w:val="nil"/>
              <w:left w:val="nil"/>
              <w:bottom w:val="single" w:sz="4" w:space="0" w:color="auto"/>
              <w:right w:val="single" w:sz="4" w:space="0" w:color="auto"/>
            </w:tcBorders>
            <w:shd w:val="clear" w:color="000000" w:fill="FFFFFF"/>
            <w:noWrap/>
            <w:vAlign w:val="bottom"/>
            <w:hideMark/>
          </w:tcPr>
          <w:p w14:paraId="2C1D9FD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VIITORULUI</w:t>
            </w:r>
          </w:p>
        </w:tc>
        <w:tc>
          <w:tcPr>
            <w:tcW w:w="940" w:type="dxa"/>
            <w:tcBorders>
              <w:top w:val="nil"/>
              <w:left w:val="nil"/>
              <w:bottom w:val="single" w:sz="4" w:space="0" w:color="auto"/>
              <w:right w:val="single" w:sz="4" w:space="0" w:color="auto"/>
            </w:tcBorders>
            <w:shd w:val="clear" w:color="auto" w:fill="auto"/>
            <w:noWrap/>
            <w:vAlign w:val="bottom"/>
            <w:hideMark/>
          </w:tcPr>
          <w:p w14:paraId="07895F2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330</w:t>
            </w:r>
          </w:p>
        </w:tc>
        <w:tc>
          <w:tcPr>
            <w:tcW w:w="987" w:type="dxa"/>
            <w:tcBorders>
              <w:top w:val="nil"/>
              <w:left w:val="nil"/>
              <w:bottom w:val="single" w:sz="4" w:space="0" w:color="auto"/>
              <w:right w:val="single" w:sz="4" w:space="0" w:color="auto"/>
            </w:tcBorders>
            <w:shd w:val="clear" w:color="auto" w:fill="auto"/>
            <w:noWrap/>
            <w:vAlign w:val="bottom"/>
            <w:hideMark/>
          </w:tcPr>
          <w:p w14:paraId="3C1464E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56F2CC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1650</w:t>
            </w:r>
          </w:p>
        </w:tc>
        <w:tc>
          <w:tcPr>
            <w:tcW w:w="940" w:type="dxa"/>
            <w:tcBorders>
              <w:top w:val="nil"/>
              <w:left w:val="nil"/>
              <w:bottom w:val="single" w:sz="4" w:space="0" w:color="auto"/>
              <w:right w:val="single" w:sz="4" w:space="0" w:color="auto"/>
            </w:tcBorders>
            <w:shd w:val="clear" w:color="000000" w:fill="FFFFFF"/>
            <w:noWrap/>
            <w:vAlign w:val="bottom"/>
            <w:hideMark/>
          </w:tcPr>
          <w:p w14:paraId="4514F59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01E063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AE0F81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139B811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1650</w:t>
            </w:r>
          </w:p>
        </w:tc>
        <w:tc>
          <w:tcPr>
            <w:tcW w:w="940" w:type="dxa"/>
            <w:tcBorders>
              <w:top w:val="nil"/>
              <w:left w:val="nil"/>
              <w:bottom w:val="single" w:sz="4" w:space="0" w:color="auto"/>
              <w:right w:val="single" w:sz="4" w:space="0" w:color="auto"/>
            </w:tcBorders>
            <w:shd w:val="clear" w:color="000000" w:fill="FFFFFF"/>
            <w:noWrap/>
            <w:vAlign w:val="bottom"/>
            <w:hideMark/>
          </w:tcPr>
          <w:p w14:paraId="4FB378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314C66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F0D637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73DFFA0E"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6F99199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108</w:t>
            </w:r>
          </w:p>
        </w:tc>
        <w:tc>
          <w:tcPr>
            <w:tcW w:w="2720" w:type="dxa"/>
            <w:tcBorders>
              <w:top w:val="nil"/>
              <w:left w:val="nil"/>
              <w:bottom w:val="single" w:sz="4" w:space="0" w:color="auto"/>
              <w:right w:val="single" w:sz="4" w:space="0" w:color="auto"/>
            </w:tcBorders>
            <w:shd w:val="clear" w:color="000000" w:fill="FFFFFF"/>
            <w:noWrap/>
            <w:vAlign w:val="bottom"/>
            <w:hideMark/>
          </w:tcPr>
          <w:p w14:paraId="5F773C5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VOICAN</w:t>
            </w:r>
          </w:p>
        </w:tc>
        <w:tc>
          <w:tcPr>
            <w:tcW w:w="940" w:type="dxa"/>
            <w:tcBorders>
              <w:top w:val="nil"/>
              <w:left w:val="nil"/>
              <w:bottom w:val="single" w:sz="4" w:space="0" w:color="auto"/>
              <w:right w:val="single" w:sz="4" w:space="0" w:color="auto"/>
            </w:tcBorders>
            <w:shd w:val="clear" w:color="auto" w:fill="auto"/>
            <w:noWrap/>
            <w:vAlign w:val="bottom"/>
            <w:hideMark/>
          </w:tcPr>
          <w:p w14:paraId="7C54013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400</w:t>
            </w:r>
          </w:p>
        </w:tc>
        <w:tc>
          <w:tcPr>
            <w:tcW w:w="987" w:type="dxa"/>
            <w:tcBorders>
              <w:top w:val="nil"/>
              <w:left w:val="nil"/>
              <w:bottom w:val="single" w:sz="4" w:space="0" w:color="auto"/>
              <w:right w:val="single" w:sz="4" w:space="0" w:color="auto"/>
            </w:tcBorders>
            <w:shd w:val="clear" w:color="auto" w:fill="auto"/>
            <w:noWrap/>
            <w:vAlign w:val="bottom"/>
            <w:hideMark/>
          </w:tcPr>
          <w:p w14:paraId="3DBFB31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7E4622A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2000</w:t>
            </w:r>
          </w:p>
        </w:tc>
        <w:tc>
          <w:tcPr>
            <w:tcW w:w="940" w:type="dxa"/>
            <w:tcBorders>
              <w:top w:val="nil"/>
              <w:left w:val="nil"/>
              <w:bottom w:val="single" w:sz="4" w:space="0" w:color="auto"/>
              <w:right w:val="single" w:sz="4" w:space="0" w:color="auto"/>
            </w:tcBorders>
            <w:shd w:val="clear" w:color="000000" w:fill="FFFFFF"/>
            <w:noWrap/>
            <w:vAlign w:val="bottom"/>
            <w:hideMark/>
          </w:tcPr>
          <w:p w14:paraId="63ABCAA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5089C02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2000</w:t>
            </w:r>
          </w:p>
        </w:tc>
        <w:tc>
          <w:tcPr>
            <w:tcW w:w="962" w:type="dxa"/>
            <w:tcBorders>
              <w:top w:val="nil"/>
              <w:left w:val="nil"/>
              <w:bottom w:val="single" w:sz="4" w:space="0" w:color="auto"/>
              <w:right w:val="single" w:sz="4" w:space="0" w:color="auto"/>
            </w:tcBorders>
            <w:shd w:val="clear" w:color="000000" w:fill="FFFFFF"/>
            <w:noWrap/>
            <w:vAlign w:val="bottom"/>
            <w:hideMark/>
          </w:tcPr>
          <w:p w14:paraId="4F9CA7E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7E3053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B4AF75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35FF12C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15803E3A"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7D48687"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7288D3C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109</w:t>
            </w:r>
          </w:p>
        </w:tc>
        <w:tc>
          <w:tcPr>
            <w:tcW w:w="2720" w:type="dxa"/>
            <w:tcBorders>
              <w:top w:val="nil"/>
              <w:left w:val="nil"/>
              <w:bottom w:val="single" w:sz="4" w:space="0" w:color="auto"/>
              <w:right w:val="single" w:sz="4" w:space="0" w:color="auto"/>
            </w:tcBorders>
            <w:shd w:val="clear" w:color="000000" w:fill="FFFFFF"/>
            <w:noWrap/>
            <w:vAlign w:val="bottom"/>
            <w:hideMark/>
          </w:tcPr>
          <w:p w14:paraId="0630B03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VULTURILOR</w:t>
            </w:r>
          </w:p>
        </w:tc>
        <w:tc>
          <w:tcPr>
            <w:tcW w:w="940" w:type="dxa"/>
            <w:tcBorders>
              <w:top w:val="nil"/>
              <w:left w:val="nil"/>
              <w:bottom w:val="single" w:sz="4" w:space="0" w:color="auto"/>
              <w:right w:val="single" w:sz="4" w:space="0" w:color="auto"/>
            </w:tcBorders>
            <w:shd w:val="clear" w:color="auto" w:fill="auto"/>
            <w:noWrap/>
            <w:vAlign w:val="bottom"/>
            <w:hideMark/>
          </w:tcPr>
          <w:p w14:paraId="14E5EA4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300</w:t>
            </w:r>
          </w:p>
        </w:tc>
        <w:tc>
          <w:tcPr>
            <w:tcW w:w="987" w:type="dxa"/>
            <w:tcBorders>
              <w:top w:val="nil"/>
              <w:left w:val="nil"/>
              <w:bottom w:val="single" w:sz="4" w:space="0" w:color="auto"/>
              <w:right w:val="single" w:sz="4" w:space="0" w:color="auto"/>
            </w:tcBorders>
            <w:shd w:val="clear" w:color="auto" w:fill="auto"/>
            <w:noWrap/>
            <w:vAlign w:val="bottom"/>
            <w:hideMark/>
          </w:tcPr>
          <w:p w14:paraId="53588E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0751BC58"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65B3377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7638C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10839A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399BE8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1500</w:t>
            </w:r>
          </w:p>
        </w:tc>
        <w:tc>
          <w:tcPr>
            <w:tcW w:w="940" w:type="dxa"/>
            <w:tcBorders>
              <w:top w:val="nil"/>
              <w:left w:val="nil"/>
              <w:bottom w:val="single" w:sz="4" w:space="0" w:color="auto"/>
              <w:right w:val="single" w:sz="4" w:space="0" w:color="auto"/>
            </w:tcBorders>
            <w:shd w:val="clear" w:color="000000" w:fill="FFFFFF"/>
            <w:noWrap/>
            <w:vAlign w:val="bottom"/>
            <w:hideMark/>
          </w:tcPr>
          <w:p w14:paraId="5C2EED4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0F509089"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0C59AE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54E6FC16"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F39D77E"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110</w:t>
            </w:r>
          </w:p>
        </w:tc>
        <w:tc>
          <w:tcPr>
            <w:tcW w:w="2720" w:type="dxa"/>
            <w:tcBorders>
              <w:top w:val="nil"/>
              <w:left w:val="nil"/>
              <w:bottom w:val="single" w:sz="4" w:space="0" w:color="auto"/>
              <w:right w:val="single" w:sz="4" w:space="0" w:color="auto"/>
            </w:tcBorders>
            <w:shd w:val="clear" w:color="000000" w:fill="FFFFFF"/>
            <w:noWrap/>
            <w:vAlign w:val="bottom"/>
            <w:hideMark/>
          </w:tcPr>
          <w:p w14:paraId="390CA63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ZEFIRULUI</w:t>
            </w:r>
          </w:p>
        </w:tc>
        <w:tc>
          <w:tcPr>
            <w:tcW w:w="940" w:type="dxa"/>
            <w:tcBorders>
              <w:top w:val="nil"/>
              <w:left w:val="nil"/>
              <w:bottom w:val="single" w:sz="4" w:space="0" w:color="auto"/>
              <w:right w:val="single" w:sz="4" w:space="0" w:color="auto"/>
            </w:tcBorders>
            <w:shd w:val="clear" w:color="auto" w:fill="auto"/>
            <w:noWrap/>
            <w:vAlign w:val="bottom"/>
            <w:hideMark/>
          </w:tcPr>
          <w:p w14:paraId="35512A41"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280</w:t>
            </w:r>
          </w:p>
        </w:tc>
        <w:tc>
          <w:tcPr>
            <w:tcW w:w="987" w:type="dxa"/>
            <w:tcBorders>
              <w:top w:val="nil"/>
              <w:left w:val="nil"/>
              <w:bottom w:val="single" w:sz="4" w:space="0" w:color="auto"/>
              <w:right w:val="single" w:sz="4" w:space="0" w:color="auto"/>
            </w:tcBorders>
            <w:shd w:val="clear" w:color="auto" w:fill="auto"/>
            <w:noWrap/>
            <w:vAlign w:val="bottom"/>
            <w:hideMark/>
          </w:tcPr>
          <w:p w14:paraId="05CEC1C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67ECB1A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7E693780"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25831AC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31A7A9C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1400</w:t>
            </w:r>
          </w:p>
        </w:tc>
        <w:tc>
          <w:tcPr>
            <w:tcW w:w="940" w:type="dxa"/>
            <w:tcBorders>
              <w:top w:val="nil"/>
              <w:left w:val="nil"/>
              <w:bottom w:val="single" w:sz="4" w:space="0" w:color="auto"/>
              <w:right w:val="single" w:sz="4" w:space="0" w:color="auto"/>
            </w:tcBorders>
            <w:shd w:val="clear" w:color="000000" w:fill="FFFFFF"/>
            <w:noWrap/>
            <w:vAlign w:val="bottom"/>
            <w:hideMark/>
          </w:tcPr>
          <w:p w14:paraId="0829DEF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495B53C4"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FA95C3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2F43BE44"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1B4DA8E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3C61B979"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111</w:t>
            </w:r>
          </w:p>
        </w:tc>
        <w:tc>
          <w:tcPr>
            <w:tcW w:w="2720" w:type="dxa"/>
            <w:tcBorders>
              <w:top w:val="nil"/>
              <w:left w:val="nil"/>
              <w:bottom w:val="single" w:sz="4" w:space="0" w:color="auto"/>
              <w:right w:val="single" w:sz="4" w:space="0" w:color="auto"/>
            </w:tcBorders>
            <w:shd w:val="clear" w:color="CCCCFF" w:fill="FFFFFF"/>
            <w:noWrap/>
            <w:vAlign w:val="bottom"/>
            <w:hideMark/>
          </w:tcPr>
          <w:p w14:paraId="0C153CDD"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ZOLD PETER</w:t>
            </w:r>
          </w:p>
        </w:tc>
        <w:tc>
          <w:tcPr>
            <w:tcW w:w="940" w:type="dxa"/>
            <w:tcBorders>
              <w:top w:val="nil"/>
              <w:left w:val="nil"/>
              <w:bottom w:val="single" w:sz="4" w:space="0" w:color="auto"/>
              <w:right w:val="single" w:sz="4" w:space="0" w:color="auto"/>
            </w:tcBorders>
            <w:shd w:val="clear" w:color="auto" w:fill="auto"/>
            <w:noWrap/>
            <w:vAlign w:val="bottom"/>
            <w:hideMark/>
          </w:tcPr>
          <w:p w14:paraId="25CC9EF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270</w:t>
            </w:r>
          </w:p>
        </w:tc>
        <w:tc>
          <w:tcPr>
            <w:tcW w:w="987" w:type="dxa"/>
            <w:tcBorders>
              <w:top w:val="nil"/>
              <w:left w:val="nil"/>
              <w:bottom w:val="single" w:sz="4" w:space="0" w:color="auto"/>
              <w:right w:val="single" w:sz="4" w:space="0" w:color="auto"/>
            </w:tcBorders>
            <w:shd w:val="clear" w:color="auto" w:fill="auto"/>
            <w:noWrap/>
            <w:vAlign w:val="bottom"/>
            <w:hideMark/>
          </w:tcPr>
          <w:p w14:paraId="35FB1172"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CCCCFF" w:fill="FFFFFF"/>
            <w:noWrap/>
            <w:vAlign w:val="bottom"/>
            <w:hideMark/>
          </w:tcPr>
          <w:p w14:paraId="7BD9003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shd w:val="clear" w:color="CCCCFF" w:fill="FFFFFF"/>
            <w:noWrap/>
            <w:vAlign w:val="bottom"/>
            <w:hideMark/>
          </w:tcPr>
          <w:p w14:paraId="4EEAABA7"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1BC805CE"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62" w:type="dxa"/>
            <w:tcBorders>
              <w:top w:val="nil"/>
              <w:left w:val="nil"/>
              <w:bottom w:val="single" w:sz="4" w:space="0" w:color="auto"/>
              <w:right w:val="single" w:sz="4" w:space="0" w:color="auto"/>
            </w:tcBorders>
            <w:shd w:val="clear" w:color="CCCCFF" w:fill="FFFFFF"/>
            <w:noWrap/>
            <w:vAlign w:val="bottom"/>
            <w:hideMark/>
          </w:tcPr>
          <w:p w14:paraId="63936508"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2897E2C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940" w:type="dxa"/>
            <w:tcBorders>
              <w:top w:val="nil"/>
              <w:left w:val="nil"/>
              <w:bottom w:val="single" w:sz="4" w:space="0" w:color="auto"/>
              <w:right w:val="single" w:sz="4" w:space="0" w:color="auto"/>
            </w:tcBorders>
            <w:shd w:val="clear" w:color="CCCCFF" w:fill="FFFFFF"/>
            <w:noWrap/>
            <w:vAlign w:val="bottom"/>
            <w:hideMark/>
          </w:tcPr>
          <w:p w14:paraId="65E31A2B"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1350</w:t>
            </w:r>
          </w:p>
        </w:tc>
        <w:tc>
          <w:tcPr>
            <w:tcW w:w="940" w:type="dxa"/>
            <w:tcBorders>
              <w:top w:val="nil"/>
              <w:left w:val="nil"/>
              <w:bottom w:val="single" w:sz="4" w:space="0" w:color="auto"/>
              <w:right w:val="single" w:sz="4" w:space="0" w:color="auto"/>
            </w:tcBorders>
            <w:shd w:val="clear" w:color="auto" w:fill="auto"/>
            <w:noWrap/>
            <w:vAlign w:val="bottom"/>
            <w:hideMark/>
          </w:tcPr>
          <w:p w14:paraId="546FE0D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6310EC7F"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4878E6AB" w14:textId="77777777" w:rsidTr="002B1194">
        <w:trPr>
          <w:trHeight w:val="300"/>
        </w:trPr>
        <w:tc>
          <w:tcPr>
            <w:tcW w:w="546" w:type="dxa"/>
            <w:tcBorders>
              <w:top w:val="nil"/>
              <w:left w:val="single" w:sz="4" w:space="0" w:color="auto"/>
              <w:bottom w:val="single" w:sz="4" w:space="0" w:color="auto"/>
              <w:right w:val="single" w:sz="4" w:space="0" w:color="auto"/>
            </w:tcBorders>
            <w:shd w:val="clear" w:color="000000" w:fill="FFFFFF"/>
            <w:noWrap/>
            <w:vAlign w:val="bottom"/>
            <w:hideMark/>
          </w:tcPr>
          <w:p w14:paraId="0D55FE9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112</w:t>
            </w:r>
          </w:p>
        </w:tc>
        <w:tc>
          <w:tcPr>
            <w:tcW w:w="2720" w:type="dxa"/>
            <w:tcBorders>
              <w:top w:val="nil"/>
              <w:left w:val="nil"/>
              <w:bottom w:val="single" w:sz="4" w:space="0" w:color="auto"/>
              <w:right w:val="single" w:sz="4" w:space="0" w:color="auto"/>
            </w:tcBorders>
            <w:shd w:val="clear" w:color="000000" w:fill="FFFFFF"/>
            <w:noWrap/>
            <w:vAlign w:val="bottom"/>
            <w:hideMark/>
          </w:tcPr>
          <w:p w14:paraId="37158C33"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ZORILOR</w:t>
            </w:r>
          </w:p>
        </w:tc>
        <w:tc>
          <w:tcPr>
            <w:tcW w:w="940" w:type="dxa"/>
            <w:tcBorders>
              <w:top w:val="nil"/>
              <w:left w:val="nil"/>
              <w:bottom w:val="single" w:sz="4" w:space="0" w:color="auto"/>
              <w:right w:val="single" w:sz="4" w:space="0" w:color="auto"/>
            </w:tcBorders>
            <w:shd w:val="clear" w:color="auto" w:fill="auto"/>
            <w:noWrap/>
            <w:vAlign w:val="bottom"/>
            <w:hideMark/>
          </w:tcPr>
          <w:p w14:paraId="50B05F1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640</w:t>
            </w:r>
          </w:p>
        </w:tc>
        <w:tc>
          <w:tcPr>
            <w:tcW w:w="987" w:type="dxa"/>
            <w:tcBorders>
              <w:top w:val="nil"/>
              <w:left w:val="nil"/>
              <w:bottom w:val="single" w:sz="4" w:space="0" w:color="auto"/>
              <w:right w:val="single" w:sz="4" w:space="0" w:color="auto"/>
            </w:tcBorders>
            <w:shd w:val="clear" w:color="auto" w:fill="auto"/>
            <w:noWrap/>
            <w:vAlign w:val="bottom"/>
            <w:hideMark/>
          </w:tcPr>
          <w:p w14:paraId="193CB1AD"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5</w:t>
            </w:r>
          </w:p>
        </w:tc>
        <w:tc>
          <w:tcPr>
            <w:tcW w:w="1023" w:type="dxa"/>
            <w:tcBorders>
              <w:top w:val="nil"/>
              <w:left w:val="nil"/>
              <w:bottom w:val="single" w:sz="4" w:space="0" w:color="auto"/>
              <w:right w:val="single" w:sz="4" w:space="0" w:color="auto"/>
            </w:tcBorders>
            <w:shd w:val="clear" w:color="000000" w:fill="FFFFFF"/>
            <w:noWrap/>
            <w:vAlign w:val="bottom"/>
            <w:hideMark/>
          </w:tcPr>
          <w:p w14:paraId="4878F5CA"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hideMark/>
          </w:tcPr>
          <w:p w14:paraId="637A2C35"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60FEE7AF"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62" w:type="dxa"/>
            <w:tcBorders>
              <w:top w:val="nil"/>
              <w:left w:val="nil"/>
              <w:bottom w:val="single" w:sz="4" w:space="0" w:color="auto"/>
              <w:right w:val="single" w:sz="4" w:space="0" w:color="auto"/>
            </w:tcBorders>
            <w:shd w:val="clear" w:color="000000" w:fill="FFFFFF"/>
            <w:noWrap/>
            <w:vAlign w:val="bottom"/>
            <w:hideMark/>
          </w:tcPr>
          <w:p w14:paraId="2E0B1D23"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000000" w:fill="FFFFFF"/>
            <w:noWrap/>
            <w:vAlign w:val="bottom"/>
            <w:hideMark/>
          </w:tcPr>
          <w:p w14:paraId="7B698527"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3200</w:t>
            </w:r>
          </w:p>
        </w:tc>
        <w:tc>
          <w:tcPr>
            <w:tcW w:w="940" w:type="dxa"/>
            <w:tcBorders>
              <w:top w:val="nil"/>
              <w:left w:val="nil"/>
              <w:bottom w:val="single" w:sz="4" w:space="0" w:color="auto"/>
              <w:right w:val="single" w:sz="4" w:space="0" w:color="auto"/>
            </w:tcBorders>
            <w:shd w:val="clear" w:color="000000" w:fill="FFFFFF"/>
            <w:noWrap/>
            <w:vAlign w:val="bottom"/>
            <w:hideMark/>
          </w:tcPr>
          <w:p w14:paraId="1A262746" w14:textId="77777777" w:rsidR="002B1194" w:rsidRPr="00AD525B" w:rsidRDefault="002B1194" w:rsidP="002B1194">
            <w:pPr>
              <w:keepNext w:val="0"/>
              <w:keepLines w:val="0"/>
              <w:spacing w:after="0"/>
              <w:jc w:val="right"/>
              <w:rPr>
                <w:sz w:val="22"/>
                <w:szCs w:val="22"/>
                <w:lang w:eastAsia="ro-RO"/>
              </w:rPr>
            </w:pPr>
            <w:r w:rsidRPr="00AD525B">
              <w:rPr>
                <w:sz w:val="22"/>
                <w:szCs w:val="22"/>
                <w:lang w:eastAsia="ro-RO"/>
              </w:rPr>
              <w:t>0</w:t>
            </w:r>
          </w:p>
        </w:tc>
        <w:tc>
          <w:tcPr>
            <w:tcW w:w="940" w:type="dxa"/>
            <w:tcBorders>
              <w:top w:val="nil"/>
              <w:left w:val="nil"/>
              <w:bottom w:val="single" w:sz="4" w:space="0" w:color="auto"/>
              <w:right w:val="single" w:sz="4" w:space="0" w:color="auto"/>
            </w:tcBorders>
            <w:shd w:val="clear" w:color="auto" w:fill="auto"/>
            <w:noWrap/>
            <w:vAlign w:val="bottom"/>
            <w:hideMark/>
          </w:tcPr>
          <w:p w14:paraId="44BD76E1"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c>
          <w:tcPr>
            <w:tcW w:w="1035" w:type="dxa"/>
            <w:tcBorders>
              <w:top w:val="nil"/>
              <w:left w:val="nil"/>
              <w:bottom w:val="single" w:sz="4" w:space="0" w:color="auto"/>
              <w:right w:val="single" w:sz="4" w:space="0" w:color="auto"/>
            </w:tcBorders>
            <w:shd w:val="clear" w:color="auto" w:fill="auto"/>
            <w:noWrap/>
            <w:vAlign w:val="bottom"/>
            <w:hideMark/>
          </w:tcPr>
          <w:p w14:paraId="33867666" w14:textId="77777777" w:rsidR="002B1194" w:rsidRPr="00AD525B" w:rsidRDefault="002B1194" w:rsidP="002B1194">
            <w:pPr>
              <w:keepNext w:val="0"/>
              <w:keepLines w:val="0"/>
              <w:spacing w:after="0"/>
              <w:jc w:val="left"/>
              <w:rPr>
                <w:sz w:val="22"/>
                <w:szCs w:val="22"/>
                <w:lang w:eastAsia="ro-RO"/>
              </w:rPr>
            </w:pPr>
            <w:r w:rsidRPr="00AD525B">
              <w:rPr>
                <w:sz w:val="22"/>
                <w:szCs w:val="22"/>
                <w:lang w:eastAsia="ro-RO"/>
              </w:rPr>
              <w:t> </w:t>
            </w:r>
          </w:p>
        </w:tc>
      </w:tr>
      <w:tr w:rsidR="002B1194" w:rsidRPr="00AD525B" w14:paraId="0530709B" w14:textId="77777777" w:rsidTr="002B1194">
        <w:trPr>
          <w:trHeight w:val="300"/>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61020" w14:textId="77777777" w:rsidR="002B1194" w:rsidRPr="00AD525B" w:rsidRDefault="002B1194" w:rsidP="002B1194">
            <w:pPr>
              <w:keepNext w:val="0"/>
              <w:keepLines w:val="0"/>
              <w:spacing w:after="0"/>
              <w:jc w:val="left"/>
              <w:rPr>
                <w:b/>
                <w:sz w:val="22"/>
                <w:szCs w:val="22"/>
                <w:lang w:eastAsia="ro-RO"/>
              </w:rPr>
            </w:pPr>
          </w:p>
        </w:tc>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58BF1" w14:textId="77777777" w:rsidR="002B1194" w:rsidRPr="00AD525B" w:rsidRDefault="002B1194" w:rsidP="002B1194">
            <w:pPr>
              <w:keepNext w:val="0"/>
              <w:keepLines w:val="0"/>
              <w:spacing w:after="0"/>
              <w:jc w:val="left"/>
              <w:rPr>
                <w:b/>
                <w:sz w:val="22"/>
                <w:szCs w:val="22"/>
                <w:lang w:eastAsia="ro-RO"/>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6811B" w14:textId="77777777" w:rsidR="002B1194" w:rsidRPr="00AD525B" w:rsidRDefault="002B1194" w:rsidP="002B1194">
            <w:pPr>
              <w:keepNext w:val="0"/>
              <w:keepLines w:val="0"/>
              <w:spacing w:after="0"/>
              <w:jc w:val="left"/>
              <w:rPr>
                <w:b/>
                <w:sz w:val="22"/>
                <w:szCs w:val="22"/>
                <w:lang w:eastAsia="ro-RO"/>
              </w:rPr>
            </w:pP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3B9A7" w14:textId="77777777" w:rsidR="002B1194" w:rsidRPr="00AD525B" w:rsidRDefault="002B1194" w:rsidP="002B1194">
            <w:pPr>
              <w:keepNext w:val="0"/>
              <w:keepLines w:val="0"/>
              <w:spacing w:after="0"/>
              <w:jc w:val="left"/>
              <w:rPr>
                <w:b/>
                <w:bCs/>
                <w:sz w:val="22"/>
                <w:szCs w:val="22"/>
                <w:lang w:eastAsia="ro-RO"/>
              </w:rPr>
            </w:pPr>
            <w:r w:rsidRPr="00AD525B">
              <w:rPr>
                <w:b/>
                <w:bCs/>
                <w:sz w:val="22"/>
                <w:szCs w:val="22"/>
                <w:lang w:eastAsia="ro-RO"/>
              </w:rPr>
              <w:t>TOTAL</w:t>
            </w:r>
          </w:p>
        </w:tc>
        <w:tc>
          <w:tcPr>
            <w:tcW w:w="10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63B80" w14:textId="77777777" w:rsidR="002B1194" w:rsidRPr="00AD525B" w:rsidRDefault="002B1194" w:rsidP="002B1194">
            <w:pPr>
              <w:keepNext w:val="0"/>
              <w:keepLines w:val="0"/>
              <w:spacing w:after="0"/>
              <w:jc w:val="right"/>
              <w:rPr>
                <w:b/>
                <w:sz w:val="22"/>
                <w:szCs w:val="22"/>
                <w:lang w:eastAsia="ro-RO"/>
              </w:rPr>
            </w:pPr>
            <w:r w:rsidRPr="00AD525B">
              <w:rPr>
                <w:b/>
                <w:sz w:val="22"/>
                <w:szCs w:val="22"/>
                <w:lang w:eastAsia="ro-RO"/>
              </w:rPr>
              <w:t>276370</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54C7C" w14:textId="77777777" w:rsidR="002B1194" w:rsidRPr="00AD525B" w:rsidRDefault="002B1194" w:rsidP="002B1194">
            <w:pPr>
              <w:keepNext w:val="0"/>
              <w:keepLines w:val="0"/>
              <w:spacing w:after="0"/>
              <w:jc w:val="right"/>
              <w:rPr>
                <w:b/>
                <w:sz w:val="22"/>
                <w:szCs w:val="22"/>
                <w:lang w:eastAsia="ro-RO"/>
              </w:rPr>
            </w:pPr>
            <w:r w:rsidRPr="00AD525B">
              <w:rPr>
                <w:b/>
                <w:sz w:val="22"/>
                <w:szCs w:val="22"/>
                <w:lang w:eastAsia="ro-RO"/>
              </w:rPr>
              <w:t>51610</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3E041" w14:textId="77777777" w:rsidR="002B1194" w:rsidRPr="00AD525B" w:rsidRDefault="002B1194" w:rsidP="002B1194">
            <w:pPr>
              <w:keepNext w:val="0"/>
              <w:keepLines w:val="0"/>
              <w:spacing w:after="0"/>
              <w:jc w:val="right"/>
              <w:rPr>
                <w:b/>
                <w:sz w:val="22"/>
                <w:szCs w:val="22"/>
                <w:lang w:eastAsia="ro-RO"/>
              </w:rPr>
            </w:pPr>
            <w:r w:rsidRPr="00AD525B">
              <w:rPr>
                <w:b/>
                <w:sz w:val="22"/>
                <w:szCs w:val="22"/>
                <w:lang w:eastAsia="ro-RO"/>
              </w:rPr>
              <w:t>50090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EE1B9" w14:textId="77777777" w:rsidR="002B1194" w:rsidRPr="00AD525B" w:rsidRDefault="002B1194" w:rsidP="002B1194">
            <w:pPr>
              <w:keepNext w:val="0"/>
              <w:keepLines w:val="0"/>
              <w:spacing w:after="0"/>
              <w:jc w:val="right"/>
              <w:rPr>
                <w:b/>
                <w:sz w:val="22"/>
                <w:szCs w:val="22"/>
                <w:lang w:eastAsia="ro-RO"/>
              </w:rPr>
            </w:pPr>
            <w:r w:rsidRPr="00AD525B">
              <w:rPr>
                <w:b/>
                <w:sz w:val="22"/>
                <w:szCs w:val="22"/>
                <w:lang w:eastAsia="ro-RO"/>
              </w:rPr>
              <w:t>54350</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65452" w14:textId="77777777" w:rsidR="002B1194" w:rsidRPr="00AD525B" w:rsidRDefault="002B1194" w:rsidP="002B1194">
            <w:pPr>
              <w:keepNext w:val="0"/>
              <w:keepLines w:val="0"/>
              <w:spacing w:after="0"/>
              <w:jc w:val="right"/>
              <w:rPr>
                <w:b/>
                <w:sz w:val="22"/>
                <w:szCs w:val="22"/>
                <w:lang w:eastAsia="ro-RO"/>
              </w:rPr>
            </w:pPr>
            <w:r w:rsidRPr="00AD525B">
              <w:rPr>
                <w:b/>
                <w:sz w:val="22"/>
                <w:szCs w:val="22"/>
                <w:lang w:eastAsia="ro-RO"/>
              </w:rPr>
              <w:t>72340</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D86AA" w14:textId="77777777" w:rsidR="002B1194" w:rsidRPr="00AD525B" w:rsidRDefault="002B1194" w:rsidP="002B1194">
            <w:pPr>
              <w:keepNext w:val="0"/>
              <w:keepLines w:val="0"/>
              <w:spacing w:after="0"/>
              <w:jc w:val="right"/>
              <w:rPr>
                <w:b/>
                <w:sz w:val="22"/>
                <w:szCs w:val="22"/>
                <w:lang w:eastAsia="ro-RO"/>
              </w:rPr>
            </w:pPr>
            <w:r w:rsidRPr="00AD525B">
              <w:rPr>
                <w:b/>
                <w:sz w:val="22"/>
                <w:szCs w:val="22"/>
                <w:lang w:eastAsia="ro-RO"/>
              </w:rPr>
              <w:t>51480</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3D610" w14:textId="77777777" w:rsidR="002B1194" w:rsidRPr="00AD525B" w:rsidRDefault="002B1194" w:rsidP="002B1194">
            <w:pPr>
              <w:keepNext w:val="0"/>
              <w:keepLines w:val="0"/>
              <w:spacing w:after="0"/>
              <w:jc w:val="right"/>
              <w:rPr>
                <w:b/>
                <w:sz w:val="22"/>
                <w:szCs w:val="22"/>
                <w:lang w:eastAsia="ro-RO"/>
              </w:rPr>
            </w:pP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80764" w14:textId="77777777" w:rsidR="002B1194" w:rsidRPr="00AD525B" w:rsidRDefault="002B1194" w:rsidP="002B1194">
            <w:pPr>
              <w:keepNext w:val="0"/>
              <w:keepLines w:val="0"/>
              <w:spacing w:after="0"/>
              <w:jc w:val="left"/>
              <w:rPr>
                <w:b/>
                <w:sz w:val="22"/>
                <w:szCs w:val="22"/>
                <w:lang w:eastAsia="ro-RO"/>
              </w:rPr>
            </w:pPr>
          </w:p>
        </w:tc>
      </w:tr>
    </w:tbl>
    <w:p w14:paraId="1E4EB9CF" w14:textId="6BC48F37" w:rsidR="002B1194" w:rsidRPr="00AD525B" w:rsidRDefault="002B1194" w:rsidP="00913AC8">
      <w:pPr>
        <w:spacing w:after="0"/>
        <w:rPr>
          <w:sz w:val="24"/>
          <w:szCs w:val="24"/>
        </w:rPr>
      </w:pPr>
    </w:p>
    <w:p w14:paraId="1FBA464A" w14:textId="3BC77EAB" w:rsidR="00CC023C" w:rsidRPr="00AD525B" w:rsidRDefault="002B1194" w:rsidP="00913AC8">
      <w:pPr>
        <w:spacing w:after="0"/>
        <w:rPr>
          <w:b/>
          <w:sz w:val="24"/>
          <w:szCs w:val="24"/>
        </w:rPr>
      </w:pPr>
      <w:r w:rsidRPr="00AD525B">
        <w:rPr>
          <w:b/>
          <w:sz w:val="24"/>
          <w:szCs w:val="24"/>
        </w:rPr>
        <w:t>ANEXA NR: 6</w:t>
      </w:r>
      <w:r w:rsidR="009A19B8">
        <w:rPr>
          <w:b/>
          <w:sz w:val="24"/>
          <w:szCs w:val="24"/>
        </w:rPr>
        <w:t>B. o</w:t>
      </w:r>
      <w:r w:rsidR="00CC023C" w:rsidRPr="00AD525B">
        <w:rPr>
          <w:b/>
          <w:sz w:val="24"/>
          <w:szCs w:val="24"/>
        </w:rPr>
        <w:t>rașul Baraolt</w:t>
      </w:r>
    </w:p>
    <w:p w14:paraId="3B2C24FF" w14:textId="267E960F" w:rsidR="00112FBD" w:rsidRPr="00AD525B" w:rsidRDefault="00112FBD" w:rsidP="00112FBD">
      <w:pPr>
        <w:keepNext w:val="0"/>
        <w:keepLines w:val="0"/>
        <w:spacing w:after="0"/>
        <w:jc w:val="left"/>
        <w:rPr>
          <w:sz w:val="24"/>
          <w:szCs w:val="24"/>
        </w:rPr>
      </w:pPr>
      <w:r w:rsidRPr="00AD525B">
        <w:rPr>
          <w:sz w:val="24"/>
          <w:szCs w:val="24"/>
        </w:rPr>
        <w:t xml:space="preserve">Căile publice rutiere pe care se execută operațiunea </w:t>
      </w:r>
      <w:r w:rsidRPr="00AD525B">
        <w:rPr>
          <w:b/>
          <w:sz w:val="24"/>
          <w:szCs w:val="24"/>
        </w:rPr>
        <w:t>de spălat</w:t>
      </w:r>
      <w:r w:rsidRPr="00AD525B">
        <w:rPr>
          <w:sz w:val="24"/>
          <w:szCs w:val="24"/>
        </w:rPr>
        <w:t>, incluzând podurile, pasajele, parcările și stațiile publice</w:t>
      </w:r>
    </w:p>
    <w:tbl>
      <w:tblPr>
        <w:tblStyle w:val="TableGrid"/>
        <w:tblW w:w="14454" w:type="dxa"/>
        <w:jc w:val="center"/>
        <w:tblLayout w:type="fixed"/>
        <w:tblLook w:val="04A0" w:firstRow="1" w:lastRow="0" w:firstColumn="1" w:lastColumn="0" w:noHBand="0" w:noVBand="1"/>
      </w:tblPr>
      <w:tblGrid>
        <w:gridCol w:w="999"/>
        <w:gridCol w:w="3258"/>
        <w:gridCol w:w="1051"/>
        <w:gridCol w:w="1066"/>
        <w:gridCol w:w="1134"/>
        <w:gridCol w:w="941"/>
        <w:gridCol w:w="879"/>
        <w:gridCol w:w="939"/>
        <w:gridCol w:w="879"/>
        <w:gridCol w:w="879"/>
        <w:gridCol w:w="1153"/>
        <w:gridCol w:w="1276"/>
      </w:tblGrid>
      <w:tr w:rsidR="00326AB5" w:rsidRPr="00AD525B" w14:paraId="0B05F0B4" w14:textId="77777777" w:rsidTr="00326AB5">
        <w:trPr>
          <w:trHeight w:val="625"/>
          <w:jc w:val="center"/>
        </w:trPr>
        <w:tc>
          <w:tcPr>
            <w:tcW w:w="999" w:type="dxa"/>
            <w:vMerge w:val="restart"/>
            <w:hideMark/>
          </w:tcPr>
          <w:p w14:paraId="630BDE0D" w14:textId="77777777" w:rsidR="00326AB5" w:rsidRPr="00AD525B" w:rsidRDefault="00326AB5" w:rsidP="00326AB5">
            <w:pPr>
              <w:keepNext w:val="0"/>
              <w:keepLines w:val="0"/>
              <w:spacing w:after="0"/>
              <w:jc w:val="left"/>
              <w:rPr>
                <w:b/>
                <w:sz w:val="22"/>
                <w:szCs w:val="22"/>
              </w:rPr>
            </w:pPr>
            <w:r w:rsidRPr="00AD525B">
              <w:rPr>
                <w:b/>
                <w:sz w:val="22"/>
                <w:szCs w:val="22"/>
              </w:rPr>
              <w:t> </w:t>
            </w:r>
          </w:p>
          <w:p w14:paraId="21707964" w14:textId="1B77EEAB" w:rsidR="00326AB5" w:rsidRPr="00AD525B" w:rsidRDefault="00326AB5" w:rsidP="00326AB5">
            <w:pPr>
              <w:keepNext w:val="0"/>
              <w:keepLines w:val="0"/>
              <w:spacing w:after="0"/>
              <w:jc w:val="left"/>
              <w:rPr>
                <w:b/>
                <w:sz w:val="22"/>
                <w:szCs w:val="22"/>
              </w:rPr>
            </w:pPr>
            <w:r w:rsidRPr="00AD525B">
              <w:rPr>
                <w:b/>
                <w:sz w:val="22"/>
                <w:szCs w:val="22"/>
              </w:rPr>
              <w:t>Nr.</w:t>
            </w:r>
          </w:p>
          <w:p w14:paraId="72EDB5A9" w14:textId="77777777" w:rsidR="00326AB5" w:rsidRPr="00AD525B" w:rsidRDefault="00326AB5" w:rsidP="00326AB5">
            <w:pPr>
              <w:keepNext w:val="0"/>
              <w:keepLines w:val="0"/>
              <w:spacing w:after="0"/>
              <w:jc w:val="left"/>
              <w:rPr>
                <w:b/>
                <w:sz w:val="22"/>
                <w:szCs w:val="22"/>
              </w:rPr>
            </w:pPr>
            <w:r w:rsidRPr="00AD525B">
              <w:rPr>
                <w:b/>
                <w:sz w:val="22"/>
                <w:szCs w:val="22"/>
              </w:rPr>
              <w:t>crt.</w:t>
            </w:r>
          </w:p>
          <w:p w14:paraId="245F0769" w14:textId="77777777" w:rsidR="00326AB5" w:rsidRPr="00AD525B" w:rsidRDefault="00326AB5" w:rsidP="00326AB5">
            <w:pPr>
              <w:keepNext w:val="0"/>
              <w:keepLines w:val="0"/>
              <w:spacing w:after="0"/>
              <w:jc w:val="left"/>
              <w:rPr>
                <w:b/>
                <w:sz w:val="22"/>
                <w:szCs w:val="22"/>
              </w:rPr>
            </w:pPr>
            <w:r w:rsidRPr="00AD525B">
              <w:rPr>
                <w:b/>
                <w:sz w:val="22"/>
                <w:szCs w:val="22"/>
              </w:rPr>
              <w:t> </w:t>
            </w:r>
          </w:p>
          <w:p w14:paraId="2C0246FC" w14:textId="6CAC1A16" w:rsidR="00326AB5" w:rsidRPr="00AD525B" w:rsidRDefault="00326AB5" w:rsidP="00326AB5">
            <w:pPr>
              <w:spacing w:after="0"/>
              <w:jc w:val="left"/>
              <w:rPr>
                <w:b/>
                <w:sz w:val="22"/>
                <w:szCs w:val="22"/>
              </w:rPr>
            </w:pPr>
            <w:r w:rsidRPr="00AD525B">
              <w:rPr>
                <w:b/>
                <w:sz w:val="22"/>
                <w:szCs w:val="22"/>
              </w:rPr>
              <w:t> </w:t>
            </w:r>
          </w:p>
        </w:tc>
        <w:tc>
          <w:tcPr>
            <w:tcW w:w="3258" w:type="dxa"/>
            <w:vMerge w:val="restart"/>
            <w:hideMark/>
          </w:tcPr>
          <w:p w14:paraId="59AAEBD0" w14:textId="77777777" w:rsidR="00326AB5" w:rsidRPr="00AD525B" w:rsidRDefault="00326AB5" w:rsidP="00326AB5">
            <w:pPr>
              <w:keepNext w:val="0"/>
              <w:keepLines w:val="0"/>
              <w:spacing w:after="0"/>
              <w:jc w:val="left"/>
              <w:rPr>
                <w:b/>
                <w:sz w:val="22"/>
                <w:szCs w:val="22"/>
              </w:rPr>
            </w:pPr>
          </w:p>
          <w:p w14:paraId="391929B8" w14:textId="77777777" w:rsidR="00326AB5" w:rsidRPr="00AD525B" w:rsidRDefault="00326AB5" w:rsidP="00326AB5">
            <w:pPr>
              <w:keepNext w:val="0"/>
              <w:keepLines w:val="0"/>
              <w:spacing w:after="0"/>
              <w:jc w:val="left"/>
              <w:rPr>
                <w:b/>
                <w:sz w:val="22"/>
                <w:szCs w:val="22"/>
              </w:rPr>
            </w:pPr>
          </w:p>
          <w:p w14:paraId="6E69E984" w14:textId="7F494641" w:rsidR="00326AB5" w:rsidRPr="00AD525B" w:rsidRDefault="00326AB5" w:rsidP="00326AB5">
            <w:pPr>
              <w:keepNext w:val="0"/>
              <w:keepLines w:val="0"/>
              <w:spacing w:after="0"/>
              <w:jc w:val="left"/>
              <w:rPr>
                <w:b/>
                <w:sz w:val="22"/>
                <w:szCs w:val="22"/>
              </w:rPr>
            </w:pPr>
            <w:r w:rsidRPr="00AD525B">
              <w:rPr>
                <w:b/>
                <w:sz w:val="22"/>
                <w:szCs w:val="22"/>
              </w:rPr>
              <w:t>Denumire arteră/stradă/pod</w:t>
            </w:r>
          </w:p>
        </w:tc>
        <w:tc>
          <w:tcPr>
            <w:tcW w:w="3251" w:type="dxa"/>
            <w:gridSpan w:val="3"/>
            <w:hideMark/>
          </w:tcPr>
          <w:p w14:paraId="460558B7" w14:textId="77777777" w:rsidR="00326AB5" w:rsidRPr="00AD525B" w:rsidRDefault="00326AB5" w:rsidP="00326AB5">
            <w:pPr>
              <w:keepNext w:val="0"/>
              <w:keepLines w:val="0"/>
              <w:spacing w:after="0"/>
              <w:jc w:val="center"/>
              <w:rPr>
                <w:b/>
                <w:sz w:val="22"/>
                <w:szCs w:val="22"/>
              </w:rPr>
            </w:pPr>
            <w:r w:rsidRPr="00AD525B">
              <w:rPr>
                <w:b/>
                <w:sz w:val="22"/>
                <w:szCs w:val="22"/>
              </w:rPr>
              <w:t>Dimensiuni/suprafață</w:t>
            </w:r>
          </w:p>
          <w:p w14:paraId="70306117" w14:textId="562949B5" w:rsidR="00326AB5" w:rsidRPr="00AD525B" w:rsidRDefault="00326AB5" w:rsidP="00326AB5">
            <w:pPr>
              <w:spacing w:after="0"/>
              <w:jc w:val="center"/>
              <w:rPr>
                <w:b/>
                <w:sz w:val="22"/>
                <w:szCs w:val="22"/>
              </w:rPr>
            </w:pPr>
            <w:r w:rsidRPr="00AD525B">
              <w:rPr>
                <w:b/>
                <w:sz w:val="22"/>
                <w:szCs w:val="22"/>
              </w:rPr>
              <w:t>tronson arteră/stradă/pod</w:t>
            </w:r>
          </w:p>
        </w:tc>
        <w:tc>
          <w:tcPr>
            <w:tcW w:w="6946" w:type="dxa"/>
            <w:gridSpan w:val="7"/>
            <w:hideMark/>
          </w:tcPr>
          <w:p w14:paraId="28494A95" w14:textId="32FA8A5E" w:rsidR="00326AB5" w:rsidRPr="00AD525B" w:rsidRDefault="00326AB5" w:rsidP="00326AB5">
            <w:pPr>
              <w:keepNext w:val="0"/>
              <w:keepLines w:val="0"/>
              <w:spacing w:after="0"/>
              <w:jc w:val="center"/>
              <w:rPr>
                <w:b/>
                <w:sz w:val="22"/>
                <w:szCs w:val="22"/>
              </w:rPr>
            </w:pPr>
            <w:r w:rsidRPr="00AD525B">
              <w:rPr>
                <w:b/>
                <w:sz w:val="22"/>
                <w:szCs w:val="22"/>
              </w:rPr>
              <w:t>Suprafața carosabil spălată</w:t>
            </w:r>
          </w:p>
          <w:p w14:paraId="0B099E2E" w14:textId="1EBEFF56" w:rsidR="00326AB5" w:rsidRPr="00AD525B" w:rsidRDefault="00326AB5" w:rsidP="00326AB5">
            <w:pPr>
              <w:spacing w:after="0"/>
              <w:jc w:val="center"/>
              <w:rPr>
                <w:b/>
                <w:sz w:val="22"/>
                <w:szCs w:val="22"/>
              </w:rPr>
            </w:pPr>
            <w:r w:rsidRPr="00AD525B">
              <w:rPr>
                <w:b/>
                <w:sz w:val="22"/>
                <w:szCs w:val="22"/>
              </w:rPr>
              <w:t>în fiecare zi din săptămână în care se spală (mp)</w:t>
            </w:r>
          </w:p>
        </w:tc>
      </w:tr>
      <w:tr w:rsidR="00326AB5" w:rsidRPr="00AD525B" w14:paraId="541A354F" w14:textId="77777777" w:rsidTr="00326AB5">
        <w:trPr>
          <w:trHeight w:val="600"/>
          <w:jc w:val="center"/>
        </w:trPr>
        <w:tc>
          <w:tcPr>
            <w:tcW w:w="999" w:type="dxa"/>
            <w:vMerge/>
            <w:hideMark/>
          </w:tcPr>
          <w:p w14:paraId="53DB7939" w14:textId="7E348134" w:rsidR="00326AB5" w:rsidRPr="00AD525B" w:rsidRDefault="00326AB5" w:rsidP="00326AB5">
            <w:pPr>
              <w:spacing w:after="0"/>
              <w:jc w:val="left"/>
              <w:rPr>
                <w:b/>
                <w:sz w:val="22"/>
                <w:szCs w:val="22"/>
              </w:rPr>
            </w:pPr>
          </w:p>
        </w:tc>
        <w:tc>
          <w:tcPr>
            <w:tcW w:w="3258" w:type="dxa"/>
            <w:vMerge/>
            <w:hideMark/>
          </w:tcPr>
          <w:p w14:paraId="25C668D5" w14:textId="77777777" w:rsidR="00326AB5" w:rsidRPr="00AD525B" w:rsidRDefault="00326AB5" w:rsidP="00326AB5">
            <w:pPr>
              <w:keepNext w:val="0"/>
              <w:keepLines w:val="0"/>
              <w:spacing w:after="0"/>
              <w:jc w:val="left"/>
              <w:rPr>
                <w:b/>
                <w:sz w:val="22"/>
                <w:szCs w:val="22"/>
              </w:rPr>
            </w:pPr>
          </w:p>
        </w:tc>
        <w:tc>
          <w:tcPr>
            <w:tcW w:w="1051" w:type="dxa"/>
            <w:hideMark/>
          </w:tcPr>
          <w:p w14:paraId="47B08726" w14:textId="77777777" w:rsidR="00326AB5" w:rsidRPr="00AD525B" w:rsidRDefault="00326AB5" w:rsidP="00326AB5">
            <w:pPr>
              <w:keepNext w:val="0"/>
              <w:keepLines w:val="0"/>
              <w:spacing w:after="0"/>
              <w:jc w:val="left"/>
              <w:rPr>
                <w:b/>
                <w:sz w:val="22"/>
                <w:szCs w:val="22"/>
              </w:rPr>
            </w:pPr>
            <w:r w:rsidRPr="00AD525B">
              <w:rPr>
                <w:b/>
                <w:sz w:val="22"/>
                <w:szCs w:val="22"/>
              </w:rPr>
              <w:t>lungime</w:t>
            </w:r>
          </w:p>
        </w:tc>
        <w:tc>
          <w:tcPr>
            <w:tcW w:w="1066" w:type="dxa"/>
            <w:hideMark/>
          </w:tcPr>
          <w:p w14:paraId="5A3D997D" w14:textId="77777777" w:rsidR="00326AB5" w:rsidRPr="00AD525B" w:rsidRDefault="00326AB5" w:rsidP="00326AB5">
            <w:pPr>
              <w:keepNext w:val="0"/>
              <w:keepLines w:val="0"/>
              <w:spacing w:after="0"/>
              <w:jc w:val="left"/>
              <w:rPr>
                <w:b/>
                <w:sz w:val="22"/>
                <w:szCs w:val="22"/>
              </w:rPr>
            </w:pPr>
            <w:r w:rsidRPr="00AD525B">
              <w:rPr>
                <w:b/>
                <w:sz w:val="22"/>
                <w:szCs w:val="22"/>
              </w:rPr>
              <w:t>lățime</w:t>
            </w:r>
          </w:p>
        </w:tc>
        <w:tc>
          <w:tcPr>
            <w:tcW w:w="1134" w:type="dxa"/>
            <w:hideMark/>
          </w:tcPr>
          <w:p w14:paraId="083644B4" w14:textId="77777777" w:rsidR="00326AB5" w:rsidRPr="00AD525B" w:rsidRDefault="00326AB5" w:rsidP="00326AB5">
            <w:pPr>
              <w:keepNext w:val="0"/>
              <w:keepLines w:val="0"/>
              <w:spacing w:after="0"/>
              <w:jc w:val="left"/>
              <w:rPr>
                <w:b/>
                <w:sz w:val="22"/>
                <w:szCs w:val="22"/>
              </w:rPr>
            </w:pPr>
            <w:r w:rsidRPr="00AD525B">
              <w:rPr>
                <w:b/>
                <w:sz w:val="22"/>
                <w:szCs w:val="22"/>
              </w:rPr>
              <w:t>suprafața</w:t>
            </w:r>
          </w:p>
        </w:tc>
        <w:tc>
          <w:tcPr>
            <w:tcW w:w="941" w:type="dxa"/>
            <w:hideMark/>
          </w:tcPr>
          <w:p w14:paraId="24F65D46" w14:textId="77777777" w:rsidR="00326AB5" w:rsidRPr="00AD525B" w:rsidRDefault="00326AB5" w:rsidP="00326AB5">
            <w:pPr>
              <w:keepNext w:val="0"/>
              <w:keepLines w:val="0"/>
              <w:spacing w:after="0"/>
              <w:jc w:val="left"/>
              <w:rPr>
                <w:b/>
                <w:sz w:val="22"/>
                <w:szCs w:val="22"/>
              </w:rPr>
            </w:pPr>
            <w:r w:rsidRPr="00AD525B">
              <w:rPr>
                <w:b/>
                <w:sz w:val="22"/>
                <w:szCs w:val="22"/>
              </w:rPr>
              <w:t>luni</w:t>
            </w:r>
          </w:p>
        </w:tc>
        <w:tc>
          <w:tcPr>
            <w:tcW w:w="879" w:type="dxa"/>
            <w:hideMark/>
          </w:tcPr>
          <w:p w14:paraId="1A64FC88" w14:textId="77777777" w:rsidR="00326AB5" w:rsidRPr="00AD525B" w:rsidRDefault="00326AB5" w:rsidP="00326AB5">
            <w:pPr>
              <w:keepNext w:val="0"/>
              <w:keepLines w:val="0"/>
              <w:spacing w:after="0"/>
              <w:jc w:val="left"/>
              <w:rPr>
                <w:b/>
                <w:sz w:val="22"/>
                <w:szCs w:val="22"/>
              </w:rPr>
            </w:pPr>
            <w:r w:rsidRPr="00AD525B">
              <w:rPr>
                <w:b/>
                <w:sz w:val="22"/>
                <w:szCs w:val="22"/>
              </w:rPr>
              <w:t>marți</w:t>
            </w:r>
          </w:p>
        </w:tc>
        <w:tc>
          <w:tcPr>
            <w:tcW w:w="939" w:type="dxa"/>
            <w:hideMark/>
          </w:tcPr>
          <w:p w14:paraId="2F38A66E" w14:textId="77777777" w:rsidR="00326AB5" w:rsidRPr="00AD525B" w:rsidRDefault="00326AB5" w:rsidP="00326AB5">
            <w:pPr>
              <w:keepNext w:val="0"/>
              <w:keepLines w:val="0"/>
              <w:spacing w:after="0"/>
              <w:jc w:val="left"/>
              <w:rPr>
                <w:b/>
                <w:sz w:val="22"/>
                <w:szCs w:val="22"/>
              </w:rPr>
            </w:pPr>
            <w:r w:rsidRPr="00AD525B">
              <w:rPr>
                <w:b/>
                <w:sz w:val="22"/>
                <w:szCs w:val="22"/>
              </w:rPr>
              <w:t>miercuri</w:t>
            </w:r>
          </w:p>
        </w:tc>
        <w:tc>
          <w:tcPr>
            <w:tcW w:w="879" w:type="dxa"/>
            <w:hideMark/>
          </w:tcPr>
          <w:p w14:paraId="2B558634" w14:textId="77777777" w:rsidR="00326AB5" w:rsidRPr="00AD525B" w:rsidRDefault="00326AB5" w:rsidP="00326AB5">
            <w:pPr>
              <w:keepNext w:val="0"/>
              <w:keepLines w:val="0"/>
              <w:spacing w:after="0"/>
              <w:jc w:val="left"/>
              <w:rPr>
                <w:b/>
                <w:sz w:val="22"/>
                <w:szCs w:val="22"/>
              </w:rPr>
            </w:pPr>
            <w:r w:rsidRPr="00AD525B">
              <w:rPr>
                <w:b/>
                <w:sz w:val="22"/>
                <w:szCs w:val="22"/>
              </w:rPr>
              <w:t>joi</w:t>
            </w:r>
          </w:p>
        </w:tc>
        <w:tc>
          <w:tcPr>
            <w:tcW w:w="879" w:type="dxa"/>
            <w:hideMark/>
          </w:tcPr>
          <w:p w14:paraId="0B0A543B" w14:textId="77777777" w:rsidR="00326AB5" w:rsidRPr="00AD525B" w:rsidRDefault="00326AB5" w:rsidP="00326AB5">
            <w:pPr>
              <w:keepNext w:val="0"/>
              <w:keepLines w:val="0"/>
              <w:spacing w:after="0"/>
              <w:jc w:val="left"/>
              <w:rPr>
                <w:b/>
                <w:sz w:val="22"/>
                <w:szCs w:val="22"/>
              </w:rPr>
            </w:pPr>
            <w:r w:rsidRPr="00AD525B">
              <w:rPr>
                <w:b/>
                <w:sz w:val="22"/>
                <w:szCs w:val="22"/>
              </w:rPr>
              <w:t>vineri</w:t>
            </w:r>
          </w:p>
        </w:tc>
        <w:tc>
          <w:tcPr>
            <w:tcW w:w="1153" w:type="dxa"/>
            <w:hideMark/>
          </w:tcPr>
          <w:p w14:paraId="264E1F05" w14:textId="77777777" w:rsidR="00326AB5" w:rsidRPr="00AD525B" w:rsidRDefault="00326AB5" w:rsidP="00326AB5">
            <w:pPr>
              <w:keepNext w:val="0"/>
              <w:keepLines w:val="0"/>
              <w:spacing w:after="0"/>
              <w:jc w:val="left"/>
              <w:rPr>
                <w:b/>
                <w:sz w:val="22"/>
                <w:szCs w:val="22"/>
              </w:rPr>
            </w:pPr>
            <w:r w:rsidRPr="00AD525B">
              <w:rPr>
                <w:b/>
                <w:sz w:val="22"/>
                <w:szCs w:val="22"/>
              </w:rPr>
              <w:t>sâmbătă</w:t>
            </w:r>
          </w:p>
        </w:tc>
        <w:tc>
          <w:tcPr>
            <w:tcW w:w="1276" w:type="dxa"/>
            <w:hideMark/>
          </w:tcPr>
          <w:p w14:paraId="1E08D684" w14:textId="77777777" w:rsidR="00326AB5" w:rsidRPr="00AD525B" w:rsidRDefault="00326AB5" w:rsidP="00326AB5">
            <w:pPr>
              <w:keepNext w:val="0"/>
              <w:keepLines w:val="0"/>
              <w:spacing w:after="0"/>
              <w:jc w:val="left"/>
              <w:rPr>
                <w:b/>
                <w:sz w:val="22"/>
                <w:szCs w:val="22"/>
              </w:rPr>
            </w:pPr>
            <w:r w:rsidRPr="00AD525B">
              <w:rPr>
                <w:b/>
                <w:sz w:val="22"/>
                <w:szCs w:val="22"/>
              </w:rPr>
              <w:t>duminică</w:t>
            </w:r>
          </w:p>
        </w:tc>
      </w:tr>
      <w:tr w:rsidR="00326AB5" w:rsidRPr="00AD525B" w14:paraId="284D34ED" w14:textId="77777777" w:rsidTr="00326AB5">
        <w:trPr>
          <w:trHeight w:val="315"/>
          <w:jc w:val="center"/>
        </w:trPr>
        <w:tc>
          <w:tcPr>
            <w:tcW w:w="999" w:type="dxa"/>
            <w:vMerge/>
            <w:hideMark/>
          </w:tcPr>
          <w:p w14:paraId="0C7BE9C0" w14:textId="00BABB36" w:rsidR="00326AB5" w:rsidRPr="00AD525B" w:rsidRDefault="00326AB5" w:rsidP="00326AB5">
            <w:pPr>
              <w:keepNext w:val="0"/>
              <w:keepLines w:val="0"/>
              <w:spacing w:after="0"/>
              <w:jc w:val="left"/>
              <w:rPr>
                <w:b/>
                <w:sz w:val="22"/>
                <w:szCs w:val="22"/>
              </w:rPr>
            </w:pPr>
          </w:p>
        </w:tc>
        <w:tc>
          <w:tcPr>
            <w:tcW w:w="3258" w:type="dxa"/>
            <w:vMerge/>
            <w:hideMark/>
          </w:tcPr>
          <w:p w14:paraId="08C31A42" w14:textId="77777777" w:rsidR="00326AB5" w:rsidRPr="00AD525B" w:rsidRDefault="00326AB5" w:rsidP="00326AB5">
            <w:pPr>
              <w:keepNext w:val="0"/>
              <w:keepLines w:val="0"/>
              <w:spacing w:after="0"/>
              <w:jc w:val="left"/>
              <w:rPr>
                <w:b/>
                <w:sz w:val="22"/>
                <w:szCs w:val="22"/>
              </w:rPr>
            </w:pPr>
          </w:p>
        </w:tc>
        <w:tc>
          <w:tcPr>
            <w:tcW w:w="1051" w:type="dxa"/>
            <w:hideMark/>
          </w:tcPr>
          <w:p w14:paraId="3FD30F99" w14:textId="77777777" w:rsidR="00326AB5" w:rsidRPr="00AD525B" w:rsidRDefault="00326AB5" w:rsidP="00326AB5">
            <w:pPr>
              <w:keepNext w:val="0"/>
              <w:keepLines w:val="0"/>
              <w:spacing w:after="0"/>
              <w:jc w:val="left"/>
              <w:rPr>
                <w:b/>
                <w:sz w:val="22"/>
                <w:szCs w:val="22"/>
              </w:rPr>
            </w:pPr>
            <w:r w:rsidRPr="00AD525B">
              <w:rPr>
                <w:b/>
                <w:sz w:val="22"/>
                <w:szCs w:val="22"/>
              </w:rPr>
              <w:t>(m)</w:t>
            </w:r>
          </w:p>
        </w:tc>
        <w:tc>
          <w:tcPr>
            <w:tcW w:w="1066" w:type="dxa"/>
            <w:hideMark/>
          </w:tcPr>
          <w:p w14:paraId="1F0A2E36" w14:textId="77777777" w:rsidR="00326AB5" w:rsidRPr="00AD525B" w:rsidRDefault="00326AB5" w:rsidP="00326AB5">
            <w:pPr>
              <w:keepNext w:val="0"/>
              <w:keepLines w:val="0"/>
              <w:spacing w:after="0"/>
              <w:jc w:val="left"/>
              <w:rPr>
                <w:b/>
                <w:sz w:val="22"/>
                <w:szCs w:val="22"/>
              </w:rPr>
            </w:pPr>
            <w:r w:rsidRPr="00AD525B">
              <w:rPr>
                <w:b/>
                <w:sz w:val="22"/>
                <w:szCs w:val="22"/>
              </w:rPr>
              <w:t>(m)</w:t>
            </w:r>
          </w:p>
        </w:tc>
        <w:tc>
          <w:tcPr>
            <w:tcW w:w="1134" w:type="dxa"/>
            <w:hideMark/>
          </w:tcPr>
          <w:p w14:paraId="649B87FC" w14:textId="77777777" w:rsidR="00326AB5" w:rsidRPr="00AD525B" w:rsidRDefault="00326AB5" w:rsidP="00326AB5">
            <w:pPr>
              <w:keepNext w:val="0"/>
              <w:keepLines w:val="0"/>
              <w:spacing w:after="0"/>
              <w:jc w:val="left"/>
              <w:rPr>
                <w:b/>
                <w:sz w:val="22"/>
                <w:szCs w:val="22"/>
              </w:rPr>
            </w:pPr>
            <w:r w:rsidRPr="00AD525B">
              <w:rPr>
                <w:b/>
                <w:sz w:val="22"/>
                <w:szCs w:val="22"/>
              </w:rPr>
              <w:t>(mp)</w:t>
            </w:r>
          </w:p>
        </w:tc>
        <w:tc>
          <w:tcPr>
            <w:tcW w:w="941" w:type="dxa"/>
            <w:hideMark/>
          </w:tcPr>
          <w:p w14:paraId="3DBCBB7E" w14:textId="77777777" w:rsidR="00326AB5" w:rsidRPr="00AD525B" w:rsidRDefault="00326AB5" w:rsidP="00326AB5">
            <w:pPr>
              <w:keepNext w:val="0"/>
              <w:keepLines w:val="0"/>
              <w:spacing w:after="0"/>
              <w:jc w:val="left"/>
              <w:rPr>
                <w:b/>
                <w:sz w:val="22"/>
                <w:szCs w:val="22"/>
              </w:rPr>
            </w:pPr>
            <w:r w:rsidRPr="00AD525B">
              <w:rPr>
                <w:b/>
                <w:sz w:val="22"/>
                <w:szCs w:val="22"/>
              </w:rPr>
              <w:t>(mp)</w:t>
            </w:r>
          </w:p>
        </w:tc>
        <w:tc>
          <w:tcPr>
            <w:tcW w:w="879" w:type="dxa"/>
            <w:hideMark/>
          </w:tcPr>
          <w:p w14:paraId="0C71AEA9" w14:textId="77777777" w:rsidR="00326AB5" w:rsidRPr="00AD525B" w:rsidRDefault="00326AB5" w:rsidP="00326AB5">
            <w:pPr>
              <w:keepNext w:val="0"/>
              <w:keepLines w:val="0"/>
              <w:spacing w:after="0"/>
              <w:jc w:val="left"/>
              <w:rPr>
                <w:b/>
                <w:sz w:val="22"/>
                <w:szCs w:val="22"/>
              </w:rPr>
            </w:pPr>
            <w:r w:rsidRPr="00AD525B">
              <w:rPr>
                <w:b/>
                <w:sz w:val="22"/>
                <w:szCs w:val="22"/>
              </w:rPr>
              <w:t>(mp)</w:t>
            </w:r>
          </w:p>
        </w:tc>
        <w:tc>
          <w:tcPr>
            <w:tcW w:w="939" w:type="dxa"/>
            <w:hideMark/>
          </w:tcPr>
          <w:p w14:paraId="004653BA" w14:textId="77777777" w:rsidR="00326AB5" w:rsidRPr="00AD525B" w:rsidRDefault="00326AB5" w:rsidP="00326AB5">
            <w:pPr>
              <w:keepNext w:val="0"/>
              <w:keepLines w:val="0"/>
              <w:spacing w:after="0"/>
              <w:jc w:val="left"/>
              <w:rPr>
                <w:b/>
                <w:sz w:val="22"/>
                <w:szCs w:val="22"/>
              </w:rPr>
            </w:pPr>
            <w:r w:rsidRPr="00AD525B">
              <w:rPr>
                <w:b/>
                <w:sz w:val="22"/>
                <w:szCs w:val="22"/>
              </w:rPr>
              <w:t>(mp)</w:t>
            </w:r>
          </w:p>
        </w:tc>
        <w:tc>
          <w:tcPr>
            <w:tcW w:w="879" w:type="dxa"/>
            <w:hideMark/>
          </w:tcPr>
          <w:p w14:paraId="2506C13E" w14:textId="77777777" w:rsidR="00326AB5" w:rsidRPr="00AD525B" w:rsidRDefault="00326AB5" w:rsidP="00326AB5">
            <w:pPr>
              <w:keepNext w:val="0"/>
              <w:keepLines w:val="0"/>
              <w:spacing w:after="0"/>
              <w:jc w:val="left"/>
              <w:rPr>
                <w:b/>
                <w:sz w:val="22"/>
                <w:szCs w:val="22"/>
              </w:rPr>
            </w:pPr>
            <w:r w:rsidRPr="00AD525B">
              <w:rPr>
                <w:b/>
                <w:sz w:val="22"/>
                <w:szCs w:val="22"/>
              </w:rPr>
              <w:t>(mp)</w:t>
            </w:r>
          </w:p>
        </w:tc>
        <w:tc>
          <w:tcPr>
            <w:tcW w:w="879" w:type="dxa"/>
            <w:hideMark/>
          </w:tcPr>
          <w:p w14:paraId="0F30239F" w14:textId="77777777" w:rsidR="00326AB5" w:rsidRPr="00AD525B" w:rsidRDefault="00326AB5" w:rsidP="00326AB5">
            <w:pPr>
              <w:keepNext w:val="0"/>
              <w:keepLines w:val="0"/>
              <w:spacing w:after="0"/>
              <w:jc w:val="left"/>
              <w:rPr>
                <w:b/>
                <w:sz w:val="22"/>
                <w:szCs w:val="22"/>
              </w:rPr>
            </w:pPr>
            <w:r w:rsidRPr="00AD525B">
              <w:rPr>
                <w:b/>
                <w:sz w:val="22"/>
                <w:szCs w:val="22"/>
              </w:rPr>
              <w:t>(mp)</w:t>
            </w:r>
          </w:p>
        </w:tc>
        <w:tc>
          <w:tcPr>
            <w:tcW w:w="1153" w:type="dxa"/>
            <w:hideMark/>
          </w:tcPr>
          <w:p w14:paraId="44D34030" w14:textId="77777777" w:rsidR="00326AB5" w:rsidRPr="00AD525B" w:rsidRDefault="00326AB5" w:rsidP="00326AB5">
            <w:pPr>
              <w:keepNext w:val="0"/>
              <w:keepLines w:val="0"/>
              <w:spacing w:after="0"/>
              <w:jc w:val="left"/>
              <w:rPr>
                <w:b/>
                <w:sz w:val="22"/>
                <w:szCs w:val="22"/>
              </w:rPr>
            </w:pPr>
            <w:r w:rsidRPr="00AD525B">
              <w:rPr>
                <w:b/>
                <w:sz w:val="22"/>
                <w:szCs w:val="22"/>
              </w:rPr>
              <w:t>(mp)</w:t>
            </w:r>
          </w:p>
        </w:tc>
        <w:tc>
          <w:tcPr>
            <w:tcW w:w="1276" w:type="dxa"/>
            <w:hideMark/>
          </w:tcPr>
          <w:p w14:paraId="77523877" w14:textId="77777777" w:rsidR="00326AB5" w:rsidRPr="00AD525B" w:rsidRDefault="00326AB5" w:rsidP="00326AB5">
            <w:pPr>
              <w:keepNext w:val="0"/>
              <w:keepLines w:val="0"/>
              <w:spacing w:after="0"/>
              <w:jc w:val="left"/>
              <w:rPr>
                <w:b/>
                <w:sz w:val="22"/>
                <w:szCs w:val="22"/>
              </w:rPr>
            </w:pPr>
            <w:r w:rsidRPr="00AD525B">
              <w:rPr>
                <w:b/>
                <w:sz w:val="22"/>
                <w:szCs w:val="22"/>
              </w:rPr>
              <w:t>(mp)</w:t>
            </w:r>
          </w:p>
        </w:tc>
      </w:tr>
      <w:tr w:rsidR="00326AB5" w:rsidRPr="00AD525B" w14:paraId="730F0704" w14:textId="77777777" w:rsidTr="00326AB5">
        <w:trPr>
          <w:trHeight w:val="330"/>
          <w:jc w:val="center"/>
        </w:trPr>
        <w:tc>
          <w:tcPr>
            <w:tcW w:w="999" w:type="dxa"/>
            <w:noWrap/>
            <w:hideMark/>
          </w:tcPr>
          <w:p w14:paraId="34F44024" w14:textId="77777777" w:rsidR="00326AB5" w:rsidRPr="00AD525B" w:rsidRDefault="00326AB5" w:rsidP="00326AB5">
            <w:pPr>
              <w:keepNext w:val="0"/>
              <w:keepLines w:val="0"/>
              <w:spacing w:after="0"/>
              <w:jc w:val="left"/>
              <w:rPr>
                <w:b/>
                <w:bCs/>
                <w:sz w:val="22"/>
                <w:szCs w:val="22"/>
              </w:rPr>
            </w:pPr>
            <w:r w:rsidRPr="00AD525B">
              <w:rPr>
                <w:b/>
                <w:bCs/>
                <w:sz w:val="22"/>
                <w:szCs w:val="22"/>
              </w:rPr>
              <w:t>1</w:t>
            </w:r>
          </w:p>
        </w:tc>
        <w:tc>
          <w:tcPr>
            <w:tcW w:w="3258" w:type="dxa"/>
            <w:noWrap/>
            <w:hideMark/>
          </w:tcPr>
          <w:p w14:paraId="194D68F7" w14:textId="77777777" w:rsidR="00326AB5" w:rsidRPr="00AD525B" w:rsidRDefault="00326AB5" w:rsidP="00326AB5">
            <w:pPr>
              <w:keepNext w:val="0"/>
              <w:keepLines w:val="0"/>
              <w:spacing w:after="0"/>
              <w:jc w:val="left"/>
              <w:rPr>
                <w:sz w:val="22"/>
                <w:szCs w:val="22"/>
              </w:rPr>
            </w:pPr>
            <w:r w:rsidRPr="00AD525B">
              <w:rPr>
                <w:sz w:val="22"/>
                <w:szCs w:val="22"/>
              </w:rPr>
              <w:t>str.1Decembrie1918</w:t>
            </w:r>
          </w:p>
        </w:tc>
        <w:tc>
          <w:tcPr>
            <w:tcW w:w="1051" w:type="dxa"/>
            <w:noWrap/>
            <w:hideMark/>
          </w:tcPr>
          <w:p w14:paraId="49C094EF" w14:textId="77777777" w:rsidR="00326AB5" w:rsidRPr="00AD525B" w:rsidRDefault="00326AB5" w:rsidP="00326AB5">
            <w:pPr>
              <w:keepNext w:val="0"/>
              <w:keepLines w:val="0"/>
              <w:spacing w:after="0"/>
              <w:jc w:val="left"/>
              <w:rPr>
                <w:sz w:val="22"/>
                <w:szCs w:val="22"/>
              </w:rPr>
            </w:pPr>
            <w:r w:rsidRPr="00AD525B">
              <w:rPr>
                <w:sz w:val="22"/>
                <w:szCs w:val="22"/>
              </w:rPr>
              <w:t>250</w:t>
            </w:r>
          </w:p>
        </w:tc>
        <w:tc>
          <w:tcPr>
            <w:tcW w:w="1066" w:type="dxa"/>
            <w:noWrap/>
            <w:hideMark/>
          </w:tcPr>
          <w:p w14:paraId="7C1E806B"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393182C8" w14:textId="77777777" w:rsidR="00326AB5" w:rsidRPr="00AD525B" w:rsidRDefault="00326AB5" w:rsidP="00326AB5">
            <w:pPr>
              <w:keepNext w:val="0"/>
              <w:keepLines w:val="0"/>
              <w:spacing w:after="0"/>
              <w:jc w:val="left"/>
              <w:rPr>
                <w:sz w:val="22"/>
                <w:szCs w:val="22"/>
              </w:rPr>
            </w:pPr>
            <w:r w:rsidRPr="00AD525B">
              <w:rPr>
                <w:sz w:val="22"/>
                <w:szCs w:val="22"/>
              </w:rPr>
              <w:t>1750</w:t>
            </w:r>
          </w:p>
        </w:tc>
        <w:tc>
          <w:tcPr>
            <w:tcW w:w="941" w:type="dxa"/>
            <w:noWrap/>
            <w:hideMark/>
          </w:tcPr>
          <w:p w14:paraId="3B72FA83" w14:textId="77777777" w:rsidR="00326AB5" w:rsidRPr="00AD525B" w:rsidRDefault="00326AB5" w:rsidP="00326AB5">
            <w:pPr>
              <w:keepNext w:val="0"/>
              <w:keepLines w:val="0"/>
              <w:spacing w:after="0"/>
              <w:jc w:val="left"/>
              <w:rPr>
                <w:sz w:val="22"/>
                <w:szCs w:val="22"/>
              </w:rPr>
            </w:pPr>
            <w:r w:rsidRPr="00AD525B">
              <w:rPr>
                <w:sz w:val="22"/>
                <w:szCs w:val="22"/>
              </w:rPr>
              <w:t>1750</w:t>
            </w:r>
          </w:p>
        </w:tc>
        <w:tc>
          <w:tcPr>
            <w:tcW w:w="879" w:type="dxa"/>
            <w:noWrap/>
            <w:hideMark/>
          </w:tcPr>
          <w:p w14:paraId="450154D9" w14:textId="77777777" w:rsidR="00326AB5" w:rsidRPr="00AD525B" w:rsidRDefault="00326AB5" w:rsidP="00326AB5">
            <w:pPr>
              <w:keepNext w:val="0"/>
              <w:keepLines w:val="0"/>
              <w:spacing w:after="0"/>
              <w:jc w:val="left"/>
              <w:rPr>
                <w:sz w:val="22"/>
                <w:szCs w:val="22"/>
              </w:rPr>
            </w:pPr>
            <w:r w:rsidRPr="00AD525B">
              <w:rPr>
                <w:sz w:val="22"/>
                <w:szCs w:val="22"/>
              </w:rPr>
              <w:t>1750</w:t>
            </w:r>
          </w:p>
        </w:tc>
        <w:tc>
          <w:tcPr>
            <w:tcW w:w="939" w:type="dxa"/>
            <w:noWrap/>
            <w:hideMark/>
          </w:tcPr>
          <w:p w14:paraId="5F20D9D4" w14:textId="77777777" w:rsidR="00326AB5" w:rsidRPr="00AD525B" w:rsidRDefault="00326AB5" w:rsidP="00326AB5">
            <w:pPr>
              <w:keepNext w:val="0"/>
              <w:keepLines w:val="0"/>
              <w:spacing w:after="0"/>
              <w:jc w:val="left"/>
              <w:rPr>
                <w:sz w:val="22"/>
                <w:szCs w:val="22"/>
              </w:rPr>
            </w:pPr>
            <w:r w:rsidRPr="00AD525B">
              <w:rPr>
                <w:sz w:val="22"/>
                <w:szCs w:val="22"/>
              </w:rPr>
              <w:t>1750</w:t>
            </w:r>
          </w:p>
        </w:tc>
        <w:tc>
          <w:tcPr>
            <w:tcW w:w="879" w:type="dxa"/>
            <w:noWrap/>
            <w:hideMark/>
          </w:tcPr>
          <w:p w14:paraId="0A51816C" w14:textId="77777777" w:rsidR="00326AB5" w:rsidRPr="00AD525B" w:rsidRDefault="00326AB5" w:rsidP="00326AB5">
            <w:pPr>
              <w:keepNext w:val="0"/>
              <w:keepLines w:val="0"/>
              <w:spacing w:after="0"/>
              <w:jc w:val="left"/>
              <w:rPr>
                <w:sz w:val="22"/>
                <w:szCs w:val="22"/>
              </w:rPr>
            </w:pPr>
            <w:r w:rsidRPr="00AD525B">
              <w:rPr>
                <w:sz w:val="22"/>
                <w:szCs w:val="22"/>
              </w:rPr>
              <w:t>1750</w:t>
            </w:r>
          </w:p>
        </w:tc>
        <w:tc>
          <w:tcPr>
            <w:tcW w:w="879" w:type="dxa"/>
            <w:noWrap/>
            <w:hideMark/>
          </w:tcPr>
          <w:p w14:paraId="73DEB2D2" w14:textId="77777777" w:rsidR="00326AB5" w:rsidRPr="00AD525B" w:rsidRDefault="00326AB5" w:rsidP="00326AB5">
            <w:pPr>
              <w:keepNext w:val="0"/>
              <w:keepLines w:val="0"/>
              <w:spacing w:after="0"/>
              <w:jc w:val="left"/>
              <w:rPr>
                <w:sz w:val="22"/>
                <w:szCs w:val="22"/>
              </w:rPr>
            </w:pPr>
            <w:r w:rsidRPr="00AD525B">
              <w:rPr>
                <w:sz w:val="22"/>
                <w:szCs w:val="22"/>
              </w:rPr>
              <w:t>1750</w:t>
            </w:r>
          </w:p>
        </w:tc>
        <w:tc>
          <w:tcPr>
            <w:tcW w:w="1153" w:type="dxa"/>
            <w:noWrap/>
            <w:hideMark/>
          </w:tcPr>
          <w:p w14:paraId="417F1109" w14:textId="77777777" w:rsidR="00326AB5" w:rsidRPr="00AD525B" w:rsidRDefault="00326AB5" w:rsidP="00326AB5">
            <w:pPr>
              <w:keepNext w:val="0"/>
              <w:keepLines w:val="0"/>
              <w:spacing w:after="0"/>
              <w:jc w:val="left"/>
              <w:rPr>
                <w:sz w:val="22"/>
                <w:szCs w:val="22"/>
              </w:rPr>
            </w:pPr>
            <w:r w:rsidRPr="00AD525B">
              <w:rPr>
                <w:sz w:val="22"/>
                <w:szCs w:val="22"/>
              </w:rPr>
              <w:t>1750</w:t>
            </w:r>
          </w:p>
        </w:tc>
        <w:tc>
          <w:tcPr>
            <w:tcW w:w="1276" w:type="dxa"/>
            <w:noWrap/>
            <w:hideMark/>
          </w:tcPr>
          <w:p w14:paraId="42BD4BBA" w14:textId="77777777" w:rsidR="00326AB5" w:rsidRPr="00AD525B" w:rsidRDefault="00326AB5" w:rsidP="00326AB5">
            <w:pPr>
              <w:keepNext w:val="0"/>
              <w:keepLines w:val="0"/>
              <w:spacing w:after="0"/>
              <w:jc w:val="left"/>
              <w:rPr>
                <w:sz w:val="22"/>
                <w:szCs w:val="22"/>
              </w:rPr>
            </w:pPr>
            <w:r w:rsidRPr="00AD525B">
              <w:rPr>
                <w:sz w:val="22"/>
                <w:szCs w:val="22"/>
              </w:rPr>
              <w:t>1750</w:t>
            </w:r>
          </w:p>
        </w:tc>
      </w:tr>
      <w:tr w:rsidR="00326AB5" w:rsidRPr="00AD525B" w14:paraId="09A4B8BE" w14:textId="77777777" w:rsidTr="00326AB5">
        <w:trPr>
          <w:trHeight w:val="615"/>
          <w:jc w:val="center"/>
        </w:trPr>
        <w:tc>
          <w:tcPr>
            <w:tcW w:w="999" w:type="dxa"/>
            <w:noWrap/>
            <w:hideMark/>
          </w:tcPr>
          <w:p w14:paraId="228D2C9A" w14:textId="77777777" w:rsidR="00326AB5" w:rsidRPr="00AD525B" w:rsidRDefault="00326AB5" w:rsidP="00326AB5">
            <w:pPr>
              <w:keepNext w:val="0"/>
              <w:keepLines w:val="0"/>
              <w:spacing w:after="0"/>
              <w:jc w:val="left"/>
              <w:rPr>
                <w:sz w:val="22"/>
                <w:szCs w:val="22"/>
              </w:rPr>
            </w:pPr>
            <w:r w:rsidRPr="00AD525B">
              <w:rPr>
                <w:sz w:val="22"/>
                <w:szCs w:val="22"/>
              </w:rPr>
              <w:t>2</w:t>
            </w:r>
          </w:p>
        </w:tc>
        <w:tc>
          <w:tcPr>
            <w:tcW w:w="3258" w:type="dxa"/>
            <w:hideMark/>
          </w:tcPr>
          <w:p w14:paraId="1CF4C512" w14:textId="77777777" w:rsidR="00326AB5" w:rsidRPr="00AD525B" w:rsidRDefault="00326AB5" w:rsidP="00326AB5">
            <w:pPr>
              <w:keepNext w:val="0"/>
              <w:keepLines w:val="0"/>
              <w:spacing w:after="0"/>
              <w:jc w:val="left"/>
              <w:rPr>
                <w:sz w:val="22"/>
                <w:szCs w:val="22"/>
              </w:rPr>
            </w:pPr>
            <w:r w:rsidRPr="00AD525B">
              <w:rPr>
                <w:sz w:val="22"/>
                <w:szCs w:val="22"/>
              </w:rPr>
              <w:t>Libertăţii, Piaţa Libertăţii, Kisboldogasszony</w:t>
            </w:r>
          </w:p>
        </w:tc>
        <w:tc>
          <w:tcPr>
            <w:tcW w:w="1051" w:type="dxa"/>
            <w:noWrap/>
            <w:hideMark/>
          </w:tcPr>
          <w:p w14:paraId="7539150F" w14:textId="77777777" w:rsidR="00326AB5" w:rsidRPr="00AD525B" w:rsidRDefault="00326AB5" w:rsidP="00326AB5">
            <w:pPr>
              <w:keepNext w:val="0"/>
              <w:keepLines w:val="0"/>
              <w:spacing w:after="0"/>
              <w:jc w:val="left"/>
              <w:rPr>
                <w:sz w:val="22"/>
                <w:szCs w:val="22"/>
              </w:rPr>
            </w:pPr>
            <w:r w:rsidRPr="00AD525B">
              <w:rPr>
                <w:sz w:val="22"/>
                <w:szCs w:val="22"/>
              </w:rPr>
              <w:t>1100</w:t>
            </w:r>
          </w:p>
        </w:tc>
        <w:tc>
          <w:tcPr>
            <w:tcW w:w="1066" w:type="dxa"/>
            <w:noWrap/>
            <w:hideMark/>
          </w:tcPr>
          <w:p w14:paraId="29E9D244"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0A345140" w14:textId="77777777" w:rsidR="00326AB5" w:rsidRPr="00AD525B" w:rsidRDefault="00326AB5" w:rsidP="00326AB5">
            <w:pPr>
              <w:keepNext w:val="0"/>
              <w:keepLines w:val="0"/>
              <w:spacing w:after="0"/>
              <w:jc w:val="left"/>
              <w:rPr>
                <w:sz w:val="22"/>
                <w:szCs w:val="22"/>
              </w:rPr>
            </w:pPr>
            <w:r w:rsidRPr="00AD525B">
              <w:rPr>
                <w:sz w:val="22"/>
                <w:szCs w:val="22"/>
              </w:rPr>
              <w:t>7700</w:t>
            </w:r>
          </w:p>
        </w:tc>
        <w:tc>
          <w:tcPr>
            <w:tcW w:w="941" w:type="dxa"/>
            <w:noWrap/>
            <w:hideMark/>
          </w:tcPr>
          <w:p w14:paraId="141DAFDC" w14:textId="77777777" w:rsidR="00326AB5" w:rsidRPr="00AD525B" w:rsidRDefault="00326AB5" w:rsidP="00326AB5">
            <w:pPr>
              <w:keepNext w:val="0"/>
              <w:keepLines w:val="0"/>
              <w:spacing w:after="0"/>
              <w:jc w:val="left"/>
              <w:rPr>
                <w:sz w:val="22"/>
                <w:szCs w:val="22"/>
              </w:rPr>
            </w:pPr>
            <w:r w:rsidRPr="00AD525B">
              <w:rPr>
                <w:sz w:val="22"/>
                <w:szCs w:val="22"/>
              </w:rPr>
              <w:t>7700</w:t>
            </w:r>
          </w:p>
        </w:tc>
        <w:tc>
          <w:tcPr>
            <w:tcW w:w="879" w:type="dxa"/>
            <w:noWrap/>
            <w:hideMark/>
          </w:tcPr>
          <w:p w14:paraId="51F059D2" w14:textId="77777777" w:rsidR="00326AB5" w:rsidRPr="00AD525B" w:rsidRDefault="00326AB5" w:rsidP="00326AB5">
            <w:pPr>
              <w:keepNext w:val="0"/>
              <w:keepLines w:val="0"/>
              <w:spacing w:after="0"/>
              <w:jc w:val="left"/>
              <w:rPr>
                <w:sz w:val="22"/>
                <w:szCs w:val="22"/>
              </w:rPr>
            </w:pPr>
            <w:r w:rsidRPr="00AD525B">
              <w:rPr>
                <w:sz w:val="22"/>
                <w:szCs w:val="22"/>
              </w:rPr>
              <w:t>7700</w:t>
            </w:r>
          </w:p>
        </w:tc>
        <w:tc>
          <w:tcPr>
            <w:tcW w:w="939" w:type="dxa"/>
            <w:noWrap/>
            <w:hideMark/>
          </w:tcPr>
          <w:p w14:paraId="0CB2B166" w14:textId="77777777" w:rsidR="00326AB5" w:rsidRPr="00AD525B" w:rsidRDefault="00326AB5" w:rsidP="00326AB5">
            <w:pPr>
              <w:keepNext w:val="0"/>
              <w:keepLines w:val="0"/>
              <w:spacing w:after="0"/>
              <w:jc w:val="left"/>
              <w:rPr>
                <w:sz w:val="22"/>
                <w:szCs w:val="22"/>
              </w:rPr>
            </w:pPr>
            <w:r w:rsidRPr="00AD525B">
              <w:rPr>
                <w:sz w:val="22"/>
                <w:szCs w:val="22"/>
              </w:rPr>
              <w:t>7700</w:t>
            </w:r>
          </w:p>
        </w:tc>
        <w:tc>
          <w:tcPr>
            <w:tcW w:w="879" w:type="dxa"/>
            <w:noWrap/>
            <w:hideMark/>
          </w:tcPr>
          <w:p w14:paraId="3E4C3CF1" w14:textId="77777777" w:rsidR="00326AB5" w:rsidRPr="00AD525B" w:rsidRDefault="00326AB5" w:rsidP="00326AB5">
            <w:pPr>
              <w:keepNext w:val="0"/>
              <w:keepLines w:val="0"/>
              <w:spacing w:after="0"/>
              <w:jc w:val="left"/>
              <w:rPr>
                <w:sz w:val="22"/>
                <w:szCs w:val="22"/>
              </w:rPr>
            </w:pPr>
            <w:r w:rsidRPr="00AD525B">
              <w:rPr>
                <w:sz w:val="22"/>
                <w:szCs w:val="22"/>
              </w:rPr>
              <w:t>7700</w:t>
            </w:r>
          </w:p>
        </w:tc>
        <w:tc>
          <w:tcPr>
            <w:tcW w:w="879" w:type="dxa"/>
            <w:noWrap/>
            <w:hideMark/>
          </w:tcPr>
          <w:p w14:paraId="0DCACDCF" w14:textId="77777777" w:rsidR="00326AB5" w:rsidRPr="00AD525B" w:rsidRDefault="00326AB5" w:rsidP="00326AB5">
            <w:pPr>
              <w:keepNext w:val="0"/>
              <w:keepLines w:val="0"/>
              <w:spacing w:after="0"/>
              <w:jc w:val="left"/>
              <w:rPr>
                <w:sz w:val="22"/>
                <w:szCs w:val="22"/>
              </w:rPr>
            </w:pPr>
            <w:r w:rsidRPr="00AD525B">
              <w:rPr>
                <w:sz w:val="22"/>
                <w:szCs w:val="22"/>
              </w:rPr>
              <w:t>7700</w:t>
            </w:r>
          </w:p>
        </w:tc>
        <w:tc>
          <w:tcPr>
            <w:tcW w:w="1153" w:type="dxa"/>
            <w:noWrap/>
            <w:hideMark/>
          </w:tcPr>
          <w:p w14:paraId="38463306" w14:textId="77777777" w:rsidR="00326AB5" w:rsidRPr="00AD525B" w:rsidRDefault="00326AB5" w:rsidP="00326AB5">
            <w:pPr>
              <w:keepNext w:val="0"/>
              <w:keepLines w:val="0"/>
              <w:spacing w:after="0"/>
              <w:jc w:val="left"/>
              <w:rPr>
                <w:sz w:val="22"/>
                <w:szCs w:val="22"/>
              </w:rPr>
            </w:pPr>
            <w:r w:rsidRPr="00AD525B">
              <w:rPr>
                <w:sz w:val="22"/>
                <w:szCs w:val="22"/>
              </w:rPr>
              <w:t>7700</w:t>
            </w:r>
          </w:p>
        </w:tc>
        <w:tc>
          <w:tcPr>
            <w:tcW w:w="1276" w:type="dxa"/>
            <w:noWrap/>
            <w:hideMark/>
          </w:tcPr>
          <w:p w14:paraId="78204930" w14:textId="77777777" w:rsidR="00326AB5" w:rsidRPr="00AD525B" w:rsidRDefault="00326AB5" w:rsidP="00326AB5">
            <w:pPr>
              <w:keepNext w:val="0"/>
              <w:keepLines w:val="0"/>
              <w:spacing w:after="0"/>
              <w:jc w:val="left"/>
              <w:rPr>
                <w:sz w:val="22"/>
                <w:szCs w:val="22"/>
              </w:rPr>
            </w:pPr>
            <w:r w:rsidRPr="00AD525B">
              <w:rPr>
                <w:sz w:val="22"/>
                <w:szCs w:val="22"/>
              </w:rPr>
              <w:t>7700</w:t>
            </w:r>
          </w:p>
        </w:tc>
      </w:tr>
      <w:tr w:rsidR="00326AB5" w:rsidRPr="00AD525B" w14:paraId="16693886" w14:textId="77777777" w:rsidTr="00326AB5">
        <w:trPr>
          <w:trHeight w:val="315"/>
          <w:jc w:val="center"/>
        </w:trPr>
        <w:tc>
          <w:tcPr>
            <w:tcW w:w="999" w:type="dxa"/>
            <w:noWrap/>
            <w:hideMark/>
          </w:tcPr>
          <w:p w14:paraId="0F4FFFB5" w14:textId="77777777" w:rsidR="00326AB5" w:rsidRPr="00AD525B" w:rsidRDefault="00326AB5" w:rsidP="00326AB5">
            <w:pPr>
              <w:keepNext w:val="0"/>
              <w:keepLines w:val="0"/>
              <w:spacing w:after="0"/>
              <w:jc w:val="left"/>
              <w:rPr>
                <w:sz w:val="22"/>
                <w:szCs w:val="22"/>
              </w:rPr>
            </w:pPr>
            <w:r w:rsidRPr="00AD525B">
              <w:rPr>
                <w:sz w:val="22"/>
                <w:szCs w:val="22"/>
              </w:rPr>
              <w:t>3</w:t>
            </w:r>
          </w:p>
        </w:tc>
        <w:tc>
          <w:tcPr>
            <w:tcW w:w="3258" w:type="dxa"/>
            <w:noWrap/>
            <w:hideMark/>
          </w:tcPr>
          <w:p w14:paraId="0B117C74" w14:textId="77777777" w:rsidR="00326AB5" w:rsidRPr="00AD525B" w:rsidRDefault="00326AB5" w:rsidP="00326AB5">
            <w:pPr>
              <w:keepNext w:val="0"/>
              <w:keepLines w:val="0"/>
              <w:spacing w:after="0"/>
              <w:jc w:val="left"/>
              <w:rPr>
                <w:sz w:val="22"/>
                <w:szCs w:val="22"/>
              </w:rPr>
            </w:pPr>
            <w:r w:rsidRPr="00AD525B">
              <w:rPr>
                <w:sz w:val="22"/>
                <w:szCs w:val="22"/>
              </w:rPr>
              <w:t>Kossuth Lajos</w:t>
            </w:r>
          </w:p>
        </w:tc>
        <w:tc>
          <w:tcPr>
            <w:tcW w:w="1051" w:type="dxa"/>
            <w:noWrap/>
            <w:hideMark/>
          </w:tcPr>
          <w:p w14:paraId="38E01C5F" w14:textId="77777777" w:rsidR="00326AB5" w:rsidRPr="00AD525B" w:rsidRDefault="00326AB5" w:rsidP="00326AB5">
            <w:pPr>
              <w:keepNext w:val="0"/>
              <w:keepLines w:val="0"/>
              <w:spacing w:after="0"/>
              <w:jc w:val="left"/>
              <w:rPr>
                <w:sz w:val="22"/>
                <w:szCs w:val="22"/>
              </w:rPr>
            </w:pPr>
            <w:r w:rsidRPr="00AD525B">
              <w:rPr>
                <w:sz w:val="22"/>
                <w:szCs w:val="22"/>
              </w:rPr>
              <w:t>2610</w:t>
            </w:r>
          </w:p>
        </w:tc>
        <w:tc>
          <w:tcPr>
            <w:tcW w:w="1066" w:type="dxa"/>
            <w:noWrap/>
            <w:hideMark/>
          </w:tcPr>
          <w:p w14:paraId="08AD4520"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7A41A394" w14:textId="77777777" w:rsidR="00326AB5" w:rsidRPr="00AD525B" w:rsidRDefault="00326AB5" w:rsidP="00326AB5">
            <w:pPr>
              <w:keepNext w:val="0"/>
              <w:keepLines w:val="0"/>
              <w:spacing w:after="0"/>
              <w:jc w:val="left"/>
              <w:rPr>
                <w:sz w:val="22"/>
                <w:szCs w:val="22"/>
              </w:rPr>
            </w:pPr>
            <w:r w:rsidRPr="00AD525B">
              <w:rPr>
                <w:sz w:val="22"/>
                <w:szCs w:val="22"/>
              </w:rPr>
              <w:t>18270</w:t>
            </w:r>
          </w:p>
        </w:tc>
        <w:tc>
          <w:tcPr>
            <w:tcW w:w="941" w:type="dxa"/>
            <w:noWrap/>
            <w:hideMark/>
          </w:tcPr>
          <w:p w14:paraId="432D657E" w14:textId="77777777" w:rsidR="00326AB5" w:rsidRPr="00AD525B" w:rsidRDefault="00326AB5" w:rsidP="00326AB5">
            <w:pPr>
              <w:keepNext w:val="0"/>
              <w:keepLines w:val="0"/>
              <w:spacing w:after="0"/>
              <w:jc w:val="left"/>
              <w:rPr>
                <w:sz w:val="22"/>
                <w:szCs w:val="22"/>
              </w:rPr>
            </w:pPr>
            <w:r w:rsidRPr="00AD525B">
              <w:rPr>
                <w:sz w:val="22"/>
                <w:szCs w:val="22"/>
              </w:rPr>
              <w:t>18270</w:t>
            </w:r>
          </w:p>
        </w:tc>
        <w:tc>
          <w:tcPr>
            <w:tcW w:w="879" w:type="dxa"/>
            <w:noWrap/>
            <w:hideMark/>
          </w:tcPr>
          <w:p w14:paraId="3F9B6F03" w14:textId="77777777" w:rsidR="00326AB5" w:rsidRPr="00AD525B" w:rsidRDefault="00326AB5" w:rsidP="00326AB5">
            <w:pPr>
              <w:keepNext w:val="0"/>
              <w:keepLines w:val="0"/>
              <w:spacing w:after="0"/>
              <w:jc w:val="left"/>
              <w:rPr>
                <w:sz w:val="22"/>
                <w:szCs w:val="22"/>
              </w:rPr>
            </w:pPr>
            <w:r w:rsidRPr="00AD525B">
              <w:rPr>
                <w:sz w:val="22"/>
                <w:szCs w:val="22"/>
              </w:rPr>
              <w:t>18270</w:t>
            </w:r>
          </w:p>
        </w:tc>
        <w:tc>
          <w:tcPr>
            <w:tcW w:w="939" w:type="dxa"/>
            <w:noWrap/>
            <w:hideMark/>
          </w:tcPr>
          <w:p w14:paraId="48FE9091" w14:textId="77777777" w:rsidR="00326AB5" w:rsidRPr="00AD525B" w:rsidRDefault="00326AB5" w:rsidP="00326AB5">
            <w:pPr>
              <w:keepNext w:val="0"/>
              <w:keepLines w:val="0"/>
              <w:spacing w:after="0"/>
              <w:jc w:val="left"/>
              <w:rPr>
                <w:sz w:val="22"/>
                <w:szCs w:val="22"/>
              </w:rPr>
            </w:pPr>
            <w:r w:rsidRPr="00AD525B">
              <w:rPr>
                <w:sz w:val="22"/>
                <w:szCs w:val="22"/>
              </w:rPr>
              <w:t>18270</w:t>
            </w:r>
          </w:p>
        </w:tc>
        <w:tc>
          <w:tcPr>
            <w:tcW w:w="879" w:type="dxa"/>
            <w:noWrap/>
            <w:hideMark/>
          </w:tcPr>
          <w:p w14:paraId="68FCF9A4" w14:textId="77777777" w:rsidR="00326AB5" w:rsidRPr="00AD525B" w:rsidRDefault="00326AB5" w:rsidP="00326AB5">
            <w:pPr>
              <w:keepNext w:val="0"/>
              <w:keepLines w:val="0"/>
              <w:spacing w:after="0"/>
              <w:jc w:val="left"/>
              <w:rPr>
                <w:sz w:val="22"/>
                <w:szCs w:val="22"/>
              </w:rPr>
            </w:pPr>
            <w:r w:rsidRPr="00AD525B">
              <w:rPr>
                <w:sz w:val="22"/>
                <w:szCs w:val="22"/>
              </w:rPr>
              <w:t>18270</w:t>
            </w:r>
          </w:p>
        </w:tc>
        <w:tc>
          <w:tcPr>
            <w:tcW w:w="879" w:type="dxa"/>
            <w:noWrap/>
            <w:hideMark/>
          </w:tcPr>
          <w:p w14:paraId="4C020928" w14:textId="77777777" w:rsidR="00326AB5" w:rsidRPr="00AD525B" w:rsidRDefault="00326AB5" w:rsidP="00326AB5">
            <w:pPr>
              <w:keepNext w:val="0"/>
              <w:keepLines w:val="0"/>
              <w:spacing w:after="0"/>
              <w:jc w:val="left"/>
              <w:rPr>
                <w:sz w:val="22"/>
                <w:szCs w:val="22"/>
              </w:rPr>
            </w:pPr>
            <w:r w:rsidRPr="00AD525B">
              <w:rPr>
                <w:sz w:val="22"/>
                <w:szCs w:val="22"/>
              </w:rPr>
              <w:t>18270</w:t>
            </w:r>
          </w:p>
        </w:tc>
        <w:tc>
          <w:tcPr>
            <w:tcW w:w="1153" w:type="dxa"/>
            <w:noWrap/>
            <w:hideMark/>
          </w:tcPr>
          <w:p w14:paraId="052611AF" w14:textId="77777777" w:rsidR="00326AB5" w:rsidRPr="00AD525B" w:rsidRDefault="00326AB5" w:rsidP="00326AB5">
            <w:pPr>
              <w:keepNext w:val="0"/>
              <w:keepLines w:val="0"/>
              <w:spacing w:after="0"/>
              <w:jc w:val="left"/>
              <w:rPr>
                <w:sz w:val="22"/>
                <w:szCs w:val="22"/>
              </w:rPr>
            </w:pPr>
            <w:r w:rsidRPr="00AD525B">
              <w:rPr>
                <w:sz w:val="22"/>
                <w:szCs w:val="22"/>
              </w:rPr>
              <w:t>18270</w:t>
            </w:r>
          </w:p>
        </w:tc>
        <w:tc>
          <w:tcPr>
            <w:tcW w:w="1276" w:type="dxa"/>
            <w:noWrap/>
            <w:hideMark/>
          </w:tcPr>
          <w:p w14:paraId="20812B5C" w14:textId="77777777" w:rsidR="00326AB5" w:rsidRPr="00AD525B" w:rsidRDefault="00326AB5" w:rsidP="00326AB5">
            <w:pPr>
              <w:keepNext w:val="0"/>
              <w:keepLines w:val="0"/>
              <w:spacing w:after="0"/>
              <w:jc w:val="left"/>
              <w:rPr>
                <w:sz w:val="22"/>
                <w:szCs w:val="22"/>
              </w:rPr>
            </w:pPr>
            <w:r w:rsidRPr="00AD525B">
              <w:rPr>
                <w:sz w:val="22"/>
                <w:szCs w:val="22"/>
              </w:rPr>
              <w:t>18270</w:t>
            </w:r>
          </w:p>
        </w:tc>
      </w:tr>
      <w:tr w:rsidR="00326AB5" w:rsidRPr="00AD525B" w14:paraId="494EDDF2" w14:textId="77777777" w:rsidTr="00326AB5">
        <w:trPr>
          <w:trHeight w:val="315"/>
          <w:jc w:val="center"/>
        </w:trPr>
        <w:tc>
          <w:tcPr>
            <w:tcW w:w="999" w:type="dxa"/>
            <w:noWrap/>
            <w:hideMark/>
          </w:tcPr>
          <w:p w14:paraId="5DAA26D3" w14:textId="77777777" w:rsidR="00326AB5" w:rsidRPr="00AD525B" w:rsidRDefault="00326AB5" w:rsidP="00326AB5">
            <w:pPr>
              <w:keepNext w:val="0"/>
              <w:keepLines w:val="0"/>
              <w:spacing w:after="0"/>
              <w:jc w:val="left"/>
              <w:rPr>
                <w:sz w:val="22"/>
                <w:szCs w:val="22"/>
              </w:rPr>
            </w:pPr>
            <w:r w:rsidRPr="00AD525B">
              <w:rPr>
                <w:sz w:val="22"/>
                <w:szCs w:val="22"/>
              </w:rPr>
              <w:t>4</w:t>
            </w:r>
          </w:p>
        </w:tc>
        <w:tc>
          <w:tcPr>
            <w:tcW w:w="3258" w:type="dxa"/>
            <w:noWrap/>
            <w:hideMark/>
          </w:tcPr>
          <w:p w14:paraId="63A044B1" w14:textId="77777777" w:rsidR="00326AB5" w:rsidRPr="00AD525B" w:rsidRDefault="00326AB5" w:rsidP="00326AB5">
            <w:pPr>
              <w:keepNext w:val="0"/>
              <w:keepLines w:val="0"/>
              <w:spacing w:after="0"/>
              <w:jc w:val="left"/>
              <w:rPr>
                <w:sz w:val="22"/>
                <w:szCs w:val="22"/>
              </w:rPr>
            </w:pPr>
            <w:r w:rsidRPr="00AD525B">
              <w:rPr>
                <w:sz w:val="22"/>
                <w:szCs w:val="22"/>
              </w:rPr>
              <w:t>Trandafirilor</w:t>
            </w:r>
          </w:p>
        </w:tc>
        <w:tc>
          <w:tcPr>
            <w:tcW w:w="1051" w:type="dxa"/>
            <w:noWrap/>
            <w:hideMark/>
          </w:tcPr>
          <w:p w14:paraId="1678248D"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1066" w:type="dxa"/>
            <w:noWrap/>
            <w:hideMark/>
          </w:tcPr>
          <w:p w14:paraId="1A1EFE6E"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32138732" w14:textId="77777777" w:rsidR="00326AB5" w:rsidRPr="00AD525B" w:rsidRDefault="00326AB5" w:rsidP="00326AB5">
            <w:pPr>
              <w:keepNext w:val="0"/>
              <w:keepLines w:val="0"/>
              <w:spacing w:after="0"/>
              <w:jc w:val="left"/>
              <w:rPr>
                <w:sz w:val="22"/>
                <w:szCs w:val="22"/>
              </w:rPr>
            </w:pPr>
            <w:r w:rsidRPr="00AD525B">
              <w:rPr>
                <w:sz w:val="22"/>
                <w:szCs w:val="22"/>
              </w:rPr>
              <w:t>5760</w:t>
            </w:r>
          </w:p>
        </w:tc>
        <w:tc>
          <w:tcPr>
            <w:tcW w:w="941" w:type="dxa"/>
            <w:noWrap/>
            <w:hideMark/>
          </w:tcPr>
          <w:p w14:paraId="32365CB6" w14:textId="77777777" w:rsidR="00326AB5" w:rsidRPr="00AD525B" w:rsidRDefault="00326AB5" w:rsidP="00326AB5">
            <w:pPr>
              <w:keepNext w:val="0"/>
              <w:keepLines w:val="0"/>
              <w:spacing w:after="0"/>
              <w:jc w:val="left"/>
              <w:rPr>
                <w:sz w:val="22"/>
                <w:szCs w:val="22"/>
              </w:rPr>
            </w:pPr>
            <w:r w:rsidRPr="00AD525B">
              <w:rPr>
                <w:sz w:val="22"/>
                <w:szCs w:val="22"/>
              </w:rPr>
              <w:t>5760</w:t>
            </w:r>
          </w:p>
        </w:tc>
        <w:tc>
          <w:tcPr>
            <w:tcW w:w="879" w:type="dxa"/>
            <w:noWrap/>
            <w:hideMark/>
          </w:tcPr>
          <w:p w14:paraId="6A8F79E5" w14:textId="77777777" w:rsidR="00326AB5" w:rsidRPr="00AD525B" w:rsidRDefault="00326AB5" w:rsidP="00326AB5">
            <w:pPr>
              <w:keepNext w:val="0"/>
              <w:keepLines w:val="0"/>
              <w:spacing w:after="0"/>
              <w:jc w:val="left"/>
              <w:rPr>
                <w:sz w:val="22"/>
                <w:szCs w:val="22"/>
              </w:rPr>
            </w:pPr>
            <w:r w:rsidRPr="00AD525B">
              <w:rPr>
                <w:sz w:val="22"/>
                <w:szCs w:val="22"/>
              </w:rPr>
              <w:t>5760</w:t>
            </w:r>
          </w:p>
        </w:tc>
        <w:tc>
          <w:tcPr>
            <w:tcW w:w="939" w:type="dxa"/>
            <w:noWrap/>
            <w:hideMark/>
          </w:tcPr>
          <w:p w14:paraId="1D4446D9" w14:textId="77777777" w:rsidR="00326AB5" w:rsidRPr="00AD525B" w:rsidRDefault="00326AB5" w:rsidP="00326AB5">
            <w:pPr>
              <w:keepNext w:val="0"/>
              <w:keepLines w:val="0"/>
              <w:spacing w:after="0"/>
              <w:jc w:val="left"/>
              <w:rPr>
                <w:sz w:val="22"/>
                <w:szCs w:val="22"/>
              </w:rPr>
            </w:pPr>
            <w:r w:rsidRPr="00AD525B">
              <w:rPr>
                <w:sz w:val="22"/>
                <w:szCs w:val="22"/>
              </w:rPr>
              <w:t>5760</w:t>
            </w:r>
          </w:p>
        </w:tc>
        <w:tc>
          <w:tcPr>
            <w:tcW w:w="879" w:type="dxa"/>
            <w:noWrap/>
            <w:hideMark/>
          </w:tcPr>
          <w:p w14:paraId="5F5EA196" w14:textId="77777777" w:rsidR="00326AB5" w:rsidRPr="00AD525B" w:rsidRDefault="00326AB5" w:rsidP="00326AB5">
            <w:pPr>
              <w:keepNext w:val="0"/>
              <w:keepLines w:val="0"/>
              <w:spacing w:after="0"/>
              <w:jc w:val="left"/>
              <w:rPr>
                <w:sz w:val="22"/>
                <w:szCs w:val="22"/>
              </w:rPr>
            </w:pPr>
            <w:r w:rsidRPr="00AD525B">
              <w:rPr>
                <w:sz w:val="22"/>
                <w:szCs w:val="22"/>
              </w:rPr>
              <w:t>5760</w:t>
            </w:r>
          </w:p>
        </w:tc>
        <w:tc>
          <w:tcPr>
            <w:tcW w:w="879" w:type="dxa"/>
            <w:noWrap/>
            <w:hideMark/>
          </w:tcPr>
          <w:p w14:paraId="4C69DE85" w14:textId="77777777" w:rsidR="00326AB5" w:rsidRPr="00AD525B" w:rsidRDefault="00326AB5" w:rsidP="00326AB5">
            <w:pPr>
              <w:keepNext w:val="0"/>
              <w:keepLines w:val="0"/>
              <w:spacing w:after="0"/>
              <w:jc w:val="left"/>
              <w:rPr>
                <w:sz w:val="22"/>
                <w:szCs w:val="22"/>
              </w:rPr>
            </w:pPr>
            <w:r w:rsidRPr="00AD525B">
              <w:rPr>
                <w:sz w:val="22"/>
                <w:szCs w:val="22"/>
              </w:rPr>
              <w:t>5760</w:t>
            </w:r>
          </w:p>
        </w:tc>
        <w:tc>
          <w:tcPr>
            <w:tcW w:w="1153" w:type="dxa"/>
            <w:noWrap/>
            <w:hideMark/>
          </w:tcPr>
          <w:p w14:paraId="148A64CB" w14:textId="77777777" w:rsidR="00326AB5" w:rsidRPr="00AD525B" w:rsidRDefault="00326AB5" w:rsidP="00326AB5">
            <w:pPr>
              <w:keepNext w:val="0"/>
              <w:keepLines w:val="0"/>
              <w:spacing w:after="0"/>
              <w:jc w:val="left"/>
              <w:rPr>
                <w:sz w:val="22"/>
                <w:szCs w:val="22"/>
              </w:rPr>
            </w:pPr>
            <w:r w:rsidRPr="00AD525B">
              <w:rPr>
                <w:sz w:val="22"/>
                <w:szCs w:val="22"/>
              </w:rPr>
              <w:t>5760</w:t>
            </w:r>
          </w:p>
        </w:tc>
        <w:tc>
          <w:tcPr>
            <w:tcW w:w="1276" w:type="dxa"/>
            <w:noWrap/>
            <w:hideMark/>
          </w:tcPr>
          <w:p w14:paraId="1C49765F" w14:textId="77777777" w:rsidR="00326AB5" w:rsidRPr="00AD525B" w:rsidRDefault="00326AB5" w:rsidP="00326AB5">
            <w:pPr>
              <w:keepNext w:val="0"/>
              <w:keepLines w:val="0"/>
              <w:spacing w:after="0"/>
              <w:jc w:val="left"/>
              <w:rPr>
                <w:sz w:val="22"/>
                <w:szCs w:val="22"/>
              </w:rPr>
            </w:pPr>
            <w:r w:rsidRPr="00AD525B">
              <w:rPr>
                <w:sz w:val="22"/>
                <w:szCs w:val="22"/>
              </w:rPr>
              <w:t>5760</w:t>
            </w:r>
          </w:p>
        </w:tc>
      </w:tr>
      <w:tr w:rsidR="00326AB5" w:rsidRPr="00AD525B" w14:paraId="74B43E45" w14:textId="77777777" w:rsidTr="00326AB5">
        <w:trPr>
          <w:trHeight w:val="315"/>
          <w:jc w:val="center"/>
        </w:trPr>
        <w:tc>
          <w:tcPr>
            <w:tcW w:w="999" w:type="dxa"/>
            <w:noWrap/>
            <w:hideMark/>
          </w:tcPr>
          <w:p w14:paraId="71A57908" w14:textId="77777777" w:rsidR="00326AB5" w:rsidRPr="00AD525B" w:rsidRDefault="00326AB5" w:rsidP="00326AB5">
            <w:pPr>
              <w:keepNext w:val="0"/>
              <w:keepLines w:val="0"/>
              <w:spacing w:after="0"/>
              <w:jc w:val="left"/>
              <w:rPr>
                <w:sz w:val="22"/>
                <w:szCs w:val="22"/>
              </w:rPr>
            </w:pPr>
            <w:r w:rsidRPr="00AD525B">
              <w:rPr>
                <w:sz w:val="22"/>
                <w:szCs w:val="22"/>
              </w:rPr>
              <w:t>5</w:t>
            </w:r>
          </w:p>
        </w:tc>
        <w:tc>
          <w:tcPr>
            <w:tcW w:w="3258" w:type="dxa"/>
            <w:noWrap/>
            <w:hideMark/>
          </w:tcPr>
          <w:p w14:paraId="74212C3A" w14:textId="77777777" w:rsidR="00326AB5" w:rsidRPr="00AD525B" w:rsidRDefault="00326AB5" w:rsidP="00326AB5">
            <w:pPr>
              <w:keepNext w:val="0"/>
              <w:keepLines w:val="0"/>
              <w:spacing w:after="0"/>
              <w:jc w:val="left"/>
              <w:rPr>
                <w:sz w:val="22"/>
                <w:szCs w:val="22"/>
              </w:rPr>
            </w:pPr>
            <w:r w:rsidRPr="00AD525B">
              <w:rPr>
                <w:sz w:val="22"/>
                <w:szCs w:val="22"/>
              </w:rPr>
              <w:t>Mihai Eminescu</w:t>
            </w:r>
          </w:p>
        </w:tc>
        <w:tc>
          <w:tcPr>
            <w:tcW w:w="1051" w:type="dxa"/>
            <w:noWrap/>
            <w:hideMark/>
          </w:tcPr>
          <w:p w14:paraId="37AAA4E2" w14:textId="77777777" w:rsidR="00326AB5" w:rsidRPr="00AD525B" w:rsidRDefault="00326AB5" w:rsidP="00326AB5">
            <w:pPr>
              <w:keepNext w:val="0"/>
              <w:keepLines w:val="0"/>
              <w:spacing w:after="0"/>
              <w:jc w:val="left"/>
              <w:rPr>
                <w:sz w:val="22"/>
                <w:szCs w:val="22"/>
              </w:rPr>
            </w:pPr>
            <w:r w:rsidRPr="00AD525B">
              <w:rPr>
                <w:sz w:val="22"/>
                <w:szCs w:val="22"/>
              </w:rPr>
              <w:t>240</w:t>
            </w:r>
          </w:p>
        </w:tc>
        <w:tc>
          <w:tcPr>
            <w:tcW w:w="1066" w:type="dxa"/>
            <w:noWrap/>
            <w:hideMark/>
          </w:tcPr>
          <w:p w14:paraId="288436AA"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7331D2F3" w14:textId="77777777" w:rsidR="00326AB5" w:rsidRPr="00AD525B" w:rsidRDefault="00326AB5" w:rsidP="00326AB5">
            <w:pPr>
              <w:keepNext w:val="0"/>
              <w:keepLines w:val="0"/>
              <w:spacing w:after="0"/>
              <w:jc w:val="left"/>
              <w:rPr>
                <w:sz w:val="22"/>
                <w:szCs w:val="22"/>
              </w:rPr>
            </w:pPr>
            <w:r w:rsidRPr="00AD525B">
              <w:rPr>
                <w:sz w:val="22"/>
                <w:szCs w:val="22"/>
              </w:rPr>
              <w:t>1440</w:t>
            </w:r>
          </w:p>
        </w:tc>
        <w:tc>
          <w:tcPr>
            <w:tcW w:w="941" w:type="dxa"/>
            <w:noWrap/>
            <w:hideMark/>
          </w:tcPr>
          <w:p w14:paraId="5976A126" w14:textId="77777777" w:rsidR="00326AB5" w:rsidRPr="00AD525B" w:rsidRDefault="00326AB5" w:rsidP="00326AB5">
            <w:pPr>
              <w:keepNext w:val="0"/>
              <w:keepLines w:val="0"/>
              <w:spacing w:after="0"/>
              <w:jc w:val="left"/>
              <w:rPr>
                <w:sz w:val="22"/>
                <w:szCs w:val="22"/>
              </w:rPr>
            </w:pPr>
            <w:r w:rsidRPr="00AD525B">
              <w:rPr>
                <w:sz w:val="22"/>
                <w:szCs w:val="22"/>
              </w:rPr>
              <w:t>1440</w:t>
            </w:r>
          </w:p>
        </w:tc>
        <w:tc>
          <w:tcPr>
            <w:tcW w:w="879" w:type="dxa"/>
            <w:noWrap/>
            <w:hideMark/>
          </w:tcPr>
          <w:p w14:paraId="371105CC" w14:textId="77777777" w:rsidR="00326AB5" w:rsidRPr="00AD525B" w:rsidRDefault="00326AB5" w:rsidP="00326AB5">
            <w:pPr>
              <w:keepNext w:val="0"/>
              <w:keepLines w:val="0"/>
              <w:spacing w:after="0"/>
              <w:jc w:val="left"/>
              <w:rPr>
                <w:sz w:val="22"/>
                <w:szCs w:val="22"/>
              </w:rPr>
            </w:pPr>
            <w:r w:rsidRPr="00AD525B">
              <w:rPr>
                <w:sz w:val="22"/>
                <w:szCs w:val="22"/>
              </w:rPr>
              <w:t>1440</w:t>
            </w:r>
          </w:p>
        </w:tc>
        <w:tc>
          <w:tcPr>
            <w:tcW w:w="939" w:type="dxa"/>
            <w:noWrap/>
            <w:hideMark/>
          </w:tcPr>
          <w:p w14:paraId="23183888" w14:textId="77777777" w:rsidR="00326AB5" w:rsidRPr="00AD525B" w:rsidRDefault="00326AB5" w:rsidP="00326AB5">
            <w:pPr>
              <w:keepNext w:val="0"/>
              <w:keepLines w:val="0"/>
              <w:spacing w:after="0"/>
              <w:jc w:val="left"/>
              <w:rPr>
                <w:sz w:val="22"/>
                <w:szCs w:val="22"/>
              </w:rPr>
            </w:pPr>
            <w:r w:rsidRPr="00AD525B">
              <w:rPr>
                <w:sz w:val="22"/>
                <w:szCs w:val="22"/>
              </w:rPr>
              <w:t>1440</w:t>
            </w:r>
          </w:p>
        </w:tc>
        <w:tc>
          <w:tcPr>
            <w:tcW w:w="879" w:type="dxa"/>
            <w:noWrap/>
            <w:hideMark/>
          </w:tcPr>
          <w:p w14:paraId="733D6F94" w14:textId="77777777" w:rsidR="00326AB5" w:rsidRPr="00AD525B" w:rsidRDefault="00326AB5" w:rsidP="00326AB5">
            <w:pPr>
              <w:keepNext w:val="0"/>
              <w:keepLines w:val="0"/>
              <w:spacing w:after="0"/>
              <w:jc w:val="left"/>
              <w:rPr>
                <w:sz w:val="22"/>
                <w:szCs w:val="22"/>
              </w:rPr>
            </w:pPr>
            <w:r w:rsidRPr="00AD525B">
              <w:rPr>
                <w:sz w:val="22"/>
                <w:szCs w:val="22"/>
              </w:rPr>
              <w:t>1440</w:t>
            </w:r>
          </w:p>
        </w:tc>
        <w:tc>
          <w:tcPr>
            <w:tcW w:w="879" w:type="dxa"/>
            <w:noWrap/>
            <w:hideMark/>
          </w:tcPr>
          <w:p w14:paraId="16EE671F" w14:textId="77777777" w:rsidR="00326AB5" w:rsidRPr="00AD525B" w:rsidRDefault="00326AB5" w:rsidP="00326AB5">
            <w:pPr>
              <w:keepNext w:val="0"/>
              <w:keepLines w:val="0"/>
              <w:spacing w:after="0"/>
              <w:jc w:val="left"/>
              <w:rPr>
                <w:sz w:val="22"/>
                <w:szCs w:val="22"/>
              </w:rPr>
            </w:pPr>
            <w:r w:rsidRPr="00AD525B">
              <w:rPr>
                <w:sz w:val="22"/>
                <w:szCs w:val="22"/>
              </w:rPr>
              <w:t>1440</w:t>
            </w:r>
          </w:p>
        </w:tc>
        <w:tc>
          <w:tcPr>
            <w:tcW w:w="1153" w:type="dxa"/>
            <w:noWrap/>
            <w:hideMark/>
          </w:tcPr>
          <w:p w14:paraId="52F6C888" w14:textId="77777777" w:rsidR="00326AB5" w:rsidRPr="00AD525B" w:rsidRDefault="00326AB5" w:rsidP="00326AB5">
            <w:pPr>
              <w:keepNext w:val="0"/>
              <w:keepLines w:val="0"/>
              <w:spacing w:after="0"/>
              <w:jc w:val="left"/>
              <w:rPr>
                <w:sz w:val="22"/>
                <w:szCs w:val="22"/>
              </w:rPr>
            </w:pPr>
            <w:r w:rsidRPr="00AD525B">
              <w:rPr>
                <w:sz w:val="22"/>
                <w:szCs w:val="22"/>
              </w:rPr>
              <w:t>1440</w:t>
            </w:r>
          </w:p>
        </w:tc>
        <w:tc>
          <w:tcPr>
            <w:tcW w:w="1276" w:type="dxa"/>
            <w:noWrap/>
            <w:hideMark/>
          </w:tcPr>
          <w:p w14:paraId="6077F30E" w14:textId="77777777" w:rsidR="00326AB5" w:rsidRPr="00AD525B" w:rsidRDefault="00326AB5" w:rsidP="00326AB5">
            <w:pPr>
              <w:keepNext w:val="0"/>
              <w:keepLines w:val="0"/>
              <w:spacing w:after="0"/>
              <w:jc w:val="left"/>
              <w:rPr>
                <w:sz w:val="22"/>
                <w:szCs w:val="22"/>
              </w:rPr>
            </w:pPr>
            <w:r w:rsidRPr="00AD525B">
              <w:rPr>
                <w:sz w:val="22"/>
                <w:szCs w:val="22"/>
              </w:rPr>
              <w:t>1440</w:t>
            </w:r>
          </w:p>
        </w:tc>
      </w:tr>
      <w:tr w:rsidR="00326AB5" w:rsidRPr="00AD525B" w14:paraId="41E1EAF3" w14:textId="77777777" w:rsidTr="00326AB5">
        <w:trPr>
          <w:trHeight w:val="315"/>
          <w:jc w:val="center"/>
        </w:trPr>
        <w:tc>
          <w:tcPr>
            <w:tcW w:w="999" w:type="dxa"/>
            <w:noWrap/>
            <w:hideMark/>
          </w:tcPr>
          <w:p w14:paraId="41C5C345"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3258" w:type="dxa"/>
            <w:noWrap/>
            <w:hideMark/>
          </w:tcPr>
          <w:p w14:paraId="5AE0FE9D" w14:textId="77777777" w:rsidR="00326AB5" w:rsidRPr="00AD525B" w:rsidRDefault="00326AB5" w:rsidP="00326AB5">
            <w:pPr>
              <w:keepNext w:val="0"/>
              <w:keepLines w:val="0"/>
              <w:spacing w:after="0"/>
              <w:jc w:val="left"/>
              <w:rPr>
                <w:sz w:val="22"/>
                <w:szCs w:val="22"/>
              </w:rPr>
            </w:pPr>
            <w:r w:rsidRPr="00AD525B">
              <w:rPr>
                <w:sz w:val="22"/>
                <w:szCs w:val="22"/>
              </w:rPr>
              <w:t>Jozsef Attila</w:t>
            </w:r>
          </w:p>
        </w:tc>
        <w:tc>
          <w:tcPr>
            <w:tcW w:w="1051" w:type="dxa"/>
            <w:noWrap/>
            <w:hideMark/>
          </w:tcPr>
          <w:p w14:paraId="0494B0FE" w14:textId="77777777" w:rsidR="00326AB5" w:rsidRPr="00AD525B" w:rsidRDefault="00326AB5" w:rsidP="00326AB5">
            <w:pPr>
              <w:keepNext w:val="0"/>
              <w:keepLines w:val="0"/>
              <w:spacing w:after="0"/>
              <w:jc w:val="left"/>
              <w:rPr>
                <w:sz w:val="22"/>
                <w:szCs w:val="22"/>
              </w:rPr>
            </w:pPr>
            <w:r w:rsidRPr="00AD525B">
              <w:rPr>
                <w:sz w:val="22"/>
                <w:szCs w:val="22"/>
              </w:rPr>
              <w:t>440</w:t>
            </w:r>
          </w:p>
        </w:tc>
        <w:tc>
          <w:tcPr>
            <w:tcW w:w="1066" w:type="dxa"/>
            <w:noWrap/>
            <w:hideMark/>
          </w:tcPr>
          <w:p w14:paraId="5756BF96"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3600C9FD" w14:textId="77777777" w:rsidR="00326AB5" w:rsidRPr="00AD525B" w:rsidRDefault="00326AB5" w:rsidP="00326AB5">
            <w:pPr>
              <w:keepNext w:val="0"/>
              <w:keepLines w:val="0"/>
              <w:spacing w:after="0"/>
              <w:jc w:val="left"/>
              <w:rPr>
                <w:sz w:val="22"/>
                <w:szCs w:val="22"/>
              </w:rPr>
            </w:pPr>
            <w:r w:rsidRPr="00AD525B">
              <w:rPr>
                <w:sz w:val="22"/>
                <w:szCs w:val="22"/>
              </w:rPr>
              <w:t>2640</w:t>
            </w:r>
          </w:p>
        </w:tc>
        <w:tc>
          <w:tcPr>
            <w:tcW w:w="941" w:type="dxa"/>
            <w:noWrap/>
            <w:hideMark/>
          </w:tcPr>
          <w:p w14:paraId="5751C959" w14:textId="77777777" w:rsidR="00326AB5" w:rsidRPr="00AD525B" w:rsidRDefault="00326AB5" w:rsidP="00326AB5">
            <w:pPr>
              <w:keepNext w:val="0"/>
              <w:keepLines w:val="0"/>
              <w:spacing w:after="0"/>
              <w:jc w:val="left"/>
              <w:rPr>
                <w:sz w:val="22"/>
                <w:szCs w:val="22"/>
              </w:rPr>
            </w:pPr>
            <w:r w:rsidRPr="00AD525B">
              <w:rPr>
                <w:sz w:val="22"/>
                <w:szCs w:val="22"/>
              </w:rPr>
              <w:t>2640</w:t>
            </w:r>
          </w:p>
        </w:tc>
        <w:tc>
          <w:tcPr>
            <w:tcW w:w="879" w:type="dxa"/>
            <w:noWrap/>
            <w:hideMark/>
          </w:tcPr>
          <w:p w14:paraId="77A63E62" w14:textId="77777777" w:rsidR="00326AB5" w:rsidRPr="00AD525B" w:rsidRDefault="00326AB5" w:rsidP="00326AB5">
            <w:pPr>
              <w:keepNext w:val="0"/>
              <w:keepLines w:val="0"/>
              <w:spacing w:after="0"/>
              <w:jc w:val="left"/>
              <w:rPr>
                <w:sz w:val="22"/>
                <w:szCs w:val="22"/>
              </w:rPr>
            </w:pPr>
            <w:r w:rsidRPr="00AD525B">
              <w:rPr>
                <w:sz w:val="22"/>
                <w:szCs w:val="22"/>
              </w:rPr>
              <w:t>2640</w:t>
            </w:r>
          </w:p>
        </w:tc>
        <w:tc>
          <w:tcPr>
            <w:tcW w:w="939" w:type="dxa"/>
            <w:noWrap/>
            <w:hideMark/>
          </w:tcPr>
          <w:p w14:paraId="3FB43AC0" w14:textId="77777777" w:rsidR="00326AB5" w:rsidRPr="00AD525B" w:rsidRDefault="00326AB5" w:rsidP="00326AB5">
            <w:pPr>
              <w:keepNext w:val="0"/>
              <w:keepLines w:val="0"/>
              <w:spacing w:after="0"/>
              <w:jc w:val="left"/>
              <w:rPr>
                <w:sz w:val="22"/>
                <w:szCs w:val="22"/>
              </w:rPr>
            </w:pPr>
            <w:r w:rsidRPr="00AD525B">
              <w:rPr>
                <w:sz w:val="22"/>
                <w:szCs w:val="22"/>
              </w:rPr>
              <w:t>2640</w:t>
            </w:r>
          </w:p>
        </w:tc>
        <w:tc>
          <w:tcPr>
            <w:tcW w:w="879" w:type="dxa"/>
            <w:noWrap/>
            <w:hideMark/>
          </w:tcPr>
          <w:p w14:paraId="003EA90D" w14:textId="77777777" w:rsidR="00326AB5" w:rsidRPr="00AD525B" w:rsidRDefault="00326AB5" w:rsidP="00326AB5">
            <w:pPr>
              <w:keepNext w:val="0"/>
              <w:keepLines w:val="0"/>
              <w:spacing w:after="0"/>
              <w:jc w:val="left"/>
              <w:rPr>
                <w:sz w:val="22"/>
                <w:szCs w:val="22"/>
              </w:rPr>
            </w:pPr>
            <w:r w:rsidRPr="00AD525B">
              <w:rPr>
                <w:sz w:val="22"/>
                <w:szCs w:val="22"/>
              </w:rPr>
              <w:t>2640</w:t>
            </w:r>
          </w:p>
        </w:tc>
        <w:tc>
          <w:tcPr>
            <w:tcW w:w="879" w:type="dxa"/>
            <w:noWrap/>
            <w:hideMark/>
          </w:tcPr>
          <w:p w14:paraId="7EE80E44" w14:textId="77777777" w:rsidR="00326AB5" w:rsidRPr="00AD525B" w:rsidRDefault="00326AB5" w:rsidP="00326AB5">
            <w:pPr>
              <w:keepNext w:val="0"/>
              <w:keepLines w:val="0"/>
              <w:spacing w:after="0"/>
              <w:jc w:val="left"/>
              <w:rPr>
                <w:sz w:val="22"/>
                <w:szCs w:val="22"/>
              </w:rPr>
            </w:pPr>
            <w:r w:rsidRPr="00AD525B">
              <w:rPr>
                <w:sz w:val="22"/>
                <w:szCs w:val="22"/>
              </w:rPr>
              <w:t>2640</w:t>
            </w:r>
          </w:p>
        </w:tc>
        <w:tc>
          <w:tcPr>
            <w:tcW w:w="1153" w:type="dxa"/>
            <w:noWrap/>
            <w:hideMark/>
          </w:tcPr>
          <w:p w14:paraId="27784FE6" w14:textId="77777777" w:rsidR="00326AB5" w:rsidRPr="00AD525B" w:rsidRDefault="00326AB5" w:rsidP="00326AB5">
            <w:pPr>
              <w:keepNext w:val="0"/>
              <w:keepLines w:val="0"/>
              <w:spacing w:after="0"/>
              <w:jc w:val="left"/>
              <w:rPr>
                <w:sz w:val="22"/>
                <w:szCs w:val="22"/>
              </w:rPr>
            </w:pPr>
            <w:r w:rsidRPr="00AD525B">
              <w:rPr>
                <w:sz w:val="22"/>
                <w:szCs w:val="22"/>
              </w:rPr>
              <w:t>2640</w:t>
            </w:r>
          </w:p>
        </w:tc>
        <w:tc>
          <w:tcPr>
            <w:tcW w:w="1276" w:type="dxa"/>
            <w:noWrap/>
            <w:hideMark/>
          </w:tcPr>
          <w:p w14:paraId="4D9E02E5" w14:textId="77777777" w:rsidR="00326AB5" w:rsidRPr="00AD525B" w:rsidRDefault="00326AB5" w:rsidP="00326AB5">
            <w:pPr>
              <w:keepNext w:val="0"/>
              <w:keepLines w:val="0"/>
              <w:spacing w:after="0"/>
              <w:jc w:val="left"/>
              <w:rPr>
                <w:sz w:val="22"/>
                <w:szCs w:val="22"/>
              </w:rPr>
            </w:pPr>
            <w:r w:rsidRPr="00AD525B">
              <w:rPr>
                <w:sz w:val="22"/>
                <w:szCs w:val="22"/>
              </w:rPr>
              <w:t>2640</w:t>
            </w:r>
          </w:p>
        </w:tc>
      </w:tr>
      <w:tr w:rsidR="00326AB5" w:rsidRPr="00AD525B" w14:paraId="3CFD20A1" w14:textId="77777777" w:rsidTr="00326AB5">
        <w:trPr>
          <w:trHeight w:val="315"/>
          <w:jc w:val="center"/>
        </w:trPr>
        <w:tc>
          <w:tcPr>
            <w:tcW w:w="999" w:type="dxa"/>
            <w:noWrap/>
            <w:hideMark/>
          </w:tcPr>
          <w:p w14:paraId="12FF4B5D"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3258" w:type="dxa"/>
            <w:noWrap/>
            <w:hideMark/>
          </w:tcPr>
          <w:p w14:paraId="66FAF584" w14:textId="77777777" w:rsidR="00326AB5" w:rsidRPr="00AD525B" w:rsidRDefault="00326AB5" w:rsidP="00326AB5">
            <w:pPr>
              <w:keepNext w:val="0"/>
              <w:keepLines w:val="0"/>
              <w:spacing w:after="0"/>
              <w:jc w:val="left"/>
              <w:rPr>
                <w:sz w:val="22"/>
                <w:szCs w:val="22"/>
              </w:rPr>
            </w:pPr>
            <w:r w:rsidRPr="00AD525B">
              <w:rPr>
                <w:sz w:val="22"/>
                <w:szCs w:val="22"/>
              </w:rPr>
              <w:t>Budai Nagy Antal</w:t>
            </w:r>
          </w:p>
        </w:tc>
        <w:tc>
          <w:tcPr>
            <w:tcW w:w="1051" w:type="dxa"/>
            <w:noWrap/>
            <w:hideMark/>
          </w:tcPr>
          <w:p w14:paraId="44A9B4C6" w14:textId="77777777" w:rsidR="00326AB5" w:rsidRPr="00AD525B" w:rsidRDefault="00326AB5" w:rsidP="00326AB5">
            <w:pPr>
              <w:keepNext w:val="0"/>
              <w:keepLines w:val="0"/>
              <w:spacing w:after="0"/>
              <w:jc w:val="left"/>
              <w:rPr>
                <w:sz w:val="22"/>
                <w:szCs w:val="22"/>
              </w:rPr>
            </w:pPr>
            <w:r w:rsidRPr="00AD525B">
              <w:rPr>
                <w:sz w:val="22"/>
                <w:szCs w:val="22"/>
              </w:rPr>
              <w:t>300</w:t>
            </w:r>
          </w:p>
        </w:tc>
        <w:tc>
          <w:tcPr>
            <w:tcW w:w="1066" w:type="dxa"/>
            <w:noWrap/>
            <w:hideMark/>
          </w:tcPr>
          <w:p w14:paraId="3D88F861"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4AAD8305" w14:textId="77777777" w:rsidR="00326AB5" w:rsidRPr="00AD525B" w:rsidRDefault="00326AB5" w:rsidP="00326AB5">
            <w:pPr>
              <w:keepNext w:val="0"/>
              <w:keepLines w:val="0"/>
              <w:spacing w:after="0"/>
              <w:jc w:val="left"/>
              <w:rPr>
                <w:sz w:val="22"/>
                <w:szCs w:val="22"/>
              </w:rPr>
            </w:pPr>
            <w:r w:rsidRPr="00AD525B">
              <w:rPr>
                <w:sz w:val="22"/>
                <w:szCs w:val="22"/>
              </w:rPr>
              <w:t>1800</w:t>
            </w:r>
          </w:p>
        </w:tc>
        <w:tc>
          <w:tcPr>
            <w:tcW w:w="941" w:type="dxa"/>
            <w:noWrap/>
            <w:hideMark/>
          </w:tcPr>
          <w:p w14:paraId="7D88323A" w14:textId="77777777" w:rsidR="00326AB5" w:rsidRPr="00AD525B" w:rsidRDefault="00326AB5" w:rsidP="00326AB5">
            <w:pPr>
              <w:keepNext w:val="0"/>
              <w:keepLines w:val="0"/>
              <w:spacing w:after="0"/>
              <w:jc w:val="left"/>
              <w:rPr>
                <w:sz w:val="22"/>
                <w:szCs w:val="22"/>
              </w:rPr>
            </w:pPr>
            <w:r w:rsidRPr="00AD525B">
              <w:rPr>
                <w:sz w:val="22"/>
                <w:szCs w:val="22"/>
              </w:rPr>
              <w:t>1800</w:t>
            </w:r>
          </w:p>
        </w:tc>
        <w:tc>
          <w:tcPr>
            <w:tcW w:w="879" w:type="dxa"/>
            <w:noWrap/>
            <w:hideMark/>
          </w:tcPr>
          <w:p w14:paraId="6CFBCBFC" w14:textId="77777777" w:rsidR="00326AB5" w:rsidRPr="00AD525B" w:rsidRDefault="00326AB5" w:rsidP="00326AB5">
            <w:pPr>
              <w:keepNext w:val="0"/>
              <w:keepLines w:val="0"/>
              <w:spacing w:after="0"/>
              <w:jc w:val="left"/>
              <w:rPr>
                <w:sz w:val="22"/>
                <w:szCs w:val="22"/>
              </w:rPr>
            </w:pPr>
            <w:r w:rsidRPr="00AD525B">
              <w:rPr>
                <w:sz w:val="22"/>
                <w:szCs w:val="22"/>
              </w:rPr>
              <w:t>1800</w:t>
            </w:r>
          </w:p>
        </w:tc>
        <w:tc>
          <w:tcPr>
            <w:tcW w:w="939" w:type="dxa"/>
            <w:noWrap/>
            <w:hideMark/>
          </w:tcPr>
          <w:p w14:paraId="12CD7890" w14:textId="77777777" w:rsidR="00326AB5" w:rsidRPr="00AD525B" w:rsidRDefault="00326AB5" w:rsidP="00326AB5">
            <w:pPr>
              <w:keepNext w:val="0"/>
              <w:keepLines w:val="0"/>
              <w:spacing w:after="0"/>
              <w:jc w:val="left"/>
              <w:rPr>
                <w:sz w:val="22"/>
                <w:szCs w:val="22"/>
              </w:rPr>
            </w:pPr>
            <w:r w:rsidRPr="00AD525B">
              <w:rPr>
                <w:sz w:val="22"/>
                <w:szCs w:val="22"/>
              </w:rPr>
              <w:t>1800</w:t>
            </w:r>
          </w:p>
        </w:tc>
        <w:tc>
          <w:tcPr>
            <w:tcW w:w="879" w:type="dxa"/>
            <w:noWrap/>
            <w:hideMark/>
          </w:tcPr>
          <w:p w14:paraId="6F96E315" w14:textId="77777777" w:rsidR="00326AB5" w:rsidRPr="00AD525B" w:rsidRDefault="00326AB5" w:rsidP="00326AB5">
            <w:pPr>
              <w:keepNext w:val="0"/>
              <w:keepLines w:val="0"/>
              <w:spacing w:after="0"/>
              <w:jc w:val="left"/>
              <w:rPr>
                <w:sz w:val="22"/>
                <w:szCs w:val="22"/>
              </w:rPr>
            </w:pPr>
            <w:r w:rsidRPr="00AD525B">
              <w:rPr>
                <w:sz w:val="22"/>
                <w:szCs w:val="22"/>
              </w:rPr>
              <w:t>1800</w:t>
            </w:r>
          </w:p>
        </w:tc>
        <w:tc>
          <w:tcPr>
            <w:tcW w:w="879" w:type="dxa"/>
            <w:noWrap/>
            <w:hideMark/>
          </w:tcPr>
          <w:p w14:paraId="0A92945E" w14:textId="77777777" w:rsidR="00326AB5" w:rsidRPr="00AD525B" w:rsidRDefault="00326AB5" w:rsidP="00326AB5">
            <w:pPr>
              <w:keepNext w:val="0"/>
              <w:keepLines w:val="0"/>
              <w:spacing w:after="0"/>
              <w:jc w:val="left"/>
              <w:rPr>
                <w:sz w:val="22"/>
                <w:szCs w:val="22"/>
              </w:rPr>
            </w:pPr>
            <w:r w:rsidRPr="00AD525B">
              <w:rPr>
                <w:sz w:val="22"/>
                <w:szCs w:val="22"/>
              </w:rPr>
              <w:t>1800</w:t>
            </w:r>
          </w:p>
        </w:tc>
        <w:tc>
          <w:tcPr>
            <w:tcW w:w="1153" w:type="dxa"/>
            <w:noWrap/>
            <w:hideMark/>
          </w:tcPr>
          <w:p w14:paraId="345297D1" w14:textId="77777777" w:rsidR="00326AB5" w:rsidRPr="00AD525B" w:rsidRDefault="00326AB5" w:rsidP="00326AB5">
            <w:pPr>
              <w:keepNext w:val="0"/>
              <w:keepLines w:val="0"/>
              <w:spacing w:after="0"/>
              <w:jc w:val="left"/>
              <w:rPr>
                <w:sz w:val="22"/>
                <w:szCs w:val="22"/>
              </w:rPr>
            </w:pPr>
            <w:r w:rsidRPr="00AD525B">
              <w:rPr>
                <w:sz w:val="22"/>
                <w:szCs w:val="22"/>
              </w:rPr>
              <w:t>1800</w:t>
            </w:r>
          </w:p>
        </w:tc>
        <w:tc>
          <w:tcPr>
            <w:tcW w:w="1276" w:type="dxa"/>
            <w:noWrap/>
            <w:hideMark/>
          </w:tcPr>
          <w:p w14:paraId="5F96F335" w14:textId="77777777" w:rsidR="00326AB5" w:rsidRPr="00AD525B" w:rsidRDefault="00326AB5" w:rsidP="00326AB5">
            <w:pPr>
              <w:keepNext w:val="0"/>
              <w:keepLines w:val="0"/>
              <w:spacing w:after="0"/>
              <w:jc w:val="left"/>
              <w:rPr>
                <w:sz w:val="22"/>
                <w:szCs w:val="22"/>
              </w:rPr>
            </w:pPr>
            <w:r w:rsidRPr="00AD525B">
              <w:rPr>
                <w:sz w:val="22"/>
                <w:szCs w:val="22"/>
              </w:rPr>
              <w:t>1800</w:t>
            </w:r>
          </w:p>
        </w:tc>
      </w:tr>
      <w:tr w:rsidR="00326AB5" w:rsidRPr="00AD525B" w14:paraId="39184FE2" w14:textId="77777777" w:rsidTr="00326AB5">
        <w:trPr>
          <w:trHeight w:val="315"/>
          <w:jc w:val="center"/>
        </w:trPr>
        <w:tc>
          <w:tcPr>
            <w:tcW w:w="999" w:type="dxa"/>
            <w:noWrap/>
            <w:hideMark/>
          </w:tcPr>
          <w:p w14:paraId="55D99B4D" w14:textId="77777777" w:rsidR="00326AB5" w:rsidRPr="00AD525B" w:rsidRDefault="00326AB5" w:rsidP="00326AB5">
            <w:pPr>
              <w:keepNext w:val="0"/>
              <w:keepLines w:val="0"/>
              <w:spacing w:after="0"/>
              <w:jc w:val="left"/>
              <w:rPr>
                <w:sz w:val="22"/>
                <w:szCs w:val="22"/>
              </w:rPr>
            </w:pPr>
            <w:r w:rsidRPr="00AD525B">
              <w:rPr>
                <w:sz w:val="22"/>
                <w:szCs w:val="22"/>
              </w:rPr>
              <w:t>8</w:t>
            </w:r>
          </w:p>
        </w:tc>
        <w:tc>
          <w:tcPr>
            <w:tcW w:w="3258" w:type="dxa"/>
            <w:noWrap/>
            <w:hideMark/>
          </w:tcPr>
          <w:p w14:paraId="1827B882" w14:textId="77777777" w:rsidR="00326AB5" w:rsidRPr="00AD525B" w:rsidRDefault="00326AB5" w:rsidP="00326AB5">
            <w:pPr>
              <w:keepNext w:val="0"/>
              <w:keepLines w:val="0"/>
              <w:spacing w:after="0"/>
              <w:jc w:val="left"/>
              <w:rPr>
                <w:sz w:val="22"/>
                <w:szCs w:val="22"/>
              </w:rPr>
            </w:pPr>
            <w:r w:rsidRPr="00AD525B">
              <w:rPr>
                <w:sz w:val="22"/>
                <w:szCs w:val="22"/>
              </w:rPr>
              <w:t>Păcii</w:t>
            </w:r>
          </w:p>
        </w:tc>
        <w:tc>
          <w:tcPr>
            <w:tcW w:w="1051" w:type="dxa"/>
            <w:noWrap/>
            <w:hideMark/>
          </w:tcPr>
          <w:p w14:paraId="46DE1D68" w14:textId="77777777" w:rsidR="00326AB5" w:rsidRPr="00AD525B" w:rsidRDefault="00326AB5" w:rsidP="00326AB5">
            <w:pPr>
              <w:keepNext w:val="0"/>
              <w:keepLines w:val="0"/>
              <w:spacing w:after="0"/>
              <w:jc w:val="left"/>
              <w:rPr>
                <w:sz w:val="22"/>
                <w:szCs w:val="22"/>
              </w:rPr>
            </w:pPr>
            <w:r w:rsidRPr="00AD525B">
              <w:rPr>
                <w:sz w:val="22"/>
                <w:szCs w:val="22"/>
              </w:rPr>
              <w:t>370</w:t>
            </w:r>
          </w:p>
        </w:tc>
        <w:tc>
          <w:tcPr>
            <w:tcW w:w="1066" w:type="dxa"/>
            <w:noWrap/>
            <w:hideMark/>
          </w:tcPr>
          <w:p w14:paraId="521AF1E0"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6EBE0912" w14:textId="77777777" w:rsidR="00326AB5" w:rsidRPr="00AD525B" w:rsidRDefault="00326AB5" w:rsidP="00326AB5">
            <w:pPr>
              <w:keepNext w:val="0"/>
              <w:keepLines w:val="0"/>
              <w:spacing w:after="0"/>
              <w:jc w:val="left"/>
              <w:rPr>
                <w:sz w:val="22"/>
                <w:szCs w:val="22"/>
              </w:rPr>
            </w:pPr>
            <w:r w:rsidRPr="00AD525B">
              <w:rPr>
                <w:sz w:val="22"/>
                <w:szCs w:val="22"/>
              </w:rPr>
              <w:t>2220</w:t>
            </w:r>
          </w:p>
        </w:tc>
        <w:tc>
          <w:tcPr>
            <w:tcW w:w="941" w:type="dxa"/>
            <w:noWrap/>
            <w:hideMark/>
          </w:tcPr>
          <w:p w14:paraId="0B6EEA8F" w14:textId="77777777" w:rsidR="00326AB5" w:rsidRPr="00AD525B" w:rsidRDefault="00326AB5" w:rsidP="00326AB5">
            <w:pPr>
              <w:keepNext w:val="0"/>
              <w:keepLines w:val="0"/>
              <w:spacing w:after="0"/>
              <w:jc w:val="left"/>
              <w:rPr>
                <w:sz w:val="22"/>
                <w:szCs w:val="22"/>
              </w:rPr>
            </w:pPr>
            <w:r w:rsidRPr="00AD525B">
              <w:rPr>
                <w:sz w:val="22"/>
                <w:szCs w:val="22"/>
              </w:rPr>
              <w:t>2220</w:t>
            </w:r>
          </w:p>
        </w:tc>
        <w:tc>
          <w:tcPr>
            <w:tcW w:w="879" w:type="dxa"/>
            <w:noWrap/>
            <w:hideMark/>
          </w:tcPr>
          <w:p w14:paraId="39291C88" w14:textId="77777777" w:rsidR="00326AB5" w:rsidRPr="00AD525B" w:rsidRDefault="00326AB5" w:rsidP="00326AB5">
            <w:pPr>
              <w:keepNext w:val="0"/>
              <w:keepLines w:val="0"/>
              <w:spacing w:after="0"/>
              <w:jc w:val="left"/>
              <w:rPr>
                <w:sz w:val="22"/>
                <w:szCs w:val="22"/>
              </w:rPr>
            </w:pPr>
            <w:r w:rsidRPr="00AD525B">
              <w:rPr>
                <w:sz w:val="22"/>
                <w:szCs w:val="22"/>
              </w:rPr>
              <w:t>2220</w:t>
            </w:r>
          </w:p>
        </w:tc>
        <w:tc>
          <w:tcPr>
            <w:tcW w:w="939" w:type="dxa"/>
            <w:noWrap/>
            <w:hideMark/>
          </w:tcPr>
          <w:p w14:paraId="79386A2A" w14:textId="77777777" w:rsidR="00326AB5" w:rsidRPr="00AD525B" w:rsidRDefault="00326AB5" w:rsidP="00326AB5">
            <w:pPr>
              <w:keepNext w:val="0"/>
              <w:keepLines w:val="0"/>
              <w:spacing w:after="0"/>
              <w:jc w:val="left"/>
              <w:rPr>
                <w:sz w:val="22"/>
                <w:szCs w:val="22"/>
              </w:rPr>
            </w:pPr>
            <w:r w:rsidRPr="00AD525B">
              <w:rPr>
                <w:sz w:val="22"/>
                <w:szCs w:val="22"/>
              </w:rPr>
              <w:t>2220</w:t>
            </w:r>
          </w:p>
        </w:tc>
        <w:tc>
          <w:tcPr>
            <w:tcW w:w="879" w:type="dxa"/>
            <w:noWrap/>
            <w:hideMark/>
          </w:tcPr>
          <w:p w14:paraId="044DC885" w14:textId="77777777" w:rsidR="00326AB5" w:rsidRPr="00AD525B" w:rsidRDefault="00326AB5" w:rsidP="00326AB5">
            <w:pPr>
              <w:keepNext w:val="0"/>
              <w:keepLines w:val="0"/>
              <w:spacing w:after="0"/>
              <w:jc w:val="left"/>
              <w:rPr>
                <w:sz w:val="22"/>
                <w:szCs w:val="22"/>
              </w:rPr>
            </w:pPr>
            <w:r w:rsidRPr="00AD525B">
              <w:rPr>
                <w:sz w:val="22"/>
                <w:szCs w:val="22"/>
              </w:rPr>
              <w:t>2220</w:t>
            </w:r>
          </w:p>
        </w:tc>
        <w:tc>
          <w:tcPr>
            <w:tcW w:w="879" w:type="dxa"/>
            <w:noWrap/>
            <w:hideMark/>
          </w:tcPr>
          <w:p w14:paraId="37124226" w14:textId="77777777" w:rsidR="00326AB5" w:rsidRPr="00AD525B" w:rsidRDefault="00326AB5" w:rsidP="00326AB5">
            <w:pPr>
              <w:keepNext w:val="0"/>
              <w:keepLines w:val="0"/>
              <w:spacing w:after="0"/>
              <w:jc w:val="left"/>
              <w:rPr>
                <w:sz w:val="22"/>
                <w:szCs w:val="22"/>
              </w:rPr>
            </w:pPr>
            <w:r w:rsidRPr="00AD525B">
              <w:rPr>
                <w:sz w:val="22"/>
                <w:szCs w:val="22"/>
              </w:rPr>
              <w:t>2220</w:t>
            </w:r>
          </w:p>
        </w:tc>
        <w:tc>
          <w:tcPr>
            <w:tcW w:w="1153" w:type="dxa"/>
            <w:noWrap/>
            <w:hideMark/>
          </w:tcPr>
          <w:p w14:paraId="52808F9C" w14:textId="77777777" w:rsidR="00326AB5" w:rsidRPr="00AD525B" w:rsidRDefault="00326AB5" w:rsidP="00326AB5">
            <w:pPr>
              <w:keepNext w:val="0"/>
              <w:keepLines w:val="0"/>
              <w:spacing w:after="0"/>
              <w:jc w:val="left"/>
              <w:rPr>
                <w:sz w:val="22"/>
                <w:szCs w:val="22"/>
              </w:rPr>
            </w:pPr>
            <w:r w:rsidRPr="00AD525B">
              <w:rPr>
                <w:sz w:val="22"/>
                <w:szCs w:val="22"/>
              </w:rPr>
              <w:t>2220</w:t>
            </w:r>
          </w:p>
        </w:tc>
        <w:tc>
          <w:tcPr>
            <w:tcW w:w="1276" w:type="dxa"/>
            <w:noWrap/>
            <w:hideMark/>
          </w:tcPr>
          <w:p w14:paraId="29122B6A" w14:textId="77777777" w:rsidR="00326AB5" w:rsidRPr="00AD525B" w:rsidRDefault="00326AB5" w:rsidP="00326AB5">
            <w:pPr>
              <w:keepNext w:val="0"/>
              <w:keepLines w:val="0"/>
              <w:spacing w:after="0"/>
              <w:jc w:val="left"/>
              <w:rPr>
                <w:sz w:val="22"/>
                <w:szCs w:val="22"/>
              </w:rPr>
            </w:pPr>
            <w:r w:rsidRPr="00AD525B">
              <w:rPr>
                <w:sz w:val="22"/>
                <w:szCs w:val="22"/>
              </w:rPr>
              <w:t>2220</w:t>
            </w:r>
          </w:p>
        </w:tc>
      </w:tr>
      <w:tr w:rsidR="00326AB5" w:rsidRPr="00AD525B" w14:paraId="3AEFC508" w14:textId="77777777" w:rsidTr="00326AB5">
        <w:trPr>
          <w:trHeight w:val="315"/>
          <w:jc w:val="center"/>
        </w:trPr>
        <w:tc>
          <w:tcPr>
            <w:tcW w:w="999" w:type="dxa"/>
            <w:noWrap/>
            <w:hideMark/>
          </w:tcPr>
          <w:p w14:paraId="74BD6ACA" w14:textId="77777777" w:rsidR="00326AB5" w:rsidRPr="00AD525B" w:rsidRDefault="00326AB5" w:rsidP="00326AB5">
            <w:pPr>
              <w:keepNext w:val="0"/>
              <w:keepLines w:val="0"/>
              <w:spacing w:after="0"/>
              <w:jc w:val="left"/>
              <w:rPr>
                <w:sz w:val="22"/>
                <w:szCs w:val="22"/>
              </w:rPr>
            </w:pPr>
            <w:r w:rsidRPr="00AD525B">
              <w:rPr>
                <w:sz w:val="22"/>
                <w:szCs w:val="22"/>
              </w:rPr>
              <w:t>9</w:t>
            </w:r>
          </w:p>
        </w:tc>
        <w:tc>
          <w:tcPr>
            <w:tcW w:w="3258" w:type="dxa"/>
            <w:noWrap/>
            <w:hideMark/>
          </w:tcPr>
          <w:p w14:paraId="21B6B17C" w14:textId="77777777" w:rsidR="00326AB5" w:rsidRPr="00AD525B" w:rsidRDefault="00326AB5" w:rsidP="00326AB5">
            <w:pPr>
              <w:keepNext w:val="0"/>
              <w:keepLines w:val="0"/>
              <w:spacing w:after="0"/>
              <w:jc w:val="left"/>
              <w:rPr>
                <w:sz w:val="22"/>
                <w:szCs w:val="22"/>
              </w:rPr>
            </w:pPr>
            <w:r w:rsidRPr="00AD525B">
              <w:rPr>
                <w:sz w:val="22"/>
                <w:szCs w:val="22"/>
              </w:rPr>
              <w:t>Minerilor</w:t>
            </w:r>
          </w:p>
        </w:tc>
        <w:tc>
          <w:tcPr>
            <w:tcW w:w="1051" w:type="dxa"/>
            <w:noWrap/>
            <w:hideMark/>
          </w:tcPr>
          <w:p w14:paraId="78C39D50" w14:textId="77777777" w:rsidR="00326AB5" w:rsidRPr="00AD525B" w:rsidRDefault="00326AB5" w:rsidP="00326AB5">
            <w:pPr>
              <w:keepNext w:val="0"/>
              <w:keepLines w:val="0"/>
              <w:spacing w:after="0"/>
              <w:jc w:val="left"/>
              <w:rPr>
                <w:sz w:val="22"/>
                <w:szCs w:val="22"/>
              </w:rPr>
            </w:pPr>
            <w:r w:rsidRPr="00AD525B">
              <w:rPr>
                <w:sz w:val="22"/>
                <w:szCs w:val="22"/>
              </w:rPr>
              <w:t>340</w:t>
            </w:r>
          </w:p>
        </w:tc>
        <w:tc>
          <w:tcPr>
            <w:tcW w:w="1066" w:type="dxa"/>
            <w:noWrap/>
            <w:hideMark/>
          </w:tcPr>
          <w:p w14:paraId="0376F9E8"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065DE5DE" w14:textId="77777777" w:rsidR="00326AB5" w:rsidRPr="00AD525B" w:rsidRDefault="00326AB5" w:rsidP="00326AB5">
            <w:pPr>
              <w:keepNext w:val="0"/>
              <w:keepLines w:val="0"/>
              <w:spacing w:after="0"/>
              <w:jc w:val="left"/>
              <w:rPr>
                <w:sz w:val="22"/>
                <w:szCs w:val="22"/>
              </w:rPr>
            </w:pPr>
            <w:r w:rsidRPr="00AD525B">
              <w:rPr>
                <w:sz w:val="22"/>
                <w:szCs w:val="22"/>
              </w:rPr>
              <w:t>2040</w:t>
            </w:r>
          </w:p>
        </w:tc>
        <w:tc>
          <w:tcPr>
            <w:tcW w:w="941" w:type="dxa"/>
            <w:noWrap/>
            <w:hideMark/>
          </w:tcPr>
          <w:p w14:paraId="5B482C0C" w14:textId="77777777" w:rsidR="00326AB5" w:rsidRPr="00AD525B" w:rsidRDefault="00326AB5" w:rsidP="00326AB5">
            <w:pPr>
              <w:keepNext w:val="0"/>
              <w:keepLines w:val="0"/>
              <w:spacing w:after="0"/>
              <w:jc w:val="left"/>
              <w:rPr>
                <w:sz w:val="22"/>
                <w:szCs w:val="22"/>
              </w:rPr>
            </w:pPr>
            <w:r w:rsidRPr="00AD525B">
              <w:rPr>
                <w:sz w:val="22"/>
                <w:szCs w:val="22"/>
              </w:rPr>
              <w:t>2040</w:t>
            </w:r>
          </w:p>
        </w:tc>
        <w:tc>
          <w:tcPr>
            <w:tcW w:w="879" w:type="dxa"/>
            <w:noWrap/>
            <w:hideMark/>
          </w:tcPr>
          <w:p w14:paraId="7ACE9D40" w14:textId="77777777" w:rsidR="00326AB5" w:rsidRPr="00AD525B" w:rsidRDefault="00326AB5" w:rsidP="00326AB5">
            <w:pPr>
              <w:keepNext w:val="0"/>
              <w:keepLines w:val="0"/>
              <w:spacing w:after="0"/>
              <w:jc w:val="left"/>
              <w:rPr>
                <w:sz w:val="22"/>
                <w:szCs w:val="22"/>
              </w:rPr>
            </w:pPr>
            <w:r w:rsidRPr="00AD525B">
              <w:rPr>
                <w:sz w:val="22"/>
                <w:szCs w:val="22"/>
              </w:rPr>
              <w:t>2040</w:t>
            </w:r>
          </w:p>
        </w:tc>
        <w:tc>
          <w:tcPr>
            <w:tcW w:w="939" w:type="dxa"/>
            <w:noWrap/>
            <w:hideMark/>
          </w:tcPr>
          <w:p w14:paraId="637398BC" w14:textId="77777777" w:rsidR="00326AB5" w:rsidRPr="00AD525B" w:rsidRDefault="00326AB5" w:rsidP="00326AB5">
            <w:pPr>
              <w:keepNext w:val="0"/>
              <w:keepLines w:val="0"/>
              <w:spacing w:after="0"/>
              <w:jc w:val="left"/>
              <w:rPr>
                <w:sz w:val="22"/>
                <w:szCs w:val="22"/>
              </w:rPr>
            </w:pPr>
            <w:r w:rsidRPr="00AD525B">
              <w:rPr>
                <w:sz w:val="22"/>
                <w:szCs w:val="22"/>
              </w:rPr>
              <w:t>2040</w:t>
            </w:r>
          </w:p>
        </w:tc>
        <w:tc>
          <w:tcPr>
            <w:tcW w:w="879" w:type="dxa"/>
            <w:noWrap/>
            <w:hideMark/>
          </w:tcPr>
          <w:p w14:paraId="64B74122" w14:textId="77777777" w:rsidR="00326AB5" w:rsidRPr="00AD525B" w:rsidRDefault="00326AB5" w:rsidP="00326AB5">
            <w:pPr>
              <w:keepNext w:val="0"/>
              <w:keepLines w:val="0"/>
              <w:spacing w:after="0"/>
              <w:jc w:val="left"/>
              <w:rPr>
                <w:sz w:val="22"/>
                <w:szCs w:val="22"/>
              </w:rPr>
            </w:pPr>
            <w:r w:rsidRPr="00AD525B">
              <w:rPr>
                <w:sz w:val="22"/>
                <w:szCs w:val="22"/>
              </w:rPr>
              <w:t>2040</w:t>
            </w:r>
          </w:p>
        </w:tc>
        <w:tc>
          <w:tcPr>
            <w:tcW w:w="879" w:type="dxa"/>
            <w:noWrap/>
            <w:hideMark/>
          </w:tcPr>
          <w:p w14:paraId="654A9136" w14:textId="77777777" w:rsidR="00326AB5" w:rsidRPr="00AD525B" w:rsidRDefault="00326AB5" w:rsidP="00326AB5">
            <w:pPr>
              <w:keepNext w:val="0"/>
              <w:keepLines w:val="0"/>
              <w:spacing w:after="0"/>
              <w:jc w:val="left"/>
              <w:rPr>
                <w:sz w:val="22"/>
                <w:szCs w:val="22"/>
              </w:rPr>
            </w:pPr>
            <w:r w:rsidRPr="00AD525B">
              <w:rPr>
                <w:sz w:val="22"/>
                <w:szCs w:val="22"/>
              </w:rPr>
              <w:t>2040</w:t>
            </w:r>
          </w:p>
        </w:tc>
        <w:tc>
          <w:tcPr>
            <w:tcW w:w="1153" w:type="dxa"/>
            <w:noWrap/>
            <w:hideMark/>
          </w:tcPr>
          <w:p w14:paraId="78B1B8FA" w14:textId="77777777" w:rsidR="00326AB5" w:rsidRPr="00AD525B" w:rsidRDefault="00326AB5" w:rsidP="00326AB5">
            <w:pPr>
              <w:keepNext w:val="0"/>
              <w:keepLines w:val="0"/>
              <w:spacing w:after="0"/>
              <w:jc w:val="left"/>
              <w:rPr>
                <w:sz w:val="22"/>
                <w:szCs w:val="22"/>
              </w:rPr>
            </w:pPr>
            <w:r w:rsidRPr="00AD525B">
              <w:rPr>
                <w:sz w:val="22"/>
                <w:szCs w:val="22"/>
              </w:rPr>
              <w:t>2040</w:t>
            </w:r>
          </w:p>
        </w:tc>
        <w:tc>
          <w:tcPr>
            <w:tcW w:w="1276" w:type="dxa"/>
            <w:noWrap/>
            <w:hideMark/>
          </w:tcPr>
          <w:p w14:paraId="55125265" w14:textId="77777777" w:rsidR="00326AB5" w:rsidRPr="00AD525B" w:rsidRDefault="00326AB5" w:rsidP="00326AB5">
            <w:pPr>
              <w:keepNext w:val="0"/>
              <w:keepLines w:val="0"/>
              <w:spacing w:after="0"/>
              <w:jc w:val="left"/>
              <w:rPr>
                <w:sz w:val="22"/>
                <w:szCs w:val="22"/>
              </w:rPr>
            </w:pPr>
            <w:r w:rsidRPr="00AD525B">
              <w:rPr>
                <w:sz w:val="22"/>
                <w:szCs w:val="22"/>
              </w:rPr>
              <w:t>2040</w:t>
            </w:r>
          </w:p>
        </w:tc>
      </w:tr>
      <w:tr w:rsidR="00326AB5" w:rsidRPr="00AD525B" w14:paraId="0B6B62AD" w14:textId="77777777" w:rsidTr="00326AB5">
        <w:trPr>
          <w:trHeight w:val="315"/>
          <w:jc w:val="center"/>
        </w:trPr>
        <w:tc>
          <w:tcPr>
            <w:tcW w:w="999" w:type="dxa"/>
            <w:noWrap/>
            <w:hideMark/>
          </w:tcPr>
          <w:p w14:paraId="1B66A3AB" w14:textId="77777777" w:rsidR="00326AB5" w:rsidRPr="00AD525B" w:rsidRDefault="00326AB5" w:rsidP="00326AB5">
            <w:pPr>
              <w:keepNext w:val="0"/>
              <w:keepLines w:val="0"/>
              <w:spacing w:after="0"/>
              <w:jc w:val="left"/>
              <w:rPr>
                <w:sz w:val="22"/>
                <w:szCs w:val="22"/>
              </w:rPr>
            </w:pPr>
            <w:r w:rsidRPr="00AD525B">
              <w:rPr>
                <w:sz w:val="22"/>
                <w:szCs w:val="22"/>
              </w:rPr>
              <w:t>10</w:t>
            </w:r>
          </w:p>
        </w:tc>
        <w:tc>
          <w:tcPr>
            <w:tcW w:w="3258" w:type="dxa"/>
            <w:noWrap/>
            <w:hideMark/>
          </w:tcPr>
          <w:p w14:paraId="4BA18FD7" w14:textId="77777777" w:rsidR="00326AB5" w:rsidRPr="00AD525B" w:rsidRDefault="00326AB5" w:rsidP="00326AB5">
            <w:pPr>
              <w:keepNext w:val="0"/>
              <w:keepLines w:val="0"/>
              <w:spacing w:after="0"/>
              <w:jc w:val="left"/>
              <w:rPr>
                <w:sz w:val="22"/>
                <w:szCs w:val="22"/>
              </w:rPr>
            </w:pPr>
            <w:r w:rsidRPr="00AD525B">
              <w:rPr>
                <w:sz w:val="22"/>
                <w:szCs w:val="22"/>
              </w:rPr>
              <w:t>Stadion</w:t>
            </w:r>
          </w:p>
        </w:tc>
        <w:tc>
          <w:tcPr>
            <w:tcW w:w="1051" w:type="dxa"/>
            <w:noWrap/>
            <w:hideMark/>
          </w:tcPr>
          <w:p w14:paraId="10181834" w14:textId="77777777" w:rsidR="00326AB5" w:rsidRPr="00AD525B" w:rsidRDefault="00326AB5" w:rsidP="00326AB5">
            <w:pPr>
              <w:keepNext w:val="0"/>
              <w:keepLines w:val="0"/>
              <w:spacing w:after="0"/>
              <w:jc w:val="left"/>
              <w:rPr>
                <w:sz w:val="22"/>
                <w:szCs w:val="22"/>
              </w:rPr>
            </w:pPr>
            <w:r w:rsidRPr="00AD525B">
              <w:rPr>
                <w:sz w:val="22"/>
                <w:szCs w:val="22"/>
              </w:rPr>
              <w:t>230</w:t>
            </w:r>
          </w:p>
        </w:tc>
        <w:tc>
          <w:tcPr>
            <w:tcW w:w="1066" w:type="dxa"/>
            <w:noWrap/>
            <w:hideMark/>
          </w:tcPr>
          <w:p w14:paraId="0765485A"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539566C8" w14:textId="77777777" w:rsidR="00326AB5" w:rsidRPr="00AD525B" w:rsidRDefault="00326AB5" w:rsidP="00326AB5">
            <w:pPr>
              <w:keepNext w:val="0"/>
              <w:keepLines w:val="0"/>
              <w:spacing w:after="0"/>
              <w:jc w:val="left"/>
              <w:rPr>
                <w:sz w:val="22"/>
                <w:szCs w:val="22"/>
              </w:rPr>
            </w:pPr>
            <w:r w:rsidRPr="00AD525B">
              <w:rPr>
                <w:sz w:val="22"/>
                <w:szCs w:val="22"/>
              </w:rPr>
              <w:t>1380</w:t>
            </w:r>
          </w:p>
        </w:tc>
        <w:tc>
          <w:tcPr>
            <w:tcW w:w="941" w:type="dxa"/>
            <w:noWrap/>
            <w:hideMark/>
          </w:tcPr>
          <w:p w14:paraId="2594E871" w14:textId="77777777" w:rsidR="00326AB5" w:rsidRPr="00AD525B" w:rsidRDefault="00326AB5" w:rsidP="00326AB5">
            <w:pPr>
              <w:keepNext w:val="0"/>
              <w:keepLines w:val="0"/>
              <w:spacing w:after="0"/>
              <w:jc w:val="left"/>
              <w:rPr>
                <w:sz w:val="22"/>
                <w:szCs w:val="22"/>
              </w:rPr>
            </w:pPr>
            <w:r w:rsidRPr="00AD525B">
              <w:rPr>
                <w:sz w:val="22"/>
                <w:szCs w:val="22"/>
              </w:rPr>
              <w:t>1380</w:t>
            </w:r>
          </w:p>
        </w:tc>
        <w:tc>
          <w:tcPr>
            <w:tcW w:w="879" w:type="dxa"/>
            <w:noWrap/>
            <w:hideMark/>
          </w:tcPr>
          <w:p w14:paraId="5CA5EC19" w14:textId="77777777" w:rsidR="00326AB5" w:rsidRPr="00AD525B" w:rsidRDefault="00326AB5" w:rsidP="00326AB5">
            <w:pPr>
              <w:keepNext w:val="0"/>
              <w:keepLines w:val="0"/>
              <w:spacing w:after="0"/>
              <w:jc w:val="left"/>
              <w:rPr>
                <w:sz w:val="22"/>
                <w:szCs w:val="22"/>
              </w:rPr>
            </w:pPr>
            <w:r w:rsidRPr="00AD525B">
              <w:rPr>
                <w:sz w:val="22"/>
                <w:szCs w:val="22"/>
              </w:rPr>
              <w:t>1380</w:t>
            </w:r>
          </w:p>
        </w:tc>
        <w:tc>
          <w:tcPr>
            <w:tcW w:w="939" w:type="dxa"/>
            <w:noWrap/>
            <w:hideMark/>
          </w:tcPr>
          <w:p w14:paraId="645F6BFF" w14:textId="77777777" w:rsidR="00326AB5" w:rsidRPr="00AD525B" w:rsidRDefault="00326AB5" w:rsidP="00326AB5">
            <w:pPr>
              <w:keepNext w:val="0"/>
              <w:keepLines w:val="0"/>
              <w:spacing w:after="0"/>
              <w:jc w:val="left"/>
              <w:rPr>
                <w:sz w:val="22"/>
                <w:szCs w:val="22"/>
              </w:rPr>
            </w:pPr>
            <w:r w:rsidRPr="00AD525B">
              <w:rPr>
                <w:sz w:val="22"/>
                <w:szCs w:val="22"/>
              </w:rPr>
              <w:t>1380</w:t>
            </w:r>
          </w:p>
        </w:tc>
        <w:tc>
          <w:tcPr>
            <w:tcW w:w="879" w:type="dxa"/>
            <w:noWrap/>
            <w:hideMark/>
          </w:tcPr>
          <w:p w14:paraId="3BBF0B93" w14:textId="77777777" w:rsidR="00326AB5" w:rsidRPr="00AD525B" w:rsidRDefault="00326AB5" w:rsidP="00326AB5">
            <w:pPr>
              <w:keepNext w:val="0"/>
              <w:keepLines w:val="0"/>
              <w:spacing w:after="0"/>
              <w:jc w:val="left"/>
              <w:rPr>
                <w:sz w:val="22"/>
                <w:szCs w:val="22"/>
              </w:rPr>
            </w:pPr>
            <w:r w:rsidRPr="00AD525B">
              <w:rPr>
                <w:sz w:val="22"/>
                <w:szCs w:val="22"/>
              </w:rPr>
              <w:t>1380</w:t>
            </w:r>
          </w:p>
        </w:tc>
        <w:tc>
          <w:tcPr>
            <w:tcW w:w="879" w:type="dxa"/>
            <w:noWrap/>
            <w:hideMark/>
          </w:tcPr>
          <w:p w14:paraId="2B2BDC7F" w14:textId="77777777" w:rsidR="00326AB5" w:rsidRPr="00AD525B" w:rsidRDefault="00326AB5" w:rsidP="00326AB5">
            <w:pPr>
              <w:keepNext w:val="0"/>
              <w:keepLines w:val="0"/>
              <w:spacing w:after="0"/>
              <w:jc w:val="left"/>
              <w:rPr>
                <w:sz w:val="22"/>
                <w:szCs w:val="22"/>
              </w:rPr>
            </w:pPr>
            <w:r w:rsidRPr="00AD525B">
              <w:rPr>
                <w:sz w:val="22"/>
                <w:szCs w:val="22"/>
              </w:rPr>
              <w:t>1380</w:t>
            </w:r>
          </w:p>
        </w:tc>
        <w:tc>
          <w:tcPr>
            <w:tcW w:w="1153" w:type="dxa"/>
            <w:noWrap/>
            <w:hideMark/>
          </w:tcPr>
          <w:p w14:paraId="4CB6C2A9" w14:textId="77777777" w:rsidR="00326AB5" w:rsidRPr="00AD525B" w:rsidRDefault="00326AB5" w:rsidP="00326AB5">
            <w:pPr>
              <w:keepNext w:val="0"/>
              <w:keepLines w:val="0"/>
              <w:spacing w:after="0"/>
              <w:jc w:val="left"/>
              <w:rPr>
                <w:sz w:val="22"/>
                <w:szCs w:val="22"/>
              </w:rPr>
            </w:pPr>
            <w:r w:rsidRPr="00AD525B">
              <w:rPr>
                <w:sz w:val="22"/>
                <w:szCs w:val="22"/>
              </w:rPr>
              <w:t>1380</w:t>
            </w:r>
          </w:p>
        </w:tc>
        <w:tc>
          <w:tcPr>
            <w:tcW w:w="1276" w:type="dxa"/>
            <w:noWrap/>
            <w:hideMark/>
          </w:tcPr>
          <w:p w14:paraId="1A56B506" w14:textId="77777777" w:rsidR="00326AB5" w:rsidRPr="00AD525B" w:rsidRDefault="00326AB5" w:rsidP="00326AB5">
            <w:pPr>
              <w:keepNext w:val="0"/>
              <w:keepLines w:val="0"/>
              <w:spacing w:after="0"/>
              <w:jc w:val="left"/>
              <w:rPr>
                <w:sz w:val="22"/>
                <w:szCs w:val="22"/>
              </w:rPr>
            </w:pPr>
            <w:r w:rsidRPr="00AD525B">
              <w:rPr>
                <w:sz w:val="22"/>
                <w:szCs w:val="22"/>
              </w:rPr>
              <w:t>1380</w:t>
            </w:r>
          </w:p>
        </w:tc>
      </w:tr>
      <w:tr w:rsidR="00326AB5" w:rsidRPr="00AD525B" w14:paraId="356D1227" w14:textId="77777777" w:rsidTr="00326AB5">
        <w:trPr>
          <w:trHeight w:val="315"/>
          <w:jc w:val="center"/>
        </w:trPr>
        <w:tc>
          <w:tcPr>
            <w:tcW w:w="999" w:type="dxa"/>
            <w:noWrap/>
            <w:hideMark/>
          </w:tcPr>
          <w:p w14:paraId="31B542DE" w14:textId="77777777" w:rsidR="00326AB5" w:rsidRPr="00AD525B" w:rsidRDefault="00326AB5" w:rsidP="00326AB5">
            <w:pPr>
              <w:keepNext w:val="0"/>
              <w:keepLines w:val="0"/>
              <w:spacing w:after="0"/>
              <w:jc w:val="left"/>
              <w:rPr>
                <w:sz w:val="22"/>
                <w:szCs w:val="22"/>
              </w:rPr>
            </w:pPr>
            <w:r w:rsidRPr="00AD525B">
              <w:rPr>
                <w:sz w:val="22"/>
                <w:szCs w:val="22"/>
              </w:rPr>
              <w:lastRenderedPageBreak/>
              <w:t>11</w:t>
            </w:r>
          </w:p>
        </w:tc>
        <w:tc>
          <w:tcPr>
            <w:tcW w:w="3258" w:type="dxa"/>
            <w:noWrap/>
            <w:hideMark/>
          </w:tcPr>
          <w:p w14:paraId="11D30516" w14:textId="77777777" w:rsidR="00326AB5" w:rsidRPr="00AD525B" w:rsidRDefault="00326AB5" w:rsidP="00326AB5">
            <w:pPr>
              <w:keepNext w:val="0"/>
              <w:keepLines w:val="0"/>
              <w:spacing w:after="0"/>
              <w:jc w:val="left"/>
              <w:rPr>
                <w:sz w:val="22"/>
                <w:szCs w:val="22"/>
              </w:rPr>
            </w:pPr>
            <w:r w:rsidRPr="00AD525B">
              <w:rPr>
                <w:sz w:val="22"/>
                <w:szCs w:val="22"/>
              </w:rPr>
              <w:t>Nouă</w:t>
            </w:r>
          </w:p>
        </w:tc>
        <w:tc>
          <w:tcPr>
            <w:tcW w:w="1051" w:type="dxa"/>
            <w:noWrap/>
            <w:hideMark/>
          </w:tcPr>
          <w:p w14:paraId="6776C693" w14:textId="77777777" w:rsidR="00326AB5" w:rsidRPr="00AD525B" w:rsidRDefault="00326AB5" w:rsidP="00326AB5">
            <w:pPr>
              <w:keepNext w:val="0"/>
              <w:keepLines w:val="0"/>
              <w:spacing w:after="0"/>
              <w:jc w:val="left"/>
              <w:rPr>
                <w:sz w:val="22"/>
                <w:szCs w:val="22"/>
              </w:rPr>
            </w:pPr>
            <w:r w:rsidRPr="00AD525B">
              <w:rPr>
                <w:sz w:val="22"/>
                <w:szCs w:val="22"/>
              </w:rPr>
              <w:t>250</w:t>
            </w:r>
          </w:p>
        </w:tc>
        <w:tc>
          <w:tcPr>
            <w:tcW w:w="1066" w:type="dxa"/>
            <w:noWrap/>
            <w:hideMark/>
          </w:tcPr>
          <w:p w14:paraId="52ACEE56"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4F403986" w14:textId="77777777" w:rsidR="00326AB5" w:rsidRPr="00AD525B" w:rsidRDefault="00326AB5" w:rsidP="00326AB5">
            <w:pPr>
              <w:keepNext w:val="0"/>
              <w:keepLines w:val="0"/>
              <w:spacing w:after="0"/>
              <w:jc w:val="left"/>
              <w:rPr>
                <w:sz w:val="22"/>
                <w:szCs w:val="22"/>
              </w:rPr>
            </w:pPr>
            <w:r w:rsidRPr="00AD525B">
              <w:rPr>
                <w:sz w:val="22"/>
                <w:szCs w:val="22"/>
              </w:rPr>
              <w:t>1500</w:t>
            </w:r>
          </w:p>
        </w:tc>
        <w:tc>
          <w:tcPr>
            <w:tcW w:w="941" w:type="dxa"/>
            <w:noWrap/>
            <w:hideMark/>
          </w:tcPr>
          <w:p w14:paraId="6DEBB32D" w14:textId="77777777" w:rsidR="00326AB5" w:rsidRPr="00AD525B" w:rsidRDefault="00326AB5" w:rsidP="00326AB5">
            <w:pPr>
              <w:keepNext w:val="0"/>
              <w:keepLines w:val="0"/>
              <w:spacing w:after="0"/>
              <w:jc w:val="left"/>
              <w:rPr>
                <w:sz w:val="22"/>
                <w:szCs w:val="22"/>
              </w:rPr>
            </w:pPr>
            <w:r w:rsidRPr="00AD525B">
              <w:rPr>
                <w:sz w:val="22"/>
                <w:szCs w:val="22"/>
              </w:rPr>
              <w:t>1500</w:t>
            </w:r>
          </w:p>
        </w:tc>
        <w:tc>
          <w:tcPr>
            <w:tcW w:w="879" w:type="dxa"/>
            <w:noWrap/>
            <w:hideMark/>
          </w:tcPr>
          <w:p w14:paraId="0645BBF7" w14:textId="77777777" w:rsidR="00326AB5" w:rsidRPr="00AD525B" w:rsidRDefault="00326AB5" w:rsidP="00326AB5">
            <w:pPr>
              <w:keepNext w:val="0"/>
              <w:keepLines w:val="0"/>
              <w:spacing w:after="0"/>
              <w:jc w:val="left"/>
              <w:rPr>
                <w:sz w:val="22"/>
                <w:szCs w:val="22"/>
              </w:rPr>
            </w:pPr>
            <w:r w:rsidRPr="00AD525B">
              <w:rPr>
                <w:sz w:val="22"/>
                <w:szCs w:val="22"/>
              </w:rPr>
              <w:t>1500</w:t>
            </w:r>
          </w:p>
        </w:tc>
        <w:tc>
          <w:tcPr>
            <w:tcW w:w="939" w:type="dxa"/>
            <w:noWrap/>
            <w:hideMark/>
          </w:tcPr>
          <w:p w14:paraId="3C489486" w14:textId="77777777" w:rsidR="00326AB5" w:rsidRPr="00AD525B" w:rsidRDefault="00326AB5" w:rsidP="00326AB5">
            <w:pPr>
              <w:keepNext w:val="0"/>
              <w:keepLines w:val="0"/>
              <w:spacing w:after="0"/>
              <w:jc w:val="left"/>
              <w:rPr>
                <w:sz w:val="22"/>
                <w:szCs w:val="22"/>
              </w:rPr>
            </w:pPr>
            <w:r w:rsidRPr="00AD525B">
              <w:rPr>
                <w:sz w:val="22"/>
                <w:szCs w:val="22"/>
              </w:rPr>
              <w:t>1500</w:t>
            </w:r>
          </w:p>
        </w:tc>
        <w:tc>
          <w:tcPr>
            <w:tcW w:w="879" w:type="dxa"/>
            <w:noWrap/>
            <w:hideMark/>
          </w:tcPr>
          <w:p w14:paraId="4776AF72" w14:textId="77777777" w:rsidR="00326AB5" w:rsidRPr="00AD525B" w:rsidRDefault="00326AB5" w:rsidP="00326AB5">
            <w:pPr>
              <w:keepNext w:val="0"/>
              <w:keepLines w:val="0"/>
              <w:spacing w:after="0"/>
              <w:jc w:val="left"/>
              <w:rPr>
                <w:sz w:val="22"/>
                <w:szCs w:val="22"/>
              </w:rPr>
            </w:pPr>
            <w:r w:rsidRPr="00AD525B">
              <w:rPr>
                <w:sz w:val="22"/>
                <w:szCs w:val="22"/>
              </w:rPr>
              <w:t>1500</w:t>
            </w:r>
          </w:p>
        </w:tc>
        <w:tc>
          <w:tcPr>
            <w:tcW w:w="879" w:type="dxa"/>
            <w:noWrap/>
            <w:hideMark/>
          </w:tcPr>
          <w:p w14:paraId="2F358F4B" w14:textId="77777777" w:rsidR="00326AB5" w:rsidRPr="00AD525B" w:rsidRDefault="00326AB5" w:rsidP="00326AB5">
            <w:pPr>
              <w:keepNext w:val="0"/>
              <w:keepLines w:val="0"/>
              <w:spacing w:after="0"/>
              <w:jc w:val="left"/>
              <w:rPr>
                <w:sz w:val="22"/>
                <w:szCs w:val="22"/>
              </w:rPr>
            </w:pPr>
            <w:r w:rsidRPr="00AD525B">
              <w:rPr>
                <w:sz w:val="22"/>
                <w:szCs w:val="22"/>
              </w:rPr>
              <w:t>1500</w:t>
            </w:r>
          </w:p>
        </w:tc>
        <w:tc>
          <w:tcPr>
            <w:tcW w:w="1153" w:type="dxa"/>
            <w:noWrap/>
            <w:hideMark/>
          </w:tcPr>
          <w:p w14:paraId="34C6F2C9" w14:textId="77777777" w:rsidR="00326AB5" w:rsidRPr="00AD525B" w:rsidRDefault="00326AB5" w:rsidP="00326AB5">
            <w:pPr>
              <w:keepNext w:val="0"/>
              <w:keepLines w:val="0"/>
              <w:spacing w:after="0"/>
              <w:jc w:val="left"/>
              <w:rPr>
                <w:sz w:val="22"/>
                <w:szCs w:val="22"/>
              </w:rPr>
            </w:pPr>
            <w:r w:rsidRPr="00AD525B">
              <w:rPr>
                <w:sz w:val="22"/>
                <w:szCs w:val="22"/>
              </w:rPr>
              <w:t>1500</w:t>
            </w:r>
          </w:p>
        </w:tc>
        <w:tc>
          <w:tcPr>
            <w:tcW w:w="1276" w:type="dxa"/>
            <w:noWrap/>
            <w:hideMark/>
          </w:tcPr>
          <w:p w14:paraId="4F5CC7E2" w14:textId="77777777" w:rsidR="00326AB5" w:rsidRPr="00AD525B" w:rsidRDefault="00326AB5" w:rsidP="00326AB5">
            <w:pPr>
              <w:keepNext w:val="0"/>
              <w:keepLines w:val="0"/>
              <w:spacing w:after="0"/>
              <w:jc w:val="left"/>
              <w:rPr>
                <w:sz w:val="22"/>
                <w:szCs w:val="22"/>
              </w:rPr>
            </w:pPr>
            <w:r w:rsidRPr="00AD525B">
              <w:rPr>
                <w:sz w:val="22"/>
                <w:szCs w:val="22"/>
              </w:rPr>
              <w:t>1500</w:t>
            </w:r>
          </w:p>
        </w:tc>
      </w:tr>
      <w:tr w:rsidR="00326AB5" w:rsidRPr="00AD525B" w14:paraId="72E9CCEB" w14:textId="77777777" w:rsidTr="00326AB5">
        <w:trPr>
          <w:trHeight w:val="315"/>
          <w:jc w:val="center"/>
        </w:trPr>
        <w:tc>
          <w:tcPr>
            <w:tcW w:w="999" w:type="dxa"/>
            <w:noWrap/>
            <w:hideMark/>
          </w:tcPr>
          <w:p w14:paraId="345E2EF8" w14:textId="77777777" w:rsidR="00326AB5" w:rsidRPr="00AD525B" w:rsidRDefault="00326AB5" w:rsidP="00326AB5">
            <w:pPr>
              <w:keepNext w:val="0"/>
              <w:keepLines w:val="0"/>
              <w:spacing w:after="0"/>
              <w:jc w:val="left"/>
              <w:rPr>
                <w:sz w:val="22"/>
                <w:szCs w:val="22"/>
              </w:rPr>
            </w:pPr>
            <w:r w:rsidRPr="00AD525B">
              <w:rPr>
                <w:sz w:val="22"/>
                <w:szCs w:val="22"/>
              </w:rPr>
              <w:t>12</w:t>
            </w:r>
          </w:p>
        </w:tc>
        <w:tc>
          <w:tcPr>
            <w:tcW w:w="3258" w:type="dxa"/>
            <w:noWrap/>
            <w:hideMark/>
          </w:tcPr>
          <w:p w14:paraId="1C3CC0E7" w14:textId="77777777" w:rsidR="00326AB5" w:rsidRPr="00AD525B" w:rsidRDefault="00326AB5" w:rsidP="00326AB5">
            <w:pPr>
              <w:keepNext w:val="0"/>
              <w:keepLines w:val="0"/>
              <w:spacing w:after="0"/>
              <w:jc w:val="left"/>
              <w:rPr>
                <w:sz w:val="22"/>
                <w:szCs w:val="22"/>
              </w:rPr>
            </w:pPr>
            <w:r w:rsidRPr="00AD525B">
              <w:rPr>
                <w:sz w:val="22"/>
                <w:szCs w:val="22"/>
              </w:rPr>
              <w:t>Apei</w:t>
            </w:r>
          </w:p>
        </w:tc>
        <w:tc>
          <w:tcPr>
            <w:tcW w:w="1051" w:type="dxa"/>
            <w:noWrap/>
            <w:hideMark/>
          </w:tcPr>
          <w:p w14:paraId="61C12B78" w14:textId="77777777" w:rsidR="00326AB5" w:rsidRPr="00AD525B" w:rsidRDefault="00326AB5" w:rsidP="00326AB5">
            <w:pPr>
              <w:keepNext w:val="0"/>
              <w:keepLines w:val="0"/>
              <w:spacing w:after="0"/>
              <w:jc w:val="left"/>
              <w:rPr>
                <w:sz w:val="22"/>
                <w:szCs w:val="22"/>
              </w:rPr>
            </w:pPr>
            <w:r w:rsidRPr="00AD525B">
              <w:rPr>
                <w:sz w:val="22"/>
                <w:szCs w:val="22"/>
              </w:rPr>
              <w:t>3770</w:t>
            </w:r>
          </w:p>
        </w:tc>
        <w:tc>
          <w:tcPr>
            <w:tcW w:w="1066" w:type="dxa"/>
            <w:noWrap/>
            <w:hideMark/>
          </w:tcPr>
          <w:p w14:paraId="4AAD745C"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7B55B81F" w14:textId="77777777" w:rsidR="00326AB5" w:rsidRPr="00AD525B" w:rsidRDefault="00326AB5" w:rsidP="00326AB5">
            <w:pPr>
              <w:keepNext w:val="0"/>
              <w:keepLines w:val="0"/>
              <w:spacing w:after="0"/>
              <w:jc w:val="left"/>
              <w:rPr>
                <w:sz w:val="22"/>
                <w:szCs w:val="22"/>
              </w:rPr>
            </w:pPr>
            <w:r w:rsidRPr="00AD525B">
              <w:rPr>
                <w:sz w:val="22"/>
                <w:szCs w:val="22"/>
              </w:rPr>
              <w:t>22620</w:t>
            </w:r>
          </w:p>
        </w:tc>
        <w:tc>
          <w:tcPr>
            <w:tcW w:w="941" w:type="dxa"/>
            <w:noWrap/>
            <w:hideMark/>
          </w:tcPr>
          <w:p w14:paraId="22858123" w14:textId="77777777" w:rsidR="00326AB5" w:rsidRPr="00AD525B" w:rsidRDefault="00326AB5" w:rsidP="00326AB5">
            <w:pPr>
              <w:keepNext w:val="0"/>
              <w:keepLines w:val="0"/>
              <w:spacing w:after="0"/>
              <w:jc w:val="left"/>
              <w:rPr>
                <w:sz w:val="22"/>
                <w:szCs w:val="22"/>
              </w:rPr>
            </w:pPr>
            <w:r w:rsidRPr="00AD525B">
              <w:rPr>
                <w:sz w:val="22"/>
                <w:szCs w:val="22"/>
              </w:rPr>
              <w:t>22620</w:t>
            </w:r>
          </w:p>
        </w:tc>
        <w:tc>
          <w:tcPr>
            <w:tcW w:w="879" w:type="dxa"/>
            <w:noWrap/>
            <w:hideMark/>
          </w:tcPr>
          <w:p w14:paraId="76B7E990" w14:textId="77777777" w:rsidR="00326AB5" w:rsidRPr="00AD525B" w:rsidRDefault="00326AB5" w:rsidP="00326AB5">
            <w:pPr>
              <w:keepNext w:val="0"/>
              <w:keepLines w:val="0"/>
              <w:spacing w:after="0"/>
              <w:jc w:val="left"/>
              <w:rPr>
                <w:sz w:val="22"/>
                <w:szCs w:val="22"/>
              </w:rPr>
            </w:pPr>
            <w:r w:rsidRPr="00AD525B">
              <w:rPr>
                <w:sz w:val="22"/>
                <w:szCs w:val="22"/>
              </w:rPr>
              <w:t>22620</w:t>
            </w:r>
          </w:p>
        </w:tc>
        <w:tc>
          <w:tcPr>
            <w:tcW w:w="939" w:type="dxa"/>
            <w:noWrap/>
            <w:hideMark/>
          </w:tcPr>
          <w:p w14:paraId="08882EF4" w14:textId="77777777" w:rsidR="00326AB5" w:rsidRPr="00AD525B" w:rsidRDefault="00326AB5" w:rsidP="00326AB5">
            <w:pPr>
              <w:keepNext w:val="0"/>
              <w:keepLines w:val="0"/>
              <w:spacing w:after="0"/>
              <w:jc w:val="left"/>
              <w:rPr>
                <w:sz w:val="22"/>
                <w:szCs w:val="22"/>
              </w:rPr>
            </w:pPr>
            <w:r w:rsidRPr="00AD525B">
              <w:rPr>
                <w:sz w:val="22"/>
                <w:szCs w:val="22"/>
              </w:rPr>
              <w:t>22620</w:t>
            </w:r>
          </w:p>
        </w:tc>
        <w:tc>
          <w:tcPr>
            <w:tcW w:w="879" w:type="dxa"/>
            <w:noWrap/>
            <w:hideMark/>
          </w:tcPr>
          <w:p w14:paraId="6B7E0102" w14:textId="77777777" w:rsidR="00326AB5" w:rsidRPr="00AD525B" w:rsidRDefault="00326AB5" w:rsidP="00326AB5">
            <w:pPr>
              <w:keepNext w:val="0"/>
              <w:keepLines w:val="0"/>
              <w:spacing w:after="0"/>
              <w:jc w:val="left"/>
              <w:rPr>
                <w:sz w:val="22"/>
                <w:szCs w:val="22"/>
              </w:rPr>
            </w:pPr>
            <w:r w:rsidRPr="00AD525B">
              <w:rPr>
                <w:sz w:val="22"/>
                <w:szCs w:val="22"/>
              </w:rPr>
              <w:t>22620</w:t>
            </w:r>
          </w:p>
        </w:tc>
        <w:tc>
          <w:tcPr>
            <w:tcW w:w="879" w:type="dxa"/>
            <w:noWrap/>
            <w:hideMark/>
          </w:tcPr>
          <w:p w14:paraId="5BF996AC" w14:textId="77777777" w:rsidR="00326AB5" w:rsidRPr="00AD525B" w:rsidRDefault="00326AB5" w:rsidP="00326AB5">
            <w:pPr>
              <w:keepNext w:val="0"/>
              <w:keepLines w:val="0"/>
              <w:spacing w:after="0"/>
              <w:jc w:val="left"/>
              <w:rPr>
                <w:sz w:val="22"/>
                <w:szCs w:val="22"/>
              </w:rPr>
            </w:pPr>
            <w:r w:rsidRPr="00AD525B">
              <w:rPr>
                <w:sz w:val="22"/>
                <w:szCs w:val="22"/>
              </w:rPr>
              <w:t>22620</w:t>
            </w:r>
          </w:p>
        </w:tc>
        <w:tc>
          <w:tcPr>
            <w:tcW w:w="1153" w:type="dxa"/>
            <w:noWrap/>
            <w:hideMark/>
          </w:tcPr>
          <w:p w14:paraId="11162286" w14:textId="77777777" w:rsidR="00326AB5" w:rsidRPr="00AD525B" w:rsidRDefault="00326AB5" w:rsidP="00326AB5">
            <w:pPr>
              <w:keepNext w:val="0"/>
              <w:keepLines w:val="0"/>
              <w:spacing w:after="0"/>
              <w:jc w:val="left"/>
              <w:rPr>
                <w:sz w:val="22"/>
                <w:szCs w:val="22"/>
              </w:rPr>
            </w:pPr>
            <w:r w:rsidRPr="00AD525B">
              <w:rPr>
                <w:sz w:val="22"/>
                <w:szCs w:val="22"/>
              </w:rPr>
              <w:t>22620</w:t>
            </w:r>
          </w:p>
        </w:tc>
        <w:tc>
          <w:tcPr>
            <w:tcW w:w="1276" w:type="dxa"/>
            <w:noWrap/>
            <w:hideMark/>
          </w:tcPr>
          <w:p w14:paraId="19372096" w14:textId="77777777" w:rsidR="00326AB5" w:rsidRPr="00AD525B" w:rsidRDefault="00326AB5" w:rsidP="00326AB5">
            <w:pPr>
              <w:keepNext w:val="0"/>
              <w:keepLines w:val="0"/>
              <w:spacing w:after="0"/>
              <w:jc w:val="left"/>
              <w:rPr>
                <w:sz w:val="22"/>
                <w:szCs w:val="22"/>
              </w:rPr>
            </w:pPr>
            <w:r w:rsidRPr="00AD525B">
              <w:rPr>
                <w:sz w:val="22"/>
                <w:szCs w:val="22"/>
              </w:rPr>
              <w:t>22620</w:t>
            </w:r>
          </w:p>
        </w:tc>
      </w:tr>
      <w:tr w:rsidR="00326AB5" w:rsidRPr="00AD525B" w14:paraId="0CB991CD" w14:textId="77777777" w:rsidTr="00326AB5">
        <w:trPr>
          <w:trHeight w:val="315"/>
          <w:jc w:val="center"/>
        </w:trPr>
        <w:tc>
          <w:tcPr>
            <w:tcW w:w="999" w:type="dxa"/>
            <w:noWrap/>
            <w:hideMark/>
          </w:tcPr>
          <w:p w14:paraId="0E673694" w14:textId="77777777" w:rsidR="00326AB5" w:rsidRPr="00AD525B" w:rsidRDefault="00326AB5" w:rsidP="00326AB5">
            <w:pPr>
              <w:keepNext w:val="0"/>
              <w:keepLines w:val="0"/>
              <w:spacing w:after="0"/>
              <w:jc w:val="left"/>
              <w:rPr>
                <w:sz w:val="22"/>
                <w:szCs w:val="22"/>
              </w:rPr>
            </w:pPr>
            <w:r w:rsidRPr="00AD525B">
              <w:rPr>
                <w:sz w:val="22"/>
                <w:szCs w:val="22"/>
              </w:rPr>
              <w:t>13</w:t>
            </w:r>
          </w:p>
        </w:tc>
        <w:tc>
          <w:tcPr>
            <w:tcW w:w="3258" w:type="dxa"/>
            <w:noWrap/>
            <w:hideMark/>
          </w:tcPr>
          <w:p w14:paraId="28A59220" w14:textId="77777777" w:rsidR="00326AB5" w:rsidRPr="00AD525B" w:rsidRDefault="00326AB5" w:rsidP="00326AB5">
            <w:pPr>
              <w:keepNext w:val="0"/>
              <w:keepLines w:val="0"/>
              <w:spacing w:after="0"/>
              <w:jc w:val="left"/>
              <w:rPr>
                <w:sz w:val="22"/>
                <w:szCs w:val="22"/>
              </w:rPr>
            </w:pPr>
            <w:r w:rsidRPr="00AD525B">
              <w:rPr>
                <w:sz w:val="22"/>
                <w:szCs w:val="22"/>
              </w:rPr>
              <w:t>Ady Endre</w:t>
            </w:r>
          </w:p>
        </w:tc>
        <w:tc>
          <w:tcPr>
            <w:tcW w:w="1051" w:type="dxa"/>
            <w:noWrap/>
            <w:hideMark/>
          </w:tcPr>
          <w:p w14:paraId="72E39E9A" w14:textId="77777777" w:rsidR="00326AB5" w:rsidRPr="00AD525B" w:rsidRDefault="00326AB5" w:rsidP="00326AB5">
            <w:pPr>
              <w:keepNext w:val="0"/>
              <w:keepLines w:val="0"/>
              <w:spacing w:after="0"/>
              <w:jc w:val="left"/>
              <w:rPr>
                <w:sz w:val="22"/>
                <w:szCs w:val="22"/>
              </w:rPr>
            </w:pPr>
            <w:r w:rsidRPr="00AD525B">
              <w:rPr>
                <w:sz w:val="22"/>
                <w:szCs w:val="22"/>
              </w:rPr>
              <w:t>160</w:t>
            </w:r>
          </w:p>
        </w:tc>
        <w:tc>
          <w:tcPr>
            <w:tcW w:w="1066" w:type="dxa"/>
            <w:noWrap/>
            <w:hideMark/>
          </w:tcPr>
          <w:p w14:paraId="21487701"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740A1AFB"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941" w:type="dxa"/>
            <w:noWrap/>
            <w:hideMark/>
          </w:tcPr>
          <w:p w14:paraId="42BA032C"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879" w:type="dxa"/>
            <w:noWrap/>
            <w:hideMark/>
          </w:tcPr>
          <w:p w14:paraId="75188FB7"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939" w:type="dxa"/>
            <w:noWrap/>
            <w:hideMark/>
          </w:tcPr>
          <w:p w14:paraId="4A4E4C6D"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879" w:type="dxa"/>
            <w:noWrap/>
            <w:hideMark/>
          </w:tcPr>
          <w:p w14:paraId="38D6CFA2"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879" w:type="dxa"/>
            <w:noWrap/>
            <w:hideMark/>
          </w:tcPr>
          <w:p w14:paraId="23E8521E"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1153" w:type="dxa"/>
            <w:noWrap/>
            <w:hideMark/>
          </w:tcPr>
          <w:p w14:paraId="22A321B1" w14:textId="77777777" w:rsidR="00326AB5" w:rsidRPr="00AD525B" w:rsidRDefault="00326AB5" w:rsidP="00326AB5">
            <w:pPr>
              <w:keepNext w:val="0"/>
              <w:keepLines w:val="0"/>
              <w:spacing w:after="0"/>
              <w:jc w:val="left"/>
              <w:rPr>
                <w:sz w:val="22"/>
                <w:szCs w:val="22"/>
              </w:rPr>
            </w:pPr>
            <w:r w:rsidRPr="00AD525B">
              <w:rPr>
                <w:sz w:val="22"/>
                <w:szCs w:val="22"/>
              </w:rPr>
              <w:t>960</w:t>
            </w:r>
          </w:p>
        </w:tc>
        <w:tc>
          <w:tcPr>
            <w:tcW w:w="1276" w:type="dxa"/>
            <w:noWrap/>
            <w:hideMark/>
          </w:tcPr>
          <w:p w14:paraId="67504024" w14:textId="77777777" w:rsidR="00326AB5" w:rsidRPr="00AD525B" w:rsidRDefault="00326AB5" w:rsidP="00326AB5">
            <w:pPr>
              <w:keepNext w:val="0"/>
              <w:keepLines w:val="0"/>
              <w:spacing w:after="0"/>
              <w:jc w:val="left"/>
              <w:rPr>
                <w:sz w:val="22"/>
                <w:szCs w:val="22"/>
              </w:rPr>
            </w:pPr>
            <w:r w:rsidRPr="00AD525B">
              <w:rPr>
                <w:sz w:val="22"/>
                <w:szCs w:val="22"/>
              </w:rPr>
              <w:t>960</w:t>
            </w:r>
          </w:p>
        </w:tc>
      </w:tr>
      <w:tr w:rsidR="00326AB5" w:rsidRPr="00AD525B" w14:paraId="3F45E2BD" w14:textId="77777777" w:rsidTr="00326AB5">
        <w:trPr>
          <w:trHeight w:val="315"/>
          <w:jc w:val="center"/>
        </w:trPr>
        <w:tc>
          <w:tcPr>
            <w:tcW w:w="999" w:type="dxa"/>
            <w:noWrap/>
            <w:hideMark/>
          </w:tcPr>
          <w:p w14:paraId="461B2E74" w14:textId="77777777" w:rsidR="00326AB5" w:rsidRPr="00AD525B" w:rsidRDefault="00326AB5" w:rsidP="00326AB5">
            <w:pPr>
              <w:keepNext w:val="0"/>
              <w:keepLines w:val="0"/>
              <w:spacing w:after="0"/>
              <w:jc w:val="left"/>
              <w:rPr>
                <w:sz w:val="22"/>
                <w:szCs w:val="22"/>
              </w:rPr>
            </w:pPr>
            <w:r w:rsidRPr="00AD525B">
              <w:rPr>
                <w:sz w:val="22"/>
                <w:szCs w:val="22"/>
              </w:rPr>
              <w:t>14</w:t>
            </w:r>
          </w:p>
        </w:tc>
        <w:tc>
          <w:tcPr>
            <w:tcW w:w="3258" w:type="dxa"/>
            <w:noWrap/>
            <w:hideMark/>
          </w:tcPr>
          <w:p w14:paraId="1BD1EED6" w14:textId="77777777" w:rsidR="00326AB5" w:rsidRPr="00AD525B" w:rsidRDefault="00326AB5" w:rsidP="00326AB5">
            <w:pPr>
              <w:keepNext w:val="0"/>
              <w:keepLines w:val="0"/>
              <w:spacing w:after="0"/>
              <w:jc w:val="left"/>
              <w:rPr>
                <w:sz w:val="22"/>
                <w:szCs w:val="22"/>
              </w:rPr>
            </w:pPr>
            <w:r w:rsidRPr="00AD525B">
              <w:rPr>
                <w:sz w:val="22"/>
                <w:szCs w:val="22"/>
              </w:rPr>
              <w:t>Scurtă</w:t>
            </w:r>
          </w:p>
        </w:tc>
        <w:tc>
          <w:tcPr>
            <w:tcW w:w="1051" w:type="dxa"/>
            <w:noWrap/>
            <w:hideMark/>
          </w:tcPr>
          <w:p w14:paraId="5FC44149" w14:textId="77777777" w:rsidR="00326AB5" w:rsidRPr="00AD525B" w:rsidRDefault="00326AB5" w:rsidP="00326AB5">
            <w:pPr>
              <w:keepNext w:val="0"/>
              <w:keepLines w:val="0"/>
              <w:spacing w:after="0"/>
              <w:jc w:val="left"/>
              <w:rPr>
                <w:sz w:val="22"/>
                <w:szCs w:val="22"/>
              </w:rPr>
            </w:pPr>
            <w:r w:rsidRPr="00AD525B">
              <w:rPr>
                <w:sz w:val="22"/>
                <w:szCs w:val="22"/>
              </w:rPr>
              <w:t>100</w:t>
            </w:r>
          </w:p>
        </w:tc>
        <w:tc>
          <w:tcPr>
            <w:tcW w:w="1066" w:type="dxa"/>
            <w:noWrap/>
            <w:hideMark/>
          </w:tcPr>
          <w:p w14:paraId="07097A8B"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11AEE4FD" w14:textId="77777777" w:rsidR="00326AB5" w:rsidRPr="00AD525B" w:rsidRDefault="00326AB5" w:rsidP="00326AB5">
            <w:pPr>
              <w:keepNext w:val="0"/>
              <w:keepLines w:val="0"/>
              <w:spacing w:after="0"/>
              <w:jc w:val="left"/>
              <w:rPr>
                <w:sz w:val="22"/>
                <w:szCs w:val="22"/>
              </w:rPr>
            </w:pPr>
            <w:r w:rsidRPr="00AD525B">
              <w:rPr>
                <w:sz w:val="22"/>
                <w:szCs w:val="22"/>
              </w:rPr>
              <w:t>600</w:t>
            </w:r>
          </w:p>
        </w:tc>
        <w:tc>
          <w:tcPr>
            <w:tcW w:w="941" w:type="dxa"/>
            <w:noWrap/>
            <w:hideMark/>
          </w:tcPr>
          <w:p w14:paraId="7D93841D" w14:textId="77777777" w:rsidR="00326AB5" w:rsidRPr="00AD525B" w:rsidRDefault="00326AB5" w:rsidP="00326AB5">
            <w:pPr>
              <w:keepNext w:val="0"/>
              <w:keepLines w:val="0"/>
              <w:spacing w:after="0"/>
              <w:jc w:val="left"/>
              <w:rPr>
                <w:sz w:val="22"/>
                <w:szCs w:val="22"/>
              </w:rPr>
            </w:pPr>
            <w:r w:rsidRPr="00AD525B">
              <w:rPr>
                <w:sz w:val="22"/>
                <w:szCs w:val="22"/>
              </w:rPr>
              <w:t>600</w:t>
            </w:r>
          </w:p>
        </w:tc>
        <w:tc>
          <w:tcPr>
            <w:tcW w:w="879" w:type="dxa"/>
            <w:noWrap/>
            <w:hideMark/>
          </w:tcPr>
          <w:p w14:paraId="1F40544F" w14:textId="77777777" w:rsidR="00326AB5" w:rsidRPr="00AD525B" w:rsidRDefault="00326AB5" w:rsidP="00326AB5">
            <w:pPr>
              <w:keepNext w:val="0"/>
              <w:keepLines w:val="0"/>
              <w:spacing w:after="0"/>
              <w:jc w:val="left"/>
              <w:rPr>
                <w:sz w:val="22"/>
                <w:szCs w:val="22"/>
              </w:rPr>
            </w:pPr>
            <w:r w:rsidRPr="00AD525B">
              <w:rPr>
                <w:sz w:val="22"/>
                <w:szCs w:val="22"/>
              </w:rPr>
              <w:t>600</w:t>
            </w:r>
          </w:p>
        </w:tc>
        <w:tc>
          <w:tcPr>
            <w:tcW w:w="939" w:type="dxa"/>
            <w:noWrap/>
            <w:hideMark/>
          </w:tcPr>
          <w:p w14:paraId="01EF1346" w14:textId="77777777" w:rsidR="00326AB5" w:rsidRPr="00AD525B" w:rsidRDefault="00326AB5" w:rsidP="00326AB5">
            <w:pPr>
              <w:keepNext w:val="0"/>
              <w:keepLines w:val="0"/>
              <w:spacing w:after="0"/>
              <w:jc w:val="left"/>
              <w:rPr>
                <w:sz w:val="22"/>
                <w:szCs w:val="22"/>
              </w:rPr>
            </w:pPr>
            <w:r w:rsidRPr="00AD525B">
              <w:rPr>
                <w:sz w:val="22"/>
                <w:szCs w:val="22"/>
              </w:rPr>
              <w:t>600</w:t>
            </w:r>
          </w:p>
        </w:tc>
        <w:tc>
          <w:tcPr>
            <w:tcW w:w="879" w:type="dxa"/>
            <w:noWrap/>
            <w:hideMark/>
          </w:tcPr>
          <w:p w14:paraId="4BC31D3A" w14:textId="77777777" w:rsidR="00326AB5" w:rsidRPr="00AD525B" w:rsidRDefault="00326AB5" w:rsidP="00326AB5">
            <w:pPr>
              <w:keepNext w:val="0"/>
              <w:keepLines w:val="0"/>
              <w:spacing w:after="0"/>
              <w:jc w:val="left"/>
              <w:rPr>
                <w:sz w:val="22"/>
                <w:szCs w:val="22"/>
              </w:rPr>
            </w:pPr>
            <w:r w:rsidRPr="00AD525B">
              <w:rPr>
                <w:sz w:val="22"/>
                <w:szCs w:val="22"/>
              </w:rPr>
              <w:t>600</w:t>
            </w:r>
          </w:p>
        </w:tc>
        <w:tc>
          <w:tcPr>
            <w:tcW w:w="879" w:type="dxa"/>
            <w:noWrap/>
            <w:hideMark/>
          </w:tcPr>
          <w:p w14:paraId="174507C7" w14:textId="77777777" w:rsidR="00326AB5" w:rsidRPr="00AD525B" w:rsidRDefault="00326AB5" w:rsidP="00326AB5">
            <w:pPr>
              <w:keepNext w:val="0"/>
              <w:keepLines w:val="0"/>
              <w:spacing w:after="0"/>
              <w:jc w:val="left"/>
              <w:rPr>
                <w:sz w:val="22"/>
                <w:szCs w:val="22"/>
              </w:rPr>
            </w:pPr>
            <w:r w:rsidRPr="00AD525B">
              <w:rPr>
                <w:sz w:val="22"/>
                <w:szCs w:val="22"/>
              </w:rPr>
              <w:t>600</w:t>
            </w:r>
          </w:p>
        </w:tc>
        <w:tc>
          <w:tcPr>
            <w:tcW w:w="1153" w:type="dxa"/>
            <w:noWrap/>
            <w:hideMark/>
          </w:tcPr>
          <w:p w14:paraId="4E480F45" w14:textId="77777777" w:rsidR="00326AB5" w:rsidRPr="00AD525B" w:rsidRDefault="00326AB5" w:rsidP="00326AB5">
            <w:pPr>
              <w:keepNext w:val="0"/>
              <w:keepLines w:val="0"/>
              <w:spacing w:after="0"/>
              <w:jc w:val="left"/>
              <w:rPr>
                <w:sz w:val="22"/>
                <w:szCs w:val="22"/>
              </w:rPr>
            </w:pPr>
            <w:r w:rsidRPr="00AD525B">
              <w:rPr>
                <w:sz w:val="22"/>
                <w:szCs w:val="22"/>
              </w:rPr>
              <w:t>600</w:t>
            </w:r>
          </w:p>
        </w:tc>
        <w:tc>
          <w:tcPr>
            <w:tcW w:w="1276" w:type="dxa"/>
            <w:noWrap/>
            <w:hideMark/>
          </w:tcPr>
          <w:p w14:paraId="3D7EA9D3" w14:textId="77777777" w:rsidR="00326AB5" w:rsidRPr="00AD525B" w:rsidRDefault="00326AB5" w:rsidP="00326AB5">
            <w:pPr>
              <w:keepNext w:val="0"/>
              <w:keepLines w:val="0"/>
              <w:spacing w:after="0"/>
              <w:jc w:val="left"/>
              <w:rPr>
                <w:sz w:val="22"/>
                <w:szCs w:val="22"/>
              </w:rPr>
            </w:pPr>
            <w:r w:rsidRPr="00AD525B">
              <w:rPr>
                <w:sz w:val="22"/>
                <w:szCs w:val="22"/>
              </w:rPr>
              <w:t>600</w:t>
            </w:r>
          </w:p>
        </w:tc>
      </w:tr>
      <w:tr w:rsidR="00326AB5" w:rsidRPr="00AD525B" w14:paraId="62C48709" w14:textId="77777777" w:rsidTr="00326AB5">
        <w:trPr>
          <w:trHeight w:val="315"/>
          <w:jc w:val="center"/>
        </w:trPr>
        <w:tc>
          <w:tcPr>
            <w:tcW w:w="999" w:type="dxa"/>
            <w:noWrap/>
            <w:hideMark/>
          </w:tcPr>
          <w:p w14:paraId="77183364" w14:textId="77777777" w:rsidR="00326AB5" w:rsidRPr="00AD525B" w:rsidRDefault="00326AB5" w:rsidP="00326AB5">
            <w:pPr>
              <w:keepNext w:val="0"/>
              <w:keepLines w:val="0"/>
              <w:spacing w:after="0"/>
              <w:jc w:val="left"/>
              <w:rPr>
                <w:sz w:val="22"/>
                <w:szCs w:val="22"/>
              </w:rPr>
            </w:pPr>
            <w:r w:rsidRPr="00AD525B">
              <w:rPr>
                <w:sz w:val="22"/>
                <w:szCs w:val="22"/>
              </w:rPr>
              <w:t>15</w:t>
            </w:r>
          </w:p>
        </w:tc>
        <w:tc>
          <w:tcPr>
            <w:tcW w:w="3258" w:type="dxa"/>
            <w:noWrap/>
            <w:hideMark/>
          </w:tcPr>
          <w:p w14:paraId="76786F26" w14:textId="77777777" w:rsidR="00326AB5" w:rsidRPr="00AD525B" w:rsidRDefault="00326AB5" w:rsidP="00326AB5">
            <w:pPr>
              <w:keepNext w:val="0"/>
              <w:keepLines w:val="0"/>
              <w:spacing w:after="0"/>
              <w:jc w:val="left"/>
              <w:rPr>
                <w:sz w:val="22"/>
                <w:szCs w:val="22"/>
              </w:rPr>
            </w:pPr>
            <w:r w:rsidRPr="00AD525B">
              <w:rPr>
                <w:sz w:val="22"/>
                <w:szCs w:val="22"/>
              </w:rPr>
              <w:t>Varga</w:t>
            </w:r>
          </w:p>
        </w:tc>
        <w:tc>
          <w:tcPr>
            <w:tcW w:w="1051" w:type="dxa"/>
            <w:noWrap/>
            <w:hideMark/>
          </w:tcPr>
          <w:p w14:paraId="054CED55" w14:textId="77777777" w:rsidR="00326AB5" w:rsidRPr="00AD525B" w:rsidRDefault="00326AB5" w:rsidP="00326AB5">
            <w:pPr>
              <w:keepNext w:val="0"/>
              <w:keepLines w:val="0"/>
              <w:spacing w:after="0"/>
              <w:jc w:val="left"/>
              <w:rPr>
                <w:sz w:val="22"/>
                <w:szCs w:val="22"/>
              </w:rPr>
            </w:pPr>
            <w:r w:rsidRPr="00AD525B">
              <w:rPr>
                <w:sz w:val="22"/>
                <w:szCs w:val="22"/>
              </w:rPr>
              <w:t>180</w:t>
            </w:r>
          </w:p>
        </w:tc>
        <w:tc>
          <w:tcPr>
            <w:tcW w:w="1066" w:type="dxa"/>
            <w:noWrap/>
            <w:hideMark/>
          </w:tcPr>
          <w:p w14:paraId="73399856"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03961FDF"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941" w:type="dxa"/>
            <w:noWrap/>
            <w:hideMark/>
          </w:tcPr>
          <w:p w14:paraId="31514E9B"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879" w:type="dxa"/>
            <w:noWrap/>
            <w:hideMark/>
          </w:tcPr>
          <w:p w14:paraId="17416AAD"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939" w:type="dxa"/>
            <w:noWrap/>
            <w:hideMark/>
          </w:tcPr>
          <w:p w14:paraId="43A62492"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879" w:type="dxa"/>
            <w:noWrap/>
            <w:hideMark/>
          </w:tcPr>
          <w:p w14:paraId="57D5D7F1"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879" w:type="dxa"/>
            <w:noWrap/>
            <w:hideMark/>
          </w:tcPr>
          <w:p w14:paraId="41CA2FC3"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1153" w:type="dxa"/>
            <w:noWrap/>
            <w:hideMark/>
          </w:tcPr>
          <w:p w14:paraId="0497254F"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1276" w:type="dxa"/>
            <w:noWrap/>
            <w:hideMark/>
          </w:tcPr>
          <w:p w14:paraId="357EF688" w14:textId="77777777" w:rsidR="00326AB5" w:rsidRPr="00AD525B" w:rsidRDefault="00326AB5" w:rsidP="00326AB5">
            <w:pPr>
              <w:keepNext w:val="0"/>
              <w:keepLines w:val="0"/>
              <w:spacing w:after="0"/>
              <w:jc w:val="left"/>
              <w:rPr>
                <w:sz w:val="22"/>
                <w:szCs w:val="22"/>
              </w:rPr>
            </w:pPr>
            <w:r w:rsidRPr="00AD525B">
              <w:rPr>
                <w:sz w:val="22"/>
                <w:szCs w:val="22"/>
              </w:rPr>
              <w:t>1080</w:t>
            </w:r>
          </w:p>
        </w:tc>
      </w:tr>
      <w:tr w:rsidR="00326AB5" w:rsidRPr="00AD525B" w14:paraId="01CE9E84" w14:textId="77777777" w:rsidTr="00326AB5">
        <w:trPr>
          <w:trHeight w:val="315"/>
          <w:jc w:val="center"/>
        </w:trPr>
        <w:tc>
          <w:tcPr>
            <w:tcW w:w="999" w:type="dxa"/>
            <w:noWrap/>
            <w:hideMark/>
          </w:tcPr>
          <w:p w14:paraId="287D56FD" w14:textId="77777777" w:rsidR="00326AB5" w:rsidRPr="00AD525B" w:rsidRDefault="00326AB5" w:rsidP="00326AB5">
            <w:pPr>
              <w:keepNext w:val="0"/>
              <w:keepLines w:val="0"/>
              <w:spacing w:after="0"/>
              <w:jc w:val="left"/>
              <w:rPr>
                <w:sz w:val="22"/>
                <w:szCs w:val="22"/>
              </w:rPr>
            </w:pPr>
            <w:r w:rsidRPr="00AD525B">
              <w:rPr>
                <w:sz w:val="22"/>
                <w:szCs w:val="22"/>
              </w:rPr>
              <w:t>16</w:t>
            </w:r>
          </w:p>
        </w:tc>
        <w:tc>
          <w:tcPr>
            <w:tcW w:w="3258" w:type="dxa"/>
            <w:noWrap/>
            <w:hideMark/>
          </w:tcPr>
          <w:p w14:paraId="6B7EDEE8" w14:textId="77777777" w:rsidR="00326AB5" w:rsidRPr="00AD525B" w:rsidRDefault="00326AB5" w:rsidP="00326AB5">
            <w:pPr>
              <w:keepNext w:val="0"/>
              <w:keepLines w:val="0"/>
              <w:spacing w:after="0"/>
              <w:jc w:val="left"/>
              <w:rPr>
                <w:sz w:val="22"/>
                <w:szCs w:val="22"/>
              </w:rPr>
            </w:pPr>
            <w:r w:rsidRPr="00AD525B">
              <w:rPr>
                <w:sz w:val="22"/>
                <w:szCs w:val="22"/>
              </w:rPr>
              <w:t>Dozsa Gyorgy</w:t>
            </w:r>
          </w:p>
        </w:tc>
        <w:tc>
          <w:tcPr>
            <w:tcW w:w="1051" w:type="dxa"/>
            <w:noWrap/>
            <w:hideMark/>
          </w:tcPr>
          <w:p w14:paraId="7D3A508E" w14:textId="77777777" w:rsidR="00326AB5" w:rsidRPr="00AD525B" w:rsidRDefault="00326AB5" w:rsidP="00326AB5">
            <w:pPr>
              <w:keepNext w:val="0"/>
              <w:keepLines w:val="0"/>
              <w:spacing w:after="0"/>
              <w:jc w:val="left"/>
              <w:rPr>
                <w:sz w:val="22"/>
                <w:szCs w:val="22"/>
              </w:rPr>
            </w:pPr>
            <w:r w:rsidRPr="00AD525B">
              <w:rPr>
                <w:sz w:val="22"/>
                <w:szCs w:val="22"/>
              </w:rPr>
              <w:t>420</w:t>
            </w:r>
          </w:p>
        </w:tc>
        <w:tc>
          <w:tcPr>
            <w:tcW w:w="1066" w:type="dxa"/>
            <w:noWrap/>
            <w:hideMark/>
          </w:tcPr>
          <w:p w14:paraId="4131558A"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1CAB7603" w14:textId="77777777" w:rsidR="00326AB5" w:rsidRPr="00AD525B" w:rsidRDefault="00326AB5" w:rsidP="00326AB5">
            <w:pPr>
              <w:keepNext w:val="0"/>
              <w:keepLines w:val="0"/>
              <w:spacing w:after="0"/>
              <w:jc w:val="left"/>
              <w:rPr>
                <w:sz w:val="22"/>
                <w:szCs w:val="22"/>
              </w:rPr>
            </w:pPr>
            <w:r w:rsidRPr="00AD525B">
              <w:rPr>
                <w:sz w:val="22"/>
                <w:szCs w:val="22"/>
              </w:rPr>
              <w:t>2520</w:t>
            </w:r>
          </w:p>
        </w:tc>
        <w:tc>
          <w:tcPr>
            <w:tcW w:w="941" w:type="dxa"/>
            <w:noWrap/>
            <w:hideMark/>
          </w:tcPr>
          <w:p w14:paraId="78DB139F" w14:textId="77777777" w:rsidR="00326AB5" w:rsidRPr="00AD525B" w:rsidRDefault="00326AB5" w:rsidP="00326AB5">
            <w:pPr>
              <w:keepNext w:val="0"/>
              <w:keepLines w:val="0"/>
              <w:spacing w:after="0"/>
              <w:jc w:val="left"/>
              <w:rPr>
                <w:sz w:val="22"/>
                <w:szCs w:val="22"/>
              </w:rPr>
            </w:pPr>
            <w:r w:rsidRPr="00AD525B">
              <w:rPr>
                <w:sz w:val="22"/>
                <w:szCs w:val="22"/>
              </w:rPr>
              <w:t>2520</w:t>
            </w:r>
          </w:p>
        </w:tc>
        <w:tc>
          <w:tcPr>
            <w:tcW w:w="879" w:type="dxa"/>
            <w:noWrap/>
            <w:hideMark/>
          </w:tcPr>
          <w:p w14:paraId="078CC65B" w14:textId="77777777" w:rsidR="00326AB5" w:rsidRPr="00AD525B" w:rsidRDefault="00326AB5" w:rsidP="00326AB5">
            <w:pPr>
              <w:keepNext w:val="0"/>
              <w:keepLines w:val="0"/>
              <w:spacing w:after="0"/>
              <w:jc w:val="left"/>
              <w:rPr>
                <w:sz w:val="22"/>
                <w:szCs w:val="22"/>
              </w:rPr>
            </w:pPr>
            <w:r w:rsidRPr="00AD525B">
              <w:rPr>
                <w:sz w:val="22"/>
                <w:szCs w:val="22"/>
              </w:rPr>
              <w:t>2520</w:t>
            </w:r>
          </w:p>
        </w:tc>
        <w:tc>
          <w:tcPr>
            <w:tcW w:w="939" w:type="dxa"/>
            <w:noWrap/>
            <w:hideMark/>
          </w:tcPr>
          <w:p w14:paraId="3EA253D2" w14:textId="77777777" w:rsidR="00326AB5" w:rsidRPr="00AD525B" w:rsidRDefault="00326AB5" w:rsidP="00326AB5">
            <w:pPr>
              <w:keepNext w:val="0"/>
              <w:keepLines w:val="0"/>
              <w:spacing w:after="0"/>
              <w:jc w:val="left"/>
              <w:rPr>
                <w:sz w:val="22"/>
                <w:szCs w:val="22"/>
              </w:rPr>
            </w:pPr>
            <w:r w:rsidRPr="00AD525B">
              <w:rPr>
                <w:sz w:val="22"/>
                <w:szCs w:val="22"/>
              </w:rPr>
              <w:t>2520</w:t>
            </w:r>
          </w:p>
        </w:tc>
        <w:tc>
          <w:tcPr>
            <w:tcW w:w="879" w:type="dxa"/>
            <w:noWrap/>
            <w:hideMark/>
          </w:tcPr>
          <w:p w14:paraId="7476730E" w14:textId="77777777" w:rsidR="00326AB5" w:rsidRPr="00AD525B" w:rsidRDefault="00326AB5" w:rsidP="00326AB5">
            <w:pPr>
              <w:keepNext w:val="0"/>
              <w:keepLines w:val="0"/>
              <w:spacing w:after="0"/>
              <w:jc w:val="left"/>
              <w:rPr>
                <w:sz w:val="22"/>
                <w:szCs w:val="22"/>
              </w:rPr>
            </w:pPr>
            <w:r w:rsidRPr="00AD525B">
              <w:rPr>
                <w:sz w:val="22"/>
                <w:szCs w:val="22"/>
              </w:rPr>
              <w:t>2520</w:t>
            </w:r>
          </w:p>
        </w:tc>
        <w:tc>
          <w:tcPr>
            <w:tcW w:w="879" w:type="dxa"/>
            <w:noWrap/>
            <w:hideMark/>
          </w:tcPr>
          <w:p w14:paraId="7F28E322" w14:textId="77777777" w:rsidR="00326AB5" w:rsidRPr="00AD525B" w:rsidRDefault="00326AB5" w:rsidP="00326AB5">
            <w:pPr>
              <w:keepNext w:val="0"/>
              <w:keepLines w:val="0"/>
              <w:spacing w:after="0"/>
              <w:jc w:val="left"/>
              <w:rPr>
                <w:sz w:val="22"/>
                <w:szCs w:val="22"/>
              </w:rPr>
            </w:pPr>
            <w:r w:rsidRPr="00AD525B">
              <w:rPr>
                <w:sz w:val="22"/>
                <w:szCs w:val="22"/>
              </w:rPr>
              <w:t>2520</w:t>
            </w:r>
          </w:p>
        </w:tc>
        <w:tc>
          <w:tcPr>
            <w:tcW w:w="1153" w:type="dxa"/>
            <w:noWrap/>
            <w:hideMark/>
          </w:tcPr>
          <w:p w14:paraId="5E9E83B7" w14:textId="77777777" w:rsidR="00326AB5" w:rsidRPr="00AD525B" w:rsidRDefault="00326AB5" w:rsidP="00326AB5">
            <w:pPr>
              <w:keepNext w:val="0"/>
              <w:keepLines w:val="0"/>
              <w:spacing w:after="0"/>
              <w:jc w:val="left"/>
              <w:rPr>
                <w:sz w:val="22"/>
                <w:szCs w:val="22"/>
              </w:rPr>
            </w:pPr>
            <w:r w:rsidRPr="00AD525B">
              <w:rPr>
                <w:sz w:val="22"/>
                <w:szCs w:val="22"/>
              </w:rPr>
              <w:t>2520</w:t>
            </w:r>
          </w:p>
        </w:tc>
        <w:tc>
          <w:tcPr>
            <w:tcW w:w="1276" w:type="dxa"/>
            <w:noWrap/>
            <w:hideMark/>
          </w:tcPr>
          <w:p w14:paraId="022FE0C5" w14:textId="77777777" w:rsidR="00326AB5" w:rsidRPr="00AD525B" w:rsidRDefault="00326AB5" w:rsidP="00326AB5">
            <w:pPr>
              <w:keepNext w:val="0"/>
              <w:keepLines w:val="0"/>
              <w:spacing w:after="0"/>
              <w:jc w:val="left"/>
              <w:rPr>
                <w:sz w:val="22"/>
                <w:szCs w:val="22"/>
              </w:rPr>
            </w:pPr>
            <w:r w:rsidRPr="00AD525B">
              <w:rPr>
                <w:sz w:val="22"/>
                <w:szCs w:val="22"/>
              </w:rPr>
              <w:t>2520</w:t>
            </w:r>
          </w:p>
        </w:tc>
      </w:tr>
      <w:tr w:rsidR="00326AB5" w:rsidRPr="00AD525B" w14:paraId="7CE28B74" w14:textId="77777777" w:rsidTr="00326AB5">
        <w:trPr>
          <w:trHeight w:val="315"/>
          <w:jc w:val="center"/>
        </w:trPr>
        <w:tc>
          <w:tcPr>
            <w:tcW w:w="999" w:type="dxa"/>
            <w:noWrap/>
            <w:hideMark/>
          </w:tcPr>
          <w:p w14:paraId="6EA3E33A" w14:textId="77777777" w:rsidR="00326AB5" w:rsidRPr="00AD525B" w:rsidRDefault="00326AB5" w:rsidP="00326AB5">
            <w:pPr>
              <w:keepNext w:val="0"/>
              <w:keepLines w:val="0"/>
              <w:spacing w:after="0"/>
              <w:jc w:val="left"/>
              <w:rPr>
                <w:sz w:val="22"/>
                <w:szCs w:val="22"/>
              </w:rPr>
            </w:pPr>
            <w:r w:rsidRPr="00AD525B">
              <w:rPr>
                <w:sz w:val="22"/>
                <w:szCs w:val="22"/>
              </w:rPr>
              <w:t>17</w:t>
            </w:r>
          </w:p>
        </w:tc>
        <w:tc>
          <w:tcPr>
            <w:tcW w:w="3258" w:type="dxa"/>
            <w:noWrap/>
            <w:hideMark/>
          </w:tcPr>
          <w:p w14:paraId="20511E88" w14:textId="77777777" w:rsidR="00326AB5" w:rsidRPr="00AD525B" w:rsidRDefault="00326AB5" w:rsidP="00326AB5">
            <w:pPr>
              <w:keepNext w:val="0"/>
              <w:keepLines w:val="0"/>
              <w:spacing w:after="0"/>
              <w:jc w:val="left"/>
              <w:rPr>
                <w:sz w:val="22"/>
                <w:szCs w:val="22"/>
              </w:rPr>
            </w:pPr>
            <w:r w:rsidRPr="00AD525B">
              <w:rPr>
                <w:sz w:val="22"/>
                <w:szCs w:val="22"/>
              </w:rPr>
              <w:t>Kihago</w:t>
            </w:r>
          </w:p>
        </w:tc>
        <w:tc>
          <w:tcPr>
            <w:tcW w:w="1051" w:type="dxa"/>
            <w:noWrap/>
            <w:hideMark/>
          </w:tcPr>
          <w:p w14:paraId="630CF9FB" w14:textId="77777777" w:rsidR="00326AB5" w:rsidRPr="00AD525B" w:rsidRDefault="00326AB5" w:rsidP="00326AB5">
            <w:pPr>
              <w:keepNext w:val="0"/>
              <w:keepLines w:val="0"/>
              <w:spacing w:after="0"/>
              <w:jc w:val="left"/>
              <w:rPr>
                <w:sz w:val="22"/>
                <w:szCs w:val="22"/>
              </w:rPr>
            </w:pPr>
            <w:r w:rsidRPr="00AD525B">
              <w:rPr>
                <w:sz w:val="22"/>
                <w:szCs w:val="22"/>
              </w:rPr>
              <w:t>200</w:t>
            </w:r>
          </w:p>
        </w:tc>
        <w:tc>
          <w:tcPr>
            <w:tcW w:w="1066" w:type="dxa"/>
            <w:noWrap/>
            <w:hideMark/>
          </w:tcPr>
          <w:p w14:paraId="03DF0354"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1D8F6BA2" w14:textId="77777777" w:rsidR="00326AB5" w:rsidRPr="00AD525B" w:rsidRDefault="00326AB5" w:rsidP="00326AB5">
            <w:pPr>
              <w:keepNext w:val="0"/>
              <w:keepLines w:val="0"/>
              <w:spacing w:after="0"/>
              <w:jc w:val="left"/>
              <w:rPr>
                <w:sz w:val="22"/>
                <w:szCs w:val="22"/>
              </w:rPr>
            </w:pPr>
            <w:r w:rsidRPr="00AD525B">
              <w:rPr>
                <w:sz w:val="22"/>
                <w:szCs w:val="22"/>
              </w:rPr>
              <w:t>1200</w:t>
            </w:r>
          </w:p>
        </w:tc>
        <w:tc>
          <w:tcPr>
            <w:tcW w:w="941" w:type="dxa"/>
            <w:noWrap/>
            <w:hideMark/>
          </w:tcPr>
          <w:p w14:paraId="2220EF95" w14:textId="77777777" w:rsidR="00326AB5" w:rsidRPr="00AD525B" w:rsidRDefault="00326AB5" w:rsidP="00326AB5">
            <w:pPr>
              <w:keepNext w:val="0"/>
              <w:keepLines w:val="0"/>
              <w:spacing w:after="0"/>
              <w:jc w:val="left"/>
              <w:rPr>
                <w:sz w:val="22"/>
                <w:szCs w:val="22"/>
              </w:rPr>
            </w:pPr>
            <w:r w:rsidRPr="00AD525B">
              <w:rPr>
                <w:sz w:val="22"/>
                <w:szCs w:val="22"/>
              </w:rPr>
              <w:t>1200</w:t>
            </w:r>
          </w:p>
        </w:tc>
        <w:tc>
          <w:tcPr>
            <w:tcW w:w="879" w:type="dxa"/>
            <w:noWrap/>
            <w:hideMark/>
          </w:tcPr>
          <w:p w14:paraId="6493F6C7" w14:textId="77777777" w:rsidR="00326AB5" w:rsidRPr="00AD525B" w:rsidRDefault="00326AB5" w:rsidP="00326AB5">
            <w:pPr>
              <w:keepNext w:val="0"/>
              <w:keepLines w:val="0"/>
              <w:spacing w:after="0"/>
              <w:jc w:val="left"/>
              <w:rPr>
                <w:sz w:val="22"/>
                <w:szCs w:val="22"/>
              </w:rPr>
            </w:pPr>
            <w:r w:rsidRPr="00AD525B">
              <w:rPr>
                <w:sz w:val="22"/>
                <w:szCs w:val="22"/>
              </w:rPr>
              <w:t>1200</w:t>
            </w:r>
          </w:p>
        </w:tc>
        <w:tc>
          <w:tcPr>
            <w:tcW w:w="939" w:type="dxa"/>
            <w:noWrap/>
            <w:hideMark/>
          </w:tcPr>
          <w:p w14:paraId="1B6F0D5B" w14:textId="77777777" w:rsidR="00326AB5" w:rsidRPr="00AD525B" w:rsidRDefault="00326AB5" w:rsidP="00326AB5">
            <w:pPr>
              <w:keepNext w:val="0"/>
              <w:keepLines w:val="0"/>
              <w:spacing w:after="0"/>
              <w:jc w:val="left"/>
              <w:rPr>
                <w:sz w:val="22"/>
                <w:szCs w:val="22"/>
              </w:rPr>
            </w:pPr>
            <w:r w:rsidRPr="00AD525B">
              <w:rPr>
                <w:sz w:val="22"/>
                <w:szCs w:val="22"/>
              </w:rPr>
              <w:t>1200</w:t>
            </w:r>
          </w:p>
        </w:tc>
        <w:tc>
          <w:tcPr>
            <w:tcW w:w="879" w:type="dxa"/>
            <w:noWrap/>
            <w:hideMark/>
          </w:tcPr>
          <w:p w14:paraId="0E602677" w14:textId="77777777" w:rsidR="00326AB5" w:rsidRPr="00AD525B" w:rsidRDefault="00326AB5" w:rsidP="00326AB5">
            <w:pPr>
              <w:keepNext w:val="0"/>
              <w:keepLines w:val="0"/>
              <w:spacing w:after="0"/>
              <w:jc w:val="left"/>
              <w:rPr>
                <w:sz w:val="22"/>
                <w:szCs w:val="22"/>
              </w:rPr>
            </w:pPr>
            <w:r w:rsidRPr="00AD525B">
              <w:rPr>
                <w:sz w:val="22"/>
                <w:szCs w:val="22"/>
              </w:rPr>
              <w:t>1200</w:t>
            </w:r>
          </w:p>
        </w:tc>
        <w:tc>
          <w:tcPr>
            <w:tcW w:w="879" w:type="dxa"/>
            <w:noWrap/>
            <w:hideMark/>
          </w:tcPr>
          <w:p w14:paraId="19B064DF" w14:textId="77777777" w:rsidR="00326AB5" w:rsidRPr="00AD525B" w:rsidRDefault="00326AB5" w:rsidP="00326AB5">
            <w:pPr>
              <w:keepNext w:val="0"/>
              <w:keepLines w:val="0"/>
              <w:spacing w:after="0"/>
              <w:jc w:val="left"/>
              <w:rPr>
                <w:sz w:val="22"/>
                <w:szCs w:val="22"/>
              </w:rPr>
            </w:pPr>
            <w:r w:rsidRPr="00AD525B">
              <w:rPr>
                <w:sz w:val="22"/>
                <w:szCs w:val="22"/>
              </w:rPr>
              <w:t>1200</w:t>
            </w:r>
          </w:p>
        </w:tc>
        <w:tc>
          <w:tcPr>
            <w:tcW w:w="1153" w:type="dxa"/>
            <w:noWrap/>
            <w:hideMark/>
          </w:tcPr>
          <w:p w14:paraId="1F1A76FC" w14:textId="77777777" w:rsidR="00326AB5" w:rsidRPr="00AD525B" w:rsidRDefault="00326AB5" w:rsidP="00326AB5">
            <w:pPr>
              <w:keepNext w:val="0"/>
              <w:keepLines w:val="0"/>
              <w:spacing w:after="0"/>
              <w:jc w:val="left"/>
              <w:rPr>
                <w:sz w:val="22"/>
                <w:szCs w:val="22"/>
              </w:rPr>
            </w:pPr>
            <w:r w:rsidRPr="00AD525B">
              <w:rPr>
                <w:sz w:val="22"/>
                <w:szCs w:val="22"/>
              </w:rPr>
              <w:t>1200</w:t>
            </w:r>
          </w:p>
        </w:tc>
        <w:tc>
          <w:tcPr>
            <w:tcW w:w="1276" w:type="dxa"/>
            <w:noWrap/>
            <w:hideMark/>
          </w:tcPr>
          <w:p w14:paraId="55536F52" w14:textId="77777777" w:rsidR="00326AB5" w:rsidRPr="00AD525B" w:rsidRDefault="00326AB5" w:rsidP="00326AB5">
            <w:pPr>
              <w:keepNext w:val="0"/>
              <w:keepLines w:val="0"/>
              <w:spacing w:after="0"/>
              <w:jc w:val="left"/>
              <w:rPr>
                <w:sz w:val="22"/>
                <w:szCs w:val="22"/>
              </w:rPr>
            </w:pPr>
            <w:r w:rsidRPr="00AD525B">
              <w:rPr>
                <w:sz w:val="22"/>
                <w:szCs w:val="22"/>
              </w:rPr>
              <w:t>1200</w:t>
            </w:r>
          </w:p>
        </w:tc>
      </w:tr>
      <w:tr w:rsidR="00326AB5" w:rsidRPr="00AD525B" w14:paraId="4A572303" w14:textId="77777777" w:rsidTr="00326AB5">
        <w:trPr>
          <w:trHeight w:val="315"/>
          <w:jc w:val="center"/>
        </w:trPr>
        <w:tc>
          <w:tcPr>
            <w:tcW w:w="999" w:type="dxa"/>
            <w:noWrap/>
            <w:hideMark/>
          </w:tcPr>
          <w:p w14:paraId="1A0CEC36" w14:textId="77777777" w:rsidR="00326AB5" w:rsidRPr="00AD525B" w:rsidRDefault="00326AB5" w:rsidP="00326AB5">
            <w:pPr>
              <w:keepNext w:val="0"/>
              <w:keepLines w:val="0"/>
              <w:spacing w:after="0"/>
              <w:jc w:val="left"/>
              <w:rPr>
                <w:sz w:val="22"/>
                <w:szCs w:val="22"/>
              </w:rPr>
            </w:pPr>
            <w:r w:rsidRPr="00AD525B">
              <w:rPr>
                <w:sz w:val="22"/>
                <w:szCs w:val="22"/>
              </w:rPr>
              <w:t>18</w:t>
            </w:r>
          </w:p>
        </w:tc>
        <w:tc>
          <w:tcPr>
            <w:tcW w:w="3258" w:type="dxa"/>
            <w:noWrap/>
            <w:hideMark/>
          </w:tcPr>
          <w:p w14:paraId="7CCE8BE3" w14:textId="77777777" w:rsidR="00326AB5" w:rsidRPr="00AD525B" w:rsidRDefault="00326AB5" w:rsidP="00326AB5">
            <w:pPr>
              <w:keepNext w:val="0"/>
              <w:keepLines w:val="0"/>
              <w:spacing w:after="0"/>
              <w:jc w:val="left"/>
              <w:rPr>
                <w:sz w:val="22"/>
                <w:szCs w:val="22"/>
              </w:rPr>
            </w:pPr>
            <w:r w:rsidRPr="00AD525B">
              <w:rPr>
                <w:sz w:val="22"/>
                <w:szCs w:val="22"/>
              </w:rPr>
              <w:t>Margaritar</w:t>
            </w:r>
          </w:p>
        </w:tc>
        <w:tc>
          <w:tcPr>
            <w:tcW w:w="1051" w:type="dxa"/>
            <w:noWrap/>
            <w:hideMark/>
          </w:tcPr>
          <w:p w14:paraId="1AD96D1E" w14:textId="77777777" w:rsidR="00326AB5" w:rsidRPr="00AD525B" w:rsidRDefault="00326AB5" w:rsidP="00326AB5">
            <w:pPr>
              <w:keepNext w:val="0"/>
              <w:keepLines w:val="0"/>
              <w:spacing w:after="0"/>
              <w:jc w:val="left"/>
              <w:rPr>
                <w:sz w:val="22"/>
                <w:szCs w:val="22"/>
              </w:rPr>
            </w:pPr>
            <w:r w:rsidRPr="00AD525B">
              <w:rPr>
                <w:sz w:val="22"/>
                <w:szCs w:val="22"/>
              </w:rPr>
              <w:t>180</w:t>
            </w:r>
          </w:p>
        </w:tc>
        <w:tc>
          <w:tcPr>
            <w:tcW w:w="1066" w:type="dxa"/>
            <w:noWrap/>
            <w:hideMark/>
          </w:tcPr>
          <w:p w14:paraId="223BCFDF"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6BA26BC9"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941" w:type="dxa"/>
            <w:noWrap/>
            <w:hideMark/>
          </w:tcPr>
          <w:p w14:paraId="510DECB0"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879" w:type="dxa"/>
            <w:noWrap/>
            <w:hideMark/>
          </w:tcPr>
          <w:p w14:paraId="1E3E00B8"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939" w:type="dxa"/>
            <w:noWrap/>
            <w:hideMark/>
          </w:tcPr>
          <w:p w14:paraId="4BAE5215"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879" w:type="dxa"/>
            <w:noWrap/>
            <w:hideMark/>
          </w:tcPr>
          <w:p w14:paraId="798FD527"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879" w:type="dxa"/>
            <w:noWrap/>
            <w:hideMark/>
          </w:tcPr>
          <w:p w14:paraId="1DF13E18"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1153" w:type="dxa"/>
            <w:noWrap/>
            <w:hideMark/>
          </w:tcPr>
          <w:p w14:paraId="4AE7DB2F" w14:textId="77777777" w:rsidR="00326AB5" w:rsidRPr="00AD525B" w:rsidRDefault="00326AB5" w:rsidP="00326AB5">
            <w:pPr>
              <w:keepNext w:val="0"/>
              <w:keepLines w:val="0"/>
              <w:spacing w:after="0"/>
              <w:jc w:val="left"/>
              <w:rPr>
                <w:sz w:val="22"/>
                <w:szCs w:val="22"/>
              </w:rPr>
            </w:pPr>
            <w:r w:rsidRPr="00AD525B">
              <w:rPr>
                <w:sz w:val="22"/>
                <w:szCs w:val="22"/>
              </w:rPr>
              <w:t>1080</w:t>
            </w:r>
          </w:p>
        </w:tc>
        <w:tc>
          <w:tcPr>
            <w:tcW w:w="1276" w:type="dxa"/>
            <w:noWrap/>
            <w:hideMark/>
          </w:tcPr>
          <w:p w14:paraId="3BD08A51" w14:textId="77777777" w:rsidR="00326AB5" w:rsidRPr="00AD525B" w:rsidRDefault="00326AB5" w:rsidP="00326AB5">
            <w:pPr>
              <w:keepNext w:val="0"/>
              <w:keepLines w:val="0"/>
              <w:spacing w:after="0"/>
              <w:jc w:val="left"/>
              <w:rPr>
                <w:sz w:val="22"/>
                <w:szCs w:val="22"/>
              </w:rPr>
            </w:pPr>
            <w:r w:rsidRPr="00AD525B">
              <w:rPr>
                <w:sz w:val="22"/>
                <w:szCs w:val="22"/>
              </w:rPr>
              <w:t>1080</w:t>
            </w:r>
          </w:p>
        </w:tc>
      </w:tr>
      <w:tr w:rsidR="00326AB5" w:rsidRPr="00AD525B" w14:paraId="38951DA0" w14:textId="77777777" w:rsidTr="00326AB5">
        <w:trPr>
          <w:trHeight w:val="315"/>
          <w:jc w:val="center"/>
        </w:trPr>
        <w:tc>
          <w:tcPr>
            <w:tcW w:w="999" w:type="dxa"/>
            <w:noWrap/>
            <w:hideMark/>
          </w:tcPr>
          <w:p w14:paraId="0BE6FEEA" w14:textId="77777777" w:rsidR="00326AB5" w:rsidRPr="00AD525B" w:rsidRDefault="00326AB5" w:rsidP="00326AB5">
            <w:pPr>
              <w:keepNext w:val="0"/>
              <w:keepLines w:val="0"/>
              <w:spacing w:after="0"/>
              <w:jc w:val="left"/>
              <w:rPr>
                <w:sz w:val="22"/>
                <w:szCs w:val="22"/>
              </w:rPr>
            </w:pPr>
            <w:r w:rsidRPr="00AD525B">
              <w:rPr>
                <w:sz w:val="22"/>
                <w:szCs w:val="22"/>
              </w:rPr>
              <w:t>19</w:t>
            </w:r>
          </w:p>
        </w:tc>
        <w:tc>
          <w:tcPr>
            <w:tcW w:w="3258" w:type="dxa"/>
            <w:noWrap/>
            <w:hideMark/>
          </w:tcPr>
          <w:p w14:paraId="37CDFBCC" w14:textId="77777777" w:rsidR="00326AB5" w:rsidRPr="00AD525B" w:rsidRDefault="00326AB5" w:rsidP="00326AB5">
            <w:pPr>
              <w:keepNext w:val="0"/>
              <w:keepLines w:val="0"/>
              <w:spacing w:after="0"/>
              <w:jc w:val="left"/>
              <w:rPr>
                <w:sz w:val="22"/>
                <w:szCs w:val="22"/>
              </w:rPr>
            </w:pPr>
            <w:r w:rsidRPr="00AD525B">
              <w:rPr>
                <w:sz w:val="22"/>
                <w:szCs w:val="22"/>
              </w:rPr>
              <w:t>Petofi Sandor</w:t>
            </w:r>
          </w:p>
        </w:tc>
        <w:tc>
          <w:tcPr>
            <w:tcW w:w="1051" w:type="dxa"/>
            <w:noWrap/>
            <w:hideMark/>
          </w:tcPr>
          <w:p w14:paraId="7441A210" w14:textId="77777777" w:rsidR="00326AB5" w:rsidRPr="00AD525B" w:rsidRDefault="00326AB5" w:rsidP="00326AB5">
            <w:pPr>
              <w:keepNext w:val="0"/>
              <w:keepLines w:val="0"/>
              <w:spacing w:after="0"/>
              <w:jc w:val="left"/>
              <w:rPr>
                <w:sz w:val="22"/>
                <w:szCs w:val="22"/>
              </w:rPr>
            </w:pPr>
            <w:r w:rsidRPr="00AD525B">
              <w:rPr>
                <w:sz w:val="22"/>
                <w:szCs w:val="22"/>
              </w:rPr>
              <w:t>320</w:t>
            </w:r>
          </w:p>
        </w:tc>
        <w:tc>
          <w:tcPr>
            <w:tcW w:w="1066" w:type="dxa"/>
            <w:noWrap/>
            <w:hideMark/>
          </w:tcPr>
          <w:p w14:paraId="14F341AB"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532AE85B" w14:textId="77777777" w:rsidR="00326AB5" w:rsidRPr="00AD525B" w:rsidRDefault="00326AB5" w:rsidP="00326AB5">
            <w:pPr>
              <w:keepNext w:val="0"/>
              <w:keepLines w:val="0"/>
              <w:spacing w:after="0"/>
              <w:jc w:val="left"/>
              <w:rPr>
                <w:sz w:val="22"/>
                <w:szCs w:val="22"/>
              </w:rPr>
            </w:pPr>
            <w:r w:rsidRPr="00AD525B">
              <w:rPr>
                <w:sz w:val="22"/>
                <w:szCs w:val="22"/>
              </w:rPr>
              <w:t>1920</w:t>
            </w:r>
          </w:p>
        </w:tc>
        <w:tc>
          <w:tcPr>
            <w:tcW w:w="941" w:type="dxa"/>
            <w:noWrap/>
            <w:hideMark/>
          </w:tcPr>
          <w:p w14:paraId="3020BD7B" w14:textId="77777777" w:rsidR="00326AB5" w:rsidRPr="00AD525B" w:rsidRDefault="00326AB5" w:rsidP="00326AB5">
            <w:pPr>
              <w:keepNext w:val="0"/>
              <w:keepLines w:val="0"/>
              <w:spacing w:after="0"/>
              <w:jc w:val="left"/>
              <w:rPr>
                <w:sz w:val="22"/>
                <w:szCs w:val="22"/>
              </w:rPr>
            </w:pPr>
            <w:r w:rsidRPr="00AD525B">
              <w:rPr>
                <w:sz w:val="22"/>
                <w:szCs w:val="22"/>
              </w:rPr>
              <w:t>1920</w:t>
            </w:r>
          </w:p>
        </w:tc>
        <w:tc>
          <w:tcPr>
            <w:tcW w:w="879" w:type="dxa"/>
            <w:noWrap/>
            <w:hideMark/>
          </w:tcPr>
          <w:p w14:paraId="7311EA07" w14:textId="77777777" w:rsidR="00326AB5" w:rsidRPr="00AD525B" w:rsidRDefault="00326AB5" w:rsidP="00326AB5">
            <w:pPr>
              <w:keepNext w:val="0"/>
              <w:keepLines w:val="0"/>
              <w:spacing w:after="0"/>
              <w:jc w:val="left"/>
              <w:rPr>
                <w:sz w:val="22"/>
                <w:szCs w:val="22"/>
              </w:rPr>
            </w:pPr>
            <w:r w:rsidRPr="00AD525B">
              <w:rPr>
                <w:sz w:val="22"/>
                <w:szCs w:val="22"/>
              </w:rPr>
              <w:t>1920</w:t>
            </w:r>
          </w:p>
        </w:tc>
        <w:tc>
          <w:tcPr>
            <w:tcW w:w="939" w:type="dxa"/>
            <w:noWrap/>
            <w:hideMark/>
          </w:tcPr>
          <w:p w14:paraId="114C004A" w14:textId="77777777" w:rsidR="00326AB5" w:rsidRPr="00AD525B" w:rsidRDefault="00326AB5" w:rsidP="00326AB5">
            <w:pPr>
              <w:keepNext w:val="0"/>
              <w:keepLines w:val="0"/>
              <w:spacing w:after="0"/>
              <w:jc w:val="left"/>
              <w:rPr>
                <w:sz w:val="22"/>
                <w:szCs w:val="22"/>
              </w:rPr>
            </w:pPr>
            <w:r w:rsidRPr="00AD525B">
              <w:rPr>
                <w:sz w:val="22"/>
                <w:szCs w:val="22"/>
              </w:rPr>
              <w:t>1920</w:t>
            </w:r>
          </w:p>
        </w:tc>
        <w:tc>
          <w:tcPr>
            <w:tcW w:w="879" w:type="dxa"/>
            <w:noWrap/>
            <w:hideMark/>
          </w:tcPr>
          <w:p w14:paraId="2BB3C02B" w14:textId="77777777" w:rsidR="00326AB5" w:rsidRPr="00AD525B" w:rsidRDefault="00326AB5" w:rsidP="00326AB5">
            <w:pPr>
              <w:keepNext w:val="0"/>
              <w:keepLines w:val="0"/>
              <w:spacing w:after="0"/>
              <w:jc w:val="left"/>
              <w:rPr>
                <w:sz w:val="22"/>
                <w:szCs w:val="22"/>
              </w:rPr>
            </w:pPr>
            <w:r w:rsidRPr="00AD525B">
              <w:rPr>
                <w:sz w:val="22"/>
                <w:szCs w:val="22"/>
              </w:rPr>
              <w:t>1920</w:t>
            </w:r>
          </w:p>
        </w:tc>
        <w:tc>
          <w:tcPr>
            <w:tcW w:w="879" w:type="dxa"/>
            <w:noWrap/>
            <w:hideMark/>
          </w:tcPr>
          <w:p w14:paraId="29E00EAF" w14:textId="77777777" w:rsidR="00326AB5" w:rsidRPr="00AD525B" w:rsidRDefault="00326AB5" w:rsidP="00326AB5">
            <w:pPr>
              <w:keepNext w:val="0"/>
              <w:keepLines w:val="0"/>
              <w:spacing w:after="0"/>
              <w:jc w:val="left"/>
              <w:rPr>
                <w:sz w:val="22"/>
                <w:szCs w:val="22"/>
              </w:rPr>
            </w:pPr>
            <w:r w:rsidRPr="00AD525B">
              <w:rPr>
                <w:sz w:val="22"/>
                <w:szCs w:val="22"/>
              </w:rPr>
              <w:t>1920</w:t>
            </w:r>
          </w:p>
        </w:tc>
        <w:tc>
          <w:tcPr>
            <w:tcW w:w="1153" w:type="dxa"/>
            <w:noWrap/>
            <w:hideMark/>
          </w:tcPr>
          <w:p w14:paraId="13A019FB" w14:textId="77777777" w:rsidR="00326AB5" w:rsidRPr="00AD525B" w:rsidRDefault="00326AB5" w:rsidP="00326AB5">
            <w:pPr>
              <w:keepNext w:val="0"/>
              <w:keepLines w:val="0"/>
              <w:spacing w:after="0"/>
              <w:jc w:val="left"/>
              <w:rPr>
                <w:sz w:val="22"/>
                <w:szCs w:val="22"/>
              </w:rPr>
            </w:pPr>
            <w:r w:rsidRPr="00AD525B">
              <w:rPr>
                <w:sz w:val="22"/>
                <w:szCs w:val="22"/>
              </w:rPr>
              <w:t>1920</w:t>
            </w:r>
          </w:p>
        </w:tc>
        <w:tc>
          <w:tcPr>
            <w:tcW w:w="1276" w:type="dxa"/>
            <w:noWrap/>
            <w:hideMark/>
          </w:tcPr>
          <w:p w14:paraId="001173D3" w14:textId="77777777" w:rsidR="00326AB5" w:rsidRPr="00AD525B" w:rsidRDefault="00326AB5" w:rsidP="00326AB5">
            <w:pPr>
              <w:keepNext w:val="0"/>
              <w:keepLines w:val="0"/>
              <w:spacing w:after="0"/>
              <w:jc w:val="left"/>
              <w:rPr>
                <w:sz w:val="22"/>
                <w:szCs w:val="22"/>
              </w:rPr>
            </w:pPr>
            <w:r w:rsidRPr="00AD525B">
              <w:rPr>
                <w:sz w:val="22"/>
                <w:szCs w:val="22"/>
              </w:rPr>
              <w:t>1920</w:t>
            </w:r>
          </w:p>
        </w:tc>
      </w:tr>
      <w:tr w:rsidR="00326AB5" w:rsidRPr="00AD525B" w14:paraId="777F19B0" w14:textId="77777777" w:rsidTr="00326AB5">
        <w:trPr>
          <w:trHeight w:val="315"/>
          <w:jc w:val="center"/>
        </w:trPr>
        <w:tc>
          <w:tcPr>
            <w:tcW w:w="999" w:type="dxa"/>
            <w:noWrap/>
            <w:hideMark/>
          </w:tcPr>
          <w:p w14:paraId="4B9E50E7" w14:textId="77777777" w:rsidR="00326AB5" w:rsidRPr="00AD525B" w:rsidRDefault="00326AB5" w:rsidP="00326AB5">
            <w:pPr>
              <w:keepNext w:val="0"/>
              <w:keepLines w:val="0"/>
              <w:spacing w:after="0"/>
              <w:jc w:val="left"/>
              <w:rPr>
                <w:sz w:val="22"/>
                <w:szCs w:val="22"/>
              </w:rPr>
            </w:pPr>
            <w:r w:rsidRPr="00AD525B">
              <w:rPr>
                <w:sz w:val="22"/>
                <w:szCs w:val="22"/>
              </w:rPr>
              <w:t>20</w:t>
            </w:r>
          </w:p>
        </w:tc>
        <w:tc>
          <w:tcPr>
            <w:tcW w:w="3258" w:type="dxa"/>
            <w:noWrap/>
            <w:hideMark/>
          </w:tcPr>
          <w:p w14:paraId="139283DD" w14:textId="77777777" w:rsidR="00326AB5" w:rsidRPr="00AD525B" w:rsidRDefault="00326AB5" w:rsidP="00326AB5">
            <w:pPr>
              <w:keepNext w:val="0"/>
              <w:keepLines w:val="0"/>
              <w:spacing w:after="0"/>
              <w:jc w:val="left"/>
              <w:rPr>
                <w:sz w:val="22"/>
                <w:szCs w:val="22"/>
              </w:rPr>
            </w:pPr>
            <w:r w:rsidRPr="00AD525B">
              <w:rPr>
                <w:sz w:val="22"/>
                <w:szCs w:val="22"/>
              </w:rPr>
              <w:t>Keseru Mozes</w:t>
            </w:r>
          </w:p>
        </w:tc>
        <w:tc>
          <w:tcPr>
            <w:tcW w:w="1051" w:type="dxa"/>
            <w:noWrap/>
            <w:hideMark/>
          </w:tcPr>
          <w:p w14:paraId="76D975DF" w14:textId="77777777" w:rsidR="00326AB5" w:rsidRPr="00AD525B" w:rsidRDefault="00326AB5" w:rsidP="00326AB5">
            <w:pPr>
              <w:keepNext w:val="0"/>
              <w:keepLines w:val="0"/>
              <w:spacing w:after="0"/>
              <w:jc w:val="left"/>
              <w:rPr>
                <w:sz w:val="22"/>
                <w:szCs w:val="22"/>
              </w:rPr>
            </w:pPr>
            <w:r w:rsidRPr="00AD525B">
              <w:rPr>
                <w:sz w:val="22"/>
                <w:szCs w:val="22"/>
              </w:rPr>
              <w:t>310</w:t>
            </w:r>
          </w:p>
        </w:tc>
        <w:tc>
          <w:tcPr>
            <w:tcW w:w="1066" w:type="dxa"/>
            <w:noWrap/>
            <w:hideMark/>
          </w:tcPr>
          <w:p w14:paraId="0F8BDBE2"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037F27ED" w14:textId="77777777" w:rsidR="00326AB5" w:rsidRPr="00AD525B" w:rsidRDefault="00326AB5" w:rsidP="00326AB5">
            <w:pPr>
              <w:keepNext w:val="0"/>
              <w:keepLines w:val="0"/>
              <w:spacing w:after="0"/>
              <w:jc w:val="left"/>
              <w:rPr>
                <w:sz w:val="22"/>
                <w:szCs w:val="22"/>
              </w:rPr>
            </w:pPr>
            <w:r w:rsidRPr="00AD525B">
              <w:rPr>
                <w:sz w:val="22"/>
                <w:szCs w:val="22"/>
              </w:rPr>
              <w:t>1860</w:t>
            </w:r>
          </w:p>
        </w:tc>
        <w:tc>
          <w:tcPr>
            <w:tcW w:w="941" w:type="dxa"/>
            <w:noWrap/>
            <w:hideMark/>
          </w:tcPr>
          <w:p w14:paraId="402B52C4" w14:textId="77777777" w:rsidR="00326AB5" w:rsidRPr="00AD525B" w:rsidRDefault="00326AB5" w:rsidP="00326AB5">
            <w:pPr>
              <w:keepNext w:val="0"/>
              <w:keepLines w:val="0"/>
              <w:spacing w:after="0"/>
              <w:jc w:val="left"/>
              <w:rPr>
                <w:sz w:val="22"/>
                <w:szCs w:val="22"/>
              </w:rPr>
            </w:pPr>
            <w:r w:rsidRPr="00AD525B">
              <w:rPr>
                <w:sz w:val="22"/>
                <w:szCs w:val="22"/>
              </w:rPr>
              <w:t>1860</w:t>
            </w:r>
          </w:p>
        </w:tc>
        <w:tc>
          <w:tcPr>
            <w:tcW w:w="879" w:type="dxa"/>
            <w:noWrap/>
            <w:hideMark/>
          </w:tcPr>
          <w:p w14:paraId="5912EE5C" w14:textId="77777777" w:rsidR="00326AB5" w:rsidRPr="00AD525B" w:rsidRDefault="00326AB5" w:rsidP="00326AB5">
            <w:pPr>
              <w:keepNext w:val="0"/>
              <w:keepLines w:val="0"/>
              <w:spacing w:after="0"/>
              <w:jc w:val="left"/>
              <w:rPr>
                <w:sz w:val="22"/>
                <w:szCs w:val="22"/>
              </w:rPr>
            </w:pPr>
            <w:r w:rsidRPr="00AD525B">
              <w:rPr>
                <w:sz w:val="22"/>
                <w:szCs w:val="22"/>
              </w:rPr>
              <w:t>1860</w:t>
            </w:r>
          </w:p>
        </w:tc>
        <w:tc>
          <w:tcPr>
            <w:tcW w:w="939" w:type="dxa"/>
            <w:noWrap/>
            <w:hideMark/>
          </w:tcPr>
          <w:p w14:paraId="464F325D" w14:textId="77777777" w:rsidR="00326AB5" w:rsidRPr="00AD525B" w:rsidRDefault="00326AB5" w:rsidP="00326AB5">
            <w:pPr>
              <w:keepNext w:val="0"/>
              <w:keepLines w:val="0"/>
              <w:spacing w:after="0"/>
              <w:jc w:val="left"/>
              <w:rPr>
                <w:sz w:val="22"/>
                <w:szCs w:val="22"/>
              </w:rPr>
            </w:pPr>
            <w:r w:rsidRPr="00AD525B">
              <w:rPr>
                <w:sz w:val="22"/>
                <w:szCs w:val="22"/>
              </w:rPr>
              <w:t>1860</w:t>
            </w:r>
          </w:p>
        </w:tc>
        <w:tc>
          <w:tcPr>
            <w:tcW w:w="879" w:type="dxa"/>
            <w:noWrap/>
            <w:hideMark/>
          </w:tcPr>
          <w:p w14:paraId="674BE5AF" w14:textId="77777777" w:rsidR="00326AB5" w:rsidRPr="00AD525B" w:rsidRDefault="00326AB5" w:rsidP="00326AB5">
            <w:pPr>
              <w:keepNext w:val="0"/>
              <w:keepLines w:val="0"/>
              <w:spacing w:after="0"/>
              <w:jc w:val="left"/>
              <w:rPr>
                <w:sz w:val="22"/>
                <w:szCs w:val="22"/>
              </w:rPr>
            </w:pPr>
            <w:r w:rsidRPr="00AD525B">
              <w:rPr>
                <w:sz w:val="22"/>
                <w:szCs w:val="22"/>
              </w:rPr>
              <w:t>1860</w:t>
            </w:r>
          </w:p>
        </w:tc>
        <w:tc>
          <w:tcPr>
            <w:tcW w:w="879" w:type="dxa"/>
            <w:noWrap/>
            <w:hideMark/>
          </w:tcPr>
          <w:p w14:paraId="65B76AD9" w14:textId="77777777" w:rsidR="00326AB5" w:rsidRPr="00AD525B" w:rsidRDefault="00326AB5" w:rsidP="00326AB5">
            <w:pPr>
              <w:keepNext w:val="0"/>
              <w:keepLines w:val="0"/>
              <w:spacing w:after="0"/>
              <w:jc w:val="left"/>
              <w:rPr>
                <w:sz w:val="22"/>
                <w:szCs w:val="22"/>
              </w:rPr>
            </w:pPr>
            <w:r w:rsidRPr="00AD525B">
              <w:rPr>
                <w:sz w:val="22"/>
                <w:szCs w:val="22"/>
              </w:rPr>
              <w:t>1860</w:t>
            </w:r>
          </w:p>
        </w:tc>
        <w:tc>
          <w:tcPr>
            <w:tcW w:w="1153" w:type="dxa"/>
            <w:noWrap/>
            <w:hideMark/>
          </w:tcPr>
          <w:p w14:paraId="488B05D6" w14:textId="77777777" w:rsidR="00326AB5" w:rsidRPr="00AD525B" w:rsidRDefault="00326AB5" w:rsidP="00326AB5">
            <w:pPr>
              <w:keepNext w:val="0"/>
              <w:keepLines w:val="0"/>
              <w:spacing w:after="0"/>
              <w:jc w:val="left"/>
              <w:rPr>
                <w:sz w:val="22"/>
                <w:szCs w:val="22"/>
              </w:rPr>
            </w:pPr>
            <w:r w:rsidRPr="00AD525B">
              <w:rPr>
                <w:sz w:val="22"/>
                <w:szCs w:val="22"/>
              </w:rPr>
              <w:t>1860</w:t>
            </w:r>
          </w:p>
        </w:tc>
        <w:tc>
          <w:tcPr>
            <w:tcW w:w="1276" w:type="dxa"/>
            <w:noWrap/>
            <w:hideMark/>
          </w:tcPr>
          <w:p w14:paraId="186BB803" w14:textId="77777777" w:rsidR="00326AB5" w:rsidRPr="00AD525B" w:rsidRDefault="00326AB5" w:rsidP="00326AB5">
            <w:pPr>
              <w:keepNext w:val="0"/>
              <w:keepLines w:val="0"/>
              <w:spacing w:after="0"/>
              <w:jc w:val="left"/>
              <w:rPr>
                <w:sz w:val="22"/>
                <w:szCs w:val="22"/>
              </w:rPr>
            </w:pPr>
            <w:r w:rsidRPr="00AD525B">
              <w:rPr>
                <w:sz w:val="22"/>
                <w:szCs w:val="22"/>
              </w:rPr>
              <w:t>1860</w:t>
            </w:r>
          </w:p>
        </w:tc>
      </w:tr>
      <w:tr w:rsidR="00326AB5" w:rsidRPr="00AD525B" w14:paraId="5CEAC6D8" w14:textId="77777777" w:rsidTr="00326AB5">
        <w:trPr>
          <w:trHeight w:val="315"/>
          <w:jc w:val="center"/>
        </w:trPr>
        <w:tc>
          <w:tcPr>
            <w:tcW w:w="999" w:type="dxa"/>
            <w:noWrap/>
            <w:hideMark/>
          </w:tcPr>
          <w:p w14:paraId="62096388" w14:textId="77777777" w:rsidR="00326AB5" w:rsidRPr="00AD525B" w:rsidRDefault="00326AB5" w:rsidP="00326AB5">
            <w:pPr>
              <w:keepNext w:val="0"/>
              <w:keepLines w:val="0"/>
              <w:spacing w:after="0"/>
              <w:jc w:val="left"/>
              <w:rPr>
                <w:sz w:val="22"/>
                <w:szCs w:val="22"/>
              </w:rPr>
            </w:pPr>
            <w:r w:rsidRPr="00AD525B">
              <w:rPr>
                <w:sz w:val="22"/>
                <w:szCs w:val="22"/>
              </w:rPr>
              <w:t>21</w:t>
            </w:r>
          </w:p>
        </w:tc>
        <w:tc>
          <w:tcPr>
            <w:tcW w:w="3258" w:type="dxa"/>
            <w:noWrap/>
            <w:hideMark/>
          </w:tcPr>
          <w:p w14:paraId="1D3C3625" w14:textId="77777777" w:rsidR="00326AB5" w:rsidRPr="00AD525B" w:rsidRDefault="00326AB5" w:rsidP="00326AB5">
            <w:pPr>
              <w:keepNext w:val="0"/>
              <w:keepLines w:val="0"/>
              <w:spacing w:after="0"/>
              <w:jc w:val="left"/>
              <w:rPr>
                <w:sz w:val="22"/>
                <w:szCs w:val="22"/>
              </w:rPr>
            </w:pPr>
            <w:r w:rsidRPr="00AD525B">
              <w:rPr>
                <w:sz w:val="22"/>
                <w:szCs w:val="22"/>
              </w:rPr>
              <w:t>Kulcsar</w:t>
            </w:r>
          </w:p>
        </w:tc>
        <w:tc>
          <w:tcPr>
            <w:tcW w:w="1051" w:type="dxa"/>
            <w:noWrap/>
            <w:hideMark/>
          </w:tcPr>
          <w:p w14:paraId="29F5E5D6" w14:textId="77777777" w:rsidR="00326AB5" w:rsidRPr="00AD525B" w:rsidRDefault="00326AB5" w:rsidP="00326AB5">
            <w:pPr>
              <w:keepNext w:val="0"/>
              <w:keepLines w:val="0"/>
              <w:spacing w:after="0"/>
              <w:jc w:val="left"/>
              <w:rPr>
                <w:sz w:val="22"/>
                <w:szCs w:val="22"/>
              </w:rPr>
            </w:pPr>
            <w:r w:rsidRPr="00AD525B">
              <w:rPr>
                <w:sz w:val="22"/>
                <w:szCs w:val="22"/>
              </w:rPr>
              <w:t>130</w:t>
            </w:r>
          </w:p>
        </w:tc>
        <w:tc>
          <w:tcPr>
            <w:tcW w:w="1066" w:type="dxa"/>
            <w:noWrap/>
            <w:hideMark/>
          </w:tcPr>
          <w:p w14:paraId="597F05A7"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7908B95F" w14:textId="77777777" w:rsidR="00326AB5" w:rsidRPr="00AD525B" w:rsidRDefault="00326AB5" w:rsidP="00326AB5">
            <w:pPr>
              <w:keepNext w:val="0"/>
              <w:keepLines w:val="0"/>
              <w:spacing w:after="0"/>
              <w:jc w:val="left"/>
              <w:rPr>
                <w:sz w:val="22"/>
                <w:szCs w:val="22"/>
              </w:rPr>
            </w:pPr>
            <w:r w:rsidRPr="00AD525B">
              <w:rPr>
                <w:sz w:val="22"/>
                <w:szCs w:val="22"/>
              </w:rPr>
              <w:t>780</w:t>
            </w:r>
          </w:p>
        </w:tc>
        <w:tc>
          <w:tcPr>
            <w:tcW w:w="941" w:type="dxa"/>
            <w:noWrap/>
            <w:hideMark/>
          </w:tcPr>
          <w:p w14:paraId="5EBC6C51" w14:textId="77777777" w:rsidR="00326AB5" w:rsidRPr="00AD525B" w:rsidRDefault="00326AB5" w:rsidP="00326AB5">
            <w:pPr>
              <w:keepNext w:val="0"/>
              <w:keepLines w:val="0"/>
              <w:spacing w:after="0"/>
              <w:jc w:val="left"/>
              <w:rPr>
                <w:sz w:val="22"/>
                <w:szCs w:val="22"/>
              </w:rPr>
            </w:pPr>
            <w:r w:rsidRPr="00AD525B">
              <w:rPr>
                <w:sz w:val="22"/>
                <w:szCs w:val="22"/>
              </w:rPr>
              <w:t>780</w:t>
            </w:r>
          </w:p>
        </w:tc>
        <w:tc>
          <w:tcPr>
            <w:tcW w:w="879" w:type="dxa"/>
            <w:noWrap/>
            <w:hideMark/>
          </w:tcPr>
          <w:p w14:paraId="7D945489" w14:textId="77777777" w:rsidR="00326AB5" w:rsidRPr="00AD525B" w:rsidRDefault="00326AB5" w:rsidP="00326AB5">
            <w:pPr>
              <w:keepNext w:val="0"/>
              <w:keepLines w:val="0"/>
              <w:spacing w:after="0"/>
              <w:jc w:val="left"/>
              <w:rPr>
                <w:sz w:val="22"/>
                <w:szCs w:val="22"/>
              </w:rPr>
            </w:pPr>
            <w:r w:rsidRPr="00AD525B">
              <w:rPr>
                <w:sz w:val="22"/>
                <w:szCs w:val="22"/>
              </w:rPr>
              <w:t>780</w:t>
            </w:r>
          </w:p>
        </w:tc>
        <w:tc>
          <w:tcPr>
            <w:tcW w:w="939" w:type="dxa"/>
            <w:noWrap/>
            <w:hideMark/>
          </w:tcPr>
          <w:p w14:paraId="3E7C084D" w14:textId="77777777" w:rsidR="00326AB5" w:rsidRPr="00AD525B" w:rsidRDefault="00326AB5" w:rsidP="00326AB5">
            <w:pPr>
              <w:keepNext w:val="0"/>
              <w:keepLines w:val="0"/>
              <w:spacing w:after="0"/>
              <w:jc w:val="left"/>
              <w:rPr>
                <w:sz w:val="22"/>
                <w:szCs w:val="22"/>
              </w:rPr>
            </w:pPr>
            <w:r w:rsidRPr="00AD525B">
              <w:rPr>
                <w:sz w:val="22"/>
                <w:szCs w:val="22"/>
              </w:rPr>
              <w:t>780</w:t>
            </w:r>
          </w:p>
        </w:tc>
        <w:tc>
          <w:tcPr>
            <w:tcW w:w="879" w:type="dxa"/>
            <w:noWrap/>
            <w:hideMark/>
          </w:tcPr>
          <w:p w14:paraId="3757479E" w14:textId="77777777" w:rsidR="00326AB5" w:rsidRPr="00AD525B" w:rsidRDefault="00326AB5" w:rsidP="00326AB5">
            <w:pPr>
              <w:keepNext w:val="0"/>
              <w:keepLines w:val="0"/>
              <w:spacing w:after="0"/>
              <w:jc w:val="left"/>
              <w:rPr>
                <w:sz w:val="22"/>
                <w:szCs w:val="22"/>
              </w:rPr>
            </w:pPr>
            <w:r w:rsidRPr="00AD525B">
              <w:rPr>
                <w:sz w:val="22"/>
                <w:szCs w:val="22"/>
              </w:rPr>
              <w:t>780</w:t>
            </w:r>
          </w:p>
        </w:tc>
        <w:tc>
          <w:tcPr>
            <w:tcW w:w="879" w:type="dxa"/>
            <w:noWrap/>
            <w:hideMark/>
          </w:tcPr>
          <w:p w14:paraId="2A63437A" w14:textId="77777777" w:rsidR="00326AB5" w:rsidRPr="00AD525B" w:rsidRDefault="00326AB5" w:rsidP="00326AB5">
            <w:pPr>
              <w:keepNext w:val="0"/>
              <w:keepLines w:val="0"/>
              <w:spacing w:after="0"/>
              <w:jc w:val="left"/>
              <w:rPr>
                <w:sz w:val="22"/>
                <w:szCs w:val="22"/>
              </w:rPr>
            </w:pPr>
            <w:r w:rsidRPr="00AD525B">
              <w:rPr>
                <w:sz w:val="22"/>
                <w:szCs w:val="22"/>
              </w:rPr>
              <w:t>780</w:t>
            </w:r>
          </w:p>
        </w:tc>
        <w:tc>
          <w:tcPr>
            <w:tcW w:w="1153" w:type="dxa"/>
            <w:noWrap/>
            <w:hideMark/>
          </w:tcPr>
          <w:p w14:paraId="3D20794F" w14:textId="77777777" w:rsidR="00326AB5" w:rsidRPr="00AD525B" w:rsidRDefault="00326AB5" w:rsidP="00326AB5">
            <w:pPr>
              <w:keepNext w:val="0"/>
              <w:keepLines w:val="0"/>
              <w:spacing w:after="0"/>
              <w:jc w:val="left"/>
              <w:rPr>
                <w:sz w:val="22"/>
                <w:szCs w:val="22"/>
              </w:rPr>
            </w:pPr>
            <w:r w:rsidRPr="00AD525B">
              <w:rPr>
                <w:sz w:val="22"/>
                <w:szCs w:val="22"/>
              </w:rPr>
              <w:t>780</w:t>
            </w:r>
          </w:p>
        </w:tc>
        <w:tc>
          <w:tcPr>
            <w:tcW w:w="1276" w:type="dxa"/>
            <w:noWrap/>
            <w:hideMark/>
          </w:tcPr>
          <w:p w14:paraId="21DAAB4F" w14:textId="77777777" w:rsidR="00326AB5" w:rsidRPr="00AD525B" w:rsidRDefault="00326AB5" w:rsidP="00326AB5">
            <w:pPr>
              <w:keepNext w:val="0"/>
              <w:keepLines w:val="0"/>
              <w:spacing w:after="0"/>
              <w:jc w:val="left"/>
              <w:rPr>
                <w:sz w:val="22"/>
                <w:szCs w:val="22"/>
              </w:rPr>
            </w:pPr>
            <w:r w:rsidRPr="00AD525B">
              <w:rPr>
                <w:sz w:val="22"/>
                <w:szCs w:val="22"/>
              </w:rPr>
              <w:t>780</w:t>
            </w:r>
          </w:p>
        </w:tc>
      </w:tr>
      <w:tr w:rsidR="00326AB5" w:rsidRPr="00AD525B" w14:paraId="5C3ACB53" w14:textId="77777777" w:rsidTr="00326AB5">
        <w:trPr>
          <w:trHeight w:val="315"/>
          <w:jc w:val="center"/>
        </w:trPr>
        <w:tc>
          <w:tcPr>
            <w:tcW w:w="999" w:type="dxa"/>
            <w:noWrap/>
            <w:hideMark/>
          </w:tcPr>
          <w:p w14:paraId="35DB41CF" w14:textId="77777777" w:rsidR="00326AB5" w:rsidRPr="00AD525B" w:rsidRDefault="00326AB5" w:rsidP="00326AB5">
            <w:pPr>
              <w:keepNext w:val="0"/>
              <w:keepLines w:val="0"/>
              <w:spacing w:after="0"/>
              <w:jc w:val="left"/>
              <w:rPr>
                <w:sz w:val="22"/>
                <w:szCs w:val="22"/>
              </w:rPr>
            </w:pPr>
            <w:r w:rsidRPr="00AD525B">
              <w:rPr>
                <w:sz w:val="22"/>
                <w:szCs w:val="22"/>
              </w:rPr>
              <w:t>22</w:t>
            </w:r>
          </w:p>
        </w:tc>
        <w:tc>
          <w:tcPr>
            <w:tcW w:w="3258" w:type="dxa"/>
            <w:noWrap/>
            <w:hideMark/>
          </w:tcPr>
          <w:p w14:paraId="377866E9" w14:textId="77777777" w:rsidR="00326AB5" w:rsidRPr="00AD525B" w:rsidRDefault="00326AB5" w:rsidP="00326AB5">
            <w:pPr>
              <w:keepNext w:val="0"/>
              <w:keepLines w:val="0"/>
              <w:spacing w:after="0"/>
              <w:jc w:val="left"/>
              <w:rPr>
                <w:sz w:val="22"/>
                <w:szCs w:val="22"/>
              </w:rPr>
            </w:pPr>
            <w:r w:rsidRPr="00AD525B">
              <w:rPr>
                <w:sz w:val="22"/>
                <w:szCs w:val="22"/>
              </w:rPr>
              <w:t>Egyed</w:t>
            </w:r>
          </w:p>
        </w:tc>
        <w:tc>
          <w:tcPr>
            <w:tcW w:w="1051" w:type="dxa"/>
            <w:noWrap/>
            <w:hideMark/>
          </w:tcPr>
          <w:p w14:paraId="2110C1C7" w14:textId="77777777" w:rsidR="00326AB5" w:rsidRPr="00AD525B" w:rsidRDefault="00326AB5" w:rsidP="00326AB5">
            <w:pPr>
              <w:keepNext w:val="0"/>
              <w:keepLines w:val="0"/>
              <w:spacing w:after="0"/>
              <w:jc w:val="left"/>
              <w:rPr>
                <w:sz w:val="22"/>
                <w:szCs w:val="22"/>
              </w:rPr>
            </w:pPr>
            <w:r w:rsidRPr="00AD525B">
              <w:rPr>
                <w:sz w:val="22"/>
                <w:szCs w:val="22"/>
              </w:rPr>
              <w:t>210</w:t>
            </w:r>
          </w:p>
        </w:tc>
        <w:tc>
          <w:tcPr>
            <w:tcW w:w="1066" w:type="dxa"/>
            <w:noWrap/>
            <w:hideMark/>
          </w:tcPr>
          <w:p w14:paraId="1AE6AD90"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1E9D1E9E" w14:textId="77777777" w:rsidR="00326AB5" w:rsidRPr="00AD525B" w:rsidRDefault="00326AB5" w:rsidP="00326AB5">
            <w:pPr>
              <w:keepNext w:val="0"/>
              <w:keepLines w:val="0"/>
              <w:spacing w:after="0"/>
              <w:jc w:val="left"/>
              <w:rPr>
                <w:sz w:val="22"/>
                <w:szCs w:val="22"/>
              </w:rPr>
            </w:pPr>
            <w:r w:rsidRPr="00AD525B">
              <w:rPr>
                <w:sz w:val="22"/>
                <w:szCs w:val="22"/>
              </w:rPr>
              <w:t>1260</w:t>
            </w:r>
          </w:p>
        </w:tc>
        <w:tc>
          <w:tcPr>
            <w:tcW w:w="941" w:type="dxa"/>
            <w:noWrap/>
            <w:hideMark/>
          </w:tcPr>
          <w:p w14:paraId="0CAC5ACF" w14:textId="77777777" w:rsidR="00326AB5" w:rsidRPr="00AD525B" w:rsidRDefault="00326AB5" w:rsidP="00326AB5">
            <w:pPr>
              <w:keepNext w:val="0"/>
              <w:keepLines w:val="0"/>
              <w:spacing w:after="0"/>
              <w:jc w:val="left"/>
              <w:rPr>
                <w:sz w:val="22"/>
                <w:szCs w:val="22"/>
              </w:rPr>
            </w:pPr>
            <w:r w:rsidRPr="00AD525B">
              <w:rPr>
                <w:sz w:val="22"/>
                <w:szCs w:val="22"/>
              </w:rPr>
              <w:t>1260</w:t>
            </w:r>
          </w:p>
        </w:tc>
        <w:tc>
          <w:tcPr>
            <w:tcW w:w="879" w:type="dxa"/>
            <w:noWrap/>
            <w:hideMark/>
          </w:tcPr>
          <w:p w14:paraId="4B246EA5" w14:textId="77777777" w:rsidR="00326AB5" w:rsidRPr="00AD525B" w:rsidRDefault="00326AB5" w:rsidP="00326AB5">
            <w:pPr>
              <w:keepNext w:val="0"/>
              <w:keepLines w:val="0"/>
              <w:spacing w:after="0"/>
              <w:jc w:val="left"/>
              <w:rPr>
                <w:sz w:val="22"/>
                <w:szCs w:val="22"/>
              </w:rPr>
            </w:pPr>
            <w:r w:rsidRPr="00AD525B">
              <w:rPr>
                <w:sz w:val="22"/>
                <w:szCs w:val="22"/>
              </w:rPr>
              <w:t>1260</w:t>
            </w:r>
          </w:p>
        </w:tc>
        <w:tc>
          <w:tcPr>
            <w:tcW w:w="939" w:type="dxa"/>
            <w:noWrap/>
            <w:hideMark/>
          </w:tcPr>
          <w:p w14:paraId="4FB599AA" w14:textId="77777777" w:rsidR="00326AB5" w:rsidRPr="00AD525B" w:rsidRDefault="00326AB5" w:rsidP="00326AB5">
            <w:pPr>
              <w:keepNext w:val="0"/>
              <w:keepLines w:val="0"/>
              <w:spacing w:after="0"/>
              <w:jc w:val="left"/>
              <w:rPr>
                <w:sz w:val="22"/>
                <w:szCs w:val="22"/>
              </w:rPr>
            </w:pPr>
            <w:r w:rsidRPr="00AD525B">
              <w:rPr>
                <w:sz w:val="22"/>
                <w:szCs w:val="22"/>
              </w:rPr>
              <w:t>1260</w:t>
            </w:r>
          </w:p>
        </w:tc>
        <w:tc>
          <w:tcPr>
            <w:tcW w:w="879" w:type="dxa"/>
            <w:noWrap/>
            <w:hideMark/>
          </w:tcPr>
          <w:p w14:paraId="04D4F3EA" w14:textId="77777777" w:rsidR="00326AB5" w:rsidRPr="00AD525B" w:rsidRDefault="00326AB5" w:rsidP="00326AB5">
            <w:pPr>
              <w:keepNext w:val="0"/>
              <w:keepLines w:val="0"/>
              <w:spacing w:after="0"/>
              <w:jc w:val="left"/>
              <w:rPr>
                <w:sz w:val="22"/>
                <w:szCs w:val="22"/>
              </w:rPr>
            </w:pPr>
            <w:r w:rsidRPr="00AD525B">
              <w:rPr>
                <w:sz w:val="22"/>
                <w:szCs w:val="22"/>
              </w:rPr>
              <w:t>1260</w:t>
            </w:r>
          </w:p>
        </w:tc>
        <w:tc>
          <w:tcPr>
            <w:tcW w:w="879" w:type="dxa"/>
            <w:noWrap/>
            <w:hideMark/>
          </w:tcPr>
          <w:p w14:paraId="789E13B9" w14:textId="77777777" w:rsidR="00326AB5" w:rsidRPr="00AD525B" w:rsidRDefault="00326AB5" w:rsidP="00326AB5">
            <w:pPr>
              <w:keepNext w:val="0"/>
              <w:keepLines w:val="0"/>
              <w:spacing w:after="0"/>
              <w:jc w:val="left"/>
              <w:rPr>
                <w:sz w:val="22"/>
                <w:szCs w:val="22"/>
              </w:rPr>
            </w:pPr>
            <w:r w:rsidRPr="00AD525B">
              <w:rPr>
                <w:sz w:val="22"/>
                <w:szCs w:val="22"/>
              </w:rPr>
              <w:t>1260</w:t>
            </w:r>
          </w:p>
        </w:tc>
        <w:tc>
          <w:tcPr>
            <w:tcW w:w="1153" w:type="dxa"/>
            <w:noWrap/>
            <w:hideMark/>
          </w:tcPr>
          <w:p w14:paraId="6367977E" w14:textId="77777777" w:rsidR="00326AB5" w:rsidRPr="00AD525B" w:rsidRDefault="00326AB5" w:rsidP="00326AB5">
            <w:pPr>
              <w:keepNext w:val="0"/>
              <w:keepLines w:val="0"/>
              <w:spacing w:after="0"/>
              <w:jc w:val="left"/>
              <w:rPr>
                <w:sz w:val="22"/>
                <w:szCs w:val="22"/>
              </w:rPr>
            </w:pPr>
            <w:r w:rsidRPr="00AD525B">
              <w:rPr>
                <w:sz w:val="22"/>
                <w:szCs w:val="22"/>
              </w:rPr>
              <w:t>1260</w:t>
            </w:r>
          </w:p>
        </w:tc>
        <w:tc>
          <w:tcPr>
            <w:tcW w:w="1276" w:type="dxa"/>
            <w:noWrap/>
            <w:hideMark/>
          </w:tcPr>
          <w:p w14:paraId="182B9D35" w14:textId="77777777" w:rsidR="00326AB5" w:rsidRPr="00AD525B" w:rsidRDefault="00326AB5" w:rsidP="00326AB5">
            <w:pPr>
              <w:keepNext w:val="0"/>
              <w:keepLines w:val="0"/>
              <w:spacing w:after="0"/>
              <w:jc w:val="left"/>
              <w:rPr>
                <w:sz w:val="22"/>
                <w:szCs w:val="22"/>
              </w:rPr>
            </w:pPr>
            <w:r w:rsidRPr="00AD525B">
              <w:rPr>
                <w:sz w:val="22"/>
                <w:szCs w:val="22"/>
              </w:rPr>
              <w:t>1260</w:t>
            </w:r>
          </w:p>
        </w:tc>
      </w:tr>
      <w:tr w:rsidR="00326AB5" w:rsidRPr="00AD525B" w14:paraId="22F49A08" w14:textId="77777777" w:rsidTr="00326AB5">
        <w:trPr>
          <w:trHeight w:val="315"/>
          <w:jc w:val="center"/>
        </w:trPr>
        <w:tc>
          <w:tcPr>
            <w:tcW w:w="999" w:type="dxa"/>
            <w:noWrap/>
            <w:hideMark/>
          </w:tcPr>
          <w:p w14:paraId="56971D85" w14:textId="77777777" w:rsidR="00326AB5" w:rsidRPr="00AD525B" w:rsidRDefault="00326AB5" w:rsidP="00326AB5">
            <w:pPr>
              <w:keepNext w:val="0"/>
              <w:keepLines w:val="0"/>
              <w:spacing w:after="0"/>
              <w:jc w:val="left"/>
              <w:rPr>
                <w:sz w:val="22"/>
                <w:szCs w:val="22"/>
              </w:rPr>
            </w:pPr>
            <w:r w:rsidRPr="00AD525B">
              <w:rPr>
                <w:sz w:val="22"/>
                <w:szCs w:val="22"/>
              </w:rPr>
              <w:t>23</w:t>
            </w:r>
          </w:p>
        </w:tc>
        <w:tc>
          <w:tcPr>
            <w:tcW w:w="3258" w:type="dxa"/>
            <w:noWrap/>
            <w:hideMark/>
          </w:tcPr>
          <w:p w14:paraId="7E546682" w14:textId="77777777" w:rsidR="00326AB5" w:rsidRPr="00AD525B" w:rsidRDefault="00326AB5" w:rsidP="00326AB5">
            <w:pPr>
              <w:keepNext w:val="0"/>
              <w:keepLines w:val="0"/>
              <w:spacing w:after="0"/>
              <w:jc w:val="left"/>
              <w:rPr>
                <w:sz w:val="22"/>
                <w:szCs w:val="22"/>
              </w:rPr>
            </w:pPr>
            <w:r w:rsidRPr="00AD525B">
              <w:rPr>
                <w:sz w:val="22"/>
                <w:szCs w:val="22"/>
              </w:rPr>
              <w:t>Baroti Szabo David</w:t>
            </w:r>
          </w:p>
        </w:tc>
        <w:tc>
          <w:tcPr>
            <w:tcW w:w="1051" w:type="dxa"/>
            <w:noWrap/>
            <w:hideMark/>
          </w:tcPr>
          <w:p w14:paraId="06ED7859" w14:textId="77777777" w:rsidR="00326AB5" w:rsidRPr="00AD525B" w:rsidRDefault="00326AB5" w:rsidP="00326AB5">
            <w:pPr>
              <w:keepNext w:val="0"/>
              <w:keepLines w:val="0"/>
              <w:spacing w:after="0"/>
              <w:jc w:val="left"/>
              <w:rPr>
                <w:sz w:val="22"/>
                <w:szCs w:val="22"/>
              </w:rPr>
            </w:pPr>
            <w:r w:rsidRPr="00AD525B">
              <w:rPr>
                <w:sz w:val="22"/>
                <w:szCs w:val="22"/>
              </w:rPr>
              <w:t>430</w:t>
            </w:r>
          </w:p>
        </w:tc>
        <w:tc>
          <w:tcPr>
            <w:tcW w:w="1066" w:type="dxa"/>
            <w:noWrap/>
            <w:hideMark/>
          </w:tcPr>
          <w:p w14:paraId="5F2EB031" w14:textId="77777777" w:rsidR="00326AB5" w:rsidRPr="00AD525B" w:rsidRDefault="00326AB5" w:rsidP="00326AB5">
            <w:pPr>
              <w:keepNext w:val="0"/>
              <w:keepLines w:val="0"/>
              <w:spacing w:after="0"/>
              <w:jc w:val="left"/>
              <w:rPr>
                <w:sz w:val="22"/>
                <w:szCs w:val="22"/>
              </w:rPr>
            </w:pPr>
            <w:r w:rsidRPr="00AD525B">
              <w:rPr>
                <w:sz w:val="22"/>
                <w:szCs w:val="22"/>
              </w:rPr>
              <w:t>6</w:t>
            </w:r>
          </w:p>
        </w:tc>
        <w:tc>
          <w:tcPr>
            <w:tcW w:w="1134" w:type="dxa"/>
            <w:noWrap/>
            <w:hideMark/>
          </w:tcPr>
          <w:p w14:paraId="1D2A3B0B" w14:textId="77777777" w:rsidR="00326AB5" w:rsidRPr="00AD525B" w:rsidRDefault="00326AB5" w:rsidP="00326AB5">
            <w:pPr>
              <w:keepNext w:val="0"/>
              <w:keepLines w:val="0"/>
              <w:spacing w:after="0"/>
              <w:jc w:val="left"/>
              <w:rPr>
                <w:sz w:val="22"/>
                <w:szCs w:val="22"/>
              </w:rPr>
            </w:pPr>
            <w:r w:rsidRPr="00AD525B">
              <w:rPr>
                <w:sz w:val="22"/>
                <w:szCs w:val="22"/>
              </w:rPr>
              <w:t>2580</w:t>
            </w:r>
          </w:p>
        </w:tc>
        <w:tc>
          <w:tcPr>
            <w:tcW w:w="941" w:type="dxa"/>
            <w:noWrap/>
            <w:hideMark/>
          </w:tcPr>
          <w:p w14:paraId="7827D668" w14:textId="77777777" w:rsidR="00326AB5" w:rsidRPr="00AD525B" w:rsidRDefault="00326AB5" w:rsidP="00326AB5">
            <w:pPr>
              <w:keepNext w:val="0"/>
              <w:keepLines w:val="0"/>
              <w:spacing w:after="0"/>
              <w:jc w:val="left"/>
              <w:rPr>
                <w:sz w:val="22"/>
                <w:szCs w:val="22"/>
              </w:rPr>
            </w:pPr>
            <w:r w:rsidRPr="00AD525B">
              <w:rPr>
                <w:sz w:val="22"/>
                <w:szCs w:val="22"/>
              </w:rPr>
              <w:t>2580</w:t>
            </w:r>
          </w:p>
        </w:tc>
        <w:tc>
          <w:tcPr>
            <w:tcW w:w="879" w:type="dxa"/>
            <w:noWrap/>
            <w:hideMark/>
          </w:tcPr>
          <w:p w14:paraId="2B594393" w14:textId="77777777" w:rsidR="00326AB5" w:rsidRPr="00AD525B" w:rsidRDefault="00326AB5" w:rsidP="00326AB5">
            <w:pPr>
              <w:keepNext w:val="0"/>
              <w:keepLines w:val="0"/>
              <w:spacing w:after="0"/>
              <w:jc w:val="left"/>
              <w:rPr>
                <w:sz w:val="22"/>
                <w:szCs w:val="22"/>
              </w:rPr>
            </w:pPr>
            <w:r w:rsidRPr="00AD525B">
              <w:rPr>
                <w:sz w:val="22"/>
                <w:szCs w:val="22"/>
              </w:rPr>
              <w:t>2580</w:t>
            </w:r>
          </w:p>
        </w:tc>
        <w:tc>
          <w:tcPr>
            <w:tcW w:w="939" w:type="dxa"/>
            <w:noWrap/>
            <w:hideMark/>
          </w:tcPr>
          <w:p w14:paraId="1A82388B" w14:textId="77777777" w:rsidR="00326AB5" w:rsidRPr="00AD525B" w:rsidRDefault="00326AB5" w:rsidP="00326AB5">
            <w:pPr>
              <w:keepNext w:val="0"/>
              <w:keepLines w:val="0"/>
              <w:spacing w:after="0"/>
              <w:jc w:val="left"/>
              <w:rPr>
                <w:sz w:val="22"/>
                <w:szCs w:val="22"/>
              </w:rPr>
            </w:pPr>
            <w:r w:rsidRPr="00AD525B">
              <w:rPr>
                <w:sz w:val="22"/>
                <w:szCs w:val="22"/>
              </w:rPr>
              <w:t>2580</w:t>
            </w:r>
          </w:p>
        </w:tc>
        <w:tc>
          <w:tcPr>
            <w:tcW w:w="879" w:type="dxa"/>
            <w:noWrap/>
            <w:hideMark/>
          </w:tcPr>
          <w:p w14:paraId="10BFF3AE" w14:textId="77777777" w:rsidR="00326AB5" w:rsidRPr="00AD525B" w:rsidRDefault="00326AB5" w:rsidP="00326AB5">
            <w:pPr>
              <w:keepNext w:val="0"/>
              <w:keepLines w:val="0"/>
              <w:spacing w:after="0"/>
              <w:jc w:val="left"/>
              <w:rPr>
                <w:sz w:val="22"/>
                <w:szCs w:val="22"/>
              </w:rPr>
            </w:pPr>
            <w:r w:rsidRPr="00AD525B">
              <w:rPr>
                <w:sz w:val="22"/>
                <w:szCs w:val="22"/>
              </w:rPr>
              <w:t>2580</w:t>
            </w:r>
          </w:p>
        </w:tc>
        <w:tc>
          <w:tcPr>
            <w:tcW w:w="879" w:type="dxa"/>
            <w:noWrap/>
            <w:hideMark/>
          </w:tcPr>
          <w:p w14:paraId="2EF4231E" w14:textId="77777777" w:rsidR="00326AB5" w:rsidRPr="00AD525B" w:rsidRDefault="00326AB5" w:rsidP="00326AB5">
            <w:pPr>
              <w:keepNext w:val="0"/>
              <w:keepLines w:val="0"/>
              <w:spacing w:after="0"/>
              <w:jc w:val="left"/>
              <w:rPr>
                <w:sz w:val="22"/>
                <w:szCs w:val="22"/>
              </w:rPr>
            </w:pPr>
            <w:r w:rsidRPr="00AD525B">
              <w:rPr>
                <w:sz w:val="22"/>
                <w:szCs w:val="22"/>
              </w:rPr>
              <w:t>2580</w:t>
            </w:r>
          </w:p>
        </w:tc>
        <w:tc>
          <w:tcPr>
            <w:tcW w:w="1153" w:type="dxa"/>
            <w:noWrap/>
            <w:hideMark/>
          </w:tcPr>
          <w:p w14:paraId="66F4059F" w14:textId="77777777" w:rsidR="00326AB5" w:rsidRPr="00AD525B" w:rsidRDefault="00326AB5" w:rsidP="00326AB5">
            <w:pPr>
              <w:keepNext w:val="0"/>
              <w:keepLines w:val="0"/>
              <w:spacing w:after="0"/>
              <w:jc w:val="left"/>
              <w:rPr>
                <w:sz w:val="22"/>
                <w:szCs w:val="22"/>
              </w:rPr>
            </w:pPr>
            <w:r w:rsidRPr="00AD525B">
              <w:rPr>
                <w:sz w:val="22"/>
                <w:szCs w:val="22"/>
              </w:rPr>
              <w:t>2580</w:t>
            </w:r>
          </w:p>
        </w:tc>
        <w:tc>
          <w:tcPr>
            <w:tcW w:w="1276" w:type="dxa"/>
            <w:noWrap/>
            <w:hideMark/>
          </w:tcPr>
          <w:p w14:paraId="3A8888CB" w14:textId="77777777" w:rsidR="00326AB5" w:rsidRPr="00AD525B" w:rsidRDefault="00326AB5" w:rsidP="00326AB5">
            <w:pPr>
              <w:keepNext w:val="0"/>
              <w:keepLines w:val="0"/>
              <w:spacing w:after="0"/>
              <w:jc w:val="left"/>
              <w:rPr>
                <w:sz w:val="22"/>
                <w:szCs w:val="22"/>
              </w:rPr>
            </w:pPr>
            <w:r w:rsidRPr="00AD525B">
              <w:rPr>
                <w:sz w:val="22"/>
                <w:szCs w:val="22"/>
              </w:rPr>
              <w:t>2580</w:t>
            </w:r>
          </w:p>
        </w:tc>
      </w:tr>
      <w:tr w:rsidR="00326AB5" w:rsidRPr="00AD525B" w14:paraId="4F2FA5D4" w14:textId="77777777" w:rsidTr="00326AB5">
        <w:trPr>
          <w:trHeight w:val="315"/>
          <w:jc w:val="center"/>
        </w:trPr>
        <w:tc>
          <w:tcPr>
            <w:tcW w:w="999" w:type="dxa"/>
            <w:noWrap/>
            <w:hideMark/>
          </w:tcPr>
          <w:p w14:paraId="1CC5E6EC" w14:textId="77777777" w:rsidR="00326AB5" w:rsidRPr="00AD525B" w:rsidRDefault="00326AB5" w:rsidP="00326AB5">
            <w:pPr>
              <w:keepNext w:val="0"/>
              <w:keepLines w:val="0"/>
              <w:spacing w:after="0"/>
              <w:jc w:val="left"/>
              <w:rPr>
                <w:sz w:val="22"/>
                <w:szCs w:val="22"/>
              </w:rPr>
            </w:pPr>
            <w:r w:rsidRPr="00AD525B">
              <w:rPr>
                <w:sz w:val="22"/>
                <w:szCs w:val="22"/>
              </w:rPr>
              <w:t>24</w:t>
            </w:r>
          </w:p>
        </w:tc>
        <w:tc>
          <w:tcPr>
            <w:tcW w:w="3258" w:type="dxa"/>
            <w:noWrap/>
            <w:hideMark/>
          </w:tcPr>
          <w:p w14:paraId="6F38A02E" w14:textId="77777777" w:rsidR="00326AB5" w:rsidRPr="00AD525B" w:rsidRDefault="00326AB5" w:rsidP="00326AB5">
            <w:pPr>
              <w:keepNext w:val="0"/>
              <w:keepLines w:val="0"/>
              <w:spacing w:after="0"/>
              <w:jc w:val="left"/>
              <w:rPr>
                <w:sz w:val="22"/>
                <w:szCs w:val="22"/>
              </w:rPr>
            </w:pPr>
            <w:r w:rsidRPr="00AD525B">
              <w:rPr>
                <w:sz w:val="22"/>
                <w:szCs w:val="22"/>
              </w:rPr>
              <w:t>Sat Racoşul de Sus</w:t>
            </w:r>
          </w:p>
        </w:tc>
        <w:tc>
          <w:tcPr>
            <w:tcW w:w="1051" w:type="dxa"/>
            <w:noWrap/>
            <w:hideMark/>
          </w:tcPr>
          <w:p w14:paraId="6A660A9B" w14:textId="77777777" w:rsidR="00326AB5" w:rsidRPr="00AD525B" w:rsidRDefault="00326AB5" w:rsidP="00326AB5">
            <w:pPr>
              <w:keepNext w:val="0"/>
              <w:keepLines w:val="0"/>
              <w:spacing w:after="0"/>
              <w:jc w:val="left"/>
              <w:rPr>
                <w:sz w:val="22"/>
                <w:szCs w:val="22"/>
              </w:rPr>
            </w:pPr>
            <w:r w:rsidRPr="00AD525B">
              <w:rPr>
                <w:sz w:val="22"/>
                <w:szCs w:val="22"/>
              </w:rPr>
              <w:t>4050</w:t>
            </w:r>
          </w:p>
        </w:tc>
        <w:tc>
          <w:tcPr>
            <w:tcW w:w="1066" w:type="dxa"/>
            <w:noWrap/>
            <w:hideMark/>
          </w:tcPr>
          <w:p w14:paraId="67B1CCEC"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2B0F7A2A" w14:textId="77777777" w:rsidR="00326AB5" w:rsidRPr="00AD525B" w:rsidRDefault="00326AB5" w:rsidP="00326AB5">
            <w:pPr>
              <w:keepNext w:val="0"/>
              <w:keepLines w:val="0"/>
              <w:spacing w:after="0"/>
              <w:jc w:val="left"/>
              <w:rPr>
                <w:sz w:val="22"/>
                <w:szCs w:val="22"/>
              </w:rPr>
            </w:pPr>
            <w:r w:rsidRPr="00AD525B">
              <w:rPr>
                <w:sz w:val="22"/>
                <w:szCs w:val="22"/>
              </w:rPr>
              <w:t>28350</w:t>
            </w:r>
          </w:p>
        </w:tc>
        <w:tc>
          <w:tcPr>
            <w:tcW w:w="941" w:type="dxa"/>
            <w:noWrap/>
            <w:hideMark/>
          </w:tcPr>
          <w:p w14:paraId="0BCE5D7A" w14:textId="77777777" w:rsidR="00326AB5" w:rsidRPr="00AD525B" w:rsidRDefault="00326AB5" w:rsidP="00326AB5">
            <w:pPr>
              <w:keepNext w:val="0"/>
              <w:keepLines w:val="0"/>
              <w:spacing w:after="0"/>
              <w:jc w:val="left"/>
              <w:rPr>
                <w:sz w:val="22"/>
                <w:szCs w:val="22"/>
              </w:rPr>
            </w:pPr>
            <w:r w:rsidRPr="00AD525B">
              <w:rPr>
                <w:sz w:val="22"/>
                <w:szCs w:val="22"/>
              </w:rPr>
              <w:t>28350</w:t>
            </w:r>
          </w:p>
        </w:tc>
        <w:tc>
          <w:tcPr>
            <w:tcW w:w="879" w:type="dxa"/>
            <w:noWrap/>
            <w:hideMark/>
          </w:tcPr>
          <w:p w14:paraId="06E4B7FD" w14:textId="77777777" w:rsidR="00326AB5" w:rsidRPr="00AD525B" w:rsidRDefault="00326AB5" w:rsidP="00326AB5">
            <w:pPr>
              <w:keepNext w:val="0"/>
              <w:keepLines w:val="0"/>
              <w:spacing w:after="0"/>
              <w:jc w:val="left"/>
              <w:rPr>
                <w:sz w:val="22"/>
                <w:szCs w:val="22"/>
              </w:rPr>
            </w:pPr>
            <w:r w:rsidRPr="00AD525B">
              <w:rPr>
                <w:sz w:val="22"/>
                <w:szCs w:val="22"/>
              </w:rPr>
              <w:t>28350</w:t>
            </w:r>
          </w:p>
        </w:tc>
        <w:tc>
          <w:tcPr>
            <w:tcW w:w="939" w:type="dxa"/>
            <w:noWrap/>
            <w:hideMark/>
          </w:tcPr>
          <w:p w14:paraId="0F730DE6" w14:textId="77777777" w:rsidR="00326AB5" w:rsidRPr="00AD525B" w:rsidRDefault="00326AB5" w:rsidP="00326AB5">
            <w:pPr>
              <w:keepNext w:val="0"/>
              <w:keepLines w:val="0"/>
              <w:spacing w:after="0"/>
              <w:jc w:val="left"/>
              <w:rPr>
                <w:sz w:val="22"/>
                <w:szCs w:val="22"/>
              </w:rPr>
            </w:pPr>
            <w:r w:rsidRPr="00AD525B">
              <w:rPr>
                <w:sz w:val="22"/>
                <w:szCs w:val="22"/>
              </w:rPr>
              <w:t>28350</w:t>
            </w:r>
          </w:p>
        </w:tc>
        <w:tc>
          <w:tcPr>
            <w:tcW w:w="879" w:type="dxa"/>
            <w:noWrap/>
            <w:hideMark/>
          </w:tcPr>
          <w:p w14:paraId="4BE8F1BE" w14:textId="77777777" w:rsidR="00326AB5" w:rsidRPr="00AD525B" w:rsidRDefault="00326AB5" w:rsidP="00326AB5">
            <w:pPr>
              <w:keepNext w:val="0"/>
              <w:keepLines w:val="0"/>
              <w:spacing w:after="0"/>
              <w:jc w:val="left"/>
              <w:rPr>
                <w:sz w:val="22"/>
                <w:szCs w:val="22"/>
              </w:rPr>
            </w:pPr>
            <w:r w:rsidRPr="00AD525B">
              <w:rPr>
                <w:sz w:val="22"/>
                <w:szCs w:val="22"/>
              </w:rPr>
              <w:t>28350</w:t>
            </w:r>
          </w:p>
        </w:tc>
        <w:tc>
          <w:tcPr>
            <w:tcW w:w="879" w:type="dxa"/>
            <w:noWrap/>
            <w:hideMark/>
          </w:tcPr>
          <w:p w14:paraId="428EE0E9" w14:textId="77777777" w:rsidR="00326AB5" w:rsidRPr="00AD525B" w:rsidRDefault="00326AB5" w:rsidP="00326AB5">
            <w:pPr>
              <w:keepNext w:val="0"/>
              <w:keepLines w:val="0"/>
              <w:spacing w:after="0"/>
              <w:jc w:val="left"/>
              <w:rPr>
                <w:sz w:val="22"/>
                <w:szCs w:val="22"/>
              </w:rPr>
            </w:pPr>
            <w:r w:rsidRPr="00AD525B">
              <w:rPr>
                <w:sz w:val="22"/>
                <w:szCs w:val="22"/>
              </w:rPr>
              <w:t>28350</w:t>
            </w:r>
          </w:p>
        </w:tc>
        <w:tc>
          <w:tcPr>
            <w:tcW w:w="1153" w:type="dxa"/>
            <w:noWrap/>
            <w:hideMark/>
          </w:tcPr>
          <w:p w14:paraId="7E573125" w14:textId="77777777" w:rsidR="00326AB5" w:rsidRPr="00AD525B" w:rsidRDefault="00326AB5" w:rsidP="00326AB5">
            <w:pPr>
              <w:keepNext w:val="0"/>
              <w:keepLines w:val="0"/>
              <w:spacing w:after="0"/>
              <w:jc w:val="left"/>
              <w:rPr>
                <w:sz w:val="22"/>
                <w:szCs w:val="22"/>
              </w:rPr>
            </w:pPr>
            <w:r w:rsidRPr="00AD525B">
              <w:rPr>
                <w:sz w:val="22"/>
                <w:szCs w:val="22"/>
              </w:rPr>
              <w:t>28350</w:t>
            </w:r>
          </w:p>
        </w:tc>
        <w:tc>
          <w:tcPr>
            <w:tcW w:w="1276" w:type="dxa"/>
            <w:noWrap/>
            <w:hideMark/>
          </w:tcPr>
          <w:p w14:paraId="720544DC" w14:textId="77777777" w:rsidR="00326AB5" w:rsidRPr="00AD525B" w:rsidRDefault="00326AB5" w:rsidP="00326AB5">
            <w:pPr>
              <w:keepNext w:val="0"/>
              <w:keepLines w:val="0"/>
              <w:spacing w:after="0"/>
              <w:jc w:val="left"/>
              <w:rPr>
                <w:sz w:val="22"/>
                <w:szCs w:val="22"/>
              </w:rPr>
            </w:pPr>
            <w:r w:rsidRPr="00AD525B">
              <w:rPr>
                <w:sz w:val="22"/>
                <w:szCs w:val="22"/>
              </w:rPr>
              <w:t>28350</w:t>
            </w:r>
          </w:p>
        </w:tc>
      </w:tr>
      <w:tr w:rsidR="00326AB5" w:rsidRPr="00AD525B" w14:paraId="1DF5723D" w14:textId="77777777" w:rsidTr="00326AB5">
        <w:trPr>
          <w:trHeight w:val="315"/>
          <w:jc w:val="center"/>
        </w:trPr>
        <w:tc>
          <w:tcPr>
            <w:tcW w:w="999" w:type="dxa"/>
            <w:noWrap/>
            <w:hideMark/>
          </w:tcPr>
          <w:p w14:paraId="71F9A43B" w14:textId="77777777" w:rsidR="00326AB5" w:rsidRPr="00AD525B" w:rsidRDefault="00326AB5" w:rsidP="00326AB5">
            <w:pPr>
              <w:keepNext w:val="0"/>
              <w:keepLines w:val="0"/>
              <w:spacing w:after="0"/>
              <w:jc w:val="left"/>
              <w:rPr>
                <w:sz w:val="22"/>
                <w:szCs w:val="22"/>
              </w:rPr>
            </w:pPr>
            <w:r w:rsidRPr="00AD525B">
              <w:rPr>
                <w:sz w:val="22"/>
                <w:szCs w:val="22"/>
              </w:rPr>
              <w:t>25</w:t>
            </w:r>
          </w:p>
        </w:tc>
        <w:tc>
          <w:tcPr>
            <w:tcW w:w="3258" w:type="dxa"/>
            <w:noWrap/>
            <w:hideMark/>
          </w:tcPr>
          <w:p w14:paraId="111E730F" w14:textId="77777777" w:rsidR="00326AB5" w:rsidRPr="00AD525B" w:rsidRDefault="00326AB5" w:rsidP="00326AB5">
            <w:pPr>
              <w:keepNext w:val="0"/>
              <w:keepLines w:val="0"/>
              <w:spacing w:after="0"/>
              <w:jc w:val="left"/>
              <w:rPr>
                <w:sz w:val="22"/>
                <w:szCs w:val="22"/>
              </w:rPr>
            </w:pPr>
            <w:r w:rsidRPr="00AD525B">
              <w:rPr>
                <w:sz w:val="22"/>
                <w:szCs w:val="22"/>
              </w:rPr>
              <w:t>Sat Căpeni</w:t>
            </w:r>
          </w:p>
        </w:tc>
        <w:tc>
          <w:tcPr>
            <w:tcW w:w="1051" w:type="dxa"/>
            <w:noWrap/>
            <w:hideMark/>
          </w:tcPr>
          <w:p w14:paraId="5830B13B" w14:textId="77777777" w:rsidR="00326AB5" w:rsidRPr="00AD525B" w:rsidRDefault="00326AB5" w:rsidP="00326AB5">
            <w:pPr>
              <w:keepNext w:val="0"/>
              <w:keepLines w:val="0"/>
              <w:spacing w:after="0"/>
              <w:jc w:val="left"/>
              <w:rPr>
                <w:sz w:val="22"/>
                <w:szCs w:val="22"/>
              </w:rPr>
            </w:pPr>
            <w:r w:rsidRPr="00AD525B">
              <w:rPr>
                <w:sz w:val="22"/>
                <w:szCs w:val="22"/>
              </w:rPr>
              <w:t>8990</w:t>
            </w:r>
          </w:p>
        </w:tc>
        <w:tc>
          <w:tcPr>
            <w:tcW w:w="1066" w:type="dxa"/>
            <w:noWrap/>
            <w:hideMark/>
          </w:tcPr>
          <w:p w14:paraId="5F0C19C5"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6E4585A3" w14:textId="77777777" w:rsidR="00326AB5" w:rsidRPr="00AD525B" w:rsidRDefault="00326AB5" w:rsidP="00326AB5">
            <w:pPr>
              <w:keepNext w:val="0"/>
              <w:keepLines w:val="0"/>
              <w:spacing w:after="0"/>
              <w:jc w:val="left"/>
              <w:rPr>
                <w:sz w:val="22"/>
                <w:szCs w:val="22"/>
              </w:rPr>
            </w:pPr>
            <w:r w:rsidRPr="00AD525B">
              <w:rPr>
                <w:sz w:val="22"/>
                <w:szCs w:val="22"/>
              </w:rPr>
              <w:t>62930</w:t>
            </w:r>
          </w:p>
        </w:tc>
        <w:tc>
          <w:tcPr>
            <w:tcW w:w="941" w:type="dxa"/>
            <w:noWrap/>
            <w:hideMark/>
          </w:tcPr>
          <w:p w14:paraId="7C24ADB4" w14:textId="77777777" w:rsidR="00326AB5" w:rsidRPr="00AD525B" w:rsidRDefault="00326AB5" w:rsidP="00326AB5">
            <w:pPr>
              <w:keepNext w:val="0"/>
              <w:keepLines w:val="0"/>
              <w:spacing w:after="0"/>
              <w:jc w:val="left"/>
              <w:rPr>
                <w:sz w:val="22"/>
                <w:szCs w:val="22"/>
              </w:rPr>
            </w:pPr>
            <w:r w:rsidRPr="00AD525B">
              <w:rPr>
                <w:sz w:val="22"/>
                <w:szCs w:val="22"/>
              </w:rPr>
              <w:t>62930</w:t>
            </w:r>
          </w:p>
        </w:tc>
        <w:tc>
          <w:tcPr>
            <w:tcW w:w="879" w:type="dxa"/>
            <w:noWrap/>
            <w:hideMark/>
          </w:tcPr>
          <w:p w14:paraId="2628DD62" w14:textId="77777777" w:rsidR="00326AB5" w:rsidRPr="00AD525B" w:rsidRDefault="00326AB5" w:rsidP="00326AB5">
            <w:pPr>
              <w:keepNext w:val="0"/>
              <w:keepLines w:val="0"/>
              <w:spacing w:after="0"/>
              <w:jc w:val="left"/>
              <w:rPr>
                <w:sz w:val="22"/>
                <w:szCs w:val="22"/>
              </w:rPr>
            </w:pPr>
            <w:r w:rsidRPr="00AD525B">
              <w:rPr>
                <w:sz w:val="22"/>
                <w:szCs w:val="22"/>
              </w:rPr>
              <w:t>62930</w:t>
            </w:r>
          </w:p>
        </w:tc>
        <w:tc>
          <w:tcPr>
            <w:tcW w:w="939" w:type="dxa"/>
            <w:noWrap/>
            <w:hideMark/>
          </w:tcPr>
          <w:p w14:paraId="08C1D059" w14:textId="77777777" w:rsidR="00326AB5" w:rsidRPr="00AD525B" w:rsidRDefault="00326AB5" w:rsidP="00326AB5">
            <w:pPr>
              <w:keepNext w:val="0"/>
              <w:keepLines w:val="0"/>
              <w:spacing w:after="0"/>
              <w:jc w:val="left"/>
              <w:rPr>
                <w:sz w:val="22"/>
                <w:szCs w:val="22"/>
              </w:rPr>
            </w:pPr>
            <w:r w:rsidRPr="00AD525B">
              <w:rPr>
                <w:sz w:val="22"/>
                <w:szCs w:val="22"/>
              </w:rPr>
              <w:t>62930</w:t>
            </w:r>
          </w:p>
        </w:tc>
        <w:tc>
          <w:tcPr>
            <w:tcW w:w="879" w:type="dxa"/>
            <w:noWrap/>
            <w:hideMark/>
          </w:tcPr>
          <w:p w14:paraId="0E628E59" w14:textId="77777777" w:rsidR="00326AB5" w:rsidRPr="00AD525B" w:rsidRDefault="00326AB5" w:rsidP="00326AB5">
            <w:pPr>
              <w:keepNext w:val="0"/>
              <w:keepLines w:val="0"/>
              <w:spacing w:after="0"/>
              <w:jc w:val="left"/>
              <w:rPr>
                <w:sz w:val="22"/>
                <w:szCs w:val="22"/>
              </w:rPr>
            </w:pPr>
            <w:r w:rsidRPr="00AD525B">
              <w:rPr>
                <w:sz w:val="22"/>
                <w:szCs w:val="22"/>
              </w:rPr>
              <w:t>62930</w:t>
            </w:r>
          </w:p>
        </w:tc>
        <w:tc>
          <w:tcPr>
            <w:tcW w:w="879" w:type="dxa"/>
            <w:noWrap/>
            <w:hideMark/>
          </w:tcPr>
          <w:p w14:paraId="75FB9FA8" w14:textId="77777777" w:rsidR="00326AB5" w:rsidRPr="00AD525B" w:rsidRDefault="00326AB5" w:rsidP="00326AB5">
            <w:pPr>
              <w:keepNext w:val="0"/>
              <w:keepLines w:val="0"/>
              <w:spacing w:after="0"/>
              <w:jc w:val="left"/>
              <w:rPr>
                <w:sz w:val="22"/>
                <w:szCs w:val="22"/>
              </w:rPr>
            </w:pPr>
            <w:r w:rsidRPr="00AD525B">
              <w:rPr>
                <w:sz w:val="22"/>
                <w:szCs w:val="22"/>
              </w:rPr>
              <w:t>62930</w:t>
            </w:r>
          </w:p>
        </w:tc>
        <w:tc>
          <w:tcPr>
            <w:tcW w:w="1153" w:type="dxa"/>
            <w:noWrap/>
            <w:hideMark/>
          </w:tcPr>
          <w:p w14:paraId="5128DA21" w14:textId="77777777" w:rsidR="00326AB5" w:rsidRPr="00AD525B" w:rsidRDefault="00326AB5" w:rsidP="00326AB5">
            <w:pPr>
              <w:keepNext w:val="0"/>
              <w:keepLines w:val="0"/>
              <w:spacing w:after="0"/>
              <w:jc w:val="left"/>
              <w:rPr>
                <w:sz w:val="22"/>
                <w:szCs w:val="22"/>
              </w:rPr>
            </w:pPr>
            <w:r w:rsidRPr="00AD525B">
              <w:rPr>
                <w:sz w:val="22"/>
                <w:szCs w:val="22"/>
              </w:rPr>
              <w:t>62930</w:t>
            </w:r>
          </w:p>
        </w:tc>
        <w:tc>
          <w:tcPr>
            <w:tcW w:w="1276" w:type="dxa"/>
            <w:noWrap/>
            <w:hideMark/>
          </w:tcPr>
          <w:p w14:paraId="2745059F" w14:textId="77777777" w:rsidR="00326AB5" w:rsidRPr="00AD525B" w:rsidRDefault="00326AB5" w:rsidP="00326AB5">
            <w:pPr>
              <w:keepNext w:val="0"/>
              <w:keepLines w:val="0"/>
              <w:spacing w:after="0"/>
              <w:jc w:val="left"/>
              <w:rPr>
                <w:sz w:val="22"/>
                <w:szCs w:val="22"/>
              </w:rPr>
            </w:pPr>
            <w:r w:rsidRPr="00AD525B">
              <w:rPr>
                <w:sz w:val="22"/>
                <w:szCs w:val="22"/>
              </w:rPr>
              <w:t>62930</w:t>
            </w:r>
          </w:p>
        </w:tc>
      </w:tr>
      <w:tr w:rsidR="00326AB5" w:rsidRPr="00AD525B" w14:paraId="1BC56F4D" w14:textId="77777777" w:rsidTr="00326AB5">
        <w:trPr>
          <w:trHeight w:val="315"/>
          <w:jc w:val="center"/>
        </w:trPr>
        <w:tc>
          <w:tcPr>
            <w:tcW w:w="999" w:type="dxa"/>
            <w:noWrap/>
            <w:hideMark/>
          </w:tcPr>
          <w:p w14:paraId="6C2C60F4" w14:textId="77777777" w:rsidR="00326AB5" w:rsidRPr="00AD525B" w:rsidRDefault="00326AB5" w:rsidP="00326AB5">
            <w:pPr>
              <w:keepNext w:val="0"/>
              <w:keepLines w:val="0"/>
              <w:spacing w:after="0"/>
              <w:jc w:val="left"/>
              <w:rPr>
                <w:sz w:val="22"/>
                <w:szCs w:val="22"/>
              </w:rPr>
            </w:pPr>
            <w:r w:rsidRPr="00AD525B">
              <w:rPr>
                <w:sz w:val="22"/>
                <w:szCs w:val="22"/>
              </w:rPr>
              <w:t>26</w:t>
            </w:r>
          </w:p>
        </w:tc>
        <w:tc>
          <w:tcPr>
            <w:tcW w:w="3258" w:type="dxa"/>
            <w:noWrap/>
            <w:hideMark/>
          </w:tcPr>
          <w:p w14:paraId="7D9065D3" w14:textId="77777777" w:rsidR="00326AB5" w:rsidRPr="00AD525B" w:rsidRDefault="00326AB5" w:rsidP="00326AB5">
            <w:pPr>
              <w:keepNext w:val="0"/>
              <w:keepLines w:val="0"/>
              <w:spacing w:after="0"/>
              <w:jc w:val="left"/>
              <w:rPr>
                <w:sz w:val="22"/>
                <w:szCs w:val="22"/>
              </w:rPr>
            </w:pPr>
            <w:r w:rsidRPr="00AD525B">
              <w:rPr>
                <w:sz w:val="22"/>
                <w:szCs w:val="22"/>
              </w:rPr>
              <w:t>Sat Micloşoara</w:t>
            </w:r>
          </w:p>
        </w:tc>
        <w:tc>
          <w:tcPr>
            <w:tcW w:w="1051" w:type="dxa"/>
            <w:noWrap/>
            <w:hideMark/>
          </w:tcPr>
          <w:p w14:paraId="279F5327" w14:textId="77777777" w:rsidR="00326AB5" w:rsidRPr="00AD525B" w:rsidRDefault="00326AB5" w:rsidP="00326AB5">
            <w:pPr>
              <w:keepNext w:val="0"/>
              <w:keepLines w:val="0"/>
              <w:spacing w:after="0"/>
              <w:jc w:val="left"/>
              <w:rPr>
                <w:sz w:val="22"/>
                <w:szCs w:val="22"/>
              </w:rPr>
            </w:pPr>
            <w:r w:rsidRPr="00AD525B">
              <w:rPr>
                <w:sz w:val="22"/>
                <w:szCs w:val="22"/>
              </w:rPr>
              <w:t>2518</w:t>
            </w:r>
          </w:p>
        </w:tc>
        <w:tc>
          <w:tcPr>
            <w:tcW w:w="1066" w:type="dxa"/>
            <w:noWrap/>
            <w:hideMark/>
          </w:tcPr>
          <w:p w14:paraId="2645D09E"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5F6101E2" w14:textId="77777777" w:rsidR="00326AB5" w:rsidRPr="00AD525B" w:rsidRDefault="00326AB5" w:rsidP="00326AB5">
            <w:pPr>
              <w:keepNext w:val="0"/>
              <w:keepLines w:val="0"/>
              <w:spacing w:after="0"/>
              <w:jc w:val="left"/>
              <w:rPr>
                <w:sz w:val="22"/>
                <w:szCs w:val="22"/>
              </w:rPr>
            </w:pPr>
            <w:r w:rsidRPr="00AD525B">
              <w:rPr>
                <w:sz w:val="22"/>
                <w:szCs w:val="22"/>
              </w:rPr>
              <w:t>17626</w:t>
            </w:r>
          </w:p>
        </w:tc>
        <w:tc>
          <w:tcPr>
            <w:tcW w:w="941" w:type="dxa"/>
            <w:noWrap/>
            <w:hideMark/>
          </w:tcPr>
          <w:p w14:paraId="279215B1" w14:textId="77777777" w:rsidR="00326AB5" w:rsidRPr="00AD525B" w:rsidRDefault="00326AB5" w:rsidP="00326AB5">
            <w:pPr>
              <w:keepNext w:val="0"/>
              <w:keepLines w:val="0"/>
              <w:spacing w:after="0"/>
              <w:jc w:val="left"/>
              <w:rPr>
                <w:sz w:val="22"/>
                <w:szCs w:val="22"/>
              </w:rPr>
            </w:pPr>
            <w:r w:rsidRPr="00AD525B">
              <w:rPr>
                <w:sz w:val="22"/>
                <w:szCs w:val="22"/>
              </w:rPr>
              <w:t>17626</w:t>
            </w:r>
          </w:p>
        </w:tc>
        <w:tc>
          <w:tcPr>
            <w:tcW w:w="879" w:type="dxa"/>
            <w:noWrap/>
            <w:hideMark/>
          </w:tcPr>
          <w:p w14:paraId="2A56F1EE" w14:textId="77777777" w:rsidR="00326AB5" w:rsidRPr="00AD525B" w:rsidRDefault="00326AB5" w:rsidP="00326AB5">
            <w:pPr>
              <w:keepNext w:val="0"/>
              <w:keepLines w:val="0"/>
              <w:spacing w:after="0"/>
              <w:jc w:val="left"/>
              <w:rPr>
                <w:sz w:val="22"/>
                <w:szCs w:val="22"/>
              </w:rPr>
            </w:pPr>
            <w:r w:rsidRPr="00AD525B">
              <w:rPr>
                <w:sz w:val="22"/>
                <w:szCs w:val="22"/>
              </w:rPr>
              <w:t>17626</w:t>
            </w:r>
          </w:p>
        </w:tc>
        <w:tc>
          <w:tcPr>
            <w:tcW w:w="939" w:type="dxa"/>
            <w:noWrap/>
            <w:hideMark/>
          </w:tcPr>
          <w:p w14:paraId="648C0E00" w14:textId="77777777" w:rsidR="00326AB5" w:rsidRPr="00AD525B" w:rsidRDefault="00326AB5" w:rsidP="00326AB5">
            <w:pPr>
              <w:keepNext w:val="0"/>
              <w:keepLines w:val="0"/>
              <w:spacing w:after="0"/>
              <w:jc w:val="left"/>
              <w:rPr>
                <w:sz w:val="22"/>
                <w:szCs w:val="22"/>
              </w:rPr>
            </w:pPr>
            <w:r w:rsidRPr="00AD525B">
              <w:rPr>
                <w:sz w:val="22"/>
                <w:szCs w:val="22"/>
              </w:rPr>
              <w:t>17626</w:t>
            </w:r>
          </w:p>
        </w:tc>
        <w:tc>
          <w:tcPr>
            <w:tcW w:w="879" w:type="dxa"/>
            <w:noWrap/>
            <w:hideMark/>
          </w:tcPr>
          <w:p w14:paraId="6C020E55" w14:textId="77777777" w:rsidR="00326AB5" w:rsidRPr="00AD525B" w:rsidRDefault="00326AB5" w:rsidP="00326AB5">
            <w:pPr>
              <w:keepNext w:val="0"/>
              <w:keepLines w:val="0"/>
              <w:spacing w:after="0"/>
              <w:jc w:val="left"/>
              <w:rPr>
                <w:sz w:val="22"/>
                <w:szCs w:val="22"/>
              </w:rPr>
            </w:pPr>
            <w:r w:rsidRPr="00AD525B">
              <w:rPr>
                <w:sz w:val="22"/>
                <w:szCs w:val="22"/>
              </w:rPr>
              <w:t>17626</w:t>
            </w:r>
          </w:p>
        </w:tc>
        <w:tc>
          <w:tcPr>
            <w:tcW w:w="879" w:type="dxa"/>
            <w:noWrap/>
            <w:hideMark/>
          </w:tcPr>
          <w:p w14:paraId="25ECC825" w14:textId="77777777" w:rsidR="00326AB5" w:rsidRPr="00AD525B" w:rsidRDefault="00326AB5" w:rsidP="00326AB5">
            <w:pPr>
              <w:keepNext w:val="0"/>
              <w:keepLines w:val="0"/>
              <w:spacing w:after="0"/>
              <w:jc w:val="left"/>
              <w:rPr>
                <w:sz w:val="22"/>
                <w:szCs w:val="22"/>
              </w:rPr>
            </w:pPr>
            <w:r w:rsidRPr="00AD525B">
              <w:rPr>
                <w:sz w:val="22"/>
                <w:szCs w:val="22"/>
              </w:rPr>
              <w:t>17626</w:t>
            </w:r>
          </w:p>
        </w:tc>
        <w:tc>
          <w:tcPr>
            <w:tcW w:w="1153" w:type="dxa"/>
            <w:noWrap/>
            <w:hideMark/>
          </w:tcPr>
          <w:p w14:paraId="07C6F143" w14:textId="77777777" w:rsidR="00326AB5" w:rsidRPr="00AD525B" w:rsidRDefault="00326AB5" w:rsidP="00326AB5">
            <w:pPr>
              <w:keepNext w:val="0"/>
              <w:keepLines w:val="0"/>
              <w:spacing w:after="0"/>
              <w:jc w:val="left"/>
              <w:rPr>
                <w:sz w:val="22"/>
                <w:szCs w:val="22"/>
              </w:rPr>
            </w:pPr>
            <w:r w:rsidRPr="00AD525B">
              <w:rPr>
                <w:sz w:val="22"/>
                <w:szCs w:val="22"/>
              </w:rPr>
              <w:t>17626</w:t>
            </w:r>
          </w:p>
        </w:tc>
        <w:tc>
          <w:tcPr>
            <w:tcW w:w="1276" w:type="dxa"/>
            <w:noWrap/>
            <w:hideMark/>
          </w:tcPr>
          <w:p w14:paraId="76224531" w14:textId="77777777" w:rsidR="00326AB5" w:rsidRPr="00AD525B" w:rsidRDefault="00326AB5" w:rsidP="00326AB5">
            <w:pPr>
              <w:keepNext w:val="0"/>
              <w:keepLines w:val="0"/>
              <w:spacing w:after="0"/>
              <w:jc w:val="left"/>
              <w:rPr>
                <w:sz w:val="22"/>
                <w:szCs w:val="22"/>
              </w:rPr>
            </w:pPr>
            <w:r w:rsidRPr="00AD525B">
              <w:rPr>
                <w:sz w:val="22"/>
                <w:szCs w:val="22"/>
              </w:rPr>
              <w:t>17626</w:t>
            </w:r>
          </w:p>
        </w:tc>
      </w:tr>
      <w:tr w:rsidR="00326AB5" w:rsidRPr="00AD525B" w14:paraId="16C0FDEC" w14:textId="77777777" w:rsidTr="00326AB5">
        <w:trPr>
          <w:trHeight w:val="315"/>
          <w:jc w:val="center"/>
        </w:trPr>
        <w:tc>
          <w:tcPr>
            <w:tcW w:w="999" w:type="dxa"/>
            <w:noWrap/>
            <w:hideMark/>
          </w:tcPr>
          <w:p w14:paraId="004B9240" w14:textId="77777777" w:rsidR="00326AB5" w:rsidRPr="00AD525B" w:rsidRDefault="00326AB5" w:rsidP="00326AB5">
            <w:pPr>
              <w:keepNext w:val="0"/>
              <w:keepLines w:val="0"/>
              <w:spacing w:after="0"/>
              <w:jc w:val="left"/>
              <w:rPr>
                <w:sz w:val="22"/>
                <w:szCs w:val="22"/>
              </w:rPr>
            </w:pPr>
            <w:r w:rsidRPr="00AD525B">
              <w:rPr>
                <w:sz w:val="22"/>
                <w:szCs w:val="22"/>
              </w:rPr>
              <w:t>27</w:t>
            </w:r>
          </w:p>
        </w:tc>
        <w:tc>
          <w:tcPr>
            <w:tcW w:w="3258" w:type="dxa"/>
            <w:noWrap/>
            <w:hideMark/>
          </w:tcPr>
          <w:p w14:paraId="6E365A58" w14:textId="77777777" w:rsidR="00326AB5" w:rsidRPr="00AD525B" w:rsidRDefault="00326AB5" w:rsidP="00326AB5">
            <w:pPr>
              <w:keepNext w:val="0"/>
              <w:keepLines w:val="0"/>
              <w:spacing w:after="0"/>
              <w:jc w:val="left"/>
              <w:rPr>
                <w:sz w:val="22"/>
                <w:szCs w:val="22"/>
              </w:rPr>
            </w:pPr>
            <w:r w:rsidRPr="00AD525B">
              <w:rPr>
                <w:sz w:val="22"/>
                <w:szCs w:val="22"/>
              </w:rPr>
              <w:t xml:space="preserve"> Sat Biborţeni</w:t>
            </w:r>
          </w:p>
        </w:tc>
        <w:tc>
          <w:tcPr>
            <w:tcW w:w="1051" w:type="dxa"/>
            <w:noWrap/>
            <w:hideMark/>
          </w:tcPr>
          <w:p w14:paraId="3634CB8C" w14:textId="77777777" w:rsidR="00326AB5" w:rsidRPr="00AD525B" w:rsidRDefault="00326AB5" w:rsidP="00326AB5">
            <w:pPr>
              <w:keepNext w:val="0"/>
              <w:keepLines w:val="0"/>
              <w:spacing w:after="0"/>
              <w:jc w:val="left"/>
              <w:rPr>
                <w:sz w:val="22"/>
                <w:szCs w:val="22"/>
              </w:rPr>
            </w:pPr>
            <w:r w:rsidRPr="00AD525B">
              <w:rPr>
                <w:sz w:val="22"/>
                <w:szCs w:val="22"/>
              </w:rPr>
              <w:t>3275</w:t>
            </w:r>
          </w:p>
        </w:tc>
        <w:tc>
          <w:tcPr>
            <w:tcW w:w="1066" w:type="dxa"/>
            <w:noWrap/>
            <w:hideMark/>
          </w:tcPr>
          <w:p w14:paraId="2271792D"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7642797A" w14:textId="77777777" w:rsidR="00326AB5" w:rsidRPr="00AD525B" w:rsidRDefault="00326AB5" w:rsidP="00326AB5">
            <w:pPr>
              <w:keepNext w:val="0"/>
              <w:keepLines w:val="0"/>
              <w:spacing w:after="0"/>
              <w:jc w:val="left"/>
              <w:rPr>
                <w:sz w:val="22"/>
                <w:szCs w:val="22"/>
              </w:rPr>
            </w:pPr>
            <w:r w:rsidRPr="00AD525B">
              <w:rPr>
                <w:sz w:val="22"/>
                <w:szCs w:val="22"/>
              </w:rPr>
              <w:t>22925</w:t>
            </w:r>
          </w:p>
        </w:tc>
        <w:tc>
          <w:tcPr>
            <w:tcW w:w="941" w:type="dxa"/>
            <w:noWrap/>
            <w:hideMark/>
          </w:tcPr>
          <w:p w14:paraId="6F3B3E1F" w14:textId="77777777" w:rsidR="00326AB5" w:rsidRPr="00AD525B" w:rsidRDefault="00326AB5" w:rsidP="00326AB5">
            <w:pPr>
              <w:keepNext w:val="0"/>
              <w:keepLines w:val="0"/>
              <w:spacing w:after="0"/>
              <w:jc w:val="left"/>
              <w:rPr>
                <w:sz w:val="22"/>
                <w:szCs w:val="22"/>
              </w:rPr>
            </w:pPr>
            <w:r w:rsidRPr="00AD525B">
              <w:rPr>
                <w:sz w:val="22"/>
                <w:szCs w:val="22"/>
              </w:rPr>
              <w:t>22925</w:t>
            </w:r>
          </w:p>
        </w:tc>
        <w:tc>
          <w:tcPr>
            <w:tcW w:w="879" w:type="dxa"/>
            <w:noWrap/>
            <w:hideMark/>
          </w:tcPr>
          <w:p w14:paraId="4ECB0E64" w14:textId="77777777" w:rsidR="00326AB5" w:rsidRPr="00AD525B" w:rsidRDefault="00326AB5" w:rsidP="00326AB5">
            <w:pPr>
              <w:keepNext w:val="0"/>
              <w:keepLines w:val="0"/>
              <w:spacing w:after="0"/>
              <w:jc w:val="left"/>
              <w:rPr>
                <w:sz w:val="22"/>
                <w:szCs w:val="22"/>
              </w:rPr>
            </w:pPr>
            <w:r w:rsidRPr="00AD525B">
              <w:rPr>
                <w:sz w:val="22"/>
                <w:szCs w:val="22"/>
              </w:rPr>
              <w:t>22925</w:t>
            </w:r>
          </w:p>
        </w:tc>
        <w:tc>
          <w:tcPr>
            <w:tcW w:w="939" w:type="dxa"/>
            <w:noWrap/>
            <w:hideMark/>
          </w:tcPr>
          <w:p w14:paraId="5EF3F827" w14:textId="77777777" w:rsidR="00326AB5" w:rsidRPr="00AD525B" w:rsidRDefault="00326AB5" w:rsidP="00326AB5">
            <w:pPr>
              <w:keepNext w:val="0"/>
              <w:keepLines w:val="0"/>
              <w:spacing w:after="0"/>
              <w:jc w:val="left"/>
              <w:rPr>
                <w:sz w:val="22"/>
                <w:szCs w:val="22"/>
              </w:rPr>
            </w:pPr>
            <w:r w:rsidRPr="00AD525B">
              <w:rPr>
                <w:sz w:val="22"/>
                <w:szCs w:val="22"/>
              </w:rPr>
              <w:t>22925</w:t>
            </w:r>
          </w:p>
        </w:tc>
        <w:tc>
          <w:tcPr>
            <w:tcW w:w="879" w:type="dxa"/>
            <w:noWrap/>
            <w:hideMark/>
          </w:tcPr>
          <w:p w14:paraId="5083EA9A" w14:textId="77777777" w:rsidR="00326AB5" w:rsidRPr="00AD525B" w:rsidRDefault="00326AB5" w:rsidP="00326AB5">
            <w:pPr>
              <w:keepNext w:val="0"/>
              <w:keepLines w:val="0"/>
              <w:spacing w:after="0"/>
              <w:jc w:val="left"/>
              <w:rPr>
                <w:sz w:val="22"/>
                <w:szCs w:val="22"/>
              </w:rPr>
            </w:pPr>
            <w:r w:rsidRPr="00AD525B">
              <w:rPr>
                <w:sz w:val="22"/>
                <w:szCs w:val="22"/>
              </w:rPr>
              <w:t>22925</w:t>
            </w:r>
          </w:p>
        </w:tc>
        <w:tc>
          <w:tcPr>
            <w:tcW w:w="879" w:type="dxa"/>
            <w:noWrap/>
            <w:hideMark/>
          </w:tcPr>
          <w:p w14:paraId="6FCBE824" w14:textId="77777777" w:rsidR="00326AB5" w:rsidRPr="00AD525B" w:rsidRDefault="00326AB5" w:rsidP="00326AB5">
            <w:pPr>
              <w:keepNext w:val="0"/>
              <w:keepLines w:val="0"/>
              <w:spacing w:after="0"/>
              <w:jc w:val="left"/>
              <w:rPr>
                <w:sz w:val="22"/>
                <w:szCs w:val="22"/>
              </w:rPr>
            </w:pPr>
            <w:r w:rsidRPr="00AD525B">
              <w:rPr>
                <w:sz w:val="22"/>
                <w:szCs w:val="22"/>
              </w:rPr>
              <w:t>22925</w:t>
            </w:r>
          </w:p>
        </w:tc>
        <w:tc>
          <w:tcPr>
            <w:tcW w:w="1153" w:type="dxa"/>
            <w:noWrap/>
            <w:hideMark/>
          </w:tcPr>
          <w:p w14:paraId="7C9590E1" w14:textId="77777777" w:rsidR="00326AB5" w:rsidRPr="00AD525B" w:rsidRDefault="00326AB5" w:rsidP="00326AB5">
            <w:pPr>
              <w:keepNext w:val="0"/>
              <w:keepLines w:val="0"/>
              <w:spacing w:after="0"/>
              <w:jc w:val="left"/>
              <w:rPr>
                <w:sz w:val="22"/>
                <w:szCs w:val="22"/>
              </w:rPr>
            </w:pPr>
            <w:r w:rsidRPr="00AD525B">
              <w:rPr>
                <w:sz w:val="22"/>
                <w:szCs w:val="22"/>
              </w:rPr>
              <w:t>22925</w:t>
            </w:r>
          </w:p>
        </w:tc>
        <w:tc>
          <w:tcPr>
            <w:tcW w:w="1276" w:type="dxa"/>
            <w:noWrap/>
            <w:hideMark/>
          </w:tcPr>
          <w:p w14:paraId="10E405D9" w14:textId="77777777" w:rsidR="00326AB5" w:rsidRPr="00AD525B" w:rsidRDefault="00326AB5" w:rsidP="00326AB5">
            <w:pPr>
              <w:keepNext w:val="0"/>
              <w:keepLines w:val="0"/>
              <w:spacing w:after="0"/>
              <w:jc w:val="left"/>
              <w:rPr>
                <w:sz w:val="22"/>
                <w:szCs w:val="22"/>
              </w:rPr>
            </w:pPr>
            <w:r w:rsidRPr="00AD525B">
              <w:rPr>
                <w:sz w:val="22"/>
                <w:szCs w:val="22"/>
              </w:rPr>
              <w:t>22925</w:t>
            </w:r>
          </w:p>
        </w:tc>
      </w:tr>
      <w:tr w:rsidR="00326AB5" w:rsidRPr="00AD525B" w14:paraId="19994E37" w14:textId="77777777" w:rsidTr="00326AB5">
        <w:trPr>
          <w:trHeight w:val="315"/>
          <w:jc w:val="center"/>
        </w:trPr>
        <w:tc>
          <w:tcPr>
            <w:tcW w:w="999" w:type="dxa"/>
            <w:noWrap/>
            <w:hideMark/>
          </w:tcPr>
          <w:p w14:paraId="04DA0108" w14:textId="77777777" w:rsidR="00326AB5" w:rsidRPr="00AD525B" w:rsidRDefault="00326AB5" w:rsidP="00326AB5">
            <w:pPr>
              <w:keepNext w:val="0"/>
              <w:keepLines w:val="0"/>
              <w:spacing w:after="0"/>
              <w:jc w:val="left"/>
              <w:rPr>
                <w:sz w:val="22"/>
                <w:szCs w:val="22"/>
              </w:rPr>
            </w:pPr>
            <w:r w:rsidRPr="00AD525B">
              <w:rPr>
                <w:sz w:val="22"/>
                <w:szCs w:val="22"/>
              </w:rPr>
              <w:t>28</w:t>
            </w:r>
          </w:p>
        </w:tc>
        <w:tc>
          <w:tcPr>
            <w:tcW w:w="3258" w:type="dxa"/>
            <w:noWrap/>
            <w:hideMark/>
          </w:tcPr>
          <w:p w14:paraId="3A664F85" w14:textId="77777777" w:rsidR="00326AB5" w:rsidRPr="00AD525B" w:rsidRDefault="00326AB5" w:rsidP="00326AB5">
            <w:pPr>
              <w:keepNext w:val="0"/>
              <w:keepLines w:val="0"/>
              <w:spacing w:after="0"/>
              <w:jc w:val="left"/>
              <w:rPr>
                <w:sz w:val="22"/>
                <w:szCs w:val="22"/>
              </w:rPr>
            </w:pPr>
            <w:r w:rsidRPr="00AD525B">
              <w:rPr>
                <w:sz w:val="22"/>
                <w:szCs w:val="22"/>
              </w:rPr>
              <w:t>Sat Bodoş</w:t>
            </w:r>
          </w:p>
        </w:tc>
        <w:tc>
          <w:tcPr>
            <w:tcW w:w="1051" w:type="dxa"/>
            <w:noWrap/>
            <w:hideMark/>
          </w:tcPr>
          <w:p w14:paraId="02058354" w14:textId="77777777" w:rsidR="00326AB5" w:rsidRPr="00AD525B" w:rsidRDefault="00326AB5" w:rsidP="00326AB5">
            <w:pPr>
              <w:keepNext w:val="0"/>
              <w:keepLines w:val="0"/>
              <w:spacing w:after="0"/>
              <w:jc w:val="left"/>
              <w:rPr>
                <w:sz w:val="22"/>
                <w:szCs w:val="22"/>
              </w:rPr>
            </w:pPr>
            <w:r w:rsidRPr="00AD525B">
              <w:rPr>
                <w:sz w:val="22"/>
                <w:szCs w:val="22"/>
              </w:rPr>
              <w:t>2550</w:t>
            </w:r>
          </w:p>
        </w:tc>
        <w:tc>
          <w:tcPr>
            <w:tcW w:w="1066" w:type="dxa"/>
            <w:noWrap/>
            <w:hideMark/>
          </w:tcPr>
          <w:p w14:paraId="288BD11C" w14:textId="77777777" w:rsidR="00326AB5" w:rsidRPr="00AD525B" w:rsidRDefault="00326AB5" w:rsidP="00326AB5">
            <w:pPr>
              <w:keepNext w:val="0"/>
              <w:keepLines w:val="0"/>
              <w:spacing w:after="0"/>
              <w:jc w:val="left"/>
              <w:rPr>
                <w:sz w:val="22"/>
                <w:szCs w:val="22"/>
              </w:rPr>
            </w:pPr>
            <w:r w:rsidRPr="00AD525B">
              <w:rPr>
                <w:sz w:val="22"/>
                <w:szCs w:val="22"/>
              </w:rPr>
              <w:t>7</w:t>
            </w:r>
          </w:p>
        </w:tc>
        <w:tc>
          <w:tcPr>
            <w:tcW w:w="1134" w:type="dxa"/>
            <w:noWrap/>
            <w:hideMark/>
          </w:tcPr>
          <w:p w14:paraId="16E1DD5E" w14:textId="77777777" w:rsidR="00326AB5" w:rsidRPr="00AD525B" w:rsidRDefault="00326AB5" w:rsidP="00326AB5">
            <w:pPr>
              <w:keepNext w:val="0"/>
              <w:keepLines w:val="0"/>
              <w:spacing w:after="0"/>
              <w:jc w:val="left"/>
              <w:rPr>
                <w:sz w:val="22"/>
                <w:szCs w:val="22"/>
              </w:rPr>
            </w:pPr>
            <w:r w:rsidRPr="00AD525B">
              <w:rPr>
                <w:sz w:val="22"/>
                <w:szCs w:val="22"/>
              </w:rPr>
              <w:t>17850</w:t>
            </w:r>
          </w:p>
        </w:tc>
        <w:tc>
          <w:tcPr>
            <w:tcW w:w="941" w:type="dxa"/>
            <w:noWrap/>
            <w:hideMark/>
          </w:tcPr>
          <w:p w14:paraId="71F6207C" w14:textId="77777777" w:rsidR="00326AB5" w:rsidRPr="00AD525B" w:rsidRDefault="00326AB5" w:rsidP="00326AB5">
            <w:pPr>
              <w:keepNext w:val="0"/>
              <w:keepLines w:val="0"/>
              <w:spacing w:after="0"/>
              <w:jc w:val="left"/>
              <w:rPr>
                <w:sz w:val="22"/>
                <w:szCs w:val="22"/>
              </w:rPr>
            </w:pPr>
            <w:r w:rsidRPr="00AD525B">
              <w:rPr>
                <w:sz w:val="22"/>
                <w:szCs w:val="22"/>
              </w:rPr>
              <w:t>17850</w:t>
            </w:r>
          </w:p>
        </w:tc>
        <w:tc>
          <w:tcPr>
            <w:tcW w:w="879" w:type="dxa"/>
            <w:noWrap/>
            <w:hideMark/>
          </w:tcPr>
          <w:p w14:paraId="0A491DE0" w14:textId="77777777" w:rsidR="00326AB5" w:rsidRPr="00AD525B" w:rsidRDefault="00326AB5" w:rsidP="00326AB5">
            <w:pPr>
              <w:keepNext w:val="0"/>
              <w:keepLines w:val="0"/>
              <w:spacing w:after="0"/>
              <w:jc w:val="left"/>
              <w:rPr>
                <w:sz w:val="22"/>
                <w:szCs w:val="22"/>
              </w:rPr>
            </w:pPr>
            <w:r w:rsidRPr="00AD525B">
              <w:rPr>
                <w:sz w:val="22"/>
                <w:szCs w:val="22"/>
              </w:rPr>
              <w:t>17850</w:t>
            </w:r>
          </w:p>
        </w:tc>
        <w:tc>
          <w:tcPr>
            <w:tcW w:w="939" w:type="dxa"/>
            <w:noWrap/>
            <w:hideMark/>
          </w:tcPr>
          <w:p w14:paraId="320BD259" w14:textId="77777777" w:rsidR="00326AB5" w:rsidRPr="00AD525B" w:rsidRDefault="00326AB5" w:rsidP="00326AB5">
            <w:pPr>
              <w:keepNext w:val="0"/>
              <w:keepLines w:val="0"/>
              <w:spacing w:after="0"/>
              <w:jc w:val="left"/>
              <w:rPr>
                <w:sz w:val="22"/>
                <w:szCs w:val="22"/>
              </w:rPr>
            </w:pPr>
            <w:r w:rsidRPr="00AD525B">
              <w:rPr>
                <w:sz w:val="22"/>
                <w:szCs w:val="22"/>
              </w:rPr>
              <w:t>17850</w:t>
            </w:r>
          </w:p>
        </w:tc>
        <w:tc>
          <w:tcPr>
            <w:tcW w:w="879" w:type="dxa"/>
            <w:noWrap/>
            <w:hideMark/>
          </w:tcPr>
          <w:p w14:paraId="0A916E1C" w14:textId="77777777" w:rsidR="00326AB5" w:rsidRPr="00AD525B" w:rsidRDefault="00326AB5" w:rsidP="00326AB5">
            <w:pPr>
              <w:keepNext w:val="0"/>
              <w:keepLines w:val="0"/>
              <w:spacing w:after="0"/>
              <w:jc w:val="left"/>
              <w:rPr>
                <w:sz w:val="22"/>
                <w:szCs w:val="22"/>
              </w:rPr>
            </w:pPr>
            <w:r w:rsidRPr="00AD525B">
              <w:rPr>
                <w:sz w:val="22"/>
                <w:szCs w:val="22"/>
              </w:rPr>
              <w:t>17850</w:t>
            </w:r>
          </w:p>
        </w:tc>
        <w:tc>
          <w:tcPr>
            <w:tcW w:w="879" w:type="dxa"/>
            <w:noWrap/>
            <w:hideMark/>
          </w:tcPr>
          <w:p w14:paraId="0839F07B" w14:textId="77777777" w:rsidR="00326AB5" w:rsidRPr="00AD525B" w:rsidRDefault="00326AB5" w:rsidP="00326AB5">
            <w:pPr>
              <w:keepNext w:val="0"/>
              <w:keepLines w:val="0"/>
              <w:spacing w:after="0"/>
              <w:jc w:val="left"/>
              <w:rPr>
                <w:sz w:val="22"/>
                <w:szCs w:val="22"/>
              </w:rPr>
            </w:pPr>
            <w:r w:rsidRPr="00AD525B">
              <w:rPr>
                <w:sz w:val="22"/>
                <w:szCs w:val="22"/>
              </w:rPr>
              <w:t>17850</w:t>
            </w:r>
          </w:p>
        </w:tc>
        <w:tc>
          <w:tcPr>
            <w:tcW w:w="1153" w:type="dxa"/>
            <w:noWrap/>
            <w:hideMark/>
          </w:tcPr>
          <w:p w14:paraId="31CB5D06" w14:textId="77777777" w:rsidR="00326AB5" w:rsidRPr="00AD525B" w:rsidRDefault="00326AB5" w:rsidP="00326AB5">
            <w:pPr>
              <w:keepNext w:val="0"/>
              <w:keepLines w:val="0"/>
              <w:spacing w:after="0"/>
              <w:jc w:val="left"/>
              <w:rPr>
                <w:sz w:val="22"/>
                <w:szCs w:val="22"/>
              </w:rPr>
            </w:pPr>
            <w:r w:rsidRPr="00AD525B">
              <w:rPr>
                <w:sz w:val="22"/>
                <w:szCs w:val="22"/>
              </w:rPr>
              <w:t>17850</w:t>
            </w:r>
          </w:p>
        </w:tc>
        <w:tc>
          <w:tcPr>
            <w:tcW w:w="1276" w:type="dxa"/>
            <w:noWrap/>
            <w:hideMark/>
          </w:tcPr>
          <w:p w14:paraId="61BC8DD0" w14:textId="77777777" w:rsidR="00326AB5" w:rsidRPr="00AD525B" w:rsidRDefault="00326AB5" w:rsidP="00326AB5">
            <w:pPr>
              <w:keepNext w:val="0"/>
              <w:keepLines w:val="0"/>
              <w:spacing w:after="0"/>
              <w:jc w:val="left"/>
              <w:rPr>
                <w:sz w:val="22"/>
                <w:szCs w:val="22"/>
              </w:rPr>
            </w:pPr>
            <w:r w:rsidRPr="00AD525B">
              <w:rPr>
                <w:sz w:val="22"/>
                <w:szCs w:val="22"/>
              </w:rPr>
              <w:t>17850</w:t>
            </w:r>
          </w:p>
        </w:tc>
      </w:tr>
      <w:tr w:rsidR="00326AB5" w:rsidRPr="00AD525B" w14:paraId="403DAD6A" w14:textId="77777777" w:rsidTr="00326AB5">
        <w:trPr>
          <w:trHeight w:val="315"/>
          <w:jc w:val="center"/>
        </w:trPr>
        <w:tc>
          <w:tcPr>
            <w:tcW w:w="999" w:type="dxa"/>
            <w:noWrap/>
            <w:hideMark/>
          </w:tcPr>
          <w:p w14:paraId="295A4BCE" w14:textId="77777777" w:rsidR="00326AB5" w:rsidRPr="00AD525B" w:rsidRDefault="00326AB5" w:rsidP="00326AB5">
            <w:pPr>
              <w:keepNext w:val="0"/>
              <w:keepLines w:val="0"/>
              <w:spacing w:after="0"/>
              <w:jc w:val="left"/>
              <w:rPr>
                <w:sz w:val="22"/>
                <w:szCs w:val="22"/>
              </w:rPr>
            </w:pPr>
          </w:p>
        </w:tc>
        <w:tc>
          <w:tcPr>
            <w:tcW w:w="3258" w:type="dxa"/>
            <w:noWrap/>
            <w:hideMark/>
          </w:tcPr>
          <w:p w14:paraId="081ADDAE" w14:textId="77777777" w:rsidR="00326AB5" w:rsidRPr="00AD525B" w:rsidRDefault="00326AB5" w:rsidP="00326AB5">
            <w:pPr>
              <w:keepNext w:val="0"/>
              <w:keepLines w:val="0"/>
              <w:spacing w:after="0"/>
              <w:jc w:val="left"/>
              <w:rPr>
                <w:sz w:val="22"/>
                <w:szCs w:val="22"/>
              </w:rPr>
            </w:pPr>
          </w:p>
        </w:tc>
        <w:tc>
          <w:tcPr>
            <w:tcW w:w="1051" w:type="dxa"/>
            <w:noWrap/>
            <w:hideMark/>
          </w:tcPr>
          <w:p w14:paraId="09B70666" w14:textId="77777777" w:rsidR="00326AB5" w:rsidRPr="00AD525B" w:rsidRDefault="00326AB5" w:rsidP="00326AB5">
            <w:pPr>
              <w:keepNext w:val="0"/>
              <w:keepLines w:val="0"/>
              <w:spacing w:after="0"/>
              <w:jc w:val="left"/>
              <w:rPr>
                <w:sz w:val="22"/>
                <w:szCs w:val="22"/>
              </w:rPr>
            </w:pPr>
          </w:p>
        </w:tc>
        <w:tc>
          <w:tcPr>
            <w:tcW w:w="1066" w:type="dxa"/>
            <w:noWrap/>
            <w:hideMark/>
          </w:tcPr>
          <w:p w14:paraId="4D7D34A5" w14:textId="77777777" w:rsidR="00326AB5" w:rsidRPr="00AD525B" w:rsidRDefault="00326AB5" w:rsidP="00326AB5">
            <w:pPr>
              <w:keepNext w:val="0"/>
              <w:keepLines w:val="0"/>
              <w:spacing w:after="0"/>
              <w:jc w:val="left"/>
              <w:rPr>
                <w:b/>
                <w:bCs/>
                <w:sz w:val="22"/>
                <w:szCs w:val="22"/>
              </w:rPr>
            </w:pPr>
            <w:r w:rsidRPr="00AD525B">
              <w:rPr>
                <w:b/>
                <w:bCs/>
                <w:sz w:val="22"/>
                <w:szCs w:val="22"/>
              </w:rPr>
              <w:t>TOTAL</w:t>
            </w:r>
          </w:p>
        </w:tc>
        <w:tc>
          <w:tcPr>
            <w:tcW w:w="1134" w:type="dxa"/>
            <w:noWrap/>
            <w:hideMark/>
          </w:tcPr>
          <w:p w14:paraId="5759839E"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c>
          <w:tcPr>
            <w:tcW w:w="941" w:type="dxa"/>
            <w:noWrap/>
            <w:hideMark/>
          </w:tcPr>
          <w:p w14:paraId="201B30E6"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c>
          <w:tcPr>
            <w:tcW w:w="879" w:type="dxa"/>
            <w:noWrap/>
            <w:hideMark/>
          </w:tcPr>
          <w:p w14:paraId="4E2F9BA1"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c>
          <w:tcPr>
            <w:tcW w:w="939" w:type="dxa"/>
            <w:noWrap/>
            <w:hideMark/>
          </w:tcPr>
          <w:p w14:paraId="1372528C"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c>
          <w:tcPr>
            <w:tcW w:w="879" w:type="dxa"/>
            <w:noWrap/>
            <w:hideMark/>
          </w:tcPr>
          <w:p w14:paraId="23D57D48"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c>
          <w:tcPr>
            <w:tcW w:w="879" w:type="dxa"/>
            <w:noWrap/>
            <w:hideMark/>
          </w:tcPr>
          <w:p w14:paraId="50340461"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c>
          <w:tcPr>
            <w:tcW w:w="1153" w:type="dxa"/>
            <w:noWrap/>
            <w:hideMark/>
          </w:tcPr>
          <w:p w14:paraId="7698D32E"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c>
          <w:tcPr>
            <w:tcW w:w="1276" w:type="dxa"/>
            <w:noWrap/>
            <w:hideMark/>
          </w:tcPr>
          <w:p w14:paraId="5FEA72A9" w14:textId="77777777" w:rsidR="00326AB5" w:rsidRPr="00AD525B" w:rsidRDefault="00326AB5" w:rsidP="00326AB5">
            <w:pPr>
              <w:keepNext w:val="0"/>
              <w:keepLines w:val="0"/>
              <w:spacing w:after="0"/>
              <w:jc w:val="left"/>
              <w:rPr>
                <w:b/>
                <w:bCs/>
                <w:sz w:val="22"/>
                <w:szCs w:val="22"/>
              </w:rPr>
            </w:pPr>
            <w:r w:rsidRPr="00AD525B">
              <w:rPr>
                <w:b/>
                <w:bCs/>
                <w:sz w:val="22"/>
                <w:szCs w:val="22"/>
              </w:rPr>
              <w:t>234641</w:t>
            </w:r>
          </w:p>
        </w:tc>
      </w:tr>
    </w:tbl>
    <w:p w14:paraId="614F7738" w14:textId="77777777" w:rsidR="00112FBD" w:rsidRPr="00AD525B" w:rsidRDefault="00112FBD" w:rsidP="00112FBD">
      <w:pPr>
        <w:keepNext w:val="0"/>
        <w:keepLines w:val="0"/>
        <w:spacing w:after="0"/>
        <w:jc w:val="left"/>
        <w:rPr>
          <w:sz w:val="24"/>
          <w:szCs w:val="24"/>
        </w:rPr>
      </w:pPr>
    </w:p>
    <w:p w14:paraId="637E2D10" w14:textId="29BAC65A" w:rsidR="00316244" w:rsidRPr="00AD525B" w:rsidRDefault="002C5D02" w:rsidP="004D656F">
      <w:pPr>
        <w:keepNext w:val="0"/>
        <w:keepLines w:val="0"/>
        <w:spacing w:after="0"/>
        <w:jc w:val="left"/>
        <w:rPr>
          <w:sz w:val="24"/>
          <w:szCs w:val="24"/>
        </w:rPr>
      </w:pPr>
      <w:r w:rsidRPr="00AD525B">
        <w:rPr>
          <w:sz w:val="24"/>
          <w:szCs w:val="24"/>
        </w:rPr>
        <w:br w:type="page"/>
      </w:r>
    </w:p>
    <w:p w14:paraId="509D296C" w14:textId="18A45AF3" w:rsidR="000E0CC3" w:rsidRPr="00AD525B" w:rsidRDefault="00746CDE" w:rsidP="00913AC8">
      <w:pPr>
        <w:spacing w:after="0"/>
        <w:rPr>
          <w:sz w:val="24"/>
          <w:szCs w:val="24"/>
        </w:rPr>
      </w:pPr>
      <w:r w:rsidRPr="00AD525B">
        <w:rPr>
          <w:b/>
          <w:sz w:val="24"/>
          <w:szCs w:val="24"/>
        </w:rPr>
        <w:lastRenderedPageBreak/>
        <w:t>ANEXA NR. 7</w:t>
      </w:r>
      <w:r w:rsidRPr="00AD525B">
        <w:rPr>
          <w:sz w:val="24"/>
          <w:szCs w:val="24"/>
        </w:rPr>
        <w:t xml:space="preserve"> </w:t>
      </w:r>
      <w:r w:rsidR="002C5D02" w:rsidRPr="00AD525B">
        <w:rPr>
          <w:sz w:val="24"/>
          <w:szCs w:val="24"/>
        </w:rPr>
        <w:t>la Caietul de sarcini</w:t>
      </w:r>
    </w:p>
    <w:p w14:paraId="4EA5FC6A" w14:textId="344D1535" w:rsidR="00DB297D" w:rsidRPr="00AD525B" w:rsidRDefault="000E0CC3" w:rsidP="004D656F">
      <w:pPr>
        <w:spacing w:after="0"/>
        <w:rPr>
          <w:sz w:val="24"/>
          <w:szCs w:val="24"/>
        </w:rPr>
      </w:pPr>
      <w:r w:rsidRPr="00AD525B">
        <w:rPr>
          <w:sz w:val="24"/>
          <w:szCs w:val="24"/>
        </w:rPr>
        <w:t>Căile publice</w:t>
      </w:r>
      <w:r w:rsidRPr="00AD525B">
        <w:rPr>
          <w:b/>
          <w:sz w:val="24"/>
          <w:szCs w:val="24"/>
        </w:rPr>
        <w:t xml:space="preserve"> pietonale</w:t>
      </w:r>
      <w:r w:rsidR="00693B0E" w:rsidRPr="00693B0E">
        <w:rPr>
          <w:b/>
          <w:sz w:val="24"/>
          <w:szCs w:val="24"/>
        </w:rPr>
        <w:t xml:space="preserve"> </w:t>
      </w:r>
      <w:r w:rsidR="009A19B8">
        <w:rPr>
          <w:b/>
          <w:sz w:val="24"/>
          <w:szCs w:val="24"/>
        </w:rPr>
        <w:t>din m</w:t>
      </w:r>
      <w:r w:rsidR="00693B0E">
        <w:rPr>
          <w:b/>
          <w:sz w:val="24"/>
          <w:szCs w:val="24"/>
        </w:rPr>
        <w:t>unicipiul Sfântu Gheorghe</w:t>
      </w:r>
      <w:r w:rsidRPr="00AD525B">
        <w:rPr>
          <w:sz w:val="24"/>
          <w:szCs w:val="24"/>
        </w:rPr>
        <w:t xml:space="preserve"> pe care se execută operațiunea </w:t>
      </w:r>
      <w:r w:rsidRPr="00AD525B">
        <w:rPr>
          <w:b/>
          <w:sz w:val="24"/>
          <w:szCs w:val="24"/>
        </w:rPr>
        <w:t>de spălat</w:t>
      </w:r>
    </w:p>
    <w:tbl>
      <w:tblPr>
        <w:tblW w:w="14170" w:type="dxa"/>
        <w:tblLook w:val="04A0" w:firstRow="1" w:lastRow="0" w:firstColumn="1" w:lastColumn="0" w:noHBand="0" w:noVBand="1"/>
      </w:tblPr>
      <w:tblGrid>
        <w:gridCol w:w="540"/>
        <w:gridCol w:w="3462"/>
        <w:gridCol w:w="974"/>
        <w:gridCol w:w="903"/>
        <w:gridCol w:w="1121"/>
        <w:gridCol w:w="903"/>
        <w:gridCol w:w="903"/>
        <w:gridCol w:w="993"/>
        <w:gridCol w:w="179"/>
        <w:gridCol w:w="731"/>
        <w:gridCol w:w="903"/>
        <w:gridCol w:w="1297"/>
        <w:gridCol w:w="1292"/>
      </w:tblGrid>
      <w:tr w:rsidR="004D656F" w:rsidRPr="00AD525B" w14:paraId="23E959CF" w14:textId="77777777" w:rsidTr="004D656F">
        <w:trPr>
          <w:trHeight w:val="63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A63AD"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Nr.</w:t>
            </w:r>
          </w:p>
        </w:tc>
        <w:tc>
          <w:tcPr>
            <w:tcW w:w="34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E9DEA" w14:textId="14F4EFA1"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Denumire căile pietonale</w:t>
            </w:r>
          </w:p>
        </w:tc>
        <w:tc>
          <w:tcPr>
            <w:tcW w:w="296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96172B"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Dimensiuni/suprafață</w:t>
            </w:r>
          </w:p>
          <w:p w14:paraId="3EDD1172" w14:textId="6103BD3D" w:rsidR="004D656F" w:rsidRPr="00AD525B" w:rsidRDefault="004D656F" w:rsidP="004D656F">
            <w:pPr>
              <w:spacing w:after="0"/>
              <w:jc w:val="center"/>
              <w:rPr>
                <w:b/>
                <w:color w:val="000000"/>
                <w:sz w:val="22"/>
                <w:szCs w:val="22"/>
                <w:lang w:eastAsia="ro-RO"/>
              </w:rPr>
            </w:pPr>
            <w:r w:rsidRPr="00AD525B">
              <w:rPr>
                <w:b/>
                <w:color w:val="000000"/>
                <w:sz w:val="22"/>
                <w:szCs w:val="22"/>
                <w:lang w:eastAsia="ro-RO"/>
              </w:rPr>
              <w:t xml:space="preserve">căile pietonale </w:t>
            </w:r>
          </w:p>
        </w:tc>
        <w:tc>
          <w:tcPr>
            <w:tcW w:w="720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6FEEE2E"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 xml:space="preserve">Suprafața căile pietonale </w:t>
            </w:r>
          </w:p>
          <w:p w14:paraId="41F30A92" w14:textId="3D043633" w:rsidR="004D656F" w:rsidRPr="00AD525B" w:rsidRDefault="004D656F" w:rsidP="004D656F">
            <w:pPr>
              <w:spacing w:after="0"/>
              <w:jc w:val="center"/>
              <w:rPr>
                <w:b/>
                <w:color w:val="000000"/>
                <w:sz w:val="22"/>
                <w:szCs w:val="22"/>
                <w:lang w:eastAsia="ro-RO"/>
              </w:rPr>
            </w:pPr>
            <w:r w:rsidRPr="00AD525B">
              <w:rPr>
                <w:b/>
                <w:color w:val="000000"/>
                <w:sz w:val="22"/>
                <w:szCs w:val="22"/>
                <w:lang w:eastAsia="ro-RO"/>
              </w:rPr>
              <w:t>în fiecare zi din săptămână în care se spală (mp)</w:t>
            </w:r>
          </w:p>
        </w:tc>
      </w:tr>
      <w:tr w:rsidR="004D656F" w:rsidRPr="00AD525B" w14:paraId="5EFD996D" w14:textId="77777777" w:rsidTr="004D656F">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FABE3B4" w14:textId="77777777" w:rsidR="004D656F" w:rsidRPr="00AD525B" w:rsidRDefault="004D656F" w:rsidP="004D656F">
            <w:pPr>
              <w:keepNext w:val="0"/>
              <w:keepLines w:val="0"/>
              <w:spacing w:after="0"/>
              <w:jc w:val="left"/>
              <w:rPr>
                <w:b/>
                <w:color w:val="000000"/>
                <w:sz w:val="22"/>
                <w:szCs w:val="22"/>
                <w:lang w:eastAsia="ro-RO"/>
              </w:rPr>
            </w:pPr>
          </w:p>
        </w:tc>
        <w:tc>
          <w:tcPr>
            <w:tcW w:w="3462" w:type="dxa"/>
            <w:vMerge/>
            <w:tcBorders>
              <w:top w:val="single" w:sz="4" w:space="0" w:color="auto"/>
              <w:left w:val="single" w:sz="4" w:space="0" w:color="auto"/>
              <w:bottom w:val="single" w:sz="4" w:space="0" w:color="auto"/>
              <w:right w:val="single" w:sz="4" w:space="0" w:color="auto"/>
            </w:tcBorders>
            <w:vAlign w:val="center"/>
            <w:hideMark/>
          </w:tcPr>
          <w:p w14:paraId="204B3CAB" w14:textId="77777777" w:rsidR="004D656F" w:rsidRPr="00AD525B" w:rsidRDefault="004D656F" w:rsidP="004D656F">
            <w:pPr>
              <w:keepNext w:val="0"/>
              <w:keepLines w:val="0"/>
              <w:spacing w:after="0"/>
              <w:jc w:val="left"/>
              <w:rPr>
                <w:b/>
                <w:color w:val="000000"/>
                <w:sz w:val="22"/>
                <w:szCs w:val="22"/>
                <w:lang w:eastAsia="ro-RO"/>
              </w:rPr>
            </w:pP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34284"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lungime</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B85FD"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lățime</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0120D"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suprafața</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16B8C"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luni</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77FC6"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marți</w:t>
            </w:r>
          </w:p>
        </w:tc>
        <w:tc>
          <w:tcPr>
            <w:tcW w:w="11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8DA552"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miercuri</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C2530"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joi</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B7994"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vineri</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40620"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sâmbătă</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BA7B5"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duminică</w:t>
            </w:r>
          </w:p>
        </w:tc>
      </w:tr>
      <w:tr w:rsidR="004D656F" w:rsidRPr="00AD525B" w14:paraId="0DCAB192" w14:textId="77777777" w:rsidTr="004D656F">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41F3E029" w14:textId="77777777" w:rsidR="004D656F" w:rsidRPr="00AD525B" w:rsidRDefault="004D656F" w:rsidP="004D656F">
            <w:pPr>
              <w:keepNext w:val="0"/>
              <w:keepLines w:val="0"/>
              <w:spacing w:after="0"/>
              <w:jc w:val="left"/>
              <w:rPr>
                <w:b/>
                <w:color w:val="000000"/>
                <w:sz w:val="22"/>
                <w:szCs w:val="22"/>
                <w:lang w:eastAsia="ro-RO"/>
              </w:rPr>
            </w:pPr>
          </w:p>
        </w:tc>
        <w:tc>
          <w:tcPr>
            <w:tcW w:w="3462" w:type="dxa"/>
            <w:vMerge/>
            <w:tcBorders>
              <w:top w:val="single" w:sz="4" w:space="0" w:color="auto"/>
              <w:left w:val="single" w:sz="4" w:space="0" w:color="auto"/>
              <w:bottom w:val="single" w:sz="4" w:space="0" w:color="auto"/>
              <w:right w:val="single" w:sz="4" w:space="0" w:color="auto"/>
            </w:tcBorders>
            <w:vAlign w:val="center"/>
            <w:hideMark/>
          </w:tcPr>
          <w:p w14:paraId="43EB5E82" w14:textId="77777777" w:rsidR="004D656F" w:rsidRPr="00AD525B" w:rsidRDefault="004D656F" w:rsidP="004D656F">
            <w:pPr>
              <w:keepNext w:val="0"/>
              <w:keepLines w:val="0"/>
              <w:spacing w:after="0"/>
              <w:jc w:val="left"/>
              <w:rPr>
                <w:b/>
                <w:color w:val="000000"/>
                <w:sz w:val="22"/>
                <w:szCs w:val="22"/>
                <w:lang w:eastAsia="ro-RO"/>
              </w:rPr>
            </w:pP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5845C"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37CCF"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804A9"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7C427"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CD034"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1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7C3209"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84043"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61EA3"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213F3"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44F15" w14:textId="77777777" w:rsidR="004D656F" w:rsidRPr="00AD525B" w:rsidRDefault="004D656F" w:rsidP="004D656F">
            <w:pPr>
              <w:keepNext w:val="0"/>
              <w:keepLines w:val="0"/>
              <w:spacing w:after="0"/>
              <w:jc w:val="center"/>
              <w:rPr>
                <w:b/>
                <w:color w:val="000000"/>
                <w:sz w:val="22"/>
                <w:szCs w:val="22"/>
                <w:lang w:eastAsia="ro-RO"/>
              </w:rPr>
            </w:pPr>
            <w:r w:rsidRPr="00AD525B">
              <w:rPr>
                <w:b/>
                <w:color w:val="000000"/>
                <w:sz w:val="22"/>
                <w:szCs w:val="22"/>
                <w:lang w:eastAsia="ro-RO"/>
              </w:rPr>
              <w:t>(mp)</w:t>
            </w:r>
          </w:p>
        </w:tc>
      </w:tr>
      <w:tr w:rsidR="004D656F" w:rsidRPr="00AD525B" w14:paraId="74630725" w14:textId="77777777" w:rsidTr="004D656F">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AF8D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w:t>
            </w:r>
          </w:p>
        </w:tc>
        <w:tc>
          <w:tcPr>
            <w:tcW w:w="3462" w:type="dxa"/>
            <w:tcBorders>
              <w:top w:val="single" w:sz="4" w:space="0" w:color="auto"/>
              <w:left w:val="nil"/>
              <w:bottom w:val="single" w:sz="4" w:space="0" w:color="000000"/>
              <w:right w:val="nil"/>
            </w:tcBorders>
            <w:shd w:val="clear" w:color="auto" w:fill="auto"/>
            <w:noWrap/>
            <w:vAlign w:val="bottom"/>
            <w:hideMark/>
          </w:tcPr>
          <w:p w14:paraId="23F84E68"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1 DEC. 1918 – Arany Janos</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4B584"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900</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6C14323C"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single" w:sz="4" w:space="0" w:color="auto"/>
              <w:left w:val="nil"/>
              <w:bottom w:val="single" w:sz="4" w:space="0" w:color="auto"/>
              <w:right w:val="single" w:sz="4" w:space="0" w:color="auto"/>
            </w:tcBorders>
            <w:shd w:val="clear" w:color="auto" w:fill="auto"/>
            <w:noWrap/>
            <w:vAlign w:val="bottom"/>
            <w:hideMark/>
          </w:tcPr>
          <w:p w14:paraId="5DD82B3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4500</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48FEF44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4500</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77ED7DE9"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6D045019"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81C40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624AC8A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single" w:sz="4" w:space="0" w:color="auto"/>
              <w:left w:val="nil"/>
              <w:bottom w:val="single" w:sz="4" w:space="0" w:color="auto"/>
              <w:right w:val="single" w:sz="4" w:space="0" w:color="auto"/>
            </w:tcBorders>
            <w:shd w:val="clear" w:color="auto" w:fill="auto"/>
            <w:noWrap/>
            <w:vAlign w:val="bottom"/>
            <w:hideMark/>
          </w:tcPr>
          <w:p w14:paraId="6A010676"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14:paraId="4461BB80"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097E12C5"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6161AFE"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w:t>
            </w:r>
          </w:p>
        </w:tc>
        <w:tc>
          <w:tcPr>
            <w:tcW w:w="3462" w:type="dxa"/>
            <w:tcBorders>
              <w:top w:val="nil"/>
              <w:left w:val="nil"/>
              <w:bottom w:val="single" w:sz="4" w:space="0" w:color="000000"/>
              <w:right w:val="nil"/>
            </w:tcBorders>
            <w:shd w:val="clear" w:color="auto" w:fill="auto"/>
            <w:noWrap/>
            <w:vAlign w:val="bottom"/>
            <w:hideMark/>
          </w:tcPr>
          <w:p w14:paraId="6916422F"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1 DEC. 1918 – Nicolae Balcescu</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15F602F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1125</w:t>
            </w:r>
          </w:p>
        </w:tc>
        <w:tc>
          <w:tcPr>
            <w:tcW w:w="903" w:type="dxa"/>
            <w:tcBorders>
              <w:top w:val="nil"/>
              <w:left w:val="nil"/>
              <w:bottom w:val="single" w:sz="4" w:space="0" w:color="auto"/>
              <w:right w:val="single" w:sz="4" w:space="0" w:color="auto"/>
            </w:tcBorders>
            <w:shd w:val="clear" w:color="auto" w:fill="auto"/>
            <w:noWrap/>
            <w:vAlign w:val="bottom"/>
            <w:hideMark/>
          </w:tcPr>
          <w:p w14:paraId="19DC2A7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2E564A0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4500</w:t>
            </w:r>
          </w:p>
        </w:tc>
        <w:tc>
          <w:tcPr>
            <w:tcW w:w="903" w:type="dxa"/>
            <w:tcBorders>
              <w:top w:val="nil"/>
              <w:left w:val="nil"/>
              <w:bottom w:val="single" w:sz="4" w:space="0" w:color="auto"/>
              <w:right w:val="single" w:sz="4" w:space="0" w:color="auto"/>
            </w:tcBorders>
            <w:shd w:val="clear" w:color="auto" w:fill="auto"/>
            <w:noWrap/>
            <w:vAlign w:val="bottom"/>
            <w:hideMark/>
          </w:tcPr>
          <w:p w14:paraId="3F6217B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4500</w:t>
            </w:r>
          </w:p>
        </w:tc>
        <w:tc>
          <w:tcPr>
            <w:tcW w:w="903" w:type="dxa"/>
            <w:tcBorders>
              <w:top w:val="nil"/>
              <w:left w:val="nil"/>
              <w:bottom w:val="single" w:sz="4" w:space="0" w:color="auto"/>
              <w:right w:val="single" w:sz="4" w:space="0" w:color="auto"/>
            </w:tcBorders>
            <w:shd w:val="clear" w:color="auto" w:fill="auto"/>
            <w:noWrap/>
            <w:vAlign w:val="bottom"/>
            <w:hideMark/>
          </w:tcPr>
          <w:p w14:paraId="31341A3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36DEE1A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1F82F76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7E59949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4DA72A58"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21104D9C"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2EC5EE29"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4A2D2C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w:t>
            </w:r>
          </w:p>
        </w:tc>
        <w:tc>
          <w:tcPr>
            <w:tcW w:w="3462" w:type="dxa"/>
            <w:tcBorders>
              <w:top w:val="nil"/>
              <w:left w:val="nil"/>
              <w:bottom w:val="single" w:sz="4" w:space="0" w:color="000000"/>
              <w:right w:val="nil"/>
            </w:tcBorders>
            <w:shd w:val="clear" w:color="auto" w:fill="auto"/>
            <w:noWrap/>
            <w:vAlign w:val="bottom"/>
            <w:hideMark/>
          </w:tcPr>
          <w:p w14:paraId="357CF383"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1DECEMBRIE 1918</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1596AC8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1226</w:t>
            </w:r>
          </w:p>
        </w:tc>
        <w:tc>
          <w:tcPr>
            <w:tcW w:w="903" w:type="dxa"/>
            <w:tcBorders>
              <w:top w:val="nil"/>
              <w:left w:val="nil"/>
              <w:bottom w:val="single" w:sz="4" w:space="0" w:color="auto"/>
              <w:right w:val="single" w:sz="4" w:space="0" w:color="auto"/>
            </w:tcBorders>
            <w:shd w:val="clear" w:color="auto" w:fill="auto"/>
            <w:noWrap/>
            <w:vAlign w:val="bottom"/>
            <w:hideMark/>
          </w:tcPr>
          <w:p w14:paraId="50666D6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047FA32C"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6130</w:t>
            </w:r>
          </w:p>
        </w:tc>
        <w:tc>
          <w:tcPr>
            <w:tcW w:w="903" w:type="dxa"/>
            <w:tcBorders>
              <w:top w:val="nil"/>
              <w:left w:val="nil"/>
              <w:bottom w:val="single" w:sz="4" w:space="0" w:color="auto"/>
              <w:right w:val="single" w:sz="4" w:space="0" w:color="auto"/>
            </w:tcBorders>
            <w:shd w:val="clear" w:color="auto" w:fill="auto"/>
            <w:noWrap/>
            <w:vAlign w:val="bottom"/>
            <w:hideMark/>
          </w:tcPr>
          <w:p w14:paraId="2FA37C8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2DEDA4C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6130</w:t>
            </w:r>
          </w:p>
        </w:tc>
        <w:tc>
          <w:tcPr>
            <w:tcW w:w="993" w:type="dxa"/>
            <w:tcBorders>
              <w:top w:val="nil"/>
              <w:left w:val="nil"/>
              <w:bottom w:val="single" w:sz="4" w:space="0" w:color="auto"/>
              <w:right w:val="single" w:sz="4" w:space="0" w:color="auto"/>
            </w:tcBorders>
            <w:shd w:val="clear" w:color="auto" w:fill="auto"/>
            <w:noWrap/>
            <w:vAlign w:val="bottom"/>
            <w:hideMark/>
          </w:tcPr>
          <w:p w14:paraId="10D66C2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0D0037E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5C6CD4E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562FBEA3"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00B15992"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33C6F6C7"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A4E769B"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3462" w:type="dxa"/>
            <w:tcBorders>
              <w:top w:val="nil"/>
              <w:left w:val="nil"/>
              <w:bottom w:val="single" w:sz="4" w:space="0" w:color="000000"/>
              <w:right w:val="nil"/>
            </w:tcBorders>
            <w:shd w:val="clear" w:color="auto" w:fill="auto"/>
            <w:noWrap/>
            <w:vAlign w:val="bottom"/>
            <w:hideMark/>
          </w:tcPr>
          <w:p w14:paraId="2F290A3D"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BEM JOZSEF</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547A940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182</w:t>
            </w:r>
          </w:p>
        </w:tc>
        <w:tc>
          <w:tcPr>
            <w:tcW w:w="903" w:type="dxa"/>
            <w:tcBorders>
              <w:top w:val="nil"/>
              <w:left w:val="nil"/>
              <w:bottom w:val="single" w:sz="4" w:space="0" w:color="auto"/>
              <w:right w:val="single" w:sz="4" w:space="0" w:color="auto"/>
            </w:tcBorders>
            <w:shd w:val="clear" w:color="auto" w:fill="auto"/>
            <w:noWrap/>
            <w:vAlign w:val="bottom"/>
            <w:hideMark/>
          </w:tcPr>
          <w:p w14:paraId="7D8D065C"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2639FE5F"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910</w:t>
            </w:r>
          </w:p>
        </w:tc>
        <w:tc>
          <w:tcPr>
            <w:tcW w:w="903" w:type="dxa"/>
            <w:tcBorders>
              <w:top w:val="nil"/>
              <w:left w:val="nil"/>
              <w:bottom w:val="single" w:sz="4" w:space="0" w:color="auto"/>
              <w:right w:val="single" w:sz="4" w:space="0" w:color="auto"/>
            </w:tcBorders>
            <w:shd w:val="clear" w:color="auto" w:fill="auto"/>
            <w:noWrap/>
            <w:vAlign w:val="bottom"/>
            <w:hideMark/>
          </w:tcPr>
          <w:p w14:paraId="19E03B3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910</w:t>
            </w:r>
          </w:p>
        </w:tc>
        <w:tc>
          <w:tcPr>
            <w:tcW w:w="903" w:type="dxa"/>
            <w:tcBorders>
              <w:top w:val="nil"/>
              <w:left w:val="nil"/>
              <w:bottom w:val="single" w:sz="4" w:space="0" w:color="auto"/>
              <w:right w:val="single" w:sz="4" w:space="0" w:color="auto"/>
            </w:tcBorders>
            <w:shd w:val="clear" w:color="auto" w:fill="auto"/>
            <w:noWrap/>
            <w:vAlign w:val="bottom"/>
            <w:hideMark/>
          </w:tcPr>
          <w:p w14:paraId="4A4D338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0EBEADD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4420DFB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3C34111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348007AE"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2EB368C4"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333460D0"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2F6066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3462" w:type="dxa"/>
            <w:tcBorders>
              <w:top w:val="nil"/>
              <w:left w:val="nil"/>
              <w:bottom w:val="single" w:sz="4" w:space="0" w:color="000000"/>
              <w:right w:val="nil"/>
            </w:tcBorders>
            <w:shd w:val="clear" w:color="auto" w:fill="auto"/>
            <w:noWrap/>
            <w:vAlign w:val="bottom"/>
            <w:hideMark/>
          </w:tcPr>
          <w:p w14:paraId="635FD27D"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BISERICII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6E1AED09"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450</w:t>
            </w:r>
          </w:p>
        </w:tc>
        <w:tc>
          <w:tcPr>
            <w:tcW w:w="903" w:type="dxa"/>
            <w:tcBorders>
              <w:top w:val="nil"/>
              <w:left w:val="nil"/>
              <w:bottom w:val="single" w:sz="4" w:space="0" w:color="auto"/>
              <w:right w:val="single" w:sz="4" w:space="0" w:color="auto"/>
            </w:tcBorders>
            <w:shd w:val="clear" w:color="auto" w:fill="auto"/>
            <w:noWrap/>
            <w:vAlign w:val="bottom"/>
            <w:hideMark/>
          </w:tcPr>
          <w:p w14:paraId="1A045421"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331C322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1800</w:t>
            </w:r>
          </w:p>
        </w:tc>
        <w:tc>
          <w:tcPr>
            <w:tcW w:w="903" w:type="dxa"/>
            <w:tcBorders>
              <w:top w:val="nil"/>
              <w:left w:val="nil"/>
              <w:bottom w:val="single" w:sz="4" w:space="0" w:color="auto"/>
              <w:right w:val="single" w:sz="4" w:space="0" w:color="auto"/>
            </w:tcBorders>
            <w:shd w:val="clear" w:color="auto" w:fill="auto"/>
            <w:noWrap/>
            <w:vAlign w:val="bottom"/>
            <w:hideMark/>
          </w:tcPr>
          <w:p w14:paraId="5BBCFCE6"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7C3EF19F"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1800</w:t>
            </w:r>
          </w:p>
        </w:tc>
        <w:tc>
          <w:tcPr>
            <w:tcW w:w="993" w:type="dxa"/>
            <w:tcBorders>
              <w:top w:val="nil"/>
              <w:left w:val="nil"/>
              <w:bottom w:val="single" w:sz="4" w:space="0" w:color="auto"/>
              <w:right w:val="single" w:sz="4" w:space="0" w:color="auto"/>
            </w:tcBorders>
            <w:shd w:val="clear" w:color="auto" w:fill="auto"/>
            <w:noWrap/>
            <w:vAlign w:val="bottom"/>
            <w:hideMark/>
          </w:tcPr>
          <w:p w14:paraId="15C85A7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4242A0A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111A0D5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2F7DD6C9"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09A5A840"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5F0F1634"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B72E2E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6</w:t>
            </w:r>
          </w:p>
        </w:tc>
        <w:tc>
          <w:tcPr>
            <w:tcW w:w="3462" w:type="dxa"/>
            <w:tcBorders>
              <w:top w:val="nil"/>
              <w:left w:val="nil"/>
              <w:bottom w:val="single" w:sz="4" w:space="0" w:color="000000"/>
              <w:right w:val="nil"/>
            </w:tcBorders>
            <w:shd w:val="clear" w:color="FFFF00" w:fill="FFFFFF"/>
            <w:noWrap/>
            <w:vAlign w:val="bottom"/>
            <w:hideMark/>
          </w:tcPr>
          <w:p w14:paraId="0178965D"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BORVÍZ-pista biciclisti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0A2D0F6E"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750</w:t>
            </w:r>
          </w:p>
        </w:tc>
        <w:tc>
          <w:tcPr>
            <w:tcW w:w="903" w:type="dxa"/>
            <w:tcBorders>
              <w:top w:val="nil"/>
              <w:left w:val="nil"/>
              <w:bottom w:val="single" w:sz="4" w:space="0" w:color="auto"/>
              <w:right w:val="single" w:sz="4" w:space="0" w:color="auto"/>
            </w:tcBorders>
            <w:shd w:val="clear" w:color="auto" w:fill="auto"/>
            <w:noWrap/>
            <w:vAlign w:val="bottom"/>
            <w:hideMark/>
          </w:tcPr>
          <w:p w14:paraId="7DB5B7C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w:t>
            </w:r>
          </w:p>
        </w:tc>
        <w:tc>
          <w:tcPr>
            <w:tcW w:w="1112" w:type="dxa"/>
            <w:tcBorders>
              <w:top w:val="nil"/>
              <w:left w:val="nil"/>
              <w:bottom w:val="single" w:sz="4" w:space="0" w:color="auto"/>
              <w:right w:val="single" w:sz="4" w:space="0" w:color="auto"/>
            </w:tcBorders>
            <w:shd w:val="clear" w:color="auto" w:fill="auto"/>
            <w:noWrap/>
            <w:vAlign w:val="bottom"/>
            <w:hideMark/>
          </w:tcPr>
          <w:p w14:paraId="3F58BB01"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2250</w:t>
            </w:r>
          </w:p>
        </w:tc>
        <w:tc>
          <w:tcPr>
            <w:tcW w:w="903" w:type="dxa"/>
            <w:tcBorders>
              <w:top w:val="nil"/>
              <w:left w:val="nil"/>
              <w:bottom w:val="single" w:sz="4" w:space="0" w:color="auto"/>
              <w:right w:val="single" w:sz="4" w:space="0" w:color="auto"/>
            </w:tcBorders>
            <w:shd w:val="clear" w:color="FFFF00" w:fill="FFFFFF"/>
            <w:noWrap/>
            <w:vAlign w:val="bottom"/>
            <w:hideMark/>
          </w:tcPr>
          <w:p w14:paraId="4A0AE5E9"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2250</w:t>
            </w:r>
          </w:p>
        </w:tc>
        <w:tc>
          <w:tcPr>
            <w:tcW w:w="903" w:type="dxa"/>
            <w:tcBorders>
              <w:top w:val="nil"/>
              <w:left w:val="nil"/>
              <w:bottom w:val="single" w:sz="4" w:space="0" w:color="auto"/>
              <w:right w:val="single" w:sz="4" w:space="0" w:color="auto"/>
            </w:tcBorders>
            <w:shd w:val="clear" w:color="FFFF00" w:fill="FFFFFF"/>
            <w:noWrap/>
            <w:vAlign w:val="bottom"/>
            <w:hideMark/>
          </w:tcPr>
          <w:p w14:paraId="1F22FF9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hideMark/>
          </w:tcPr>
          <w:p w14:paraId="1CB4764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10" w:type="dxa"/>
            <w:gridSpan w:val="2"/>
            <w:tcBorders>
              <w:top w:val="nil"/>
              <w:left w:val="nil"/>
              <w:bottom w:val="single" w:sz="4" w:space="0" w:color="auto"/>
              <w:right w:val="single" w:sz="4" w:space="0" w:color="auto"/>
            </w:tcBorders>
            <w:shd w:val="clear" w:color="FFFF00" w:fill="FFFFFF"/>
            <w:noWrap/>
            <w:vAlign w:val="bottom"/>
            <w:hideMark/>
          </w:tcPr>
          <w:p w14:paraId="5229AE79"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hideMark/>
          </w:tcPr>
          <w:p w14:paraId="24173266"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1297" w:type="dxa"/>
            <w:tcBorders>
              <w:top w:val="nil"/>
              <w:left w:val="nil"/>
              <w:bottom w:val="single" w:sz="4" w:space="0" w:color="auto"/>
              <w:right w:val="single" w:sz="4" w:space="0" w:color="auto"/>
            </w:tcBorders>
            <w:shd w:val="clear" w:color="auto" w:fill="auto"/>
            <w:noWrap/>
            <w:vAlign w:val="bottom"/>
            <w:hideMark/>
          </w:tcPr>
          <w:p w14:paraId="28F52FC0"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6135912B"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18E95A54"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0D3C53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7</w:t>
            </w:r>
          </w:p>
        </w:tc>
        <w:tc>
          <w:tcPr>
            <w:tcW w:w="3462" w:type="dxa"/>
            <w:tcBorders>
              <w:top w:val="nil"/>
              <w:left w:val="nil"/>
              <w:bottom w:val="single" w:sz="4" w:space="0" w:color="000000"/>
              <w:right w:val="nil"/>
            </w:tcBorders>
            <w:shd w:val="clear" w:color="auto" w:fill="auto"/>
            <w:noWrap/>
            <w:vAlign w:val="bottom"/>
            <w:hideMark/>
          </w:tcPr>
          <w:p w14:paraId="3740F61E"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CASTANILOR</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522EA66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1000</w:t>
            </w:r>
          </w:p>
        </w:tc>
        <w:tc>
          <w:tcPr>
            <w:tcW w:w="903" w:type="dxa"/>
            <w:tcBorders>
              <w:top w:val="nil"/>
              <w:left w:val="nil"/>
              <w:bottom w:val="single" w:sz="4" w:space="0" w:color="auto"/>
              <w:right w:val="single" w:sz="4" w:space="0" w:color="auto"/>
            </w:tcBorders>
            <w:shd w:val="clear" w:color="auto" w:fill="auto"/>
            <w:noWrap/>
            <w:vAlign w:val="bottom"/>
            <w:hideMark/>
          </w:tcPr>
          <w:p w14:paraId="62B29E86"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7978641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4000</w:t>
            </w:r>
          </w:p>
        </w:tc>
        <w:tc>
          <w:tcPr>
            <w:tcW w:w="903" w:type="dxa"/>
            <w:tcBorders>
              <w:top w:val="nil"/>
              <w:left w:val="nil"/>
              <w:bottom w:val="single" w:sz="4" w:space="0" w:color="auto"/>
              <w:right w:val="single" w:sz="4" w:space="0" w:color="auto"/>
            </w:tcBorders>
            <w:shd w:val="clear" w:color="auto" w:fill="auto"/>
            <w:noWrap/>
            <w:vAlign w:val="bottom"/>
            <w:hideMark/>
          </w:tcPr>
          <w:p w14:paraId="1AA5291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4D2623B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4000</w:t>
            </w:r>
          </w:p>
        </w:tc>
        <w:tc>
          <w:tcPr>
            <w:tcW w:w="993" w:type="dxa"/>
            <w:tcBorders>
              <w:top w:val="nil"/>
              <w:left w:val="nil"/>
              <w:bottom w:val="single" w:sz="4" w:space="0" w:color="auto"/>
              <w:right w:val="single" w:sz="4" w:space="0" w:color="auto"/>
            </w:tcBorders>
            <w:shd w:val="clear" w:color="auto" w:fill="auto"/>
            <w:noWrap/>
            <w:vAlign w:val="bottom"/>
            <w:hideMark/>
          </w:tcPr>
          <w:p w14:paraId="4B34B41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3FEEA2D0"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40E8DD1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40762819"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0FED2D23"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05101335"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B3B0E59"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8</w:t>
            </w:r>
          </w:p>
        </w:tc>
        <w:tc>
          <w:tcPr>
            <w:tcW w:w="3462" w:type="dxa"/>
            <w:tcBorders>
              <w:top w:val="nil"/>
              <w:left w:val="nil"/>
              <w:bottom w:val="single" w:sz="4" w:space="0" w:color="000000"/>
              <w:right w:val="nil"/>
            </w:tcBorders>
            <w:shd w:val="clear" w:color="auto" w:fill="auto"/>
            <w:noWrap/>
            <w:vAlign w:val="bottom"/>
            <w:hideMark/>
          </w:tcPr>
          <w:p w14:paraId="33A25143"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CIUCULUI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7514448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2050</w:t>
            </w:r>
          </w:p>
        </w:tc>
        <w:tc>
          <w:tcPr>
            <w:tcW w:w="903" w:type="dxa"/>
            <w:tcBorders>
              <w:top w:val="nil"/>
              <w:left w:val="nil"/>
              <w:bottom w:val="single" w:sz="4" w:space="0" w:color="auto"/>
              <w:right w:val="single" w:sz="4" w:space="0" w:color="auto"/>
            </w:tcBorders>
            <w:shd w:val="clear" w:color="auto" w:fill="auto"/>
            <w:noWrap/>
            <w:vAlign w:val="bottom"/>
            <w:hideMark/>
          </w:tcPr>
          <w:p w14:paraId="2595593E"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6D8D588B"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10250</w:t>
            </w:r>
          </w:p>
        </w:tc>
        <w:tc>
          <w:tcPr>
            <w:tcW w:w="903" w:type="dxa"/>
            <w:tcBorders>
              <w:top w:val="nil"/>
              <w:left w:val="nil"/>
              <w:bottom w:val="single" w:sz="4" w:space="0" w:color="auto"/>
              <w:right w:val="single" w:sz="4" w:space="0" w:color="auto"/>
            </w:tcBorders>
            <w:shd w:val="clear" w:color="auto" w:fill="auto"/>
            <w:noWrap/>
            <w:vAlign w:val="bottom"/>
            <w:hideMark/>
          </w:tcPr>
          <w:p w14:paraId="628AAF1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7D6C53C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10250</w:t>
            </w:r>
          </w:p>
        </w:tc>
        <w:tc>
          <w:tcPr>
            <w:tcW w:w="993" w:type="dxa"/>
            <w:tcBorders>
              <w:top w:val="nil"/>
              <w:left w:val="nil"/>
              <w:bottom w:val="single" w:sz="4" w:space="0" w:color="auto"/>
              <w:right w:val="single" w:sz="4" w:space="0" w:color="auto"/>
            </w:tcBorders>
            <w:shd w:val="clear" w:color="auto" w:fill="auto"/>
            <w:noWrap/>
            <w:vAlign w:val="bottom"/>
            <w:hideMark/>
          </w:tcPr>
          <w:p w14:paraId="3FD7099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3798532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69BAE2D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419C8275"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2C45991F"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1849BE0C"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4BD7CAB"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9</w:t>
            </w:r>
          </w:p>
        </w:tc>
        <w:tc>
          <w:tcPr>
            <w:tcW w:w="3462" w:type="dxa"/>
            <w:tcBorders>
              <w:top w:val="nil"/>
              <w:left w:val="nil"/>
              <w:bottom w:val="single" w:sz="4" w:space="0" w:color="000000"/>
              <w:right w:val="nil"/>
            </w:tcBorders>
            <w:shd w:val="clear" w:color="auto" w:fill="auto"/>
            <w:noWrap/>
            <w:vAlign w:val="bottom"/>
            <w:hideMark/>
          </w:tcPr>
          <w:p w14:paraId="0464909B"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FABRICII TROTUAR</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210C2DA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50</w:t>
            </w:r>
          </w:p>
        </w:tc>
        <w:tc>
          <w:tcPr>
            <w:tcW w:w="903" w:type="dxa"/>
            <w:tcBorders>
              <w:top w:val="nil"/>
              <w:left w:val="nil"/>
              <w:bottom w:val="single" w:sz="4" w:space="0" w:color="auto"/>
              <w:right w:val="single" w:sz="4" w:space="0" w:color="auto"/>
            </w:tcBorders>
            <w:shd w:val="clear" w:color="auto" w:fill="auto"/>
            <w:noWrap/>
            <w:vAlign w:val="bottom"/>
            <w:hideMark/>
          </w:tcPr>
          <w:p w14:paraId="6B41157E"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3AE2863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200</w:t>
            </w:r>
          </w:p>
        </w:tc>
        <w:tc>
          <w:tcPr>
            <w:tcW w:w="903" w:type="dxa"/>
            <w:tcBorders>
              <w:top w:val="nil"/>
              <w:left w:val="nil"/>
              <w:bottom w:val="single" w:sz="4" w:space="0" w:color="auto"/>
              <w:right w:val="single" w:sz="4" w:space="0" w:color="auto"/>
            </w:tcBorders>
            <w:shd w:val="clear" w:color="auto" w:fill="auto"/>
            <w:noWrap/>
            <w:vAlign w:val="bottom"/>
            <w:hideMark/>
          </w:tcPr>
          <w:p w14:paraId="1F431D1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6CBF7E3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095966F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200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45D0A026"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6F9C9A0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65CE2901"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3107EE32"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1ED77DDD"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00C8994"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10</w:t>
            </w:r>
          </w:p>
        </w:tc>
        <w:tc>
          <w:tcPr>
            <w:tcW w:w="3462" w:type="dxa"/>
            <w:tcBorders>
              <w:top w:val="nil"/>
              <w:left w:val="nil"/>
              <w:bottom w:val="single" w:sz="4" w:space="0" w:color="000000"/>
              <w:right w:val="nil"/>
            </w:tcBorders>
            <w:shd w:val="clear" w:color="auto" w:fill="auto"/>
            <w:noWrap/>
            <w:vAlign w:val="bottom"/>
            <w:hideMark/>
          </w:tcPr>
          <w:p w14:paraId="5C06EDF2"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GÁBOR ÁRON</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10E34E6F"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288</w:t>
            </w:r>
          </w:p>
        </w:tc>
        <w:tc>
          <w:tcPr>
            <w:tcW w:w="903" w:type="dxa"/>
            <w:tcBorders>
              <w:top w:val="nil"/>
              <w:left w:val="nil"/>
              <w:bottom w:val="single" w:sz="4" w:space="0" w:color="auto"/>
              <w:right w:val="single" w:sz="4" w:space="0" w:color="auto"/>
            </w:tcBorders>
            <w:shd w:val="clear" w:color="auto" w:fill="auto"/>
            <w:noWrap/>
            <w:vAlign w:val="bottom"/>
            <w:hideMark/>
          </w:tcPr>
          <w:p w14:paraId="7B44B2E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1590BCD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1440</w:t>
            </w:r>
          </w:p>
        </w:tc>
        <w:tc>
          <w:tcPr>
            <w:tcW w:w="903" w:type="dxa"/>
            <w:tcBorders>
              <w:top w:val="nil"/>
              <w:left w:val="nil"/>
              <w:bottom w:val="single" w:sz="4" w:space="0" w:color="auto"/>
              <w:right w:val="single" w:sz="4" w:space="0" w:color="auto"/>
            </w:tcBorders>
            <w:shd w:val="clear" w:color="auto" w:fill="auto"/>
            <w:noWrap/>
            <w:vAlign w:val="bottom"/>
            <w:hideMark/>
          </w:tcPr>
          <w:p w14:paraId="6CAA158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540861B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609A6201"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1DAEB21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51F3854F"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1440</w:t>
            </w:r>
          </w:p>
        </w:tc>
        <w:tc>
          <w:tcPr>
            <w:tcW w:w="1297" w:type="dxa"/>
            <w:tcBorders>
              <w:top w:val="nil"/>
              <w:left w:val="nil"/>
              <w:bottom w:val="single" w:sz="4" w:space="0" w:color="auto"/>
              <w:right w:val="single" w:sz="4" w:space="0" w:color="auto"/>
            </w:tcBorders>
            <w:shd w:val="clear" w:color="auto" w:fill="auto"/>
            <w:noWrap/>
            <w:vAlign w:val="bottom"/>
            <w:hideMark/>
          </w:tcPr>
          <w:p w14:paraId="064DF6D4"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7802CF4C"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2D11A539"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C04467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11</w:t>
            </w:r>
          </w:p>
        </w:tc>
        <w:tc>
          <w:tcPr>
            <w:tcW w:w="3462" w:type="dxa"/>
            <w:tcBorders>
              <w:top w:val="nil"/>
              <w:left w:val="nil"/>
              <w:bottom w:val="single" w:sz="4" w:space="0" w:color="000000"/>
              <w:right w:val="nil"/>
            </w:tcBorders>
            <w:shd w:val="clear" w:color="auto" w:fill="auto"/>
            <w:noWrap/>
            <w:vAlign w:val="bottom"/>
            <w:hideMark/>
          </w:tcPr>
          <w:p w14:paraId="5B0F8856"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GRIGORE BĂLAN</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7DEE2DEB"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1792</w:t>
            </w:r>
          </w:p>
        </w:tc>
        <w:tc>
          <w:tcPr>
            <w:tcW w:w="903" w:type="dxa"/>
            <w:tcBorders>
              <w:top w:val="nil"/>
              <w:left w:val="nil"/>
              <w:bottom w:val="single" w:sz="4" w:space="0" w:color="auto"/>
              <w:right w:val="single" w:sz="4" w:space="0" w:color="auto"/>
            </w:tcBorders>
            <w:shd w:val="clear" w:color="auto" w:fill="auto"/>
            <w:noWrap/>
            <w:vAlign w:val="bottom"/>
            <w:hideMark/>
          </w:tcPr>
          <w:p w14:paraId="3564990B"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6F4FFA7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8960</w:t>
            </w:r>
          </w:p>
        </w:tc>
        <w:tc>
          <w:tcPr>
            <w:tcW w:w="903" w:type="dxa"/>
            <w:tcBorders>
              <w:top w:val="nil"/>
              <w:left w:val="nil"/>
              <w:bottom w:val="single" w:sz="4" w:space="0" w:color="auto"/>
              <w:right w:val="single" w:sz="4" w:space="0" w:color="auto"/>
            </w:tcBorders>
            <w:shd w:val="clear" w:color="auto" w:fill="auto"/>
            <w:noWrap/>
            <w:vAlign w:val="bottom"/>
            <w:hideMark/>
          </w:tcPr>
          <w:p w14:paraId="6A4854EF"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73EF4D8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3E7E4C26"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0E3C1D7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8960</w:t>
            </w:r>
          </w:p>
        </w:tc>
        <w:tc>
          <w:tcPr>
            <w:tcW w:w="903" w:type="dxa"/>
            <w:tcBorders>
              <w:top w:val="nil"/>
              <w:left w:val="nil"/>
              <w:bottom w:val="single" w:sz="4" w:space="0" w:color="auto"/>
              <w:right w:val="single" w:sz="4" w:space="0" w:color="auto"/>
            </w:tcBorders>
            <w:shd w:val="clear" w:color="auto" w:fill="auto"/>
            <w:noWrap/>
            <w:vAlign w:val="bottom"/>
            <w:hideMark/>
          </w:tcPr>
          <w:p w14:paraId="3342C83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24073D4C"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44C74E3F"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79177DB2"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8FC497C"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12</w:t>
            </w:r>
          </w:p>
        </w:tc>
        <w:tc>
          <w:tcPr>
            <w:tcW w:w="3462" w:type="dxa"/>
            <w:tcBorders>
              <w:top w:val="nil"/>
              <w:left w:val="nil"/>
              <w:bottom w:val="single" w:sz="4" w:space="0" w:color="000000"/>
              <w:right w:val="nil"/>
            </w:tcBorders>
            <w:shd w:val="clear" w:color="auto" w:fill="auto"/>
            <w:noWrap/>
            <w:vAlign w:val="bottom"/>
            <w:hideMark/>
          </w:tcPr>
          <w:p w14:paraId="219BE25B"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GRÓF MIKÓ IMRE</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74477B6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400</w:t>
            </w:r>
          </w:p>
        </w:tc>
        <w:tc>
          <w:tcPr>
            <w:tcW w:w="903" w:type="dxa"/>
            <w:tcBorders>
              <w:top w:val="nil"/>
              <w:left w:val="nil"/>
              <w:bottom w:val="single" w:sz="4" w:space="0" w:color="auto"/>
              <w:right w:val="single" w:sz="4" w:space="0" w:color="auto"/>
            </w:tcBorders>
            <w:shd w:val="clear" w:color="auto" w:fill="auto"/>
            <w:noWrap/>
            <w:vAlign w:val="bottom"/>
            <w:hideMark/>
          </w:tcPr>
          <w:p w14:paraId="7555D6B0"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791A07A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2000</w:t>
            </w:r>
          </w:p>
        </w:tc>
        <w:tc>
          <w:tcPr>
            <w:tcW w:w="903" w:type="dxa"/>
            <w:tcBorders>
              <w:top w:val="nil"/>
              <w:left w:val="nil"/>
              <w:bottom w:val="single" w:sz="4" w:space="0" w:color="auto"/>
              <w:right w:val="single" w:sz="4" w:space="0" w:color="auto"/>
            </w:tcBorders>
            <w:shd w:val="clear" w:color="auto" w:fill="auto"/>
            <w:noWrap/>
            <w:vAlign w:val="bottom"/>
            <w:hideMark/>
          </w:tcPr>
          <w:p w14:paraId="76A4C39F"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29F193E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33C33F50"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64609D5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698175D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2000</w:t>
            </w:r>
          </w:p>
        </w:tc>
        <w:tc>
          <w:tcPr>
            <w:tcW w:w="1297" w:type="dxa"/>
            <w:tcBorders>
              <w:top w:val="nil"/>
              <w:left w:val="nil"/>
              <w:bottom w:val="single" w:sz="4" w:space="0" w:color="auto"/>
              <w:right w:val="single" w:sz="4" w:space="0" w:color="auto"/>
            </w:tcBorders>
            <w:shd w:val="clear" w:color="auto" w:fill="auto"/>
            <w:noWrap/>
            <w:vAlign w:val="bottom"/>
            <w:hideMark/>
          </w:tcPr>
          <w:p w14:paraId="269375E7"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021EF7DD"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1FA9D14B"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53E208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13</w:t>
            </w:r>
          </w:p>
        </w:tc>
        <w:tc>
          <w:tcPr>
            <w:tcW w:w="3462" w:type="dxa"/>
            <w:tcBorders>
              <w:top w:val="nil"/>
              <w:left w:val="nil"/>
              <w:bottom w:val="single" w:sz="4" w:space="0" w:color="000000"/>
              <w:right w:val="nil"/>
            </w:tcBorders>
            <w:shd w:val="clear" w:color="auto" w:fill="auto"/>
            <w:noWrap/>
            <w:vAlign w:val="bottom"/>
            <w:hideMark/>
          </w:tcPr>
          <w:p w14:paraId="0B71FBF6"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GROF MIKO IMRE intre blocuri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2EDBD2F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298</w:t>
            </w:r>
          </w:p>
        </w:tc>
        <w:tc>
          <w:tcPr>
            <w:tcW w:w="903" w:type="dxa"/>
            <w:tcBorders>
              <w:top w:val="nil"/>
              <w:left w:val="nil"/>
              <w:bottom w:val="single" w:sz="4" w:space="0" w:color="auto"/>
              <w:right w:val="single" w:sz="4" w:space="0" w:color="auto"/>
            </w:tcBorders>
            <w:shd w:val="clear" w:color="auto" w:fill="auto"/>
            <w:noWrap/>
            <w:vAlign w:val="bottom"/>
            <w:hideMark/>
          </w:tcPr>
          <w:p w14:paraId="4238922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0F4C1F9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1490</w:t>
            </w:r>
          </w:p>
        </w:tc>
        <w:tc>
          <w:tcPr>
            <w:tcW w:w="903" w:type="dxa"/>
            <w:tcBorders>
              <w:top w:val="nil"/>
              <w:left w:val="nil"/>
              <w:bottom w:val="single" w:sz="4" w:space="0" w:color="auto"/>
              <w:right w:val="single" w:sz="4" w:space="0" w:color="auto"/>
            </w:tcBorders>
            <w:shd w:val="clear" w:color="auto" w:fill="auto"/>
            <w:noWrap/>
            <w:vAlign w:val="bottom"/>
            <w:hideMark/>
          </w:tcPr>
          <w:p w14:paraId="76649E8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0D225D2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7A5BD54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30116B7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2754A57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1490</w:t>
            </w:r>
          </w:p>
        </w:tc>
        <w:tc>
          <w:tcPr>
            <w:tcW w:w="1297" w:type="dxa"/>
            <w:tcBorders>
              <w:top w:val="nil"/>
              <w:left w:val="nil"/>
              <w:bottom w:val="single" w:sz="4" w:space="0" w:color="auto"/>
              <w:right w:val="single" w:sz="4" w:space="0" w:color="auto"/>
            </w:tcBorders>
            <w:shd w:val="clear" w:color="auto" w:fill="auto"/>
            <w:noWrap/>
            <w:vAlign w:val="bottom"/>
            <w:hideMark/>
          </w:tcPr>
          <w:p w14:paraId="755BF1DC"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635A70E4"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058AD2C5" w14:textId="77777777" w:rsidTr="0022037C">
        <w:trPr>
          <w:trHeight w:val="37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0CEE464"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14</w:t>
            </w:r>
          </w:p>
        </w:tc>
        <w:tc>
          <w:tcPr>
            <w:tcW w:w="3462" w:type="dxa"/>
            <w:tcBorders>
              <w:top w:val="nil"/>
              <w:left w:val="nil"/>
              <w:bottom w:val="single" w:sz="4" w:space="0" w:color="000000"/>
              <w:right w:val="nil"/>
            </w:tcBorders>
            <w:shd w:val="clear" w:color="FFFF00" w:fill="FFFFFF"/>
            <w:vAlign w:val="bottom"/>
            <w:hideMark/>
          </w:tcPr>
          <w:p w14:paraId="2C1CA85F"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KONSZA SAMU-pista biciclisti si trotuar-parte scolii de arta</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6274086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100</w:t>
            </w:r>
          </w:p>
        </w:tc>
        <w:tc>
          <w:tcPr>
            <w:tcW w:w="903" w:type="dxa"/>
            <w:tcBorders>
              <w:top w:val="nil"/>
              <w:left w:val="nil"/>
              <w:bottom w:val="single" w:sz="4" w:space="0" w:color="auto"/>
              <w:right w:val="single" w:sz="4" w:space="0" w:color="auto"/>
            </w:tcBorders>
            <w:shd w:val="clear" w:color="auto" w:fill="auto"/>
            <w:noWrap/>
            <w:vAlign w:val="bottom"/>
            <w:hideMark/>
          </w:tcPr>
          <w:p w14:paraId="1872FA4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w:t>
            </w:r>
          </w:p>
        </w:tc>
        <w:tc>
          <w:tcPr>
            <w:tcW w:w="1112" w:type="dxa"/>
            <w:tcBorders>
              <w:top w:val="nil"/>
              <w:left w:val="nil"/>
              <w:bottom w:val="single" w:sz="4" w:space="0" w:color="auto"/>
              <w:right w:val="single" w:sz="4" w:space="0" w:color="auto"/>
            </w:tcBorders>
            <w:shd w:val="clear" w:color="auto" w:fill="auto"/>
            <w:noWrap/>
            <w:vAlign w:val="bottom"/>
            <w:hideMark/>
          </w:tcPr>
          <w:p w14:paraId="0DF7A194"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300</w:t>
            </w:r>
          </w:p>
        </w:tc>
        <w:tc>
          <w:tcPr>
            <w:tcW w:w="903" w:type="dxa"/>
            <w:tcBorders>
              <w:top w:val="nil"/>
              <w:left w:val="nil"/>
              <w:bottom w:val="single" w:sz="4" w:space="0" w:color="auto"/>
              <w:right w:val="single" w:sz="4" w:space="0" w:color="auto"/>
            </w:tcBorders>
            <w:shd w:val="clear" w:color="FFFF00" w:fill="FFFFFF"/>
            <w:noWrap/>
            <w:vAlign w:val="bottom"/>
            <w:hideMark/>
          </w:tcPr>
          <w:p w14:paraId="6FFE57F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hideMark/>
          </w:tcPr>
          <w:p w14:paraId="0B80CD10"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hideMark/>
          </w:tcPr>
          <w:p w14:paraId="674792E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300</w:t>
            </w:r>
          </w:p>
        </w:tc>
        <w:tc>
          <w:tcPr>
            <w:tcW w:w="910" w:type="dxa"/>
            <w:gridSpan w:val="2"/>
            <w:tcBorders>
              <w:top w:val="nil"/>
              <w:left w:val="nil"/>
              <w:bottom w:val="single" w:sz="4" w:space="0" w:color="auto"/>
              <w:right w:val="single" w:sz="4" w:space="0" w:color="auto"/>
            </w:tcBorders>
            <w:shd w:val="clear" w:color="FFFF00" w:fill="FFFFFF"/>
            <w:noWrap/>
            <w:vAlign w:val="bottom"/>
            <w:hideMark/>
          </w:tcPr>
          <w:p w14:paraId="3FDAF18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hideMark/>
          </w:tcPr>
          <w:p w14:paraId="4D705A1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1297" w:type="dxa"/>
            <w:tcBorders>
              <w:top w:val="nil"/>
              <w:left w:val="nil"/>
              <w:bottom w:val="single" w:sz="4" w:space="0" w:color="auto"/>
              <w:right w:val="single" w:sz="4" w:space="0" w:color="auto"/>
            </w:tcBorders>
            <w:shd w:val="clear" w:color="auto" w:fill="auto"/>
            <w:noWrap/>
            <w:vAlign w:val="bottom"/>
            <w:hideMark/>
          </w:tcPr>
          <w:p w14:paraId="6A3D68AA"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50E53E10"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23AD1019"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9C472B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15</w:t>
            </w:r>
          </w:p>
        </w:tc>
        <w:tc>
          <w:tcPr>
            <w:tcW w:w="3462" w:type="dxa"/>
            <w:tcBorders>
              <w:top w:val="nil"/>
              <w:left w:val="nil"/>
              <w:bottom w:val="single" w:sz="4" w:space="0" w:color="000000"/>
              <w:right w:val="nil"/>
            </w:tcBorders>
            <w:shd w:val="clear" w:color="auto" w:fill="auto"/>
            <w:noWrap/>
            <w:vAlign w:val="bottom"/>
            <w:hideMark/>
          </w:tcPr>
          <w:p w14:paraId="40716ADC"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KÖRÖSI CSOMA SÁNDOR</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5A1D635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330</w:t>
            </w:r>
          </w:p>
        </w:tc>
        <w:tc>
          <w:tcPr>
            <w:tcW w:w="903" w:type="dxa"/>
            <w:tcBorders>
              <w:top w:val="nil"/>
              <w:left w:val="nil"/>
              <w:bottom w:val="single" w:sz="4" w:space="0" w:color="auto"/>
              <w:right w:val="single" w:sz="4" w:space="0" w:color="auto"/>
            </w:tcBorders>
            <w:shd w:val="clear" w:color="auto" w:fill="auto"/>
            <w:noWrap/>
            <w:vAlign w:val="bottom"/>
            <w:hideMark/>
          </w:tcPr>
          <w:p w14:paraId="3479169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2465513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1320</w:t>
            </w:r>
          </w:p>
        </w:tc>
        <w:tc>
          <w:tcPr>
            <w:tcW w:w="903" w:type="dxa"/>
            <w:tcBorders>
              <w:top w:val="nil"/>
              <w:left w:val="nil"/>
              <w:bottom w:val="single" w:sz="4" w:space="0" w:color="auto"/>
              <w:right w:val="single" w:sz="4" w:space="0" w:color="auto"/>
            </w:tcBorders>
            <w:shd w:val="clear" w:color="auto" w:fill="auto"/>
            <w:noWrap/>
            <w:vAlign w:val="bottom"/>
            <w:hideMark/>
          </w:tcPr>
          <w:p w14:paraId="5DEA609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038822A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1320</w:t>
            </w:r>
          </w:p>
        </w:tc>
        <w:tc>
          <w:tcPr>
            <w:tcW w:w="993" w:type="dxa"/>
            <w:tcBorders>
              <w:top w:val="nil"/>
              <w:left w:val="nil"/>
              <w:bottom w:val="single" w:sz="4" w:space="0" w:color="auto"/>
              <w:right w:val="single" w:sz="4" w:space="0" w:color="auto"/>
            </w:tcBorders>
            <w:shd w:val="clear" w:color="auto" w:fill="auto"/>
            <w:noWrap/>
            <w:vAlign w:val="bottom"/>
            <w:hideMark/>
          </w:tcPr>
          <w:p w14:paraId="18A6111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35E9C66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646DB96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606EB002"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116325C7"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13E59EFC"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14F498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16</w:t>
            </w:r>
          </w:p>
        </w:tc>
        <w:tc>
          <w:tcPr>
            <w:tcW w:w="3462" w:type="dxa"/>
            <w:tcBorders>
              <w:top w:val="nil"/>
              <w:left w:val="nil"/>
              <w:bottom w:val="single" w:sz="4" w:space="0" w:color="000000"/>
              <w:right w:val="nil"/>
            </w:tcBorders>
            <w:shd w:val="clear" w:color="auto" w:fill="auto"/>
            <w:noWrap/>
            <w:vAlign w:val="bottom"/>
            <w:hideMark/>
          </w:tcPr>
          <w:p w14:paraId="19C48D99"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KOS KAROLY TROTUAR</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2478D9FC"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440</w:t>
            </w:r>
          </w:p>
        </w:tc>
        <w:tc>
          <w:tcPr>
            <w:tcW w:w="903" w:type="dxa"/>
            <w:tcBorders>
              <w:top w:val="nil"/>
              <w:left w:val="nil"/>
              <w:bottom w:val="single" w:sz="4" w:space="0" w:color="auto"/>
              <w:right w:val="single" w:sz="4" w:space="0" w:color="auto"/>
            </w:tcBorders>
            <w:shd w:val="clear" w:color="auto" w:fill="auto"/>
            <w:noWrap/>
            <w:vAlign w:val="bottom"/>
            <w:hideMark/>
          </w:tcPr>
          <w:p w14:paraId="4B4F6340"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3F9F6BC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1760</w:t>
            </w:r>
          </w:p>
        </w:tc>
        <w:tc>
          <w:tcPr>
            <w:tcW w:w="903" w:type="dxa"/>
            <w:tcBorders>
              <w:top w:val="nil"/>
              <w:left w:val="nil"/>
              <w:bottom w:val="single" w:sz="4" w:space="0" w:color="auto"/>
              <w:right w:val="single" w:sz="4" w:space="0" w:color="auto"/>
            </w:tcBorders>
            <w:shd w:val="clear" w:color="auto" w:fill="auto"/>
            <w:noWrap/>
            <w:vAlign w:val="bottom"/>
            <w:hideMark/>
          </w:tcPr>
          <w:p w14:paraId="61F5E5B0"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3179869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1E2C95F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2F82C38F"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469504B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1760</w:t>
            </w:r>
          </w:p>
        </w:tc>
        <w:tc>
          <w:tcPr>
            <w:tcW w:w="1297" w:type="dxa"/>
            <w:tcBorders>
              <w:top w:val="nil"/>
              <w:left w:val="nil"/>
              <w:bottom w:val="single" w:sz="4" w:space="0" w:color="auto"/>
              <w:right w:val="single" w:sz="4" w:space="0" w:color="auto"/>
            </w:tcBorders>
            <w:shd w:val="clear" w:color="auto" w:fill="auto"/>
            <w:noWrap/>
            <w:vAlign w:val="bottom"/>
            <w:hideMark/>
          </w:tcPr>
          <w:p w14:paraId="5DE2AA0F"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5BA2E986"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31DFCABD"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B10F33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17</w:t>
            </w:r>
          </w:p>
        </w:tc>
        <w:tc>
          <w:tcPr>
            <w:tcW w:w="3462" w:type="dxa"/>
            <w:tcBorders>
              <w:top w:val="nil"/>
              <w:left w:val="nil"/>
              <w:bottom w:val="single" w:sz="4" w:space="0" w:color="000000"/>
              <w:right w:val="nil"/>
            </w:tcBorders>
            <w:shd w:val="clear" w:color="auto" w:fill="auto"/>
            <w:noWrap/>
            <w:vAlign w:val="bottom"/>
            <w:hideMark/>
          </w:tcPr>
          <w:p w14:paraId="044EDA93"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KÓS KÁROLY-pista de biciclişti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6023F45F"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1410</w:t>
            </w:r>
          </w:p>
        </w:tc>
        <w:tc>
          <w:tcPr>
            <w:tcW w:w="903" w:type="dxa"/>
            <w:tcBorders>
              <w:top w:val="nil"/>
              <w:left w:val="nil"/>
              <w:bottom w:val="single" w:sz="4" w:space="0" w:color="auto"/>
              <w:right w:val="single" w:sz="4" w:space="0" w:color="auto"/>
            </w:tcBorders>
            <w:shd w:val="clear" w:color="auto" w:fill="auto"/>
            <w:noWrap/>
            <w:vAlign w:val="bottom"/>
            <w:hideMark/>
          </w:tcPr>
          <w:p w14:paraId="5E62B87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w:t>
            </w:r>
          </w:p>
        </w:tc>
        <w:tc>
          <w:tcPr>
            <w:tcW w:w="1112" w:type="dxa"/>
            <w:tcBorders>
              <w:top w:val="nil"/>
              <w:left w:val="nil"/>
              <w:bottom w:val="single" w:sz="4" w:space="0" w:color="auto"/>
              <w:right w:val="single" w:sz="4" w:space="0" w:color="auto"/>
            </w:tcBorders>
            <w:shd w:val="clear" w:color="auto" w:fill="auto"/>
            <w:noWrap/>
            <w:vAlign w:val="bottom"/>
            <w:hideMark/>
          </w:tcPr>
          <w:p w14:paraId="0C4C039B"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2820</w:t>
            </w:r>
          </w:p>
        </w:tc>
        <w:tc>
          <w:tcPr>
            <w:tcW w:w="903" w:type="dxa"/>
            <w:tcBorders>
              <w:top w:val="nil"/>
              <w:left w:val="nil"/>
              <w:bottom w:val="single" w:sz="4" w:space="0" w:color="auto"/>
              <w:right w:val="single" w:sz="4" w:space="0" w:color="auto"/>
            </w:tcBorders>
            <w:shd w:val="clear" w:color="auto" w:fill="auto"/>
            <w:noWrap/>
            <w:vAlign w:val="bottom"/>
            <w:hideMark/>
          </w:tcPr>
          <w:p w14:paraId="5B32F84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4D6B5A4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2A739FF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30CC09A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1E9B972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2820</w:t>
            </w:r>
          </w:p>
        </w:tc>
        <w:tc>
          <w:tcPr>
            <w:tcW w:w="1297" w:type="dxa"/>
            <w:tcBorders>
              <w:top w:val="nil"/>
              <w:left w:val="nil"/>
              <w:bottom w:val="single" w:sz="4" w:space="0" w:color="auto"/>
              <w:right w:val="single" w:sz="4" w:space="0" w:color="auto"/>
            </w:tcBorders>
            <w:shd w:val="clear" w:color="auto" w:fill="auto"/>
            <w:noWrap/>
            <w:vAlign w:val="bottom"/>
            <w:hideMark/>
          </w:tcPr>
          <w:p w14:paraId="520359B6"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65957614"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7E32327D"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171769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18</w:t>
            </w:r>
          </w:p>
        </w:tc>
        <w:tc>
          <w:tcPr>
            <w:tcW w:w="3462" w:type="dxa"/>
            <w:tcBorders>
              <w:top w:val="nil"/>
              <w:left w:val="nil"/>
              <w:bottom w:val="single" w:sz="4" w:space="0" w:color="000000"/>
              <w:right w:val="nil"/>
            </w:tcBorders>
            <w:shd w:val="clear" w:color="auto" w:fill="auto"/>
            <w:noWrap/>
            <w:vAlign w:val="bottom"/>
            <w:hideMark/>
          </w:tcPr>
          <w:p w14:paraId="28DF9F6E"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KOSSUTH LAJOS -trotuar</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25F3FC54"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110</w:t>
            </w:r>
          </w:p>
        </w:tc>
        <w:tc>
          <w:tcPr>
            <w:tcW w:w="903" w:type="dxa"/>
            <w:tcBorders>
              <w:top w:val="nil"/>
              <w:left w:val="nil"/>
              <w:bottom w:val="single" w:sz="4" w:space="0" w:color="auto"/>
              <w:right w:val="single" w:sz="4" w:space="0" w:color="auto"/>
            </w:tcBorders>
            <w:shd w:val="clear" w:color="auto" w:fill="auto"/>
            <w:noWrap/>
            <w:vAlign w:val="bottom"/>
            <w:hideMark/>
          </w:tcPr>
          <w:p w14:paraId="1C23F34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2A393061"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550</w:t>
            </w:r>
          </w:p>
        </w:tc>
        <w:tc>
          <w:tcPr>
            <w:tcW w:w="903" w:type="dxa"/>
            <w:tcBorders>
              <w:top w:val="nil"/>
              <w:left w:val="nil"/>
              <w:bottom w:val="single" w:sz="4" w:space="0" w:color="auto"/>
              <w:right w:val="single" w:sz="4" w:space="0" w:color="auto"/>
            </w:tcBorders>
            <w:shd w:val="clear" w:color="auto" w:fill="auto"/>
            <w:noWrap/>
            <w:vAlign w:val="bottom"/>
            <w:hideMark/>
          </w:tcPr>
          <w:p w14:paraId="6F01D28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33F758D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3318266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4086A971"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091F3456"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550</w:t>
            </w:r>
          </w:p>
        </w:tc>
        <w:tc>
          <w:tcPr>
            <w:tcW w:w="1297" w:type="dxa"/>
            <w:tcBorders>
              <w:top w:val="nil"/>
              <w:left w:val="nil"/>
              <w:bottom w:val="single" w:sz="4" w:space="0" w:color="auto"/>
              <w:right w:val="single" w:sz="4" w:space="0" w:color="auto"/>
            </w:tcBorders>
            <w:shd w:val="clear" w:color="auto" w:fill="auto"/>
            <w:noWrap/>
            <w:vAlign w:val="bottom"/>
            <w:hideMark/>
          </w:tcPr>
          <w:p w14:paraId="0D278A62"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40F47B7D"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4600B2EB"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6C7DB9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19</w:t>
            </w:r>
          </w:p>
        </w:tc>
        <w:tc>
          <w:tcPr>
            <w:tcW w:w="3462" w:type="dxa"/>
            <w:tcBorders>
              <w:top w:val="nil"/>
              <w:left w:val="nil"/>
              <w:bottom w:val="single" w:sz="4" w:space="0" w:color="000000"/>
              <w:right w:val="nil"/>
            </w:tcBorders>
            <w:shd w:val="clear" w:color="FFFF00" w:fill="FFFFFF"/>
            <w:noWrap/>
            <w:vAlign w:val="bottom"/>
            <w:hideMark/>
          </w:tcPr>
          <w:p w14:paraId="1C3F5B1D"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LIBERTĂȚII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459730A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1300</w:t>
            </w:r>
          </w:p>
        </w:tc>
        <w:tc>
          <w:tcPr>
            <w:tcW w:w="903" w:type="dxa"/>
            <w:tcBorders>
              <w:top w:val="nil"/>
              <w:left w:val="nil"/>
              <w:bottom w:val="single" w:sz="4" w:space="0" w:color="auto"/>
              <w:right w:val="single" w:sz="4" w:space="0" w:color="auto"/>
            </w:tcBorders>
            <w:shd w:val="clear" w:color="auto" w:fill="auto"/>
            <w:noWrap/>
            <w:vAlign w:val="bottom"/>
            <w:hideMark/>
          </w:tcPr>
          <w:p w14:paraId="5432CE6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3C2483A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6500</w:t>
            </w:r>
          </w:p>
        </w:tc>
        <w:tc>
          <w:tcPr>
            <w:tcW w:w="903" w:type="dxa"/>
            <w:tcBorders>
              <w:top w:val="nil"/>
              <w:left w:val="nil"/>
              <w:bottom w:val="single" w:sz="4" w:space="0" w:color="auto"/>
              <w:right w:val="single" w:sz="4" w:space="0" w:color="auto"/>
            </w:tcBorders>
            <w:shd w:val="clear" w:color="FFFF00" w:fill="FFFFFF"/>
            <w:noWrap/>
            <w:vAlign w:val="bottom"/>
            <w:hideMark/>
          </w:tcPr>
          <w:p w14:paraId="5FDAA54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hideMark/>
          </w:tcPr>
          <w:p w14:paraId="6202B2C9"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hideMark/>
          </w:tcPr>
          <w:p w14:paraId="1C91B2BF"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10" w:type="dxa"/>
            <w:gridSpan w:val="2"/>
            <w:tcBorders>
              <w:top w:val="nil"/>
              <w:left w:val="nil"/>
              <w:bottom w:val="single" w:sz="4" w:space="0" w:color="auto"/>
              <w:right w:val="single" w:sz="4" w:space="0" w:color="auto"/>
            </w:tcBorders>
            <w:shd w:val="clear" w:color="FFFF00" w:fill="FFFFFF"/>
            <w:noWrap/>
            <w:vAlign w:val="bottom"/>
            <w:hideMark/>
          </w:tcPr>
          <w:p w14:paraId="1C83082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hideMark/>
          </w:tcPr>
          <w:p w14:paraId="69DD886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6500</w:t>
            </w:r>
          </w:p>
        </w:tc>
        <w:tc>
          <w:tcPr>
            <w:tcW w:w="1297" w:type="dxa"/>
            <w:tcBorders>
              <w:top w:val="nil"/>
              <w:left w:val="nil"/>
              <w:bottom w:val="single" w:sz="4" w:space="0" w:color="auto"/>
              <w:right w:val="single" w:sz="4" w:space="0" w:color="auto"/>
            </w:tcBorders>
            <w:shd w:val="clear" w:color="auto" w:fill="auto"/>
            <w:noWrap/>
            <w:vAlign w:val="bottom"/>
            <w:hideMark/>
          </w:tcPr>
          <w:p w14:paraId="72C7B4E1"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72732288"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3A43700F"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3DCB06C"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20</w:t>
            </w:r>
          </w:p>
        </w:tc>
        <w:tc>
          <w:tcPr>
            <w:tcW w:w="3462" w:type="dxa"/>
            <w:tcBorders>
              <w:top w:val="nil"/>
              <w:left w:val="nil"/>
              <w:bottom w:val="single" w:sz="4" w:space="0" w:color="000000"/>
              <w:right w:val="nil"/>
            </w:tcBorders>
            <w:shd w:val="clear" w:color="auto" w:fill="auto"/>
            <w:noWrap/>
            <w:vAlign w:val="bottom"/>
            <w:hideMark/>
          </w:tcPr>
          <w:p w14:paraId="6468EAE9"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NICOLAE COLAN</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2808D80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177</w:t>
            </w:r>
          </w:p>
        </w:tc>
        <w:tc>
          <w:tcPr>
            <w:tcW w:w="903" w:type="dxa"/>
            <w:tcBorders>
              <w:top w:val="nil"/>
              <w:left w:val="nil"/>
              <w:bottom w:val="single" w:sz="4" w:space="0" w:color="auto"/>
              <w:right w:val="single" w:sz="4" w:space="0" w:color="auto"/>
            </w:tcBorders>
            <w:shd w:val="clear" w:color="auto" w:fill="auto"/>
            <w:noWrap/>
            <w:vAlign w:val="bottom"/>
            <w:hideMark/>
          </w:tcPr>
          <w:p w14:paraId="7653F674"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0E22BAA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885</w:t>
            </w:r>
          </w:p>
        </w:tc>
        <w:tc>
          <w:tcPr>
            <w:tcW w:w="903" w:type="dxa"/>
            <w:tcBorders>
              <w:top w:val="nil"/>
              <w:left w:val="nil"/>
              <w:bottom w:val="single" w:sz="4" w:space="0" w:color="auto"/>
              <w:right w:val="single" w:sz="4" w:space="0" w:color="auto"/>
            </w:tcBorders>
            <w:shd w:val="clear" w:color="auto" w:fill="auto"/>
            <w:noWrap/>
            <w:vAlign w:val="bottom"/>
            <w:hideMark/>
          </w:tcPr>
          <w:p w14:paraId="655F4B8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13E1FA2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5F4657C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28A31EB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885</w:t>
            </w:r>
          </w:p>
        </w:tc>
        <w:tc>
          <w:tcPr>
            <w:tcW w:w="903" w:type="dxa"/>
            <w:tcBorders>
              <w:top w:val="nil"/>
              <w:left w:val="nil"/>
              <w:bottom w:val="single" w:sz="4" w:space="0" w:color="auto"/>
              <w:right w:val="single" w:sz="4" w:space="0" w:color="auto"/>
            </w:tcBorders>
            <w:shd w:val="clear" w:color="auto" w:fill="auto"/>
            <w:noWrap/>
            <w:vAlign w:val="bottom"/>
            <w:hideMark/>
          </w:tcPr>
          <w:p w14:paraId="14DDA0F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15748803"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329286A0"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541A64B8"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82EB150"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21</w:t>
            </w:r>
          </w:p>
        </w:tc>
        <w:tc>
          <w:tcPr>
            <w:tcW w:w="3462" w:type="dxa"/>
            <w:tcBorders>
              <w:top w:val="nil"/>
              <w:left w:val="nil"/>
              <w:bottom w:val="single" w:sz="4" w:space="0" w:color="000000"/>
              <w:right w:val="nil"/>
            </w:tcBorders>
            <w:shd w:val="clear" w:color="auto" w:fill="auto"/>
            <w:noWrap/>
            <w:vAlign w:val="bottom"/>
            <w:hideMark/>
          </w:tcPr>
          <w:p w14:paraId="425516F0"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NICOLAE IORGA</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555DDCF6"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1860</w:t>
            </w:r>
          </w:p>
        </w:tc>
        <w:tc>
          <w:tcPr>
            <w:tcW w:w="903" w:type="dxa"/>
            <w:tcBorders>
              <w:top w:val="nil"/>
              <w:left w:val="nil"/>
              <w:bottom w:val="single" w:sz="4" w:space="0" w:color="auto"/>
              <w:right w:val="single" w:sz="4" w:space="0" w:color="auto"/>
            </w:tcBorders>
            <w:shd w:val="clear" w:color="auto" w:fill="auto"/>
            <w:noWrap/>
            <w:vAlign w:val="bottom"/>
            <w:hideMark/>
          </w:tcPr>
          <w:p w14:paraId="0CF2B92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6</w:t>
            </w:r>
          </w:p>
        </w:tc>
        <w:tc>
          <w:tcPr>
            <w:tcW w:w="1112" w:type="dxa"/>
            <w:tcBorders>
              <w:top w:val="nil"/>
              <w:left w:val="nil"/>
              <w:bottom w:val="single" w:sz="4" w:space="0" w:color="auto"/>
              <w:right w:val="single" w:sz="4" w:space="0" w:color="auto"/>
            </w:tcBorders>
            <w:shd w:val="clear" w:color="auto" w:fill="auto"/>
            <w:noWrap/>
            <w:vAlign w:val="bottom"/>
            <w:hideMark/>
          </w:tcPr>
          <w:p w14:paraId="56B6340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11160</w:t>
            </w:r>
          </w:p>
        </w:tc>
        <w:tc>
          <w:tcPr>
            <w:tcW w:w="903" w:type="dxa"/>
            <w:tcBorders>
              <w:top w:val="nil"/>
              <w:left w:val="nil"/>
              <w:bottom w:val="single" w:sz="4" w:space="0" w:color="auto"/>
              <w:right w:val="single" w:sz="4" w:space="0" w:color="auto"/>
            </w:tcBorders>
            <w:shd w:val="clear" w:color="auto" w:fill="auto"/>
            <w:noWrap/>
            <w:vAlign w:val="bottom"/>
            <w:hideMark/>
          </w:tcPr>
          <w:p w14:paraId="26F7047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6D729F0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614C5F1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49E88CA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11160</w:t>
            </w:r>
          </w:p>
        </w:tc>
        <w:tc>
          <w:tcPr>
            <w:tcW w:w="903" w:type="dxa"/>
            <w:tcBorders>
              <w:top w:val="nil"/>
              <w:left w:val="nil"/>
              <w:bottom w:val="single" w:sz="4" w:space="0" w:color="auto"/>
              <w:right w:val="single" w:sz="4" w:space="0" w:color="auto"/>
            </w:tcBorders>
            <w:shd w:val="clear" w:color="auto" w:fill="auto"/>
            <w:noWrap/>
            <w:vAlign w:val="bottom"/>
            <w:hideMark/>
          </w:tcPr>
          <w:p w14:paraId="7968F5A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4AA5D639"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57182398"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2D1CDD79"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396D34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22</w:t>
            </w:r>
          </w:p>
        </w:tc>
        <w:tc>
          <w:tcPr>
            <w:tcW w:w="3462" w:type="dxa"/>
            <w:tcBorders>
              <w:top w:val="nil"/>
              <w:left w:val="nil"/>
              <w:bottom w:val="single" w:sz="4" w:space="0" w:color="000000"/>
              <w:right w:val="nil"/>
            </w:tcBorders>
            <w:shd w:val="clear" w:color="auto" w:fill="auto"/>
            <w:noWrap/>
            <w:vAlign w:val="bottom"/>
            <w:hideMark/>
          </w:tcPr>
          <w:p w14:paraId="1C33AB2D"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OLTULUI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053A9E2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450</w:t>
            </w:r>
          </w:p>
        </w:tc>
        <w:tc>
          <w:tcPr>
            <w:tcW w:w="903" w:type="dxa"/>
            <w:tcBorders>
              <w:top w:val="nil"/>
              <w:left w:val="nil"/>
              <w:bottom w:val="single" w:sz="4" w:space="0" w:color="auto"/>
              <w:right w:val="single" w:sz="4" w:space="0" w:color="auto"/>
            </w:tcBorders>
            <w:shd w:val="clear" w:color="auto" w:fill="auto"/>
            <w:noWrap/>
            <w:vAlign w:val="bottom"/>
            <w:hideMark/>
          </w:tcPr>
          <w:p w14:paraId="34D2694E"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071EAA15"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1800</w:t>
            </w:r>
          </w:p>
        </w:tc>
        <w:tc>
          <w:tcPr>
            <w:tcW w:w="903" w:type="dxa"/>
            <w:tcBorders>
              <w:top w:val="nil"/>
              <w:left w:val="nil"/>
              <w:bottom w:val="single" w:sz="4" w:space="0" w:color="auto"/>
              <w:right w:val="single" w:sz="4" w:space="0" w:color="auto"/>
            </w:tcBorders>
            <w:shd w:val="clear" w:color="auto" w:fill="auto"/>
            <w:noWrap/>
            <w:vAlign w:val="bottom"/>
            <w:hideMark/>
          </w:tcPr>
          <w:p w14:paraId="3E6FABD0"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5D1F2FA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1800</w:t>
            </w:r>
          </w:p>
        </w:tc>
        <w:tc>
          <w:tcPr>
            <w:tcW w:w="993" w:type="dxa"/>
            <w:tcBorders>
              <w:top w:val="nil"/>
              <w:left w:val="nil"/>
              <w:bottom w:val="single" w:sz="4" w:space="0" w:color="auto"/>
              <w:right w:val="single" w:sz="4" w:space="0" w:color="auto"/>
            </w:tcBorders>
            <w:shd w:val="clear" w:color="auto" w:fill="auto"/>
            <w:noWrap/>
            <w:vAlign w:val="bottom"/>
            <w:hideMark/>
          </w:tcPr>
          <w:p w14:paraId="107381B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3A43385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3FD56807"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7904A922"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42D98054"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457C12B8"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769455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lastRenderedPageBreak/>
              <w:t>23</w:t>
            </w:r>
          </w:p>
        </w:tc>
        <w:tc>
          <w:tcPr>
            <w:tcW w:w="3462" w:type="dxa"/>
            <w:tcBorders>
              <w:top w:val="nil"/>
              <w:left w:val="nil"/>
              <w:bottom w:val="single" w:sz="4" w:space="0" w:color="000000"/>
              <w:right w:val="nil"/>
            </w:tcBorders>
            <w:shd w:val="clear" w:color="auto" w:fill="auto"/>
            <w:noWrap/>
            <w:vAlign w:val="bottom"/>
            <w:hideMark/>
          </w:tcPr>
          <w:p w14:paraId="2C9536E1"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PARC ELISABETA</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7367124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2200</w:t>
            </w:r>
          </w:p>
        </w:tc>
        <w:tc>
          <w:tcPr>
            <w:tcW w:w="903" w:type="dxa"/>
            <w:tcBorders>
              <w:top w:val="nil"/>
              <w:left w:val="nil"/>
              <w:bottom w:val="single" w:sz="4" w:space="0" w:color="auto"/>
              <w:right w:val="single" w:sz="4" w:space="0" w:color="auto"/>
            </w:tcBorders>
            <w:shd w:val="clear" w:color="auto" w:fill="auto"/>
            <w:noWrap/>
            <w:vAlign w:val="bottom"/>
            <w:hideMark/>
          </w:tcPr>
          <w:p w14:paraId="54352501"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15D970E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8800</w:t>
            </w:r>
          </w:p>
        </w:tc>
        <w:tc>
          <w:tcPr>
            <w:tcW w:w="903" w:type="dxa"/>
            <w:tcBorders>
              <w:top w:val="nil"/>
              <w:left w:val="nil"/>
              <w:bottom w:val="single" w:sz="4" w:space="0" w:color="auto"/>
              <w:right w:val="single" w:sz="4" w:space="0" w:color="auto"/>
            </w:tcBorders>
            <w:shd w:val="clear" w:color="auto" w:fill="auto"/>
            <w:noWrap/>
            <w:vAlign w:val="bottom"/>
            <w:hideMark/>
          </w:tcPr>
          <w:p w14:paraId="51CD2A1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46D42B2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8800</w:t>
            </w:r>
          </w:p>
        </w:tc>
        <w:tc>
          <w:tcPr>
            <w:tcW w:w="993" w:type="dxa"/>
            <w:tcBorders>
              <w:top w:val="nil"/>
              <w:left w:val="nil"/>
              <w:bottom w:val="single" w:sz="4" w:space="0" w:color="auto"/>
              <w:right w:val="single" w:sz="4" w:space="0" w:color="auto"/>
            </w:tcBorders>
            <w:shd w:val="clear" w:color="auto" w:fill="auto"/>
            <w:noWrap/>
            <w:vAlign w:val="bottom"/>
            <w:hideMark/>
          </w:tcPr>
          <w:p w14:paraId="5487D0C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796248A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4A8AE68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8800</w:t>
            </w:r>
          </w:p>
        </w:tc>
        <w:tc>
          <w:tcPr>
            <w:tcW w:w="1297" w:type="dxa"/>
            <w:tcBorders>
              <w:top w:val="nil"/>
              <w:left w:val="nil"/>
              <w:bottom w:val="single" w:sz="4" w:space="0" w:color="auto"/>
              <w:right w:val="single" w:sz="4" w:space="0" w:color="auto"/>
            </w:tcBorders>
            <w:shd w:val="clear" w:color="auto" w:fill="auto"/>
            <w:noWrap/>
            <w:vAlign w:val="bottom"/>
            <w:hideMark/>
          </w:tcPr>
          <w:p w14:paraId="4DBA55DB"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007C8EB9"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478F67B0"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3E6E99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24</w:t>
            </w:r>
          </w:p>
        </w:tc>
        <w:tc>
          <w:tcPr>
            <w:tcW w:w="3462" w:type="dxa"/>
            <w:tcBorders>
              <w:top w:val="nil"/>
              <w:left w:val="nil"/>
              <w:bottom w:val="single" w:sz="4" w:space="0" w:color="000000"/>
              <w:right w:val="nil"/>
            </w:tcBorders>
            <w:shd w:val="clear" w:color="auto" w:fill="auto"/>
            <w:noWrap/>
            <w:vAlign w:val="bottom"/>
            <w:hideMark/>
          </w:tcPr>
          <w:p w14:paraId="0C9B6B58"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PODEŢULUI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4171D8A0"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330</w:t>
            </w:r>
          </w:p>
        </w:tc>
        <w:tc>
          <w:tcPr>
            <w:tcW w:w="903" w:type="dxa"/>
            <w:tcBorders>
              <w:top w:val="nil"/>
              <w:left w:val="nil"/>
              <w:bottom w:val="single" w:sz="4" w:space="0" w:color="auto"/>
              <w:right w:val="single" w:sz="4" w:space="0" w:color="auto"/>
            </w:tcBorders>
            <w:shd w:val="clear" w:color="auto" w:fill="auto"/>
            <w:noWrap/>
            <w:vAlign w:val="bottom"/>
            <w:hideMark/>
          </w:tcPr>
          <w:p w14:paraId="47903ACE"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032CD206"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1320</w:t>
            </w:r>
          </w:p>
        </w:tc>
        <w:tc>
          <w:tcPr>
            <w:tcW w:w="903" w:type="dxa"/>
            <w:tcBorders>
              <w:top w:val="nil"/>
              <w:left w:val="nil"/>
              <w:bottom w:val="single" w:sz="4" w:space="0" w:color="auto"/>
              <w:right w:val="single" w:sz="4" w:space="0" w:color="auto"/>
            </w:tcBorders>
            <w:shd w:val="clear" w:color="auto" w:fill="auto"/>
            <w:noWrap/>
            <w:vAlign w:val="bottom"/>
            <w:hideMark/>
          </w:tcPr>
          <w:p w14:paraId="6981D3D8"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34A8F0FF"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1320</w:t>
            </w:r>
          </w:p>
        </w:tc>
        <w:tc>
          <w:tcPr>
            <w:tcW w:w="993" w:type="dxa"/>
            <w:tcBorders>
              <w:top w:val="nil"/>
              <w:left w:val="nil"/>
              <w:bottom w:val="single" w:sz="4" w:space="0" w:color="auto"/>
              <w:right w:val="single" w:sz="4" w:space="0" w:color="auto"/>
            </w:tcBorders>
            <w:shd w:val="clear" w:color="auto" w:fill="auto"/>
            <w:noWrap/>
            <w:vAlign w:val="bottom"/>
            <w:hideMark/>
          </w:tcPr>
          <w:p w14:paraId="503223D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2E964B65"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56D73C6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1A362087"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298AA958"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49C7CEC5"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389B92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25</w:t>
            </w:r>
          </w:p>
        </w:tc>
        <w:tc>
          <w:tcPr>
            <w:tcW w:w="3462" w:type="dxa"/>
            <w:tcBorders>
              <w:top w:val="nil"/>
              <w:left w:val="nil"/>
              <w:bottom w:val="single" w:sz="4" w:space="0" w:color="000000"/>
              <w:right w:val="nil"/>
            </w:tcBorders>
            <w:shd w:val="clear" w:color="auto" w:fill="auto"/>
            <w:noWrap/>
            <w:vAlign w:val="bottom"/>
            <w:hideMark/>
          </w:tcPr>
          <w:p w14:paraId="359114CA"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PRIMĂVERII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19D75A6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705</w:t>
            </w:r>
          </w:p>
        </w:tc>
        <w:tc>
          <w:tcPr>
            <w:tcW w:w="903" w:type="dxa"/>
            <w:tcBorders>
              <w:top w:val="nil"/>
              <w:left w:val="nil"/>
              <w:bottom w:val="single" w:sz="4" w:space="0" w:color="auto"/>
              <w:right w:val="single" w:sz="4" w:space="0" w:color="auto"/>
            </w:tcBorders>
            <w:shd w:val="clear" w:color="auto" w:fill="auto"/>
            <w:noWrap/>
            <w:vAlign w:val="bottom"/>
            <w:hideMark/>
          </w:tcPr>
          <w:p w14:paraId="75B322A3"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7444BA8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2820</w:t>
            </w:r>
          </w:p>
        </w:tc>
        <w:tc>
          <w:tcPr>
            <w:tcW w:w="903" w:type="dxa"/>
            <w:tcBorders>
              <w:top w:val="nil"/>
              <w:left w:val="nil"/>
              <w:bottom w:val="single" w:sz="4" w:space="0" w:color="auto"/>
              <w:right w:val="single" w:sz="4" w:space="0" w:color="auto"/>
            </w:tcBorders>
            <w:shd w:val="clear" w:color="auto" w:fill="auto"/>
            <w:noWrap/>
            <w:vAlign w:val="bottom"/>
            <w:hideMark/>
          </w:tcPr>
          <w:p w14:paraId="0BB4BBD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2F97D9A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6F851F93"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2820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611930A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1E6D5AC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64415146"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38D7CC5D"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3A7A5B68"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154443F"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26</w:t>
            </w:r>
          </w:p>
        </w:tc>
        <w:tc>
          <w:tcPr>
            <w:tcW w:w="3462" w:type="dxa"/>
            <w:tcBorders>
              <w:top w:val="nil"/>
              <w:left w:val="nil"/>
              <w:bottom w:val="single" w:sz="4" w:space="0" w:color="000000"/>
              <w:right w:val="nil"/>
            </w:tcBorders>
            <w:shd w:val="clear" w:color="auto" w:fill="auto"/>
            <w:noWrap/>
            <w:vAlign w:val="bottom"/>
            <w:hideMark/>
          </w:tcPr>
          <w:p w14:paraId="68CACED8"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SPITALULUI -pista de biciclişti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476E29E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930</w:t>
            </w:r>
          </w:p>
        </w:tc>
        <w:tc>
          <w:tcPr>
            <w:tcW w:w="903" w:type="dxa"/>
            <w:tcBorders>
              <w:top w:val="nil"/>
              <w:left w:val="nil"/>
              <w:bottom w:val="single" w:sz="4" w:space="0" w:color="auto"/>
              <w:right w:val="single" w:sz="4" w:space="0" w:color="auto"/>
            </w:tcBorders>
            <w:shd w:val="clear" w:color="auto" w:fill="auto"/>
            <w:noWrap/>
            <w:vAlign w:val="bottom"/>
            <w:hideMark/>
          </w:tcPr>
          <w:p w14:paraId="68498EC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w:t>
            </w:r>
          </w:p>
        </w:tc>
        <w:tc>
          <w:tcPr>
            <w:tcW w:w="1112" w:type="dxa"/>
            <w:tcBorders>
              <w:top w:val="nil"/>
              <w:left w:val="nil"/>
              <w:bottom w:val="single" w:sz="4" w:space="0" w:color="auto"/>
              <w:right w:val="single" w:sz="4" w:space="0" w:color="auto"/>
            </w:tcBorders>
            <w:shd w:val="clear" w:color="auto" w:fill="auto"/>
            <w:noWrap/>
            <w:vAlign w:val="bottom"/>
            <w:hideMark/>
          </w:tcPr>
          <w:p w14:paraId="68F753A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1860</w:t>
            </w:r>
          </w:p>
        </w:tc>
        <w:tc>
          <w:tcPr>
            <w:tcW w:w="903" w:type="dxa"/>
            <w:tcBorders>
              <w:top w:val="nil"/>
              <w:left w:val="nil"/>
              <w:bottom w:val="single" w:sz="4" w:space="0" w:color="auto"/>
              <w:right w:val="single" w:sz="4" w:space="0" w:color="auto"/>
            </w:tcBorders>
            <w:shd w:val="clear" w:color="auto" w:fill="auto"/>
            <w:noWrap/>
            <w:vAlign w:val="bottom"/>
            <w:hideMark/>
          </w:tcPr>
          <w:p w14:paraId="735185C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19855DF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2C7365C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6214B6A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4FB0B87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1860</w:t>
            </w:r>
          </w:p>
        </w:tc>
        <w:tc>
          <w:tcPr>
            <w:tcW w:w="1297" w:type="dxa"/>
            <w:tcBorders>
              <w:top w:val="nil"/>
              <w:left w:val="nil"/>
              <w:bottom w:val="single" w:sz="4" w:space="0" w:color="auto"/>
              <w:right w:val="single" w:sz="4" w:space="0" w:color="auto"/>
            </w:tcBorders>
            <w:shd w:val="clear" w:color="auto" w:fill="auto"/>
            <w:noWrap/>
            <w:vAlign w:val="bottom"/>
            <w:hideMark/>
          </w:tcPr>
          <w:p w14:paraId="49A211E9"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6995FF91"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3E1D9E82"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31176AF"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27</w:t>
            </w:r>
          </w:p>
        </w:tc>
        <w:tc>
          <w:tcPr>
            <w:tcW w:w="3462" w:type="dxa"/>
            <w:tcBorders>
              <w:top w:val="nil"/>
              <w:left w:val="nil"/>
              <w:bottom w:val="single" w:sz="4" w:space="0" w:color="000000"/>
              <w:right w:val="nil"/>
            </w:tcBorders>
            <w:shd w:val="clear" w:color="auto" w:fill="auto"/>
            <w:noWrap/>
            <w:vAlign w:val="bottom"/>
            <w:hideMark/>
          </w:tcPr>
          <w:p w14:paraId="5002B924"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STADIONULUI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1385824F"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715</w:t>
            </w:r>
          </w:p>
        </w:tc>
        <w:tc>
          <w:tcPr>
            <w:tcW w:w="903" w:type="dxa"/>
            <w:tcBorders>
              <w:top w:val="nil"/>
              <w:left w:val="nil"/>
              <w:bottom w:val="single" w:sz="4" w:space="0" w:color="auto"/>
              <w:right w:val="single" w:sz="4" w:space="0" w:color="auto"/>
            </w:tcBorders>
            <w:shd w:val="clear" w:color="auto" w:fill="auto"/>
            <w:noWrap/>
            <w:vAlign w:val="bottom"/>
            <w:hideMark/>
          </w:tcPr>
          <w:p w14:paraId="03E4CE38"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7BC7F2B0"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3575</w:t>
            </w:r>
          </w:p>
        </w:tc>
        <w:tc>
          <w:tcPr>
            <w:tcW w:w="903" w:type="dxa"/>
            <w:tcBorders>
              <w:top w:val="nil"/>
              <w:left w:val="nil"/>
              <w:bottom w:val="single" w:sz="4" w:space="0" w:color="auto"/>
              <w:right w:val="single" w:sz="4" w:space="0" w:color="auto"/>
            </w:tcBorders>
            <w:shd w:val="clear" w:color="auto" w:fill="auto"/>
            <w:noWrap/>
            <w:vAlign w:val="bottom"/>
            <w:hideMark/>
          </w:tcPr>
          <w:p w14:paraId="40B63A8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29F133BA"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255A2DC1"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3575</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0F9A0E06"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2418A58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60938329"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161BA88B"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2C2132E7"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156BC0B"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28</w:t>
            </w:r>
          </w:p>
        </w:tc>
        <w:tc>
          <w:tcPr>
            <w:tcW w:w="3462" w:type="dxa"/>
            <w:tcBorders>
              <w:top w:val="nil"/>
              <w:left w:val="nil"/>
              <w:bottom w:val="single" w:sz="4" w:space="0" w:color="000000"/>
              <w:right w:val="nil"/>
            </w:tcBorders>
            <w:shd w:val="clear" w:color="auto" w:fill="auto"/>
            <w:noWrap/>
            <w:vAlign w:val="bottom"/>
            <w:hideMark/>
          </w:tcPr>
          <w:p w14:paraId="4778AB2B"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SZÉKELY GYÖRGY</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7B4B5ACC"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512</w:t>
            </w:r>
          </w:p>
        </w:tc>
        <w:tc>
          <w:tcPr>
            <w:tcW w:w="903" w:type="dxa"/>
            <w:tcBorders>
              <w:top w:val="nil"/>
              <w:left w:val="nil"/>
              <w:bottom w:val="single" w:sz="4" w:space="0" w:color="auto"/>
              <w:right w:val="single" w:sz="4" w:space="0" w:color="auto"/>
            </w:tcBorders>
            <w:shd w:val="clear" w:color="auto" w:fill="auto"/>
            <w:noWrap/>
            <w:vAlign w:val="bottom"/>
            <w:hideMark/>
          </w:tcPr>
          <w:p w14:paraId="14E73D92"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5</w:t>
            </w:r>
          </w:p>
        </w:tc>
        <w:tc>
          <w:tcPr>
            <w:tcW w:w="1112" w:type="dxa"/>
            <w:tcBorders>
              <w:top w:val="nil"/>
              <w:left w:val="nil"/>
              <w:bottom w:val="single" w:sz="4" w:space="0" w:color="auto"/>
              <w:right w:val="single" w:sz="4" w:space="0" w:color="auto"/>
            </w:tcBorders>
            <w:shd w:val="clear" w:color="auto" w:fill="auto"/>
            <w:noWrap/>
            <w:vAlign w:val="bottom"/>
            <w:hideMark/>
          </w:tcPr>
          <w:p w14:paraId="0631CE74"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2560</w:t>
            </w:r>
          </w:p>
        </w:tc>
        <w:tc>
          <w:tcPr>
            <w:tcW w:w="903" w:type="dxa"/>
            <w:tcBorders>
              <w:top w:val="nil"/>
              <w:left w:val="nil"/>
              <w:bottom w:val="single" w:sz="4" w:space="0" w:color="auto"/>
              <w:right w:val="single" w:sz="4" w:space="0" w:color="auto"/>
            </w:tcBorders>
            <w:shd w:val="clear" w:color="auto" w:fill="auto"/>
            <w:noWrap/>
            <w:vAlign w:val="bottom"/>
            <w:hideMark/>
          </w:tcPr>
          <w:p w14:paraId="3FC9E566"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3F7248C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1E5FDD01"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5EAE44DB"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5E946910"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2560</w:t>
            </w:r>
          </w:p>
        </w:tc>
        <w:tc>
          <w:tcPr>
            <w:tcW w:w="1297" w:type="dxa"/>
            <w:tcBorders>
              <w:top w:val="nil"/>
              <w:left w:val="nil"/>
              <w:bottom w:val="single" w:sz="4" w:space="0" w:color="auto"/>
              <w:right w:val="single" w:sz="4" w:space="0" w:color="auto"/>
            </w:tcBorders>
            <w:shd w:val="clear" w:color="auto" w:fill="auto"/>
            <w:noWrap/>
            <w:vAlign w:val="bottom"/>
            <w:hideMark/>
          </w:tcPr>
          <w:p w14:paraId="7E8F6D0A"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5F571DDB"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6DC6E4F8" w14:textId="77777777" w:rsidTr="004D656F">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10AA8151"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29</w:t>
            </w:r>
          </w:p>
        </w:tc>
        <w:tc>
          <w:tcPr>
            <w:tcW w:w="3462" w:type="dxa"/>
            <w:tcBorders>
              <w:top w:val="nil"/>
              <w:left w:val="nil"/>
              <w:bottom w:val="single" w:sz="4" w:space="0" w:color="000000"/>
              <w:right w:val="nil"/>
            </w:tcBorders>
            <w:shd w:val="clear" w:color="FFFF00" w:fill="FFFFFF"/>
            <w:noWrap/>
            <w:vAlign w:val="bottom"/>
            <w:hideMark/>
          </w:tcPr>
          <w:p w14:paraId="782FB925"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VÁRADI JÓZSEF-pista bicilcisti</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59DEAD89"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300</w:t>
            </w:r>
          </w:p>
        </w:tc>
        <w:tc>
          <w:tcPr>
            <w:tcW w:w="903" w:type="dxa"/>
            <w:tcBorders>
              <w:top w:val="nil"/>
              <w:left w:val="nil"/>
              <w:bottom w:val="single" w:sz="4" w:space="0" w:color="auto"/>
              <w:right w:val="single" w:sz="4" w:space="0" w:color="auto"/>
            </w:tcBorders>
            <w:shd w:val="clear" w:color="auto" w:fill="auto"/>
            <w:noWrap/>
            <w:vAlign w:val="bottom"/>
            <w:hideMark/>
          </w:tcPr>
          <w:p w14:paraId="4EB44C97"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2</w:t>
            </w:r>
          </w:p>
        </w:tc>
        <w:tc>
          <w:tcPr>
            <w:tcW w:w="1112" w:type="dxa"/>
            <w:tcBorders>
              <w:top w:val="nil"/>
              <w:left w:val="nil"/>
              <w:bottom w:val="single" w:sz="4" w:space="0" w:color="auto"/>
              <w:right w:val="single" w:sz="4" w:space="0" w:color="auto"/>
            </w:tcBorders>
            <w:shd w:val="clear" w:color="auto" w:fill="auto"/>
            <w:noWrap/>
            <w:vAlign w:val="bottom"/>
            <w:hideMark/>
          </w:tcPr>
          <w:p w14:paraId="75EB254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600</w:t>
            </w:r>
          </w:p>
        </w:tc>
        <w:tc>
          <w:tcPr>
            <w:tcW w:w="903" w:type="dxa"/>
            <w:tcBorders>
              <w:top w:val="nil"/>
              <w:left w:val="nil"/>
              <w:bottom w:val="single" w:sz="4" w:space="0" w:color="auto"/>
              <w:right w:val="single" w:sz="4" w:space="0" w:color="auto"/>
            </w:tcBorders>
            <w:shd w:val="clear" w:color="FFFF00" w:fill="FFFFFF"/>
            <w:noWrap/>
            <w:vAlign w:val="bottom"/>
            <w:hideMark/>
          </w:tcPr>
          <w:p w14:paraId="5903031E"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hideMark/>
          </w:tcPr>
          <w:p w14:paraId="639B716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93" w:type="dxa"/>
            <w:tcBorders>
              <w:top w:val="nil"/>
              <w:left w:val="nil"/>
              <w:bottom w:val="single" w:sz="4" w:space="0" w:color="auto"/>
              <w:right w:val="single" w:sz="4" w:space="0" w:color="auto"/>
            </w:tcBorders>
            <w:shd w:val="clear" w:color="FFFF00" w:fill="FFFFFF"/>
            <w:noWrap/>
            <w:vAlign w:val="bottom"/>
            <w:hideMark/>
          </w:tcPr>
          <w:p w14:paraId="5D59B47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600</w:t>
            </w:r>
          </w:p>
        </w:tc>
        <w:tc>
          <w:tcPr>
            <w:tcW w:w="910" w:type="dxa"/>
            <w:gridSpan w:val="2"/>
            <w:tcBorders>
              <w:top w:val="nil"/>
              <w:left w:val="nil"/>
              <w:bottom w:val="single" w:sz="4" w:space="0" w:color="auto"/>
              <w:right w:val="single" w:sz="4" w:space="0" w:color="auto"/>
            </w:tcBorders>
            <w:shd w:val="clear" w:color="FFFF00" w:fill="FFFFFF"/>
            <w:noWrap/>
            <w:vAlign w:val="bottom"/>
            <w:hideMark/>
          </w:tcPr>
          <w:p w14:paraId="556DEADD"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903" w:type="dxa"/>
            <w:tcBorders>
              <w:top w:val="nil"/>
              <w:left w:val="nil"/>
              <w:bottom w:val="single" w:sz="4" w:space="0" w:color="auto"/>
              <w:right w:val="single" w:sz="4" w:space="0" w:color="auto"/>
            </w:tcBorders>
            <w:shd w:val="clear" w:color="FFFF00" w:fill="FFFFFF"/>
            <w:noWrap/>
            <w:vAlign w:val="bottom"/>
            <w:hideMark/>
          </w:tcPr>
          <w:p w14:paraId="74D7F6C0"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 </w:t>
            </w:r>
          </w:p>
        </w:tc>
        <w:tc>
          <w:tcPr>
            <w:tcW w:w="1297" w:type="dxa"/>
            <w:tcBorders>
              <w:top w:val="nil"/>
              <w:left w:val="nil"/>
              <w:bottom w:val="single" w:sz="4" w:space="0" w:color="auto"/>
              <w:right w:val="single" w:sz="4" w:space="0" w:color="auto"/>
            </w:tcBorders>
            <w:shd w:val="clear" w:color="auto" w:fill="auto"/>
            <w:noWrap/>
            <w:vAlign w:val="bottom"/>
            <w:hideMark/>
          </w:tcPr>
          <w:p w14:paraId="1C22151E"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6290F2FE"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3ABAD66C" w14:textId="77777777" w:rsidTr="004D656F">
        <w:trPr>
          <w:trHeight w:val="300"/>
        </w:trPr>
        <w:tc>
          <w:tcPr>
            <w:tcW w:w="540" w:type="dxa"/>
            <w:tcBorders>
              <w:top w:val="nil"/>
              <w:left w:val="nil"/>
              <w:bottom w:val="nil"/>
              <w:right w:val="nil"/>
            </w:tcBorders>
            <w:shd w:val="clear" w:color="auto" w:fill="auto"/>
            <w:noWrap/>
            <w:vAlign w:val="bottom"/>
            <w:hideMark/>
          </w:tcPr>
          <w:p w14:paraId="024AF11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30</w:t>
            </w:r>
          </w:p>
        </w:tc>
        <w:tc>
          <w:tcPr>
            <w:tcW w:w="3462" w:type="dxa"/>
            <w:tcBorders>
              <w:top w:val="nil"/>
              <w:left w:val="single" w:sz="4" w:space="0" w:color="000000"/>
              <w:bottom w:val="single" w:sz="4" w:space="0" w:color="000000"/>
              <w:right w:val="nil"/>
            </w:tcBorders>
            <w:shd w:val="clear" w:color="auto" w:fill="auto"/>
            <w:noWrap/>
            <w:vAlign w:val="bottom"/>
            <w:hideMark/>
          </w:tcPr>
          <w:p w14:paraId="1010921F" w14:textId="77777777" w:rsidR="004D656F" w:rsidRPr="00AD525B" w:rsidRDefault="004D656F" w:rsidP="004D656F">
            <w:pPr>
              <w:keepNext w:val="0"/>
              <w:keepLines w:val="0"/>
              <w:spacing w:after="0"/>
              <w:jc w:val="left"/>
              <w:rPr>
                <w:sz w:val="22"/>
                <w:szCs w:val="22"/>
                <w:lang w:eastAsia="ro-RO"/>
              </w:rPr>
            </w:pPr>
            <w:r w:rsidRPr="00AD525B">
              <w:rPr>
                <w:sz w:val="22"/>
                <w:szCs w:val="22"/>
                <w:lang w:eastAsia="ro-RO"/>
              </w:rPr>
              <w:t>VASILE GOLDIŞ</w:t>
            </w: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66C265A9"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1000</w:t>
            </w:r>
          </w:p>
        </w:tc>
        <w:tc>
          <w:tcPr>
            <w:tcW w:w="903" w:type="dxa"/>
            <w:tcBorders>
              <w:top w:val="nil"/>
              <w:left w:val="nil"/>
              <w:bottom w:val="single" w:sz="4" w:space="0" w:color="auto"/>
              <w:right w:val="single" w:sz="4" w:space="0" w:color="auto"/>
            </w:tcBorders>
            <w:shd w:val="clear" w:color="auto" w:fill="auto"/>
            <w:noWrap/>
            <w:vAlign w:val="bottom"/>
            <w:hideMark/>
          </w:tcPr>
          <w:p w14:paraId="4AC2F04A"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w:t>
            </w:r>
          </w:p>
        </w:tc>
        <w:tc>
          <w:tcPr>
            <w:tcW w:w="1112" w:type="dxa"/>
            <w:tcBorders>
              <w:top w:val="nil"/>
              <w:left w:val="nil"/>
              <w:bottom w:val="single" w:sz="4" w:space="0" w:color="auto"/>
              <w:right w:val="single" w:sz="4" w:space="0" w:color="auto"/>
            </w:tcBorders>
            <w:shd w:val="clear" w:color="auto" w:fill="auto"/>
            <w:noWrap/>
            <w:vAlign w:val="bottom"/>
            <w:hideMark/>
          </w:tcPr>
          <w:p w14:paraId="3389364D" w14:textId="77777777" w:rsidR="004D656F" w:rsidRPr="00AD525B" w:rsidRDefault="004D656F" w:rsidP="004D656F">
            <w:pPr>
              <w:keepNext w:val="0"/>
              <w:keepLines w:val="0"/>
              <w:spacing w:after="0"/>
              <w:jc w:val="right"/>
              <w:rPr>
                <w:color w:val="000000"/>
                <w:sz w:val="22"/>
                <w:szCs w:val="22"/>
                <w:lang w:eastAsia="ro-RO"/>
              </w:rPr>
            </w:pPr>
            <w:r w:rsidRPr="00AD525B">
              <w:rPr>
                <w:color w:val="000000"/>
                <w:sz w:val="22"/>
                <w:szCs w:val="22"/>
                <w:lang w:eastAsia="ro-RO"/>
              </w:rPr>
              <w:t>4000</w:t>
            </w:r>
          </w:p>
        </w:tc>
        <w:tc>
          <w:tcPr>
            <w:tcW w:w="903" w:type="dxa"/>
            <w:tcBorders>
              <w:top w:val="nil"/>
              <w:left w:val="nil"/>
              <w:bottom w:val="single" w:sz="4" w:space="0" w:color="auto"/>
              <w:right w:val="single" w:sz="4" w:space="0" w:color="auto"/>
            </w:tcBorders>
            <w:shd w:val="clear" w:color="auto" w:fill="auto"/>
            <w:noWrap/>
            <w:vAlign w:val="bottom"/>
            <w:hideMark/>
          </w:tcPr>
          <w:p w14:paraId="31F505A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1FE5F3A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93" w:type="dxa"/>
            <w:tcBorders>
              <w:top w:val="nil"/>
              <w:left w:val="nil"/>
              <w:bottom w:val="single" w:sz="4" w:space="0" w:color="auto"/>
              <w:right w:val="single" w:sz="4" w:space="0" w:color="auto"/>
            </w:tcBorders>
            <w:shd w:val="clear" w:color="auto" w:fill="auto"/>
            <w:noWrap/>
            <w:vAlign w:val="bottom"/>
            <w:hideMark/>
          </w:tcPr>
          <w:p w14:paraId="53C0A19C"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4000</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2004BF02"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903" w:type="dxa"/>
            <w:tcBorders>
              <w:top w:val="nil"/>
              <w:left w:val="nil"/>
              <w:bottom w:val="single" w:sz="4" w:space="0" w:color="auto"/>
              <w:right w:val="single" w:sz="4" w:space="0" w:color="auto"/>
            </w:tcBorders>
            <w:shd w:val="clear" w:color="auto" w:fill="auto"/>
            <w:noWrap/>
            <w:vAlign w:val="bottom"/>
            <w:hideMark/>
          </w:tcPr>
          <w:p w14:paraId="71206154" w14:textId="77777777" w:rsidR="004D656F" w:rsidRPr="00AD525B" w:rsidRDefault="004D656F" w:rsidP="004D656F">
            <w:pPr>
              <w:keepNext w:val="0"/>
              <w:keepLines w:val="0"/>
              <w:spacing w:after="0"/>
              <w:jc w:val="center"/>
              <w:rPr>
                <w:sz w:val="22"/>
                <w:szCs w:val="22"/>
                <w:lang w:eastAsia="ro-RO"/>
              </w:rPr>
            </w:pPr>
            <w:r w:rsidRPr="00AD525B">
              <w:rPr>
                <w:sz w:val="22"/>
                <w:szCs w:val="22"/>
                <w:lang w:eastAsia="ro-RO"/>
              </w:rPr>
              <w:t>0</w:t>
            </w:r>
          </w:p>
        </w:tc>
        <w:tc>
          <w:tcPr>
            <w:tcW w:w="1297" w:type="dxa"/>
            <w:tcBorders>
              <w:top w:val="nil"/>
              <w:left w:val="nil"/>
              <w:bottom w:val="single" w:sz="4" w:space="0" w:color="auto"/>
              <w:right w:val="single" w:sz="4" w:space="0" w:color="auto"/>
            </w:tcBorders>
            <w:shd w:val="clear" w:color="auto" w:fill="auto"/>
            <w:noWrap/>
            <w:vAlign w:val="bottom"/>
            <w:hideMark/>
          </w:tcPr>
          <w:p w14:paraId="0242B6CD"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546B7D82" w14:textId="77777777" w:rsidR="004D656F" w:rsidRPr="00AD525B" w:rsidRDefault="004D656F" w:rsidP="004D656F">
            <w:pPr>
              <w:keepNext w:val="0"/>
              <w:keepLines w:val="0"/>
              <w:spacing w:after="0"/>
              <w:jc w:val="left"/>
              <w:rPr>
                <w:color w:val="000000"/>
                <w:sz w:val="22"/>
                <w:szCs w:val="22"/>
                <w:lang w:eastAsia="ro-RO"/>
              </w:rPr>
            </w:pPr>
            <w:r w:rsidRPr="00AD525B">
              <w:rPr>
                <w:color w:val="000000"/>
                <w:sz w:val="22"/>
                <w:szCs w:val="22"/>
                <w:lang w:eastAsia="ro-RO"/>
              </w:rPr>
              <w:t> </w:t>
            </w:r>
          </w:p>
        </w:tc>
      </w:tr>
      <w:tr w:rsidR="004D656F" w:rsidRPr="00AD525B" w14:paraId="1F7B3542" w14:textId="77777777" w:rsidTr="004D656F">
        <w:trPr>
          <w:trHeight w:val="300"/>
        </w:trPr>
        <w:tc>
          <w:tcPr>
            <w:tcW w:w="540" w:type="dxa"/>
            <w:tcBorders>
              <w:top w:val="nil"/>
              <w:left w:val="nil"/>
              <w:bottom w:val="nil"/>
              <w:right w:val="nil"/>
            </w:tcBorders>
            <w:shd w:val="clear" w:color="auto" w:fill="auto"/>
            <w:noWrap/>
            <w:vAlign w:val="bottom"/>
            <w:hideMark/>
          </w:tcPr>
          <w:p w14:paraId="2CC0B0D2" w14:textId="77777777" w:rsidR="004D656F" w:rsidRPr="00AD525B" w:rsidRDefault="004D656F" w:rsidP="004D656F">
            <w:pPr>
              <w:keepNext w:val="0"/>
              <w:keepLines w:val="0"/>
              <w:spacing w:after="0"/>
              <w:jc w:val="left"/>
              <w:rPr>
                <w:color w:val="000000"/>
                <w:sz w:val="22"/>
                <w:szCs w:val="22"/>
                <w:lang w:eastAsia="ro-RO"/>
              </w:rPr>
            </w:pPr>
          </w:p>
        </w:tc>
        <w:tc>
          <w:tcPr>
            <w:tcW w:w="3462" w:type="dxa"/>
            <w:tcBorders>
              <w:top w:val="nil"/>
              <w:left w:val="nil"/>
              <w:bottom w:val="nil"/>
              <w:right w:val="nil"/>
            </w:tcBorders>
            <w:shd w:val="clear" w:color="auto" w:fill="auto"/>
            <w:noWrap/>
            <w:vAlign w:val="bottom"/>
            <w:hideMark/>
          </w:tcPr>
          <w:p w14:paraId="774C3BFB" w14:textId="77777777" w:rsidR="004D656F" w:rsidRPr="00AD525B" w:rsidRDefault="004D656F" w:rsidP="004D656F">
            <w:pPr>
              <w:keepNext w:val="0"/>
              <w:keepLines w:val="0"/>
              <w:spacing w:after="0"/>
              <w:jc w:val="left"/>
              <w:rPr>
                <w:sz w:val="22"/>
                <w:szCs w:val="22"/>
                <w:lang w:eastAsia="ro-RO"/>
              </w:rPr>
            </w:pPr>
          </w:p>
        </w:tc>
        <w:tc>
          <w:tcPr>
            <w:tcW w:w="952" w:type="dxa"/>
            <w:tcBorders>
              <w:top w:val="nil"/>
              <w:left w:val="single" w:sz="4" w:space="0" w:color="auto"/>
              <w:bottom w:val="single" w:sz="4" w:space="0" w:color="auto"/>
              <w:right w:val="single" w:sz="4" w:space="0" w:color="auto"/>
            </w:tcBorders>
            <w:shd w:val="clear" w:color="auto" w:fill="auto"/>
            <w:noWrap/>
            <w:vAlign w:val="bottom"/>
            <w:hideMark/>
          </w:tcPr>
          <w:p w14:paraId="42A60844"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03" w:type="dxa"/>
            <w:tcBorders>
              <w:top w:val="nil"/>
              <w:left w:val="nil"/>
              <w:bottom w:val="single" w:sz="4" w:space="0" w:color="auto"/>
              <w:right w:val="single" w:sz="4" w:space="0" w:color="auto"/>
            </w:tcBorders>
            <w:shd w:val="clear" w:color="auto" w:fill="auto"/>
            <w:noWrap/>
            <w:vAlign w:val="bottom"/>
            <w:hideMark/>
          </w:tcPr>
          <w:p w14:paraId="7697EABF"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Total</w:t>
            </w:r>
          </w:p>
        </w:tc>
        <w:tc>
          <w:tcPr>
            <w:tcW w:w="1112" w:type="dxa"/>
            <w:tcBorders>
              <w:top w:val="nil"/>
              <w:left w:val="nil"/>
              <w:bottom w:val="single" w:sz="4" w:space="0" w:color="auto"/>
              <w:right w:val="single" w:sz="4" w:space="0" w:color="auto"/>
            </w:tcBorders>
            <w:shd w:val="clear" w:color="auto" w:fill="auto"/>
            <w:noWrap/>
            <w:vAlign w:val="bottom"/>
            <w:hideMark/>
          </w:tcPr>
          <w:p w14:paraId="3D159D9E"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101060</w:t>
            </w:r>
          </w:p>
        </w:tc>
        <w:tc>
          <w:tcPr>
            <w:tcW w:w="903" w:type="dxa"/>
            <w:tcBorders>
              <w:top w:val="nil"/>
              <w:left w:val="nil"/>
              <w:bottom w:val="single" w:sz="4" w:space="0" w:color="auto"/>
              <w:right w:val="single" w:sz="4" w:space="0" w:color="auto"/>
            </w:tcBorders>
            <w:shd w:val="clear" w:color="auto" w:fill="auto"/>
            <w:noWrap/>
            <w:vAlign w:val="bottom"/>
            <w:hideMark/>
          </w:tcPr>
          <w:p w14:paraId="014C9689"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03" w:type="dxa"/>
            <w:tcBorders>
              <w:top w:val="nil"/>
              <w:left w:val="nil"/>
              <w:bottom w:val="single" w:sz="4" w:space="0" w:color="auto"/>
              <w:right w:val="single" w:sz="4" w:space="0" w:color="auto"/>
            </w:tcBorders>
            <w:shd w:val="clear" w:color="auto" w:fill="auto"/>
            <w:noWrap/>
            <w:vAlign w:val="bottom"/>
            <w:hideMark/>
          </w:tcPr>
          <w:p w14:paraId="7237BAF7"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93" w:type="dxa"/>
            <w:tcBorders>
              <w:top w:val="nil"/>
              <w:left w:val="nil"/>
              <w:bottom w:val="single" w:sz="4" w:space="0" w:color="auto"/>
              <w:right w:val="single" w:sz="4" w:space="0" w:color="auto"/>
            </w:tcBorders>
            <w:shd w:val="clear" w:color="auto" w:fill="auto"/>
            <w:noWrap/>
            <w:vAlign w:val="bottom"/>
            <w:hideMark/>
          </w:tcPr>
          <w:p w14:paraId="5F0C9495"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00AD1171"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903" w:type="dxa"/>
            <w:tcBorders>
              <w:top w:val="nil"/>
              <w:left w:val="nil"/>
              <w:bottom w:val="single" w:sz="4" w:space="0" w:color="auto"/>
              <w:right w:val="single" w:sz="4" w:space="0" w:color="auto"/>
            </w:tcBorders>
            <w:shd w:val="clear" w:color="auto" w:fill="auto"/>
            <w:noWrap/>
            <w:vAlign w:val="bottom"/>
            <w:hideMark/>
          </w:tcPr>
          <w:p w14:paraId="0A82D274"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1297" w:type="dxa"/>
            <w:tcBorders>
              <w:top w:val="nil"/>
              <w:left w:val="nil"/>
              <w:bottom w:val="single" w:sz="4" w:space="0" w:color="auto"/>
              <w:right w:val="single" w:sz="4" w:space="0" w:color="auto"/>
            </w:tcBorders>
            <w:shd w:val="clear" w:color="auto" w:fill="auto"/>
            <w:noWrap/>
            <w:vAlign w:val="bottom"/>
            <w:hideMark/>
          </w:tcPr>
          <w:p w14:paraId="57D05AAC"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1292" w:type="dxa"/>
            <w:tcBorders>
              <w:top w:val="nil"/>
              <w:left w:val="nil"/>
              <w:bottom w:val="single" w:sz="4" w:space="0" w:color="auto"/>
              <w:right w:val="single" w:sz="4" w:space="0" w:color="auto"/>
            </w:tcBorders>
            <w:shd w:val="clear" w:color="auto" w:fill="auto"/>
            <w:noWrap/>
            <w:vAlign w:val="bottom"/>
            <w:hideMark/>
          </w:tcPr>
          <w:p w14:paraId="6F33561B" w14:textId="77777777" w:rsidR="004D656F" w:rsidRPr="00AD525B" w:rsidRDefault="004D656F" w:rsidP="004D656F">
            <w:pPr>
              <w:keepNext w:val="0"/>
              <w:keepLines w:val="0"/>
              <w:spacing w:after="0"/>
              <w:jc w:val="left"/>
              <w:rPr>
                <w:b/>
                <w:bCs/>
                <w:color w:val="000000"/>
                <w:sz w:val="22"/>
                <w:szCs w:val="22"/>
                <w:lang w:eastAsia="ro-RO"/>
              </w:rPr>
            </w:pPr>
            <w:r w:rsidRPr="00AD525B">
              <w:rPr>
                <w:b/>
                <w:bCs/>
                <w:color w:val="000000"/>
                <w:sz w:val="22"/>
                <w:szCs w:val="22"/>
                <w:lang w:eastAsia="ro-RO"/>
              </w:rPr>
              <w:t> </w:t>
            </w:r>
          </w:p>
        </w:tc>
      </w:tr>
      <w:tr w:rsidR="004D656F" w:rsidRPr="00AD525B" w14:paraId="78E903E9" w14:textId="77777777" w:rsidTr="004D656F">
        <w:trPr>
          <w:trHeight w:val="300"/>
        </w:trPr>
        <w:tc>
          <w:tcPr>
            <w:tcW w:w="540" w:type="dxa"/>
            <w:tcBorders>
              <w:top w:val="nil"/>
              <w:left w:val="nil"/>
              <w:bottom w:val="nil"/>
              <w:right w:val="nil"/>
            </w:tcBorders>
            <w:shd w:val="clear" w:color="auto" w:fill="auto"/>
            <w:noWrap/>
            <w:vAlign w:val="bottom"/>
            <w:hideMark/>
          </w:tcPr>
          <w:p w14:paraId="54B6EABC" w14:textId="77777777" w:rsidR="004D656F" w:rsidRPr="00AD525B" w:rsidRDefault="004D656F" w:rsidP="004D656F">
            <w:pPr>
              <w:keepNext w:val="0"/>
              <w:keepLines w:val="0"/>
              <w:spacing w:after="0"/>
              <w:jc w:val="left"/>
              <w:rPr>
                <w:b/>
                <w:bCs/>
                <w:color w:val="000000"/>
                <w:sz w:val="22"/>
                <w:szCs w:val="22"/>
                <w:lang w:eastAsia="ro-RO"/>
              </w:rPr>
            </w:pPr>
          </w:p>
        </w:tc>
        <w:tc>
          <w:tcPr>
            <w:tcW w:w="3462" w:type="dxa"/>
            <w:tcBorders>
              <w:top w:val="nil"/>
              <w:left w:val="nil"/>
              <w:bottom w:val="nil"/>
              <w:right w:val="nil"/>
            </w:tcBorders>
            <w:shd w:val="clear" w:color="auto" w:fill="auto"/>
            <w:noWrap/>
            <w:vAlign w:val="bottom"/>
            <w:hideMark/>
          </w:tcPr>
          <w:p w14:paraId="08580C43" w14:textId="77777777" w:rsidR="004D656F" w:rsidRPr="00AD525B" w:rsidRDefault="004D656F" w:rsidP="004D656F">
            <w:pPr>
              <w:keepNext w:val="0"/>
              <w:keepLines w:val="0"/>
              <w:spacing w:after="0"/>
              <w:jc w:val="left"/>
              <w:rPr>
                <w:sz w:val="22"/>
                <w:szCs w:val="22"/>
                <w:lang w:eastAsia="ro-RO"/>
              </w:rPr>
            </w:pPr>
          </w:p>
        </w:tc>
        <w:tc>
          <w:tcPr>
            <w:tcW w:w="296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4DB1146" w14:textId="77777777" w:rsidR="004D656F" w:rsidRPr="00AD525B" w:rsidRDefault="004D656F" w:rsidP="004D656F">
            <w:pPr>
              <w:keepNext w:val="0"/>
              <w:keepLines w:val="0"/>
              <w:spacing w:after="0"/>
              <w:jc w:val="center"/>
              <w:rPr>
                <w:b/>
                <w:bCs/>
                <w:color w:val="000000"/>
                <w:sz w:val="22"/>
                <w:szCs w:val="22"/>
                <w:lang w:eastAsia="ro-RO"/>
              </w:rPr>
            </w:pPr>
            <w:r w:rsidRPr="00AD525B">
              <w:rPr>
                <w:b/>
                <w:bCs/>
                <w:color w:val="000000"/>
                <w:sz w:val="22"/>
                <w:szCs w:val="22"/>
                <w:lang w:eastAsia="ro-RO"/>
              </w:rPr>
              <w:t>Total suprafața spălat</w:t>
            </w:r>
          </w:p>
        </w:tc>
        <w:tc>
          <w:tcPr>
            <w:tcW w:w="903" w:type="dxa"/>
            <w:tcBorders>
              <w:top w:val="nil"/>
              <w:left w:val="nil"/>
              <w:bottom w:val="single" w:sz="4" w:space="0" w:color="auto"/>
              <w:right w:val="single" w:sz="4" w:space="0" w:color="auto"/>
            </w:tcBorders>
            <w:shd w:val="clear" w:color="auto" w:fill="auto"/>
            <w:noWrap/>
            <w:vAlign w:val="bottom"/>
            <w:hideMark/>
          </w:tcPr>
          <w:p w14:paraId="53328757"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12160</w:t>
            </w:r>
          </w:p>
        </w:tc>
        <w:tc>
          <w:tcPr>
            <w:tcW w:w="903" w:type="dxa"/>
            <w:tcBorders>
              <w:top w:val="nil"/>
              <w:left w:val="nil"/>
              <w:bottom w:val="single" w:sz="4" w:space="0" w:color="auto"/>
              <w:right w:val="single" w:sz="4" w:space="0" w:color="auto"/>
            </w:tcBorders>
            <w:shd w:val="clear" w:color="auto" w:fill="auto"/>
            <w:noWrap/>
            <w:vAlign w:val="bottom"/>
            <w:hideMark/>
          </w:tcPr>
          <w:p w14:paraId="547EF76F"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35420</w:t>
            </w:r>
          </w:p>
        </w:tc>
        <w:tc>
          <w:tcPr>
            <w:tcW w:w="993" w:type="dxa"/>
            <w:tcBorders>
              <w:top w:val="nil"/>
              <w:left w:val="nil"/>
              <w:bottom w:val="single" w:sz="4" w:space="0" w:color="auto"/>
              <w:right w:val="single" w:sz="4" w:space="0" w:color="auto"/>
            </w:tcBorders>
            <w:shd w:val="clear" w:color="auto" w:fill="auto"/>
            <w:noWrap/>
            <w:vAlign w:val="bottom"/>
            <w:hideMark/>
          </w:tcPr>
          <w:p w14:paraId="25E74D92"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11495</w:t>
            </w:r>
          </w:p>
        </w:tc>
        <w:tc>
          <w:tcPr>
            <w:tcW w:w="910" w:type="dxa"/>
            <w:gridSpan w:val="2"/>
            <w:tcBorders>
              <w:top w:val="nil"/>
              <w:left w:val="nil"/>
              <w:bottom w:val="single" w:sz="4" w:space="0" w:color="auto"/>
              <w:right w:val="single" w:sz="4" w:space="0" w:color="auto"/>
            </w:tcBorders>
            <w:shd w:val="clear" w:color="auto" w:fill="auto"/>
            <w:noWrap/>
            <w:vAlign w:val="bottom"/>
            <w:hideMark/>
          </w:tcPr>
          <w:p w14:paraId="35979143"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21005</w:t>
            </w:r>
          </w:p>
        </w:tc>
        <w:tc>
          <w:tcPr>
            <w:tcW w:w="903" w:type="dxa"/>
            <w:tcBorders>
              <w:top w:val="nil"/>
              <w:left w:val="nil"/>
              <w:bottom w:val="single" w:sz="4" w:space="0" w:color="auto"/>
              <w:right w:val="single" w:sz="4" w:space="0" w:color="auto"/>
            </w:tcBorders>
            <w:shd w:val="clear" w:color="auto" w:fill="auto"/>
            <w:noWrap/>
            <w:vAlign w:val="bottom"/>
            <w:hideMark/>
          </w:tcPr>
          <w:p w14:paraId="12AC8C29"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29780</w:t>
            </w:r>
          </w:p>
        </w:tc>
        <w:tc>
          <w:tcPr>
            <w:tcW w:w="1297" w:type="dxa"/>
            <w:tcBorders>
              <w:top w:val="nil"/>
              <w:left w:val="nil"/>
              <w:bottom w:val="single" w:sz="4" w:space="0" w:color="auto"/>
              <w:right w:val="single" w:sz="4" w:space="0" w:color="auto"/>
            </w:tcBorders>
            <w:shd w:val="clear" w:color="auto" w:fill="auto"/>
            <w:noWrap/>
            <w:vAlign w:val="bottom"/>
            <w:hideMark/>
          </w:tcPr>
          <w:p w14:paraId="0089CC0D"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0</w:t>
            </w:r>
          </w:p>
        </w:tc>
        <w:tc>
          <w:tcPr>
            <w:tcW w:w="1292" w:type="dxa"/>
            <w:tcBorders>
              <w:top w:val="nil"/>
              <w:left w:val="nil"/>
              <w:bottom w:val="single" w:sz="4" w:space="0" w:color="auto"/>
              <w:right w:val="single" w:sz="4" w:space="0" w:color="auto"/>
            </w:tcBorders>
            <w:shd w:val="clear" w:color="auto" w:fill="auto"/>
            <w:noWrap/>
            <w:vAlign w:val="bottom"/>
            <w:hideMark/>
          </w:tcPr>
          <w:p w14:paraId="4165C951" w14:textId="77777777" w:rsidR="004D656F" w:rsidRPr="00AD525B" w:rsidRDefault="004D656F" w:rsidP="004D656F">
            <w:pPr>
              <w:keepNext w:val="0"/>
              <w:keepLines w:val="0"/>
              <w:spacing w:after="0"/>
              <w:jc w:val="right"/>
              <w:rPr>
                <w:b/>
                <w:bCs/>
                <w:color w:val="000000"/>
                <w:sz w:val="22"/>
                <w:szCs w:val="22"/>
                <w:lang w:eastAsia="ro-RO"/>
              </w:rPr>
            </w:pPr>
            <w:r w:rsidRPr="00AD525B">
              <w:rPr>
                <w:b/>
                <w:bCs/>
                <w:color w:val="000000"/>
                <w:sz w:val="22"/>
                <w:szCs w:val="22"/>
                <w:lang w:eastAsia="ro-RO"/>
              </w:rPr>
              <w:t>0</w:t>
            </w:r>
          </w:p>
        </w:tc>
      </w:tr>
    </w:tbl>
    <w:p w14:paraId="088667DC" w14:textId="77777777" w:rsidR="00DB297D" w:rsidRPr="00AD525B" w:rsidRDefault="00DB297D" w:rsidP="00913AC8">
      <w:pPr>
        <w:keepNext w:val="0"/>
        <w:keepLines w:val="0"/>
        <w:spacing w:after="0"/>
        <w:rPr>
          <w:sz w:val="24"/>
          <w:szCs w:val="24"/>
        </w:rPr>
      </w:pPr>
    </w:p>
    <w:p w14:paraId="76E5C280" w14:textId="64CBACAD" w:rsidR="00DB297D" w:rsidRPr="00AD525B" w:rsidRDefault="002C5D02" w:rsidP="000C5A79">
      <w:pPr>
        <w:keepNext w:val="0"/>
        <w:keepLines w:val="0"/>
        <w:spacing w:after="0"/>
        <w:jc w:val="left"/>
        <w:rPr>
          <w:sz w:val="24"/>
          <w:szCs w:val="24"/>
        </w:rPr>
      </w:pPr>
      <w:r w:rsidRPr="00AD525B">
        <w:rPr>
          <w:sz w:val="24"/>
          <w:szCs w:val="24"/>
        </w:rPr>
        <w:br w:type="page"/>
      </w:r>
    </w:p>
    <w:p w14:paraId="45A8B82B" w14:textId="218D76E0" w:rsidR="000E0CC3" w:rsidRPr="00AD525B" w:rsidRDefault="00746CDE" w:rsidP="00913AC8">
      <w:pPr>
        <w:keepNext w:val="0"/>
        <w:keepLines w:val="0"/>
        <w:spacing w:after="0"/>
        <w:rPr>
          <w:sz w:val="24"/>
          <w:szCs w:val="24"/>
        </w:rPr>
      </w:pPr>
      <w:r w:rsidRPr="00AD525B">
        <w:rPr>
          <w:b/>
          <w:sz w:val="24"/>
          <w:szCs w:val="24"/>
        </w:rPr>
        <w:lastRenderedPageBreak/>
        <w:t>ANEXA NR. 8</w:t>
      </w:r>
      <w:r w:rsidRPr="00AD525B">
        <w:rPr>
          <w:sz w:val="24"/>
          <w:szCs w:val="24"/>
        </w:rPr>
        <w:t xml:space="preserve"> </w:t>
      </w:r>
      <w:r w:rsidR="002C5D02" w:rsidRPr="00AD525B">
        <w:rPr>
          <w:sz w:val="24"/>
          <w:szCs w:val="24"/>
        </w:rPr>
        <w:t>la caietul de sarcini</w:t>
      </w:r>
    </w:p>
    <w:p w14:paraId="74AE2FD2" w14:textId="525615D6" w:rsidR="000E0CC3" w:rsidRPr="00AD525B" w:rsidRDefault="000E0CC3" w:rsidP="00913AC8">
      <w:pPr>
        <w:keepNext w:val="0"/>
        <w:keepLines w:val="0"/>
        <w:spacing w:after="0"/>
        <w:rPr>
          <w:b/>
          <w:sz w:val="24"/>
          <w:szCs w:val="24"/>
        </w:rPr>
      </w:pPr>
      <w:bookmarkStart w:id="28" w:name="_Hlk188966915"/>
      <w:r w:rsidRPr="00AD525B">
        <w:rPr>
          <w:sz w:val="24"/>
          <w:szCs w:val="24"/>
        </w:rPr>
        <w:t>Căile publice rutiere</w:t>
      </w:r>
      <w:r w:rsidR="00693B0E" w:rsidRPr="00693B0E">
        <w:rPr>
          <w:b/>
          <w:sz w:val="24"/>
          <w:szCs w:val="24"/>
        </w:rPr>
        <w:t xml:space="preserve"> </w:t>
      </w:r>
      <w:r w:rsidR="00693B0E">
        <w:rPr>
          <w:b/>
          <w:sz w:val="24"/>
          <w:szCs w:val="24"/>
        </w:rPr>
        <w:t>din municipiul Sfântu Gheorghe</w:t>
      </w:r>
      <w:r w:rsidRPr="00AD525B">
        <w:rPr>
          <w:sz w:val="24"/>
          <w:szCs w:val="24"/>
        </w:rPr>
        <w:t xml:space="preserve"> pe care se execută operațiunea </w:t>
      </w:r>
      <w:r w:rsidRPr="00AD525B">
        <w:rPr>
          <w:b/>
          <w:sz w:val="24"/>
          <w:szCs w:val="24"/>
        </w:rPr>
        <w:t>de răzuit rigole</w:t>
      </w:r>
    </w:p>
    <w:tbl>
      <w:tblPr>
        <w:tblW w:w="13483" w:type="dxa"/>
        <w:tblLook w:val="04A0" w:firstRow="1" w:lastRow="0" w:firstColumn="1" w:lastColumn="0" w:noHBand="0" w:noVBand="1"/>
      </w:tblPr>
      <w:tblGrid>
        <w:gridCol w:w="940"/>
        <w:gridCol w:w="3405"/>
        <w:gridCol w:w="1720"/>
        <w:gridCol w:w="2000"/>
        <w:gridCol w:w="1569"/>
        <w:gridCol w:w="2087"/>
        <w:gridCol w:w="1903"/>
      </w:tblGrid>
      <w:tr w:rsidR="00D9131B" w:rsidRPr="00AD525B" w14:paraId="5F0A3993" w14:textId="77777777" w:rsidTr="00D9131B">
        <w:trPr>
          <w:trHeight w:val="587"/>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A4E6E" w14:textId="77777777" w:rsidR="00D9131B" w:rsidRPr="00AD525B" w:rsidRDefault="00D9131B" w:rsidP="00D9131B">
            <w:pPr>
              <w:keepNext w:val="0"/>
              <w:keepLines w:val="0"/>
              <w:spacing w:after="0"/>
              <w:jc w:val="left"/>
              <w:rPr>
                <w:b/>
                <w:color w:val="000000"/>
                <w:sz w:val="22"/>
                <w:szCs w:val="22"/>
                <w:lang w:eastAsia="ro-RO"/>
              </w:rPr>
            </w:pPr>
            <w:r w:rsidRPr="00AD525B">
              <w:rPr>
                <w:b/>
                <w:color w:val="000000"/>
                <w:sz w:val="22"/>
                <w:szCs w:val="22"/>
                <w:lang w:eastAsia="ro-RO"/>
              </w:rPr>
              <w:t>Nr.crt</w:t>
            </w:r>
          </w:p>
        </w:tc>
        <w:tc>
          <w:tcPr>
            <w:tcW w:w="3405" w:type="dxa"/>
            <w:tcBorders>
              <w:top w:val="single" w:sz="4" w:space="0" w:color="auto"/>
              <w:left w:val="nil"/>
              <w:bottom w:val="single" w:sz="4" w:space="0" w:color="auto"/>
              <w:right w:val="single" w:sz="4" w:space="0" w:color="auto"/>
            </w:tcBorders>
            <w:shd w:val="clear" w:color="auto" w:fill="auto"/>
            <w:noWrap/>
            <w:vAlign w:val="bottom"/>
            <w:hideMark/>
          </w:tcPr>
          <w:p w14:paraId="538FA91A" w14:textId="77777777" w:rsidR="00D9131B" w:rsidRPr="00AD525B" w:rsidRDefault="00D9131B" w:rsidP="00D9131B">
            <w:pPr>
              <w:keepNext w:val="0"/>
              <w:keepLines w:val="0"/>
              <w:spacing w:after="0"/>
              <w:jc w:val="left"/>
              <w:rPr>
                <w:b/>
                <w:color w:val="000000"/>
                <w:sz w:val="22"/>
                <w:szCs w:val="22"/>
                <w:lang w:eastAsia="ro-RO"/>
              </w:rPr>
            </w:pPr>
            <w:r w:rsidRPr="00AD525B">
              <w:rPr>
                <w:b/>
                <w:color w:val="000000"/>
                <w:sz w:val="22"/>
                <w:szCs w:val="22"/>
                <w:lang w:eastAsia="ro-RO"/>
              </w:rPr>
              <w:t>Denumire arteră/stradă</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14:paraId="49572DCD" w14:textId="77777777" w:rsidR="00D9131B" w:rsidRPr="00AD525B" w:rsidRDefault="00D9131B" w:rsidP="00D9131B">
            <w:pPr>
              <w:keepNext w:val="0"/>
              <w:keepLines w:val="0"/>
              <w:spacing w:after="0"/>
              <w:jc w:val="left"/>
              <w:rPr>
                <w:b/>
                <w:color w:val="000000"/>
                <w:sz w:val="22"/>
                <w:szCs w:val="22"/>
                <w:lang w:eastAsia="ro-RO"/>
              </w:rPr>
            </w:pPr>
            <w:r w:rsidRPr="00AD525B">
              <w:rPr>
                <w:b/>
                <w:color w:val="000000"/>
                <w:sz w:val="22"/>
                <w:szCs w:val="22"/>
                <w:lang w:eastAsia="ro-RO"/>
              </w:rPr>
              <w:t>Lungime rigolă (m)</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3084E5C5" w14:textId="77777777" w:rsidR="00D9131B" w:rsidRPr="00AD525B" w:rsidRDefault="00D9131B" w:rsidP="00D9131B">
            <w:pPr>
              <w:keepNext w:val="0"/>
              <w:keepLines w:val="0"/>
              <w:spacing w:after="0"/>
              <w:jc w:val="left"/>
              <w:rPr>
                <w:b/>
                <w:color w:val="000000"/>
                <w:sz w:val="22"/>
                <w:szCs w:val="22"/>
                <w:lang w:eastAsia="ro-RO"/>
              </w:rPr>
            </w:pPr>
            <w:r w:rsidRPr="00AD525B">
              <w:rPr>
                <w:b/>
                <w:color w:val="000000"/>
                <w:sz w:val="22"/>
                <w:szCs w:val="22"/>
                <w:lang w:eastAsia="ro-RO"/>
              </w:rPr>
              <w:t>Lățime de răzuire *(m)</w:t>
            </w:r>
          </w:p>
        </w:tc>
        <w:tc>
          <w:tcPr>
            <w:tcW w:w="1569" w:type="dxa"/>
            <w:tcBorders>
              <w:top w:val="single" w:sz="4" w:space="0" w:color="auto"/>
              <w:left w:val="nil"/>
              <w:bottom w:val="single" w:sz="4" w:space="0" w:color="auto"/>
              <w:right w:val="single" w:sz="4" w:space="0" w:color="auto"/>
            </w:tcBorders>
            <w:shd w:val="clear" w:color="auto" w:fill="auto"/>
            <w:vAlign w:val="bottom"/>
            <w:hideMark/>
          </w:tcPr>
          <w:p w14:paraId="756F774D" w14:textId="77777777" w:rsidR="00D9131B" w:rsidRPr="00AD525B" w:rsidRDefault="00D9131B" w:rsidP="00D9131B">
            <w:pPr>
              <w:keepNext w:val="0"/>
              <w:keepLines w:val="0"/>
              <w:spacing w:after="0"/>
              <w:jc w:val="left"/>
              <w:rPr>
                <w:b/>
                <w:color w:val="000000"/>
                <w:sz w:val="22"/>
                <w:szCs w:val="22"/>
                <w:lang w:eastAsia="ro-RO"/>
              </w:rPr>
            </w:pPr>
            <w:r w:rsidRPr="00AD525B">
              <w:rPr>
                <w:b/>
                <w:color w:val="000000"/>
                <w:sz w:val="22"/>
                <w:szCs w:val="22"/>
                <w:lang w:eastAsia="ro-RO"/>
              </w:rPr>
              <w:t>Frecvența de răzuire/lună</w:t>
            </w:r>
          </w:p>
        </w:tc>
        <w:tc>
          <w:tcPr>
            <w:tcW w:w="1946" w:type="dxa"/>
            <w:tcBorders>
              <w:top w:val="single" w:sz="4" w:space="0" w:color="auto"/>
              <w:left w:val="nil"/>
              <w:bottom w:val="single" w:sz="4" w:space="0" w:color="auto"/>
              <w:right w:val="single" w:sz="4" w:space="0" w:color="auto"/>
            </w:tcBorders>
            <w:shd w:val="clear" w:color="auto" w:fill="auto"/>
            <w:vAlign w:val="bottom"/>
            <w:hideMark/>
          </w:tcPr>
          <w:p w14:paraId="5040C2C7" w14:textId="77777777" w:rsidR="00D9131B" w:rsidRPr="00AD525B" w:rsidRDefault="00D9131B" w:rsidP="00D9131B">
            <w:pPr>
              <w:keepNext w:val="0"/>
              <w:keepLines w:val="0"/>
              <w:spacing w:after="0"/>
              <w:jc w:val="center"/>
              <w:rPr>
                <w:b/>
                <w:color w:val="000000"/>
                <w:sz w:val="22"/>
                <w:szCs w:val="22"/>
                <w:lang w:eastAsia="ro-RO"/>
              </w:rPr>
            </w:pPr>
            <w:r w:rsidRPr="00AD525B">
              <w:rPr>
                <w:b/>
                <w:color w:val="000000"/>
                <w:sz w:val="22"/>
                <w:szCs w:val="22"/>
                <w:lang w:eastAsia="ro-RO"/>
              </w:rPr>
              <w:t>Suprafață/lună(mp)</w:t>
            </w:r>
          </w:p>
        </w:tc>
        <w:tc>
          <w:tcPr>
            <w:tcW w:w="1903" w:type="dxa"/>
            <w:tcBorders>
              <w:top w:val="single" w:sz="4" w:space="0" w:color="auto"/>
              <w:left w:val="nil"/>
              <w:bottom w:val="single" w:sz="4" w:space="0" w:color="auto"/>
              <w:right w:val="single" w:sz="4" w:space="0" w:color="auto"/>
            </w:tcBorders>
            <w:shd w:val="clear" w:color="auto" w:fill="auto"/>
            <w:vAlign w:val="bottom"/>
            <w:hideMark/>
          </w:tcPr>
          <w:p w14:paraId="5F7D253B" w14:textId="77777777" w:rsidR="00D9131B" w:rsidRPr="00AD525B" w:rsidRDefault="00D9131B" w:rsidP="00D9131B">
            <w:pPr>
              <w:keepNext w:val="0"/>
              <w:keepLines w:val="0"/>
              <w:spacing w:after="0"/>
              <w:jc w:val="center"/>
              <w:rPr>
                <w:b/>
                <w:color w:val="000000"/>
                <w:sz w:val="22"/>
                <w:szCs w:val="22"/>
                <w:lang w:eastAsia="ro-RO"/>
              </w:rPr>
            </w:pPr>
            <w:r w:rsidRPr="00AD525B">
              <w:rPr>
                <w:b/>
                <w:color w:val="000000"/>
                <w:sz w:val="22"/>
                <w:szCs w:val="22"/>
                <w:lang w:eastAsia="ro-RO"/>
              </w:rPr>
              <w:t>Suprafață/an(mp)</w:t>
            </w:r>
          </w:p>
        </w:tc>
      </w:tr>
      <w:tr w:rsidR="00D9131B" w:rsidRPr="00AD525B" w14:paraId="3D868D9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64FA0E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w:t>
            </w:r>
          </w:p>
        </w:tc>
        <w:tc>
          <w:tcPr>
            <w:tcW w:w="3405" w:type="dxa"/>
            <w:tcBorders>
              <w:top w:val="nil"/>
              <w:left w:val="nil"/>
              <w:bottom w:val="single" w:sz="4" w:space="0" w:color="auto"/>
              <w:right w:val="single" w:sz="4" w:space="0" w:color="auto"/>
            </w:tcBorders>
            <w:shd w:val="clear" w:color="000000" w:fill="FFFFFF"/>
            <w:noWrap/>
            <w:vAlign w:val="center"/>
            <w:hideMark/>
          </w:tcPr>
          <w:p w14:paraId="57DBC7D4"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1 Dec. 1918</w:t>
            </w:r>
          </w:p>
        </w:tc>
        <w:tc>
          <w:tcPr>
            <w:tcW w:w="1720" w:type="dxa"/>
            <w:tcBorders>
              <w:top w:val="nil"/>
              <w:left w:val="nil"/>
              <w:bottom w:val="single" w:sz="4" w:space="0" w:color="auto"/>
              <w:right w:val="single" w:sz="4" w:space="0" w:color="auto"/>
            </w:tcBorders>
            <w:shd w:val="clear" w:color="auto" w:fill="auto"/>
            <w:vAlign w:val="center"/>
            <w:hideMark/>
          </w:tcPr>
          <w:p w14:paraId="258E0608"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2020</w:t>
            </w:r>
          </w:p>
        </w:tc>
        <w:tc>
          <w:tcPr>
            <w:tcW w:w="2000" w:type="dxa"/>
            <w:tcBorders>
              <w:top w:val="nil"/>
              <w:left w:val="nil"/>
              <w:bottom w:val="single" w:sz="4" w:space="0" w:color="auto"/>
              <w:right w:val="single" w:sz="4" w:space="0" w:color="auto"/>
            </w:tcBorders>
            <w:shd w:val="clear" w:color="auto" w:fill="auto"/>
            <w:noWrap/>
            <w:vAlign w:val="bottom"/>
            <w:hideMark/>
          </w:tcPr>
          <w:p w14:paraId="548A179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0B85FB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C3CB11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3030</w:t>
            </w:r>
          </w:p>
        </w:tc>
        <w:tc>
          <w:tcPr>
            <w:tcW w:w="1903" w:type="dxa"/>
            <w:tcBorders>
              <w:top w:val="nil"/>
              <w:left w:val="nil"/>
              <w:bottom w:val="single" w:sz="4" w:space="0" w:color="auto"/>
              <w:right w:val="single" w:sz="4" w:space="0" w:color="auto"/>
            </w:tcBorders>
            <w:shd w:val="clear" w:color="auto" w:fill="auto"/>
            <w:noWrap/>
            <w:vAlign w:val="bottom"/>
            <w:hideMark/>
          </w:tcPr>
          <w:p w14:paraId="4F63AA3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18180</w:t>
            </w:r>
          </w:p>
        </w:tc>
      </w:tr>
      <w:tr w:rsidR="00D9131B" w:rsidRPr="00AD525B" w14:paraId="0C351DB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F208B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w:t>
            </w:r>
          </w:p>
        </w:tc>
        <w:tc>
          <w:tcPr>
            <w:tcW w:w="3405" w:type="dxa"/>
            <w:tcBorders>
              <w:top w:val="nil"/>
              <w:left w:val="nil"/>
              <w:bottom w:val="single" w:sz="4" w:space="0" w:color="auto"/>
              <w:right w:val="single" w:sz="4" w:space="0" w:color="auto"/>
            </w:tcBorders>
            <w:shd w:val="clear" w:color="000000" w:fill="FFFFFF"/>
            <w:noWrap/>
            <w:vAlign w:val="center"/>
            <w:hideMark/>
          </w:tcPr>
          <w:p w14:paraId="7944EC74"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1 Dec. 1918 – axul</w:t>
            </w:r>
          </w:p>
        </w:tc>
        <w:tc>
          <w:tcPr>
            <w:tcW w:w="1720" w:type="dxa"/>
            <w:tcBorders>
              <w:top w:val="nil"/>
              <w:left w:val="nil"/>
              <w:bottom w:val="single" w:sz="4" w:space="0" w:color="auto"/>
              <w:right w:val="single" w:sz="4" w:space="0" w:color="auto"/>
            </w:tcBorders>
            <w:shd w:val="clear" w:color="auto" w:fill="auto"/>
            <w:vAlign w:val="center"/>
            <w:hideMark/>
          </w:tcPr>
          <w:p w14:paraId="64302323"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760</w:t>
            </w:r>
          </w:p>
        </w:tc>
        <w:tc>
          <w:tcPr>
            <w:tcW w:w="2000" w:type="dxa"/>
            <w:tcBorders>
              <w:top w:val="nil"/>
              <w:left w:val="nil"/>
              <w:bottom w:val="single" w:sz="4" w:space="0" w:color="auto"/>
              <w:right w:val="single" w:sz="4" w:space="0" w:color="auto"/>
            </w:tcBorders>
            <w:shd w:val="clear" w:color="auto" w:fill="auto"/>
            <w:noWrap/>
            <w:vAlign w:val="bottom"/>
            <w:hideMark/>
          </w:tcPr>
          <w:p w14:paraId="25C0DF7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348B0D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6B50A3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1140</w:t>
            </w:r>
          </w:p>
        </w:tc>
        <w:tc>
          <w:tcPr>
            <w:tcW w:w="1903" w:type="dxa"/>
            <w:tcBorders>
              <w:top w:val="nil"/>
              <w:left w:val="nil"/>
              <w:bottom w:val="single" w:sz="4" w:space="0" w:color="auto"/>
              <w:right w:val="single" w:sz="4" w:space="0" w:color="auto"/>
            </w:tcBorders>
            <w:shd w:val="clear" w:color="auto" w:fill="auto"/>
            <w:noWrap/>
            <w:vAlign w:val="bottom"/>
            <w:hideMark/>
          </w:tcPr>
          <w:p w14:paraId="2A54A47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6840</w:t>
            </w:r>
          </w:p>
        </w:tc>
      </w:tr>
      <w:tr w:rsidR="00D9131B" w:rsidRPr="00AD525B" w14:paraId="66C3356D"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CC2358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w:t>
            </w:r>
          </w:p>
        </w:tc>
        <w:tc>
          <w:tcPr>
            <w:tcW w:w="3405" w:type="dxa"/>
            <w:tcBorders>
              <w:top w:val="nil"/>
              <w:left w:val="nil"/>
              <w:bottom w:val="single" w:sz="4" w:space="0" w:color="auto"/>
              <w:right w:val="single" w:sz="4" w:space="0" w:color="auto"/>
            </w:tcBorders>
            <w:shd w:val="clear" w:color="000000" w:fill="FFFFFF"/>
            <w:noWrap/>
            <w:vAlign w:val="center"/>
            <w:hideMark/>
          </w:tcPr>
          <w:p w14:paraId="718C1E0F"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Arany János</w:t>
            </w:r>
          </w:p>
        </w:tc>
        <w:tc>
          <w:tcPr>
            <w:tcW w:w="1720" w:type="dxa"/>
            <w:tcBorders>
              <w:top w:val="nil"/>
              <w:left w:val="nil"/>
              <w:bottom w:val="single" w:sz="4" w:space="0" w:color="auto"/>
              <w:right w:val="single" w:sz="4" w:space="0" w:color="auto"/>
            </w:tcBorders>
            <w:shd w:val="clear" w:color="auto" w:fill="auto"/>
            <w:vAlign w:val="center"/>
            <w:hideMark/>
          </w:tcPr>
          <w:p w14:paraId="276A1146"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160</w:t>
            </w:r>
          </w:p>
        </w:tc>
        <w:tc>
          <w:tcPr>
            <w:tcW w:w="2000" w:type="dxa"/>
            <w:tcBorders>
              <w:top w:val="nil"/>
              <w:left w:val="nil"/>
              <w:bottom w:val="single" w:sz="4" w:space="0" w:color="auto"/>
              <w:right w:val="single" w:sz="4" w:space="0" w:color="auto"/>
            </w:tcBorders>
            <w:shd w:val="clear" w:color="auto" w:fill="auto"/>
            <w:noWrap/>
            <w:vAlign w:val="bottom"/>
            <w:hideMark/>
          </w:tcPr>
          <w:p w14:paraId="2B256C9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5C3C59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280A29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240</w:t>
            </w:r>
          </w:p>
        </w:tc>
        <w:tc>
          <w:tcPr>
            <w:tcW w:w="1903" w:type="dxa"/>
            <w:tcBorders>
              <w:top w:val="nil"/>
              <w:left w:val="nil"/>
              <w:bottom w:val="single" w:sz="4" w:space="0" w:color="auto"/>
              <w:right w:val="single" w:sz="4" w:space="0" w:color="auto"/>
            </w:tcBorders>
            <w:shd w:val="clear" w:color="auto" w:fill="auto"/>
            <w:noWrap/>
            <w:vAlign w:val="bottom"/>
            <w:hideMark/>
          </w:tcPr>
          <w:p w14:paraId="2BEAB8E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1440</w:t>
            </w:r>
          </w:p>
        </w:tc>
      </w:tr>
      <w:tr w:rsidR="00D9131B" w:rsidRPr="00AD525B" w14:paraId="457B184F"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9E57E7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w:t>
            </w:r>
          </w:p>
        </w:tc>
        <w:tc>
          <w:tcPr>
            <w:tcW w:w="3405" w:type="dxa"/>
            <w:tcBorders>
              <w:top w:val="nil"/>
              <w:left w:val="nil"/>
              <w:bottom w:val="single" w:sz="4" w:space="0" w:color="auto"/>
              <w:right w:val="single" w:sz="4" w:space="0" w:color="auto"/>
            </w:tcBorders>
            <w:shd w:val="clear" w:color="000000" w:fill="FFFFFF"/>
            <w:noWrap/>
            <w:vAlign w:val="center"/>
            <w:hideMark/>
          </w:tcPr>
          <w:p w14:paraId="2430D22D"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Arcuşului</w:t>
            </w:r>
          </w:p>
        </w:tc>
        <w:tc>
          <w:tcPr>
            <w:tcW w:w="1720" w:type="dxa"/>
            <w:tcBorders>
              <w:top w:val="nil"/>
              <w:left w:val="nil"/>
              <w:bottom w:val="single" w:sz="4" w:space="0" w:color="auto"/>
              <w:right w:val="single" w:sz="4" w:space="0" w:color="auto"/>
            </w:tcBorders>
            <w:shd w:val="clear" w:color="000000" w:fill="FFFFFF"/>
            <w:noWrap/>
            <w:vAlign w:val="center"/>
            <w:hideMark/>
          </w:tcPr>
          <w:p w14:paraId="7FFBDE5D"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625</w:t>
            </w:r>
          </w:p>
        </w:tc>
        <w:tc>
          <w:tcPr>
            <w:tcW w:w="2000" w:type="dxa"/>
            <w:tcBorders>
              <w:top w:val="nil"/>
              <w:left w:val="nil"/>
              <w:bottom w:val="single" w:sz="4" w:space="0" w:color="auto"/>
              <w:right w:val="single" w:sz="4" w:space="0" w:color="auto"/>
            </w:tcBorders>
            <w:shd w:val="clear" w:color="auto" w:fill="auto"/>
            <w:noWrap/>
            <w:vAlign w:val="bottom"/>
            <w:hideMark/>
          </w:tcPr>
          <w:p w14:paraId="7C8E83B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25F7C3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42D0C2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937,5</w:t>
            </w:r>
          </w:p>
        </w:tc>
        <w:tc>
          <w:tcPr>
            <w:tcW w:w="1903" w:type="dxa"/>
            <w:tcBorders>
              <w:top w:val="nil"/>
              <w:left w:val="nil"/>
              <w:bottom w:val="single" w:sz="4" w:space="0" w:color="auto"/>
              <w:right w:val="single" w:sz="4" w:space="0" w:color="auto"/>
            </w:tcBorders>
            <w:shd w:val="clear" w:color="auto" w:fill="auto"/>
            <w:noWrap/>
            <w:vAlign w:val="bottom"/>
            <w:hideMark/>
          </w:tcPr>
          <w:p w14:paraId="6F37A9D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5625</w:t>
            </w:r>
          </w:p>
        </w:tc>
      </w:tr>
      <w:tr w:rsidR="00D9131B" w:rsidRPr="00AD525B" w14:paraId="4980BF3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6076ED"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w:t>
            </w:r>
          </w:p>
        </w:tc>
        <w:tc>
          <w:tcPr>
            <w:tcW w:w="3405" w:type="dxa"/>
            <w:tcBorders>
              <w:top w:val="nil"/>
              <w:left w:val="nil"/>
              <w:bottom w:val="single" w:sz="4" w:space="0" w:color="auto"/>
              <w:right w:val="single" w:sz="4" w:space="0" w:color="auto"/>
            </w:tcBorders>
            <w:shd w:val="clear" w:color="000000" w:fill="FFFFFF"/>
            <w:noWrap/>
            <w:vAlign w:val="center"/>
            <w:hideMark/>
          </w:tcPr>
          <w:p w14:paraId="75BF2EF9"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Armata Romana</w:t>
            </w:r>
          </w:p>
        </w:tc>
        <w:tc>
          <w:tcPr>
            <w:tcW w:w="1720" w:type="dxa"/>
            <w:tcBorders>
              <w:top w:val="nil"/>
              <w:left w:val="nil"/>
              <w:bottom w:val="single" w:sz="4" w:space="0" w:color="auto"/>
              <w:right w:val="single" w:sz="4" w:space="0" w:color="auto"/>
            </w:tcBorders>
            <w:shd w:val="clear" w:color="000000" w:fill="FFFFFF"/>
            <w:noWrap/>
            <w:vAlign w:val="center"/>
            <w:hideMark/>
          </w:tcPr>
          <w:p w14:paraId="4279EE3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300</w:t>
            </w:r>
          </w:p>
        </w:tc>
        <w:tc>
          <w:tcPr>
            <w:tcW w:w="2000" w:type="dxa"/>
            <w:tcBorders>
              <w:top w:val="nil"/>
              <w:left w:val="nil"/>
              <w:bottom w:val="single" w:sz="4" w:space="0" w:color="auto"/>
              <w:right w:val="single" w:sz="4" w:space="0" w:color="auto"/>
            </w:tcBorders>
            <w:shd w:val="clear" w:color="auto" w:fill="auto"/>
            <w:noWrap/>
            <w:vAlign w:val="bottom"/>
            <w:hideMark/>
          </w:tcPr>
          <w:p w14:paraId="5AB53D4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5FD941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C26ACB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w:t>
            </w:r>
          </w:p>
        </w:tc>
        <w:tc>
          <w:tcPr>
            <w:tcW w:w="1903" w:type="dxa"/>
            <w:tcBorders>
              <w:top w:val="nil"/>
              <w:left w:val="nil"/>
              <w:bottom w:val="single" w:sz="4" w:space="0" w:color="auto"/>
              <w:right w:val="single" w:sz="4" w:space="0" w:color="auto"/>
            </w:tcBorders>
            <w:shd w:val="clear" w:color="auto" w:fill="auto"/>
            <w:noWrap/>
            <w:vAlign w:val="bottom"/>
            <w:hideMark/>
          </w:tcPr>
          <w:p w14:paraId="12BBCBA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2700</w:t>
            </w:r>
          </w:p>
        </w:tc>
      </w:tr>
      <w:tr w:rsidR="00D9131B" w:rsidRPr="00AD525B" w14:paraId="223679AA"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B33F931"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w:t>
            </w:r>
          </w:p>
        </w:tc>
        <w:tc>
          <w:tcPr>
            <w:tcW w:w="3405" w:type="dxa"/>
            <w:tcBorders>
              <w:top w:val="nil"/>
              <w:left w:val="nil"/>
              <w:bottom w:val="single" w:sz="4" w:space="0" w:color="auto"/>
              <w:right w:val="single" w:sz="4" w:space="0" w:color="auto"/>
            </w:tcBorders>
            <w:shd w:val="clear" w:color="000000" w:fill="FFFFFF"/>
            <w:noWrap/>
            <w:vAlign w:val="center"/>
            <w:hideMark/>
          </w:tcPr>
          <w:p w14:paraId="43EBBBB2"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Armata Română</w:t>
            </w:r>
          </w:p>
        </w:tc>
        <w:tc>
          <w:tcPr>
            <w:tcW w:w="1720" w:type="dxa"/>
            <w:tcBorders>
              <w:top w:val="nil"/>
              <w:left w:val="nil"/>
              <w:bottom w:val="single" w:sz="4" w:space="0" w:color="auto"/>
              <w:right w:val="single" w:sz="4" w:space="0" w:color="auto"/>
            </w:tcBorders>
            <w:shd w:val="clear" w:color="000000" w:fill="FFFFFF"/>
            <w:noWrap/>
            <w:vAlign w:val="center"/>
            <w:hideMark/>
          </w:tcPr>
          <w:p w14:paraId="458C6EE9"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520</w:t>
            </w:r>
          </w:p>
        </w:tc>
        <w:tc>
          <w:tcPr>
            <w:tcW w:w="2000" w:type="dxa"/>
            <w:tcBorders>
              <w:top w:val="nil"/>
              <w:left w:val="nil"/>
              <w:bottom w:val="single" w:sz="4" w:space="0" w:color="auto"/>
              <w:right w:val="single" w:sz="4" w:space="0" w:color="auto"/>
            </w:tcBorders>
            <w:shd w:val="clear" w:color="auto" w:fill="auto"/>
            <w:noWrap/>
            <w:vAlign w:val="bottom"/>
            <w:hideMark/>
          </w:tcPr>
          <w:p w14:paraId="3787B2E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BE7A5C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0CFBD4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780</w:t>
            </w:r>
          </w:p>
        </w:tc>
        <w:tc>
          <w:tcPr>
            <w:tcW w:w="1903" w:type="dxa"/>
            <w:tcBorders>
              <w:top w:val="nil"/>
              <w:left w:val="nil"/>
              <w:bottom w:val="single" w:sz="4" w:space="0" w:color="auto"/>
              <w:right w:val="single" w:sz="4" w:space="0" w:color="auto"/>
            </w:tcBorders>
            <w:shd w:val="clear" w:color="auto" w:fill="auto"/>
            <w:noWrap/>
            <w:vAlign w:val="bottom"/>
            <w:hideMark/>
          </w:tcPr>
          <w:p w14:paraId="2C9D1B8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4680</w:t>
            </w:r>
          </w:p>
        </w:tc>
      </w:tr>
      <w:tr w:rsidR="00D9131B" w:rsidRPr="00AD525B" w14:paraId="33B259A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E64441"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w:t>
            </w:r>
          </w:p>
        </w:tc>
        <w:tc>
          <w:tcPr>
            <w:tcW w:w="3405" w:type="dxa"/>
            <w:tcBorders>
              <w:top w:val="nil"/>
              <w:left w:val="nil"/>
              <w:bottom w:val="single" w:sz="4" w:space="0" w:color="auto"/>
              <w:right w:val="single" w:sz="4" w:space="0" w:color="auto"/>
            </w:tcBorders>
            <w:shd w:val="clear" w:color="000000" w:fill="FFFFFF"/>
            <w:noWrap/>
            <w:vAlign w:val="center"/>
            <w:hideMark/>
          </w:tcPr>
          <w:p w14:paraId="02D52EC2"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Bánki Donáth</w:t>
            </w:r>
          </w:p>
        </w:tc>
        <w:tc>
          <w:tcPr>
            <w:tcW w:w="1720" w:type="dxa"/>
            <w:tcBorders>
              <w:top w:val="nil"/>
              <w:left w:val="nil"/>
              <w:bottom w:val="single" w:sz="4" w:space="0" w:color="auto"/>
              <w:right w:val="single" w:sz="4" w:space="0" w:color="auto"/>
            </w:tcBorders>
            <w:shd w:val="clear" w:color="000000" w:fill="FFFFFF"/>
            <w:noWrap/>
            <w:vAlign w:val="center"/>
            <w:hideMark/>
          </w:tcPr>
          <w:p w14:paraId="476F8458"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440</w:t>
            </w:r>
          </w:p>
        </w:tc>
        <w:tc>
          <w:tcPr>
            <w:tcW w:w="2000" w:type="dxa"/>
            <w:tcBorders>
              <w:top w:val="nil"/>
              <w:left w:val="nil"/>
              <w:bottom w:val="single" w:sz="4" w:space="0" w:color="auto"/>
              <w:right w:val="single" w:sz="4" w:space="0" w:color="auto"/>
            </w:tcBorders>
            <w:shd w:val="clear" w:color="auto" w:fill="auto"/>
            <w:noWrap/>
            <w:vAlign w:val="bottom"/>
            <w:hideMark/>
          </w:tcPr>
          <w:p w14:paraId="1C3502D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8BA6E3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322D65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660</w:t>
            </w:r>
          </w:p>
        </w:tc>
        <w:tc>
          <w:tcPr>
            <w:tcW w:w="1903" w:type="dxa"/>
            <w:tcBorders>
              <w:top w:val="nil"/>
              <w:left w:val="nil"/>
              <w:bottom w:val="single" w:sz="4" w:space="0" w:color="auto"/>
              <w:right w:val="single" w:sz="4" w:space="0" w:color="auto"/>
            </w:tcBorders>
            <w:shd w:val="clear" w:color="auto" w:fill="auto"/>
            <w:noWrap/>
            <w:vAlign w:val="bottom"/>
            <w:hideMark/>
          </w:tcPr>
          <w:p w14:paraId="4A86E2A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3960</w:t>
            </w:r>
          </w:p>
        </w:tc>
      </w:tr>
      <w:tr w:rsidR="00D9131B" w:rsidRPr="00AD525B" w14:paraId="4E65036D"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C26BAA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w:t>
            </w:r>
          </w:p>
        </w:tc>
        <w:tc>
          <w:tcPr>
            <w:tcW w:w="3405" w:type="dxa"/>
            <w:tcBorders>
              <w:top w:val="nil"/>
              <w:left w:val="nil"/>
              <w:bottom w:val="single" w:sz="4" w:space="0" w:color="auto"/>
              <w:right w:val="single" w:sz="4" w:space="0" w:color="auto"/>
            </w:tcBorders>
            <w:shd w:val="clear" w:color="CCCCFF" w:fill="FFFFFF"/>
            <w:noWrap/>
            <w:vAlign w:val="center"/>
            <w:hideMark/>
          </w:tcPr>
          <w:p w14:paraId="54D3881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Bartók Béla-partea carosabilă</w:t>
            </w:r>
          </w:p>
        </w:tc>
        <w:tc>
          <w:tcPr>
            <w:tcW w:w="1720" w:type="dxa"/>
            <w:tcBorders>
              <w:top w:val="nil"/>
              <w:left w:val="nil"/>
              <w:bottom w:val="single" w:sz="4" w:space="0" w:color="auto"/>
              <w:right w:val="single" w:sz="4" w:space="0" w:color="auto"/>
            </w:tcBorders>
            <w:shd w:val="clear" w:color="CCCCFF" w:fill="FFFFFF"/>
            <w:noWrap/>
            <w:vAlign w:val="center"/>
            <w:hideMark/>
          </w:tcPr>
          <w:p w14:paraId="521891A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280</w:t>
            </w:r>
          </w:p>
        </w:tc>
        <w:tc>
          <w:tcPr>
            <w:tcW w:w="2000" w:type="dxa"/>
            <w:tcBorders>
              <w:top w:val="nil"/>
              <w:left w:val="nil"/>
              <w:bottom w:val="single" w:sz="4" w:space="0" w:color="auto"/>
              <w:right w:val="single" w:sz="4" w:space="0" w:color="auto"/>
            </w:tcBorders>
            <w:shd w:val="clear" w:color="auto" w:fill="auto"/>
            <w:noWrap/>
            <w:vAlign w:val="bottom"/>
            <w:hideMark/>
          </w:tcPr>
          <w:p w14:paraId="13988F7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EC4428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A39631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420</w:t>
            </w:r>
          </w:p>
        </w:tc>
        <w:tc>
          <w:tcPr>
            <w:tcW w:w="1903" w:type="dxa"/>
            <w:tcBorders>
              <w:top w:val="nil"/>
              <w:left w:val="nil"/>
              <w:bottom w:val="single" w:sz="4" w:space="0" w:color="auto"/>
              <w:right w:val="single" w:sz="4" w:space="0" w:color="auto"/>
            </w:tcBorders>
            <w:shd w:val="clear" w:color="auto" w:fill="auto"/>
            <w:noWrap/>
            <w:vAlign w:val="bottom"/>
            <w:hideMark/>
          </w:tcPr>
          <w:p w14:paraId="769BB46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2520</w:t>
            </w:r>
          </w:p>
        </w:tc>
      </w:tr>
      <w:tr w:rsidR="00D9131B" w:rsidRPr="00AD525B" w14:paraId="23DD636F"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4413A0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9</w:t>
            </w:r>
          </w:p>
        </w:tc>
        <w:tc>
          <w:tcPr>
            <w:tcW w:w="3405" w:type="dxa"/>
            <w:tcBorders>
              <w:top w:val="nil"/>
              <w:left w:val="nil"/>
              <w:bottom w:val="single" w:sz="4" w:space="0" w:color="auto"/>
              <w:right w:val="single" w:sz="4" w:space="0" w:color="auto"/>
            </w:tcBorders>
            <w:shd w:val="clear" w:color="CCCCFF" w:fill="FFFFFF"/>
            <w:noWrap/>
            <w:vAlign w:val="center"/>
            <w:hideMark/>
          </w:tcPr>
          <w:p w14:paraId="255ADDD4"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Beke György- partea carosabilă</w:t>
            </w:r>
          </w:p>
        </w:tc>
        <w:tc>
          <w:tcPr>
            <w:tcW w:w="1720" w:type="dxa"/>
            <w:tcBorders>
              <w:top w:val="nil"/>
              <w:left w:val="nil"/>
              <w:bottom w:val="single" w:sz="4" w:space="0" w:color="auto"/>
              <w:right w:val="single" w:sz="4" w:space="0" w:color="auto"/>
            </w:tcBorders>
            <w:shd w:val="clear" w:color="CCCCFF" w:fill="FFFFFF"/>
            <w:noWrap/>
            <w:vAlign w:val="center"/>
            <w:hideMark/>
          </w:tcPr>
          <w:p w14:paraId="29FCE0F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240</w:t>
            </w:r>
          </w:p>
        </w:tc>
        <w:tc>
          <w:tcPr>
            <w:tcW w:w="2000" w:type="dxa"/>
            <w:tcBorders>
              <w:top w:val="nil"/>
              <w:left w:val="nil"/>
              <w:bottom w:val="single" w:sz="4" w:space="0" w:color="auto"/>
              <w:right w:val="single" w:sz="4" w:space="0" w:color="auto"/>
            </w:tcBorders>
            <w:shd w:val="clear" w:color="auto" w:fill="auto"/>
            <w:noWrap/>
            <w:vAlign w:val="bottom"/>
            <w:hideMark/>
          </w:tcPr>
          <w:p w14:paraId="654F1A2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26AA38E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B55083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360</w:t>
            </w:r>
          </w:p>
        </w:tc>
        <w:tc>
          <w:tcPr>
            <w:tcW w:w="1903" w:type="dxa"/>
            <w:tcBorders>
              <w:top w:val="nil"/>
              <w:left w:val="nil"/>
              <w:bottom w:val="single" w:sz="4" w:space="0" w:color="auto"/>
              <w:right w:val="single" w:sz="4" w:space="0" w:color="auto"/>
            </w:tcBorders>
            <w:shd w:val="clear" w:color="auto" w:fill="auto"/>
            <w:noWrap/>
            <w:vAlign w:val="bottom"/>
            <w:hideMark/>
          </w:tcPr>
          <w:p w14:paraId="38294F8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2160</w:t>
            </w:r>
          </w:p>
        </w:tc>
      </w:tr>
      <w:tr w:rsidR="00D9131B" w:rsidRPr="00AD525B" w14:paraId="79E0B07E"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3C6E4A"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10</w:t>
            </w:r>
          </w:p>
        </w:tc>
        <w:tc>
          <w:tcPr>
            <w:tcW w:w="3405" w:type="dxa"/>
            <w:tcBorders>
              <w:top w:val="nil"/>
              <w:left w:val="nil"/>
              <w:bottom w:val="single" w:sz="4" w:space="0" w:color="auto"/>
              <w:right w:val="single" w:sz="4" w:space="0" w:color="auto"/>
            </w:tcBorders>
            <w:shd w:val="clear" w:color="000000" w:fill="FFFFFF"/>
            <w:noWrap/>
            <w:vAlign w:val="center"/>
            <w:hideMark/>
          </w:tcPr>
          <w:p w14:paraId="4C600C5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Berzei</w:t>
            </w:r>
          </w:p>
        </w:tc>
        <w:tc>
          <w:tcPr>
            <w:tcW w:w="1720" w:type="dxa"/>
            <w:tcBorders>
              <w:top w:val="nil"/>
              <w:left w:val="nil"/>
              <w:bottom w:val="single" w:sz="4" w:space="0" w:color="auto"/>
              <w:right w:val="single" w:sz="4" w:space="0" w:color="auto"/>
            </w:tcBorders>
            <w:shd w:val="clear" w:color="000000" w:fill="FFFFFF"/>
            <w:noWrap/>
            <w:vAlign w:val="center"/>
            <w:hideMark/>
          </w:tcPr>
          <w:p w14:paraId="1BC61809"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220</w:t>
            </w:r>
          </w:p>
        </w:tc>
        <w:tc>
          <w:tcPr>
            <w:tcW w:w="2000" w:type="dxa"/>
            <w:tcBorders>
              <w:top w:val="nil"/>
              <w:left w:val="nil"/>
              <w:bottom w:val="single" w:sz="4" w:space="0" w:color="auto"/>
              <w:right w:val="single" w:sz="4" w:space="0" w:color="auto"/>
            </w:tcBorders>
            <w:shd w:val="clear" w:color="auto" w:fill="auto"/>
            <w:noWrap/>
            <w:vAlign w:val="bottom"/>
            <w:hideMark/>
          </w:tcPr>
          <w:p w14:paraId="1994CE1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CB3F4E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EC6BE2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330</w:t>
            </w:r>
          </w:p>
        </w:tc>
        <w:tc>
          <w:tcPr>
            <w:tcW w:w="1903" w:type="dxa"/>
            <w:tcBorders>
              <w:top w:val="nil"/>
              <w:left w:val="nil"/>
              <w:bottom w:val="single" w:sz="4" w:space="0" w:color="auto"/>
              <w:right w:val="single" w:sz="4" w:space="0" w:color="auto"/>
            </w:tcBorders>
            <w:shd w:val="clear" w:color="auto" w:fill="auto"/>
            <w:noWrap/>
            <w:vAlign w:val="bottom"/>
            <w:hideMark/>
          </w:tcPr>
          <w:p w14:paraId="497A74D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1980</w:t>
            </w:r>
          </w:p>
        </w:tc>
      </w:tr>
      <w:tr w:rsidR="00D9131B" w:rsidRPr="00AD525B" w14:paraId="02AABFA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DFDCEA"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11</w:t>
            </w:r>
          </w:p>
        </w:tc>
        <w:tc>
          <w:tcPr>
            <w:tcW w:w="3405" w:type="dxa"/>
            <w:tcBorders>
              <w:top w:val="nil"/>
              <w:left w:val="nil"/>
              <w:bottom w:val="single" w:sz="4" w:space="0" w:color="auto"/>
              <w:right w:val="single" w:sz="4" w:space="0" w:color="auto"/>
            </w:tcBorders>
            <w:shd w:val="clear" w:color="FFCC00" w:fill="FFFFFF"/>
            <w:noWrap/>
            <w:vAlign w:val="center"/>
            <w:hideMark/>
          </w:tcPr>
          <w:p w14:paraId="162AE2B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Bisericii</w:t>
            </w:r>
          </w:p>
        </w:tc>
        <w:tc>
          <w:tcPr>
            <w:tcW w:w="1720" w:type="dxa"/>
            <w:tcBorders>
              <w:top w:val="nil"/>
              <w:left w:val="nil"/>
              <w:bottom w:val="single" w:sz="4" w:space="0" w:color="auto"/>
              <w:right w:val="single" w:sz="4" w:space="0" w:color="auto"/>
            </w:tcBorders>
            <w:shd w:val="clear" w:color="FFCC00" w:fill="FFFFFF"/>
            <w:noWrap/>
            <w:vAlign w:val="center"/>
            <w:hideMark/>
          </w:tcPr>
          <w:p w14:paraId="06474013"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450</w:t>
            </w:r>
          </w:p>
        </w:tc>
        <w:tc>
          <w:tcPr>
            <w:tcW w:w="2000" w:type="dxa"/>
            <w:tcBorders>
              <w:top w:val="nil"/>
              <w:left w:val="nil"/>
              <w:bottom w:val="single" w:sz="4" w:space="0" w:color="auto"/>
              <w:right w:val="single" w:sz="4" w:space="0" w:color="auto"/>
            </w:tcBorders>
            <w:shd w:val="clear" w:color="auto" w:fill="auto"/>
            <w:noWrap/>
            <w:vAlign w:val="bottom"/>
            <w:hideMark/>
          </w:tcPr>
          <w:p w14:paraId="7671CCF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6D175E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CA3F15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675</w:t>
            </w:r>
          </w:p>
        </w:tc>
        <w:tc>
          <w:tcPr>
            <w:tcW w:w="1903" w:type="dxa"/>
            <w:tcBorders>
              <w:top w:val="nil"/>
              <w:left w:val="nil"/>
              <w:bottom w:val="single" w:sz="4" w:space="0" w:color="auto"/>
              <w:right w:val="single" w:sz="4" w:space="0" w:color="auto"/>
            </w:tcBorders>
            <w:shd w:val="clear" w:color="auto" w:fill="auto"/>
            <w:noWrap/>
            <w:vAlign w:val="bottom"/>
            <w:hideMark/>
          </w:tcPr>
          <w:p w14:paraId="286D42D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4050</w:t>
            </w:r>
          </w:p>
        </w:tc>
      </w:tr>
      <w:tr w:rsidR="00D9131B" w:rsidRPr="00AD525B" w14:paraId="014BACFC"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B861E76"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12</w:t>
            </w:r>
          </w:p>
        </w:tc>
        <w:tc>
          <w:tcPr>
            <w:tcW w:w="3405" w:type="dxa"/>
            <w:tcBorders>
              <w:top w:val="nil"/>
              <w:left w:val="nil"/>
              <w:bottom w:val="single" w:sz="4" w:space="0" w:color="auto"/>
              <w:right w:val="single" w:sz="4" w:space="0" w:color="auto"/>
            </w:tcBorders>
            <w:shd w:val="clear" w:color="000000" w:fill="FFFFFF"/>
            <w:noWrap/>
            <w:vAlign w:val="center"/>
            <w:hideMark/>
          </w:tcPr>
          <w:p w14:paraId="134B7DB2"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Bolyai János</w:t>
            </w:r>
          </w:p>
        </w:tc>
        <w:tc>
          <w:tcPr>
            <w:tcW w:w="1720" w:type="dxa"/>
            <w:tcBorders>
              <w:top w:val="nil"/>
              <w:left w:val="nil"/>
              <w:bottom w:val="single" w:sz="4" w:space="0" w:color="auto"/>
              <w:right w:val="single" w:sz="4" w:space="0" w:color="auto"/>
            </w:tcBorders>
            <w:shd w:val="clear" w:color="000000" w:fill="FFFFFF"/>
            <w:noWrap/>
            <w:vAlign w:val="center"/>
            <w:hideMark/>
          </w:tcPr>
          <w:p w14:paraId="5221E49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360</w:t>
            </w:r>
          </w:p>
        </w:tc>
        <w:tc>
          <w:tcPr>
            <w:tcW w:w="2000" w:type="dxa"/>
            <w:tcBorders>
              <w:top w:val="nil"/>
              <w:left w:val="nil"/>
              <w:bottom w:val="single" w:sz="4" w:space="0" w:color="auto"/>
              <w:right w:val="single" w:sz="4" w:space="0" w:color="auto"/>
            </w:tcBorders>
            <w:shd w:val="clear" w:color="auto" w:fill="auto"/>
            <w:noWrap/>
            <w:vAlign w:val="bottom"/>
            <w:hideMark/>
          </w:tcPr>
          <w:p w14:paraId="794A4C6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262722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5C0F39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540</w:t>
            </w:r>
          </w:p>
        </w:tc>
        <w:tc>
          <w:tcPr>
            <w:tcW w:w="1903" w:type="dxa"/>
            <w:tcBorders>
              <w:top w:val="nil"/>
              <w:left w:val="nil"/>
              <w:bottom w:val="single" w:sz="4" w:space="0" w:color="auto"/>
              <w:right w:val="single" w:sz="4" w:space="0" w:color="auto"/>
            </w:tcBorders>
            <w:shd w:val="clear" w:color="auto" w:fill="auto"/>
            <w:noWrap/>
            <w:vAlign w:val="bottom"/>
            <w:hideMark/>
          </w:tcPr>
          <w:p w14:paraId="564DCA0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3240</w:t>
            </w:r>
          </w:p>
        </w:tc>
      </w:tr>
      <w:tr w:rsidR="00D9131B" w:rsidRPr="00AD525B" w14:paraId="0F41DE7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F37F57F"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13</w:t>
            </w:r>
          </w:p>
        </w:tc>
        <w:tc>
          <w:tcPr>
            <w:tcW w:w="3405" w:type="dxa"/>
            <w:tcBorders>
              <w:top w:val="nil"/>
              <w:left w:val="nil"/>
              <w:bottom w:val="single" w:sz="4" w:space="0" w:color="auto"/>
              <w:right w:val="single" w:sz="4" w:space="0" w:color="auto"/>
            </w:tcBorders>
            <w:shd w:val="clear" w:color="000000" w:fill="FFFFFF"/>
            <w:noWrap/>
            <w:vAlign w:val="center"/>
            <w:hideMark/>
          </w:tcPr>
          <w:p w14:paraId="30D1DA9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Borviz</w:t>
            </w:r>
          </w:p>
        </w:tc>
        <w:tc>
          <w:tcPr>
            <w:tcW w:w="1720" w:type="dxa"/>
            <w:tcBorders>
              <w:top w:val="nil"/>
              <w:left w:val="nil"/>
              <w:bottom w:val="single" w:sz="4" w:space="0" w:color="auto"/>
              <w:right w:val="single" w:sz="4" w:space="0" w:color="auto"/>
            </w:tcBorders>
            <w:shd w:val="clear" w:color="000000" w:fill="FFFFFF"/>
            <w:noWrap/>
            <w:vAlign w:val="center"/>
            <w:hideMark/>
          </w:tcPr>
          <w:p w14:paraId="7DBB7C7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820</w:t>
            </w:r>
          </w:p>
        </w:tc>
        <w:tc>
          <w:tcPr>
            <w:tcW w:w="2000" w:type="dxa"/>
            <w:tcBorders>
              <w:top w:val="nil"/>
              <w:left w:val="nil"/>
              <w:bottom w:val="single" w:sz="4" w:space="0" w:color="auto"/>
              <w:right w:val="single" w:sz="4" w:space="0" w:color="auto"/>
            </w:tcBorders>
            <w:shd w:val="clear" w:color="auto" w:fill="auto"/>
            <w:noWrap/>
            <w:vAlign w:val="bottom"/>
            <w:hideMark/>
          </w:tcPr>
          <w:p w14:paraId="1CA1CDA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65A2D3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C84A83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1230</w:t>
            </w:r>
          </w:p>
        </w:tc>
        <w:tc>
          <w:tcPr>
            <w:tcW w:w="1903" w:type="dxa"/>
            <w:tcBorders>
              <w:top w:val="nil"/>
              <w:left w:val="nil"/>
              <w:bottom w:val="single" w:sz="4" w:space="0" w:color="auto"/>
              <w:right w:val="single" w:sz="4" w:space="0" w:color="auto"/>
            </w:tcBorders>
            <w:shd w:val="clear" w:color="auto" w:fill="auto"/>
            <w:noWrap/>
            <w:vAlign w:val="bottom"/>
            <w:hideMark/>
          </w:tcPr>
          <w:p w14:paraId="1836F42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7380</w:t>
            </w:r>
          </w:p>
        </w:tc>
      </w:tr>
      <w:tr w:rsidR="00D9131B" w:rsidRPr="00AD525B" w14:paraId="1747193C"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CFFD0E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14</w:t>
            </w:r>
          </w:p>
        </w:tc>
        <w:tc>
          <w:tcPr>
            <w:tcW w:w="3405" w:type="dxa"/>
            <w:tcBorders>
              <w:top w:val="nil"/>
              <w:left w:val="nil"/>
              <w:bottom w:val="single" w:sz="4" w:space="0" w:color="auto"/>
              <w:right w:val="single" w:sz="4" w:space="0" w:color="auto"/>
            </w:tcBorders>
            <w:shd w:val="clear" w:color="000000" w:fill="FFFFFF"/>
            <w:noWrap/>
            <w:vAlign w:val="center"/>
            <w:hideMark/>
          </w:tcPr>
          <w:p w14:paraId="2CFDC958"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Brazilor</w:t>
            </w:r>
          </w:p>
        </w:tc>
        <w:tc>
          <w:tcPr>
            <w:tcW w:w="1720" w:type="dxa"/>
            <w:tcBorders>
              <w:top w:val="nil"/>
              <w:left w:val="nil"/>
              <w:bottom w:val="single" w:sz="4" w:space="0" w:color="auto"/>
              <w:right w:val="single" w:sz="4" w:space="0" w:color="auto"/>
            </w:tcBorders>
            <w:shd w:val="clear" w:color="000000" w:fill="FFFFFF"/>
            <w:noWrap/>
            <w:vAlign w:val="center"/>
            <w:hideMark/>
          </w:tcPr>
          <w:p w14:paraId="1F21FB0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560</w:t>
            </w:r>
          </w:p>
        </w:tc>
        <w:tc>
          <w:tcPr>
            <w:tcW w:w="2000" w:type="dxa"/>
            <w:tcBorders>
              <w:top w:val="nil"/>
              <w:left w:val="nil"/>
              <w:bottom w:val="single" w:sz="4" w:space="0" w:color="auto"/>
              <w:right w:val="single" w:sz="4" w:space="0" w:color="auto"/>
            </w:tcBorders>
            <w:shd w:val="clear" w:color="auto" w:fill="auto"/>
            <w:noWrap/>
            <w:vAlign w:val="bottom"/>
            <w:hideMark/>
          </w:tcPr>
          <w:p w14:paraId="75A80F0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B54CD4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F53883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840</w:t>
            </w:r>
          </w:p>
        </w:tc>
        <w:tc>
          <w:tcPr>
            <w:tcW w:w="1903" w:type="dxa"/>
            <w:tcBorders>
              <w:top w:val="nil"/>
              <w:left w:val="nil"/>
              <w:bottom w:val="single" w:sz="4" w:space="0" w:color="auto"/>
              <w:right w:val="single" w:sz="4" w:space="0" w:color="auto"/>
            </w:tcBorders>
            <w:shd w:val="clear" w:color="auto" w:fill="auto"/>
            <w:noWrap/>
            <w:vAlign w:val="bottom"/>
            <w:hideMark/>
          </w:tcPr>
          <w:p w14:paraId="129C752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5040</w:t>
            </w:r>
          </w:p>
        </w:tc>
      </w:tr>
      <w:tr w:rsidR="00D9131B" w:rsidRPr="00AD525B" w14:paraId="3E459229"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D9FD1E4"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15</w:t>
            </w:r>
          </w:p>
        </w:tc>
        <w:tc>
          <w:tcPr>
            <w:tcW w:w="3405" w:type="dxa"/>
            <w:tcBorders>
              <w:top w:val="nil"/>
              <w:left w:val="nil"/>
              <w:bottom w:val="single" w:sz="4" w:space="0" w:color="auto"/>
              <w:right w:val="single" w:sz="4" w:space="0" w:color="auto"/>
            </w:tcBorders>
            <w:shd w:val="clear" w:color="000000" w:fill="FFFFFF"/>
            <w:noWrap/>
            <w:vAlign w:val="center"/>
            <w:hideMark/>
          </w:tcPr>
          <w:p w14:paraId="1743C90F"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Cezar Boliac</w:t>
            </w:r>
          </w:p>
        </w:tc>
        <w:tc>
          <w:tcPr>
            <w:tcW w:w="1720" w:type="dxa"/>
            <w:tcBorders>
              <w:top w:val="nil"/>
              <w:left w:val="nil"/>
              <w:bottom w:val="single" w:sz="4" w:space="0" w:color="auto"/>
              <w:right w:val="single" w:sz="4" w:space="0" w:color="auto"/>
            </w:tcBorders>
            <w:shd w:val="clear" w:color="000000" w:fill="FFFFFF"/>
            <w:noWrap/>
            <w:vAlign w:val="center"/>
            <w:hideMark/>
          </w:tcPr>
          <w:p w14:paraId="1E8504E4"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280</w:t>
            </w:r>
          </w:p>
        </w:tc>
        <w:tc>
          <w:tcPr>
            <w:tcW w:w="2000" w:type="dxa"/>
            <w:tcBorders>
              <w:top w:val="nil"/>
              <w:left w:val="nil"/>
              <w:bottom w:val="single" w:sz="4" w:space="0" w:color="auto"/>
              <w:right w:val="single" w:sz="4" w:space="0" w:color="auto"/>
            </w:tcBorders>
            <w:shd w:val="clear" w:color="auto" w:fill="auto"/>
            <w:noWrap/>
            <w:vAlign w:val="bottom"/>
            <w:hideMark/>
          </w:tcPr>
          <w:p w14:paraId="70195A6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7ADBE0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F606E7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420</w:t>
            </w:r>
          </w:p>
        </w:tc>
        <w:tc>
          <w:tcPr>
            <w:tcW w:w="1903" w:type="dxa"/>
            <w:tcBorders>
              <w:top w:val="nil"/>
              <w:left w:val="nil"/>
              <w:bottom w:val="single" w:sz="4" w:space="0" w:color="auto"/>
              <w:right w:val="single" w:sz="4" w:space="0" w:color="auto"/>
            </w:tcBorders>
            <w:shd w:val="clear" w:color="auto" w:fill="auto"/>
            <w:noWrap/>
            <w:vAlign w:val="bottom"/>
            <w:hideMark/>
          </w:tcPr>
          <w:p w14:paraId="317A5CC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2520</w:t>
            </w:r>
          </w:p>
        </w:tc>
      </w:tr>
      <w:tr w:rsidR="00D9131B" w:rsidRPr="00AD525B" w14:paraId="1579A34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E05094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16</w:t>
            </w:r>
          </w:p>
        </w:tc>
        <w:tc>
          <w:tcPr>
            <w:tcW w:w="3405" w:type="dxa"/>
            <w:tcBorders>
              <w:top w:val="nil"/>
              <w:left w:val="nil"/>
              <w:bottom w:val="single" w:sz="4" w:space="0" w:color="auto"/>
              <w:right w:val="single" w:sz="4" w:space="0" w:color="auto"/>
            </w:tcBorders>
            <w:shd w:val="clear" w:color="CCCCFF" w:fill="FFFFFF"/>
            <w:noWrap/>
            <w:vAlign w:val="center"/>
            <w:hideMark/>
          </w:tcPr>
          <w:p w14:paraId="7241051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Cismelei</w:t>
            </w:r>
          </w:p>
        </w:tc>
        <w:tc>
          <w:tcPr>
            <w:tcW w:w="1720" w:type="dxa"/>
            <w:tcBorders>
              <w:top w:val="nil"/>
              <w:left w:val="nil"/>
              <w:bottom w:val="single" w:sz="4" w:space="0" w:color="auto"/>
              <w:right w:val="single" w:sz="4" w:space="0" w:color="auto"/>
            </w:tcBorders>
            <w:shd w:val="clear" w:color="CCCCFF" w:fill="FFFFFF"/>
            <w:noWrap/>
            <w:vAlign w:val="center"/>
            <w:hideMark/>
          </w:tcPr>
          <w:p w14:paraId="436C19B8"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250</w:t>
            </w:r>
          </w:p>
        </w:tc>
        <w:tc>
          <w:tcPr>
            <w:tcW w:w="2000" w:type="dxa"/>
            <w:tcBorders>
              <w:top w:val="nil"/>
              <w:left w:val="nil"/>
              <w:bottom w:val="single" w:sz="4" w:space="0" w:color="auto"/>
              <w:right w:val="single" w:sz="4" w:space="0" w:color="auto"/>
            </w:tcBorders>
            <w:shd w:val="clear" w:color="auto" w:fill="auto"/>
            <w:noWrap/>
            <w:vAlign w:val="bottom"/>
            <w:hideMark/>
          </w:tcPr>
          <w:p w14:paraId="252378B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CD9F7C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102EF6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375</w:t>
            </w:r>
          </w:p>
        </w:tc>
        <w:tc>
          <w:tcPr>
            <w:tcW w:w="1903" w:type="dxa"/>
            <w:tcBorders>
              <w:top w:val="nil"/>
              <w:left w:val="nil"/>
              <w:bottom w:val="single" w:sz="4" w:space="0" w:color="auto"/>
              <w:right w:val="single" w:sz="4" w:space="0" w:color="auto"/>
            </w:tcBorders>
            <w:shd w:val="clear" w:color="auto" w:fill="auto"/>
            <w:noWrap/>
            <w:vAlign w:val="bottom"/>
            <w:hideMark/>
          </w:tcPr>
          <w:p w14:paraId="58A6E3A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2250</w:t>
            </w:r>
          </w:p>
        </w:tc>
      </w:tr>
      <w:tr w:rsidR="00D9131B" w:rsidRPr="00AD525B" w14:paraId="51FE88E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67A2B3E"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17</w:t>
            </w:r>
          </w:p>
        </w:tc>
        <w:tc>
          <w:tcPr>
            <w:tcW w:w="3405" w:type="dxa"/>
            <w:tcBorders>
              <w:top w:val="nil"/>
              <w:left w:val="nil"/>
              <w:bottom w:val="single" w:sz="4" w:space="0" w:color="auto"/>
              <w:right w:val="single" w:sz="4" w:space="0" w:color="auto"/>
            </w:tcBorders>
            <w:shd w:val="clear" w:color="000000" w:fill="FFFFFF"/>
            <w:noWrap/>
            <w:vAlign w:val="center"/>
            <w:hideMark/>
          </w:tcPr>
          <w:p w14:paraId="47D9CFCD"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Ciucului</w:t>
            </w:r>
          </w:p>
        </w:tc>
        <w:tc>
          <w:tcPr>
            <w:tcW w:w="1720" w:type="dxa"/>
            <w:tcBorders>
              <w:top w:val="nil"/>
              <w:left w:val="nil"/>
              <w:bottom w:val="single" w:sz="4" w:space="0" w:color="auto"/>
              <w:right w:val="single" w:sz="4" w:space="0" w:color="auto"/>
            </w:tcBorders>
            <w:shd w:val="clear" w:color="000000" w:fill="FFFFFF"/>
            <w:noWrap/>
            <w:vAlign w:val="center"/>
            <w:hideMark/>
          </w:tcPr>
          <w:p w14:paraId="0A05C311"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1140</w:t>
            </w:r>
          </w:p>
        </w:tc>
        <w:tc>
          <w:tcPr>
            <w:tcW w:w="2000" w:type="dxa"/>
            <w:tcBorders>
              <w:top w:val="nil"/>
              <w:left w:val="nil"/>
              <w:bottom w:val="single" w:sz="4" w:space="0" w:color="auto"/>
              <w:right w:val="single" w:sz="4" w:space="0" w:color="auto"/>
            </w:tcBorders>
            <w:shd w:val="clear" w:color="auto" w:fill="auto"/>
            <w:noWrap/>
            <w:vAlign w:val="bottom"/>
            <w:hideMark/>
          </w:tcPr>
          <w:p w14:paraId="1A19239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1781FF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86F301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1710</w:t>
            </w:r>
          </w:p>
        </w:tc>
        <w:tc>
          <w:tcPr>
            <w:tcW w:w="1903" w:type="dxa"/>
            <w:tcBorders>
              <w:top w:val="nil"/>
              <w:left w:val="nil"/>
              <w:bottom w:val="single" w:sz="4" w:space="0" w:color="auto"/>
              <w:right w:val="single" w:sz="4" w:space="0" w:color="auto"/>
            </w:tcBorders>
            <w:shd w:val="clear" w:color="auto" w:fill="auto"/>
            <w:noWrap/>
            <w:vAlign w:val="bottom"/>
            <w:hideMark/>
          </w:tcPr>
          <w:p w14:paraId="2C9457F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10260</w:t>
            </w:r>
          </w:p>
        </w:tc>
      </w:tr>
      <w:tr w:rsidR="00D9131B" w:rsidRPr="00AD525B" w14:paraId="355734FE" w14:textId="77777777" w:rsidTr="000C5A79">
        <w:trPr>
          <w:trHeight w:val="52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CD5C86D"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18</w:t>
            </w:r>
          </w:p>
        </w:tc>
        <w:tc>
          <w:tcPr>
            <w:tcW w:w="3405" w:type="dxa"/>
            <w:tcBorders>
              <w:top w:val="nil"/>
              <w:left w:val="nil"/>
              <w:bottom w:val="single" w:sz="4" w:space="0" w:color="auto"/>
              <w:right w:val="single" w:sz="4" w:space="0" w:color="auto"/>
            </w:tcBorders>
            <w:shd w:val="clear" w:color="CCCCFF" w:fill="FFFFFF"/>
            <w:vAlign w:val="center"/>
            <w:hideMark/>
          </w:tcPr>
          <w:p w14:paraId="2076C947"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Ciucului-partea carosabilă de la Lunca Oltului până la Vamă</w:t>
            </w:r>
          </w:p>
        </w:tc>
        <w:tc>
          <w:tcPr>
            <w:tcW w:w="1720" w:type="dxa"/>
            <w:tcBorders>
              <w:top w:val="nil"/>
              <w:left w:val="nil"/>
              <w:bottom w:val="single" w:sz="4" w:space="0" w:color="auto"/>
              <w:right w:val="single" w:sz="4" w:space="0" w:color="auto"/>
            </w:tcBorders>
            <w:shd w:val="clear" w:color="CCCCFF" w:fill="FFFFFF"/>
            <w:noWrap/>
            <w:vAlign w:val="center"/>
            <w:hideMark/>
          </w:tcPr>
          <w:p w14:paraId="08146DCE"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1100</w:t>
            </w:r>
          </w:p>
        </w:tc>
        <w:tc>
          <w:tcPr>
            <w:tcW w:w="2000" w:type="dxa"/>
            <w:tcBorders>
              <w:top w:val="nil"/>
              <w:left w:val="nil"/>
              <w:bottom w:val="single" w:sz="4" w:space="0" w:color="auto"/>
              <w:right w:val="single" w:sz="4" w:space="0" w:color="auto"/>
            </w:tcBorders>
            <w:shd w:val="clear" w:color="auto" w:fill="auto"/>
            <w:noWrap/>
            <w:vAlign w:val="bottom"/>
            <w:hideMark/>
          </w:tcPr>
          <w:p w14:paraId="12C5367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2C7BA7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349406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1650</w:t>
            </w:r>
          </w:p>
        </w:tc>
        <w:tc>
          <w:tcPr>
            <w:tcW w:w="1903" w:type="dxa"/>
            <w:tcBorders>
              <w:top w:val="nil"/>
              <w:left w:val="nil"/>
              <w:bottom w:val="single" w:sz="4" w:space="0" w:color="auto"/>
              <w:right w:val="single" w:sz="4" w:space="0" w:color="auto"/>
            </w:tcBorders>
            <w:shd w:val="clear" w:color="auto" w:fill="auto"/>
            <w:noWrap/>
            <w:vAlign w:val="bottom"/>
            <w:hideMark/>
          </w:tcPr>
          <w:p w14:paraId="1C38426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9900</w:t>
            </w:r>
          </w:p>
        </w:tc>
      </w:tr>
      <w:tr w:rsidR="00D9131B" w:rsidRPr="00AD525B" w14:paraId="1F21760E" w14:textId="77777777" w:rsidTr="000C5A79">
        <w:trPr>
          <w:trHeight w:val="556"/>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98BF2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19</w:t>
            </w:r>
          </w:p>
        </w:tc>
        <w:tc>
          <w:tcPr>
            <w:tcW w:w="3405" w:type="dxa"/>
            <w:tcBorders>
              <w:top w:val="nil"/>
              <w:left w:val="nil"/>
              <w:bottom w:val="single" w:sz="4" w:space="0" w:color="auto"/>
              <w:right w:val="single" w:sz="4" w:space="0" w:color="auto"/>
            </w:tcBorders>
            <w:shd w:val="clear" w:color="CCCCFF" w:fill="FFFFFF"/>
            <w:vAlign w:val="center"/>
            <w:hideMark/>
          </w:tcPr>
          <w:p w14:paraId="17E91A13"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Ciucului-partea carosabilă între 1 Decembrie1918 și Grigore Bălan</w:t>
            </w:r>
          </w:p>
        </w:tc>
        <w:tc>
          <w:tcPr>
            <w:tcW w:w="1720" w:type="dxa"/>
            <w:tcBorders>
              <w:top w:val="nil"/>
              <w:left w:val="nil"/>
              <w:bottom w:val="single" w:sz="4" w:space="0" w:color="auto"/>
              <w:right w:val="single" w:sz="4" w:space="0" w:color="auto"/>
            </w:tcBorders>
            <w:shd w:val="clear" w:color="CCCCFF" w:fill="FFFFFF"/>
            <w:noWrap/>
            <w:vAlign w:val="center"/>
            <w:hideMark/>
          </w:tcPr>
          <w:p w14:paraId="649A10A9"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460</w:t>
            </w:r>
          </w:p>
        </w:tc>
        <w:tc>
          <w:tcPr>
            <w:tcW w:w="2000" w:type="dxa"/>
            <w:tcBorders>
              <w:top w:val="nil"/>
              <w:left w:val="nil"/>
              <w:bottom w:val="single" w:sz="4" w:space="0" w:color="auto"/>
              <w:right w:val="single" w:sz="4" w:space="0" w:color="auto"/>
            </w:tcBorders>
            <w:shd w:val="clear" w:color="auto" w:fill="auto"/>
            <w:noWrap/>
            <w:vAlign w:val="bottom"/>
            <w:hideMark/>
          </w:tcPr>
          <w:p w14:paraId="057E015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E06D15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69A6CF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690</w:t>
            </w:r>
          </w:p>
        </w:tc>
        <w:tc>
          <w:tcPr>
            <w:tcW w:w="1903" w:type="dxa"/>
            <w:tcBorders>
              <w:top w:val="nil"/>
              <w:left w:val="nil"/>
              <w:bottom w:val="single" w:sz="4" w:space="0" w:color="auto"/>
              <w:right w:val="single" w:sz="4" w:space="0" w:color="auto"/>
            </w:tcBorders>
            <w:shd w:val="clear" w:color="auto" w:fill="auto"/>
            <w:noWrap/>
            <w:vAlign w:val="bottom"/>
            <w:hideMark/>
          </w:tcPr>
          <w:p w14:paraId="1D5348E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4140</w:t>
            </w:r>
          </w:p>
        </w:tc>
      </w:tr>
      <w:tr w:rsidR="00D9131B" w:rsidRPr="00AD525B" w14:paraId="3EA43339"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1BAB546"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20</w:t>
            </w:r>
          </w:p>
        </w:tc>
        <w:tc>
          <w:tcPr>
            <w:tcW w:w="3405" w:type="dxa"/>
            <w:tcBorders>
              <w:top w:val="nil"/>
              <w:left w:val="nil"/>
              <w:bottom w:val="single" w:sz="4" w:space="0" w:color="auto"/>
              <w:right w:val="single" w:sz="4" w:space="0" w:color="auto"/>
            </w:tcBorders>
            <w:shd w:val="clear" w:color="000000" w:fill="FFFFFF"/>
            <w:noWrap/>
            <w:vAlign w:val="center"/>
            <w:hideMark/>
          </w:tcPr>
          <w:p w14:paraId="52C9357D"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Conico</w:t>
            </w:r>
          </w:p>
        </w:tc>
        <w:tc>
          <w:tcPr>
            <w:tcW w:w="1720" w:type="dxa"/>
            <w:tcBorders>
              <w:top w:val="nil"/>
              <w:left w:val="nil"/>
              <w:bottom w:val="single" w:sz="4" w:space="0" w:color="auto"/>
              <w:right w:val="single" w:sz="4" w:space="0" w:color="auto"/>
            </w:tcBorders>
            <w:shd w:val="clear" w:color="000000" w:fill="FFFFFF"/>
            <w:noWrap/>
            <w:vAlign w:val="center"/>
            <w:hideMark/>
          </w:tcPr>
          <w:p w14:paraId="0C15EE4E"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200</w:t>
            </w:r>
          </w:p>
        </w:tc>
        <w:tc>
          <w:tcPr>
            <w:tcW w:w="2000" w:type="dxa"/>
            <w:tcBorders>
              <w:top w:val="nil"/>
              <w:left w:val="nil"/>
              <w:bottom w:val="single" w:sz="4" w:space="0" w:color="auto"/>
              <w:right w:val="single" w:sz="4" w:space="0" w:color="auto"/>
            </w:tcBorders>
            <w:shd w:val="clear" w:color="auto" w:fill="auto"/>
            <w:noWrap/>
            <w:vAlign w:val="bottom"/>
            <w:hideMark/>
          </w:tcPr>
          <w:p w14:paraId="4063DD6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231CC0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B6CFBF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300</w:t>
            </w:r>
          </w:p>
        </w:tc>
        <w:tc>
          <w:tcPr>
            <w:tcW w:w="1903" w:type="dxa"/>
            <w:tcBorders>
              <w:top w:val="nil"/>
              <w:left w:val="nil"/>
              <w:bottom w:val="single" w:sz="4" w:space="0" w:color="auto"/>
              <w:right w:val="single" w:sz="4" w:space="0" w:color="auto"/>
            </w:tcBorders>
            <w:shd w:val="clear" w:color="auto" w:fill="auto"/>
            <w:noWrap/>
            <w:vAlign w:val="bottom"/>
            <w:hideMark/>
          </w:tcPr>
          <w:p w14:paraId="7F0A066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1800</w:t>
            </w:r>
          </w:p>
        </w:tc>
      </w:tr>
      <w:tr w:rsidR="00D9131B" w:rsidRPr="00AD525B" w14:paraId="6D9C116D"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C4DE62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21</w:t>
            </w:r>
          </w:p>
        </w:tc>
        <w:tc>
          <w:tcPr>
            <w:tcW w:w="3405" w:type="dxa"/>
            <w:tcBorders>
              <w:top w:val="nil"/>
              <w:left w:val="nil"/>
              <w:bottom w:val="single" w:sz="4" w:space="0" w:color="auto"/>
              <w:right w:val="single" w:sz="4" w:space="0" w:color="auto"/>
            </w:tcBorders>
            <w:shd w:val="clear" w:color="000000" w:fill="FFFFFF"/>
            <w:noWrap/>
            <w:vAlign w:val="center"/>
            <w:hideMark/>
          </w:tcPr>
          <w:p w14:paraId="138334D9"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Constructorilor</w:t>
            </w:r>
          </w:p>
        </w:tc>
        <w:tc>
          <w:tcPr>
            <w:tcW w:w="1720" w:type="dxa"/>
            <w:tcBorders>
              <w:top w:val="nil"/>
              <w:left w:val="nil"/>
              <w:bottom w:val="single" w:sz="4" w:space="0" w:color="auto"/>
              <w:right w:val="single" w:sz="4" w:space="0" w:color="auto"/>
            </w:tcBorders>
            <w:shd w:val="clear" w:color="000000" w:fill="FFFFFF"/>
            <w:noWrap/>
            <w:vAlign w:val="center"/>
            <w:hideMark/>
          </w:tcPr>
          <w:p w14:paraId="2B8F11AB"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200</w:t>
            </w:r>
          </w:p>
        </w:tc>
        <w:tc>
          <w:tcPr>
            <w:tcW w:w="2000" w:type="dxa"/>
            <w:tcBorders>
              <w:top w:val="nil"/>
              <w:left w:val="nil"/>
              <w:bottom w:val="single" w:sz="4" w:space="0" w:color="auto"/>
              <w:right w:val="single" w:sz="4" w:space="0" w:color="auto"/>
            </w:tcBorders>
            <w:shd w:val="clear" w:color="auto" w:fill="auto"/>
            <w:noWrap/>
            <w:vAlign w:val="bottom"/>
            <w:hideMark/>
          </w:tcPr>
          <w:p w14:paraId="2AA5A6B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2FFA5D6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2DF045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300</w:t>
            </w:r>
          </w:p>
        </w:tc>
        <w:tc>
          <w:tcPr>
            <w:tcW w:w="1903" w:type="dxa"/>
            <w:tcBorders>
              <w:top w:val="nil"/>
              <w:left w:val="nil"/>
              <w:bottom w:val="single" w:sz="4" w:space="0" w:color="auto"/>
              <w:right w:val="single" w:sz="4" w:space="0" w:color="auto"/>
            </w:tcBorders>
            <w:shd w:val="clear" w:color="auto" w:fill="auto"/>
            <w:noWrap/>
            <w:vAlign w:val="bottom"/>
            <w:hideMark/>
          </w:tcPr>
          <w:p w14:paraId="30B6BDC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1800</w:t>
            </w:r>
          </w:p>
        </w:tc>
      </w:tr>
      <w:tr w:rsidR="00D9131B" w:rsidRPr="00AD525B" w14:paraId="37F5430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7556608"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22</w:t>
            </w:r>
          </w:p>
        </w:tc>
        <w:tc>
          <w:tcPr>
            <w:tcW w:w="3405" w:type="dxa"/>
            <w:tcBorders>
              <w:top w:val="nil"/>
              <w:left w:val="nil"/>
              <w:bottom w:val="single" w:sz="4" w:space="0" w:color="auto"/>
              <w:right w:val="single" w:sz="4" w:space="0" w:color="auto"/>
            </w:tcBorders>
            <w:shd w:val="clear" w:color="000000" w:fill="FFFFFF"/>
            <w:noWrap/>
            <w:vAlign w:val="center"/>
            <w:hideMark/>
          </w:tcPr>
          <w:p w14:paraId="4237F5E1"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Constructorilor</w:t>
            </w:r>
          </w:p>
        </w:tc>
        <w:tc>
          <w:tcPr>
            <w:tcW w:w="1720" w:type="dxa"/>
            <w:tcBorders>
              <w:top w:val="nil"/>
              <w:left w:val="nil"/>
              <w:bottom w:val="single" w:sz="4" w:space="0" w:color="auto"/>
              <w:right w:val="single" w:sz="4" w:space="0" w:color="auto"/>
            </w:tcBorders>
            <w:shd w:val="clear" w:color="000000" w:fill="FFFFFF"/>
            <w:noWrap/>
            <w:vAlign w:val="center"/>
            <w:hideMark/>
          </w:tcPr>
          <w:p w14:paraId="77E0A2AF"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540</w:t>
            </w:r>
          </w:p>
        </w:tc>
        <w:tc>
          <w:tcPr>
            <w:tcW w:w="2000" w:type="dxa"/>
            <w:tcBorders>
              <w:top w:val="nil"/>
              <w:left w:val="nil"/>
              <w:bottom w:val="single" w:sz="4" w:space="0" w:color="auto"/>
              <w:right w:val="single" w:sz="4" w:space="0" w:color="auto"/>
            </w:tcBorders>
            <w:shd w:val="clear" w:color="auto" w:fill="auto"/>
            <w:noWrap/>
            <w:vAlign w:val="bottom"/>
            <w:hideMark/>
          </w:tcPr>
          <w:p w14:paraId="7FCE0DA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EEDD5A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529F40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810</w:t>
            </w:r>
          </w:p>
        </w:tc>
        <w:tc>
          <w:tcPr>
            <w:tcW w:w="1903" w:type="dxa"/>
            <w:tcBorders>
              <w:top w:val="nil"/>
              <w:left w:val="nil"/>
              <w:bottom w:val="single" w:sz="4" w:space="0" w:color="auto"/>
              <w:right w:val="single" w:sz="4" w:space="0" w:color="auto"/>
            </w:tcBorders>
            <w:shd w:val="clear" w:color="auto" w:fill="auto"/>
            <w:noWrap/>
            <w:vAlign w:val="bottom"/>
            <w:hideMark/>
          </w:tcPr>
          <w:p w14:paraId="5583AF9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4860</w:t>
            </w:r>
          </w:p>
        </w:tc>
      </w:tr>
      <w:tr w:rsidR="00D9131B" w:rsidRPr="00AD525B" w14:paraId="34F10ECF"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18217A"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23</w:t>
            </w:r>
          </w:p>
        </w:tc>
        <w:tc>
          <w:tcPr>
            <w:tcW w:w="3405" w:type="dxa"/>
            <w:tcBorders>
              <w:top w:val="nil"/>
              <w:left w:val="nil"/>
              <w:bottom w:val="single" w:sz="4" w:space="0" w:color="auto"/>
              <w:right w:val="single" w:sz="4" w:space="0" w:color="auto"/>
            </w:tcBorders>
            <w:shd w:val="clear" w:color="CCCCFF" w:fill="FFFFFF"/>
            <w:noWrap/>
            <w:vAlign w:val="center"/>
            <w:hideMark/>
          </w:tcPr>
          <w:p w14:paraId="53C9344A"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Cserey Janosne</w:t>
            </w:r>
          </w:p>
        </w:tc>
        <w:tc>
          <w:tcPr>
            <w:tcW w:w="1720" w:type="dxa"/>
            <w:tcBorders>
              <w:top w:val="nil"/>
              <w:left w:val="nil"/>
              <w:bottom w:val="single" w:sz="4" w:space="0" w:color="auto"/>
              <w:right w:val="single" w:sz="4" w:space="0" w:color="auto"/>
            </w:tcBorders>
            <w:shd w:val="clear" w:color="CCCCFF" w:fill="FFFFFF"/>
            <w:noWrap/>
            <w:vAlign w:val="center"/>
            <w:hideMark/>
          </w:tcPr>
          <w:p w14:paraId="68E7D518"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500</w:t>
            </w:r>
          </w:p>
        </w:tc>
        <w:tc>
          <w:tcPr>
            <w:tcW w:w="2000" w:type="dxa"/>
            <w:tcBorders>
              <w:top w:val="nil"/>
              <w:left w:val="nil"/>
              <w:bottom w:val="single" w:sz="4" w:space="0" w:color="auto"/>
              <w:right w:val="single" w:sz="4" w:space="0" w:color="auto"/>
            </w:tcBorders>
            <w:shd w:val="clear" w:color="auto" w:fill="auto"/>
            <w:noWrap/>
            <w:vAlign w:val="bottom"/>
            <w:hideMark/>
          </w:tcPr>
          <w:p w14:paraId="20E6EE3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64E389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1DD7C3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750</w:t>
            </w:r>
          </w:p>
        </w:tc>
        <w:tc>
          <w:tcPr>
            <w:tcW w:w="1903" w:type="dxa"/>
            <w:tcBorders>
              <w:top w:val="nil"/>
              <w:left w:val="nil"/>
              <w:bottom w:val="single" w:sz="4" w:space="0" w:color="auto"/>
              <w:right w:val="single" w:sz="4" w:space="0" w:color="auto"/>
            </w:tcBorders>
            <w:shd w:val="clear" w:color="auto" w:fill="auto"/>
            <w:noWrap/>
            <w:vAlign w:val="bottom"/>
            <w:hideMark/>
          </w:tcPr>
          <w:p w14:paraId="78F39D9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4500</w:t>
            </w:r>
          </w:p>
        </w:tc>
      </w:tr>
      <w:tr w:rsidR="00D9131B" w:rsidRPr="00AD525B" w14:paraId="3386F70D"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D1DF29"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lastRenderedPageBreak/>
              <w:t>24</w:t>
            </w:r>
          </w:p>
        </w:tc>
        <w:tc>
          <w:tcPr>
            <w:tcW w:w="3405" w:type="dxa"/>
            <w:tcBorders>
              <w:top w:val="nil"/>
              <w:left w:val="nil"/>
              <w:bottom w:val="single" w:sz="4" w:space="0" w:color="auto"/>
              <w:right w:val="single" w:sz="4" w:space="0" w:color="auto"/>
            </w:tcBorders>
            <w:shd w:val="clear" w:color="000000" w:fill="FFFFFF"/>
            <w:noWrap/>
            <w:vAlign w:val="center"/>
            <w:hideMark/>
          </w:tcPr>
          <w:p w14:paraId="746AF811"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Daczó</w:t>
            </w:r>
          </w:p>
        </w:tc>
        <w:tc>
          <w:tcPr>
            <w:tcW w:w="1720" w:type="dxa"/>
            <w:tcBorders>
              <w:top w:val="nil"/>
              <w:left w:val="nil"/>
              <w:bottom w:val="single" w:sz="4" w:space="0" w:color="auto"/>
              <w:right w:val="single" w:sz="4" w:space="0" w:color="auto"/>
            </w:tcBorders>
            <w:shd w:val="clear" w:color="000000" w:fill="FFFFFF"/>
            <w:noWrap/>
            <w:vAlign w:val="center"/>
            <w:hideMark/>
          </w:tcPr>
          <w:p w14:paraId="46BB8BA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380</w:t>
            </w:r>
          </w:p>
        </w:tc>
        <w:tc>
          <w:tcPr>
            <w:tcW w:w="2000" w:type="dxa"/>
            <w:tcBorders>
              <w:top w:val="nil"/>
              <w:left w:val="nil"/>
              <w:bottom w:val="single" w:sz="4" w:space="0" w:color="auto"/>
              <w:right w:val="single" w:sz="4" w:space="0" w:color="auto"/>
            </w:tcBorders>
            <w:shd w:val="clear" w:color="auto" w:fill="auto"/>
            <w:noWrap/>
            <w:vAlign w:val="bottom"/>
            <w:hideMark/>
          </w:tcPr>
          <w:p w14:paraId="23E959A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A2199F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61D407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570</w:t>
            </w:r>
          </w:p>
        </w:tc>
        <w:tc>
          <w:tcPr>
            <w:tcW w:w="1903" w:type="dxa"/>
            <w:tcBorders>
              <w:top w:val="nil"/>
              <w:left w:val="nil"/>
              <w:bottom w:val="single" w:sz="4" w:space="0" w:color="auto"/>
              <w:right w:val="single" w:sz="4" w:space="0" w:color="auto"/>
            </w:tcBorders>
            <w:shd w:val="clear" w:color="auto" w:fill="auto"/>
            <w:noWrap/>
            <w:vAlign w:val="bottom"/>
            <w:hideMark/>
          </w:tcPr>
          <w:p w14:paraId="2B3F395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3420</w:t>
            </w:r>
          </w:p>
        </w:tc>
      </w:tr>
      <w:tr w:rsidR="00D9131B" w:rsidRPr="00AD525B" w14:paraId="03719ECE"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BC075A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25</w:t>
            </w:r>
          </w:p>
        </w:tc>
        <w:tc>
          <w:tcPr>
            <w:tcW w:w="3405" w:type="dxa"/>
            <w:tcBorders>
              <w:top w:val="nil"/>
              <w:left w:val="nil"/>
              <w:bottom w:val="single" w:sz="4" w:space="0" w:color="auto"/>
              <w:right w:val="single" w:sz="4" w:space="0" w:color="auto"/>
            </w:tcBorders>
            <w:shd w:val="clear" w:color="000000" w:fill="FFFFFF"/>
            <w:noWrap/>
            <w:vAlign w:val="center"/>
            <w:hideMark/>
          </w:tcPr>
          <w:p w14:paraId="016E6FE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Dózsa György</w:t>
            </w:r>
          </w:p>
        </w:tc>
        <w:tc>
          <w:tcPr>
            <w:tcW w:w="1720" w:type="dxa"/>
            <w:tcBorders>
              <w:top w:val="nil"/>
              <w:left w:val="nil"/>
              <w:bottom w:val="single" w:sz="4" w:space="0" w:color="auto"/>
              <w:right w:val="single" w:sz="4" w:space="0" w:color="auto"/>
            </w:tcBorders>
            <w:shd w:val="clear" w:color="000000" w:fill="FFFFFF"/>
            <w:noWrap/>
            <w:vAlign w:val="center"/>
            <w:hideMark/>
          </w:tcPr>
          <w:p w14:paraId="04C77112"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1000</w:t>
            </w:r>
          </w:p>
        </w:tc>
        <w:tc>
          <w:tcPr>
            <w:tcW w:w="2000" w:type="dxa"/>
            <w:tcBorders>
              <w:top w:val="nil"/>
              <w:left w:val="nil"/>
              <w:bottom w:val="single" w:sz="4" w:space="0" w:color="auto"/>
              <w:right w:val="single" w:sz="4" w:space="0" w:color="auto"/>
            </w:tcBorders>
            <w:shd w:val="clear" w:color="auto" w:fill="auto"/>
            <w:noWrap/>
            <w:vAlign w:val="bottom"/>
            <w:hideMark/>
          </w:tcPr>
          <w:p w14:paraId="724980F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8E4E59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047CCD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1500</w:t>
            </w:r>
          </w:p>
        </w:tc>
        <w:tc>
          <w:tcPr>
            <w:tcW w:w="1903" w:type="dxa"/>
            <w:tcBorders>
              <w:top w:val="nil"/>
              <w:left w:val="nil"/>
              <w:bottom w:val="single" w:sz="4" w:space="0" w:color="auto"/>
              <w:right w:val="single" w:sz="4" w:space="0" w:color="auto"/>
            </w:tcBorders>
            <w:shd w:val="clear" w:color="auto" w:fill="auto"/>
            <w:noWrap/>
            <w:vAlign w:val="bottom"/>
            <w:hideMark/>
          </w:tcPr>
          <w:p w14:paraId="6D8ADDF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9000</w:t>
            </w:r>
          </w:p>
        </w:tc>
      </w:tr>
      <w:tr w:rsidR="00D9131B" w:rsidRPr="00AD525B" w14:paraId="59A7598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8E5EB2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26</w:t>
            </w:r>
          </w:p>
        </w:tc>
        <w:tc>
          <w:tcPr>
            <w:tcW w:w="3405" w:type="dxa"/>
            <w:tcBorders>
              <w:top w:val="nil"/>
              <w:left w:val="nil"/>
              <w:bottom w:val="single" w:sz="4" w:space="0" w:color="auto"/>
              <w:right w:val="single" w:sz="4" w:space="0" w:color="auto"/>
            </w:tcBorders>
            <w:shd w:val="clear" w:color="FFCC00" w:fill="FFFFFF"/>
            <w:noWrap/>
            <w:vAlign w:val="center"/>
            <w:hideMark/>
          </w:tcPr>
          <w:p w14:paraId="6779FD7E"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Drumul spre Sugas Bai</w:t>
            </w:r>
          </w:p>
        </w:tc>
        <w:tc>
          <w:tcPr>
            <w:tcW w:w="1720" w:type="dxa"/>
            <w:tcBorders>
              <w:top w:val="nil"/>
              <w:left w:val="nil"/>
              <w:bottom w:val="single" w:sz="4" w:space="0" w:color="auto"/>
              <w:right w:val="single" w:sz="4" w:space="0" w:color="auto"/>
            </w:tcBorders>
            <w:shd w:val="clear" w:color="FFCC00" w:fill="FFFFFF"/>
            <w:noWrap/>
            <w:vAlign w:val="center"/>
            <w:hideMark/>
          </w:tcPr>
          <w:p w14:paraId="4DFEC6EE"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8000</w:t>
            </w:r>
          </w:p>
        </w:tc>
        <w:tc>
          <w:tcPr>
            <w:tcW w:w="2000" w:type="dxa"/>
            <w:tcBorders>
              <w:top w:val="nil"/>
              <w:left w:val="nil"/>
              <w:bottom w:val="single" w:sz="4" w:space="0" w:color="auto"/>
              <w:right w:val="single" w:sz="4" w:space="0" w:color="auto"/>
            </w:tcBorders>
            <w:shd w:val="clear" w:color="auto" w:fill="auto"/>
            <w:noWrap/>
            <w:vAlign w:val="bottom"/>
            <w:hideMark/>
          </w:tcPr>
          <w:p w14:paraId="4222717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E68271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CAF978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12000</w:t>
            </w:r>
          </w:p>
        </w:tc>
        <w:tc>
          <w:tcPr>
            <w:tcW w:w="1903" w:type="dxa"/>
            <w:tcBorders>
              <w:top w:val="nil"/>
              <w:left w:val="nil"/>
              <w:bottom w:val="single" w:sz="4" w:space="0" w:color="auto"/>
              <w:right w:val="single" w:sz="4" w:space="0" w:color="auto"/>
            </w:tcBorders>
            <w:shd w:val="clear" w:color="auto" w:fill="auto"/>
            <w:noWrap/>
            <w:vAlign w:val="bottom"/>
            <w:hideMark/>
          </w:tcPr>
          <w:p w14:paraId="37552CE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72000</w:t>
            </w:r>
          </w:p>
        </w:tc>
      </w:tr>
      <w:tr w:rsidR="00D9131B" w:rsidRPr="00AD525B" w14:paraId="301FD10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421725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27</w:t>
            </w:r>
          </w:p>
        </w:tc>
        <w:tc>
          <w:tcPr>
            <w:tcW w:w="3405" w:type="dxa"/>
            <w:tcBorders>
              <w:top w:val="nil"/>
              <w:left w:val="nil"/>
              <w:bottom w:val="single" w:sz="4" w:space="0" w:color="auto"/>
              <w:right w:val="single" w:sz="4" w:space="0" w:color="auto"/>
            </w:tcBorders>
            <w:shd w:val="clear" w:color="000000" w:fill="FFFFFF"/>
            <w:noWrap/>
            <w:vAlign w:val="center"/>
            <w:hideMark/>
          </w:tcPr>
          <w:p w14:paraId="122B8012"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Energiei</w:t>
            </w:r>
          </w:p>
        </w:tc>
        <w:tc>
          <w:tcPr>
            <w:tcW w:w="1720" w:type="dxa"/>
            <w:tcBorders>
              <w:top w:val="nil"/>
              <w:left w:val="nil"/>
              <w:bottom w:val="single" w:sz="4" w:space="0" w:color="auto"/>
              <w:right w:val="single" w:sz="4" w:space="0" w:color="auto"/>
            </w:tcBorders>
            <w:shd w:val="clear" w:color="000000" w:fill="FFFFFF"/>
            <w:noWrap/>
            <w:vAlign w:val="center"/>
            <w:hideMark/>
          </w:tcPr>
          <w:p w14:paraId="29DCE292"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140</w:t>
            </w:r>
          </w:p>
        </w:tc>
        <w:tc>
          <w:tcPr>
            <w:tcW w:w="2000" w:type="dxa"/>
            <w:tcBorders>
              <w:top w:val="nil"/>
              <w:left w:val="nil"/>
              <w:bottom w:val="single" w:sz="4" w:space="0" w:color="auto"/>
              <w:right w:val="single" w:sz="4" w:space="0" w:color="auto"/>
            </w:tcBorders>
            <w:shd w:val="clear" w:color="auto" w:fill="auto"/>
            <w:noWrap/>
            <w:vAlign w:val="bottom"/>
            <w:hideMark/>
          </w:tcPr>
          <w:p w14:paraId="19ECBF1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2A6B130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8C6705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210</w:t>
            </w:r>
          </w:p>
        </w:tc>
        <w:tc>
          <w:tcPr>
            <w:tcW w:w="1903" w:type="dxa"/>
            <w:tcBorders>
              <w:top w:val="nil"/>
              <w:left w:val="nil"/>
              <w:bottom w:val="single" w:sz="4" w:space="0" w:color="auto"/>
              <w:right w:val="single" w:sz="4" w:space="0" w:color="auto"/>
            </w:tcBorders>
            <w:shd w:val="clear" w:color="auto" w:fill="auto"/>
            <w:noWrap/>
            <w:vAlign w:val="bottom"/>
            <w:hideMark/>
          </w:tcPr>
          <w:p w14:paraId="1FD100F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1260</w:t>
            </w:r>
          </w:p>
        </w:tc>
      </w:tr>
      <w:tr w:rsidR="00D9131B" w:rsidRPr="00AD525B" w14:paraId="2529C278"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FA23788"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28</w:t>
            </w:r>
          </w:p>
        </w:tc>
        <w:tc>
          <w:tcPr>
            <w:tcW w:w="3405" w:type="dxa"/>
            <w:tcBorders>
              <w:top w:val="nil"/>
              <w:left w:val="nil"/>
              <w:bottom w:val="single" w:sz="4" w:space="0" w:color="auto"/>
              <w:right w:val="single" w:sz="4" w:space="0" w:color="auto"/>
            </w:tcBorders>
            <w:shd w:val="clear" w:color="000000" w:fill="FFFFFF"/>
            <w:noWrap/>
            <w:vAlign w:val="center"/>
            <w:hideMark/>
          </w:tcPr>
          <w:p w14:paraId="1D39354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Erege</w:t>
            </w:r>
          </w:p>
        </w:tc>
        <w:tc>
          <w:tcPr>
            <w:tcW w:w="1720" w:type="dxa"/>
            <w:tcBorders>
              <w:top w:val="nil"/>
              <w:left w:val="nil"/>
              <w:bottom w:val="single" w:sz="4" w:space="0" w:color="auto"/>
              <w:right w:val="single" w:sz="4" w:space="0" w:color="auto"/>
            </w:tcBorders>
            <w:shd w:val="clear" w:color="000000" w:fill="FFFFFF"/>
            <w:noWrap/>
            <w:vAlign w:val="center"/>
            <w:hideMark/>
          </w:tcPr>
          <w:p w14:paraId="36BD823E"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420</w:t>
            </w:r>
          </w:p>
        </w:tc>
        <w:tc>
          <w:tcPr>
            <w:tcW w:w="2000" w:type="dxa"/>
            <w:tcBorders>
              <w:top w:val="nil"/>
              <w:left w:val="nil"/>
              <w:bottom w:val="single" w:sz="4" w:space="0" w:color="auto"/>
              <w:right w:val="single" w:sz="4" w:space="0" w:color="auto"/>
            </w:tcBorders>
            <w:shd w:val="clear" w:color="auto" w:fill="auto"/>
            <w:noWrap/>
            <w:vAlign w:val="bottom"/>
            <w:hideMark/>
          </w:tcPr>
          <w:p w14:paraId="1F3A46C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9B9703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A12015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630</w:t>
            </w:r>
          </w:p>
        </w:tc>
        <w:tc>
          <w:tcPr>
            <w:tcW w:w="1903" w:type="dxa"/>
            <w:tcBorders>
              <w:top w:val="nil"/>
              <w:left w:val="nil"/>
              <w:bottom w:val="single" w:sz="4" w:space="0" w:color="auto"/>
              <w:right w:val="single" w:sz="4" w:space="0" w:color="auto"/>
            </w:tcBorders>
            <w:shd w:val="clear" w:color="auto" w:fill="auto"/>
            <w:noWrap/>
            <w:vAlign w:val="bottom"/>
            <w:hideMark/>
          </w:tcPr>
          <w:p w14:paraId="1FCA0B8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3780</w:t>
            </w:r>
          </w:p>
        </w:tc>
      </w:tr>
      <w:tr w:rsidR="00D9131B" w:rsidRPr="00AD525B" w14:paraId="7ABC7A7F"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E16297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29</w:t>
            </w:r>
          </w:p>
        </w:tc>
        <w:tc>
          <w:tcPr>
            <w:tcW w:w="3405" w:type="dxa"/>
            <w:tcBorders>
              <w:top w:val="nil"/>
              <w:left w:val="nil"/>
              <w:bottom w:val="single" w:sz="4" w:space="0" w:color="auto"/>
              <w:right w:val="single" w:sz="4" w:space="0" w:color="auto"/>
            </w:tcBorders>
            <w:shd w:val="clear" w:color="000000" w:fill="FFFFFF"/>
            <w:noWrap/>
            <w:vAlign w:val="center"/>
            <w:hideMark/>
          </w:tcPr>
          <w:p w14:paraId="4340C89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Fabricii</w:t>
            </w:r>
          </w:p>
        </w:tc>
        <w:tc>
          <w:tcPr>
            <w:tcW w:w="1720" w:type="dxa"/>
            <w:tcBorders>
              <w:top w:val="nil"/>
              <w:left w:val="nil"/>
              <w:bottom w:val="single" w:sz="4" w:space="0" w:color="auto"/>
              <w:right w:val="single" w:sz="4" w:space="0" w:color="auto"/>
            </w:tcBorders>
            <w:shd w:val="clear" w:color="000000" w:fill="FFFFFF"/>
            <w:noWrap/>
            <w:vAlign w:val="center"/>
            <w:hideMark/>
          </w:tcPr>
          <w:p w14:paraId="275B2776"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940</w:t>
            </w:r>
          </w:p>
        </w:tc>
        <w:tc>
          <w:tcPr>
            <w:tcW w:w="2000" w:type="dxa"/>
            <w:tcBorders>
              <w:top w:val="nil"/>
              <w:left w:val="nil"/>
              <w:bottom w:val="single" w:sz="4" w:space="0" w:color="auto"/>
              <w:right w:val="single" w:sz="4" w:space="0" w:color="auto"/>
            </w:tcBorders>
            <w:shd w:val="clear" w:color="auto" w:fill="auto"/>
            <w:noWrap/>
            <w:vAlign w:val="bottom"/>
            <w:hideMark/>
          </w:tcPr>
          <w:p w14:paraId="6F05A9F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756493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444813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1410</w:t>
            </w:r>
          </w:p>
        </w:tc>
        <w:tc>
          <w:tcPr>
            <w:tcW w:w="1903" w:type="dxa"/>
            <w:tcBorders>
              <w:top w:val="nil"/>
              <w:left w:val="nil"/>
              <w:bottom w:val="single" w:sz="4" w:space="0" w:color="auto"/>
              <w:right w:val="single" w:sz="4" w:space="0" w:color="auto"/>
            </w:tcBorders>
            <w:shd w:val="clear" w:color="auto" w:fill="auto"/>
            <w:noWrap/>
            <w:vAlign w:val="bottom"/>
            <w:hideMark/>
          </w:tcPr>
          <w:p w14:paraId="631D6BC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8460</w:t>
            </w:r>
          </w:p>
        </w:tc>
      </w:tr>
      <w:tr w:rsidR="00D9131B" w:rsidRPr="00AD525B" w14:paraId="1391FDF8"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BB445BC"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30</w:t>
            </w:r>
          </w:p>
        </w:tc>
        <w:tc>
          <w:tcPr>
            <w:tcW w:w="3405" w:type="dxa"/>
            <w:tcBorders>
              <w:top w:val="nil"/>
              <w:left w:val="nil"/>
              <w:bottom w:val="single" w:sz="4" w:space="0" w:color="auto"/>
              <w:right w:val="single" w:sz="4" w:space="0" w:color="auto"/>
            </w:tcBorders>
            <w:shd w:val="clear" w:color="000000" w:fill="FFFFFF"/>
            <w:noWrap/>
            <w:vAlign w:val="center"/>
            <w:hideMark/>
          </w:tcPr>
          <w:p w14:paraId="3DE410D8"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Fânului</w:t>
            </w:r>
          </w:p>
        </w:tc>
        <w:tc>
          <w:tcPr>
            <w:tcW w:w="1720" w:type="dxa"/>
            <w:tcBorders>
              <w:top w:val="nil"/>
              <w:left w:val="nil"/>
              <w:bottom w:val="single" w:sz="4" w:space="0" w:color="auto"/>
              <w:right w:val="single" w:sz="4" w:space="0" w:color="auto"/>
            </w:tcBorders>
            <w:shd w:val="clear" w:color="000000" w:fill="FFFFFF"/>
            <w:noWrap/>
            <w:vAlign w:val="center"/>
            <w:hideMark/>
          </w:tcPr>
          <w:p w14:paraId="7166F63F"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280</w:t>
            </w:r>
          </w:p>
        </w:tc>
        <w:tc>
          <w:tcPr>
            <w:tcW w:w="2000" w:type="dxa"/>
            <w:tcBorders>
              <w:top w:val="nil"/>
              <w:left w:val="nil"/>
              <w:bottom w:val="single" w:sz="4" w:space="0" w:color="auto"/>
              <w:right w:val="single" w:sz="4" w:space="0" w:color="auto"/>
            </w:tcBorders>
            <w:shd w:val="clear" w:color="auto" w:fill="auto"/>
            <w:noWrap/>
            <w:vAlign w:val="bottom"/>
            <w:hideMark/>
          </w:tcPr>
          <w:p w14:paraId="1601CF8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E83B65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DF67C2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420</w:t>
            </w:r>
          </w:p>
        </w:tc>
        <w:tc>
          <w:tcPr>
            <w:tcW w:w="1903" w:type="dxa"/>
            <w:tcBorders>
              <w:top w:val="nil"/>
              <w:left w:val="nil"/>
              <w:bottom w:val="single" w:sz="4" w:space="0" w:color="auto"/>
              <w:right w:val="single" w:sz="4" w:space="0" w:color="auto"/>
            </w:tcBorders>
            <w:shd w:val="clear" w:color="auto" w:fill="auto"/>
            <w:noWrap/>
            <w:vAlign w:val="bottom"/>
            <w:hideMark/>
          </w:tcPr>
          <w:p w14:paraId="74058A2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2520</w:t>
            </w:r>
          </w:p>
        </w:tc>
      </w:tr>
      <w:tr w:rsidR="00D9131B" w:rsidRPr="00AD525B" w14:paraId="3EE18F48"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2C8DA0D"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31</w:t>
            </w:r>
          </w:p>
        </w:tc>
        <w:tc>
          <w:tcPr>
            <w:tcW w:w="3405" w:type="dxa"/>
            <w:tcBorders>
              <w:top w:val="nil"/>
              <w:left w:val="nil"/>
              <w:bottom w:val="single" w:sz="4" w:space="0" w:color="auto"/>
              <w:right w:val="single" w:sz="4" w:space="0" w:color="auto"/>
            </w:tcBorders>
            <w:shd w:val="clear" w:color="FFCC00" w:fill="FFFFFF"/>
            <w:noWrap/>
            <w:vAlign w:val="center"/>
            <w:hideMark/>
          </w:tcPr>
          <w:p w14:paraId="4E61FF1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Gabor Aron</w:t>
            </w:r>
          </w:p>
        </w:tc>
        <w:tc>
          <w:tcPr>
            <w:tcW w:w="1720" w:type="dxa"/>
            <w:tcBorders>
              <w:top w:val="nil"/>
              <w:left w:val="nil"/>
              <w:bottom w:val="single" w:sz="4" w:space="0" w:color="auto"/>
              <w:right w:val="single" w:sz="4" w:space="0" w:color="auto"/>
            </w:tcBorders>
            <w:shd w:val="clear" w:color="FFCC00" w:fill="FFFFFF"/>
            <w:noWrap/>
            <w:vAlign w:val="center"/>
            <w:hideMark/>
          </w:tcPr>
          <w:p w14:paraId="2083CB15"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576</w:t>
            </w:r>
          </w:p>
        </w:tc>
        <w:tc>
          <w:tcPr>
            <w:tcW w:w="2000" w:type="dxa"/>
            <w:tcBorders>
              <w:top w:val="nil"/>
              <w:left w:val="nil"/>
              <w:bottom w:val="single" w:sz="4" w:space="0" w:color="auto"/>
              <w:right w:val="single" w:sz="4" w:space="0" w:color="auto"/>
            </w:tcBorders>
            <w:shd w:val="clear" w:color="auto" w:fill="auto"/>
            <w:noWrap/>
            <w:vAlign w:val="bottom"/>
            <w:hideMark/>
          </w:tcPr>
          <w:p w14:paraId="7B12A12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4BDE5D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426F5E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864</w:t>
            </w:r>
          </w:p>
        </w:tc>
        <w:tc>
          <w:tcPr>
            <w:tcW w:w="1903" w:type="dxa"/>
            <w:tcBorders>
              <w:top w:val="nil"/>
              <w:left w:val="nil"/>
              <w:bottom w:val="single" w:sz="4" w:space="0" w:color="auto"/>
              <w:right w:val="single" w:sz="4" w:space="0" w:color="auto"/>
            </w:tcBorders>
            <w:shd w:val="clear" w:color="auto" w:fill="auto"/>
            <w:noWrap/>
            <w:vAlign w:val="bottom"/>
            <w:hideMark/>
          </w:tcPr>
          <w:p w14:paraId="75B5148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5184</w:t>
            </w:r>
          </w:p>
        </w:tc>
      </w:tr>
      <w:tr w:rsidR="00D9131B" w:rsidRPr="00AD525B" w14:paraId="43D7B8B5"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E4289F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32</w:t>
            </w:r>
          </w:p>
        </w:tc>
        <w:tc>
          <w:tcPr>
            <w:tcW w:w="3405" w:type="dxa"/>
            <w:tcBorders>
              <w:top w:val="nil"/>
              <w:left w:val="nil"/>
              <w:bottom w:val="single" w:sz="4" w:space="0" w:color="auto"/>
              <w:right w:val="single" w:sz="4" w:space="0" w:color="auto"/>
            </w:tcBorders>
            <w:shd w:val="clear" w:color="000000" w:fill="FFFFFF"/>
            <w:noWrap/>
            <w:vAlign w:val="center"/>
            <w:hideMark/>
          </w:tcPr>
          <w:p w14:paraId="09B35CD1"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Gáll Sándor</w:t>
            </w:r>
          </w:p>
        </w:tc>
        <w:tc>
          <w:tcPr>
            <w:tcW w:w="1720" w:type="dxa"/>
            <w:tcBorders>
              <w:top w:val="nil"/>
              <w:left w:val="nil"/>
              <w:bottom w:val="single" w:sz="4" w:space="0" w:color="auto"/>
              <w:right w:val="single" w:sz="4" w:space="0" w:color="auto"/>
            </w:tcBorders>
            <w:shd w:val="clear" w:color="000000" w:fill="FFFFFF"/>
            <w:noWrap/>
            <w:vAlign w:val="center"/>
            <w:hideMark/>
          </w:tcPr>
          <w:p w14:paraId="40FC651D"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700</w:t>
            </w:r>
          </w:p>
        </w:tc>
        <w:tc>
          <w:tcPr>
            <w:tcW w:w="2000" w:type="dxa"/>
            <w:tcBorders>
              <w:top w:val="nil"/>
              <w:left w:val="nil"/>
              <w:bottom w:val="single" w:sz="4" w:space="0" w:color="auto"/>
              <w:right w:val="single" w:sz="4" w:space="0" w:color="auto"/>
            </w:tcBorders>
            <w:shd w:val="clear" w:color="auto" w:fill="auto"/>
            <w:noWrap/>
            <w:vAlign w:val="bottom"/>
            <w:hideMark/>
          </w:tcPr>
          <w:p w14:paraId="2DBFE34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57FCBA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2B5895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1050</w:t>
            </w:r>
          </w:p>
        </w:tc>
        <w:tc>
          <w:tcPr>
            <w:tcW w:w="1903" w:type="dxa"/>
            <w:tcBorders>
              <w:top w:val="nil"/>
              <w:left w:val="nil"/>
              <w:bottom w:val="single" w:sz="4" w:space="0" w:color="auto"/>
              <w:right w:val="single" w:sz="4" w:space="0" w:color="auto"/>
            </w:tcBorders>
            <w:shd w:val="clear" w:color="auto" w:fill="auto"/>
            <w:noWrap/>
            <w:vAlign w:val="bottom"/>
            <w:hideMark/>
          </w:tcPr>
          <w:p w14:paraId="09635C4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6300</w:t>
            </w:r>
          </w:p>
        </w:tc>
      </w:tr>
      <w:tr w:rsidR="00D9131B" w:rsidRPr="00AD525B" w14:paraId="1493DB0C"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D5C8F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33</w:t>
            </w:r>
          </w:p>
        </w:tc>
        <w:tc>
          <w:tcPr>
            <w:tcW w:w="3405" w:type="dxa"/>
            <w:tcBorders>
              <w:top w:val="nil"/>
              <w:left w:val="nil"/>
              <w:bottom w:val="single" w:sz="4" w:space="0" w:color="auto"/>
              <w:right w:val="single" w:sz="4" w:space="0" w:color="auto"/>
            </w:tcBorders>
            <w:shd w:val="clear" w:color="000000" w:fill="FFFFFF"/>
            <w:noWrap/>
            <w:vAlign w:val="center"/>
            <w:hideMark/>
          </w:tcPr>
          <w:p w14:paraId="358B98C1"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Garoafei</w:t>
            </w:r>
          </w:p>
        </w:tc>
        <w:tc>
          <w:tcPr>
            <w:tcW w:w="1720" w:type="dxa"/>
            <w:tcBorders>
              <w:top w:val="nil"/>
              <w:left w:val="nil"/>
              <w:bottom w:val="single" w:sz="4" w:space="0" w:color="auto"/>
              <w:right w:val="single" w:sz="4" w:space="0" w:color="auto"/>
            </w:tcBorders>
            <w:shd w:val="clear" w:color="000000" w:fill="FFFFFF"/>
            <w:noWrap/>
            <w:vAlign w:val="center"/>
            <w:hideMark/>
          </w:tcPr>
          <w:p w14:paraId="476FE29A"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500</w:t>
            </w:r>
          </w:p>
        </w:tc>
        <w:tc>
          <w:tcPr>
            <w:tcW w:w="2000" w:type="dxa"/>
            <w:tcBorders>
              <w:top w:val="nil"/>
              <w:left w:val="nil"/>
              <w:bottom w:val="single" w:sz="4" w:space="0" w:color="auto"/>
              <w:right w:val="single" w:sz="4" w:space="0" w:color="auto"/>
            </w:tcBorders>
            <w:shd w:val="clear" w:color="auto" w:fill="auto"/>
            <w:noWrap/>
            <w:vAlign w:val="bottom"/>
            <w:hideMark/>
          </w:tcPr>
          <w:p w14:paraId="2A551A8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DE71B5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611775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750</w:t>
            </w:r>
          </w:p>
        </w:tc>
        <w:tc>
          <w:tcPr>
            <w:tcW w:w="1903" w:type="dxa"/>
            <w:tcBorders>
              <w:top w:val="nil"/>
              <w:left w:val="nil"/>
              <w:bottom w:val="single" w:sz="4" w:space="0" w:color="auto"/>
              <w:right w:val="single" w:sz="4" w:space="0" w:color="auto"/>
            </w:tcBorders>
            <w:shd w:val="clear" w:color="auto" w:fill="auto"/>
            <w:noWrap/>
            <w:vAlign w:val="bottom"/>
            <w:hideMark/>
          </w:tcPr>
          <w:p w14:paraId="271CBD3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4500</w:t>
            </w:r>
          </w:p>
        </w:tc>
      </w:tr>
      <w:tr w:rsidR="00D9131B" w:rsidRPr="00AD525B" w14:paraId="52F8B5F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7471CB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34</w:t>
            </w:r>
          </w:p>
        </w:tc>
        <w:tc>
          <w:tcPr>
            <w:tcW w:w="3405" w:type="dxa"/>
            <w:tcBorders>
              <w:top w:val="nil"/>
              <w:left w:val="nil"/>
              <w:bottom w:val="single" w:sz="4" w:space="0" w:color="auto"/>
              <w:right w:val="single" w:sz="4" w:space="0" w:color="auto"/>
            </w:tcBorders>
            <w:shd w:val="clear" w:color="000000" w:fill="FFFFFF"/>
            <w:noWrap/>
            <w:vAlign w:val="center"/>
            <w:hideMark/>
          </w:tcPr>
          <w:p w14:paraId="4E24C17D"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Gării</w:t>
            </w:r>
          </w:p>
        </w:tc>
        <w:tc>
          <w:tcPr>
            <w:tcW w:w="1720" w:type="dxa"/>
            <w:tcBorders>
              <w:top w:val="nil"/>
              <w:left w:val="nil"/>
              <w:bottom w:val="single" w:sz="4" w:space="0" w:color="auto"/>
              <w:right w:val="single" w:sz="4" w:space="0" w:color="auto"/>
            </w:tcBorders>
            <w:shd w:val="clear" w:color="000000" w:fill="FFFFFF"/>
            <w:noWrap/>
            <w:vAlign w:val="center"/>
            <w:hideMark/>
          </w:tcPr>
          <w:p w14:paraId="731FB6AB"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160</w:t>
            </w:r>
          </w:p>
        </w:tc>
        <w:tc>
          <w:tcPr>
            <w:tcW w:w="2000" w:type="dxa"/>
            <w:tcBorders>
              <w:top w:val="nil"/>
              <w:left w:val="nil"/>
              <w:bottom w:val="single" w:sz="4" w:space="0" w:color="auto"/>
              <w:right w:val="single" w:sz="4" w:space="0" w:color="auto"/>
            </w:tcBorders>
            <w:shd w:val="clear" w:color="auto" w:fill="auto"/>
            <w:noWrap/>
            <w:vAlign w:val="bottom"/>
            <w:hideMark/>
          </w:tcPr>
          <w:p w14:paraId="22AFAB4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84B28B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66712B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240</w:t>
            </w:r>
          </w:p>
        </w:tc>
        <w:tc>
          <w:tcPr>
            <w:tcW w:w="1903" w:type="dxa"/>
            <w:tcBorders>
              <w:top w:val="nil"/>
              <w:left w:val="nil"/>
              <w:bottom w:val="single" w:sz="4" w:space="0" w:color="auto"/>
              <w:right w:val="single" w:sz="4" w:space="0" w:color="auto"/>
            </w:tcBorders>
            <w:shd w:val="clear" w:color="auto" w:fill="auto"/>
            <w:noWrap/>
            <w:vAlign w:val="bottom"/>
            <w:hideMark/>
          </w:tcPr>
          <w:p w14:paraId="3B44A19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1440</w:t>
            </w:r>
          </w:p>
        </w:tc>
      </w:tr>
      <w:tr w:rsidR="00D9131B" w:rsidRPr="00AD525B" w14:paraId="2138DC22"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A6890FB"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35</w:t>
            </w:r>
          </w:p>
        </w:tc>
        <w:tc>
          <w:tcPr>
            <w:tcW w:w="3405" w:type="dxa"/>
            <w:tcBorders>
              <w:top w:val="nil"/>
              <w:left w:val="nil"/>
              <w:bottom w:val="single" w:sz="4" w:space="0" w:color="auto"/>
              <w:right w:val="single" w:sz="4" w:space="0" w:color="auto"/>
            </w:tcBorders>
            <w:shd w:val="clear" w:color="CCCCFF" w:fill="FFFFFF"/>
            <w:noWrap/>
            <w:vAlign w:val="center"/>
            <w:hideMark/>
          </w:tcPr>
          <w:p w14:paraId="088EAA07"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Ghioceilor</w:t>
            </w:r>
          </w:p>
        </w:tc>
        <w:tc>
          <w:tcPr>
            <w:tcW w:w="1720" w:type="dxa"/>
            <w:tcBorders>
              <w:top w:val="nil"/>
              <w:left w:val="nil"/>
              <w:bottom w:val="single" w:sz="4" w:space="0" w:color="auto"/>
              <w:right w:val="single" w:sz="4" w:space="0" w:color="auto"/>
            </w:tcBorders>
            <w:shd w:val="clear" w:color="CCCCFF" w:fill="FFFFFF"/>
            <w:noWrap/>
            <w:vAlign w:val="center"/>
            <w:hideMark/>
          </w:tcPr>
          <w:p w14:paraId="641D94E6"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720</w:t>
            </w:r>
          </w:p>
        </w:tc>
        <w:tc>
          <w:tcPr>
            <w:tcW w:w="2000" w:type="dxa"/>
            <w:tcBorders>
              <w:top w:val="nil"/>
              <w:left w:val="nil"/>
              <w:bottom w:val="single" w:sz="4" w:space="0" w:color="auto"/>
              <w:right w:val="single" w:sz="4" w:space="0" w:color="auto"/>
            </w:tcBorders>
            <w:shd w:val="clear" w:color="auto" w:fill="auto"/>
            <w:noWrap/>
            <w:vAlign w:val="bottom"/>
            <w:hideMark/>
          </w:tcPr>
          <w:p w14:paraId="5DE62AE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208903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D92A0C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1080</w:t>
            </w:r>
          </w:p>
        </w:tc>
        <w:tc>
          <w:tcPr>
            <w:tcW w:w="1903" w:type="dxa"/>
            <w:tcBorders>
              <w:top w:val="nil"/>
              <w:left w:val="nil"/>
              <w:bottom w:val="single" w:sz="4" w:space="0" w:color="auto"/>
              <w:right w:val="single" w:sz="4" w:space="0" w:color="auto"/>
            </w:tcBorders>
            <w:shd w:val="clear" w:color="auto" w:fill="auto"/>
            <w:noWrap/>
            <w:vAlign w:val="bottom"/>
            <w:hideMark/>
          </w:tcPr>
          <w:p w14:paraId="7D2F78C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6480</w:t>
            </w:r>
          </w:p>
        </w:tc>
      </w:tr>
      <w:tr w:rsidR="00D9131B" w:rsidRPr="00AD525B" w14:paraId="25BF0B59"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D61D19B"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36</w:t>
            </w:r>
          </w:p>
        </w:tc>
        <w:tc>
          <w:tcPr>
            <w:tcW w:w="3405" w:type="dxa"/>
            <w:tcBorders>
              <w:top w:val="nil"/>
              <w:left w:val="nil"/>
              <w:bottom w:val="single" w:sz="4" w:space="0" w:color="auto"/>
              <w:right w:val="single" w:sz="4" w:space="0" w:color="auto"/>
            </w:tcBorders>
            <w:shd w:val="clear" w:color="000000" w:fill="FFFFFF"/>
            <w:noWrap/>
            <w:vAlign w:val="center"/>
            <w:hideMark/>
          </w:tcPr>
          <w:p w14:paraId="4CB2E533"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Gödri Ferenc</w:t>
            </w:r>
          </w:p>
        </w:tc>
        <w:tc>
          <w:tcPr>
            <w:tcW w:w="1720" w:type="dxa"/>
            <w:tcBorders>
              <w:top w:val="nil"/>
              <w:left w:val="nil"/>
              <w:bottom w:val="single" w:sz="4" w:space="0" w:color="auto"/>
              <w:right w:val="single" w:sz="4" w:space="0" w:color="auto"/>
            </w:tcBorders>
            <w:shd w:val="clear" w:color="000000" w:fill="FFFFFF"/>
            <w:noWrap/>
            <w:vAlign w:val="center"/>
            <w:hideMark/>
          </w:tcPr>
          <w:p w14:paraId="060FB0B8"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260</w:t>
            </w:r>
          </w:p>
        </w:tc>
        <w:tc>
          <w:tcPr>
            <w:tcW w:w="2000" w:type="dxa"/>
            <w:tcBorders>
              <w:top w:val="nil"/>
              <w:left w:val="nil"/>
              <w:bottom w:val="single" w:sz="4" w:space="0" w:color="auto"/>
              <w:right w:val="single" w:sz="4" w:space="0" w:color="auto"/>
            </w:tcBorders>
            <w:shd w:val="clear" w:color="auto" w:fill="auto"/>
            <w:noWrap/>
            <w:vAlign w:val="bottom"/>
            <w:hideMark/>
          </w:tcPr>
          <w:p w14:paraId="22FB387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AB315B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354BC1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390</w:t>
            </w:r>
          </w:p>
        </w:tc>
        <w:tc>
          <w:tcPr>
            <w:tcW w:w="1903" w:type="dxa"/>
            <w:tcBorders>
              <w:top w:val="nil"/>
              <w:left w:val="nil"/>
              <w:bottom w:val="single" w:sz="4" w:space="0" w:color="auto"/>
              <w:right w:val="single" w:sz="4" w:space="0" w:color="auto"/>
            </w:tcBorders>
            <w:shd w:val="clear" w:color="auto" w:fill="auto"/>
            <w:noWrap/>
            <w:vAlign w:val="bottom"/>
            <w:hideMark/>
          </w:tcPr>
          <w:p w14:paraId="44C0711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2340</w:t>
            </w:r>
          </w:p>
        </w:tc>
      </w:tr>
      <w:tr w:rsidR="00D9131B" w:rsidRPr="00AD525B" w14:paraId="3C43CEF7"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D230B3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37</w:t>
            </w:r>
          </w:p>
        </w:tc>
        <w:tc>
          <w:tcPr>
            <w:tcW w:w="3405" w:type="dxa"/>
            <w:tcBorders>
              <w:top w:val="nil"/>
              <w:left w:val="nil"/>
              <w:bottom w:val="single" w:sz="4" w:space="0" w:color="auto"/>
              <w:right w:val="single" w:sz="4" w:space="0" w:color="auto"/>
            </w:tcBorders>
            <w:shd w:val="clear" w:color="000000" w:fill="FFFFFF"/>
            <w:noWrap/>
            <w:vAlign w:val="center"/>
            <w:hideMark/>
          </w:tcPr>
          <w:p w14:paraId="3471BAB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 xml:space="preserve">Grigore Bălan </w:t>
            </w:r>
          </w:p>
        </w:tc>
        <w:tc>
          <w:tcPr>
            <w:tcW w:w="1720" w:type="dxa"/>
            <w:tcBorders>
              <w:top w:val="nil"/>
              <w:left w:val="nil"/>
              <w:bottom w:val="single" w:sz="4" w:space="0" w:color="auto"/>
              <w:right w:val="single" w:sz="4" w:space="0" w:color="auto"/>
            </w:tcBorders>
            <w:shd w:val="clear" w:color="auto" w:fill="auto"/>
            <w:vAlign w:val="center"/>
            <w:hideMark/>
          </w:tcPr>
          <w:p w14:paraId="0A1586E8"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700</w:t>
            </w:r>
          </w:p>
        </w:tc>
        <w:tc>
          <w:tcPr>
            <w:tcW w:w="2000" w:type="dxa"/>
            <w:tcBorders>
              <w:top w:val="nil"/>
              <w:left w:val="nil"/>
              <w:bottom w:val="single" w:sz="4" w:space="0" w:color="auto"/>
              <w:right w:val="single" w:sz="4" w:space="0" w:color="auto"/>
            </w:tcBorders>
            <w:shd w:val="clear" w:color="auto" w:fill="auto"/>
            <w:noWrap/>
            <w:vAlign w:val="bottom"/>
            <w:hideMark/>
          </w:tcPr>
          <w:p w14:paraId="76E5262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FF4B48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9BD7DB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1050</w:t>
            </w:r>
          </w:p>
        </w:tc>
        <w:tc>
          <w:tcPr>
            <w:tcW w:w="1903" w:type="dxa"/>
            <w:tcBorders>
              <w:top w:val="nil"/>
              <w:left w:val="nil"/>
              <w:bottom w:val="single" w:sz="4" w:space="0" w:color="auto"/>
              <w:right w:val="single" w:sz="4" w:space="0" w:color="auto"/>
            </w:tcBorders>
            <w:shd w:val="clear" w:color="auto" w:fill="auto"/>
            <w:noWrap/>
            <w:vAlign w:val="bottom"/>
            <w:hideMark/>
          </w:tcPr>
          <w:p w14:paraId="758CF94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6300</w:t>
            </w:r>
          </w:p>
        </w:tc>
      </w:tr>
      <w:tr w:rsidR="00D9131B" w:rsidRPr="00AD525B" w14:paraId="2A12B00A"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067C029"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38</w:t>
            </w:r>
          </w:p>
        </w:tc>
        <w:tc>
          <w:tcPr>
            <w:tcW w:w="3405" w:type="dxa"/>
            <w:tcBorders>
              <w:top w:val="nil"/>
              <w:left w:val="nil"/>
              <w:bottom w:val="single" w:sz="4" w:space="0" w:color="auto"/>
              <w:right w:val="single" w:sz="4" w:space="0" w:color="auto"/>
            </w:tcBorders>
            <w:shd w:val="clear" w:color="000000" w:fill="FFFFFF"/>
            <w:noWrap/>
            <w:vAlign w:val="center"/>
            <w:hideMark/>
          </w:tcPr>
          <w:p w14:paraId="7743A3FB"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Grigore Bălan – ronduri</w:t>
            </w:r>
          </w:p>
        </w:tc>
        <w:tc>
          <w:tcPr>
            <w:tcW w:w="1720" w:type="dxa"/>
            <w:tcBorders>
              <w:top w:val="nil"/>
              <w:left w:val="nil"/>
              <w:bottom w:val="single" w:sz="4" w:space="0" w:color="auto"/>
              <w:right w:val="single" w:sz="4" w:space="0" w:color="auto"/>
            </w:tcBorders>
            <w:shd w:val="clear" w:color="auto" w:fill="auto"/>
            <w:vAlign w:val="center"/>
            <w:hideMark/>
          </w:tcPr>
          <w:p w14:paraId="78F6D223"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300</w:t>
            </w:r>
          </w:p>
        </w:tc>
        <w:tc>
          <w:tcPr>
            <w:tcW w:w="2000" w:type="dxa"/>
            <w:tcBorders>
              <w:top w:val="nil"/>
              <w:left w:val="nil"/>
              <w:bottom w:val="single" w:sz="4" w:space="0" w:color="auto"/>
              <w:right w:val="single" w:sz="4" w:space="0" w:color="auto"/>
            </w:tcBorders>
            <w:shd w:val="clear" w:color="auto" w:fill="auto"/>
            <w:noWrap/>
            <w:vAlign w:val="bottom"/>
            <w:hideMark/>
          </w:tcPr>
          <w:p w14:paraId="2FE86F9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30DDCD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5DD9D3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w:t>
            </w:r>
          </w:p>
        </w:tc>
        <w:tc>
          <w:tcPr>
            <w:tcW w:w="1903" w:type="dxa"/>
            <w:tcBorders>
              <w:top w:val="nil"/>
              <w:left w:val="nil"/>
              <w:bottom w:val="single" w:sz="4" w:space="0" w:color="auto"/>
              <w:right w:val="single" w:sz="4" w:space="0" w:color="auto"/>
            </w:tcBorders>
            <w:shd w:val="clear" w:color="auto" w:fill="auto"/>
            <w:noWrap/>
            <w:vAlign w:val="bottom"/>
            <w:hideMark/>
          </w:tcPr>
          <w:p w14:paraId="61E5058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2700</w:t>
            </w:r>
          </w:p>
        </w:tc>
      </w:tr>
      <w:tr w:rsidR="00D9131B" w:rsidRPr="00AD525B" w14:paraId="0D2F324E"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9F843DB"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39</w:t>
            </w:r>
          </w:p>
        </w:tc>
        <w:tc>
          <w:tcPr>
            <w:tcW w:w="3405" w:type="dxa"/>
            <w:tcBorders>
              <w:top w:val="nil"/>
              <w:left w:val="nil"/>
              <w:bottom w:val="single" w:sz="4" w:space="0" w:color="auto"/>
              <w:right w:val="single" w:sz="4" w:space="0" w:color="auto"/>
            </w:tcBorders>
            <w:shd w:val="clear" w:color="000000" w:fill="FFFFFF"/>
            <w:noWrap/>
            <w:vAlign w:val="center"/>
            <w:hideMark/>
          </w:tcPr>
          <w:p w14:paraId="344FE254"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Gróf Mikó Imre</w:t>
            </w:r>
          </w:p>
        </w:tc>
        <w:tc>
          <w:tcPr>
            <w:tcW w:w="1720" w:type="dxa"/>
            <w:tcBorders>
              <w:top w:val="nil"/>
              <w:left w:val="nil"/>
              <w:bottom w:val="single" w:sz="4" w:space="0" w:color="auto"/>
              <w:right w:val="single" w:sz="4" w:space="0" w:color="auto"/>
            </w:tcBorders>
            <w:shd w:val="clear" w:color="000000" w:fill="FFFFFF"/>
            <w:noWrap/>
            <w:vAlign w:val="center"/>
            <w:hideMark/>
          </w:tcPr>
          <w:p w14:paraId="77AA8C13"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300</w:t>
            </w:r>
          </w:p>
        </w:tc>
        <w:tc>
          <w:tcPr>
            <w:tcW w:w="2000" w:type="dxa"/>
            <w:tcBorders>
              <w:top w:val="nil"/>
              <w:left w:val="nil"/>
              <w:bottom w:val="single" w:sz="4" w:space="0" w:color="auto"/>
              <w:right w:val="single" w:sz="4" w:space="0" w:color="auto"/>
            </w:tcBorders>
            <w:shd w:val="clear" w:color="auto" w:fill="auto"/>
            <w:noWrap/>
            <w:vAlign w:val="bottom"/>
            <w:hideMark/>
          </w:tcPr>
          <w:p w14:paraId="64CCB3C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C18E0E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1781BE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w:t>
            </w:r>
          </w:p>
        </w:tc>
        <w:tc>
          <w:tcPr>
            <w:tcW w:w="1903" w:type="dxa"/>
            <w:tcBorders>
              <w:top w:val="nil"/>
              <w:left w:val="nil"/>
              <w:bottom w:val="single" w:sz="4" w:space="0" w:color="auto"/>
              <w:right w:val="single" w:sz="4" w:space="0" w:color="auto"/>
            </w:tcBorders>
            <w:shd w:val="clear" w:color="auto" w:fill="auto"/>
            <w:noWrap/>
            <w:vAlign w:val="bottom"/>
            <w:hideMark/>
          </w:tcPr>
          <w:p w14:paraId="77D3A35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2700</w:t>
            </w:r>
          </w:p>
        </w:tc>
      </w:tr>
      <w:tr w:rsidR="00D9131B" w:rsidRPr="00AD525B" w14:paraId="38C6532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6A9A19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40</w:t>
            </w:r>
          </w:p>
        </w:tc>
        <w:tc>
          <w:tcPr>
            <w:tcW w:w="3405" w:type="dxa"/>
            <w:tcBorders>
              <w:top w:val="nil"/>
              <w:left w:val="nil"/>
              <w:bottom w:val="single" w:sz="4" w:space="0" w:color="auto"/>
              <w:right w:val="single" w:sz="4" w:space="0" w:color="auto"/>
            </w:tcBorders>
            <w:shd w:val="clear" w:color="000000" w:fill="FFFFFF"/>
            <w:noWrap/>
            <w:vAlign w:val="center"/>
            <w:hideMark/>
          </w:tcPr>
          <w:p w14:paraId="14A91418"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Gyertyanfi Ferenc</w:t>
            </w:r>
          </w:p>
        </w:tc>
        <w:tc>
          <w:tcPr>
            <w:tcW w:w="1720" w:type="dxa"/>
            <w:tcBorders>
              <w:top w:val="nil"/>
              <w:left w:val="nil"/>
              <w:bottom w:val="single" w:sz="4" w:space="0" w:color="auto"/>
              <w:right w:val="single" w:sz="4" w:space="0" w:color="auto"/>
            </w:tcBorders>
            <w:shd w:val="clear" w:color="000000" w:fill="FFFFFF"/>
            <w:noWrap/>
            <w:vAlign w:val="center"/>
            <w:hideMark/>
          </w:tcPr>
          <w:p w14:paraId="3574A853"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200</w:t>
            </w:r>
          </w:p>
        </w:tc>
        <w:tc>
          <w:tcPr>
            <w:tcW w:w="2000" w:type="dxa"/>
            <w:tcBorders>
              <w:top w:val="nil"/>
              <w:left w:val="nil"/>
              <w:bottom w:val="single" w:sz="4" w:space="0" w:color="auto"/>
              <w:right w:val="single" w:sz="4" w:space="0" w:color="auto"/>
            </w:tcBorders>
            <w:shd w:val="clear" w:color="auto" w:fill="auto"/>
            <w:noWrap/>
            <w:vAlign w:val="bottom"/>
            <w:hideMark/>
          </w:tcPr>
          <w:p w14:paraId="576A363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20ADDEE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94DFDD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300</w:t>
            </w:r>
          </w:p>
        </w:tc>
        <w:tc>
          <w:tcPr>
            <w:tcW w:w="1903" w:type="dxa"/>
            <w:tcBorders>
              <w:top w:val="nil"/>
              <w:left w:val="nil"/>
              <w:bottom w:val="single" w:sz="4" w:space="0" w:color="auto"/>
              <w:right w:val="single" w:sz="4" w:space="0" w:color="auto"/>
            </w:tcBorders>
            <w:shd w:val="clear" w:color="auto" w:fill="auto"/>
            <w:noWrap/>
            <w:vAlign w:val="bottom"/>
            <w:hideMark/>
          </w:tcPr>
          <w:p w14:paraId="50110A5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1800</w:t>
            </w:r>
          </w:p>
        </w:tc>
      </w:tr>
      <w:tr w:rsidR="00D9131B" w:rsidRPr="00AD525B" w14:paraId="7AA08EC6"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B716EDD"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41</w:t>
            </w:r>
          </w:p>
        </w:tc>
        <w:tc>
          <w:tcPr>
            <w:tcW w:w="3405" w:type="dxa"/>
            <w:tcBorders>
              <w:top w:val="nil"/>
              <w:left w:val="nil"/>
              <w:bottom w:val="single" w:sz="4" w:space="0" w:color="auto"/>
              <w:right w:val="single" w:sz="4" w:space="0" w:color="auto"/>
            </w:tcBorders>
            <w:shd w:val="clear" w:color="000000" w:fill="FFFFFF"/>
            <w:noWrap/>
            <w:vAlign w:val="center"/>
            <w:hideMark/>
          </w:tcPr>
          <w:p w14:paraId="39B6F0BF"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Izvorului</w:t>
            </w:r>
          </w:p>
        </w:tc>
        <w:tc>
          <w:tcPr>
            <w:tcW w:w="1720" w:type="dxa"/>
            <w:tcBorders>
              <w:top w:val="nil"/>
              <w:left w:val="nil"/>
              <w:bottom w:val="single" w:sz="4" w:space="0" w:color="auto"/>
              <w:right w:val="single" w:sz="4" w:space="0" w:color="auto"/>
            </w:tcBorders>
            <w:shd w:val="clear" w:color="000000" w:fill="FFFFFF"/>
            <w:noWrap/>
            <w:vAlign w:val="center"/>
            <w:hideMark/>
          </w:tcPr>
          <w:p w14:paraId="3A3EAEC5"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360</w:t>
            </w:r>
          </w:p>
        </w:tc>
        <w:tc>
          <w:tcPr>
            <w:tcW w:w="2000" w:type="dxa"/>
            <w:tcBorders>
              <w:top w:val="nil"/>
              <w:left w:val="nil"/>
              <w:bottom w:val="single" w:sz="4" w:space="0" w:color="auto"/>
              <w:right w:val="single" w:sz="4" w:space="0" w:color="auto"/>
            </w:tcBorders>
            <w:shd w:val="clear" w:color="auto" w:fill="auto"/>
            <w:noWrap/>
            <w:vAlign w:val="bottom"/>
            <w:hideMark/>
          </w:tcPr>
          <w:p w14:paraId="11C39E2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897D95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47908B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540</w:t>
            </w:r>
          </w:p>
        </w:tc>
        <w:tc>
          <w:tcPr>
            <w:tcW w:w="1903" w:type="dxa"/>
            <w:tcBorders>
              <w:top w:val="nil"/>
              <w:left w:val="nil"/>
              <w:bottom w:val="single" w:sz="4" w:space="0" w:color="auto"/>
              <w:right w:val="single" w:sz="4" w:space="0" w:color="auto"/>
            </w:tcBorders>
            <w:shd w:val="clear" w:color="auto" w:fill="auto"/>
            <w:noWrap/>
            <w:vAlign w:val="bottom"/>
            <w:hideMark/>
          </w:tcPr>
          <w:p w14:paraId="02510E5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3240</w:t>
            </w:r>
          </w:p>
        </w:tc>
      </w:tr>
      <w:tr w:rsidR="00D9131B" w:rsidRPr="00AD525B" w14:paraId="1B428A85"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923A5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42</w:t>
            </w:r>
          </w:p>
        </w:tc>
        <w:tc>
          <w:tcPr>
            <w:tcW w:w="3405" w:type="dxa"/>
            <w:tcBorders>
              <w:top w:val="nil"/>
              <w:left w:val="nil"/>
              <w:bottom w:val="single" w:sz="4" w:space="0" w:color="auto"/>
              <w:right w:val="single" w:sz="4" w:space="0" w:color="auto"/>
            </w:tcBorders>
            <w:shd w:val="clear" w:color="000000" w:fill="FFFFFF"/>
            <w:noWrap/>
            <w:vAlign w:val="center"/>
            <w:hideMark/>
          </w:tcPr>
          <w:p w14:paraId="10D5087B"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József  Attila</w:t>
            </w:r>
          </w:p>
        </w:tc>
        <w:tc>
          <w:tcPr>
            <w:tcW w:w="1720" w:type="dxa"/>
            <w:tcBorders>
              <w:top w:val="nil"/>
              <w:left w:val="nil"/>
              <w:bottom w:val="single" w:sz="4" w:space="0" w:color="auto"/>
              <w:right w:val="single" w:sz="4" w:space="0" w:color="auto"/>
            </w:tcBorders>
            <w:shd w:val="clear" w:color="000000" w:fill="FFFFFF"/>
            <w:noWrap/>
            <w:vAlign w:val="center"/>
            <w:hideMark/>
          </w:tcPr>
          <w:p w14:paraId="57B3075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940</w:t>
            </w:r>
          </w:p>
        </w:tc>
        <w:tc>
          <w:tcPr>
            <w:tcW w:w="2000" w:type="dxa"/>
            <w:tcBorders>
              <w:top w:val="nil"/>
              <w:left w:val="nil"/>
              <w:bottom w:val="single" w:sz="4" w:space="0" w:color="auto"/>
              <w:right w:val="single" w:sz="4" w:space="0" w:color="auto"/>
            </w:tcBorders>
            <w:shd w:val="clear" w:color="auto" w:fill="auto"/>
            <w:noWrap/>
            <w:vAlign w:val="bottom"/>
            <w:hideMark/>
          </w:tcPr>
          <w:p w14:paraId="0A2C5D7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30B143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B138EB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1410</w:t>
            </w:r>
          </w:p>
        </w:tc>
        <w:tc>
          <w:tcPr>
            <w:tcW w:w="1903" w:type="dxa"/>
            <w:tcBorders>
              <w:top w:val="nil"/>
              <w:left w:val="nil"/>
              <w:bottom w:val="single" w:sz="4" w:space="0" w:color="auto"/>
              <w:right w:val="single" w:sz="4" w:space="0" w:color="auto"/>
            </w:tcBorders>
            <w:shd w:val="clear" w:color="auto" w:fill="auto"/>
            <w:noWrap/>
            <w:vAlign w:val="bottom"/>
            <w:hideMark/>
          </w:tcPr>
          <w:p w14:paraId="7856212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8460</w:t>
            </w:r>
          </w:p>
        </w:tc>
      </w:tr>
      <w:tr w:rsidR="00D9131B" w:rsidRPr="00AD525B" w14:paraId="139D5D2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2C8D061"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43</w:t>
            </w:r>
          </w:p>
        </w:tc>
        <w:tc>
          <w:tcPr>
            <w:tcW w:w="3405" w:type="dxa"/>
            <w:tcBorders>
              <w:top w:val="nil"/>
              <w:left w:val="nil"/>
              <w:bottom w:val="single" w:sz="4" w:space="0" w:color="auto"/>
              <w:right w:val="single" w:sz="4" w:space="0" w:color="auto"/>
            </w:tcBorders>
            <w:shd w:val="clear" w:color="000000" w:fill="FFFFFF"/>
            <w:noWrap/>
            <w:vAlign w:val="center"/>
            <w:hideMark/>
          </w:tcPr>
          <w:p w14:paraId="4CEEFEB1"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Kökényes</w:t>
            </w:r>
          </w:p>
        </w:tc>
        <w:tc>
          <w:tcPr>
            <w:tcW w:w="1720" w:type="dxa"/>
            <w:tcBorders>
              <w:top w:val="nil"/>
              <w:left w:val="nil"/>
              <w:bottom w:val="single" w:sz="4" w:space="0" w:color="auto"/>
              <w:right w:val="single" w:sz="4" w:space="0" w:color="auto"/>
            </w:tcBorders>
            <w:shd w:val="clear" w:color="000000" w:fill="FFFFFF"/>
            <w:noWrap/>
            <w:vAlign w:val="center"/>
            <w:hideMark/>
          </w:tcPr>
          <w:p w14:paraId="07ADA3E5"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430</w:t>
            </w:r>
          </w:p>
        </w:tc>
        <w:tc>
          <w:tcPr>
            <w:tcW w:w="2000" w:type="dxa"/>
            <w:tcBorders>
              <w:top w:val="nil"/>
              <w:left w:val="nil"/>
              <w:bottom w:val="single" w:sz="4" w:space="0" w:color="auto"/>
              <w:right w:val="single" w:sz="4" w:space="0" w:color="auto"/>
            </w:tcBorders>
            <w:shd w:val="clear" w:color="auto" w:fill="auto"/>
            <w:noWrap/>
            <w:vAlign w:val="bottom"/>
            <w:hideMark/>
          </w:tcPr>
          <w:p w14:paraId="2B7548A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D702A6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318343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645</w:t>
            </w:r>
          </w:p>
        </w:tc>
        <w:tc>
          <w:tcPr>
            <w:tcW w:w="1903" w:type="dxa"/>
            <w:tcBorders>
              <w:top w:val="nil"/>
              <w:left w:val="nil"/>
              <w:bottom w:val="single" w:sz="4" w:space="0" w:color="auto"/>
              <w:right w:val="single" w:sz="4" w:space="0" w:color="auto"/>
            </w:tcBorders>
            <w:shd w:val="clear" w:color="auto" w:fill="auto"/>
            <w:noWrap/>
            <w:vAlign w:val="bottom"/>
            <w:hideMark/>
          </w:tcPr>
          <w:p w14:paraId="3298310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3870</w:t>
            </w:r>
          </w:p>
        </w:tc>
      </w:tr>
      <w:tr w:rsidR="00D9131B" w:rsidRPr="00AD525B" w14:paraId="04F813C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70AFD21"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44</w:t>
            </w:r>
          </w:p>
        </w:tc>
        <w:tc>
          <w:tcPr>
            <w:tcW w:w="3405" w:type="dxa"/>
            <w:tcBorders>
              <w:top w:val="nil"/>
              <w:left w:val="nil"/>
              <w:bottom w:val="single" w:sz="4" w:space="0" w:color="auto"/>
              <w:right w:val="single" w:sz="4" w:space="0" w:color="auto"/>
            </w:tcBorders>
            <w:shd w:val="clear" w:color="000000" w:fill="FFFFFF"/>
            <w:noWrap/>
            <w:vAlign w:val="center"/>
            <w:hideMark/>
          </w:tcPr>
          <w:p w14:paraId="1B9DA6AB"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Konsza Samu</w:t>
            </w:r>
          </w:p>
        </w:tc>
        <w:tc>
          <w:tcPr>
            <w:tcW w:w="1720" w:type="dxa"/>
            <w:tcBorders>
              <w:top w:val="nil"/>
              <w:left w:val="nil"/>
              <w:bottom w:val="single" w:sz="4" w:space="0" w:color="auto"/>
              <w:right w:val="single" w:sz="4" w:space="0" w:color="auto"/>
            </w:tcBorders>
            <w:shd w:val="clear" w:color="000000" w:fill="FFFFFF"/>
            <w:noWrap/>
            <w:vAlign w:val="center"/>
            <w:hideMark/>
          </w:tcPr>
          <w:p w14:paraId="0A0FB322"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200</w:t>
            </w:r>
          </w:p>
        </w:tc>
        <w:tc>
          <w:tcPr>
            <w:tcW w:w="2000" w:type="dxa"/>
            <w:tcBorders>
              <w:top w:val="nil"/>
              <w:left w:val="nil"/>
              <w:bottom w:val="single" w:sz="4" w:space="0" w:color="auto"/>
              <w:right w:val="single" w:sz="4" w:space="0" w:color="auto"/>
            </w:tcBorders>
            <w:shd w:val="clear" w:color="auto" w:fill="auto"/>
            <w:noWrap/>
            <w:vAlign w:val="bottom"/>
            <w:hideMark/>
          </w:tcPr>
          <w:p w14:paraId="1757DDF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20EC2D6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F973B0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300</w:t>
            </w:r>
          </w:p>
        </w:tc>
        <w:tc>
          <w:tcPr>
            <w:tcW w:w="1903" w:type="dxa"/>
            <w:tcBorders>
              <w:top w:val="nil"/>
              <w:left w:val="nil"/>
              <w:bottom w:val="single" w:sz="4" w:space="0" w:color="auto"/>
              <w:right w:val="single" w:sz="4" w:space="0" w:color="auto"/>
            </w:tcBorders>
            <w:shd w:val="clear" w:color="auto" w:fill="auto"/>
            <w:noWrap/>
            <w:vAlign w:val="bottom"/>
            <w:hideMark/>
          </w:tcPr>
          <w:p w14:paraId="07C0A7F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1800</w:t>
            </w:r>
          </w:p>
        </w:tc>
      </w:tr>
      <w:tr w:rsidR="00D9131B" w:rsidRPr="00AD525B" w14:paraId="0CA0292D"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C1AC45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45</w:t>
            </w:r>
          </w:p>
        </w:tc>
        <w:tc>
          <w:tcPr>
            <w:tcW w:w="3405" w:type="dxa"/>
            <w:tcBorders>
              <w:top w:val="nil"/>
              <w:left w:val="nil"/>
              <w:bottom w:val="single" w:sz="4" w:space="0" w:color="auto"/>
              <w:right w:val="single" w:sz="4" w:space="0" w:color="auto"/>
            </w:tcBorders>
            <w:shd w:val="clear" w:color="FFCC00" w:fill="FFFFFF"/>
            <w:noWrap/>
            <w:vAlign w:val="center"/>
            <w:hideMark/>
          </w:tcPr>
          <w:p w14:paraId="69EAB5F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Korosi Csoma Sandor</w:t>
            </w:r>
          </w:p>
        </w:tc>
        <w:tc>
          <w:tcPr>
            <w:tcW w:w="1720" w:type="dxa"/>
            <w:tcBorders>
              <w:top w:val="nil"/>
              <w:left w:val="nil"/>
              <w:bottom w:val="single" w:sz="4" w:space="0" w:color="auto"/>
              <w:right w:val="single" w:sz="4" w:space="0" w:color="auto"/>
            </w:tcBorders>
            <w:shd w:val="clear" w:color="FFCC00" w:fill="FFFFFF"/>
            <w:noWrap/>
            <w:vAlign w:val="center"/>
            <w:hideMark/>
          </w:tcPr>
          <w:p w14:paraId="6C538A56"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330</w:t>
            </w:r>
          </w:p>
        </w:tc>
        <w:tc>
          <w:tcPr>
            <w:tcW w:w="2000" w:type="dxa"/>
            <w:tcBorders>
              <w:top w:val="nil"/>
              <w:left w:val="nil"/>
              <w:bottom w:val="single" w:sz="4" w:space="0" w:color="auto"/>
              <w:right w:val="single" w:sz="4" w:space="0" w:color="auto"/>
            </w:tcBorders>
            <w:shd w:val="clear" w:color="auto" w:fill="auto"/>
            <w:noWrap/>
            <w:vAlign w:val="bottom"/>
            <w:hideMark/>
          </w:tcPr>
          <w:p w14:paraId="5BEEFBA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A38290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78ACDB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495</w:t>
            </w:r>
          </w:p>
        </w:tc>
        <w:tc>
          <w:tcPr>
            <w:tcW w:w="1903" w:type="dxa"/>
            <w:tcBorders>
              <w:top w:val="nil"/>
              <w:left w:val="nil"/>
              <w:bottom w:val="single" w:sz="4" w:space="0" w:color="auto"/>
              <w:right w:val="single" w:sz="4" w:space="0" w:color="auto"/>
            </w:tcBorders>
            <w:shd w:val="clear" w:color="auto" w:fill="auto"/>
            <w:noWrap/>
            <w:vAlign w:val="bottom"/>
            <w:hideMark/>
          </w:tcPr>
          <w:p w14:paraId="03025C6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2970</w:t>
            </w:r>
          </w:p>
        </w:tc>
      </w:tr>
      <w:tr w:rsidR="00D9131B" w:rsidRPr="00AD525B" w14:paraId="727DDD6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7584E9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46</w:t>
            </w:r>
          </w:p>
        </w:tc>
        <w:tc>
          <w:tcPr>
            <w:tcW w:w="3405" w:type="dxa"/>
            <w:tcBorders>
              <w:top w:val="nil"/>
              <w:left w:val="nil"/>
              <w:bottom w:val="single" w:sz="4" w:space="0" w:color="auto"/>
              <w:right w:val="single" w:sz="4" w:space="0" w:color="auto"/>
            </w:tcBorders>
            <w:shd w:val="clear" w:color="000000" w:fill="FFFFFF"/>
            <w:noWrap/>
            <w:vAlign w:val="center"/>
            <w:hideMark/>
          </w:tcPr>
          <w:p w14:paraId="11CB938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Kós Károly</w:t>
            </w:r>
          </w:p>
        </w:tc>
        <w:tc>
          <w:tcPr>
            <w:tcW w:w="1720" w:type="dxa"/>
            <w:tcBorders>
              <w:top w:val="nil"/>
              <w:left w:val="nil"/>
              <w:bottom w:val="single" w:sz="4" w:space="0" w:color="auto"/>
              <w:right w:val="single" w:sz="4" w:space="0" w:color="auto"/>
            </w:tcBorders>
            <w:shd w:val="clear" w:color="FFCC00" w:fill="FFFFFF"/>
            <w:noWrap/>
            <w:vAlign w:val="center"/>
            <w:hideMark/>
          </w:tcPr>
          <w:p w14:paraId="49E81BEE"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1100</w:t>
            </w:r>
          </w:p>
        </w:tc>
        <w:tc>
          <w:tcPr>
            <w:tcW w:w="2000" w:type="dxa"/>
            <w:tcBorders>
              <w:top w:val="nil"/>
              <w:left w:val="nil"/>
              <w:bottom w:val="single" w:sz="4" w:space="0" w:color="auto"/>
              <w:right w:val="single" w:sz="4" w:space="0" w:color="auto"/>
            </w:tcBorders>
            <w:shd w:val="clear" w:color="auto" w:fill="auto"/>
            <w:noWrap/>
            <w:vAlign w:val="bottom"/>
            <w:hideMark/>
          </w:tcPr>
          <w:p w14:paraId="68844A8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62C31C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87E681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1650</w:t>
            </w:r>
          </w:p>
        </w:tc>
        <w:tc>
          <w:tcPr>
            <w:tcW w:w="1903" w:type="dxa"/>
            <w:tcBorders>
              <w:top w:val="nil"/>
              <w:left w:val="nil"/>
              <w:bottom w:val="single" w:sz="4" w:space="0" w:color="auto"/>
              <w:right w:val="single" w:sz="4" w:space="0" w:color="auto"/>
            </w:tcBorders>
            <w:shd w:val="clear" w:color="auto" w:fill="auto"/>
            <w:noWrap/>
            <w:vAlign w:val="bottom"/>
            <w:hideMark/>
          </w:tcPr>
          <w:p w14:paraId="046D5C6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9900</w:t>
            </w:r>
          </w:p>
        </w:tc>
      </w:tr>
      <w:tr w:rsidR="00D9131B" w:rsidRPr="00AD525B" w14:paraId="2B8763D2"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1A30B3C"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47</w:t>
            </w:r>
          </w:p>
        </w:tc>
        <w:tc>
          <w:tcPr>
            <w:tcW w:w="3405" w:type="dxa"/>
            <w:tcBorders>
              <w:top w:val="nil"/>
              <w:left w:val="nil"/>
              <w:bottom w:val="single" w:sz="4" w:space="0" w:color="auto"/>
              <w:right w:val="single" w:sz="4" w:space="0" w:color="auto"/>
            </w:tcBorders>
            <w:shd w:val="clear" w:color="000000" w:fill="FFFFFF"/>
            <w:noWrap/>
            <w:vAlign w:val="center"/>
            <w:hideMark/>
          </w:tcPr>
          <w:p w14:paraId="46F2E8C5"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Kossuth Lajos</w:t>
            </w:r>
          </w:p>
        </w:tc>
        <w:tc>
          <w:tcPr>
            <w:tcW w:w="1720" w:type="dxa"/>
            <w:tcBorders>
              <w:top w:val="nil"/>
              <w:left w:val="nil"/>
              <w:bottom w:val="single" w:sz="4" w:space="0" w:color="auto"/>
              <w:right w:val="single" w:sz="4" w:space="0" w:color="auto"/>
            </w:tcBorders>
            <w:shd w:val="clear" w:color="auto" w:fill="auto"/>
            <w:vAlign w:val="center"/>
            <w:hideMark/>
          </w:tcPr>
          <w:p w14:paraId="6FD89D96"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300</w:t>
            </w:r>
          </w:p>
        </w:tc>
        <w:tc>
          <w:tcPr>
            <w:tcW w:w="2000" w:type="dxa"/>
            <w:tcBorders>
              <w:top w:val="nil"/>
              <w:left w:val="nil"/>
              <w:bottom w:val="single" w:sz="4" w:space="0" w:color="auto"/>
              <w:right w:val="single" w:sz="4" w:space="0" w:color="auto"/>
            </w:tcBorders>
            <w:shd w:val="clear" w:color="auto" w:fill="auto"/>
            <w:noWrap/>
            <w:vAlign w:val="bottom"/>
            <w:hideMark/>
          </w:tcPr>
          <w:p w14:paraId="6422836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B1795E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2DF95F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w:t>
            </w:r>
          </w:p>
        </w:tc>
        <w:tc>
          <w:tcPr>
            <w:tcW w:w="1903" w:type="dxa"/>
            <w:tcBorders>
              <w:top w:val="nil"/>
              <w:left w:val="nil"/>
              <w:bottom w:val="single" w:sz="4" w:space="0" w:color="auto"/>
              <w:right w:val="single" w:sz="4" w:space="0" w:color="auto"/>
            </w:tcBorders>
            <w:shd w:val="clear" w:color="auto" w:fill="auto"/>
            <w:noWrap/>
            <w:vAlign w:val="bottom"/>
            <w:hideMark/>
          </w:tcPr>
          <w:p w14:paraId="0688072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2700</w:t>
            </w:r>
          </w:p>
        </w:tc>
      </w:tr>
      <w:tr w:rsidR="00D9131B" w:rsidRPr="00AD525B" w14:paraId="293FADD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40D4469"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48</w:t>
            </w:r>
          </w:p>
        </w:tc>
        <w:tc>
          <w:tcPr>
            <w:tcW w:w="3405" w:type="dxa"/>
            <w:tcBorders>
              <w:top w:val="nil"/>
              <w:left w:val="nil"/>
              <w:bottom w:val="single" w:sz="4" w:space="0" w:color="auto"/>
              <w:right w:val="single" w:sz="4" w:space="0" w:color="auto"/>
            </w:tcBorders>
            <w:shd w:val="clear" w:color="000000" w:fill="FFFFFF"/>
            <w:noWrap/>
            <w:vAlign w:val="center"/>
            <w:hideMark/>
          </w:tcPr>
          <w:p w14:paraId="0C0630D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Kriza János</w:t>
            </w:r>
          </w:p>
        </w:tc>
        <w:tc>
          <w:tcPr>
            <w:tcW w:w="1720" w:type="dxa"/>
            <w:tcBorders>
              <w:top w:val="nil"/>
              <w:left w:val="nil"/>
              <w:bottom w:val="single" w:sz="4" w:space="0" w:color="auto"/>
              <w:right w:val="single" w:sz="4" w:space="0" w:color="auto"/>
            </w:tcBorders>
            <w:shd w:val="clear" w:color="000000" w:fill="FFFFFF"/>
            <w:noWrap/>
            <w:vAlign w:val="center"/>
            <w:hideMark/>
          </w:tcPr>
          <w:p w14:paraId="648B45A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200</w:t>
            </w:r>
          </w:p>
        </w:tc>
        <w:tc>
          <w:tcPr>
            <w:tcW w:w="2000" w:type="dxa"/>
            <w:tcBorders>
              <w:top w:val="nil"/>
              <w:left w:val="nil"/>
              <w:bottom w:val="single" w:sz="4" w:space="0" w:color="auto"/>
              <w:right w:val="single" w:sz="4" w:space="0" w:color="auto"/>
            </w:tcBorders>
            <w:shd w:val="clear" w:color="auto" w:fill="auto"/>
            <w:noWrap/>
            <w:vAlign w:val="bottom"/>
            <w:hideMark/>
          </w:tcPr>
          <w:p w14:paraId="4DFCB47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2A4496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3A06D7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300</w:t>
            </w:r>
          </w:p>
        </w:tc>
        <w:tc>
          <w:tcPr>
            <w:tcW w:w="1903" w:type="dxa"/>
            <w:tcBorders>
              <w:top w:val="nil"/>
              <w:left w:val="nil"/>
              <w:bottom w:val="single" w:sz="4" w:space="0" w:color="auto"/>
              <w:right w:val="single" w:sz="4" w:space="0" w:color="auto"/>
            </w:tcBorders>
            <w:shd w:val="clear" w:color="auto" w:fill="auto"/>
            <w:noWrap/>
            <w:vAlign w:val="bottom"/>
            <w:hideMark/>
          </w:tcPr>
          <w:p w14:paraId="5C93B2D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1800</w:t>
            </w:r>
          </w:p>
        </w:tc>
      </w:tr>
      <w:tr w:rsidR="00D9131B" w:rsidRPr="00AD525B" w14:paraId="0F47227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AFC76CF"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49</w:t>
            </w:r>
          </w:p>
        </w:tc>
        <w:tc>
          <w:tcPr>
            <w:tcW w:w="3405" w:type="dxa"/>
            <w:tcBorders>
              <w:top w:val="nil"/>
              <w:left w:val="nil"/>
              <w:bottom w:val="single" w:sz="4" w:space="0" w:color="auto"/>
              <w:right w:val="single" w:sz="4" w:space="0" w:color="auto"/>
            </w:tcBorders>
            <w:shd w:val="clear" w:color="000000" w:fill="FFFFFF"/>
            <w:noWrap/>
            <w:vAlign w:val="center"/>
            <w:hideMark/>
          </w:tcPr>
          <w:p w14:paraId="1266A00B"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Lázár Mihály</w:t>
            </w:r>
          </w:p>
        </w:tc>
        <w:tc>
          <w:tcPr>
            <w:tcW w:w="1720" w:type="dxa"/>
            <w:tcBorders>
              <w:top w:val="nil"/>
              <w:left w:val="nil"/>
              <w:bottom w:val="single" w:sz="4" w:space="0" w:color="auto"/>
              <w:right w:val="single" w:sz="4" w:space="0" w:color="auto"/>
            </w:tcBorders>
            <w:shd w:val="clear" w:color="000000" w:fill="FFFFFF"/>
            <w:noWrap/>
            <w:vAlign w:val="center"/>
            <w:hideMark/>
          </w:tcPr>
          <w:p w14:paraId="06168C5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500</w:t>
            </w:r>
          </w:p>
        </w:tc>
        <w:tc>
          <w:tcPr>
            <w:tcW w:w="2000" w:type="dxa"/>
            <w:tcBorders>
              <w:top w:val="nil"/>
              <w:left w:val="nil"/>
              <w:bottom w:val="single" w:sz="4" w:space="0" w:color="auto"/>
              <w:right w:val="single" w:sz="4" w:space="0" w:color="auto"/>
            </w:tcBorders>
            <w:shd w:val="clear" w:color="auto" w:fill="auto"/>
            <w:noWrap/>
            <w:vAlign w:val="bottom"/>
            <w:hideMark/>
          </w:tcPr>
          <w:p w14:paraId="2A13480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0BF7E5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D5E161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750</w:t>
            </w:r>
          </w:p>
        </w:tc>
        <w:tc>
          <w:tcPr>
            <w:tcW w:w="1903" w:type="dxa"/>
            <w:tcBorders>
              <w:top w:val="nil"/>
              <w:left w:val="nil"/>
              <w:bottom w:val="single" w:sz="4" w:space="0" w:color="auto"/>
              <w:right w:val="single" w:sz="4" w:space="0" w:color="auto"/>
            </w:tcBorders>
            <w:shd w:val="clear" w:color="auto" w:fill="auto"/>
            <w:noWrap/>
            <w:vAlign w:val="bottom"/>
            <w:hideMark/>
          </w:tcPr>
          <w:p w14:paraId="6D812A7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4500</w:t>
            </w:r>
          </w:p>
        </w:tc>
      </w:tr>
      <w:tr w:rsidR="00D9131B" w:rsidRPr="00AD525B" w14:paraId="2F9A371A"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7015C2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50</w:t>
            </w:r>
          </w:p>
        </w:tc>
        <w:tc>
          <w:tcPr>
            <w:tcW w:w="3405" w:type="dxa"/>
            <w:tcBorders>
              <w:top w:val="nil"/>
              <w:left w:val="nil"/>
              <w:bottom w:val="single" w:sz="4" w:space="0" w:color="auto"/>
              <w:right w:val="single" w:sz="4" w:space="0" w:color="auto"/>
            </w:tcBorders>
            <w:shd w:val="clear" w:color="000000" w:fill="FFFFFF"/>
            <w:noWrap/>
            <w:vAlign w:val="center"/>
            <w:hideMark/>
          </w:tcPr>
          <w:p w14:paraId="4A3873B2"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Lăcrămioarei</w:t>
            </w:r>
          </w:p>
        </w:tc>
        <w:tc>
          <w:tcPr>
            <w:tcW w:w="1720" w:type="dxa"/>
            <w:tcBorders>
              <w:top w:val="nil"/>
              <w:left w:val="nil"/>
              <w:bottom w:val="single" w:sz="4" w:space="0" w:color="auto"/>
              <w:right w:val="single" w:sz="4" w:space="0" w:color="auto"/>
            </w:tcBorders>
            <w:shd w:val="clear" w:color="000000" w:fill="FFFFFF"/>
            <w:noWrap/>
            <w:vAlign w:val="center"/>
            <w:hideMark/>
          </w:tcPr>
          <w:p w14:paraId="72BB4A5A"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680</w:t>
            </w:r>
          </w:p>
        </w:tc>
        <w:tc>
          <w:tcPr>
            <w:tcW w:w="2000" w:type="dxa"/>
            <w:tcBorders>
              <w:top w:val="nil"/>
              <w:left w:val="nil"/>
              <w:bottom w:val="single" w:sz="4" w:space="0" w:color="auto"/>
              <w:right w:val="single" w:sz="4" w:space="0" w:color="auto"/>
            </w:tcBorders>
            <w:shd w:val="clear" w:color="auto" w:fill="auto"/>
            <w:noWrap/>
            <w:vAlign w:val="bottom"/>
            <w:hideMark/>
          </w:tcPr>
          <w:p w14:paraId="162064F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3CE44C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B305E9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1020</w:t>
            </w:r>
          </w:p>
        </w:tc>
        <w:tc>
          <w:tcPr>
            <w:tcW w:w="1903" w:type="dxa"/>
            <w:tcBorders>
              <w:top w:val="nil"/>
              <w:left w:val="nil"/>
              <w:bottom w:val="single" w:sz="4" w:space="0" w:color="auto"/>
              <w:right w:val="single" w:sz="4" w:space="0" w:color="auto"/>
            </w:tcBorders>
            <w:shd w:val="clear" w:color="auto" w:fill="auto"/>
            <w:noWrap/>
            <w:vAlign w:val="bottom"/>
            <w:hideMark/>
          </w:tcPr>
          <w:p w14:paraId="19AA26A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6120</w:t>
            </w:r>
          </w:p>
        </w:tc>
      </w:tr>
      <w:tr w:rsidR="00D9131B" w:rsidRPr="00AD525B" w14:paraId="6FA99D9F"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40B72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51</w:t>
            </w:r>
          </w:p>
        </w:tc>
        <w:tc>
          <w:tcPr>
            <w:tcW w:w="3405" w:type="dxa"/>
            <w:tcBorders>
              <w:top w:val="nil"/>
              <w:left w:val="nil"/>
              <w:bottom w:val="single" w:sz="4" w:space="0" w:color="auto"/>
              <w:right w:val="single" w:sz="4" w:space="0" w:color="auto"/>
            </w:tcBorders>
            <w:shd w:val="clear" w:color="FFFFCC" w:fill="FFFFFF"/>
            <w:noWrap/>
            <w:vAlign w:val="center"/>
            <w:hideMark/>
          </w:tcPr>
          <w:p w14:paraId="2FBE99A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Libertăţii</w:t>
            </w:r>
          </w:p>
        </w:tc>
        <w:tc>
          <w:tcPr>
            <w:tcW w:w="1720" w:type="dxa"/>
            <w:tcBorders>
              <w:top w:val="nil"/>
              <w:left w:val="nil"/>
              <w:bottom w:val="single" w:sz="4" w:space="0" w:color="auto"/>
              <w:right w:val="single" w:sz="4" w:space="0" w:color="auto"/>
            </w:tcBorders>
            <w:shd w:val="clear" w:color="FFFFCC" w:fill="FFFFFF"/>
            <w:noWrap/>
            <w:vAlign w:val="center"/>
            <w:hideMark/>
          </w:tcPr>
          <w:p w14:paraId="3E1855C8"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340</w:t>
            </w:r>
          </w:p>
        </w:tc>
        <w:tc>
          <w:tcPr>
            <w:tcW w:w="2000" w:type="dxa"/>
            <w:tcBorders>
              <w:top w:val="nil"/>
              <w:left w:val="nil"/>
              <w:bottom w:val="single" w:sz="4" w:space="0" w:color="auto"/>
              <w:right w:val="single" w:sz="4" w:space="0" w:color="auto"/>
            </w:tcBorders>
            <w:shd w:val="clear" w:color="auto" w:fill="auto"/>
            <w:noWrap/>
            <w:vAlign w:val="bottom"/>
            <w:hideMark/>
          </w:tcPr>
          <w:p w14:paraId="469FBE8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95C6DC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9ED0C8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510</w:t>
            </w:r>
          </w:p>
        </w:tc>
        <w:tc>
          <w:tcPr>
            <w:tcW w:w="1903" w:type="dxa"/>
            <w:tcBorders>
              <w:top w:val="nil"/>
              <w:left w:val="nil"/>
              <w:bottom w:val="single" w:sz="4" w:space="0" w:color="auto"/>
              <w:right w:val="single" w:sz="4" w:space="0" w:color="auto"/>
            </w:tcBorders>
            <w:shd w:val="clear" w:color="auto" w:fill="auto"/>
            <w:noWrap/>
            <w:vAlign w:val="bottom"/>
            <w:hideMark/>
          </w:tcPr>
          <w:p w14:paraId="460602E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3060</w:t>
            </w:r>
          </w:p>
        </w:tc>
      </w:tr>
      <w:tr w:rsidR="00D9131B" w:rsidRPr="00AD525B" w14:paraId="622BD947"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910D0D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lastRenderedPageBreak/>
              <w:t>52</w:t>
            </w:r>
          </w:p>
        </w:tc>
        <w:tc>
          <w:tcPr>
            <w:tcW w:w="3405" w:type="dxa"/>
            <w:tcBorders>
              <w:top w:val="nil"/>
              <w:left w:val="nil"/>
              <w:bottom w:val="single" w:sz="4" w:space="0" w:color="auto"/>
              <w:right w:val="single" w:sz="4" w:space="0" w:color="auto"/>
            </w:tcBorders>
            <w:shd w:val="clear" w:color="000000" w:fill="FFFFFF"/>
            <w:noWrap/>
            <w:vAlign w:val="center"/>
            <w:hideMark/>
          </w:tcPr>
          <w:p w14:paraId="7528166D"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Lt. Păiuş David</w:t>
            </w:r>
          </w:p>
        </w:tc>
        <w:tc>
          <w:tcPr>
            <w:tcW w:w="1720" w:type="dxa"/>
            <w:tcBorders>
              <w:top w:val="nil"/>
              <w:left w:val="nil"/>
              <w:bottom w:val="single" w:sz="4" w:space="0" w:color="auto"/>
              <w:right w:val="single" w:sz="4" w:space="0" w:color="auto"/>
            </w:tcBorders>
            <w:shd w:val="clear" w:color="auto" w:fill="auto"/>
            <w:vAlign w:val="center"/>
            <w:hideMark/>
          </w:tcPr>
          <w:p w14:paraId="1DF14365"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1900</w:t>
            </w:r>
          </w:p>
        </w:tc>
        <w:tc>
          <w:tcPr>
            <w:tcW w:w="2000" w:type="dxa"/>
            <w:tcBorders>
              <w:top w:val="nil"/>
              <w:left w:val="nil"/>
              <w:bottom w:val="single" w:sz="4" w:space="0" w:color="auto"/>
              <w:right w:val="single" w:sz="4" w:space="0" w:color="auto"/>
            </w:tcBorders>
            <w:shd w:val="clear" w:color="auto" w:fill="auto"/>
            <w:noWrap/>
            <w:vAlign w:val="bottom"/>
            <w:hideMark/>
          </w:tcPr>
          <w:p w14:paraId="4BB32D7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3E41BC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10A6A3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2850</w:t>
            </w:r>
          </w:p>
        </w:tc>
        <w:tc>
          <w:tcPr>
            <w:tcW w:w="1903" w:type="dxa"/>
            <w:tcBorders>
              <w:top w:val="nil"/>
              <w:left w:val="nil"/>
              <w:bottom w:val="single" w:sz="4" w:space="0" w:color="auto"/>
              <w:right w:val="single" w:sz="4" w:space="0" w:color="auto"/>
            </w:tcBorders>
            <w:shd w:val="clear" w:color="auto" w:fill="auto"/>
            <w:noWrap/>
            <w:vAlign w:val="bottom"/>
            <w:hideMark/>
          </w:tcPr>
          <w:p w14:paraId="1798F64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17100</w:t>
            </w:r>
          </w:p>
        </w:tc>
      </w:tr>
      <w:tr w:rsidR="00D9131B" w:rsidRPr="00AD525B" w14:paraId="626E26C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73B657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53</w:t>
            </w:r>
          </w:p>
        </w:tc>
        <w:tc>
          <w:tcPr>
            <w:tcW w:w="3405" w:type="dxa"/>
            <w:tcBorders>
              <w:top w:val="nil"/>
              <w:left w:val="nil"/>
              <w:bottom w:val="single" w:sz="4" w:space="0" w:color="auto"/>
              <w:right w:val="single" w:sz="4" w:space="0" w:color="auto"/>
            </w:tcBorders>
            <w:shd w:val="clear" w:color="CCCCFF" w:fill="FFFFFF"/>
            <w:noWrap/>
            <w:vAlign w:val="center"/>
            <w:hideMark/>
          </w:tcPr>
          <w:p w14:paraId="4CAF621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Lunca Oltului</w:t>
            </w:r>
          </w:p>
        </w:tc>
        <w:tc>
          <w:tcPr>
            <w:tcW w:w="1720" w:type="dxa"/>
            <w:tcBorders>
              <w:top w:val="nil"/>
              <w:left w:val="nil"/>
              <w:bottom w:val="single" w:sz="4" w:space="0" w:color="auto"/>
              <w:right w:val="single" w:sz="4" w:space="0" w:color="auto"/>
            </w:tcBorders>
            <w:shd w:val="clear" w:color="auto" w:fill="auto"/>
            <w:vAlign w:val="center"/>
            <w:hideMark/>
          </w:tcPr>
          <w:p w14:paraId="7F51DA9F"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1600</w:t>
            </w:r>
          </w:p>
        </w:tc>
        <w:tc>
          <w:tcPr>
            <w:tcW w:w="2000" w:type="dxa"/>
            <w:tcBorders>
              <w:top w:val="nil"/>
              <w:left w:val="nil"/>
              <w:bottom w:val="single" w:sz="4" w:space="0" w:color="auto"/>
              <w:right w:val="single" w:sz="4" w:space="0" w:color="auto"/>
            </w:tcBorders>
            <w:shd w:val="clear" w:color="auto" w:fill="auto"/>
            <w:noWrap/>
            <w:vAlign w:val="bottom"/>
            <w:hideMark/>
          </w:tcPr>
          <w:p w14:paraId="023D0BA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AF51CA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858E65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2400</w:t>
            </w:r>
          </w:p>
        </w:tc>
        <w:tc>
          <w:tcPr>
            <w:tcW w:w="1903" w:type="dxa"/>
            <w:tcBorders>
              <w:top w:val="nil"/>
              <w:left w:val="nil"/>
              <w:bottom w:val="single" w:sz="4" w:space="0" w:color="auto"/>
              <w:right w:val="single" w:sz="4" w:space="0" w:color="auto"/>
            </w:tcBorders>
            <w:shd w:val="clear" w:color="auto" w:fill="auto"/>
            <w:noWrap/>
            <w:vAlign w:val="bottom"/>
            <w:hideMark/>
          </w:tcPr>
          <w:p w14:paraId="758AA1C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14400</w:t>
            </w:r>
          </w:p>
        </w:tc>
      </w:tr>
      <w:tr w:rsidR="00D9131B" w:rsidRPr="00AD525B" w14:paraId="6CD94658"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D1F94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54</w:t>
            </w:r>
          </w:p>
        </w:tc>
        <w:tc>
          <w:tcPr>
            <w:tcW w:w="3405" w:type="dxa"/>
            <w:tcBorders>
              <w:top w:val="nil"/>
              <w:left w:val="nil"/>
              <w:bottom w:val="single" w:sz="4" w:space="0" w:color="auto"/>
              <w:right w:val="single" w:sz="4" w:space="0" w:color="auto"/>
            </w:tcBorders>
            <w:shd w:val="clear" w:color="000000" w:fill="FFFFFF"/>
            <w:noWrap/>
            <w:vAlign w:val="center"/>
            <w:hideMark/>
          </w:tcPr>
          <w:p w14:paraId="30541A77"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Mikes Kelemen</w:t>
            </w:r>
          </w:p>
        </w:tc>
        <w:tc>
          <w:tcPr>
            <w:tcW w:w="1720" w:type="dxa"/>
            <w:tcBorders>
              <w:top w:val="nil"/>
              <w:left w:val="nil"/>
              <w:bottom w:val="single" w:sz="4" w:space="0" w:color="auto"/>
              <w:right w:val="single" w:sz="4" w:space="0" w:color="auto"/>
            </w:tcBorders>
            <w:shd w:val="clear" w:color="000000" w:fill="FFFFFF"/>
            <w:noWrap/>
            <w:vAlign w:val="center"/>
            <w:hideMark/>
          </w:tcPr>
          <w:p w14:paraId="258817A1"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250</w:t>
            </w:r>
          </w:p>
        </w:tc>
        <w:tc>
          <w:tcPr>
            <w:tcW w:w="2000" w:type="dxa"/>
            <w:tcBorders>
              <w:top w:val="nil"/>
              <w:left w:val="nil"/>
              <w:bottom w:val="single" w:sz="4" w:space="0" w:color="auto"/>
              <w:right w:val="single" w:sz="4" w:space="0" w:color="auto"/>
            </w:tcBorders>
            <w:shd w:val="clear" w:color="auto" w:fill="auto"/>
            <w:noWrap/>
            <w:vAlign w:val="bottom"/>
            <w:hideMark/>
          </w:tcPr>
          <w:p w14:paraId="70FF518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DE6AFC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5F2777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375</w:t>
            </w:r>
          </w:p>
        </w:tc>
        <w:tc>
          <w:tcPr>
            <w:tcW w:w="1903" w:type="dxa"/>
            <w:tcBorders>
              <w:top w:val="nil"/>
              <w:left w:val="nil"/>
              <w:bottom w:val="single" w:sz="4" w:space="0" w:color="auto"/>
              <w:right w:val="single" w:sz="4" w:space="0" w:color="auto"/>
            </w:tcBorders>
            <w:shd w:val="clear" w:color="auto" w:fill="auto"/>
            <w:noWrap/>
            <w:vAlign w:val="bottom"/>
            <w:hideMark/>
          </w:tcPr>
          <w:p w14:paraId="21DE6BC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2250</w:t>
            </w:r>
          </w:p>
        </w:tc>
      </w:tr>
      <w:tr w:rsidR="00D9131B" w:rsidRPr="00AD525B" w14:paraId="1D367916"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66C9FBE"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55</w:t>
            </w:r>
          </w:p>
        </w:tc>
        <w:tc>
          <w:tcPr>
            <w:tcW w:w="3405" w:type="dxa"/>
            <w:tcBorders>
              <w:top w:val="nil"/>
              <w:left w:val="nil"/>
              <w:bottom w:val="single" w:sz="4" w:space="0" w:color="auto"/>
              <w:right w:val="single" w:sz="4" w:space="0" w:color="auto"/>
            </w:tcBorders>
            <w:shd w:val="clear" w:color="000000" w:fill="FFFFFF"/>
            <w:noWrap/>
            <w:vAlign w:val="center"/>
            <w:hideMark/>
          </w:tcPr>
          <w:p w14:paraId="70392CF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Nicolae Bălcescu</w:t>
            </w:r>
          </w:p>
        </w:tc>
        <w:tc>
          <w:tcPr>
            <w:tcW w:w="1720" w:type="dxa"/>
            <w:tcBorders>
              <w:top w:val="nil"/>
              <w:left w:val="nil"/>
              <w:bottom w:val="single" w:sz="4" w:space="0" w:color="auto"/>
              <w:right w:val="single" w:sz="4" w:space="0" w:color="auto"/>
            </w:tcBorders>
            <w:shd w:val="clear" w:color="000000" w:fill="FFFFFF"/>
            <w:noWrap/>
            <w:vAlign w:val="center"/>
            <w:hideMark/>
          </w:tcPr>
          <w:p w14:paraId="5C7DE92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340</w:t>
            </w:r>
          </w:p>
        </w:tc>
        <w:tc>
          <w:tcPr>
            <w:tcW w:w="2000" w:type="dxa"/>
            <w:tcBorders>
              <w:top w:val="nil"/>
              <w:left w:val="nil"/>
              <w:bottom w:val="single" w:sz="4" w:space="0" w:color="auto"/>
              <w:right w:val="single" w:sz="4" w:space="0" w:color="auto"/>
            </w:tcBorders>
            <w:shd w:val="clear" w:color="auto" w:fill="auto"/>
            <w:noWrap/>
            <w:vAlign w:val="bottom"/>
            <w:hideMark/>
          </w:tcPr>
          <w:p w14:paraId="656546D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95C8F1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EEB048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510</w:t>
            </w:r>
          </w:p>
        </w:tc>
        <w:tc>
          <w:tcPr>
            <w:tcW w:w="1903" w:type="dxa"/>
            <w:tcBorders>
              <w:top w:val="nil"/>
              <w:left w:val="nil"/>
              <w:bottom w:val="single" w:sz="4" w:space="0" w:color="auto"/>
              <w:right w:val="single" w:sz="4" w:space="0" w:color="auto"/>
            </w:tcBorders>
            <w:shd w:val="clear" w:color="auto" w:fill="auto"/>
            <w:noWrap/>
            <w:vAlign w:val="bottom"/>
            <w:hideMark/>
          </w:tcPr>
          <w:p w14:paraId="491A9E4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3060</w:t>
            </w:r>
          </w:p>
        </w:tc>
      </w:tr>
      <w:tr w:rsidR="00D9131B" w:rsidRPr="00AD525B" w14:paraId="0AEE28CC"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DD0076D"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56</w:t>
            </w:r>
          </w:p>
        </w:tc>
        <w:tc>
          <w:tcPr>
            <w:tcW w:w="3405" w:type="dxa"/>
            <w:tcBorders>
              <w:top w:val="nil"/>
              <w:left w:val="nil"/>
              <w:bottom w:val="single" w:sz="4" w:space="0" w:color="auto"/>
              <w:right w:val="single" w:sz="4" w:space="0" w:color="auto"/>
            </w:tcBorders>
            <w:shd w:val="clear" w:color="000000" w:fill="FFFFFF"/>
            <w:noWrap/>
            <w:vAlign w:val="center"/>
            <w:hideMark/>
          </w:tcPr>
          <w:p w14:paraId="40B9B08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Nicolae Iorga</w:t>
            </w:r>
          </w:p>
        </w:tc>
        <w:tc>
          <w:tcPr>
            <w:tcW w:w="1720" w:type="dxa"/>
            <w:tcBorders>
              <w:top w:val="nil"/>
              <w:left w:val="nil"/>
              <w:bottom w:val="single" w:sz="4" w:space="0" w:color="auto"/>
              <w:right w:val="single" w:sz="4" w:space="0" w:color="auto"/>
            </w:tcBorders>
            <w:shd w:val="clear" w:color="000000" w:fill="FFFFFF"/>
            <w:noWrap/>
            <w:vAlign w:val="center"/>
            <w:hideMark/>
          </w:tcPr>
          <w:p w14:paraId="2EB6BD6F"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960</w:t>
            </w:r>
          </w:p>
        </w:tc>
        <w:tc>
          <w:tcPr>
            <w:tcW w:w="2000" w:type="dxa"/>
            <w:tcBorders>
              <w:top w:val="nil"/>
              <w:left w:val="nil"/>
              <w:bottom w:val="single" w:sz="4" w:space="0" w:color="auto"/>
              <w:right w:val="single" w:sz="4" w:space="0" w:color="auto"/>
            </w:tcBorders>
            <w:shd w:val="clear" w:color="auto" w:fill="auto"/>
            <w:noWrap/>
            <w:vAlign w:val="bottom"/>
            <w:hideMark/>
          </w:tcPr>
          <w:p w14:paraId="338E053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A6C050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D09876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1440</w:t>
            </w:r>
          </w:p>
        </w:tc>
        <w:tc>
          <w:tcPr>
            <w:tcW w:w="1903" w:type="dxa"/>
            <w:tcBorders>
              <w:top w:val="nil"/>
              <w:left w:val="nil"/>
              <w:bottom w:val="single" w:sz="4" w:space="0" w:color="auto"/>
              <w:right w:val="single" w:sz="4" w:space="0" w:color="auto"/>
            </w:tcBorders>
            <w:shd w:val="clear" w:color="auto" w:fill="auto"/>
            <w:noWrap/>
            <w:vAlign w:val="bottom"/>
            <w:hideMark/>
          </w:tcPr>
          <w:p w14:paraId="019D4F0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8640</w:t>
            </w:r>
          </w:p>
        </w:tc>
      </w:tr>
      <w:tr w:rsidR="00D9131B" w:rsidRPr="00AD525B" w14:paraId="580DA02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9FDEBE"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57</w:t>
            </w:r>
          </w:p>
        </w:tc>
        <w:tc>
          <w:tcPr>
            <w:tcW w:w="3405" w:type="dxa"/>
            <w:tcBorders>
              <w:top w:val="nil"/>
              <w:left w:val="nil"/>
              <w:bottom w:val="single" w:sz="4" w:space="0" w:color="auto"/>
              <w:right w:val="single" w:sz="4" w:space="0" w:color="auto"/>
            </w:tcBorders>
            <w:shd w:val="clear" w:color="FFCC00" w:fill="FFFFFF"/>
            <w:noWrap/>
            <w:vAlign w:val="center"/>
            <w:hideMark/>
          </w:tcPr>
          <w:p w14:paraId="2931130D"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Oltului</w:t>
            </w:r>
          </w:p>
        </w:tc>
        <w:tc>
          <w:tcPr>
            <w:tcW w:w="1720" w:type="dxa"/>
            <w:tcBorders>
              <w:top w:val="nil"/>
              <w:left w:val="nil"/>
              <w:bottom w:val="single" w:sz="4" w:space="0" w:color="auto"/>
              <w:right w:val="single" w:sz="4" w:space="0" w:color="auto"/>
            </w:tcBorders>
            <w:shd w:val="clear" w:color="auto" w:fill="auto"/>
            <w:vAlign w:val="center"/>
            <w:hideMark/>
          </w:tcPr>
          <w:p w14:paraId="5AB4AADE"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450</w:t>
            </w:r>
          </w:p>
        </w:tc>
        <w:tc>
          <w:tcPr>
            <w:tcW w:w="2000" w:type="dxa"/>
            <w:tcBorders>
              <w:top w:val="nil"/>
              <w:left w:val="nil"/>
              <w:bottom w:val="single" w:sz="4" w:space="0" w:color="auto"/>
              <w:right w:val="single" w:sz="4" w:space="0" w:color="auto"/>
            </w:tcBorders>
            <w:shd w:val="clear" w:color="auto" w:fill="auto"/>
            <w:noWrap/>
            <w:vAlign w:val="bottom"/>
            <w:hideMark/>
          </w:tcPr>
          <w:p w14:paraId="600BFBF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6CEDD9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918E5E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675</w:t>
            </w:r>
          </w:p>
        </w:tc>
        <w:tc>
          <w:tcPr>
            <w:tcW w:w="1903" w:type="dxa"/>
            <w:tcBorders>
              <w:top w:val="nil"/>
              <w:left w:val="nil"/>
              <w:bottom w:val="single" w:sz="4" w:space="0" w:color="auto"/>
              <w:right w:val="single" w:sz="4" w:space="0" w:color="auto"/>
            </w:tcBorders>
            <w:shd w:val="clear" w:color="auto" w:fill="auto"/>
            <w:noWrap/>
            <w:vAlign w:val="bottom"/>
            <w:hideMark/>
          </w:tcPr>
          <w:p w14:paraId="1B38407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4050</w:t>
            </w:r>
          </w:p>
        </w:tc>
      </w:tr>
      <w:tr w:rsidR="00D9131B" w:rsidRPr="00AD525B" w14:paraId="13F07F86"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DC67F6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58</w:t>
            </w:r>
          </w:p>
        </w:tc>
        <w:tc>
          <w:tcPr>
            <w:tcW w:w="3405" w:type="dxa"/>
            <w:tcBorders>
              <w:top w:val="nil"/>
              <w:left w:val="nil"/>
              <w:bottom w:val="single" w:sz="4" w:space="0" w:color="auto"/>
              <w:right w:val="single" w:sz="4" w:space="0" w:color="auto"/>
            </w:tcBorders>
            <w:shd w:val="clear" w:color="000000" w:fill="FFFFFF"/>
            <w:noWrap/>
            <w:vAlign w:val="center"/>
            <w:hideMark/>
          </w:tcPr>
          <w:p w14:paraId="6311FD23"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Pârâului</w:t>
            </w:r>
          </w:p>
        </w:tc>
        <w:tc>
          <w:tcPr>
            <w:tcW w:w="1720" w:type="dxa"/>
            <w:tcBorders>
              <w:top w:val="nil"/>
              <w:left w:val="nil"/>
              <w:bottom w:val="single" w:sz="4" w:space="0" w:color="auto"/>
              <w:right w:val="single" w:sz="4" w:space="0" w:color="auto"/>
            </w:tcBorders>
            <w:shd w:val="clear" w:color="000000" w:fill="FFFFFF"/>
            <w:noWrap/>
            <w:vAlign w:val="center"/>
            <w:hideMark/>
          </w:tcPr>
          <w:p w14:paraId="4429117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340</w:t>
            </w:r>
          </w:p>
        </w:tc>
        <w:tc>
          <w:tcPr>
            <w:tcW w:w="2000" w:type="dxa"/>
            <w:tcBorders>
              <w:top w:val="nil"/>
              <w:left w:val="nil"/>
              <w:bottom w:val="single" w:sz="4" w:space="0" w:color="auto"/>
              <w:right w:val="single" w:sz="4" w:space="0" w:color="auto"/>
            </w:tcBorders>
            <w:shd w:val="clear" w:color="auto" w:fill="auto"/>
            <w:noWrap/>
            <w:vAlign w:val="bottom"/>
            <w:hideMark/>
          </w:tcPr>
          <w:p w14:paraId="768EDAD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16E4C2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F6D9E6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510</w:t>
            </w:r>
          </w:p>
        </w:tc>
        <w:tc>
          <w:tcPr>
            <w:tcW w:w="1903" w:type="dxa"/>
            <w:tcBorders>
              <w:top w:val="nil"/>
              <w:left w:val="nil"/>
              <w:bottom w:val="single" w:sz="4" w:space="0" w:color="auto"/>
              <w:right w:val="single" w:sz="4" w:space="0" w:color="auto"/>
            </w:tcBorders>
            <w:shd w:val="clear" w:color="auto" w:fill="auto"/>
            <w:noWrap/>
            <w:vAlign w:val="bottom"/>
            <w:hideMark/>
          </w:tcPr>
          <w:p w14:paraId="0B63EFB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3060</w:t>
            </w:r>
          </w:p>
        </w:tc>
      </w:tr>
      <w:tr w:rsidR="00D9131B" w:rsidRPr="00AD525B" w14:paraId="17E5252E"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C59001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59</w:t>
            </w:r>
          </w:p>
        </w:tc>
        <w:tc>
          <w:tcPr>
            <w:tcW w:w="3405" w:type="dxa"/>
            <w:tcBorders>
              <w:top w:val="nil"/>
              <w:left w:val="nil"/>
              <w:bottom w:val="single" w:sz="4" w:space="0" w:color="auto"/>
              <w:right w:val="single" w:sz="4" w:space="0" w:color="auto"/>
            </w:tcBorders>
            <w:shd w:val="clear" w:color="000000" w:fill="FFFFFF"/>
            <w:noWrap/>
            <w:vAlign w:val="center"/>
            <w:hideMark/>
          </w:tcPr>
          <w:p w14:paraId="4D642B1F"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Pescarilor</w:t>
            </w:r>
          </w:p>
        </w:tc>
        <w:tc>
          <w:tcPr>
            <w:tcW w:w="1720" w:type="dxa"/>
            <w:tcBorders>
              <w:top w:val="nil"/>
              <w:left w:val="nil"/>
              <w:bottom w:val="single" w:sz="4" w:space="0" w:color="auto"/>
              <w:right w:val="single" w:sz="4" w:space="0" w:color="auto"/>
            </w:tcBorders>
            <w:shd w:val="clear" w:color="000000" w:fill="FFFFFF"/>
            <w:noWrap/>
            <w:vAlign w:val="center"/>
            <w:hideMark/>
          </w:tcPr>
          <w:p w14:paraId="16D71EC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160</w:t>
            </w:r>
          </w:p>
        </w:tc>
        <w:tc>
          <w:tcPr>
            <w:tcW w:w="2000" w:type="dxa"/>
            <w:tcBorders>
              <w:top w:val="nil"/>
              <w:left w:val="nil"/>
              <w:bottom w:val="single" w:sz="4" w:space="0" w:color="auto"/>
              <w:right w:val="single" w:sz="4" w:space="0" w:color="auto"/>
            </w:tcBorders>
            <w:shd w:val="clear" w:color="auto" w:fill="auto"/>
            <w:noWrap/>
            <w:vAlign w:val="bottom"/>
            <w:hideMark/>
          </w:tcPr>
          <w:p w14:paraId="55C47BF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DD41A4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D01F3E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240</w:t>
            </w:r>
          </w:p>
        </w:tc>
        <w:tc>
          <w:tcPr>
            <w:tcW w:w="1903" w:type="dxa"/>
            <w:tcBorders>
              <w:top w:val="nil"/>
              <w:left w:val="nil"/>
              <w:bottom w:val="single" w:sz="4" w:space="0" w:color="auto"/>
              <w:right w:val="single" w:sz="4" w:space="0" w:color="auto"/>
            </w:tcBorders>
            <w:shd w:val="clear" w:color="auto" w:fill="auto"/>
            <w:noWrap/>
            <w:vAlign w:val="bottom"/>
            <w:hideMark/>
          </w:tcPr>
          <w:p w14:paraId="4EF7EA5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1440</w:t>
            </w:r>
          </w:p>
        </w:tc>
      </w:tr>
      <w:tr w:rsidR="00D9131B" w:rsidRPr="00AD525B" w14:paraId="4EB2E3E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CD023F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60</w:t>
            </w:r>
          </w:p>
        </w:tc>
        <w:tc>
          <w:tcPr>
            <w:tcW w:w="3405" w:type="dxa"/>
            <w:tcBorders>
              <w:top w:val="nil"/>
              <w:left w:val="nil"/>
              <w:bottom w:val="single" w:sz="4" w:space="0" w:color="auto"/>
              <w:right w:val="single" w:sz="4" w:space="0" w:color="auto"/>
            </w:tcBorders>
            <w:shd w:val="clear" w:color="000000" w:fill="FFFFFF"/>
            <w:noWrap/>
            <w:vAlign w:val="center"/>
            <w:hideMark/>
          </w:tcPr>
          <w:p w14:paraId="67FF79F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Pescarilor</w:t>
            </w:r>
          </w:p>
        </w:tc>
        <w:tc>
          <w:tcPr>
            <w:tcW w:w="1720" w:type="dxa"/>
            <w:tcBorders>
              <w:top w:val="nil"/>
              <w:left w:val="nil"/>
              <w:bottom w:val="single" w:sz="4" w:space="0" w:color="auto"/>
              <w:right w:val="single" w:sz="4" w:space="0" w:color="auto"/>
            </w:tcBorders>
            <w:shd w:val="clear" w:color="000000" w:fill="FFFFFF"/>
            <w:noWrap/>
            <w:vAlign w:val="center"/>
            <w:hideMark/>
          </w:tcPr>
          <w:p w14:paraId="4EF5DE8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440</w:t>
            </w:r>
          </w:p>
        </w:tc>
        <w:tc>
          <w:tcPr>
            <w:tcW w:w="2000" w:type="dxa"/>
            <w:tcBorders>
              <w:top w:val="nil"/>
              <w:left w:val="nil"/>
              <w:bottom w:val="single" w:sz="4" w:space="0" w:color="auto"/>
              <w:right w:val="single" w:sz="4" w:space="0" w:color="auto"/>
            </w:tcBorders>
            <w:shd w:val="clear" w:color="auto" w:fill="auto"/>
            <w:noWrap/>
            <w:vAlign w:val="bottom"/>
            <w:hideMark/>
          </w:tcPr>
          <w:p w14:paraId="4966C1E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62A759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5EF040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660</w:t>
            </w:r>
          </w:p>
        </w:tc>
        <w:tc>
          <w:tcPr>
            <w:tcW w:w="1903" w:type="dxa"/>
            <w:tcBorders>
              <w:top w:val="nil"/>
              <w:left w:val="nil"/>
              <w:bottom w:val="single" w:sz="4" w:space="0" w:color="auto"/>
              <w:right w:val="single" w:sz="4" w:space="0" w:color="auto"/>
            </w:tcBorders>
            <w:shd w:val="clear" w:color="auto" w:fill="auto"/>
            <w:noWrap/>
            <w:vAlign w:val="bottom"/>
            <w:hideMark/>
          </w:tcPr>
          <w:p w14:paraId="5D7AE51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3960</w:t>
            </w:r>
          </w:p>
        </w:tc>
      </w:tr>
      <w:tr w:rsidR="00D9131B" w:rsidRPr="00AD525B" w14:paraId="3C7C1A8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FDD817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61</w:t>
            </w:r>
          </w:p>
        </w:tc>
        <w:tc>
          <w:tcPr>
            <w:tcW w:w="3405" w:type="dxa"/>
            <w:tcBorders>
              <w:top w:val="nil"/>
              <w:left w:val="nil"/>
              <w:bottom w:val="single" w:sz="4" w:space="0" w:color="auto"/>
              <w:right w:val="single" w:sz="4" w:space="0" w:color="auto"/>
            </w:tcBorders>
            <w:shd w:val="clear" w:color="000000" w:fill="FFFFFF"/>
            <w:noWrap/>
            <w:vAlign w:val="center"/>
            <w:hideMark/>
          </w:tcPr>
          <w:p w14:paraId="2FBB76D6"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Piaţa 1 Mai</w:t>
            </w:r>
          </w:p>
        </w:tc>
        <w:tc>
          <w:tcPr>
            <w:tcW w:w="1720" w:type="dxa"/>
            <w:tcBorders>
              <w:top w:val="nil"/>
              <w:left w:val="nil"/>
              <w:bottom w:val="single" w:sz="4" w:space="0" w:color="auto"/>
              <w:right w:val="single" w:sz="4" w:space="0" w:color="auto"/>
            </w:tcBorders>
            <w:shd w:val="clear" w:color="000000" w:fill="FFFFFF"/>
            <w:noWrap/>
            <w:vAlign w:val="center"/>
            <w:hideMark/>
          </w:tcPr>
          <w:p w14:paraId="45CABEB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80</w:t>
            </w:r>
          </w:p>
        </w:tc>
        <w:tc>
          <w:tcPr>
            <w:tcW w:w="2000" w:type="dxa"/>
            <w:tcBorders>
              <w:top w:val="nil"/>
              <w:left w:val="nil"/>
              <w:bottom w:val="single" w:sz="4" w:space="0" w:color="auto"/>
              <w:right w:val="single" w:sz="4" w:space="0" w:color="auto"/>
            </w:tcBorders>
            <w:shd w:val="clear" w:color="auto" w:fill="auto"/>
            <w:noWrap/>
            <w:vAlign w:val="bottom"/>
            <w:hideMark/>
          </w:tcPr>
          <w:p w14:paraId="0E035D8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228D9B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435261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120</w:t>
            </w:r>
          </w:p>
        </w:tc>
        <w:tc>
          <w:tcPr>
            <w:tcW w:w="1903" w:type="dxa"/>
            <w:tcBorders>
              <w:top w:val="nil"/>
              <w:left w:val="nil"/>
              <w:bottom w:val="single" w:sz="4" w:space="0" w:color="auto"/>
              <w:right w:val="single" w:sz="4" w:space="0" w:color="auto"/>
            </w:tcBorders>
            <w:shd w:val="clear" w:color="auto" w:fill="auto"/>
            <w:noWrap/>
            <w:vAlign w:val="bottom"/>
            <w:hideMark/>
          </w:tcPr>
          <w:p w14:paraId="6603D7D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720</w:t>
            </w:r>
          </w:p>
        </w:tc>
      </w:tr>
      <w:tr w:rsidR="00D9131B" w:rsidRPr="00AD525B" w14:paraId="79486361"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011F16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62</w:t>
            </w:r>
          </w:p>
        </w:tc>
        <w:tc>
          <w:tcPr>
            <w:tcW w:w="3405" w:type="dxa"/>
            <w:tcBorders>
              <w:top w:val="nil"/>
              <w:left w:val="nil"/>
              <w:bottom w:val="single" w:sz="4" w:space="0" w:color="auto"/>
              <w:right w:val="single" w:sz="4" w:space="0" w:color="auto"/>
            </w:tcBorders>
            <w:shd w:val="clear" w:color="FFCC00" w:fill="FFFFFF"/>
            <w:noWrap/>
            <w:vAlign w:val="center"/>
            <w:hideMark/>
          </w:tcPr>
          <w:p w14:paraId="4B66BFC7"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Podeţului</w:t>
            </w:r>
          </w:p>
        </w:tc>
        <w:tc>
          <w:tcPr>
            <w:tcW w:w="1720" w:type="dxa"/>
            <w:tcBorders>
              <w:top w:val="nil"/>
              <w:left w:val="nil"/>
              <w:bottom w:val="single" w:sz="4" w:space="0" w:color="auto"/>
              <w:right w:val="single" w:sz="4" w:space="0" w:color="auto"/>
            </w:tcBorders>
            <w:shd w:val="clear" w:color="FFCC00" w:fill="FFFFFF"/>
            <w:noWrap/>
            <w:vAlign w:val="center"/>
            <w:hideMark/>
          </w:tcPr>
          <w:p w14:paraId="3FD81A73"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330</w:t>
            </w:r>
          </w:p>
        </w:tc>
        <w:tc>
          <w:tcPr>
            <w:tcW w:w="2000" w:type="dxa"/>
            <w:tcBorders>
              <w:top w:val="nil"/>
              <w:left w:val="nil"/>
              <w:bottom w:val="single" w:sz="4" w:space="0" w:color="auto"/>
              <w:right w:val="single" w:sz="4" w:space="0" w:color="auto"/>
            </w:tcBorders>
            <w:shd w:val="clear" w:color="auto" w:fill="auto"/>
            <w:noWrap/>
            <w:vAlign w:val="bottom"/>
            <w:hideMark/>
          </w:tcPr>
          <w:p w14:paraId="607B772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B96268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A50ADF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495</w:t>
            </w:r>
          </w:p>
        </w:tc>
        <w:tc>
          <w:tcPr>
            <w:tcW w:w="1903" w:type="dxa"/>
            <w:tcBorders>
              <w:top w:val="nil"/>
              <w:left w:val="nil"/>
              <w:bottom w:val="single" w:sz="4" w:space="0" w:color="auto"/>
              <w:right w:val="single" w:sz="4" w:space="0" w:color="auto"/>
            </w:tcBorders>
            <w:shd w:val="clear" w:color="auto" w:fill="auto"/>
            <w:noWrap/>
            <w:vAlign w:val="bottom"/>
            <w:hideMark/>
          </w:tcPr>
          <w:p w14:paraId="142F652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2970</w:t>
            </w:r>
          </w:p>
        </w:tc>
      </w:tr>
      <w:tr w:rsidR="00D9131B" w:rsidRPr="00AD525B" w14:paraId="66B1F5D3"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91974C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63</w:t>
            </w:r>
          </w:p>
        </w:tc>
        <w:tc>
          <w:tcPr>
            <w:tcW w:w="3405" w:type="dxa"/>
            <w:tcBorders>
              <w:top w:val="nil"/>
              <w:left w:val="nil"/>
              <w:bottom w:val="single" w:sz="4" w:space="0" w:color="auto"/>
              <w:right w:val="single" w:sz="4" w:space="0" w:color="auto"/>
            </w:tcBorders>
            <w:shd w:val="clear" w:color="000000" w:fill="FFFFFF"/>
            <w:noWrap/>
            <w:vAlign w:val="center"/>
            <w:hideMark/>
          </w:tcPr>
          <w:p w14:paraId="10A0D4FA"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Podului</w:t>
            </w:r>
          </w:p>
        </w:tc>
        <w:tc>
          <w:tcPr>
            <w:tcW w:w="1720" w:type="dxa"/>
            <w:tcBorders>
              <w:top w:val="nil"/>
              <w:left w:val="nil"/>
              <w:bottom w:val="single" w:sz="4" w:space="0" w:color="auto"/>
              <w:right w:val="single" w:sz="4" w:space="0" w:color="auto"/>
            </w:tcBorders>
            <w:shd w:val="clear" w:color="000000" w:fill="FFFFFF"/>
            <w:noWrap/>
            <w:vAlign w:val="center"/>
            <w:hideMark/>
          </w:tcPr>
          <w:p w14:paraId="05172B8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300</w:t>
            </w:r>
          </w:p>
        </w:tc>
        <w:tc>
          <w:tcPr>
            <w:tcW w:w="2000" w:type="dxa"/>
            <w:tcBorders>
              <w:top w:val="nil"/>
              <w:left w:val="nil"/>
              <w:bottom w:val="single" w:sz="4" w:space="0" w:color="auto"/>
              <w:right w:val="single" w:sz="4" w:space="0" w:color="auto"/>
            </w:tcBorders>
            <w:shd w:val="clear" w:color="auto" w:fill="auto"/>
            <w:noWrap/>
            <w:vAlign w:val="bottom"/>
            <w:hideMark/>
          </w:tcPr>
          <w:p w14:paraId="64ED901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8BCB49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A68EB9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w:t>
            </w:r>
          </w:p>
        </w:tc>
        <w:tc>
          <w:tcPr>
            <w:tcW w:w="1903" w:type="dxa"/>
            <w:tcBorders>
              <w:top w:val="nil"/>
              <w:left w:val="nil"/>
              <w:bottom w:val="single" w:sz="4" w:space="0" w:color="auto"/>
              <w:right w:val="single" w:sz="4" w:space="0" w:color="auto"/>
            </w:tcBorders>
            <w:shd w:val="clear" w:color="auto" w:fill="auto"/>
            <w:noWrap/>
            <w:vAlign w:val="bottom"/>
            <w:hideMark/>
          </w:tcPr>
          <w:p w14:paraId="36228E1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2700</w:t>
            </w:r>
          </w:p>
        </w:tc>
      </w:tr>
      <w:tr w:rsidR="00D9131B" w:rsidRPr="00AD525B" w14:paraId="3E85B51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43087F4"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64</w:t>
            </w:r>
          </w:p>
        </w:tc>
        <w:tc>
          <w:tcPr>
            <w:tcW w:w="3405" w:type="dxa"/>
            <w:tcBorders>
              <w:top w:val="nil"/>
              <w:left w:val="nil"/>
              <w:bottom w:val="single" w:sz="4" w:space="0" w:color="auto"/>
              <w:right w:val="single" w:sz="4" w:space="0" w:color="auto"/>
            </w:tcBorders>
            <w:shd w:val="clear" w:color="000000" w:fill="FFFFFF"/>
            <w:noWrap/>
            <w:vAlign w:val="center"/>
            <w:hideMark/>
          </w:tcPr>
          <w:p w14:paraId="64DC6F7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Porumbeilor</w:t>
            </w:r>
          </w:p>
        </w:tc>
        <w:tc>
          <w:tcPr>
            <w:tcW w:w="1720" w:type="dxa"/>
            <w:tcBorders>
              <w:top w:val="nil"/>
              <w:left w:val="nil"/>
              <w:bottom w:val="single" w:sz="4" w:space="0" w:color="auto"/>
              <w:right w:val="single" w:sz="4" w:space="0" w:color="auto"/>
            </w:tcBorders>
            <w:shd w:val="clear" w:color="000000" w:fill="FFFFFF"/>
            <w:noWrap/>
            <w:vAlign w:val="center"/>
            <w:hideMark/>
          </w:tcPr>
          <w:p w14:paraId="77ADCBB3"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140</w:t>
            </w:r>
          </w:p>
        </w:tc>
        <w:tc>
          <w:tcPr>
            <w:tcW w:w="2000" w:type="dxa"/>
            <w:tcBorders>
              <w:top w:val="nil"/>
              <w:left w:val="nil"/>
              <w:bottom w:val="single" w:sz="4" w:space="0" w:color="auto"/>
              <w:right w:val="single" w:sz="4" w:space="0" w:color="auto"/>
            </w:tcBorders>
            <w:shd w:val="clear" w:color="auto" w:fill="auto"/>
            <w:noWrap/>
            <w:vAlign w:val="bottom"/>
            <w:hideMark/>
          </w:tcPr>
          <w:p w14:paraId="616C823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ACB8ED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E34477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210</w:t>
            </w:r>
          </w:p>
        </w:tc>
        <w:tc>
          <w:tcPr>
            <w:tcW w:w="1903" w:type="dxa"/>
            <w:tcBorders>
              <w:top w:val="nil"/>
              <w:left w:val="nil"/>
              <w:bottom w:val="single" w:sz="4" w:space="0" w:color="auto"/>
              <w:right w:val="single" w:sz="4" w:space="0" w:color="auto"/>
            </w:tcBorders>
            <w:shd w:val="clear" w:color="auto" w:fill="auto"/>
            <w:noWrap/>
            <w:vAlign w:val="bottom"/>
            <w:hideMark/>
          </w:tcPr>
          <w:p w14:paraId="06A68D4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1260</w:t>
            </w:r>
          </w:p>
        </w:tc>
      </w:tr>
      <w:tr w:rsidR="00D9131B" w:rsidRPr="00AD525B" w14:paraId="6FF5192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A81930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65</w:t>
            </w:r>
          </w:p>
        </w:tc>
        <w:tc>
          <w:tcPr>
            <w:tcW w:w="3405" w:type="dxa"/>
            <w:tcBorders>
              <w:top w:val="nil"/>
              <w:left w:val="nil"/>
              <w:bottom w:val="single" w:sz="4" w:space="0" w:color="auto"/>
              <w:right w:val="single" w:sz="4" w:space="0" w:color="auto"/>
            </w:tcBorders>
            <w:shd w:val="clear" w:color="FFCC00" w:fill="FFFFFF"/>
            <w:noWrap/>
            <w:vAlign w:val="center"/>
            <w:hideMark/>
          </w:tcPr>
          <w:p w14:paraId="47F1E1D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Primaverii</w:t>
            </w:r>
          </w:p>
        </w:tc>
        <w:tc>
          <w:tcPr>
            <w:tcW w:w="1720" w:type="dxa"/>
            <w:tcBorders>
              <w:top w:val="nil"/>
              <w:left w:val="nil"/>
              <w:bottom w:val="single" w:sz="4" w:space="0" w:color="auto"/>
              <w:right w:val="single" w:sz="4" w:space="0" w:color="auto"/>
            </w:tcBorders>
            <w:shd w:val="clear" w:color="FFCC00" w:fill="FFFFFF"/>
            <w:noWrap/>
            <w:vAlign w:val="center"/>
            <w:hideMark/>
          </w:tcPr>
          <w:p w14:paraId="257293D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705</w:t>
            </w:r>
          </w:p>
        </w:tc>
        <w:tc>
          <w:tcPr>
            <w:tcW w:w="2000" w:type="dxa"/>
            <w:tcBorders>
              <w:top w:val="nil"/>
              <w:left w:val="nil"/>
              <w:bottom w:val="single" w:sz="4" w:space="0" w:color="auto"/>
              <w:right w:val="single" w:sz="4" w:space="0" w:color="auto"/>
            </w:tcBorders>
            <w:shd w:val="clear" w:color="auto" w:fill="auto"/>
            <w:noWrap/>
            <w:vAlign w:val="bottom"/>
            <w:hideMark/>
          </w:tcPr>
          <w:p w14:paraId="379F17B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D5DBB8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FF0AB3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1057,5</w:t>
            </w:r>
          </w:p>
        </w:tc>
        <w:tc>
          <w:tcPr>
            <w:tcW w:w="1903" w:type="dxa"/>
            <w:tcBorders>
              <w:top w:val="nil"/>
              <w:left w:val="nil"/>
              <w:bottom w:val="single" w:sz="4" w:space="0" w:color="auto"/>
              <w:right w:val="single" w:sz="4" w:space="0" w:color="auto"/>
            </w:tcBorders>
            <w:shd w:val="clear" w:color="auto" w:fill="auto"/>
            <w:noWrap/>
            <w:vAlign w:val="bottom"/>
            <w:hideMark/>
          </w:tcPr>
          <w:p w14:paraId="0EE485F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6345</w:t>
            </w:r>
          </w:p>
        </w:tc>
      </w:tr>
      <w:tr w:rsidR="00D9131B" w:rsidRPr="00AD525B" w14:paraId="2FEC8767"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8D373CB"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66</w:t>
            </w:r>
          </w:p>
        </w:tc>
        <w:tc>
          <w:tcPr>
            <w:tcW w:w="3405" w:type="dxa"/>
            <w:tcBorders>
              <w:top w:val="nil"/>
              <w:left w:val="nil"/>
              <w:bottom w:val="single" w:sz="4" w:space="0" w:color="auto"/>
              <w:right w:val="single" w:sz="4" w:space="0" w:color="auto"/>
            </w:tcBorders>
            <w:shd w:val="clear" w:color="000000" w:fill="FFFFFF"/>
            <w:noWrap/>
            <w:vAlign w:val="center"/>
            <w:hideMark/>
          </w:tcPr>
          <w:p w14:paraId="530DFF3F"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Privighetorilor</w:t>
            </w:r>
          </w:p>
        </w:tc>
        <w:tc>
          <w:tcPr>
            <w:tcW w:w="1720" w:type="dxa"/>
            <w:tcBorders>
              <w:top w:val="nil"/>
              <w:left w:val="nil"/>
              <w:bottom w:val="single" w:sz="4" w:space="0" w:color="auto"/>
              <w:right w:val="single" w:sz="4" w:space="0" w:color="auto"/>
            </w:tcBorders>
            <w:shd w:val="clear" w:color="000000" w:fill="FFFFFF"/>
            <w:noWrap/>
            <w:vAlign w:val="center"/>
            <w:hideMark/>
          </w:tcPr>
          <w:p w14:paraId="5B05FF2F"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640</w:t>
            </w:r>
          </w:p>
        </w:tc>
        <w:tc>
          <w:tcPr>
            <w:tcW w:w="2000" w:type="dxa"/>
            <w:tcBorders>
              <w:top w:val="nil"/>
              <w:left w:val="nil"/>
              <w:bottom w:val="single" w:sz="4" w:space="0" w:color="auto"/>
              <w:right w:val="single" w:sz="4" w:space="0" w:color="auto"/>
            </w:tcBorders>
            <w:shd w:val="clear" w:color="auto" w:fill="auto"/>
            <w:noWrap/>
            <w:vAlign w:val="bottom"/>
            <w:hideMark/>
          </w:tcPr>
          <w:p w14:paraId="101B8C1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BDAE67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7C72F7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960</w:t>
            </w:r>
          </w:p>
        </w:tc>
        <w:tc>
          <w:tcPr>
            <w:tcW w:w="1903" w:type="dxa"/>
            <w:tcBorders>
              <w:top w:val="nil"/>
              <w:left w:val="nil"/>
              <w:bottom w:val="single" w:sz="4" w:space="0" w:color="auto"/>
              <w:right w:val="single" w:sz="4" w:space="0" w:color="auto"/>
            </w:tcBorders>
            <w:shd w:val="clear" w:color="auto" w:fill="auto"/>
            <w:noWrap/>
            <w:vAlign w:val="bottom"/>
            <w:hideMark/>
          </w:tcPr>
          <w:p w14:paraId="5F753E8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5760</w:t>
            </w:r>
          </w:p>
        </w:tc>
      </w:tr>
      <w:tr w:rsidR="00D9131B" w:rsidRPr="00AD525B" w14:paraId="2CBF792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0134367"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67</w:t>
            </w:r>
          </w:p>
        </w:tc>
        <w:tc>
          <w:tcPr>
            <w:tcW w:w="3405" w:type="dxa"/>
            <w:tcBorders>
              <w:top w:val="nil"/>
              <w:left w:val="nil"/>
              <w:bottom w:val="single" w:sz="4" w:space="0" w:color="auto"/>
              <w:right w:val="single" w:sz="4" w:space="0" w:color="auto"/>
            </w:tcBorders>
            <w:shd w:val="clear" w:color="000000" w:fill="FFFFFF"/>
            <w:noWrap/>
            <w:vAlign w:val="center"/>
            <w:hideMark/>
          </w:tcPr>
          <w:p w14:paraId="1E0D76C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P-ţa 1 Mai – ronduri</w:t>
            </w:r>
          </w:p>
        </w:tc>
        <w:tc>
          <w:tcPr>
            <w:tcW w:w="1720" w:type="dxa"/>
            <w:tcBorders>
              <w:top w:val="nil"/>
              <w:left w:val="nil"/>
              <w:bottom w:val="single" w:sz="4" w:space="0" w:color="auto"/>
              <w:right w:val="single" w:sz="4" w:space="0" w:color="auto"/>
            </w:tcBorders>
            <w:shd w:val="clear" w:color="000000" w:fill="FFFFFF"/>
            <w:noWrap/>
            <w:vAlign w:val="center"/>
            <w:hideMark/>
          </w:tcPr>
          <w:p w14:paraId="05915D4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60</w:t>
            </w:r>
          </w:p>
        </w:tc>
        <w:tc>
          <w:tcPr>
            <w:tcW w:w="2000" w:type="dxa"/>
            <w:tcBorders>
              <w:top w:val="nil"/>
              <w:left w:val="nil"/>
              <w:bottom w:val="single" w:sz="4" w:space="0" w:color="auto"/>
              <w:right w:val="single" w:sz="4" w:space="0" w:color="auto"/>
            </w:tcBorders>
            <w:shd w:val="clear" w:color="auto" w:fill="auto"/>
            <w:noWrap/>
            <w:vAlign w:val="bottom"/>
            <w:hideMark/>
          </w:tcPr>
          <w:p w14:paraId="34B4F34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1CE55C8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61CA02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90</w:t>
            </w:r>
          </w:p>
        </w:tc>
        <w:tc>
          <w:tcPr>
            <w:tcW w:w="1903" w:type="dxa"/>
            <w:tcBorders>
              <w:top w:val="nil"/>
              <w:left w:val="nil"/>
              <w:bottom w:val="single" w:sz="4" w:space="0" w:color="auto"/>
              <w:right w:val="single" w:sz="4" w:space="0" w:color="auto"/>
            </w:tcBorders>
            <w:shd w:val="clear" w:color="auto" w:fill="auto"/>
            <w:noWrap/>
            <w:vAlign w:val="bottom"/>
            <w:hideMark/>
          </w:tcPr>
          <w:p w14:paraId="3338FFF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540</w:t>
            </w:r>
          </w:p>
        </w:tc>
      </w:tr>
      <w:tr w:rsidR="00D9131B" w:rsidRPr="00AD525B" w14:paraId="4474AF1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896796C"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68</w:t>
            </w:r>
          </w:p>
        </w:tc>
        <w:tc>
          <w:tcPr>
            <w:tcW w:w="3405" w:type="dxa"/>
            <w:tcBorders>
              <w:top w:val="nil"/>
              <w:left w:val="nil"/>
              <w:bottom w:val="single" w:sz="4" w:space="0" w:color="auto"/>
              <w:right w:val="single" w:sz="4" w:space="0" w:color="auto"/>
            </w:tcBorders>
            <w:shd w:val="clear" w:color="000000" w:fill="FFFFFF"/>
            <w:noWrap/>
            <w:vAlign w:val="center"/>
            <w:hideMark/>
          </w:tcPr>
          <w:p w14:paraId="4FBCF1EF"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P-ţa Gării – ronruri</w:t>
            </w:r>
          </w:p>
        </w:tc>
        <w:tc>
          <w:tcPr>
            <w:tcW w:w="1720" w:type="dxa"/>
            <w:tcBorders>
              <w:top w:val="nil"/>
              <w:left w:val="nil"/>
              <w:bottom w:val="single" w:sz="4" w:space="0" w:color="auto"/>
              <w:right w:val="single" w:sz="4" w:space="0" w:color="auto"/>
            </w:tcBorders>
            <w:shd w:val="clear" w:color="000000" w:fill="FFFFFF"/>
            <w:noWrap/>
            <w:vAlign w:val="center"/>
            <w:hideMark/>
          </w:tcPr>
          <w:p w14:paraId="1E9A4587"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30</w:t>
            </w:r>
          </w:p>
        </w:tc>
        <w:tc>
          <w:tcPr>
            <w:tcW w:w="2000" w:type="dxa"/>
            <w:tcBorders>
              <w:top w:val="nil"/>
              <w:left w:val="nil"/>
              <w:bottom w:val="single" w:sz="4" w:space="0" w:color="auto"/>
              <w:right w:val="single" w:sz="4" w:space="0" w:color="auto"/>
            </w:tcBorders>
            <w:shd w:val="clear" w:color="auto" w:fill="auto"/>
            <w:noWrap/>
            <w:vAlign w:val="bottom"/>
            <w:hideMark/>
          </w:tcPr>
          <w:p w14:paraId="1F6A0E8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2BB492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5F1176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w:t>
            </w:r>
          </w:p>
        </w:tc>
        <w:tc>
          <w:tcPr>
            <w:tcW w:w="1903" w:type="dxa"/>
            <w:tcBorders>
              <w:top w:val="nil"/>
              <w:left w:val="nil"/>
              <w:bottom w:val="single" w:sz="4" w:space="0" w:color="auto"/>
              <w:right w:val="single" w:sz="4" w:space="0" w:color="auto"/>
            </w:tcBorders>
            <w:shd w:val="clear" w:color="auto" w:fill="auto"/>
            <w:noWrap/>
            <w:vAlign w:val="bottom"/>
            <w:hideMark/>
          </w:tcPr>
          <w:p w14:paraId="2D1CC9C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270</w:t>
            </w:r>
          </w:p>
        </w:tc>
      </w:tr>
      <w:tr w:rsidR="00D9131B" w:rsidRPr="00AD525B" w14:paraId="3A925B16"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B6D746C"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69</w:t>
            </w:r>
          </w:p>
        </w:tc>
        <w:tc>
          <w:tcPr>
            <w:tcW w:w="3405" w:type="dxa"/>
            <w:tcBorders>
              <w:top w:val="nil"/>
              <w:left w:val="nil"/>
              <w:bottom w:val="single" w:sz="4" w:space="0" w:color="auto"/>
              <w:right w:val="single" w:sz="4" w:space="0" w:color="auto"/>
            </w:tcBorders>
            <w:shd w:val="clear" w:color="000000" w:fill="FFFFFF"/>
            <w:noWrap/>
            <w:vAlign w:val="center"/>
            <w:hideMark/>
          </w:tcPr>
          <w:p w14:paraId="41182B2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Puskás Tivadar</w:t>
            </w:r>
          </w:p>
        </w:tc>
        <w:tc>
          <w:tcPr>
            <w:tcW w:w="1720" w:type="dxa"/>
            <w:tcBorders>
              <w:top w:val="nil"/>
              <w:left w:val="nil"/>
              <w:bottom w:val="single" w:sz="4" w:space="0" w:color="auto"/>
              <w:right w:val="single" w:sz="4" w:space="0" w:color="auto"/>
            </w:tcBorders>
            <w:shd w:val="clear" w:color="000000" w:fill="FFFFFF"/>
            <w:noWrap/>
            <w:vAlign w:val="center"/>
            <w:hideMark/>
          </w:tcPr>
          <w:p w14:paraId="573B46F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160</w:t>
            </w:r>
          </w:p>
        </w:tc>
        <w:tc>
          <w:tcPr>
            <w:tcW w:w="2000" w:type="dxa"/>
            <w:tcBorders>
              <w:top w:val="nil"/>
              <w:left w:val="nil"/>
              <w:bottom w:val="single" w:sz="4" w:space="0" w:color="auto"/>
              <w:right w:val="single" w:sz="4" w:space="0" w:color="auto"/>
            </w:tcBorders>
            <w:shd w:val="clear" w:color="auto" w:fill="auto"/>
            <w:noWrap/>
            <w:vAlign w:val="bottom"/>
            <w:hideMark/>
          </w:tcPr>
          <w:p w14:paraId="181D36A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3C5CFB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6BDE09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240</w:t>
            </w:r>
          </w:p>
        </w:tc>
        <w:tc>
          <w:tcPr>
            <w:tcW w:w="1903" w:type="dxa"/>
            <w:tcBorders>
              <w:top w:val="nil"/>
              <w:left w:val="nil"/>
              <w:bottom w:val="single" w:sz="4" w:space="0" w:color="auto"/>
              <w:right w:val="single" w:sz="4" w:space="0" w:color="auto"/>
            </w:tcBorders>
            <w:shd w:val="clear" w:color="auto" w:fill="auto"/>
            <w:noWrap/>
            <w:vAlign w:val="bottom"/>
            <w:hideMark/>
          </w:tcPr>
          <w:p w14:paraId="7D5ED80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1440</w:t>
            </w:r>
          </w:p>
        </w:tc>
      </w:tr>
      <w:tr w:rsidR="00D9131B" w:rsidRPr="00AD525B" w14:paraId="0CE4FDE1"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BBD2D0B"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70</w:t>
            </w:r>
          </w:p>
        </w:tc>
        <w:tc>
          <w:tcPr>
            <w:tcW w:w="3405" w:type="dxa"/>
            <w:tcBorders>
              <w:top w:val="nil"/>
              <w:left w:val="nil"/>
              <w:bottom w:val="single" w:sz="4" w:space="0" w:color="auto"/>
              <w:right w:val="single" w:sz="4" w:space="0" w:color="auto"/>
            </w:tcBorders>
            <w:shd w:val="clear" w:color="000000" w:fill="FFFFFF"/>
            <w:noWrap/>
            <w:vAlign w:val="center"/>
            <w:hideMark/>
          </w:tcPr>
          <w:p w14:paraId="4375AE8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Puskás Tivadar</w:t>
            </w:r>
          </w:p>
        </w:tc>
        <w:tc>
          <w:tcPr>
            <w:tcW w:w="1720" w:type="dxa"/>
            <w:tcBorders>
              <w:top w:val="nil"/>
              <w:left w:val="nil"/>
              <w:bottom w:val="single" w:sz="4" w:space="0" w:color="auto"/>
              <w:right w:val="single" w:sz="4" w:space="0" w:color="auto"/>
            </w:tcBorders>
            <w:shd w:val="clear" w:color="000000" w:fill="FFFFFF"/>
            <w:noWrap/>
            <w:vAlign w:val="center"/>
            <w:hideMark/>
          </w:tcPr>
          <w:p w14:paraId="14B4447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500</w:t>
            </w:r>
          </w:p>
        </w:tc>
        <w:tc>
          <w:tcPr>
            <w:tcW w:w="2000" w:type="dxa"/>
            <w:tcBorders>
              <w:top w:val="nil"/>
              <w:left w:val="nil"/>
              <w:bottom w:val="single" w:sz="4" w:space="0" w:color="auto"/>
              <w:right w:val="single" w:sz="4" w:space="0" w:color="auto"/>
            </w:tcBorders>
            <w:shd w:val="clear" w:color="auto" w:fill="auto"/>
            <w:noWrap/>
            <w:vAlign w:val="bottom"/>
            <w:hideMark/>
          </w:tcPr>
          <w:p w14:paraId="62B416A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1D6A53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28D1BE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750</w:t>
            </w:r>
          </w:p>
        </w:tc>
        <w:tc>
          <w:tcPr>
            <w:tcW w:w="1903" w:type="dxa"/>
            <w:tcBorders>
              <w:top w:val="nil"/>
              <w:left w:val="nil"/>
              <w:bottom w:val="single" w:sz="4" w:space="0" w:color="auto"/>
              <w:right w:val="single" w:sz="4" w:space="0" w:color="auto"/>
            </w:tcBorders>
            <w:shd w:val="clear" w:color="auto" w:fill="auto"/>
            <w:noWrap/>
            <w:vAlign w:val="bottom"/>
            <w:hideMark/>
          </w:tcPr>
          <w:p w14:paraId="4A7530F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4500</w:t>
            </w:r>
          </w:p>
        </w:tc>
      </w:tr>
      <w:tr w:rsidR="00D9131B" w:rsidRPr="00AD525B" w14:paraId="3EB0E789"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7EC5B68"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71</w:t>
            </w:r>
          </w:p>
        </w:tc>
        <w:tc>
          <w:tcPr>
            <w:tcW w:w="3405" w:type="dxa"/>
            <w:tcBorders>
              <w:top w:val="nil"/>
              <w:left w:val="nil"/>
              <w:bottom w:val="single" w:sz="4" w:space="0" w:color="auto"/>
              <w:right w:val="single" w:sz="4" w:space="0" w:color="auto"/>
            </w:tcBorders>
            <w:shd w:val="clear" w:color="CCCCFF" w:fill="FFFFFF"/>
            <w:noWrap/>
            <w:vAlign w:val="center"/>
            <w:hideMark/>
          </w:tcPr>
          <w:p w14:paraId="517B873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Rozelor</w:t>
            </w:r>
          </w:p>
        </w:tc>
        <w:tc>
          <w:tcPr>
            <w:tcW w:w="1720" w:type="dxa"/>
            <w:tcBorders>
              <w:top w:val="nil"/>
              <w:left w:val="nil"/>
              <w:bottom w:val="single" w:sz="4" w:space="0" w:color="auto"/>
              <w:right w:val="single" w:sz="4" w:space="0" w:color="auto"/>
            </w:tcBorders>
            <w:shd w:val="clear" w:color="CCCCFF" w:fill="FFFFFF"/>
            <w:noWrap/>
            <w:vAlign w:val="center"/>
            <w:hideMark/>
          </w:tcPr>
          <w:p w14:paraId="0AFFFC91"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600</w:t>
            </w:r>
          </w:p>
        </w:tc>
        <w:tc>
          <w:tcPr>
            <w:tcW w:w="2000" w:type="dxa"/>
            <w:tcBorders>
              <w:top w:val="nil"/>
              <w:left w:val="nil"/>
              <w:bottom w:val="single" w:sz="4" w:space="0" w:color="auto"/>
              <w:right w:val="single" w:sz="4" w:space="0" w:color="auto"/>
            </w:tcBorders>
            <w:shd w:val="clear" w:color="auto" w:fill="auto"/>
            <w:noWrap/>
            <w:vAlign w:val="bottom"/>
            <w:hideMark/>
          </w:tcPr>
          <w:p w14:paraId="1988EC2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4D7F40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BB966F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900</w:t>
            </w:r>
          </w:p>
        </w:tc>
        <w:tc>
          <w:tcPr>
            <w:tcW w:w="1903" w:type="dxa"/>
            <w:tcBorders>
              <w:top w:val="nil"/>
              <w:left w:val="nil"/>
              <w:bottom w:val="single" w:sz="4" w:space="0" w:color="auto"/>
              <w:right w:val="single" w:sz="4" w:space="0" w:color="auto"/>
            </w:tcBorders>
            <w:shd w:val="clear" w:color="auto" w:fill="auto"/>
            <w:noWrap/>
            <w:vAlign w:val="bottom"/>
            <w:hideMark/>
          </w:tcPr>
          <w:p w14:paraId="72AF007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5400</w:t>
            </w:r>
          </w:p>
        </w:tc>
      </w:tr>
      <w:tr w:rsidR="00D9131B" w:rsidRPr="00AD525B" w14:paraId="52AF090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3AF4F9C"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72</w:t>
            </w:r>
          </w:p>
        </w:tc>
        <w:tc>
          <w:tcPr>
            <w:tcW w:w="3405" w:type="dxa"/>
            <w:tcBorders>
              <w:top w:val="nil"/>
              <w:left w:val="nil"/>
              <w:bottom w:val="single" w:sz="4" w:space="0" w:color="auto"/>
              <w:right w:val="single" w:sz="4" w:space="0" w:color="auto"/>
            </w:tcBorders>
            <w:shd w:val="clear" w:color="000000" w:fill="FFFFFF"/>
            <w:noWrap/>
            <w:vAlign w:val="center"/>
            <w:hideMark/>
          </w:tcPr>
          <w:p w14:paraId="178DC92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Salcâmilor</w:t>
            </w:r>
          </w:p>
        </w:tc>
        <w:tc>
          <w:tcPr>
            <w:tcW w:w="1720" w:type="dxa"/>
            <w:tcBorders>
              <w:top w:val="nil"/>
              <w:left w:val="nil"/>
              <w:bottom w:val="single" w:sz="4" w:space="0" w:color="auto"/>
              <w:right w:val="single" w:sz="4" w:space="0" w:color="auto"/>
            </w:tcBorders>
            <w:shd w:val="clear" w:color="000000" w:fill="FFFFFF"/>
            <w:noWrap/>
            <w:vAlign w:val="center"/>
            <w:hideMark/>
          </w:tcPr>
          <w:p w14:paraId="356B6AF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640</w:t>
            </w:r>
          </w:p>
        </w:tc>
        <w:tc>
          <w:tcPr>
            <w:tcW w:w="2000" w:type="dxa"/>
            <w:tcBorders>
              <w:top w:val="nil"/>
              <w:left w:val="nil"/>
              <w:bottom w:val="single" w:sz="4" w:space="0" w:color="auto"/>
              <w:right w:val="single" w:sz="4" w:space="0" w:color="auto"/>
            </w:tcBorders>
            <w:shd w:val="clear" w:color="auto" w:fill="auto"/>
            <w:noWrap/>
            <w:vAlign w:val="bottom"/>
            <w:hideMark/>
          </w:tcPr>
          <w:p w14:paraId="74F422C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4E644D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0EAE5C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960</w:t>
            </w:r>
          </w:p>
        </w:tc>
        <w:tc>
          <w:tcPr>
            <w:tcW w:w="1903" w:type="dxa"/>
            <w:tcBorders>
              <w:top w:val="nil"/>
              <w:left w:val="nil"/>
              <w:bottom w:val="single" w:sz="4" w:space="0" w:color="auto"/>
              <w:right w:val="single" w:sz="4" w:space="0" w:color="auto"/>
            </w:tcBorders>
            <w:shd w:val="clear" w:color="auto" w:fill="auto"/>
            <w:noWrap/>
            <w:vAlign w:val="bottom"/>
            <w:hideMark/>
          </w:tcPr>
          <w:p w14:paraId="6E7D298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5760</w:t>
            </w:r>
          </w:p>
        </w:tc>
      </w:tr>
      <w:tr w:rsidR="00D9131B" w:rsidRPr="00AD525B" w14:paraId="52DB9BA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FF9CABA"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73</w:t>
            </w:r>
          </w:p>
        </w:tc>
        <w:tc>
          <w:tcPr>
            <w:tcW w:w="3405" w:type="dxa"/>
            <w:tcBorders>
              <w:top w:val="nil"/>
              <w:left w:val="nil"/>
              <w:bottom w:val="single" w:sz="4" w:space="0" w:color="auto"/>
              <w:right w:val="single" w:sz="4" w:space="0" w:color="auto"/>
            </w:tcBorders>
            <w:shd w:val="clear" w:color="000000" w:fill="FFFFFF"/>
            <w:noWrap/>
            <w:vAlign w:val="center"/>
            <w:hideMark/>
          </w:tcPr>
          <w:p w14:paraId="4CE3071A"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Sălciilor</w:t>
            </w:r>
          </w:p>
        </w:tc>
        <w:tc>
          <w:tcPr>
            <w:tcW w:w="1720" w:type="dxa"/>
            <w:tcBorders>
              <w:top w:val="nil"/>
              <w:left w:val="nil"/>
              <w:bottom w:val="single" w:sz="4" w:space="0" w:color="auto"/>
              <w:right w:val="single" w:sz="4" w:space="0" w:color="auto"/>
            </w:tcBorders>
            <w:shd w:val="clear" w:color="000000" w:fill="FFFFFF"/>
            <w:noWrap/>
            <w:vAlign w:val="center"/>
            <w:hideMark/>
          </w:tcPr>
          <w:p w14:paraId="3C945FDD"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260</w:t>
            </w:r>
          </w:p>
        </w:tc>
        <w:tc>
          <w:tcPr>
            <w:tcW w:w="2000" w:type="dxa"/>
            <w:tcBorders>
              <w:top w:val="nil"/>
              <w:left w:val="nil"/>
              <w:bottom w:val="single" w:sz="4" w:space="0" w:color="auto"/>
              <w:right w:val="single" w:sz="4" w:space="0" w:color="auto"/>
            </w:tcBorders>
            <w:shd w:val="clear" w:color="auto" w:fill="auto"/>
            <w:noWrap/>
            <w:vAlign w:val="bottom"/>
            <w:hideMark/>
          </w:tcPr>
          <w:p w14:paraId="232E7EF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9C8E5B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B20F16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390</w:t>
            </w:r>
          </w:p>
        </w:tc>
        <w:tc>
          <w:tcPr>
            <w:tcW w:w="1903" w:type="dxa"/>
            <w:tcBorders>
              <w:top w:val="nil"/>
              <w:left w:val="nil"/>
              <w:bottom w:val="single" w:sz="4" w:space="0" w:color="auto"/>
              <w:right w:val="single" w:sz="4" w:space="0" w:color="auto"/>
            </w:tcBorders>
            <w:shd w:val="clear" w:color="auto" w:fill="auto"/>
            <w:noWrap/>
            <w:vAlign w:val="bottom"/>
            <w:hideMark/>
          </w:tcPr>
          <w:p w14:paraId="79DA9D9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2340</w:t>
            </w:r>
          </w:p>
        </w:tc>
      </w:tr>
      <w:tr w:rsidR="00D9131B" w:rsidRPr="00AD525B" w14:paraId="4B011D57"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DEEC60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74</w:t>
            </w:r>
          </w:p>
        </w:tc>
        <w:tc>
          <w:tcPr>
            <w:tcW w:w="3405" w:type="dxa"/>
            <w:tcBorders>
              <w:top w:val="nil"/>
              <w:left w:val="nil"/>
              <w:bottom w:val="single" w:sz="4" w:space="0" w:color="auto"/>
              <w:right w:val="single" w:sz="4" w:space="0" w:color="auto"/>
            </w:tcBorders>
            <w:shd w:val="clear" w:color="000000" w:fill="FFFFFF"/>
            <w:noWrap/>
            <w:vAlign w:val="center"/>
            <w:hideMark/>
          </w:tcPr>
          <w:p w14:paraId="5C2F15FD"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Sens Giratoriu</w:t>
            </w:r>
          </w:p>
        </w:tc>
        <w:tc>
          <w:tcPr>
            <w:tcW w:w="1720" w:type="dxa"/>
            <w:tcBorders>
              <w:top w:val="nil"/>
              <w:left w:val="nil"/>
              <w:bottom w:val="single" w:sz="4" w:space="0" w:color="auto"/>
              <w:right w:val="single" w:sz="4" w:space="0" w:color="auto"/>
            </w:tcBorders>
            <w:shd w:val="clear" w:color="000000" w:fill="FFFFFF"/>
            <w:noWrap/>
            <w:vAlign w:val="center"/>
            <w:hideMark/>
          </w:tcPr>
          <w:p w14:paraId="156B6DE5"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800</w:t>
            </w:r>
          </w:p>
        </w:tc>
        <w:tc>
          <w:tcPr>
            <w:tcW w:w="2000" w:type="dxa"/>
            <w:tcBorders>
              <w:top w:val="nil"/>
              <w:left w:val="nil"/>
              <w:bottom w:val="single" w:sz="4" w:space="0" w:color="auto"/>
              <w:right w:val="single" w:sz="4" w:space="0" w:color="auto"/>
            </w:tcBorders>
            <w:shd w:val="clear" w:color="auto" w:fill="auto"/>
            <w:noWrap/>
            <w:vAlign w:val="bottom"/>
            <w:hideMark/>
          </w:tcPr>
          <w:p w14:paraId="55639BA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956DE4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49A6C1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1200</w:t>
            </w:r>
          </w:p>
        </w:tc>
        <w:tc>
          <w:tcPr>
            <w:tcW w:w="1903" w:type="dxa"/>
            <w:tcBorders>
              <w:top w:val="nil"/>
              <w:left w:val="nil"/>
              <w:bottom w:val="single" w:sz="4" w:space="0" w:color="auto"/>
              <w:right w:val="single" w:sz="4" w:space="0" w:color="auto"/>
            </w:tcBorders>
            <w:shd w:val="clear" w:color="auto" w:fill="auto"/>
            <w:noWrap/>
            <w:vAlign w:val="bottom"/>
            <w:hideMark/>
          </w:tcPr>
          <w:p w14:paraId="7331727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7200</w:t>
            </w:r>
          </w:p>
        </w:tc>
      </w:tr>
      <w:tr w:rsidR="00D9131B" w:rsidRPr="00AD525B" w14:paraId="58D3E338"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4CF71D8"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75</w:t>
            </w:r>
          </w:p>
        </w:tc>
        <w:tc>
          <w:tcPr>
            <w:tcW w:w="3405" w:type="dxa"/>
            <w:tcBorders>
              <w:top w:val="nil"/>
              <w:left w:val="nil"/>
              <w:bottom w:val="single" w:sz="4" w:space="0" w:color="auto"/>
              <w:right w:val="single" w:sz="4" w:space="0" w:color="auto"/>
            </w:tcBorders>
            <w:shd w:val="clear" w:color="000000" w:fill="FFFFFF"/>
            <w:noWrap/>
            <w:vAlign w:val="center"/>
            <w:hideMark/>
          </w:tcPr>
          <w:p w14:paraId="254F19C7"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Spitalului</w:t>
            </w:r>
          </w:p>
        </w:tc>
        <w:tc>
          <w:tcPr>
            <w:tcW w:w="1720" w:type="dxa"/>
            <w:tcBorders>
              <w:top w:val="nil"/>
              <w:left w:val="nil"/>
              <w:bottom w:val="single" w:sz="4" w:space="0" w:color="auto"/>
              <w:right w:val="single" w:sz="4" w:space="0" w:color="auto"/>
            </w:tcBorders>
            <w:shd w:val="clear" w:color="000000" w:fill="FFFFFF"/>
            <w:noWrap/>
            <w:vAlign w:val="center"/>
            <w:hideMark/>
          </w:tcPr>
          <w:p w14:paraId="669CA482"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620</w:t>
            </w:r>
          </w:p>
        </w:tc>
        <w:tc>
          <w:tcPr>
            <w:tcW w:w="2000" w:type="dxa"/>
            <w:tcBorders>
              <w:top w:val="nil"/>
              <w:left w:val="nil"/>
              <w:bottom w:val="single" w:sz="4" w:space="0" w:color="auto"/>
              <w:right w:val="single" w:sz="4" w:space="0" w:color="auto"/>
            </w:tcBorders>
            <w:shd w:val="clear" w:color="auto" w:fill="auto"/>
            <w:noWrap/>
            <w:vAlign w:val="bottom"/>
            <w:hideMark/>
          </w:tcPr>
          <w:p w14:paraId="225FF86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6CA485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2945E3C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930</w:t>
            </w:r>
          </w:p>
        </w:tc>
        <w:tc>
          <w:tcPr>
            <w:tcW w:w="1903" w:type="dxa"/>
            <w:tcBorders>
              <w:top w:val="nil"/>
              <w:left w:val="nil"/>
              <w:bottom w:val="single" w:sz="4" w:space="0" w:color="auto"/>
              <w:right w:val="single" w:sz="4" w:space="0" w:color="auto"/>
            </w:tcBorders>
            <w:shd w:val="clear" w:color="auto" w:fill="auto"/>
            <w:noWrap/>
            <w:vAlign w:val="bottom"/>
            <w:hideMark/>
          </w:tcPr>
          <w:p w14:paraId="79414A7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5580</w:t>
            </w:r>
          </w:p>
        </w:tc>
      </w:tr>
      <w:tr w:rsidR="00D9131B" w:rsidRPr="00AD525B" w14:paraId="0FD0466C"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3C0C990"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76</w:t>
            </w:r>
          </w:p>
        </w:tc>
        <w:tc>
          <w:tcPr>
            <w:tcW w:w="3405" w:type="dxa"/>
            <w:tcBorders>
              <w:top w:val="nil"/>
              <w:left w:val="nil"/>
              <w:bottom w:val="single" w:sz="4" w:space="0" w:color="auto"/>
              <w:right w:val="single" w:sz="4" w:space="0" w:color="auto"/>
            </w:tcBorders>
            <w:shd w:val="clear" w:color="000000" w:fill="FFFFFF"/>
            <w:noWrap/>
            <w:vAlign w:val="center"/>
            <w:hideMark/>
          </w:tcPr>
          <w:p w14:paraId="26017A92"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Stadionului</w:t>
            </w:r>
          </w:p>
        </w:tc>
        <w:tc>
          <w:tcPr>
            <w:tcW w:w="1720" w:type="dxa"/>
            <w:tcBorders>
              <w:top w:val="nil"/>
              <w:left w:val="nil"/>
              <w:bottom w:val="single" w:sz="4" w:space="0" w:color="auto"/>
              <w:right w:val="single" w:sz="4" w:space="0" w:color="auto"/>
            </w:tcBorders>
            <w:shd w:val="clear" w:color="auto" w:fill="auto"/>
            <w:vAlign w:val="center"/>
            <w:hideMark/>
          </w:tcPr>
          <w:p w14:paraId="21C8040A"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740</w:t>
            </w:r>
          </w:p>
        </w:tc>
        <w:tc>
          <w:tcPr>
            <w:tcW w:w="2000" w:type="dxa"/>
            <w:tcBorders>
              <w:top w:val="nil"/>
              <w:left w:val="nil"/>
              <w:bottom w:val="single" w:sz="4" w:space="0" w:color="auto"/>
              <w:right w:val="single" w:sz="4" w:space="0" w:color="auto"/>
            </w:tcBorders>
            <w:shd w:val="clear" w:color="auto" w:fill="auto"/>
            <w:noWrap/>
            <w:vAlign w:val="bottom"/>
            <w:hideMark/>
          </w:tcPr>
          <w:p w14:paraId="114FB4A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9D2F77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D6B4C1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1110</w:t>
            </w:r>
          </w:p>
        </w:tc>
        <w:tc>
          <w:tcPr>
            <w:tcW w:w="1903" w:type="dxa"/>
            <w:tcBorders>
              <w:top w:val="nil"/>
              <w:left w:val="nil"/>
              <w:bottom w:val="single" w:sz="4" w:space="0" w:color="auto"/>
              <w:right w:val="single" w:sz="4" w:space="0" w:color="auto"/>
            </w:tcBorders>
            <w:shd w:val="clear" w:color="auto" w:fill="auto"/>
            <w:noWrap/>
            <w:vAlign w:val="bottom"/>
            <w:hideMark/>
          </w:tcPr>
          <w:p w14:paraId="485213D9"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6660</w:t>
            </w:r>
          </w:p>
        </w:tc>
      </w:tr>
      <w:tr w:rsidR="00D9131B" w:rsidRPr="00AD525B" w14:paraId="1E88FFC8"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42A67DD"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77</w:t>
            </w:r>
          </w:p>
        </w:tc>
        <w:tc>
          <w:tcPr>
            <w:tcW w:w="3405" w:type="dxa"/>
            <w:tcBorders>
              <w:top w:val="nil"/>
              <w:left w:val="nil"/>
              <w:bottom w:val="single" w:sz="4" w:space="0" w:color="auto"/>
              <w:right w:val="single" w:sz="4" w:space="0" w:color="auto"/>
            </w:tcBorders>
            <w:shd w:val="clear" w:color="FFCC00" w:fill="FFFFFF"/>
            <w:noWrap/>
            <w:vAlign w:val="center"/>
            <w:hideMark/>
          </w:tcPr>
          <w:p w14:paraId="29DF5FD4"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Szekely Gyorgy</w:t>
            </w:r>
          </w:p>
        </w:tc>
        <w:tc>
          <w:tcPr>
            <w:tcW w:w="1720" w:type="dxa"/>
            <w:tcBorders>
              <w:top w:val="nil"/>
              <w:left w:val="nil"/>
              <w:bottom w:val="single" w:sz="4" w:space="0" w:color="auto"/>
              <w:right w:val="single" w:sz="4" w:space="0" w:color="auto"/>
            </w:tcBorders>
            <w:shd w:val="clear" w:color="auto" w:fill="auto"/>
            <w:vAlign w:val="center"/>
            <w:hideMark/>
          </w:tcPr>
          <w:p w14:paraId="796C19FC"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640</w:t>
            </w:r>
          </w:p>
        </w:tc>
        <w:tc>
          <w:tcPr>
            <w:tcW w:w="2000" w:type="dxa"/>
            <w:tcBorders>
              <w:top w:val="nil"/>
              <w:left w:val="nil"/>
              <w:bottom w:val="single" w:sz="4" w:space="0" w:color="auto"/>
              <w:right w:val="single" w:sz="4" w:space="0" w:color="auto"/>
            </w:tcBorders>
            <w:shd w:val="clear" w:color="auto" w:fill="auto"/>
            <w:noWrap/>
            <w:vAlign w:val="bottom"/>
            <w:hideMark/>
          </w:tcPr>
          <w:p w14:paraId="432DCDC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F3D626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0F3F77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960</w:t>
            </w:r>
          </w:p>
        </w:tc>
        <w:tc>
          <w:tcPr>
            <w:tcW w:w="1903" w:type="dxa"/>
            <w:tcBorders>
              <w:top w:val="nil"/>
              <w:left w:val="nil"/>
              <w:bottom w:val="single" w:sz="4" w:space="0" w:color="auto"/>
              <w:right w:val="single" w:sz="4" w:space="0" w:color="auto"/>
            </w:tcBorders>
            <w:shd w:val="clear" w:color="auto" w:fill="auto"/>
            <w:noWrap/>
            <w:vAlign w:val="bottom"/>
            <w:hideMark/>
          </w:tcPr>
          <w:p w14:paraId="2A6923A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5760</w:t>
            </w:r>
          </w:p>
        </w:tc>
      </w:tr>
      <w:tr w:rsidR="00D9131B" w:rsidRPr="00AD525B" w14:paraId="7157181E"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C9594A"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78</w:t>
            </w:r>
          </w:p>
        </w:tc>
        <w:tc>
          <w:tcPr>
            <w:tcW w:w="3405" w:type="dxa"/>
            <w:tcBorders>
              <w:top w:val="nil"/>
              <w:left w:val="nil"/>
              <w:bottom w:val="single" w:sz="4" w:space="0" w:color="auto"/>
              <w:right w:val="single" w:sz="4" w:space="0" w:color="auto"/>
            </w:tcBorders>
            <w:shd w:val="clear" w:color="000000" w:fill="FFFFFF"/>
            <w:noWrap/>
            <w:vAlign w:val="center"/>
            <w:hideMark/>
          </w:tcPr>
          <w:p w14:paraId="2F731B80"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Toamnei</w:t>
            </w:r>
          </w:p>
        </w:tc>
        <w:tc>
          <w:tcPr>
            <w:tcW w:w="1720" w:type="dxa"/>
            <w:tcBorders>
              <w:top w:val="nil"/>
              <w:left w:val="nil"/>
              <w:bottom w:val="single" w:sz="4" w:space="0" w:color="auto"/>
              <w:right w:val="single" w:sz="4" w:space="0" w:color="auto"/>
            </w:tcBorders>
            <w:shd w:val="clear" w:color="000000" w:fill="FFFFFF"/>
            <w:noWrap/>
            <w:vAlign w:val="center"/>
            <w:hideMark/>
          </w:tcPr>
          <w:p w14:paraId="6DF2D4C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250</w:t>
            </w:r>
          </w:p>
        </w:tc>
        <w:tc>
          <w:tcPr>
            <w:tcW w:w="2000" w:type="dxa"/>
            <w:tcBorders>
              <w:top w:val="nil"/>
              <w:left w:val="nil"/>
              <w:bottom w:val="single" w:sz="4" w:space="0" w:color="auto"/>
              <w:right w:val="single" w:sz="4" w:space="0" w:color="auto"/>
            </w:tcBorders>
            <w:shd w:val="clear" w:color="auto" w:fill="auto"/>
            <w:noWrap/>
            <w:vAlign w:val="bottom"/>
            <w:hideMark/>
          </w:tcPr>
          <w:p w14:paraId="17D8CAB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2E695FD"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315093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375</w:t>
            </w:r>
          </w:p>
        </w:tc>
        <w:tc>
          <w:tcPr>
            <w:tcW w:w="1903" w:type="dxa"/>
            <w:tcBorders>
              <w:top w:val="nil"/>
              <w:left w:val="nil"/>
              <w:bottom w:val="single" w:sz="4" w:space="0" w:color="auto"/>
              <w:right w:val="single" w:sz="4" w:space="0" w:color="auto"/>
            </w:tcBorders>
            <w:shd w:val="clear" w:color="auto" w:fill="auto"/>
            <w:noWrap/>
            <w:vAlign w:val="bottom"/>
            <w:hideMark/>
          </w:tcPr>
          <w:p w14:paraId="29104C9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2250</w:t>
            </w:r>
          </w:p>
        </w:tc>
      </w:tr>
      <w:tr w:rsidR="00D9131B" w:rsidRPr="00AD525B" w14:paraId="495EDC77"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4519E1"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79</w:t>
            </w:r>
          </w:p>
        </w:tc>
        <w:tc>
          <w:tcPr>
            <w:tcW w:w="3405" w:type="dxa"/>
            <w:tcBorders>
              <w:top w:val="nil"/>
              <w:left w:val="nil"/>
              <w:bottom w:val="single" w:sz="4" w:space="0" w:color="auto"/>
              <w:right w:val="single" w:sz="4" w:space="0" w:color="auto"/>
            </w:tcBorders>
            <w:shd w:val="clear" w:color="000000" w:fill="FFFFFF"/>
            <w:noWrap/>
            <w:vAlign w:val="center"/>
            <w:hideMark/>
          </w:tcPr>
          <w:p w14:paraId="36FEA4A1"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Ţigaretei</w:t>
            </w:r>
          </w:p>
        </w:tc>
        <w:tc>
          <w:tcPr>
            <w:tcW w:w="1720" w:type="dxa"/>
            <w:tcBorders>
              <w:top w:val="nil"/>
              <w:left w:val="nil"/>
              <w:bottom w:val="single" w:sz="4" w:space="0" w:color="auto"/>
              <w:right w:val="single" w:sz="4" w:space="0" w:color="auto"/>
            </w:tcBorders>
            <w:shd w:val="clear" w:color="000000" w:fill="FFFFFF"/>
            <w:noWrap/>
            <w:vAlign w:val="center"/>
            <w:hideMark/>
          </w:tcPr>
          <w:p w14:paraId="61FE90C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1000</w:t>
            </w:r>
          </w:p>
        </w:tc>
        <w:tc>
          <w:tcPr>
            <w:tcW w:w="2000" w:type="dxa"/>
            <w:tcBorders>
              <w:top w:val="nil"/>
              <w:left w:val="nil"/>
              <w:bottom w:val="single" w:sz="4" w:space="0" w:color="auto"/>
              <w:right w:val="single" w:sz="4" w:space="0" w:color="auto"/>
            </w:tcBorders>
            <w:shd w:val="clear" w:color="auto" w:fill="auto"/>
            <w:noWrap/>
            <w:vAlign w:val="bottom"/>
            <w:hideMark/>
          </w:tcPr>
          <w:p w14:paraId="7E05D9E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185F73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4B69FA1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1500</w:t>
            </w:r>
          </w:p>
        </w:tc>
        <w:tc>
          <w:tcPr>
            <w:tcW w:w="1903" w:type="dxa"/>
            <w:tcBorders>
              <w:top w:val="nil"/>
              <w:left w:val="nil"/>
              <w:bottom w:val="single" w:sz="4" w:space="0" w:color="auto"/>
              <w:right w:val="single" w:sz="4" w:space="0" w:color="auto"/>
            </w:tcBorders>
            <w:shd w:val="clear" w:color="auto" w:fill="auto"/>
            <w:noWrap/>
            <w:vAlign w:val="bottom"/>
            <w:hideMark/>
          </w:tcPr>
          <w:p w14:paraId="3BABD03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9000</w:t>
            </w:r>
          </w:p>
        </w:tc>
      </w:tr>
      <w:tr w:rsidR="00D9131B" w:rsidRPr="00AD525B" w14:paraId="45F2483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3C93F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lastRenderedPageBreak/>
              <w:t>80</w:t>
            </w:r>
          </w:p>
        </w:tc>
        <w:tc>
          <w:tcPr>
            <w:tcW w:w="3405" w:type="dxa"/>
            <w:tcBorders>
              <w:top w:val="nil"/>
              <w:left w:val="nil"/>
              <w:bottom w:val="single" w:sz="4" w:space="0" w:color="auto"/>
              <w:right w:val="single" w:sz="4" w:space="0" w:color="auto"/>
            </w:tcBorders>
            <w:shd w:val="clear" w:color="CCCCFF" w:fill="FFFFFF"/>
            <w:noWrap/>
            <w:vAlign w:val="center"/>
            <w:hideMark/>
          </w:tcPr>
          <w:p w14:paraId="4A04BF7F"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 xml:space="preserve">Vanatorilor- partea noua </w:t>
            </w:r>
          </w:p>
        </w:tc>
        <w:tc>
          <w:tcPr>
            <w:tcW w:w="1720" w:type="dxa"/>
            <w:tcBorders>
              <w:top w:val="nil"/>
              <w:left w:val="nil"/>
              <w:bottom w:val="single" w:sz="4" w:space="0" w:color="auto"/>
              <w:right w:val="single" w:sz="4" w:space="0" w:color="auto"/>
            </w:tcBorders>
            <w:shd w:val="clear" w:color="auto" w:fill="auto"/>
            <w:vAlign w:val="center"/>
            <w:hideMark/>
          </w:tcPr>
          <w:p w14:paraId="33334C65"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600</w:t>
            </w:r>
          </w:p>
        </w:tc>
        <w:tc>
          <w:tcPr>
            <w:tcW w:w="2000" w:type="dxa"/>
            <w:tcBorders>
              <w:top w:val="nil"/>
              <w:left w:val="nil"/>
              <w:bottom w:val="single" w:sz="4" w:space="0" w:color="auto"/>
              <w:right w:val="single" w:sz="4" w:space="0" w:color="auto"/>
            </w:tcBorders>
            <w:shd w:val="clear" w:color="auto" w:fill="auto"/>
            <w:noWrap/>
            <w:vAlign w:val="bottom"/>
            <w:hideMark/>
          </w:tcPr>
          <w:p w14:paraId="52068FB0"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60C33A56"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3CA1E88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900</w:t>
            </w:r>
          </w:p>
        </w:tc>
        <w:tc>
          <w:tcPr>
            <w:tcW w:w="1903" w:type="dxa"/>
            <w:tcBorders>
              <w:top w:val="nil"/>
              <w:left w:val="nil"/>
              <w:bottom w:val="single" w:sz="4" w:space="0" w:color="auto"/>
              <w:right w:val="single" w:sz="4" w:space="0" w:color="auto"/>
            </w:tcBorders>
            <w:shd w:val="clear" w:color="auto" w:fill="auto"/>
            <w:noWrap/>
            <w:vAlign w:val="bottom"/>
            <w:hideMark/>
          </w:tcPr>
          <w:p w14:paraId="2A637E5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5400</w:t>
            </w:r>
          </w:p>
        </w:tc>
      </w:tr>
      <w:tr w:rsidR="00D9131B" w:rsidRPr="00AD525B" w14:paraId="294379D1"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AC833F3"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81</w:t>
            </w:r>
          </w:p>
        </w:tc>
        <w:tc>
          <w:tcPr>
            <w:tcW w:w="3405" w:type="dxa"/>
            <w:tcBorders>
              <w:top w:val="nil"/>
              <w:left w:val="nil"/>
              <w:bottom w:val="single" w:sz="4" w:space="0" w:color="auto"/>
              <w:right w:val="single" w:sz="4" w:space="0" w:color="auto"/>
            </w:tcBorders>
            <w:shd w:val="clear" w:color="000000" w:fill="FFFFFF"/>
            <w:noWrap/>
            <w:vAlign w:val="center"/>
            <w:hideMark/>
          </w:tcPr>
          <w:p w14:paraId="6D7DDB4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Varadi Jozsef</w:t>
            </w:r>
          </w:p>
        </w:tc>
        <w:tc>
          <w:tcPr>
            <w:tcW w:w="1720" w:type="dxa"/>
            <w:tcBorders>
              <w:top w:val="nil"/>
              <w:left w:val="nil"/>
              <w:bottom w:val="single" w:sz="4" w:space="0" w:color="auto"/>
              <w:right w:val="single" w:sz="4" w:space="0" w:color="auto"/>
            </w:tcBorders>
            <w:shd w:val="clear" w:color="auto" w:fill="auto"/>
            <w:vAlign w:val="center"/>
            <w:hideMark/>
          </w:tcPr>
          <w:p w14:paraId="1052F3B7"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400</w:t>
            </w:r>
          </w:p>
        </w:tc>
        <w:tc>
          <w:tcPr>
            <w:tcW w:w="2000" w:type="dxa"/>
            <w:tcBorders>
              <w:top w:val="nil"/>
              <w:left w:val="nil"/>
              <w:bottom w:val="single" w:sz="4" w:space="0" w:color="auto"/>
              <w:right w:val="single" w:sz="4" w:space="0" w:color="auto"/>
            </w:tcBorders>
            <w:shd w:val="clear" w:color="auto" w:fill="auto"/>
            <w:noWrap/>
            <w:vAlign w:val="bottom"/>
            <w:hideMark/>
          </w:tcPr>
          <w:p w14:paraId="595C65C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48B898B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6CC8A5F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600</w:t>
            </w:r>
          </w:p>
        </w:tc>
        <w:tc>
          <w:tcPr>
            <w:tcW w:w="1903" w:type="dxa"/>
            <w:tcBorders>
              <w:top w:val="nil"/>
              <w:left w:val="nil"/>
              <w:bottom w:val="single" w:sz="4" w:space="0" w:color="auto"/>
              <w:right w:val="single" w:sz="4" w:space="0" w:color="auto"/>
            </w:tcBorders>
            <w:shd w:val="clear" w:color="auto" w:fill="auto"/>
            <w:noWrap/>
            <w:vAlign w:val="bottom"/>
            <w:hideMark/>
          </w:tcPr>
          <w:p w14:paraId="6894A32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3600</w:t>
            </w:r>
          </w:p>
        </w:tc>
      </w:tr>
      <w:tr w:rsidR="00D9131B" w:rsidRPr="00AD525B" w14:paraId="2C23D1BB"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CA5035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82</w:t>
            </w:r>
          </w:p>
        </w:tc>
        <w:tc>
          <w:tcPr>
            <w:tcW w:w="3405" w:type="dxa"/>
            <w:tcBorders>
              <w:top w:val="nil"/>
              <w:left w:val="nil"/>
              <w:bottom w:val="single" w:sz="4" w:space="0" w:color="auto"/>
              <w:right w:val="single" w:sz="4" w:space="0" w:color="auto"/>
            </w:tcBorders>
            <w:shd w:val="clear" w:color="000000" w:fill="FFFFFF"/>
            <w:noWrap/>
            <w:vAlign w:val="center"/>
            <w:hideMark/>
          </w:tcPr>
          <w:p w14:paraId="017D23B4"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Vasile Goldiş</w:t>
            </w:r>
          </w:p>
        </w:tc>
        <w:tc>
          <w:tcPr>
            <w:tcW w:w="1720" w:type="dxa"/>
            <w:tcBorders>
              <w:top w:val="nil"/>
              <w:left w:val="nil"/>
              <w:bottom w:val="single" w:sz="4" w:space="0" w:color="auto"/>
              <w:right w:val="single" w:sz="4" w:space="0" w:color="auto"/>
            </w:tcBorders>
            <w:shd w:val="clear" w:color="000000" w:fill="FFFFFF"/>
            <w:noWrap/>
            <w:vAlign w:val="center"/>
            <w:hideMark/>
          </w:tcPr>
          <w:p w14:paraId="38CF6BBC"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1100</w:t>
            </w:r>
          </w:p>
        </w:tc>
        <w:tc>
          <w:tcPr>
            <w:tcW w:w="2000" w:type="dxa"/>
            <w:tcBorders>
              <w:top w:val="nil"/>
              <w:left w:val="nil"/>
              <w:bottom w:val="single" w:sz="4" w:space="0" w:color="auto"/>
              <w:right w:val="single" w:sz="4" w:space="0" w:color="auto"/>
            </w:tcBorders>
            <w:shd w:val="clear" w:color="auto" w:fill="auto"/>
            <w:noWrap/>
            <w:vAlign w:val="bottom"/>
            <w:hideMark/>
          </w:tcPr>
          <w:p w14:paraId="0864DFB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20E8562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C3E507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1650</w:t>
            </w:r>
          </w:p>
        </w:tc>
        <w:tc>
          <w:tcPr>
            <w:tcW w:w="1903" w:type="dxa"/>
            <w:tcBorders>
              <w:top w:val="nil"/>
              <w:left w:val="nil"/>
              <w:bottom w:val="single" w:sz="4" w:space="0" w:color="auto"/>
              <w:right w:val="single" w:sz="4" w:space="0" w:color="auto"/>
            </w:tcBorders>
            <w:shd w:val="clear" w:color="auto" w:fill="auto"/>
            <w:noWrap/>
            <w:vAlign w:val="bottom"/>
            <w:hideMark/>
          </w:tcPr>
          <w:p w14:paraId="4DA0C7F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9900</w:t>
            </w:r>
          </w:p>
        </w:tc>
      </w:tr>
      <w:tr w:rsidR="00D9131B" w:rsidRPr="00AD525B" w14:paraId="3FFD9E60"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31B099"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83</w:t>
            </w:r>
          </w:p>
        </w:tc>
        <w:tc>
          <w:tcPr>
            <w:tcW w:w="3405" w:type="dxa"/>
            <w:tcBorders>
              <w:top w:val="nil"/>
              <w:left w:val="nil"/>
              <w:bottom w:val="single" w:sz="4" w:space="0" w:color="auto"/>
              <w:right w:val="single" w:sz="4" w:space="0" w:color="auto"/>
            </w:tcBorders>
            <w:shd w:val="clear" w:color="000000" w:fill="FFFFFF"/>
            <w:noWrap/>
            <w:vAlign w:val="center"/>
            <w:hideMark/>
          </w:tcPr>
          <w:p w14:paraId="0E50CA3B"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Vânătorilor</w:t>
            </w:r>
          </w:p>
        </w:tc>
        <w:tc>
          <w:tcPr>
            <w:tcW w:w="1720" w:type="dxa"/>
            <w:tcBorders>
              <w:top w:val="nil"/>
              <w:left w:val="nil"/>
              <w:bottom w:val="single" w:sz="4" w:space="0" w:color="auto"/>
              <w:right w:val="single" w:sz="4" w:space="0" w:color="auto"/>
            </w:tcBorders>
            <w:shd w:val="clear" w:color="000000" w:fill="FFFFFF"/>
            <w:noWrap/>
            <w:vAlign w:val="center"/>
            <w:hideMark/>
          </w:tcPr>
          <w:p w14:paraId="4C6AFB98"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640</w:t>
            </w:r>
          </w:p>
        </w:tc>
        <w:tc>
          <w:tcPr>
            <w:tcW w:w="2000" w:type="dxa"/>
            <w:tcBorders>
              <w:top w:val="nil"/>
              <w:left w:val="nil"/>
              <w:bottom w:val="single" w:sz="4" w:space="0" w:color="auto"/>
              <w:right w:val="single" w:sz="4" w:space="0" w:color="auto"/>
            </w:tcBorders>
            <w:shd w:val="clear" w:color="auto" w:fill="auto"/>
            <w:noWrap/>
            <w:vAlign w:val="bottom"/>
            <w:hideMark/>
          </w:tcPr>
          <w:p w14:paraId="3F42DEF8"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0370A76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13D24BE5"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960</w:t>
            </w:r>
          </w:p>
        </w:tc>
        <w:tc>
          <w:tcPr>
            <w:tcW w:w="1903" w:type="dxa"/>
            <w:tcBorders>
              <w:top w:val="nil"/>
              <w:left w:val="nil"/>
              <w:bottom w:val="single" w:sz="4" w:space="0" w:color="auto"/>
              <w:right w:val="single" w:sz="4" w:space="0" w:color="auto"/>
            </w:tcBorders>
            <w:shd w:val="clear" w:color="auto" w:fill="auto"/>
            <w:noWrap/>
            <w:vAlign w:val="bottom"/>
            <w:hideMark/>
          </w:tcPr>
          <w:p w14:paraId="05B65C3F"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5760</w:t>
            </w:r>
          </w:p>
        </w:tc>
      </w:tr>
      <w:tr w:rsidR="00D9131B" w:rsidRPr="00AD525B" w14:paraId="64204354"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B19945"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84</w:t>
            </w:r>
          </w:p>
        </w:tc>
        <w:tc>
          <w:tcPr>
            <w:tcW w:w="3405" w:type="dxa"/>
            <w:tcBorders>
              <w:top w:val="nil"/>
              <w:left w:val="nil"/>
              <w:bottom w:val="single" w:sz="4" w:space="0" w:color="auto"/>
              <w:right w:val="single" w:sz="4" w:space="0" w:color="auto"/>
            </w:tcBorders>
            <w:shd w:val="clear" w:color="CCCCFF" w:fill="FFFFFF"/>
            <w:noWrap/>
            <w:vAlign w:val="center"/>
            <w:hideMark/>
          </w:tcPr>
          <w:p w14:paraId="5B51E872"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Verii-partea carosabilă</w:t>
            </w:r>
          </w:p>
        </w:tc>
        <w:tc>
          <w:tcPr>
            <w:tcW w:w="1720" w:type="dxa"/>
            <w:tcBorders>
              <w:top w:val="nil"/>
              <w:left w:val="nil"/>
              <w:bottom w:val="single" w:sz="4" w:space="0" w:color="auto"/>
              <w:right w:val="single" w:sz="4" w:space="0" w:color="auto"/>
            </w:tcBorders>
            <w:shd w:val="clear" w:color="CCCCFF" w:fill="FFFFFF"/>
            <w:noWrap/>
            <w:vAlign w:val="center"/>
            <w:hideMark/>
          </w:tcPr>
          <w:p w14:paraId="704F4B55"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100</w:t>
            </w:r>
          </w:p>
        </w:tc>
        <w:tc>
          <w:tcPr>
            <w:tcW w:w="2000" w:type="dxa"/>
            <w:tcBorders>
              <w:top w:val="nil"/>
              <w:left w:val="nil"/>
              <w:bottom w:val="single" w:sz="4" w:space="0" w:color="auto"/>
              <w:right w:val="single" w:sz="4" w:space="0" w:color="auto"/>
            </w:tcBorders>
            <w:shd w:val="clear" w:color="auto" w:fill="auto"/>
            <w:noWrap/>
            <w:vAlign w:val="bottom"/>
            <w:hideMark/>
          </w:tcPr>
          <w:p w14:paraId="2D09E7A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7007C6C1"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560CDF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150</w:t>
            </w:r>
          </w:p>
        </w:tc>
        <w:tc>
          <w:tcPr>
            <w:tcW w:w="1903" w:type="dxa"/>
            <w:tcBorders>
              <w:top w:val="nil"/>
              <w:left w:val="nil"/>
              <w:bottom w:val="single" w:sz="4" w:space="0" w:color="auto"/>
              <w:right w:val="single" w:sz="4" w:space="0" w:color="auto"/>
            </w:tcBorders>
            <w:shd w:val="clear" w:color="auto" w:fill="auto"/>
            <w:noWrap/>
            <w:vAlign w:val="bottom"/>
            <w:hideMark/>
          </w:tcPr>
          <w:p w14:paraId="1DC9DC9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900</w:t>
            </w:r>
          </w:p>
        </w:tc>
      </w:tr>
      <w:tr w:rsidR="00D9131B" w:rsidRPr="00AD525B" w14:paraId="521CD63A"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4C3C961"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85</w:t>
            </w:r>
          </w:p>
        </w:tc>
        <w:tc>
          <w:tcPr>
            <w:tcW w:w="3405" w:type="dxa"/>
            <w:tcBorders>
              <w:top w:val="nil"/>
              <w:left w:val="nil"/>
              <w:bottom w:val="single" w:sz="4" w:space="0" w:color="auto"/>
              <w:right w:val="single" w:sz="4" w:space="0" w:color="auto"/>
            </w:tcBorders>
            <w:shd w:val="clear" w:color="000000" w:fill="FFFFFF"/>
            <w:noWrap/>
            <w:vAlign w:val="center"/>
            <w:hideMark/>
          </w:tcPr>
          <w:p w14:paraId="26115C3E"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Voican</w:t>
            </w:r>
          </w:p>
        </w:tc>
        <w:tc>
          <w:tcPr>
            <w:tcW w:w="1720" w:type="dxa"/>
            <w:tcBorders>
              <w:top w:val="nil"/>
              <w:left w:val="nil"/>
              <w:bottom w:val="single" w:sz="4" w:space="0" w:color="auto"/>
              <w:right w:val="single" w:sz="4" w:space="0" w:color="auto"/>
            </w:tcBorders>
            <w:shd w:val="clear" w:color="000000" w:fill="FFFFFF"/>
            <w:noWrap/>
            <w:vAlign w:val="center"/>
            <w:hideMark/>
          </w:tcPr>
          <w:p w14:paraId="030C6D60" w14:textId="77777777" w:rsidR="00D9131B" w:rsidRPr="00AD525B" w:rsidRDefault="00D9131B" w:rsidP="00D9131B">
            <w:pPr>
              <w:keepNext w:val="0"/>
              <w:keepLines w:val="0"/>
              <w:spacing w:after="0"/>
              <w:jc w:val="right"/>
              <w:rPr>
                <w:sz w:val="22"/>
                <w:szCs w:val="22"/>
                <w:lang w:eastAsia="ro-RO"/>
              </w:rPr>
            </w:pPr>
            <w:r w:rsidRPr="00AD525B">
              <w:rPr>
                <w:sz w:val="22"/>
                <w:szCs w:val="22"/>
                <w:lang w:eastAsia="ro-RO"/>
              </w:rPr>
              <w:t>400</w:t>
            </w:r>
          </w:p>
        </w:tc>
        <w:tc>
          <w:tcPr>
            <w:tcW w:w="2000" w:type="dxa"/>
            <w:tcBorders>
              <w:top w:val="nil"/>
              <w:left w:val="nil"/>
              <w:bottom w:val="single" w:sz="4" w:space="0" w:color="auto"/>
              <w:right w:val="single" w:sz="4" w:space="0" w:color="auto"/>
            </w:tcBorders>
            <w:shd w:val="clear" w:color="auto" w:fill="auto"/>
            <w:noWrap/>
            <w:vAlign w:val="bottom"/>
            <w:hideMark/>
          </w:tcPr>
          <w:p w14:paraId="0ECCADD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5D3663F4"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0AA57DB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600</w:t>
            </w:r>
          </w:p>
        </w:tc>
        <w:tc>
          <w:tcPr>
            <w:tcW w:w="1903" w:type="dxa"/>
            <w:tcBorders>
              <w:top w:val="nil"/>
              <w:left w:val="nil"/>
              <w:bottom w:val="single" w:sz="4" w:space="0" w:color="auto"/>
              <w:right w:val="single" w:sz="4" w:space="0" w:color="auto"/>
            </w:tcBorders>
            <w:shd w:val="clear" w:color="auto" w:fill="auto"/>
            <w:noWrap/>
            <w:vAlign w:val="bottom"/>
            <w:hideMark/>
          </w:tcPr>
          <w:p w14:paraId="09D52C9A"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3600</w:t>
            </w:r>
          </w:p>
        </w:tc>
      </w:tr>
      <w:tr w:rsidR="00D9131B" w:rsidRPr="00AD525B" w14:paraId="2CEC847E"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753577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86</w:t>
            </w:r>
          </w:p>
        </w:tc>
        <w:tc>
          <w:tcPr>
            <w:tcW w:w="3405" w:type="dxa"/>
            <w:tcBorders>
              <w:top w:val="nil"/>
              <w:left w:val="nil"/>
              <w:bottom w:val="single" w:sz="4" w:space="0" w:color="auto"/>
              <w:right w:val="single" w:sz="4" w:space="0" w:color="auto"/>
            </w:tcBorders>
            <w:shd w:val="clear" w:color="000000" w:fill="FFFFFF"/>
            <w:noWrap/>
            <w:vAlign w:val="center"/>
            <w:hideMark/>
          </w:tcPr>
          <w:p w14:paraId="134E8B3B"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Vulturilor</w:t>
            </w:r>
          </w:p>
        </w:tc>
        <w:tc>
          <w:tcPr>
            <w:tcW w:w="1720" w:type="dxa"/>
            <w:tcBorders>
              <w:top w:val="nil"/>
              <w:left w:val="nil"/>
              <w:bottom w:val="single" w:sz="4" w:space="0" w:color="auto"/>
              <w:right w:val="single" w:sz="4" w:space="0" w:color="auto"/>
            </w:tcBorders>
            <w:shd w:val="clear" w:color="auto" w:fill="auto"/>
            <w:vAlign w:val="center"/>
            <w:hideMark/>
          </w:tcPr>
          <w:p w14:paraId="47400F9B"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300</w:t>
            </w:r>
          </w:p>
        </w:tc>
        <w:tc>
          <w:tcPr>
            <w:tcW w:w="2000" w:type="dxa"/>
            <w:tcBorders>
              <w:top w:val="nil"/>
              <w:left w:val="nil"/>
              <w:bottom w:val="single" w:sz="4" w:space="0" w:color="auto"/>
              <w:right w:val="single" w:sz="4" w:space="0" w:color="auto"/>
            </w:tcBorders>
            <w:shd w:val="clear" w:color="auto" w:fill="auto"/>
            <w:noWrap/>
            <w:vAlign w:val="bottom"/>
            <w:hideMark/>
          </w:tcPr>
          <w:p w14:paraId="7FA3777C"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D2BC982"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53DE44A3"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450</w:t>
            </w:r>
          </w:p>
        </w:tc>
        <w:tc>
          <w:tcPr>
            <w:tcW w:w="1903" w:type="dxa"/>
            <w:tcBorders>
              <w:top w:val="nil"/>
              <w:left w:val="nil"/>
              <w:bottom w:val="single" w:sz="4" w:space="0" w:color="auto"/>
              <w:right w:val="single" w:sz="4" w:space="0" w:color="auto"/>
            </w:tcBorders>
            <w:shd w:val="clear" w:color="auto" w:fill="auto"/>
            <w:noWrap/>
            <w:vAlign w:val="bottom"/>
            <w:hideMark/>
          </w:tcPr>
          <w:p w14:paraId="10FBF4D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2700</w:t>
            </w:r>
          </w:p>
        </w:tc>
      </w:tr>
      <w:tr w:rsidR="00D9131B" w:rsidRPr="00AD525B" w14:paraId="2B5B3F55" w14:textId="77777777" w:rsidTr="00D9131B">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A3ABF2" w14:textId="77777777" w:rsidR="00D9131B" w:rsidRPr="00AD525B" w:rsidRDefault="00D9131B" w:rsidP="00D9131B">
            <w:pPr>
              <w:keepNext w:val="0"/>
              <w:keepLines w:val="0"/>
              <w:spacing w:after="0"/>
              <w:rPr>
                <w:color w:val="000000"/>
                <w:sz w:val="22"/>
                <w:szCs w:val="22"/>
                <w:lang w:eastAsia="ro-RO"/>
              </w:rPr>
            </w:pPr>
            <w:r w:rsidRPr="00AD525B">
              <w:rPr>
                <w:color w:val="000000"/>
                <w:sz w:val="22"/>
                <w:szCs w:val="22"/>
                <w:lang w:eastAsia="ro-RO"/>
              </w:rPr>
              <w:t>87</w:t>
            </w:r>
          </w:p>
        </w:tc>
        <w:tc>
          <w:tcPr>
            <w:tcW w:w="3405" w:type="dxa"/>
            <w:tcBorders>
              <w:top w:val="nil"/>
              <w:left w:val="nil"/>
              <w:bottom w:val="single" w:sz="4" w:space="0" w:color="auto"/>
              <w:right w:val="single" w:sz="4" w:space="0" w:color="auto"/>
            </w:tcBorders>
            <w:shd w:val="clear" w:color="000000" w:fill="FFFFFF"/>
            <w:noWrap/>
            <w:vAlign w:val="center"/>
            <w:hideMark/>
          </w:tcPr>
          <w:p w14:paraId="0A08120C" w14:textId="77777777" w:rsidR="00D9131B" w:rsidRPr="00AD525B" w:rsidRDefault="00D9131B" w:rsidP="00D9131B">
            <w:pPr>
              <w:keepNext w:val="0"/>
              <w:keepLines w:val="0"/>
              <w:spacing w:after="0"/>
              <w:jc w:val="left"/>
              <w:rPr>
                <w:sz w:val="22"/>
                <w:szCs w:val="22"/>
                <w:lang w:eastAsia="ro-RO"/>
              </w:rPr>
            </w:pPr>
            <w:r w:rsidRPr="00AD525B">
              <w:rPr>
                <w:sz w:val="22"/>
                <w:szCs w:val="22"/>
                <w:lang w:eastAsia="ro-RO"/>
              </w:rPr>
              <w:t>Zorilor</w:t>
            </w:r>
          </w:p>
        </w:tc>
        <w:tc>
          <w:tcPr>
            <w:tcW w:w="1720" w:type="dxa"/>
            <w:tcBorders>
              <w:top w:val="nil"/>
              <w:left w:val="nil"/>
              <w:bottom w:val="single" w:sz="4" w:space="0" w:color="auto"/>
              <w:right w:val="single" w:sz="4" w:space="0" w:color="auto"/>
            </w:tcBorders>
            <w:shd w:val="clear" w:color="auto" w:fill="auto"/>
            <w:vAlign w:val="center"/>
            <w:hideMark/>
          </w:tcPr>
          <w:p w14:paraId="72A91380" w14:textId="77777777" w:rsidR="00D9131B" w:rsidRPr="00AD525B" w:rsidRDefault="00D9131B" w:rsidP="00D9131B">
            <w:pPr>
              <w:keepNext w:val="0"/>
              <w:keepLines w:val="0"/>
              <w:spacing w:after="0"/>
              <w:jc w:val="right"/>
              <w:rPr>
                <w:color w:val="000000"/>
                <w:sz w:val="22"/>
                <w:szCs w:val="22"/>
                <w:lang w:eastAsia="ro-RO"/>
              </w:rPr>
            </w:pPr>
            <w:r w:rsidRPr="00AD525B">
              <w:rPr>
                <w:color w:val="000000"/>
                <w:sz w:val="22"/>
                <w:szCs w:val="22"/>
                <w:lang w:eastAsia="ro-RO"/>
              </w:rPr>
              <w:t>640</w:t>
            </w:r>
          </w:p>
        </w:tc>
        <w:tc>
          <w:tcPr>
            <w:tcW w:w="2000" w:type="dxa"/>
            <w:tcBorders>
              <w:top w:val="nil"/>
              <w:left w:val="nil"/>
              <w:bottom w:val="single" w:sz="4" w:space="0" w:color="auto"/>
              <w:right w:val="single" w:sz="4" w:space="0" w:color="auto"/>
            </w:tcBorders>
            <w:shd w:val="clear" w:color="auto" w:fill="auto"/>
            <w:noWrap/>
            <w:vAlign w:val="bottom"/>
            <w:hideMark/>
          </w:tcPr>
          <w:p w14:paraId="5B5DF7BB"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1,5</w:t>
            </w:r>
          </w:p>
        </w:tc>
        <w:tc>
          <w:tcPr>
            <w:tcW w:w="1569" w:type="dxa"/>
            <w:tcBorders>
              <w:top w:val="nil"/>
              <w:left w:val="nil"/>
              <w:bottom w:val="single" w:sz="4" w:space="0" w:color="auto"/>
              <w:right w:val="single" w:sz="4" w:space="0" w:color="auto"/>
            </w:tcBorders>
            <w:shd w:val="clear" w:color="auto" w:fill="auto"/>
            <w:noWrap/>
            <w:vAlign w:val="bottom"/>
            <w:hideMark/>
          </w:tcPr>
          <w:p w14:paraId="3EF59FD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1</w:t>
            </w:r>
          </w:p>
        </w:tc>
        <w:tc>
          <w:tcPr>
            <w:tcW w:w="1946" w:type="dxa"/>
            <w:tcBorders>
              <w:top w:val="nil"/>
              <w:left w:val="nil"/>
              <w:bottom w:val="single" w:sz="4" w:space="0" w:color="auto"/>
              <w:right w:val="single" w:sz="4" w:space="0" w:color="auto"/>
            </w:tcBorders>
            <w:shd w:val="clear" w:color="auto" w:fill="auto"/>
            <w:noWrap/>
            <w:vAlign w:val="bottom"/>
            <w:hideMark/>
          </w:tcPr>
          <w:p w14:paraId="7002E6CE"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960</w:t>
            </w:r>
          </w:p>
        </w:tc>
        <w:tc>
          <w:tcPr>
            <w:tcW w:w="1903" w:type="dxa"/>
            <w:tcBorders>
              <w:top w:val="nil"/>
              <w:left w:val="nil"/>
              <w:bottom w:val="single" w:sz="4" w:space="0" w:color="auto"/>
              <w:right w:val="single" w:sz="4" w:space="0" w:color="auto"/>
            </w:tcBorders>
            <w:shd w:val="clear" w:color="auto" w:fill="auto"/>
            <w:noWrap/>
            <w:vAlign w:val="bottom"/>
            <w:hideMark/>
          </w:tcPr>
          <w:p w14:paraId="3A5D60E7" w14:textId="77777777" w:rsidR="00D9131B" w:rsidRPr="00AD525B" w:rsidRDefault="00D9131B" w:rsidP="00D9131B">
            <w:pPr>
              <w:keepNext w:val="0"/>
              <w:keepLines w:val="0"/>
              <w:spacing w:after="0"/>
              <w:jc w:val="center"/>
              <w:rPr>
                <w:color w:val="000000"/>
                <w:sz w:val="22"/>
                <w:szCs w:val="22"/>
                <w:lang w:eastAsia="ro-RO"/>
              </w:rPr>
            </w:pPr>
            <w:r w:rsidRPr="00AD525B">
              <w:rPr>
                <w:color w:val="000000"/>
                <w:sz w:val="22"/>
                <w:szCs w:val="22"/>
                <w:lang w:eastAsia="ro-RO"/>
              </w:rPr>
              <w:t>5760</w:t>
            </w:r>
          </w:p>
        </w:tc>
      </w:tr>
      <w:tr w:rsidR="00D9131B" w:rsidRPr="00AD525B" w14:paraId="758D0963" w14:textId="77777777" w:rsidTr="00D9131B">
        <w:trPr>
          <w:trHeight w:val="31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699694E" w14:textId="77777777" w:rsidR="00D9131B" w:rsidRPr="00AD525B" w:rsidRDefault="00D9131B" w:rsidP="00D9131B">
            <w:pPr>
              <w:keepNext w:val="0"/>
              <w:keepLines w:val="0"/>
              <w:spacing w:after="0"/>
              <w:jc w:val="left"/>
              <w:rPr>
                <w:color w:val="000000"/>
                <w:sz w:val="22"/>
                <w:szCs w:val="22"/>
                <w:lang w:eastAsia="ro-RO"/>
              </w:rPr>
            </w:pPr>
            <w:r w:rsidRPr="00AD525B">
              <w:rPr>
                <w:color w:val="000000"/>
                <w:sz w:val="22"/>
                <w:szCs w:val="22"/>
                <w:lang w:eastAsia="ro-RO"/>
              </w:rPr>
              <w:t> </w:t>
            </w:r>
          </w:p>
        </w:tc>
        <w:tc>
          <w:tcPr>
            <w:tcW w:w="3405" w:type="dxa"/>
            <w:tcBorders>
              <w:top w:val="nil"/>
              <w:left w:val="nil"/>
              <w:bottom w:val="single" w:sz="4" w:space="0" w:color="auto"/>
              <w:right w:val="single" w:sz="4" w:space="0" w:color="auto"/>
            </w:tcBorders>
            <w:shd w:val="clear" w:color="000000" w:fill="FFFFFF"/>
            <w:noWrap/>
            <w:vAlign w:val="center"/>
            <w:hideMark/>
          </w:tcPr>
          <w:p w14:paraId="2669D5D7" w14:textId="77777777" w:rsidR="00D9131B" w:rsidRPr="00AD525B" w:rsidRDefault="00D9131B" w:rsidP="00D9131B">
            <w:pPr>
              <w:keepNext w:val="0"/>
              <w:keepLines w:val="0"/>
              <w:spacing w:after="0"/>
              <w:jc w:val="left"/>
              <w:rPr>
                <w:b/>
                <w:bCs/>
                <w:sz w:val="22"/>
                <w:szCs w:val="22"/>
                <w:lang w:eastAsia="ro-RO"/>
              </w:rPr>
            </w:pPr>
            <w:r w:rsidRPr="00AD525B">
              <w:rPr>
                <w:b/>
                <w:bCs/>
                <w:sz w:val="22"/>
                <w:szCs w:val="22"/>
                <w:lang w:eastAsia="ro-RO"/>
              </w:rPr>
              <w:t>Total  m</w:t>
            </w:r>
          </w:p>
        </w:tc>
        <w:tc>
          <w:tcPr>
            <w:tcW w:w="1720" w:type="dxa"/>
            <w:tcBorders>
              <w:top w:val="nil"/>
              <w:left w:val="nil"/>
              <w:bottom w:val="single" w:sz="4" w:space="0" w:color="auto"/>
              <w:right w:val="single" w:sz="4" w:space="0" w:color="auto"/>
            </w:tcBorders>
            <w:shd w:val="clear" w:color="auto" w:fill="auto"/>
            <w:noWrap/>
            <w:vAlign w:val="bottom"/>
            <w:hideMark/>
          </w:tcPr>
          <w:p w14:paraId="453D604A" w14:textId="77777777" w:rsidR="00D9131B" w:rsidRPr="00AD525B" w:rsidRDefault="00D9131B" w:rsidP="00D9131B">
            <w:pPr>
              <w:keepNext w:val="0"/>
              <w:keepLines w:val="0"/>
              <w:spacing w:after="0"/>
              <w:jc w:val="right"/>
              <w:rPr>
                <w:b/>
                <w:bCs/>
                <w:color w:val="000000"/>
                <w:sz w:val="22"/>
                <w:szCs w:val="22"/>
                <w:lang w:eastAsia="ro-RO"/>
              </w:rPr>
            </w:pPr>
            <w:r w:rsidRPr="00AD525B">
              <w:rPr>
                <w:b/>
                <w:bCs/>
                <w:color w:val="000000"/>
                <w:sz w:val="22"/>
                <w:szCs w:val="22"/>
                <w:lang w:eastAsia="ro-RO"/>
              </w:rPr>
              <w:t>52496</w:t>
            </w:r>
          </w:p>
        </w:tc>
        <w:tc>
          <w:tcPr>
            <w:tcW w:w="2000" w:type="dxa"/>
            <w:tcBorders>
              <w:top w:val="nil"/>
              <w:left w:val="nil"/>
              <w:bottom w:val="single" w:sz="4" w:space="0" w:color="auto"/>
              <w:right w:val="single" w:sz="4" w:space="0" w:color="auto"/>
            </w:tcBorders>
            <w:shd w:val="clear" w:color="auto" w:fill="auto"/>
            <w:noWrap/>
            <w:vAlign w:val="bottom"/>
            <w:hideMark/>
          </w:tcPr>
          <w:p w14:paraId="5EA3BFC9" w14:textId="77777777" w:rsidR="00D9131B" w:rsidRPr="00AD525B" w:rsidRDefault="00D9131B" w:rsidP="00D9131B">
            <w:pPr>
              <w:keepNext w:val="0"/>
              <w:keepLines w:val="0"/>
              <w:spacing w:after="0"/>
              <w:jc w:val="left"/>
              <w:rPr>
                <w:b/>
                <w:bCs/>
                <w:color w:val="000000"/>
                <w:sz w:val="22"/>
                <w:szCs w:val="22"/>
                <w:lang w:eastAsia="ro-RO"/>
              </w:rPr>
            </w:pPr>
            <w:r w:rsidRPr="00AD525B">
              <w:rPr>
                <w:b/>
                <w:bCs/>
                <w:color w:val="000000"/>
                <w:sz w:val="22"/>
                <w:szCs w:val="22"/>
                <w:lang w:eastAsia="ro-RO"/>
              </w:rPr>
              <w:t> </w:t>
            </w:r>
          </w:p>
        </w:tc>
        <w:tc>
          <w:tcPr>
            <w:tcW w:w="351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01781B" w14:textId="77777777" w:rsidR="00D9131B" w:rsidRPr="00AD525B" w:rsidRDefault="00D9131B" w:rsidP="00D9131B">
            <w:pPr>
              <w:keepNext w:val="0"/>
              <w:keepLines w:val="0"/>
              <w:spacing w:after="0"/>
              <w:jc w:val="center"/>
              <w:rPr>
                <w:b/>
                <w:bCs/>
                <w:color w:val="000000"/>
                <w:sz w:val="22"/>
                <w:szCs w:val="22"/>
                <w:lang w:eastAsia="ro-RO"/>
              </w:rPr>
            </w:pPr>
            <w:r w:rsidRPr="00AD525B">
              <w:rPr>
                <w:b/>
                <w:bCs/>
                <w:color w:val="000000"/>
                <w:sz w:val="22"/>
                <w:szCs w:val="22"/>
                <w:lang w:eastAsia="ro-RO"/>
              </w:rPr>
              <w:t>Total mp/an</w:t>
            </w:r>
          </w:p>
        </w:tc>
        <w:tc>
          <w:tcPr>
            <w:tcW w:w="1903" w:type="dxa"/>
            <w:tcBorders>
              <w:top w:val="nil"/>
              <w:left w:val="nil"/>
              <w:bottom w:val="single" w:sz="4" w:space="0" w:color="auto"/>
              <w:right w:val="single" w:sz="4" w:space="0" w:color="auto"/>
            </w:tcBorders>
            <w:shd w:val="clear" w:color="auto" w:fill="auto"/>
            <w:noWrap/>
            <w:vAlign w:val="bottom"/>
            <w:hideMark/>
          </w:tcPr>
          <w:p w14:paraId="126987D7" w14:textId="77777777" w:rsidR="00D9131B" w:rsidRPr="00AD525B" w:rsidRDefault="00D9131B" w:rsidP="00D9131B">
            <w:pPr>
              <w:keepNext w:val="0"/>
              <w:keepLines w:val="0"/>
              <w:spacing w:after="0"/>
              <w:jc w:val="center"/>
              <w:rPr>
                <w:b/>
                <w:bCs/>
                <w:color w:val="000000"/>
                <w:sz w:val="22"/>
                <w:szCs w:val="22"/>
                <w:lang w:eastAsia="ro-RO"/>
              </w:rPr>
            </w:pPr>
            <w:r w:rsidRPr="00AD525B">
              <w:rPr>
                <w:b/>
                <w:bCs/>
                <w:color w:val="000000"/>
                <w:sz w:val="22"/>
                <w:szCs w:val="22"/>
                <w:lang w:eastAsia="ro-RO"/>
              </w:rPr>
              <w:t>472464</w:t>
            </w:r>
          </w:p>
        </w:tc>
      </w:tr>
    </w:tbl>
    <w:p w14:paraId="3CD9A4C9" w14:textId="77777777" w:rsidR="00D9131B" w:rsidRPr="00AD525B" w:rsidRDefault="00D9131B" w:rsidP="00913AC8">
      <w:pPr>
        <w:keepNext w:val="0"/>
        <w:keepLines w:val="0"/>
        <w:spacing w:after="0"/>
        <w:rPr>
          <w:b/>
          <w:sz w:val="24"/>
          <w:szCs w:val="24"/>
        </w:rPr>
      </w:pPr>
    </w:p>
    <w:p w14:paraId="7C79A505" w14:textId="77777777" w:rsidR="00D9131B" w:rsidRPr="00AD525B" w:rsidRDefault="00D9131B" w:rsidP="00913AC8">
      <w:pPr>
        <w:keepNext w:val="0"/>
        <w:keepLines w:val="0"/>
        <w:spacing w:after="0"/>
        <w:rPr>
          <w:sz w:val="24"/>
          <w:szCs w:val="24"/>
        </w:rPr>
      </w:pPr>
    </w:p>
    <w:bookmarkEnd w:id="28"/>
    <w:p w14:paraId="611423D3" w14:textId="10955281" w:rsidR="00A8621D" w:rsidRPr="00AD525B" w:rsidRDefault="00A8621D" w:rsidP="00913AC8">
      <w:pPr>
        <w:spacing w:after="0"/>
        <w:rPr>
          <w:sz w:val="24"/>
          <w:szCs w:val="24"/>
        </w:rPr>
        <w:sectPr w:rsidR="00A8621D" w:rsidRPr="00AD525B" w:rsidSect="00B311EC">
          <w:pgSz w:w="16840" w:h="11907" w:orient="landscape" w:code="9"/>
          <w:pgMar w:top="1440" w:right="1440" w:bottom="1440" w:left="1440" w:header="709" w:footer="709" w:gutter="0"/>
          <w:cols w:space="708"/>
          <w:docGrid w:linePitch="381"/>
        </w:sectPr>
      </w:pPr>
    </w:p>
    <w:p w14:paraId="0732F2F8" w14:textId="77777777" w:rsidR="00804ACF" w:rsidRPr="00AD525B" w:rsidRDefault="00CA6B77" w:rsidP="00913AC8">
      <w:pPr>
        <w:spacing w:after="0"/>
        <w:rPr>
          <w:sz w:val="24"/>
          <w:szCs w:val="24"/>
        </w:rPr>
      </w:pPr>
      <w:r w:rsidRPr="00AD525B">
        <w:rPr>
          <w:b/>
          <w:sz w:val="24"/>
          <w:szCs w:val="24"/>
        </w:rPr>
        <w:lastRenderedPageBreak/>
        <w:t>ANEXA NR. 9</w:t>
      </w:r>
      <w:r w:rsidRPr="00AD525B">
        <w:rPr>
          <w:sz w:val="24"/>
          <w:szCs w:val="24"/>
        </w:rPr>
        <w:t xml:space="preserve"> </w:t>
      </w:r>
      <w:bookmarkStart w:id="29" w:name="_Hlk188966994"/>
      <w:r w:rsidR="00804ACF" w:rsidRPr="00AD525B">
        <w:rPr>
          <w:sz w:val="24"/>
          <w:szCs w:val="24"/>
        </w:rPr>
        <w:t>la caietul de sarcini-cadru</w:t>
      </w:r>
    </w:p>
    <w:p w14:paraId="64C16B6D" w14:textId="22016633" w:rsidR="00A8621D" w:rsidRPr="00AD525B" w:rsidRDefault="00A8621D" w:rsidP="00913AC8">
      <w:pPr>
        <w:spacing w:after="0"/>
        <w:rPr>
          <w:sz w:val="24"/>
          <w:szCs w:val="24"/>
        </w:rPr>
      </w:pPr>
      <w:r w:rsidRPr="00AD525B">
        <w:rPr>
          <w:sz w:val="24"/>
          <w:szCs w:val="24"/>
        </w:rPr>
        <w:t xml:space="preserve">Coșurile stradale </w:t>
      </w:r>
      <w:r w:rsidR="009A19B8">
        <w:rPr>
          <w:b/>
          <w:sz w:val="24"/>
          <w:szCs w:val="24"/>
        </w:rPr>
        <w:t>din municipiul Sfântu Gheorghe</w:t>
      </w:r>
      <w:r w:rsidR="009A19B8" w:rsidRPr="00AD525B">
        <w:rPr>
          <w:sz w:val="24"/>
          <w:szCs w:val="24"/>
        </w:rPr>
        <w:t xml:space="preserve"> </w:t>
      </w:r>
      <w:r w:rsidRPr="00AD525B">
        <w:rPr>
          <w:sz w:val="24"/>
          <w:szCs w:val="24"/>
        </w:rPr>
        <w:t>concesionate/predate și frecvența de colectare</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3512"/>
        <w:gridCol w:w="1561"/>
        <w:gridCol w:w="1518"/>
        <w:gridCol w:w="817"/>
        <w:gridCol w:w="1470"/>
        <w:gridCol w:w="1020"/>
      </w:tblGrid>
      <w:tr w:rsidR="004823CF" w:rsidRPr="00AD525B" w14:paraId="760FFC20" w14:textId="77777777" w:rsidTr="00492D8C">
        <w:trPr>
          <w:trHeight w:val="857"/>
          <w:jc w:val="center"/>
        </w:trPr>
        <w:tc>
          <w:tcPr>
            <w:tcW w:w="717" w:type="dxa"/>
            <w:shd w:val="clear" w:color="auto" w:fill="auto"/>
            <w:vAlign w:val="center"/>
            <w:hideMark/>
          </w:tcPr>
          <w:bookmarkEnd w:id="29"/>
          <w:p w14:paraId="2F58691B"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Nr.</w:t>
            </w:r>
          </w:p>
          <w:p w14:paraId="4739A3E7" w14:textId="6DC5083F" w:rsidR="004823CF" w:rsidRPr="00AD525B" w:rsidRDefault="004823CF" w:rsidP="004823CF">
            <w:pPr>
              <w:spacing w:after="0"/>
              <w:rPr>
                <w:b/>
                <w:color w:val="000000"/>
                <w:sz w:val="22"/>
                <w:szCs w:val="22"/>
                <w:lang w:eastAsia="ro-RO"/>
              </w:rPr>
            </w:pPr>
            <w:r w:rsidRPr="00AD525B">
              <w:rPr>
                <w:b/>
                <w:color w:val="000000"/>
                <w:sz w:val="22"/>
                <w:szCs w:val="22"/>
                <w:lang w:eastAsia="ro-RO"/>
              </w:rPr>
              <w:t>crt.</w:t>
            </w:r>
          </w:p>
        </w:tc>
        <w:tc>
          <w:tcPr>
            <w:tcW w:w="3512" w:type="dxa"/>
            <w:shd w:val="clear" w:color="auto" w:fill="auto"/>
            <w:vAlign w:val="center"/>
            <w:hideMark/>
          </w:tcPr>
          <w:p w14:paraId="0951A026"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Denumire arteră/stradă/punct special la care sunt amplasate coșuri stradale</w:t>
            </w:r>
          </w:p>
        </w:tc>
        <w:tc>
          <w:tcPr>
            <w:tcW w:w="1436" w:type="dxa"/>
            <w:shd w:val="clear" w:color="auto" w:fill="auto"/>
            <w:vAlign w:val="center"/>
            <w:hideMark/>
          </w:tcPr>
          <w:p w14:paraId="166CA6C0" w14:textId="77777777" w:rsidR="004823CF" w:rsidRPr="00AD525B" w:rsidRDefault="004823CF" w:rsidP="004823CF">
            <w:pPr>
              <w:keepNext w:val="0"/>
              <w:keepLines w:val="0"/>
              <w:spacing w:after="0"/>
              <w:jc w:val="center"/>
              <w:rPr>
                <w:b/>
                <w:color w:val="000000"/>
                <w:sz w:val="22"/>
                <w:szCs w:val="22"/>
                <w:lang w:eastAsia="ro-RO"/>
              </w:rPr>
            </w:pPr>
            <w:r w:rsidRPr="00AD525B">
              <w:rPr>
                <w:b/>
                <w:color w:val="000000"/>
                <w:sz w:val="22"/>
                <w:szCs w:val="22"/>
                <w:lang w:eastAsia="ro-RO"/>
              </w:rPr>
              <w:t>Tip/capacitate coș stradal</w:t>
            </w:r>
          </w:p>
          <w:p w14:paraId="1B79935F" w14:textId="6145DF80" w:rsidR="004823CF" w:rsidRPr="00AD525B" w:rsidRDefault="004823CF" w:rsidP="004823CF">
            <w:pPr>
              <w:spacing w:after="0"/>
              <w:jc w:val="center"/>
              <w:rPr>
                <w:b/>
                <w:color w:val="000000"/>
                <w:sz w:val="22"/>
                <w:szCs w:val="22"/>
                <w:lang w:eastAsia="ro-RO"/>
              </w:rPr>
            </w:pPr>
            <w:r w:rsidRPr="00AD525B">
              <w:rPr>
                <w:b/>
                <w:color w:val="000000"/>
                <w:sz w:val="22"/>
                <w:szCs w:val="22"/>
                <w:lang w:eastAsia="ro-RO"/>
              </w:rPr>
              <w:t>(litrii)</w:t>
            </w:r>
          </w:p>
        </w:tc>
        <w:tc>
          <w:tcPr>
            <w:tcW w:w="1518" w:type="dxa"/>
            <w:shd w:val="clear" w:color="auto" w:fill="auto"/>
            <w:vAlign w:val="center"/>
            <w:hideMark/>
          </w:tcPr>
          <w:p w14:paraId="5D052538" w14:textId="77777777" w:rsidR="004823CF" w:rsidRPr="00AD525B" w:rsidRDefault="004823CF" w:rsidP="004823CF">
            <w:pPr>
              <w:keepNext w:val="0"/>
              <w:keepLines w:val="0"/>
              <w:spacing w:after="0"/>
              <w:jc w:val="center"/>
              <w:rPr>
                <w:b/>
                <w:color w:val="000000"/>
                <w:sz w:val="22"/>
                <w:szCs w:val="22"/>
                <w:lang w:eastAsia="ro-RO"/>
              </w:rPr>
            </w:pPr>
            <w:r w:rsidRPr="00AD525B">
              <w:rPr>
                <w:b/>
                <w:color w:val="000000"/>
                <w:sz w:val="22"/>
                <w:szCs w:val="22"/>
                <w:lang w:eastAsia="ro-RO"/>
              </w:rPr>
              <w:t>Număr</w:t>
            </w:r>
          </w:p>
          <w:p w14:paraId="2971C344"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 xml:space="preserve"> coșuri</w:t>
            </w:r>
          </w:p>
          <w:p w14:paraId="22175484" w14:textId="0DDB836F" w:rsidR="004823CF" w:rsidRPr="00AD525B" w:rsidRDefault="004823CF" w:rsidP="00492D8C">
            <w:pPr>
              <w:keepNext w:val="0"/>
              <w:keepLines w:val="0"/>
              <w:spacing w:after="0"/>
              <w:jc w:val="center"/>
              <w:rPr>
                <w:b/>
                <w:color w:val="000000"/>
                <w:sz w:val="22"/>
                <w:szCs w:val="22"/>
                <w:lang w:eastAsia="ro-RO"/>
              </w:rPr>
            </w:pPr>
            <w:r w:rsidRPr="00AD525B">
              <w:rPr>
                <w:b/>
                <w:color w:val="000000"/>
                <w:sz w:val="22"/>
                <w:szCs w:val="22"/>
                <w:lang w:eastAsia="ro-RO"/>
              </w:rPr>
              <w:t>stradale</w:t>
            </w:r>
            <w:r w:rsidR="00492D8C" w:rsidRPr="00AD525B">
              <w:rPr>
                <w:b/>
                <w:color w:val="000000"/>
                <w:sz w:val="22"/>
                <w:szCs w:val="22"/>
                <w:lang w:eastAsia="ro-RO"/>
              </w:rPr>
              <w:t xml:space="preserve"> </w:t>
            </w:r>
            <w:r w:rsidRPr="00AD525B">
              <w:rPr>
                <w:b/>
                <w:color w:val="000000"/>
                <w:sz w:val="22"/>
                <w:szCs w:val="22"/>
                <w:lang w:eastAsia="ro-RO"/>
              </w:rPr>
              <w:t>(buc)</w:t>
            </w:r>
          </w:p>
        </w:tc>
        <w:tc>
          <w:tcPr>
            <w:tcW w:w="3307" w:type="dxa"/>
            <w:gridSpan w:val="3"/>
            <w:shd w:val="clear" w:color="auto" w:fill="auto"/>
            <w:vAlign w:val="center"/>
            <w:hideMark/>
          </w:tcPr>
          <w:p w14:paraId="28C939D9" w14:textId="77777777" w:rsidR="004823CF" w:rsidRPr="00AD525B" w:rsidRDefault="004823CF" w:rsidP="004823CF">
            <w:pPr>
              <w:keepNext w:val="0"/>
              <w:keepLines w:val="0"/>
              <w:spacing w:after="0"/>
              <w:jc w:val="center"/>
              <w:rPr>
                <w:b/>
                <w:color w:val="000000"/>
                <w:sz w:val="22"/>
                <w:szCs w:val="22"/>
                <w:lang w:eastAsia="ro-RO"/>
              </w:rPr>
            </w:pPr>
            <w:r w:rsidRPr="00AD525B">
              <w:rPr>
                <w:b/>
                <w:color w:val="000000"/>
                <w:sz w:val="22"/>
                <w:szCs w:val="22"/>
                <w:lang w:eastAsia="ro-RO"/>
              </w:rPr>
              <w:t>Frecvența de colectare</w:t>
            </w:r>
          </w:p>
          <w:p w14:paraId="74121DD9" w14:textId="4ABD10AC" w:rsidR="004823CF" w:rsidRPr="00AD525B" w:rsidRDefault="004823CF" w:rsidP="004823CF">
            <w:pPr>
              <w:spacing w:after="0"/>
              <w:jc w:val="center"/>
              <w:rPr>
                <w:b/>
                <w:color w:val="000000"/>
                <w:sz w:val="22"/>
                <w:szCs w:val="22"/>
                <w:lang w:eastAsia="ro-RO"/>
              </w:rPr>
            </w:pPr>
            <w:r w:rsidRPr="00AD525B">
              <w:rPr>
                <w:b/>
                <w:color w:val="000000"/>
                <w:sz w:val="22"/>
                <w:szCs w:val="22"/>
                <w:lang w:eastAsia="ro-RO"/>
              </w:rPr>
              <w:t>(numărul de treceri pe zi/pe săptămână/pe lună)</w:t>
            </w:r>
          </w:p>
        </w:tc>
      </w:tr>
      <w:tr w:rsidR="00492D8C" w:rsidRPr="00AD525B" w14:paraId="73547096" w14:textId="77777777" w:rsidTr="00492D8C">
        <w:trPr>
          <w:trHeight w:val="373"/>
          <w:jc w:val="center"/>
        </w:trPr>
        <w:tc>
          <w:tcPr>
            <w:tcW w:w="717" w:type="dxa"/>
            <w:shd w:val="clear" w:color="auto" w:fill="auto"/>
            <w:vAlign w:val="center"/>
            <w:hideMark/>
          </w:tcPr>
          <w:p w14:paraId="198136F9"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 </w:t>
            </w:r>
          </w:p>
        </w:tc>
        <w:tc>
          <w:tcPr>
            <w:tcW w:w="3512" w:type="dxa"/>
            <w:shd w:val="clear" w:color="auto" w:fill="auto"/>
            <w:vAlign w:val="center"/>
            <w:hideMark/>
          </w:tcPr>
          <w:p w14:paraId="0D26B558"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 </w:t>
            </w:r>
          </w:p>
        </w:tc>
        <w:tc>
          <w:tcPr>
            <w:tcW w:w="1436" w:type="dxa"/>
            <w:shd w:val="clear" w:color="auto" w:fill="auto"/>
            <w:vAlign w:val="center"/>
            <w:hideMark/>
          </w:tcPr>
          <w:p w14:paraId="21079E01"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 </w:t>
            </w:r>
          </w:p>
        </w:tc>
        <w:tc>
          <w:tcPr>
            <w:tcW w:w="1518" w:type="dxa"/>
            <w:shd w:val="clear" w:color="auto" w:fill="auto"/>
            <w:vAlign w:val="center"/>
            <w:hideMark/>
          </w:tcPr>
          <w:p w14:paraId="3C454635"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 </w:t>
            </w:r>
          </w:p>
        </w:tc>
        <w:tc>
          <w:tcPr>
            <w:tcW w:w="817" w:type="dxa"/>
            <w:shd w:val="clear" w:color="auto" w:fill="auto"/>
            <w:vAlign w:val="center"/>
            <w:hideMark/>
          </w:tcPr>
          <w:p w14:paraId="48A341C9"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zi</w:t>
            </w:r>
          </w:p>
        </w:tc>
        <w:tc>
          <w:tcPr>
            <w:tcW w:w="1470" w:type="dxa"/>
            <w:shd w:val="clear" w:color="auto" w:fill="auto"/>
            <w:vAlign w:val="center"/>
            <w:hideMark/>
          </w:tcPr>
          <w:p w14:paraId="3A1F9064"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săptămână</w:t>
            </w:r>
          </w:p>
        </w:tc>
        <w:tc>
          <w:tcPr>
            <w:tcW w:w="1020" w:type="dxa"/>
            <w:shd w:val="clear" w:color="auto" w:fill="auto"/>
            <w:vAlign w:val="center"/>
            <w:hideMark/>
          </w:tcPr>
          <w:p w14:paraId="67F31408" w14:textId="77777777" w:rsidR="004823CF" w:rsidRPr="00AD525B" w:rsidRDefault="004823CF" w:rsidP="004823CF">
            <w:pPr>
              <w:keepNext w:val="0"/>
              <w:keepLines w:val="0"/>
              <w:spacing w:after="0"/>
              <w:rPr>
                <w:b/>
                <w:color w:val="000000"/>
                <w:sz w:val="22"/>
                <w:szCs w:val="22"/>
                <w:lang w:eastAsia="ro-RO"/>
              </w:rPr>
            </w:pPr>
            <w:r w:rsidRPr="00AD525B">
              <w:rPr>
                <w:b/>
                <w:color w:val="000000"/>
                <w:sz w:val="22"/>
                <w:szCs w:val="22"/>
                <w:lang w:eastAsia="ro-RO"/>
              </w:rPr>
              <w:t>lună</w:t>
            </w:r>
          </w:p>
        </w:tc>
      </w:tr>
      <w:tr w:rsidR="00492D8C" w:rsidRPr="00AD525B" w14:paraId="41A6BD6D" w14:textId="77777777" w:rsidTr="00492D8C">
        <w:trPr>
          <w:trHeight w:val="300"/>
          <w:jc w:val="center"/>
        </w:trPr>
        <w:tc>
          <w:tcPr>
            <w:tcW w:w="717" w:type="dxa"/>
            <w:shd w:val="clear" w:color="auto" w:fill="auto"/>
            <w:noWrap/>
            <w:vAlign w:val="bottom"/>
            <w:hideMark/>
          </w:tcPr>
          <w:p w14:paraId="09702A1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w:t>
            </w:r>
          </w:p>
        </w:tc>
        <w:tc>
          <w:tcPr>
            <w:tcW w:w="3512" w:type="dxa"/>
            <w:shd w:val="clear" w:color="auto" w:fill="auto"/>
            <w:noWrap/>
            <w:vAlign w:val="bottom"/>
            <w:hideMark/>
          </w:tcPr>
          <w:p w14:paraId="2F0BC17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1 Dec. 1918</w:t>
            </w:r>
          </w:p>
        </w:tc>
        <w:tc>
          <w:tcPr>
            <w:tcW w:w="1436" w:type="dxa"/>
            <w:shd w:val="clear" w:color="auto" w:fill="auto"/>
            <w:vAlign w:val="center"/>
            <w:hideMark/>
          </w:tcPr>
          <w:p w14:paraId="71090D6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353095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73</w:t>
            </w:r>
          </w:p>
        </w:tc>
        <w:tc>
          <w:tcPr>
            <w:tcW w:w="817" w:type="dxa"/>
            <w:shd w:val="clear" w:color="auto" w:fill="auto"/>
            <w:vAlign w:val="center"/>
            <w:hideMark/>
          </w:tcPr>
          <w:p w14:paraId="239A5D5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3FBD3C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EF8963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ADAC55D" w14:textId="77777777" w:rsidTr="00492D8C">
        <w:trPr>
          <w:trHeight w:val="300"/>
          <w:jc w:val="center"/>
        </w:trPr>
        <w:tc>
          <w:tcPr>
            <w:tcW w:w="717" w:type="dxa"/>
            <w:shd w:val="clear" w:color="auto" w:fill="auto"/>
            <w:noWrap/>
            <w:vAlign w:val="bottom"/>
            <w:hideMark/>
          </w:tcPr>
          <w:p w14:paraId="34BDE07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3512" w:type="dxa"/>
            <w:shd w:val="clear" w:color="auto" w:fill="auto"/>
            <w:noWrap/>
            <w:vAlign w:val="bottom"/>
            <w:hideMark/>
          </w:tcPr>
          <w:p w14:paraId="7358A485"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Gării</w:t>
            </w:r>
          </w:p>
        </w:tc>
        <w:tc>
          <w:tcPr>
            <w:tcW w:w="1436" w:type="dxa"/>
            <w:shd w:val="clear" w:color="auto" w:fill="auto"/>
            <w:vAlign w:val="center"/>
            <w:hideMark/>
          </w:tcPr>
          <w:p w14:paraId="2AAC6F1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42F7B7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11</w:t>
            </w:r>
          </w:p>
        </w:tc>
        <w:tc>
          <w:tcPr>
            <w:tcW w:w="817" w:type="dxa"/>
            <w:shd w:val="clear" w:color="auto" w:fill="auto"/>
            <w:vAlign w:val="center"/>
            <w:hideMark/>
          </w:tcPr>
          <w:p w14:paraId="1CA1169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AED8BA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6147BB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FFFBE63" w14:textId="77777777" w:rsidTr="00492D8C">
        <w:trPr>
          <w:trHeight w:val="300"/>
          <w:jc w:val="center"/>
        </w:trPr>
        <w:tc>
          <w:tcPr>
            <w:tcW w:w="717" w:type="dxa"/>
            <w:shd w:val="clear" w:color="auto" w:fill="auto"/>
            <w:noWrap/>
            <w:vAlign w:val="bottom"/>
            <w:hideMark/>
          </w:tcPr>
          <w:p w14:paraId="45D26F3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3512" w:type="dxa"/>
            <w:shd w:val="clear" w:color="auto" w:fill="auto"/>
            <w:noWrap/>
            <w:vAlign w:val="bottom"/>
            <w:hideMark/>
          </w:tcPr>
          <w:p w14:paraId="3501FA3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Mijlocului</w:t>
            </w:r>
          </w:p>
        </w:tc>
        <w:tc>
          <w:tcPr>
            <w:tcW w:w="1436" w:type="dxa"/>
            <w:shd w:val="clear" w:color="auto" w:fill="auto"/>
            <w:vAlign w:val="center"/>
            <w:hideMark/>
          </w:tcPr>
          <w:p w14:paraId="27E9946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6F0287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064E05C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A413A6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36A4C5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208313E" w14:textId="77777777" w:rsidTr="00492D8C">
        <w:trPr>
          <w:trHeight w:val="300"/>
          <w:jc w:val="center"/>
        </w:trPr>
        <w:tc>
          <w:tcPr>
            <w:tcW w:w="717" w:type="dxa"/>
            <w:shd w:val="clear" w:color="auto" w:fill="auto"/>
            <w:noWrap/>
            <w:vAlign w:val="bottom"/>
            <w:hideMark/>
          </w:tcPr>
          <w:p w14:paraId="61379D7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3512" w:type="dxa"/>
            <w:shd w:val="clear" w:color="auto" w:fill="auto"/>
            <w:noWrap/>
            <w:vAlign w:val="bottom"/>
            <w:hideMark/>
          </w:tcPr>
          <w:p w14:paraId="2DA03B8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Avântului</w:t>
            </w:r>
          </w:p>
        </w:tc>
        <w:tc>
          <w:tcPr>
            <w:tcW w:w="1436" w:type="dxa"/>
            <w:shd w:val="clear" w:color="auto" w:fill="auto"/>
            <w:noWrap/>
            <w:vAlign w:val="bottom"/>
            <w:hideMark/>
          </w:tcPr>
          <w:p w14:paraId="7718F32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334E6B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6F8433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DA67BF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6EFA13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3BE932E" w14:textId="77777777" w:rsidTr="00492D8C">
        <w:trPr>
          <w:trHeight w:val="300"/>
          <w:jc w:val="center"/>
        </w:trPr>
        <w:tc>
          <w:tcPr>
            <w:tcW w:w="717" w:type="dxa"/>
            <w:shd w:val="clear" w:color="auto" w:fill="auto"/>
            <w:noWrap/>
            <w:vAlign w:val="bottom"/>
            <w:hideMark/>
          </w:tcPr>
          <w:p w14:paraId="2F55D9D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3512" w:type="dxa"/>
            <w:shd w:val="clear" w:color="auto" w:fill="auto"/>
            <w:noWrap/>
            <w:vAlign w:val="bottom"/>
            <w:hideMark/>
          </w:tcPr>
          <w:p w14:paraId="0B92B71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Armata Română</w:t>
            </w:r>
          </w:p>
        </w:tc>
        <w:tc>
          <w:tcPr>
            <w:tcW w:w="1436" w:type="dxa"/>
            <w:shd w:val="clear" w:color="auto" w:fill="auto"/>
            <w:noWrap/>
            <w:vAlign w:val="bottom"/>
            <w:hideMark/>
          </w:tcPr>
          <w:p w14:paraId="1685D63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7783AC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14</w:t>
            </w:r>
          </w:p>
        </w:tc>
        <w:tc>
          <w:tcPr>
            <w:tcW w:w="817" w:type="dxa"/>
            <w:shd w:val="clear" w:color="auto" w:fill="auto"/>
            <w:vAlign w:val="center"/>
            <w:hideMark/>
          </w:tcPr>
          <w:p w14:paraId="4A729CC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9F4A37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93079D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9E7DB2B" w14:textId="77777777" w:rsidTr="00492D8C">
        <w:trPr>
          <w:trHeight w:val="300"/>
          <w:jc w:val="center"/>
        </w:trPr>
        <w:tc>
          <w:tcPr>
            <w:tcW w:w="717" w:type="dxa"/>
            <w:shd w:val="clear" w:color="auto" w:fill="auto"/>
            <w:noWrap/>
            <w:vAlign w:val="bottom"/>
            <w:hideMark/>
          </w:tcPr>
          <w:p w14:paraId="01212B6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3512" w:type="dxa"/>
            <w:shd w:val="clear" w:color="auto" w:fill="auto"/>
            <w:noWrap/>
            <w:vAlign w:val="bottom"/>
            <w:hideMark/>
          </w:tcPr>
          <w:p w14:paraId="708A99C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Constructorilor</w:t>
            </w:r>
          </w:p>
        </w:tc>
        <w:tc>
          <w:tcPr>
            <w:tcW w:w="1436" w:type="dxa"/>
            <w:shd w:val="clear" w:color="auto" w:fill="auto"/>
            <w:noWrap/>
            <w:vAlign w:val="bottom"/>
            <w:hideMark/>
          </w:tcPr>
          <w:p w14:paraId="103B650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1A09AC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shd w:val="clear" w:color="auto" w:fill="auto"/>
            <w:vAlign w:val="center"/>
            <w:hideMark/>
          </w:tcPr>
          <w:p w14:paraId="195EDC8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73FC44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45A5E7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B023075" w14:textId="77777777" w:rsidTr="00492D8C">
        <w:trPr>
          <w:trHeight w:val="300"/>
          <w:jc w:val="center"/>
        </w:trPr>
        <w:tc>
          <w:tcPr>
            <w:tcW w:w="717" w:type="dxa"/>
            <w:shd w:val="clear" w:color="auto" w:fill="auto"/>
            <w:noWrap/>
            <w:vAlign w:val="bottom"/>
            <w:hideMark/>
          </w:tcPr>
          <w:p w14:paraId="7ECFE0D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3512" w:type="dxa"/>
            <w:shd w:val="clear" w:color="auto" w:fill="auto"/>
            <w:noWrap/>
            <w:vAlign w:val="bottom"/>
            <w:hideMark/>
          </w:tcPr>
          <w:p w14:paraId="07F1078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Păiuș David</w:t>
            </w:r>
          </w:p>
        </w:tc>
        <w:tc>
          <w:tcPr>
            <w:tcW w:w="1436" w:type="dxa"/>
            <w:shd w:val="clear" w:color="auto" w:fill="auto"/>
            <w:noWrap/>
            <w:vAlign w:val="bottom"/>
            <w:hideMark/>
          </w:tcPr>
          <w:p w14:paraId="44BB5A4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284310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21</w:t>
            </w:r>
          </w:p>
        </w:tc>
        <w:tc>
          <w:tcPr>
            <w:tcW w:w="817" w:type="dxa"/>
            <w:shd w:val="clear" w:color="auto" w:fill="auto"/>
            <w:vAlign w:val="center"/>
            <w:hideMark/>
          </w:tcPr>
          <w:p w14:paraId="04590F4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7AC637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B71E24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43EC1B3" w14:textId="77777777" w:rsidTr="00492D8C">
        <w:trPr>
          <w:trHeight w:val="300"/>
          <w:jc w:val="center"/>
        </w:trPr>
        <w:tc>
          <w:tcPr>
            <w:tcW w:w="717" w:type="dxa"/>
            <w:shd w:val="clear" w:color="auto" w:fill="auto"/>
            <w:noWrap/>
            <w:vAlign w:val="bottom"/>
            <w:hideMark/>
          </w:tcPr>
          <w:p w14:paraId="5E09C59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w:t>
            </w:r>
          </w:p>
        </w:tc>
        <w:tc>
          <w:tcPr>
            <w:tcW w:w="3512" w:type="dxa"/>
            <w:shd w:val="clear" w:color="auto" w:fill="auto"/>
            <w:noWrap/>
            <w:vAlign w:val="bottom"/>
            <w:hideMark/>
          </w:tcPr>
          <w:p w14:paraId="37EEA1A0"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Lunca Oltului</w:t>
            </w:r>
          </w:p>
        </w:tc>
        <w:tc>
          <w:tcPr>
            <w:tcW w:w="1436" w:type="dxa"/>
            <w:shd w:val="clear" w:color="auto" w:fill="auto"/>
            <w:noWrap/>
            <w:vAlign w:val="bottom"/>
            <w:hideMark/>
          </w:tcPr>
          <w:p w14:paraId="58BB5A8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68DD4D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2A2B6BD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ED3E26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1A0789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AA2F1A3" w14:textId="77777777" w:rsidTr="00492D8C">
        <w:trPr>
          <w:trHeight w:val="300"/>
          <w:jc w:val="center"/>
        </w:trPr>
        <w:tc>
          <w:tcPr>
            <w:tcW w:w="717" w:type="dxa"/>
            <w:shd w:val="clear" w:color="auto" w:fill="auto"/>
            <w:noWrap/>
            <w:vAlign w:val="bottom"/>
            <w:hideMark/>
          </w:tcPr>
          <w:p w14:paraId="7699B42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w:t>
            </w:r>
          </w:p>
        </w:tc>
        <w:tc>
          <w:tcPr>
            <w:tcW w:w="3512" w:type="dxa"/>
            <w:shd w:val="clear" w:color="auto" w:fill="auto"/>
            <w:noWrap/>
            <w:vAlign w:val="bottom"/>
            <w:hideMark/>
          </w:tcPr>
          <w:p w14:paraId="01A08C5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Arcușului</w:t>
            </w:r>
          </w:p>
        </w:tc>
        <w:tc>
          <w:tcPr>
            <w:tcW w:w="1436" w:type="dxa"/>
            <w:shd w:val="clear" w:color="auto" w:fill="auto"/>
            <w:noWrap/>
            <w:vAlign w:val="bottom"/>
            <w:hideMark/>
          </w:tcPr>
          <w:p w14:paraId="07340C1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2BFBFB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4129D4A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CCF3FA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5CA3D6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E74503E" w14:textId="77777777" w:rsidTr="00492D8C">
        <w:trPr>
          <w:trHeight w:val="300"/>
          <w:jc w:val="center"/>
        </w:trPr>
        <w:tc>
          <w:tcPr>
            <w:tcW w:w="717" w:type="dxa"/>
            <w:shd w:val="clear" w:color="auto" w:fill="auto"/>
            <w:noWrap/>
            <w:vAlign w:val="bottom"/>
            <w:hideMark/>
          </w:tcPr>
          <w:p w14:paraId="481CC3C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w:t>
            </w:r>
          </w:p>
        </w:tc>
        <w:tc>
          <w:tcPr>
            <w:tcW w:w="3512" w:type="dxa"/>
            <w:shd w:val="clear" w:color="auto" w:fill="auto"/>
            <w:noWrap/>
            <w:vAlign w:val="bottom"/>
            <w:hideMark/>
          </w:tcPr>
          <w:p w14:paraId="12902AD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Ciucului</w:t>
            </w:r>
          </w:p>
        </w:tc>
        <w:tc>
          <w:tcPr>
            <w:tcW w:w="1436" w:type="dxa"/>
            <w:shd w:val="clear" w:color="auto" w:fill="auto"/>
            <w:noWrap/>
            <w:vAlign w:val="bottom"/>
            <w:hideMark/>
          </w:tcPr>
          <w:p w14:paraId="3FC79F9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84253D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45</w:t>
            </w:r>
          </w:p>
        </w:tc>
        <w:tc>
          <w:tcPr>
            <w:tcW w:w="817" w:type="dxa"/>
            <w:shd w:val="clear" w:color="auto" w:fill="auto"/>
            <w:vAlign w:val="center"/>
            <w:hideMark/>
          </w:tcPr>
          <w:p w14:paraId="5398810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C9BD74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19E3C1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39BAC96" w14:textId="77777777" w:rsidTr="00492D8C">
        <w:trPr>
          <w:trHeight w:val="300"/>
          <w:jc w:val="center"/>
        </w:trPr>
        <w:tc>
          <w:tcPr>
            <w:tcW w:w="717" w:type="dxa"/>
            <w:shd w:val="clear" w:color="auto" w:fill="auto"/>
            <w:noWrap/>
            <w:vAlign w:val="bottom"/>
            <w:hideMark/>
          </w:tcPr>
          <w:p w14:paraId="5F37271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11</w:t>
            </w:r>
          </w:p>
        </w:tc>
        <w:tc>
          <w:tcPr>
            <w:tcW w:w="3512" w:type="dxa"/>
            <w:shd w:val="clear" w:color="auto" w:fill="auto"/>
            <w:noWrap/>
            <w:vAlign w:val="bottom"/>
            <w:hideMark/>
          </w:tcPr>
          <w:p w14:paraId="61E3DC59"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Kökényes</w:t>
            </w:r>
          </w:p>
        </w:tc>
        <w:tc>
          <w:tcPr>
            <w:tcW w:w="1436" w:type="dxa"/>
            <w:shd w:val="clear" w:color="auto" w:fill="auto"/>
            <w:noWrap/>
            <w:vAlign w:val="bottom"/>
            <w:hideMark/>
          </w:tcPr>
          <w:p w14:paraId="7D891C3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00D758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6F62916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370588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80144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D8EC685" w14:textId="77777777" w:rsidTr="00492D8C">
        <w:trPr>
          <w:trHeight w:val="300"/>
          <w:jc w:val="center"/>
        </w:trPr>
        <w:tc>
          <w:tcPr>
            <w:tcW w:w="717" w:type="dxa"/>
            <w:shd w:val="clear" w:color="auto" w:fill="auto"/>
            <w:noWrap/>
            <w:vAlign w:val="bottom"/>
            <w:hideMark/>
          </w:tcPr>
          <w:p w14:paraId="6638F3F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12</w:t>
            </w:r>
          </w:p>
        </w:tc>
        <w:tc>
          <w:tcPr>
            <w:tcW w:w="3512" w:type="dxa"/>
            <w:shd w:val="clear" w:color="auto" w:fill="auto"/>
            <w:noWrap/>
            <w:vAlign w:val="bottom"/>
            <w:hideMark/>
          </w:tcPr>
          <w:p w14:paraId="31F560F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Voican</w:t>
            </w:r>
          </w:p>
        </w:tc>
        <w:tc>
          <w:tcPr>
            <w:tcW w:w="1436" w:type="dxa"/>
            <w:shd w:val="clear" w:color="auto" w:fill="auto"/>
            <w:noWrap/>
            <w:vAlign w:val="bottom"/>
            <w:hideMark/>
          </w:tcPr>
          <w:p w14:paraId="2D96C49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BFFD5C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70B90AB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5DDA72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362BA3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F0A8E10" w14:textId="77777777" w:rsidTr="00492D8C">
        <w:trPr>
          <w:trHeight w:val="300"/>
          <w:jc w:val="center"/>
        </w:trPr>
        <w:tc>
          <w:tcPr>
            <w:tcW w:w="717" w:type="dxa"/>
            <w:shd w:val="clear" w:color="auto" w:fill="auto"/>
            <w:noWrap/>
            <w:vAlign w:val="bottom"/>
            <w:hideMark/>
          </w:tcPr>
          <w:p w14:paraId="09629D6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13</w:t>
            </w:r>
          </w:p>
        </w:tc>
        <w:tc>
          <w:tcPr>
            <w:tcW w:w="3512" w:type="dxa"/>
            <w:shd w:val="clear" w:color="auto" w:fill="auto"/>
            <w:noWrap/>
            <w:vAlign w:val="bottom"/>
            <w:hideMark/>
          </w:tcPr>
          <w:p w14:paraId="273E58E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Romulus Cioflec</w:t>
            </w:r>
          </w:p>
        </w:tc>
        <w:tc>
          <w:tcPr>
            <w:tcW w:w="1436" w:type="dxa"/>
            <w:shd w:val="clear" w:color="auto" w:fill="auto"/>
            <w:noWrap/>
            <w:vAlign w:val="bottom"/>
            <w:hideMark/>
          </w:tcPr>
          <w:p w14:paraId="1DE49A5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602A77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0EDF7D9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EE1B8E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47F9F2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934F5B6" w14:textId="77777777" w:rsidTr="00492D8C">
        <w:trPr>
          <w:trHeight w:val="300"/>
          <w:jc w:val="center"/>
        </w:trPr>
        <w:tc>
          <w:tcPr>
            <w:tcW w:w="717" w:type="dxa"/>
            <w:shd w:val="clear" w:color="auto" w:fill="auto"/>
            <w:noWrap/>
            <w:vAlign w:val="bottom"/>
            <w:hideMark/>
          </w:tcPr>
          <w:p w14:paraId="62F8DA4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14</w:t>
            </w:r>
          </w:p>
        </w:tc>
        <w:tc>
          <w:tcPr>
            <w:tcW w:w="3512" w:type="dxa"/>
            <w:shd w:val="clear" w:color="auto" w:fill="auto"/>
            <w:noWrap/>
            <w:vAlign w:val="bottom"/>
            <w:hideMark/>
          </w:tcPr>
          <w:p w14:paraId="7FDB7151"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Erege</w:t>
            </w:r>
          </w:p>
        </w:tc>
        <w:tc>
          <w:tcPr>
            <w:tcW w:w="1436" w:type="dxa"/>
            <w:shd w:val="clear" w:color="auto" w:fill="auto"/>
            <w:noWrap/>
            <w:vAlign w:val="bottom"/>
            <w:hideMark/>
          </w:tcPr>
          <w:p w14:paraId="20973D3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5144C8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w:t>
            </w:r>
          </w:p>
        </w:tc>
        <w:tc>
          <w:tcPr>
            <w:tcW w:w="817" w:type="dxa"/>
            <w:shd w:val="clear" w:color="auto" w:fill="auto"/>
            <w:vAlign w:val="center"/>
            <w:hideMark/>
          </w:tcPr>
          <w:p w14:paraId="56C7F5C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02D02B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9CD6F5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08CA0CC" w14:textId="77777777" w:rsidTr="00492D8C">
        <w:trPr>
          <w:trHeight w:val="300"/>
          <w:jc w:val="center"/>
        </w:trPr>
        <w:tc>
          <w:tcPr>
            <w:tcW w:w="717" w:type="dxa"/>
            <w:shd w:val="clear" w:color="auto" w:fill="auto"/>
            <w:noWrap/>
            <w:vAlign w:val="bottom"/>
            <w:hideMark/>
          </w:tcPr>
          <w:p w14:paraId="4FC2F4D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3512" w:type="dxa"/>
            <w:shd w:val="clear" w:color="auto" w:fill="auto"/>
            <w:noWrap/>
            <w:vAlign w:val="bottom"/>
            <w:hideMark/>
          </w:tcPr>
          <w:p w14:paraId="053714D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Cerbului</w:t>
            </w:r>
          </w:p>
        </w:tc>
        <w:tc>
          <w:tcPr>
            <w:tcW w:w="1436" w:type="dxa"/>
            <w:shd w:val="clear" w:color="auto" w:fill="auto"/>
            <w:noWrap/>
            <w:vAlign w:val="bottom"/>
            <w:hideMark/>
          </w:tcPr>
          <w:p w14:paraId="2D27ACA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616C0F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11F5456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97373E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D33353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DA63107" w14:textId="77777777" w:rsidTr="00492D8C">
        <w:trPr>
          <w:trHeight w:val="300"/>
          <w:jc w:val="center"/>
        </w:trPr>
        <w:tc>
          <w:tcPr>
            <w:tcW w:w="717" w:type="dxa"/>
            <w:shd w:val="clear" w:color="auto" w:fill="auto"/>
            <w:noWrap/>
            <w:vAlign w:val="bottom"/>
            <w:hideMark/>
          </w:tcPr>
          <w:p w14:paraId="4E017F9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16</w:t>
            </w:r>
          </w:p>
        </w:tc>
        <w:tc>
          <w:tcPr>
            <w:tcW w:w="3512" w:type="dxa"/>
            <w:shd w:val="clear" w:color="auto" w:fill="auto"/>
            <w:noWrap/>
            <w:vAlign w:val="bottom"/>
            <w:hideMark/>
          </w:tcPr>
          <w:p w14:paraId="2A88704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Daczó</w:t>
            </w:r>
          </w:p>
        </w:tc>
        <w:tc>
          <w:tcPr>
            <w:tcW w:w="1436" w:type="dxa"/>
            <w:shd w:val="clear" w:color="auto" w:fill="auto"/>
            <w:noWrap/>
            <w:vAlign w:val="bottom"/>
            <w:hideMark/>
          </w:tcPr>
          <w:p w14:paraId="4F4895B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EA41DE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shd w:val="clear" w:color="auto" w:fill="auto"/>
            <w:vAlign w:val="center"/>
            <w:hideMark/>
          </w:tcPr>
          <w:p w14:paraId="691B853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FD1D96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08E497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83B0929" w14:textId="77777777" w:rsidTr="00492D8C">
        <w:trPr>
          <w:trHeight w:val="300"/>
          <w:jc w:val="center"/>
        </w:trPr>
        <w:tc>
          <w:tcPr>
            <w:tcW w:w="717" w:type="dxa"/>
            <w:shd w:val="clear" w:color="auto" w:fill="auto"/>
            <w:noWrap/>
            <w:vAlign w:val="bottom"/>
            <w:hideMark/>
          </w:tcPr>
          <w:p w14:paraId="2BB3B39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17</w:t>
            </w:r>
          </w:p>
        </w:tc>
        <w:tc>
          <w:tcPr>
            <w:tcW w:w="3512" w:type="dxa"/>
            <w:shd w:val="clear" w:color="auto" w:fill="auto"/>
            <w:noWrap/>
            <w:vAlign w:val="bottom"/>
            <w:hideMark/>
          </w:tcPr>
          <w:p w14:paraId="27FE27E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Borvíz</w:t>
            </w:r>
          </w:p>
        </w:tc>
        <w:tc>
          <w:tcPr>
            <w:tcW w:w="1436" w:type="dxa"/>
            <w:shd w:val="clear" w:color="auto" w:fill="auto"/>
            <w:noWrap/>
            <w:vAlign w:val="bottom"/>
            <w:hideMark/>
          </w:tcPr>
          <w:p w14:paraId="5C4CFC7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07F3D2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7C58B5C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243C77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D476D5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DF1E3C1" w14:textId="77777777" w:rsidTr="00492D8C">
        <w:trPr>
          <w:trHeight w:val="300"/>
          <w:jc w:val="center"/>
        </w:trPr>
        <w:tc>
          <w:tcPr>
            <w:tcW w:w="717" w:type="dxa"/>
            <w:shd w:val="clear" w:color="auto" w:fill="auto"/>
            <w:noWrap/>
            <w:vAlign w:val="bottom"/>
            <w:hideMark/>
          </w:tcPr>
          <w:p w14:paraId="7BDB403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18</w:t>
            </w:r>
          </w:p>
        </w:tc>
        <w:tc>
          <w:tcPr>
            <w:tcW w:w="3512" w:type="dxa"/>
            <w:shd w:val="clear" w:color="auto" w:fill="auto"/>
            <w:noWrap/>
            <w:vAlign w:val="bottom"/>
            <w:hideMark/>
          </w:tcPr>
          <w:p w14:paraId="253B3B0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Bisericii</w:t>
            </w:r>
          </w:p>
        </w:tc>
        <w:tc>
          <w:tcPr>
            <w:tcW w:w="1436" w:type="dxa"/>
            <w:shd w:val="clear" w:color="auto" w:fill="auto"/>
            <w:noWrap/>
            <w:vAlign w:val="bottom"/>
            <w:hideMark/>
          </w:tcPr>
          <w:p w14:paraId="6C5516B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754949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shd w:val="clear" w:color="auto" w:fill="auto"/>
            <w:vAlign w:val="center"/>
            <w:hideMark/>
          </w:tcPr>
          <w:p w14:paraId="22D61EE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B6B816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64FC97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95F5E58" w14:textId="77777777" w:rsidTr="00492D8C">
        <w:trPr>
          <w:trHeight w:val="300"/>
          <w:jc w:val="center"/>
        </w:trPr>
        <w:tc>
          <w:tcPr>
            <w:tcW w:w="717" w:type="dxa"/>
            <w:shd w:val="clear" w:color="auto" w:fill="auto"/>
            <w:noWrap/>
            <w:vAlign w:val="bottom"/>
            <w:hideMark/>
          </w:tcPr>
          <w:p w14:paraId="33BB3C0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19</w:t>
            </w:r>
          </w:p>
        </w:tc>
        <w:tc>
          <w:tcPr>
            <w:tcW w:w="3512" w:type="dxa"/>
            <w:shd w:val="clear" w:color="auto" w:fill="auto"/>
            <w:noWrap/>
            <w:vAlign w:val="bottom"/>
            <w:hideMark/>
          </w:tcPr>
          <w:p w14:paraId="30FBAFD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Martinovics</w:t>
            </w:r>
          </w:p>
        </w:tc>
        <w:tc>
          <w:tcPr>
            <w:tcW w:w="1436" w:type="dxa"/>
            <w:shd w:val="clear" w:color="auto" w:fill="auto"/>
            <w:noWrap/>
            <w:vAlign w:val="bottom"/>
            <w:hideMark/>
          </w:tcPr>
          <w:p w14:paraId="429695C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5FC49E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5AAD257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F83700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06D3A3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C9081C6" w14:textId="77777777" w:rsidTr="00492D8C">
        <w:trPr>
          <w:trHeight w:val="300"/>
          <w:jc w:val="center"/>
        </w:trPr>
        <w:tc>
          <w:tcPr>
            <w:tcW w:w="717" w:type="dxa"/>
            <w:shd w:val="clear" w:color="auto" w:fill="auto"/>
            <w:noWrap/>
            <w:vAlign w:val="bottom"/>
            <w:hideMark/>
          </w:tcPr>
          <w:p w14:paraId="0AB3344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3512" w:type="dxa"/>
            <w:shd w:val="clear" w:color="auto" w:fill="auto"/>
            <w:noWrap/>
            <w:vAlign w:val="bottom"/>
            <w:hideMark/>
          </w:tcPr>
          <w:p w14:paraId="17EA621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Șoimului</w:t>
            </w:r>
          </w:p>
        </w:tc>
        <w:tc>
          <w:tcPr>
            <w:tcW w:w="1436" w:type="dxa"/>
            <w:shd w:val="clear" w:color="auto" w:fill="auto"/>
            <w:noWrap/>
            <w:vAlign w:val="bottom"/>
            <w:hideMark/>
          </w:tcPr>
          <w:p w14:paraId="15C2BAD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A86AEC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shd w:val="clear" w:color="auto" w:fill="auto"/>
            <w:vAlign w:val="center"/>
            <w:hideMark/>
          </w:tcPr>
          <w:p w14:paraId="4BED19D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204EA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192ECB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456501B" w14:textId="77777777" w:rsidTr="00492D8C">
        <w:trPr>
          <w:trHeight w:val="300"/>
          <w:jc w:val="center"/>
        </w:trPr>
        <w:tc>
          <w:tcPr>
            <w:tcW w:w="717" w:type="dxa"/>
            <w:shd w:val="clear" w:color="auto" w:fill="auto"/>
            <w:noWrap/>
            <w:vAlign w:val="bottom"/>
            <w:hideMark/>
          </w:tcPr>
          <w:p w14:paraId="3ECF597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21</w:t>
            </w:r>
          </w:p>
        </w:tc>
        <w:tc>
          <w:tcPr>
            <w:tcW w:w="3512" w:type="dxa"/>
            <w:shd w:val="clear" w:color="auto" w:fill="auto"/>
            <w:noWrap/>
            <w:vAlign w:val="bottom"/>
            <w:hideMark/>
          </w:tcPr>
          <w:p w14:paraId="33A8814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Kőrösi Csoma Sándor</w:t>
            </w:r>
          </w:p>
        </w:tc>
        <w:tc>
          <w:tcPr>
            <w:tcW w:w="1436" w:type="dxa"/>
            <w:shd w:val="clear" w:color="auto" w:fill="auto"/>
            <w:noWrap/>
            <w:vAlign w:val="bottom"/>
            <w:hideMark/>
          </w:tcPr>
          <w:p w14:paraId="6274401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0CC384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12</w:t>
            </w:r>
          </w:p>
        </w:tc>
        <w:tc>
          <w:tcPr>
            <w:tcW w:w="817" w:type="dxa"/>
            <w:shd w:val="clear" w:color="auto" w:fill="auto"/>
            <w:vAlign w:val="center"/>
            <w:hideMark/>
          </w:tcPr>
          <w:p w14:paraId="5598E2C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540A8F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C9FAA5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1709565" w14:textId="77777777" w:rsidTr="00492D8C">
        <w:trPr>
          <w:trHeight w:val="300"/>
          <w:jc w:val="center"/>
        </w:trPr>
        <w:tc>
          <w:tcPr>
            <w:tcW w:w="717" w:type="dxa"/>
            <w:shd w:val="clear" w:color="auto" w:fill="auto"/>
            <w:noWrap/>
            <w:vAlign w:val="bottom"/>
            <w:hideMark/>
          </w:tcPr>
          <w:p w14:paraId="4E4BCB6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22</w:t>
            </w:r>
          </w:p>
        </w:tc>
        <w:tc>
          <w:tcPr>
            <w:tcW w:w="3512" w:type="dxa"/>
            <w:shd w:val="clear" w:color="auto" w:fill="auto"/>
            <w:noWrap/>
            <w:vAlign w:val="bottom"/>
            <w:hideMark/>
          </w:tcPr>
          <w:p w14:paraId="4CC67BE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1436" w:type="dxa"/>
            <w:shd w:val="clear" w:color="auto" w:fill="auto"/>
            <w:noWrap/>
            <w:vAlign w:val="bottom"/>
            <w:hideMark/>
          </w:tcPr>
          <w:p w14:paraId="758CAFD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144057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1993291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D9CE07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65B8E5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23C27B7" w14:textId="77777777" w:rsidTr="00492D8C">
        <w:trPr>
          <w:trHeight w:val="300"/>
          <w:jc w:val="center"/>
        </w:trPr>
        <w:tc>
          <w:tcPr>
            <w:tcW w:w="717" w:type="dxa"/>
            <w:shd w:val="clear" w:color="auto" w:fill="auto"/>
            <w:noWrap/>
            <w:vAlign w:val="bottom"/>
            <w:hideMark/>
          </w:tcPr>
          <w:p w14:paraId="17200BD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23</w:t>
            </w:r>
          </w:p>
        </w:tc>
        <w:tc>
          <w:tcPr>
            <w:tcW w:w="3512" w:type="dxa"/>
            <w:shd w:val="clear" w:color="auto" w:fill="auto"/>
            <w:noWrap/>
            <w:vAlign w:val="bottom"/>
            <w:hideMark/>
          </w:tcPr>
          <w:p w14:paraId="43735A99"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Oltului</w:t>
            </w:r>
          </w:p>
        </w:tc>
        <w:tc>
          <w:tcPr>
            <w:tcW w:w="1436" w:type="dxa"/>
            <w:shd w:val="clear" w:color="auto" w:fill="auto"/>
            <w:noWrap/>
            <w:vAlign w:val="bottom"/>
            <w:hideMark/>
          </w:tcPr>
          <w:p w14:paraId="3B67867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D9E1F6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062797A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7F17DF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67B461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537B399" w14:textId="77777777" w:rsidTr="00492D8C">
        <w:trPr>
          <w:trHeight w:val="300"/>
          <w:jc w:val="center"/>
        </w:trPr>
        <w:tc>
          <w:tcPr>
            <w:tcW w:w="717" w:type="dxa"/>
            <w:shd w:val="clear" w:color="auto" w:fill="auto"/>
            <w:noWrap/>
            <w:vAlign w:val="bottom"/>
            <w:hideMark/>
          </w:tcPr>
          <w:p w14:paraId="58CC3EA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24</w:t>
            </w:r>
          </w:p>
        </w:tc>
        <w:tc>
          <w:tcPr>
            <w:tcW w:w="3512" w:type="dxa"/>
            <w:shd w:val="clear" w:color="auto" w:fill="auto"/>
            <w:noWrap/>
            <w:vAlign w:val="bottom"/>
            <w:hideMark/>
          </w:tcPr>
          <w:p w14:paraId="2E8CFFE4"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Gyárfás Jenő</w:t>
            </w:r>
          </w:p>
        </w:tc>
        <w:tc>
          <w:tcPr>
            <w:tcW w:w="1436" w:type="dxa"/>
            <w:shd w:val="clear" w:color="auto" w:fill="auto"/>
            <w:noWrap/>
            <w:vAlign w:val="bottom"/>
            <w:hideMark/>
          </w:tcPr>
          <w:p w14:paraId="7241892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738316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21CD17B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413774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9D4010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9FB3F18" w14:textId="77777777" w:rsidTr="00492D8C">
        <w:trPr>
          <w:trHeight w:val="300"/>
          <w:jc w:val="center"/>
        </w:trPr>
        <w:tc>
          <w:tcPr>
            <w:tcW w:w="717" w:type="dxa"/>
            <w:shd w:val="clear" w:color="auto" w:fill="auto"/>
            <w:noWrap/>
            <w:vAlign w:val="bottom"/>
            <w:hideMark/>
          </w:tcPr>
          <w:p w14:paraId="64F1B07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25</w:t>
            </w:r>
          </w:p>
        </w:tc>
        <w:tc>
          <w:tcPr>
            <w:tcW w:w="3512" w:type="dxa"/>
            <w:shd w:val="clear" w:color="auto" w:fill="auto"/>
            <w:noWrap/>
            <w:vAlign w:val="bottom"/>
            <w:hideMark/>
          </w:tcPr>
          <w:p w14:paraId="270B0AA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Podului</w:t>
            </w:r>
          </w:p>
        </w:tc>
        <w:tc>
          <w:tcPr>
            <w:tcW w:w="1436" w:type="dxa"/>
            <w:shd w:val="clear" w:color="auto" w:fill="auto"/>
            <w:noWrap/>
            <w:vAlign w:val="bottom"/>
            <w:hideMark/>
          </w:tcPr>
          <w:p w14:paraId="6DA3E76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3F1529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shd w:val="clear" w:color="auto" w:fill="auto"/>
            <w:vAlign w:val="center"/>
            <w:hideMark/>
          </w:tcPr>
          <w:p w14:paraId="1BFAC54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E6ED46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CD7B30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4EC3E64" w14:textId="77777777" w:rsidTr="00492D8C">
        <w:trPr>
          <w:trHeight w:val="300"/>
          <w:jc w:val="center"/>
        </w:trPr>
        <w:tc>
          <w:tcPr>
            <w:tcW w:w="717" w:type="dxa"/>
            <w:shd w:val="clear" w:color="auto" w:fill="auto"/>
            <w:noWrap/>
            <w:vAlign w:val="bottom"/>
            <w:hideMark/>
          </w:tcPr>
          <w:p w14:paraId="36B0872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26</w:t>
            </w:r>
          </w:p>
        </w:tc>
        <w:tc>
          <w:tcPr>
            <w:tcW w:w="3512" w:type="dxa"/>
            <w:shd w:val="clear" w:color="auto" w:fill="auto"/>
            <w:noWrap/>
            <w:vAlign w:val="bottom"/>
            <w:hideMark/>
          </w:tcPr>
          <w:p w14:paraId="2D3E0B15"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1436" w:type="dxa"/>
            <w:shd w:val="clear" w:color="auto" w:fill="auto"/>
            <w:noWrap/>
            <w:vAlign w:val="bottom"/>
            <w:hideMark/>
          </w:tcPr>
          <w:p w14:paraId="403C00A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8F16F8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40</w:t>
            </w:r>
          </w:p>
        </w:tc>
        <w:tc>
          <w:tcPr>
            <w:tcW w:w="817" w:type="dxa"/>
            <w:shd w:val="clear" w:color="auto" w:fill="auto"/>
            <w:vAlign w:val="center"/>
            <w:hideMark/>
          </w:tcPr>
          <w:p w14:paraId="414FEFE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2B409D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FE9BC5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B31F2FA" w14:textId="77777777" w:rsidTr="00492D8C">
        <w:trPr>
          <w:trHeight w:val="300"/>
          <w:jc w:val="center"/>
        </w:trPr>
        <w:tc>
          <w:tcPr>
            <w:tcW w:w="717" w:type="dxa"/>
            <w:shd w:val="clear" w:color="auto" w:fill="auto"/>
            <w:noWrap/>
            <w:vAlign w:val="bottom"/>
            <w:hideMark/>
          </w:tcPr>
          <w:p w14:paraId="7622267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27</w:t>
            </w:r>
          </w:p>
        </w:tc>
        <w:tc>
          <w:tcPr>
            <w:tcW w:w="3512" w:type="dxa"/>
            <w:shd w:val="clear" w:color="auto" w:fill="auto"/>
            <w:noWrap/>
            <w:vAlign w:val="bottom"/>
            <w:hideMark/>
          </w:tcPr>
          <w:p w14:paraId="1729AC06"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Mikes Kelemen</w:t>
            </w:r>
          </w:p>
        </w:tc>
        <w:tc>
          <w:tcPr>
            <w:tcW w:w="1436" w:type="dxa"/>
            <w:shd w:val="clear" w:color="auto" w:fill="auto"/>
            <w:noWrap/>
            <w:vAlign w:val="bottom"/>
            <w:hideMark/>
          </w:tcPr>
          <w:p w14:paraId="34B9161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B91DEE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6622111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3F7C91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3EAA11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DA51CF3" w14:textId="77777777" w:rsidTr="00492D8C">
        <w:trPr>
          <w:trHeight w:val="300"/>
          <w:jc w:val="center"/>
        </w:trPr>
        <w:tc>
          <w:tcPr>
            <w:tcW w:w="717" w:type="dxa"/>
            <w:shd w:val="clear" w:color="auto" w:fill="auto"/>
            <w:noWrap/>
            <w:vAlign w:val="bottom"/>
            <w:hideMark/>
          </w:tcPr>
          <w:p w14:paraId="3643269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28</w:t>
            </w:r>
          </w:p>
        </w:tc>
        <w:tc>
          <w:tcPr>
            <w:tcW w:w="3512" w:type="dxa"/>
            <w:shd w:val="clear" w:color="auto" w:fill="auto"/>
            <w:noWrap/>
            <w:vAlign w:val="bottom"/>
            <w:hideMark/>
          </w:tcPr>
          <w:p w14:paraId="492BD9B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Sporturilor</w:t>
            </w:r>
          </w:p>
        </w:tc>
        <w:tc>
          <w:tcPr>
            <w:tcW w:w="1436" w:type="dxa"/>
            <w:shd w:val="clear" w:color="auto" w:fill="auto"/>
            <w:noWrap/>
            <w:vAlign w:val="bottom"/>
            <w:hideMark/>
          </w:tcPr>
          <w:p w14:paraId="324C85D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CB8728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shd w:val="clear" w:color="auto" w:fill="auto"/>
            <w:vAlign w:val="center"/>
            <w:hideMark/>
          </w:tcPr>
          <w:p w14:paraId="0B0FBAC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57D548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420E95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281E76C" w14:textId="77777777" w:rsidTr="00492D8C">
        <w:trPr>
          <w:trHeight w:val="300"/>
          <w:jc w:val="center"/>
        </w:trPr>
        <w:tc>
          <w:tcPr>
            <w:tcW w:w="717" w:type="dxa"/>
            <w:shd w:val="clear" w:color="auto" w:fill="auto"/>
            <w:noWrap/>
            <w:vAlign w:val="bottom"/>
            <w:hideMark/>
          </w:tcPr>
          <w:p w14:paraId="22548EC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29</w:t>
            </w:r>
          </w:p>
        </w:tc>
        <w:tc>
          <w:tcPr>
            <w:tcW w:w="3512" w:type="dxa"/>
            <w:shd w:val="clear" w:color="auto" w:fill="auto"/>
            <w:noWrap/>
            <w:vAlign w:val="bottom"/>
            <w:hideMark/>
          </w:tcPr>
          <w:p w14:paraId="20F5ABA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Puskás Tivadar</w:t>
            </w:r>
          </w:p>
        </w:tc>
        <w:tc>
          <w:tcPr>
            <w:tcW w:w="1436" w:type="dxa"/>
            <w:shd w:val="clear" w:color="auto" w:fill="auto"/>
            <w:noWrap/>
            <w:vAlign w:val="bottom"/>
            <w:hideMark/>
          </w:tcPr>
          <w:p w14:paraId="0BC7E7B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F10FF1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shd w:val="clear" w:color="auto" w:fill="auto"/>
            <w:vAlign w:val="center"/>
            <w:hideMark/>
          </w:tcPr>
          <w:p w14:paraId="1A17FF1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5A2AD8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CE75A5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2358FE1" w14:textId="77777777" w:rsidTr="00492D8C">
        <w:trPr>
          <w:trHeight w:val="300"/>
          <w:jc w:val="center"/>
        </w:trPr>
        <w:tc>
          <w:tcPr>
            <w:tcW w:w="717" w:type="dxa"/>
            <w:shd w:val="clear" w:color="auto" w:fill="auto"/>
            <w:noWrap/>
            <w:vAlign w:val="bottom"/>
            <w:hideMark/>
          </w:tcPr>
          <w:p w14:paraId="4C97BAA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30</w:t>
            </w:r>
          </w:p>
        </w:tc>
        <w:tc>
          <w:tcPr>
            <w:tcW w:w="3512" w:type="dxa"/>
            <w:shd w:val="clear" w:color="auto" w:fill="auto"/>
            <w:noWrap/>
            <w:vAlign w:val="bottom"/>
            <w:hideMark/>
          </w:tcPr>
          <w:p w14:paraId="73E171A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Daliei</w:t>
            </w:r>
          </w:p>
        </w:tc>
        <w:tc>
          <w:tcPr>
            <w:tcW w:w="1436" w:type="dxa"/>
            <w:shd w:val="clear" w:color="auto" w:fill="auto"/>
            <w:noWrap/>
            <w:vAlign w:val="bottom"/>
            <w:hideMark/>
          </w:tcPr>
          <w:p w14:paraId="2AD1758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097551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08A886B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445AE4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03C3E7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BE71B7E" w14:textId="77777777" w:rsidTr="00492D8C">
        <w:trPr>
          <w:trHeight w:val="300"/>
          <w:jc w:val="center"/>
        </w:trPr>
        <w:tc>
          <w:tcPr>
            <w:tcW w:w="717" w:type="dxa"/>
            <w:shd w:val="clear" w:color="auto" w:fill="auto"/>
            <w:noWrap/>
            <w:vAlign w:val="bottom"/>
            <w:hideMark/>
          </w:tcPr>
          <w:p w14:paraId="3BDDA87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31</w:t>
            </w:r>
          </w:p>
        </w:tc>
        <w:tc>
          <w:tcPr>
            <w:tcW w:w="3512" w:type="dxa"/>
            <w:shd w:val="clear" w:color="auto" w:fill="auto"/>
            <w:noWrap/>
            <w:vAlign w:val="bottom"/>
            <w:hideMark/>
          </w:tcPr>
          <w:p w14:paraId="4194D57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Nuferilor</w:t>
            </w:r>
          </w:p>
        </w:tc>
        <w:tc>
          <w:tcPr>
            <w:tcW w:w="1436" w:type="dxa"/>
            <w:shd w:val="clear" w:color="auto" w:fill="auto"/>
            <w:noWrap/>
            <w:vAlign w:val="bottom"/>
            <w:hideMark/>
          </w:tcPr>
          <w:p w14:paraId="05CF0AB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2DA839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43F8114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EBB925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CEA846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BC7674B" w14:textId="77777777" w:rsidTr="00492D8C">
        <w:trPr>
          <w:trHeight w:val="300"/>
          <w:jc w:val="center"/>
        </w:trPr>
        <w:tc>
          <w:tcPr>
            <w:tcW w:w="717" w:type="dxa"/>
            <w:shd w:val="clear" w:color="auto" w:fill="auto"/>
            <w:noWrap/>
            <w:vAlign w:val="bottom"/>
            <w:hideMark/>
          </w:tcPr>
          <w:p w14:paraId="1C169F1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32</w:t>
            </w:r>
          </w:p>
        </w:tc>
        <w:tc>
          <w:tcPr>
            <w:tcW w:w="3512" w:type="dxa"/>
            <w:shd w:val="clear" w:color="auto" w:fill="auto"/>
            <w:noWrap/>
            <w:vAlign w:val="bottom"/>
            <w:hideMark/>
          </w:tcPr>
          <w:p w14:paraId="2AE1376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Lăcrămioarei</w:t>
            </w:r>
          </w:p>
        </w:tc>
        <w:tc>
          <w:tcPr>
            <w:tcW w:w="1436" w:type="dxa"/>
            <w:shd w:val="clear" w:color="auto" w:fill="auto"/>
            <w:noWrap/>
            <w:vAlign w:val="bottom"/>
            <w:hideMark/>
          </w:tcPr>
          <w:p w14:paraId="1D17374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EB1200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0C264F9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4C8EDD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B580BB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41572BF" w14:textId="77777777" w:rsidTr="00492D8C">
        <w:trPr>
          <w:trHeight w:val="300"/>
          <w:jc w:val="center"/>
        </w:trPr>
        <w:tc>
          <w:tcPr>
            <w:tcW w:w="717" w:type="dxa"/>
            <w:shd w:val="clear" w:color="auto" w:fill="auto"/>
            <w:noWrap/>
            <w:vAlign w:val="bottom"/>
            <w:hideMark/>
          </w:tcPr>
          <w:p w14:paraId="4BD277F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33</w:t>
            </w:r>
          </w:p>
        </w:tc>
        <w:tc>
          <w:tcPr>
            <w:tcW w:w="3512" w:type="dxa"/>
            <w:shd w:val="clear" w:color="auto" w:fill="auto"/>
            <w:noWrap/>
            <w:vAlign w:val="bottom"/>
            <w:hideMark/>
          </w:tcPr>
          <w:p w14:paraId="6451491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Lalelei</w:t>
            </w:r>
          </w:p>
        </w:tc>
        <w:tc>
          <w:tcPr>
            <w:tcW w:w="1436" w:type="dxa"/>
            <w:shd w:val="clear" w:color="auto" w:fill="auto"/>
            <w:noWrap/>
            <w:vAlign w:val="bottom"/>
            <w:hideMark/>
          </w:tcPr>
          <w:p w14:paraId="1D6F16E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9CEAAA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w:t>
            </w:r>
          </w:p>
        </w:tc>
        <w:tc>
          <w:tcPr>
            <w:tcW w:w="817" w:type="dxa"/>
            <w:shd w:val="clear" w:color="auto" w:fill="auto"/>
            <w:vAlign w:val="center"/>
            <w:hideMark/>
          </w:tcPr>
          <w:p w14:paraId="1875C9D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9CD430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290478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6E3A54D" w14:textId="77777777" w:rsidTr="00492D8C">
        <w:trPr>
          <w:trHeight w:val="300"/>
          <w:jc w:val="center"/>
        </w:trPr>
        <w:tc>
          <w:tcPr>
            <w:tcW w:w="717" w:type="dxa"/>
            <w:shd w:val="clear" w:color="auto" w:fill="auto"/>
            <w:noWrap/>
            <w:vAlign w:val="bottom"/>
            <w:hideMark/>
          </w:tcPr>
          <w:p w14:paraId="45DFB54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34</w:t>
            </w:r>
          </w:p>
        </w:tc>
        <w:tc>
          <w:tcPr>
            <w:tcW w:w="3512" w:type="dxa"/>
            <w:shd w:val="clear" w:color="auto" w:fill="auto"/>
            <w:noWrap/>
            <w:vAlign w:val="bottom"/>
            <w:hideMark/>
          </w:tcPr>
          <w:p w14:paraId="323AE905"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Crizantemei</w:t>
            </w:r>
          </w:p>
        </w:tc>
        <w:tc>
          <w:tcPr>
            <w:tcW w:w="1436" w:type="dxa"/>
            <w:shd w:val="clear" w:color="auto" w:fill="auto"/>
            <w:noWrap/>
            <w:vAlign w:val="bottom"/>
            <w:hideMark/>
          </w:tcPr>
          <w:p w14:paraId="190A387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823EF7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55A571D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70DB40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3C13A3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04A5883" w14:textId="77777777" w:rsidTr="00492D8C">
        <w:trPr>
          <w:trHeight w:val="300"/>
          <w:jc w:val="center"/>
        </w:trPr>
        <w:tc>
          <w:tcPr>
            <w:tcW w:w="717" w:type="dxa"/>
            <w:shd w:val="clear" w:color="auto" w:fill="auto"/>
            <w:noWrap/>
            <w:vAlign w:val="bottom"/>
            <w:hideMark/>
          </w:tcPr>
          <w:p w14:paraId="764959E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35</w:t>
            </w:r>
          </w:p>
        </w:tc>
        <w:tc>
          <w:tcPr>
            <w:tcW w:w="3512" w:type="dxa"/>
            <w:shd w:val="clear" w:color="auto" w:fill="auto"/>
            <w:noWrap/>
            <w:vAlign w:val="bottom"/>
            <w:hideMark/>
          </w:tcPr>
          <w:p w14:paraId="770AF870"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Lázár Mihály</w:t>
            </w:r>
          </w:p>
        </w:tc>
        <w:tc>
          <w:tcPr>
            <w:tcW w:w="1436" w:type="dxa"/>
            <w:shd w:val="clear" w:color="auto" w:fill="auto"/>
            <w:noWrap/>
            <w:vAlign w:val="bottom"/>
            <w:hideMark/>
          </w:tcPr>
          <w:p w14:paraId="7AE9D4E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799714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w:t>
            </w:r>
          </w:p>
        </w:tc>
        <w:tc>
          <w:tcPr>
            <w:tcW w:w="817" w:type="dxa"/>
            <w:shd w:val="clear" w:color="auto" w:fill="auto"/>
            <w:vAlign w:val="center"/>
            <w:hideMark/>
          </w:tcPr>
          <w:p w14:paraId="549B255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EF3E97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E4FA3C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F875590" w14:textId="77777777" w:rsidTr="00492D8C">
        <w:trPr>
          <w:trHeight w:val="300"/>
          <w:jc w:val="center"/>
        </w:trPr>
        <w:tc>
          <w:tcPr>
            <w:tcW w:w="717" w:type="dxa"/>
            <w:shd w:val="clear" w:color="auto" w:fill="auto"/>
            <w:noWrap/>
            <w:vAlign w:val="bottom"/>
            <w:hideMark/>
          </w:tcPr>
          <w:p w14:paraId="1F32904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36</w:t>
            </w:r>
          </w:p>
        </w:tc>
        <w:tc>
          <w:tcPr>
            <w:tcW w:w="3512" w:type="dxa"/>
            <w:shd w:val="clear" w:color="auto" w:fill="auto"/>
            <w:noWrap/>
            <w:vAlign w:val="bottom"/>
            <w:hideMark/>
          </w:tcPr>
          <w:p w14:paraId="71D5C2D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Luceafărului</w:t>
            </w:r>
          </w:p>
        </w:tc>
        <w:tc>
          <w:tcPr>
            <w:tcW w:w="1436" w:type="dxa"/>
            <w:shd w:val="clear" w:color="auto" w:fill="auto"/>
            <w:noWrap/>
            <w:vAlign w:val="bottom"/>
            <w:hideMark/>
          </w:tcPr>
          <w:p w14:paraId="30A0A42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DC60AF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519F724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CF10C9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67D49D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F692D39" w14:textId="77777777" w:rsidTr="00492D8C">
        <w:trPr>
          <w:trHeight w:val="300"/>
          <w:jc w:val="center"/>
        </w:trPr>
        <w:tc>
          <w:tcPr>
            <w:tcW w:w="717" w:type="dxa"/>
            <w:shd w:val="clear" w:color="auto" w:fill="auto"/>
            <w:noWrap/>
            <w:vAlign w:val="bottom"/>
            <w:hideMark/>
          </w:tcPr>
          <w:p w14:paraId="45EA4AA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37</w:t>
            </w:r>
          </w:p>
        </w:tc>
        <w:tc>
          <w:tcPr>
            <w:tcW w:w="3512" w:type="dxa"/>
            <w:shd w:val="clear" w:color="auto" w:fill="auto"/>
            <w:noWrap/>
            <w:vAlign w:val="bottom"/>
            <w:hideMark/>
          </w:tcPr>
          <w:p w14:paraId="483EE499"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Nicolae Bălcescu</w:t>
            </w:r>
          </w:p>
        </w:tc>
        <w:tc>
          <w:tcPr>
            <w:tcW w:w="1436" w:type="dxa"/>
            <w:shd w:val="clear" w:color="auto" w:fill="auto"/>
            <w:noWrap/>
            <w:vAlign w:val="bottom"/>
            <w:hideMark/>
          </w:tcPr>
          <w:p w14:paraId="2FD4AC0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CD9733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shd w:val="clear" w:color="auto" w:fill="auto"/>
            <w:vAlign w:val="center"/>
            <w:hideMark/>
          </w:tcPr>
          <w:p w14:paraId="0D25246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4F231B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A6A69C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ED907DB" w14:textId="77777777" w:rsidTr="00492D8C">
        <w:trPr>
          <w:trHeight w:val="300"/>
          <w:jc w:val="center"/>
        </w:trPr>
        <w:tc>
          <w:tcPr>
            <w:tcW w:w="717" w:type="dxa"/>
            <w:shd w:val="clear" w:color="auto" w:fill="auto"/>
            <w:noWrap/>
            <w:vAlign w:val="bottom"/>
            <w:hideMark/>
          </w:tcPr>
          <w:p w14:paraId="20F8981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38</w:t>
            </w:r>
          </w:p>
        </w:tc>
        <w:tc>
          <w:tcPr>
            <w:tcW w:w="3512" w:type="dxa"/>
            <w:shd w:val="clear" w:color="auto" w:fill="auto"/>
            <w:noWrap/>
            <w:vAlign w:val="bottom"/>
            <w:hideMark/>
          </w:tcPr>
          <w:p w14:paraId="7BEF3631"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Fânului</w:t>
            </w:r>
          </w:p>
        </w:tc>
        <w:tc>
          <w:tcPr>
            <w:tcW w:w="1436" w:type="dxa"/>
            <w:shd w:val="clear" w:color="auto" w:fill="auto"/>
            <w:noWrap/>
            <w:vAlign w:val="bottom"/>
            <w:hideMark/>
          </w:tcPr>
          <w:p w14:paraId="22FEEA7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875AA0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45089D5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689FC4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6A04DE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78129C9" w14:textId="77777777" w:rsidTr="00492D8C">
        <w:trPr>
          <w:trHeight w:val="300"/>
          <w:jc w:val="center"/>
        </w:trPr>
        <w:tc>
          <w:tcPr>
            <w:tcW w:w="717" w:type="dxa"/>
            <w:shd w:val="clear" w:color="auto" w:fill="auto"/>
            <w:noWrap/>
            <w:vAlign w:val="bottom"/>
            <w:hideMark/>
          </w:tcPr>
          <w:p w14:paraId="170F493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lastRenderedPageBreak/>
              <w:t>39</w:t>
            </w:r>
          </w:p>
        </w:tc>
        <w:tc>
          <w:tcPr>
            <w:tcW w:w="3512" w:type="dxa"/>
            <w:shd w:val="clear" w:color="auto" w:fill="auto"/>
            <w:noWrap/>
            <w:vAlign w:val="bottom"/>
            <w:hideMark/>
          </w:tcPr>
          <w:p w14:paraId="4078386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Pescarilor</w:t>
            </w:r>
          </w:p>
        </w:tc>
        <w:tc>
          <w:tcPr>
            <w:tcW w:w="1436" w:type="dxa"/>
            <w:shd w:val="clear" w:color="auto" w:fill="auto"/>
            <w:noWrap/>
            <w:vAlign w:val="bottom"/>
            <w:hideMark/>
          </w:tcPr>
          <w:p w14:paraId="5F19234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26A724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28AE8BF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B3D81B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1A524C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3E9E705" w14:textId="77777777" w:rsidTr="00492D8C">
        <w:trPr>
          <w:trHeight w:val="300"/>
          <w:jc w:val="center"/>
        </w:trPr>
        <w:tc>
          <w:tcPr>
            <w:tcW w:w="717" w:type="dxa"/>
            <w:shd w:val="clear" w:color="auto" w:fill="auto"/>
            <w:noWrap/>
            <w:vAlign w:val="bottom"/>
            <w:hideMark/>
          </w:tcPr>
          <w:p w14:paraId="012CB3A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40</w:t>
            </w:r>
          </w:p>
        </w:tc>
        <w:tc>
          <w:tcPr>
            <w:tcW w:w="3512" w:type="dxa"/>
            <w:shd w:val="clear" w:color="auto" w:fill="auto"/>
            <w:noWrap/>
            <w:vAlign w:val="bottom"/>
            <w:hideMark/>
          </w:tcPr>
          <w:p w14:paraId="2AF5BB68"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Nicolae Iorga</w:t>
            </w:r>
          </w:p>
        </w:tc>
        <w:tc>
          <w:tcPr>
            <w:tcW w:w="1436" w:type="dxa"/>
            <w:shd w:val="clear" w:color="auto" w:fill="auto"/>
            <w:noWrap/>
            <w:vAlign w:val="bottom"/>
            <w:hideMark/>
          </w:tcPr>
          <w:p w14:paraId="30234A2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4E11A3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26</w:t>
            </w:r>
          </w:p>
        </w:tc>
        <w:tc>
          <w:tcPr>
            <w:tcW w:w="817" w:type="dxa"/>
            <w:shd w:val="clear" w:color="auto" w:fill="auto"/>
            <w:vAlign w:val="center"/>
            <w:hideMark/>
          </w:tcPr>
          <w:p w14:paraId="5AB88AB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4AE438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C6182F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CC31A41" w14:textId="77777777" w:rsidTr="00492D8C">
        <w:trPr>
          <w:trHeight w:val="300"/>
          <w:jc w:val="center"/>
        </w:trPr>
        <w:tc>
          <w:tcPr>
            <w:tcW w:w="717" w:type="dxa"/>
            <w:shd w:val="clear" w:color="auto" w:fill="auto"/>
            <w:noWrap/>
            <w:vAlign w:val="bottom"/>
            <w:hideMark/>
          </w:tcPr>
          <w:p w14:paraId="5F50618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41</w:t>
            </w:r>
          </w:p>
        </w:tc>
        <w:tc>
          <w:tcPr>
            <w:tcW w:w="3512" w:type="dxa"/>
            <w:shd w:val="clear" w:color="auto" w:fill="auto"/>
            <w:noWrap/>
            <w:vAlign w:val="bottom"/>
            <w:hideMark/>
          </w:tcPr>
          <w:p w14:paraId="29B9CF5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Fabricii</w:t>
            </w:r>
          </w:p>
        </w:tc>
        <w:tc>
          <w:tcPr>
            <w:tcW w:w="1436" w:type="dxa"/>
            <w:shd w:val="clear" w:color="auto" w:fill="auto"/>
            <w:noWrap/>
            <w:vAlign w:val="bottom"/>
            <w:hideMark/>
          </w:tcPr>
          <w:p w14:paraId="5854BE0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60C23C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shd w:val="clear" w:color="auto" w:fill="auto"/>
            <w:vAlign w:val="center"/>
            <w:hideMark/>
          </w:tcPr>
          <w:p w14:paraId="5AC5A3C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B29916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4BC743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A08BE44" w14:textId="77777777" w:rsidTr="00492D8C">
        <w:trPr>
          <w:trHeight w:val="300"/>
          <w:jc w:val="center"/>
        </w:trPr>
        <w:tc>
          <w:tcPr>
            <w:tcW w:w="717" w:type="dxa"/>
            <w:shd w:val="clear" w:color="auto" w:fill="auto"/>
            <w:noWrap/>
            <w:vAlign w:val="bottom"/>
            <w:hideMark/>
          </w:tcPr>
          <w:p w14:paraId="23D2F2E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42</w:t>
            </w:r>
          </w:p>
        </w:tc>
        <w:tc>
          <w:tcPr>
            <w:tcW w:w="3512" w:type="dxa"/>
            <w:shd w:val="clear" w:color="auto" w:fill="auto"/>
            <w:noWrap/>
            <w:vAlign w:val="bottom"/>
            <w:hideMark/>
          </w:tcPr>
          <w:p w14:paraId="6EBD3FB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Crângului</w:t>
            </w:r>
          </w:p>
        </w:tc>
        <w:tc>
          <w:tcPr>
            <w:tcW w:w="1436" w:type="dxa"/>
            <w:shd w:val="clear" w:color="auto" w:fill="auto"/>
            <w:noWrap/>
            <w:vAlign w:val="bottom"/>
            <w:hideMark/>
          </w:tcPr>
          <w:p w14:paraId="6D431BD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290BDD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817" w:type="dxa"/>
            <w:shd w:val="clear" w:color="auto" w:fill="auto"/>
            <w:vAlign w:val="center"/>
            <w:hideMark/>
          </w:tcPr>
          <w:p w14:paraId="45CF786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34B1A6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341AFF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248DF45" w14:textId="77777777" w:rsidTr="00492D8C">
        <w:trPr>
          <w:trHeight w:val="300"/>
          <w:jc w:val="center"/>
        </w:trPr>
        <w:tc>
          <w:tcPr>
            <w:tcW w:w="717" w:type="dxa"/>
            <w:shd w:val="clear" w:color="auto" w:fill="auto"/>
            <w:noWrap/>
            <w:vAlign w:val="bottom"/>
            <w:hideMark/>
          </w:tcPr>
          <w:p w14:paraId="3C783C9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43</w:t>
            </w:r>
          </w:p>
        </w:tc>
        <w:tc>
          <w:tcPr>
            <w:tcW w:w="3512" w:type="dxa"/>
            <w:shd w:val="clear" w:color="auto" w:fill="auto"/>
            <w:noWrap/>
            <w:vAlign w:val="bottom"/>
            <w:hideMark/>
          </w:tcPr>
          <w:p w14:paraId="6BB9AA3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Sălcilor</w:t>
            </w:r>
          </w:p>
        </w:tc>
        <w:tc>
          <w:tcPr>
            <w:tcW w:w="1436" w:type="dxa"/>
            <w:shd w:val="clear" w:color="auto" w:fill="auto"/>
            <w:noWrap/>
            <w:vAlign w:val="bottom"/>
            <w:hideMark/>
          </w:tcPr>
          <w:p w14:paraId="4CC3409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991C79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68A27A1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C32B1F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FE293B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D4319F6" w14:textId="77777777" w:rsidTr="00492D8C">
        <w:trPr>
          <w:trHeight w:val="300"/>
          <w:jc w:val="center"/>
        </w:trPr>
        <w:tc>
          <w:tcPr>
            <w:tcW w:w="717" w:type="dxa"/>
            <w:shd w:val="clear" w:color="auto" w:fill="auto"/>
            <w:noWrap/>
            <w:vAlign w:val="bottom"/>
            <w:hideMark/>
          </w:tcPr>
          <w:p w14:paraId="30AA182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44</w:t>
            </w:r>
          </w:p>
        </w:tc>
        <w:tc>
          <w:tcPr>
            <w:tcW w:w="3512" w:type="dxa"/>
            <w:shd w:val="clear" w:color="auto" w:fill="auto"/>
            <w:noWrap/>
            <w:vAlign w:val="bottom"/>
            <w:hideMark/>
          </w:tcPr>
          <w:p w14:paraId="086E8CC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Császár Bálint</w:t>
            </w:r>
          </w:p>
        </w:tc>
        <w:tc>
          <w:tcPr>
            <w:tcW w:w="1436" w:type="dxa"/>
            <w:shd w:val="clear" w:color="auto" w:fill="auto"/>
            <w:noWrap/>
            <w:vAlign w:val="bottom"/>
            <w:hideMark/>
          </w:tcPr>
          <w:p w14:paraId="141C8A7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5F9941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shd w:val="clear" w:color="auto" w:fill="auto"/>
            <w:vAlign w:val="center"/>
            <w:hideMark/>
          </w:tcPr>
          <w:p w14:paraId="72B3C09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4EFAF6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A28E0C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47B1245" w14:textId="77777777" w:rsidTr="00492D8C">
        <w:trPr>
          <w:trHeight w:val="300"/>
          <w:jc w:val="center"/>
        </w:trPr>
        <w:tc>
          <w:tcPr>
            <w:tcW w:w="717" w:type="dxa"/>
            <w:shd w:val="clear" w:color="auto" w:fill="auto"/>
            <w:noWrap/>
            <w:vAlign w:val="bottom"/>
            <w:hideMark/>
          </w:tcPr>
          <w:p w14:paraId="1247E80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45</w:t>
            </w:r>
          </w:p>
        </w:tc>
        <w:tc>
          <w:tcPr>
            <w:tcW w:w="3512" w:type="dxa"/>
            <w:shd w:val="clear" w:color="auto" w:fill="auto"/>
            <w:noWrap/>
            <w:vAlign w:val="bottom"/>
            <w:hideMark/>
          </w:tcPr>
          <w:p w14:paraId="6B9C4F18"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Îngustă</w:t>
            </w:r>
          </w:p>
        </w:tc>
        <w:tc>
          <w:tcPr>
            <w:tcW w:w="1436" w:type="dxa"/>
            <w:shd w:val="clear" w:color="auto" w:fill="auto"/>
            <w:noWrap/>
            <w:vAlign w:val="bottom"/>
            <w:hideMark/>
          </w:tcPr>
          <w:p w14:paraId="669338A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8F1AFC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w:t>
            </w:r>
          </w:p>
        </w:tc>
        <w:tc>
          <w:tcPr>
            <w:tcW w:w="817" w:type="dxa"/>
            <w:shd w:val="clear" w:color="auto" w:fill="auto"/>
            <w:vAlign w:val="center"/>
            <w:hideMark/>
          </w:tcPr>
          <w:p w14:paraId="2AF1D70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AD266E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4C1A8F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81AD750" w14:textId="77777777" w:rsidTr="00492D8C">
        <w:trPr>
          <w:trHeight w:val="300"/>
          <w:jc w:val="center"/>
        </w:trPr>
        <w:tc>
          <w:tcPr>
            <w:tcW w:w="717" w:type="dxa"/>
            <w:shd w:val="clear" w:color="auto" w:fill="auto"/>
            <w:noWrap/>
            <w:vAlign w:val="bottom"/>
            <w:hideMark/>
          </w:tcPr>
          <w:p w14:paraId="6078D06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46</w:t>
            </w:r>
          </w:p>
        </w:tc>
        <w:tc>
          <w:tcPr>
            <w:tcW w:w="3512" w:type="dxa"/>
            <w:shd w:val="clear" w:color="auto" w:fill="auto"/>
            <w:noWrap/>
            <w:vAlign w:val="bottom"/>
            <w:hideMark/>
          </w:tcPr>
          <w:p w14:paraId="15E022D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Bánki Donát</w:t>
            </w:r>
          </w:p>
        </w:tc>
        <w:tc>
          <w:tcPr>
            <w:tcW w:w="1436" w:type="dxa"/>
            <w:shd w:val="clear" w:color="auto" w:fill="auto"/>
            <w:noWrap/>
            <w:vAlign w:val="bottom"/>
            <w:hideMark/>
          </w:tcPr>
          <w:p w14:paraId="52A54BA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A540C5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817" w:type="dxa"/>
            <w:shd w:val="clear" w:color="auto" w:fill="auto"/>
            <w:vAlign w:val="center"/>
            <w:hideMark/>
          </w:tcPr>
          <w:p w14:paraId="7569B10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2B85FE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645354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0029DB5" w14:textId="77777777" w:rsidTr="00492D8C">
        <w:trPr>
          <w:trHeight w:val="300"/>
          <w:jc w:val="center"/>
        </w:trPr>
        <w:tc>
          <w:tcPr>
            <w:tcW w:w="717" w:type="dxa"/>
            <w:shd w:val="clear" w:color="auto" w:fill="auto"/>
            <w:noWrap/>
            <w:vAlign w:val="bottom"/>
            <w:hideMark/>
          </w:tcPr>
          <w:p w14:paraId="48C2FA1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47</w:t>
            </w:r>
          </w:p>
        </w:tc>
        <w:tc>
          <w:tcPr>
            <w:tcW w:w="3512" w:type="dxa"/>
            <w:shd w:val="clear" w:color="auto" w:fill="auto"/>
            <w:noWrap/>
            <w:vAlign w:val="bottom"/>
            <w:hideMark/>
          </w:tcPr>
          <w:p w14:paraId="7B004E7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Kriza János</w:t>
            </w:r>
          </w:p>
        </w:tc>
        <w:tc>
          <w:tcPr>
            <w:tcW w:w="1436" w:type="dxa"/>
            <w:shd w:val="clear" w:color="auto" w:fill="auto"/>
            <w:noWrap/>
            <w:vAlign w:val="bottom"/>
            <w:hideMark/>
          </w:tcPr>
          <w:p w14:paraId="55D01C5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BDB935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w:t>
            </w:r>
          </w:p>
        </w:tc>
        <w:tc>
          <w:tcPr>
            <w:tcW w:w="817" w:type="dxa"/>
            <w:shd w:val="clear" w:color="auto" w:fill="auto"/>
            <w:vAlign w:val="center"/>
            <w:hideMark/>
          </w:tcPr>
          <w:p w14:paraId="21B1304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594DC7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AD9C90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402F2CF" w14:textId="77777777" w:rsidTr="00492D8C">
        <w:trPr>
          <w:trHeight w:val="300"/>
          <w:jc w:val="center"/>
        </w:trPr>
        <w:tc>
          <w:tcPr>
            <w:tcW w:w="717" w:type="dxa"/>
            <w:shd w:val="clear" w:color="auto" w:fill="auto"/>
            <w:noWrap/>
            <w:vAlign w:val="bottom"/>
            <w:hideMark/>
          </w:tcPr>
          <w:p w14:paraId="2F692C7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48</w:t>
            </w:r>
          </w:p>
        </w:tc>
        <w:tc>
          <w:tcPr>
            <w:tcW w:w="3512" w:type="dxa"/>
            <w:shd w:val="clear" w:color="auto" w:fill="auto"/>
            <w:noWrap/>
            <w:vAlign w:val="bottom"/>
            <w:hideMark/>
          </w:tcPr>
          <w:p w14:paraId="70DC2AB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Bem József</w:t>
            </w:r>
          </w:p>
        </w:tc>
        <w:tc>
          <w:tcPr>
            <w:tcW w:w="1436" w:type="dxa"/>
            <w:shd w:val="clear" w:color="auto" w:fill="auto"/>
            <w:noWrap/>
            <w:vAlign w:val="bottom"/>
            <w:hideMark/>
          </w:tcPr>
          <w:p w14:paraId="4960C6D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0B8FDD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shd w:val="clear" w:color="auto" w:fill="auto"/>
            <w:vAlign w:val="center"/>
            <w:hideMark/>
          </w:tcPr>
          <w:p w14:paraId="73EF3C3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BE596F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1DC85B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42E2441" w14:textId="77777777" w:rsidTr="00492D8C">
        <w:trPr>
          <w:trHeight w:val="300"/>
          <w:jc w:val="center"/>
        </w:trPr>
        <w:tc>
          <w:tcPr>
            <w:tcW w:w="717" w:type="dxa"/>
            <w:shd w:val="clear" w:color="auto" w:fill="auto"/>
            <w:noWrap/>
            <w:vAlign w:val="bottom"/>
            <w:hideMark/>
          </w:tcPr>
          <w:p w14:paraId="7029B88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49</w:t>
            </w:r>
          </w:p>
        </w:tc>
        <w:tc>
          <w:tcPr>
            <w:tcW w:w="3512" w:type="dxa"/>
            <w:shd w:val="clear" w:color="auto" w:fill="auto"/>
            <w:noWrap/>
            <w:vAlign w:val="bottom"/>
            <w:hideMark/>
          </w:tcPr>
          <w:p w14:paraId="0B99F2C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Gróf Mikó Imre</w:t>
            </w:r>
          </w:p>
        </w:tc>
        <w:tc>
          <w:tcPr>
            <w:tcW w:w="1436" w:type="dxa"/>
            <w:shd w:val="clear" w:color="auto" w:fill="auto"/>
            <w:noWrap/>
            <w:vAlign w:val="bottom"/>
            <w:hideMark/>
          </w:tcPr>
          <w:p w14:paraId="2C02C7E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1BCCBE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817" w:type="dxa"/>
            <w:shd w:val="clear" w:color="auto" w:fill="auto"/>
            <w:vAlign w:val="center"/>
            <w:hideMark/>
          </w:tcPr>
          <w:p w14:paraId="42E8347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1318C4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4DE6DF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DE495D1" w14:textId="77777777" w:rsidTr="00492D8C">
        <w:trPr>
          <w:trHeight w:val="300"/>
          <w:jc w:val="center"/>
        </w:trPr>
        <w:tc>
          <w:tcPr>
            <w:tcW w:w="717" w:type="dxa"/>
            <w:shd w:val="clear" w:color="auto" w:fill="auto"/>
            <w:noWrap/>
            <w:vAlign w:val="bottom"/>
            <w:hideMark/>
          </w:tcPr>
          <w:p w14:paraId="1931A4F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50</w:t>
            </w:r>
          </w:p>
        </w:tc>
        <w:tc>
          <w:tcPr>
            <w:tcW w:w="3512" w:type="dxa"/>
            <w:shd w:val="clear" w:color="auto" w:fill="auto"/>
            <w:noWrap/>
            <w:vAlign w:val="bottom"/>
            <w:hideMark/>
          </w:tcPr>
          <w:p w14:paraId="20913E11"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Libertății</w:t>
            </w:r>
          </w:p>
        </w:tc>
        <w:tc>
          <w:tcPr>
            <w:tcW w:w="1436" w:type="dxa"/>
            <w:shd w:val="clear" w:color="auto" w:fill="auto"/>
            <w:noWrap/>
            <w:vAlign w:val="bottom"/>
            <w:hideMark/>
          </w:tcPr>
          <w:p w14:paraId="7F06D27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3C4F33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shd w:val="clear" w:color="auto" w:fill="auto"/>
            <w:vAlign w:val="center"/>
            <w:hideMark/>
          </w:tcPr>
          <w:p w14:paraId="75B3C35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C5B026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A7823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807C57B" w14:textId="77777777" w:rsidTr="00492D8C">
        <w:trPr>
          <w:trHeight w:val="300"/>
          <w:jc w:val="center"/>
        </w:trPr>
        <w:tc>
          <w:tcPr>
            <w:tcW w:w="717" w:type="dxa"/>
            <w:shd w:val="clear" w:color="auto" w:fill="auto"/>
            <w:noWrap/>
            <w:vAlign w:val="bottom"/>
            <w:hideMark/>
          </w:tcPr>
          <w:p w14:paraId="1554375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51</w:t>
            </w:r>
          </w:p>
        </w:tc>
        <w:tc>
          <w:tcPr>
            <w:tcW w:w="3512" w:type="dxa"/>
            <w:shd w:val="clear" w:color="auto" w:fill="auto"/>
            <w:noWrap/>
            <w:vAlign w:val="bottom"/>
            <w:hideMark/>
          </w:tcPr>
          <w:p w14:paraId="5ADBB1D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Gábor Áron</w:t>
            </w:r>
          </w:p>
        </w:tc>
        <w:tc>
          <w:tcPr>
            <w:tcW w:w="1436" w:type="dxa"/>
            <w:shd w:val="clear" w:color="auto" w:fill="auto"/>
            <w:noWrap/>
            <w:vAlign w:val="bottom"/>
            <w:hideMark/>
          </w:tcPr>
          <w:p w14:paraId="39433A0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316416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shd w:val="clear" w:color="auto" w:fill="auto"/>
            <w:vAlign w:val="center"/>
            <w:hideMark/>
          </w:tcPr>
          <w:p w14:paraId="67D93B2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3C0373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0131B3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94AAA75" w14:textId="77777777" w:rsidTr="00492D8C">
        <w:trPr>
          <w:trHeight w:val="300"/>
          <w:jc w:val="center"/>
        </w:trPr>
        <w:tc>
          <w:tcPr>
            <w:tcW w:w="717" w:type="dxa"/>
            <w:shd w:val="clear" w:color="auto" w:fill="auto"/>
            <w:noWrap/>
            <w:vAlign w:val="bottom"/>
            <w:hideMark/>
          </w:tcPr>
          <w:p w14:paraId="2D2FB18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52</w:t>
            </w:r>
          </w:p>
        </w:tc>
        <w:tc>
          <w:tcPr>
            <w:tcW w:w="3512" w:type="dxa"/>
            <w:shd w:val="clear" w:color="auto" w:fill="auto"/>
            <w:noWrap/>
            <w:vAlign w:val="bottom"/>
            <w:hideMark/>
          </w:tcPr>
          <w:p w14:paraId="19B9C06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Konsza Samu</w:t>
            </w:r>
          </w:p>
        </w:tc>
        <w:tc>
          <w:tcPr>
            <w:tcW w:w="1436" w:type="dxa"/>
            <w:shd w:val="clear" w:color="auto" w:fill="auto"/>
            <w:noWrap/>
            <w:vAlign w:val="bottom"/>
            <w:hideMark/>
          </w:tcPr>
          <w:p w14:paraId="0617637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A4FDEF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7528900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02B2E0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39153D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A522E95" w14:textId="77777777" w:rsidTr="00492D8C">
        <w:trPr>
          <w:trHeight w:val="300"/>
          <w:jc w:val="center"/>
        </w:trPr>
        <w:tc>
          <w:tcPr>
            <w:tcW w:w="717" w:type="dxa"/>
            <w:shd w:val="clear" w:color="auto" w:fill="auto"/>
            <w:noWrap/>
            <w:vAlign w:val="bottom"/>
            <w:hideMark/>
          </w:tcPr>
          <w:p w14:paraId="407A49A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53</w:t>
            </w:r>
          </w:p>
        </w:tc>
        <w:tc>
          <w:tcPr>
            <w:tcW w:w="3512" w:type="dxa"/>
            <w:shd w:val="clear" w:color="auto" w:fill="auto"/>
            <w:noWrap/>
            <w:vAlign w:val="bottom"/>
            <w:hideMark/>
          </w:tcPr>
          <w:p w14:paraId="2E689550"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1 Mai</w:t>
            </w:r>
          </w:p>
        </w:tc>
        <w:tc>
          <w:tcPr>
            <w:tcW w:w="1436" w:type="dxa"/>
            <w:shd w:val="clear" w:color="auto" w:fill="auto"/>
            <w:noWrap/>
            <w:vAlign w:val="bottom"/>
            <w:hideMark/>
          </w:tcPr>
          <w:p w14:paraId="7D34EB6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237202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shd w:val="clear" w:color="auto" w:fill="auto"/>
            <w:vAlign w:val="center"/>
            <w:hideMark/>
          </w:tcPr>
          <w:p w14:paraId="47DAA89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A82193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C0D6E6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B805332" w14:textId="77777777" w:rsidTr="00492D8C">
        <w:trPr>
          <w:trHeight w:val="300"/>
          <w:jc w:val="center"/>
        </w:trPr>
        <w:tc>
          <w:tcPr>
            <w:tcW w:w="717" w:type="dxa"/>
            <w:shd w:val="clear" w:color="auto" w:fill="auto"/>
            <w:noWrap/>
            <w:vAlign w:val="bottom"/>
            <w:hideMark/>
          </w:tcPr>
          <w:p w14:paraId="0DD1BB9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54</w:t>
            </w:r>
          </w:p>
        </w:tc>
        <w:tc>
          <w:tcPr>
            <w:tcW w:w="3512" w:type="dxa"/>
            <w:shd w:val="clear" w:color="auto" w:fill="auto"/>
            <w:noWrap/>
            <w:vAlign w:val="bottom"/>
            <w:hideMark/>
          </w:tcPr>
          <w:p w14:paraId="42161879"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Piața Kalvin</w:t>
            </w:r>
          </w:p>
        </w:tc>
        <w:tc>
          <w:tcPr>
            <w:tcW w:w="1436" w:type="dxa"/>
            <w:shd w:val="clear" w:color="auto" w:fill="auto"/>
            <w:noWrap/>
            <w:vAlign w:val="bottom"/>
            <w:hideMark/>
          </w:tcPr>
          <w:p w14:paraId="64B5AF8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91B922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21C2C04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75743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9B3383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1B1CDCE" w14:textId="77777777" w:rsidTr="00492D8C">
        <w:trPr>
          <w:trHeight w:val="300"/>
          <w:jc w:val="center"/>
        </w:trPr>
        <w:tc>
          <w:tcPr>
            <w:tcW w:w="717" w:type="dxa"/>
            <w:shd w:val="clear" w:color="auto" w:fill="auto"/>
            <w:noWrap/>
            <w:vAlign w:val="bottom"/>
            <w:hideMark/>
          </w:tcPr>
          <w:p w14:paraId="35048E7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55</w:t>
            </w:r>
          </w:p>
        </w:tc>
        <w:tc>
          <w:tcPr>
            <w:tcW w:w="3512" w:type="dxa"/>
            <w:shd w:val="clear" w:color="auto" w:fill="auto"/>
            <w:noWrap/>
            <w:vAlign w:val="bottom"/>
            <w:hideMark/>
          </w:tcPr>
          <w:p w14:paraId="0AD94079"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Váradi József</w:t>
            </w:r>
          </w:p>
        </w:tc>
        <w:tc>
          <w:tcPr>
            <w:tcW w:w="1436" w:type="dxa"/>
            <w:shd w:val="clear" w:color="auto" w:fill="auto"/>
            <w:noWrap/>
            <w:vAlign w:val="bottom"/>
            <w:hideMark/>
          </w:tcPr>
          <w:p w14:paraId="4B8B170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1FE724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shd w:val="clear" w:color="auto" w:fill="auto"/>
            <w:vAlign w:val="center"/>
            <w:hideMark/>
          </w:tcPr>
          <w:p w14:paraId="097303B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C62F3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B12221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90111BD" w14:textId="77777777" w:rsidTr="00492D8C">
        <w:trPr>
          <w:trHeight w:val="300"/>
          <w:jc w:val="center"/>
        </w:trPr>
        <w:tc>
          <w:tcPr>
            <w:tcW w:w="717" w:type="dxa"/>
            <w:shd w:val="clear" w:color="auto" w:fill="auto"/>
            <w:noWrap/>
            <w:vAlign w:val="bottom"/>
            <w:hideMark/>
          </w:tcPr>
          <w:p w14:paraId="3D31135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56</w:t>
            </w:r>
          </w:p>
        </w:tc>
        <w:tc>
          <w:tcPr>
            <w:tcW w:w="3512" w:type="dxa"/>
            <w:shd w:val="clear" w:color="auto" w:fill="auto"/>
            <w:noWrap/>
            <w:vAlign w:val="bottom"/>
            <w:hideMark/>
          </w:tcPr>
          <w:p w14:paraId="1EBF5FE6"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Berzei</w:t>
            </w:r>
          </w:p>
        </w:tc>
        <w:tc>
          <w:tcPr>
            <w:tcW w:w="1436" w:type="dxa"/>
            <w:shd w:val="clear" w:color="auto" w:fill="auto"/>
            <w:noWrap/>
            <w:vAlign w:val="bottom"/>
            <w:hideMark/>
          </w:tcPr>
          <w:p w14:paraId="2ECEC0F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CCE79D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2825BF7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B30250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10A739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0739A8A" w14:textId="77777777" w:rsidTr="00492D8C">
        <w:trPr>
          <w:trHeight w:val="300"/>
          <w:jc w:val="center"/>
        </w:trPr>
        <w:tc>
          <w:tcPr>
            <w:tcW w:w="717" w:type="dxa"/>
            <w:shd w:val="clear" w:color="auto" w:fill="auto"/>
            <w:noWrap/>
            <w:vAlign w:val="bottom"/>
            <w:hideMark/>
          </w:tcPr>
          <w:p w14:paraId="19126E1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57</w:t>
            </w:r>
          </w:p>
        </w:tc>
        <w:tc>
          <w:tcPr>
            <w:tcW w:w="3512" w:type="dxa"/>
            <w:shd w:val="clear" w:color="auto" w:fill="auto"/>
            <w:noWrap/>
            <w:vAlign w:val="bottom"/>
            <w:hideMark/>
          </w:tcPr>
          <w:p w14:paraId="7316D19B"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Spitalului</w:t>
            </w:r>
          </w:p>
        </w:tc>
        <w:tc>
          <w:tcPr>
            <w:tcW w:w="1436" w:type="dxa"/>
            <w:shd w:val="clear" w:color="auto" w:fill="auto"/>
            <w:noWrap/>
            <w:vAlign w:val="bottom"/>
            <w:hideMark/>
          </w:tcPr>
          <w:p w14:paraId="4D74124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8EF22D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09193AA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7ECAFE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E25EFF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2405A98" w14:textId="77777777" w:rsidTr="00492D8C">
        <w:trPr>
          <w:trHeight w:val="300"/>
          <w:jc w:val="center"/>
        </w:trPr>
        <w:tc>
          <w:tcPr>
            <w:tcW w:w="717" w:type="dxa"/>
            <w:shd w:val="clear" w:color="auto" w:fill="auto"/>
            <w:noWrap/>
            <w:vAlign w:val="bottom"/>
            <w:hideMark/>
          </w:tcPr>
          <w:p w14:paraId="7DFC88B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58</w:t>
            </w:r>
          </w:p>
        </w:tc>
        <w:tc>
          <w:tcPr>
            <w:tcW w:w="3512" w:type="dxa"/>
            <w:shd w:val="clear" w:color="auto" w:fill="auto"/>
            <w:noWrap/>
            <w:vAlign w:val="bottom"/>
            <w:hideMark/>
          </w:tcPr>
          <w:p w14:paraId="5C165DA6"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Vânătorilor</w:t>
            </w:r>
          </w:p>
        </w:tc>
        <w:tc>
          <w:tcPr>
            <w:tcW w:w="1436" w:type="dxa"/>
            <w:shd w:val="clear" w:color="auto" w:fill="auto"/>
            <w:noWrap/>
            <w:vAlign w:val="bottom"/>
            <w:hideMark/>
          </w:tcPr>
          <w:p w14:paraId="6113A2E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95DBD4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shd w:val="clear" w:color="auto" w:fill="auto"/>
            <w:vAlign w:val="center"/>
            <w:hideMark/>
          </w:tcPr>
          <w:p w14:paraId="2C33379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3E7894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48AF75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B9A17B9" w14:textId="77777777" w:rsidTr="00492D8C">
        <w:trPr>
          <w:trHeight w:val="300"/>
          <w:jc w:val="center"/>
        </w:trPr>
        <w:tc>
          <w:tcPr>
            <w:tcW w:w="717" w:type="dxa"/>
            <w:shd w:val="clear" w:color="auto" w:fill="auto"/>
            <w:noWrap/>
            <w:vAlign w:val="bottom"/>
            <w:hideMark/>
          </w:tcPr>
          <w:p w14:paraId="79E0285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59</w:t>
            </w:r>
          </w:p>
        </w:tc>
        <w:tc>
          <w:tcPr>
            <w:tcW w:w="3512" w:type="dxa"/>
            <w:shd w:val="clear" w:color="auto" w:fill="auto"/>
            <w:noWrap/>
            <w:vAlign w:val="bottom"/>
            <w:hideMark/>
          </w:tcPr>
          <w:p w14:paraId="2778C1D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1436" w:type="dxa"/>
            <w:shd w:val="clear" w:color="auto" w:fill="auto"/>
            <w:noWrap/>
            <w:vAlign w:val="bottom"/>
            <w:hideMark/>
          </w:tcPr>
          <w:p w14:paraId="5EB1280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D5A577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26</w:t>
            </w:r>
          </w:p>
        </w:tc>
        <w:tc>
          <w:tcPr>
            <w:tcW w:w="817" w:type="dxa"/>
            <w:shd w:val="clear" w:color="auto" w:fill="auto"/>
            <w:vAlign w:val="center"/>
            <w:hideMark/>
          </w:tcPr>
          <w:p w14:paraId="1DDB04F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65963A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E519A5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DC267EF" w14:textId="77777777" w:rsidTr="00492D8C">
        <w:trPr>
          <w:trHeight w:val="300"/>
          <w:jc w:val="center"/>
        </w:trPr>
        <w:tc>
          <w:tcPr>
            <w:tcW w:w="717" w:type="dxa"/>
            <w:shd w:val="clear" w:color="auto" w:fill="auto"/>
            <w:noWrap/>
            <w:vAlign w:val="bottom"/>
            <w:hideMark/>
          </w:tcPr>
          <w:p w14:paraId="618D0F8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60</w:t>
            </w:r>
          </w:p>
        </w:tc>
        <w:tc>
          <w:tcPr>
            <w:tcW w:w="3512" w:type="dxa"/>
            <w:shd w:val="clear" w:color="auto" w:fill="auto"/>
            <w:noWrap/>
            <w:vAlign w:val="bottom"/>
            <w:hideMark/>
          </w:tcPr>
          <w:p w14:paraId="7B99FA5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Primăverii</w:t>
            </w:r>
          </w:p>
        </w:tc>
        <w:tc>
          <w:tcPr>
            <w:tcW w:w="1436" w:type="dxa"/>
            <w:shd w:val="clear" w:color="auto" w:fill="auto"/>
            <w:noWrap/>
            <w:vAlign w:val="bottom"/>
            <w:hideMark/>
          </w:tcPr>
          <w:p w14:paraId="5D26F52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A98206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791FE89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82A7BD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0DCB2C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B0F6A8D" w14:textId="77777777" w:rsidTr="00492D8C">
        <w:trPr>
          <w:trHeight w:val="300"/>
          <w:jc w:val="center"/>
        </w:trPr>
        <w:tc>
          <w:tcPr>
            <w:tcW w:w="717" w:type="dxa"/>
            <w:shd w:val="clear" w:color="auto" w:fill="auto"/>
            <w:noWrap/>
            <w:vAlign w:val="bottom"/>
            <w:hideMark/>
          </w:tcPr>
          <w:p w14:paraId="061A232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61</w:t>
            </w:r>
          </w:p>
        </w:tc>
        <w:tc>
          <w:tcPr>
            <w:tcW w:w="3512" w:type="dxa"/>
            <w:shd w:val="clear" w:color="auto" w:fill="auto"/>
            <w:noWrap/>
            <w:vAlign w:val="bottom"/>
            <w:hideMark/>
          </w:tcPr>
          <w:p w14:paraId="33C3552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Zorilor</w:t>
            </w:r>
          </w:p>
        </w:tc>
        <w:tc>
          <w:tcPr>
            <w:tcW w:w="1436" w:type="dxa"/>
            <w:shd w:val="clear" w:color="auto" w:fill="auto"/>
            <w:noWrap/>
            <w:vAlign w:val="bottom"/>
            <w:hideMark/>
          </w:tcPr>
          <w:p w14:paraId="67A685A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A62DC6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3DAED2E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6DDE69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9E5418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D1BC406" w14:textId="77777777" w:rsidTr="00492D8C">
        <w:trPr>
          <w:trHeight w:val="300"/>
          <w:jc w:val="center"/>
        </w:trPr>
        <w:tc>
          <w:tcPr>
            <w:tcW w:w="717" w:type="dxa"/>
            <w:shd w:val="clear" w:color="auto" w:fill="auto"/>
            <w:noWrap/>
            <w:vAlign w:val="bottom"/>
            <w:hideMark/>
          </w:tcPr>
          <w:p w14:paraId="097777E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62</w:t>
            </w:r>
          </w:p>
        </w:tc>
        <w:tc>
          <w:tcPr>
            <w:tcW w:w="3512" w:type="dxa"/>
            <w:shd w:val="clear" w:color="auto" w:fill="auto"/>
            <w:noWrap/>
            <w:vAlign w:val="bottom"/>
            <w:hideMark/>
          </w:tcPr>
          <w:p w14:paraId="473F4968"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Salcâmilor</w:t>
            </w:r>
          </w:p>
        </w:tc>
        <w:tc>
          <w:tcPr>
            <w:tcW w:w="1436" w:type="dxa"/>
            <w:shd w:val="clear" w:color="auto" w:fill="auto"/>
            <w:noWrap/>
            <w:vAlign w:val="bottom"/>
            <w:hideMark/>
          </w:tcPr>
          <w:p w14:paraId="61F003F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FD58EE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4ED8CC4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E22744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AD3742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6B89C34" w14:textId="77777777" w:rsidTr="00492D8C">
        <w:trPr>
          <w:trHeight w:val="300"/>
          <w:jc w:val="center"/>
        </w:trPr>
        <w:tc>
          <w:tcPr>
            <w:tcW w:w="717" w:type="dxa"/>
            <w:shd w:val="clear" w:color="auto" w:fill="auto"/>
            <w:noWrap/>
            <w:vAlign w:val="bottom"/>
            <w:hideMark/>
          </w:tcPr>
          <w:p w14:paraId="0D3BFB7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63</w:t>
            </w:r>
          </w:p>
        </w:tc>
        <w:tc>
          <w:tcPr>
            <w:tcW w:w="3512" w:type="dxa"/>
            <w:shd w:val="clear" w:color="auto" w:fill="auto"/>
            <w:noWrap/>
            <w:vAlign w:val="bottom"/>
            <w:hideMark/>
          </w:tcPr>
          <w:p w14:paraId="5129C8A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Privighetorii</w:t>
            </w:r>
          </w:p>
        </w:tc>
        <w:tc>
          <w:tcPr>
            <w:tcW w:w="1436" w:type="dxa"/>
            <w:shd w:val="clear" w:color="auto" w:fill="auto"/>
            <w:noWrap/>
            <w:vAlign w:val="bottom"/>
            <w:hideMark/>
          </w:tcPr>
          <w:p w14:paraId="4B04C8F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19EEBC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18C7D35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502695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8913C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55DEFE6" w14:textId="77777777" w:rsidTr="00492D8C">
        <w:trPr>
          <w:trHeight w:val="300"/>
          <w:jc w:val="center"/>
        </w:trPr>
        <w:tc>
          <w:tcPr>
            <w:tcW w:w="717" w:type="dxa"/>
            <w:shd w:val="clear" w:color="auto" w:fill="auto"/>
            <w:noWrap/>
            <w:vAlign w:val="bottom"/>
            <w:hideMark/>
          </w:tcPr>
          <w:p w14:paraId="334D518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64</w:t>
            </w:r>
          </w:p>
        </w:tc>
        <w:tc>
          <w:tcPr>
            <w:tcW w:w="3512" w:type="dxa"/>
            <w:shd w:val="clear" w:color="auto" w:fill="auto"/>
            <w:noWrap/>
            <w:vAlign w:val="bottom"/>
            <w:hideMark/>
          </w:tcPr>
          <w:p w14:paraId="383E862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Presei</w:t>
            </w:r>
          </w:p>
        </w:tc>
        <w:tc>
          <w:tcPr>
            <w:tcW w:w="1436" w:type="dxa"/>
            <w:shd w:val="clear" w:color="auto" w:fill="auto"/>
            <w:noWrap/>
            <w:vAlign w:val="bottom"/>
            <w:hideMark/>
          </w:tcPr>
          <w:p w14:paraId="51AE8B7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02A597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shd w:val="clear" w:color="auto" w:fill="auto"/>
            <w:vAlign w:val="center"/>
            <w:hideMark/>
          </w:tcPr>
          <w:p w14:paraId="63B7B56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9B7E61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F031C3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94D9E1C" w14:textId="77777777" w:rsidTr="00492D8C">
        <w:trPr>
          <w:trHeight w:val="300"/>
          <w:jc w:val="center"/>
        </w:trPr>
        <w:tc>
          <w:tcPr>
            <w:tcW w:w="717" w:type="dxa"/>
            <w:shd w:val="clear" w:color="auto" w:fill="auto"/>
            <w:noWrap/>
            <w:vAlign w:val="bottom"/>
            <w:hideMark/>
          </w:tcPr>
          <w:p w14:paraId="2FC931C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65</w:t>
            </w:r>
          </w:p>
        </w:tc>
        <w:tc>
          <w:tcPr>
            <w:tcW w:w="3512" w:type="dxa"/>
            <w:shd w:val="clear" w:color="auto" w:fill="auto"/>
            <w:noWrap/>
            <w:vAlign w:val="bottom"/>
            <w:hideMark/>
          </w:tcPr>
          <w:p w14:paraId="5488915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Sănătății</w:t>
            </w:r>
          </w:p>
        </w:tc>
        <w:tc>
          <w:tcPr>
            <w:tcW w:w="1436" w:type="dxa"/>
            <w:shd w:val="clear" w:color="auto" w:fill="auto"/>
            <w:noWrap/>
            <w:vAlign w:val="bottom"/>
            <w:hideMark/>
          </w:tcPr>
          <w:p w14:paraId="163D7B5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FB1C1A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715EDF9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FB5497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8D187A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6184C06" w14:textId="77777777" w:rsidTr="00492D8C">
        <w:trPr>
          <w:trHeight w:val="300"/>
          <w:jc w:val="center"/>
        </w:trPr>
        <w:tc>
          <w:tcPr>
            <w:tcW w:w="717" w:type="dxa"/>
            <w:shd w:val="clear" w:color="auto" w:fill="auto"/>
            <w:noWrap/>
            <w:vAlign w:val="bottom"/>
            <w:hideMark/>
          </w:tcPr>
          <w:p w14:paraId="21B7517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66</w:t>
            </w:r>
          </w:p>
        </w:tc>
        <w:tc>
          <w:tcPr>
            <w:tcW w:w="3512" w:type="dxa"/>
            <w:shd w:val="clear" w:color="auto" w:fill="auto"/>
            <w:noWrap/>
            <w:vAlign w:val="bottom"/>
            <w:hideMark/>
          </w:tcPr>
          <w:p w14:paraId="10BE26E4"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Tineretului</w:t>
            </w:r>
          </w:p>
        </w:tc>
        <w:tc>
          <w:tcPr>
            <w:tcW w:w="1436" w:type="dxa"/>
            <w:shd w:val="clear" w:color="auto" w:fill="auto"/>
            <w:noWrap/>
            <w:vAlign w:val="bottom"/>
            <w:hideMark/>
          </w:tcPr>
          <w:p w14:paraId="69E6C3A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4EDD5A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432A7A0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F97486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9C0D78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4FB64A9" w14:textId="77777777" w:rsidTr="00492D8C">
        <w:trPr>
          <w:trHeight w:val="300"/>
          <w:jc w:val="center"/>
        </w:trPr>
        <w:tc>
          <w:tcPr>
            <w:tcW w:w="717" w:type="dxa"/>
            <w:shd w:val="clear" w:color="auto" w:fill="auto"/>
            <w:noWrap/>
            <w:vAlign w:val="bottom"/>
            <w:hideMark/>
          </w:tcPr>
          <w:p w14:paraId="1D296C3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67</w:t>
            </w:r>
          </w:p>
        </w:tc>
        <w:tc>
          <w:tcPr>
            <w:tcW w:w="3512" w:type="dxa"/>
            <w:shd w:val="clear" w:color="auto" w:fill="auto"/>
            <w:noWrap/>
            <w:vAlign w:val="bottom"/>
            <w:hideMark/>
          </w:tcPr>
          <w:p w14:paraId="5928E1A1"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Benedek Elek</w:t>
            </w:r>
          </w:p>
        </w:tc>
        <w:tc>
          <w:tcPr>
            <w:tcW w:w="1436" w:type="dxa"/>
            <w:shd w:val="clear" w:color="auto" w:fill="auto"/>
            <w:noWrap/>
            <w:vAlign w:val="bottom"/>
            <w:hideMark/>
          </w:tcPr>
          <w:p w14:paraId="1064B60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2A9056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294079B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9891CC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C22900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6A2601E" w14:textId="77777777" w:rsidTr="00492D8C">
        <w:trPr>
          <w:trHeight w:val="300"/>
          <w:jc w:val="center"/>
        </w:trPr>
        <w:tc>
          <w:tcPr>
            <w:tcW w:w="717" w:type="dxa"/>
            <w:shd w:val="clear" w:color="auto" w:fill="auto"/>
            <w:noWrap/>
            <w:vAlign w:val="bottom"/>
            <w:hideMark/>
          </w:tcPr>
          <w:p w14:paraId="5B51694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68</w:t>
            </w:r>
          </w:p>
        </w:tc>
        <w:tc>
          <w:tcPr>
            <w:tcW w:w="3512" w:type="dxa"/>
            <w:shd w:val="clear" w:color="auto" w:fill="auto"/>
            <w:noWrap/>
            <w:vAlign w:val="bottom"/>
            <w:hideMark/>
          </w:tcPr>
          <w:p w14:paraId="5D3FD5D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Scurtă</w:t>
            </w:r>
          </w:p>
        </w:tc>
        <w:tc>
          <w:tcPr>
            <w:tcW w:w="1436" w:type="dxa"/>
            <w:shd w:val="clear" w:color="auto" w:fill="auto"/>
            <w:noWrap/>
            <w:vAlign w:val="bottom"/>
            <w:hideMark/>
          </w:tcPr>
          <w:p w14:paraId="74FBF3F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0CB60E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1550BE9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5AD077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A05412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D599795" w14:textId="77777777" w:rsidTr="00492D8C">
        <w:trPr>
          <w:trHeight w:val="300"/>
          <w:jc w:val="center"/>
        </w:trPr>
        <w:tc>
          <w:tcPr>
            <w:tcW w:w="717" w:type="dxa"/>
            <w:shd w:val="clear" w:color="auto" w:fill="auto"/>
            <w:noWrap/>
            <w:vAlign w:val="bottom"/>
            <w:hideMark/>
          </w:tcPr>
          <w:p w14:paraId="7E4E5A0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69</w:t>
            </w:r>
          </w:p>
        </w:tc>
        <w:tc>
          <w:tcPr>
            <w:tcW w:w="3512" w:type="dxa"/>
            <w:shd w:val="clear" w:color="auto" w:fill="auto"/>
            <w:noWrap/>
            <w:vAlign w:val="bottom"/>
            <w:hideMark/>
          </w:tcPr>
          <w:p w14:paraId="1EDFC2E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Vasile Goldiș</w:t>
            </w:r>
          </w:p>
        </w:tc>
        <w:tc>
          <w:tcPr>
            <w:tcW w:w="1436" w:type="dxa"/>
            <w:shd w:val="clear" w:color="auto" w:fill="auto"/>
            <w:noWrap/>
            <w:vAlign w:val="bottom"/>
            <w:hideMark/>
          </w:tcPr>
          <w:p w14:paraId="094549E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22FD91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27</w:t>
            </w:r>
          </w:p>
        </w:tc>
        <w:tc>
          <w:tcPr>
            <w:tcW w:w="817" w:type="dxa"/>
            <w:shd w:val="clear" w:color="auto" w:fill="auto"/>
            <w:vAlign w:val="center"/>
            <w:hideMark/>
          </w:tcPr>
          <w:p w14:paraId="40A7079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2DBF2D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B00160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463FF49" w14:textId="77777777" w:rsidTr="00492D8C">
        <w:trPr>
          <w:trHeight w:val="300"/>
          <w:jc w:val="center"/>
        </w:trPr>
        <w:tc>
          <w:tcPr>
            <w:tcW w:w="717" w:type="dxa"/>
            <w:shd w:val="clear" w:color="auto" w:fill="auto"/>
            <w:noWrap/>
            <w:vAlign w:val="bottom"/>
            <w:hideMark/>
          </w:tcPr>
          <w:p w14:paraId="3118F9D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70</w:t>
            </w:r>
          </w:p>
        </w:tc>
        <w:tc>
          <w:tcPr>
            <w:tcW w:w="3512" w:type="dxa"/>
            <w:shd w:val="clear" w:color="auto" w:fill="auto"/>
            <w:noWrap/>
            <w:vAlign w:val="bottom"/>
            <w:hideMark/>
          </w:tcPr>
          <w:p w14:paraId="26353DE4"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Andrei Șaguna</w:t>
            </w:r>
          </w:p>
        </w:tc>
        <w:tc>
          <w:tcPr>
            <w:tcW w:w="1436" w:type="dxa"/>
            <w:shd w:val="clear" w:color="auto" w:fill="auto"/>
            <w:noWrap/>
            <w:vAlign w:val="bottom"/>
            <w:hideMark/>
          </w:tcPr>
          <w:p w14:paraId="639421A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4DCDF7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shd w:val="clear" w:color="auto" w:fill="auto"/>
            <w:vAlign w:val="center"/>
            <w:hideMark/>
          </w:tcPr>
          <w:p w14:paraId="687678A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3FE978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906C94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9C9628F" w14:textId="77777777" w:rsidTr="00492D8C">
        <w:trPr>
          <w:trHeight w:val="300"/>
          <w:jc w:val="center"/>
        </w:trPr>
        <w:tc>
          <w:tcPr>
            <w:tcW w:w="717" w:type="dxa"/>
            <w:shd w:val="clear" w:color="auto" w:fill="auto"/>
            <w:noWrap/>
            <w:vAlign w:val="bottom"/>
            <w:hideMark/>
          </w:tcPr>
          <w:p w14:paraId="5B45556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71</w:t>
            </w:r>
          </w:p>
        </w:tc>
        <w:tc>
          <w:tcPr>
            <w:tcW w:w="3512" w:type="dxa"/>
            <w:shd w:val="clear" w:color="auto" w:fill="auto"/>
            <w:noWrap/>
            <w:vAlign w:val="bottom"/>
            <w:hideMark/>
          </w:tcPr>
          <w:p w14:paraId="0DE95D7B"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László Ferenc</w:t>
            </w:r>
          </w:p>
        </w:tc>
        <w:tc>
          <w:tcPr>
            <w:tcW w:w="1436" w:type="dxa"/>
            <w:shd w:val="clear" w:color="auto" w:fill="auto"/>
            <w:noWrap/>
            <w:vAlign w:val="bottom"/>
            <w:hideMark/>
          </w:tcPr>
          <w:p w14:paraId="4CB3F91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F67FD8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437564B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9A6211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55144C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B91E685" w14:textId="77777777" w:rsidTr="00492D8C">
        <w:trPr>
          <w:trHeight w:val="300"/>
          <w:jc w:val="center"/>
        </w:trPr>
        <w:tc>
          <w:tcPr>
            <w:tcW w:w="717" w:type="dxa"/>
            <w:shd w:val="clear" w:color="auto" w:fill="auto"/>
            <w:noWrap/>
            <w:vAlign w:val="bottom"/>
            <w:hideMark/>
          </w:tcPr>
          <w:p w14:paraId="1DD6EBF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72</w:t>
            </w:r>
          </w:p>
        </w:tc>
        <w:tc>
          <w:tcPr>
            <w:tcW w:w="3512" w:type="dxa"/>
            <w:shd w:val="clear" w:color="auto" w:fill="auto"/>
            <w:noWrap/>
            <w:vAlign w:val="bottom"/>
            <w:hideMark/>
          </w:tcPr>
          <w:p w14:paraId="5927C27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Táncsics Mihály</w:t>
            </w:r>
          </w:p>
        </w:tc>
        <w:tc>
          <w:tcPr>
            <w:tcW w:w="1436" w:type="dxa"/>
            <w:shd w:val="clear" w:color="auto" w:fill="auto"/>
            <w:noWrap/>
            <w:vAlign w:val="bottom"/>
            <w:hideMark/>
          </w:tcPr>
          <w:p w14:paraId="655C379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DCE102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054D54C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2BAE04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63B49F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D3C139E" w14:textId="77777777" w:rsidTr="00492D8C">
        <w:trPr>
          <w:trHeight w:val="300"/>
          <w:jc w:val="center"/>
        </w:trPr>
        <w:tc>
          <w:tcPr>
            <w:tcW w:w="717" w:type="dxa"/>
            <w:shd w:val="clear" w:color="auto" w:fill="auto"/>
            <w:noWrap/>
            <w:vAlign w:val="bottom"/>
            <w:hideMark/>
          </w:tcPr>
          <w:p w14:paraId="67455FF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73</w:t>
            </w:r>
          </w:p>
        </w:tc>
        <w:tc>
          <w:tcPr>
            <w:tcW w:w="3512" w:type="dxa"/>
            <w:shd w:val="clear" w:color="auto" w:fill="auto"/>
            <w:noWrap/>
            <w:vAlign w:val="bottom"/>
            <w:hideMark/>
          </w:tcPr>
          <w:p w14:paraId="6B7F9D4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Viitorului</w:t>
            </w:r>
          </w:p>
        </w:tc>
        <w:tc>
          <w:tcPr>
            <w:tcW w:w="1436" w:type="dxa"/>
            <w:shd w:val="clear" w:color="auto" w:fill="auto"/>
            <w:noWrap/>
            <w:vAlign w:val="bottom"/>
            <w:hideMark/>
          </w:tcPr>
          <w:p w14:paraId="19C0E9F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8DC34F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52E7F2B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75654C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5FF466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7433E79" w14:textId="77777777" w:rsidTr="00492D8C">
        <w:trPr>
          <w:trHeight w:val="300"/>
          <w:jc w:val="center"/>
        </w:trPr>
        <w:tc>
          <w:tcPr>
            <w:tcW w:w="717" w:type="dxa"/>
            <w:shd w:val="clear" w:color="auto" w:fill="auto"/>
            <w:noWrap/>
            <w:vAlign w:val="bottom"/>
            <w:hideMark/>
          </w:tcPr>
          <w:p w14:paraId="24C94B1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74</w:t>
            </w:r>
          </w:p>
        </w:tc>
        <w:tc>
          <w:tcPr>
            <w:tcW w:w="3512" w:type="dxa"/>
            <w:shd w:val="clear" w:color="auto" w:fill="auto"/>
            <w:noWrap/>
            <w:vAlign w:val="bottom"/>
            <w:hideMark/>
          </w:tcPr>
          <w:p w14:paraId="5952C87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Umbrei</w:t>
            </w:r>
          </w:p>
        </w:tc>
        <w:tc>
          <w:tcPr>
            <w:tcW w:w="1436" w:type="dxa"/>
            <w:shd w:val="clear" w:color="auto" w:fill="auto"/>
            <w:noWrap/>
            <w:vAlign w:val="bottom"/>
            <w:hideMark/>
          </w:tcPr>
          <w:p w14:paraId="57E2250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9B41BB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2D97497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FE93C5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51BD53C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B4121B3" w14:textId="77777777" w:rsidTr="00492D8C">
        <w:trPr>
          <w:trHeight w:val="300"/>
          <w:jc w:val="center"/>
        </w:trPr>
        <w:tc>
          <w:tcPr>
            <w:tcW w:w="717" w:type="dxa"/>
            <w:shd w:val="clear" w:color="auto" w:fill="auto"/>
            <w:noWrap/>
            <w:vAlign w:val="bottom"/>
            <w:hideMark/>
          </w:tcPr>
          <w:p w14:paraId="19C0919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75</w:t>
            </w:r>
          </w:p>
        </w:tc>
        <w:tc>
          <w:tcPr>
            <w:tcW w:w="3512" w:type="dxa"/>
            <w:shd w:val="clear" w:color="auto" w:fill="auto"/>
            <w:noWrap/>
            <w:vAlign w:val="bottom"/>
            <w:hideMark/>
          </w:tcPr>
          <w:p w14:paraId="0B9EC57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Dealului</w:t>
            </w:r>
          </w:p>
        </w:tc>
        <w:tc>
          <w:tcPr>
            <w:tcW w:w="1436" w:type="dxa"/>
            <w:shd w:val="clear" w:color="auto" w:fill="auto"/>
            <w:noWrap/>
            <w:vAlign w:val="bottom"/>
            <w:hideMark/>
          </w:tcPr>
          <w:p w14:paraId="650B58F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F613F5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12</w:t>
            </w:r>
          </w:p>
        </w:tc>
        <w:tc>
          <w:tcPr>
            <w:tcW w:w="817" w:type="dxa"/>
            <w:shd w:val="clear" w:color="auto" w:fill="auto"/>
            <w:vAlign w:val="center"/>
            <w:hideMark/>
          </w:tcPr>
          <w:p w14:paraId="50C8DD1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4D7144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A31958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3CB7A72" w14:textId="77777777" w:rsidTr="00492D8C">
        <w:trPr>
          <w:trHeight w:val="300"/>
          <w:jc w:val="center"/>
        </w:trPr>
        <w:tc>
          <w:tcPr>
            <w:tcW w:w="717" w:type="dxa"/>
            <w:shd w:val="clear" w:color="auto" w:fill="auto"/>
            <w:noWrap/>
            <w:vAlign w:val="bottom"/>
            <w:hideMark/>
          </w:tcPr>
          <w:p w14:paraId="7CB68D7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76</w:t>
            </w:r>
          </w:p>
        </w:tc>
        <w:tc>
          <w:tcPr>
            <w:tcW w:w="3512" w:type="dxa"/>
            <w:shd w:val="clear" w:color="auto" w:fill="auto"/>
            <w:noWrap/>
            <w:vAlign w:val="bottom"/>
            <w:hideMark/>
          </w:tcPr>
          <w:p w14:paraId="025E0C5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Vulturilor</w:t>
            </w:r>
          </w:p>
        </w:tc>
        <w:tc>
          <w:tcPr>
            <w:tcW w:w="1436" w:type="dxa"/>
            <w:shd w:val="clear" w:color="auto" w:fill="auto"/>
            <w:noWrap/>
            <w:vAlign w:val="bottom"/>
            <w:hideMark/>
          </w:tcPr>
          <w:p w14:paraId="6D0C0DB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2761FF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08B4F71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176DA5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7A3D91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9E181D7" w14:textId="77777777" w:rsidTr="00492D8C">
        <w:trPr>
          <w:trHeight w:val="300"/>
          <w:jc w:val="center"/>
        </w:trPr>
        <w:tc>
          <w:tcPr>
            <w:tcW w:w="717" w:type="dxa"/>
            <w:shd w:val="clear" w:color="auto" w:fill="auto"/>
            <w:noWrap/>
            <w:vAlign w:val="bottom"/>
            <w:hideMark/>
          </w:tcPr>
          <w:p w14:paraId="00251C9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77</w:t>
            </w:r>
          </w:p>
        </w:tc>
        <w:tc>
          <w:tcPr>
            <w:tcW w:w="3512" w:type="dxa"/>
            <w:shd w:val="clear" w:color="auto" w:fill="auto"/>
            <w:noWrap/>
            <w:vAlign w:val="bottom"/>
            <w:hideMark/>
          </w:tcPr>
          <w:p w14:paraId="2AC78B8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Porumbeilor</w:t>
            </w:r>
          </w:p>
        </w:tc>
        <w:tc>
          <w:tcPr>
            <w:tcW w:w="1436" w:type="dxa"/>
            <w:shd w:val="clear" w:color="auto" w:fill="auto"/>
            <w:noWrap/>
            <w:vAlign w:val="bottom"/>
            <w:hideMark/>
          </w:tcPr>
          <w:p w14:paraId="4440816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9B0251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758C3F7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06CB81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5DF12D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EBB836F" w14:textId="77777777" w:rsidTr="00492D8C">
        <w:trPr>
          <w:trHeight w:val="300"/>
          <w:jc w:val="center"/>
        </w:trPr>
        <w:tc>
          <w:tcPr>
            <w:tcW w:w="717" w:type="dxa"/>
            <w:shd w:val="clear" w:color="auto" w:fill="auto"/>
            <w:noWrap/>
            <w:vAlign w:val="bottom"/>
            <w:hideMark/>
          </w:tcPr>
          <w:p w14:paraId="3B3EEB8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78</w:t>
            </w:r>
          </w:p>
        </w:tc>
        <w:tc>
          <w:tcPr>
            <w:tcW w:w="3512" w:type="dxa"/>
            <w:shd w:val="clear" w:color="auto" w:fill="auto"/>
            <w:noWrap/>
            <w:vAlign w:val="bottom"/>
            <w:hideMark/>
          </w:tcPr>
          <w:p w14:paraId="77DD5188"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Victor Babeș</w:t>
            </w:r>
          </w:p>
        </w:tc>
        <w:tc>
          <w:tcPr>
            <w:tcW w:w="1436" w:type="dxa"/>
            <w:shd w:val="clear" w:color="auto" w:fill="auto"/>
            <w:noWrap/>
            <w:vAlign w:val="bottom"/>
            <w:hideMark/>
          </w:tcPr>
          <w:p w14:paraId="008DCBE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AD48D1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shd w:val="clear" w:color="auto" w:fill="auto"/>
            <w:vAlign w:val="center"/>
            <w:hideMark/>
          </w:tcPr>
          <w:p w14:paraId="2734ED2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47B52B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A20933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9221AC8" w14:textId="77777777" w:rsidTr="00492D8C">
        <w:trPr>
          <w:trHeight w:val="300"/>
          <w:jc w:val="center"/>
        </w:trPr>
        <w:tc>
          <w:tcPr>
            <w:tcW w:w="717" w:type="dxa"/>
            <w:shd w:val="clear" w:color="auto" w:fill="auto"/>
            <w:noWrap/>
            <w:vAlign w:val="bottom"/>
            <w:hideMark/>
          </w:tcPr>
          <w:p w14:paraId="0AAE21D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79</w:t>
            </w:r>
          </w:p>
        </w:tc>
        <w:tc>
          <w:tcPr>
            <w:tcW w:w="3512" w:type="dxa"/>
            <w:shd w:val="clear" w:color="auto" w:fill="auto"/>
            <w:noWrap/>
            <w:vAlign w:val="bottom"/>
            <w:hideMark/>
          </w:tcPr>
          <w:p w14:paraId="55556A95"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Castanilor</w:t>
            </w:r>
          </w:p>
        </w:tc>
        <w:tc>
          <w:tcPr>
            <w:tcW w:w="1436" w:type="dxa"/>
            <w:shd w:val="clear" w:color="auto" w:fill="auto"/>
            <w:noWrap/>
            <w:vAlign w:val="bottom"/>
            <w:hideMark/>
          </w:tcPr>
          <w:p w14:paraId="48E6AD6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497D32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5F8CBE4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56DC48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F1A259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626B167" w14:textId="77777777" w:rsidTr="00492D8C">
        <w:trPr>
          <w:trHeight w:val="300"/>
          <w:jc w:val="center"/>
        </w:trPr>
        <w:tc>
          <w:tcPr>
            <w:tcW w:w="717" w:type="dxa"/>
            <w:shd w:val="clear" w:color="auto" w:fill="auto"/>
            <w:noWrap/>
            <w:vAlign w:val="bottom"/>
            <w:hideMark/>
          </w:tcPr>
          <w:p w14:paraId="6C6A323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80</w:t>
            </w:r>
          </w:p>
        </w:tc>
        <w:tc>
          <w:tcPr>
            <w:tcW w:w="3512" w:type="dxa"/>
            <w:shd w:val="clear" w:color="auto" w:fill="auto"/>
            <w:noWrap/>
            <w:vAlign w:val="bottom"/>
            <w:hideMark/>
          </w:tcPr>
          <w:p w14:paraId="41152D5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Dózsa György</w:t>
            </w:r>
          </w:p>
        </w:tc>
        <w:tc>
          <w:tcPr>
            <w:tcW w:w="1436" w:type="dxa"/>
            <w:shd w:val="clear" w:color="auto" w:fill="auto"/>
            <w:noWrap/>
            <w:vAlign w:val="bottom"/>
            <w:hideMark/>
          </w:tcPr>
          <w:p w14:paraId="647A2A6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DBA185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shd w:val="clear" w:color="auto" w:fill="auto"/>
            <w:vAlign w:val="center"/>
            <w:hideMark/>
          </w:tcPr>
          <w:p w14:paraId="2744E12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87D7DD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15071B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EFE2A4B" w14:textId="77777777" w:rsidTr="00492D8C">
        <w:trPr>
          <w:trHeight w:val="300"/>
          <w:jc w:val="center"/>
        </w:trPr>
        <w:tc>
          <w:tcPr>
            <w:tcW w:w="717" w:type="dxa"/>
            <w:shd w:val="clear" w:color="auto" w:fill="auto"/>
            <w:noWrap/>
            <w:vAlign w:val="bottom"/>
            <w:hideMark/>
          </w:tcPr>
          <w:p w14:paraId="357079E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81</w:t>
            </w:r>
          </w:p>
        </w:tc>
        <w:tc>
          <w:tcPr>
            <w:tcW w:w="3512" w:type="dxa"/>
            <w:shd w:val="clear" w:color="auto" w:fill="auto"/>
            <w:noWrap/>
            <w:vAlign w:val="bottom"/>
            <w:hideMark/>
          </w:tcPr>
          <w:p w14:paraId="3702A489"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József Attila</w:t>
            </w:r>
          </w:p>
        </w:tc>
        <w:tc>
          <w:tcPr>
            <w:tcW w:w="1436" w:type="dxa"/>
            <w:shd w:val="clear" w:color="auto" w:fill="auto"/>
            <w:noWrap/>
            <w:vAlign w:val="bottom"/>
            <w:hideMark/>
          </w:tcPr>
          <w:p w14:paraId="7B6EE60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87B4E3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13</w:t>
            </w:r>
          </w:p>
        </w:tc>
        <w:tc>
          <w:tcPr>
            <w:tcW w:w="817" w:type="dxa"/>
            <w:shd w:val="clear" w:color="auto" w:fill="auto"/>
            <w:vAlign w:val="center"/>
            <w:hideMark/>
          </w:tcPr>
          <w:p w14:paraId="5D75874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0D27D3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61A6E1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8DCCC22" w14:textId="77777777" w:rsidTr="00492D8C">
        <w:trPr>
          <w:trHeight w:val="300"/>
          <w:jc w:val="center"/>
        </w:trPr>
        <w:tc>
          <w:tcPr>
            <w:tcW w:w="717" w:type="dxa"/>
            <w:shd w:val="clear" w:color="auto" w:fill="auto"/>
            <w:noWrap/>
            <w:vAlign w:val="bottom"/>
            <w:hideMark/>
          </w:tcPr>
          <w:p w14:paraId="57A95E9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82</w:t>
            </w:r>
          </w:p>
        </w:tc>
        <w:tc>
          <w:tcPr>
            <w:tcW w:w="3512" w:type="dxa"/>
            <w:shd w:val="clear" w:color="auto" w:fill="auto"/>
            <w:noWrap/>
            <w:vAlign w:val="bottom"/>
            <w:hideMark/>
          </w:tcPr>
          <w:p w14:paraId="179EB93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Zöld Péter</w:t>
            </w:r>
          </w:p>
        </w:tc>
        <w:tc>
          <w:tcPr>
            <w:tcW w:w="1436" w:type="dxa"/>
            <w:shd w:val="clear" w:color="auto" w:fill="auto"/>
            <w:noWrap/>
            <w:vAlign w:val="bottom"/>
            <w:hideMark/>
          </w:tcPr>
          <w:p w14:paraId="3F33940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8C364E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3B01E16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23037A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ED4E83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5AE79C9" w14:textId="77777777" w:rsidTr="00492D8C">
        <w:trPr>
          <w:trHeight w:val="300"/>
          <w:jc w:val="center"/>
        </w:trPr>
        <w:tc>
          <w:tcPr>
            <w:tcW w:w="717" w:type="dxa"/>
            <w:shd w:val="clear" w:color="auto" w:fill="auto"/>
            <w:noWrap/>
            <w:vAlign w:val="bottom"/>
            <w:hideMark/>
          </w:tcPr>
          <w:p w14:paraId="79902BD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lastRenderedPageBreak/>
              <w:t>83</w:t>
            </w:r>
          </w:p>
        </w:tc>
        <w:tc>
          <w:tcPr>
            <w:tcW w:w="3512" w:type="dxa"/>
            <w:shd w:val="clear" w:color="auto" w:fill="auto"/>
            <w:noWrap/>
            <w:vAlign w:val="bottom"/>
            <w:hideMark/>
          </w:tcPr>
          <w:p w14:paraId="2AEF8C43"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Bolyai János</w:t>
            </w:r>
          </w:p>
        </w:tc>
        <w:tc>
          <w:tcPr>
            <w:tcW w:w="1436" w:type="dxa"/>
            <w:shd w:val="clear" w:color="auto" w:fill="auto"/>
            <w:noWrap/>
            <w:vAlign w:val="bottom"/>
            <w:hideMark/>
          </w:tcPr>
          <w:p w14:paraId="42E4AB3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9889A9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689F959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D3B33B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33C26E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40B6DF7" w14:textId="77777777" w:rsidTr="00492D8C">
        <w:trPr>
          <w:trHeight w:val="300"/>
          <w:jc w:val="center"/>
        </w:trPr>
        <w:tc>
          <w:tcPr>
            <w:tcW w:w="717" w:type="dxa"/>
            <w:shd w:val="clear" w:color="auto" w:fill="auto"/>
            <w:noWrap/>
            <w:vAlign w:val="bottom"/>
            <w:hideMark/>
          </w:tcPr>
          <w:p w14:paraId="718301A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84</w:t>
            </w:r>
          </w:p>
        </w:tc>
        <w:tc>
          <w:tcPr>
            <w:tcW w:w="3512" w:type="dxa"/>
            <w:shd w:val="clear" w:color="auto" w:fill="auto"/>
            <w:noWrap/>
            <w:vAlign w:val="bottom"/>
            <w:hideMark/>
          </w:tcPr>
          <w:p w14:paraId="49E2C074"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Jókai Mór</w:t>
            </w:r>
          </w:p>
        </w:tc>
        <w:tc>
          <w:tcPr>
            <w:tcW w:w="1436" w:type="dxa"/>
            <w:shd w:val="clear" w:color="auto" w:fill="auto"/>
            <w:noWrap/>
            <w:vAlign w:val="bottom"/>
            <w:hideMark/>
          </w:tcPr>
          <w:p w14:paraId="1AFDEDE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A9C362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shd w:val="clear" w:color="auto" w:fill="auto"/>
            <w:vAlign w:val="center"/>
            <w:hideMark/>
          </w:tcPr>
          <w:p w14:paraId="75D6F08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1D5596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0D2DA4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AF093BD" w14:textId="77777777" w:rsidTr="00492D8C">
        <w:trPr>
          <w:trHeight w:val="300"/>
          <w:jc w:val="center"/>
        </w:trPr>
        <w:tc>
          <w:tcPr>
            <w:tcW w:w="717" w:type="dxa"/>
            <w:shd w:val="clear" w:color="auto" w:fill="auto"/>
            <w:noWrap/>
            <w:vAlign w:val="bottom"/>
            <w:hideMark/>
          </w:tcPr>
          <w:p w14:paraId="358676B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85</w:t>
            </w:r>
          </w:p>
        </w:tc>
        <w:tc>
          <w:tcPr>
            <w:tcW w:w="3512" w:type="dxa"/>
            <w:shd w:val="clear" w:color="auto" w:fill="auto"/>
            <w:noWrap/>
            <w:vAlign w:val="bottom"/>
            <w:hideMark/>
          </w:tcPr>
          <w:p w14:paraId="02855BF5"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1436" w:type="dxa"/>
            <w:shd w:val="clear" w:color="auto" w:fill="auto"/>
            <w:noWrap/>
            <w:vAlign w:val="bottom"/>
            <w:hideMark/>
          </w:tcPr>
          <w:p w14:paraId="51257F6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6954B2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487081D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F30EB5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2C06BB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C3F232E" w14:textId="77777777" w:rsidTr="00492D8C">
        <w:trPr>
          <w:trHeight w:val="300"/>
          <w:jc w:val="center"/>
        </w:trPr>
        <w:tc>
          <w:tcPr>
            <w:tcW w:w="717" w:type="dxa"/>
            <w:shd w:val="clear" w:color="auto" w:fill="auto"/>
            <w:noWrap/>
            <w:vAlign w:val="bottom"/>
            <w:hideMark/>
          </w:tcPr>
          <w:p w14:paraId="1A6067B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86</w:t>
            </w:r>
          </w:p>
        </w:tc>
        <w:tc>
          <w:tcPr>
            <w:tcW w:w="3512" w:type="dxa"/>
            <w:shd w:val="clear" w:color="auto" w:fill="auto"/>
            <w:noWrap/>
            <w:vAlign w:val="bottom"/>
            <w:hideMark/>
          </w:tcPr>
          <w:p w14:paraId="7F78B2B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Kós Károly</w:t>
            </w:r>
          </w:p>
        </w:tc>
        <w:tc>
          <w:tcPr>
            <w:tcW w:w="1436" w:type="dxa"/>
            <w:shd w:val="clear" w:color="auto" w:fill="auto"/>
            <w:noWrap/>
            <w:vAlign w:val="bottom"/>
            <w:hideMark/>
          </w:tcPr>
          <w:p w14:paraId="546C4C3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9B526C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25</w:t>
            </w:r>
          </w:p>
        </w:tc>
        <w:tc>
          <w:tcPr>
            <w:tcW w:w="817" w:type="dxa"/>
            <w:shd w:val="clear" w:color="auto" w:fill="auto"/>
            <w:vAlign w:val="center"/>
            <w:hideMark/>
          </w:tcPr>
          <w:p w14:paraId="159CCA9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B144B0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48F65C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7D924E3" w14:textId="77777777" w:rsidTr="00492D8C">
        <w:trPr>
          <w:trHeight w:val="300"/>
          <w:jc w:val="center"/>
        </w:trPr>
        <w:tc>
          <w:tcPr>
            <w:tcW w:w="717" w:type="dxa"/>
            <w:shd w:val="clear" w:color="auto" w:fill="auto"/>
            <w:noWrap/>
            <w:vAlign w:val="bottom"/>
            <w:hideMark/>
          </w:tcPr>
          <w:p w14:paraId="7D3590E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87</w:t>
            </w:r>
          </w:p>
        </w:tc>
        <w:tc>
          <w:tcPr>
            <w:tcW w:w="3512" w:type="dxa"/>
            <w:shd w:val="clear" w:color="auto" w:fill="auto"/>
            <w:noWrap/>
            <w:vAlign w:val="bottom"/>
            <w:hideMark/>
          </w:tcPr>
          <w:p w14:paraId="0B04A4B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Pârâului</w:t>
            </w:r>
          </w:p>
        </w:tc>
        <w:tc>
          <w:tcPr>
            <w:tcW w:w="1436" w:type="dxa"/>
            <w:shd w:val="clear" w:color="auto" w:fill="auto"/>
            <w:noWrap/>
            <w:vAlign w:val="bottom"/>
            <w:hideMark/>
          </w:tcPr>
          <w:p w14:paraId="4C2EEBB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F16E93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6CFE7D6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A1D099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705E2C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87F5587" w14:textId="77777777" w:rsidTr="00492D8C">
        <w:trPr>
          <w:trHeight w:val="300"/>
          <w:jc w:val="center"/>
        </w:trPr>
        <w:tc>
          <w:tcPr>
            <w:tcW w:w="717" w:type="dxa"/>
            <w:shd w:val="clear" w:color="auto" w:fill="auto"/>
            <w:noWrap/>
            <w:vAlign w:val="bottom"/>
            <w:hideMark/>
          </w:tcPr>
          <w:p w14:paraId="7068EE5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88</w:t>
            </w:r>
          </w:p>
        </w:tc>
        <w:tc>
          <w:tcPr>
            <w:tcW w:w="3512" w:type="dxa"/>
            <w:shd w:val="clear" w:color="auto" w:fill="auto"/>
            <w:noWrap/>
            <w:vAlign w:val="bottom"/>
            <w:hideMark/>
          </w:tcPr>
          <w:p w14:paraId="048C12D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Țigaretei</w:t>
            </w:r>
          </w:p>
        </w:tc>
        <w:tc>
          <w:tcPr>
            <w:tcW w:w="1436" w:type="dxa"/>
            <w:shd w:val="clear" w:color="auto" w:fill="auto"/>
            <w:noWrap/>
            <w:vAlign w:val="bottom"/>
            <w:hideMark/>
          </w:tcPr>
          <w:p w14:paraId="0CBC75F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5072C4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6F3955B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59A056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0CD213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C223244" w14:textId="77777777" w:rsidTr="00492D8C">
        <w:trPr>
          <w:trHeight w:val="300"/>
          <w:jc w:val="center"/>
        </w:trPr>
        <w:tc>
          <w:tcPr>
            <w:tcW w:w="717" w:type="dxa"/>
            <w:shd w:val="clear" w:color="auto" w:fill="auto"/>
            <w:noWrap/>
            <w:vAlign w:val="bottom"/>
            <w:hideMark/>
          </w:tcPr>
          <w:p w14:paraId="2800F82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89</w:t>
            </w:r>
          </w:p>
        </w:tc>
        <w:tc>
          <w:tcPr>
            <w:tcW w:w="3512" w:type="dxa"/>
            <w:shd w:val="clear" w:color="auto" w:fill="auto"/>
            <w:noWrap/>
            <w:vAlign w:val="bottom"/>
            <w:hideMark/>
          </w:tcPr>
          <w:p w14:paraId="483BF85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Gödri Ferenc</w:t>
            </w:r>
          </w:p>
        </w:tc>
        <w:tc>
          <w:tcPr>
            <w:tcW w:w="1436" w:type="dxa"/>
            <w:shd w:val="clear" w:color="auto" w:fill="auto"/>
            <w:noWrap/>
            <w:vAlign w:val="bottom"/>
            <w:hideMark/>
          </w:tcPr>
          <w:p w14:paraId="3FB3AA4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A97485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8</w:t>
            </w:r>
          </w:p>
        </w:tc>
        <w:tc>
          <w:tcPr>
            <w:tcW w:w="817" w:type="dxa"/>
            <w:shd w:val="clear" w:color="auto" w:fill="auto"/>
            <w:vAlign w:val="center"/>
            <w:hideMark/>
          </w:tcPr>
          <w:p w14:paraId="48C0264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E8A1DE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3A92CA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595DA9F" w14:textId="77777777" w:rsidTr="00492D8C">
        <w:trPr>
          <w:trHeight w:val="300"/>
          <w:jc w:val="center"/>
        </w:trPr>
        <w:tc>
          <w:tcPr>
            <w:tcW w:w="717" w:type="dxa"/>
            <w:shd w:val="clear" w:color="auto" w:fill="auto"/>
            <w:noWrap/>
            <w:vAlign w:val="bottom"/>
            <w:hideMark/>
          </w:tcPr>
          <w:p w14:paraId="76EF5EB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90</w:t>
            </w:r>
          </w:p>
        </w:tc>
        <w:tc>
          <w:tcPr>
            <w:tcW w:w="3512" w:type="dxa"/>
            <w:shd w:val="clear" w:color="auto" w:fill="auto"/>
            <w:noWrap/>
            <w:vAlign w:val="bottom"/>
            <w:hideMark/>
          </w:tcPr>
          <w:p w14:paraId="5811E18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Muncitorilor</w:t>
            </w:r>
          </w:p>
        </w:tc>
        <w:tc>
          <w:tcPr>
            <w:tcW w:w="1436" w:type="dxa"/>
            <w:shd w:val="clear" w:color="auto" w:fill="auto"/>
            <w:noWrap/>
            <w:vAlign w:val="bottom"/>
            <w:hideMark/>
          </w:tcPr>
          <w:p w14:paraId="41050D4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9DAF01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5F3AD03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E52D1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A29EDD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7E75C58" w14:textId="77777777" w:rsidTr="00492D8C">
        <w:trPr>
          <w:trHeight w:val="300"/>
          <w:jc w:val="center"/>
        </w:trPr>
        <w:tc>
          <w:tcPr>
            <w:tcW w:w="717" w:type="dxa"/>
            <w:shd w:val="clear" w:color="auto" w:fill="auto"/>
            <w:noWrap/>
            <w:vAlign w:val="bottom"/>
            <w:hideMark/>
          </w:tcPr>
          <w:p w14:paraId="50F0E24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91</w:t>
            </w:r>
          </w:p>
        </w:tc>
        <w:tc>
          <w:tcPr>
            <w:tcW w:w="3512" w:type="dxa"/>
            <w:shd w:val="clear" w:color="auto" w:fill="auto"/>
            <w:noWrap/>
            <w:vAlign w:val="bottom"/>
            <w:hideMark/>
          </w:tcPr>
          <w:p w14:paraId="442663F6"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Cezar Boliac</w:t>
            </w:r>
          </w:p>
        </w:tc>
        <w:tc>
          <w:tcPr>
            <w:tcW w:w="1436" w:type="dxa"/>
            <w:shd w:val="clear" w:color="auto" w:fill="auto"/>
            <w:noWrap/>
            <w:vAlign w:val="bottom"/>
            <w:hideMark/>
          </w:tcPr>
          <w:p w14:paraId="0FD5B2D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43B30E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3DD01AB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39D773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AF303D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D8A274A" w14:textId="77777777" w:rsidTr="00492D8C">
        <w:trPr>
          <w:trHeight w:val="300"/>
          <w:jc w:val="center"/>
        </w:trPr>
        <w:tc>
          <w:tcPr>
            <w:tcW w:w="717" w:type="dxa"/>
            <w:shd w:val="clear" w:color="auto" w:fill="auto"/>
            <w:noWrap/>
            <w:vAlign w:val="bottom"/>
            <w:hideMark/>
          </w:tcPr>
          <w:p w14:paraId="61CE84F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92</w:t>
            </w:r>
          </w:p>
        </w:tc>
        <w:tc>
          <w:tcPr>
            <w:tcW w:w="3512" w:type="dxa"/>
            <w:shd w:val="clear" w:color="auto" w:fill="auto"/>
            <w:noWrap/>
            <w:vAlign w:val="bottom"/>
            <w:hideMark/>
          </w:tcPr>
          <w:p w14:paraId="4ACEFDB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Narcisului</w:t>
            </w:r>
          </w:p>
        </w:tc>
        <w:tc>
          <w:tcPr>
            <w:tcW w:w="1436" w:type="dxa"/>
            <w:shd w:val="clear" w:color="auto" w:fill="auto"/>
            <w:noWrap/>
            <w:vAlign w:val="bottom"/>
            <w:hideMark/>
          </w:tcPr>
          <w:p w14:paraId="01E96D5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313899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4F92B63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A65EBB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311D0F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FECDEE1" w14:textId="77777777" w:rsidTr="00492D8C">
        <w:trPr>
          <w:trHeight w:val="300"/>
          <w:jc w:val="center"/>
        </w:trPr>
        <w:tc>
          <w:tcPr>
            <w:tcW w:w="717" w:type="dxa"/>
            <w:shd w:val="clear" w:color="auto" w:fill="auto"/>
            <w:noWrap/>
            <w:vAlign w:val="bottom"/>
            <w:hideMark/>
          </w:tcPr>
          <w:p w14:paraId="5812050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93</w:t>
            </w:r>
          </w:p>
        </w:tc>
        <w:tc>
          <w:tcPr>
            <w:tcW w:w="3512" w:type="dxa"/>
            <w:shd w:val="clear" w:color="auto" w:fill="auto"/>
            <w:noWrap/>
            <w:vAlign w:val="bottom"/>
            <w:hideMark/>
          </w:tcPr>
          <w:p w14:paraId="46576111"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Piața Fântânii</w:t>
            </w:r>
          </w:p>
        </w:tc>
        <w:tc>
          <w:tcPr>
            <w:tcW w:w="1436" w:type="dxa"/>
            <w:shd w:val="clear" w:color="auto" w:fill="auto"/>
            <w:noWrap/>
            <w:vAlign w:val="bottom"/>
            <w:hideMark/>
          </w:tcPr>
          <w:p w14:paraId="2133914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525860C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238576E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2304A9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1AB9E8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BDF9DFB" w14:textId="77777777" w:rsidTr="00492D8C">
        <w:trPr>
          <w:trHeight w:val="300"/>
          <w:jc w:val="center"/>
        </w:trPr>
        <w:tc>
          <w:tcPr>
            <w:tcW w:w="717" w:type="dxa"/>
            <w:shd w:val="clear" w:color="auto" w:fill="auto"/>
            <w:noWrap/>
            <w:vAlign w:val="bottom"/>
            <w:hideMark/>
          </w:tcPr>
          <w:p w14:paraId="4D2F4F0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94</w:t>
            </w:r>
          </w:p>
        </w:tc>
        <w:tc>
          <w:tcPr>
            <w:tcW w:w="3512" w:type="dxa"/>
            <w:shd w:val="clear" w:color="auto" w:fill="auto"/>
            <w:noWrap/>
            <w:vAlign w:val="bottom"/>
            <w:hideMark/>
          </w:tcPr>
          <w:p w14:paraId="2AF7B1F6"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Câmpu Frumos</w:t>
            </w:r>
          </w:p>
        </w:tc>
        <w:tc>
          <w:tcPr>
            <w:tcW w:w="1436" w:type="dxa"/>
            <w:shd w:val="clear" w:color="auto" w:fill="auto"/>
            <w:noWrap/>
            <w:vAlign w:val="bottom"/>
            <w:hideMark/>
          </w:tcPr>
          <w:p w14:paraId="7B72EBD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2CF00F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5A648D1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E85C69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D2126F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440396AB" w14:textId="77777777" w:rsidTr="00492D8C">
        <w:trPr>
          <w:trHeight w:val="300"/>
          <w:jc w:val="center"/>
        </w:trPr>
        <w:tc>
          <w:tcPr>
            <w:tcW w:w="717" w:type="dxa"/>
            <w:shd w:val="clear" w:color="auto" w:fill="auto"/>
            <w:noWrap/>
            <w:vAlign w:val="bottom"/>
            <w:hideMark/>
          </w:tcPr>
          <w:p w14:paraId="1CBC630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95</w:t>
            </w:r>
          </w:p>
        </w:tc>
        <w:tc>
          <w:tcPr>
            <w:tcW w:w="3512" w:type="dxa"/>
            <w:shd w:val="clear" w:color="auto" w:fill="auto"/>
            <w:noWrap/>
            <w:vAlign w:val="bottom"/>
            <w:hideMark/>
          </w:tcPr>
          <w:p w14:paraId="022FC9E8"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Nagy György</w:t>
            </w:r>
          </w:p>
        </w:tc>
        <w:tc>
          <w:tcPr>
            <w:tcW w:w="1436" w:type="dxa"/>
            <w:shd w:val="clear" w:color="auto" w:fill="auto"/>
            <w:noWrap/>
            <w:vAlign w:val="bottom"/>
            <w:hideMark/>
          </w:tcPr>
          <w:p w14:paraId="7E616BE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A752D3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7C55C0C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0D2362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B73C97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66A9F96" w14:textId="77777777" w:rsidTr="00492D8C">
        <w:trPr>
          <w:trHeight w:val="300"/>
          <w:jc w:val="center"/>
        </w:trPr>
        <w:tc>
          <w:tcPr>
            <w:tcW w:w="717" w:type="dxa"/>
            <w:shd w:val="clear" w:color="auto" w:fill="auto"/>
            <w:noWrap/>
            <w:vAlign w:val="bottom"/>
            <w:hideMark/>
          </w:tcPr>
          <w:p w14:paraId="58B8005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96</w:t>
            </w:r>
          </w:p>
        </w:tc>
        <w:tc>
          <w:tcPr>
            <w:tcW w:w="3512" w:type="dxa"/>
            <w:shd w:val="clear" w:color="auto" w:fill="auto"/>
            <w:noWrap/>
            <w:vAlign w:val="bottom"/>
            <w:hideMark/>
          </w:tcPr>
          <w:p w14:paraId="25F0EBA9"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Zefirului</w:t>
            </w:r>
          </w:p>
        </w:tc>
        <w:tc>
          <w:tcPr>
            <w:tcW w:w="1436" w:type="dxa"/>
            <w:shd w:val="clear" w:color="auto" w:fill="auto"/>
            <w:noWrap/>
            <w:vAlign w:val="bottom"/>
            <w:hideMark/>
          </w:tcPr>
          <w:p w14:paraId="268D69C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A1F66F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41BDAE4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4D3BB8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9CCF1F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8B542FD" w14:textId="77777777" w:rsidTr="00492D8C">
        <w:trPr>
          <w:trHeight w:val="300"/>
          <w:jc w:val="center"/>
        </w:trPr>
        <w:tc>
          <w:tcPr>
            <w:tcW w:w="717" w:type="dxa"/>
            <w:shd w:val="clear" w:color="auto" w:fill="auto"/>
            <w:noWrap/>
            <w:vAlign w:val="bottom"/>
            <w:hideMark/>
          </w:tcPr>
          <w:p w14:paraId="7379330D"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97</w:t>
            </w:r>
          </w:p>
        </w:tc>
        <w:tc>
          <w:tcPr>
            <w:tcW w:w="3512" w:type="dxa"/>
            <w:shd w:val="clear" w:color="auto" w:fill="auto"/>
            <w:noWrap/>
            <w:vAlign w:val="bottom"/>
            <w:hideMark/>
          </w:tcPr>
          <w:p w14:paraId="0BA879C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Nicolae Grigorescu</w:t>
            </w:r>
          </w:p>
        </w:tc>
        <w:tc>
          <w:tcPr>
            <w:tcW w:w="1436" w:type="dxa"/>
            <w:shd w:val="clear" w:color="auto" w:fill="auto"/>
            <w:noWrap/>
            <w:vAlign w:val="bottom"/>
            <w:hideMark/>
          </w:tcPr>
          <w:p w14:paraId="59548B1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B694D0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31BD8EB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018D5A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63C932F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DCD8CED" w14:textId="77777777" w:rsidTr="00492D8C">
        <w:trPr>
          <w:trHeight w:val="300"/>
          <w:jc w:val="center"/>
        </w:trPr>
        <w:tc>
          <w:tcPr>
            <w:tcW w:w="717" w:type="dxa"/>
            <w:shd w:val="clear" w:color="auto" w:fill="auto"/>
            <w:noWrap/>
            <w:vAlign w:val="bottom"/>
            <w:hideMark/>
          </w:tcPr>
          <w:p w14:paraId="1CD7B72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98</w:t>
            </w:r>
          </w:p>
        </w:tc>
        <w:tc>
          <w:tcPr>
            <w:tcW w:w="3512" w:type="dxa"/>
            <w:shd w:val="clear" w:color="auto" w:fill="auto"/>
            <w:noWrap/>
            <w:vAlign w:val="bottom"/>
            <w:hideMark/>
          </w:tcPr>
          <w:p w14:paraId="1A9A4BCE"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Tavaszy Sándor</w:t>
            </w:r>
          </w:p>
        </w:tc>
        <w:tc>
          <w:tcPr>
            <w:tcW w:w="1436" w:type="dxa"/>
            <w:shd w:val="clear" w:color="auto" w:fill="auto"/>
            <w:noWrap/>
            <w:vAlign w:val="bottom"/>
            <w:hideMark/>
          </w:tcPr>
          <w:p w14:paraId="2C5AE23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5A65E8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4A846FF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5C89FF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CAE826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A9852AB" w14:textId="77777777" w:rsidTr="00492D8C">
        <w:trPr>
          <w:trHeight w:val="300"/>
          <w:jc w:val="center"/>
        </w:trPr>
        <w:tc>
          <w:tcPr>
            <w:tcW w:w="717" w:type="dxa"/>
            <w:shd w:val="clear" w:color="auto" w:fill="auto"/>
            <w:noWrap/>
            <w:vAlign w:val="bottom"/>
            <w:hideMark/>
          </w:tcPr>
          <w:p w14:paraId="71A41BF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99</w:t>
            </w:r>
          </w:p>
        </w:tc>
        <w:tc>
          <w:tcPr>
            <w:tcW w:w="3512" w:type="dxa"/>
            <w:shd w:val="clear" w:color="auto" w:fill="auto"/>
            <w:noWrap/>
            <w:vAlign w:val="bottom"/>
            <w:hideMark/>
          </w:tcPr>
          <w:p w14:paraId="3FD1B197"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Balázs Márton</w:t>
            </w:r>
          </w:p>
        </w:tc>
        <w:tc>
          <w:tcPr>
            <w:tcW w:w="1436" w:type="dxa"/>
            <w:shd w:val="clear" w:color="auto" w:fill="auto"/>
            <w:noWrap/>
            <w:vAlign w:val="bottom"/>
            <w:hideMark/>
          </w:tcPr>
          <w:p w14:paraId="6A96C63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53E4BE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31F37BD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4E1EE0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A7521A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923B591" w14:textId="77777777" w:rsidTr="00492D8C">
        <w:trPr>
          <w:trHeight w:val="300"/>
          <w:jc w:val="center"/>
        </w:trPr>
        <w:tc>
          <w:tcPr>
            <w:tcW w:w="717" w:type="dxa"/>
            <w:shd w:val="clear" w:color="auto" w:fill="auto"/>
            <w:noWrap/>
            <w:vAlign w:val="bottom"/>
            <w:hideMark/>
          </w:tcPr>
          <w:p w14:paraId="10A8258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100</w:t>
            </w:r>
          </w:p>
        </w:tc>
        <w:tc>
          <w:tcPr>
            <w:tcW w:w="3512" w:type="dxa"/>
            <w:shd w:val="clear" w:color="auto" w:fill="auto"/>
            <w:noWrap/>
            <w:vAlign w:val="bottom"/>
            <w:hideMark/>
          </w:tcPr>
          <w:p w14:paraId="1DB4FA8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Potsa József</w:t>
            </w:r>
          </w:p>
        </w:tc>
        <w:tc>
          <w:tcPr>
            <w:tcW w:w="1436" w:type="dxa"/>
            <w:shd w:val="clear" w:color="auto" w:fill="auto"/>
            <w:noWrap/>
            <w:vAlign w:val="bottom"/>
            <w:hideMark/>
          </w:tcPr>
          <w:p w14:paraId="42FC976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F498D1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73B634B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0116BCF"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761AC8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6B32851" w14:textId="77777777" w:rsidTr="00492D8C">
        <w:trPr>
          <w:trHeight w:val="300"/>
          <w:jc w:val="center"/>
        </w:trPr>
        <w:tc>
          <w:tcPr>
            <w:tcW w:w="717" w:type="dxa"/>
            <w:shd w:val="clear" w:color="auto" w:fill="auto"/>
            <w:noWrap/>
            <w:vAlign w:val="bottom"/>
            <w:hideMark/>
          </w:tcPr>
          <w:p w14:paraId="19F95A5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101</w:t>
            </w:r>
          </w:p>
        </w:tc>
        <w:tc>
          <w:tcPr>
            <w:tcW w:w="3512" w:type="dxa"/>
            <w:shd w:val="clear" w:color="auto" w:fill="auto"/>
            <w:noWrap/>
            <w:vAlign w:val="bottom"/>
            <w:hideMark/>
          </w:tcPr>
          <w:p w14:paraId="0E0A725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Cismelei</w:t>
            </w:r>
          </w:p>
        </w:tc>
        <w:tc>
          <w:tcPr>
            <w:tcW w:w="1436" w:type="dxa"/>
            <w:shd w:val="clear" w:color="auto" w:fill="auto"/>
            <w:noWrap/>
            <w:vAlign w:val="bottom"/>
            <w:hideMark/>
          </w:tcPr>
          <w:p w14:paraId="41D19E8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1BB142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2101131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145CA3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D6BAC0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5FC79671" w14:textId="77777777" w:rsidTr="00492D8C">
        <w:trPr>
          <w:trHeight w:val="300"/>
          <w:jc w:val="center"/>
        </w:trPr>
        <w:tc>
          <w:tcPr>
            <w:tcW w:w="717" w:type="dxa"/>
            <w:shd w:val="clear" w:color="auto" w:fill="auto"/>
            <w:noWrap/>
            <w:vAlign w:val="bottom"/>
            <w:hideMark/>
          </w:tcPr>
          <w:p w14:paraId="721E5F8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102</w:t>
            </w:r>
          </w:p>
        </w:tc>
        <w:tc>
          <w:tcPr>
            <w:tcW w:w="3512" w:type="dxa"/>
            <w:shd w:val="clear" w:color="auto" w:fill="auto"/>
            <w:noWrap/>
            <w:vAlign w:val="bottom"/>
            <w:hideMark/>
          </w:tcPr>
          <w:p w14:paraId="1242948F"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Muzelor</w:t>
            </w:r>
          </w:p>
        </w:tc>
        <w:tc>
          <w:tcPr>
            <w:tcW w:w="1436" w:type="dxa"/>
            <w:shd w:val="clear" w:color="auto" w:fill="auto"/>
            <w:noWrap/>
            <w:vAlign w:val="bottom"/>
            <w:hideMark/>
          </w:tcPr>
          <w:p w14:paraId="1F49EA8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71B6CF7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0D42490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42F82C9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5D38CA6"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09000E3" w14:textId="77777777" w:rsidTr="00492D8C">
        <w:trPr>
          <w:trHeight w:val="300"/>
          <w:jc w:val="center"/>
        </w:trPr>
        <w:tc>
          <w:tcPr>
            <w:tcW w:w="717" w:type="dxa"/>
            <w:shd w:val="clear" w:color="auto" w:fill="auto"/>
            <w:noWrap/>
            <w:vAlign w:val="bottom"/>
            <w:hideMark/>
          </w:tcPr>
          <w:p w14:paraId="06E35A9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103</w:t>
            </w:r>
          </w:p>
        </w:tc>
        <w:tc>
          <w:tcPr>
            <w:tcW w:w="3512" w:type="dxa"/>
            <w:shd w:val="clear" w:color="auto" w:fill="auto"/>
            <w:noWrap/>
            <w:vAlign w:val="bottom"/>
            <w:hideMark/>
          </w:tcPr>
          <w:p w14:paraId="5B17687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Grădinarilor</w:t>
            </w:r>
          </w:p>
        </w:tc>
        <w:tc>
          <w:tcPr>
            <w:tcW w:w="1436" w:type="dxa"/>
            <w:shd w:val="clear" w:color="auto" w:fill="auto"/>
            <w:noWrap/>
            <w:vAlign w:val="bottom"/>
            <w:hideMark/>
          </w:tcPr>
          <w:p w14:paraId="2C10532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0952236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w:t>
            </w:r>
          </w:p>
        </w:tc>
        <w:tc>
          <w:tcPr>
            <w:tcW w:w="817" w:type="dxa"/>
            <w:shd w:val="clear" w:color="auto" w:fill="auto"/>
            <w:vAlign w:val="center"/>
            <w:hideMark/>
          </w:tcPr>
          <w:p w14:paraId="2F242CE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19DAC27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8639D2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2E3BBB8B" w14:textId="77777777" w:rsidTr="00492D8C">
        <w:trPr>
          <w:trHeight w:val="300"/>
          <w:jc w:val="center"/>
        </w:trPr>
        <w:tc>
          <w:tcPr>
            <w:tcW w:w="717" w:type="dxa"/>
            <w:shd w:val="clear" w:color="auto" w:fill="auto"/>
            <w:noWrap/>
            <w:vAlign w:val="bottom"/>
            <w:hideMark/>
          </w:tcPr>
          <w:p w14:paraId="4F7ECEB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104</w:t>
            </w:r>
          </w:p>
        </w:tc>
        <w:tc>
          <w:tcPr>
            <w:tcW w:w="3512" w:type="dxa"/>
            <w:shd w:val="clear" w:color="auto" w:fill="auto"/>
            <w:noWrap/>
            <w:vAlign w:val="bottom"/>
            <w:hideMark/>
          </w:tcPr>
          <w:p w14:paraId="4ECD42E8"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Cetății</w:t>
            </w:r>
          </w:p>
        </w:tc>
        <w:tc>
          <w:tcPr>
            <w:tcW w:w="1436" w:type="dxa"/>
            <w:shd w:val="clear" w:color="auto" w:fill="auto"/>
            <w:noWrap/>
            <w:vAlign w:val="bottom"/>
            <w:hideMark/>
          </w:tcPr>
          <w:p w14:paraId="338CA4D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59D58F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6</w:t>
            </w:r>
          </w:p>
        </w:tc>
        <w:tc>
          <w:tcPr>
            <w:tcW w:w="817" w:type="dxa"/>
            <w:shd w:val="clear" w:color="auto" w:fill="auto"/>
            <w:vAlign w:val="center"/>
            <w:hideMark/>
          </w:tcPr>
          <w:p w14:paraId="706A31A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34FEAEAD"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97FFDE3"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CF1FE4C" w14:textId="77777777" w:rsidTr="00492D8C">
        <w:trPr>
          <w:trHeight w:val="300"/>
          <w:jc w:val="center"/>
        </w:trPr>
        <w:tc>
          <w:tcPr>
            <w:tcW w:w="717" w:type="dxa"/>
            <w:shd w:val="clear" w:color="auto" w:fill="auto"/>
            <w:noWrap/>
            <w:vAlign w:val="bottom"/>
            <w:hideMark/>
          </w:tcPr>
          <w:p w14:paraId="4496815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105</w:t>
            </w:r>
          </w:p>
        </w:tc>
        <w:tc>
          <w:tcPr>
            <w:tcW w:w="3512" w:type="dxa"/>
            <w:shd w:val="clear" w:color="auto" w:fill="auto"/>
            <w:noWrap/>
            <w:vAlign w:val="bottom"/>
            <w:hideMark/>
          </w:tcPr>
          <w:p w14:paraId="5CEBAE48"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Căminului</w:t>
            </w:r>
          </w:p>
        </w:tc>
        <w:tc>
          <w:tcPr>
            <w:tcW w:w="1436" w:type="dxa"/>
            <w:shd w:val="clear" w:color="auto" w:fill="auto"/>
            <w:noWrap/>
            <w:vAlign w:val="bottom"/>
            <w:hideMark/>
          </w:tcPr>
          <w:p w14:paraId="5889E04A"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C6E527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3</w:t>
            </w:r>
          </w:p>
        </w:tc>
        <w:tc>
          <w:tcPr>
            <w:tcW w:w="817" w:type="dxa"/>
            <w:shd w:val="clear" w:color="auto" w:fill="auto"/>
            <w:vAlign w:val="center"/>
            <w:hideMark/>
          </w:tcPr>
          <w:p w14:paraId="6F5DB7E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7965069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3BB8BE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72D0AD4" w14:textId="77777777" w:rsidTr="00492D8C">
        <w:trPr>
          <w:trHeight w:val="300"/>
          <w:jc w:val="center"/>
        </w:trPr>
        <w:tc>
          <w:tcPr>
            <w:tcW w:w="717" w:type="dxa"/>
            <w:shd w:val="clear" w:color="auto" w:fill="auto"/>
            <w:noWrap/>
            <w:vAlign w:val="bottom"/>
            <w:hideMark/>
          </w:tcPr>
          <w:p w14:paraId="2AB56EF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106</w:t>
            </w:r>
          </w:p>
        </w:tc>
        <w:tc>
          <w:tcPr>
            <w:tcW w:w="3512" w:type="dxa"/>
            <w:shd w:val="clear" w:color="auto" w:fill="auto"/>
            <w:noWrap/>
            <w:vAlign w:val="bottom"/>
            <w:hideMark/>
          </w:tcPr>
          <w:p w14:paraId="0D6FE7C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Brazilor</w:t>
            </w:r>
          </w:p>
        </w:tc>
        <w:tc>
          <w:tcPr>
            <w:tcW w:w="1436" w:type="dxa"/>
            <w:shd w:val="clear" w:color="auto" w:fill="auto"/>
            <w:noWrap/>
            <w:vAlign w:val="bottom"/>
            <w:hideMark/>
          </w:tcPr>
          <w:p w14:paraId="191ABD0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1D21D7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64C238D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A0BC10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FF8644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BC8E34E" w14:textId="77777777" w:rsidTr="00492D8C">
        <w:trPr>
          <w:trHeight w:val="300"/>
          <w:jc w:val="center"/>
        </w:trPr>
        <w:tc>
          <w:tcPr>
            <w:tcW w:w="717" w:type="dxa"/>
            <w:shd w:val="clear" w:color="auto" w:fill="auto"/>
            <w:noWrap/>
            <w:vAlign w:val="bottom"/>
            <w:hideMark/>
          </w:tcPr>
          <w:p w14:paraId="1605690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107</w:t>
            </w:r>
          </w:p>
        </w:tc>
        <w:tc>
          <w:tcPr>
            <w:tcW w:w="3512" w:type="dxa"/>
            <w:shd w:val="clear" w:color="auto" w:fill="auto"/>
            <w:noWrap/>
            <w:vAlign w:val="bottom"/>
            <w:hideMark/>
          </w:tcPr>
          <w:p w14:paraId="689A9DFC"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Ghioceilor</w:t>
            </w:r>
          </w:p>
        </w:tc>
        <w:tc>
          <w:tcPr>
            <w:tcW w:w="1436" w:type="dxa"/>
            <w:shd w:val="clear" w:color="auto" w:fill="auto"/>
            <w:noWrap/>
            <w:vAlign w:val="bottom"/>
            <w:hideMark/>
          </w:tcPr>
          <w:p w14:paraId="0EABBD1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6D81EE73"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w:t>
            </w:r>
          </w:p>
        </w:tc>
        <w:tc>
          <w:tcPr>
            <w:tcW w:w="817" w:type="dxa"/>
            <w:shd w:val="clear" w:color="auto" w:fill="auto"/>
            <w:vAlign w:val="center"/>
            <w:hideMark/>
          </w:tcPr>
          <w:p w14:paraId="2CA59C7A"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870C0F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48A7E354"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AA39393" w14:textId="77777777" w:rsidTr="00492D8C">
        <w:trPr>
          <w:trHeight w:val="300"/>
          <w:jc w:val="center"/>
        </w:trPr>
        <w:tc>
          <w:tcPr>
            <w:tcW w:w="717" w:type="dxa"/>
            <w:shd w:val="clear" w:color="auto" w:fill="auto"/>
            <w:noWrap/>
            <w:vAlign w:val="bottom"/>
            <w:hideMark/>
          </w:tcPr>
          <w:p w14:paraId="14C526B8"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108</w:t>
            </w:r>
          </w:p>
        </w:tc>
        <w:tc>
          <w:tcPr>
            <w:tcW w:w="3512" w:type="dxa"/>
            <w:shd w:val="clear" w:color="auto" w:fill="auto"/>
            <w:noWrap/>
            <w:vAlign w:val="bottom"/>
            <w:hideMark/>
          </w:tcPr>
          <w:p w14:paraId="6A6B0C3A"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Bartók Béla</w:t>
            </w:r>
          </w:p>
        </w:tc>
        <w:tc>
          <w:tcPr>
            <w:tcW w:w="1436" w:type="dxa"/>
            <w:shd w:val="clear" w:color="auto" w:fill="auto"/>
            <w:noWrap/>
            <w:vAlign w:val="bottom"/>
            <w:hideMark/>
          </w:tcPr>
          <w:p w14:paraId="27C0ED6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F615F11"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4588DB4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E5207C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1C01C307"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71F2AACF" w14:textId="77777777" w:rsidTr="00492D8C">
        <w:trPr>
          <w:trHeight w:val="300"/>
          <w:jc w:val="center"/>
        </w:trPr>
        <w:tc>
          <w:tcPr>
            <w:tcW w:w="717" w:type="dxa"/>
            <w:shd w:val="clear" w:color="auto" w:fill="auto"/>
            <w:noWrap/>
            <w:vAlign w:val="bottom"/>
            <w:hideMark/>
          </w:tcPr>
          <w:p w14:paraId="40613270"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109</w:t>
            </w:r>
          </w:p>
        </w:tc>
        <w:tc>
          <w:tcPr>
            <w:tcW w:w="3512" w:type="dxa"/>
            <w:shd w:val="clear" w:color="auto" w:fill="auto"/>
            <w:noWrap/>
            <w:vAlign w:val="bottom"/>
            <w:hideMark/>
          </w:tcPr>
          <w:p w14:paraId="6BD8C9D4"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Vendrei Ferenc</w:t>
            </w:r>
          </w:p>
        </w:tc>
        <w:tc>
          <w:tcPr>
            <w:tcW w:w="1436" w:type="dxa"/>
            <w:shd w:val="clear" w:color="auto" w:fill="auto"/>
            <w:noWrap/>
            <w:vAlign w:val="bottom"/>
            <w:hideMark/>
          </w:tcPr>
          <w:p w14:paraId="76C3AD5E"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4BDEE9F5"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5</w:t>
            </w:r>
          </w:p>
        </w:tc>
        <w:tc>
          <w:tcPr>
            <w:tcW w:w="817" w:type="dxa"/>
            <w:shd w:val="clear" w:color="auto" w:fill="auto"/>
            <w:vAlign w:val="center"/>
            <w:hideMark/>
          </w:tcPr>
          <w:p w14:paraId="41C22AC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0EF044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7C8413A5"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1F9F6F61" w14:textId="77777777" w:rsidTr="00492D8C">
        <w:trPr>
          <w:trHeight w:val="300"/>
          <w:jc w:val="center"/>
        </w:trPr>
        <w:tc>
          <w:tcPr>
            <w:tcW w:w="717" w:type="dxa"/>
            <w:shd w:val="clear" w:color="auto" w:fill="auto"/>
            <w:noWrap/>
            <w:vAlign w:val="bottom"/>
            <w:hideMark/>
          </w:tcPr>
          <w:p w14:paraId="058FA96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110</w:t>
            </w:r>
          </w:p>
        </w:tc>
        <w:tc>
          <w:tcPr>
            <w:tcW w:w="3512" w:type="dxa"/>
            <w:shd w:val="clear" w:color="auto" w:fill="auto"/>
            <w:noWrap/>
            <w:vAlign w:val="bottom"/>
            <w:hideMark/>
          </w:tcPr>
          <w:p w14:paraId="7363BFE4"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Cserey Jánosné</w:t>
            </w:r>
          </w:p>
        </w:tc>
        <w:tc>
          <w:tcPr>
            <w:tcW w:w="1436" w:type="dxa"/>
            <w:shd w:val="clear" w:color="auto" w:fill="auto"/>
            <w:noWrap/>
            <w:vAlign w:val="bottom"/>
            <w:hideMark/>
          </w:tcPr>
          <w:p w14:paraId="54C59359"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AB2B18C"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4</w:t>
            </w:r>
          </w:p>
        </w:tc>
        <w:tc>
          <w:tcPr>
            <w:tcW w:w="817" w:type="dxa"/>
            <w:shd w:val="clear" w:color="auto" w:fill="auto"/>
            <w:vAlign w:val="center"/>
            <w:hideMark/>
          </w:tcPr>
          <w:p w14:paraId="7452172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0C4E53F0"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33F6D6E9"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4078DF7" w14:textId="77777777" w:rsidTr="00492D8C">
        <w:trPr>
          <w:trHeight w:val="300"/>
          <w:jc w:val="center"/>
        </w:trPr>
        <w:tc>
          <w:tcPr>
            <w:tcW w:w="717" w:type="dxa"/>
            <w:shd w:val="clear" w:color="auto" w:fill="auto"/>
            <w:noWrap/>
            <w:vAlign w:val="bottom"/>
            <w:hideMark/>
          </w:tcPr>
          <w:p w14:paraId="4280A1B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111</w:t>
            </w:r>
          </w:p>
        </w:tc>
        <w:tc>
          <w:tcPr>
            <w:tcW w:w="3512" w:type="dxa"/>
            <w:shd w:val="clear" w:color="auto" w:fill="auto"/>
            <w:noWrap/>
            <w:vAlign w:val="bottom"/>
            <w:hideMark/>
          </w:tcPr>
          <w:p w14:paraId="5BC8121D"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Parcul Elisabeta</w:t>
            </w:r>
          </w:p>
        </w:tc>
        <w:tc>
          <w:tcPr>
            <w:tcW w:w="1436" w:type="dxa"/>
            <w:shd w:val="clear" w:color="auto" w:fill="auto"/>
            <w:noWrap/>
            <w:vAlign w:val="bottom"/>
            <w:hideMark/>
          </w:tcPr>
          <w:p w14:paraId="256BC452"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325732D7"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71</w:t>
            </w:r>
          </w:p>
        </w:tc>
        <w:tc>
          <w:tcPr>
            <w:tcW w:w="817" w:type="dxa"/>
            <w:shd w:val="clear" w:color="auto" w:fill="auto"/>
            <w:vAlign w:val="center"/>
            <w:hideMark/>
          </w:tcPr>
          <w:p w14:paraId="56462CA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5D2C1EF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0ACE631"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0F0C7130" w14:textId="77777777" w:rsidTr="00492D8C">
        <w:trPr>
          <w:trHeight w:val="300"/>
          <w:jc w:val="center"/>
        </w:trPr>
        <w:tc>
          <w:tcPr>
            <w:tcW w:w="717" w:type="dxa"/>
            <w:shd w:val="clear" w:color="auto" w:fill="auto"/>
            <w:noWrap/>
            <w:vAlign w:val="bottom"/>
            <w:hideMark/>
          </w:tcPr>
          <w:p w14:paraId="30DDFDFF"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112</w:t>
            </w:r>
          </w:p>
        </w:tc>
        <w:tc>
          <w:tcPr>
            <w:tcW w:w="3512" w:type="dxa"/>
            <w:shd w:val="clear" w:color="auto" w:fill="auto"/>
            <w:noWrap/>
            <w:vAlign w:val="bottom"/>
            <w:hideMark/>
          </w:tcPr>
          <w:p w14:paraId="4F65E6A0"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Chilieni</w:t>
            </w:r>
          </w:p>
        </w:tc>
        <w:tc>
          <w:tcPr>
            <w:tcW w:w="1436" w:type="dxa"/>
            <w:shd w:val="clear" w:color="auto" w:fill="auto"/>
            <w:noWrap/>
            <w:vAlign w:val="bottom"/>
            <w:hideMark/>
          </w:tcPr>
          <w:p w14:paraId="134D718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1D08879B"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17</w:t>
            </w:r>
          </w:p>
        </w:tc>
        <w:tc>
          <w:tcPr>
            <w:tcW w:w="817" w:type="dxa"/>
            <w:shd w:val="clear" w:color="auto" w:fill="auto"/>
            <w:vAlign w:val="center"/>
            <w:hideMark/>
          </w:tcPr>
          <w:p w14:paraId="6B47170E"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214C5472"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085063AC"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3CCA1087" w14:textId="77777777" w:rsidTr="00492D8C">
        <w:trPr>
          <w:trHeight w:val="300"/>
          <w:jc w:val="center"/>
        </w:trPr>
        <w:tc>
          <w:tcPr>
            <w:tcW w:w="717" w:type="dxa"/>
            <w:shd w:val="clear" w:color="auto" w:fill="auto"/>
            <w:noWrap/>
            <w:vAlign w:val="bottom"/>
            <w:hideMark/>
          </w:tcPr>
          <w:p w14:paraId="6B5EFEA6"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113</w:t>
            </w:r>
          </w:p>
        </w:tc>
        <w:tc>
          <w:tcPr>
            <w:tcW w:w="3512" w:type="dxa"/>
            <w:shd w:val="clear" w:color="auto" w:fill="auto"/>
            <w:noWrap/>
            <w:vAlign w:val="bottom"/>
            <w:hideMark/>
          </w:tcPr>
          <w:p w14:paraId="365C19B2" w14:textId="77777777" w:rsidR="004823CF" w:rsidRPr="00AD525B" w:rsidRDefault="004823CF" w:rsidP="004823CF">
            <w:pPr>
              <w:keepNext w:val="0"/>
              <w:keepLines w:val="0"/>
              <w:spacing w:after="0"/>
              <w:jc w:val="left"/>
              <w:rPr>
                <w:color w:val="000000"/>
                <w:sz w:val="22"/>
                <w:szCs w:val="22"/>
                <w:lang w:eastAsia="ro-RO"/>
              </w:rPr>
            </w:pPr>
            <w:r w:rsidRPr="00AD525B">
              <w:rPr>
                <w:color w:val="000000"/>
                <w:sz w:val="22"/>
                <w:szCs w:val="22"/>
                <w:lang w:eastAsia="ro-RO"/>
              </w:rPr>
              <w:t>Coșeni</w:t>
            </w:r>
          </w:p>
        </w:tc>
        <w:tc>
          <w:tcPr>
            <w:tcW w:w="1436" w:type="dxa"/>
            <w:shd w:val="clear" w:color="auto" w:fill="auto"/>
            <w:noWrap/>
            <w:vAlign w:val="bottom"/>
            <w:hideMark/>
          </w:tcPr>
          <w:p w14:paraId="0652910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20</w:t>
            </w:r>
          </w:p>
        </w:tc>
        <w:tc>
          <w:tcPr>
            <w:tcW w:w="1518" w:type="dxa"/>
            <w:shd w:val="clear" w:color="auto" w:fill="auto"/>
            <w:noWrap/>
            <w:vAlign w:val="bottom"/>
            <w:hideMark/>
          </w:tcPr>
          <w:p w14:paraId="289207A4" w14:textId="77777777" w:rsidR="004823CF" w:rsidRPr="00AD525B" w:rsidRDefault="004823CF" w:rsidP="004823CF">
            <w:pPr>
              <w:keepNext w:val="0"/>
              <w:keepLines w:val="0"/>
              <w:spacing w:after="0"/>
              <w:jc w:val="center"/>
              <w:rPr>
                <w:color w:val="000000"/>
                <w:sz w:val="22"/>
                <w:szCs w:val="22"/>
                <w:lang w:eastAsia="ro-RO"/>
              </w:rPr>
            </w:pPr>
            <w:r w:rsidRPr="00AD525B">
              <w:rPr>
                <w:color w:val="000000"/>
                <w:sz w:val="22"/>
                <w:szCs w:val="22"/>
                <w:lang w:eastAsia="ro-RO"/>
              </w:rPr>
              <w:t>15</w:t>
            </w:r>
          </w:p>
        </w:tc>
        <w:tc>
          <w:tcPr>
            <w:tcW w:w="817" w:type="dxa"/>
            <w:shd w:val="clear" w:color="auto" w:fill="auto"/>
            <w:vAlign w:val="center"/>
            <w:hideMark/>
          </w:tcPr>
          <w:p w14:paraId="053BF978"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1</w:t>
            </w:r>
          </w:p>
        </w:tc>
        <w:tc>
          <w:tcPr>
            <w:tcW w:w="1470" w:type="dxa"/>
            <w:shd w:val="clear" w:color="auto" w:fill="auto"/>
            <w:vAlign w:val="center"/>
            <w:hideMark/>
          </w:tcPr>
          <w:p w14:paraId="68DE30B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7</w:t>
            </w:r>
          </w:p>
        </w:tc>
        <w:tc>
          <w:tcPr>
            <w:tcW w:w="1020" w:type="dxa"/>
            <w:shd w:val="clear" w:color="auto" w:fill="auto"/>
            <w:vAlign w:val="center"/>
            <w:hideMark/>
          </w:tcPr>
          <w:p w14:paraId="2F00625B" w14:textId="77777777" w:rsidR="004823CF" w:rsidRPr="00AD525B" w:rsidRDefault="004823CF" w:rsidP="004823CF">
            <w:pPr>
              <w:keepNext w:val="0"/>
              <w:keepLines w:val="0"/>
              <w:spacing w:after="0"/>
              <w:rPr>
                <w:color w:val="000000"/>
                <w:sz w:val="22"/>
                <w:szCs w:val="22"/>
                <w:lang w:eastAsia="ro-RO"/>
              </w:rPr>
            </w:pPr>
            <w:r w:rsidRPr="00AD525B">
              <w:rPr>
                <w:color w:val="000000"/>
                <w:sz w:val="22"/>
                <w:szCs w:val="22"/>
                <w:lang w:eastAsia="ro-RO"/>
              </w:rPr>
              <w:t>30</w:t>
            </w:r>
          </w:p>
        </w:tc>
      </w:tr>
      <w:tr w:rsidR="00492D8C" w:rsidRPr="00AD525B" w14:paraId="6C314E67" w14:textId="77777777" w:rsidTr="00492D8C">
        <w:trPr>
          <w:trHeight w:val="315"/>
          <w:jc w:val="center"/>
        </w:trPr>
        <w:tc>
          <w:tcPr>
            <w:tcW w:w="717" w:type="dxa"/>
            <w:shd w:val="clear" w:color="auto" w:fill="auto"/>
            <w:noWrap/>
            <w:vAlign w:val="bottom"/>
            <w:hideMark/>
          </w:tcPr>
          <w:p w14:paraId="2EE8F238" w14:textId="77777777" w:rsidR="004823CF" w:rsidRPr="00AD525B" w:rsidRDefault="004823CF" w:rsidP="004823CF">
            <w:pPr>
              <w:keepNext w:val="0"/>
              <w:keepLines w:val="0"/>
              <w:spacing w:after="0"/>
              <w:rPr>
                <w:color w:val="000000"/>
                <w:sz w:val="22"/>
                <w:szCs w:val="22"/>
                <w:lang w:eastAsia="ro-RO"/>
              </w:rPr>
            </w:pPr>
          </w:p>
        </w:tc>
        <w:tc>
          <w:tcPr>
            <w:tcW w:w="3512" w:type="dxa"/>
            <w:shd w:val="clear" w:color="auto" w:fill="auto"/>
            <w:noWrap/>
            <w:vAlign w:val="bottom"/>
            <w:hideMark/>
          </w:tcPr>
          <w:p w14:paraId="39A12CC1" w14:textId="77777777" w:rsidR="004823CF" w:rsidRPr="00AD525B" w:rsidRDefault="004823CF" w:rsidP="004823CF">
            <w:pPr>
              <w:keepNext w:val="0"/>
              <w:keepLines w:val="0"/>
              <w:spacing w:after="0"/>
              <w:jc w:val="left"/>
              <w:rPr>
                <w:sz w:val="22"/>
                <w:szCs w:val="22"/>
                <w:lang w:eastAsia="ro-RO"/>
              </w:rPr>
            </w:pPr>
          </w:p>
        </w:tc>
        <w:tc>
          <w:tcPr>
            <w:tcW w:w="1436" w:type="dxa"/>
            <w:shd w:val="clear" w:color="auto" w:fill="auto"/>
            <w:noWrap/>
            <w:vAlign w:val="bottom"/>
            <w:hideMark/>
          </w:tcPr>
          <w:p w14:paraId="773EBCDB" w14:textId="77777777" w:rsidR="004823CF" w:rsidRPr="00AD525B" w:rsidRDefault="004823CF" w:rsidP="004823CF">
            <w:pPr>
              <w:keepNext w:val="0"/>
              <w:keepLines w:val="0"/>
              <w:spacing w:after="0"/>
              <w:jc w:val="left"/>
              <w:rPr>
                <w:b/>
                <w:bCs/>
                <w:color w:val="000000"/>
                <w:sz w:val="22"/>
                <w:szCs w:val="22"/>
                <w:lang w:eastAsia="ro-RO"/>
              </w:rPr>
            </w:pPr>
            <w:r w:rsidRPr="00AD525B">
              <w:rPr>
                <w:b/>
                <w:bCs/>
                <w:color w:val="000000"/>
                <w:sz w:val="22"/>
                <w:szCs w:val="22"/>
                <w:lang w:eastAsia="ro-RO"/>
              </w:rPr>
              <w:t xml:space="preserve">Total </w:t>
            </w:r>
          </w:p>
        </w:tc>
        <w:tc>
          <w:tcPr>
            <w:tcW w:w="1518" w:type="dxa"/>
            <w:shd w:val="clear" w:color="auto" w:fill="auto"/>
            <w:noWrap/>
            <w:vAlign w:val="bottom"/>
            <w:hideMark/>
          </w:tcPr>
          <w:p w14:paraId="3CE0081B" w14:textId="77777777" w:rsidR="004823CF" w:rsidRPr="00AD525B" w:rsidRDefault="004823CF" w:rsidP="004823CF">
            <w:pPr>
              <w:keepNext w:val="0"/>
              <w:keepLines w:val="0"/>
              <w:spacing w:after="0"/>
              <w:jc w:val="right"/>
              <w:rPr>
                <w:b/>
                <w:bCs/>
                <w:color w:val="000000"/>
                <w:sz w:val="22"/>
                <w:szCs w:val="22"/>
                <w:lang w:eastAsia="ro-RO"/>
              </w:rPr>
            </w:pPr>
            <w:r w:rsidRPr="00AD525B">
              <w:rPr>
                <w:b/>
                <w:bCs/>
                <w:color w:val="000000"/>
                <w:sz w:val="22"/>
                <w:szCs w:val="22"/>
                <w:lang w:eastAsia="ro-RO"/>
              </w:rPr>
              <w:t>1127</w:t>
            </w:r>
          </w:p>
        </w:tc>
        <w:tc>
          <w:tcPr>
            <w:tcW w:w="817" w:type="dxa"/>
            <w:shd w:val="clear" w:color="auto" w:fill="auto"/>
            <w:noWrap/>
            <w:vAlign w:val="bottom"/>
            <w:hideMark/>
          </w:tcPr>
          <w:p w14:paraId="79A3D909" w14:textId="77777777" w:rsidR="004823CF" w:rsidRPr="00AD525B" w:rsidRDefault="004823CF" w:rsidP="004823CF">
            <w:pPr>
              <w:keepNext w:val="0"/>
              <w:keepLines w:val="0"/>
              <w:spacing w:after="0"/>
              <w:jc w:val="right"/>
              <w:rPr>
                <w:b/>
                <w:bCs/>
                <w:color w:val="000000"/>
                <w:sz w:val="22"/>
                <w:szCs w:val="22"/>
                <w:lang w:eastAsia="ro-RO"/>
              </w:rPr>
            </w:pPr>
          </w:p>
        </w:tc>
        <w:tc>
          <w:tcPr>
            <w:tcW w:w="1470" w:type="dxa"/>
            <w:shd w:val="clear" w:color="auto" w:fill="auto"/>
            <w:noWrap/>
            <w:vAlign w:val="bottom"/>
            <w:hideMark/>
          </w:tcPr>
          <w:p w14:paraId="1DCA1752" w14:textId="77777777" w:rsidR="004823CF" w:rsidRPr="00AD525B" w:rsidRDefault="004823CF" w:rsidP="004823CF">
            <w:pPr>
              <w:keepNext w:val="0"/>
              <w:keepLines w:val="0"/>
              <w:spacing w:after="0"/>
              <w:jc w:val="left"/>
              <w:rPr>
                <w:sz w:val="22"/>
                <w:szCs w:val="22"/>
                <w:lang w:eastAsia="ro-RO"/>
              </w:rPr>
            </w:pPr>
          </w:p>
        </w:tc>
        <w:tc>
          <w:tcPr>
            <w:tcW w:w="1020" w:type="dxa"/>
            <w:shd w:val="clear" w:color="auto" w:fill="auto"/>
            <w:noWrap/>
            <w:vAlign w:val="bottom"/>
            <w:hideMark/>
          </w:tcPr>
          <w:p w14:paraId="6CED71BD" w14:textId="77777777" w:rsidR="004823CF" w:rsidRPr="00AD525B" w:rsidRDefault="004823CF" w:rsidP="004823CF">
            <w:pPr>
              <w:keepNext w:val="0"/>
              <w:keepLines w:val="0"/>
              <w:spacing w:after="0"/>
              <w:jc w:val="left"/>
              <w:rPr>
                <w:sz w:val="22"/>
                <w:szCs w:val="22"/>
                <w:lang w:eastAsia="ro-RO"/>
              </w:rPr>
            </w:pPr>
          </w:p>
        </w:tc>
      </w:tr>
    </w:tbl>
    <w:p w14:paraId="26C11362" w14:textId="677070BD" w:rsidR="002C5D02" w:rsidRPr="00AD525B" w:rsidRDefault="002C5D02" w:rsidP="00412A27">
      <w:pPr>
        <w:keepNext w:val="0"/>
        <w:keepLines w:val="0"/>
        <w:spacing w:after="0"/>
        <w:jc w:val="left"/>
        <w:rPr>
          <w:rFonts w:eastAsiaTheme="minorEastAsia"/>
          <w:sz w:val="24"/>
          <w:szCs w:val="24"/>
          <w14:ligatures w14:val="standardContextual"/>
        </w:rPr>
      </w:pPr>
    </w:p>
    <w:p w14:paraId="3C2C1F16" w14:textId="2A9E1737" w:rsidR="00A8621D" w:rsidRPr="00AD525B" w:rsidRDefault="002C5D02" w:rsidP="00412A27">
      <w:pPr>
        <w:keepNext w:val="0"/>
        <w:keepLines w:val="0"/>
        <w:spacing w:after="0"/>
        <w:jc w:val="left"/>
        <w:rPr>
          <w:kern w:val="2"/>
          <w:sz w:val="24"/>
          <w:szCs w:val="24"/>
          <w14:ligatures w14:val="standardContextual"/>
        </w:rPr>
      </w:pPr>
      <w:r w:rsidRPr="00AD525B">
        <w:rPr>
          <w:kern w:val="2"/>
          <w:sz w:val="24"/>
          <w:szCs w:val="24"/>
          <w14:ligatures w14:val="standardContextual"/>
        </w:rPr>
        <w:br w:type="page"/>
      </w:r>
    </w:p>
    <w:p w14:paraId="581164FA" w14:textId="05303DC5" w:rsidR="00A8621D" w:rsidRPr="00AD525B" w:rsidRDefault="00E81B8B" w:rsidP="00412A27">
      <w:pPr>
        <w:spacing w:after="0"/>
        <w:rPr>
          <w:sz w:val="24"/>
          <w:szCs w:val="24"/>
        </w:rPr>
      </w:pPr>
      <w:r w:rsidRPr="00AD525B">
        <w:rPr>
          <w:b/>
          <w:sz w:val="24"/>
          <w:szCs w:val="24"/>
        </w:rPr>
        <w:lastRenderedPageBreak/>
        <w:t>ANEXA NR. 10</w:t>
      </w:r>
      <w:r w:rsidRPr="00AD525B">
        <w:rPr>
          <w:sz w:val="24"/>
          <w:szCs w:val="24"/>
        </w:rPr>
        <w:t xml:space="preserve"> </w:t>
      </w:r>
      <w:r w:rsidR="002C5D02" w:rsidRPr="00AD525B">
        <w:rPr>
          <w:sz w:val="24"/>
          <w:szCs w:val="24"/>
        </w:rPr>
        <w:t>la caietul de sarcini</w:t>
      </w:r>
    </w:p>
    <w:p w14:paraId="2E5BA483" w14:textId="26148C55" w:rsidR="00A8621D" w:rsidRPr="00AD525B" w:rsidRDefault="00A8621D" w:rsidP="00412A27">
      <w:pPr>
        <w:pStyle w:val="NormalWeb"/>
        <w:spacing w:before="0" w:beforeAutospacing="0" w:after="0" w:afterAutospacing="0"/>
        <w:jc w:val="both"/>
        <w:rPr>
          <w:lang w:val="ro-RO"/>
        </w:rPr>
      </w:pPr>
      <w:r w:rsidRPr="00AD525B">
        <w:rPr>
          <w:lang w:val="ro-RO"/>
        </w:rPr>
        <w:t xml:space="preserve">Căile publice rutiere pe care se execută </w:t>
      </w:r>
      <w:r w:rsidRPr="00AD525B">
        <w:rPr>
          <w:b/>
          <w:lang w:val="ro-RO"/>
        </w:rPr>
        <w:t>curățarea mecanizată a zăpezii,</w:t>
      </w:r>
      <w:r w:rsidRPr="00AD525B">
        <w:rPr>
          <w:lang w:val="ro-RO"/>
        </w:rPr>
        <w:t xml:space="preserve"> incluzând podurile</w:t>
      </w:r>
      <w:r w:rsidR="004C1A05" w:rsidRPr="00AD525B">
        <w:rPr>
          <w:lang w:val="ro-RO"/>
        </w:rPr>
        <w:t>, pasajele</w:t>
      </w:r>
      <w:r w:rsidR="00D50F0F" w:rsidRPr="00AD525B">
        <w:rPr>
          <w:lang w:val="ro-RO"/>
        </w:rPr>
        <w:t xml:space="preserve">, </w:t>
      </w:r>
      <w:r w:rsidRPr="00AD525B">
        <w:rPr>
          <w:lang w:val="ro-RO"/>
        </w:rPr>
        <w:t>parcările</w:t>
      </w:r>
      <w:r w:rsidR="00D50F0F" w:rsidRPr="00AD525B">
        <w:rPr>
          <w:lang w:val="ro-RO"/>
        </w:rPr>
        <w:t xml:space="preserve"> și stațiile publice</w:t>
      </w:r>
    </w:p>
    <w:p w14:paraId="7D5853D8" w14:textId="77777777" w:rsidR="00BE0A8E" w:rsidRPr="00AD525B" w:rsidRDefault="00BE0A8E" w:rsidP="00412A27">
      <w:pPr>
        <w:pStyle w:val="NormalWeb"/>
        <w:spacing w:before="0" w:beforeAutospacing="0" w:after="0" w:afterAutospacing="0"/>
        <w:jc w:val="both"/>
        <w:rPr>
          <w:lang w:val="ro-RO"/>
        </w:rPr>
      </w:pPr>
    </w:p>
    <w:p w14:paraId="3B275411" w14:textId="164771E1" w:rsidR="00BE0A8E" w:rsidRPr="00AD525B" w:rsidRDefault="00243E6A" w:rsidP="00412A27">
      <w:pPr>
        <w:pStyle w:val="NormalWeb"/>
        <w:spacing w:before="0" w:beforeAutospacing="0" w:after="0" w:afterAutospacing="0"/>
        <w:jc w:val="both"/>
        <w:rPr>
          <w:b/>
          <w:lang w:val="ro-RO"/>
        </w:rPr>
      </w:pPr>
      <w:r w:rsidRPr="00AD525B">
        <w:rPr>
          <w:b/>
          <w:lang w:val="ro-RO"/>
        </w:rPr>
        <w:t>ANEXA NR. 10</w:t>
      </w:r>
      <w:r w:rsidRPr="00AD525B">
        <w:rPr>
          <w:lang w:val="ro-RO"/>
        </w:rPr>
        <w:t xml:space="preserve"> </w:t>
      </w:r>
      <w:r w:rsidR="009A19B8">
        <w:rPr>
          <w:b/>
          <w:lang w:val="ro-RO"/>
        </w:rPr>
        <w:t>A. m</w:t>
      </w:r>
      <w:r w:rsidR="00BE0A8E" w:rsidRPr="00AD525B">
        <w:rPr>
          <w:b/>
          <w:lang w:val="ro-RO"/>
        </w:rPr>
        <w:t>unicipiul Sfântu Gheorghe</w:t>
      </w:r>
    </w:p>
    <w:p w14:paraId="0CC2F954" w14:textId="1AC95323" w:rsidR="00A8621D" w:rsidRPr="00AD525B" w:rsidRDefault="00B50415" w:rsidP="00412A27">
      <w:pPr>
        <w:pStyle w:val="NormalWeb"/>
        <w:spacing w:before="0" w:beforeAutospacing="0" w:after="0" w:afterAutospacing="0"/>
        <w:jc w:val="both"/>
        <w:rPr>
          <w:lang w:val="ro-RO"/>
        </w:rPr>
      </w:pPr>
      <w:r w:rsidRPr="00AD525B">
        <w:rPr>
          <w:b/>
          <w:lang w:val="ro-RO"/>
        </w:rPr>
        <w:t>10</w:t>
      </w:r>
      <w:r w:rsidR="00A8621D" w:rsidRPr="00AD525B">
        <w:rPr>
          <w:b/>
          <w:lang w:val="ro-RO"/>
        </w:rPr>
        <w:t>.1.</w:t>
      </w:r>
      <w:r w:rsidR="00521A1C" w:rsidRPr="00AD525B">
        <w:rPr>
          <w:b/>
          <w:lang w:val="ro-RO"/>
        </w:rPr>
        <w:t>A</w:t>
      </w:r>
      <w:r w:rsidR="00A8621D" w:rsidRPr="00AD525B">
        <w:rPr>
          <w:lang w:val="ro-RO"/>
        </w:rPr>
        <w:t xml:space="preserve"> </w:t>
      </w:r>
      <w:r w:rsidR="00521A1C" w:rsidRPr="00AD525B">
        <w:rPr>
          <w:lang w:val="ro-RO"/>
        </w:rPr>
        <w:t xml:space="preserve">- </w:t>
      </w:r>
      <w:r w:rsidR="00A8621D" w:rsidRPr="00AD525B">
        <w:rPr>
          <w:lang w:val="ro-RO"/>
        </w:rPr>
        <w:t>Căile publice rutiere</w:t>
      </w:r>
      <w:bookmarkStart w:id="30" w:name="_Hlk189749140"/>
      <w:r w:rsidR="00A8621D" w:rsidRPr="00AD525B">
        <w:rPr>
          <w:lang w:val="ro-RO"/>
        </w:rPr>
        <w:t xml:space="preserve">, cu </w:t>
      </w:r>
      <w:r w:rsidR="00A8621D" w:rsidRPr="00AD525B">
        <w:rPr>
          <w:b/>
          <w:u w:val="single"/>
          <w:lang w:val="ro-RO"/>
        </w:rPr>
        <w:t>grad de prioritate 1</w:t>
      </w:r>
      <w:bookmarkEnd w:id="30"/>
      <w:r w:rsidR="00A8621D" w:rsidRPr="00AD525B">
        <w:rPr>
          <w:lang w:val="ro-RO"/>
        </w:rPr>
        <w:t>, pe care se execută curățarea mecanizată a zăpezii</w:t>
      </w:r>
    </w:p>
    <w:tbl>
      <w:tblPr>
        <w:tblW w:w="8960" w:type="dxa"/>
        <w:jc w:val="center"/>
        <w:tblLook w:val="04A0" w:firstRow="1" w:lastRow="0" w:firstColumn="1" w:lastColumn="0" w:noHBand="0" w:noVBand="1"/>
      </w:tblPr>
      <w:tblGrid>
        <w:gridCol w:w="940"/>
        <w:gridCol w:w="3160"/>
        <w:gridCol w:w="1180"/>
        <w:gridCol w:w="1300"/>
        <w:gridCol w:w="2380"/>
      </w:tblGrid>
      <w:tr w:rsidR="00492D8C" w:rsidRPr="00AD525B" w14:paraId="7351DCAD" w14:textId="77777777" w:rsidTr="00492D8C">
        <w:trPr>
          <w:trHeight w:val="478"/>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767C0" w14:textId="77777777" w:rsidR="00492D8C" w:rsidRPr="00AD525B" w:rsidRDefault="00492D8C" w:rsidP="00581BB6">
            <w:pPr>
              <w:keepNext w:val="0"/>
              <w:keepLines w:val="0"/>
              <w:spacing w:after="0"/>
              <w:jc w:val="center"/>
              <w:rPr>
                <w:b/>
                <w:bCs/>
                <w:color w:val="000000"/>
                <w:sz w:val="22"/>
                <w:szCs w:val="22"/>
                <w:lang w:eastAsia="ro-RO"/>
              </w:rPr>
            </w:pPr>
            <w:r w:rsidRPr="00AD525B">
              <w:rPr>
                <w:b/>
                <w:bCs/>
                <w:color w:val="000000"/>
                <w:sz w:val="22"/>
                <w:szCs w:val="22"/>
                <w:lang w:eastAsia="ro-RO"/>
              </w:rPr>
              <w:t>Nr.</w:t>
            </w:r>
          </w:p>
        </w:tc>
        <w:tc>
          <w:tcPr>
            <w:tcW w:w="3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40C29" w14:textId="77777777" w:rsidR="00492D8C" w:rsidRPr="00AD525B" w:rsidRDefault="00492D8C" w:rsidP="00581BB6">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6058DD" w14:textId="77777777" w:rsidR="00492D8C" w:rsidRPr="00AD525B" w:rsidRDefault="00492D8C" w:rsidP="00581BB6">
            <w:pPr>
              <w:keepNext w:val="0"/>
              <w:keepLines w:val="0"/>
              <w:spacing w:after="0"/>
              <w:jc w:val="center"/>
              <w:rPr>
                <w:b/>
                <w:bCs/>
                <w:color w:val="000000"/>
                <w:sz w:val="22"/>
                <w:szCs w:val="22"/>
                <w:lang w:eastAsia="ro-RO"/>
              </w:rPr>
            </w:pPr>
            <w:r w:rsidRPr="00AD525B">
              <w:rPr>
                <w:b/>
                <w:bCs/>
                <w:color w:val="000000"/>
                <w:sz w:val="22"/>
                <w:szCs w:val="22"/>
                <w:lang w:eastAsia="ro-RO"/>
              </w:rPr>
              <w:t>Dimensiuni</w:t>
            </w:r>
          </w:p>
          <w:p w14:paraId="56E371CF" w14:textId="7A3DF391" w:rsidR="00492D8C" w:rsidRPr="00AD525B" w:rsidRDefault="00492D8C" w:rsidP="00581BB6">
            <w:pPr>
              <w:spacing w:after="0"/>
              <w:jc w:val="center"/>
              <w:rPr>
                <w:b/>
                <w:bCs/>
                <w:color w:val="000000"/>
                <w:sz w:val="22"/>
                <w:szCs w:val="22"/>
                <w:lang w:eastAsia="ro-RO"/>
              </w:rPr>
            </w:pPr>
            <w:r w:rsidRPr="00AD525B">
              <w:rPr>
                <w:b/>
                <w:bCs/>
                <w:color w:val="000000"/>
                <w:sz w:val="22"/>
                <w:szCs w:val="22"/>
                <w:lang w:eastAsia="ro-RO"/>
              </w:rPr>
              <w:t>tronson arteră/stradă</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920835" w14:textId="77777777" w:rsidR="00492D8C" w:rsidRPr="00AD525B" w:rsidRDefault="00492D8C" w:rsidP="00581BB6">
            <w:pPr>
              <w:keepNext w:val="0"/>
              <w:keepLines w:val="0"/>
              <w:spacing w:after="0"/>
              <w:jc w:val="center"/>
              <w:rPr>
                <w:b/>
                <w:bCs/>
                <w:color w:val="000000"/>
                <w:sz w:val="22"/>
                <w:szCs w:val="22"/>
                <w:lang w:eastAsia="ro-RO"/>
              </w:rPr>
            </w:pPr>
            <w:r w:rsidRPr="00AD525B">
              <w:rPr>
                <w:b/>
                <w:bCs/>
                <w:color w:val="000000"/>
                <w:sz w:val="22"/>
                <w:szCs w:val="22"/>
                <w:lang w:eastAsia="ro-RO"/>
              </w:rPr>
              <w:t>Suprafața deszăpezită/ trecere</w:t>
            </w:r>
          </w:p>
        </w:tc>
      </w:tr>
      <w:tr w:rsidR="00492D8C" w:rsidRPr="00AD525B" w14:paraId="03533EA3" w14:textId="77777777" w:rsidTr="00492D8C">
        <w:trPr>
          <w:trHeight w:val="551"/>
          <w:jc w:val="center"/>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6932F87E" w14:textId="77777777" w:rsidR="00492D8C" w:rsidRPr="00AD525B" w:rsidRDefault="00492D8C" w:rsidP="00581BB6">
            <w:pPr>
              <w:keepNext w:val="0"/>
              <w:keepLines w:val="0"/>
              <w:spacing w:after="0"/>
              <w:jc w:val="left"/>
              <w:rPr>
                <w:b/>
                <w:bCs/>
                <w:color w:val="000000"/>
                <w:sz w:val="22"/>
                <w:szCs w:val="22"/>
                <w:lang w:eastAsia="ro-RO"/>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14:paraId="6373EDFC" w14:textId="77777777" w:rsidR="00492D8C" w:rsidRPr="00AD525B" w:rsidRDefault="00492D8C" w:rsidP="00581BB6">
            <w:pPr>
              <w:keepNext w:val="0"/>
              <w:keepLines w:val="0"/>
              <w:spacing w:after="0"/>
              <w:jc w:val="left"/>
              <w:rPr>
                <w:b/>
                <w:bCs/>
                <w:color w:val="000000"/>
                <w:sz w:val="22"/>
                <w:szCs w:val="22"/>
                <w:lang w:eastAsia="ro-RO"/>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6CE4E" w14:textId="77777777" w:rsidR="00492D8C" w:rsidRPr="00AD525B" w:rsidRDefault="00492D8C" w:rsidP="00581BB6">
            <w:pPr>
              <w:keepNext w:val="0"/>
              <w:keepLines w:val="0"/>
              <w:spacing w:after="0"/>
              <w:jc w:val="center"/>
              <w:rPr>
                <w:b/>
                <w:bCs/>
                <w:color w:val="000000"/>
                <w:sz w:val="22"/>
                <w:szCs w:val="22"/>
                <w:lang w:eastAsia="ro-RO"/>
              </w:rPr>
            </w:pPr>
            <w:r w:rsidRPr="00AD525B">
              <w:rPr>
                <w:b/>
                <w:bCs/>
                <w:color w:val="000000"/>
                <w:sz w:val="22"/>
                <w:szCs w:val="22"/>
                <w:lang w:eastAsia="ro-RO"/>
              </w:rPr>
              <w:t>lungime</w:t>
            </w:r>
          </w:p>
          <w:p w14:paraId="717DD22E" w14:textId="7F756484" w:rsidR="00492D8C" w:rsidRPr="00AD525B" w:rsidRDefault="00492D8C" w:rsidP="00581BB6">
            <w:pPr>
              <w:spacing w:after="0"/>
              <w:jc w:val="center"/>
              <w:rPr>
                <w:b/>
                <w:bCs/>
                <w:color w:val="000000"/>
                <w:sz w:val="22"/>
                <w:szCs w:val="22"/>
                <w:lang w:eastAsia="ro-RO"/>
              </w:rPr>
            </w:pPr>
            <w:r w:rsidRPr="00AD525B">
              <w:rPr>
                <w:b/>
                <w:bCs/>
                <w:color w:val="000000"/>
                <w:sz w:val="22"/>
                <w:szCs w:val="22"/>
                <w:lang w:eastAsia="ro-RO"/>
              </w:rPr>
              <w:t>(m)</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3D271" w14:textId="77777777" w:rsidR="00492D8C" w:rsidRPr="00AD525B" w:rsidRDefault="00492D8C" w:rsidP="00581BB6">
            <w:pPr>
              <w:keepNext w:val="0"/>
              <w:keepLines w:val="0"/>
              <w:spacing w:after="0"/>
              <w:jc w:val="center"/>
              <w:rPr>
                <w:b/>
                <w:bCs/>
                <w:color w:val="000000"/>
                <w:sz w:val="22"/>
                <w:szCs w:val="22"/>
                <w:lang w:eastAsia="ro-RO"/>
              </w:rPr>
            </w:pPr>
            <w:r w:rsidRPr="00AD525B">
              <w:rPr>
                <w:b/>
                <w:bCs/>
                <w:color w:val="000000"/>
                <w:sz w:val="22"/>
                <w:szCs w:val="22"/>
                <w:lang w:eastAsia="ro-RO"/>
              </w:rPr>
              <w:t>lățime</w:t>
            </w:r>
          </w:p>
          <w:p w14:paraId="02F535A9" w14:textId="3F2D0481" w:rsidR="00492D8C" w:rsidRPr="00AD525B" w:rsidRDefault="00492D8C" w:rsidP="00581BB6">
            <w:pPr>
              <w:spacing w:after="0"/>
              <w:jc w:val="center"/>
              <w:rPr>
                <w:b/>
                <w:bCs/>
                <w:color w:val="000000"/>
                <w:sz w:val="22"/>
                <w:szCs w:val="22"/>
                <w:lang w:eastAsia="ro-RO"/>
              </w:rPr>
            </w:pPr>
            <w:r w:rsidRPr="00AD525B">
              <w:rPr>
                <w:b/>
                <w:bCs/>
                <w:color w:val="000000"/>
                <w:sz w:val="22"/>
                <w:szCs w:val="22"/>
                <w:lang w:eastAsia="ro-RO"/>
              </w:rPr>
              <w:t>(m)</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4184D1E" w14:textId="77777777" w:rsidR="00492D8C" w:rsidRPr="00AD525B" w:rsidRDefault="00492D8C" w:rsidP="00581BB6">
            <w:pPr>
              <w:keepNext w:val="0"/>
              <w:keepLines w:val="0"/>
              <w:spacing w:after="0"/>
              <w:jc w:val="left"/>
              <w:rPr>
                <w:b/>
                <w:bCs/>
                <w:color w:val="000000"/>
                <w:sz w:val="22"/>
                <w:szCs w:val="22"/>
                <w:lang w:eastAsia="ro-RO"/>
              </w:rPr>
            </w:pPr>
          </w:p>
        </w:tc>
      </w:tr>
      <w:tr w:rsidR="00581BB6" w:rsidRPr="00AD525B" w14:paraId="36C8E95C" w14:textId="77777777" w:rsidTr="00492D8C">
        <w:trPr>
          <w:trHeight w:val="315"/>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6AB38"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w:t>
            </w:r>
          </w:p>
        </w:tc>
        <w:tc>
          <w:tcPr>
            <w:tcW w:w="316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32035996"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str. 1Decembrie 1918</w:t>
            </w:r>
          </w:p>
        </w:tc>
        <w:tc>
          <w:tcPr>
            <w:tcW w:w="118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4590ABF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2020</w:t>
            </w:r>
          </w:p>
        </w:tc>
        <w:tc>
          <w:tcPr>
            <w:tcW w:w="130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5A218F0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w:t>
            </w:r>
          </w:p>
        </w:tc>
        <w:tc>
          <w:tcPr>
            <w:tcW w:w="238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5478BBC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24240</w:t>
            </w:r>
          </w:p>
        </w:tc>
      </w:tr>
      <w:tr w:rsidR="00581BB6" w:rsidRPr="00AD525B" w14:paraId="24BF6FD2" w14:textId="77777777" w:rsidTr="00492D8C">
        <w:trPr>
          <w:trHeight w:val="315"/>
          <w:jc w:val="center"/>
        </w:trPr>
        <w:tc>
          <w:tcPr>
            <w:tcW w:w="9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4AD3202"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2</w:t>
            </w:r>
          </w:p>
        </w:tc>
        <w:tc>
          <w:tcPr>
            <w:tcW w:w="3160" w:type="dxa"/>
            <w:tcBorders>
              <w:top w:val="single" w:sz="4" w:space="0" w:color="auto"/>
              <w:left w:val="nil"/>
              <w:bottom w:val="single" w:sz="8" w:space="0" w:color="auto"/>
              <w:right w:val="single" w:sz="8" w:space="0" w:color="auto"/>
            </w:tcBorders>
            <w:shd w:val="clear" w:color="FFFFCC" w:fill="FFFFFF"/>
            <w:noWrap/>
            <w:vAlign w:val="center"/>
            <w:hideMark/>
          </w:tcPr>
          <w:p w14:paraId="13644A6D"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Bem József</w:t>
            </w:r>
          </w:p>
        </w:tc>
        <w:tc>
          <w:tcPr>
            <w:tcW w:w="1180" w:type="dxa"/>
            <w:tcBorders>
              <w:top w:val="single" w:sz="4" w:space="0" w:color="auto"/>
              <w:left w:val="nil"/>
              <w:bottom w:val="single" w:sz="8" w:space="0" w:color="auto"/>
              <w:right w:val="single" w:sz="8" w:space="0" w:color="auto"/>
            </w:tcBorders>
            <w:shd w:val="clear" w:color="FFFFCC" w:fill="FFFFFF"/>
            <w:noWrap/>
            <w:vAlign w:val="center"/>
            <w:hideMark/>
          </w:tcPr>
          <w:p w14:paraId="0987E6F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210</w:t>
            </w:r>
          </w:p>
        </w:tc>
        <w:tc>
          <w:tcPr>
            <w:tcW w:w="1300" w:type="dxa"/>
            <w:tcBorders>
              <w:top w:val="single" w:sz="4" w:space="0" w:color="auto"/>
              <w:left w:val="nil"/>
              <w:bottom w:val="single" w:sz="8" w:space="0" w:color="auto"/>
              <w:right w:val="single" w:sz="8" w:space="0" w:color="auto"/>
            </w:tcBorders>
            <w:shd w:val="clear" w:color="FFFFCC" w:fill="FFFFFF"/>
            <w:noWrap/>
            <w:vAlign w:val="center"/>
            <w:hideMark/>
          </w:tcPr>
          <w:p w14:paraId="3DB3F0B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w:t>
            </w:r>
          </w:p>
        </w:tc>
        <w:tc>
          <w:tcPr>
            <w:tcW w:w="2380" w:type="dxa"/>
            <w:tcBorders>
              <w:top w:val="single" w:sz="4" w:space="0" w:color="auto"/>
              <w:left w:val="nil"/>
              <w:bottom w:val="single" w:sz="8" w:space="0" w:color="auto"/>
              <w:right w:val="single" w:sz="8" w:space="0" w:color="auto"/>
            </w:tcBorders>
            <w:shd w:val="clear" w:color="FFFFCC" w:fill="FFFFFF"/>
            <w:noWrap/>
            <w:vAlign w:val="center"/>
            <w:hideMark/>
          </w:tcPr>
          <w:p w14:paraId="3B2565C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2100</w:t>
            </w:r>
          </w:p>
        </w:tc>
      </w:tr>
      <w:tr w:rsidR="00581BB6" w:rsidRPr="00AD525B" w14:paraId="77E776CD"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5F3198EA"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3</w:t>
            </w:r>
          </w:p>
        </w:tc>
        <w:tc>
          <w:tcPr>
            <w:tcW w:w="3160" w:type="dxa"/>
            <w:tcBorders>
              <w:top w:val="nil"/>
              <w:left w:val="nil"/>
              <w:bottom w:val="single" w:sz="8" w:space="0" w:color="auto"/>
              <w:right w:val="single" w:sz="8" w:space="0" w:color="auto"/>
            </w:tcBorders>
            <w:shd w:val="clear" w:color="auto" w:fill="auto"/>
            <w:vAlign w:val="center"/>
            <w:hideMark/>
          </w:tcPr>
          <w:p w14:paraId="0CC429BE"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Berzei</w:t>
            </w:r>
          </w:p>
        </w:tc>
        <w:tc>
          <w:tcPr>
            <w:tcW w:w="1180" w:type="dxa"/>
            <w:tcBorders>
              <w:top w:val="nil"/>
              <w:left w:val="nil"/>
              <w:bottom w:val="single" w:sz="8" w:space="0" w:color="auto"/>
              <w:right w:val="single" w:sz="8" w:space="0" w:color="auto"/>
            </w:tcBorders>
            <w:shd w:val="clear" w:color="auto" w:fill="auto"/>
            <w:vAlign w:val="center"/>
            <w:hideMark/>
          </w:tcPr>
          <w:p w14:paraId="5C82249B"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366</w:t>
            </w:r>
          </w:p>
        </w:tc>
        <w:tc>
          <w:tcPr>
            <w:tcW w:w="1300" w:type="dxa"/>
            <w:tcBorders>
              <w:top w:val="nil"/>
              <w:left w:val="nil"/>
              <w:bottom w:val="single" w:sz="8" w:space="0" w:color="auto"/>
              <w:right w:val="single" w:sz="8" w:space="0" w:color="auto"/>
            </w:tcBorders>
            <w:shd w:val="clear" w:color="auto" w:fill="auto"/>
            <w:vAlign w:val="center"/>
            <w:hideMark/>
          </w:tcPr>
          <w:p w14:paraId="07C32C33"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8</w:t>
            </w:r>
          </w:p>
        </w:tc>
        <w:tc>
          <w:tcPr>
            <w:tcW w:w="2380" w:type="dxa"/>
            <w:tcBorders>
              <w:top w:val="nil"/>
              <w:left w:val="nil"/>
              <w:bottom w:val="single" w:sz="8" w:space="0" w:color="auto"/>
              <w:right w:val="single" w:sz="8" w:space="0" w:color="auto"/>
            </w:tcBorders>
            <w:shd w:val="clear" w:color="auto" w:fill="auto"/>
            <w:vAlign w:val="center"/>
            <w:hideMark/>
          </w:tcPr>
          <w:p w14:paraId="6583447E"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3294</w:t>
            </w:r>
          </w:p>
        </w:tc>
      </w:tr>
      <w:tr w:rsidR="00581BB6" w:rsidRPr="00AD525B" w14:paraId="39B73C25"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05C59F4C"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4</w:t>
            </w:r>
          </w:p>
        </w:tc>
        <w:tc>
          <w:tcPr>
            <w:tcW w:w="3160" w:type="dxa"/>
            <w:tcBorders>
              <w:top w:val="nil"/>
              <w:left w:val="nil"/>
              <w:bottom w:val="single" w:sz="8" w:space="0" w:color="auto"/>
              <w:right w:val="single" w:sz="8" w:space="0" w:color="auto"/>
            </w:tcBorders>
            <w:shd w:val="clear" w:color="FFFFCC" w:fill="FFFFFF"/>
            <w:noWrap/>
            <w:vAlign w:val="center"/>
            <w:hideMark/>
          </w:tcPr>
          <w:p w14:paraId="097CCDCD"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Ciucului</w:t>
            </w:r>
          </w:p>
        </w:tc>
        <w:tc>
          <w:tcPr>
            <w:tcW w:w="1180" w:type="dxa"/>
            <w:tcBorders>
              <w:top w:val="nil"/>
              <w:left w:val="nil"/>
              <w:bottom w:val="single" w:sz="8" w:space="0" w:color="auto"/>
              <w:right w:val="single" w:sz="8" w:space="0" w:color="auto"/>
            </w:tcBorders>
            <w:shd w:val="clear" w:color="FFFFCC" w:fill="FFFFFF"/>
            <w:noWrap/>
            <w:vAlign w:val="center"/>
            <w:hideMark/>
          </w:tcPr>
          <w:p w14:paraId="13EFE4E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2700</w:t>
            </w:r>
          </w:p>
        </w:tc>
        <w:tc>
          <w:tcPr>
            <w:tcW w:w="1300" w:type="dxa"/>
            <w:tcBorders>
              <w:top w:val="nil"/>
              <w:left w:val="nil"/>
              <w:bottom w:val="single" w:sz="8" w:space="0" w:color="auto"/>
              <w:right w:val="single" w:sz="8" w:space="0" w:color="auto"/>
            </w:tcBorders>
            <w:shd w:val="clear" w:color="FFFFCC" w:fill="FFFFFF"/>
            <w:noWrap/>
            <w:vAlign w:val="center"/>
            <w:hideMark/>
          </w:tcPr>
          <w:p w14:paraId="752C301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hideMark/>
          </w:tcPr>
          <w:p w14:paraId="3B3D4CC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18900</w:t>
            </w:r>
          </w:p>
        </w:tc>
      </w:tr>
      <w:tr w:rsidR="00581BB6" w:rsidRPr="00AD525B" w14:paraId="5E069ADA" w14:textId="77777777" w:rsidTr="00492D8C">
        <w:trPr>
          <w:trHeight w:val="558"/>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458B26B7"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3160" w:type="dxa"/>
            <w:tcBorders>
              <w:top w:val="nil"/>
              <w:left w:val="nil"/>
              <w:bottom w:val="single" w:sz="8" w:space="0" w:color="auto"/>
              <w:right w:val="single" w:sz="8" w:space="0" w:color="auto"/>
            </w:tcBorders>
            <w:shd w:val="clear" w:color="FFFF00" w:fill="FFFFFF"/>
            <w:vAlign w:val="center"/>
            <w:hideMark/>
          </w:tcPr>
          <w:p w14:paraId="06591B11"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 xml:space="preserve"> Ciucului sens giratoriu SEPSI ARENA</w:t>
            </w:r>
          </w:p>
        </w:tc>
        <w:tc>
          <w:tcPr>
            <w:tcW w:w="1180" w:type="dxa"/>
            <w:tcBorders>
              <w:top w:val="nil"/>
              <w:left w:val="nil"/>
              <w:bottom w:val="single" w:sz="8" w:space="0" w:color="auto"/>
              <w:right w:val="single" w:sz="8" w:space="0" w:color="auto"/>
            </w:tcBorders>
            <w:shd w:val="clear" w:color="FFFF00" w:fill="FFFFFF"/>
            <w:noWrap/>
            <w:vAlign w:val="center"/>
            <w:hideMark/>
          </w:tcPr>
          <w:p w14:paraId="237013D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200</w:t>
            </w:r>
          </w:p>
        </w:tc>
        <w:tc>
          <w:tcPr>
            <w:tcW w:w="1300" w:type="dxa"/>
            <w:tcBorders>
              <w:top w:val="nil"/>
              <w:left w:val="nil"/>
              <w:bottom w:val="single" w:sz="8" w:space="0" w:color="auto"/>
              <w:right w:val="single" w:sz="8" w:space="0" w:color="auto"/>
            </w:tcBorders>
            <w:shd w:val="clear" w:color="FFFF00" w:fill="FFFFFF"/>
            <w:noWrap/>
            <w:vAlign w:val="center"/>
            <w:hideMark/>
          </w:tcPr>
          <w:p w14:paraId="1DB5456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00" w:fill="FFFFFF"/>
            <w:noWrap/>
            <w:vAlign w:val="center"/>
            <w:hideMark/>
          </w:tcPr>
          <w:p w14:paraId="4E34E37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1400</w:t>
            </w:r>
          </w:p>
        </w:tc>
      </w:tr>
      <w:tr w:rsidR="00581BB6" w:rsidRPr="00AD525B" w14:paraId="7C33C105" w14:textId="77777777" w:rsidTr="00492D8C">
        <w:trPr>
          <w:trHeight w:val="410"/>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3E6F8280"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6</w:t>
            </w:r>
          </w:p>
        </w:tc>
        <w:tc>
          <w:tcPr>
            <w:tcW w:w="3160" w:type="dxa"/>
            <w:tcBorders>
              <w:top w:val="nil"/>
              <w:left w:val="nil"/>
              <w:bottom w:val="single" w:sz="8" w:space="0" w:color="auto"/>
              <w:right w:val="single" w:sz="8" w:space="0" w:color="auto"/>
            </w:tcBorders>
            <w:shd w:val="clear" w:color="FFFFCC" w:fill="FFFFFF"/>
            <w:vAlign w:val="center"/>
            <w:hideMark/>
          </w:tcPr>
          <w:p w14:paraId="56EE3227"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Erege + Cerbului  “Rom.Ciof.-Voican”</w:t>
            </w:r>
          </w:p>
        </w:tc>
        <w:tc>
          <w:tcPr>
            <w:tcW w:w="1180" w:type="dxa"/>
            <w:tcBorders>
              <w:top w:val="nil"/>
              <w:left w:val="nil"/>
              <w:bottom w:val="single" w:sz="8" w:space="0" w:color="auto"/>
              <w:right w:val="single" w:sz="8" w:space="0" w:color="auto"/>
            </w:tcBorders>
            <w:shd w:val="clear" w:color="FFFFCC" w:fill="FFFFFF"/>
            <w:noWrap/>
            <w:vAlign w:val="center"/>
            <w:hideMark/>
          </w:tcPr>
          <w:p w14:paraId="0B06F13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360</w:t>
            </w:r>
          </w:p>
        </w:tc>
        <w:tc>
          <w:tcPr>
            <w:tcW w:w="1300" w:type="dxa"/>
            <w:tcBorders>
              <w:top w:val="nil"/>
              <w:left w:val="nil"/>
              <w:bottom w:val="single" w:sz="8" w:space="0" w:color="auto"/>
              <w:right w:val="single" w:sz="8" w:space="0" w:color="auto"/>
            </w:tcBorders>
            <w:shd w:val="clear" w:color="FFFFCC" w:fill="FFFFFF"/>
            <w:noWrap/>
            <w:vAlign w:val="center"/>
            <w:hideMark/>
          </w:tcPr>
          <w:p w14:paraId="246085C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hideMark/>
          </w:tcPr>
          <w:p w14:paraId="25F9D38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2520</w:t>
            </w:r>
          </w:p>
        </w:tc>
      </w:tr>
      <w:tr w:rsidR="00581BB6" w:rsidRPr="00AD525B" w14:paraId="3BEBAAEF"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6880CFC1"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7</w:t>
            </w:r>
          </w:p>
        </w:tc>
        <w:tc>
          <w:tcPr>
            <w:tcW w:w="3160" w:type="dxa"/>
            <w:tcBorders>
              <w:top w:val="nil"/>
              <w:left w:val="nil"/>
              <w:bottom w:val="single" w:sz="8" w:space="0" w:color="auto"/>
              <w:right w:val="single" w:sz="8" w:space="0" w:color="auto"/>
            </w:tcBorders>
            <w:shd w:val="clear" w:color="FFFFCC" w:fill="FFFFFF"/>
            <w:noWrap/>
            <w:vAlign w:val="center"/>
            <w:hideMark/>
          </w:tcPr>
          <w:p w14:paraId="30AF1188"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Fabricii</w:t>
            </w:r>
          </w:p>
        </w:tc>
        <w:tc>
          <w:tcPr>
            <w:tcW w:w="1180" w:type="dxa"/>
            <w:tcBorders>
              <w:top w:val="nil"/>
              <w:left w:val="nil"/>
              <w:bottom w:val="single" w:sz="8" w:space="0" w:color="auto"/>
              <w:right w:val="single" w:sz="8" w:space="0" w:color="auto"/>
            </w:tcBorders>
            <w:shd w:val="clear" w:color="FFFFCC" w:fill="FFFFFF"/>
            <w:noWrap/>
            <w:vAlign w:val="center"/>
            <w:hideMark/>
          </w:tcPr>
          <w:p w14:paraId="47404FE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900</w:t>
            </w:r>
          </w:p>
        </w:tc>
        <w:tc>
          <w:tcPr>
            <w:tcW w:w="1300" w:type="dxa"/>
            <w:tcBorders>
              <w:top w:val="nil"/>
              <w:left w:val="nil"/>
              <w:bottom w:val="single" w:sz="8" w:space="0" w:color="auto"/>
              <w:right w:val="single" w:sz="8" w:space="0" w:color="auto"/>
            </w:tcBorders>
            <w:shd w:val="clear" w:color="FFFFCC" w:fill="FFFFFF"/>
            <w:noWrap/>
            <w:vAlign w:val="center"/>
            <w:hideMark/>
          </w:tcPr>
          <w:p w14:paraId="0945D49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hideMark/>
          </w:tcPr>
          <w:p w14:paraId="56F97AD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6300</w:t>
            </w:r>
          </w:p>
        </w:tc>
      </w:tr>
      <w:tr w:rsidR="00581BB6" w:rsidRPr="00AD525B" w14:paraId="61610D14"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5B095835"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8</w:t>
            </w:r>
          </w:p>
        </w:tc>
        <w:tc>
          <w:tcPr>
            <w:tcW w:w="3160" w:type="dxa"/>
            <w:tcBorders>
              <w:top w:val="nil"/>
              <w:left w:val="nil"/>
              <w:bottom w:val="single" w:sz="8" w:space="0" w:color="auto"/>
              <w:right w:val="single" w:sz="8" w:space="0" w:color="auto"/>
            </w:tcBorders>
            <w:shd w:val="clear" w:color="FFFFCC" w:fill="FFFFFF"/>
            <w:noWrap/>
            <w:vAlign w:val="center"/>
            <w:hideMark/>
          </w:tcPr>
          <w:p w14:paraId="1089CABD"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Gabor Aron</w:t>
            </w:r>
          </w:p>
        </w:tc>
        <w:tc>
          <w:tcPr>
            <w:tcW w:w="1180" w:type="dxa"/>
            <w:tcBorders>
              <w:top w:val="nil"/>
              <w:left w:val="nil"/>
              <w:bottom w:val="single" w:sz="8" w:space="0" w:color="auto"/>
              <w:right w:val="single" w:sz="8" w:space="0" w:color="auto"/>
            </w:tcBorders>
            <w:shd w:val="clear" w:color="FFFFCC" w:fill="FFFFFF"/>
            <w:noWrap/>
            <w:vAlign w:val="center"/>
            <w:hideMark/>
          </w:tcPr>
          <w:p w14:paraId="1133743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576</w:t>
            </w:r>
          </w:p>
        </w:tc>
        <w:tc>
          <w:tcPr>
            <w:tcW w:w="1300" w:type="dxa"/>
            <w:tcBorders>
              <w:top w:val="nil"/>
              <w:left w:val="nil"/>
              <w:bottom w:val="single" w:sz="8" w:space="0" w:color="auto"/>
              <w:right w:val="single" w:sz="8" w:space="0" w:color="auto"/>
            </w:tcBorders>
            <w:shd w:val="clear" w:color="FFFFCC" w:fill="FFFFFF"/>
            <w:noWrap/>
            <w:vAlign w:val="center"/>
            <w:hideMark/>
          </w:tcPr>
          <w:p w14:paraId="7DFDA39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hideMark/>
          </w:tcPr>
          <w:p w14:paraId="0678BFC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2880</w:t>
            </w:r>
          </w:p>
        </w:tc>
      </w:tr>
      <w:tr w:rsidR="00581BB6" w:rsidRPr="00AD525B" w14:paraId="7C330E9D"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633F9A6B"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9</w:t>
            </w:r>
          </w:p>
        </w:tc>
        <w:tc>
          <w:tcPr>
            <w:tcW w:w="3160" w:type="dxa"/>
            <w:tcBorders>
              <w:top w:val="nil"/>
              <w:left w:val="nil"/>
              <w:bottom w:val="single" w:sz="8" w:space="0" w:color="auto"/>
              <w:right w:val="single" w:sz="8" w:space="0" w:color="auto"/>
            </w:tcBorders>
            <w:shd w:val="clear" w:color="FFFFCC" w:fill="FFFFFF"/>
            <w:noWrap/>
            <w:vAlign w:val="center"/>
            <w:hideMark/>
          </w:tcPr>
          <w:p w14:paraId="1A13F921"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Jokai Mor</w:t>
            </w:r>
          </w:p>
        </w:tc>
        <w:tc>
          <w:tcPr>
            <w:tcW w:w="1180" w:type="dxa"/>
            <w:tcBorders>
              <w:top w:val="nil"/>
              <w:left w:val="nil"/>
              <w:bottom w:val="single" w:sz="8" w:space="0" w:color="auto"/>
              <w:right w:val="single" w:sz="8" w:space="0" w:color="auto"/>
            </w:tcBorders>
            <w:shd w:val="clear" w:color="FFFFCC" w:fill="FFFFFF"/>
            <w:noWrap/>
            <w:vAlign w:val="center"/>
            <w:hideMark/>
          </w:tcPr>
          <w:p w14:paraId="0B491CF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2100</w:t>
            </w:r>
          </w:p>
        </w:tc>
        <w:tc>
          <w:tcPr>
            <w:tcW w:w="1300" w:type="dxa"/>
            <w:tcBorders>
              <w:top w:val="nil"/>
              <w:left w:val="nil"/>
              <w:bottom w:val="single" w:sz="8" w:space="0" w:color="auto"/>
              <w:right w:val="single" w:sz="8" w:space="0" w:color="auto"/>
            </w:tcBorders>
            <w:shd w:val="clear" w:color="FFFFCC" w:fill="FFFFFF"/>
            <w:noWrap/>
            <w:vAlign w:val="center"/>
            <w:hideMark/>
          </w:tcPr>
          <w:p w14:paraId="0EE7F4A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hideMark/>
          </w:tcPr>
          <w:p w14:paraId="73A0D5B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16800</w:t>
            </w:r>
          </w:p>
        </w:tc>
      </w:tr>
      <w:tr w:rsidR="00581BB6" w:rsidRPr="00AD525B" w14:paraId="02405EC0"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4DC48E1A"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10</w:t>
            </w:r>
          </w:p>
        </w:tc>
        <w:tc>
          <w:tcPr>
            <w:tcW w:w="3160" w:type="dxa"/>
            <w:tcBorders>
              <w:top w:val="nil"/>
              <w:left w:val="nil"/>
              <w:bottom w:val="single" w:sz="8" w:space="0" w:color="auto"/>
              <w:right w:val="single" w:sz="8" w:space="0" w:color="auto"/>
            </w:tcBorders>
            <w:shd w:val="clear" w:color="FFFFCC" w:fill="FFFFFF"/>
            <w:noWrap/>
            <w:vAlign w:val="center"/>
            <w:hideMark/>
          </w:tcPr>
          <w:p w14:paraId="088C590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Jozsef Attila</w:t>
            </w:r>
          </w:p>
        </w:tc>
        <w:tc>
          <w:tcPr>
            <w:tcW w:w="1180" w:type="dxa"/>
            <w:tcBorders>
              <w:top w:val="nil"/>
              <w:left w:val="nil"/>
              <w:bottom w:val="single" w:sz="8" w:space="0" w:color="auto"/>
              <w:right w:val="single" w:sz="8" w:space="0" w:color="auto"/>
            </w:tcBorders>
            <w:shd w:val="clear" w:color="FFFFCC" w:fill="FFFFFF"/>
            <w:noWrap/>
            <w:vAlign w:val="center"/>
            <w:hideMark/>
          </w:tcPr>
          <w:p w14:paraId="0B405CB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1080</w:t>
            </w:r>
          </w:p>
        </w:tc>
        <w:tc>
          <w:tcPr>
            <w:tcW w:w="1300" w:type="dxa"/>
            <w:tcBorders>
              <w:top w:val="nil"/>
              <w:left w:val="nil"/>
              <w:bottom w:val="single" w:sz="8" w:space="0" w:color="auto"/>
              <w:right w:val="single" w:sz="8" w:space="0" w:color="auto"/>
            </w:tcBorders>
            <w:shd w:val="clear" w:color="FFFFCC" w:fill="FFFFFF"/>
            <w:noWrap/>
            <w:vAlign w:val="center"/>
            <w:hideMark/>
          </w:tcPr>
          <w:p w14:paraId="3F3216B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80" w:type="dxa"/>
            <w:tcBorders>
              <w:top w:val="nil"/>
              <w:left w:val="nil"/>
              <w:bottom w:val="single" w:sz="8" w:space="0" w:color="auto"/>
              <w:right w:val="single" w:sz="8" w:space="0" w:color="auto"/>
            </w:tcBorders>
            <w:shd w:val="clear" w:color="FFFFCC" w:fill="FFFFFF"/>
            <w:noWrap/>
            <w:vAlign w:val="center"/>
            <w:hideMark/>
          </w:tcPr>
          <w:p w14:paraId="7F9E982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6480</w:t>
            </w:r>
          </w:p>
        </w:tc>
      </w:tr>
      <w:tr w:rsidR="00581BB6" w:rsidRPr="00AD525B" w14:paraId="4DBCB485"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7A7F96FB"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11</w:t>
            </w:r>
          </w:p>
        </w:tc>
        <w:tc>
          <w:tcPr>
            <w:tcW w:w="3160" w:type="dxa"/>
            <w:tcBorders>
              <w:top w:val="nil"/>
              <w:left w:val="nil"/>
              <w:bottom w:val="single" w:sz="8" w:space="0" w:color="auto"/>
              <w:right w:val="single" w:sz="8" w:space="0" w:color="auto"/>
            </w:tcBorders>
            <w:shd w:val="clear" w:color="FFFFCC" w:fill="FFFFFF"/>
            <w:noWrap/>
            <w:vAlign w:val="center"/>
            <w:hideMark/>
          </w:tcPr>
          <w:p w14:paraId="0BD013F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Kós Károly</w:t>
            </w:r>
          </w:p>
        </w:tc>
        <w:tc>
          <w:tcPr>
            <w:tcW w:w="1180" w:type="dxa"/>
            <w:tcBorders>
              <w:top w:val="nil"/>
              <w:left w:val="nil"/>
              <w:bottom w:val="single" w:sz="8" w:space="0" w:color="auto"/>
              <w:right w:val="single" w:sz="8" w:space="0" w:color="auto"/>
            </w:tcBorders>
            <w:shd w:val="clear" w:color="FFFFCC" w:fill="FFFFFF"/>
            <w:noWrap/>
            <w:vAlign w:val="center"/>
            <w:hideMark/>
          </w:tcPr>
          <w:p w14:paraId="489AFA8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1225</w:t>
            </w:r>
          </w:p>
        </w:tc>
        <w:tc>
          <w:tcPr>
            <w:tcW w:w="1300" w:type="dxa"/>
            <w:tcBorders>
              <w:top w:val="nil"/>
              <w:left w:val="nil"/>
              <w:bottom w:val="single" w:sz="8" w:space="0" w:color="auto"/>
              <w:right w:val="single" w:sz="8" w:space="0" w:color="auto"/>
            </w:tcBorders>
            <w:shd w:val="clear" w:color="FFFFCC" w:fill="FFFFFF"/>
            <w:noWrap/>
            <w:vAlign w:val="center"/>
            <w:hideMark/>
          </w:tcPr>
          <w:p w14:paraId="7C89899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w:t>
            </w:r>
          </w:p>
        </w:tc>
        <w:tc>
          <w:tcPr>
            <w:tcW w:w="2380" w:type="dxa"/>
            <w:tcBorders>
              <w:top w:val="nil"/>
              <w:left w:val="nil"/>
              <w:bottom w:val="single" w:sz="8" w:space="0" w:color="auto"/>
              <w:right w:val="single" w:sz="8" w:space="0" w:color="auto"/>
            </w:tcBorders>
            <w:shd w:val="clear" w:color="FFFFCC" w:fill="FFFFFF"/>
            <w:noWrap/>
            <w:vAlign w:val="center"/>
            <w:hideMark/>
          </w:tcPr>
          <w:p w14:paraId="43707EC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14700</w:t>
            </w:r>
          </w:p>
        </w:tc>
      </w:tr>
      <w:tr w:rsidR="00581BB6" w:rsidRPr="00AD525B" w14:paraId="19FDAA33"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5B662170"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12</w:t>
            </w:r>
          </w:p>
        </w:tc>
        <w:tc>
          <w:tcPr>
            <w:tcW w:w="3160" w:type="dxa"/>
            <w:tcBorders>
              <w:top w:val="nil"/>
              <w:left w:val="nil"/>
              <w:bottom w:val="single" w:sz="8" w:space="0" w:color="auto"/>
              <w:right w:val="single" w:sz="8" w:space="0" w:color="auto"/>
            </w:tcBorders>
            <w:shd w:val="clear" w:color="FFFFCC" w:fill="FFFFFF"/>
            <w:noWrap/>
            <w:vAlign w:val="center"/>
            <w:hideMark/>
          </w:tcPr>
          <w:p w14:paraId="781DBEB2"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Kossuth Lajos</w:t>
            </w:r>
          </w:p>
        </w:tc>
        <w:tc>
          <w:tcPr>
            <w:tcW w:w="1180" w:type="dxa"/>
            <w:tcBorders>
              <w:top w:val="nil"/>
              <w:left w:val="nil"/>
              <w:bottom w:val="single" w:sz="8" w:space="0" w:color="auto"/>
              <w:right w:val="single" w:sz="8" w:space="0" w:color="auto"/>
            </w:tcBorders>
            <w:shd w:val="clear" w:color="FFFFCC" w:fill="FFFFFF"/>
            <w:noWrap/>
            <w:vAlign w:val="center"/>
            <w:hideMark/>
          </w:tcPr>
          <w:p w14:paraId="282999E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325</w:t>
            </w:r>
          </w:p>
        </w:tc>
        <w:tc>
          <w:tcPr>
            <w:tcW w:w="1300" w:type="dxa"/>
            <w:tcBorders>
              <w:top w:val="nil"/>
              <w:left w:val="nil"/>
              <w:bottom w:val="single" w:sz="8" w:space="0" w:color="auto"/>
              <w:right w:val="single" w:sz="8" w:space="0" w:color="auto"/>
            </w:tcBorders>
            <w:shd w:val="clear" w:color="FFFFCC" w:fill="FFFFFF"/>
            <w:noWrap/>
            <w:vAlign w:val="center"/>
            <w:hideMark/>
          </w:tcPr>
          <w:p w14:paraId="5F028B8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hideMark/>
          </w:tcPr>
          <w:p w14:paraId="7FAFE55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2600</w:t>
            </w:r>
          </w:p>
        </w:tc>
      </w:tr>
      <w:tr w:rsidR="00581BB6" w:rsidRPr="00AD525B" w14:paraId="1335F929"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3377228C"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13</w:t>
            </w:r>
          </w:p>
        </w:tc>
        <w:tc>
          <w:tcPr>
            <w:tcW w:w="3160" w:type="dxa"/>
            <w:tcBorders>
              <w:top w:val="nil"/>
              <w:left w:val="nil"/>
              <w:bottom w:val="single" w:sz="8" w:space="0" w:color="auto"/>
              <w:right w:val="single" w:sz="8" w:space="0" w:color="auto"/>
            </w:tcBorders>
            <w:shd w:val="clear" w:color="FFFFCC" w:fill="FFFFFF"/>
            <w:noWrap/>
            <w:vAlign w:val="center"/>
            <w:hideMark/>
          </w:tcPr>
          <w:p w14:paraId="7C751B4A"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 xml:space="preserve">Kriza János </w:t>
            </w:r>
          </w:p>
        </w:tc>
        <w:tc>
          <w:tcPr>
            <w:tcW w:w="1180" w:type="dxa"/>
            <w:tcBorders>
              <w:top w:val="nil"/>
              <w:left w:val="nil"/>
              <w:bottom w:val="single" w:sz="8" w:space="0" w:color="auto"/>
              <w:right w:val="single" w:sz="8" w:space="0" w:color="auto"/>
            </w:tcBorders>
            <w:shd w:val="clear" w:color="FFFFCC" w:fill="FFFFFF"/>
            <w:noWrap/>
            <w:vAlign w:val="center"/>
            <w:hideMark/>
          </w:tcPr>
          <w:p w14:paraId="33A4DC3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210</w:t>
            </w:r>
          </w:p>
        </w:tc>
        <w:tc>
          <w:tcPr>
            <w:tcW w:w="1300" w:type="dxa"/>
            <w:tcBorders>
              <w:top w:val="nil"/>
              <w:left w:val="nil"/>
              <w:bottom w:val="single" w:sz="8" w:space="0" w:color="auto"/>
              <w:right w:val="single" w:sz="8" w:space="0" w:color="auto"/>
            </w:tcBorders>
            <w:shd w:val="clear" w:color="FFFFCC" w:fill="FFFFFF"/>
            <w:noWrap/>
            <w:vAlign w:val="center"/>
            <w:hideMark/>
          </w:tcPr>
          <w:p w14:paraId="56A03CC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w:t>
            </w:r>
          </w:p>
        </w:tc>
        <w:tc>
          <w:tcPr>
            <w:tcW w:w="2380" w:type="dxa"/>
            <w:tcBorders>
              <w:top w:val="nil"/>
              <w:left w:val="nil"/>
              <w:bottom w:val="single" w:sz="8" w:space="0" w:color="auto"/>
              <w:right w:val="single" w:sz="8" w:space="0" w:color="auto"/>
            </w:tcBorders>
            <w:shd w:val="clear" w:color="FFFFCC" w:fill="FFFFFF"/>
            <w:noWrap/>
            <w:vAlign w:val="center"/>
            <w:hideMark/>
          </w:tcPr>
          <w:p w14:paraId="5C49B87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2100</w:t>
            </w:r>
          </w:p>
        </w:tc>
      </w:tr>
      <w:tr w:rsidR="00581BB6" w:rsidRPr="00AD525B" w14:paraId="1F46083F"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18A44428"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14</w:t>
            </w:r>
          </w:p>
        </w:tc>
        <w:tc>
          <w:tcPr>
            <w:tcW w:w="3160" w:type="dxa"/>
            <w:tcBorders>
              <w:top w:val="nil"/>
              <w:left w:val="nil"/>
              <w:bottom w:val="single" w:sz="8" w:space="0" w:color="auto"/>
              <w:right w:val="single" w:sz="8" w:space="0" w:color="auto"/>
            </w:tcBorders>
            <w:shd w:val="clear" w:color="FFFFCC" w:fill="FFFFFF"/>
            <w:noWrap/>
            <w:vAlign w:val="center"/>
            <w:hideMark/>
          </w:tcPr>
          <w:p w14:paraId="70D77717"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Lt. Paius David</w:t>
            </w:r>
          </w:p>
        </w:tc>
        <w:tc>
          <w:tcPr>
            <w:tcW w:w="1180" w:type="dxa"/>
            <w:tcBorders>
              <w:top w:val="nil"/>
              <w:left w:val="nil"/>
              <w:bottom w:val="single" w:sz="8" w:space="0" w:color="auto"/>
              <w:right w:val="single" w:sz="8" w:space="0" w:color="auto"/>
            </w:tcBorders>
            <w:shd w:val="clear" w:color="FFFFCC" w:fill="FFFFFF"/>
            <w:noWrap/>
            <w:vAlign w:val="center"/>
            <w:hideMark/>
          </w:tcPr>
          <w:p w14:paraId="15008EE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1900</w:t>
            </w:r>
          </w:p>
        </w:tc>
        <w:tc>
          <w:tcPr>
            <w:tcW w:w="1300" w:type="dxa"/>
            <w:tcBorders>
              <w:top w:val="nil"/>
              <w:left w:val="nil"/>
              <w:bottom w:val="single" w:sz="8" w:space="0" w:color="auto"/>
              <w:right w:val="single" w:sz="8" w:space="0" w:color="auto"/>
            </w:tcBorders>
            <w:shd w:val="clear" w:color="FFFFCC" w:fill="FFFFFF"/>
            <w:noWrap/>
            <w:vAlign w:val="center"/>
            <w:hideMark/>
          </w:tcPr>
          <w:p w14:paraId="51776DA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w:t>
            </w:r>
          </w:p>
        </w:tc>
        <w:tc>
          <w:tcPr>
            <w:tcW w:w="2380" w:type="dxa"/>
            <w:tcBorders>
              <w:top w:val="nil"/>
              <w:left w:val="nil"/>
              <w:bottom w:val="single" w:sz="8" w:space="0" w:color="auto"/>
              <w:right w:val="single" w:sz="8" w:space="0" w:color="auto"/>
            </w:tcBorders>
            <w:shd w:val="clear" w:color="FFFFCC" w:fill="FFFFFF"/>
            <w:noWrap/>
            <w:vAlign w:val="center"/>
            <w:hideMark/>
          </w:tcPr>
          <w:p w14:paraId="6DB6F79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22800</w:t>
            </w:r>
          </w:p>
        </w:tc>
      </w:tr>
      <w:tr w:rsidR="00581BB6" w:rsidRPr="00AD525B" w14:paraId="6B21C573"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5CB71401"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15</w:t>
            </w:r>
          </w:p>
        </w:tc>
        <w:tc>
          <w:tcPr>
            <w:tcW w:w="3160" w:type="dxa"/>
            <w:tcBorders>
              <w:top w:val="nil"/>
              <w:left w:val="nil"/>
              <w:bottom w:val="single" w:sz="8" w:space="0" w:color="auto"/>
              <w:right w:val="single" w:sz="8" w:space="0" w:color="auto"/>
            </w:tcBorders>
            <w:shd w:val="clear" w:color="FFFFCC" w:fill="FFFFFF"/>
            <w:noWrap/>
            <w:vAlign w:val="center"/>
            <w:hideMark/>
          </w:tcPr>
          <w:p w14:paraId="7687504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Lunca Oltului</w:t>
            </w:r>
          </w:p>
        </w:tc>
        <w:tc>
          <w:tcPr>
            <w:tcW w:w="1180" w:type="dxa"/>
            <w:tcBorders>
              <w:top w:val="nil"/>
              <w:left w:val="nil"/>
              <w:bottom w:val="single" w:sz="8" w:space="0" w:color="auto"/>
              <w:right w:val="single" w:sz="8" w:space="0" w:color="auto"/>
            </w:tcBorders>
            <w:shd w:val="clear" w:color="FFFFCC" w:fill="FFFFFF"/>
            <w:noWrap/>
            <w:vAlign w:val="center"/>
            <w:hideMark/>
          </w:tcPr>
          <w:p w14:paraId="401F1BB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1600</w:t>
            </w:r>
          </w:p>
        </w:tc>
        <w:tc>
          <w:tcPr>
            <w:tcW w:w="1300" w:type="dxa"/>
            <w:tcBorders>
              <w:top w:val="nil"/>
              <w:left w:val="nil"/>
              <w:bottom w:val="single" w:sz="8" w:space="0" w:color="auto"/>
              <w:right w:val="single" w:sz="8" w:space="0" w:color="auto"/>
            </w:tcBorders>
            <w:shd w:val="clear" w:color="FFFFCC" w:fill="FFFFFF"/>
            <w:noWrap/>
            <w:vAlign w:val="center"/>
            <w:hideMark/>
          </w:tcPr>
          <w:p w14:paraId="0478162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hideMark/>
          </w:tcPr>
          <w:p w14:paraId="0DF7812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12800</w:t>
            </w:r>
          </w:p>
        </w:tc>
      </w:tr>
      <w:tr w:rsidR="00581BB6" w:rsidRPr="00AD525B" w14:paraId="26F053BC"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09A0AD4A"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16</w:t>
            </w:r>
          </w:p>
        </w:tc>
        <w:tc>
          <w:tcPr>
            <w:tcW w:w="3160" w:type="dxa"/>
            <w:tcBorders>
              <w:top w:val="nil"/>
              <w:left w:val="nil"/>
              <w:bottom w:val="single" w:sz="8" w:space="0" w:color="auto"/>
              <w:right w:val="single" w:sz="8" w:space="0" w:color="auto"/>
            </w:tcBorders>
            <w:shd w:val="clear" w:color="FFFFCC" w:fill="FFFFFF"/>
            <w:noWrap/>
            <w:vAlign w:val="center"/>
            <w:hideMark/>
          </w:tcPr>
          <w:p w14:paraId="7424A18F"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Nicolae Iorga</w:t>
            </w:r>
          </w:p>
        </w:tc>
        <w:tc>
          <w:tcPr>
            <w:tcW w:w="1180" w:type="dxa"/>
            <w:tcBorders>
              <w:top w:val="nil"/>
              <w:left w:val="nil"/>
              <w:bottom w:val="single" w:sz="8" w:space="0" w:color="auto"/>
              <w:right w:val="single" w:sz="8" w:space="0" w:color="auto"/>
            </w:tcBorders>
            <w:shd w:val="clear" w:color="FFFFCC" w:fill="FFFFFF"/>
            <w:noWrap/>
            <w:vAlign w:val="center"/>
            <w:hideMark/>
          </w:tcPr>
          <w:p w14:paraId="3C56D53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464</w:t>
            </w:r>
          </w:p>
        </w:tc>
        <w:tc>
          <w:tcPr>
            <w:tcW w:w="1300" w:type="dxa"/>
            <w:tcBorders>
              <w:top w:val="nil"/>
              <w:left w:val="nil"/>
              <w:bottom w:val="single" w:sz="8" w:space="0" w:color="auto"/>
              <w:right w:val="single" w:sz="8" w:space="0" w:color="auto"/>
            </w:tcBorders>
            <w:shd w:val="clear" w:color="FFFFCC" w:fill="FFFFFF"/>
            <w:noWrap/>
            <w:vAlign w:val="center"/>
            <w:hideMark/>
          </w:tcPr>
          <w:p w14:paraId="6A3DCEE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80" w:type="dxa"/>
            <w:tcBorders>
              <w:top w:val="nil"/>
              <w:left w:val="nil"/>
              <w:bottom w:val="single" w:sz="8" w:space="0" w:color="auto"/>
              <w:right w:val="single" w:sz="8" w:space="0" w:color="auto"/>
            </w:tcBorders>
            <w:shd w:val="clear" w:color="FFFFCC" w:fill="FFFFFF"/>
            <w:noWrap/>
            <w:vAlign w:val="center"/>
            <w:hideMark/>
          </w:tcPr>
          <w:p w14:paraId="6036874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2784</w:t>
            </w:r>
          </w:p>
        </w:tc>
      </w:tr>
      <w:tr w:rsidR="00581BB6" w:rsidRPr="00AD525B" w14:paraId="7ED6CD42"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6CC91BD3"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17</w:t>
            </w:r>
          </w:p>
        </w:tc>
        <w:tc>
          <w:tcPr>
            <w:tcW w:w="3160" w:type="dxa"/>
            <w:tcBorders>
              <w:top w:val="nil"/>
              <w:left w:val="nil"/>
              <w:bottom w:val="single" w:sz="8" w:space="0" w:color="auto"/>
              <w:right w:val="single" w:sz="8" w:space="0" w:color="auto"/>
            </w:tcBorders>
            <w:shd w:val="clear" w:color="FFFFCC" w:fill="FFFFFF"/>
            <w:noWrap/>
            <w:vAlign w:val="center"/>
            <w:hideMark/>
          </w:tcPr>
          <w:p w14:paraId="7A3D6742"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Oltului</w:t>
            </w:r>
          </w:p>
        </w:tc>
        <w:tc>
          <w:tcPr>
            <w:tcW w:w="1180" w:type="dxa"/>
            <w:tcBorders>
              <w:top w:val="nil"/>
              <w:left w:val="nil"/>
              <w:bottom w:val="single" w:sz="8" w:space="0" w:color="auto"/>
              <w:right w:val="single" w:sz="8" w:space="0" w:color="auto"/>
            </w:tcBorders>
            <w:shd w:val="clear" w:color="FFFFCC" w:fill="FFFFFF"/>
            <w:noWrap/>
            <w:vAlign w:val="center"/>
            <w:hideMark/>
          </w:tcPr>
          <w:p w14:paraId="20AF47B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450</w:t>
            </w:r>
          </w:p>
        </w:tc>
        <w:tc>
          <w:tcPr>
            <w:tcW w:w="1300" w:type="dxa"/>
            <w:tcBorders>
              <w:top w:val="nil"/>
              <w:left w:val="nil"/>
              <w:bottom w:val="single" w:sz="8" w:space="0" w:color="auto"/>
              <w:right w:val="single" w:sz="8" w:space="0" w:color="auto"/>
            </w:tcBorders>
            <w:shd w:val="clear" w:color="FFFFCC" w:fill="FFFFFF"/>
            <w:noWrap/>
            <w:vAlign w:val="center"/>
            <w:hideMark/>
          </w:tcPr>
          <w:p w14:paraId="7F5DF66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hideMark/>
          </w:tcPr>
          <w:p w14:paraId="52C230C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2250</w:t>
            </w:r>
          </w:p>
        </w:tc>
      </w:tr>
      <w:tr w:rsidR="00581BB6" w:rsidRPr="00AD525B" w14:paraId="38AE5739"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118D644D"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18</w:t>
            </w:r>
          </w:p>
        </w:tc>
        <w:tc>
          <w:tcPr>
            <w:tcW w:w="3160" w:type="dxa"/>
            <w:tcBorders>
              <w:top w:val="nil"/>
              <w:left w:val="nil"/>
              <w:bottom w:val="single" w:sz="8" w:space="0" w:color="auto"/>
              <w:right w:val="single" w:sz="8" w:space="0" w:color="auto"/>
            </w:tcBorders>
            <w:shd w:val="clear" w:color="FFFFCC" w:fill="FFFFFF"/>
            <w:noWrap/>
            <w:vAlign w:val="center"/>
            <w:hideMark/>
          </w:tcPr>
          <w:p w14:paraId="784D933E"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Șoimului</w:t>
            </w:r>
          </w:p>
        </w:tc>
        <w:tc>
          <w:tcPr>
            <w:tcW w:w="1180" w:type="dxa"/>
            <w:tcBorders>
              <w:top w:val="nil"/>
              <w:left w:val="nil"/>
              <w:bottom w:val="single" w:sz="8" w:space="0" w:color="auto"/>
              <w:right w:val="single" w:sz="8" w:space="0" w:color="auto"/>
            </w:tcBorders>
            <w:shd w:val="clear" w:color="FFFFCC" w:fill="FFFFFF"/>
            <w:noWrap/>
            <w:vAlign w:val="center"/>
            <w:hideMark/>
          </w:tcPr>
          <w:p w14:paraId="5316B75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330</w:t>
            </w:r>
          </w:p>
        </w:tc>
        <w:tc>
          <w:tcPr>
            <w:tcW w:w="1300" w:type="dxa"/>
            <w:tcBorders>
              <w:top w:val="nil"/>
              <w:left w:val="nil"/>
              <w:bottom w:val="single" w:sz="8" w:space="0" w:color="auto"/>
              <w:right w:val="single" w:sz="8" w:space="0" w:color="auto"/>
            </w:tcBorders>
            <w:shd w:val="clear" w:color="FFFFCC" w:fill="FFFFFF"/>
            <w:noWrap/>
            <w:vAlign w:val="center"/>
            <w:hideMark/>
          </w:tcPr>
          <w:p w14:paraId="298494B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hideMark/>
          </w:tcPr>
          <w:p w14:paraId="5E492F7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1650</w:t>
            </w:r>
          </w:p>
        </w:tc>
      </w:tr>
      <w:tr w:rsidR="00581BB6" w:rsidRPr="00AD525B" w14:paraId="44563FBF"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1354F6A2"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19</w:t>
            </w:r>
          </w:p>
        </w:tc>
        <w:tc>
          <w:tcPr>
            <w:tcW w:w="3160" w:type="dxa"/>
            <w:tcBorders>
              <w:top w:val="nil"/>
              <w:left w:val="nil"/>
              <w:bottom w:val="single" w:sz="8" w:space="0" w:color="auto"/>
              <w:right w:val="single" w:sz="8" w:space="0" w:color="auto"/>
            </w:tcBorders>
            <w:shd w:val="clear" w:color="FFFFCC" w:fill="FFFFFF"/>
            <w:noWrap/>
            <w:vAlign w:val="center"/>
            <w:hideMark/>
          </w:tcPr>
          <w:p w14:paraId="3D865EE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Sens giratoriu</w:t>
            </w:r>
          </w:p>
        </w:tc>
        <w:tc>
          <w:tcPr>
            <w:tcW w:w="1180" w:type="dxa"/>
            <w:tcBorders>
              <w:top w:val="nil"/>
              <w:left w:val="nil"/>
              <w:bottom w:val="single" w:sz="8" w:space="0" w:color="auto"/>
              <w:right w:val="single" w:sz="8" w:space="0" w:color="auto"/>
            </w:tcBorders>
            <w:shd w:val="clear" w:color="FFFFCC" w:fill="FFFFFF"/>
            <w:noWrap/>
            <w:vAlign w:val="center"/>
            <w:hideMark/>
          </w:tcPr>
          <w:p w14:paraId="66F454C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800</w:t>
            </w:r>
          </w:p>
        </w:tc>
        <w:tc>
          <w:tcPr>
            <w:tcW w:w="1300" w:type="dxa"/>
            <w:tcBorders>
              <w:top w:val="nil"/>
              <w:left w:val="nil"/>
              <w:bottom w:val="single" w:sz="8" w:space="0" w:color="auto"/>
              <w:right w:val="single" w:sz="8" w:space="0" w:color="auto"/>
            </w:tcBorders>
            <w:shd w:val="clear" w:color="FFFFCC" w:fill="FFFFFF"/>
            <w:noWrap/>
            <w:vAlign w:val="center"/>
            <w:hideMark/>
          </w:tcPr>
          <w:p w14:paraId="4666513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80" w:type="dxa"/>
            <w:tcBorders>
              <w:top w:val="nil"/>
              <w:left w:val="nil"/>
              <w:bottom w:val="single" w:sz="8" w:space="0" w:color="auto"/>
              <w:right w:val="single" w:sz="8" w:space="0" w:color="auto"/>
            </w:tcBorders>
            <w:shd w:val="clear" w:color="FFFFCC" w:fill="FFFFFF"/>
            <w:noWrap/>
            <w:vAlign w:val="center"/>
            <w:hideMark/>
          </w:tcPr>
          <w:p w14:paraId="5E46271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4000</w:t>
            </w:r>
          </w:p>
        </w:tc>
      </w:tr>
      <w:tr w:rsidR="00581BB6" w:rsidRPr="00AD525B" w14:paraId="161BD9D5"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3BD86A8A"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20</w:t>
            </w:r>
          </w:p>
        </w:tc>
        <w:tc>
          <w:tcPr>
            <w:tcW w:w="3160" w:type="dxa"/>
            <w:tcBorders>
              <w:top w:val="nil"/>
              <w:left w:val="nil"/>
              <w:bottom w:val="single" w:sz="8" w:space="0" w:color="auto"/>
              <w:right w:val="single" w:sz="8" w:space="0" w:color="auto"/>
            </w:tcBorders>
            <w:shd w:val="clear" w:color="FFFFCC" w:fill="FFFFFF"/>
            <w:noWrap/>
            <w:vAlign w:val="center"/>
            <w:hideMark/>
          </w:tcPr>
          <w:p w14:paraId="787BF60A"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Spitalului</w:t>
            </w:r>
          </w:p>
        </w:tc>
        <w:tc>
          <w:tcPr>
            <w:tcW w:w="1180" w:type="dxa"/>
            <w:tcBorders>
              <w:top w:val="nil"/>
              <w:left w:val="nil"/>
              <w:bottom w:val="single" w:sz="8" w:space="0" w:color="auto"/>
              <w:right w:val="single" w:sz="8" w:space="0" w:color="auto"/>
            </w:tcBorders>
            <w:shd w:val="clear" w:color="FFFFCC" w:fill="FFFFFF"/>
            <w:noWrap/>
            <w:vAlign w:val="center"/>
            <w:hideMark/>
          </w:tcPr>
          <w:p w14:paraId="469AC98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665</w:t>
            </w:r>
          </w:p>
        </w:tc>
        <w:tc>
          <w:tcPr>
            <w:tcW w:w="1300" w:type="dxa"/>
            <w:tcBorders>
              <w:top w:val="nil"/>
              <w:left w:val="nil"/>
              <w:bottom w:val="single" w:sz="8" w:space="0" w:color="auto"/>
              <w:right w:val="single" w:sz="8" w:space="0" w:color="auto"/>
            </w:tcBorders>
            <w:shd w:val="clear" w:color="FFFFCC" w:fill="FFFFFF"/>
            <w:noWrap/>
            <w:vAlign w:val="center"/>
            <w:hideMark/>
          </w:tcPr>
          <w:p w14:paraId="3B322F7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80" w:type="dxa"/>
            <w:tcBorders>
              <w:top w:val="nil"/>
              <w:left w:val="nil"/>
              <w:bottom w:val="single" w:sz="8" w:space="0" w:color="auto"/>
              <w:right w:val="single" w:sz="8" w:space="0" w:color="auto"/>
            </w:tcBorders>
            <w:shd w:val="clear" w:color="FFFFCC" w:fill="FFFFFF"/>
            <w:noWrap/>
            <w:vAlign w:val="center"/>
            <w:hideMark/>
          </w:tcPr>
          <w:p w14:paraId="0F539F8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5320</w:t>
            </w:r>
          </w:p>
        </w:tc>
      </w:tr>
      <w:tr w:rsidR="00581BB6" w:rsidRPr="00AD525B" w14:paraId="1105151E"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45808769"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21</w:t>
            </w:r>
          </w:p>
        </w:tc>
        <w:tc>
          <w:tcPr>
            <w:tcW w:w="3160" w:type="dxa"/>
            <w:tcBorders>
              <w:top w:val="nil"/>
              <w:left w:val="nil"/>
              <w:bottom w:val="single" w:sz="8" w:space="0" w:color="auto"/>
              <w:right w:val="single" w:sz="8" w:space="0" w:color="auto"/>
            </w:tcBorders>
            <w:shd w:val="clear" w:color="FFFFCC" w:fill="FFFFFF"/>
            <w:noWrap/>
            <w:vAlign w:val="center"/>
            <w:hideMark/>
          </w:tcPr>
          <w:p w14:paraId="6ED7A87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Stadionului</w:t>
            </w:r>
          </w:p>
        </w:tc>
        <w:tc>
          <w:tcPr>
            <w:tcW w:w="1180" w:type="dxa"/>
            <w:tcBorders>
              <w:top w:val="nil"/>
              <w:left w:val="nil"/>
              <w:bottom w:val="single" w:sz="8" w:space="0" w:color="auto"/>
              <w:right w:val="single" w:sz="8" w:space="0" w:color="auto"/>
            </w:tcBorders>
            <w:shd w:val="clear" w:color="FFFFCC" w:fill="FFFFFF"/>
            <w:noWrap/>
            <w:vAlign w:val="center"/>
            <w:hideMark/>
          </w:tcPr>
          <w:p w14:paraId="6267284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1200</w:t>
            </w:r>
          </w:p>
        </w:tc>
        <w:tc>
          <w:tcPr>
            <w:tcW w:w="1300" w:type="dxa"/>
            <w:tcBorders>
              <w:top w:val="nil"/>
              <w:left w:val="nil"/>
              <w:bottom w:val="single" w:sz="8" w:space="0" w:color="auto"/>
              <w:right w:val="single" w:sz="8" w:space="0" w:color="auto"/>
            </w:tcBorders>
            <w:shd w:val="clear" w:color="FFFFCC" w:fill="FFFFFF"/>
            <w:noWrap/>
            <w:vAlign w:val="center"/>
            <w:hideMark/>
          </w:tcPr>
          <w:p w14:paraId="2A815BF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80" w:type="dxa"/>
            <w:tcBorders>
              <w:top w:val="nil"/>
              <w:left w:val="nil"/>
              <w:bottom w:val="single" w:sz="8" w:space="0" w:color="auto"/>
              <w:right w:val="single" w:sz="8" w:space="0" w:color="auto"/>
            </w:tcBorders>
            <w:shd w:val="clear" w:color="FFFFCC" w:fill="FFFFFF"/>
            <w:noWrap/>
            <w:vAlign w:val="center"/>
            <w:hideMark/>
          </w:tcPr>
          <w:p w14:paraId="3FB1548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7200</w:t>
            </w:r>
          </w:p>
        </w:tc>
      </w:tr>
      <w:tr w:rsidR="00581BB6" w:rsidRPr="00AD525B" w14:paraId="3B4C1668" w14:textId="77777777" w:rsidTr="00581BB6">
        <w:trPr>
          <w:trHeight w:val="315"/>
          <w:jc w:val="center"/>
        </w:trPr>
        <w:tc>
          <w:tcPr>
            <w:tcW w:w="940" w:type="dxa"/>
            <w:tcBorders>
              <w:top w:val="nil"/>
              <w:left w:val="single" w:sz="8" w:space="0" w:color="auto"/>
              <w:bottom w:val="single" w:sz="8" w:space="0" w:color="auto"/>
              <w:right w:val="single" w:sz="8" w:space="0" w:color="auto"/>
            </w:tcBorders>
            <w:shd w:val="clear" w:color="auto" w:fill="auto"/>
            <w:vAlign w:val="center"/>
            <w:hideMark/>
          </w:tcPr>
          <w:p w14:paraId="0B07D15B"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22</w:t>
            </w:r>
          </w:p>
        </w:tc>
        <w:tc>
          <w:tcPr>
            <w:tcW w:w="3160" w:type="dxa"/>
            <w:tcBorders>
              <w:top w:val="nil"/>
              <w:left w:val="nil"/>
              <w:bottom w:val="single" w:sz="8" w:space="0" w:color="auto"/>
              <w:right w:val="single" w:sz="8" w:space="0" w:color="auto"/>
            </w:tcBorders>
            <w:shd w:val="clear" w:color="FFFFCC" w:fill="FFFFFF"/>
            <w:noWrap/>
            <w:vAlign w:val="center"/>
            <w:hideMark/>
          </w:tcPr>
          <w:p w14:paraId="45F73F0A"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Ţigaretei</w:t>
            </w:r>
          </w:p>
        </w:tc>
        <w:tc>
          <w:tcPr>
            <w:tcW w:w="1180" w:type="dxa"/>
            <w:tcBorders>
              <w:top w:val="nil"/>
              <w:left w:val="nil"/>
              <w:bottom w:val="single" w:sz="8" w:space="0" w:color="auto"/>
              <w:right w:val="single" w:sz="8" w:space="0" w:color="auto"/>
            </w:tcBorders>
            <w:shd w:val="clear" w:color="FFFFCC" w:fill="FFFFFF"/>
            <w:noWrap/>
            <w:vAlign w:val="center"/>
            <w:hideMark/>
          </w:tcPr>
          <w:p w14:paraId="393A383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1280</w:t>
            </w:r>
          </w:p>
        </w:tc>
        <w:tc>
          <w:tcPr>
            <w:tcW w:w="1300" w:type="dxa"/>
            <w:tcBorders>
              <w:top w:val="nil"/>
              <w:left w:val="nil"/>
              <w:bottom w:val="single" w:sz="8" w:space="0" w:color="auto"/>
              <w:right w:val="single" w:sz="8" w:space="0" w:color="auto"/>
            </w:tcBorders>
            <w:shd w:val="clear" w:color="FFFFCC" w:fill="FFFFFF"/>
            <w:noWrap/>
            <w:vAlign w:val="center"/>
            <w:hideMark/>
          </w:tcPr>
          <w:p w14:paraId="098AE70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80" w:type="dxa"/>
            <w:tcBorders>
              <w:top w:val="nil"/>
              <w:left w:val="nil"/>
              <w:bottom w:val="single" w:sz="8" w:space="0" w:color="auto"/>
              <w:right w:val="single" w:sz="8" w:space="0" w:color="auto"/>
            </w:tcBorders>
            <w:shd w:val="clear" w:color="FFFFCC" w:fill="FFFFFF"/>
            <w:noWrap/>
            <w:vAlign w:val="center"/>
            <w:hideMark/>
          </w:tcPr>
          <w:p w14:paraId="30CCC91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8960</w:t>
            </w:r>
          </w:p>
        </w:tc>
      </w:tr>
      <w:tr w:rsidR="00581BB6" w:rsidRPr="00AD525B" w14:paraId="02E37756" w14:textId="77777777" w:rsidTr="00581BB6">
        <w:trPr>
          <w:trHeight w:val="330"/>
          <w:jc w:val="center"/>
        </w:trPr>
        <w:tc>
          <w:tcPr>
            <w:tcW w:w="6580"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71046873"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TOTAL</w:t>
            </w:r>
          </w:p>
        </w:tc>
        <w:tc>
          <w:tcPr>
            <w:tcW w:w="2380" w:type="dxa"/>
            <w:tcBorders>
              <w:top w:val="nil"/>
              <w:left w:val="nil"/>
              <w:bottom w:val="single" w:sz="8" w:space="0" w:color="auto"/>
              <w:right w:val="single" w:sz="8" w:space="0" w:color="auto"/>
            </w:tcBorders>
            <w:shd w:val="clear" w:color="auto" w:fill="auto"/>
            <w:vAlign w:val="center"/>
            <w:hideMark/>
          </w:tcPr>
          <w:p w14:paraId="5127E75B"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174688</w:t>
            </w:r>
          </w:p>
        </w:tc>
      </w:tr>
    </w:tbl>
    <w:p w14:paraId="2EE3C6C9" w14:textId="1DA13E45" w:rsidR="00A8621D" w:rsidRPr="00AD525B" w:rsidRDefault="00A8621D" w:rsidP="00412A27">
      <w:pPr>
        <w:pStyle w:val="NormalWeb"/>
        <w:spacing w:before="0" w:beforeAutospacing="0" w:after="0" w:afterAutospacing="0"/>
        <w:jc w:val="both"/>
        <w:rPr>
          <w:lang w:val="ro-RO"/>
        </w:rPr>
      </w:pPr>
    </w:p>
    <w:p w14:paraId="234E3DBD" w14:textId="77777777" w:rsidR="00581BB6" w:rsidRPr="00AD525B" w:rsidRDefault="00581BB6">
      <w:pPr>
        <w:keepNext w:val="0"/>
        <w:keepLines w:val="0"/>
        <w:spacing w:after="0"/>
        <w:jc w:val="left"/>
        <w:rPr>
          <w:rFonts w:eastAsiaTheme="minorEastAsia"/>
          <w:sz w:val="24"/>
          <w:szCs w:val="24"/>
        </w:rPr>
      </w:pPr>
      <w:r w:rsidRPr="00AD525B">
        <w:br w:type="page"/>
      </w:r>
    </w:p>
    <w:p w14:paraId="30F710F6" w14:textId="6FD6ECFB" w:rsidR="00A8621D" w:rsidRPr="00AD525B" w:rsidRDefault="00A8621D" w:rsidP="00412A27">
      <w:pPr>
        <w:pStyle w:val="NormalWeb"/>
        <w:spacing w:before="0" w:beforeAutospacing="0" w:after="0" w:afterAutospacing="0"/>
        <w:jc w:val="both"/>
        <w:rPr>
          <w:lang w:val="ro-RO"/>
        </w:rPr>
      </w:pPr>
      <w:r w:rsidRPr="00AD525B">
        <w:rPr>
          <w:b/>
          <w:lang w:val="ro-RO"/>
        </w:rPr>
        <w:lastRenderedPageBreak/>
        <w:t>1</w:t>
      </w:r>
      <w:r w:rsidR="00B50415" w:rsidRPr="00AD525B">
        <w:rPr>
          <w:b/>
          <w:lang w:val="ro-RO"/>
        </w:rPr>
        <w:t>0</w:t>
      </w:r>
      <w:r w:rsidR="00521A1C" w:rsidRPr="00AD525B">
        <w:rPr>
          <w:b/>
          <w:lang w:val="ro-RO"/>
        </w:rPr>
        <w:t>.2.A</w:t>
      </w:r>
      <w:r w:rsidR="00521A1C" w:rsidRPr="00AD525B">
        <w:rPr>
          <w:lang w:val="ro-RO"/>
        </w:rPr>
        <w:t xml:space="preserve"> - </w:t>
      </w:r>
      <w:r w:rsidRPr="00AD525B">
        <w:rPr>
          <w:lang w:val="ro-RO"/>
        </w:rPr>
        <w:t xml:space="preserve">Căile publice rutiere, cu grad de </w:t>
      </w:r>
      <w:r w:rsidRPr="00AD525B">
        <w:rPr>
          <w:b/>
          <w:u w:val="single"/>
          <w:lang w:val="ro-RO"/>
        </w:rPr>
        <w:t>prioritate 2</w:t>
      </w:r>
      <w:r w:rsidRPr="00AD525B">
        <w:rPr>
          <w:lang w:val="ro-RO"/>
        </w:rPr>
        <w:t xml:space="preserve">, pe care se </w:t>
      </w:r>
      <w:r w:rsidRPr="00AD525B">
        <w:rPr>
          <w:b/>
          <w:lang w:val="ro-RO"/>
        </w:rPr>
        <w:t>execută curățarea mecanizată</w:t>
      </w:r>
      <w:r w:rsidRPr="00AD525B">
        <w:rPr>
          <w:lang w:val="ro-RO"/>
        </w:rPr>
        <w:t xml:space="preserve"> a zăpezii</w:t>
      </w:r>
    </w:p>
    <w:tbl>
      <w:tblPr>
        <w:tblW w:w="10040" w:type="dxa"/>
        <w:jc w:val="center"/>
        <w:tblLook w:val="04A0" w:firstRow="1" w:lastRow="0" w:firstColumn="1" w:lastColumn="0" w:noHBand="0" w:noVBand="1"/>
      </w:tblPr>
      <w:tblGrid>
        <w:gridCol w:w="907"/>
        <w:gridCol w:w="4392"/>
        <w:gridCol w:w="1167"/>
        <w:gridCol w:w="1267"/>
        <w:gridCol w:w="2307"/>
      </w:tblGrid>
      <w:tr w:rsidR="00581BB6" w:rsidRPr="00AD525B" w14:paraId="7801B448" w14:textId="77777777" w:rsidTr="00581BB6">
        <w:trPr>
          <w:trHeight w:val="308"/>
          <w:jc w:val="center"/>
        </w:trPr>
        <w:tc>
          <w:tcPr>
            <w:tcW w:w="9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0B3CFC9" w14:textId="77777777" w:rsidR="00581BB6" w:rsidRPr="00AD525B" w:rsidRDefault="00581BB6" w:rsidP="00581BB6">
            <w:pPr>
              <w:keepNext w:val="0"/>
              <w:keepLines w:val="0"/>
              <w:spacing w:after="0"/>
              <w:jc w:val="center"/>
              <w:rPr>
                <w:b/>
                <w:bCs/>
                <w:sz w:val="22"/>
                <w:szCs w:val="22"/>
                <w:lang w:eastAsia="ro-RO"/>
              </w:rPr>
            </w:pPr>
            <w:r w:rsidRPr="00AD525B">
              <w:rPr>
                <w:b/>
                <w:bCs/>
                <w:sz w:val="22"/>
                <w:szCs w:val="22"/>
                <w:lang w:eastAsia="ro-RO"/>
              </w:rPr>
              <w:t>Nr.</w:t>
            </w:r>
          </w:p>
        </w:tc>
        <w:tc>
          <w:tcPr>
            <w:tcW w:w="439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D36F64A"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4741" w:type="dxa"/>
            <w:gridSpan w:val="3"/>
            <w:tcBorders>
              <w:top w:val="single" w:sz="8" w:space="0" w:color="auto"/>
              <w:left w:val="nil"/>
              <w:bottom w:val="single" w:sz="8" w:space="0" w:color="auto"/>
              <w:right w:val="single" w:sz="8" w:space="0" w:color="auto"/>
            </w:tcBorders>
            <w:shd w:val="clear" w:color="auto" w:fill="auto"/>
            <w:vAlign w:val="center"/>
            <w:hideMark/>
          </w:tcPr>
          <w:p w14:paraId="10932511"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Suprafață deszăpezită</w:t>
            </w:r>
          </w:p>
        </w:tc>
      </w:tr>
      <w:tr w:rsidR="00581BB6" w:rsidRPr="00AD525B" w14:paraId="3F0E0424" w14:textId="77777777" w:rsidTr="00581BB6">
        <w:trPr>
          <w:trHeight w:val="308"/>
          <w:jc w:val="center"/>
        </w:trPr>
        <w:tc>
          <w:tcPr>
            <w:tcW w:w="907" w:type="dxa"/>
            <w:vMerge/>
            <w:tcBorders>
              <w:top w:val="single" w:sz="8" w:space="0" w:color="auto"/>
              <w:left w:val="single" w:sz="8" w:space="0" w:color="auto"/>
              <w:bottom w:val="single" w:sz="8" w:space="0" w:color="000000"/>
              <w:right w:val="single" w:sz="8" w:space="0" w:color="auto"/>
            </w:tcBorders>
            <w:vAlign w:val="center"/>
            <w:hideMark/>
          </w:tcPr>
          <w:p w14:paraId="746E3211" w14:textId="77777777" w:rsidR="00581BB6" w:rsidRPr="00AD525B" w:rsidRDefault="00581BB6" w:rsidP="00581BB6">
            <w:pPr>
              <w:keepNext w:val="0"/>
              <w:keepLines w:val="0"/>
              <w:spacing w:after="0"/>
              <w:jc w:val="left"/>
              <w:rPr>
                <w:b/>
                <w:bCs/>
                <w:sz w:val="22"/>
                <w:szCs w:val="22"/>
                <w:lang w:eastAsia="ro-RO"/>
              </w:rPr>
            </w:pPr>
          </w:p>
        </w:tc>
        <w:tc>
          <w:tcPr>
            <w:tcW w:w="4392" w:type="dxa"/>
            <w:vMerge/>
            <w:tcBorders>
              <w:top w:val="single" w:sz="8" w:space="0" w:color="auto"/>
              <w:left w:val="single" w:sz="8" w:space="0" w:color="auto"/>
              <w:bottom w:val="single" w:sz="8" w:space="0" w:color="auto"/>
              <w:right w:val="single" w:sz="8" w:space="0" w:color="auto"/>
            </w:tcBorders>
            <w:vAlign w:val="center"/>
            <w:hideMark/>
          </w:tcPr>
          <w:p w14:paraId="42839ACE" w14:textId="77777777" w:rsidR="00581BB6" w:rsidRPr="00AD525B" w:rsidRDefault="00581BB6" w:rsidP="00581BB6">
            <w:pPr>
              <w:keepNext w:val="0"/>
              <w:keepLines w:val="0"/>
              <w:spacing w:after="0"/>
              <w:jc w:val="left"/>
              <w:rPr>
                <w:b/>
                <w:bCs/>
                <w:color w:val="000000"/>
                <w:sz w:val="22"/>
                <w:szCs w:val="22"/>
                <w:lang w:eastAsia="ro-RO"/>
              </w:rPr>
            </w:pPr>
          </w:p>
        </w:tc>
        <w:tc>
          <w:tcPr>
            <w:tcW w:w="4741" w:type="dxa"/>
            <w:gridSpan w:val="3"/>
            <w:tcBorders>
              <w:top w:val="single" w:sz="8" w:space="0" w:color="auto"/>
              <w:left w:val="nil"/>
              <w:bottom w:val="single" w:sz="8" w:space="0" w:color="auto"/>
              <w:right w:val="single" w:sz="8" w:space="0" w:color="auto"/>
            </w:tcBorders>
            <w:shd w:val="clear" w:color="auto" w:fill="auto"/>
            <w:vAlign w:val="center"/>
            <w:hideMark/>
          </w:tcPr>
          <w:p w14:paraId="4DD6A894"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tronson arteră/stradă pe trecere</w:t>
            </w:r>
          </w:p>
        </w:tc>
      </w:tr>
      <w:tr w:rsidR="00581BB6" w:rsidRPr="00AD525B" w14:paraId="3F4710A4" w14:textId="77777777" w:rsidTr="00581BB6">
        <w:trPr>
          <w:trHeight w:val="330"/>
          <w:jc w:val="center"/>
        </w:trPr>
        <w:tc>
          <w:tcPr>
            <w:tcW w:w="907" w:type="dxa"/>
            <w:vMerge/>
            <w:tcBorders>
              <w:top w:val="single" w:sz="8" w:space="0" w:color="auto"/>
              <w:left w:val="single" w:sz="8" w:space="0" w:color="auto"/>
              <w:bottom w:val="single" w:sz="8" w:space="0" w:color="000000"/>
              <w:right w:val="single" w:sz="8" w:space="0" w:color="auto"/>
            </w:tcBorders>
            <w:vAlign w:val="center"/>
            <w:hideMark/>
          </w:tcPr>
          <w:p w14:paraId="17C1B2C5" w14:textId="77777777" w:rsidR="00581BB6" w:rsidRPr="00AD525B" w:rsidRDefault="00581BB6" w:rsidP="00581BB6">
            <w:pPr>
              <w:keepNext w:val="0"/>
              <w:keepLines w:val="0"/>
              <w:spacing w:after="0"/>
              <w:jc w:val="left"/>
              <w:rPr>
                <w:b/>
                <w:bCs/>
                <w:sz w:val="22"/>
                <w:szCs w:val="22"/>
                <w:lang w:eastAsia="ro-RO"/>
              </w:rPr>
            </w:pPr>
          </w:p>
        </w:tc>
        <w:tc>
          <w:tcPr>
            <w:tcW w:w="4392" w:type="dxa"/>
            <w:vMerge/>
            <w:tcBorders>
              <w:top w:val="single" w:sz="8" w:space="0" w:color="auto"/>
              <w:left w:val="single" w:sz="8" w:space="0" w:color="auto"/>
              <w:bottom w:val="single" w:sz="8" w:space="0" w:color="auto"/>
              <w:right w:val="single" w:sz="8" w:space="0" w:color="auto"/>
            </w:tcBorders>
            <w:vAlign w:val="center"/>
            <w:hideMark/>
          </w:tcPr>
          <w:p w14:paraId="7CF3F34C" w14:textId="77777777" w:rsidR="00581BB6" w:rsidRPr="00AD525B" w:rsidRDefault="00581BB6" w:rsidP="00581BB6">
            <w:pPr>
              <w:keepNext w:val="0"/>
              <w:keepLines w:val="0"/>
              <w:spacing w:after="0"/>
              <w:jc w:val="left"/>
              <w:rPr>
                <w:b/>
                <w:bCs/>
                <w:color w:val="000000"/>
                <w:sz w:val="22"/>
                <w:szCs w:val="22"/>
                <w:lang w:eastAsia="ro-RO"/>
              </w:rPr>
            </w:pPr>
          </w:p>
        </w:tc>
        <w:tc>
          <w:tcPr>
            <w:tcW w:w="1167" w:type="dxa"/>
            <w:tcBorders>
              <w:top w:val="nil"/>
              <w:left w:val="nil"/>
              <w:bottom w:val="single" w:sz="8" w:space="0" w:color="auto"/>
              <w:right w:val="single" w:sz="8" w:space="0" w:color="auto"/>
            </w:tcBorders>
            <w:shd w:val="clear" w:color="auto" w:fill="auto"/>
            <w:vAlign w:val="center"/>
            <w:hideMark/>
          </w:tcPr>
          <w:p w14:paraId="35C9B29B"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lungime</w:t>
            </w:r>
          </w:p>
        </w:tc>
        <w:tc>
          <w:tcPr>
            <w:tcW w:w="1267" w:type="dxa"/>
            <w:tcBorders>
              <w:top w:val="nil"/>
              <w:left w:val="nil"/>
              <w:bottom w:val="single" w:sz="8" w:space="0" w:color="auto"/>
              <w:right w:val="single" w:sz="8" w:space="0" w:color="auto"/>
            </w:tcBorders>
            <w:shd w:val="clear" w:color="auto" w:fill="auto"/>
            <w:vAlign w:val="center"/>
            <w:hideMark/>
          </w:tcPr>
          <w:p w14:paraId="15D5B1DD"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lățime</w:t>
            </w:r>
          </w:p>
        </w:tc>
        <w:tc>
          <w:tcPr>
            <w:tcW w:w="2307" w:type="dxa"/>
            <w:tcBorders>
              <w:top w:val="nil"/>
              <w:left w:val="nil"/>
              <w:bottom w:val="single" w:sz="8" w:space="0" w:color="auto"/>
              <w:right w:val="single" w:sz="8" w:space="0" w:color="auto"/>
            </w:tcBorders>
            <w:shd w:val="clear" w:color="auto" w:fill="auto"/>
            <w:vAlign w:val="center"/>
            <w:hideMark/>
          </w:tcPr>
          <w:p w14:paraId="42151EB0"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suprafața</w:t>
            </w:r>
          </w:p>
        </w:tc>
      </w:tr>
      <w:tr w:rsidR="00581BB6" w:rsidRPr="00AD525B" w14:paraId="1B9A337B" w14:textId="77777777" w:rsidTr="00581BB6">
        <w:trPr>
          <w:trHeight w:val="330"/>
          <w:jc w:val="center"/>
        </w:trPr>
        <w:tc>
          <w:tcPr>
            <w:tcW w:w="907" w:type="dxa"/>
            <w:vMerge/>
            <w:tcBorders>
              <w:top w:val="single" w:sz="8" w:space="0" w:color="auto"/>
              <w:left w:val="single" w:sz="8" w:space="0" w:color="auto"/>
              <w:bottom w:val="single" w:sz="8" w:space="0" w:color="000000"/>
              <w:right w:val="single" w:sz="8" w:space="0" w:color="auto"/>
            </w:tcBorders>
            <w:vAlign w:val="center"/>
            <w:hideMark/>
          </w:tcPr>
          <w:p w14:paraId="24564117" w14:textId="77777777" w:rsidR="00581BB6" w:rsidRPr="00AD525B" w:rsidRDefault="00581BB6" w:rsidP="00581BB6">
            <w:pPr>
              <w:keepNext w:val="0"/>
              <w:keepLines w:val="0"/>
              <w:spacing w:after="0"/>
              <w:jc w:val="left"/>
              <w:rPr>
                <w:b/>
                <w:bCs/>
                <w:sz w:val="22"/>
                <w:szCs w:val="22"/>
                <w:lang w:eastAsia="ro-RO"/>
              </w:rPr>
            </w:pPr>
          </w:p>
        </w:tc>
        <w:tc>
          <w:tcPr>
            <w:tcW w:w="4392" w:type="dxa"/>
            <w:vMerge/>
            <w:tcBorders>
              <w:top w:val="single" w:sz="8" w:space="0" w:color="auto"/>
              <w:left w:val="single" w:sz="8" w:space="0" w:color="auto"/>
              <w:bottom w:val="single" w:sz="8" w:space="0" w:color="auto"/>
              <w:right w:val="single" w:sz="8" w:space="0" w:color="auto"/>
            </w:tcBorders>
            <w:vAlign w:val="center"/>
            <w:hideMark/>
          </w:tcPr>
          <w:p w14:paraId="1C0BDD35" w14:textId="77777777" w:rsidR="00581BB6" w:rsidRPr="00AD525B" w:rsidRDefault="00581BB6" w:rsidP="00581BB6">
            <w:pPr>
              <w:keepNext w:val="0"/>
              <w:keepLines w:val="0"/>
              <w:spacing w:after="0"/>
              <w:jc w:val="left"/>
              <w:rPr>
                <w:b/>
                <w:bCs/>
                <w:color w:val="000000"/>
                <w:sz w:val="22"/>
                <w:szCs w:val="22"/>
                <w:lang w:eastAsia="ro-RO"/>
              </w:rPr>
            </w:pPr>
          </w:p>
        </w:tc>
        <w:tc>
          <w:tcPr>
            <w:tcW w:w="1167" w:type="dxa"/>
            <w:tcBorders>
              <w:top w:val="nil"/>
              <w:left w:val="nil"/>
              <w:bottom w:val="single" w:sz="8" w:space="0" w:color="auto"/>
              <w:right w:val="single" w:sz="8" w:space="0" w:color="auto"/>
            </w:tcBorders>
            <w:shd w:val="clear" w:color="auto" w:fill="auto"/>
            <w:vAlign w:val="center"/>
            <w:hideMark/>
          </w:tcPr>
          <w:p w14:paraId="0E320988"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(m)</w:t>
            </w:r>
          </w:p>
        </w:tc>
        <w:tc>
          <w:tcPr>
            <w:tcW w:w="1267" w:type="dxa"/>
            <w:tcBorders>
              <w:top w:val="nil"/>
              <w:left w:val="nil"/>
              <w:bottom w:val="single" w:sz="8" w:space="0" w:color="auto"/>
              <w:right w:val="single" w:sz="8" w:space="0" w:color="auto"/>
            </w:tcBorders>
            <w:shd w:val="clear" w:color="auto" w:fill="auto"/>
            <w:vAlign w:val="center"/>
            <w:hideMark/>
          </w:tcPr>
          <w:p w14:paraId="30A460A0"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(m)</w:t>
            </w:r>
          </w:p>
        </w:tc>
        <w:tc>
          <w:tcPr>
            <w:tcW w:w="2307" w:type="dxa"/>
            <w:tcBorders>
              <w:top w:val="nil"/>
              <w:left w:val="nil"/>
              <w:bottom w:val="single" w:sz="8" w:space="0" w:color="auto"/>
              <w:right w:val="single" w:sz="8" w:space="0" w:color="auto"/>
            </w:tcBorders>
            <w:shd w:val="clear" w:color="auto" w:fill="auto"/>
            <w:vAlign w:val="center"/>
            <w:hideMark/>
          </w:tcPr>
          <w:p w14:paraId="2D1BB923"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(mp)</w:t>
            </w:r>
          </w:p>
        </w:tc>
      </w:tr>
      <w:tr w:rsidR="00581BB6" w:rsidRPr="00AD525B" w14:paraId="5F78C55C"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05B5BF4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w:t>
            </w:r>
          </w:p>
        </w:tc>
        <w:tc>
          <w:tcPr>
            <w:tcW w:w="4392" w:type="dxa"/>
            <w:tcBorders>
              <w:top w:val="nil"/>
              <w:left w:val="nil"/>
              <w:bottom w:val="single" w:sz="8" w:space="0" w:color="auto"/>
              <w:right w:val="single" w:sz="8" w:space="0" w:color="auto"/>
            </w:tcBorders>
            <w:shd w:val="clear" w:color="FFFFCC" w:fill="FFFFFF"/>
            <w:noWrap/>
            <w:vAlign w:val="center"/>
            <w:hideMark/>
          </w:tcPr>
          <w:p w14:paraId="2877556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Armata Română</w:t>
            </w:r>
          </w:p>
        </w:tc>
        <w:tc>
          <w:tcPr>
            <w:tcW w:w="1167" w:type="dxa"/>
            <w:tcBorders>
              <w:top w:val="nil"/>
              <w:left w:val="nil"/>
              <w:bottom w:val="single" w:sz="8" w:space="0" w:color="auto"/>
              <w:right w:val="single" w:sz="8" w:space="0" w:color="auto"/>
            </w:tcBorders>
            <w:shd w:val="clear" w:color="FFFFCC" w:fill="FFFFFF"/>
            <w:noWrap/>
            <w:vAlign w:val="center"/>
            <w:hideMark/>
          </w:tcPr>
          <w:p w14:paraId="0514A8D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1200</w:t>
            </w:r>
          </w:p>
        </w:tc>
        <w:tc>
          <w:tcPr>
            <w:tcW w:w="1267" w:type="dxa"/>
            <w:tcBorders>
              <w:top w:val="nil"/>
              <w:left w:val="nil"/>
              <w:bottom w:val="single" w:sz="8" w:space="0" w:color="auto"/>
              <w:right w:val="single" w:sz="8" w:space="0" w:color="auto"/>
            </w:tcBorders>
            <w:shd w:val="clear" w:color="FFFFCC" w:fill="FFFFFF"/>
            <w:noWrap/>
            <w:vAlign w:val="center"/>
            <w:hideMark/>
          </w:tcPr>
          <w:p w14:paraId="049CFD3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w:t>
            </w:r>
          </w:p>
        </w:tc>
        <w:tc>
          <w:tcPr>
            <w:tcW w:w="2307" w:type="dxa"/>
            <w:tcBorders>
              <w:top w:val="nil"/>
              <w:left w:val="nil"/>
              <w:bottom w:val="single" w:sz="8" w:space="0" w:color="auto"/>
              <w:right w:val="single" w:sz="8" w:space="0" w:color="auto"/>
            </w:tcBorders>
            <w:shd w:val="clear" w:color="FFFFCC" w:fill="FFFFFF"/>
            <w:noWrap/>
            <w:vAlign w:val="center"/>
            <w:hideMark/>
          </w:tcPr>
          <w:p w14:paraId="15AB160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10800</w:t>
            </w:r>
          </w:p>
        </w:tc>
      </w:tr>
      <w:tr w:rsidR="00581BB6" w:rsidRPr="00AD525B" w14:paraId="6B8C35D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7384AD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w:t>
            </w:r>
          </w:p>
        </w:tc>
        <w:tc>
          <w:tcPr>
            <w:tcW w:w="4392" w:type="dxa"/>
            <w:tcBorders>
              <w:top w:val="nil"/>
              <w:left w:val="nil"/>
              <w:bottom w:val="single" w:sz="8" w:space="0" w:color="auto"/>
              <w:right w:val="single" w:sz="8" w:space="0" w:color="auto"/>
            </w:tcBorders>
            <w:shd w:val="clear" w:color="FFFFCC" w:fill="FFFFFF"/>
            <w:noWrap/>
            <w:vAlign w:val="center"/>
            <w:hideMark/>
          </w:tcPr>
          <w:p w14:paraId="059AF917"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Banki Donath</w:t>
            </w:r>
          </w:p>
        </w:tc>
        <w:tc>
          <w:tcPr>
            <w:tcW w:w="1167" w:type="dxa"/>
            <w:tcBorders>
              <w:top w:val="nil"/>
              <w:left w:val="nil"/>
              <w:bottom w:val="single" w:sz="8" w:space="0" w:color="auto"/>
              <w:right w:val="single" w:sz="8" w:space="0" w:color="auto"/>
            </w:tcBorders>
            <w:shd w:val="clear" w:color="FFFFCC" w:fill="FFFFFF"/>
            <w:noWrap/>
            <w:vAlign w:val="center"/>
            <w:hideMark/>
          </w:tcPr>
          <w:p w14:paraId="25528D9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564</w:t>
            </w:r>
          </w:p>
        </w:tc>
        <w:tc>
          <w:tcPr>
            <w:tcW w:w="1267" w:type="dxa"/>
            <w:tcBorders>
              <w:top w:val="nil"/>
              <w:left w:val="nil"/>
              <w:bottom w:val="single" w:sz="8" w:space="0" w:color="auto"/>
              <w:right w:val="single" w:sz="8" w:space="0" w:color="auto"/>
            </w:tcBorders>
            <w:shd w:val="clear" w:color="FFFFCC" w:fill="FFFFFF"/>
            <w:noWrap/>
            <w:vAlign w:val="center"/>
            <w:hideMark/>
          </w:tcPr>
          <w:p w14:paraId="6B0DE5F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w:t>
            </w:r>
          </w:p>
        </w:tc>
        <w:tc>
          <w:tcPr>
            <w:tcW w:w="2307" w:type="dxa"/>
            <w:tcBorders>
              <w:top w:val="nil"/>
              <w:left w:val="nil"/>
              <w:bottom w:val="single" w:sz="8" w:space="0" w:color="auto"/>
              <w:right w:val="single" w:sz="8" w:space="0" w:color="auto"/>
            </w:tcBorders>
            <w:shd w:val="clear" w:color="FFFFCC" w:fill="FFFFFF"/>
            <w:noWrap/>
            <w:vAlign w:val="center"/>
            <w:hideMark/>
          </w:tcPr>
          <w:p w14:paraId="0F3B287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5076</w:t>
            </w:r>
          </w:p>
        </w:tc>
      </w:tr>
      <w:tr w:rsidR="00581BB6" w:rsidRPr="00AD525B" w14:paraId="6CDF1C79"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CFB814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w:t>
            </w:r>
          </w:p>
        </w:tc>
        <w:tc>
          <w:tcPr>
            <w:tcW w:w="4392" w:type="dxa"/>
            <w:tcBorders>
              <w:top w:val="nil"/>
              <w:left w:val="nil"/>
              <w:bottom w:val="single" w:sz="8" w:space="0" w:color="auto"/>
              <w:right w:val="single" w:sz="8" w:space="0" w:color="auto"/>
            </w:tcBorders>
            <w:shd w:val="clear" w:color="FFFFCC" w:fill="FFFFFF"/>
            <w:noWrap/>
            <w:vAlign w:val="center"/>
            <w:hideMark/>
          </w:tcPr>
          <w:p w14:paraId="579B75E8"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Barabás Miklós/Muncitorilor</w:t>
            </w:r>
          </w:p>
        </w:tc>
        <w:tc>
          <w:tcPr>
            <w:tcW w:w="1167" w:type="dxa"/>
            <w:tcBorders>
              <w:top w:val="nil"/>
              <w:left w:val="nil"/>
              <w:bottom w:val="single" w:sz="8" w:space="0" w:color="auto"/>
              <w:right w:val="single" w:sz="8" w:space="0" w:color="auto"/>
            </w:tcBorders>
            <w:shd w:val="clear" w:color="FFFFCC" w:fill="FFFFFF"/>
            <w:noWrap/>
            <w:vAlign w:val="center"/>
            <w:hideMark/>
          </w:tcPr>
          <w:p w14:paraId="02071B8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400</w:t>
            </w:r>
          </w:p>
        </w:tc>
        <w:tc>
          <w:tcPr>
            <w:tcW w:w="1267" w:type="dxa"/>
            <w:tcBorders>
              <w:top w:val="nil"/>
              <w:left w:val="nil"/>
              <w:bottom w:val="single" w:sz="8" w:space="0" w:color="auto"/>
              <w:right w:val="single" w:sz="8" w:space="0" w:color="auto"/>
            </w:tcBorders>
            <w:shd w:val="clear" w:color="FFFFCC" w:fill="FFFFFF"/>
            <w:noWrap/>
            <w:vAlign w:val="center"/>
            <w:hideMark/>
          </w:tcPr>
          <w:p w14:paraId="65B7C02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5553047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2000</w:t>
            </w:r>
          </w:p>
        </w:tc>
      </w:tr>
      <w:tr w:rsidR="00581BB6" w:rsidRPr="00AD525B" w14:paraId="6895B626"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654469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w:t>
            </w:r>
          </w:p>
        </w:tc>
        <w:tc>
          <w:tcPr>
            <w:tcW w:w="4392" w:type="dxa"/>
            <w:tcBorders>
              <w:top w:val="nil"/>
              <w:left w:val="nil"/>
              <w:bottom w:val="single" w:sz="8" w:space="0" w:color="auto"/>
              <w:right w:val="single" w:sz="8" w:space="0" w:color="auto"/>
            </w:tcBorders>
            <w:shd w:val="clear" w:color="FFFF00" w:fill="FFFFFF"/>
            <w:noWrap/>
            <w:vAlign w:val="center"/>
            <w:hideMark/>
          </w:tcPr>
          <w:p w14:paraId="2A24F9C8"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Bartalis Ferenc</w:t>
            </w:r>
          </w:p>
        </w:tc>
        <w:tc>
          <w:tcPr>
            <w:tcW w:w="1167" w:type="dxa"/>
            <w:tcBorders>
              <w:top w:val="nil"/>
              <w:left w:val="nil"/>
              <w:bottom w:val="single" w:sz="8" w:space="0" w:color="auto"/>
              <w:right w:val="single" w:sz="8" w:space="0" w:color="auto"/>
            </w:tcBorders>
            <w:shd w:val="clear" w:color="FFFF00" w:fill="FFFFFF"/>
            <w:noWrap/>
            <w:vAlign w:val="center"/>
            <w:hideMark/>
          </w:tcPr>
          <w:p w14:paraId="678F28D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220</w:t>
            </w:r>
          </w:p>
        </w:tc>
        <w:tc>
          <w:tcPr>
            <w:tcW w:w="1267" w:type="dxa"/>
            <w:tcBorders>
              <w:top w:val="nil"/>
              <w:left w:val="nil"/>
              <w:bottom w:val="single" w:sz="8" w:space="0" w:color="auto"/>
              <w:right w:val="single" w:sz="8" w:space="0" w:color="auto"/>
            </w:tcBorders>
            <w:shd w:val="clear" w:color="FFFF00" w:fill="FFFFFF"/>
            <w:noWrap/>
            <w:vAlign w:val="center"/>
            <w:hideMark/>
          </w:tcPr>
          <w:p w14:paraId="7A1EF9B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115E455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1100</w:t>
            </w:r>
          </w:p>
        </w:tc>
      </w:tr>
      <w:tr w:rsidR="00581BB6" w:rsidRPr="00AD525B" w14:paraId="0012F740"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279B07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4392" w:type="dxa"/>
            <w:tcBorders>
              <w:top w:val="nil"/>
              <w:left w:val="nil"/>
              <w:bottom w:val="single" w:sz="8" w:space="0" w:color="auto"/>
              <w:right w:val="single" w:sz="8" w:space="0" w:color="auto"/>
            </w:tcBorders>
            <w:shd w:val="clear" w:color="FFFF00" w:fill="FFFFFF"/>
            <w:noWrap/>
            <w:vAlign w:val="center"/>
            <w:hideMark/>
          </w:tcPr>
          <w:p w14:paraId="217384D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Bartalis Ferenc</w:t>
            </w:r>
          </w:p>
        </w:tc>
        <w:tc>
          <w:tcPr>
            <w:tcW w:w="1167" w:type="dxa"/>
            <w:tcBorders>
              <w:top w:val="nil"/>
              <w:left w:val="nil"/>
              <w:bottom w:val="single" w:sz="8" w:space="0" w:color="auto"/>
              <w:right w:val="single" w:sz="8" w:space="0" w:color="auto"/>
            </w:tcBorders>
            <w:shd w:val="clear" w:color="FFFF00" w:fill="FFFFFF"/>
            <w:noWrap/>
            <w:vAlign w:val="center"/>
            <w:hideMark/>
          </w:tcPr>
          <w:p w14:paraId="67BC347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100</w:t>
            </w:r>
          </w:p>
        </w:tc>
        <w:tc>
          <w:tcPr>
            <w:tcW w:w="1267" w:type="dxa"/>
            <w:tcBorders>
              <w:top w:val="nil"/>
              <w:left w:val="nil"/>
              <w:bottom w:val="single" w:sz="8" w:space="0" w:color="auto"/>
              <w:right w:val="single" w:sz="8" w:space="0" w:color="auto"/>
            </w:tcBorders>
            <w:shd w:val="clear" w:color="FFFF00" w:fill="FFFFFF"/>
            <w:noWrap/>
            <w:vAlign w:val="center"/>
            <w:hideMark/>
          </w:tcPr>
          <w:p w14:paraId="3A35F64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w:t>
            </w:r>
          </w:p>
        </w:tc>
        <w:tc>
          <w:tcPr>
            <w:tcW w:w="2307" w:type="dxa"/>
            <w:tcBorders>
              <w:top w:val="nil"/>
              <w:left w:val="nil"/>
              <w:bottom w:val="single" w:sz="8" w:space="0" w:color="auto"/>
              <w:right w:val="single" w:sz="8" w:space="0" w:color="auto"/>
            </w:tcBorders>
            <w:shd w:val="clear" w:color="FFFF00" w:fill="FFFFFF"/>
            <w:noWrap/>
            <w:vAlign w:val="center"/>
            <w:hideMark/>
          </w:tcPr>
          <w:p w14:paraId="4335BFF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300</w:t>
            </w:r>
          </w:p>
        </w:tc>
      </w:tr>
      <w:tr w:rsidR="00581BB6" w:rsidRPr="00AD525B" w14:paraId="6917442D"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2A3F76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4392" w:type="dxa"/>
            <w:tcBorders>
              <w:top w:val="nil"/>
              <w:left w:val="nil"/>
              <w:bottom w:val="single" w:sz="8" w:space="0" w:color="auto"/>
              <w:right w:val="single" w:sz="8" w:space="0" w:color="auto"/>
            </w:tcBorders>
            <w:shd w:val="clear" w:color="FFFF00" w:fill="FFFFFF"/>
            <w:noWrap/>
            <w:vAlign w:val="center"/>
            <w:hideMark/>
          </w:tcPr>
          <w:p w14:paraId="17577AF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Bartók Béla</w:t>
            </w:r>
          </w:p>
        </w:tc>
        <w:tc>
          <w:tcPr>
            <w:tcW w:w="1167" w:type="dxa"/>
            <w:tcBorders>
              <w:top w:val="nil"/>
              <w:left w:val="nil"/>
              <w:bottom w:val="single" w:sz="8" w:space="0" w:color="auto"/>
              <w:right w:val="single" w:sz="8" w:space="0" w:color="auto"/>
            </w:tcBorders>
            <w:shd w:val="clear" w:color="FFFF00" w:fill="FFFFFF"/>
            <w:noWrap/>
            <w:vAlign w:val="center"/>
            <w:hideMark/>
          </w:tcPr>
          <w:p w14:paraId="12146A8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280</w:t>
            </w:r>
          </w:p>
        </w:tc>
        <w:tc>
          <w:tcPr>
            <w:tcW w:w="1267" w:type="dxa"/>
            <w:tcBorders>
              <w:top w:val="nil"/>
              <w:left w:val="nil"/>
              <w:bottom w:val="single" w:sz="8" w:space="0" w:color="auto"/>
              <w:right w:val="single" w:sz="8" w:space="0" w:color="auto"/>
            </w:tcBorders>
            <w:shd w:val="clear" w:color="FFFF00" w:fill="FFFFFF"/>
            <w:noWrap/>
            <w:vAlign w:val="center"/>
            <w:hideMark/>
          </w:tcPr>
          <w:p w14:paraId="3446D9D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1D1FD41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1400</w:t>
            </w:r>
          </w:p>
        </w:tc>
      </w:tr>
      <w:tr w:rsidR="00581BB6" w:rsidRPr="00AD525B" w14:paraId="6D6494A2"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C9F4E6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4392" w:type="dxa"/>
            <w:tcBorders>
              <w:top w:val="nil"/>
              <w:left w:val="nil"/>
              <w:bottom w:val="single" w:sz="8" w:space="0" w:color="auto"/>
              <w:right w:val="single" w:sz="8" w:space="0" w:color="auto"/>
            </w:tcBorders>
            <w:shd w:val="clear" w:color="FFFFCC" w:fill="FFFFFF"/>
            <w:noWrap/>
            <w:vAlign w:val="center"/>
            <w:hideMark/>
          </w:tcPr>
          <w:p w14:paraId="4690DB3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Beke György</w:t>
            </w:r>
          </w:p>
        </w:tc>
        <w:tc>
          <w:tcPr>
            <w:tcW w:w="1167" w:type="dxa"/>
            <w:tcBorders>
              <w:top w:val="nil"/>
              <w:left w:val="nil"/>
              <w:bottom w:val="single" w:sz="8" w:space="0" w:color="auto"/>
              <w:right w:val="single" w:sz="8" w:space="0" w:color="auto"/>
            </w:tcBorders>
            <w:shd w:val="clear" w:color="FFFFCC" w:fill="FFFFFF"/>
            <w:noWrap/>
            <w:vAlign w:val="center"/>
            <w:hideMark/>
          </w:tcPr>
          <w:p w14:paraId="3E37374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240</w:t>
            </w:r>
          </w:p>
        </w:tc>
        <w:tc>
          <w:tcPr>
            <w:tcW w:w="1267" w:type="dxa"/>
            <w:tcBorders>
              <w:top w:val="nil"/>
              <w:left w:val="nil"/>
              <w:bottom w:val="single" w:sz="8" w:space="0" w:color="auto"/>
              <w:right w:val="single" w:sz="8" w:space="0" w:color="auto"/>
            </w:tcBorders>
            <w:shd w:val="clear" w:color="FFFFCC" w:fill="FFFFFF"/>
            <w:noWrap/>
            <w:vAlign w:val="center"/>
            <w:hideMark/>
          </w:tcPr>
          <w:p w14:paraId="67509E9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1AE20EF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1200</w:t>
            </w:r>
          </w:p>
        </w:tc>
      </w:tr>
      <w:tr w:rsidR="00581BB6" w:rsidRPr="00AD525B" w14:paraId="225D452D"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6A6FD9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4392" w:type="dxa"/>
            <w:tcBorders>
              <w:top w:val="nil"/>
              <w:left w:val="nil"/>
              <w:bottom w:val="single" w:sz="8" w:space="0" w:color="auto"/>
              <w:right w:val="single" w:sz="8" w:space="0" w:color="auto"/>
            </w:tcBorders>
            <w:shd w:val="clear" w:color="auto" w:fill="auto"/>
            <w:vAlign w:val="center"/>
            <w:hideMark/>
          </w:tcPr>
          <w:p w14:paraId="0F5A811D"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Benedek Elek</w:t>
            </w:r>
          </w:p>
        </w:tc>
        <w:tc>
          <w:tcPr>
            <w:tcW w:w="1167" w:type="dxa"/>
            <w:tcBorders>
              <w:top w:val="nil"/>
              <w:left w:val="nil"/>
              <w:bottom w:val="single" w:sz="8" w:space="0" w:color="auto"/>
              <w:right w:val="single" w:sz="8" w:space="0" w:color="auto"/>
            </w:tcBorders>
            <w:shd w:val="clear" w:color="FFFFCC" w:fill="FFFFFF"/>
            <w:noWrap/>
            <w:vAlign w:val="center"/>
            <w:hideMark/>
          </w:tcPr>
          <w:p w14:paraId="1E17FC6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355</w:t>
            </w:r>
          </w:p>
        </w:tc>
        <w:tc>
          <w:tcPr>
            <w:tcW w:w="1267" w:type="dxa"/>
            <w:tcBorders>
              <w:top w:val="nil"/>
              <w:left w:val="nil"/>
              <w:bottom w:val="single" w:sz="8" w:space="0" w:color="auto"/>
              <w:right w:val="single" w:sz="8" w:space="0" w:color="auto"/>
            </w:tcBorders>
            <w:shd w:val="clear" w:color="FFFFCC" w:fill="FFFFFF"/>
            <w:noWrap/>
            <w:vAlign w:val="center"/>
            <w:hideMark/>
          </w:tcPr>
          <w:p w14:paraId="193B684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hideMark/>
          </w:tcPr>
          <w:p w14:paraId="171BD8E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2840</w:t>
            </w:r>
          </w:p>
        </w:tc>
      </w:tr>
      <w:tr w:rsidR="00581BB6" w:rsidRPr="00AD525B" w14:paraId="4D32297A"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F33A3B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w:t>
            </w:r>
          </w:p>
        </w:tc>
        <w:tc>
          <w:tcPr>
            <w:tcW w:w="4392" w:type="dxa"/>
            <w:tcBorders>
              <w:top w:val="nil"/>
              <w:left w:val="nil"/>
              <w:bottom w:val="single" w:sz="8" w:space="0" w:color="auto"/>
              <w:right w:val="single" w:sz="8" w:space="0" w:color="auto"/>
            </w:tcBorders>
            <w:shd w:val="clear" w:color="FFFFCC" w:fill="FFFFFF"/>
            <w:noWrap/>
            <w:vAlign w:val="center"/>
            <w:hideMark/>
          </w:tcPr>
          <w:p w14:paraId="2B1C918D"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Bisericii</w:t>
            </w:r>
          </w:p>
        </w:tc>
        <w:tc>
          <w:tcPr>
            <w:tcW w:w="1167" w:type="dxa"/>
            <w:tcBorders>
              <w:top w:val="nil"/>
              <w:left w:val="nil"/>
              <w:bottom w:val="single" w:sz="8" w:space="0" w:color="auto"/>
              <w:right w:val="single" w:sz="8" w:space="0" w:color="auto"/>
            </w:tcBorders>
            <w:shd w:val="clear" w:color="FFFFCC" w:fill="FFFFFF"/>
            <w:noWrap/>
            <w:vAlign w:val="center"/>
            <w:hideMark/>
          </w:tcPr>
          <w:p w14:paraId="0208A19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450</w:t>
            </w:r>
          </w:p>
        </w:tc>
        <w:tc>
          <w:tcPr>
            <w:tcW w:w="1267" w:type="dxa"/>
            <w:tcBorders>
              <w:top w:val="nil"/>
              <w:left w:val="nil"/>
              <w:bottom w:val="single" w:sz="8" w:space="0" w:color="auto"/>
              <w:right w:val="single" w:sz="8" w:space="0" w:color="auto"/>
            </w:tcBorders>
            <w:shd w:val="clear" w:color="FFFFCC" w:fill="FFFFFF"/>
            <w:noWrap/>
            <w:vAlign w:val="center"/>
            <w:hideMark/>
          </w:tcPr>
          <w:p w14:paraId="202D0A9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7AFCBED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2250</w:t>
            </w:r>
          </w:p>
        </w:tc>
      </w:tr>
      <w:tr w:rsidR="00581BB6" w:rsidRPr="00AD525B" w14:paraId="7B43F16D"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86E126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w:t>
            </w:r>
          </w:p>
        </w:tc>
        <w:tc>
          <w:tcPr>
            <w:tcW w:w="4392" w:type="dxa"/>
            <w:tcBorders>
              <w:top w:val="nil"/>
              <w:left w:val="nil"/>
              <w:bottom w:val="single" w:sz="8" w:space="0" w:color="auto"/>
              <w:right w:val="single" w:sz="8" w:space="0" w:color="auto"/>
            </w:tcBorders>
            <w:shd w:val="clear" w:color="FFFFCC" w:fill="FFFFFF"/>
            <w:noWrap/>
            <w:vAlign w:val="center"/>
            <w:hideMark/>
          </w:tcPr>
          <w:p w14:paraId="51C4AE2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Bolyai János</w:t>
            </w:r>
          </w:p>
        </w:tc>
        <w:tc>
          <w:tcPr>
            <w:tcW w:w="1167" w:type="dxa"/>
            <w:tcBorders>
              <w:top w:val="nil"/>
              <w:left w:val="nil"/>
              <w:bottom w:val="single" w:sz="8" w:space="0" w:color="auto"/>
              <w:right w:val="single" w:sz="8" w:space="0" w:color="auto"/>
            </w:tcBorders>
            <w:shd w:val="clear" w:color="FFFFCC" w:fill="FFFFFF"/>
            <w:noWrap/>
            <w:vAlign w:val="center"/>
            <w:hideMark/>
          </w:tcPr>
          <w:p w14:paraId="015A7CA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385</w:t>
            </w:r>
          </w:p>
        </w:tc>
        <w:tc>
          <w:tcPr>
            <w:tcW w:w="1267" w:type="dxa"/>
            <w:tcBorders>
              <w:top w:val="nil"/>
              <w:left w:val="nil"/>
              <w:bottom w:val="single" w:sz="8" w:space="0" w:color="auto"/>
              <w:right w:val="single" w:sz="8" w:space="0" w:color="auto"/>
            </w:tcBorders>
            <w:shd w:val="clear" w:color="FFFFCC" w:fill="FFFFFF"/>
            <w:noWrap/>
            <w:vAlign w:val="center"/>
            <w:hideMark/>
          </w:tcPr>
          <w:p w14:paraId="076D65D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0AE7D78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2695</w:t>
            </w:r>
          </w:p>
        </w:tc>
      </w:tr>
      <w:tr w:rsidR="00581BB6" w:rsidRPr="00AD525B" w14:paraId="65FB47D5"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891DE9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11</w:t>
            </w:r>
          </w:p>
        </w:tc>
        <w:tc>
          <w:tcPr>
            <w:tcW w:w="4392" w:type="dxa"/>
            <w:tcBorders>
              <w:top w:val="nil"/>
              <w:left w:val="nil"/>
              <w:bottom w:val="single" w:sz="8" w:space="0" w:color="auto"/>
              <w:right w:val="single" w:sz="8" w:space="0" w:color="auto"/>
            </w:tcBorders>
            <w:shd w:val="clear" w:color="FFFFCC" w:fill="FFFFFF"/>
            <w:noWrap/>
            <w:vAlign w:val="center"/>
            <w:hideMark/>
          </w:tcPr>
          <w:p w14:paraId="0F143B91"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Borviz</w:t>
            </w:r>
          </w:p>
        </w:tc>
        <w:tc>
          <w:tcPr>
            <w:tcW w:w="1167" w:type="dxa"/>
            <w:tcBorders>
              <w:top w:val="nil"/>
              <w:left w:val="nil"/>
              <w:bottom w:val="single" w:sz="8" w:space="0" w:color="auto"/>
              <w:right w:val="single" w:sz="8" w:space="0" w:color="auto"/>
            </w:tcBorders>
            <w:shd w:val="clear" w:color="FFFFCC" w:fill="FFFFFF"/>
            <w:noWrap/>
            <w:vAlign w:val="center"/>
            <w:hideMark/>
          </w:tcPr>
          <w:p w14:paraId="163DE9E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2000</w:t>
            </w:r>
          </w:p>
        </w:tc>
        <w:tc>
          <w:tcPr>
            <w:tcW w:w="1267" w:type="dxa"/>
            <w:tcBorders>
              <w:top w:val="nil"/>
              <w:left w:val="nil"/>
              <w:bottom w:val="single" w:sz="8" w:space="0" w:color="auto"/>
              <w:right w:val="single" w:sz="8" w:space="0" w:color="auto"/>
            </w:tcBorders>
            <w:shd w:val="clear" w:color="FFFFCC" w:fill="FFFFFF"/>
            <w:noWrap/>
            <w:vAlign w:val="center"/>
            <w:hideMark/>
          </w:tcPr>
          <w:p w14:paraId="60429CD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76884CE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12000</w:t>
            </w:r>
          </w:p>
        </w:tc>
      </w:tr>
      <w:tr w:rsidR="00581BB6" w:rsidRPr="00AD525B" w14:paraId="39EA67D5"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3FF916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w:t>
            </w:r>
          </w:p>
        </w:tc>
        <w:tc>
          <w:tcPr>
            <w:tcW w:w="4392" w:type="dxa"/>
            <w:tcBorders>
              <w:top w:val="nil"/>
              <w:left w:val="nil"/>
              <w:bottom w:val="single" w:sz="8" w:space="0" w:color="auto"/>
              <w:right w:val="single" w:sz="8" w:space="0" w:color="auto"/>
            </w:tcBorders>
            <w:shd w:val="clear" w:color="FFFFCC" w:fill="FFFFFF"/>
            <w:noWrap/>
            <w:vAlign w:val="center"/>
            <w:hideMark/>
          </w:tcPr>
          <w:p w14:paraId="2E7A83F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Brazilor</w:t>
            </w:r>
          </w:p>
        </w:tc>
        <w:tc>
          <w:tcPr>
            <w:tcW w:w="1167" w:type="dxa"/>
            <w:tcBorders>
              <w:top w:val="nil"/>
              <w:left w:val="nil"/>
              <w:bottom w:val="single" w:sz="8" w:space="0" w:color="auto"/>
              <w:right w:val="single" w:sz="8" w:space="0" w:color="auto"/>
            </w:tcBorders>
            <w:shd w:val="clear" w:color="FFFFCC" w:fill="FFFFFF"/>
            <w:noWrap/>
            <w:vAlign w:val="center"/>
            <w:hideMark/>
          </w:tcPr>
          <w:p w14:paraId="2D24BF3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555</w:t>
            </w:r>
          </w:p>
        </w:tc>
        <w:tc>
          <w:tcPr>
            <w:tcW w:w="1267" w:type="dxa"/>
            <w:tcBorders>
              <w:top w:val="nil"/>
              <w:left w:val="nil"/>
              <w:bottom w:val="single" w:sz="8" w:space="0" w:color="auto"/>
              <w:right w:val="single" w:sz="8" w:space="0" w:color="auto"/>
            </w:tcBorders>
            <w:shd w:val="clear" w:color="FFFFCC" w:fill="FFFFFF"/>
            <w:noWrap/>
            <w:vAlign w:val="center"/>
            <w:hideMark/>
          </w:tcPr>
          <w:p w14:paraId="75C98FA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hideMark/>
          </w:tcPr>
          <w:p w14:paraId="5099DE1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4440</w:t>
            </w:r>
          </w:p>
        </w:tc>
      </w:tr>
      <w:tr w:rsidR="00581BB6" w:rsidRPr="00AD525B" w14:paraId="5B465B9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09E2EC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13</w:t>
            </w:r>
          </w:p>
        </w:tc>
        <w:tc>
          <w:tcPr>
            <w:tcW w:w="4392" w:type="dxa"/>
            <w:tcBorders>
              <w:top w:val="nil"/>
              <w:left w:val="nil"/>
              <w:bottom w:val="single" w:sz="8" w:space="0" w:color="auto"/>
              <w:right w:val="single" w:sz="8" w:space="0" w:color="auto"/>
            </w:tcBorders>
            <w:shd w:val="clear" w:color="FFFF00" w:fill="FFFFFF"/>
            <w:noWrap/>
            <w:vAlign w:val="center"/>
            <w:hideMark/>
          </w:tcPr>
          <w:p w14:paraId="7F760878"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Cânepei</w:t>
            </w:r>
          </w:p>
        </w:tc>
        <w:tc>
          <w:tcPr>
            <w:tcW w:w="1167" w:type="dxa"/>
            <w:tcBorders>
              <w:top w:val="nil"/>
              <w:left w:val="nil"/>
              <w:bottom w:val="single" w:sz="8" w:space="0" w:color="auto"/>
              <w:right w:val="single" w:sz="8" w:space="0" w:color="auto"/>
            </w:tcBorders>
            <w:shd w:val="clear" w:color="FFFF00" w:fill="FFFFFF"/>
            <w:noWrap/>
            <w:vAlign w:val="center"/>
            <w:hideMark/>
          </w:tcPr>
          <w:p w14:paraId="6E2FE4F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500</w:t>
            </w:r>
          </w:p>
        </w:tc>
        <w:tc>
          <w:tcPr>
            <w:tcW w:w="1267" w:type="dxa"/>
            <w:tcBorders>
              <w:top w:val="nil"/>
              <w:left w:val="nil"/>
              <w:bottom w:val="single" w:sz="8" w:space="0" w:color="auto"/>
              <w:right w:val="single" w:sz="8" w:space="0" w:color="auto"/>
            </w:tcBorders>
            <w:shd w:val="clear" w:color="FFFF00" w:fill="FFFFFF"/>
            <w:noWrap/>
            <w:vAlign w:val="center"/>
            <w:hideMark/>
          </w:tcPr>
          <w:p w14:paraId="3E70D8C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0A39823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2500</w:t>
            </w:r>
          </w:p>
        </w:tc>
      </w:tr>
      <w:tr w:rsidR="00581BB6" w:rsidRPr="00AD525B" w14:paraId="1AAF099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5348C3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w:t>
            </w:r>
          </w:p>
        </w:tc>
        <w:tc>
          <w:tcPr>
            <w:tcW w:w="4392" w:type="dxa"/>
            <w:tcBorders>
              <w:top w:val="nil"/>
              <w:left w:val="nil"/>
              <w:bottom w:val="single" w:sz="8" w:space="0" w:color="auto"/>
              <w:right w:val="single" w:sz="8" w:space="0" w:color="auto"/>
            </w:tcBorders>
            <w:shd w:val="clear" w:color="FFFFCC" w:fill="FFFFFF"/>
            <w:noWrap/>
            <w:vAlign w:val="center"/>
            <w:hideMark/>
          </w:tcPr>
          <w:p w14:paraId="3BF4FEF0"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Cetăţii</w:t>
            </w:r>
          </w:p>
        </w:tc>
        <w:tc>
          <w:tcPr>
            <w:tcW w:w="1167" w:type="dxa"/>
            <w:tcBorders>
              <w:top w:val="nil"/>
              <w:left w:val="nil"/>
              <w:bottom w:val="single" w:sz="8" w:space="0" w:color="auto"/>
              <w:right w:val="single" w:sz="8" w:space="0" w:color="auto"/>
            </w:tcBorders>
            <w:shd w:val="clear" w:color="FFFFCC" w:fill="FFFFFF"/>
            <w:noWrap/>
            <w:vAlign w:val="center"/>
            <w:hideMark/>
          </w:tcPr>
          <w:p w14:paraId="40E523E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325</w:t>
            </w:r>
          </w:p>
        </w:tc>
        <w:tc>
          <w:tcPr>
            <w:tcW w:w="1267" w:type="dxa"/>
            <w:tcBorders>
              <w:top w:val="nil"/>
              <w:left w:val="nil"/>
              <w:bottom w:val="single" w:sz="8" w:space="0" w:color="auto"/>
              <w:right w:val="single" w:sz="8" w:space="0" w:color="auto"/>
            </w:tcBorders>
            <w:shd w:val="clear" w:color="FFFFCC" w:fill="FFFFFF"/>
            <w:noWrap/>
            <w:vAlign w:val="center"/>
            <w:hideMark/>
          </w:tcPr>
          <w:p w14:paraId="319FA2F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543BF19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1950</w:t>
            </w:r>
          </w:p>
        </w:tc>
      </w:tr>
      <w:tr w:rsidR="00581BB6" w:rsidRPr="00AD525B" w14:paraId="4CE11CF0"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8109FE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15</w:t>
            </w:r>
          </w:p>
        </w:tc>
        <w:tc>
          <w:tcPr>
            <w:tcW w:w="4392" w:type="dxa"/>
            <w:tcBorders>
              <w:top w:val="nil"/>
              <w:left w:val="nil"/>
              <w:bottom w:val="single" w:sz="8" w:space="0" w:color="auto"/>
              <w:right w:val="single" w:sz="8" w:space="0" w:color="auto"/>
            </w:tcBorders>
            <w:shd w:val="clear" w:color="FFFFCC" w:fill="FFFFFF"/>
            <w:noWrap/>
            <w:vAlign w:val="center"/>
            <w:hideMark/>
          </w:tcPr>
          <w:p w14:paraId="40D25E65"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Cismelei</w:t>
            </w:r>
          </w:p>
        </w:tc>
        <w:tc>
          <w:tcPr>
            <w:tcW w:w="1167" w:type="dxa"/>
            <w:tcBorders>
              <w:top w:val="nil"/>
              <w:left w:val="nil"/>
              <w:bottom w:val="single" w:sz="8" w:space="0" w:color="auto"/>
              <w:right w:val="single" w:sz="8" w:space="0" w:color="auto"/>
            </w:tcBorders>
            <w:shd w:val="clear" w:color="FFFFCC" w:fill="FFFFFF"/>
            <w:noWrap/>
            <w:vAlign w:val="center"/>
            <w:hideMark/>
          </w:tcPr>
          <w:p w14:paraId="617C127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250</w:t>
            </w:r>
          </w:p>
        </w:tc>
        <w:tc>
          <w:tcPr>
            <w:tcW w:w="1267" w:type="dxa"/>
            <w:tcBorders>
              <w:top w:val="nil"/>
              <w:left w:val="nil"/>
              <w:bottom w:val="single" w:sz="8" w:space="0" w:color="auto"/>
              <w:right w:val="single" w:sz="8" w:space="0" w:color="auto"/>
            </w:tcBorders>
            <w:shd w:val="clear" w:color="FFFFCC" w:fill="FFFFFF"/>
            <w:noWrap/>
            <w:vAlign w:val="center"/>
            <w:hideMark/>
          </w:tcPr>
          <w:p w14:paraId="6FDE68C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42658D0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1250</w:t>
            </w:r>
          </w:p>
        </w:tc>
      </w:tr>
      <w:tr w:rsidR="00581BB6" w:rsidRPr="00AD525B" w14:paraId="2AB813C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3200EA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16</w:t>
            </w:r>
          </w:p>
        </w:tc>
        <w:tc>
          <w:tcPr>
            <w:tcW w:w="4392" w:type="dxa"/>
            <w:tcBorders>
              <w:top w:val="nil"/>
              <w:left w:val="nil"/>
              <w:bottom w:val="single" w:sz="8" w:space="0" w:color="auto"/>
              <w:right w:val="single" w:sz="8" w:space="0" w:color="auto"/>
            </w:tcBorders>
            <w:shd w:val="clear" w:color="FFFFCC" w:fill="FFFFFF"/>
            <w:noWrap/>
            <w:vAlign w:val="center"/>
            <w:hideMark/>
          </w:tcPr>
          <w:p w14:paraId="2FDE48D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Constructorilor</w:t>
            </w:r>
          </w:p>
        </w:tc>
        <w:tc>
          <w:tcPr>
            <w:tcW w:w="1167" w:type="dxa"/>
            <w:tcBorders>
              <w:top w:val="nil"/>
              <w:left w:val="nil"/>
              <w:bottom w:val="single" w:sz="8" w:space="0" w:color="auto"/>
              <w:right w:val="single" w:sz="8" w:space="0" w:color="auto"/>
            </w:tcBorders>
            <w:shd w:val="clear" w:color="FFFFCC" w:fill="FFFFFF"/>
            <w:noWrap/>
            <w:vAlign w:val="center"/>
            <w:hideMark/>
          </w:tcPr>
          <w:p w14:paraId="7D9C96B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1840</w:t>
            </w:r>
          </w:p>
        </w:tc>
        <w:tc>
          <w:tcPr>
            <w:tcW w:w="1267" w:type="dxa"/>
            <w:tcBorders>
              <w:top w:val="nil"/>
              <w:left w:val="nil"/>
              <w:bottom w:val="single" w:sz="8" w:space="0" w:color="auto"/>
              <w:right w:val="single" w:sz="8" w:space="0" w:color="auto"/>
            </w:tcBorders>
            <w:shd w:val="clear" w:color="FFFFCC" w:fill="FFFFFF"/>
            <w:noWrap/>
            <w:vAlign w:val="center"/>
            <w:hideMark/>
          </w:tcPr>
          <w:p w14:paraId="7B50244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hideMark/>
          </w:tcPr>
          <w:p w14:paraId="4C8BD00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14720</w:t>
            </w:r>
          </w:p>
        </w:tc>
      </w:tr>
      <w:tr w:rsidR="00581BB6" w:rsidRPr="00AD525B" w14:paraId="0BDA0685"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2DB897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17</w:t>
            </w:r>
          </w:p>
        </w:tc>
        <w:tc>
          <w:tcPr>
            <w:tcW w:w="4392" w:type="dxa"/>
            <w:tcBorders>
              <w:top w:val="nil"/>
              <w:left w:val="nil"/>
              <w:bottom w:val="single" w:sz="8" w:space="0" w:color="auto"/>
              <w:right w:val="single" w:sz="8" w:space="0" w:color="auto"/>
            </w:tcBorders>
            <w:shd w:val="clear" w:color="FFFFCC" w:fill="FFFFFF"/>
            <w:noWrap/>
            <w:vAlign w:val="center"/>
            <w:hideMark/>
          </w:tcPr>
          <w:p w14:paraId="6B3581B4"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Crângului</w:t>
            </w:r>
          </w:p>
        </w:tc>
        <w:tc>
          <w:tcPr>
            <w:tcW w:w="1167" w:type="dxa"/>
            <w:tcBorders>
              <w:top w:val="nil"/>
              <w:left w:val="nil"/>
              <w:bottom w:val="single" w:sz="8" w:space="0" w:color="auto"/>
              <w:right w:val="single" w:sz="8" w:space="0" w:color="auto"/>
            </w:tcBorders>
            <w:shd w:val="clear" w:color="FFFFCC" w:fill="FFFFFF"/>
            <w:noWrap/>
            <w:vAlign w:val="center"/>
            <w:hideMark/>
          </w:tcPr>
          <w:p w14:paraId="7EBDD0B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760</w:t>
            </w:r>
          </w:p>
        </w:tc>
        <w:tc>
          <w:tcPr>
            <w:tcW w:w="1267" w:type="dxa"/>
            <w:tcBorders>
              <w:top w:val="nil"/>
              <w:left w:val="nil"/>
              <w:bottom w:val="single" w:sz="8" w:space="0" w:color="auto"/>
              <w:right w:val="single" w:sz="8" w:space="0" w:color="auto"/>
            </w:tcBorders>
            <w:shd w:val="clear" w:color="FFFFCC" w:fill="FFFFFF"/>
            <w:noWrap/>
            <w:vAlign w:val="center"/>
            <w:hideMark/>
          </w:tcPr>
          <w:p w14:paraId="52FE210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7A46DEB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5320</w:t>
            </w:r>
          </w:p>
        </w:tc>
      </w:tr>
      <w:tr w:rsidR="00581BB6" w:rsidRPr="00AD525B" w14:paraId="4136A289"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638C41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18</w:t>
            </w:r>
          </w:p>
        </w:tc>
        <w:tc>
          <w:tcPr>
            <w:tcW w:w="4392" w:type="dxa"/>
            <w:tcBorders>
              <w:top w:val="nil"/>
              <w:left w:val="nil"/>
              <w:bottom w:val="single" w:sz="8" w:space="0" w:color="auto"/>
              <w:right w:val="single" w:sz="8" w:space="0" w:color="auto"/>
            </w:tcBorders>
            <w:shd w:val="clear" w:color="FFFFCC" w:fill="FFFFFF"/>
            <w:noWrap/>
            <w:vAlign w:val="center"/>
            <w:hideMark/>
          </w:tcPr>
          <w:p w14:paraId="0AC8049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Crizantimei“până Lalelei”  “Iosif Popovici”</w:t>
            </w:r>
          </w:p>
        </w:tc>
        <w:tc>
          <w:tcPr>
            <w:tcW w:w="1167" w:type="dxa"/>
            <w:tcBorders>
              <w:top w:val="nil"/>
              <w:left w:val="nil"/>
              <w:bottom w:val="single" w:sz="8" w:space="0" w:color="auto"/>
              <w:right w:val="single" w:sz="8" w:space="0" w:color="auto"/>
            </w:tcBorders>
            <w:shd w:val="clear" w:color="FFFFCC" w:fill="FFFFFF"/>
            <w:noWrap/>
            <w:vAlign w:val="center"/>
            <w:hideMark/>
          </w:tcPr>
          <w:p w14:paraId="36650B5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240</w:t>
            </w:r>
          </w:p>
        </w:tc>
        <w:tc>
          <w:tcPr>
            <w:tcW w:w="1267" w:type="dxa"/>
            <w:tcBorders>
              <w:top w:val="nil"/>
              <w:left w:val="nil"/>
              <w:bottom w:val="single" w:sz="8" w:space="0" w:color="auto"/>
              <w:right w:val="single" w:sz="8" w:space="0" w:color="auto"/>
            </w:tcBorders>
            <w:shd w:val="clear" w:color="FFFFCC" w:fill="FFFFFF"/>
            <w:noWrap/>
            <w:vAlign w:val="center"/>
            <w:hideMark/>
          </w:tcPr>
          <w:p w14:paraId="5D7002E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3,5</w:t>
            </w:r>
          </w:p>
        </w:tc>
        <w:tc>
          <w:tcPr>
            <w:tcW w:w="2307" w:type="dxa"/>
            <w:tcBorders>
              <w:top w:val="nil"/>
              <w:left w:val="nil"/>
              <w:bottom w:val="single" w:sz="8" w:space="0" w:color="auto"/>
              <w:right w:val="single" w:sz="8" w:space="0" w:color="auto"/>
            </w:tcBorders>
            <w:shd w:val="clear" w:color="FFFFCC" w:fill="FFFFFF"/>
            <w:noWrap/>
            <w:vAlign w:val="center"/>
            <w:hideMark/>
          </w:tcPr>
          <w:p w14:paraId="2D2D62D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840</w:t>
            </w:r>
          </w:p>
        </w:tc>
      </w:tr>
      <w:tr w:rsidR="00581BB6" w:rsidRPr="00AD525B" w14:paraId="1641BAAA"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8062AF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19</w:t>
            </w:r>
          </w:p>
        </w:tc>
        <w:tc>
          <w:tcPr>
            <w:tcW w:w="4392" w:type="dxa"/>
            <w:tcBorders>
              <w:top w:val="nil"/>
              <w:left w:val="nil"/>
              <w:bottom w:val="single" w:sz="8" w:space="0" w:color="auto"/>
              <w:right w:val="single" w:sz="8" w:space="0" w:color="auto"/>
            </w:tcBorders>
            <w:shd w:val="clear" w:color="FFFFCC" w:fill="FFFFFF"/>
            <w:noWrap/>
            <w:vAlign w:val="center"/>
            <w:hideMark/>
          </w:tcPr>
          <w:p w14:paraId="4FAB7E0E"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Császár Bálint</w:t>
            </w:r>
          </w:p>
        </w:tc>
        <w:tc>
          <w:tcPr>
            <w:tcW w:w="1167" w:type="dxa"/>
            <w:tcBorders>
              <w:top w:val="nil"/>
              <w:left w:val="nil"/>
              <w:bottom w:val="single" w:sz="8" w:space="0" w:color="auto"/>
              <w:right w:val="single" w:sz="8" w:space="0" w:color="auto"/>
            </w:tcBorders>
            <w:shd w:val="clear" w:color="FFFFCC" w:fill="FFFFFF"/>
            <w:noWrap/>
            <w:vAlign w:val="center"/>
            <w:hideMark/>
          </w:tcPr>
          <w:p w14:paraId="010FB2A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380</w:t>
            </w:r>
          </w:p>
        </w:tc>
        <w:tc>
          <w:tcPr>
            <w:tcW w:w="1267" w:type="dxa"/>
            <w:tcBorders>
              <w:top w:val="nil"/>
              <w:left w:val="nil"/>
              <w:bottom w:val="single" w:sz="8" w:space="0" w:color="auto"/>
              <w:right w:val="single" w:sz="8" w:space="0" w:color="auto"/>
            </w:tcBorders>
            <w:shd w:val="clear" w:color="FFFFCC" w:fill="FFFFFF"/>
            <w:noWrap/>
            <w:vAlign w:val="center"/>
            <w:hideMark/>
          </w:tcPr>
          <w:p w14:paraId="5244B8A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316BF92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2660</w:t>
            </w:r>
          </w:p>
        </w:tc>
      </w:tr>
      <w:tr w:rsidR="00581BB6" w:rsidRPr="00AD525B" w14:paraId="401B684D"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2A2C46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w:t>
            </w:r>
          </w:p>
        </w:tc>
        <w:tc>
          <w:tcPr>
            <w:tcW w:w="4392" w:type="dxa"/>
            <w:tcBorders>
              <w:top w:val="nil"/>
              <w:left w:val="nil"/>
              <w:bottom w:val="single" w:sz="8" w:space="0" w:color="auto"/>
              <w:right w:val="single" w:sz="8" w:space="0" w:color="auto"/>
            </w:tcBorders>
            <w:shd w:val="clear" w:color="FFFFCC" w:fill="FFFFFF"/>
            <w:noWrap/>
            <w:vAlign w:val="center"/>
            <w:hideMark/>
          </w:tcPr>
          <w:p w14:paraId="6955898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Cserey Jánosné</w:t>
            </w:r>
          </w:p>
        </w:tc>
        <w:tc>
          <w:tcPr>
            <w:tcW w:w="1167" w:type="dxa"/>
            <w:tcBorders>
              <w:top w:val="nil"/>
              <w:left w:val="nil"/>
              <w:bottom w:val="single" w:sz="8" w:space="0" w:color="auto"/>
              <w:right w:val="single" w:sz="8" w:space="0" w:color="auto"/>
            </w:tcBorders>
            <w:shd w:val="clear" w:color="FFFFCC" w:fill="FFFFFF"/>
            <w:noWrap/>
            <w:vAlign w:val="center"/>
            <w:hideMark/>
          </w:tcPr>
          <w:p w14:paraId="118A898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500</w:t>
            </w:r>
          </w:p>
        </w:tc>
        <w:tc>
          <w:tcPr>
            <w:tcW w:w="1267" w:type="dxa"/>
            <w:tcBorders>
              <w:top w:val="nil"/>
              <w:left w:val="nil"/>
              <w:bottom w:val="single" w:sz="8" w:space="0" w:color="auto"/>
              <w:right w:val="single" w:sz="8" w:space="0" w:color="auto"/>
            </w:tcBorders>
            <w:shd w:val="clear" w:color="FFFFCC" w:fill="FFFFFF"/>
            <w:noWrap/>
            <w:vAlign w:val="center"/>
            <w:hideMark/>
          </w:tcPr>
          <w:p w14:paraId="0ACA55A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0F44090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2500</w:t>
            </w:r>
          </w:p>
        </w:tc>
      </w:tr>
      <w:tr w:rsidR="00581BB6" w:rsidRPr="00AD525B" w14:paraId="0B22C2CC"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67D172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21</w:t>
            </w:r>
          </w:p>
        </w:tc>
        <w:tc>
          <w:tcPr>
            <w:tcW w:w="4392" w:type="dxa"/>
            <w:tcBorders>
              <w:top w:val="nil"/>
              <w:left w:val="nil"/>
              <w:bottom w:val="single" w:sz="8" w:space="0" w:color="auto"/>
              <w:right w:val="single" w:sz="8" w:space="0" w:color="auto"/>
            </w:tcBorders>
            <w:shd w:val="clear" w:color="FFFFCC" w:fill="FFFFFF"/>
            <w:noWrap/>
            <w:vAlign w:val="center"/>
            <w:hideMark/>
          </w:tcPr>
          <w:p w14:paraId="37ED3FEE"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Daczó</w:t>
            </w:r>
          </w:p>
        </w:tc>
        <w:tc>
          <w:tcPr>
            <w:tcW w:w="1167" w:type="dxa"/>
            <w:tcBorders>
              <w:top w:val="nil"/>
              <w:left w:val="nil"/>
              <w:bottom w:val="single" w:sz="8" w:space="0" w:color="auto"/>
              <w:right w:val="single" w:sz="8" w:space="0" w:color="auto"/>
            </w:tcBorders>
            <w:shd w:val="clear" w:color="FFFFCC" w:fill="FFFFFF"/>
            <w:noWrap/>
            <w:vAlign w:val="center"/>
            <w:hideMark/>
          </w:tcPr>
          <w:p w14:paraId="23BA598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425</w:t>
            </w:r>
          </w:p>
        </w:tc>
        <w:tc>
          <w:tcPr>
            <w:tcW w:w="1267" w:type="dxa"/>
            <w:tcBorders>
              <w:top w:val="nil"/>
              <w:left w:val="nil"/>
              <w:bottom w:val="single" w:sz="8" w:space="0" w:color="auto"/>
              <w:right w:val="single" w:sz="8" w:space="0" w:color="auto"/>
            </w:tcBorders>
            <w:shd w:val="clear" w:color="FFFFCC" w:fill="FFFFFF"/>
            <w:noWrap/>
            <w:vAlign w:val="center"/>
            <w:hideMark/>
          </w:tcPr>
          <w:p w14:paraId="3F08DE7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w:t>
            </w:r>
          </w:p>
        </w:tc>
        <w:tc>
          <w:tcPr>
            <w:tcW w:w="2307" w:type="dxa"/>
            <w:tcBorders>
              <w:top w:val="nil"/>
              <w:left w:val="nil"/>
              <w:bottom w:val="single" w:sz="8" w:space="0" w:color="auto"/>
              <w:right w:val="single" w:sz="8" w:space="0" w:color="auto"/>
            </w:tcBorders>
            <w:shd w:val="clear" w:color="FFFFCC" w:fill="FFFFFF"/>
            <w:noWrap/>
            <w:vAlign w:val="center"/>
            <w:hideMark/>
          </w:tcPr>
          <w:p w14:paraId="524A657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3825</w:t>
            </w:r>
          </w:p>
        </w:tc>
      </w:tr>
      <w:tr w:rsidR="00581BB6" w:rsidRPr="00AD525B" w14:paraId="168C85CD"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F97D3A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w:t>
            </w:r>
          </w:p>
        </w:tc>
        <w:tc>
          <w:tcPr>
            <w:tcW w:w="4392" w:type="dxa"/>
            <w:tcBorders>
              <w:top w:val="nil"/>
              <w:left w:val="nil"/>
              <w:bottom w:val="single" w:sz="8" w:space="0" w:color="auto"/>
              <w:right w:val="single" w:sz="8" w:space="0" w:color="auto"/>
            </w:tcBorders>
            <w:shd w:val="clear" w:color="FFFFCC" w:fill="FFFFFF"/>
            <w:noWrap/>
            <w:vAlign w:val="center"/>
            <w:hideMark/>
          </w:tcPr>
          <w:p w14:paraId="0EA00C82"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Daliei</w:t>
            </w:r>
          </w:p>
        </w:tc>
        <w:tc>
          <w:tcPr>
            <w:tcW w:w="1167" w:type="dxa"/>
            <w:tcBorders>
              <w:top w:val="nil"/>
              <w:left w:val="nil"/>
              <w:bottom w:val="single" w:sz="8" w:space="0" w:color="auto"/>
              <w:right w:val="single" w:sz="8" w:space="0" w:color="auto"/>
            </w:tcBorders>
            <w:shd w:val="clear" w:color="FFFFCC" w:fill="FFFFFF"/>
            <w:noWrap/>
            <w:vAlign w:val="center"/>
            <w:hideMark/>
          </w:tcPr>
          <w:p w14:paraId="2D0C925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285</w:t>
            </w:r>
          </w:p>
        </w:tc>
        <w:tc>
          <w:tcPr>
            <w:tcW w:w="1267" w:type="dxa"/>
            <w:tcBorders>
              <w:top w:val="nil"/>
              <w:left w:val="nil"/>
              <w:bottom w:val="single" w:sz="8" w:space="0" w:color="auto"/>
              <w:right w:val="single" w:sz="8" w:space="0" w:color="auto"/>
            </w:tcBorders>
            <w:shd w:val="clear" w:color="FFFFCC" w:fill="FFFFFF"/>
            <w:noWrap/>
            <w:vAlign w:val="center"/>
            <w:hideMark/>
          </w:tcPr>
          <w:p w14:paraId="56571FD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676E890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1995</w:t>
            </w:r>
          </w:p>
        </w:tc>
      </w:tr>
      <w:tr w:rsidR="00581BB6" w:rsidRPr="00AD525B" w14:paraId="79E8670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7F5C74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23</w:t>
            </w:r>
          </w:p>
        </w:tc>
        <w:tc>
          <w:tcPr>
            <w:tcW w:w="4392" w:type="dxa"/>
            <w:tcBorders>
              <w:top w:val="nil"/>
              <w:left w:val="nil"/>
              <w:bottom w:val="single" w:sz="8" w:space="0" w:color="auto"/>
              <w:right w:val="single" w:sz="8" w:space="0" w:color="auto"/>
            </w:tcBorders>
            <w:shd w:val="clear" w:color="FFFFCC" w:fill="FFFFFF"/>
            <w:noWrap/>
            <w:vAlign w:val="center"/>
            <w:hideMark/>
          </w:tcPr>
          <w:p w14:paraId="1AEB361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Dealului</w:t>
            </w:r>
          </w:p>
        </w:tc>
        <w:tc>
          <w:tcPr>
            <w:tcW w:w="1167" w:type="dxa"/>
            <w:tcBorders>
              <w:top w:val="nil"/>
              <w:left w:val="nil"/>
              <w:bottom w:val="single" w:sz="8" w:space="0" w:color="auto"/>
              <w:right w:val="single" w:sz="8" w:space="0" w:color="auto"/>
            </w:tcBorders>
            <w:shd w:val="clear" w:color="FFFFCC" w:fill="FFFFFF"/>
            <w:noWrap/>
            <w:vAlign w:val="center"/>
            <w:hideMark/>
          </w:tcPr>
          <w:p w14:paraId="4C87639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320</w:t>
            </w:r>
          </w:p>
        </w:tc>
        <w:tc>
          <w:tcPr>
            <w:tcW w:w="1267" w:type="dxa"/>
            <w:tcBorders>
              <w:top w:val="nil"/>
              <w:left w:val="nil"/>
              <w:bottom w:val="single" w:sz="8" w:space="0" w:color="auto"/>
              <w:right w:val="single" w:sz="8" w:space="0" w:color="auto"/>
            </w:tcBorders>
            <w:shd w:val="clear" w:color="FFFFCC" w:fill="FFFFFF"/>
            <w:noWrap/>
            <w:vAlign w:val="center"/>
            <w:hideMark/>
          </w:tcPr>
          <w:p w14:paraId="0104005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118D6F0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2240</w:t>
            </w:r>
          </w:p>
        </w:tc>
      </w:tr>
      <w:tr w:rsidR="00581BB6" w:rsidRPr="00AD525B" w14:paraId="5CDEB272"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3C68CC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24</w:t>
            </w:r>
          </w:p>
        </w:tc>
        <w:tc>
          <w:tcPr>
            <w:tcW w:w="4392" w:type="dxa"/>
            <w:tcBorders>
              <w:top w:val="nil"/>
              <w:left w:val="nil"/>
              <w:bottom w:val="single" w:sz="8" w:space="0" w:color="auto"/>
              <w:right w:val="single" w:sz="8" w:space="0" w:color="auto"/>
            </w:tcBorders>
            <w:shd w:val="clear" w:color="FFFF00" w:fill="FFFFFF"/>
            <w:noWrap/>
            <w:vAlign w:val="center"/>
            <w:hideMark/>
          </w:tcPr>
          <w:p w14:paraId="53141DFD"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Debren</w:t>
            </w:r>
          </w:p>
        </w:tc>
        <w:tc>
          <w:tcPr>
            <w:tcW w:w="1167" w:type="dxa"/>
            <w:tcBorders>
              <w:top w:val="nil"/>
              <w:left w:val="nil"/>
              <w:bottom w:val="single" w:sz="8" w:space="0" w:color="auto"/>
              <w:right w:val="single" w:sz="8" w:space="0" w:color="auto"/>
            </w:tcBorders>
            <w:shd w:val="clear" w:color="FFFF00" w:fill="FFFFFF"/>
            <w:noWrap/>
            <w:vAlign w:val="center"/>
            <w:hideMark/>
          </w:tcPr>
          <w:p w14:paraId="45CF4F5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200</w:t>
            </w:r>
          </w:p>
        </w:tc>
        <w:tc>
          <w:tcPr>
            <w:tcW w:w="1267" w:type="dxa"/>
            <w:tcBorders>
              <w:top w:val="nil"/>
              <w:left w:val="nil"/>
              <w:bottom w:val="single" w:sz="8" w:space="0" w:color="auto"/>
              <w:right w:val="single" w:sz="8" w:space="0" w:color="auto"/>
            </w:tcBorders>
            <w:shd w:val="clear" w:color="FFFF00" w:fill="FFFFFF"/>
            <w:noWrap/>
            <w:vAlign w:val="center"/>
            <w:hideMark/>
          </w:tcPr>
          <w:p w14:paraId="3D24CEE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482209C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1000</w:t>
            </w:r>
          </w:p>
        </w:tc>
      </w:tr>
      <w:tr w:rsidR="00581BB6" w:rsidRPr="00AD525B" w14:paraId="5D35C33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670A95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25</w:t>
            </w:r>
          </w:p>
        </w:tc>
        <w:tc>
          <w:tcPr>
            <w:tcW w:w="4392" w:type="dxa"/>
            <w:tcBorders>
              <w:top w:val="nil"/>
              <w:left w:val="nil"/>
              <w:bottom w:val="single" w:sz="8" w:space="0" w:color="auto"/>
              <w:right w:val="single" w:sz="8" w:space="0" w:color="auto"/>
            </w:tcBorders>
            <w:shd w:val="clear" w:color="FFFF00" w:fill="FFFFFF"/>
            <w:noWrap/>
            <w:vAlign w:val="center"/>
            <w:hideMark/>
          </w:tcPr>
          <w:p w14:paraId="0B1E287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Debren</w:t>
            </w:r>
          </w:p>
        </w:tc>
        <w:tc>
          <w:tcPr>
            <w:tcW w:w="1167" w:type="dxa"/>
            <w:tcBorders>
              <w:top w:val="nil"/>
              <w:left w:val="nil"/>
              <w:bottom w:val="single" w:sz="8" w:space="0" w:color="auto"/>
              <w:right w:val="single" w:sz="8" w:space="0" w:color="auto"/>
            </w:tcBorders>
            <w:shd w:val="clear" w:color="FFFF00" w:fill="FFFFFF"/>
            <w:noWrap/>
            <w:vAlign w:val="center"/>
            <w:hideMark/>
          </w:tcPr>
          <w:p w14:paraId="1F03CC6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280</w:t>
            </w:r>
          </w:p>
        </w:tc>
        <w:tc>
          <w:tcPr>
            <w:tcW w:w="1267" w:type="dxa"/>
            <w:tcBorders>
              <w:top w:val="nil"/>
              <w:left w:val="nil"/>
              <w:bottom w:val="single" w:sz="8" w:space="0" w:color="auto"/>
              <w:right w:val="single" w:sz="8" w:space="0" w:color="auto"/>
            </w:tcBorders>
            <w:shd w:val="clear" w:color="FFFF00" w:fill="FFFFFF"/>
            <w:noWrap/>
            <w:vAlign w:val="center"/>
            <w:hideMark/>
          </w:tcPr>
          <w:p w14:paraId="6FC55D7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w:t>
            </w:r>
          </w:p>
        </w:tc>
        <w:tc>
          <w:tcPr>
            <w:tcW w:w="2307" w:type="dxa"/>
            <w:tcBorders>
              <w:top w:val="nil"/>
              <w:left w:val="nil"/>
              <w:bottom w:val="single" w:sz="8" w:space="0" w:color="auto"/>
              <w:right w:val="single" w:sz="8" w:space="0" w:color="auto"/>
            </w:tcBorders>
            <w:shd w:val="clear" w:color="FFFF00" w:fill="FFFFFF"/>
            <w:noWrap/>
            <w:vAlign w:val="center"/>
            <w:hideMark/>
          </w:tcPr>
          <w:p w14:paraId="019F741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840</w:t>
            </w:r>
          </w:p>
        </w:tc>
      </w:tr>
      <w:tr w:rsidR="00581BB6" w:rsidRPr="00AD525B" w14:paraId="73FD1585"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28EF08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26</w:t>
            </w:r>
          </w:p>
        </w:tc>
        <w:tc>
          <w:tcPr>
            <w:tcW w:w="4392" w:type="dxa"/>
            <w:tcBorders>
              <w:top w:val="nil"/>
              <w:left w:val="nil"/>
              <w:bottom w:val="single" w:sz="8" w:space="0" w:color="auto"/>
              <w:right w:val="single" w:sz="8" w:space="0" w:color="auto"/>
            </w:tcBorders>
            <w:shd w:val="clear" w:color="FFFFCC" w:fill="FFFFFF"/>
            <w:noWrap/>
            <w:vAlign w:val="center"/>
            <w:hideMark/>
          </w:tcPr>
          <w:p w14:paraId="70AEE87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Dózsa György</w:t>
            </w:r>
          </w:p>
        </w:tc>
        <w:tc>
          <w:tcPr>
            <w:tcW w:w="1167" w:type="dxa"/>
            <w:tcBorders>
              <w:top w:val="nil"/>
              <w:left w:val="nil"/>
              <w:bottom w:val="single" w:sz="8" w:space="0" w:color="auto"/>
              <w:right w:val="single" w:sz="8" w:space="0" w:color="auto"/>
            </w:tcBorders>
            <w:shd w:val="clear" w:color="FFFFCC" w:fill="FFFFFF"/>
            <w:noWrap/>
            <w:vAlign w:val="center"/>
            <w:hideMark/>
          </w:tcPr>
          <w:p w14:paraId="0118699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500</w:t>
            </w:r>
          </w:p>
        </w:tc>
        <w:tc>
          <w:tcPr>
            <w:tcW w:w="1267" w:type="dxa"/>
            <w:tcBorders>
              <w:top w:val="nil"/>
              <w:left w:val="nil"/>
              <w:bottom w:val="single" w:sz="8" w:space="0" w:color="auto"/>
              <w:right w:val="single" w:sz="8" w:space="0" w:color="auto"/>
            </w:tcBorders>
            <w:shd w:val="clear" w:color="FFFFCC" w:fill="FFFFFF"/>
            <w:noWrap/>
            <w:vAlign w:val="center"/>
            <w:hideMark/>
          </w:tcPr>
          <w:p w14:paraId="2098337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09FAC24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3000</w:t>
            </w:r>
          </w:p>
        </w:tc>
      </w:tr>
      <w:tr w:rsidR="00581BB6" w:rsidRPr="00AD525B" w14:paraId="6AE2301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F2F761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27</w:t>
            </w:r>
          </w:p>
        </w:tc>
        <w:tc>
          <w:tcPr>
            <w:tcW w:w="4392" w:type="dxa"/>
            <w:tcBorders>
              <w:top w:val="nil"/>
              <w:left w:val="nil"/>
              <w:bottom w:val="single" w:sz="8" w:space="0" w:color="auto"/>
              <w:right w:val="single" w:sz="8" w:space="0" w:color="auto"/>
            </w:tcBorders>
            <w:shd w:val="clear" w:color="FFFFCC" w:fill="FFFFFF"/>
            <w:noWrap/>
            <w:vAlign w:val="center"/>
            <w:hideMark/>
          </w:tcPr>
          <w:p w14:paraId="6AD1CEEE"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Drumul spre Sugas Bai</w:t>
            </w:r>
          </w:p>
        </w:tc>
        <w:tc>
          <w:tcPr>
            <w:tcW w:w="1167" w:type="dxa"/>
            <w:tcBorders>
              <w:top w:val="nil"/>
              <w:left w:val="nil"/>
              <w:bottom w:val="single" w:sz="8" w:space="0" w:color="auto"/>
              <w:right w:val="single" w:sz="8" w:space="0" w:color="auto"/>
            </w:tcBorders>
            <w:shd w:val="clear" w:color="FFFFCC" w:fill="FFFFFF"/>
            <w:noWrap/>
            <w:vAlign w:val="center"/>
            <w:hideMark/>
          </w:tcPr>
          <w:p w14:paraId="0DFC6F5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8000</w:t>
            </w:r>
          </w:p>
        </w:tc>
        <w:tc>
          <w:tcPr>
            <w:tcW w:w="1267" w:type="dxa"/>
            <w:tcBorders>
              <w:top w:val="nil"/>
              <w:left w:val="nil"/>
              <w:bottom w:val="single" w:sz="8" w:space="0" w:color="auto"/>
              <w:right w:val="single" w:sz="8" w:space="0" w:color="auto"/>
            </w:tcBorders>
            <w:shd w:val="clear" w:color="FFFFCC" w:fill="FFFFFF"/>
            <w:noWrap/>
            <w:vAlign w:val="center"/>
            <w:hideMark/>
          </w:tcPr>
          <w:p w14:paraId="2848C94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0B5F879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40000</w:t>
            </w:r>
          </w:p>
        </w:tc>
      </w:tr>
      <w:tr w:rsidR="00581BB6" w:rsidRPr="00AD525B" w14:paraId="24F370DA"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025B694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28</w:t>
            </w:r>
          </w:p>
        </w:tc>
        <w:tc>
          <w:tcPr>
            <w:tcW w:w="4392" w:type="dxa"/>
            <w:tcBorders>
              <w:top w:val="nil"/>
              <w:left w:val="nil"/>
              <w:bottom w:val="single" w:sz="8" w:space="0" w:color="auto"/>
              <w:right w:val="single" w:sz="8" w:space="0" w:color="auto"/>
            </w:tcBorders>
            <w:shd w:val="clear" w:color="FFFFCC" w:fill="FFFFFF"/>
            <w:noWrap/>
            <w:vAlign w:val="center"/>
            <w:hideMark/>
          </w:tcPr>
          <w:p w14:paraId="07E18B01"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Făcliei</w:t>
            </w:r>
          </w:p>
        </w:tc>
        <w:tc>
          <w:tcPr>
            <w:tcW w:w="1167" w:type="dxa"/>
            <w:tcBorders>
              <w:top w:val="nil"/>
              <w:left w:val="nil"/>
              <w:bottom w:val="single" w:sz="8" w:space="0" w:color="auto"/>
              <w:right w:val="single" w:sz="8" w:space="0" w:color="auto"/>
            </w:tcBorders>
            <w:shd w:val="clear" w:color="FFFFCC" w:fill="FFFFFF"/>
            <w:noWrap/>
            <w:vAlign w:val="center"/>
            <w:hideMark/>
          </w:tcPr>
          <w:p w14:paraId="729E552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185</w:t>
            </w:r>
          </w:p>
        </w:tc>
        <w:tc>
          <w:tcPr>
            <w:tcW w:w="1267" w:type="dxa"/>
            <w:tcBorders>
              <w:top w:val="nil"/>
              <w:left w:val="nil"/>
              <w:bottom w:val="single" w:sz="8" w:space="0" w:color="auto"/>
              <w:right w:val="single" w:sz="8" w:space="0" w:color="auto"/>
            </w:tcBorders>
            <w:shd w:val="clear" w:color="FFFFCC" w:fill="FFFFFF"/>
            <w:noWrap/>
            <w:vAlign w:val="center"/>
            <w:hideMark/>
          </w:tcPr>
          <w:p w14:paraId="3F363F1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1F1FE07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925</w:t>
            </w:r>
          </w:p>
        </w:tc>
      </w:tr>
      <w:tr w:rsidR="00581BB6" w:rsidRPr="00AD525B" w14:paraId="5CEFAAA5"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A3D2E7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29</w:t>
            </w:r>
          </w:p>
        </w:tc>
        <w:tc>
          <w:tcPr>
            <w:tcW w:w="4392" w:type="dxa"/>
            <w:tcBorders>
              <w:top w:val="nil"/>
              <w:left w:val="nil"/>
              <w:bottom w:val="single" w:sz="8" w:space="0" w:color="auto"/>
              <w:right w:val="single" w:sz="8" w:space="0" w:color="auto"/>
            </w:tcBorders>
            <w:shd w:val="clear" w:color="FFFFCC" w:fill="FFFFFF"/>
            <w:noWrap/>
            <w:vAlign w:val="center"/>
            <w:hideMark/>
          </w:tcPr>
          <w:p w14:paraId="082B775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Fânului</w:t>
            </w:r>
          </w:p>
        </w:tc>
        <w:tc>
          <w:tcPr>
            <w:tcW w:w="1167" w:type="dxa"/>
            <w:tcBorders>
              <w:top w:val="nil"/>
              <w:left w:val="nil"/>
              <w:bottom w:val="single" w:sz="8" w:space="0" w:color="auto"/>
              <w:right w:val="single" w:sz="8" w:space="0" w:color="auto"/>
            </w:tcBorders>
            <w:shd w:val="clear" w:color="FFFFCC" w:fill="FFFFFF"/>
            <w:noWrap/>
            <w:vAlign w:val="center"/>
            <w:hideMark/>
          </w:tcPr>
          <w:p w14:paraId="068D6F9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243</w:t>
            </w:r>
          </w:p>
        </w:tc>
        <w:tc>
          <w:tcPr>
            <w:tcW w:w="1267" w:type="dxa"/>
            <w:tcBorders>
              <w:top w:val="nil"/>
              <w:left w:val="nil"/>
              <w:bottom w:val="single" w:sz="8" w:space="0" w:color="auto"/>
              <w:right w:val="single" w:sz="8" w:space="0" w:color="auto"/>
            </w:tcBorders>
            <w:shd w:val="clear" w:color="FFFFCC" w:fill="FFFFFF"/>
            <w:noWrap/>
            <w:vAlign w:val="center"/>
            <w:hideMark/>
          </w:tcPr>
          <w:p w14:paraId="7AFDBAE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72F9319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1701</w:t>
            </w:r>
          </w:p>
        </w:tc>
      </w:tr>
      <w:tr w:rsidR="00581BB6" w:rsidRPr="00AD525B" w14:paraId="261E4846"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172587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30</w:t>
            </w:r>
          </w:p>
        </w:tc>
        <w:tc>
          <w:tcPr>
            <w:tcW w:w="4392" w:type="dxa"/>
            <w:tcBorders>
              <w:top w:val="nil"/>
              <w:left w:val="nil"/>
              <w:bottom w:val="single" w:sz="8" w:space="0" w:color="auto"/>
              <w:right w:val="single" w:sz="8" w:space="0" w:color="auto"/>
            </w:tcBorders>
            <w:shd w:val="clear" w:color="FFFFCC" w:fill="FFFFFF"/>
            <w:noWrap/>
            <w:vAlign w:val="center"/>
            <w:hideMark/>
          </w:tcPr>
          <w:p w14:paraId="4AB926A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Garoafei</w:t>
            </w:r>
          </w:p>
        </w:tc>
        <w:tc>
          <w:tcPr>
            <w:tcW w:w="1167" w:type="dxa"/>
            <w:tcBorders>
              <w:top w:val="nil"/>
              <w:left w:val="nil"/>
              <w:bottom w:val="single" w:sz="8" w:space="0" w:color="auto"/>
              <w:right w:val="single" w:sz="8" w:space="0" w:color="auto"/>
            </w:tcBorders>
            <w:shd w:val="clear" w:color="FFFFCC" w:fill="FFFFFF"/>
            <w:noWrap/>
            <w:vAlign w:val="center"/>
            <w:hideMark/>
          </w:tcPr>
          <w:p w14:paraId="3C0D731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530</w:t>
            </w:r>
          </w:p>
        </w:tc>
        <w:tc>
          <w:tcPr>
            <w:tcW w:w="1267" w:type="dxa"/>
            <w:tcBorders>
              <w:top w:val="nil"/>
              <w:left w:val="nil"/>
              <w:bottom w:val="single" w:sz="8" w:space="0" w:color="auto"/>
              <w:right w:val="single" w:sz="8" w:space="0" w:color="auto"/>
            </w:tcBorders>
            <w:shd w:val="clear" w:color="FFFFCC" w:fill="FFFFFF"/>
            <w:noWrap/>
            <w:vAlign w:val="center"/>
            <w:hideMark/>
          </w:tcPr>
          <w:p w14:paraId="6B062F8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w:t>
            </w:r>
          </w:p>
        </w:tc>
        <w:tc>
          <w:tcPr>
            <w:tcW w:w="2307" w:type="dxa"/>
            <w:tcBorders>
              <w:top w:val="nil"/>
              <w:left w:val="nil"/>
              <w:bottom w:val="single" w:sz="8" w:space="0" w:color="auto"/>
              <w:right w:val="single" w:sz="8" w:space="0" w:color="auto"/>
            </w:tcBorders>
            <w:shd w:val="clear" w:color="FFFFCC" w:fill="FFFFFF"/>
            <w:noWrap/>
            <w:vAlign w:val="center"/>
            <w:hideMark/>
          </w:tcPr>
          <w:p w14:paraId="675AEC0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5900</w:t>
            </w:r>
          </w:p>
        </w:tc>
      </w:tr>
      <w:tr w:rsidR="00581BB6" w:rsidRPr="00AD525B" w14:paraId="6653A9FC"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2C77CF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31</w:t>
            </w:r>
          </w:p>
        </w:tc>
        <w:tc>
          <w:tcPr>
            <w:tcW w:w="4392" w:type="dxa"/>
            <w:tcBorders>
              <w:top w:val="nil"/>
              <w:left w:val="nil"/>
              <w:bottom w:val="single" w:sz="8" w:space="0" w:color="auto"/>
              <w:right w:val="single" w:sz="8" w:space="0" w:color="auto"/>
            </w:tcBorders>
            <w:shd w:val="clear" w:color="FFFFCC" w:fill="FFFFFF"/>
            <w:noWrap/>
            <w:vAlign w:val="center"/>
            <w:hideMark/>
          </w:tcPr>
          <w:p w14:paraId="6A112FBF"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Gării</w:t>
            </w:r>
          </w:p>
        </w:tc>
        <w:tc>
          <w:tcPr>
            <w:tcW w:w="1167" w:type="dxa"/>
            <w:tcBorders>
              <w:top w:val="nil"/>
              <w:left w:val="nil"/>
              <w:bottom w:val="single" w:sz="8" w:space="0" w:color="auto"/>
              <w:right w:val="single" w:sz="8" w:space="0" w:color="auto"/>
            </w:tcBorders>
            <w:shd w:val="clear" w:color="FFFFCC" w:fill="FFFFFF"/>
            <w:noWrap/>
            <w:vAlign w:val="center"/>
            <w:hideMark/>
          </w:tcPr>
          <w:p w14:paraId="3061988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300</w:t>
            </w:r>
          </w:p>
        </w:tc>
        <w:tc>
          <w:tcPr>
            <w:tcW w:w="1267" w:type="dxa"/>
            <w:tcBorders>
              <w:top w:val="nil"/>
              <w:left w:val="nil"/>
              <w:bottom w:val="single" w:sz="8" w:space="0" w:color="auto"/>
              <w:right w:val="single" w:sz="8" w:space="0" w:color="auto"/>
            </w:tcBorders>
            <w:shd w:val="clear" w:color="FFFFCC" w:fill="FFFFFF"/>
            <w:noWrap/>
            <w:vAlign w:val="center"/>
            <w:hideMark/>
          </w:tcPr>
          <w:p w14:paraId="2B24C98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w:t>
            </w:r>
          </w:p>
        </w:tc>
        <w:tc>
          <w:tcPr>
            <w:tcW w:w="2307" w:type="dxa"/>
            <w:tcBorders>
              <w:top w:val="nil"/>
              <w:left w:val="nil"/>
              <w:bottom w:val="single" w:sz="8" w:space="0" w:color="auto"/>
              <w:right w:val="single" w:sz="8" w:space="0" w:color="auto"/>
            </w:tcBorders>
            <w:shd w:val="clear" w:color="FFFFCC" w:fill="FFFFFF"/>
            <w:noWrap/>
            <w:vAlign w:val="center"/>
            <w:hideMark/>
          </w:tcPr>
          <w:p w14:paraId="3D544E7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3600</w:t>
            </w:r>
          </w:p>
        </w:tc>
      </w:tr>
      <w:tr w:rsidR="00581BB6" w:rsidRPr="00AD525B" w14:paraId="4DCF3AF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2AD189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w:t>
            </w:r>
          </w:p>
        </w:tc>
        <w:tc>
          <w:tcPr>
            <w:tcW w:w="4392" w:type="dxa"/>
            <w:tcBorders>
              <w:top w:val="nil"/>
              <w:left w:val="nil"/>
              <w:bottom w:val="single" w:sz="8" w:space="0" w:color="auto"/>
              <w:right w:val="single" w:sz="8" w:space="0" w:color="auto"/>
            </w:tcBorders>
            <w:shd w:val="clear" w:color="FFFFCC" w:fill="FFFFFF"/>
            <w:noWrap/>
            <w:vAlign w:val="center"/>
            <w:hideMark/>
          </w:tcPr>
          <w:p w14:paraId="35943B5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Ghioceilor</w:t>
            </w:r>
          </w:p>
        </w:tc>
        <w:tc>
          <w:tcPr>
            <w:tcW w:w="1167" w:type="dxa"/>
            <w:tcBorders>
              <w:top w:val="nil"/>
              <w:left w:val="nil"/>
              <w:bottom w:val="single" w:sz="8" w:space="0" w:color="auto"/>
              <w:right w:val="single" w:sz="8" w:space="0" w:color="auto"/>
            </w:tcBorders>
            <w:shd w:val="clear" w:color="FFFFCC" w:fill="FFFFFF"/>
            <w:noWrap/>
            <w:vAlign w:val="center"/>
            <w:hideMark/>
          </w:tcPr>
          <w:p w14:paraId="12B5F33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720</w:t>
            </w:r>
          </w:p>
        </w:tc>
        <w:tc>
          <w:tcPr>
            <w:tcW w:w="1267" w:type="dxa"/>
            <w:tcBorders>
              <w:top w:val="nil"/>
              <w:left w:val="nil"/>
              <w:bottom w:val="single" w:sz="8" w:space="0" w:color="auto"/>
              <w:right w:val="single" w:sz="8" w:space="0" w:color="auto"/>
            </w:tcBorders>
            <w:shd w:val="clear" w:color="FFFFCC" w:fill="FFFFFF"/>
            <w:noWrap/>
            <w:vAlign w:val="center"/>
            <w:hideMark/>
          </w:tcPr>
          <w:p w14:paraId="69415B8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0B621BC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3600</w:t>
            </w:r>
          </w:p>
        </w:tc>
      </w:tr>
      <w:tr w:rsidR="00581BB6" w:rsidRPr="00AD525B" w14:paraId="54895A92"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215E1A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33</w:t>
            </w:r>
          </w:p>
        </w:tc>
        <w:tc>
          <w:tcPr>
            <w:tcW w:w="4392" w:type="dxa"/>
            <w:tcBorders>
              <w:top w:val="nil"/>
              <w:left w:val="nil"/>
              <w:bottom w:val="single" w:sz="8" w:space="0" w:color="auto"/>
              <w:right w:val="single" w:sz="8" w:space="0" w:color="auto"/>
            </w:tcBorders>
            <w:shd w:val="clear" w:color="FFFF00" w:fill="FFFFFF"/>
            <w:noWrap/>
            <w:vAlign w:val="center"/>
            <w:hideMark/>
          </w:tcPr>
          <w:p w14:paraId="3C7DDDC4"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Grădinarilor</w:t>
            </w:r>
          </w:p>
        </w:tc>
        <w:tc>
          <w:tcPr>
            <w:tcW w:w="1167" w:type="dxa"/>
            <w:tcBorders>
              <w:top w:val="nil"/>
              <w:left w:val="nil"/>
              <w:bottom w:val="single" w:sz="8" w:space="0" w:color="auto"/>
              <w:right w:val="single" w:sz="8" w:space="0" w:color="auto"/>
            </w:tcBorders>
            <w:shd w:val="clear" w:color="FFFF00" w:fill="FFFFFF"/>
            <w:noWrap/>
            <w:vAlign w:val="center"/>
            <w:hideMark/>
          </w:tcPr>
          <w:p w14:paraId="43B180D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140</w:t>
            </w:r>
          </w:p>
        </w:tc>
        <w:tc>
          <w:tcPr>
            <w:tcW w:w="1267" w:type="dxa"/>
            <w:tcBorders>
              <w:top w:val="nil"/>
              <w:left w:val="nil"/>
              <w:bottom w:val="single" w:sz="8" w:space="0" w:color="auto"/>
              <w:right w:val="single" w:sz="8" w:space="0" w:color="auto"/>
            </w:tcBorders>
            <w:shd w:val="clear" w:color="FFFF00" w:fill="FFFFFF"/>
            <w:noWrap/>
            <w:vAlign w:val="center"/>
            <w:hideMark/>
          </w:tcPr>
          <w:p w14:paraId="0BA8B3B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6204284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700</w:t>
            </w:r>
          </w:p>
        </w:tc>
      </w:tr>
      <w:tr w:rsidR="00581BB6" w:rsidRPr="00AD525B" w14:paraId="74FD9470"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46470C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34</w:t>
            </w:r>
          </w:p>
        </w:tc>
        <w:tc>
          <w:tcPr>
            <w:tcW w:w="4392" w:type="dxa"/>
            <w:tcBorders>
              <w:top w:val="nil"/>
              <w:left w:val="nil"/>
              <w:bottom w:val="single" w:sz="8" w:space="0" w:color="auto"/>
              <w:right w:val="single" w:sz="8" w:space="0" w:color="auto"/>
            </w:tcBorders>
            <w:shd w:val="clear" w:color="FFFFCC" w:fill="FFFFFF"/>
            <w:noWrap/>
            <w:vAlign w:val="center"/>
            <w:hideMark/>
          </w:tcPr>
          <w:p w14:paraId="0C473EB0"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 xml:space="preserve">Grigore Bălan </w:t>
            </w:r>
          </w:p>
        </w:tc>
        <w:tc>
          <w:tcPr>
            <w:tcW w:w="1167" w:type="dxa"/>
            <w:tcBorders>
              <w:top w:val="nil"/>
              <w:left w:val="nil"/>
              <w:bottom w:val="single" w:sz="8" w:space="0" w:color="auto"/>
              <w:right w:val="single" w:sz="8" w:space="0" w:color="auto"/>
            </w:tcBorders>
            <w:shd w:val="clear" w:color="FFFFCC" w:fill="FFFFFF"/>
            <w:noWrap/>
            <w:vAlign w:val="center"/>
            <w:hideMark/>
          </w:tcPr>
          <w:p w14:paraId="243CA8D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920</w:t>
            </w:r>
          </w:p>
        </w:tc>
        <w:tc>
          <w:tcPr>
            <w:tcW w:w="1267" w:type="dxa"/>
            <w:tcBorders>
              <w:top w:val="nil"/>
              <w:left w:val="nil"/>
              <w:bottom w:val="single" w:sz="8" w:space="0" w:color="auto"/>
              <w:right w:val="single" w:sz="8" w:space="0" w:color="auto"/>
            </w:tcBorders>
            <w:shd w:val="clear" w:color="FFFFCC" w:fill="FFFFFF"/>
            <w:noWrap/>
            <w:vAlign w:val="center"/>
            <w:hideMark/>
          </w:tcPr>
          <w:p w14:paraId="46266E8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w:t>
            </w:r>
          </w:p>
        </w:tc>
        <w:tc>
          <w:tcPr>
            <w:tcW w:w="2307" w:type="dxa"/>
            <w:tcBorders>
              <w:top w:val="nil"/>
              <w:left w:val="nil"/>
              <w:bottom w:val="single" w:sz="8" w:space="0" w:color="auto"/>
              <w:right w:val="single" w:sz="8" w:space="0" w:color="auto"/>
            </w:tcBorders>
            <w:shd w:val="clear" w:color="FFFFCC" w:fill="FFFFFF"/>
            <w:noWrap/>
            <w:vAlign w:val="center"/>
            <w:hideMark/>
          </w:tcPr>
          <w:p w14:paraId="4B6B789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9200</w:t>
            </w:r>
          </w:p>
        </w:tc>
      </w:tr>
      <w:tr w:rsidR="00581BB6" w:rsidRPr="00AD525B" w14:paraId="7D598EBC"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F34824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35</w:t>
            </w:r>
          </w:p>
        </w:tc>
        <w:tc>
          <w:tcPr>
            <w:tcW w:w="4392" w:type="dxa"/>
            <w:tcBorders>
              <w:top w:val="nil"/>
              <w:left w:val="nil"/>
              <w:bottom w:val="single" w:sz="8" w:space="0" w:color="auto"/>
              <w:right w:val="single" w:sz="8" w:space="0" w:color="auto"/>
            </w:tcBorders>
            <w:shd w:val="clear" w:color="FFFFCC" w:fill="FFFFFF"/>
            <w:noWrap/>
            <w:vAlign w:val="center"/>
            <w:hideMark/>
          </w:tcPr>
          <w:p w14:paraId="5C75AAF0"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Hărniciei</w:t>
            </w:r>
          </w:p>
        </w:tc>
        <w:tc>
          <w:tcPr>
            <w:tcW w:w="1167" w:type="dxa"/>
            <w:tcBorders>
              <w:top w:val="nil"/>
              <w:left w:val="nil"/>
              <w:bottom w:val="single" w:sz="8" w:space="0" w:color="auto"/>
              <w:right w:val="single" w:sz="8" w:space="0" w:color="auto"/>
            </w:tcBorders>
            <w:shd w:val="clear" w:color="FFFFCC" w:fill="FFFFFF"/>
            <w:noWrap/>
            <w:vAlign w:val="center"/>
            <w:hideMark/>
          </w:tcPr>
          <w:p w14:paraId="292BA34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330</w:t>
            </w:r>
          </w:p>
        </w:tc>
        <w:tc>
          <w:tcPr>
            <w:tcW w:w="1267" w:type="dxa"/>
            <w:tcBorders>
              <w:top w:val="nil"/>
              <w:left w:val="nil"/>
              <w:bottom w:val="single" w:sz="8" w:space="0" w:color="auto"/>
              <w:right w:val="single" w:sz="8" w:space="0" w:color="auto"/>
            </w:tcBorders>
            <w:shd w:val="clear" w:color="FFFFCC" w:fill="FFFFFF"/>
            <w:noWrap/>
            <w:vAlign w:val="center"/>
            <w:hideMark/>
          </w:tcPr>
          <w:p w14:paraId="0A24092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w:t>
            </w:r>
          </w:p>
        </w:tc>
        <w:tc>
          <w:tcPr>
            <w:tcW w:w="2307" w:type="dxa"/>
            <w:tcBorders>
              <w:top w:val="nil"/>
              <w:left w:val="nil"/>
              <w:bottom w:val="single" w:sz="8" w:space="0" w:color="auto"/>
              <w:right w:val="single" w:sz="8" w:space="0" w:color="auto"/>
            </w:tcBorders>
            <w:shd w:val="clear" w:color="FFFFCC" w:fill="FFFFFF"/>
            <w:noWrap/>
            <w:vAlign w:val="center"/>
            <w:hideMark/>
          </w:tcPr>
          <w:p w14:paraId="237FEAA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1320</w:t>
            </w:r>
          </w:p>
        </w:tc>
      </w:tr>
      <w:tr w:rsidR="00581BB6" w:rsidRPr="00AD525B" w14:paraId="35DAEA89"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FC5B77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lastRenderedPageBreak/>
              <w:t>36</w:t>
            </w:r>
          </w:p>
        </w:tc>
        <w:tc>
          <w:tcPr>
            <w:tcW w:w="4392" w:type="dxa"/>
            <w:tcBorders>
              <w:top w:val="nil"/>
              <w:left w:val="nil"/>
              <w:bottom w:val="single" w:sz="8" w:space="0" w:color="auto"/>
              <w:right w:val="single" w:sz="8" w:space="0" w:color="auto"/>
            </w:tcBorders>
            <w:shd w:val="clear" w:color="FFFFCC" w:fill="FFFFFF"/>
            <w:noWrap/>
            <w:vAlign w:val="center"/>
            <w:hideMark/>
          </w:tcPr>
          <w:p w14:paraId="0F1CED30"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Konsza Samu</w:t>
            </w:r>
          </w:p>
        </w:tc>
        <w:tc>
          <w:tcPr>
            <w:tcW w:w="1167" w:type="dxa"/>
            <w:tcBorders>
              <w:top w:val="nil"/>
              <w:left w:val="nil"/>
              <w:bottom w:val="single" w:sz="8" w:space="0" w:color="auto"/>
              <w:right w:val="single" w:sz="8" w:space="0" w:color="auto"/>
            </w:tcBorders>
            <w:shd w:val="clear" w:color="FFFFCC" w:fill="FFFFFF"/>
            <w:noWrap/>
            <w:vAlign w:val="center"/>
            <w:hideMark/>
          </w:tcPr>
          <w:p w14:paraId="63C3F58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220</w:t>
            </w:r>
          </w:p>
        </w:tc>
        <w:tc>
          <w:tcPr>
            <w:tcW w:w="1267" w:type="dxa"/>
            <w:tcBorders>
              <w:top w:val="nil"/>
              <w:left w:val="nil"/>
              <w:bottom w:val="single" w:sz="8" w:space="0" w:color="auto"/>
              <w:right w:val="single" w:sz="8" w:space="0" w:color="auto"/>
            </w:tcBorders>
            <w:shd w:val="clear" w:color="FFFFCC" w:fill="FFFFFF"/>
            <w:noWrap/>
            <w:vAlign w:val="center"/>
            <w:hideMark/>
          </w:tcPr>
          <w:p w14:paraId="6FAEDA2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21F457D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1320</w:t>
            </w:r>
          </w:p>
        </w:tc>
      </w:tr>
      <w:tr w:rsidR="00581BB6" w:rsidRPr="00AD525B" w14:paraId="010D8AD9"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A64674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37</w:t>
            </w:r>
          </w:p>
        </w:tc>
        <w:tc>
          <w:tcPr>
            <w:tcW w:w="4392" w:type="dxa"/>
            <w:tcBorders>
              <w:top w:val="nil"/>
              <w:left w:val="nil"/>
              <w:bottom w:val="single" w:sz="8" w:space="0" w:color="auto"/>
              <w:right w:val="single" w:sz="8" w:space="0" w:color="auto"/>
            </w:tcBorders>
            <w:shd w:val="clear" w:color="FFFFCC" w:fill="FFFFFF"/>
            <w:noWrap/>
            <w:vAlign w:val="center"/>
            <w:hideMark/>
          </w:tcPr>
          <w:p w14:paraId="68DB0301"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Koréh Endre</w:t>
            </w:r>
          </w:p>
        </w:tc>
        <w:tc>
          <w:tcPr>
            <w:tcW w:w="1167" w:type="dxa"/>
            <w:tcBorders>
              <w:top w:val="nil"/>
              <w:left w:val="nil"/>
              <w:bottom w:val="single" w:sz="8" w:space="0" w:color="auto"/>
              <w:right w:val="single" w:sz="8" w:space="0" w:color="auto"/>
            </w:tcBorders>
            <w:shd w:val="clear" w:color="FFFFCC" w:fill="FFFFFF"/>
            <w:noWrap/>
            <w:vAlign w:val="center"/>
            <w:hideMark/>
          </w:tcPr>
          <w:p w14:paraId="350F330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100</w:t>
            </w:r>
          </w:p>
        </w:tc>
        <w:tc>
          <w:tcPr>
            <w:tcW w:w="1267" w:type="dxa"/>
            <w:tcBorders>
              <w:top w:val="nil"/>
              <w:left w:val="nil"/>
              <w:bottom w:val="single" w:sz="8" w:space="0" w:color="auto"/>
              <w:right w:val="single" w:sz="8" w:space="0" w:color="auto"/>
            </w:tcBorders>
            <w:shd w:val="clear" w:color="FFFFCC" w:fill="FFFFFF"/>
            <w:noWrap/>
            <w:vAlign w:val="center"/>
            <w:hideMark/>
          </w:tcPr>
          <w:p w14:paraId="2324679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46A69E2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500</w:t>
            </w:r>
          </w:p>
        </w:tc>
      </w:tr>
      <w:tr w:rsidR="00581BB6" w:rsidRPr="00AD525B" w14:paraId="6B86B6A2"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F944A0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38</w:t>
            </w:r>
          </w:p>
        </w:tc>
        <w:tc>
          <w:tcPr>
            <w:tcW w:w="4392" w:type="dxa"/>
            <w:tcBorders>
              <w:top w:val="nil"/>
              <w:left w:val="nil"/>
              <w:bottom w:val="single" w:sz="8" w:space="0" w:color="auto"/>
              <w:right w:val="single" w:sz="8" w:space="0" w:color="auto"/>
            </w:tcBorders>
            <w:shd w:val="clear" w:color="FFFFCC" w:fill="FFFFFF"/>
            <w:noWrap/>
            <w:vAlign w:val="center"/>
            <w:hideMark/>
          </w:tcPr>
          <w:p w14:paraId="76E9966F"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Korosi Csoma Sandor</w:t>
            </w:r>
          </w:p>
        </w:tc>
        <w:tc>
          <w:tcPr>
            <w:tcW w:w="1167" w:type="dxa"/>
            <w:tcBorders>
              <w:top w:val="nil"/>
              <w:left w:val="nil"/>
              <w:bottom w:val="single" w:sz="8" w:space="0" w:color="auto"/>
              <w:right w:val="single" w:sz="8" w:space="0" w:color="auto"/>
            </w:tcBorders>
            <w:shd w:val="clear" w:color="FFFFCC" w:fill="FFFFFF"/>
            <w:noWrap/>
            <w:vAlign w:val="center"/>
            <w:hideMark/>
          </w:tcPr>
          <w:p w14:paraId="7A3D113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330</w:t>
            </w:r>
          </w:p>
        </w:tc>
        <w:tc>
          <w:tcPr>
            <w:tcW w:w="1267" w:type="dxa"/>
            <w:tcBorders>
              <w:top w:val="nil"/>
              <w:left w:val="nil"/>
              <w:bottom w:val="single" w:sz="8" w:space="0" w:color="auto"/>
              <w:right w:val="single" w:sz="8" w:space="0" w:color="auto"/>
            </w:tcBorders>
            <w:shd w:val="clear" w:color="FFFFCC" w:fill="FFFFFF"/>
            <w:noWrap/>
            <w:vAlign w:val="center"/>
            <w:hideMark/>
          </w:tcPr>
          <w:p w14:paraId="13CB472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7876401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1650</w:t>
            </w:r>
          </w:p>
        </w:tc>
      </w:tr>
      <w:tr w:rsidR="00581BB6" w:rsidRPr="00AD525B" w14:paraId="6B075D83"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A1948E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39</w:t>
            </w:r>
          </w:p>
        </w:tc>
        <w:tc>
          <w:tcPr>
            <w:tcW w:w="4392" w:type="dxa"/>
            <w:tcBorders>
              <w:top w:val="nil"/>
              <w:left w:val="nil"/>
              <w:bottom w:val="single" w:sz="8" w:space="0" w:color="auto"/>
              <w:right w:val="single" w:sz="8" w:space="0" w:color="auto"/>
            </w:tcBorders>
            <w:shd w:val="clear" w:color="FFFFCC" w:fill="FFFFFF"/>
            <w:noWrap/>
            <w:vAlign w:val="center"/>
            <w:hideMark/>
          </w:tcPr>
          <w:p w14:paraId="270DCC76"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László Ferenc</w:t>
            </w:r>
          </w:p>
        </w:tc>
        <w:tc>
          <w:tcPr>
            <w:tcW w:w="1167" w:type="dxa"/>
            <w:tcBorders>
              <w:top w:val="nil"/>
              <w:left w:val="nil"/>
              <w:bottom w:val="single" w:sz="8" w:space="0" w:color="auto"/>
              <w:right w:val="single" w:sz="8" w:space="0" w:color="auto"/>
            </w:tcBorders>
            <w:shd w:val="clear" w:color="FFFFCC" w:fill="FFFFFF"/>
            <w:noWrap/>
            <w:vAlign w:val="center"/>
            <w:hideMark/>
          </w:tcPr>
          <w:p w14:paraId="576993D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320</w:t>
            </w:r>
          </w:p>
        </w:tc>
        <w:tc>
          <w:tcPr>
            <w:tcW w:w="1267" w:type="dxa"/>
            <w:tcBorders>
              <w:top w:val="nil"/>
              <w:left w:val="nil"/>
              <w:bottom w:val="single" w:sz="8" w:space="0" w:color="auto"/>
              <w:right w:val="single" w:sz="8" w:space="0" w:color="auto"/>
            </w:tcBorders>
            <w:shd w:val="clear" w:color="FFFFCC" w:fill="FFFFFF"/>
            <w:noWrap/>
            <w:vAlign w:val="center"/>
            <w:hideMark/>
          </w:tcPr>
          <w:p w14:paraId="0859C28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76886E9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1920</w:t>
            </w:r>
          </w:p>
        </w:tc>
      </w:tr>
      <w:tr w:rsidR="00581BB6" w:rsidRPr="00AD525B" w14:paraId="49DE9C5D"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49B4F8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40</w:t>
            </w:r>
          </w:p>
        </w:tc>
        <w:tc>
          <w:tcPr>
            <w:tcW w:w="4392" w:type="dxa"/>
            <w:tcBorders>
              <w:top w:val="nil"/>
              <w:left w:val="nil"/>
              <w:bottom w:val="single" w:sz="8" w:space="0" w:color="auto"/>
              <w:right w:val="single" w:sz="8" w:space="0" w:color="auto"/>
            </w:tcBorders>
            <w:shd w:val="clear" w:color="FFFFCC" w:fill="FFFFFF"/>
            <w:noWrap/>
            <w:vAlign w:val="center"/>
            <w:hideMark/>
          </w:tcPr>
          <w:p w14:paraId="25466E92"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 xml:space="preserve">Lázár Mihály  </w:t>
            </w:r>
          </w:p>
        </w:tc>
        <w:tc>
          <w:tcPr>
            <w:tcW w:w="1167" w:type="dxa"/>
            <w:tcBorders>
              <w:top w:val="nil"/>
              <w:left w:val="nil"/>
              <w:bottom w:val="single" w:sz="8" w:space="0" w:color="auto"/>
              <w:right w:val="single" w:sz="8" w:space="0" w:color="auto"/>
            </w:tcBorders>
            <w:shd w:val="clear" w:color="FFFFCC" w:fill="FFFFFF"/>
            <w:noWrap/>
            <w:vAlign w:val="center"/>
            <w:hideMark/>
          </w:tcPr>
          <w:p w14:paraId="1A0C94E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495</w:t>
            </w:r>
          </w:p>
        </w:tc>
        <w:tc>
          <w:tcPr>
            <w:tcW w:w="1267" w:type="dxa"/>
            <w:tcBorders>
              <w:top w:val="nil"/>
              <w:left w:val="nil"/>
              <w:bottom w:val="single" w:sz="8" w:space="0" w:color="auto"/>
              <w:right w:val="single" w:sz="8" w:space="0" w:color="auto"/>
            </w:tcBorders>
            <w:shd w:val="clear" w:color="FFFFCC" w:fill="FFFFFF"/>
            <w:noWrap/>
            <w:vAlign w:val="center"/>
            <w:hideMark/>
          </w:tcPr>
          <w:p w14:paraId="6FBA49A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58A8415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3465</w:t>
            </w:r>
          </w:p>
        </w:tc>
      </w:tr>
      <w:tr w:rsidR="00581BB6" w:rsidRPr="00AD525B" w14:paraId="0ECCAD6B"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C2170C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41</w:t>
            </w:r>
          </w:p>
        </w:tc>
        <w:tc>
          <w:tcPr>
            <w:tcW w:w="4392" w:type="dxa"/>
            <w:tcBorders>
              <w:top w:val="nil"/>
              <w:left w:val="nil"/>
              <w:bottom w:val="single" w:sz="8" w:space="0" w:color="auto"/>
              <w:right w:val="single" w:sz="8" w:space="0" w:color="auto"/>
            </w:tcBorders>
            <w:shd w:val="clear" w:color="FFFFCC" w:fill="FFFFFF"/>
            <w:noWrap/>
            <w:vAlign w:val="center"/>
            <w:hideMark/>
          </w:tcPr>
          <w:p w14:paraId="29EF7534"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Livezii</w:t>
            </w:r>
          </w:p>
        </w:tc>
        <w:tc>
          <w:tcPr>
            <w:tcW w:w="1167" w:type="dxa"/>
            <w:tcBorders>
              <w:top w:val="nil"/>
              <w:left w:val="nil"/>
              <w:bottom w:val="single" w:sz="8" w:space="0" w:color="auto"/>
              <w:right w:val="single" w:sz="8" w:space="0" w:color="auto"/>
            </w:tcBorders>
            <w:shd w:val="clear" w:color="FFFFCC" w:fill="FFFFFF"/>
            <w:noWrap/>
            <w:vAlign w:val="center"/>
            <w:hideMark/>
          </w:tcPr>
          <w:p w14:paraId="627024A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155</w:t>
            </w:r>
          </w:p>
        </w:tc>
        <w:tc>
          <w:tcPr>
            <w:tcW w:w="1267" w:type="dxa"/>
            <w:tcBorders>
              <w:top w:val="nil"/>
              <w:left w:val="nil"/>
              <w:bottom w:val="single" w:sz="8" w:space="0" w:color="auto"/>
              <w:right w:val="single" w:sz="8" w:space="0" w:color="auto"/>
            </w:tcBorders>
            <w:shd w:val="clear" w:color="FFFFCC" w:fill="FFFFFF"/>
            <w:noWrap/>
            <w:vAlign w:val="center"/>
            <w:hideMark/>
          </w:tcPr>
          <w:p w14:paraId="033C0A6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3168713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775</w:t>
            </w:r>
          </w:p>
        </w:tc>
      </w:tr>
      <w:tr w:rsidR="00581BB6" w:rsidRPr="00AD525B" w14:paraId="402DD69B"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D25A93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42</w:t>
            </w:r>
          </w:p>
        </w:tc>
        <w:tc>
          <w:tcPr>
            <w:tcW w:w="4392" w:type="dxa"/>
            <w:tcBorders>
              <w:top w:val="nil"/>
              <w:left w:val="nil"/>
              <w:bottom w:val="single" w:sz="8" w:space="0" w:color="auto"/>
              <w:right w:val="single" w:sz="8" w:space="0" w:color="auto"/>
            </w:tcBorders>
            <w:shd w:val="clear" w:color="FFFFCC" w:fill="FFFFFF"/>
            <w:noWrap/>
            <w:vAlign w:val="center"/>
            <w:hideMark/>
          </w:tcPr>
          <w:p w14:paraId="08D906B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Mijlocului</w:t>
            </w:r>
          </w:p>
        </w:tc>
        <w:tc>
          <w:tcPr>
            <w:tcW w:w="1167" w:type="dxa"/>
            <w:tcBorders>
              <w:top w:val="nil"/>
              <w:left w:val="nil"/>
              <w:bottom w:val="single" w:sz="8" w:space="0" w:color="auto"/>
              <w:right w:val="single" w:sz="8" w:space="0" w:color="auto"/>
            </w:tcBorders>
            <w:shd w:val="clear" w:color="FFFFCC" w:fill="FFFFFF"/>
            <w:noWrap/>
            <w:vAlign w:val="center"/>
            <w:hideMark/>
          </w:tcPr>
          <w:p w14:paraId="08E421C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225</w:t>
            </w:r>
          </w:p>
        </w:tc>
        <w:tc>
          <w:tcPr>
            <w:tcW w:w="1267" w:type="dxa"/>
            <w:tcBorders>
              <w:top w:val="nil"/>
              <w:left w:val="nil"/>
              <w:bottom w:val="single" w:sz="8" w:space="0" w:color="auto"/>
              <w:right w:val="single" w:sz="8" w:space="0" w:color="auto"/>
            </w:tcBorders>
            <w:shd w:val="clear" w:color="FFFFCC" w:fill="FFFFFF"/>
            <w:noWrap/>
            <w:vAlign w:val="center"/>
            <w:hideMark/>
          </w:tcPr>
          <w:p w14:paraId="32F0B41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5738FC2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1350</w:t>
            </w:r>
          </w:p>
        </w:tc>
      </w:tr>
      <w:tr w:rsidR="00581BB6" w:rsidRPr="00AD525B" w14:paraId="55E6E14A"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98ED6D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43</w:t>
            </w:r>
          </w:p>
        </w:tc>
        <w:tc>
          <w:tcPr>
            <w:tcW w:w="4392" w:type="dxa"/>
            <w:tcBorders>
              <w:top w:val="nil"/>
              <w:left w:val="nil"/>
              <w:bottom w:val="single" w:sz="8" w:space="0" w:color="auto"/>
              <w:right w:val="single" w:sz="8" w:space="0" w:color="auto"/>
            </w:tcBorders>
            <w:shd w:val="clear" w:color="FFFFCC" w:fill="FFFFFF"/>
            <w:noWrap/>
            <w:vAlign w:val="center"/>
            <w:hideMark/>
          </w:tcPr>
          <w:p w14:paraId="37D5E554"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Mikes Kelemen</w:t>
            </w:r>
          </w:p>
        </w:tc>
        <w:tc>
          <w:tcPr>
            <w:tcW w:w="1167" w:type="dxa"/>
            <w:tcBorders>
              <w:top w:val="nil"/>
              <w:left w:val="nil"/>
              <w:bottom w:val="single" w:sz="8" w:space="0" w:color="auto"/>
              <w:right w:val="single" w:sz="8" w:space="0" w:color="auto"/>
            </w:tcBorders>
            <w:shd w:val="clear" w:color="FFFFCC" w:fill="FFFFFF"/>
            <w:noWrap/>
            <w:vAlign w:val="center"/>
            <w:hideMark/>
          </w:tcPr>
          <w:p w14:paraId="23CBA9D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345</w:t>
            </w:r>
          </w:p>
        </w:tc>
        <w:tc>
          <w:tcPr>
            <w:tcW w:w="1267" w:type="dxa"/>
            <w:tcBorders>
              <w:top w:val="nil"/>
              <w:left w:val="nil"/>
              <w:bottom w:val="single" w:sz="8" w:space="0" w:color="auto"/>
              <w:right w:val="single" w:sz="8" w:space="0" w:color="auto"/>
            </w:tcBorders>
            <w:shd w:val="clear" w:color="FFFFCC" w:fill="FFFFFF"/>
            <w:noWrap/>
            <w:vAlign w:val="center"/>
            <w:hideMark/>
          </w:tcPr>
          <w:p w14:paraId="573EC31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1DD029F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2415</w:t>
            </w:r>
          </w:p>
        </w:tc>
      </w:tr>
      <w:tr w:rsidR="00581BB6" w:rsidRPr="00AD525B" w14:paraId="1A8867D6"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55DB7B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44</w:t>
            </w:r>
          </w:p>
        </w:tc>
        <w:tc>
          <w:tcPr>
            <w:tcW w:w="4392" w:type="dxa"/>
            <w:tcBorders>
              <w:top w:val="nil"/>
              <w:left w:val="nil"/>
              <w:bottom w:val="single" w:sz="8" w:space="0" w:color="auto"/>
              <w:right w:val="single" w:sz="8" w:space="0" w:color="auto"/>
            </w:tcBorders>
            <w:shd w:val="clear" w:color="FFFFCC" w:fill="FFFFFF"/>
            <w:noWrap/>
            <w:vAlign w:val="center"/>
            <w:hideMark/>
          </w:tcPr>
          <w:p w14:paraId="475CB2AE"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Muzelor</w:t>
            </w:r>
          </w:p>
        </w:tc>
        <w:tc>
          <w:tcPr>
            <w:tcW w:w="1167" w:type="dxa"/>
            <w:tcBorders>
              <w:top w:val="nil"/>
              <w:left w:val="nil"/>
              <w:bottom w:val="single" w:sz="8" w:space="0" w:color="auto"/>
              <w:right w:val="single" w:sz="8" w:space="0" w:color="auto"/>
            </w:tcBorders>
            <w:shd w:val="clear" w:color="FFFFCC" w:fill="FFFFFF"/>
            <w:noWrap/>
            <w:vAlign w:val="center"/>
            <w:hideMark/>
          </w:tcPr>
          <w:p w14:paraId="4A3F8B9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135</w:t>
            </w:r>
          </w:p>
        </w:tc>
        <w:tc>
          <w:tcPr>
            <w:tcW w:w="1267" w:type="dxa"/>
            <w:tcBorders>
              <w:top w:val="nil"/>
              <w:left w:val="nil"/>
              <w:bottom w:val="single" w:sz="8" w:space="0" w:color="auto"/>
              <w:right w:val="single" w:sz="8" w:space="0" w:color="auto"/>
            </w:tcBorders>
            <w:shd w:val="clear" w:color="FFFFCC" w:fill="FFFFFF"/>
            <w:noWrap/>
            <w:vAlign w:val="center"/>
            <w:hideMark/>
          </w:tcPr>
          <w:p w14:paraId="02DAD32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w:t>
            </w:r>
          </w:p>
        </w:tc>
        <w:tc>
          <w:tcPr>
            <w:tcW w:w="2307" w:type="dxa"/>
            <w:tcBorders>
              <w:top w:val="nil"/>
              <w:left w:val="nil"/>
              <w:bottom w:val="single" w:sz="8" w:space="0" w:color="auto"/>
              <w:right w:val="single" w:sz="8" w:space="0" w:color="auto"/>
            </w:tcBorders>
            <w:shd w:val="clear" w:color="FFFFCC" w:fill="FFFFFF"/>
            <w:noWrap/>
            <w:vAlign w:val="center"/>
            <w:hideMark/>
          </w:tcPr>
          <w:p w14:paraId="1FE475D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540</w:t>
            </w:r>
          </w:p>
        </w:tc>
      </w:tr>
      <w:tr w:rsidR="00581BB6" w:rsidRPr="00AD525B" w14:paraId="44E14DDC"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E043AD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45</w:t>
            </w:r>
          </w:p>
        </w:tc>
        <w:tc>
          <w:tcPr>
            <w:tcW w:w="4392" w:type="dxa"/>
            <w:tcBorders>
              <w:top w:val="nil"/>
              <w:left w:val="nil"/>
              <w:bottom w:val="single" w:sz="8" w:space="0" w:color="auto"/>
              <w:right w:val="single" w:sz="8" w:space="0" w:color="auto"/>
            </w:tcBorders>
            <w:shd w:val="clear" w:color="FFFFCC" w:fill="FFFFFF"/>
            <w:noWrap/>
            <w:vAlign w:val="center"/>
            <w:hideMark/>
          </w:tcPr>
          <w:p w14:paraId="0352D3A8"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Nagy György</w:t>
            </w:r>
          </w:p>
        </w:tc>
        <w:tc>
          <w:tcPr>
            <w:tcW w:w="1167" w:type="dxa"/>
            <w:tcBorders>
              <w:top w:val="nil"/>
              <w:left w:val="nil"/>
              <w:bottom w:val="single" w:sz="8" w:space="0" w:color="auto"/>
              <w:right w:val="single" w:sz="8" w:space="0" w:color="auto"/>
            </w:tcBorders>
            <w:shd w:val="clear" w:color="FFFFCC" w:fill="FFFFFF"/>
            <w:noWrap/>
            <w:vAlign w:val="center"/>
            <w:hideMark/>
          </w:tcPr>
          <w:p w14:paraId="1B8E7D5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180</w:t>
            </w:r>
          </w:p>
        </w:tc>
        <w:tc>
          <w:tcPr>
            <w:tcW w:w="1267" w:type="dxa"/>
            <w:tcBorders>
              <w:top w:val="nil"/>
              <w:left w:val="nil"/>
              <w:bottom w:val="single" w:sz="8" w:space="0" w:color="auto"/>
              <w:right w:val="single" w:sz="8" w:space="0" w:color="auto"/>
            </w:tcBorders>
            <w:shd w:val="clear" w:color="FFFFCC" w:fill="FFFFFF"/>
            <w:noWrap/>
            <w:vAlign w:val="center"/>
            <w:hideMark/>
          </w:tcPr>
          <w:p w14:paraId="446A697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415DC1D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1080</w:t>
            </w:r>
          </w:p>
        </w:tc>
      </w:tr>
      <w:tr w:rsidR="00581BB6" w:rsidRPr="00AD525B" w14:paraId="20496DE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274D01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46</w:t>
            </w:r>
          </w:p>
        </w:tc>
        <w:tc>
          <w:tcPr>
            <w:tcW w:w="4392" w:type="dxa"/>
            <w:tcBorders>
              <w:top w:val="nil"/>
              <w:left w:val="nil"/>
              <w:bottom w:val="single" w:sz="8" w:space="0" w:color="auto"/>
              <w:right w:val="single" w:sz="8" w:space="0" w:color="auto"/>
            </w:tcBorders>
            <w:shd w:val="clear" w:color="FFFFCC" w:fill="FFFFFF"/>
            <w:noWrap/>
            <w:vAlign w:val="center"/>
            <w:hideMark/>
          </w:tcPr>
          <w:p w14:paraId="265F8355"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Narciselor</w:t>
            </w:r>
          </w:p>
        </w:tc>
        <w:tc>
          <w:tcPr>
            <w:tcW w:w="1167" w:type="dxa"/>
            <w:tcBorders>
              <w:top w:val="nil"/>
              <w:left w:val="nil"/>
              <w:bottom w:val="single" w:sz="8" w:space="0" w:color="auto"/>
              <w:right w:val="single" w:sz="8" w:space="0" w:color="auto"/>
            </w:tcBorders>
            <w:shd w:val="clear" w:color="FFFFCC" w:fill="FFFFFF"/>
            <w:noWrap/>
            <w:vAlign w:val="center"/>
            <w:hideMark/>
          </w:tcPr>
          <w:p w14:paraId="393E153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230</w:t>
            </w:r>
          </w:p>
        </w:tc>
        <w:tc>
          <w:tcPr>
            <w:tcW w:w="1267" w:type="dxa"/>
            <w:tcBorders>
              <w:top w:val="nil"/>
              <w:left w:val="nil"/>
              <w:bottom w:val="single" w:sz="8" w:space="0" w:color="auto"/>
              <w:right w:val="single" w:sz="8" w:space="0" w:color="auto"/>
            </w:tcBorders>
            <w:shd w:val="clear" w:color="FFFFCC" w:fill="FFFFFF"/>
            <w:noWrap/>
            <w:vAlign w:val="center"/>
            <w:hideMark/>
          </w:tcPr>
          <w:p w14:paraId="1DC0C7C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07BE081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1610</w:t>
            </w:r>
          </w:p>
        </w:tc>
      </w:tr>
      <w:tr w:rsidR="00581BB6" w:rsidRPr="00AD525B" w14:paraId="77C897E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C09904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47</w:t>
            </w:r>
          </w:p>
        </w:tc>
        <w:tc>
          <w:tcPr>
            <w:tcW w:w="4392" w:type="dxa"/>
            <w:tcBorders>
              <w:top w:val="nil"/>
              <w:left w:val="nil"/>
              <w:bottom w:val="single" w:sz="8" w:space="0" w:color="auto"/>
              <w:right w:val="single" w:sz="8" w:space="0" w:color="auto"/>
            </w:tcBorders>
            <w:shd w:val="clear" w:color="FFFFCC" w:fill="FFFFFF"/>
            <w:noWrap/>
            <w:vAlign w:val="center"/>
            <w:hideMark/>
          </w:tcPr>
          <w:p w14:paraId="55EFF1F1"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Nicolae Bălcescu</w:t>
            </w:r>
          </w:p>
        </w:tc>
        <w:tc>
          <w:tcPr>
            <w:tcW w:w="1167" w:type="dxa"/>
            <w:tcBorders>
              <w:top w:val="nil"/>
              <w:left w:val="nil"/>
              <w:bottom w:val="single" w:sz="8" w:space="0" w:color="auto"/>
              <w:right w:val="single" w:sz="8" w:space="0" w:color="auto"/>
            </w:tcBorders>
            <w:shd w:val="clear" w:color="FFFFCC" w:fill="FFFFFF"/>
            <w:noWrap/>
            <w:vAlign w:val="center"/>
            <w:hideMark/>
          </w:tcPr>
          <w:p w14:paraId="71218CB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390</w:t>
            </w:r>
          </w:p>
        </w:tc>
        <w:tc>
          <w:tcPr>
            <w:tcW w:w="1267" w:type="dxa"/>
            <w:tcBorders>
              <w:top w:val="nil"/>
              <w:left w:val="nil"/>
              <w:bottom w:val="single" w:sz="8" w:space="0" w:color="auto"/>
              <w:right w:val="single" w:sz="8" w:space="0" w:color="auto"/>
            </w:tcBorders>
            <w:shd w:val="clear" w:color="FFFFCC" w:fill="FFFFFF"/>
            <w:noWrap/>
            <w:vAlign w:val="center"/>
            <w:hideMark/>
          </w:tcPr>
          <w:p w14:paraId="2F1FD3A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73073D5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2730</w:t>
            </w:r>
          </w:p>
        </w:tc>
      </w:tr>
      <w:tr w:rsidR="00581BB6" w:rsidRPr="00AD525B" w14:paraId="4BEE5A7F"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5796C3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48</w:t>
            </w:r>
          </w:p>
        </w:tc>
        <w:tc>
          <w:tcPr>
            <w:tcW w:w="4392" w:type="dxa"/>
            <w:tcBorders>
              <w:top w:val="nil"/>
              <w:left w:val="nil"/>
              <w:bottom w:val="single" w:sz="8" w:space="0" w:color="auto"/>
              <w:right w:val="single" w:sz="8" w:space="0" w:color="auto"/>
            </w:tcBorders>
            <w:shd w:val="clear" w:color="FFFFCC" w:fill="FFFFFF"/>
            <w:noWrap/>
            <w:vAlign w:val="center"/>
            <w:hideMark/>
          </w:tcPr>
          <w:p w14:paraId="7E38487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Nicolae Grigorescu</w:t>
            </w:r>
          </w:p>
        </w:tc>
        <w:tc>
          <w:tcPr>
            <w:tcW w:w="1167" w:type="dxa"/>
            <w:tcBorders>
              <w:top w:val="nil"/>
              <w:left w:val="nil"/>
              <w:bottom w:val="single" w:sz="8" w:space="0" w:color="auto"/>
              <w:right w:val="single" w:sz="8" w:space="0" w:color="auto"/>
            </w:tcBorders>
            <w:shd w:val="clear" w:color="FFFFCC" w:fill="FFFFFF"/>
            <w:noWrap/>
            <w:vAlign w:val="center"/>
            <w:hideMark/>
          </w:tcPr>
          <w:p w14:paraId="50413E6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280</w:t>
            </w:r>
          </w:p>
        </w:tc>
        <w:tc>
          <w:tcPr>
            <w:tcW w:w="1267" w:type="dxa"/>
            <w:tcBorders>
              <w:top w:val="nil"/>
              <w:left w:val="nil"/>
              <w:bottom w:val="single" w:sz="8" w:space="0" w:color="auto"/>
              <w:right w:val="single" w:sz="8" w:space="0" w:color="auto"/>
            </w:tcBorders>
            <w:shd w:val="clear" w:color="FFFFCC" w:fill="FFFFFF"/>
            <w:noWrap/>
            <w:vAlign w:val="center"/>
            <w:hideMark/>
          </w:tcPr>
          <w:p w14:paraId="72038D0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0D45DAF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1400</w:t>
            </w:r>
          </w:p>
        </w:tc>
      </w:tr>
      <w:tr w:rsidR="00581BB6" w:rsidRPr="00AD525B" w14:paraId="3AA1C7F6"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212A46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49</w:t>
            </w:r>
          </w:p>
        </w:tc>
        <w:tc>
          <w:tcPr>
            <w:tcW w:w="4392" w:type="dxa"/>
            <w:tcBorders>
              <w:top w:val="nil"/>
              <w:left w:val="nil"/>
              <w:bottom w:val="single" w:sz="8" w:space="0" w:color="auto"/>
              <w:right w:val="single" w:sz="8" w:space="0" w:color="auto"/>
            </w:tcBorders>
            <w:shd w:val="clear" w:color="FFFF00" w:fill="FFFFFF"/>
            <w:noWrap/>
            <w:vAlign w:val="center"/>
            <w:hideMark/>
          </w:tcPr>
          <w:p w14:paraId="7039332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Orbán Balázs</w:t>
            </w:r>
          </w:p>
        </w:tc>
        <w:tc>
          <w:tcPr>
            <w:tcW w:w="1167" w:type="dxa"/>
            <w:tcBorders>
              <w:top w:val="nil"/>
              <w:left w:val="nil"/>
              <w:bottom w:val="single" w:sz="8" w:space="0" w:color="auto"/>
              <w:right w:val="single" w:sz="8" w:space="0" w:color="auto"/>
            </w:tcBorders>
            <w:shd w:val="clear" w:color="FFFF00" w:fill="FFFFFF"/>
            <w:noWrap/>
            <w:vAlign w:val="center"/>
            <w:hideMark/>
          </w:tcPr>
          <w:p w14:paraId="5D6CE43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200</w:t>
            </w:r>
          </w:p>
        </w:tc>
        <w:tc>
          <w:tcPr>
            <w:tcW w:w="1267" w:type="dxa"/>
            <w:tcBorders>
              <w:top w:val="nil"/>
              <w:left w:val="nil"/>
              <w:bottom w:val="single" w:sz="8" w:space="0" w:color="auto"/>
              <w:right w:val="single" w:sz="8" w:space="0" w:color="auto"/>
            </w:tcBorders>
            <w:shd w:val="clear" w:color="FFFF00" w:fill="FFFFFF"/>
            <w:noWrap/>
            <w:vAlign w:val="center"/>
            <w:hideMark/>
          </w:tcPr>
          <w:p w14:paraId="357C0BE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72E0F19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1000</w:t>
            </w:r>
          </w:p>
        </w:tc>
      </w:tr>
      <w:tr w:rsidR="00581BB6" w:rsidRPr="00AD525B" w14:paraId="0DB1779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B80FD8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w:t>
            </w:r>
          </w:p>
        </w:tc>
        <w:tc>
          <w:tcPr>
            <w:tcW w:w="4392" w:type="dxa"/>
            <w:tcBorders>
              <w:top w:val="nil"/>
              <w:left w:val="nil"/>
              <w:bottom w:val="single" w:sz="8" w:space="0" w:color="auto"/>
              <w:right w:val="single" w:sz="8" w:space="0" w:color="auto"/>
            </w:tcBorders>
            <w:shd w:val="clear" w:color="FFFF00" w:fill="FFFFFF"/>
            <w:noWrap/>
            <w:vAlign w:val="center"/>
            <w:hideMark/>
          </w:tcPr>
          <w:p w14:paraId="4E8C44F2"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Örkő</w:t>
            </w:r>
          </w:p>
        </w:tc>
        <w:tc>
          <w:tcPr>
            <w:tcW w:w="1167" w:type="dxa"/>
            <w:tcBorders>
              <w:top w:val="nil"/>
              <w:left w:val="nil"/>
              <w:bottom w:val="single" w:sz="8" w:space="0" w:color="auto"/>
              <w:right w:val="single" w:sz="8" w:space="0" w:color="auto"/>
            </w:tcBorders>
            <w:shd w:val="clear" w:color="FFFF00" w:fill="FFFFFF"/>
            <w:noWrap/>
            <w:vAlign w:val="center"/>
            <w:hideMark/>
          </w:tcPr>
          <w:p w14:paraId="763DC44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300</w:t>
            </w:r>
          </w:p>
        </w:tc>
        <w:tc>
          <w:tcPr>
            <w:tcW w:w="1267" w:type="dxa"/>
            <w:tcBorders>
              <w:top w:val="nil"/>
              <w:left w:val="nil"/>
              <w:bottom w:val="single" w:sz="8" w:space="0" w:color="auto"/>
              <w:right w:val="single" w:sz="8" w:space="0" w:color="auto"/>
            </w:tcBorders>
            <w:shd w:val="clear" w:color="FFFF00" w:fill="FFFFFF"/>
            <w:noWrap/>
            <w:vAlign w:val="center"/>
            <w:hideMark/>
          </w:tcPr>
          <w:p w14:paraId="3A9F421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0AB6463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1500</w:t>
            </w:r>
          </w:p>
        </w:tc>
      </w:tr>
      <w:tr w:rsidR="00581BB6" w:rsidRPr="00AD525B" w14:paraId="39BD561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C4699A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51</w:t>
            </w:r>
          </w:p>
        </w:tc>
        <w:tc>
          <w:tcPr>
            <w:tcW w:w="4392" w:type="dxa"/>
            <w:tcBorders>
              <w:top w:val="nil"/>
              <w:left w:val="nil"/>
              <w:bottom w:val="single" w:sz="8" w:space="0" w:color="auto"/>
              <w:right w:val="single" w:sz="8" w:space="0" w:color="auto"/>
            </w:tcBorders>
            <w:shd w:val="clear" w:color="FFFFCC" w:fill="FFFFFF"/>
            <w:noWrap/>
            <w:vAlign w:val="center"/>
            <w:hideMark/>
          </w:tcPr>
          <w:p w14:paraId="6B8075ED"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Pârâului</w:t>
            </w:r>
          </w:p>
        </w:tc>
        <w:tc>
          <w:tcPr>
            <w:tcW w:w="1167" w:type="dxa"/>
            <w:tcBorders>
              <w:top w:val="nil"/>
              <w:left w:val="nil"/>
              <w:bottom w:val="single" w:sz="8" w:space="0" w:color="auto"/>
              <w:right w:val="single" w:sz="8" w:space="0" w:color="auto"/>
            </w:tcBorders>
            <w:shd w:val="clear" w:color="FFFFCC" w:fill="FFFFFF"/>
            <w:noWrap/>
            <w:vAlign w:val="center"/>
            <w:hideMark/>
          </w:tcPr>
          <w:p w14:paraId="3A38E70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400</w:t>
            </w:r>
          </w:p>
        </w:tc>
        <w:tc>
          <w:tcPr>
            <w:tcW w:w="1267" w:type="dxa"/>
            <w:tcBorders>
              <w:top w:val="nil"/>
              <w:left w:val="nil"/>
              <w:bottom w:val="single" w:sz="8" w:space="0" w:color="auto"/>
              <w:right w:val="single" w:sz="8" w:space="0" w:color="auto"/>
            </w:tcBorders>
            <w:shd w:val="clear" w:color="FFFFCC" w:fill="FFFFFF"/>
            <w:noWrap/>
            <w:vAlign w:val="center"/>
            <w:hideMark/>
          </w:tcPr>
          <w:p w14:paraId="3403E0F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hideMark/>
          </w:tcPr>
          <w:p w14:paraId="13DA536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3200</w:t>
            </w:r>
          </w:p>
        </w:tc>
      </w:tr>
      <w:tr w:rsidR="00581BB6" w:rsidRPr="00AD525B" w14:paraId="51A8D901"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F9C0CB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52</w:t>
            </w:r>
          </w:p>
        </w:tc>
        <w:tc>
          <w:tcPr>
            <w:tcW w:w="4392" w:type="dxa"/>
            <w:tcBorders>
              <w:top w:val="nil"/>
              <w:left w:val="nil"/>
              <w:bottom w:val="single" w:sz="8" w:space="0" w:color="auto"/>
              <w:right w:val="single" w:sz="8" w:space="0" w:color="auto"/>
            </w:tcBorders>
            <w:shd w:val="clear" w:color="FFFFCC" w:fill="FFFFFF"/>
            <w:noWrap/>
            <w:vAlign w:val="center"/>
            <w:hideMark/>
          </w:tcPr>
          <w:p w14:paraId="109FAA76"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Pescarilor  “Bánki D.- Lic.Puskás T.”</w:t>
            </w:r>
          </w:p>
        </w:tc>
        <w:tc>
          <w:tcPr>
            <w:tcW w:w="1167" w:type="dxa"/>
            <w:tcBorders>
              <w:top w:val="nil"/>
              <w:left w:val="nil"/>
              <w:bottom w:val="single" w:sz="8" w:space="0" w:color="auto"/>
              <w:right w:val="single" w:sz="8" w:space="0" w:color="auto"/>
            </w:tcBorders>
            <w:shd w:val="clear" w:color="FFFFCC" w:fill="FFFFFF"/>
            <w:noWrap/>
            <w:vAlign w:val="center"/>
            <w:hideMark/>
          </w:tcPr>
          <w:p w14:paraId="585B214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600</w:t>
            </w:r>
          </w:p>
        </w:tc>
        <w:tc>
          <w:tcPr>
            <w:tcW w:w="1267" w:type="dxa"/>
            <w:tcBorders>
              <w:top w:val="nil"/>
              <w:left w:val="nil"/>
              <w:bottom w:val="single" w:sz="8" w:space="0" w:color="auto"/>
              <w:right w:val="single" w:sz="8" w:space="0" w:color="auto"/>
            </w:tcBorders>
            <w:shd w:val="clear" w:color="FFFFCC" w:fill="FFFFFF"/>
            <w:noWrap/>
            <w:vAlign w:val="center"/>
            <w:hideMark/>
          </w:tcPr>
          <w:p w14:paraId="3B183AF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2B9A187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4200</w:t>
            </w:r>
          </w:p>
        </w:tc>
      </w:tr>
      <w:tr w:rsidR="00581BB6" w:rsidRPr="00AD525B" w14:paraId="1BC7944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599E46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53</w:t>
            </w:r>
          </w:p>
        </w:tc>
        <w:tc>
          <w:tcPr>
            <w:tcW w:w="4392" w:type="dxa"/>
            <w:tcBorders>
              <w:top w:val="nil"/>
              <w:left w:val="nil"/>
              <w:bottom w:val="single" w:sz="8" w:space="0" w:color="auto"/>
              <w:right w:val="single" w:sz="8" w:space="0" w:color="auto"/>
            </w:tcBorders>
            <w:shd w:val="clear" w:color="FFFFCC" w:fill="FFFFFF"/>
            <w:noWrap/>
            <w:vAlign w:val="center"/>
            <w:hideMark/>
          </w:tcPr>
          <w:p w14:paraId="0BDC8350"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Piaţa Kalvin</w:t>
            </w:r>
          </w:p>
        </w:tc>
        <w:tc>
          <w:tcPr>
            <w:tcW w:w="1167" w:type="dxa"/>
            <w:tcBorders>
              <w:top w:val="nil"/>
              <w:left w:val="nil"/>
              <w:bottom w:val="single" w:sz="8" w:space="0" w:color="auto"/>
              <w:right w:val="single" w:sz="8" w:space="0" w:color="auto"/>
            </w:tcBorders>
            <w:shd w:val="clear" w:color="FFFFCC" w:fill="FFFFFF"/>
            <w:noWrap/>
            <w:vAlign w:val="center"/>
            <w:hideMark/>
          </w:tcPr>
          <w:p w14:paraId="25A64E8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180</w:t>
            </w:r>
          </w:p>
        </w:tc>
        <w:tc>
          <w:tcPr>
            <w:tcW w:w="1267" w:type="dxa"/>
            <w:tcBorders>
              <w:top w:val="nil"/>
              <w:left w:val="nil"/>
              <w:bottom w:val="single" w:sz="8" w:space="0" w:color="auto"/>
              <w:right w:val="single" w:sz="8" w:space="0" w:color="auto"/>
            </w:tcBorders>
            <w:shd w:val="clear" w:color="FFFFCC" w:fill="FFFFFF"/>
            <w:noWrap/>
            <w:vAlign w:val="center"/>
            <w:hideMark/>
          </w:tcPr>
          <w:p w14:paraId="781E9EC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20</w:t>
            </w:r>
          </w:p>
        </w:tc>
        <w:tc>
          <w:tcPr>
            <w:tcW w:w="2307" w:type="dxa"/>
            <w:tcBorders>
              <w:top w:val="nil"/>
              <w:left w:val="nil"/>
              <w:bottom w:val="single" w:sz="8" w:space="0" w:color="auto"/>
              <w:right w:val="single" w:sz="8" w:space="0" w:color="auto"/>
            </w:tcBorders>
            <w:shd w:val="clear" w:color="FFFFCC" w:fill="FFFFFF"/>
            <w:noWrap/>
            <w:vAlign w:val="center"/>
            <w:hideMark/>
          </w:tcPr>
          <w:p w14:paraId="49BE120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3600</w:t>
            </w:r>
          </w:p>
        </w:tc>
      </w:tr>
      <w:tr w:rsidR="00581BB6" w:rsidRPr="00AD525B" w14:paraId="3C39FBBB"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291396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54</w:t>
            </w:r>
          </w:p>
        </w:tc>
        <w:tc>
          <w:tcPr>
            <w:tcW w:w="4392" w:type="dxa"/>
            <w:tcBorders>
              <w:top w:val="nil"/>
              <w:left w:val="nil"/>
              <w:bottom w:val="single" w:sz="8" w:space="0" w:color="auto"/>
              <w:right w:val="single" w:sz="8" w:space="0" w:color="auto"/>
            </w:tcBorders>
            <w:shd w:val="clear" w:color="FFFFCC" w:fill="FFFFFF"/>
            <w:noWrap/>
            <w:vAlign w:val="center"/>
            <w:hideMark/>
          </w:tcPr>
          <w:p w14:paraId="2854A9D8"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Porumbeilor</w:t>
            </w:r>
          </w:p>
        </w:tc>
        <w:tc>
          <w:tcPr>
            <w:tcW w:w="1167" w:type="dxa"/>
            <w:tcBorders>
              <w:top w:val="nil"/>
              <w:left w:val="nil"/>
              <w:bottom w:val="single" w:sz="8" w:space="0" w:color="auto"/>
              <w:right w:val="single" w:sz="8" w:space="0" w:color="auto"/>
            </w:tcBorders>
            <w:shd w:val="clear" w:color="FFFFCC" w:fill="FFFFFF"/>
            <w:noWrap/>
            <w:vAlign w:val="center"/>
            <w:hideMark/>
          </w:tcPr>
          <w:p w14:paraId="5304937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150</w:t>
            </w:r>
          </w:p>
        </w:tc>
        <w:tc>
          <w:tcPr>
            <w:tcW w:w="1267" w:type="dxa"/>
            <w:tcBorders>
              <w:top w:val="nil"/>
              <w:left w:val="nil"/>
              <w:bottom w:val="single" w:sz="8" w:space="0" w:color="auto"/>
              <w:right w:val="single" w:sz="8" w:space="0" w:color="auto"/>
            </w:tcBorders>
            <w:shd w:val="clear" w:color="FFFFCC" w:fill="FFFFFF"/>
            <w:noWrap/>
            <w:vAlign w:val="center"/>
            <w:hideMark/>
          </w:tcPr>
          <w:p w14:paraId="719B224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6780333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750</w:t>
            </w:r>
          </w:p>
        </w:tc>
      </w:tr>
      <w:tr w:rsidR="00581BB6" w:rsidRPr="00AD525B" w14:paraId="661AEA4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77B0F9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55</w:t>
            </w:r>
          </w:p>
        </w:tc>
        <w:tc>
          <w:tcPr>
            <w:tcW w:w="4392" w:type="dxa"/>
            <w:tcBorders>
              <w:top w:val="nil"/>
              <w:left w:val="nil"/>
              <w:bottom w:val="single" w:sz="8" w:space="0" w:color="auto"/>
              <w:right w:val="single" w:sz="8" w:space="0" w:color="auto"/>
            </w:tcBorders>
            <w:shd w:val="clear" w:color="FFFFCC" w:fill="FFFFFF"/>
            <w:noWrap/>
            <w:vAlign w:val="center"/>
            <w:hideMark/>
          </w:tcPr>
          <w:p w14:paraId="6712322D"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Presei</w:t>
            </w:r>
          </w:p>
        </w:tc>
        <w:tc>
          <w:tcPr>
            <w:tcW w:w="1167" w:type="dxa"/>
            <w:tcBorders>
              <w:top w:val="nil"/>
              <w:left w:val="nil"/>
              <w:bottom w:val="single" w:sz="8" w:space="0" w:color="auto"/>
              <w:right w:val="single" w:sz="8" w:space="0" w:color="auto"/>
            </w:tcBorders>
            <w:shd w:val="clear" w:color="FFFFCC" w:fill="FFFFFF"/>
            <w:noWrap/>
            <w:vAlign w:val="center"/>
            <w:hideMark/>
          </w:tcPr>
          <w:p w14:paraId="401BE12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405</w:t>
            </w:r>
          </w:p>
        </w:tc>
        <w:tc>
          <w:tcPr>
            <w:tcW w:w="1267" w:type="dxa"/>
            <w:tcBorders>
              <w:top w:val="nil"/>
              <w:left w:val="nil"/>
              <w:bottom w:val="single" w:sz="8" w:space="0" w:color="auto"/>
              <w:right w:val="single" w:sz="8" w:space="0" w:color="auto"/>
            </w:tcBorders>
            <w:shd w:val="clear" w:color="FFFFCC" w:fill="FFFFFF"/>
            <w:noWrap/>
            <w:vAlign w:val="center"/>
            <w:hideMark/>
          </w:tcPr>
          <w:p w14:paraId="0898A7B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6366496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2430</w:t>
            </w:r>
          </w:p>
        </w:tc>
      </w:tr>
      <w:tr w:rsidR="00581BB6" w:rsidRPr="00AD525B" w14:paraId="7CA1867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19A9B4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56</w:t>
            </w:r>
          </w:p>
        </w:tc>
        <w:tc>
          <w:tcPr>
            <w:tcW w:w="4392" w:type="dxa"/>
            <w:tcBorders>
              <w:top w:val="nil"/>
              <w:left w:val="nil"/>
              <w:bottom w:val="single" w:sz="8" w:space="0" w:color="auto"/>
              <w:right w:val="single" w:sz="8" w:space="0" w:color="auto"/>
            </w:tcBorders>
            <w:shd w:val="clear" w:color="FFFFCC" w:fill="FFFFFF"/>
            <w:noWrap/>
            <w:vAlign w:val="center"/>
            <w:hideMark/>
          </w:tcPr>
          <w:p w14:paraId="1343EBCE"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Prieteniei</w:t>
            </w:r>
          </w:p>
        </w:tc>
        <w:tc>
          <w:tcPr>
            <w:tcW w:w="1167" w:type="dxa"/>
            <w:tcBorders>
              <w:top w:val="nil"/>
              <w:left w:val="nil"/>
              <w:bottom w:val="single" w:sz="8" w:space="0" w:color="auto"/>
              <w:right w:val="single" w:sz="8" w:space="0" w:color="auto"/>
            </w:tcBorders>
            <w:shd w:val="clear" w:color="FFFFCC" w:fill="FFFFFF"/>
            <w:noWrap/>
            <w:vAlign w:val="center"/>
            <w:hideMark/>
          </w:tcPr>
          <w:p w14:paraId="2FB9FEB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260</w:t>
            </w:r>
          </w:p>
        </w:tc>
        <w:tc>
          <w:tcPr>
            <w:tcW w:w="1267" w:type="dxa"/>
            <w:tcBorders>
              <w:top w:val="nil"/>
              <w:left w:val="nil"/>
              <w:bottom w:val="single" w:sz="8" w:space="0" w:color="auto"/>
              <w:right w:val="single" w:sz="8" w:space="0" w:color="auto"/>
            </w:tcBorders>
            <w:shd w:val="clear" w:color="FFFFCC" w:fill="FFFFFF"/>
            <w:noWrap/>
            <w:vAlign w:val="center"/>
            <w:hideMark/>
          </w:tcPr>
          <w:p w14:paraId="0D6DE49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4BE71F1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1300</w:t>
            </w:r>
          </w:p>
        </w:tc>
      </w:tr>
      <w:tr w:rsidR="00581BB6" w:rsidRPr="00AD525B" w14:paraId="2D92509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BB0180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57</w:t>
            </w:r>
          </w:p>
        </w:tc>
        <w:tc>
          <w:tcPr>
            <w:tcW w:w="4392" w:type="dxa"/>
            <w:tcBorders>
              <w:top w:val="nil"/>
              <w:left w:val="nil"/>
              <w:bottom w:val="single" w:sz="8" w:space="0" w:color="auto"/>
              <w:right w:val="single" w:sz="8" w:space="0" w:color="auto"/>
            </w:tcBorders>
            <w:shd w:val="clear" w:color="FFFFCC" w:fill="FFFFFF"/>
            <w:noWrap/>
            <w:vAlign w:val="center"/>
            <w:hideMark/>
          </w:tcPr>
          <w:p w14:paraId="0D97E47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Primaverii</w:t>
            </w:r>
          </w:p>
        </w:tc>
        <w:tc>
          <w:tcPr>
            <w:tcW w:w="1167" w:type="dxa"/>
            <w:tcBorders>
              <w:top w:val="nil"/>
              <w:left w:val="nil"/>
              <w:bottom w:val="single" w:sz="8" w:space="0" w:color="auto"/>
              <w:right w:val="single" w:sz="8" w:space="0" w:color="auto"/>
            </w:tcBorders>
            <w:shd w:val="clear" w:color="FFFFCC" w:fill="FFFFFF"/>
            <w:noWrap/>
            <w:vAlign w:val="center"/>
            <w:hideMark/>
          </w:tcPr>
          <w:p w14:paraId="1724B47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705</w:t>
            </w:r>
          </w:p>
        </w:tc>
        <w:tc>
          <w:tcPr>
            <w:tcW w:w="1267" w:type="dxa"/>
            <w:tcBorders>
              <w:top w:val="nil"/>
              <w:left w:val="nil"/>
              <w:bottom w:val="single" w:sz="8" w:space="0" w:color="auto"/>
              <w:right w:val="single" w:sz="8" w:space="0" w:color="auto"/>
            </w:tcBorders>
            <w:shd w:val="clear" w:color="FFFFCC" w:fill="FFFFFF"/>
            <w:noWrap/>
            <w:vAlign w:val="center"/>
            <w:hideMark/>
          </w:tcPr>
          <w:p w14:paraId="762B65F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79F455F3"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3525</w:t>
            </w:r>
          </w:p>
        </w:tc>
      </w:tr>
      <w:tr w:rsidR="00581BB6" w:rsidRPr="00AD525B" w14:paraId="3140A4AB"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129F6A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58</w:t>
            </w:r>
          </w:p>
        </w:tc>
        <w:tc>
          <w:tcPr>
            <w:tcW w:w="4392" w:type="dxa"/>
            <w:tcBorders>
              <w:top w:val="nil"/>
              <w:left w:val="nil"/>
              <w:bottom w:val="single" w:sz="8" w:space="0" w:color="auto"/>
              <w:right w:val="single" w:sz="8" w:space="0" w:color="auto"/>
            </w:tcBorders>
            <w:shd w:val="clear" w:color="FFFFCC" w:fill="FFFFFF"/>
            <w:noWrap/>
            <w:vAlign w:val="center"/>
            <w:hideMark/>
          </w:tcPr>
          <w:p w14:paraId="21E79FE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Privighetorilor</w:t>
            </w:r>
          </w:p>
        </w:tc>
        <w:tc>
          <w:tcPr>
            <w:tcW w:w="1167" w:type="dxa"/>
            <w:tcBorders>
              <w:top w:val="nil"/>
              <w:left w:val="nil"/>
              <w:bottom w:val="single" w:sz="8" w:space="0" w:color="auto"/>
              <w:right w:val="single" w:sz="8" w:space="0" w:color="auto"/>
            </w:tcBorders>
            <w:shd w:val="clear" w:color="FFFFCC" w:fill="FFFFFF"/>
            <w:noWrap/>
            <w:vAlign w:val="center"/>
            <w:hideMark/>
          </w:tcPr>
          <w:p w14:paraId="4DED84A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620</w:t>
            </w:r>
          </w:p>
        </w:tc>
        <w:tc>
          <w:tcPr>
            <w:tcW w:w="1267" w:type="dxa"/>
            <w:tcBorders>
              <w:top w:val="nil"/>
              <w:left w:val="nil"/>
              <w:bottom w:val="single" w:sz="8" w:space="0" w:color="auto"/>
              <w:right w:val="single" w:sz="8" w:space="0" w:color="auto"/>
            </w:tcBorders>
            <w:shd w:val="clear" w:color="FFFFCC" w:fill="FFFFFF"/>
            <w:noWrap/>
            <w:vAlign w:val="center"/>
            <w:hideMark/>
          </w:tcPr>
          <w:p w14:paraId="2C07F06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479EC6E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4340</w:t>
            </w:r>
          </w:p>
        </w:tc>
      </w:tr>
      <w:tr w:rsidR="00581BB6" w:rsidRPr="00AD525B" w14:paraId="0611B40D"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7FA026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59</w:t>
            </w:r>
          </w:p>
        </w:tc>
        <w:tc>
          <w:tcPr>
            <w:tcW w:w="4392" w:type="dxa"/>
            <w:tcBorders>
              <w:top w:val="nil"/>
              <w:left w:val="nil"/>
              <w:bottom w:val="single" w:sz="8" w:space="0" w:color="auto"/>
              <w:right w:val="single" w:sz="8" w:space="0" w:color="auto"/>
            </w:tcBorders>
            <w:shd w:val="clear" w:color="FFFFCC" w:fill="FFFFFF"/>
            <w:noWrap/>
            <w:vAlign w:val="center"/>
            <w:hideMark/>
          </w:tcPr>
          <w:p w14:paraId="6D3BBBF4"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Puskás Tivadar</w:t>
            </w:r>
          </w:p>
        </w:tc>
        <w:tc>
          <w:tcPr>
            <w:tcW w:w="1167" w:type="dxa"/>
            <w:tcBorders>
              <w:top w:val="nil"/>
              <w:left w:val="nil"/>
              <w:bottom w:val="single" w:sz="8" w:space="0" w:color="auto"/>
              <w:right w:val="single" w:sz="8" w:space="0" w:color="auto"/>
            </w:tcBorders>
            <w:shd w:val="clear" w:color="FFFFCC" w:fill="FFFFFF"/>
            <w:noWrap/>
            <w:vAlign w:val="center"/>
            <w:hideMark/>
          </w:tcPr>
          <w:p w14:paraId="27A66DD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660</w:t>
            </w:r>
          </w:p>
        </w:tc>
        <w:tc>
          <w:tcPr>
            <w:tcW w:w="1267" w:type="dxa"/>
            <w:tcBorders>
              <w:top w:val="nil"/>
              <w:left w:val="nil"/>
              <w:bottom w:val="single" w:sz="8" w:space="0" w:color="auto"/>
              <w:right w:val="single" w:sz="8" w:space="0" w:color="auto"/>
            </w:tcBorders>
            <w:shd w:val="clear" w:color="FFFFCC" w:fill="FFFFFF"/>
            <w:noWrap/>
            <w:vAlign w:val="center"/>
            <w:hideMark/>
          </w:tcPr>
          <w:p w14:paraId="36D1724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1C18FF9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4620</w:t>
            </w:r>
          </w:p>
        </w:tc>
      </w:tr>
      <w:tr w:rsidR="00581BB6" w:rsidRPr="00AD525B" w14:paraId="5C34850C"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034FDA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60</w:t>
            </w:r>
          </w:p>
        </w:tc>
        <w:tc>
          <w:tcPr>
            <w:tcW w:w="4392" w:type="dxa"/>
            <w:tcBorders>
              <w:top w:val="nil"/>
              <w:left w:val="nil"/>
              <w:bottom w:val="single" w:sz="8" w:space="0" w:color="auto"/>
              <w:right w:val="single" w:sz="8" w:space="0" w:color="auto"/>
            </w:tcBorders>
            <w:shd w:val="clear" w:color="FFFF00" w:fill="FFFFFF"/>
            <w:noWrap/>
            <w:vAlign w:val="center"/>
            <w:hideMark/>
          </w:tcPr>
          <w:p w14:paraId="3BF50DC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Rândunicii</w:t>
            </w:r>
          </w:p>
        </w:tc>
        <w:tc>
          <w:tcPr>
            <w:tcW w:w="1167" w:type="dxa"/>
            <w:tcBorders>
              <w:top w:val="nil"/>
              <w:left w:val="nil"/>
              <w:bottom w:val="single" w:sz="8" w:space="0" w:color="auto"/>
              <w:right w:val="single" w:sz="8" w:space="0" w:color="auto"/>
            </w:tcBorders>
            <w:shd w:val="clear" w:color="FFFF00" w:fill="FFFFFF"/>
            <w:noWrap/>
            <w:vAlign w:val="center"/>
            <w:hideMark/>
          </w:tcPr>
          <w:p w14:paraId="431F224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120</w:t>
            </w:r>
          </w:p>
        </w:tc>
        <w:tc>
          <w:tcPr>
            <w:tcW w:w="1267" w:type="dxa"/>
            <w:tcBorders>
              <w:top w:val="nil"/>
              <w:left w:val="nil"/>
              <w:bottom w:val="single" w:sz="8" w:space="0" w:color="auto"/>
              <w:right w:val="single" w:sz="8" w:space="0" w:color="auto"/>
            </w:tcBorders>
            <w:shd w:val="clear" w:color="FFFF00" w:fill="FFFFFF"/>
            <w:noWrap/>
            <w:vAlign w:val="center"/>
            <w:hideMark/>
          </w:tcPr>
          <w:p w14:paraId="1C71D49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00" w:fill="FFFFFF"/>
            <w:noWrap/>
            <w:vAlign w:val="center"/>
            <w:hideMark/>
          </w:tcPr>
          <w:p w14:paraId="55F6129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600</w:t>
            </w:r>
          </w:p>
        </w:tc>
      </w:tr>
      <w:tr w:rsidR="00581BB6" w:rsidRPr="00AD525B" w14:paraId="527E5E82"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5E0F4C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61</w:t>
            </w:r>
          </w:p>
        </w:tc>
        <w:tc>
          <w:tcPr>
            <w:tcW w:w="4392" w:type="dxa"/>
            <w:tcBorders>
              <w:top w:val="nil"/>
              <w:left w:val="nil"/>
              <w:bottom w:val="single" w:sz="8" w:space="0" w:color="auto"/>
              <w:right w:val="single" w:sz="8" w:space="0" w:color="auto"/>
            </w:tcBorders>
            <w:shd w:val="clear" w:color="FFFFCC" w:fill="FFFFFF"/>
            <w:noWrap/>
            <w:vAlign w:val="center"/>
            <w:hideMark/>
          </w:tcPr>
          <w:p w14:paraId="021C3557"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Rozelor</w:t>
            </w:r>
          </w:p>
        </w:tc>
        <w:tc>
          <w:tcPr>
            <w:tcW w:w="1167" w:type="dxa"/>
            <w:tcBorders>
              <w:top w:val="nil"/>
              <w:left w:val="nil"/>
              <w:bottom w:val="single" w:sz="8" w:space="0" w:color="auto"/>
              <w:right w:val="single" w:sz="8" w:space="0" w:color="auto"/>
            </w:tcBorders>
            <w:shd w:val="clear" w:color="FFFFCC" w:fill="FFFFFF"/>
            <w:noWrap/>
            <w:vAlign w:val="center"/>
            <w:hideMark/>
          </w:tcPr>
          <w:p w14:paraId="0F370E6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600</w:t>
            </w:r>
          </w:p>
        </w:tc>
        <w:tc>
          <w:tcPr>
            <w:tcW w:w="1267" w:type="dxa"/>
            <w:tcBorders>
              <w:top w:val="nil"/>
              <w:left w:val="nil"/>
              <w:bottom w:val="single" w:sz="8" w:space="0" w:color="auto"/>
              <w:right w:val="single" w:sz="8" w:space="0" w:color="auto"/>
            </w:tcBorders>
            <w:shd w:val="clear" w:color="FFFFCC" w:fill="FFFFFF"/>
            <w:noWrap/>
            <w:vAlign w:val="center"/>
            <w:hideMark/>
          </w:tcPr>
          <w:p w14:paraId="4E30E11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4438CF8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4200</w:t>
            </w:r>
          </w:p>
        </w:tc>
      </w:tr>
      <w:tr w:rsidR="00581BB6" w:rsidRPr="00AD525B" w14:paraId="54012FB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4FC93B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62</w:t>
            </w:r>
          </w:p>
        </w:tc>
        <w:tc>
          <w:tcPr>
            <w:tcW w:w="4392" w:type="dxa"/>
            <w:tcBorders>
              <w:top w:val="nil"/>
              <w:left w:val="nil"/>
              <w:bottom w:val="single" w:sz="8" w:space="0" w:color="auto"/>
              <w:right w:val="single" w:sz="8" w:space="0" w:color="auto"/>
            </w:tcBorders>
            <w:shd w:val="clear" w:color="FFFFCC" w:fill="FFFFFF"/>
            <w:noWrap/>
            <w:vAlign w:val="center"/>
            <w:hideMark/>
          </w:tcPr>
          <w:p w14:paraId="78BBC24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Salcâmilor</w:t>
            </w:r>
          </w:p>
        </w:tc>
        <w:tc>
          <w:tcPr>
            <w:tcW w:w="1167" w:type="dxa"/>
            <w:tcBorders>
              <w:top w:val="nil"/>
              <w:left w:val="nil"/>
              <w:bottom w:val="single" w:sz="8" w:space="0" w:color="auto"/>
              <w:right w:val="single" w:sz="8" w:space="0" w:color="auto"/>
            </w:tcBorders>
            <w:shd w:val="clear" w:color="FFFFCC" w:fill="FFFFFF"/>
            <w:noWrap/>
            <w:vAlign w:val="center"/>
            <w:hideMark/>
          </w:tcPr>
          <w:p w14:paraId="5619D04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610</w:t>
            </w:r>
          </w:p>
        </w:tc>
        <w:tc>
          <w:tcPr>
            <w:tcW w:w="1267" w:type="dxa"/>
            <w:tcBorders>
              <w:top w:val="nil"/>
              <w:left w:val="nil"/>
              <w:bottom w:val="single" w:sz="8" w:space="0" w:color="auto"/>
              <w:right w:val="single" w:sz="8" w:space="0" w:color="auto"/>
            </w:tcBorders>
            <w:shd w:val="clear" w:color="FFFFCC" w:fill="FFFFFF"/>
            <w:noWrap/>
            <w:vAlign w:val="center"/>
            <w:hideMark/>
          </w:tcPr>
          <w:p w14:paraId="3756FDC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1F5326B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4270</w:t>
            </w:r>
          </w:p>
        </w:tc>
      </w:tr>
      <w:tr w:rsidR="00581BB6" w:rsidRPr="00AD525B" w14:paraId="2227D516"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C91702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63</w:t>
            </w:r>
          </w:p>
        </w:tc>
        <w:tc>
          <w:tcPr>
            <w:tcW w:w="4392" w:type="dxa"/>
            <w:tcBorders>
              <w:top w:val="nil"/>
              <w:left w:val="nil"/>
              <w:bottom w:val="single" w:sz="8" w:space="0" w:color="auto"/>
              <w:right w:val="single" w:sz="8" w:space="0" w:color="auto"/>
            </w:tcBorders>
            <w:shd w:val="clear" w:color="FFFFCC" w:fill="FFFFFF"/>
            <w:noWrap/>
            <w:vAlign w:val="center"/>
            <w:hideMark/>
          </w:tcPr>
          <w:p w14:paraId="02876F3E"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Sănătăţii</w:t>
            </w:r>
          </w:p>
        </w:tc>
        <w:tc>
          <w:tcPr>
            <w:tcW w:w="1167" w:type="dxa"/>
            <w:tcBorders>
              <w:top w:val="nil"/>
              <w:left w:val="nil"/>
              <w:bottom w:val="single" w:sz="8" w:space="0" w:color="auto"/>
              <w:right w:val="single" w:sz="8" w:space="0" w:color="auto"/>
            </w:tcBorders>
            <w:shd w:val="clear" w:color="FFFFCC" w:fill="FFFFFF"/>
            <w:noWrap/>
            <w:vAlign w:val="center"/>
            <w:hideMark/>
          </w:tcPr>
          <w:p w14:paraId="20C35B6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290</w:t>
            </w:r>
          </w:p>
        </w:tc>
        <w:tc>
          <w:tcPr>
            <w:tcW w:w="1267" w:type="dxa"/>
            <w:tcBorders>
              <w:top w:val="nil"/>
              <w:left w:val="nil"/>
              <w:bottom w:val="single" w:sz="8" w:space="0" w:color="auto"/>
              <w:right w:val="single" w:sz="8" w:space="0" w:color="auto"/>
            </w:tcBorders>
            <w:shd w:val="clear" w:color="FFFFCC" w:fill="FFFFFF"/>
            <w:noWrap/>
            <w:vAlign w:val="center"/>
            <w:hideMark/>
          </w:tcPr>
          <w:p w14:paraId="0196CCB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1137BBA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1740</w:t>
            </w:r>
          </w:p>
        </w:tc>
      </w:tr>
      <w:tr w:rsidR="00581BB6" w:rsidRPr="00AD525B" w14:paraId="75F6F74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D2667E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64</w:t>
            </w:r>
          </w:p>
        </w:tc>
        <w:tc>
          <w:tcPr>
            <w:tcW w:w="4392" w:type="dxa"/>
            <w:tcBorders>
              <w:top w:val="nil"/>
              <w:left w:val="nil"/>
              <w:bottom w:val="single" w:sz="8" w:space="0" w:color="auto"/>
              <w:right w:val="single" w:sz="8" w:space="0" w:color="auto"/>
            </w:tcBorders>
            <w:shd w:val="clear" w:color="auto" w:fill="auto"/>
            <w:vAlign w:val="center"/>
            <w:hideMark/>
          </w:tcPr>
          <w:p w14:paraId="756DB065"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Sporturilor</w:t>
            </w:r>
          </w:p>
        </w:tc>
        <w:tc>
          <w:tcPr>
            <w:tcW w:w="1167" w:type="dxa"/>
            <w:tcBorders>
              <w:top w:val="nil"/>
              <w:left w:val="nil"/>
              <w:bottom w:val="single" w:sz="8" w:space="0" w:color="auto"/>
              <w:right w:val="single" w:sz="8" w:space="0" w:color="auto"/>
            </w:tcBorders>
            <w:shd w:val="clear" w:color="FFFFCC" w:fill="FFFFFF"/>
            <w:noWrap/>
            <w:vAlign w:val="center"/>
            <w:hideMark/>
          </w:tcPr>
          <w:p w14:paraId="0C150B4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620</w:t>
            </w:r>
          </w:p>
        </w:tc>
        <w:tc>
          <w:tcPr>
            <w:tcW w:w="1267" w:type="dxa"/>
            <w:tcBorders>
              <w:top w:val="nil"/>
              <w:left w:val="nil"/>
              <w:bottom w:val="single" w:sz="8" w:space="0" w:color="auto"/>
              <w:right w:val="single" w:sz="8" w:space="0" w:color="auto"/>
            </w:tcBorders>
            <w:shd w:val="clear" w:color="FFFFCC" w:fill="FFFFFF"/>
            <w:noWrap/>
            <w:vAlign w:val="center"/>
            <w:hideMark/>
          </w:tcPr>
          <w:p w14:paraId="1E5D7A2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032322B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3100</w:t>
            </w:r>
          </w:p>
        </w:tc>
      </w:tr>
      <w:tr w:rsidR="00581BB6" w:rsidRPr="00AD525B" w14:paraId="58841173"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E795F3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65</w:t>
            </w:r>
          </w:p>
        </w:tc>
        <w:tc>
          <w:tcPr>
            <w:tcW w:w="4392" w:type="dxa"/>
            <w:tcBorders>
              <w:top w:val="nil"/>
              <w:left w:val="nil"/>
              <w:bottom w:val="single" w:sz="8" w:space="0" w:color="auto"/>
              <w:right w:val="single" w:sz="8" w:space="0" w:color="auto"/>
            </w:tcBorders>
            <w:shd w:val="clear" w:color="FFFFCC" w:fill="FFFFFF"/>
            <w:noWrap/>
            <w:vAlign w:val="center"/>
            <w:hideMark/>
          </w:tcPr>
          <w:p w14:paraId="3146E500"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Szász Károly</w:t>
            </w:r>
          </w:p>
        </w:tc>
        <w:tc>
          <w:tcPr>
            <w:tcW w:w="1167" w:type="dxa"/>
            <w:tcBorders>
              <w:top w:val="nil"/>
              <w:left w:val="nil"/>
              <w:bottom w:val="single" w:sz="8" w:space="0" w:color="auto"/>
              <w:right w:val="single" w:sz="8" w:space="0" w:color="auto"/>
            </w:tcBorders>
            <w:shd w:val="clear" w:color="FFFFCC" w:fill="FFFFFF"/>
            <w:noWrap/>
            <w:vAlign w:val="center"/>
            <w:hideMark/>
          </w:tcPr>
          <w:p w14:paraId="07CBFBE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660</w:t>
            </w:r>
          </w:p>
        </w:tc>
        <w:tc>
          <w:tcPr>
            <w:tcW w:w="1267" w:type="dxa"/>
            <w:tcBorders>
              <w:top w:val="nil"/>
              <w:left w:val="nil"/>
              <w:bottom w:val="single" w:sz="8" w:space="0" w:color="auto"/>
              <w:right w:val="single" w:sz="8" w:space="0" w:color="auto"/>
            </w:tcBorders>
            <w:shd w:val="clear" w:color="FFFFCC" w:fill="FFFFFF"/>
            <w:noWrap/>
            <w:vAlign w:val="center"/>
            <w:hideMark/>
          </w:tcPr>
          <w:p w14:paraId="378CA58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29B67A71"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4620</w:t>
            </w:r>
          </w:p>
        </w:tc>
      </w:tr>
      <w:tr w:rsidR="00581BB6" w:rsidRPr="00AD525B" w14:paraId="3AD06370"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D9E3EC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66</w:t>
            </w:r>
          </w:p>
        </w:tc>
        <w:tc>
          <w:tcPr>
            <w:tcW w:w="4392" w:type="dxa"/>
            <w:tcBorders>
              <w:top w:val="nil"/>
              <w:left w:val="nil"/>
              <w:bottom w:val="single" w:sz="8" w:space="0" w:color="auto"/>
              <w:right w:val="single" w:sz="8" w:space="0" w:color="auto"/>
            </w:tcBorders>
            <w:shd w:val="clear" w:color="FFFFCC" w:fill="FFFFFF"/>
            <w:noWrap/>
            <w:vAlign w:val="center"/>
            <w:hideMark/>
          </w:tcPr>
          <w:p w14:paraId="1ADBDFA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str. 1 Mai</w:t>
            </w:r>
          </w:p>
        </w:tc>
        <w:tc>
          <w:tcPr>
            <w:tcW w:w="1167" w:type="dxa"/>
            <w:tcBorders>
              <w:top w:val="nil"/>
              <w:left w:val="nil"/>
              <w:bottom w:val="single" w:sz="8" w:space="0" w:color="auto"/>
              <w:right w:val="single" w:sz="8" w:space="0" w:color="auto"/>
            </w:tcBorders>
            <w:shd w:val="clear" w:color="FFFFCC" w:fill="FFFFFF"/>
            <w:noWrap/>
            <w:vAlign w:val="center"/>
            <w:hideMark/>
          </w:tcPr>
          <w:p w14:paraId="0020688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640</w:t>
            </w:r>
          </w:p>
        </w:tc>
        <w:tc>
          <w:tcPr>
            <w:tcW w:w="1267" w:type="dxa"/>
            <w:tcBorders>
              <w:top w:val="nil"/>
              <w:left w:val="nil"/>
              <w:bottom w:val="single" w:sz="8" w:space="0" w:color="auto"/>
              <w:right w:val="single" w:sz="8" w:space="0" w:color="auto"/>
            </w:tcBorders>
            <w:shd w:val="clear" w:color="FFFFCC" w:fill="FFFFFF"/>
            <w:noWrap/>
            <w:vAlign w:val="center"/>
            <w:hideMark/>
          </w:tcPr>
          <w:p w14:paraId="7655FE5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5C0B5BD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3200</w:t>
            </w:r>
          </w:p>
        </w:tc>
      </w:tr>
      <w:tr w:rsidR="00581BB6" w:rsidRPr="00AD525B" w14:paraId="776A78A9"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78388F7"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67</w:t>
            </w:r>
          </w:p>
        </w:tc>
        <w:tc>
          <w:tcPr>
            <w:tcW w:w="4392" w:type="dxa"/>
            <w:tcBorders>
              <w:top w:val="nil"/>
              <w:left w:val="nil"/>
              <w:bottom w:val="single" w:sz="8" w:space="0" w:color="auto"/>
              <w:right w:val="single" w:sz="8" w:space="0" w:color="auto"/>
            </w:tcBorders>
            <w:shd w:val="clear" w:color="FFFFCC" w:fill="FFFFFF"/>
            <w:noWrap/>
            <w:vAlign w:val="center"/>
            <w:hideMark/>
          </w:tcPr>
          <w:p w14:paraId="3C2A5E4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Tancsics Mihály</w:t>
            </w:r>
          </w:p>
        </w:tc>
        <w:tc>
          <w:tcPr>
            <w:tcW w:w="1167" w:type="dxa"/>
            <w:tcBorders>
              <w:top w:val="nil"/>
              <w:left w:val="nil"/>
              <w:bottom w:val="single" w:sz="8" w:space="0" w:color="auto"/>
              <w:right w:val="single" w:sz="8" w:space="0" w:color="auto"/>
            </w:tcBorders>
            <w:shd w:val="clear" w:color="FFFFCC" w:fill="FFFFFF"/>
            <w:noWrap/>
            <w:vAlign w:val="center"/>
            <w:hideMark/>
          </w:tcPr>
          <w:p w14:paraId="4070590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220</w:t>
            </w:r>
          </w:p>
        </w:tc>
        <w:tc>
          <w:tcPr>
            <w:tcW w:w="1267" w:type="dxa"/>
            <w:tcBorders>
              <w:top w:val="nil"/>
              <w:left w:val="nil"/>
              <w:bottom w:val="single" w:sz="8" w:space="0" w:color="auto"/>
              <w:right w:val="single" w:sz="8" w:space="0" w:color="auto"/>
            </w:tcBorders>
            <w:shd w:val="clear" w:color="FFFFCC" w:fill="FFFFFF"/>
            <w:noWrap/>
            <w:vAlign w:val="center"/>
            <w:hideMark/>
          </w:tcPr>
          <w:p w14:paraId="3114766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79100A5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1540</w:t>
            </w:r>
          </w:p>
        </w:tc>
      </w:tr>
      <w:tr w:rsidR="00581BB6" w:rsidRPr="00AD525B" w14:paraId="2DEB4006"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AA3D45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68</w:t>
            </w:r>
          </w:p>
        </w:tc>
        <w:tc>
          <w:tcPr>
            <w:tcW w:w="4392" w:type="dxa"/>
            <w:tcBorders>
              <w:top w:val="nil"/>
              <w:left w:val="nil"/>
              <w:bottom w:val="single" w:sz="8" w:space="0" w:color="auto"/>
              <w:right w:val="single" w:sz="8" w:space="0" w:color="auto"/>
            </w:tcBorders>
            <w:shd w:val="clear" w:color="FFFFCC" w:fill="FFFFFF"/>
            <w:noWrap/>
            <w:vAlign w:val="center"/>
            <w:hideMark/>
          </w:tcPr>
          <w:p w14:paraId="0A17066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Teilor</w:t>
            </w:r>
          </w:p>
        </w:tc>
        <w:tc>
          <w:tcPr>
            <w:tcW w:w="1167" w:type="dxa"/>
            <w:tcBorders>
              <w:top w:val="nil"/>
              <w:left w:val="nil"/>
              <w:bottom w:val="single" w:sz="8" w:space="0" w:color="auto"/>
              <w:right w:val="single" w:sz="8" w:space="0" w:color="auto"/>
            </w:tcBorders>
            <w:shd w:val="clear" w:color="FFFFCC" w:fill="FFFFFF"/>
            <w:noWrap/>
            <w:vAlign w:val="center"/>
            <w:hideMark/>
          </w:tcPr>
          <w:p w14:paraId="305E22C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290</w:t>
            </w:r>
          </w:p>
        </w:tc>
        <w:tc>
          <w:tcPr>
            <w:tcW w:w="1267" w:type="dxa"/>
            <w:tcBorders>
              <w:top w:val="nil"/>
              <w:left w:val="nil"/>
              <w:bottom w:val="single" w:sz="8" w:space="0" w:color="auto"/>
              <w:right w:val="single" w:sz="8" w:space="0" w:color="auto"/>
            </w:tcBorders>
            <w:shd w:val="clear" w:color="FFFFCC" w:fill="FFFFFF"/>
            <w:noWrap/>
            <w:vAlign w:val="center"/>
            <w:hideMark/>
          </w:tcPr>
          <w:p w14:paraId="2668A8A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1819B96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1450</w:t>
            </w:r>
          </w:p>
        </w:tc>
      </w:tr>
      <w:tr w:rsidR="00581BB6" w:rsidRPr="00AD525B" w14:paraId="0AC2DFE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503ED3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69</w:t>
            </w:r>
          </w:p>
        </w:tc>
        <w:tc>
          <w:tcPr>
            <w:tcW w:w="4392" w:type="dxa"/>
            <w:tcBorders>
              <w:top w:val="nil"/>
              <w:left w:val="nil"/>
              <w:bottom w:val="single" w:sz="8" w:space="0" w:color="auto"/>
              <w:right w:val="single" w:sz="8" w:space="0" w:color="auto"/>
            </w:tcBorders>
            <w:shd w:val="clear" w:color="FFFFCC" w:fill="FFFFFF"/>
            <w:noWrap/>
            <w:vAlign w:val="center"/>
            <w:hideMark/>
          </w:tcPr>
          <w:p w14:paraId="72B011F2"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Textiliştilor</w:t>
            </w:r>
          </w:p>
        </w:tc>
        <w:tc>
          <w:tcPr>
            <w:tcW w:w="1167" w:type="dxa"/>
            <w:tcBorders>
              <w:top w:val="nil"/>
              <w:left w:val="nil"/>
              <w:bottom w:val="single" w:sz="8" w:space="0" w:color="auto"/>
              <w:right w:val="single" w:sz="8" w:space="0" w:color="auto"/>
            </w:tcBorders>
            <w:shd w:val="clear" w:color="FFFFCC" w:fill="FFFFFF"/>
            <w:noWrap/>
            <w:vAlign w:val="center"/>
            <w:hideMark/>
          </w:tcPr>
          <w:p w14:paraId="67AD6F3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180</w:t>
            </w:r>
          </w:p>
        </w:tc>
        <w:tc>
          <w:tcPr>
            <w:tcW w:w="1267" w:type="dxa"/>
            <w:tcBorders>
              <w:top w:val="nil"/>
              <w:left w:val="nil"/>
              <w:bottom w:val="single" w:sz="8" w:space="0" w:color="auto"/>
              <w:right w:val="single" w:sz="8" w:space="0" w:color="auto"/>
            </w:tcBorders>
            <w:shd w:val="clear" w:color="FFFFCC" w:fill="FFFFFF"/>
            <w:noWrap/>
            <w:vAlign w:val="center"/>
            <w:hideMark/>
          </w:tcPr>
          <w:p w14:paraId="039180F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000CEBE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1260</w:t>
            </w:r>
          </w:p>
        </w:tc>
      </w:tr>
      <w:tr w:rsidR="00581BB6" w:rsidRPr="00AD525B" w14:paraId="37CC136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7114525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70</w:t>
            </w:r>
          </w:p>
        </w:tc>
        <w:tc>
          <w:tcPr>
            <w:tcW w:w="4392" w:type="dxa"/>
            <w:tcBorders>
              <w:top w:val="nil"/>
              <w:left w:val="nil"/>
              <w:bottom w:val="single" w:sz="8" w:space="0" w:color="auto"/>
              <w:right w:val="single" w:sz="8" w:space="0" w:color="auto"/>
            </w:tcBorders>
            <w:shd w:val="clear" w:color="FFFFCC" w:fill="FFFFFF"/>
            <w:noWrap/>
            <w:vAlign w:val="center"/>
            <w:hideMark/>
          </w:tcPr>
          <w:p w14:paraId="33A8E983"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Tineretului</w:t>
            </w:r>
          </w:p>
        </w:tc>
        <w:tc>
          <w:tcPr>
            <w:tcW w:w="1167" w:type="dxa"/>
            <w:tcBorders>
              <w:top w:val="nil"/>
              <w:left w:val="nil"/>
              <w:bottom w:val="single" w:sz="8" w:space="0" w:color="auto"/>
              <w:right w:val="single" w:sz="8" w:space="0" w:color="auto"/>
            </w:tcBorders>
            <w:shd w:val="clear" w:color="FFFFCC" w:fill="FFFFFF"/>
            <w:noWrap/>
            <w:vAlign w:val="center"/>
            <w:hideMark/>
          </w:tcPr>
          <w:p w14:paraId="721316A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250</w:t>
            </w:r>
          </w:p>
        </w:tc>
        <w:tc>
          <w:tcPr>
            <w:tcW w:w="1267" w:type="dxa"/>
            <w:tcBorders>
              <w:top w:val="nil"/>
              <w:left w:val="nil"/>
              <w:bottom w:val="single" w:sz="8" w:space="0" w:color="auto"/>
              <w:right w:val="single" w:sz="8" w:space="0" w:color="auto"/>
            </w:tcBorders>
            <w:shd w:val="clear" w:color="FFFFCC" w:fill="FFFFFF"/>
            <w:noWrap/>
            <w:vAlign w:val="center"/>
            <w:hideMark/>
          </w:tcPr>
          <w:p w14:paraId="615A3E7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5E1A737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1250</w:t>
            </w:r>
          </w:p>
        </w:tc>
      </w:tr>
      <w:tr w:rsidR="00581BB6" w:rsidRPr="00AD525B" w14:paraId="3C52A495"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B10AC8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71</w:t>
            </w:r>
          </w:p>
        </w:tc>
        <w:tc>
          <w:tcPr>
            <w:tcW w:w="4392" w:type="dxa"/>
            <w:tcBorders>
              <w:top w:val="nil"/>
              <w:left w:val="nil"/>
              <w:bottom w:val="single" w:sz="8" w:space="0" w:color="auto"/>
              <w:right w:val="single" w:sz="8" w:space="0" w:color="auto"/>
            </w:tcBorders>
            <w:shd w:val="clear" w:color="FFFFCC" w:fill="FFFFFF"/>
            <w:noWrap/>
            <w:vAlign w:val="center"/>
            <w:hideMark/>
          </w:tcPr>
          <w:p w14:paraId="39B7C901"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Umbrei</w:t>
            </w:r>
          </w:p>
        </w:tc>
        <w:tc>
          <w:tcPr>
            <w:tcW w:w="1167" w:type="dxa"/>
            <w:tcBorders>
              <w:top w:val="nil"/>
              <w:left w:val="nil"/>
              <w:bottom w:val="single" w:sz="8" w:space="0" w:color="auto"/>
              <w:right w:val="single" w:sz="8" w:space="0" w:color="auto"/>
            </w:tcBorders>
            <w:shd w:val="clear" w:color="FFFFCC" w:fill="FFFFFF"/>
            <w:noWrap/>
            <w:vAlign w:val="center"/>
            <w:hideMark/>
          </w:tcPr>
          <w:p w14:paraId="5AA6FEE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385</w:t>
            </w:r>
          </w:p>
        </w:tc>
        <w:tc>
          <w:tcPr>
            <w:tcW w:w="1267" w:type="dxa"/>
            <w:tcBorders>
              <w:top w:val="nil"/>
              <w:left w:val="nil"/>
              <w:bottom w:val="single" w:sz="8" w:space="0" w:color="auto"/>
              <w:right w:val="single" w:sz="8" w:space="0" w:color="auto"/>
            </w:tcBorders>
            <w:shd w:val="clear" w:color="FFFFCC" w:fill="FFFFFF"/>
            <w:noWrap/>
            <w:vAlign w:val="center"/>
            <w:hideMark/>
          </w:tcPr>
          <w:p w14:paraId="538DF86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088047E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2310</w:t>
            </w:r>
          </w:p>
        </w:tc>
      </w:tr>
      <w:tr w:rsidR="00581BB6" w:rsidRPr="00AD525B" w14:paraId="7B28F0E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4980CF2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72</w:t>
            </w:r>
          </w:p>
        </w:tc>
        <w:tc>
          <w:tcPr>
            <w:tcW w:w="4392" w:type="dxa"/>
            <w:tcBorders>
              <w:top w:val="nil"/>
              <w:left w:val="nil"/>
              <w:bottom w:val="single" w:sz="8" w:space="0" w:color="auto"/>
              <w:right w:val="single" w:sz="8" w:space="0" w:color="auto"/>
            </w:tcBorders>
            <w:shd w:val="clear" w:color="FFFFCC" w:fill="FFFFFF"/>
            <w:noWrap/>
            <w:vAlign w:val="center"/>
            <w:hideMark/>
          </w:tcPr>
          <w:p w14:paraId="6D980200"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 xml:space="preserve">Varadi Jozsef </w:t>
            </w:r>
          </w:p>
        </w:tc>
        <w:tc>
          <w:tcPr>
            <w:tcW w:w="1167" w:type="dxa"/>
            <w:tcBorders>
              <w:top w:val="nil"/>
              <w:left w:val="nil"/>
              <w:bottom w:val="single" w:sz="8" w:space="0" w:color="auto"/>
              <w:right w:val="single" w:sz="8" w:space="0" w:color="auto"/>
            </w:tcBorders>
            <w:shd w:val="clear" w:color="FFFFCC" w:fill="FFFFFF"/>
            <w:noWrap/>
            <w:vAlign w:val="center"/>
            <w:hideMark/>
          </w:tcPr>
          <w:p w14:paraId="7B91BD5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1950</w:t>
            </w:r>
          </w:p>
        </w:tc>
        <w:tc>
          <w:tcPr>
            <w:tcW w:w="1267" w:type="dxa"/>
            <w:tcBorders>
              <w:top w:val="nil"/>
              <w:left w:val="nil"/>
              <w:bottom w:val="single" w:sz="8" w:space="0" w:color="auto"/>
              <w:right w:val="single" w:sz="8" w:space="0" w:color="auto"/>
            </w:tcBorders>
            <w:shd w:val="clear" w:color="FFFFCC" w:fill="FFFFFF"/>
            <w:noWrap/>
            <w:vAlign w:val="center"/>
            <w:hideMark/>
          </w:tcPr>
          <w:p w14:paraId="2119E93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7A14630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13650</w:t>
            </w:r>
          </w:p>
        </w:tc>
      </w:tr>
      <w:tr w:rsidR="00581BB6" w:rsidRPr="00AD525B" w14:paraId="03C0D039"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CAE4EB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73</w:t>
            </w:r>
          </w:p>
        </w:tc>
        <w:tc>
          <w:tcPr>
            <w:tcW w:w="4392" w:type="dxa"/>
            <w:tcBorders>
              <w:top w:val="nil"/>
              <w:left w:val="nil"/>
              <w:bottom w:val="single" w:sz="8" w:space="0" w:color="auto"/>
              <w:right w:val="single" w:sz="8" w:space="0" w:color="auto"/>
            </w:tcBorders>
            <w:shd w:val="clear" w:color="FFFFCC" w:fill="FFFFFF"/>
            <w:noWrap/>
            <w:vAlign w:val="center"/>
            <w:hideMark/>
          </w:tcPr>
          <w:p w14:paraId="760FA8D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Vânătorilor</w:t>
            </w:r>
          </w:p>
        </w:tc>
        <w:tc>
          <w:tcPr>
            <w:tcW w:w="1167" w:type="dxa"/>
            <w:tcBorders>
              <w:top w:val="nil"/>
              <w:left w:val="nil"/>
              <w:bottom w:val="single" w:sz="8" w:space="0" w:color="auto"/>
              <w:right w:val="single" w:sz="8" w:space="0" w:color="auto"/>
            </w:tcBorders>
            <w:shd w:val="clear" w:color="FFFFCC" w:fill="FFFFFF"/>
            <w:noWrap/>
            <w:vAlign w:val="center"/>
            <w:hideMark/>
          </w:tcPr>
          <w:p w14:paraId="51CDF80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1240</w:t>
            </w:r>
          </w:p>
        </w:tc>
        <w:tc>
          <w:tcPr>
            <w:tcW w:w="1267" w:type="dxa"/>
            <w:tcBorders>
              <w:top w:val="nil"/>
              <w:left w:val="nil"/>
              <w:bottom w:val="single" w:sz="8" w:space="0" w:color="auto"/>
              <w:right w:val="single" w:sz="8" w:space="0" w:color="auto"/>
            </w:tcBorders>
            <w:shd w:val="clear" w:color="FFFFCC" w:fill="FFFFFF"/>
            <w:noWrap/>
            <w:vAlign w:val="center"/>
            <w:hideMark/>
          </w:tcPr>
          <w:p w14:paraId="65B12B5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58D879A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7440</w:t>
            </w:r>
          </w:p>
        </w:tc>
      </w:tr>
      <w:tr w:rsidR="00581BB6" w:rsidRPr="00AD525B" w14:paraId="20CCE6A1"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700BD2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75</w:t>
            </w:r>
          </w:p>
        </w:tc>
        <w:tc>
          <w:tcPr>
            <w:tcW w:w="4392" w:type="dxa"/>
            <w:tcBorders>
              <w:top w:val="nil"/>
              <w:left w:val="nil"/>
              <w:bottom w:val="single" w:sz="8" w:space="0" w:color="auto"/>
              <w:right w:val="single" w:sz="8" w:space="0" w:color="auto"/>
            </w:tcBorders>
            <w:shd w:val="clear" w:color="FFFFCC" w:fill="FFFFFF"/>
            <w:noWrap/>
            <w:vAlign w:val="center"/>
            <w:hideMark/>
          </w:tcPr>
          <w:p w14:paraId="1266301B"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Viitorului</w:t>
            </w:r>
          </w:p>
        </w:tc>
        <w:tc>
          <w:tcPr>
            <w:tcW w:w="1167" w:type="dxa"/>
            <w:tcBorders>
              <w:top w:val="nil"/>
              <w:left w:val="nil"/>
              <w:bottom w:val="single" w:sz="8" w:space="0" w:color="auto"/>
              <w:right w:val="single" w:sz="8" w:space="0" w:color="auto"/>
            </w:tcBorders>
            <w:shd w:val="clear" w:color="FFFFCC" w:fill="FFFFFF"/>
            <w:noWrap/>
            <w:vAlign w:val="center"/>
            <w:hideMark/>
          </w:tcPr>
          <w:p w14:paraId="75503D9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420</w:t>
            </w:r>
          </w:p>
        </w:tc>
        <w:tc>
          <w:tcPr>
            <w:tcW w:w="1267" w:type="dxa"/>
            <w:tcBorders>
              <w:top w:val="nil"/>
              <w:left w:val="nil"/>
              <w:bottom w:val="single" w:sz="8" w:space="0" w:color="auto"/>
              <w:right w:val="single" w:sz="8" w:space="0" w:color="auto"/>
            </w:tcBorders>
            <w:shd w:val="clear" w:color="FFFFCC" w:fill="FFFFFF"/>
            <w:noWrap/>
            <w:vAlign w:val="center"/>
            <w:hideMark/>
          </w:tcPr>
          <w:p w14:paraId="2257DC7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1FB2936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2940</w:t>
            </w:r>
          </w:p>
        </w:tc>
      </w:tr>
      <w:tr w:rsidR="00581BB6" w:rsidRPr="00AD525B" w14:paraId="64E19F73"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FB861A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76</w:t>
            </w:r>
          </w:p>
        </w:tc>
        <w:tc>
          <w:tcPr>
            <w:tcW w:w="4392" w:type="dxa"/>
            <w:tcBorders>
              <w:top w:val="nil"/>
              <w:left w:val="nil"/>
              <w:bottom w:val="single" w:sz="8" w:space="0" w:color="auto"/>
              <w:right w:val="single" w:sz="8" w:space="0" w:color="auto"/>
            </w:tcBorders>
            <w:shd w:val="clear" w:color="FFFFCC" w:fill="FFFFFF"/>
            <w:noWrap/>
            <w:vAlign w:val="center"/>
            <w:hideMark/>
          </w:tcPr>
          <w:p w14:paraId="0F8792EC"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Voican</w:t>
            </w:r>
          </w:p>
        </w:tc>
        <w:tc>
          <w:tcPr>
            <w:tcW w:w="1167" w:type="dxa"/>
            <w:tcBorders>
              <w:top w:val="nil"/>
              <w:left w:val="nil"/>
              <w:bottom w:val="single" w:sz="8" w:space="0" w:color="auto"/>
              <w:right w:val="single" w:sz="8" w:space="0" w:color="auto"/>
            </w:tcBorders>
            <w:shd w:val="clear" w:color="FFFFCC" w:fill="FFFFFF"/>
            <w:noWrap/>
            <w:vAlign w:val="center"/>
            <w:hideMark/>
          </w:tcPr>
          <w:p w14:paraId="5F1C2B65"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720</w:t>
            </w:r>
          </w:p>
        </w:tc>
        <w:tc>
          <w:tcPr>
            <w:tcW w:w="1267" w:type="dxa"/>
            <w:tcBorders>
              <w:top w:val="nil"/>
              <w:left w:val="nil"/>
              <w:bottom w:val="single" w:sz="8" w:space="0" w:color="auto"/>
              <w:right w:val="single" w:sz="8" w:space="0" w:color="auto"/>
            </w:tcBorders>
            <w:shd w:val="clear" w:color="FFFFCC" w:fill="FFFFFF"/>
            <w:noWrap/>
            <w:vAlign w:val="center"/>
            <w:hideMark/>
          </w:tcPr>
          <w:p w14:paraId="56B99C5B"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29B020A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5040</w:t>
            </w:r>
          </w:p>
        </w:tc>
      </w:tr>
      <w:tr w:rsidR="00581BB6" w:rsidRPr="00AD525B" w14:paraId="2A4634BC"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EAEF77D"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77</w:t>
            </w:r>
          </w:p>
        </w:tc>
        <w:tc>
          <w:tcPr>
            <w:tcW w:w="4392" w:type="dxa"/>
            <w:tcBorders>
              <w:top w:val="nil"/>
              <w:left w:val="nil"/>
              <w:bottom w:val="single" w:sz="8" w:space="0" w:color="auto"/>
              <w:right w:val="single" w:sz="8" w:space="0" w:color="auto"/>
            </w:tcBorders>
            <w:shd w:val="clear" w:color="FFFFCC" w:fill="FFFFFF"/>
            <w:noWrap/>
            <w:vAlign w:val="center"/>
            <w:hideMark/>
          </w:tcPr>
          <w:p w14:paraId="595941C9"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Vulturilor</w:t>
            </w:r>
          </w:p>
        </w:tc>
        <w:tc>
          <w:tcPr>
            <w:tcW w:w="1167" w:type="dxa"/>
            <w:tcBorders>
              <w:top w:val="nil"/>
              <w:left w:val="nil"/>
              <w:bottom w:val="single" w:sz="8" w:space="0" w:color="auto"/>
              <w:right w:val="single" w:sz="8" w:space="0" w:color="auto"/>
            </w:tcBorders>
            <w:shd w:val="clear" w:color="FFFFCC" w:fill="FFFFFF"/>
            <w:noWrap/>
            <w:vAlign w:val="center"/>
            <w:hideMark/>
          </w:tcPr>
          <w:p w14:paraId="503DB1E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376</w:t>
            </w:r>
          </w:p>
        </w:tc>
        <w:tc>
          <w:tcPr>
            <w:tcW w:w="1267" w:type="dxa"/>
            <w:tcBorders>
              <w:top w:val="nil"/>
              <w:left w:val="nil"/>
              <w:bottom w:val="single" w:sz="8" w:space="0" w:color="auto"/>
              <w:right w:val="single" w:sz="8" w:space="0" w:color="auto"/>
            </w:tcBorders>
            <w:shd w:val="clear" w:color="FFFFCC" w:fill="FFFFFF"/>
            <w:noWrap/>
            <w:vAlign w:val="center"/>
            <w:hideMark/>
          </w:tcPr>
          <w:p w14:paraId="69DDFA39"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w:t>
            </w:r>
          </w:p>
        </w:tc>
        <w:tc>
          <w:tcPr>
            <w:tcW w:w="2307" w:type="dxa"/>
            <w:tcBorders>
              <w:top w:val="nil"/>
              <w:left w:val="nil"/>
              <w:bottom w:val="single" w:sz="8" w:space="0" w:color="auto"/>
              <w:right w:val="single" w:sz="8" w:space="0" w:color="auto"/>
            </w:tcBorders>
            <w:shd w:val="clear" w:color="FFFFCC" w:fill="FFFFFF"/>
            <w:noWrap/>
            <w:vAlign w:val="center"/>
            <w:hideMark/>
          </w:tcPr>
          <w:p w14:paraId="03D555B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2632</w:t>
            </w:r>
          </w:p>
        </w:tc>
      </w:tr>
      <w:tr w:rsidR="00581BB6" w:rsidRPr="00AD525B" w14:paraId="21BBDAE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6261CF4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lastRenderedPageBreak/>
              <w:t>78</w:t>
            </w:r>
          </w:p>
        </w:tc>
        <w:tc>
          <w:tcPr>
            <w:tcW w:w="4392" w:type="dxa"/>
            <w:tcBorders>
              <w:top w:val="nil"/>
              <w:left w:val="nil"/>
              <w:bottom w:val="single" w:sz="8" w:space="0" w:color="auto"/>
              <w:right w:val="single" w:sz="8" w:space="0" w:color="auto"/>
            </w:tcBorders>
            <w:shd w:val="clear" w:color="FFFFCC" w:fill="FFFFFF"/>
            <w:noWrap/>
            <w:vAlign w:val="center"/>
            <w:hideMark/>
          </w:tcPr>
          <w:p w14:paraId="5D5B00AF" w14:textId="77777777" w:rsidR="00581BB6" w:rsidRPr="00AD525B" w:rsidRDefault="00581BB6" w:rsidP="00581BB6">
            <w:pPr>
              <w:keepNext w:val="0"/>
              <w:keepLines w:val="0"/>
              <w:spacing w:after="0"/>
              <w:jc w:val="left"/>
              <w:rPr>
                <w:sz w:val="22"/>
                <w:szCs w:val="22"/>
                <w:lang w:eastAsia="ro-RO"/>
              </w:rPr>
            </w:pPr>
            <w:r w:rsidRPr="00AD525B">
              <w:rPr>
                <w:sz w:val="22"/>
                <w:szCs w:val="22"/>
                <w:lang w:eastAsia="ro-RO"/>
              </w:rPr>
              <w:t>Zorilor</w:t>
            </w:r>
          </w:p>
        </w:tc>
        <w:tc>
          <w:tcPr>
            <w:tcW w:w="1167" w:type="dxa"/>
            <w:tcBorders>
              <w:top w:val="nil"/>
              <w:left w:val="nil"/>
              <w:bottom w:val="single" w:sz="8" w:space="0" w:color="auto"/>
              <w:right w:val="single" w:sz="8" w:space="0" w:color="auto"/>
            </w:tcBorders>
            <w:shd w:val="clear" w:color="FFFFCC" w:fill="FFFFFF"/>
            <w:noWrap/>
            <w:vAlign w:val="center"/>
            <w:hideMark/>
          </w:tcPr>
          <w:p w14:paraId="07362480"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630</w:t>
            </w:r>
          </w:p>
        </w:tc>
        <w:tc>
          <w:tcPr>
            <w:tcW w:w="1267" w:type="dxa"/>
            <w:tcBorders>
              <w:top w:val="nil"/>
              <w:left w:val="nil"/>
              <w:bottom w:val="single" w:sz="8" w:space="0" w:color="auto"/>
              <w:right w:val="single" w:sz="8" w:space="0" w:color="auto"/>
            </w:tcBorders>
            <w:shd w:val="clear" w:color="FFFFCC" w:fill="FFFFFF"/>
            <w:noWrap/>
            <w:vAlign w:val="center"/>
            <w:hideMark/>
          </w:tcPr>
          <w:p w14:paraId="4322FDB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w:t>
            </w:r>
          </w:p>
        </w:tc>
        <w:tc>
          <w:tcPr>
            <w:tcW w:w="2307" w:type="dxa"/>
            <w:tcBorders>
              <w:top w:val="nil"/>
              <w:left w:val="nil"/>
              <w:bottom w:val="single" w:sz="8" w:space="0" w:color="auto"/>
              <w:right w:val="single" w:sz="8" w:space="0" w:color="auto"/>
            </w:tcBorders>
            <w:shd w:val="clear" w:color="FFFFCC" w:fill="FFFFFF"/>
            <w:noWrap/>
            <w:vAlign w:val="center"/>
            <w:hideMark/>
          </w:tcPr>
          <w:p w14:paraId="306B5C2C"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5040</w:t>
            </w:r>
          </w:p>
        </w:tc>
      </w:tr>
      <w:tr w:rsidR="00581BB6" w:rsidRPr="00AD525B" w14:paraId="3DDCDBD4"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EC99E5E"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79</w:t>
            </w:r>
          </w:p>
        </w:tc>
        <w:tc>
          <w:tcPr>
            <w:tcW w:w="4392" w:type="dxa"/>
            <w:tcBorders>
              <w:top w:val="nil"/>
              <w:left w:val="nil"/>
              <w:bottom w:val="single" w:sz="8" w:space="0" w:color="auto"/>
              <w:right w:val="single" w:sz="8" w:space="0" w:color="auto"/>
            </w:tcBorders>
            <w:shd w:val="clear" w:color="FFFFCC" w:fill="FFFFFF"/>
            <w:noWrap/>
            <w:vAlign w:val="center"/>
            <w:hideMark/>
          </w:tcPr>
          <w:p w14:paraId="57CD5CCE"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Horea,Cloșca și Crișan</w:t>
            </w:r>
          </w:p>
        </w:tc>
        <w:tc>
          <w:tcPr>
            <w:tcW w:w="1167" w:type="dxa"/>
            <w:tcBorders>
              <w:top w:val="nil"/>
              <w:left w:val="nil"/>
              <w:bottom w:val="single" w:sz="8" w:space="0" w:color="auto"/>
              <w:right w:val="single" w:sz="8" w:space="0" w:color="auto"/>
            </w:tcBorders>
            <w:shd w:val="clear" w:color="FFFFCC" w:fill="FFFFFF"/>
            <w:noWrap/>
            <w:vAlign w:val="center"/>
            <w:hideMark/>
          </w:tcPr>
          <w:p w14:paraId="7C6E30CF"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330</w:t>
            </w:r>
          </w:p>
        </w:tc>
        <w:tc>
          <w:tcPr>
            <w:tcW w:w="1267" w:type="dxa"/>
            <w:tcBorders>
              <w:top w:val="nil"/>
              <w:left w:val="nil"/>
              <w:bottom w:val="single" w:sz="8" w:space="0" w:color="auto"/>
              <w:right w:val="single" w:sz="8" w:space="0" w:color="auto"/>
            </w:tcBorders>
            <w:shd w:val="clear" w:color="FFFFCC" w:fill="FFFFFF"/>
            <w:noWrap/>
            <w:vAlign w:val="center"/>
            <w:hideMark/>
          </w:tcPr>
          <w:p w14:paraId="2A537D92"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6</w:t>
            </w:r>
          </w:p>
        </w:tc>
        <w:tc>
          <w:tcPr>
            <w:tcW w:w="2307" w:type="dxa"/>
            <w:tcBorders>
              <w:top w:val="nil"/>
              <w:left w:val="nil"/>
              <w:bottom w:val="single" w:sz="8" w:space="0" w:color="auto"/>
              <w:right w:val="single" w:sz="8" w:space="0" w:color="auto"/>
            </w:tcBorders>
            <w:shd w:val="clear" w:color="FFFFCC" w:fill="FFFFFF"/>
            <w:noWrap/>
            <w:vAlign w:val="center"/>
            <w:hideMark/>
          </w:tcPr>
          <w:p w14:paraId="600513FE"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1980</w:t>
            </w:r>
          </w:p>
        </w:tc>
      </w:tr>
      <w:tr w:rsidR="00581BB6" w:rsidRPr="00AD525B" w14:paraId="20F35A2B"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5CEA24B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80</w:t>
            </w:r>
          </w:p>
        </w:tc>
        <w:tc>
          <w:tcPr>
            <w:tcW w:w="4392" w:type="dxa"/>
            <w:tcBorders>
              <w:top w:val="nil"/>
              <w:left w:val="nil"/>
              <w:bottom w:val="single" w:sz="8" w:space="0" w:color="auto"/>
              <w:right w:val="single" w:sz="8" w:space="0" w:color="auto"/>
            </w:tcBorders>
            <w:shd w:val="clear" w:color="FFFFCC" w:fill="FFFFFF"/>
            <w:noWrap/>
            <w:vAlign w:val="center"/>
            <w:hideMark/>
          </w:tcPr>
          <w:p w14:paraId="1D8F4C03"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Victor Babeș</w:t>
            </w:r>
          </w:p>
        </w:tc>
        <w:tc>
          <w:tcPr>
            <w:tcW w:w="1167" w:type="dxa"/>
            <w:tcBorders>
              <w:top w:val="nil"/>
              <w:left w:val="nil"/>
              <w:bottom w:val="single" w:sz="8" w:space="0" w:color="auto"/>
              <w:right w:val="single" w:sz="8" w:space="0" w:color="auto"/>
            </w:tcBorders>
            <w:shd w:val="clear" w:color="FFFFCC" w:fill="FFFFFF"/>
            <w:noWrap/>
            <w:vAlign w:val="center"/>
            <w:hideMark/>
          </w:tcPr>
          <w:p w14:paraId="1D63C62A"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325</w:t>
            </w:r>
          </w:p>
        </w:tc>
        <w:tc>
          <w:tcPr>
            <w:tcW w:w="1267" w:type="dxa"/>
            <w:tcBorders>
              <w:top w:val="nil"/>
              <w:left w:val="nil"/>
              <w:bottom w:val="single" w:sz="8" w:space="0" w:color="auto"/>
              <w:right w:val="single" w:sz="8" w:space="0" w:color="auto"/>
            </w:tcBorders>
            <w:shd w:val="clear" w:color="FFFFCC" w:fill="FFFFFF"/>
            <w:noWrap/>
            <w:vAlign w:val="center"/>
            <w:hideMark/>
          </w:tcPr>
          <w:p w14:paraId="17B60025"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3C303879"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1625</w:t>
            </w:r>
          </w:p>
        </w:tc>
      </w:tr>
      <w:tr w:rsidR="00581BB6" w:rsidRPr="00AD525B" w14:paraId="7CD22E2F"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32D6DFCA"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81</w:t>
            </w:r>
          </w:p>
        </w:tc>
        <w:tc>
          <w:tcPr>
            <w:tcW w:w="4392" w:type="dxa"/>
            <w:tcBorders>
              <w:top w:val="nil"/>
              <w:left w:val="nil"/>
              <w:bottom w:val="single" w:sz="8" w:space="0" w:color="auto"/>
              <w:right w:val="single" w:sz="8" w:space="0" w:color="auto"/>
            </w:tcBorders>
            <w:shd w:val="clear" w:color="FFFFCC" w:fill="FFFFFF"/>
            <w:noWrap/>
            <w:vAlign w:val="center"/>
            <w:hideMark/>
          </w:tcPr>
          <w:p w14:paraId="78541CC0"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Andrei Șaguna</w:t>
            </w:r>
          </w:p>
        </w:tc>
        <w:tc>
          <w:tcPr>
            <w:tcW w:w="1167" w:type="dxa"/>
            <w:tcBorders>
              <w:top w:val="nil"/>
              <w:left w:val="nil"/>
              <w:bottom w:val="single" w:sz="8" w:space="0" w:color="auto"/>
              <w:right w:val="single" w:sz="8" w:space="0" w:color="auto"/>
            </w:tcBorders>
            <w:shd w:val="clear" w:color="FFFFCC" w:fill="FFFFFF"/>
            <w:noWrap/>
            <w:vAlign w:val="center"/>
            <w:hideMark/>
          </w:tcPr>
          <w:p w14:paraId="4DDFDFD2"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300</w:t>
            </w:r>
          </w:p>
        </w:tc>
        <w:tc>
          <w:tcPr>
            <w:tcW w:w="1267" w:type="dxa"/>
            <w:tcBorders>
              <w:top w:val="nil"/>
              <w:left w:val="nil"/>
              <w:bottom w:val="single" w:sz="8" w:space="0" w:color="auto"/>
              <w:right w:val="single" w:sz="8" w:space="0" w:color="auto"/>
            </w:tcBorders>
            <w:shd w:val="clear" w:color="FFFFCC" w:fill="FFFFFF"/>
            <w:noWrap/>
            <w:vAlign w:val="center"/>
            <w:hideMark/>
          </w:tcPr>
          <w:p w14:paraId="209A4EB0"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5AC96FC8"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1500</w:t>
            </w:r>
          </w:p>
        </w:tc>
      </w:tr>
      <w:tr w:rsidR="00581BB6" w:rsidRPr="00AD525B" w14:paraId="1C73A24E"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2642BBC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82</w:t>
            </w:r>
          </w:p>
        </w:tc>
        <w:tc>
          <w:tcPr>
            <w:tcW w:w="4392" w:type="dxa"/>
            <w:tcBorders>
              <w:top w:val="nil"/>
              <w:left w:val="nil"/>
              <w:bottom w:val="single" w:sz="8" w:space="0" w:color="auto"/>
              <w:right w:val="single" w:sz="8" w:space="0" w:color="auto"/>
            </w:tcBorders>
            <w:shd w:val="clear" w:color="FFFFCC" w:fill="FFFFFF"/>
            <w:noWrap/>
            <w:vAlign w:val="center"/>
            <w:hideMark/>
          </w:tcPr>
          <w:p w14:paraId="692BBC0E"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Castanilor</w:t>
            </w:r>
          </w:p>
        </w:tc>
        <w:tc>
          <w:tcPr>
            <w:tcW w:w="1167" w:type="dxa"/>
            <w:tcBorders>
              <w:top w:val="nil"/>
              <w:left w:val="nil"/>
              <w:bottom w:val="single" w:sz="8" w:space="0" w:color="auto"/>
              <w:right w:val="single" w:sz="8" w:space="0" w:color="auto"/>
            </w:tcBorders>
            <w:shd w:val="clear" w:color="FFFFCC" w:fill="FFFFFF"/>
            <w:noWrap/>
            <w:vAlign w:val="center"/>
            <w:hideMark/>
          </w:tcPr>
          <w:p w14:paraId="4DDA4658"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800</w:t>
            </w:r>
          </w:p>
        </w:tc>
        <w:tc>
          <w:tcPr>
            <w:tcW w:w="1267" w:type="dxa"/>
            <w:tcBorders>
              <w:top w:val="nil"/>
              <w:left w:val="nil"/>
              <w:bottom w:val="single" w:sz="8" w:space="0" w:color="auto"/>
              <w:right w:val="single" w:sz="8" w:space="0" w:color="auto"/>
            </w:tcBorders>
            <w:shd w:val="clear" w:color="FFFFCC" w:fill="FFFFFF"/>
            <w:noWrap/>
            <w:vAlign w:val="center"/>
            <w:hideMark/>
          </w:tcPr>
          <w:p w14:paraId="49C96EF7"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4FB2E122"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4000</w:t>
            </w:r>
          </w:p>
        </w:tc>
      </w:tr>
      <w:tr w:rsidR="00581BB6" w:rsidRPr="00AD525B" w14:paraId="4FFAD977" w14:textId="77777777" w:rsidTr="00581BB6">
        <w:trPr>
          <w:trHeight w:val="315"/>
          <w:jc w:val="center"/>
        </w:trPr>
        <w:tc>
          <w:tcPr>
            <w:tcW w:w="907" w:type="dxa"/>
            <w:tcBorders>
              <w:top w:val="nil"/>
              <w:left w:val="single" w:sz="8" w:space="0" w:color="auto"/>
              <w:bottom w:val="single" w:sz="8" w:space="0" w:color="auto"/>
              <w:right w:val="single" w:sz="8" w:space="0" w:color="auto"/>
            </w:tcBorders>
            <w:shd w:val="clear" w:color="auto" w:fill="auto"/>
            <w:vAlign w:val="center"/>
            <w:hideMark/>
          </w:tcPr>
          <w:p w14:paraId="1B2652B8"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83</w:t>
            </w:r>
          </w:p>
        </w:tc>
        <w:tc>
          <w:tcPr>
            <w:tcW w:w="4392" w:type="dxa"/>
            <w:tcBorders>
              <w:top w:val="nil"/>
              <w:left w:val="nil"/>
              <w:bottom w:val="single" w:sz="8" w:space="0" w:color="auto"/>
              <w:right w:val="single" w:sz="8" w:space="0" w:color="auto"/>
            </w:tcBorders>
            <w:shd w:val="clear" w:color="FFFFCC" w:fill="FFFFFF"/>
            <w:noWrap/>
            <w:vAlign w:val="center"/>
            <w:hideMark/>
          </w:tcPr>
          <w:p w14:paraId="28402227"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Înfundata</w:t>
            </w:r>
          </w:p>
        </w:tc>
        <w:tc>
          <w:tcPr>
            <w:tcW w:w="1167" w:type="dxa"/>
            <w:tcBorders>
              <w:top w:val="nil"/>
              <w:left w:val="nil"/>
              <w:bottom w:val="single" w:sz="8" w:space="0" w:color="auto"/>
              <w:right w:val="single" w:sz="8" w:space="0" w:color="auto"/>
            </w:tcBorders>
            <w:shd w:val="clear" w:color="FFFFCC" w:fill="FFFFFF"/>
            <w:noWrap/>
            <w:vAlign w:val="center"/>
            <w:hideMark/>
          </w:tcPr>
          <w:p w14:paraId="3F6B0CAF"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200</w:t>
            </w:r>
          </w:p>
        </w:tc>
        <w:tc>
          <w:tcPr>
            <w:tcW w:w="1267" w:type="dxa"/>
            <w:tcBorders>
              <w:top w:val="nil"/>
              <w:left w:val="nil"/>
              <w:bottom w:val="single" w:sz="8" w:space="0" w:color="auto"/>
              <w:right w:val="single" w:sz="8" w:space="0" w:color="auto"/>
            </w:tcBorders>
            <w:shd w:val="clear" w:color="FFFFCC" w:fill="FFFFFF"/>
            <w:noWrap/>
            <w:vAlign w:val="center"/>
            <w:hideMark/>
          </w:tcPr>
          <w:p w14:paraId="08D2593D"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5</w:t>
            </w:r>
          </w:p>
        </w:tc>
        <w:tc>
          <w:tcPr>
            <w:tcW w:w="2307" w:type="dxa"/>
            <w:tcBorders>
              <w:top w:val="nil"/>
              <w:left w:val="nil"/>
              <w:bottom w:val="single" w:sz="8" w:space="0" w:color="auto"/>
              <w:right w:val="single" w:sz="8" w:space="0" w:color="auto"/>
            </w:tcBorders>
            <w:shd w:val="clear" w:color="FFFFCC" w:fill="FFFFFF"/>
            <w:noWrap/>
            <w:vAlign w:val="center"/>
            <w:hideMark/>
          </w:tcPr>
          <w:p w14:paraId="08B62D77" w14:textId="77777777" w:rsidR="00581BB6" w:rsidRPr="00AD525B" w:rsidRDefault="00581BB6" w:rsidP="00581BB6">
            <w:pPr>
              <w:keepNext w:val="0"/>
              <w:keepLines w:val="0"/>
              <w:spacing w:after="0"/>
              <w:jc w:val="center"/>
              <w:rPr>
                <w:color w:val="000000"/>
                <w:sz w:val="22"/>
                <w:szCs w:val="22"/>
                <w:lang w:eastAsia="ro-RO"/>
              </w:rPr>
            </w:pPr>
            <w:r w:rsidRPr="00AD525B">
              <w:rPr>
                <w:color w:val="000000"/>
                <w:sz w:val="22"/>
                <w:szCs w:val="22"/>
                <w:lang w:eastAsia="ro-RO"/>
              </w:rPr>
              <w:t>1000</w:t>
            </w:r>
          </w:p>
        </w:tc>
      </w:tr>
      <w:tr w:rsidR="00581BB6" w:rsidRPr="00AD525B" w14:paraId="6ED771CD" w14:textId="77777777" w:rsidTr="00581BB6">
        <w:trPr>
          <w:trHeight w:val="315"/>
          <w:jc w:val="center"/>
        </w:trPr>
        <w:tc>
          <w:tcPr>
            <w:tcW w:w="907" w:type="dxa"/>
            <w:tcBorders>
              <w:top w:val="nil"/>
              <w:left w:val="nil"/>
              <w:bottom w:val="nil"/>
              <w:right w:val="nil"/>
            </w:tcBorders>
            <w:shd w:val="clear" w:color="auto" w:fill="auto"/>
            <w:noWrap/>
            <w:vAlign w:val="bottom"/>
            <w:hideMark/>
          </w:tcPr>
          <w:p w14:paraId="65757CA6"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84</w:t>
            </w:r>
          </w:p>
        </w:tc>
        <w:tc>
          <w:tcPr>
            <w:tcW w:w="4392" w:type="dxa"/>
            <w:tcBorders>
              <w:top w:val="nil"/>
              <w:left w:val="nil"/>
              <w:bottom w:val="nil"/>
              <w:right w:val="nil"/>
            </w:tcBorders>
            <w:shd w:val="clear" w:color="auto" w:fill="auto"/>
            <w:noWrap/>
            <w:vAlign w:val="bottom"/>
            <w:hideMark/>
          </w:tcPr>
          <w:p w14:paraId="673BE503" w14:textId="77777777" w:rsidR="00581BB6" w:rsidRPr="00AD525B" w:rsidRDefault="00581BB6" w:rsidP="00581BB6">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1167" w:type="dxa"/>
            <w:tcBorders>
              <w:top w:val="nil"/>
              <w:left w:val="nil"/>
              <w:bottom w:val="nil"/>
              <w:right w:val="nil"/>
            </w:tcBorders>
            <w:shd w:val="clear" w:color="auto" w:fill="auto"/>
            <w:noWrap/>
            <w:vAlign w:val="bottom"/>
            <w:hideMark/>
          </w:tcPr>
          <w:p w14:paraId="7FCD95D4"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320</w:t>
            </w:r>
          </w:p>
        </w:tc>
        <w:tc>
          <w:tcPr>
            <w:tcW w:w="1267" w:type="dxa"/>
            <w:tcBorders>
              <w:top w:val="nil"/>
              <w:left w:val="nil"/>
              <w:bottom w:val="nil"/>
              <w:right w:val="nil"/>
            </w:tcBorders>
            <w:shd w:val="clear" w:color="auto" w:fill="auto"/>
            <w:noWrap/>
            <w:vAlign w:val="bottom"/>
            <w:hideMark/>
          </w:tcPr>
          <w:p w14:paraId="0CF9DBE2"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5</w:t>
            </w:r>
          </w:p>
        </w:tc>
        <w:tc>
          <w:tcPr>
            <w:tcW w:w="2307" w:type="dxa"/>
            <w:tcBorders>
              <w:top w:val="nil"/>
              <w:left w:val="nil"/>
              <w:bottom w:val="nil"/>
              <w:right w:val="nil"/>
            </w:tcBorders>
            <w:shd w:val="clear" w:color="auto" w:fill="auto"/>
            <w:noWrap/>
            <w:vAlign w:val="bottom"/>
            <w:hideMark/>
          </w:tcPr>
          <w:p w14:paraId="687515EF" w14:textId="77777777" w:rsidR="00581BB6" w:rsidRPr="00AD525B" w:rsidRDefault="00581BB6" w:rsidP="00581BB6">
            <w:pPr>
              <w:keepNext w:val="0"/>
              <w:keepLines w:val="0"/>
              <w:spacing w:after="0"/>
              <w:jc w:val="center"/>
              <w:rPr>
                <w:sz w:val="22"/>
                <w:szCs w:val="22"/>
                <w:lang w:eastAsia="ro-RO"/>
              </w:rPr>
            </w:pPr>
            <w:r w:rsidRPr="00AD525B">
              <w:rPr>
                <w:sz w:val="22"/>
                <w:szCs w:val="22"/>
                <w:lang w:eastAsia="ro-RO"/>
              </w:rPr>
              <w:t>1600</w:t>
            </w:r>
          </w:p>
        </w:tc>
      </w:tr>
      <w:tr w:rsidR="00581BB6" w:rsidRPr="00AD525B" w14:paraId="175ADD01" w14:textId="77777777" w:rsidTr="00581BB6">
        <w:trPr>
          <w:trHeight w:val="330"/>
          <w:jc w:val="center"/>
        </w:trPr>
        <w:tc>
          <w:tcPr>
            <w:tcW w:w="773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5A35A89A" w14:textId="77777777" w:rsidR="00581BB6" w:rsidRPr="00AD525B" w:rsidRDefault="00581BB6" w:rsidP="00581BB6">
            <w:pPr>
              <w:keepNext w:val="0"/>
              <w:keepLines w:val="0"/>
              <w:spacing w:after="0"/>
              <w:jc w:val="center"/>
              <w:rPr>
                <w:b/>
                <w:bCs/>
                <w:color w:val="000000"/>
                <w:sz w:val="22"/>
                <w:szCs w:val="22"/>
                <w:lang w:eastAsia="ro-RO"/>
              </w:rPr>
            </w:pPr>
            <w:r w:rsidRPr="00AD525B">
              <w:rPr>
                <w:b/>
                <w:bCs/>
                <w:color w:val="000000"/>
                <w:sz w:val="22"/>
                <w:szCs w:val="22"/>
                <w:lang w:eastAsia="ro-RO"/>
              </w:rPr>
              <w:t>TOTAL</w:t>
            </w:r>
          </w:p>
        </w:tc>
        <w:tc>
          <w:tcPr>
            <w:tcW w:w="2307" w:type="dxa"/>
            <w:tcBorders>
              <w:top w:val="single" w:sz="8" w:space="0" w:color="auto"/>
              <w:left w:val="nil"/>
              <w:bottom w:val="single" w:sz="8" w:space="0" w:color="auto"/>
              <w:right w:val="single" w:sz="8" w:space="0" w:color="auto"/>
            </w:tcBorders>
            <w:shd w:val="clear" w:color="auto" w:fill="auto"/>
            <w:vAlign w:val="center"/>
            <w:hideMark/>
          </w:tcPr>
          <w:p w14:paraId="579201C6" w14:textId="77777777" w:rsidR="00581BB6" w:rsidRPr="00AD525B" w:rsidRDefault="00581BB6" w:rsidP="00581BB6">
            <w:pPr>
              <w:keepNext w:val="0"/>
              <w:keepLines w:val="0"/>
              <w:spacing w:after="0"/>
              <w:jc w:val="center"/>
              <w:rPr>
                <w:b/>
                <w:color w:val="000000"/>
                <w:sz w:val="22"/>
                <w:szCs w:val="22"/>
                <w:lang w:eastAsia="ro-RO"/>
              </w:rPr>
            </w:pPr>
            <w:r w:rsidRPr="00AD525B">
              <w:rPr>
                <w:b/>
                <w:color w:val="000000"/>
                <w:sz w:val="22"/>
                <w:szCs w:val="22"/>
                <w:lang w:eastAsia="ro-RO"/>
              </w:rPr>
              <w:t>284998</w:t>
            </w:r>
          </w:p>
        </w:tc>
      </w:tr>
    </w:tbl>
    <w:p w14:paraId="11527DB2" w14:textId="77777777" w:rsidR="00A8621D" w:rsidRPr="00AD525B" w:rsidRDefault="00A8621D" w:rsidP="00412A27">
      <w:pPr>
        <w:pStyle w:val="NormalWeb"/>
        <w:spacing w:before="0" w:beforeAutospacing="0" w:after="0" w:afterAutospacing="0"/>
        <w:jc w:val="both"/>
        <w:rPr>
          <w:lang w:val="ro-RO"/>
        </w:rPr>
      </w:pPr>
    </w:p>
    <w:p w14:paraId="52B32C26" w14:textId="04733740" w:rsidR="00BE0A8E" w:rsidRPr="00AD525B" w:rsidRDefault="00243E6A" w:rsidP="00492D8C">
      <w:pPr>
        <w:keepNext w:val="0"/>
        <w:keepLines w:val="0"/>
        <w:spacing w:after="0"/>
        <w:jc w:val="left"/>
        <w:rPr>
          <w:rFonts w:eastAsiaTheme="minorEastAsia"/>
          <w:sz w:val="24"/>
          <w:szCs w:val="24"/>
          <w14:ligatures w14:val="standardContextual"/>
        </w:rPr>
      </w:pPr>
      <w:r w:rsidRPr="00AD525B">
        <w:rPr>
          <w:b/>
          <w:sz w:val="24"/>
          <w:szCs w:val="24"/>
        </w:rPr>
        <w:t>ANEXA NR. 10</w:t>
      </w:r>
      <w:r w:rsidRPr="00AD525B">
        <w:rPr>
          <w:sz w:val="24"/>
          <w:szCs w:val="24"/>
        </w:rPr>
        <w:t xml:space="preserve"> </w:t>
      </w:r>
      <w:r w:rsidR="009A19B8">
        <w:rPr>
          <w:b/>
          <w14:ligatures w14:val="standardContextual"/>
        </w:rPr>
        <w:t>B. o</w:t>
      </w:r>
      <w:r w:rsidR="00BE0A8E" w:rsidRPr="00AD525B">
        <w:rPr>
          <w:b/>
          <w14:ligatures w14:val="standardContextual"/>
        </w:rPr>
        <w:t>rașul Baraolt</w:t>
      </w:r>
    </w:p>
    <w:p w14:paraId="0CD5BEDC" w14:textId="7DD0461B" w:rsidR="00BC6434" w:rsidRPr="00AD525B" w:rsidRDefault="00BC6434" w:rsidP="00412A27">
      <w:pPr>
        <w:pStyle w:val="NormalWeb"/>
        <w:spacing w:before="0" w:beforeAutospacing="0" w:after="0" w:afterAutospacing="0"/>
        <w:jc w:val="both"/>
        <w:rPr>
          <w:lang w:val="ro-RO"/>
        </w:rPr>
      </w:pPr>
      <w:r w:rsidRPr="00AD525B">
        <w:rPr>
          <w:lang w:val="ro-RO"/>
        </w:rPr>
        <w:t xml:space="preserve">Căile publice rutiere pe care se execută </w:t>
      </w:r>
      <w:r w:rsidRPr="00AD525B">
        <w:rPr>
          <w:b/>
          <w:lang w:val="ro-RO"/>
        </w:rPr>
        <w:t>curățarea mecanizată a zăpezii,</w:t>
      </w:r>
      <w:r w:rsidRPr="00AD525B">
        <w:rPr>
          <w:lang w:val="ro-RO"/>
        </w:rPr>
        <w:t xml:space="preserve"> incluzând podurile, pasajele, parcările și stațiile publice</w:t>
      </w:r>
    </w:p>
    <w:p w14:paraId="4A2F8F01" w14:textId="2B6CD98E" w:rsidR="00BE0A8E" w:rsidRPr="00AD525B" w:rsidRDefault="00BE0A8E" w:rsidP="00BE0A8E">
      <w:pPr>
        <w:pStyle w:val="NormalWeb"/>
        <w:spacing w:before="0" w:beforeAutospacing="0" w:after="0" w:afterAutospacing="0"/>
        <w:jc w:val="both"/>
        <w:rPr>
          <w:lang w:val="ro-RO"/>
        </w:rPr>
      </w:pPr>
      <w:r w:rsidRPr="00AD525B">
        <w:rPr>
          <w:b/>
          <w:lang w:val="ro-RO"/>
        </w:rPr>
        <w:t xml:space="preserve">10.1. </w:t>
      </w:r>
      <w:r w:rsidR="00521A1C" w:rsidRPr="00AD525B">
        <w:rPr>
          <w:b/>
          <w:lang w:val="ro-RO"/>
        </w:rPr>
        <w:t>B</w:t>
      </w:r>
      <w:r w:rsidR="00521A1C" w:rsidRPr="00AD525B">
        <w:rPr>
          <w:lang w:val="ro-RO"/>
        </w:rPr>
        <w:t xml:space="preserve"> - </w:t>
      </w:r>
      <w:r w:rsidRPr="00AD525B">
        <w:rPr>
          <w:lang w:val="ro-RO"/>
        </w:rPr>
        <w:t xml:space="preserve">Căile publice rutiere, cu </w:t>
      </w:r>
      <w:r w:rsidRPr="00AD525B">
        <w:rPr>
          <w:b/>
          <w:u w:val="single"/>
          <w:lang w:val="ro-RO"/>
        </w:rPr>
        <w:t>grad de prioritate 1</w:t>
      </w:r>
      <w:r w:rsidRPr="00AD525B">
        <w:rPr>
          <w:lang w:val="ro-RO"/>
        </w:rPr>
        <w:t>, pe care se execută curățarea mecanizată a zăpezii</w:t>
      </w:r>
    </w:p>
    <w:tbl>
      <w:tblPr>
        <w:tblW w:w="9924" w:type="dxa"/>
        <w:tblInd w:w="-431" w:type="dxa"/>
        <w:tblLook w:val="04A0" w:firstRow="1" w:lastRow="0" w:firstColumn="1" w:lastColumn="0" w:noHBand="0" w:noVBand="1"/>
      </w:tblPr>
      <w:tblGrid>
        <w:gridCol w:w="784"/>
        <w:gridCol w:w="3969"/>
        <w:gridCol w:w="1485"/>
        <w:gridCol w:w="1418"/>
        <w:gridCol w:w="2268"/>
      </w:tblGrid>
      <w:tr w:rsidR="00595F99" w:rsidRPr="00AD525B" w14:paraId="51D39259" w14:textId="77777777" w:rsidTr="000875F6">
        <w:trPr>
          <w:trHeight w:val="401"/>
        </w:trPr>
        <w:tc>
          <w:tcPr>
            <w:tcW w:w="7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9FCA2E" w14:textId="77777777"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Nr. Crt.</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C38FA" w14:textId="77777777"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29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802E4D" w14:textId="77777777"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Dimensiuni</w:t>
            </w:r>
          </w:p>
          <w:p w14:paraId="45C2A8CF" w14:textId="0D7D2102" w:rsidR="00595F99" w:rsidRPr="00AD525B" w:rsidRDefault="00595F99" w:rsidP="00595F99">
            <w:pPr>
              <w:spacing w:after="0"/>
              <w:jc w:val="center"/>
              <w:rPr>
                <w:b/>
                <w:bCs/>
                <w:color w:val="000000"/>
                <w:sz w:val="22"/>
                <w:szCs w:val="22"/>
                <w:lang w:eastAsia="ro-RO"/>
              </w:rPr>
            </w:pPr>
            <w:r w:rsidRPr="00AD525B">
              <w:rPr>
                <w:b/>
                <w:bCs/>
                <w:color w:val="000000"/>
                <w:sz w:val="22"/>
                <w:szCs w:val="22"/>
                <w:lang w:eastAsia="ro-RO"/>
              </w:rPr>
              <w:t>tronson arteră/stradă</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2ECCE" w14:textId="77777777"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Suprafața deszăpezită/ trecere</w:t>
            </w:r>
          </w:p>
        </w:tc>
      </w:tr>
      <w:tr w:rsidR="00595F99" w:rsidRPr="00AD525B" w14:paraId="319E910D" w14:textId="77777777" w:rsidTr="000875F6">
        <w:trPr>
          <w:trHeight w:val="413"/>
        </w:trPr>
        <w:tc>
          <w:tcPr>
            <w:tcW w:w="784" w:type="dxa"/>
            <w:vMerge/>
            <w:tcBorders>
              <w:top w:val="single" w:sz="4" w:space="0" w:color="auto"/>
              <w:left w:val="single" w:sz="4" w:space="0" w:color="auto"/>
              <w:bottom w:val="single" w:sz="4" w:space="0" w:color="auto"/>
              <w:right w:val="single" w:sz="4" w:space="0" w:color="auto"/>
            </w:tcBorders>
            <w:vAlign w:val="center"/>
            <w:hideMark/>
          </w:tcPr>
          <w:p w14:paraId="5640514F" w14:textId="77777777" w:rsidR="00595F99" w:rsidRPr="00AD525B" w:rsidRDefault="00595F99" w:rsidP="00595F99">
            <w:pPr>
              <w:keepNext w:val="0"/>
              <w:keepLines w:val="0"/>
              <w:spacing w:after="0"/>
              <w:jc w:val="left"/>
              <w:rPr>
                <w:b/>
                <w:bCs/>
                <w:color w:val="000000"/>
                <w:sz w:val="22"/>
                <w:szCs w:val="22"/>
                <w:lang w:eastAsia="ro-RO"/>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7C7C1871" w14:textId="77777777" w:rsidR="00595F99" w:rsidRPr="00AD525B" w:rsidRDefault="00595F99" w:rsidP="00595F99">
            <w:pPr>
              <w:keepNext w:val="0"/>
              <w:keepLines w:val="0"/>
              <w:spacing w:after="0"/>
              <w:jc w:val="left"/>
              <w:rPr>
                <w:b/>
                <w:bCs/>
                <w:color w:val="000000"/>
                <w:sz w:val="22"/>
                <w:szCs w:val="22"/>
                <w:lang w:eastAsia="ro-RO"/>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29199" w14:textId="261887E7"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Lungime (m)</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87FD0" w14:textId="2984AFB0"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Lățime (m)</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C2C1140" w14:textId="77777777" w:rsidR="00595F99" w:rsidRPr="00AD525B" w:rsidRDefault="00595F99" w:rsidP="00595F99">
            <w:pPr>
              <w:keepNext w:val="0"/>
              <w:keepLines w:val="0"/>
              <w:spacing w:after="0"/>
              <w:jc w:val="left"/>
              <w:rPr>
                <w:b/>
                <w:bCs/>
                <w:color w:val="000000"/>
                <w:sz w:val="22"/>
                <w:szCs w:val="22"/>
                <w:lang w:eastAsia="ro-RO"/>
              </w:rPr>
            </w:pPr>
          </w:p>
        </w:tc>
      </w:tr>
      <w:tr w:rsidR="00595F99" w:rsidRPr="00AD525B" w14:paraId="6E61DFD1" w14:textId="77777777" w:rsidTr="000875F6">
        <w:trPr>
          <w:trHeight w:val="315"/>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4B5AD"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1</w:t>
            </w: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A6812" w14:textId="77777777"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Trandafirilor</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73330"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960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37833"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72C77"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6720</w:t>
            </w:r>
          </w:p>
        </w:tc>
      </w:tr>
      <w:tr w:rsidR="00595F99" w:rsidRPr="00AD525B" w14:paraId="4ECCE404" w14:textId="77777777" w:rsidTr="000875F6">
        <w:trPr>
          <w:trHeight w:val="615"/>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4483E"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43AFA" w14:textId="09874438" w:rsidR="00595F99" w:rsidRPr="00AD525B" w:rsidRDefault="00602730" w:rsidP="00595F99">
            <w:pPr>
              <w:keepNext w:val="0"/>
              <w:keepLines w:val="0"/>
              <w:spacing w:after="0"/>
              <w:jc w:val="left"/>
              <w:rPr>
                <w:color w:val="000000"/>
                <w:sz w:val="22"/>
                <w:szCs w:val="22"/>
                <w:lang w:eastAsia="ro-RO"/>
              </w:rPr>
            </w:pPr>
            <w:r w:rsidRPr="00AD525B">
              <w:rPr>
                <w:color w:val="000000"/>
                <w:sz w:val="22"/>
                <w:szCs w:val="22"/>
                <w:lang w:eastAsia="ro-RO"/>
              </w:rPr>
              <w:t>Libertății</w:t>
            </w:r>
            <w:r w:rsidR="00595F99" w:rsidRPr="00AD525B">
              <w:rPr>
                <w:color w:val="000000"/>
                <w:sz w:val="22"/>
                <w:szCs w:val="22"/>
                <w:lang w:eastAsia="ro-RO"/>
              </w:rPr>
              <w:t xml:space="preserve">, </w:t>
            </w:r>
            <w:r w:rsidRPr="00AD525B">
              <w:rPr>
                <w:color w:val="000000"/>
                <w:sz w:val="22"/>
                <w:szCs w:val="22"/>
                <w:lang w:eastAsia="ro-RO"/>
              </w:rPr>
              <w:t>Piața</w:t>
            </w:r>
            <w:r w:rsidR="00595F99" w:rsidRPr="00AD525B">
              <w:rPr>
                <w:color w:val="000000"/>
                <w:sz w:val="22"/>
                <w:szCs w:val="22"/>
                <w:lang w:eastAsia="ro-RO"/>
              </w:rPr>
              <w:t xml:space="preserve"> </w:t>
            </w:r>
            <w:r w:rsidRPr="00AD525B">
              <w:rPr>
                <w:color w:val="000000"/>
                <w:sz w:val="22"/>
                <w:szCs w:val="22"/>
                <w:lang w:eastAsia="ro-RO"/>
              </w:rPr>
              <w:t>Libertății</w:t>
            </w:r>
            <w:r w:rsidR="00595F99" w:rsidRPr="00AD525B">
              <w:rPr>
                <w:color w:val="000000"/>
                <w:sz w:val="22"/>
                <w:szCs w:val="22"/>
                <w:lang w:eastAsia="ro-RO"/>
              </w:rPr>
              <w:t>, Kisboldogasszony</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77B76"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1100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83442"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9B260"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7700</w:t>
            </w:r>
          </w:p>
        </w:tc>
      </w:tr>
      <w:tr w:rsidR="00595F99" w:rsidRPr="00AD525B" w14:paraId="3B723A8F" w14:textId="77777777" w:rsidTr="000875F6">
        <w:trPr>
          <w:trHeight w:val="315"/>
        </w:trPr>
        <w:tc>
          <w:tcPr>
            <w:tcW w:w="78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55450CF"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3</w:t>
            </w:r>
          </w:p>
        </w:tc>
        <w:tc>
          <w:tcPr>
            <w:tcW w:w="3969" w:type="dxa"/>
            <w:tcBorders>
              <w:top w:val="single" w:sz="4" w:space="0" w:color="auto"/>
              <w:left w:val="nil"/>
              <w:bottom w:val="single" w:sz="8" w:space="0" w:color="auto"/>
              <w:right w:val="single" w:sz="8" w:space="0" w:color="auto"/>
            </w:tcBorders>
            <w:shd w:val="clear" w:color="auto" w:fill="auto"/>
            <w:noWrap/>
            <w:vAlign w:val="center"/>
            <w:hideMark/>
          </w:tcPr>
          <w:p w14:paraId="2EACE97F" w14:textId="77777777"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01.dec.18</w:t>
            </w:r>
          </w:p>
        </w:tc>
        <w:tc>
          <w:tcPr>
            <w:tcW w:w="1485" w:type="dxa"/>
            <w:tcBorders>
              <w:top w:val="single" w:sz="4" w:space="0" w:color="auto"/>
              <w:left w:val="nil"/>
              <w:bottom w:val="single" w:sz="8" w:space="0" w:color="auto"/>
              <w:right w:val="single" w:sz="8" w:space="0" w:color="auto"/>
            </w:tcBorders>
            <w:shd w:val="clear" w:color="auto" w:fill="auto"/>
            <w:noWrap/>
            <w:vAlign w:val="center"/>
            <w:hideMark/>
          </w:tcPr>
          <w:p w14:paraId="3A866DE0"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250</w:t>
            </w:r>
          </w:p>
        </w:tc>
        <w:tc>
          <w:tcPr>
            <w:tcW w:w="1418" w:type="dxa"/>
            <w:tcBorders>
              <w:top w:val="single" w:sz="4" w:space="0" w:color="auto"/>
              <w:left w:val="nil"/>
              <w:bottom w:val="single" w:sz="8" w:space="0" w:color="auto"/>
              <w:right w:val="single" w:sz="8" w:space="0" w:color="auto"/>
            </w:tcBorders>
            <w:shd w:val="clear" w:color="auto" w:fill="auto"/>
            <w:noWrap/>
            <w:vAlign w:val="center"/>
            <w:hideMark/>
          </w:tcPr>
          <w:p w14:paraId="523201D1"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single" w:sz="4" w:space="0" w:color="auto"/>
              <w:left w:val="nil"/>
              <w:bottom w:val="single" w:sz="8" w:space="0" w:color="auto"/>
              <w:right w:val="single" w:sz="8" w:space="0" w:color="auto"/>
            </w:tcBorders>
            <w:shd w:val="clear" w:color="auto" w:fill="auto"/>
            <w:noWrap/>
            <w:vAlign w:val="center"/>
            <w:hideMark/>
          </w:tcPr>
          <w:p w14:paraId="637C87CA"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1750</w:t>
            </w:r>
          </w:p>
        </w:tc>
      </w:tr>
      <w:tr w:rsidR="00595F99" w:rsidRPr="00AD525B" w14:paraId="6792F96D" w14:textId="77777777" w:rsidTr="000875F6">
        <w:trPr>
          <w:trHeight w:val="315"/>
        </w:trPr>
        <w:tc>
          <w:tcPr>
            <w:tcW w:w="784" w:type="dxa"/>
            <w:tcBorders>
              <w:top w:val="nil"/>
              <w:left w:val="single" w:sz="8" w:space="0" w:color="auto"/>
              <w:bottom w:val="single" w:sz="8" w:space="0" w:color="auto"/>
              <w:right w:val="single" w:sz="8" w:space="0" w:color="auto"/>
            </w:tcBorders>
            <w:shd w:val="clear" w:color="auto" w:fill="auto"/>
            <w:vAlign w:val="center"/>
            <w:hideMark/>
          </w:tcPr>
          <w:p w14:paraId="283D4230"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4</w:t>
            </w:r>
          </w:p>
        </w:tc>
        <w:tc>
          <w:tcPr>
            <w:tcW w:w="3969" w:type="dxa"/>
            <w:tcBorders>
              <w:top w:val="nil"/>
              <w:left w:val="nil"/>
              <w:bottom w:val="single" w:sz="8" w:space="0" w:color="auto"/>
              <w:right w:val="single" w:sz="8" w:space="0" w:color="auto"/>
            </w:tcBorders>
            <w:shd w:val="clear" w:color="auto" w:fill="auto"/>
            <w:noWrap/>
            <w:vAlign w:val="center"/>
            <w:hideMark/>
          </w:tcPr>
          <w:p w14:paraId="5120F4CB" w14:textId="77777777"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1485" w:type="dxa"/>
            <w:tcBorders>
              <w:top w:val="nil"/>
              <w:left w:val="nil"/>
              <w:bottom w:val="single" w:sz="8" w:space="0" w:color="auto"/>
              <w:right w:val="single" w:sz="8" w:space="0" w:color="auto"/>
            </w:tcBorders>
            <w:shd w:val="clear" w:color="auto" w:fill="auto"/>
            <w:noWrap/>
            <w:vAlign w:val="center"/>
            <w:hideMark/>
          </w:tcPr>
          <w:p w14:paraId="785BE2EA"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2610</w:t>
            </w:r>
          </w:p>
        </w:tc>
        <w:tc>
          <w:tcPr>
            <w:tcW w:w="1418" w:type="dxa"/>
            <w:tcBorders>
              <w:top w:val="nil"/>
              <w:left w:val="nil"/>
              <w:bottom w:val="single" w:sz="8" w:space="0" w:color="auto"/>
              <w:right w:val="single" w:sz="8" w:space="0" w:color="auto"/>
            </w:tcBorders>
            <w:shd w:val="clear" w:color="auto" w:fill="auto"/>
            <w:noWrap/>
            <w:vAlign w:val="center"/>
            <w:hideMark/>
          </w:tcPr>
          <w:p w14:paraId="781D1CAC"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shd w:val="clear" w:color="auto" w:fill="auto"/>
            <w:noWrap/>
            <w:vAlign w:val="center"/>
            <w:hideMark/>
          </w:tcPr>
          <w:p w14:paraId="0FE1E175"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18270</w:t>
            </w:r>
          </w:p>
        </w:tc>
      </w:tr>
      <w:tr w:rsidR="00595F99" w:rsidRPr="00AD525B" w14:paraId="745CC9AE" w14:textId="77777777" w:rsidTr="000875F6">
        <w:trPr>
          <w:trHeight w:val="315"/>
        </w:trPr>
        <w:tc>
          <w:tcPr>
            <w:tcW w:w="784" w:type="dxa"/>
            <w:tcBorders>
              <w:top w:val="nil"/>
              <w:left w:val="single" w:sz="8" w:space="0" w:color="auto"/>
              <w:bottom w:val="single" w:sz="8" w:space="0" w:color="auto"/>
              <w:right w:val="single" w:sz="8" w:space="0" w:color="auto"/>
            </w:tcBorders>
            <w:shd w:val="clear" w:color="auto" w:fill="auto"/>
            <w:vAlign w:val="center"/>
            <w:hideMark/>
          </w:tcPr>
          <w:p w14:paraId="0C77C615"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5</w:t>
            </w:r>
          </w:p>
        </w:tc>
        <w:tc>
          <w:tcPr>
            <w:tcW w:w="3969" w:type="dxa"/>
            <w:tcBorders>
              <w:top w:val="nil"/>
              <w:left w:val="nil"/>
              <w:bottom w:val="single" w:sz="8" w:space="0" w:color="auto"/>
              <w:right w:val="single" w:sz="8" w:space="0" w:color="auto"/>
            </w:tcBorders>
            <w:shd w:val="clear" w:color="auto" w:fill="auto"/>
            <w:noWrap/>
            <w:vAlign w:val="center"/>
            <w:hideMark/>
          </w:tcPr>
          <w:p w14:paraId="69F6D44A" w14:textId="77777777"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Sat Racoşul de Sus</w:t>
            </w:r>
          </w:p>
        </w:tc>
        <w:tc>
          <w:tcPr>
            <w:tcW w:w="1485" w:type="dxa"/>
            <w:tcBorders>
              <w:top w:val="nil"/>
              <w:left w:val="nil"/>
              <w:bottom w:val="single" w:sz="8" w:space="0" w:color="auto"/>
              <w:right w:val="single" w:sz="8" w:space="0" w:color="auto"/>
            </w:tcBorders>
            <w:shd w:val="clear" w:color="auto" w:fill="auto"/>
            <w:noWrap/>
            <w:vAlign w:val="center"/>
            <w:hideMark/>
          </w:tcPr>
          <w:p w14:paraId="3D3B11B8"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4050</w:t>
            </w:r>
          </w:p>
        </w:tc>
        <w:tc>
          <w:tcPr>
            <w:tcW w:w="1418" w:type="dxa"/>
            <w:tcBorders>
              <w:top w:val="nil"/>
              <w:left w:val="nil"/>
              <w:bottom w:val="single" w:sz="8" w:space="0" w:color="auto"/>
              <w:right w:val="single" w:sz="8" w:space="0" w:color="auto"/>
            </w:tcBorders>
            <w:shd w:val="clear" w:color="auto" w:fill="auto"/>
            <w:noWrap/>
            <w:vAlign w:val="center"/>
            <w:hideMark/>
          </w:tcPr>
          <w:p w14:paraId="1E239CD5"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shd w:val="clear" w:color="auto" w:fill="auto"/>
            <w:noWrap/>
            <w:vAlign w:val="center"/>
            <w:hideMark/>
          </w:tcPr>
          <w:p w14:paraId="57445AD0"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28350</w:t>
            </w:r>
          </w:p>
        </w:tc>
      </w:tr>
      <w:tr w:rsidR="00595F99" w:rsidRPr="00AD525B" w14:paraId="177075BC" w14:textId="77777777" w:rsidTr="000875F6">
        <w:trPr>
          <w:trHeight w:val="315"/>
        </w:trPr>
        <w:tc>
          <w:tcPr>
            <w:tcW w:w="784" w:type="dxa"/>
            <w:tcBorders>
              <w:top w:val="nil"/>
              <w:left w:val="single" w:sz="8" w:space="0" w:color="auto"/>
              <w:bottom w:val="single" w:sz="8" w:space="0" w:color="auto"/>
              <w:right w:val="single" w:sz="8" w:space="0" w:color="auto"/>
            </w:tcBorders>
            <w:shd w:val="clear" w:color="auto" w:fill="auto"/>
            <w:vAlign w:val="center"/>
            <w:hideMark/>
          </w:tcPr>
          <w:p w14:paraId="26B21C89"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6</w:t>
            </w:r>
          </w:p>
        </w:tc>
        <w:tc>
          <w:tcPr>
            <w:tcW w:w="3969" w:type="dxa"/>
            <w:tcBorders>
              <w:top w:val="nil"/>
              <w:left w:val="nil"/>
              <w:bottom w:val="single" w:sz="8" w:space="0" w:color="auto"/>
              <w:right w:val="single" w:sz="8" w:space="0" w:color="auto"/>
            </w:tcBorders>
            <w:shd w:val="clear" w:color="auto" w:fill="auto"/>
            <w:noWrap/>
            <w:vAlign w:val="center"/>
            <w:hideMark/>
          </w:tcPr>
          <w:p w14:paraId="19FD8538" w14:textId="77777777"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Sat Căpeni</w:t>
            </w:r>
          </w:p>
        </w:tc>
        <w:tc>
          <w:tcPr>
            <w:tcW w:w="1485" w:type="dxa"/>
            <w:tcBorders>
              <w:top w:val="nil"/>
              <w:left w:val="nil"/>
              <w:bottom w:val="single" w:sz="8" w:space="0" w:color="auto"/>
              <w:right w:val="single" w:sz="8" w:space="0" w:color="auto"/>
            </w:tcBorders>
            <w:shd w:val="clear" w:color="auto" w:fill="auto"/>
            <w:noWrap/>
            <w:vAlign w:val="center"/>
            <w:hideMark/>
          </w:tcPr>
          <w:p w14:paraId="2DEC79D4"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8990</w:t>
            </w:r>
          </w:p>
        </w:tc>
        <w:tc>
          <w:tcPr>
            <w:tcW w:w="1418" w:type="dxa"/>
            <w:tcBorders>
              <w:top w:val="nil"/>
              <w:left w:val="nil"/>
              <w:bottom w:val="single" w:sz="8" w:space="0" w:color="auto"/>
              <w:right w:val="single" w:sz="8" w:space="0" w:color="auto"/>
            </w:tcBorders>
            <w:shd w:val="clear" w:color="auto" w:fill="auto"/>
            <w:noWrap/>
            <w:vAlign w:val="center"/>
            <w:hideMark/>
          </w:tcPr>
          <w:p w14:paraId="640A949A"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shd w:val="clear" w:color="auto" w:fill="auto"/>
            <w:noWrap/>
            <w:vAlign w:val="center"/>
            <w:hideMark/>
          </w:tcPr>
          <w:p w14:paraId="04F3C8F1"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62930</w:t>
            </w:r>
          </w:p>
        </w:tc>
      </w:tr>
      <w:tr w:rsidR="00595F99" w:rsidRPr="00AD525B" w14:paraId="25368323" w14:textId="77777777" w:rsidTr="000875F6">
        <w:trPr>
          <w:trHeight w:val="315"/>
        </w:trPr>
        <w:tc>
          <w:tcPr>
            <w:tcW w:w="784" w:type="dxa"/>
            <w:tcBorders>
              <w:top w:val="nil"/>
              <w:left w:val="single" w:sz="8" w:space="0" w:color="auto"/>
              <w:bottom w:val="single" w:sz="8" w:space="0" w:color="auto"/>
              <w:right w:val="single" w:sz="8" w:space="0" w:color="auto"/>
            </w:tcBorders>
            <w:shd w:val="clear" w:color="auto" w:fill="auto"/>
            <w:vAlign w:val="center"/>
            <w:hideMark/>
          </w:tcPr>
          <w:p w14:paraId="506158E8"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3969" w:type="dxa"/>
            <w:tcBorders>
              <w:top w:val="nil"/>
              <w:left w:val="nil"/>
              <w:bottom w:val="single" w:sz="8" w:space="0" w:color="auto"/>
              <w:right w:val="single" w:sz="8" w:space="0" w:color="auto"/>
            </w:tcBorders>
            <w:shd w:val="clear" w:color="auto" w:fill="auto"/>
            <w:noWrap/>
            <w:vAlign w:val="center"/>
            <w:hideMark/>
          </w:tcPr>
          <w:p w14:paraId="419C8B2E" w14:textId="77777777"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Sat Micloşoara</w:t>
            </w:r>
          </w:p>
        </w:tc>
        <w:tc>
          <w:tcPr>
            <w:tcW w:w="1485" w:type="dxa"/>
            <w:tcBorders>
              <w:top w:val="nil"/>
              <w:left w:val="nil"/>
              <w:bottom w:val="single" w:sz="8" w:space="0" w:color="auto"/>
              <w:right w:val="single" w:sz="8" w:space="0" w:color="auto"/>
            </w:tcBorders>
            <w:shd w:val="clear" w:color="auto" w:fill="auto"/>
            <w:noWrap/>
            <w:vAlign w:val="center"/>
            <w:hideMark/>
          </w:tcPr>
          <w:p w14:paraId="2D9447D1"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2518</w:t>
            </w:r>
          </w:p>
        </w:tc>
        <w:tc>
          <w:tcPr>
            <w:tcW w:w="1418" w:type="dxa"/>
            <w:tcBorders>
              <w:top w:val="nil"/>
              <w:left w:val="nil"/>
              <w:bottom w:val="single" w:sz="8" w:space="0" w:color="auto"/>
              <w:right w:val="single" w:sz="8" w:space="0" w:color="auto"/>
            </w:tcBorders>
            <w:shd w:val="clear" w:color="auto" w:fill="auto"/>
            <w:noWrap/>
            <w:vAlign w:val="center"/>
            <w:hideMark/>
          </w:tcPr>
          <w:p w14:paraId="2C93EA2E"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shd w:val="clear" w:color="auto" w:fill="auto"/>
            <w:noWrap/>
            <w:vAlign w:val="center"/>
            <w:hideMark/>
          </w:tcPr>
          <w:p w14:paraId="418BA49A"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17626</w:t>
            </w:r>
          </w:p>
        </w:tc>
      </w:tr>
      <w:tr w:rsidR="00595F99" w:rsidRPr="00AD525B" w14:paraId="587B87A7" w14:textId="77777777" w:rsidTr="000875F6">
        <w:trPr>
          <w:trHeight w:val="315"/>
        </w:trPr>
        <w:tc>
          <w:tcPr>
            <w:tcW w:w="784" w:type="dxa"/>
            <w:tcBorders>
              <w:top w:val="nil"/>
              <w:left w:val="single" w:sz="8" w:space="0" w:color="auto"/>
              <w:bottom w:val="single" w:sz="8" w:space="0" w:color="auto"/>
              <w:right w:val="single" w:sz="8" w:space="0" w:color="auto"/>
            </w:tcBorders>
            <w:shd w:val="clear" w:color="auto" w:fill="auto"/>
            <w:vAlign w:val="center"/>
            <w:hideMark/>
          </w:tcPr>
          <w:p w14:paraId="37518B5D"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8</w:t>
            </w:r>
          </w:p>
        </w:tc>
        <w:tc>
          <w:tcPr>
            <w:tcW w:w="3969" w:type="dxa"/>
            <w:tcBorders>
              <w:top w:val="nil"/>
              <w:left w:val="nil"/>
              <w:bottom w:val="single" w:sz="8" w:space="0" w:color="auto"/>
              <w:right w:val="single" w:sz="8" w:space="0" w:color="auto"/>
            </w:tcBorders>
            <w:shd w:val="clear" w:color="auto" w:fill="auto"/>
            <w:noWrap/>
            <w:vAlign w:val="center"/>
            <w:hideMark/>
          </w:tcPr>
          <w:p w14:paraId="4E5C4AB9" w14:textId="436519A5"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 xml:space="preserve"> Sat </w:t>
            </w:r>
            <w:r w:rsidR="00602730" w:rsidRPr="00AD525B">
              <w:rPr>
                <w:color w:val="000000"/>
                <w:sz w:val="22"/>
                <w:szCs w:val="22"/>
                <w:lang w:eastAsia="ro-RO"/>
              </w:rPr>
              <w:t>Biborțeni</w:t>
            </w:r>
          </w:p>
        </w:tc>
        <w:tc>
          <w:tcPr>
            <w:tcW w:w="1485" w:type="dxa"/>
            <w:tcBorders>
              <w:top w:val="nil"/>
              <w:left w:val="nil"/>
              <w:bottom w:val="single" w:sz="8" w:space="0" w:color="auto"/>
              <w:right w:val="single" w:sz="8" w:space="0" w:color="auto"/>
            </w:tcBorders>
            <w:shd w:val="clear" w:color="auto" w:fill="auto"/>
            <w:noWrap/>
            <w:vAlign w:val="center"/>
            <w:hideMark/>
          </w:tcPr>
          <w:p w14:paraId="45AB702D"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3275</w:t>
            </w:r>
          </w:p>
        </w:tc>
        <w:tc>
          <w:tcPr>
            <w:tcW w:w="1418" w:type="dxa"/>
            <w:tcBorders>
              <w:top w:val="nil"/>
              <w:left w:val="nil"/>
              <w:bottom w:val="single" w:sz="8" w:space="0" w:color="auto"/>
              <w:right w:val="single" w:sz="8" w:space="0" w:color="auto"/>
            </w:tcBorders>
            <w:shd w:val="clear" w:color="auto" w:fill="auto"/>
            <w:noWrap/>
            <w:vAlign w:val="center"/>
            <w:hideMark/>
          </w:tcPr>
          <w:p w14:paraId="5CFB4770"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shd w:val="clear" w:color="auto" w:fill="auto"/>
            <w:noWrap/>
            <w:vAlign w:val="center"/>
            <w:hideMark/>
          </w:tcPr>
          <w:p w14:paraId="2EF06C67"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22925</w:t>
            </w:r>
          </w:p>
        </w:tc>
      </w:tr>
      <w:tr w:rsidR="00595F99" w:rsidRPr="00AD525B" w14:paraId="620AB0A2" w14:textId="77777777" w:rsidTr="000875F6">
        <w:trPr>
          <w:trHeight w:val="315"/>
        </w:trPr>
        <w:tc>
          <w:tcPr>
            <w:tcW w:w="784" w:type="dxa"/>
            <w:tcBorders>
              <w:top w:val="nil"/>
              <w:left w:val="single" w:sz="8" w:space="0" w:color="auto"/>
              <w:bottom w:val="single" w:sz="8" w:space="0" w:color="auto"/>
              <w:right w:val="single" w:sz="8" w:space="0" w:color="auto"/>
            </w:tcBorders>
            <w:shd w:val="clear" w:color="auto" w:fill="auto"/>
            <w:vAlign w:val="center"/>
            <w:hideMark/>
          </w:tcPr>
          <w:p w14:paraId="16100283"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9</w:t>
            </w:r>
          </w:p>
        </w:tc>
        <w:tc>
          <w:tcPr>
            <w:tcW w:w="3969" w:type="dxa"/>
            <w:tcBorders>
              <w:top w:val="nil"/>
              <w:left w:val="nil"/>
              <w:bottom w:val="single" w:sz="8" w:space="0" w:color="auto"/>
              <w:right w:val="single" w:sz="8" w:space="0" w:color="auto"/>
            </w:tcBorders>
            <w:shd w:val="clear" w:color="auto" w:fill="auto"/>
            <w:noWrap/>
            <w:vAlign w:val="center"/>
            <w:hideMark/>
          </w:tcPr>
          <w:p w14:paraId="7F3D2431" w14:textId="4BD228E9" w:rsidR="00595F99" w:rsidRPr="00AD525B" w:rsidRDefault="00595F99" w:rsidP="00595F99">
            <w:pPr>
              <w:keepNext w:val="0"/>
              <w:keepLines w:val="0"/>
              <w:spacing w:after="0"/>
              <w:jc w:val="left"/>
              <w:rPr>
                <w:color w:val="000000"/>
                <w:sz w:val="22"/>
                <w:szCs w:val="22"/>
                <w:lang w:eastAsia="ro-RO"/>
              </w:rPr>
            </w:pPr>
            <w:r w:rsidRPr="00AD525B">
              <w:rPr>
                <w:color w:val="000000"/>
                <w:sz w:val="22"/>
                <w:szCs w:val="22"/>
                <w:lang w:eastAsia="ro-RO"/>
              </w:rPr>
              <w:t xml:space="preserve">Sat </w:t>
            </w:r>
            <w:r w:rsidR="00602730" w:rsidRPr="00AD525B">
              <w:rPr>
                <w:color w:val="000000"/>
                <w:sz w:val="22"/>
                <w:szCs w:val="22"/>
                <w:lang w:eastAsia="ro-RO"/>
              </w:rPr>
              <w:t>Bodoș</w:t>
            </w:r>
          </w:p>
        </w:tc>
        <w:tc>
          <w:tcPr>
            <w:tcW w:w="1485" w:type="dxa"/>
            <w:tcBorders>
              <w:top w:val="nil"/>
              <w:left w:val="nil"/>
              <w:bottom w:val="single" w:sz="8" w:space="0" w:color="auto"/>
              <w:right w:val="single" w:sz="8" w:space="0" w:color="auto"/>
            </w:tcBorders>
            <w:shd w:val="clear" w:color="auto" w:fill="auto"/>
            <w:noWrap/>
            <w:vAlign w:val="center"/>
            <w:hideMark/>
          </w:tcPr>
          <w:p w14:paraId="67A26C60"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2550</w:t>
            </w:r>
          </w:p>
        </w:tc>
        <w:tc>
          <w:tcPr>
            <w:tcW w:w="1418" w:type="dxa"/>
            <w:tcBorders>
              <w:top w:val="nil"/>
              <w:left w:val="nil"/>
              <w:bottom w:val="single" w:sz="8" w:space="0" w:color="auto"/>
              <w:right w:val="single" w:sz="8" w:space="0" w:color="auto"/>
            </w:tcBorders>
            <w:shd w:val="clear" w:color="auto" w:fill="auto"/>
            <w:noWrap/>
            <w:vAlign w:val="center"/>
            <w:hideMark/>
          </w:tcPr>
          <w:p w14:paraId="5D249363"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7</w:t>
            </w:r>
          </w:p>
        </w:tc>
        <w:tc>
          <w:tcPr>
            <w:tcW w:w="2268" w:type="dxa"/>
            <w:tcBorders>
              <w:top w:val="nil"/>
              <w:left w:val="nil"/>
              <w:bottom w:val="single" w:sz="8" w:space="0" w:color="auto"/>
              <w:right w:val="single" w:sz="8" w:space="0" w:color="auto"/>
            </w:tcBorders>
            <w:shd w:val="clear" w:color="auto" w:fill="auto"/>
            <w:noWrap/>
            <w:vAlign w:val="center"/>
            <w:hideMark/>
          </w:tcPr>
          <w:p w14:paraId="5F37281C" w14:textId="77777777" w:rsidR="00595F99" w:rsidRPr="00AD525B" w:rsidRDefault="00595F99" w:rsidP="00595F99">
            <w:pPr>
              <w:keepNext w:val="0"/>
              <w:keepLines w:val="0"/>
              <w:spacing w:after="0"/>
              <w:jc w:val="center"/>
              <w:rPr>
                <w:color w:val="000000"/>
                <w:sz w:val="22"/>
                <w:szCs w:val="22"/>
                <w:lang w:eastAsia="ro-RO"/>
              </w:rPr>
            </w:pPr>
            <w:r w:rsidRPr="00AD525B">
              <w:rPr>
                <w:color w:val="000000"/>
                <w:sz w:val="22"/>
                <w:szCs w:val="22"/>
                <w:lang w:eastAsia="ro-RO"/>
              </w:rPr>
              <w:t>17850</w:t>
            </w:r>
          </w:p>
        </w:tc>
      </w:tr>
      <w:tr w:rsidR="00595F99" w:rsidRPr="00AD525B" w14:paraId="125D251E" w14:textId="77777777" w:rsidTr="000875F6">
        <w:trPr>
          <w:trHeight w:val="508"/>
        </w:trPr>
        <w:tc>
          <w:tcPr>
            <w:tcW w:w="7656" w:type="dxa"/>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14:paraId="4F27175C" w14:textId="77777777"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Suprafața totală a căilor publice rutiere, cu grad de prioritate 1, deszăpezită/trecere</w:t>
            </w:r>
          </w:p>
        </w:tc>
        <w:tc>
          <w:tcPr>
            <w:tcW w:w="2268" w:type="dxa"/>
            <w:tcBorders>
              <w:top w:val="nil"/>
              <w:left w:val="nil"/>
              <w:bottom w:val="single" w:sz="8" w:space="0" w:color="auto"/>
              <w:right w:val="single" w:sz="8" w:space="0" w:color="auto"/>
            </w:tcBorders>
            <w:shd w:val="clear" w:color="auto" w:fill="auto"/>
            <w:vAlign w:val="center"/>
            <w:hideMark/>
          </w:tcPr>
          <w:p w14:paraId="29B7FC77" w14:textId="77777777" w:rsidR="00595F99" w:rsidRPr="00AD525B" w:rsidRDefault="00595F99" w:rsidP="00595F99">
            <w:pPr>
              <w:keepNext w:val="0"/>
              <w:keepLines w:val="0"/>
              <w:spacing w:after="0"/>
              <w:jc w:val="center"/>
              <w:rPr>
                <w:b/>
                <w:bCs/>
                <w:color w:val="000000"/>
                <w:sz w:val="22"/>
                <w:szCs w:val="22"/>
                <w:lang w:eastAsia="ro-RO"/>
              </w:rPr>
            </w:pPr>
            <w:r w:rsidRPr="00AD525B">
              <w:rPr>
                <w:b/>
                <w:bCs/>
                <w:color w:val="000000"/>
                <w:sz w:val="22"/>
                <w:szCs w:val="22"/>
                <w:lang w:eastAsia="ro-RO"/>
              </w:rPr>
              <w:t>184121</w:t>
            </w:r>
          </w:p>
        </w:tc>
      </w:tr>
    </w:tbl>
    <w:p w14:paraId="1D8DFF1E" w14:textId="77777777" w:rsidR="00BE0A8E" w:rsidRPr="00AD525B" w:rsidRDefault="00BE0A8E" w:rsidP="00BE0A8E">
      <w:pPr>
        <w:pStyle w:val="NormalWeb"/>
        <w:spacing w:before="0" w:beforeAutospacing="0" w:after="0" w:afterAutospacing="0"/>
        <w:jc w:val="both"/>
        <w:rPr>
          <w:lang w:val="ro-RO"/>
        </w:rPr>
      </w:pPr>
    </w:p>
    <w:p w14:paraId="738872E4" w14:textId="3408A707" w:rsidR="00BE0A8E" w:rsidRPr="00AD525B" w:rsidRDefault="00BE0A8E" w:rsidP="00BE0A8E">
      <w:pPr>
        <w:pStyle w:val="NormalWeb"/>
        <w:spacing w:before="0" w:beforeAutospacing="0" w:after="0" w:afterAutospacing="0"/>
        <w:jc w:val="both"/>
        <w:rPr>
          <w:lang w:val="ro-RO"/>
        </w:rPr>
      </w:pPr>
      <w:r w:rsidRPr="00AD525B">
        <w:rPr>
          <w:b/>
          <w:lang w:val="ro-RO"/>
        </w:rPr>
        <w:t>10</w:t>
      </w:r>
      <w:r w:rsidR="00521A1C" w:rsidRPr="00AD525B">
        <w:rPr>
          <w:b/>
          <w:lang w:val="ro-RO"/>
        </w:rPr>
        <w:t>.2.B</w:t>
      </w:r>
      <w:r w:rsidR="00521A1C" w:rsidRPr="00AD525B">
        <w:rPr>
          <w:lang w:val="ro-RO"/>
        </w:rPr>
        <w:t xml:space="preserve"> - </w:t>
      </w:r>
      <w:r w:rsidRPr="00AD525B">
        <w:rPr>
          <w:lang w:val="ro-RO"/>
        </w:rPr>
        <w:t xml:space="preserve">Căile publice rutiere, cu </w:t>
      </w:r>
      <w:r w:rsidRPr="00AD525B">
        <w:rPr>
          <w:b/>
          <w:u w:val="single"/>
          <w:lang w:val="ro-RO"/>
        </w:rPr>
        <w:t>grad de</w:t>
      </w:r>
      <w:r w:rsidRPr="00AD525B">
        <w:rPr>
          <w:lang w:val="ro-RO"/>
        </w:rPr>
        <w:t xml:space="preserve"> </w:t>
      </w:r>
      <w:r w:rsidRPr="00AD525B">
        <w:rPr>
          <w:b/>
          <w:u w:val="single"/>
          <w:lang w:val="ro-RO"/>
        </w:rPr>
        <w:t>prioritate 2</w:t>
      </w:r>
      <w:r w:rsidRPr="00AD525B">
        <w:rPr>
          <w:u w:val="single"/>
          <w:lang w:val="ro-RO"/>
        </w:rPr>
        <w:t>,</w:t>
      </w:r>
      <w:r w:rsidRPr="00AD525B">
        <w:rPr>
          <w:lang w:val="ro-RO"/>
        </w:rPr>
        <w:t xml:space="preserve"> pe care se </w:t>
      </w:r>
      <w:r w:rsidRPr="00AD525B">
        <w:rPr>
          <w:b/>
          <w:lang w:val="ro-RO"/>
        </w:rPr>
        <w:t>execută curățarea mecanizată</w:t>
      </w:r>
      <w:r w:rsidRPr="00AD525B">
        <w:rPr>
          <w:lang w:val="ro-RO"/>
        </w:rPr>
        <w:t xml:space="preserve"> a zăpezii</w:t>
      </w:r>
    </w:p>
    <w:tbl>
      <w:tblPr>
        <w:tblW w:w="9924" w:type="dxa"/>
        <w:tblInd w:w="-436" w:type="dxa"/>
        <w:tblLook w:val="04A0" w:firstRow="1" w:lastRow="0" w:firstColumn="1" w:lastColumn="0" w:noHBand="0" w:noVBand="1"/>
      </w:tblPr>
      <w:tblGrid>
        <w:gridCol w:w="852"/>
        <w:gridCol w:w="3827"/>
        <w:gridCol w:w="1559"/>
        <w:gridCol w:w="1418"/>
        <w:gridCol w:w="2268"/>
      </w:tblGrid>
      <w:tr w:rsidR="002B4221" w:rsidRPr="00AD525B" w14:paraId="735E9E6D" w14:textId="77777777" w:rsidTr="000875F6">
        <w:trPr>
          <w:trHeight w:val="387"/>
        </w:trPr>
        <w:tc>
          <w:tcPr>
            <w:tcW w:w="852" w:type="dxa"/>
            <w:vMerge w:val="restart"/>
            <w:tcBorders>
              <w:top w:val="single" w:sz="8" w:space="0" w:color="auto"/>
              <w:left w:val="single" w:sz="8" w:space="0" w:color="auto"/>
              <w:bottom w:val="nil"/>
              <w:right w:val="single" w:sz="8" w:space="0" w:color="auto"/>
            </w:tcBorders>
            <w:shd w:val="clear" w:color="auto" w:fill="auto"/>
            <w:vAlign w:val="center"/>
            <w:hideMark/>
          </w:tcPr>
          <w:p w14:paraId="7466FCE8"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Nr.</w:t>
            </w:r>
          </w:p>
          <w:p w14:paraId="2E0134FC"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crt.</w:t>
            </w:r>
          </w:p>
          <w:p w14:paraId="50B6E491" w14:textId="618185C1"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 </w:t>
            </w:r>
          </w:p>
        </w:tc>
        <w:tc>
          <w:tcPr>
            <w:tcW w:w="3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6B77A7"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Denumire arteră/stradă/pod</w:t>
            </w:r>
          </w:p>
        </w:tc>
        <w:tc>
          <w:tcPr>
            <w:tcW w:w="5245" w:type="dxa"/>
            <w:gridSpan w:val="3"/>
            <w:tcBorders>
              <w:top w:val="single" w:sz="8" w:space="0" w:color="auto"/>
              <w:left w:val="nil"/>
              <w:bottom w:val="single" w:sz="4" w:space="0" w:color="auto"/>
              <w:right w:val="single" w:sz="8" w:space="0" w:color="000000"/>
            </w:tcBorders>
            <w:shd w:val="clear" w:color="auto" w:fill="auto"/>
            <w:vAlign w:val="center"/>
            <w:hideMark/>
          </w:tcPr>
          <w:p w14:paraId="0539DAE6" w14:textId="77777777" w:rsidR="002B4221" w:rsidRPr="00AD525B" w:rsidRDefault="002B4221" w:rsidP="007E15EE">
            <w:pPr>
              <w:keepNext w:val="0"/>
              <w:keepLines w:val="0"/>
              <w:spacing w:after="0"/>
              <w:jc w:val="center"/>
              <w:rPr>
                <w:b/>
                <w:bCs/>
                <w:color w:val="000000"/>
                <w:sz w:val="22"/>
                <w:szCs w:val="22"/>
                <w:lang w:eastAsia="ro-RO"/>
              </w:rPr>
            </w:pPr>
            <w:r w:rsidRPr="00AD525B">
              <w:rPr>
                <w:b/>
                <w:bCs/>
                <w:color w:val="000000"/>
                <w:sz w:val="22"/>
                <w:szCs w:val="22"/>
                <w:lang w:eastAsia="ro-RO"/>
              </w:rPr>
              <w:t>Suprafață deszăpezită</w:t>
            </w:r>
          </w:p>
          <w:p w14:paraId="1CDA0781" w14:textId="178F4E6C" w:rsidR="002B4221" w:rsidRPr="00AD525B" w:rsidRDefault="002B4221" w:rsidP="007E15EE">
            <w:pPr>
              <w:spacing w:after="0"/>
              <w:jc w:val="center"/>
              <w:rPr>
                <w:b/>
                <w:bCs/>
                <w:color w:val="000000"/>
                <w:sz w:val="22"/>
                <w:szCs w:val="22"/>
                <w:lang w:eastAsia="ro-RO"/>
              </w:rPr>
            </w:pPr>
            <w:r w:rsidRPr="00AD525B">
              <w:rPr>
                <w:b/>
                <w:bCs/>
                <w:color w:val="000000"/>
                <w:sz w:val="22"/>
                <w:szCs w:val="22"/>
                <w:lang w:eastAsia="ro-RO"/>
              </w:rPr>
              <w:t>tronson arteră/stradă pe trecere</w:t>
            </w:r>
          </w:p>
        </w:tc>
      </w:tr>
      <w:tr w:rsidR="002B4221" w:rsidRPr="00AD525B" w14:paraId="7B5A8F05" w14:textId="77777777" w:rsidTr="000875F6">
        <w:trPr>
          <w:trHeight w:val="423"/>
        </w:trPr>
        <w:tc>
          <w:tcPr>
            <w:tcW w:w="852" w:type="dxa"/>
            <w:vMerge/>
            <w:tcBorders>
              <w:left w:val="single" w:sz="8" w:space="0" w:color="auto"/>
              <w:right w:val="single" w:sz="8" w:space="0" w:color="auto"/>
            </w:tcBorders>
            <w:shd w:val="clear" w:color="auto" w:fill="auto"/>
            <w:hideMark/>
          </w:tcPr>
          <w:p w14:paraId="3DF78F1B" w14:textId="37D1CAD4" w:rsidR="002B4221" w:rsidRPr="00AD525B" w:rsidRDefault="002B4221" w:rsidP="002B4221">
            <w:pPr>
              <w:spacing w:after="0"/>
              <w:jc w:val="center"/>
              <w:rPr>
                <w:b/>
                <w:bCs/>
                <w:color w:val="000000"/>
                <w:sz w:val="22"/>
                <w:szCs w:val="22"/>
                <w:lang w:eastAsia="ro-RO"/>
              </w:rPr>
            </w:pPr>
          </w:p>
        </w:tc>
        <w:tc>
          <w:tcPr>
            <w:tcW w:w="3827" w:type="dxa"/>
            <w:vMerge/>
            <w:tcBorders>
              <w:top w:val="single" w:sz="8" w:space="0" w:color="auto"/>
              <w:left w:val="single" w:sz="8" w:space="0" w:color="auto"/>
              <w:bottom w:val="single" w:sz="8" w:space="0" w:color="000000"/>
              <w:right w:val="single" w:sz="4" w:space="0" w:color="auto"/>
            </w:tcBorders>
            <w:vAlign w:val="center"/>
            <w:hideMark/>
          </w:tcPr>
          <w:p w14:paraId="5D39E156" w14:textId="77777777" w:rsidR="002B4221" w:rsidRPr="00AD525B" w:rsidRDefault="002B4221" w:rsidP="002B4221">
            <w:pPr>
              <w:keepNext w:val="0"/>
              <w:keepLines w:val="0"/>
              <w:spacing w:after="0"/>
              <w:jc w:val="left"/>
              <w:rPr>
                <w:b/>
                <w:bCs/>
                <w:color w:val="000000"/>
                <w:sz w:val="22"/>
                <w:szCs w:val="22"/>
                <w:lang w:eastAsia="ro-RO"/>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9B1BD"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lungime</w:t>
            </w:r>
          </w:p>
          <w:p w14:paraId="10869AFA" w14:textId="72846651" w:rsidR="002B4221" w:rsidRPr="00AD525B" w:rsidRDefault="002B4221" w:rsidP="002B4221">
            <w:pPr>
              <w:spacing w:after="0"/>
              <w:jc w:val="center"/>
              <w:rPr>
                <w:b/>
                <w:bCs/>
                <w:color w:val="000000"/>
                <w:sz w:val="22"/>
                <w:szCs w:val="22"/>
                <w:lang w:eastAsia="ro-RO"/>
              </w:rPr>
            </w:pPr>
            <w:r w:rsidRPr="00AD525B">
              <w:rPr>
                <w:b/>
                <w:bCs/>
                <w:color w:val="000000"/>
                <w:sz w:val="22"/>
                <w:szCs w:val="22"/>
                <w:lang w:eastAsia="ro-RO"/>
              </w:rPr>
              <w:t>(m)</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320CB"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lățime</w:t>
            </w:r>
          </w:p>
          <w:p w14:paraId="16F43088" w14:textId="185DE058" w:rsidR="002B4221" w:rsidRPr="00AD525B" w:rsidRDefault="002B4221" w:rsidP="002B4221">
            <w:pPr>
              <w:spacing w:after="0"/>
              <w:jc w:val="center"/>
              <w:rPr>
                <w:b/>
                <w:bCs/>
                <w:color w:val="000000"/>
                <w:sz w:val="22"/>
                <w:szCs w:val="22"/>
                <w:lang w:eastAsia="ro-RO"/>
              </w:rPr>
            </w:pPr>
            <w:r w:rsidRPr="00AD525B">
              <w:rPr>
                <w:b/>
                <w:bCs/>
                <w:color w:val="000000"/>
                <w:sz w:val="22"/>
                <w:szCs w:val="22"/>
                <w:lang w:eastAsia="ro-RO"/>
              </w:rPr>
              <w:t>(m)</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09DA4"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suprafața</w:t>
            </w:r>
          </w:p>
          <w:p w14:paraId="30F67E5D" w14:textId="693C4A5B" w:rsidR="002B4221" w:rsidRPr="00AD525B" w:rsidRDefault="002B4221" w:rsidP="002B4221">
            <w:pPr>
              <w:spacing w:after="0"/>
              <w:jc w:val="center"/>
              <w:rPr>
                <w:b/>
                <w:bCs/>
                <w:color w:val="000000"/>
                <w:sz w:val="22"/>
                <w:szCs w:val="22"/>
                <w:lang w:eastAsia="ro-RO"/>
              </w:rPr>
            </w:pPr>
            <w:r w:rsidRPr="00AD525B">
              <w:rPr>
                <w:b/>
                <w:bCs/>
                <w:color w:val="000000"/>
                <w:sz w:val="22"/>
                <w:szCs w:val="22"/>
                <w:lang w:eastAsia="ro-RO"/>
              </w:rPr>
              <w:t>(mp)</w:t>
            </w:r>
          </w:p>
        </w:tc>
      </w:tr>
      <w:tr w:rsidR="002B4221" w:rsidRPr="00AD525B" w14:paraId="290F8557"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12FF73F6"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w:t>
            </w:r>
          </w:p>
        </w:tc>
        <w:tc>
          <w:tcPr>
            <w:tcW w:w="3827" w:type="dxa"/>
            <w:tcBorders>
              <w:top w:val="nil"/>
              <w:left w:val="nil"/>
              <w:bottom w:val="single" w:sz="8" w:space="0" w:color="auto"/>
              <w:right w:val="single" w:sz="8" w:space="0" w:color="auto"/>
            </w:tcBorders>
            <w:shd w:val="clear" w:color="auto" w:fill="auto"/>
            <w:noWrap/>
            <w:vAlign w:val="center"/>
            <w:hideMark/>
          </w:tcPr>
          <w:p w14:paraId="6D1069F9"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Mihai Eminescu</w:t>
            </w:r>
          </w:p>
        </w:tc>
        <w:tc>
          <w:tcPr>
            <w:tcW w:w="1559" w:type="dxa"/>
            <w:tcBorders>
              <w:top w:val="single" w:sz="4" w:space="0" w:color="auto"/>
              <w:left w:val="nil"/>
              <w:bottom w:val="single" w:sz="8" w:space="0" w:color="auto"/>
              <w:right w:val="single" w:sz="8" w:space="0" w:color="auto"/>
            </w:tcBorders>
            <w:shd w:val="clear" w:color="auto" w:fill="auto"/>
            <w:noWrap/>
            <w:vAlign w:val="center"/>
            <w:hideMark/>
          </w:tcPr>
          <w:p w14:paraId="29BE6BD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240</w:t>
            </w:r>
          </w:p>
        </w:tc>
        <w:tc>
          <w:tcPr>
            <w:tcW w:w="1418" w:type="dxa"/>
            <w:tcBorders>
              <w:top w:val="single" w:sz="4" w:space="0" w:color="auto"/>
              <w:left w:val="nil"/>
              <w:bottom w:val="single" w:sz="8" w:space="0" w:color="auto"/>
              <w:right w:val="single" w:sz="8" w:space="0" w:color="auto"/>
            </w:tcBorders>
            <w:shd w:val="clear" w:color="auto" w:fill="auto"/>
            <w:noWrap/>
            <w:vAlign w:val="center"/>
            <w:hideMark/>
          </w:tcPr>
          <w:p w14:paraId="093C1703"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single" w:sz="4" w:space="0" w:color="auto"/>
              <w:left w:val="nil"/>
              <w:bottom w:val="single" w:sz="8" w:space="0" w:color="auto"/>
              <w:right w:val="single" w:sz="8" w:space="0" w:color="auto"/>
            </w:tcBorders>
            <w:shd w:val="clear" w:color="auto" w:fill="auto"/>
            <w:noWrap/>
            <w:vAlign w:val="center"/>
            <w:hideMark/>
          </w:tcPr>
          <w:p w14:paraId="614B83E3"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1440</w:t>
            </w:r>
          </w:p>
        </w:tc>
      </w:tr>
      <w:tr w:rsidR="002B4221" w:rsidRPr="00AD525B" w14:paraId="3A837DEB"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537B275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w:t>
            </w:r>
          </w:p>
        </w:tc>
        <w:tc>
          <w:tcPr>
            <w:tcW w:w="3827" w:type="dxa"/>
            <w:tcBorders>
              <w:top w:val="nil"/>
              <w:left w:val="nil"/>
              <w:bottom w:val="single" w:sz="8" w:space="0" w:color="auto"/>
              <w:right w:val="single" w:sz="8" w:space="0" w:color="auto"/>
            </w:tcBorders>
            <w:shd w:val="clear" w:color="auto" w:fill="auto"/>
            <w:noWrap/>
            <w:vAlign w:val="center"/>
            <w:hideMark/>
          </w:tcPr>
          <w:p w14:paraId="36A0C1B8"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Jozsef Attila</w:t>
            </w:r>
          </w:p>
        </w:tc>
        <w:tc>
          <w:tcPr>
            <w:tcW w:w="1559" w:type="dxa"/>
            <w:tcBorders>
              <w:top w:val="nil"/>
              <w:left w:val="nil"/>
              <w:bottom w:val="single" w:sz="8" w:space="0" w:color="auto"/>
              <w:right w:val="single" w:sz="8" w:space="0" w:color="auto"/>
            </w:tcBorders>
            <w:shd w:val="clear" w:color="auto" w:fill="auto"/>
            <w:noWrap/>
            <w:vAlign w:val="center"/>
            <w:hideMark/>
          </w:tcPr>
          <w:p w14:paraId="50348184"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440</w:t>
            </w:r>
          </w:p>
        </w:tc>
        <w:tc>
          <w:tcPr>
            <w:tcW w:w="1418" w:type="dxa"/>
            <w:tcBorders>
              <w:top w:val="nil"/>
              <w:left w:val="nil"/>
              <w:bottom w:val="single" w:sz="8" w:space="0" w:color="auto"/>
              <w:right w:val="single" w:sz="8" w:space="0" w:color="auto"/>
            </w:tcBorders>
            <w:shd w:val="clear" w:color="auto" w:fill="auto"/>
            <w:noWrap/>
            <w:vAlign w:val="center"/>
            <w:hideMark/>
          </w:tcPr>
          <w:p w14:paraId="09597E59"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4950C432"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2640</w:t>
            </w:r>
          </w:p>
        </w:tc>
      </w:tr>
      <w:tr w:rsidR="002B4221" w:rsidRPr="00AD525B" w14:paraId="69B4674E"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61826C59"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3</w:t>
            </w:r>
          </w:p>
        </w:tc>
        <w:tc>
          <w:tcPr>
            <w:tcW w:w="3827" w:type="dxa"/>
            <w:tcBorders>
              <w:top w:val="nil"/>
              <w:left w:val="nil"/>
              <w:bottom w:val="single" w:sz="8" w:space="0" w:color="auto"/>
              <w:right w:val="single" w:sz="8" w:space="0" w:color="auto"/>
            </w:tcBorders>
            <w:shd w:val="clear" w:color="auto" w:fill="auto"/>
            <w:noWrap/>
            <w:vAlign w:val="center"/>
            <w:hideMark/>
          </w:tcPr>
          <w:p w14:paraId="63837336"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Budai Nagy Antal</w:t>
            </w:r>
          </w:p>
        </w:tc>
        <w:tc>
          <w:tcPr>
            <w:tcW w:w="1559" w:type="dxa"/>
            <w:tcBorders>
              <w:top w:val="nil"/>
              <w:left w:val="nil"/>
              <w:bottom w:val="single" w:sz="8" w:space="0" w:color="auto"/>
              <w:right w:val="single" w:sz="8" w:space="0" w:color="auto"/>
            </w:tcBorders>
            <w:shd w:val="clear" w:color="auto" w:fill="auto"/>
            <w:noWrap/>
            <w:vAlign w:val="center"/>
            <w:hideMark/>
          </w:tcPr>
          <w:p w14:paraId="44E7D980"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300</w:t>
            </w:r>
          </w:p>
        </w:tc>
        <w:tc>
          <w:tcPr>
            <w:tcW w:w="1418" w:type="dxa"/>
            <w:tcBorders>
              <w:top w:val="nil"/>
              <w:left w:val="nil"/>
              <w:bottom w:val="single" w:sz="8" w:space="0" w:color="auto"/>
              <w:right w:val="single" w:sz="8" w:space="0" w:color="auto"/>
            </w:tcBorders>
            <w:shd w:val="clear" w:color="auto" w:fill="auto"/>
            <w:noWrap/>
            <w:vAlign w:val="center"/>
            <w:hideMark/>
          </w:tcPr>
          <w:p w14:paraId="0D8FD92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628A2B8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1800</w:t>
            </w:r>
          </w:p>
        </w:tc>
      </w:tr>
      <w:tr w:rsidR="002B4221" w:rsidRPr="00AD525B" w14:paraId="00331B77"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48EBFAF2"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4</w:t>
            </w:r>
          </w:p>
        </w:tc>
        <w:tc>
          <w:tcPr>
            <w:tcW w:w="3827" w:type="dxa"/>
            <w:tcBorders>
              <w:top w:val="nil"/>
              <w:left w:val="nil"/>
              <w:bottom w:val="single" w:sz="8" w:space="0" w:color="auto"/>
              <w:right w:val="single" w:sz="8" w:space="0" w:color="auto"/>
            </w:tcBorders>
            <w:shd w:val="clear" w:color="auto" w:fill="auto"/>
            <w:noWrap/>
            <w:vAlign w:val="center"/>
            <w:hideMark/>
          </w:tcPr>
          <w:p w14:paraId="2006E710"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Păcii</w:t>
            </w:r>
          </w:p>
        </w:tc>
        <w:tc>
          <w:tcPr>
            <w:tcW w:w="1559" w:type="dxa"/>
            <w:tcBorders>
              <w:top w:val="nil"/>
              <w:left w:val="nil"/>
              <w:bottom w:val="single" w:sz="8" w:space="0" w:color="auto"/>
              <w:right w:val="single" w:sz="8" w:space="0" w:color="auto"/>
            </w:tcBorders>
            <w:shd w:val="clear" w:color="auto" w:fill="auto"/>
            <w:noWrap/>
            <w:vAlign w:val="center"/>
            <w:hideMark/>
          </w:tcPr>
          <w:p w14:paraId="43DB1FC9"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370</w:t>
            </w:r>
          </w:p>
        </w:tc>
        <w:tc>
          <w:tcPr>
            <w:tcW w:w="1418" w:type="dxa"/>
            <w:tcBorders>
              <w:top w:val="nil"/>
              <w:left w:val="nil"/>
              <w:bottom w:val="single" w:sz="8" w:space="0" w:color="auto"/>
              <w:right w:val="single" w:sz="8" w:space="0" w:color="auto"/>
            </w:tcBorders>
            <w:shd w:val="clear" w:color="auto" w:fill="auto"/>
            <w:noWrap/>
            <w:vAlign w:val="center"/>
            <w:hideMark/>
          </w:tcPr>
          <w:p w14:paraId="485F4D1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0B1D5ADA"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2220</w:t>
            </w:r>
          </w:p>
        </w:tc>
      </w:tr>
      <w:tr w:rsidR="002B4221" w:rsidRPr="00AD525B" w14:paraId="1C9FA638"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43B15589"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5</w:t>
            </w:r>
          </w:p>
        </w:tc>
        <w:tc>
          <w:tcPr>
            <w:tcW w:w="3827" w:type="dxa"/>
            <w:tcBorders>
              <w:top w:val="nil"/>
              <w:left w:val="nil"/>
              <w:bottom w:val="single" w:sz="8" w:space="0" w:color="auto"/>
              <w:right w:val="single" w:sz="8" w:space="0" w:color="auto"/>
            </w:tcBorders>
            <w:shd w:val="clear" w:color="auto" w:fill="auto"/>
            <w:noWrap/>
            <w:vAlign w:val="center"/>
            <w:hideMark/>
          </w:tcPr>
          <w:p w14:paraId="052B302E"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Minerilor</w:t>
            </w:r>
          </w:p>
        </w:tc>
        <w:tc>
          <w:tcPr>
            <w:tcW w:w="1559" w:type="dxa"/>
            <w:tcBorders>
              <w:top w:val="nil"/>
              <w:left w:val="nil"/>
              <w:bottom w:val="single" w:sz="8" w:space="0" w:color="auto"/>
              <w:right w:val="single" w:sz="8" w:space="0" w:color="auto"/>
            </w:tcBorders>
            <w:shd w:val="clear" w:color="auto" w:fill="auto"/>
            <w:noWrap/>
            <w:vAlign w:val="center"/>
            <w:hideMark/>
          </w:tcPr>
          <w:p w14:paraId="64E41A8B"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340</w:t>
            </w:r>
          </w:p>
        </w:tc>
        <w:tc>
          <w:tcPr>
            <w:tcW w:w="1418" w:type="dxa"/>
            <w:tcBorders>
              <w:top w:val="nil"/>
              <w:left w:val="nil"/>
              <w:bottom w:val="single" w:sz="8" w:space="0" w:color="auto"/>
              <w:right w:val="single" w:sz="8" w:space="0" w:color="auto"/>
            </w:tcBorders>
            <w:shd w:val="clear" w:color="auto" w:fill="auto"/>
            <w:noWrap/>
            <w:vAlign w:val="center"/>
            <w:hideMark/>
          </w:tcPr>
          <w:p w14:paraId="1DDB2B6D"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7C1DC1C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2040</w:t>
            </w:r>
          </w:p>
        </w:tc>
      </w:tr>
      <w:tr w:rsidR="002B4221" w:rsidRPr="00AD525B" w14:paraId="1E23C77F"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33B86B5E"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3827" w:type="dxa"/>
            <w:tcBorders>
              <w:top w:val="nil"/>
              <w:left w:val="nil"/>
              <w:bottom w:val="single" w:sz="8" w:space="0" w:color="auto"/>
              <w:right w:val="single" w:sz="8" w:space="0" w:color="auto"/>
            </w:tcBorders>
            <w:shd w:val="clear" w:color="auto" w:fill="auto"/>
            <w:noWrap/>
            <w:vAlign w:val="center"/>
            <w:hideMark/>
          </w:tcPr>
          <w:p w14:paraId="44FBB164"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Stadion</w:t>
            </w:r>
          </w:p>
        </w:tc>
        <w:tc>
          <w:tcPr>
            <w:tcW w:w="1559" w:type="dxa"/>
            <w:tcBorders>
              <w:top w:val="nil"/>
              <w:left w:val="nil"/>
              <w:bottom w:val="single" w:sz="8" w:space="0" w:color="auto"/>
              <w:right w:val="single" w:sz="8" w:space="0" w:color="auto"/>
            </w:tcBorders>
            <w:shd w:val="clear" w:color="auto" w:fill="auto"/>
            <w:noWrap/>
            <w:vAlign w:val="center"/>
            <w:hideMark/>
          </w:tcPr>
          <w:p w14:paraId="06D124AB"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230</w:t>
            </w:r>
          </w:p>
        </w:tc>
        <w:tc>
          <w:tcPr>
            <w:tcW w:w="1418" w:type="dxa"/>
            <w:tcBorders>
              <w:top w:val="nil"/>
              <w:left w:val="nil"/>
              <w:bottom w:val="single" w:sz="8" w:space="0" w:color="auto"/>
              <w:right w:val="single" w:sz="8" w:space="0" w:color="auto"/>
            </w:tcBorders>
            <w:shd w:val="clear" w:color="auto" w:fill="auto"/>
            <w:noWrap/>
            <w:vAlign w:val="center"/>
            <w:hideMark/>
          </w:tcPr>
          <w:p w14:paraId="207877B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48952E73"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1380</w:t>
            </w:r>
          </w:p>
        </w:tc>
      </w:tr>
      <w:tr w:rsidR="002B4221" w:rsidRPr="00AD525B" w14:paraId="7263022D"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5DA9252F"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7</w:t>
            </w:r>
          </w:p>
        </w:tc>
        <w:tc>
          <w:tcPr>
            <w:tcW w:w="3827" w:type="dxa"/>
            <w:tcBorders>
              <w:top w:val="nil"/>
              <w:left w:val="nil"/>
              <w:bottom w:val="single" w:sz="8" w:space="0" w:color="auto"/>
              <w:right w:val="single" w:sz="8" w:space="0" w:color="auto"/>
            </w:tcBorders>
            <w:shd w:val="clear" w:color="auto" w:fill="auto"/>
            <w:noWrap/>
            <w:vAlign w:val="center"/>
            <w:hideMark/>
          </w:tcPr>
          <w:p w14:paraId="3D0451F1"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Nouă</w:t>
            </w:r>
          </w:p>
        </w:tc>
        <w:tc>
          <w:tcPr>
            <w:tcW w:w="1559" w:type="dxa"/>
            <w:tcBorders>
              <w:top w:val="nil"/>
              <w:left w:val="nil"/>
              <w:bottom w:val="single" w:sz="8" w:space="0" w:color="auto"/>
              <w:right w:val="single" w:sz="8" w:space="0" w:color="auto"/>
            </w:tcBorders>
            <w:shd w:val="clear" w:color="auto" w:fill="auto"/>
            <w:noWrap/>
            <w:vAlign w:val="center"/>
            <w:hideMark/>
          </w:tcPr>
          <w:p w14:paraId="69C86A8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250</w:t>
            </w:r>
          </w:p>
        </w:tc>
        <w:tc>
          <w:tcPr>
            <w:tcW w:w="1418" w:type="dxa"/>
            <w:tcBorders>
              <w:top w:val="nil"/>
              <w:left w:val="nil"/>
              <w:bottom w:val="single" w:sz="8" w:space="0" w:color="auto"/>
              <w:right w:val="single" w:sz="8" w:space="0" w:color="auto"/>
            </w:tcBorders>
            <w:shd w:val="clear" w:color="auto" w:fill="auto"/>
            <w:noWrap/>
            <w:vAlign w:val="center"/>
            <w:hideMark/>
          </w:tcPr>
          <w:p w14:paraId="48ABD76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03731E6E"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1500</w:t>
            </w:r>
          </w:p>
        </w:tc>
      </w:tr>
      <w:tr w:rsidR="002B4221" w:rsidRPr="00AD525B" w14:paraId="32E70FDC"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5B577C9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8</w:t>
            </w:r>
          </w:p>
        </w:tc>
        <w:tc>
          <w:tcPr>
            <w:tcW w:w="3827" w:type="dxa"/>
            <w:tcBorders>
              <w:top w:val="nil"/>
              <w:left w:val="nil"/>
              <w:bottom w:val="single" w:sz="8" w:space="0" w:color="auto"/>
              <w:right w:val="single" w:sz="8" w:space="0" w:color="auto"/>
            </w:tcBorders>
            <w:shd w:val="clear" w:color="auto" w:fill="auto"/>
            <w:noWrap/>
            <w:vAlign w:val="center"/>
            <w:hideMark/>
          </w:tcPr>
          <w:p w14:paraId="4653C3FC"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Apei</w:t>
            </w:r>
          </w:p>
        </w:tc>
        <w:tc>
          <w:tcPr>
            <w:tcW w:w="1559" w:type="dxa"/>
            <w:tcBorders>
              <w:top w:val="nil"/>
              <w:left w:val="nil"/>
              <w:bottom w:val="single" w:sz="8" w:space="0" w:color="auto"/>
              <w:right w:val="single" w:sz="8" w:space="0" w:color="auto"/>
            </w:tcBorders>
            <w:shd w:val="clear" w:color="auto" w:fill="auto"/>
            <w:noWrap/>
            <w:vAlign w:val="center"/>
            <w:hideMark/>
          </w:tcPr>
          <w:p w14:paraId="1692828D"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3770</w:t>
            </w:r>
          </w:p>
        </w:tc>
        <w:tc>
          <w:tcPr>
            <w:tcW w:w="1418" w:type="dxa"/>
            <w:tcBorders>
              <w:top w:val="nil"/>
              <w:left w:val="nil"/>
              <w:bottom w:val="single" w:sz="8" w:space="0" w:color="auto"/>
              <w:right w:val="single" w:sz="8" w:space="0" w:color="auto"/>
            </w:tcBorders>
            <w:shd w:val="clear" w:color="auto" w:fill="auto"/>
            <w:noWrap/>
            <w:vAlign w:val="center"/>
            <w:hideMark/>
          </w:tcPr>
          <w:p w14:paraId="0DA71333"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5D9832F0"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22620</w:t>
            </w:r>
          </w:p>
        </w:tc>
      </w:tr>
      <w:tr w:rsidR="002B4221" w:rsidRPr="00AD525B" w14:paraId="7AF55F29"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65582943"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lastRenderedPageBreak/>
              <w:t>9</w:t>
            </w:r>
          </w:p>
        </w:tc>
        <w:tc>
          <w:tcPr>
            <w:tcW w:w="3827" w:type="dxa"/>
            <w:tcBorders>
              <w:top w:val="nil"/>
              <w:left w:val="nil"/>
              <w:bottom w:val="single" w:sz="8" w:space="0" w:color="auto"/>
              <w:right w:val="single" w:sz="8" w:space="0" w:color="auto"/>
            </w:tcBorders>
            <w:shd w:val="clear" w:color="auto" w:fill="auto"/>
            <w:noWrap/>
            <w:vAlign w:val="center"/>
            <w:hideMark/>
          </w:tcPr>
          <w:p w14:paraId="0233CDFA"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Ady Endre</w:t>
            </w:r>
          </w:p>
        </w:tc>
        <w:tc>
          <w:tcPr>
            <w:tcW w:w="1559" w:type="dxa"/>
            <w:tcBorders>
              <w:top w:val="nil"/>
              <w:left w:val="nil"/>
              <w:bottom w:val="single" w:sz="8" w:space="0" w:color="auto"/>
              <w:right w:val="single" w:sz="8" w:space="0" w:color="auto"/>
            </w:tcBorders>
            <w:shd w:val="clear" w:color="auto" w:fill="auto"/>
            <w:noWrap/>
            <w:vAlign w:val="center"/>
            <w:hideMark/>
          </w:tcPr>
          <w:p w14:paraId="1871B31C"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160</w:t>
            </w:r>
          </w:p>
        </w:tc>
        <w:tc>
          <w:tcPr>
            <w:tcW w:w="1418" w:type="dxa"/>
            <w:tcBorders>
              <w:top w:val="nil"/>
              <w:left w:val="nil"/>
              <w:bottom w:val="single" w:sz="8" w:space="0" w:color="auto"/>
              <w:right w:val="single" w:sz="8" w:space="0" w:color="auto"/>
            </w:tcBorders>
            <w:shd w:val="clear" w:color="auto" w:fill="auto"/>
            <w:noWrap/>
            <w:vAlign w:val="center"/>
            <w:hideMark/>
          </w:tcPr>
          <w:p w14:paraId="5CF0F0FF"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225A3D7B"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960</w:t>
            </w:r>
          </w:p>
        </w:tc>
      </w:tr>
      <w:tr w:rsidR="002B4221" w:rsidRPr="00AD525B" w14:paraId="186AEFDC"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3250B30A"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10</w:t>
            </w:r>
          </w:p>
        </w:tc>
        <w:tc>
          <w:tcPr>
            <w:tcW w:w="3827" w:type="dxa"/>
            <w:tcBorders>
              <w:top w:val="nil"/>
              <w:left w:val="nil"/>
              <w:bottom w:val="single" w:sz="8" w:space="0" w:color="auto"/>
              <w:right w:val="single" w:sz="8" w:space="0" w:color="auto"/>
            </w:tcBorders>
            <w:shd w:val="clear" w:color="auto" w:fill="auto"/>
            <w:noWrap/>
            <w:vAlign w:val="center"/>
            <w:hideMark/>
          </w:tcPr>
          <w:p w14:paraId="5CF145F2"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Scurtă</w:t>
            </w:r>
          </w:p>
        </w:tc>
        <w:tc>
          <w:tcPr>
            <w:tcW w:w="1559" w:type="dxa"/>
            <w:tcBorders>
              <w:top w:val="nil"/>
              <w:left w:val="nil"/>
              <w:bottom w:val="single" w:sz="8" w:space="0" w:color="auto"/>
              <w:right w:val="single" w:sz="8" w:space="0" w:color="auto"/>
            </w:tcBorders>
            <w:shd w:val="clear" w:color="auto" w:fill="auto"/>
            <w:noWrap/>
            <w:vAlign w:val="center"/>
            <w:hideMark/>
          </w:tcPr>
          <w:p w14:paraId="2F154169"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100</w:t>
            </w:r>
          </w:p>
        </w:tc>
        <w:tc>
          <w:tcPr>
            <w:tcW w:w="1418" w:type="dxa"/>
            <w:tcBorders>
              <w:top w:val="nil"/>
              <w:left w:val="nil"/>
              <w:bottom w:val="single" w:sz="8" w:space="0" w:color="auto"/>
              <w:right w:val="single" w:sz="8" w:space="0" w:color="auto"/>
            </w:tcBorders>
            <w:shd w:val="clear" w:color="auto" w:fill="auto"/>
            <w:noWrap/>
            <w:vAlign w:val="center"/>
            <w:hideMark/>
          </w:tcPr>
          <w:p w14:paraId="5D7B339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5A76BE2F"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600</w:t>
            </w:r>
          </w:p>
        </w:tc>
      </w:tr>
      <w:tr w:rsidR="002B4221" w:rsidRPr="00AD525B" w14:paraId="2C0DA34B"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59809C2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11</w:t>
            </w:r>
          </w:p>
        </w:tc>
        <w:tc>
          <w:tcPr>
            <w:tcW w:w="3827" w:type="dxa"/>
            <w:tcBorders>
              <w:top w:val="nil"/>
              <w:left w:val="nil"/>
              <w:bottom w:val="single" w:sz="8" w:space="0" w:color="auto"/>
              <w:right w:val="single" w:sz="8" w:space="0" w:color="auto"/>
            </w:tcBorders>
            <w:shd w:val="clear" w:color="auto" w:fill="auto"/>
            <w:noWrap/>
            <w:vAlign w:val="center"/>
            <w:hideMark/>
          </w:tcPr>
          <w:p w14:paraId="35F30D63"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Varga</w:t>
            </w:r>
          </w:p>
        </w:tc>
        <w:tc>
          <w:tcPr>
            <w:tcW w:w="1559" w:type="dxa"/>
            <w:tcBorders>
              <w:top w:val="nil"/>
              <w:left w:val="nil"/>
              <w:bottom w:val="single" w:sz="8" w:space="0" w:color="auto"/>
              <w:right w:val="single" w:sz="8" w:space="0" w:color="auto"/>
            </w:tcBorders>
            <w:shd w:val="clear" w:color="auto" w:fill="auto"/>
            <w:noWrap/>
            <w:vAlign w:val="center"/>
            <w:hideMark/>
          </w:tcPr>
          <w:p w14:paraId="48554F8E"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180</w:t>
            </w:r>
          </w:p>
        </w:tc>
        <w:tc>
          <w:tcPr>
            <w:tcW w:w="1418" w:type="dxa"/>
            <w:tcBorders>
              <w:top w:val="nil"/>
              <w:left w:val="nil"/>
              <w:bottom w:val="single" w:sz="8" w:space="0" w:color="auto"/>
              <w:right w:val="single" w:sz="8" w:space="0" w:color="auto"/>
            </w:tcBorders>
            <w:shd w:val="clear" w:color="auto" w:fill="auto"/>
            <w:noWrap/>
            <w:vAlign w:val="center"/>
            <w:hideMark/>
          </w:tcPr>
          <w:p w14:paraId="0BD9C41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3C448777"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1080</w:t>
            </w:r>
          </w:p>
        </w:tc>
      </w:tr>
      <w:tr w:rsidR="002B4221" w:rsidRPr="00AD525B" w14:paraId="7B0EA50C"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223E3D87"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12</w:t>
            </w:r>
          </w:p>
        </w:tc>
        <w:tc>
          <w:tcPr>
            <w:tcW w:w="3827" w:type="dxa"/>
            <w:tcBorders>
              <w:top w:val="nil"/>
              <w:left w:val="nil"/>
              <w:bottom w:val="single" w:sz="8" w:space="0" w:color="auto"/>
              <w:right w:val="single" w:sz="8" w:space="0" w:color="auto"/>
            </w:tcBorders>
            <w:shd w:val="clear" w:color="auto" w:fill="auto"/>
            <w:noWrap/>
            <w:vAlign w:val="center"/>
            <w:hideMark/>
          </w:tcPr>
          <w:p w14:paraId="48CB303F"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Dozsa Gyorgy</w:t>
            </w:r>
          </w:p>
        </w:tc>
        <w:tc>
          <w:tcPr>
            <w:tcW w:w="1559" w:type="dxa"/>
            <w:tcBorders>
              <w:top w:val="nil"/>
              <w:left w:val="nil"/>
              <w:bottom w:val="single" w:sz="8" w:space="0" w:color="auto"/>
              <w:right w:val="single" w:sz="8" w:space="0" w:color="auto"/>
            </w:tcBorders>
            <w:shd w:val="clear" w:color="auto" w:fill="auto"/>
            <w:noWrap/>
            <w:vAlign w:val="center"/>
            <w:hideMark/>
          </w:tcPr>
          <w:p w14:paraId="3606B050"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420</w:t>
            </w:r>
          </w:p>
        </w:tc>
        <w:tc>
          <w:tcPr>
            <w:tcW w:w="1418" w:type="dxa"/>
            <w:tcBorders>
              <w:top w:val="nil"/>
              <w:left w:val="nil"/>
              <w:bottom w:val="single" w:sz="8" w:space="0" w:color="auto"/>
              <w:right w:val="single" w:sz="8" w:space="0" w:color="auto"/>
            </w:tcBorders>
            <w:shd w:val="clear" w:color="auto" w:fill="auto"/>
            <w:noWrap/>
            <w:vAlign w:val="center"/>
            <w:hideMark/>
          </w:tcPr>
          <w:p w14:paraId="39A6B53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4B82FC1C"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2520</w:t>
            </w:r>
          </w:p>
        </w:tc>
      </w:tr>
      <w:tr w:rsidR="002B4221" w:rsidRPr="00AD525B" w14:paraId="14B83B9F"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7BDEA641"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13</w:t>
            </w:r>
          </w:p>
        </w:tc>
        <w:tc>
          <w:tcPr>
            <w:tcW w:w="3827" w:type="dxa"/>
            <w:tcBorders>
              <w:top w:val="nil"/>
              <w:left w:val="nil"/>
              <w:bottom w:val="single" w:sz="8" w:space="0" w:color="auto"/>
              <w:right w:val="single" w:sz="8" w:space="0" w:color="auto"/>
            </w:tcBorders>
            <w:shd w:val="clear" w:color="auto" w:fill="auto"/>
            <w:noWrap/>
            <w:vAlign w:val="center"/>
            <w:hideMark/>
          </w:tcPr>
          <w:p w14:paraId="279D1735"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Kihago</w:t>
            </w:r>
          </w:p>
        </w:tc>
        <w:tc>
          <w:tcPr>
            <w:tcW w:w="1559" w:type="dxa"/>
            <w:tcBorders>
              <w:top w:val="nil"/>
              <w:left w:val="nil"/>
              <w:bottom w:val="single" w:sz="8" w:space="0" w:color="auto"/>
              <w:right w:val="single" w:sz="8" w:space="0" w:color="auto"/>
            </w:tcBorders>
            <w:shd w:val="clear" w:color="auto" w:fill="auto"/>
            <w:noWrap/>
            <w:vAlign w:val="center"/>
            <w:hideMark/>
          </w:tcPr>
          <w:p w14:paraId="50900F04"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200</w:t>
            </w:r>
          </w:p>
        </w:tc>
        <w:tc>
          <w:tcPr>
            <w:tcW w:w="1418" w:type="dxa"/>
            <w:tcBorders>
              <w:top w:val="nil"/>
              <w:left w:val="nil"/>
              <w:bottom w:val="single" w:sz="8" w:space="0" w:color="auto"/>
              <w:right w:val="single" w:sz="8" w:space="0" w:color="auto"/>
            </w:tcBorders>
            <w:shd w:val="clear" w:color="auto" w:fill="auto"/>
            <w:noWrap/>
            <w:vAlign w:val="center"/>
            <w:hideMark/>
          </w:tcPr>
          <w:p w14:paraId="419CE039"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3A52C76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1200</w:t>
            </w:r>
          </w:p>
        </w:tc>
      </w:tr>
      <w:tr w:rsidR="002B4221" w:rsidRPr="00AD525B" w14:paraId="0A538C1E"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7AD3F2A3"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14</w:t>
            </w:r>
          </w:p>
        </w:tc>
        <w:tc>
          <w:tcPr>
            <w:tcW w:w="3827" w:type="dxa"/>
            <w:tcBorders>
              <w:top w:val="nil"/>
              <w:left w:val="nil"/>
              <w:bottom w:val="single" w:sz="8" w:space="0" w:color="auto"/>
              <w:right w:val="single" w:sz="8" w:space="0" w:color="auto"/>
            </w:tcBorders>
            <w:shd w:val="clear" w:color="auto" w:fill="auto"/>
            <w:noWrap/>
            <w:vAlign w:val="center"/>
            <w:hideMark/>
          </w:tcPr>
          <w:p w14:paraId="30105A0A"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Margaritar</w:t>
            </w:r>
          </w:p>
        </w:tc>
        <w:tc>
          <w:tcPr>
            <w:tcW w:w="1559" w:type="dxa"/>
            <w:tcBorders>
              <w:top w:val="nil"/>
              <w:left w:val="nil"/>
              <w:bottom w:val="single" w:sz="8" w:space="0" w:color="auto"/>
              <w:right w:val="single" w:sz="8" w:space="0" w:color="auto"/>
            </w:tcBorders>
            <w:shd w:val="clear" w:color="auto" w:fill="auto"/>
            <w:noWrap/>
            <w:vAlign w:val="center"/>
            <w:hideMark/>
          </w:tcPr>
          <w:p w14:paraId="7E5B112A"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180</w:t>
            </w:r>
          </w:p>
        </w:tc>
        <w:tc>
          <w:tcPr>
            <w:tcW w:w="1418" w:type="dxa"/>
            <w:tcBorders>
              <w:top w:val="nil"/>
              <w:left w:val="nil"/>
              <w:bottom w:val="single" w:sz="8" w:space="0" w:color="auto"/>
              <w:right w:val="single" w:sz="8" w:space="0" w:color="auto"/>
            </w:tcBorders>
            <w:shd w:val="clear" w:color="auto" w:fill="auto"/>
            <w:noWrap/>
            <w:vAlign w:val="center"/>
            <w:hideMark/>
          </w:tcPr>
          <w:p w14:paraId="06AE68CE"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6BF753B7"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1080</w:t>
            </w:r>
          </w:p>
        </w:tc>
      </w:tr>
      <w:tr w:rsidR="002B4221" w:rsidRPr="00AD525B" w14:paraId="45825A8C"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42331F7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15</w:t>
            </w:r>
          </w:p>
        </w:tc>
        <w:tc>
          <w:tcPr>
            <w:tcW w:w="3827" w:type="dxa"/>
            <w:tcBorders>
              <w:top w:val="nil"/>
              <w:left w:val="nil"/>
              <w:bottom w:val="single" w:sz="8" w:space="0" w:color="auto"/>
              <w:right w:val="single" w:sz="8" w:space="0" w:color="auto"/>
            </w:tcBorders>
            <w:shd w:val="clear" w:color="auto" w:fill="auto"/>
            <w:noWrap/>
            <w:vAlign w:val="center"/>
            <w:hideMark/>
          </w:tcPr>
          <w:p w14:paraId="3E4AAD10"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Petofi Sandor</w:t>
            </w:r>
          </w:p>
        </w:tc>
        <w:tc>
          <w:tcPr>
            <w:tcW w:w="1559" w:type="dxa"/>
            <w:tcBorders>
              <w:top w:val="nil"/>
              <w:left w:val="nil"/>
              <w:bottom w:val="single" w:sz="8" w:space="0" w:color="auto"/>
              <w:right w:val="single" w:sz="8" w:space="0" w:color="auto"/>
            </w:tcBorders>
            <w:shd w:val="clear" w:color="auto" w:fill="auto"/>
            <w:noWrap/>
            <w:vAlign w:val="center"/>
            <w:hideMark/>
          </w:tcPr>
          <w:p w14:paraId="51DE0552"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320</w:t>
            </w:r>
          </w:p>
        </w:tc>
        <w:tc>
          <w:tcPr>
            <w:tcW w:w="1418" w:type="dxa"/>
            <w:tcBorders>
              <w:top w:val="nil"/>
              <w:left w:val="nil"/>
              <w:bottom w:val="single" w:sz="8" w:space="0" w:color="auto"/>
              <w:right w:val="single" w:sz="8" w:space="0" w:color="auto"/>
            </w:tcBorders>
            <w:shd w:val="clear" w:color="auto" w:fill="auto"/>
            <w:noWrap/>
            <w:vAlign w:val="center"/>
            <w:hideMark/>
          </w:tcPr>
          <w:p w14:paraId="4D7EF1B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1A0B7B35"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1920</w:t>
            </w:r>
          </w:p>
        </w:tc>
      </w:tr>
      <w:tr w:rsidR="002B4221" w:rsidRPr="00AD525B" w14:paraId="0C65BD54"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34D892D6"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16</w:t>
            </w:r>
          </w:p>
        </w:tc>
        <w:tc>
          <w:tcPr>
            <w:tcW w:w="3827" w:type="dxa"/>
            <w:tcBorders>
              <w:top w:val="nil"/>
              <w:left w:val="nil"/>
              <w:bottom w:val="single" w:sz="8" w:space="0" w:color="auto"/>
              <w:right w:val="single" w:sz="8" w:space="0" w:color="auto"/>
            </w:tcBorders>
            <w:shd w:val="clear" w:color="auto" w:fill="auto"/>
            <w:noWrap/>
            <w:vAlign w:val="center"/>
            <w:hideMark/>
          </w:tcPr>
          <w:p w14:paraId="7385FDBF"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Keseru Mozes</w:t>
            </w:r>
          </w:p>
        </w:tc>
        <w:tc>
          <w:tcPr>
            <w:tcW w:w="1559" w:type="dxa"/>
            <w:tcBorders>
              <w:top w:val="nil"/>
              <w:left w:val="nil"/>
              <w:bottom w:val="single" w:sz="8" w:space="0" w:color="auto"/>
              <w:right w:val="single" w:sz="8" w:space="0" w:color="auto"/>
            </w:tcBorders>
            <w:shd w:val="clear" w:color="auto" w:fill="auto"/>
            <w:noWrap/>
            <w:vAlign w:val="center"/>
            <w:hideMark/>
          </w:tcPr>
          <w:p w14:paraId="766478B4"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310</w:t>
            </w:r>
          </w:p>
        </w:tc>
        <w:tc>
          <w:tcPr>
            <w:tcW w:w="1418" w:type="dxa"/>
            <w:tcBorders>
              <w:top w:val="nil"/>
              <w:left w:val="nil"/>
              <w:bottom w:val="single" w:sz="8" w:space="0" w:color="auto"/>
              <w:right w:val="single" w:sz="8" w:space="0" w:color="auto"/>
            </w:tcBorders>
            <w:shd w:val="clear" w:color="auto" w:fill="auto"/>
            <w:noWrap/>
            <w:vAlign w:val="center"/>
            <w:hideMark/>
          </w:tcPr>
          <w:p w14:paraId="07777606"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0CF77590"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1860</w:t>
            </w:r>
          </w:p>
        </w:tc>
      </w:tr>
      <w:tr w:rsidR="002B4221" w:rsidRPr="00AD525B" w14:paraId="4E72EC57"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361CF2D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17</w:t>
            </w:r>
          </w:p>
        </w:tc>
        <w:tc>
          <w:tcPr>
            <w:tcW w:w="3827" w:type="dxa"/>
            <w:tcBorders>
              <w:top w:val="nil"/>
              <w:left w:val="nil"/>
              <w:bottom w:val="single" w:sz="8" w:space="0" w:color="auto"/>
              <w:right w:val="single" w:sz="8" w:space="0" w:color="auto"/>
            </w:tcBorders>
            <w:shd w:val="clear" w:color="auto" w:fill="auto"/>
            <w:noWrap/>
            <w:vAlign w:val="center"/>
            <w:hideMark/>
          </w:tcPr>
          <w:p w14:paraId="0F9D0C35"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Egyed</w:t>
            </w:r>
          </w:p>
        </w:tc>
        <w:tc>
          <w:tcPr>
            <w:tcW w:w="1559" w:type="dxa"/>
            <w:tcBorders>
              <w:top w:val="nil"/>
              <w:left w:val="nil"/>
              <w:bottom w:val="single" w:sz="8" w:space="0" w:color="auto"/>
              <w:right w:val="single" w:sz="8" w:space="0" w:color="auto"/>
            </w:tcBorders>
            <w:shd w:val="clear" w:color="auto" w:fill="auto"/>
            <w:noWrap/>
            <w:vAlign w:val="center"/>
            <w:hideMark/>
          </w:tcPr>
          <w:p w14:paraId="16EA0886"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210</w:t>
            </w:r>
          </w:p>
        </w:tc>
        <w:tc>
          <w:tcPr>
            <w:tcW w:w="1418" w:type="dxa"/>
            <w:tcBorders>
              <w:top w:val="nil"/>
              <w:left w:val="nil"/>
              <w:bottom w:val="single" w:sz="8" w:space="0" w:color="auto"/>
              <w:right w:val="single" w:sz="8" w:space="0" w:color="auto"/>
            </w:tcBorders>
            <w:shd w:val="clear" w:color="auto" w:fill="auto"/>
            <w:noWrap/>
            <w:vAlign w:val="center"/>
            <w:hideMark/>
          </w:tcPr>
          <w:p w14:paraId="2B55CA28"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15393354"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1260</w:t>
            </w:r>
          </w:p>
        </w:tc>
      </w:tr>
      <w:tr w:rsidR="002B4221" w:rsidRPr="00AD525B" w14:paraId="1763C96E"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29E1A2BE"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18</w:t>
            </w:r>
          </w:p>
        </w:tc>
        <w:tc>
          <w:tcPr>
            <w:tcW w:w="3827" w:type="dxa"/>
            <w:tcBorders>
              <w:top w:val="nil"/>
              <w:left w:val="nil"/>
              <w:bottom w:val="single" w:sz="8" w:space="0" w:color="auto"/>
              <w:right w:val="single" w:sz="8" w:space="0" w:color="auto"/>
            </w:tcBorders>
            <w:shd w:val="clear" w:color="auto" w:fill="auto"/>
            <w:noWrap/>
            <w:vAlign w:val="center"/>
            <w:hideMark/>
          </w:tcPr>
          <w:p w14:paraId="502D2465"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Kulcsar</w:t>
            </w:r>
          </w:p>
        </w:tc>
        <w:tc>
          <w:tcPr>
            <w:tcW w:w="1559" w:type="dxa"/>
            <w:tcBorders>
              <w:top w:val="nil"/>
              <w:left w:val="nil"/>
              <w:bottom w:val="single" w:sz="8" w:space="0" w:color="auto"/>
              <w:right w:val="single" w:sz="8" w:space="0" w:color="auto"/>
            </w:tcBorders>
            <w:shd w:val="clear" w:color="auto" w:fill="auto"/>
            <w:noWrap/>
            <w:vAlign w:val="center"/>
            <w:hideMark/>
          </w:tcPr>
          <w:p w14:paraId="6EDA1A91"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130</w:t>
            </w:r>
          </w:p>
        </w:tc>
        <w:tc>
          <w:tcPr>
            <w:tcW w:w="1418" w:type="dxa"/>
            <w:tcBorders>
              <w:top w:val="nil"/>
              <w:left w:val="nil"/>
              <w:bottom w:val="single" w:sz="8" w:space="0" w:color="auto"/>
              <w:right w:val="single" w:sz="8" w:space="0" w:color="auto"/>
            </w:tcBorders>
            <w:shd w:val="clear" w:color="auto" w:fill="auto"/>
            <w:noWrap/>
            <w:vAlign w:val="center"/>
            <w:hideMark/>
          </w:tcPr>
          <w:p w14:paraId="403A31C0"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13935D02"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780</w:t>
            </w:r>
          </w:p>
        </w:tc>
      </w:tr>
      <w:tr w:rsidR="002B4221" w:rsidRPr="00AD525B" w14:paraId="714E2EC9" w14:textId="77777777" w:rsidTr="000875F6">
        <w:trPr>
          <w:trHeight w:val="315"/>
        </w:trPr>
        <w:tc>
          <w:tcPr>
            <w:tcW w:w="852" w:type="dxa"/>
            <w:tcBorders>
              <w:top w:val="nil"/>
              <w:left w:val="single" w:sz="8" w:space="0" w:color="auto"/>
              <w:bottom w:val="single" w:sz="8" w:space="0" w:color="auto"/>
              <w:right w:val="single" w:sz="8" w:space="0" w:color="auto"/>
            </w:tcBorders>
            <w:shd w:val="clear" w:color="auto" w:fill="auto"/>
            <w:vAlign w:val="center"/>
            <w:hideMark/>
          </w:tcPr>
          <w:p w14:paraId="6A33412C"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19</w:t>
            </w:r>
          </w:p>
        </w:tc>
        <w:tc>
          <w:tcPr>
            <w:tcW w:w="3827" w:type="dxa"/>
            <w:tcBorders>
              <w:top w:val="nil"/>
              <w:left w:val="nil"/>
              <w:bottom w:val="single" w:sz="8" w:space="0" w:color="auto"/>
              <w:right w:val="single" w:sz="8" w:space="0" w:color="auto"/>
            </w:tcBorders>
            <w:shd w:val="clear" w:color="auto" w:fill="auto"/>
            <w:noWrap/>
            <w:vAlign w:val="center"/>
            <w:hideMark/>
          </w:tcPr>
          <w:p w14:paraId="4B582860" w14:textId="77777777" w:rsidR="002B4221" w:rsidRPr="00AD525B" w:rsidRDefault="002B4221" w:rsidP="002B4221">
            <w:pPr>
              <w:keepNext w:val="0"/>
              <w:keepLines w:val="0"/>
              <w:spacing w:after="0"/>
              <w:jc w:val="left"/>
              <w:rPr>
                <w:color w:val="000000"/>
                <w:sz w:val="22"/>
                <w:szCs w:val="22"/>
                <w:lang w:eastAsia="ro-RO"/>
              </w:rPr>
            </w:pPr>
            <w:r w:rsidRPr="00AD525B">
              <w:rPr>
                <w:color w:val="000000"/>
                <w:sz w:val="22"/>
                <w:szCs w:val="22"/>
                <w:lang w:eastAsia="ro-RO"/>
              </w:rPr>
              <w:t>Baroti Szabo David</w:t>
            </w:r>
          </w:p>
        </w:tc>
        <w:tc>
          <w:tcPr>
            <w:tcW w:w="1559" w:type="dxa"/>
            <w:tcBorders>
              <w:top w:val="nil"/>
              <w:left w:val="nil"/>
              <w:bottom w:val="single" w:sz="8" w:space="0" w:color="auto"/>
              <w:right w:val="single" w:sz="8" w:space="0" w:color="auto"/>
            </w:tcBorders>
            <w:shd w:val="clear" w:color="auto" w:fill="auto"/>
            <w:noWrap/>
            <w:vAlign w:val="center"/>
            <w:hideMark/>
          </w:tcPr>
          <w:p w14:paraId="1011BA3A"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430</w:t>
            </w:r>
          </w:p>
        </w:tc>
        <w:tc>
          <w:tcPr>
            <w:tcW w:w="1418" w:type="dxa"/>
            <w:tcBorders>
              <w:top w:val="nil"/>
              <w:left w:val="nil"/>
              <w:bottom w:val="single" w:sz="8" w:space="0" w:color="auto"/>
              <w:right w:val="single" w:sz="8" w:space="0" w:color="auto"/>
            </w:tcBorders>
            <w:shd w:val="clear" w:color="auto" w:fill="auto"/>
            <w:noWrap/>
            <w:vAlign w:val="center"/>
            <w:hideMark/>
          </w:tcPr>
          <w:p w14:paraId="13220443"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6</w:t>
            </w:r>
          </w:p>
        </w:tc>
        <w:tc>
          <w:tcPr>
            <w:tcW w:w="2268" w:type="dxa"/>
            <w:tcBorders>
              <w:top w:val="nil"/>
              <w:left w:val="nil"/>
              <w:bottom w:val="single" w:sz="8" w:space="0" w:color="auto"/>
              <w:right w:val="single" w:sz="8" w:space="0" w:color="auto"/>
            </w:tcBorders>
            <w:shd w:val="clear" w:color="auto" w:fill="auto"/>
            <w:noWrap/>
            <w:vAlign w:val="center"/>
            <w:hideMark/>
          </w:tcPr>
          <w:p w14:paraId="1B0A32DE" w14:textId="77777777" w:rsidR="002B4221" w:rsidRPr="00AD525B" w:rsidRDefault="002B4221" w:rsidP="002B4221">
            <w:pPr>
              <w:keepNext w:val="0"/>
              <w:keepLines w:val="0"/>
              <w:spacing w:after="0"/>
              <w:jc w:val="center"/>
              <w:rPr>
                <w:color w:val="000000"/>
                <w:sz w:val="22"/>
                <w:szCs w:val="22"/>
                <w:lang w:eastAsia="ro-RO"/>
              </w:rPr>
            </w:pPr>
            <w:r w:rsidRPr="00AD525B">
              <w:rPr>
                <w:color w:val="000000"/>
                <w:sz w:val="22"/>
                <w:szCs w:val="22"/>
                <w:lang w:eastAsia="ro-RO"/>
              </w:rPr>
              <w:t>2580</w:t>
            </w:r>
          </w:p>
        </w:tc>
      </w:tr>
      <w:tr w:rsidR="002B4221" w:rsidRPr="00AD525B" w14:paraId="6520B85D" w14:textId="77777777" w:rsidTr="000875F6">
        <w:trPr>
          <w:trHeight w:val="542"/>
        </w:trPr>
        <w:tc>
          <w:tcPr>
            <w:tcW w:w="7656" w:type="dxa"/>
            <w:gridSpan w:val="4"/>
            <w:tcBorders>
              <w:top w:val="single" w:sz="8" w:space="0" w:color="auto"/>
              <w:left w:val="single" w:sz="8" w:space="0" w:color="auto"/>
              <w:bottom w:val="single" w:sz="8" w:space="0" w:color="auto"/>
              <w:right w:val="single" w:sz="8" w:space="0" w:color="000000"/>
            </w:tcBorders>
            <w:shd w:val="clear" w:color="auto" w:fill="auto"/>
            <w:vAlign w:val="bottom"/>
            <w:hideMark/>
          </w:tcPr>
          <w:p w14:paraId="5F65C170"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Suprafața totală a căilor publice rutiere, cu grad de prioritate 2, deszăpezită/trecere</w:t>
            </w:r>
          </w:p>
        </w:tc>
        <w:tc>
          <w:tcPr>
            <w:tcW w:w="2268" w:type="dxa"/>
            <w:tcBorders>
              <w:top w:val="nil"/>
              <w:left w:val="nil"/>
              <w:bottom w:val="single" w:sz="8" w:space="0" w:color="auto"/>
              <w:right w:val="single" w:sz="8" w:space="0" w:color="auto"/>
            </w:tcBorders>
            <w:shd w:val="clear" w:color="auto" w:fill="auto"/>
            <w:vAlign w:val="center"/>
            <w:hideMark/>
          </w:tcPr>
          <w:p w14:paraId="5DBADF98" w14:textId="77777777" w:rsidR="002B4221" w:rsidRPr="00AD525B" w:rsidRDefault="002B4221" w:rsidP="002B4221">
            <w:pPr>
              <w:keepNext w:val="0"/>
              <w:keepLines w:val="0"/>
              <w:spacing w:after="0"/>
              <w:jc w:val="center"/>
              <w:rPr>
                <w:b/>
                <w:bCs/>
                <w:color w:val="000000"/>
                <w:sz w:val="22"/>
                <w:szCs w:val="22"/>
                <w:lang w:eastAsia="ro-RO"/>
              </w:rPr>
            </w:pPr>
            <w:r w:rsidRPr="00AD525B">
              <w:rPr>
                <w:b/>
                <w:bCs/>
                <w:color w:val="000000"/>
                <w:sz w:val="22"/>
                <w:szCs w:val="22"/>
                <w:lang w:eastAsia="ro-RO"/>
              </w:rPr>
              <w:t>51480</w:t>
            </w:r>
          </w:p>
        </w:tc>
      </w:tr>
    </w:tbl>
    <w:p w14:paraId="598A3832" w14:textId="77777777" w:rsidR="00BE0A8E" w:rsidRPr="00AD525B" w:rsidRDefault="00BE0A8E" w:rsidP="00412A27">
      <w:pPr>
        <w:pStyle w:val="NormalWeb"/>
        <w:spacing w:before="0" w:beforeAutospacing="0" w:after="0" w:afterAutospacing="0"/>
        <w:jc w:val="both"/>
        <w:rPr>
          <w:b/>
          <w:lang w:val="ro-RO"/>
          <w14:ligatures w14:val="standardContextual"/>
        </w:rPr>
      </w:pPr>
    </w:p>
    <w:p w14:paraId="613BCA09" w14:textId="77777777" w:rsidR="00243E6A" w:rsidRPr="00AD525B" w:rsidRDefault="00243E6A">
      <w:pPr>
        <w:keepNext w:val="0"/>
        <w:keepLines w:val="0"/>
        <w:spacing w:after="0"/>
        <w:jc w:val="left"/>
        <w:rPr>
          <w:b/>
          <w:sz w:val="24"/>
          <w:szCs w:val="24"/>
        </w:rPr>
      </w:pPr>
      <w:r w:rsidRPr="00AD525B">
        <w:rPr>
          <w:b/>
          <w:sz w:val="24"/>
          <w:szCs w:val="24"/>
        </w:rPr>
        <w:br w:type="page"/>
      </w:r>
    </w:p>
    <w:p w14:paraId="6C765085" w14:textId="1702CB3E" w:rsidR="00A8621D" w:rsidRPr="00AD525B" w:rsidRDefault="002E22F8" w:rsidP="007E15EE">
      <w:pPr>
        <w:keepNext w:val="0"/>
        <w:keepLines w:val="0"/>
        <w:spacing w:after="0"/>
        <w:jc w:val="left"/>
        <w:rPr>
          <w:rFonts w:eastAsiaTheme="minorEastAsia"/>
          <w:sz w:val="24"/>
          <w:szCs w:val="24"/>
          <w14:ligatures w14:val="standardContextual"/>
        </w:rPr>
      </w:pPr>
      <w:r w:rsidRPr="00AD525B">
        <w:rPr>
          <w:b/>
          <w:sz w:val="24"/>
          <w:szCs w:val="24"/>
        </w:rPr>
        <w:lastRenderedPageBreak/>
        <w:t>ANEXA NR. 11</w:t>
      </w:r>
      <w:r w:rsidRPr="00AD525B">
        <w:rPr>
          <w:sz w:val="24"/>
          <w:szCs w:val="24"/>
        </w:rPr>
        <w:t xml:space="preserve"> </w:t>
      </w:r>
      <w:r w:rsidR="002C5D02" w:rsidRPr="00AD525B">
        <w:rPr>
          <w:sz w:val="24"/>
          <w:szCs w:val="24"/>
        </w:rPr>
        <w:t>la caietul de sarcini</w:t>
      </w:r>
    </w:p>
    <w:p w14:paraId="11FBE3D9" w14:textId="0A27ECF1" w:rsidR="00A8621D" w:rsidRPr="00AD525B" w:rsidRDefault="00A8621D" w:rsidP="00913AC8">
      <w:pPr>
        <w:pStyle w:val="NormalWeb"/>
        <w:spacing w:before="0" w:beforeAutospacing="0" w:after="0" w:afterAutospacing="0"/>
        <w:jc w:val="both"/>
        <w:rPr>
          <w:lang w:val="ro-RO"/>
        </w:rPr>
      </w:pPr>
      <w:r w:rsidRPr="00AD525B">
        <w:rPr>
          <w:lang w:val="ro-RO"/>
        </w:rPr>
        <w:t>Stațiile mijloacelor de transport în comu</w:t>
      </w:r>
      <w:r w:rsidR="002C5D02" w:rsidRPr="00AD525B">
        <w:rPr>
          <w:lang w:val="ro-RO"/>
        </w:rPr>
        <w:t>n și refugiile pentru călători</w:t>
      </w:r>
      <w:r w:rsidR="009A19B8" w:rsidRPr="009A19B8">
        <w:rPr>
          <w:b/>
        </w:rPr>
        <w:t xml:space="preserve"> </w:t>
      </w:r>
      <w:r w:rsidR="009A19B8">
        <w:rPr>
          <w:b/>
        </w:rPr>
        <w:t>din municipiul Sfântu Gheorghe</w:t>
      </w:r>
      <w:r w:rsidR="002C5D02" w:rsidRPr="00AD525B">
        <w:rPr>
          <w:lang w:val="ro-RO"/>
        </w:rPr>
        <w:t>,</w:t>
      </w:r>
    </w:p>
    <w:tbl>
      <w:tblPr>
        <w:tblW w:w="9776" w:type="dxa"/>
        <w:jc w:val="center"/>
        <w:tblLook w:val="04A0" w:firstRow="1" w:lastRow="0" w:firstColumn="1" w:lastColumn="0" w:noHBand="0" w:noVBand="1"/>
      </w:tblPr>
      <w:tblGrid>
        <w:gridCol w:w="851"/>
        <w:gridCol w:w="3544"/>
        <w:gridCol w:w="3543"/>
        <w:gridCol w:w="1838"/>
      </w:tblGrid>
      <w:tr w:rsidR="00742D2C" w:rsidRPr="00AD525B" w14:paraId="71A36E29" w14:textId="77777777" w:rsidTr="00243E6A">
        <w:trPr>
          <w:trHeight w:val="57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031C1" w14:textId="77777777" w:rsidR="006C5EC2" w:rsidRPr="00AD525B" w:rsidRDefault="006C5EC2" w:rsidP="006C5EC2">
            <w:pPr>
              <w:keepNext w:val="0"/>
              <w:keepLines w:val="0"/>
              <w:spacing w:after="0"/>
              <w:rPr>
                <w:b/>
                <w:color w:val="000000"/>
                <w:sz w:val="22"/>
                <w:szCs w:val="22"/>
                <w:lang w:eastAsia="ro-RO"/>
              </w:rPr>
            </w:pPr>
            <w:r w:rsidRPr="00AD525B">
              <w:rPr>
                <w:b/>
                <w:color w:val="000000"/>
                <w:sz w:val="22"/>
                <w:szCs w:val="22"/>
                <w:lang w:eastAsia="ro-RO"/>
              </w:rPr>
              <w:t>Nr. crt.</w:t>
            </w:r>
          </w:p>
        </w:tc>
        <w:tc>
          <w:tcPr>
            <w:tcW w:w="3544"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0681829F" w14:textId="77777777" w:rsidR="006C5EC2" w:rsidRPr="00AD525B" w:rsidRDefault="006C5EC2" w:rsidP="006C5EC2">
            <w:pPr>
              <w:keepNext w:val="0"/>
              <w:keepLines w:val="0"/>
              <w:spacing w:after="0"/>
              <w:jc w:val="left"/>
              <w:rPr>
                <w:b/>
                <w:color w:val="000000"/>
                <w:sz w:val="22"/>
                <w:szCs w:val="22"/>
                <w:lang w:eastAsia="ro-RO"/>
              </w:rPr>
            </w:pPr>
            <w:r w:rsidRPr="00AD525B">
              <w:rPr>
                <w:b/>
                <w:color w:val="000000"/>
                <w:sz w:val="22"/>
                <w:szCs w:val="22"/>
                <w:lang w:eastAsia="ro-RO"/>
              </w:rPr>
              <w:t>Denumire tronson arteră/stradă</w:t>
            </w:r>
          </w:p>
        </w:tc>
        <w:tc>
          <w:tcPr>
            <w:tcW w:w="354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17CC882" w14:textId="77777777" w:rsidR="006C5EC2" w:rsidRPr="00AD525B" w:rsidRDefault="006C5EC2" w:rsidP="006C5EC2">
            <w:pPr>
              <w:keepNext w:val="0"/>
              <w:keepLines w:val="0"/>
              <w:spacing w:after="0"/>
              <w:jc w:val="left"/>
              <w:rPr>
                <w:b/>
                <w:color w:val="000000"/>
                <w:sz w:val="22"/>
                <w:szCs w:val="22"/>
                <w:lang w:eastAsia="ro-RO"/>
              </w:rPr>
            </w:pPr>
            <w:r w:rsidRPr="00AD525B">
              <w:rPr>
                <w:b/>
                <w:color w:val="000000"/>
                <w:sz w:val="22"/>
                <w:szCs w:val="22"/>
                <w:lang w:eastAsia="ro-RO"/>
              </w:rPr>
              <w:t>Denumire stație publică de transport călători</w:t>
            </w:r>
          </w:p>
        </w:tc>
        <w:tc>
          <w:tcPr>
            <w:tcW w:w="1838"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B24E64A" w14:textId="77777777" w:rsidR="006C5EC2" w:rsidRPr="00AD525B" w:rsidRDefault="006C5EC2" w:rsidP="006C5EC2">
            <w:pPr>
              <w:keepNext w:val="0"/>
              <w:keepLines w:val="0"/>
              <w:spacing w:after="0"/>
              <w:jc w:val="center"/>
              <w:rPr>
                <w:b/>
                <w:color w:val="000000"/>
                <w:sz w:val="22"/>
                <w:szCs w:val="22"/>
                <w:lang w:eastAsia="ro-RO"/>
              </w:rPr>
            </w:pPr>
            <w:r w:rsidRPr="00AD525B">
              <w:rPr>
                <w:b/>
                <w:color w:val="000000"/>
                <w:sz w:val="22"/>
                <w:szCs w:val="22"/>
                <w:lang w:eastAsia="ro-RO"/>
              </w:rPr>
              <w:t>Suprafața deszăpezită (mp)</w:t>
            </w:r>
          </w:p>
        </w:tc>
      </w:tr>
      <w:tr w:rsidR="006C5EC2" w:rsidRPr="00AD525B" w14:paraId="751E9DE4" w14:textId="77777777" w:rsidTr="007E15EE">
        <w:trPr>
          <w:trHeight w:val="315"/>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4ADB3"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w:t>
            </w:r>
          </w:p>
        </w:tc>
        <w:tc>
          <w:tcPr>
            <w:tcW w:w="3544" w:type="dxa"/>
            <w:tcBorders>
              <w:top w:val="nil"/>
              <w:left w:val="single" w:sz="4" w:space="0" w:color="auto"/>
              <w:bottom w:val="single" w:sz="8" w:space="0" w:color="auto"/>
              <w:right w:val="single" w:sz="8" w:space="0" w:color="auto"/>
            </w:tcBorders>
            <w:shd w:val="clear" w:color="auto" w:fill="auto"/>
            <w:noWrap/>
            <w:vAlign w:val="bottom"/>
            <w:hideMark/>
          </w:tcPr>
          <w:p w14:paraId="19D8643A"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Berzei</w:t>
            </w:r>
          </w:p>
        </w:tc>
        <w:tc>
          <w:tcPr>
            <w:tcW w:w="3543" w:type="dxa"/>
            <w:tcBorders>
              <w:top w:val="nil"/>
              <w:left w:val="nil"/>
              <w:bottom w:val="single" w:sz="8" w:space="0" w:color="auto"/>
              <w:right w:val="single" w:sz="8" w:space="0" w:color="auto"/>
            </w:tcBorders>
            <w:shd w:val="clear" w:color="auto" w:fill="auto"/>
            <w:noWrap/>
            <w:vAlign w:val="bottom"/>
            <w:hideMark/>
          </w:tcPr>
          <w:p w14:paraId="1D89C164"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Berzei</w:t>
            </w:r>
          </w:p>
        </w:tc>
        <w:tc>
          <w:tcPr>
            <w:tcW w:w="1838" w:type="dxa"/>
            <w:tcBorders>
              <w:top w:val="nil"/>
              <w:left w:val="nil"/>
              <w:bottom w:val="single" w:sz="8" w:space="0" w:color="auto"/>
              <w:right w:val="single" w:sz="8" w:space="0" w:color="auto"/>
            </w:tcBorders>
            <w:shd w:val="clear" w:color="auto" w:fill="auto"/>
            <w:noWrap/>
            <w:vAlign w:val="bottom"/>
            <w:hideMark/>
          </w:tcPr>
          <w:p w14:paraId="48CCD545"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6C5EC2" w:rsidRPr="00AD525B" w14:paraId="1801DA3A" w14:textId="77777777" w:rsidTr="007E15EE">
        <w:trPr>
          <w:trHeight w:val="315"/>
          <w:jc w:val="center"/>
        </w:trPr>
        <w:tc>
          <w:tcPr>
            <w:tcW w:w="85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29C2E43"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w:t>
            </w:r>
          </w:p>
        </w:tc>
        <w:tc>
          <w:tcPr>
            <w:tcW w:w="3544" w:type="dxa"/>
            <w:tcBorders>
              <w:top w:val="nil"/>
              <w:left w:val="nil"/>
              <w:bottom w:val="single" w:sz="8" w:space="0" w:color="auto"/>
              <w:right w:val="single" w:sz="8" w:space="0" w:color="auto"/>
            </w:tcBorders>
            <w:shd w:val="clear" w:color="auto" w:fill="auto"/>
            <w:noWrap/>
            <w:vAlign w:val="bottom"/>
            <w:hideMark/>
          </w:tcPr>
          <w:p w14:paraId="2CA792B0"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3543" w:type="dxa"/>
            <w:tcBorders>
              <w:top w:val="nil"/>
              <w:left w:val="nil"/>
              <w:bottom w:val="single" w:sz="8" w:space="0" w:color="auto"/>
              <w:right w:val="single" w:sz="8" w:space="0" w:color="auto"/>
            </w:tcBorders>
            <w:shd w:val="clear" w:color="auto" w:fill="auto"/>
            <w:noWrap/>
            <w:vAlign w:val="bottom"/>
            <w:hideMark/>
          </w:tcPr>
          <w:p w14:paraId="33B3355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Faţa stadionului Mun.</w:t>
            </w:r>
          </w:p>
        </w:tc>
        <w:tc>
          <w:tcPr>
            <w:tcW w:w="1838" w:type="dxa"/>
            <w:tcBorders>
              <w:top w:val="nil"/>
              <w:left w:val="nil"/>
              <w:bottom w:val="single" w:sz="8" w:space="0" w:color="auto"/>
              <w:right w:val="single" w:sz="8" w:space="0" w:color="auto"/>
            </w:tcBorders>
            <w:shd w:val="clear" w:color="auto" w:fill="auto"/>
            <w:noWrap/>
            <w:vAlign w:val="bottom"/>
            <w:hideMark/>
          </w:tcPr>
          <w:p w14:paraId="7D1133EC"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6C5EC2" w:rsidRPr="00AD525B" w14:paraId="1540A772"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1A1D8F5B"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3</w:t>
            </w:r>
          </w:p>
        </w:tc>
        <w:tc>
          <w:tcPr>
            <w:tcW w:w="3544" w:type="dxa"/>
            <w:tcBorders>
              <w:top w:val="nil"/>
              <w:left w:val="nil"/>
              <w:bottom w:val="single" w:sz="8" w:space="0" w:color="auto"/>
              <w:right w:val="single" w:sz="8" w:space="0" w:color="auto"/>
            </w:tcBorders>
            <w:shd w:val="clear" w:color="auto" w:fill="auto"/>
            <w:noWrap/>
            <w:vAlign w:val="bottom"/>
            <w:hideMark/>
          </w:tcPr>
          <w:p w14:paraId="7B1156F1"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3543" w:type="dxa"/>
            <w:tcBorders>
              <w:top w:val="nil"/>
              <w:left w:val="nil"/>
              <w:bottom w:val="single" w:sz="8" w:space="0" w:color="auto"/>
              <w:right w:val="single" w:sz="8" w:space="0" w:color="auto"/>
            </w:tcBorders>
            <w:shd w:val="clear" w:color="auto" w:fill="auto"/>
            <w:noWrap/>
            <w:vAlign w:val="bottom"/>
            <w:hideMark/>
          </w:tcPr>
          <w:p w14:paraId="6341674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Vis-a-vis stad. Mun.</w:t>
            </w:r>
          </w:p>
        </w:tc>
        <w:tc>
          <w:tcPr>
            <w:tcW w:w="1838" w:type="dxa"/>
            <w:tcBorders>
              <w:top w:val="nil"/>
              <w:left w:val="nil"/>
              <w:bottom w:val="single" w:sz="8" w:space="0" w:color="auto"/>
              <w:right w:val="single" w:sz="8" w:space="0" w:color="auto"/>
            </w:tcBorders>
            <w:shd w:val="clear" w:color="auto" w:fill="auto"/>
            <w:noWrap/>
            <w:vAlign w:val="bottom"/>
            <w:hideMark/>
          </w:tcPr>
          <w:p w14:paraId="5F2478F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6C5EC2" w:rsidRPr="00AD525B" w14:paraId="722CDD54"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6C64777C"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4</w:t>
            </w:r>
          </w:p>
        </w:tc>
        <w:tc>
          <w:tcPr>
            <w:tcW w:w="3544" w:type="dxa"/>
            <w:tcBorders>
              <w:top w:val="nil"/>
              <w:left w:val="nil"/>
              <w:bottom w:val="single" w:sz="8" w:space="0" w:color="auto"/>
              <w:right w:val="single" w:sz="8" w:space="0" w:color="auto"/>
            </w:tcBorders>
            <w:shd w:val="clear" w:color="auto" w:fill="auto"/>
            <w:noWrap/>
            <w:vAlign w:val="bottom"/>
            <w:hideMark/>
          </w:tcPr>
          <w:p w14:paraId="6548BD4A" w14:textId="479F38A2"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 xml:space="preserve">Vasile </w:t>
            </w:r>
            <w:r w:rsidR="00B50F93" w:rsidRPr="00AD525B">
              <w:rPr>
                <w:color w:val="000000"/>
                <w:sz w:val="22"/>
                <w:szCs w:val="22"/>
                <w:lang w:eastAsia="ro-RO"/>
              </w:rPr>
              <w:t>Goldiș</w:t>
            </w:r>
          </w:p>
        </w:tc>
        <w:tc>
          <w:tcPr>
            <w:tcW w:w="3543" w:type="dxa"/>
            <w:tcBorders>
              <w:top w:val="nil"/>
              <w:left w:val="nil"/>
              <w:bottom w:val="single" w:sz="8" w:space="0" w:color="auto"/>
              <w:right w:val="single" w:sz="8" w:space="0" w:color="auto"/>
            </w:tcBorders>
            <w:shd w:val="clear" w:color="auto" w:fill="auto"/>
            <w:noWrap/>
            <w:vAlign w:val="bottom"/>
            <w:hideMark/>
          </w:tcPr>
          <w:p w14:paraId="3292B9CB"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Dealului</w:t>
            </w:r>
          </w:p>
        </w:tc>
        <w:tc>
          <w:tcPr>
            <w:tcW w:w="1838" w:type="dxa"/>
            <w:tcBorders>
              <w:top w:val="nil"/>
              <w:left w:val="nil"/>
              <w:bottom w:val="single" w:sz="8" w:space="0" w:color="auto"/>
              <w:right w:val="single" w:sz="8" w:space="0" w:color="auto"/>
            </w:tcBorders>
            <w:shd w:val="clear" w:color="auto" w:fill="auto"/>
            <w:noWrap/>
            <w:vAlign w:val="bottom"/>
            <w:hideMark/>
          </w:tcPr>
          <w:p w14:paraId="41EE6887"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6C5EC2" w:rsidRPr="00AD525B" w14:paraId="391BFBAC"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3E33DAF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5</w:t>
            </w:r>
          </w:p>
        </w:tc>
        <w:tc>
          <w:tcPr>
            <w:tcW w:w="3544" w:type="dxa"/>
            <w:tcBorders>
              <w:top w:val="nil"/>
              <w:left w:val="nil"/>
              <w:bottom w:val="single" w:sz="8" w:space="0" w:color="auto"/>
              <w:right w:val="single" w:sz="8" w:space="0" w:color="auto"/>
            </w:tcBorders>
            <w:shd w:val="clear" w:color="auto" w:fill="auto"/>
            <w:noWrap/>
            <w:vAlign w:val="bottom"/>
            <w:hideMark/>
          </w:tcPr>
          <w:p w14:paraId="66654FA9" w14:textId="69FE5D22"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 xml:space="preserve">Vasile </w:t>
            </w:r>
            <w:r w:rsidR="00B50F93" w:rsidRPr="00AD525B">
              <w:rPr>
                <w:color w:val="000000"/>
                <w:sz w:val="22"/>
                <w:szCs w:val="22"/>
                <w:lang w:eastAsia="ro-RO"/>
              </w:rPr>
              <w:t>Goldiș</w:t>
            </w:r>
            <w:r w:rsidRPr="00AD525B">
              <w:rPr>
                <w:color w:val="000000"/>
                <w:sz w:val="22"/>
                <w:szCs w:val="22"/>
                <w:lang w:eastAsia="ro-RO"/>
              </w:rPr>
              <w:t xml:space="preserve"> “David Ferenc”</w:t>
            </w:r>
          </w:p>
        </w:tc>
        <w:tc>
          <w:tcPr>
            <w:tcW w:w="3543" w:type="dxa"/>
            <w:tcBorders>
              <w:top w:val="nil"/>
              <w:left w:val="nil"/>
              <w:bottom w:val="single" w:sz="8" w:space="0" w:color="auto"/>
              <w:right w:val="single" w:sz="8" w:space="0" w:color="auto"/>
            </w:tcBorders>
            <w:shd w:val="clear" w:color="auto" w:fill="auto"/>
            <w:noWrap/>
            <w:vAlign w:val="bottom"/>
            <w:hideMark/>
          </w:tcPr>
          <w:p w14:paraId="57ADFD3B"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Laszlo Ferenc</w:t>
            </w:r>
          </w:p>
        </w:tc>
        <w:tc>
          <w:tcPr>
            <w:tcW w:w="1838" w:type="dxa"/>
            <w:tcBorders>
              <w:top w:val="nil"/>
              <w:left w:val="nil"/>
              <w:bottom w:val="single" w:sz="8" w:space="0" w:color="auto"/>
              <w:right w:val="single" w:sz="8" w:space="0" w:color="auto"/>
            </w:tcBorders>
            <w:shd w:val="clear" w:color="auto" w:fill="auto"/>
            <w:noWrap/>
            <w:vAlign w:val="bottom"/>
            <w:hideMark/>
          </w:tcPr>
          <w:p w14:paraId="48D89D6B"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6C5EC2" w:rsidRPr="00AD525B" w14:paraId="67D60B85"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0192BB3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6</w:t>
            </w:r>
          </w:p>
        </w:tc>
        <w:tc>
          <w:tcPr>
            <w:tcW w:w="3544" w:type="dxa"/>
            <w:tcBorders>
              <w:top w:val="nil"/>
              <w:left w:val="nil"/>
              <w:bottom w:val="single" w:sz="8" w:space="0" w:color="auto"/>
              <w:right w:val="single" w:sz="8" w:space="0" w:color="auto"/>
            </w:tcBorders>
            <w:shd w:val="clear" w:color="auto" w:fill="auto"/>
            <w:noWrap/>
            <w:vAlign w:val="bottom"/>
            <w:hideMark/>
          </w:tcPr>
          <w:p w14:paraId="7526177B" w14:textId="2542EB56" w:rsidR="006C5EC2" w:rsidRPr="00AD525B" w:rsidRDefault="00B50F93" w:rsidP="006C5EC2">
            <w:pPr>
              <w:keepNext w:val="0"/>
              <w:keepLines w:val="0"/>
              <w:spacing w:after="0"/>
              <w:jc w:val="left"/>
              <w:rPr>
                <w:color w:val="000000"/>
                <w:sz w:val="22"/>
                <w:szCs w:val="22"/>
                <w:lang w:eastAsia="ro-RO"/>
              </w:rPr>
            </w:pPr>
            <w:r w:rsidRPr="00AD525B">
              <w:rPr>
                <w:color w:val="000000"/>
                <w:sz w:val="22"/>
                <w:szCs w:val="22"/>
                <w:lang w:eastAsia="ro-RO"/>
              </w:rPr>
              <w:t>Libertății</w:t>
            </w:r>
          </w:p>
        </w:tc>
        <w:tc>
          <w:tcPr>
            <w:tcW w:w="3543" w:type="dxa"/>
            <w:tcBorders>
              <w:top w:val="nil"/>
              <w:left w:val="nil"/>
              <w:bottom w:val="single" w:sz="8" w:space="0" w:color="auto"/>
              <w:right w:val="single" w:sz="8" w:space="0" w:color="auto"/>
            </w:tcBorders>
            <w:shd w:val="clear" w:color="auto" w:fill="auto"/>
            <w:noWrap/>
            <w:vAlign w:val="bottom"/>
            <w:hideMark/>
          </w:tcPr>
          <w:p w14:paraId="515FC158"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Faţa parcului Elisabeta</w:t>
            </w:r>
          </w:p>
        </w:tc>
        <w:tc>
          <w:tcPr>
            <w:tcW w:w="1838" w:type="dxa"/>
            <w:tcBorders>
              <w:top w:val="nil"/>
              <w:left w:val="nil"/>
              <w:bottom w:val="single" w:sz="8" w:space="0" w:color="auto"/>
              <w:right w:val="single" w:sz="8" w:space="0" w:color="auto"/>
            </w:tcBorders>
            <w:shd w:val="clear" w:color="auto" w:fill="auto"/>
            <w:noWrap/>
            <w:vAlign w:val="bottom"/>
            <w:hideMark/>
          </w:tcPr>
          <w:p w14:paraId="6189357E"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6C5EC2" w:rsidRPr="00AD525B" w14:paraId="7B2E20BB"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1984EAF9"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7</w:t>
            </w:r>
          </w:p>
        </w:tc>
        <w:tc>
          <w:tcPr>
            <w:tcW w:w="3544" w:type="dxa"/>
            <w:tcBorders>
              <w:top w:val="nil"/>
              <w:left w:val="nil"/>
              <w:bottom w:val="single" w:sz="8" w:space="0" w:color="auto"/>
              <w:right w:val="single" w:sz="8" w:space="0" w:color="auto"/>
            </w:tcBorders>
            <w:shd w:val="clear" w:color="auto" w:fill="auto"/>
            <w:noWrap/>
            <w:vAlign w:val="bottom"/>
            <w:hideMark/>
          </w:tcPr>
          <w:p w14:paraId="1B371D63" w14:textId="62C20910" w:rsidR="006C5EC2" w:rsidRPr="00AD525B" w:rsidRDefault="00B50F93" w:rsidP="006C5EC2">
            <w:pPr>
              <w:keepNext w:val="0"/>
              <w:keepLines w:val="0"/>
              <w:spacing w:after="0"/>
              <w:jc w:val="left"/>
              <w:rPr>
                <w:color w:val="000000"/>
                <w:sz w:val="22"/>
                <w:szCs w:val="22"/>
                <w:lang w:eastAsia="ro-RO"/>
              </w:rPr>
            </w:pPr>
            <w:r w:rsidRPr="00AD525B">
              <w:rPr>
                <w:color w:val="000000"/>
                <w:sz w:val="22"/>
                <w:szCs w:val="22"/>
                <w:lang w:eastAsia="ro-RO"/>
              </w:rPr>
              <w:t>Libertății</w:t>
            </w:r>
          </w:p>
        </w:tc>
        <w:tc>
          <w:tcPr>
            <w:tcW w:w="3543" w:type="dxa"/>
            <w:tcBorders>
              <w:top w:val="nil"/>
              <w:left w:val="nil"/>
              <w:bottom w:val="single" w:sz="8" w:space="0" w:color="auto"/>
              <w:right w:val="single" w:sz="8" w:space="0" w:color="auto"/>
            </w:tcBorders>
            <w:shd w:val="clear" w:color="auto" w:fill="auto"/>
            <w:noWrap/>
            <w:vAlign w:val="bottom"/>
            <w:hideMark/>
          </w:tcPr>
          <w:p w14:paraId="2C6F2B05"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Vis-a-vis parcul Elisabeta</w:t>
            </w:r>
          </w:p>
        </w:tc>
        <w:tc>
          <w:tcPr>
            <w:tcW w:w="1838" w:type="dxa"/>
            <w:tcBorders>
              <w:top w:val="nil"/>
              <w:left w:val="nil"/>
              <w:bottom w:val="single" w:sz="8" w:space="0" w:color="auto"/>
              <w:right w:val="single" w:sz="8" w:space="0" w:color="auto"/>
            </w:tcBorders>
            <w:shd w:val="clear" w:color="auto" w:fill="auto"/>
            <w:noWrap/>
            <w:vAlign w:val="bottom"/>
            <w:hideMark/>
          </w:tcPr>
          <w:p w14:paraId="3FD2204E"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6C5EC2" w:rsidRPr="00AD525B" w14:paraId="43531E74"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33AAA25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8</w:t>
            </w:r>
          </w:p>
        </w:tc>
        <w:tc>
          <w:tcPr>
            <w:tcW w:w="3544" w:type="dxa"/>
            <w:tcBorders>
              <w:top w:val="nil"/>
              <w:left w:val="nil"/>
              <w:bottom w:val="single" w:sz="8" w:space="0" w:color="auto"/>
              <w:right w:val="single" w:sz="8" w:space="0" w:color="auto"/>
            </w:tcBorders>
            <w:shd w:val="clear" w:color="auto" w:fill="auto"/>
            <w:noWrap/>
            <w:vAlign w:val="bottom"/>
            <w:hideMark/>
          </w:tcPr>
          <w:p w14:paraId="3421C4FC"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1 Dec. 1918  “Mihai Eminescu”</w:t>
            </w:r>
          </w:p>
        </w:tc>
        <w:tc>
          <w:tcPr>
            <w:tcW w:w="3543" w:type="dxa"/>
            <w:tcBorders>
              <w:top w:val="nil"/>
              <w:left w:val="nil"/>
              <w:bottom w:val="single" w:sz="8" w:space="0" w:color="auto"/>
              <w:right w:val="single" w:sz="8" w:space="0" w:color="auto"/>
            </w:tcBorders>
            <w:shd w:val="clear" w:color="auto" w:fill="auto"/>
            <w:noWrap/>
            <w:vAlign w:val="bottom"/>
            <w:hideMark/>
          </w:tcPr>
          <w:p w14:paraId="0E8EBCE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În faţa bisericii Reformat</w:t>
            </w:r>
          </w:p>
        </w:tc>
        <w:tc>
          <w:tcPr>
            <w:tcW w:w="1838" w:type="dxa"/>
            <w:tcBorders>
              <w:top w:val="nil"/>
              <w:left w:val="nil"/>
              <w:bottom w:val="single" w:sz="8" w:space="0" w:color="auto"/>
              <w:right w:val="single" w:sz="8" w:space="0" w:color="auto"/>
            </w:tcBorders>
            <w:shd w:val="clear" w:color="auto" w:fill="auto"/>
            <w:noWrap/>
            <w:vAlign w:val="bottom"/>
            <w:hideMark/>
          </w:tcPr>
          <w:p w14:paraId="14F2D7F2"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6C5EC2" w:rsidRPr="00AD525B" w14:paraId="1F0D7F86"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66C4232D"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9</w:t>
            </w:r>
          </w:p>
        </w:tc>
        <w:tc>
          <w:tcPr>
            <w:tcW w:w="3544" w:type="dxa"/>
            <w:tcBorders>
              <w:top w:val="nil"/>
              <w:left w:val="nil"/>
              <w:bottom w:val="single" w:sz="8" w:space="0" w:color="auto"/>
              <w:right w:val="single" w:sz="8" w:space="0" w:color="auto"/>
            </w:tcBorders>
            <w:shd w:val="clear" w:color="auto" w:fill="auto"/>
            <w:noWrap/>
            <w:vAlign w:val="bottom"/>
            <w:hideMark/>
          </w:tcPr>
          <w:p w14:paraId="0D8669CA"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1 Dec. 1918  “Mihai Eminescu”</w:t>
            </w:r>
          </w:p>
        </w:tc>
        <w:tc>
          <w:tcPr>
            <w:tcW w:w="3543" w:type="dxa"/>
            <w:tcBorders>
              <w:top w:val="nil"/>
              <w:left w:val="nil"/>
              <w:bottom w:val="single" w:sz="8" w:space="0" w:color="auto"/>
              <w:right w:val="single" w:sz="8" w:space="0" w:color="auto"/>
            </w:tcBorders>
            <w:shd w:val="clear" w:color="auto" w:fill="auto"/>
            <w:noWrap/>
            <w:vAlign w:val="bottom"/>
            <w:hideMark/>
          </w:tcPr>
          <w:p w14:paraId="78952832"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În faţa Hărniciei</w:t>
            </w:r>
          </w:p>
        </w:tc>
        <w:tc>
          <w:tcPr>
            <w:tcW w:w="1838" w:type="dxa"/>
            <w:tcBorders>
              <w:top w:val="nil"/>
              <w:left w:val="nil"/>
              <w:bottom w:val="single" w:sz="8" w:space="0" w:color="auto"/>
              <w:right w:val="single" w:sz="8" w:space="0" w:color="auto"/>
            </w:tcBorders>
            <w:shd w:val="clear" w:color="auto" w:fill="auto"/>
            <w:noWrap/>
            <w:vAlign w:val="bottom"/>
            <w:hideMark/>
          </w:tcPr>
          <w:p w14:paraId="0D3400C0"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6C5EC2" w:rsidRPr="00AD525B" w14:paraId="62D5BBD7" w14:textId="77777777" w:rsidTr="007E15EE">
        <w:trPr>
          <w:trHeight w:val="315"/>
          <w:jc w:val="center"/>
        </w:trPr>
        <w:tc>
          <w:tcPr>
            <w:tcW w:w="851" w:type="dxa"/>
            <w:tcBorders>
              <w:top w:val="nil"/>
              <w:left w:val="single" w:sz="8" w:space="0" w:color="auto"/>
              <w:bottom w:val="single" w:sz="8" w:space="0" w:color="auto"/>
              <w:right w:val="single" w:sz="8" w:space="0" w:color="auto"/>
            </w:tcBorders>
            <w:shd w:val="clear" w:color="auto" w:fill="auto"/>
            <w:vAlign w:val="center"/>
            <w:hideMark/>
          </w:tcPr>
          <w:p w14:paraId="63E1ECE0"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10</w:t>
            </w:r>
          </w:p>
        </w:tc>
        <w:tc>
          <w:tcPr>
            <w:tcW w:w="3544" w:type="dxa"/>
            <w:tcBorders>
              <w:top w:val="nil"/>
              <w:left w:val="nil"/>
              <w:bottom w:val="single" w:sz="8" w:space="0" w:color="auto"/>
              <w:right w:val="single" w:sz="8" w:space="0" w:color="auto"/>
            </w:tcBorders>
            <w:shd w:val="clear" w:color="auto" w:fill="auto"/>
            <w:noWrap/>
            <w:vAlign w:val="bottom"/>
            <w:hideMark/>
          </w:tcPr>
          <w:p w14:paraId="6D494C3A"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1 Dec. 1918</w:t>
            </w:r>
          </w:p>
        </w:tc>
        <w:tc>
          <w:tcPr>
            <w:tcW w:w="3543" w:type="dxa"/>
            <w:tcBorders>
              <w:top w:val="nil"/>
              <w:left w:val="nil"/>
              <w:bottom w:val="single" w:sz="8" w:space="0" w:color="auto"/>
              <w:right w:val="single" w:sz="8" w:space="0" w:color="auto"/>
            </w:tcBorders>
            <w:shd w:val="clear" w:color="auto" w:fill="auto"/>
            <w:noWrap/>
            <w:vAlign w:val="bottom"/>
            <w:hideMark/>
          </w:tcPr>
          <w:p w14:paraId="2FFE3AC4"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În faţa Berăriei</w:t>
            </w:r>
          </w:p>
        </w:tc>
        <w:tc>
          <w:tcPr>
            <w:tcW w:w="1838" w:type="dxa"/>
            <w:tcBorders>
              <w:top w:val="nil"/>
              <w:left w:val="nil"/>
              <w:bottom w:val="single" w:sz="8" w:space="0" w:color="auto"/>
              <w:right w:val="single" w:sz="8" w:space="0" w:color="auto"/>
            </w:tcBorders>
            <w:shd w:val="clear" w:color="auto" w:fill="auto"/>
            <w:noWrap/>
            <w:vAlign w:val="bottom"/>
            <w:hideMark/>
          </w:tcPr>
          <w:p w14:paraId="4721480B"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6C5EC2" w:rsidRPr="00AD525B" w14:paraId="3085464B" w14:textId="77777777" w:rsidTr="007E15EE">
        <w:trPr>
          <w:trHeight w:val="315"/>
          <w:jc w:val="center"/>
        </w:trPr>
        <w:tc>
          <w:tcPr>
            <w:tcW w:w="851" w:type="dxa"/>
            <w:tcBorders>
              <w:top w:val="nil"/>
              <w:left w:val="single" w:sz="8" w:space="0" w:color="auto"/>
              <w:bottom w:val="nil"/>
              <w:right w:val="single" w:sz="8" w:space="0" w:color="auto"/>
            </w:tcBorders>
            <w:shd w:val="clear" w:color="auto" w:fill="auto"/>
            <w:vAlign w:val="center"/>
            <w:hideMark/>
          </w:tcPr>
          <w:p w14:paraId="3C940BE2"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11</w:t>
            </w:r>
          </w:p>
        </w:tc>
        <w:tc>
          <w:tcPr>
            <w:tcW w:w="3544" w:type="dxa"/>
            <w:tcBorders>
              <w:top w:val="nil"/>
              <w:left w:val="nil"/>
              <w:bottom w:val="nil"/>
              <w:right w:val="single" w:sz="8" w:space="0" w:color="auto"/>
            </w:tcBorders>
            <w:shd w:val="clear" w:color="auto" w:fill="auto"/>
            <w:noWrap/>
            <w:vAlign w:val="bottom"/>
            <w:hideMark/>
          </w:tcPr>
          <w:p w14:paraId="1698C2B5"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1 Dec. 1918</w:t>
            </w:r>
          </w:p>
        </w:tc>
        <w:tc>
          <w:tcPr>
            <w:tcW w:w="3543" w:type="dxa"/>
            <w:tcBorders>
              <w:top w:val="nil"/>
              <w:left w:val="nil"/>
              <w:bottom w:val="single" w:sz="8" w:space="0" w:color="auto"/>
              <w:right w:val="single" w:sz="8" w:space="0" w:color="auto"/>
            </w:tcBorders>
            <w:shd w:val="clear" w:color="auto" w:fill="auto"/>
            <w:noWrap/>
            <w:vAlign w:val="bottom"/>
            <w:hideMark/>
          </w:tcPr>
          <w:p w14:paraId="7D7258E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Vis-a-vis fost Berărie</w:t>
            </w:r>
          </w:p>
        </w:tc>
        <w:tc>
          <w:tcPr>
            <w:tcW w:w="1838" w:type="dxa"/>
            <w:tcBorders>
              <w:top w:val="nil"/>
              <w:left w:val="nil"/>
              <w:bottom w:val="single" w:sz="8" w:space="0" w:color="auto"/>
              <w:right w:val="single" w:sz="8" w:space="0" w:color="auto"/>
            </w:tcBorders>
            <w:shd w:val="clear" w:color="auto" w:fill="auto"/>
            <w:noWrap/>
            <w:vAlign w:val="bottom"/>
            <w:hideMark/>
          </w:tcPr>
          <w:p w14:paraId="26CA0DE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6C5EC2" w:rsidRPr="00AD525B" w14:paraId="48FF9E10" w14:textId="77777777" w:rsidTr="007E15EE">
        <w:trPr>
          <w:trHeight w:val="315"/>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6752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12</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14:paraId="3B282A36"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Gării</w:t>
            </w:r>
          </w:p>
        </w:tc>
        <w:tc>
          <w:tcPr>
            <w:tcW w:w="3543" w:type="dxa"/>
            <w:tcBorders>
              <w:top w:val="nil"/>
              <w:left w:val="nil"/>
              <w:bottom w:val="single" w:sz="8" w:space="0" w:color="auto"/>
              <w:right w:val="single" w:sz="8" w:space="0" w:color="auto"/>
            </w:tcBorders>
            <w:shd w:val="clear" w:color="auto" w:fill="auto"/>
            <w:noWrap/>
            <w:vAlign w:val="bottom"/>
            <w:hideMark/>
          </w:tcPr>
          <w:p w14:paraId="0EE82E70"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În faţa C.F.R.</w:t>
            </w:r>
          </w:p>
        </w:tc>
        <w:tc>
          <w:tcPr>
            <w:tcW w:w="1838" w:type="dxa"/>
            <w:tcBorders>
              <w:top w:val="nil"/>
              <w:left w:val="nil"/>
              <w:bottom w:val="single" w:sz="8" w:space="0" w:color="auto"/>
              <w:right w:val="single" w:sz="8" w:space="0" w:color="auto"/>
            </w:tcBorders>
            <w:shd w:val="clear" w:color="auto" w:fill="auto"/>
            <w:noWrap/>
            <w:vAlign w:val="bottom"/>
            <w:hideMark/>
          </w:tcPr>
          <w:p w14:paraId="7C4A49D6"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6C5EC2" w:rsidRPr="00AD525B" w14:paraId="1A84EDE5"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15FA774"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13</w:t>
            </w:r>
          </w:p>
        </w:tc>
        <w:tc>
          <w:tcPr>
            <w:tcW w:w="3544" w:type="dxa"/>
            <w:tcBorders>
              <w:top w:val="nil"/>
              <w:left w:val="nil"/>
              <w:bottom w:val="single" w:sz="4" w:space="0" w:color="auto"/>
              <w:right w:val="single" w:sz="4" w:space="0" w:color="auto"/>
            </w:tcBorders>
            <w:shd w:val="clear" w:color="auto" w:fill="auto"/>
            <w:noWrap/>
            <w:vAlign w:val="bottom"/>
            <w:hideMark/>
          </w:tcPr>
          <w:p w14:paraId="1DA7C63D"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3543" w:type="dxa"/>
            <w:tcBorders>
              <w:top w:val="nil"/>
              <w:left w:val="nil"/>
              <w:bottom w:val="single" w:sz="8" w:space="0" w:color="auto"/>
              <w:right w:val="single" w:sz="8" w:space="0" w:color="auto"/>
            </w:tcBorders>
            <w:shd w:val="clear" w:color="auto" w:fill="auto"/>
            <w:noWrap/>
            <w:vAlign w:val="bottom"/>
            <w:hideMark/>
          </w:tcPr>
          <w:p w14:paraId="486CD55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În faţa Lic. De Artă</w:t>
            </w:r>
          </w:p>
        </w:tc>
        <w:tc>
          <w:tcPr>
            <w:tcW w:w="1838" w:type="dxa"/>
            <w:tcBorders>
              <w:top w:val="nil"/>
              <w:left w:val="nil"/>
              <w:bottom w:val="single" w:sz="8" w:space="0" w:color="auto"/>
              <w:right w:val="single" w:sz="8" w:space="0" w:color="auto"/>
            </w:tcBorders>
            <w:shd w:val="clear" w:color="auto" w:fill="auto"/>
            <w:noWrap/>
            <w:vAlign w:val="bottom"/>
            <w:hideMark/>
          </w:tcPr>
          <w:p w14:paraId="124274BB"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6C5EC2" w:rsidRPr="00AD525B" w14:paraId="497BF485"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8A73A5D"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14</w:t>
            </w:r>
          </w:p>
        </w:tc>
        <w:tc>
          <w:tcPr>
            <w:tcW w:w="3544" w:type="dxa"/>
            <w:tcBorders>
              <w:top w:val="nil"/>
              <w:left w:val="nil"/>
              <w:bottom w:val="single" w:sz="4" w:space="0" w:color="auto"/>
              <w:right w:val="single" w:sz="4" w:space="0" w:color="auto"/>
            </w:tcBorders>
            <w:shd w:val="clear" w:color="auto" w:fill="auto"/>
            <w:noWrap/>
            <w:vAlign w:val="bottom"/>
            <w:hideMark/>
          </w:tcPr>
          <w:p w14:paraId="4276E943"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3543" w:type="dxa"/>
            <w:tcBorders>
              <w:top w:val="nil"/>
              <w:left w:val="nil"/>
              <w:bottom w:val="single" w:sz="8" w:space="0" w:color="auto"/>
              <w:right w:val="single" w:sz="8" w:space="0" w:color="auto"/>
            </w:tcBorders>
            <w:shd w:val="clear" w:color="auto" w:fill="auto"/>
            <w:noWrap/>
            <w:vAlign w:val="bottom"/>
            <w:hideMark/>
          </w:tcPr>
          <w:p w14:paraId="66DF8355"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Vis-a-vis Lic. De Artă</w:t>
            </w:r>
          </w:p>
        </w:tc>
        <w:tc>
          <w:tcPr>
            <w:tcW w:w="1838" w:type="dxa"/>
            <w:tcBorders>
              <w:top w:val="nil"/>
              <w:left w:val="nil"/>
              <w:bottom w:val="single" w:sz="8" w:space="0" w:color="auto"/>
              <w:right w:val="single" w:sz="8" w:space="0" w:color="auto"/>
            </w:tcBorders>
            <w:shd w:val="clear" w:color="auto" w:fill="auto"/>
            <w:noWrap/>
            <w:vAlign w:val="bottom"/>
            <w:hideMark/>
          </w:tcPr>
          <w:p w14:paraId="27BE4579"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6C5EC2" w:rsidRPr="00AD525B" w14:paraId="5BD4F02D"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36069A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15</w:t>
            </w:r>
          </w:p>
        </w:tc>
        <w:tc>
          <w:tcPr>
            <w:tcW w:w="3544" w:type="dxa"/>
            <w:tcBorders>
              <w:top w:val="nil"/>
              <w:left w:val="nil"/>
              <w:bottom w:val="single" w:sz="4" w:space="0" w:color="auto"/>
              <w:right w:val="single" w:sz="4" w:space="0" w:color="auto"/>
            </w:tcBorders>
            <w:shd w:val="clear" w:color="auto" w:fill="auto"/>
            <w:noWrap/>
            <w:vAlign w:val="bottom"/>
            <w:hideMark/>
          </w:tcPr>
          <w:p w14:paraId="14C33079" w14:textId="1B0DD683" w:rsidR="006C5EC2" w:rsidRPr="00AD525B" w:rsidRDefault="00B50F93" w:rsidP="006C5EC2">
            <w:pPr>
              <w:keepNext w:val="0"/>
              <w:keepLines w:val="0"/>
              <w:spacing w:after="0"/>
              <w:jc w:val="left"/>
              <w:rPr>
                <w:color w:val="000000"/>
                <w:sz w:val="22"/>
                <w:szCs w:val="22"/>
                <w:lang w:eastAsia="ro-RO"/>
              </w:rPr>
            </w:pPr>
            <w:r w:rsidRPr="00AD525B">
              <w:rPr>
                <w:color w:val="000000"/>
                <w:sz w:val="22"/>
                <w:szCs w:val="22"/>
                <w:lang w:eastAsia="ro-RO"/>
              </w:rPr>
              <w:t>Șoimului</w:t>
            </w:r>
            <w:r w:rsidR="006C5EC2" w:rsidRPr="00AD525B">
              <w:rPr>
                <w:color w:val="000000"/>
                <w:sz w:val="22"/>
                <w:szCs w:val="22"/>
                <w:lang w:eastAsia="ro-RO"/>
              </w:rPr>
              <w:t xml:space="preserve">  “</w:t>
            </w:r>
            <w:r w:rsidRPr="00AD525B">
              <w:rPr>
                <w:color w:val="000000"/>
                <w:sz w:val="22"/>
                <w:szCs w:val="22"/>
                <w:lang w:eastAsia="ro-RO"/>
              </w:rPr>
              <w:t>Podețului</w:t>
            </w:r>
            <w:r w:rsidR="006C5EC2" w:rsidRPr="00AD525B">
              <w:rPr>
                <w:color w:val="000000"/>
                <w:sz w:val="22"/>
                <w:szCs w:val="22"/>
                <w:lang w:eastAsia="ro-RO"/>
              </w:rPr>
              <w:t>”</w:t>
            </w:r>
          </w:p>
        </w:tc>
        <w:tc>
          <w:tcPr>
            <w:tcW w:w="3543" w:type="dxa"/>
            <w:tcBorders>
              <w:top w:val="nil"/>
              <w:left w:val="nil"/>
              <w:bottom w:val="single" w:sz="8" w:space="0" w:color="auto"/>
              <w:right w:val="single" w:sz="8" w:space="0" w:color="auto"/>
            </w:tcBorders>
            <w:shd w:val="clear" w:color="auto" w:fill="auto"/>
            <w:noWrap/>
            <w:vAlign w:val="bottom"/>
            <w:hideMark/>
          </w:tcPr>
          <w:p w14:paraId="1F2759E4"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Bisericii</w:t>
            </w:r>
          </w:p>
        </w:tc>
        <w:tc>
          <w:tcPr>
            <w:tcW w:w="1838" w:type="dxa"/>
            <w:tcBorders>
              <w:top w:val="nil"/>
              <w:left w:val="nil"/>
              <w:bottom w:val="single" w:sz="8" w:space="0" w:color="auto"/>
              <w:right w:val="single" w:sz="8" w:space="0" w:color="auto"/>
            </w:tcBorders>
            <w:shd w:val="clear" w:color="auto" w:fill="auto"/>
            <w:noWrap/>
            <w:vAlign w:val="bottom"/>
            <w:hideMark/>
          </w:tcPr>
          <w:p w14:paraId="43B041B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6C5EC2" w:rsidRPr="00AD525B" w14:paraId="10CD8886"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30ED620"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16</w:t>
            </w:r>
          </w:p>
        </w:tc>
        <w:tc>
          <w:tcPr>
            <w:tcW w:w="3544" w:type="dxa"/>
            <w:tcBorders>
              <w:top w:val="nil"/>
              <w:left w:val="nil"/>
              <w:bottom w:val="single" w:sz="4" w:space="0" w:color="auto"/>
              <w:right w:val="single" w:sz="4" w:space="0" w:color="auto"/>
            </w:tcBorders>
            <w:shd w:val="clear" w:color="auto" w:fill="auto"/>
            <w:noWrap/>
            <w:vAlign w:val="bottom"/>
            <w:hideMark/>
          </w:tcPr>
          <w:p w14:paraId="3B39530E" w14:textId="0BB1E46F" w:rsidR="006C5EC2" w:rsidRPr="00AD525B" w:rsidRDefault="00B50F93" w:rsidP="006C5EC2">
            <w:pPr>
              <w:keepNext w:val="0"/>
              <w:keepLines w:val="0"/>
              <w:spacing w:after="0"/>
              <w:jc w:val="left"/>
              <w:rPr>
                <w:color w:val="000000"/>
                <w:sz w:val="22"/>
                <w:szCs w:val="22"/>
                <w:lang w:eastAsia="ro-RO"/>
              </w:rPr>
            </w:pPr>
            <w:r w:rsidRPr="00AD525B">
              <w:rPr>
                <w:color w:val="000000"/>
                <w:sz w:val="22"/>
                <w:szCs w:val="22"/>
                <w:lang w:eastAsia="ro-RO"/>
              </w:rPr>
              <w:t>Șoimului</w:t>
            </w:r>
            <w:r w:rsidR="006C5EC2" w:rsidRPr="00AD525B">
              <w:rPr>
                <w:color w:val="000000"/>
                <w:sz w:val="22"/>
                <w:szCs w:val="22"/>
                <w:lang w:eastAsia="ro-RO"/>
              </w:rPr>
              <w:t xml:space="preserve">  “</w:t>
            </w:r>
            <w:r w:rsidRPr="00AD525B">
              <w:rPr>
                <w:color w:val="000000"/>
                <w:sz w:val="22"/>
                <w:szCs w:val="22"/>
                <w:lang w:eastAsia="ro-RO"/>
              </w:rPr>
              <w:t>Podețului</w:t>
            </w:r>
            <w:r w:rsidR="006C5EC2" w:rsidRPr="00AD525B">
              <w:rPr>
                <w:color w:val="000000"/>
                <w:sz w:val="22"/>
                <w:szCs w:val="22"/>
                <w:lang w:eastAsia="ro-RO"/>
              </w:rPr>
              <w:t>”</w:t>
            </w:r>
          </w:p>
        </w:tc>
        <w:tc>
          <w:tcPr>
            <w:tcW w:w="3543" w:type="dxa"/>
            <w:tcBorders>
              <w:top w:val="nil"/>
              <w:left w:val="nil"/>
              <w:bottom w:val="single" w:sz="8" w:space="0" w:color="auto"/>
              <w:right w:val="single" w:sz="8" w:space="0" w:color="auto"/>
            </w:tcBorders>
            <w:shd w:val="clear" w:color="auto" w:fill="auto"/>
            <w:noWrap/>
            <w:vAlign w:val="bottom"/>
            <w:hideMark/>
          </w:tcPr>
          <w:p w14:paraId="21341A3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Bisericii</w:t>
            </w:r>
          </w:p>
        </w:tc>
        <w:tc>
          <w:tcPr>
            <w:tcW w:w="1838" w:type="dxa"/>
            <w:tcBorders>
              <w:top w:val="nil"/>
              <w:left w:val="nil"/>
              <w:bottom w:val="single" w:sz="8" w:space="0" w:color="auto"/>
              <w:right w:val="single" w:sz="8" w:space="0" w:color="auto"/>
            </w:tcBorders>
            <w:shd w:val="clear" w:color="auto" w:fill="auto"/>
            <w:noWrap/>
            <w:vAlign w:val="bottom"/>
            <w:hideMark/>
          </w:tcPr>
          <w:p w14:paraId="66DEEA40"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6C5EC2" w:rsidRPr="00AD525B" w14:paraId="3EF5248A"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7FB260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17</w:t>
            </w:r>
          </w:p>
        </w:tc>
        <w:tc>
          <w:tcPr>
            <w:tcW w:w="3544" w:type="dxa"/>
            <w:tcBorders>
              <w:top w:val="nil"/>
              <w:left w:val="nil"/>
              <w:bottom w:val="single" w:sz="4" w:space="0" w:color="auto"/>
              <w:right w:val="single" w:sz="4" w:space="0" w:color="auto"/>
            </w:tcBorders>
            <w:shd w:val="clear" w:color="auto" w:fill="auto"/>
            <w:noWrap/>
            <w:vAlign w:val="bottom"/>
            <w:hideMark/>
          </w:tcPr>
          <w:p w14:paraId="38EF31AA"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Romulus Cioflec</w:t>
            </w:r>
          </w:p>
        </w:tc>
        <w:tc>
          <w:tcPr>
            <w:tcW w:w="3543" w:type="dxa"/>
            <w:tcBorders>
              <w:top w:val="nil"/>
              <w:left w:val="nil"/>
              <w:bottom w:val="single" w:sz="8" w:space="0" w:color="auto"/>
              <w:right w:val="single" w:sz="8" w:space="0" w:color="auto"/>
            </w:tcBorders>
            <w:shd w:val="clear" w:color="auto" w:fill="auto"/>
            <w:noWrap/>
            <w:vAlign w:val="bottom"/>
            <w:hideMark/>
          </w:tcPr>
          <w:p w14:paraId="4B510D0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Crinului</w:t>
            </w:r>
          </w:p>
        </w:tc>
        <w:tc>
          <w:tcPr>
            <w:tcW w:w="1838" w:type="dxa"/>
            <w:tcBorders>
              <w:top w:val="nil"/>
              <w:left w:val="nil"/>
              <w:bottom w:val="single" w:sz="8" w:space="0" w:color="auto"/>
              <w:right w:val="single" w:sz="8" w:space="0" w:color="auto"/>
            </w:tcBorders>
            <w:shd w:val="clear" w:color="auto" w:fill="auto"/>
            <w:noWrap/>
            <w:vAlign w:val="bottom"/>
            <w:hideMark/>
          </w:tcPr>
          <w:p w14:paraId="7F6E210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50</w:t>
            </w:r>
          </w:p>
        </w:tc>
      </w:tr>
      <w:tr w:rsidR="006C5EC2" w:rsidRPr="00AD525B" w14:paraId="572BC407"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D87A1A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18</w:t>
            </w:r>
          </w:p>
        </w:tc>
        <w:tc>
          <w:tcPr>
            <w:tcW w:w="3544" w:type="dxa"/>
            <w:tcBorders>
              <w:top w:val="nil"/>
              <w:left w:val="nil"/>
              <w:bottom w:val="single" w:sz="4" w:space="0" w:color="auto"/>
              <w:right w:val="single" w:sz="4" w:space="0" w:color="auto"/>
            </w:tcBorders>
            <w:shd w:val="clear" w:color="auto" w:fill="auto"/>
            <w:noWrap/>
            <w:vAlign w:val="bottom"/>
            <w:hideMark/>
          </w:tcPr>
          <w:p w14:paraId="3751E74D"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Romulus Cioflec</w:t>
            </w:r>
          </w:p>
        </w:tc>
        <w:tc>
          <w:tcPr>
            <w:tcW w:w="3543" w:type="dxa"/>
            <w:tcBorders>
              <w:top w:val="nil"/>
              <w:left w:val="nil"/>
              <w:bottom w:val="single" w:sz="8" w:space="0" w:color="auto"/>
              <w:right w:val="single" w:sz="8" w:space="0" w:color="auto"/>
            </w:tcBorders>
            <w:shd w:val="clear" w:color="auto" w:fill="auto"/>
            <w:noWrap/>
            <w:vAlign w:val="bottom"/>
            <w:hideMark/>
          </w:tcPr>
          <w:p w14:paraId="5C23481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Crinului</w:t>
            </w:r>
          </w:p>
        </w:tc>
        <w:tc>
          <w:tcPr>
            <w:tcW w:w="1838" w:type="dxa"/>
            <w:tcBorders>
              <w:top w:val="nil"/>
              <w:left w:val="nil"/>
              <w:bottom w:val="single" w:sz="8" w:space="0" w:color="auto"/>
              <w:right w:val="single" w:sz="8" w:space="0" w:color="auto"/>
            </w:tcBorders>
            <w:shd w:val="clear" w:color="auto" w:fill="auto"/>
            <w:noWrap/>
            <w:vAlign w:val="bottom"/>
            <w:hideMark/>
          </w:tcPr>
          <w:p w14:paraId="50909ED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6C5EC2" w:rsidRPr="00AD525B" w14:paraId="22A50964"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50C136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19</w:t>
            </w:r>
          </w:p>
        </w:tc>
        <w:tc>
          <w:tcPr>
            <w:tcW w:w="3544" w:type="dxa"/>
            <w:tcBorders>
              <w:top w:val="nil"/>
              <w:left w:val="nil"/>
              <w:bottom w:val="single" w:sz="4" w:space="0" w:color="auto"/>
              <w:right w:val="single" w:sz="4" w:space="0" w:color="auto"/>
            </w:tcBorders>
            <w:shd w:val="clear" w:color="auto" w:fill="auto"/>
            <w:noWrap/>
            <w:vAlign w:val="bottom"/>
            <w:hideMark/>
          </w:tcPr>
          <w:p w14:paraId="7B519F4C"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shd w:val="clear" w:color="auto" w:fill="auto"/>
            <w:noWrap/>
            <w:vAlign w:val="bottom"/>
            <w:hideMark/>
          </w:tcPr>
          <w:p w14:paraId="055925FE"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Rom.Cioflec</w:t>
            </w:r>
          </w:p>
        </w:tc>
        <w:tc>
          <w:tcPr>
            <w:tcW w:w="1838" w:type="dxa"/>
            <w:tcBorders>
              <w:top w:val="nil"/>
              <w:left w:val="nil"/>
              <w:bottom w:val="single" w:sz="8" w:space="0" w:color="auto"/>
              <w:right w:val="single" w:sz="8" w:space="0" w:color="auto"/>
            </w:tcBorders>
            <w:shd w:val="clear" w:color="auto" w:fill="auto"/>
            <w:noWrap/>
            <w:vAlign w:val="bottom"/>
            <w:hideMark/>
          </w:tcPr>
          <w:p w14:paraId="48132CA8"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30</w:t>
            </w:r>
          </w:p>
        </w:tc>
      </w:tr>
      <w:tr w:rsidR="006C5EC2" w:rsidRPr="00AD525B" w14:paraId="4B8E1E50"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0660B6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c>
          <w:tcPr>
            <w:tcW w:w="3544" w:type="dxa"/>
            <w:tcBorders>
              <w:top w:val="nil"/>
              <w:left w:val="nil"/>
              <w:bottom w:val="single" w:sz="4" w:space="0" w:color="auto"/>
              <w:right w:val="single" w:sz="4" w:space="0" w:color="auto"/>
            </w:tcBorders>
            <w:shd w:val="clear" w:color="auto" w:fill="auto"/>
            <w:noWrap/>
            <w:vAlign w:val="bottom"/>
            <w:hideMark/>
          </w:tcPr>
          <w:p w14:paraId="55D16D73"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shd w:val="clear" w:color="auto" w:fill="auto"/>
            <w:noWrap/>
            <w:vAlign w:val="bottom"/>
            <w:hideMark/>
          </w:tcPr>
          <w:p w14:paraId="5E60C398"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Rom.Cioflec</w:t>
            </w:r>
          </w:p>
        </w:tc>
        <w:tc>
          <w:tcPr>
            <w:tcW w:w="1838" w:type="dxa"/>
            <w:tcBorders>
              <w:top w:val="nil"/>
              <w:left w:val="nil"/>
              <w:bottom w:val="single" w:sz="8" w:space="0" w:color="auto"/>
              <w:right w:val="single" w:sz="8" w:space="0" w:color="auto"/>
            </w:tcBorders>
            <w:shd w:val="clear" w:color="auto" w:fill="auto"/>
            <w:noWrap/>
            <w:vAlign w:val="bottom"/>
            <w:hideMark/>
          </w:tcPr>
          <w:p w14:paraId="413C90DC"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6C5EC2" w:rsidRPr="00AD525B" w14:paraId="23E664D6"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62DCD76"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21</w:t>
            </w:r>
          </w:p>
        </w:tc>
        <w:tc>
          <w:tcPr>
            <w:tcW w:w="3544" w:type="dxa"/>
            <w:tcBorders>
              <w:top w:val="nil"/>
              <w:left w:val="nil"/>
              <w:bottom w:val="single" w:sz="4" w:space="0" w:color="auto"/>
              <w:right w:val="single" w:sz="4" w:space="0" w:color="auto"/>
            </w:tcBorders>
            <w:shd w:val="clear" w:color="auto" w:fill="auto"/>
            <w:noWrap/>
            <w:vAlign w:val="bottom"/>
            <w:hideMark/>
          </w:tcPr>
          <w:p w14:paraId="462FFF02"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shd w:val="clear" w:color="auto" w:fill="auto"/>
            <w:noWrap/>
            <w:vAlign w:val="bottom"/>
            <w:hideMark/>
          </w:tcPr>
          <w:p w14:paraId="3A56D315"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În faţa sediului Electrica</w:t>
            </w:r>
          </w:p>
        </w:tc>
        <w:tc>
          <w:tcPr>
            <w:tcW w:w="1838" w:type="dxa"/>
            <w:tcBorders>
              <w:top w:val="nil"/>
              <w:left w:val="nil"/>
              <w:bottom w:val="single" w:sz="8" w:space="0" w:color="auto"/>
              <w:right w:val="single" w:sz="8" w:space="0" w:color="auto"/>
            </w:tcBorders>
            <w:shd w:val="clear" w:color="auto" w:fill="auto"/>
            <w:noWrap/>
            <w:vAlign w:val="bottom"/>
            <w:hideMark/>
          </w:tcPr>
          <w:p w14:paraId="2FECA0ED"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20</w:t>
            </w:r>
          </w:p>
        </w:tc>
      </w:tr>
      <w:tr w:rsidR="006C5EC2" w:rsidRPr="00AD525B" w14:paraId="29893E89"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8B73D2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22</w:t>
            </w:r>
          </w:p>
        </w:tc>
        <w:tc>
          <w:tcPr>
            <w:tcW w:w="3544" w:type="dxa"/>
            <w:tcBorders>
              <w:top w:val="nil"/>
              <w:left w:val="nil"/>
              <w:bottom w:val="single" w:sz="4" w:space="0" w:color="auto"/>
              <w:right w:val="single" w:sz="4" w:space="0" w:color="auto"/>
            </w:tcBorders>
            <w:shd w:val="clear" w:color="auto" w:fill="auto"/>
            <w:noWrap/>
            <w:vAlign w:val="bottom"/>
            <w:hideMark/>
          </w:tcPr>
          <w:p w14:paraId="08B30CF1"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Ciucului</w:t>
            </w:r>
          </w:p>
        </w:tc>
        <w:tc>
          <w:tcPr>
            <w:tcW w:w="3543" w:type="dxa"/>
            <w:tcBorders>
              <w:top w:val="nil"/>
              <w:left w:val="nil"/>
              <w:bottom w:val="single" w:sz="8" w:space="0" w:color="auto"/>
              <w:right w:val="single" w:sz="8" w:space="0" w:color="auto"/>
            </w:tcBorders>
            <w:shd w:val="clear" w:color="auto" w:fill="auto"/>
            <w:noWrap/>
            <w:vAlign w:val="bottom"/>
            <w:hideMark/>
          </w:tcPr>
          <w:p w14:paraId="58043D5C"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Vis-a-vis sediul Electrica</w:t>
            </w:r>
          </w:p>
        </w:tc>
        <w:tc>
          <w:tcPr>
            <w:tcW w:w="1838" w:type="dxa"/>
            <w:tcBorders>
              <w:top w:val="nil"/>
              <w:left w:val="nil"/>
              <w:bottom w:val="single" w:sz="8" w:space="0" w:color="auto"/>
              <w:right w:val="single" w:sz="8" w:space="0" w:color="auto"/>
            </w:tcBorders>
            <w:shd w:val="clear" w:color="auto" w:fill="auto"/>
            <w:noWrap/>
            <w:vAlign w:val="bottom"/>
            <w:hideMark/>
          </w:tcPr>
          <w:p w14:paraId="35B2DB06"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6C5EC2" w:rsidRPr="00AD525B" w14:paraId="6A06494A"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130E0F1"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23</w:t>
            </w:r>
          </w:p>
        </w:tc>
        <w:tc>
          <w:tcPr>
            <w:tcW w:w="3544" w:type="dxa"/>
            <w:tcBorders>
              <w:top w:val="nil"/>
              <w:left w:val="nil"/>
              <w:bottom w:val="single" w:sz="4" w:space="0" w:color="auto"/>
              <w:right w:val="single" w:sz="4" w:space="0" w:color="auto"/>
            </w:tcBorders>
            <w:shd w:val="clear" w:color="auto" w:fill="auto"/>
            <w:noWrap/>
            <w:vAlign w:val="bottom"/>
            <w:hideMark/>
          </w:tcPr>
          <w:p w14:paraId="1B3248DB"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543" w:type="dxa"/>
            <w:tcBorders>
              <w:top w:val="nil"/>
              <w:left w:val="nil"/>
              <w:bottom w:val="single" w:sz="8" w:space="0" w:color="auto"/>
              <w:right w:val="single" w:sz="8" w:space="0" w:color="auto"/>
            </w:tcBorders>
            <w:shd w:val="clear" w:color="auto" w:fill="auto"/>
            <w:noWrap/>
            <w:vAlign w:val="bottom"/>
            <w:hideMark/>
          </w:tcPr>
          <w:p w14:paraId="7321C216"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Oltului</w:t>
            </w:r>
          </w:p>
        </w:tc>
        <w:tc>
          <w:tcPr>
            <w:tcW w:w="1838" w:type="dxa"/>
            <w:tcBorders>
              <w:top w:val="nil"/>
              <w:left w:val="nil"/>
              <w:bottom w:val="single" w:sz="8" w:space="0" w:color="auto"/>
              <w:right w:val="single" w:sz="8" w:space="0" w:color="auto"/>
            </w:tcBorders>
            <w:shd w:val="clear" w:color="auto" w:fill="auto"/>
            <w:noWrap/>
            <w:vAlign w:val="bottom"/>
            <w:hideMark/>
          </w:tcPr>
          <w:p w14:paraId="711FBF99"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6C5EC2" w:rsidRPr="00AD525B" w14:paraId="58D50FCF" w14:textId="77777777" w:rsidTr="007E15EE">
        <w:trPr>
          <w:trHeight w:val="315"/>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E368DB4"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24</w:t>
            </w:r>
          </w:p>
        </w:tc>
        <w:tc>
          <w:tcPr>
            <w:tcW w:w="3544" w:type="dxa"/>
            <w:tcBorders>
              <w:top w:val="nil"/>
              <w:left w:val="nil"/>
              <w:bottom w:val="single" w:sz="4" w:space="0" w:color="auto"/>
              <w:right w:val="single" w:sz="4" w:space="0" w:color="auto"/>
            </w:tcBorders>
            <w:shd w:val="clear" w:color="auto" w:fill="auto"/>
            <w:noWrap/>
            <w:vAlign w:val="bottom"/>
            <w:hideMark/>
          </w:tcPr>
          <w:p w14:paraId="5DE6E27E"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543" w:type="dxa"/>
            <w:tcBorders>
              <w:top w:val="nil"/>
              <w:left w:val="nil"/>
              <w:bottom w:val="single" w:sz="8" w:space="0" w:color="auto"/>
              <w:right w:val="single" w:sz="8" w:space="0" w:color="auto"/>
            </w:tcBorders>
            <w:shd w:val="clear" w:color="auto" w:fill="auto"/>
            <w:noWrap/>
            <w:vAlign w:val="bottom"/>
            <w:hideMark/>
          </w:tcPr>
          <w:p w14:paraId="7D8BED23"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La colţ cu str. Oltului</w:t>
            </w:r>
          </w:p>
        </w:tc>
        <w:tc>
          <w:tcPr>
            <w:tcW w:w="1838" w:type="dxa"/>
            <w:tcBorders>
              <w:top w:val="nil"/>
              <w:left w:val="nil"/>
              <w:bottom w:val="single" w:sz="8" w:space="0" w:color="auto"/>
              <w:right w:val="single" w:sz="8" w:space="0" w:color="auto"/>
            </w:tcBorders>
            <w:shd w:val="clear" w:color="auto" w:fill="auto"/>
            <w:noWrap/>
            <w:vAlign w:val="bottom"/>
            <w:hideMark/>
          </w:tcPr>
          <w:p w14:paraId="7C155118"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10</w:t>
            </w:r>
          </w:p>
        </w:tc>
      </w:tr>
      <w:tr w:rsidR="006C5EC2" w:rsidRPr="00AD525B" w14:paraId="5A66E3B8" w14:textId="77777777" w:rsidTr="007E15EE">
        <w:trPr>
          <w:trHeight w:val="300"/>
          <w:jc w:val="center"/>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0CC6F6A"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25</w:t>
            </w:r>
          </w:p>
        </w:tc>
        <w:tc>
          <w:tcPr>
            <w:tcW w:w="3544" w:type="dxa"/>
            <w:tcBorders>
              <w:top w:val="nil"/>
              <w:left w:val="nil"/>
              <w:bottom w:val="single" w:sz="4" w:space="0" w:color="auto"/>
              <w:right w:val="single" w:sz="4" w:space="0" w:color="auto"/>
            </w:tcBorders>
            <w:shd w:val="clear" w:color="auto" w:fill="auto"/>
            <w:noWrap/>
            <w:vAlign w:val="bottom"/>
            <w:hideMark/>
          </w:tcPr>
          <w:p w14:paraId="3DDAE89C" w14:textId="77777777" w:rsidR="006C5EC2" w:rsidRPr="00AD525B" w:rsidRDefault="006C5EC2" w:rsidP="006C5EC2">
            <w:pPr>
              <w:keepNext w:val="0"/>
              <w:keepLines w:val="0"/>
              <w:spacing w:after="0"/>
              <w:jc w:val="left"/>
              <w:rPr>
                <w:color w:val="000000"/>
                <w:sz w:val="22"/>
                <w:szCs w:val="22"/>
                <w:lang w:eastAsia="ro-RO"/>
              </w:rPr>
            </w:pPr>
            <w:r w:rsidRPr="00AD525B">
              <w:rPr>
                <w:color w:val="000000"/>
                <w:sz w:val="22"/>
                <w:szCs w:val="22"/>
                <w:lang w:eastAsia="ro-RO"/>
              </w:rPr>
              <w:t>Kriza Janos</w:t>
            </w:r>
          </w:p>
        </w:tc>
        <w:tc>
          <w:tcPr>
            <w:tcW w:w="3543" w:type="dxa"/>
            <w:tcBorders>
              <w:top w:val="nil"/>
              <w:left w:val="nil"/>
              <w:bottom w:val="single" w:sz="4" w:space="0" w:color="auto"/>
              <w:right w:val="single" w:sz="8" w:space="0" w:color="auto"/>
            </w:tcBorders>
            <w:shd w:val="clear" w:color="auto" w:fill="auto"/>
            <w:noWrap/>
            <w:vAlign w:val="bottom"/>
            <w:hideMark/>
          </w:tcPr>
          <w:p w14:paraId="121A7DD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Vis-a-vis cu Tribunal Jud.</w:t>
            </w:r>
          </w:p>
        </w:tc>
        <w:tc>
          <w:tcPr>
            <w:tcW w:w="1838" w:type="dxa"/>
            <w:tcBorders>
              <w:top w:val="nil"/>
              <w:left w:val="nil"/>
              <w:bottom w:val="single" w:sz="4" w:space="0" w:color="auto"/>
              <w:right w:val="single" w:sz="8" w:space="0" w:color="auto"/>
            </w:tcBorders>
            <w:shd w:val="clear" w:color="auto" w:fill="auto"/>
            <w:noWrap/>
            <w:vAlign w:val="bottom"/>
            <w:hideMark/>
          </w:tcPr>
          <w:p w14:paraId="1D5B80BF" w14:textId="77777777" w:rsidR="006C5EC2" w:rsidRPr="00AD525B" w:rsidRDefault="006C5EC2" w:rsidP="006C5EC2">
            <w:pPr>
              <w:keepNext w:val="0"/>
              <w:keepLines w:val="0"/>
              <w:spacing w:after="0"/>
              <w:jc w:val="center"/>
              <w:rPr>
                <w:color w:val="000000"/>
                <w:sz w:val="22"/>
                <w:szCs w:val="22"/>
                <w:lang w:eastAsia="ro-RO"/>
              </w:rPr>
            </w:pPr>
            <w:r w:rsidRPr="00AD525B">
              <w:rPr>
                <w:color w:val="000000"/>
                <w:sz w:val="22"/>
                <w:szCs w:val="22"/>
                <w:lang w:eastAsia="ro-RO"/>
              </w:rPr>
              <w:t>40</w:t>
            </w:r>
          </w:p>
        </w:tc>
      </w:tr>
      <w:tr w:rsidR="006C5EC2" w:rsidRPr="00AD525B" w14:paraId="227E458E" w14:textId="77777777" w:rsidTr="007E15EE">
        <w:trPr>
          <w:trHeight w:val="315"/>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AFCDC" w14:textId="77777777" w:rsidR="006C5EC2" w:rsidRPr="00AD525B" w:rsidRDefault="006C5EC2" w:rsidP="006C5EC2">
            <w:pPr>
              <w:keepNext w:val="0"/>
              <w:keepLines w:val="0"/>
              <w:spacing w:after="0"/>
              <w:jc w:val="center"/>
              <w:rPr>
                <w:color w:val="000000"/>
                <w:sz w:val="22"/>
                <w:szCs w:val="22"/>
                <w:lang w:eastAsia="ro-RO"/>
              </w:rPr>
            </w:pP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356CB" w14:textId="77777777" w:rsidR="006C5EC2" w:rsidRPr="00AD525B" w:rsidRDefault="006C5EC2" w:rsidP="006C5EC2">
            <w:pPr>
              <w:keepNext w:val="0"/>
              <w:keepLines w:val="0"/>
              <w:spacing w:after="0"/>
              <w:jc w:val="left"/>
              <w:rPr>
                <w:sz w:val="22"/>
                <w:szCs w:val="22"/>
                <w:lang w:eastAsia="ro-RO"/>
              </w:rPr>
            </w:pPr>
          </w:p>
        </w:tc>
        <w:tc>
          <w:tcPr>
            <w:tcW w:w="3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57F89" w14:textId="77777777" w:rsidR="006C5EC2" w:rsidRPr="00AD525B" w:rsidRDefault="006C5EC2" w:rsidP="006C5EC2">
            <w:pPr>
              <w:keepNext w:val="0"/>
              <w:keepLines w:val="0"/>
              <w:spacing w:after="0"/>
              <w:jc w:val="center"/>
              <w:rPr>
                <w:b/>
                <w:bCs/>
                <w:color w:val="000000"/>
                <w:sz w:val="22"/>
                <w:szCs w:val="22"/>
                <w:lang w:eastAsia="ro-RO"/>
              </w:rPr>
            </w:pPr>
            <w:r w:rsidRPr="00AD525B">
              <w:rPr>
                <w:b/>
                <w:bCs/>
                <w:color w:val="000000"/>
                <w:sz w:val="22"/>
                <w:szCs w:val="22"/>
                <w:lang w:eastAsia="ro-RO"/>
              </w:rPr>
              <w:t>TOTAL</w:t>
            </w:r>
          </w:p>
        </w:tc>
        <w:tc>
          <w:tcPr>
            <w:tcW w:w="1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AAA26" w14:textId="77777777" w:rsidR="006C5EC2" w:rsidRPr="00AD525B" w:rsidRDefault="006C5EC2" w:rsidP="006C5EC2">
            <w:pPr>
              <w:keepNext w:val="0"/>
              <w:keepLines w:val="0"/>
              <w:spacing w:after="0"/>
              <w:jc w:val="center"/>
              <w:rPr>
                <w:b/>
                <w:bCs/>
                <w:color w:val="000000"/>
                <w:sz w:val="22"/>
                <w:szCs w:val="22"/>
                <w:lang w:eastAsia="ro-RO"/>
              </w:rPr>
            </w:pPr>
            <w:r w:rsidRPr="00AD525B">
              <w:rPr>
                <w:b/>
                <w:bCs/>
                <w:color w:val="000000"/>
                <w:sz w:val="22"/>
                <w:szCs w:val="22"/>
                <w:lang w:eastAsia="ro-RO"/>
              </w:rPr>
              <w:t>730</w:t>
            </w:r>
          </w:p>
        </w:tc>
      </w:tr>
    </w:tbl>
    <w:p w14:paraId="0760B41B" w14:textId="77777777" w:rsidR="00A8621D" w:rsidRPr="00AD525B" w:rsidRDefault="00A8621D" w:rsidP="00913AC8">
      <w:pPr>
        <w:pStyle w:val="NormalWeb"/>
        <w:spacing w:before="0" w:beforeAutospacing="0" w:after="0" w:afterAutospacing="0"/>
        <w:jc w:val="both"/>
        <w:rPr>
          <w:lang w:val="ro-RO"/>
        </w:rPr>
      </w:pPr>
    </w:p>
    <w:p w14:paraId="316A9944" w14:textId="77777777" w:rsidR="00243E6A" w:rsidRPr="00AD525B" w:rsidRDefault="00243E6A">
      <w:pPr>
        <w:keepNext w:val="0"/>
        <w:keepLines w:val="0"/>
        <w:spacing w:after="0"/>
        <w:jc w:val="left"/>
        <w:rPr>
          <w:b/>
          <w:sz w:val="24"/>
          <w:szCs w:val="24"/>
        </w:rPr>
      </w:pPr>
      <w:r w:rsidRPr="00AD525B">
        <w:rPr>
          <w:b/>
          <w:sz w:val="24"/>
          <w:szCs w:val="24"/>
        </w:rPr>
        <w:br w:type="page"/>
      </w:r>
    </w:p>
    <w:p w14:paraId="5D5832D3" w14:textId="60A83E4A" w:rsidR="00A8621D" w:rsidRPr="00AD525B" w:rsidRDefault="00E85756" w:rsidP="00492D8C">
      <w:pPr>
        <w:keepNext w:val="0"/>
        <w:keepLines w:val="0"/>
        <w:spacing w:after="0"/>
        <w:jc w:val="left"/>
        <w:rPr>
          <w:rFonts w:eastAsiaTheme="minorEastAsia"/>
          <w:sz w:val="24"/>
          <w:szCs w:val="24"/>
          <w14:ligatures w14:val="standardContextual"/>
        </w:rPr>
      </w:pPr>
      <w:r w:rsidRPr="00AD525B">
        <w:rPr>
          <w:b/>
          <w:sz w:val="24"/>
          <w:szCs w:val="24"/>
        </w:rPr>
        <w:lastRenderedPageBreak/>
        <w:t>ANEXA NR. 12</w:t>
      </w:r>
      <w:r w:rsidRPr="00AD525B">
        <w:rPr>
          <w:sz w:val="24"/>
          <w:szCs w:val="24"/>
        </w:rPr>
        <w:t xml:space="preserve"> </w:t>
      </w:r>
      <w:r w:rsidR="002C5D02" w:rsidRPr="00AD525B">
        <w:rPr>
          <w:sz w:val="24"/>
          <w:szCs w:val="24"/>
        </w:rPr>
        <w:t>la caietul de sarcini</w:t>
      </w:r>
    </w:p>
    <w:p w14:paraId="1BA2BB72" w14:textId="097065E6" w:rsidR="00A8621D" w:rsidRPr="00AD525B" w:rsidRDefault="00A8621D" w:rsidP="00913AC8">
      <w:pPr>
        <w:pStyle w:val="NormalWeb"/>
        <w:spacing w:before="0" w:beforeAutospacing="0" w:after="0" w:afterAutospacing="0"/>
        <w:jc w:val="both"/>
        <w:rPr>
          <w:lang w:val="ro-RO"/>
        </w:rPr>
      </w:pPr>
      <w:r w:rsidRPr="00AD525B">
        <w:rPr>
          <w:lang w:val="ro-RO"/>
        </w:rPr>
        <w:t>Trotuarele adiacente trecerilor de pietoni, unităților sanitare, unităților de învățământ și altor instituții publice de interes local și/sau național</w:t>
      </w:r>
      <w:r w:rsidR="00334181" w:rsidRPr="00AD525B">
        <w:rPr>
          <w:lang w:val="ro-RO"/>
        </w:rPr>
        <w:t xml:space="preserve"> </w:t>
      </w:r>
      <w:r w:rsidR="00783632" w:rsidRPr="00AD525B">
        <w:rPr>
          <w:lang w:val="ro-RO"/>
        </w:rPr>
        <w:t>–</w:t>
      </w:r>
      <w:r w:rsidR="00334181" w:rsidRPr="00AD525B">
        <w:rPr>
          <w:lang w:val="ro-RO"/>
        </w:rPr>
        <w:t xml:space="preserve"> manual</w:t>
      </w:r>
    </w:p>
    <w:p w14:paraId="2E41CCAF" w14:textId="79EA5444" w:rsidR="00783632" w:rsidRPr="00AD525B" w:rsidRDefault="0053562E" w:rsidP="00913AC8">
      <w:pPr>
        <w:pStyle w:val="NormalWeb"/>
        <w:spacing w:before="0" w:beforeAutospacing="0" w:after="0" w:afterAutospacing="0"/>
        <w:jc w:val="both"/>
        <w:rPr>
          <w:b/>
          <w:lang w:val="ro-RO"/>
        </w:rPr>
      </w:pPr>
      <w:r w:rsidRPr="00AD525B">
        <w:rPr>
          <w:b/>
          <w:lang w:val="ro-RO"/>
        </w:rPr>
        <w:t>ANEXA NR. 12</w:t>
      </w:r>
      <w:r w:rsidRPr="00AD525B">
        <w:rPr>
          <w:lang w:val="ro-RO"/>
        </w:rPr>
        <w:t xml:space="preserve"> </w:t>
      </w:r>
      <w:r w:rsidR="009A19B8">
        <w:rPr>
          <w:b/>
          <w:lang w:val="ro-RO"/>
        </w:rPr>
        <w:t>A. m</w:t>
      </w:r>
      <w:r w:rsidR="00783632" w:rsidRPr="00AD525B">
        <w:rPr>
          <w:b/>
          <w:lang w:val="ro-RO"/>
        </w:rPr>
        <w:t>unicipiul Sfântu Gheorghe</w:t>
      </w:r>
    </w:p>
    <w:tbl>
      <w:tblPr>
        <w:tblW w:w="9220" w:type="dxa"/>
        <w:jc w:val="center"/>
        <w:tblLook w:val="04A0" w:firstRow="1" w:lastRow="0" w:firstColumn="1" w:lastColumn="0" w:noHBand="0" w:noVBand="1"/>
      </w:tblPr>
      <w:tblGrid>
        <w:gridCol w:w="940"/>
        <w:gridCol w:w="2316"/>
        <w:gridCol w:w="4110"/>
        <w:gridCol w:w="1854"/>
      </w:tblGrid>
      <w:tr w:rsidR="00B50F93" w:rsidRPr="00AD525B" w14:paraId="09AF9E2F" w14:textId="77777777" w:rsidTr="00B50F93">
        <w:trPr>
          <w:trHeight w:val="300"/>
          <w:jc w:val="center"/>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E0586" w14:textId="77777777" w:rsidR="00B50F93" w:rsidRPr="00AD525B" w:rsidRDefault="00B50F93" w:rsidP="00B50F93">
            <w:pPr>
              <w:keepNext w:val="0"/>
              <w:keepLines w:val="0"/>
              <w:spacing w:after="0"/>
              <w:jc w:val="center"/>
              <w:rPr>
                <w:b/>
                <w:color w:val="000000"/>
                <w:sz w:val="22"/>
                <w:szCs w:val="22"/>
                <w:lang w:eastAsia="ro-RO"/>
              </w:rPr>
            </w:pPr>
            <w:r w:rsidRPr="00AD525B">
              <w:rPr>
                <w:b/>
                <w:color w:val="000000"/>
                <w:sz w:val="22"/>
                <w:szCs w:val="22"/>
                <w:lang w:eastAsia="ro-RO"/>
              </w:rPr>
              <w:t>Nr.crt</w:t>
            </w:r>
          </w:p>
        </w:tc>
        <w:tc>
          <w:tcPr>
            <w:tcW w:w="2316" w:type="dxa"/>
            <w:tcBorders>
              <w:top w:val="single" w:sz="4" w:space="0" w:color="auto"/>
              <w:left w:val="nil"/>
              <w:bottom w:val="single" w:sz="4" w:space="0" w:color="auto"/>
              <w:right w:val="single" w:sz="4" w:space="0" w:color="auto"/>
            </w:tcBorders>
            <w:shd w:val="clear" w:color="auto" w:fill="auto"/>
            <w:noWrap/>
            <w:vAlign w:val="bottom"/>
            <w:hideMark/>
          </w:tcPr>
          <w:p w14:paraId="0236A42D" w14:textId="4B0ED975" w:rsidR="00B50F93" w:rsidRPr="00AD525B" w:rsidRDefault="00B50F93" w:rsidP="00B50F93">
            <w:pPr>
              <w:keepNext w:val="0"/>
              <w:keepLines w:val="0"/>
              <w:spacing w:after="0"/>
              <w:jc w:val="center"/>
              <w:rPr>
                <w:b/>
                <w:color w:val="000000"/>
                <w:sz w:val="22"/>
                <w:szCs w:val="22"/>
                <w:lang w:eastAsia="ro-RO"/>
              </w:rPr>
            </w:pPr>
            <w:r w:rsidRPr="00AD525B">
              <w:rPr>
                <w:b/>
                <w:color w:val="000000"/>
                <w:sz w:val="22"/>
                <w:szCs w:val="22"/>
                <w:lang w:eastAsia="ro-RO"/>
              </w:rPr>
              <w:t>Denumirea străzii</w:t>
            </w:r>
          </w:p>
        </w:tc>
        <w:tc>
          <w:tcPr>
            <w:tcW w:w="4110" w:type="dxa"/>
            <w:tcBorders>
              <w:top w:val="single" w:sz="4" w:space="0" w:color="auto"/>
              <w:left w:val="nil"/>
              <w:bottom w:val="single" w:sz="4" w:space="0" w:color="auto"/>
              <w:right w:val="single" w:sz="4" w:space="0" w:color="auto"/>
            </w:tcBorders>
            <w:shd w:val="clear" w:color="auto" w:fill="auto"/>
            <w:noWrap/>
            <w:vAlign w:val="bottom"/>
            <w:hideMark/>
          </w:tcPr>
          <w:p w14:paraId="0544F232" w14:textId="77777777" w:rsidR="00B50F93" w:rsidRPr="00AD525B" w:rsidRDefault="00B50F93" w:rsidP="00B50F93">
            <w:pPr>
              <w:keepNext w:val="0"/>
              <w:keepLines w:val="0"/>
              <w:spacing w:after="0"/>
              <w:jc w:val="center"/>
              <w:rPr>
                <w:b/>
                <w:color w:val="000000"/>
                <w:sz w:val="22"/>
                <w:szCs w:val="22"/>
                <w:lang w:eastAsia="ro-RO"/>
              </w:rPr>
            </w:pPr>
            <w:r w:rsidRPr="00AD525B">
              <w:rPr>
                <w:b/>
                <w:color w:val="000000"/>
                <w:sz w:val="22"/>
                <w:szCs w:val="22"/>
                <w:lang w:eastAsia="ro-RO"/>
              </w:rPr>
              <w:t>Locația</w:t>
            </w:r>
          </w:p>
        </w:tc>
        <w:tc>
          <w:tcPr>
            <w:tcW w:w="1854" w:type="dxa"/>
            <w:tcBorders>
              <w:top w:val="single" w:sz="4" w:space="0" w:color="auto"/>
              <w:left w:val="nil"/>
              <w:bottom w:val="single" w:sz="4" w:space="0" w:color="auto"/>
              <w:right w:val="single" w:sz="4" w:space="0" w:color="auto"/>
            </w:tcBorders>
            <w:shd w:val="clear" w:color="auto" w:fill="auto"/>
            <w:noWrap/>
            <w:vAlign w:val="bottom"/>
            <w:hideMark/>
          </w:tcPr>
          <w:p w14:paraId="410C2336" w14:textId="77777777" w:rsidR="00B50F93" w:rsidRPr="00AD525B" w:rsidRDefault="00B50F93" w:rsidP="00B50F93">
            <w:pPr>
              <w:keepNext w:val="0"/>
              <w:keepLines w:val="0"/>
              <w:spacing w:after="0"/>
              <w:jc w:val="center"/>
              <w:rPr>
                <w:b/>
                <w:color w:val="000000"/>
                <w:sz w:val="22"/>
                <w:szCs w:val="22"/>
                <w:lang w:eastAsia="ro-RO"/>
              </w:rPr>
            </w:pPr>
            <w:r w:rsidRPr="00AD525B">
              <w:rPr>
                <w:b/>
                <w:color w:val="000000"/>
                <w:sz w:val="22"/>
                <w:szCs w:val="22"/>
                <w:lang w:eastAsia="ro-RO"/>
              </w:rPr>
              <w:t>Suprafața deszăpezită</w:t>
            </w:r>
          </w:p>
        </w:tc>
      </w:tr>
      <w:tr w:rsidR="00B50F93" w:rsidRPr="00AD525B" w14:paraId="7EF3EE02"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15437E2"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w:t>
            </w:r>
          </w:p>
        </w:tc>
        <w:tc>
          <w:tcPr>
            <w:tcW w:w="2316" w:type="dxa"/>
            <w:tcBorders>
              <w:top w:val="nil"/>
              <w:left w:val="nil"/>
              <w:bottom w:val="single" w:sz="4" w:space="0" w:color="auto"/>
              <w:right w:val="nil"/>
            </w:tcBorders>
            <w:shd w:val="clear" w:color="auto" w:fill="auto"/>
            <w:noWrap/>
            <w:vAlign w:val="bottom"/>
            <w:hideMark/>
          </w:tcPr>
          <w:p w14:paraId="06F0A588"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shd w:val="clear" w:color="auto" w:fill="auto"/>
            <w:vAlign w:val="bottom"/>
            <w:hideMark/>
          </w:tcPr>
          <w:p w14:paraId="590B105F" w14:textId="524F039A" w:rsidR="00B50F93" w:rsidRPr="00AD525B" w:rsidRDefault="00B50F93" w:rsidP="00B50F93">
            <w:pPr>
              <w:keepNext w:val="0"/>
              <w:keepLines w:val="0"/>
              <w:spacing w:after="0"/>
              <w:jc w:val="left"/>
              <w:rPr>
                <w:sz w:val="22"/>
                <w:szCs w:val="22"/>
                <w:lang w:eastAsia="ro-RO"/>
              </w:rPr>
            </w:pPr>
            <w:r w:rsidRPr="00AD525B">
              <w:rPr>
                <w:sz w:val="22"/>
                <w:szCs w:val="22"/>
                <w:lang w:eastAsia="ro-RO"/>
              </w:rPr>
              <w:t>str. Grigore Bălan str. Sporturilor</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187FEEA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440</w:t>
            </w:r>
          </w:p>
        </w:tc>
      </w:tr>
      <w:tr w:rsidR="00B50F93" w:rsidRPr="00AD525B" w14:paraId="2C816212" w14:textId="77777777" w:rsidTr="00B50F93">
        <w:trPr>
          <w:trHeight w:val="263"/>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EFEC566"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w:t>
            </w:r>
          </w:p>
        </w:tc>
        <w:tc>
          <w:tcPr>
            <w:tcW w:w="2316" w:type="dxa"/>
            <w:tcBorders>
              <w:top w:val="nil"/>
              <w:left w:val="nil"/>
              <w:bottom w:val="single" w:sz="4" w:space="0" w:color="auto"/>
              <w:right w:val="nil"/>
            </w:tcBorders>
            <w:shd w:val="clear" w:color="auto" w:fill="auto"/>
            <w:noWrap/>
            <w:vAlign w:val="bottom"/>
            <w:hideMark/>
          </w:tcPr>
          <w:p w14:paraId="3EE7D1DE"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shd w:val="clear" w:color="auto" w:fill="auto"/>
            <w:vAlign w:val="bottom"/>
            <w:hideMark/>
          </w:tcPr>
          <w:p w14:paraId="5E6AF635" w14:textId="40A76F51" w:rsidR="00B50F93" w:rsidRPr="00AD525B" w:rsidRDefault="00B50F93" w:rsidP="00B50F93">
            <w:pPr>
              <w:keepNext w:val="0"/>
              <w:keepLines w:val="0"/>
              <w:spacing w:after="0"/>
              <w:jc w:val="left"/>
              <w:rPr>
                <w:sz w:val="22"/>
                <w:szCs w:val="22"/>
                <w:lang w:eastAsia="ro-RO"/>
              </w:rPr>
            </w:pPr>
            <w:r w:rsidRPr="00AD525B">
              <w:rPr>
                <w:sz w:val="22"/>
                <w:szCs w:val="22"/>
                <w:lang w:eastAsia="ro-RO"/>
              </w:rPr>
              <w:t>Colț str. Grigore Bălan Hungastro S.A.</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487430CF"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440</w:t>
            </w:r>
          </w:p>
        </w:tc>
      </w:tr>
      <w:tr w:rsidR="00B50F93" w:rsidRPr="00AD525B" w14:paraId="0DA64564"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A9C2374"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w:t>
            </w:r>
          </w:p>
        </w:tc>
        <w:tc>
          <w:tcPr>
            <w:tcW w:w="2316" w:type="dxa"/>
            <w:tcBorders>
              <w:top w:val="nil"/>
              <w:left w:val="nil"/>
              <w:bottom w:val="single" w:sz="4" w:space="0" w:color="auto"/>
              <w:right w:val="nil"/>
            </w:tcBorders>
            <w:shd w:val="clear" w:color="auto" w:fill="auto"/>
            <w:noWrap/>
            <w:vAlign w:val="bottom"/>
            <w:hideMark/>
          </w:tcPr>
          <w:p w14:paraId="53090DF4"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shd w:val="clear" w:color="auto" w:fill="auto"/>
            <w:vAlign w:val="bottom"/>
            <w:hideMark/>
          </w:tcPr>
          <w:p w14:paraId="1D692A60" w14:textId="6A8BC226" w:rsidR="00B50F93" w:rsidRPr="00AD525B" w:rsidRDefault="00B50F93" w:rsidP="00B50F93">
            <w:pPr>
              <w:keepNext w:val="0"/>
              <w:keepLines w:val="0"/>
              <w:spacing w:after="0"/>
              <w:jc w:val="left"/>
              <w:rPr>
                <w:sz w:val="22"/>
                <w:szCs w:val="22"/>
                <w:lang w:eastAsia="ro-RO"/>
              </w:rPr>
            </w:pPr>
            <w:r w:rsidRPr="00AD525B">
              <w:rPr>
                <w:sz w:val="22"/>
                <w:szCs w:val="22"/>
                <w:lang w:eastAsia="ro-RO"/>
              </w:rPr>
              <w:t>Str. Sporturilor Magazinul Lotus</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668B6B75"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360</w:t>
            </w:r>
          </w:p>
        </w:tc>
      </w:tr>
      <w:tr w:rsidR="00B50F93" w:rsidRPr="00AD525B" w14:paraId="1FA5306C"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EC0D7A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4</w:t>
            </w:r>
          </w:p>
        </w:tc>
        <w:tc>
          <w:tcPr>
            <w:tcW w:w="2316" w:type="dxa"/>
            <w:tcBorders>
              <w:top w:val="nil"/>
              <w:left w:val="nil"/>
              <w:bottom w:val="single" w:sz="4" w:space="0" w:color="auto"/>
              <w:right w:val="nil"/>
            </w:tcBorders>
            <w:shd w:val="clear" w:color="auto" w:fill="auto"/>
            <w:noWrap/>
            <w:vAlign w:val="bottom"/>
            <w:hideMark/>
          </w:tcPr>
          <w:p w14:paraId="071E2911"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shd w:val="clear" w:color="auto" w:fill="auto"/>
            <w:vAlign w:val="bottom"/>
            <w:hideMark/>
          </w:tcPr>
          <w:p w14:paraId="2B1A2D45" w14:textId="0D5B62A1" w:rsidR="00B50F93" w:rsidRPr="00AD525B" w:rsidRDefault="00B50F93" w:rsidP="00B50F93">
            <w:pPr>
              <w:keepNext w:val="0"/>
              <w:keepLines w:val="0"/>
              <w:spacing w:after="0"/>
              <w:jc w:val="left"/>
              <w:rPr>
                <w:sz w:val="22"/>
                <w:szCs w:val="22"/>
                <w:lang w:eastAsia="ro-RO"/>
              </w:rPr>
            </w:pPr>
            <w:r w:rsidRPr="00AD525B">
              <w:rPr>
                <w:sz w:val="22"/>
                <w:szCs w:val="22"/>
                <w:lang w:eastAsia="ro-RO"/>
              </w:rPr>
              <w:t>Magazinul Lotus str. Gării</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26477D7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440</w:t>
            </w:r>
          </w:p>
        </w:tc>
      </w:tr>
      <w:tr w:rsidR="00B50F93" w:rsidRPr="00AD525B" w14:paraId="3EEF6643"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F3F722F"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5</w:t>
            </w:r>
          </w:p>
        </w:tc>
        <w:tc>
          <w:tcPr>
            <w:tcW w:w="2316" w:type="dxa"/>
            <w:tcBorders>
              <w:top w:val="nil"/>
              <w:left w:val="nil"/>
              <w:bottom w:val="single" w:sz="4" w:space="0" w:color="auto"/>
              <w:right w:val="nil"/>
            </w:tcBorders>
            <w:shd w:val="clear" w:color="auto" w:fill="auto"/>
            <w:noWrap/>
            <w:vAlign w:val="bottom"/>
            <w:hideMark/>
          </w:tcPr>
          <w:p w14:paraId="600C2B78"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1Decembrie 1918</w:t>
            </w:r>
          </w:p>
        </w:tc>
        <w:tc>
          <w:tcPr>
            <w:tcW w:w="4110" w:type="dxa"/>
            <w:tcBorders>
              <w:top w:val="nil"/>
              <w:left w:val="single" w:sz="4" w:space="0" w:color="auto"/>
              <w:bottom w:val="single" w:sz="4" w:space="0" w:color="auto"/>
              <w:right w:val="nil"/>
            </w:tcBorders>
            <w:shd w:val="clear" w:color="auto" w:fill="auto"/>
            <w:vAlign w:val="bottom"/>
            <w:hideMark/>
          </w:tcPr>
          <w:p w14:paraId="4DEC95DA"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Trotuar (podul Olt-semafor)</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083D9E52"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6130</w:t>
            </w:r>
          </w:p>
        </w:tc>
      </w:tr>
      <w:tr w:rsidR="00B50F93" w:rsidRPr="00AD525B" w14:paraId="7BCC7B5C"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132F435"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6</w:t>
            </w:r>
          </w:p>
        </w:tc>
        <w:tc>
          <w:tcPr>
            <w:tcW w:w="2316" w:type="dxa"/>
            <w:tcBorders>
              <w:top w:val="nil"/>
              <w:left w:val="nil"/>
              <w:bottom w:val="single" w:sz="4" w:space="0" w:color="auto"/>
              <w:right w:val="nil"/>
            </w:tcBorders>
            <w:shd w:val="clear" w:color="auto" w:fill="auto"/>
            <w:noWrap/>
            <w:vAlign w:val="bottom"/>
            <w:hideMark/>
          </w:tcPr>
          <w:p w14:paraId="1ACF3CE5" w14:textId="3D949C20" w:rsidR="00B50F93" w:rsidRPr="00AD525B" w:rsidRDefault="00B50F93" w:rsidP="00B50F93">
            <w:pPr>
              <w:keepNext w:val="0"/>
              <w:keepLines w:val="0"/>
              <w:spacing w:after="0"/>
              <w:jc w:val="left"/>
              <w:rPr>
                <w:sz w:val="22"/>
                <w:szCs w:val="22"/>
                <w:lang w:eastAsia="ro-RO"/>
              </w:rPr>
            </w:pPr>
            <w:r w:rsidRPr="00AD525B">
              <w:rPr>
                <w:sz w:val="22"/>
                <w:szCs w:val="22"/>
                <w:lang w:eastAsia="ro-RO"/>
              </w:rPr>
              <w:t>Andrei Șaguna</w:t>
            </w:r>
          </w:p>
        </w:tc>
        <w:tc>
          <w:tcPr>
            <w:tcW w:w="4110" w:type="dxa"/>
            <w:tcBorders>
              <w:top w:val="nil"/>
              <w:left w:val="single" w:sz="4" w:space="0" w:color="auto"/>
              <w:bottom w:val="single" w:sz="4" w:space="0" w:color="auto"/>
              <w:right w:val="nil"/>
            </w:tcBorders>
            <w:shd w:val="clear" w:color="auto" w:fill="auto"/>
            <w:vAlign w:val="bottom"/>
            <w:hideMark/>
          </w:tcPr>
          <w:p w14:paraId="1B5FD40B" w14:textId="3906377F" w:rsidR="00B50F93" w:rsidRPr="00AD525B" w:rsidRDefault="00B50F93" w:rsidP="00B50F93">
            <w:pPr>
              <w:keepNext w:val="0"/>
              <w:keepLines w:val="0"/>
              <w:spacing w:after="0"/>
              <w:jc w:val="left"/>
              <w:rPr>
                <w:sz w:val="22"/>
                <w:szCs w:val="22"/>
                <w:lang w:eastAsia="ro-RO"/>
              </w:rPr>
            </w:pPr>
            <w:r w:rsidRPr="00AD525B">
              <w:rPr>
                <w:sz w:val="22"/>
                <w:szCs w:val="22"/>
                <w:lang w:eastAsia="ro-RO"/>
              </w:rPr>
              <w:t>str. Vasile Goldiș str. Tineretului</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4656677A"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120</w:t>
            </w:r>
          </w:p>
        </w:tc>
      </w:tr>
      <w:tr w:rsidR="00B50F93" w:rsidRPr="00AD525B" w14:paraId="52F24C4B" w14:textId="77777777" w:rsidTr="00B50F93">
        <w:trPr>
          <w:trHeight w:val="6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EA57E3E"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7</w:t>
            </w:r>
          </w:p>
        </w:tc>
        <w:tc>
          <w:tcPr>
            <w:tcW w:w="2316" w:type="dxa"/>
            <w:tcBorders>
              <w:top w:val="nil"/>
              <w:left w:val="nil"/>
              <w:bottom w:val="single" w:sz="4" w:space="0" w:color="auto"/>
              <w:right w:val="single" w:sz="4" w:space="0" w:color="auto"/>
            </w:tcBorders>
            <w:shd w:val="clear" w:color="auto" w:fill="auto"/>
            <w:noWrap/>
            <w:vAlign w:val="bottom"/>
            <w:hideMark/>
          </w:tcPr>
          <w:p w14:paraId="5DE8FA3F"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Andrei Șaguna</w:t>
            </w:r>
          </w:p>
        </w:tc>
        <w:tc>
          <w:tcPr>
            <w:tcW w:w="4110" w:type="dxa"/>
            <w:tcBorders>
              <w:top w:val="nil"/>
              <w:left w:val="nil"/>
              <w:bottom w:val="single" w:sz="4" w:space="0" w:color="auto"/>
              <w:right w:val="single" w:sz="4" w:space="0" w:color="auto"/>
            </w:tcBorders>
            <w:shd w:val="clear" w:color="auto" w:fill="auto"/>
            <w:vAlign w:val="bottom"/>
            <w:hideMark/>
          </w:tcPr>
          <w:p w14:paraId="4DD5281D" w14:textId="7E341CAD" w:rsidR="00B50F93" w:rsidRPr="00AD525B" w:rsidRDefault="00B50F93" w:rsidP="00B50F93">
            <w:pPr>
              <w:keepNext w:val="0"/>
              <w:keepLines w:val="0"/>
              <w:spacing w:after="0"/>
              <w:jc w:val="left"/>
              <w:rPr>
                <w:sz w:val="22"/>
                <w:szCs w:val="22"/>
                <w:lang w:eastAsia="ro-RO"/>
              </w:rPr>
            </w:pPr>
            <w:r w:rsidRPr="00AD525B">
              <w:rPr>
                <w:sz w:val="22"/>
                <w:szCs w:val="22"/>
                <w:lang w:eastAsia="ro-RO"/>
              </w:rPr>
              <w:t>Partea dreaptă urcare, între str. Kos Károly-Vasile Goldiș</w:t>
            </w:r>
          </w:p>
        </w:tc>
        <w:tc>
          <w:tcPr>
            <w:tcW w:w="1854" w:type="dxa"/>
            <w:tcBorders>
              <w:top w:val="nil"/>
              <w:left w:val="nil"/>
              <w:bottom w:val="single" w:sz="4" w:space="0" w:color="auto"/>
              <w:right w:val="single" w:sz="4" w:space="0" w:color="auto"/>
            </w:tcBorders>
            <w:shd w:val="clear" w:color="auto" w:fill="auto"/>
            <w:noWrap/>
            <w:vAlign w:val="bottom"/>
            <w:hideMark/>
          </w:tcPr>
          <w:p w14:paraId="0570C997"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300</w:t>
            </w:r>
          </w:p>
        </w:tc>
      </w:tr>
      <w:tr w:rsidR="00B50F93" w:rsidRPr="00AD525B" w14:paraId="38979AFA"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465BA0E"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8</w:t>
            </w:r>
          </w:p>
        </w:tc>
        <w:tc>
          <w:tcPr>
            <w:tcW w:w="2316" w:type="dxa"/>
            <w:tcBorders>
              <w:top w:val="nil"/>
              <w:left w:val="nil"/>
              <w:bottom w:val="single" w:sz="4" w:space="0" w:color="auto"/>
              <w:right w:val="single" w:sz="4" w:space="0" w:color="auto"/>
            </w:tcBorders>
            <w:shd w:val="clear" w:color="auto" w:fill="auto"/>
            <w:noWrap/>
            <w:vAlign w:val="bottom"/>
            <w:hideMark/>
          </w:tcPr>
          <w:p w14:paraId="3D9F78A3"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Cartierul Simeria</w:t>
            </w:r>
          </w:p>
        </w:tc>
        <w:tc>
          <w:tcPr>
            <w:tcW w:w="4110" w:type="dxa"/>
            <w:tcBorders>
              <w:top w:val="nil"/>
              <w:left w:val="nil"/>
              <w:bottom w:val="single" w:sz="4" w:space="0" w:color="auto"/>
              <w:right w:val="single" w:sz="4" w:space="0" w:color="auto"/>
            </w:tcBorders>
            <w:shd w:val="clear" w:color="auto" w:fill="auto"/>
            <w:vAlign w:val="bottom"/>
            <w:hideMark/>
          </w:tcPr>
          <w:p w14:paraId="29E3DEFB"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Scări</w:t>
            </w:r>
          </w:p>
        </w:tc>
        <w:tc>
          <w:tcPr>
            <w:tcW w:w="1854" w:type="dxa"/>
            <w:tcBorders>
              <w:top w:val="nil"/>
              <w:left w:val="nil"/>
              <w:bottom w:val="single" w:sz="4" w:space="0" w:color="auto"/>
              <w:right w:val="single" w:sz="4" w:space="0" w:color="auto"/>
            </w:tcBorders>
            <w:shd w:val="clear" w:color="auto" w:fill="auto"/>
            <w:noWrap/>
            <w:vAlign w:val="bottom"/>
            <w:hideMark/>
          </w:tcPr>
          <w:p w14:paraId="25EE0DE4"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525</w:t>
            </w:r>
          </w:p>
        </w:tc>
      </w:tr>
      <w:tr w:rsidR="00B50F93" w:rsidRPr="00AD525B" w14:paraId="15671EA2" w14:textId="77777777" w:rsidTr="00B50F93">
        <w:trPr>
          <w:trHeight w:val="305"/>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B2136A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9</w:t>
            </w:r>
          </w:p>
        </w:tc>
        <w:tc>
          <w:tcPr>
            <w:tcW w:w="2316" w:type="dxa"/>
            <w:tcBorders>
              <w:top w:val="nil"/>
              <w:left w:val="nil"/>
              <w:bottom w:val="single" w:sz="4" w:space="0" w:color="auto"/>
              <w:right w:val="single" w:sz="4" w:space="0" w:color="auto"/>
            </w:tcBorders>
            <w:shd w:val="clear" w:color="auto" w:fill="auto"/>
            <w:noWrap/>
            <w:vAlign w:val="bottom"/>
            <w:hideMark/>
          </w:tcPr>
          <w:p w14:paraId="343B33C2" w14:textId="695460D5" w:rsidR="00B50F93" w:rsidRPr="00AD525B" w:rsidRDefault="00B50F93" w:rsidP="00B50F93">
            <w:pPr>
              <w:keepNext w:val="0"/>
              <w:keepLines w:val="0"/>
              <w:spacing w:after="0"/>
              <w:jc w:val="left"/>
              <w:rPr>
                <w:sz w:val="22"/>
                <w:szCs w:val="22"/>
                <w:lang w:eastAsia="ro-RO"/>
              </w:rPr>
            </w:pPr>
            <w:r w:rsidRPr="00AD525B">
              <w:rPr>
                <w:sz w:val="22"/>
                <w:szCs w:val="22"/>
                <w:lang w:eastAsia="ro-RO"/>
              </w:rPr>
              <w:t>Cetății</w:t>
            </w:r>
          </w:p>
        </w:tc>
        <w:tc>
          <w:tcPr>
            <w:tcW w:w="4110" w:type="dxa"/>
            <w:tcBorders>
              <w:top w:val="nil"/>
              <w:left w:val="nil"/>
              <w:bottom w:val="single" w:sz="4" w:space="0" w:color="auto"/>
              <w:right w:val="single" w:sz="4" w:space="0" w:color="auto"/>
            </w:tcBorders>
            <w:shd w:val="clear" w:color="auto" w:fill="auto"/>
            <w:vAlign w:val="bottom"/>
            <w:hideMark/>
          </w:tcPr>
          <w:p w14:paraId="5E3D7A0F" w14:textId="6587F487" w:rsidR="00B50F93" w:rsidRPr="00AD525B" w:rsidRDefault="00B50F93" w:rsidP="00B50F93">
            <w:pPr>
              <w:keepNext w:val="0"/>
              <w:keepLines w:val="0"/>
              <w:spacing w:after="0"/>
              <w:jc w:val="left"/>
              <w:rPr>
                <w:sz w:val="22"/>
                <w:szCs w:val="22"/>
                <w:lang w:eastAsia="ro-RO"/>
              </w:rPr>
            </w:pPr>
            <w:r w:rsidRPr="00AD525B">
              <w:rPr>
                <w:sz w:val="22"/>
                <w:szCs w:val="22"/>
                <w:lang w:eastAsia="ro-RO"/>
              </w:rPr>
              <w:t>Parcarea din fața cimitirului comun</w:t>
            </w:r>
          </w:p>
        </w:tc>
        <w:tc>
          <w:tcPr>
            <w:tcW w:w="1854" w:type="dxa"/>
            <w:tcBorders>
              <w:top w:val="nil"/>
              <w:left w:val="nil"/>
              <w:bottom w:val="single" w:sz="4" w:space="0" w:color="auto"/>
              <w:right w:val="single" w:sz="4" w:space="0" w:color="auto"/>
            </w:tcBorders>
            <w:shd w:val="clear" w:color="auto" w:fill="auto"/>
            <w:noWrap/>
            <w:vAlign w:val="bottom"/>
            <w:hideMark/>
          </w:tcPr>
          <w:p w14:paraId="77807075"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300</w:t>
            </w:r>
          </w:p>
        </w:tc>
      </w:tr>
      <w:tr w:rsidR="00B50F93" w:rsidRPr="00AD525B" w14:paraId="17344480" w14:textId="77777777" w:rsidTr="00B50F93">
        <w:trPr>
          <w:trHeight w:val="6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00EF682"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10</w:t>
            </w:r>
          </w:p>
        </w:tc>
        <w:tc>
          <w:tcPr>
            <w:tcW w:w="2316" w:type="dxa"/>
            <w:tcBorders>
              <w:top w:val="nil"/>
              <w:left w:val="nil"/>
              <w:bottom w:val="single" w:sz="4" w:space="0" w:color="auto"/>
              <w:right w:val="single" w:sz="4" w:space="0" w:color="auto"/>
            </w:tcBorders>
            <w:shd w:val="clear" w:color="auto" w:fill="auto"/>
            <w:noWrap/>
            <w:vAlign w:val="bottom"/>
            <w:hideMark/>
          </w:tcPr>
          <w:p w14:paraId="4913A1E8"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Crângului</w:t>
            </w:r>
          </w:p>
        </w:tc>
        <w:tc>
          <w:tcPr>
            <w:tcW w:w="4110" w:type="dxa"/>
            <w:tcBorders>
              <w:top w:val="nil"/>
              <w:left w:val="nil"/>
              <w:bottom w:val="single" w:sz="4" w:space="0" w:color="auto"/>
              <w:right w:val="nil"/>
            </w:tcBorders>
            <w:shd w:val="clear" w:color="auto" w:fill="auto"/>
            <w:vAlign w:val="bottom"/>
            <w:hideMark/>
          </w:tcPr>
          <w:p w14:paraId="11372277" w14:textId="0FBE5128" w:rsidR="00B50F93" w:rsidRPr="00AD525B" w:rsidRDefault="00B50F93" w:rsidP="00B50F93">
            <w:pPr>
              <w:keepNext w:val="0"/>
              <w:keepLines w:val="0"/>
              <w:spacing w:after="0"/>
              <w:jc w:val="left"/>
              <w:rPr>
                <w:sz w:val="22"/>
                <w:szCs w:val="22"/>
                <w:lang w:eastAsia="ro-RO"/>
              </w:rPr>
            </w:pPr>
            <w:r w:rsidRPr="00AD525B">
              <w:rPr>
                <w:sz w:val="22"/>
                <w:szCs w:val="22"/>
                <w:lang w:eastAsia="ro-RO"/>
              </w:rPr>
              <w:t>Între piață şi str. Grigore Bălan pe o parte -partea N. Iorga</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0B31F943"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1200</w:t>
            </w:r>
          </w:p>
        </w:tc>
      </w:tr>
      <w:tr w:rsidR="00B50F93" w:rsidRPr="00AD525B" w14:paraId="07542A6B" w14:textId="77777777" w:rsidTr="00B50F93">
        <w:trPr>
          <w:trHeight w:val="6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B34AF14"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11</w:t>
            </w:r>
          </w:p>
        </w:tc>
        <w:tc>
          <w:tcPr>
            <w:tcW w:w="2316" w:type="dxa"/>
            <w:tcBorders>
              <w:top w:val="nil"/>
              <w:left w:val="nil"/>
              <w:bottom w:val="single" w:sz="4" w:space="0" w:color="auto"/>
              <w:right w:val="single" w:sz="4" w:space="0" w:color="auto"/>
            </w:tcBorders>
            <w:shd w:val="clear" w:color="auto" w:fill="auto"/>
            <w:noWrap/>
            <w:vAlign w:val="bottom"/>
            <w:hideMark/>
          </w:tcPr>
          <w:p w14:paraId="3F2D5E2B"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Crângului</w:t>
            </w:r>
          </w:p>
        </w:tc>
        <w:tc>
          <w:tcPr>
            <w:tcW w:w="4110" w:type="dxa"/>
            <w:tcBorders>
              <w:top w:val="nil"/>
              <w:left w:val="nil"/>
              <w:bottom w:val="single" w:sz="4" w:space="0" w:color="auto"/>
              <w:right w:val="single" w:sz="4" w:space="0" w:color="auto"/>
            </w:tcBorders>
            <w:shd w:val="clear" w:color="auto" w:fill="auto"/>
            <w:vAlign w:val="bottom"/>
            <w:hideMark/>
          </w:tcPr>
          <w:p w14:paraId="4A827189" w14:textId="41257B94" w:rsidR="00B50F93" w:rsidRPr="00AD525B" w:rsidRDefault="00B50F93" w:rsidP="00B50F93">
            <w:pPr>
              <w:keepNext w:val="0"/>
              <w:keepLines w:val="0"/>
              <w:spacing w:after="0"/>
              <w:jc w:val="left"/>
              <w:rPr>
                <w:sz w:val="22"/>
                <w:szCs w:val="22"/>
                <w:lang w:eastAsia="ro-RO"/>
              </w:rPr>
            </w:pPr>
            <w:r w:rsidRPr="00AD525B">
              <w:rPr>
                <w:sz w:val="22"/>
                <w:szCs w:val="22"/>
                <w:lang w:eastAsia="ro-RO"/>
              </w:rPr>
              <w:t>Între Piață și str. Grigore Bălan, partea străzii Fabricii</w:t>
            </w:r>
          </w:p>
        </w:tc>
        <w:tc>
          <w:tcPr>
            <w:tcW w:w="1854" w:type="dxa"/>
            <w:tcBorders>
              <w:top w:val="nil"/>
              <w:left w:val="nil"/>
              <w:bottom w:val="single" w:sz="4" w:space="0" w:color="auto"/>
              <w:right w:val="single" w:sz="4" w:space="0" w:color="auto"/>
            </w:tcBorders>
            <w:shd w:val="clear" w:color="auto" w:fill="auto"/>
            <w:noWrap/>
            <w:vAlign w:val="bottom"/>
            <w:hideMark/>
          </w:tcPr>
          <w:p w14:paraId="094A6D6A"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1200</w:t>
            </w:r>
          </w:p>
        </w:tc>
      </w:tr>
      <w:tr w:rsidR="00B50F93" w:rsidRPr="00AD525B" w14:paraId="23B972E2"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2EBF31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12</w:t>
            </w:r>
          </w:p>
        </w:tc>
        <w:tc>
          <w:tcPr>
            <w:tcW w:w="2316" w:type="dxa"/>
            <w:tcBorders>
              <w:top w:val="nil"/>
              <w:left w:val="nil"/>
              <w:bottom w:val="single" w:sz="4" w:space="0" w:color="auto"/>
              <w:right w:val="single" w:sz="4" w:space="0" w:color="auto"/>
            </w:tcBorders>
            <w:shd w:val="clear" w:color="auto" w:fill="auto"/>
            <w:noWrap/>
            <w:vAlign w:val="bottom"/>
            <w:hideMark/>
          </w:tcPr>
          <w:p w14:paraId="70DA4166"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Fabricii</w:t>
            </w:r>
          </w:p>
        </w:tc>
        <w:tc>
          <w:tcPr>
            <w:tcW w:w="4110" w:type="dxa"/>
            <w:tcBorders>
              <w:top w:val="nil"/>
              <w:left w:val="nil"/>
              <w:bottom w:val="single" w:sz="4" w:space="0" w:color="auto"/>
              <w:right w:val="single" w:sz="4" w:space="0" w:color="auto"/>
            </w:tcBorders>
            <w:shd w:val="clear" w:color="auto" w:fill="auto"/>
            <w:vAlign w:val="bottom"/>
            <w:hideMark/>
          </w:tcPr>
          <w:p w14:paraId="000BEA28"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Între Kos Károly şi Bánki Donáth</w:t>
            </w:r>
          </w:p>
        </w:tc>
        <w:tc>
          <w:tcPr>
            <w:tcW w:w="1854" w:type="dxa"/>
            <w:tcBorders>
              <w:top w:val="nil"/>
              <w:left w:val="nil"/>
              <w:bottom w:val="single" w:sz="4" w:space="0" w:color="auto"/>
              <w:right w:val="single" w:sz="4" w:space="0" w:color="auto"/>
            </w:tcBorders>
            <w:shd w:val="clear" w:color="auto" w:fill="auto"/>
            <w:noWrap/>
            <w:vAlign w:val="bottom"/>
            <w:hideMark/>
          </w:tcPr>
          <w:p w14:paraId="6422BCFF"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200</w:t>
            </w:r>
          </w:p>
        </w:tc>
      </w:tr>
      <w:tr w:rsidR="00B50F93" w:rsidRPr="00AD525B" w14:paraId="2A984C01"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C790CF7"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13</w:t>
            </w:r>
          </w:p>
        </w:tc>
        <w:tc>
          <w:tcPr>
            <w:tcW w:w="2316" w:type="dxa"/>
            <w:tcBorders>
              <w:top w:val="nil"/>
              <w:left w:val="nil"/>
              <w:bottom w:val="single" w:sz="4" w:space="0" w:color="auto"/>
              <w:right w:val="single" w:sz="4" w:space="0" w:color="auto"/>
            </w:tcBorders>
            <w:shd w:val="clear" w:color="auto" w:fill="auto"/>
            <w:noWrap/>
            <w:vAlign w:val="bottom"/>
            <w:hideMark/>
          </w:tcPr>
          <w:p w14:paraId="6AF3106E"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Gábor Áron</w:t>
            </w:r>
          </w:p>
        </w:tc>
        <w:tc>
          <w:tcPr>
            <w:tcW w:w="4110" w:type="dxa"/>
            <w:tcBorders>
              <w:top w:val="nil"/>
              <w:left w:val="nil"/>
              <w:bottom w:val="single" w:sz="4" w:space="0" w:color="auto"/>
              <w:right w:val="single" w:sz="4" w:space="0" w:color="auto"/>
            </w:tcBorders>
            <w:shd w:val="clear" w:color="auto" w:fill="auto"/>
            <w:noWrap/>
            <w:vAlign w:val="bottom"/>
            <w:hideMark/>
          </w:tcPr>
          <w:p w14:paraId="09CA4EB7"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shd w:val="clear" w:color="auto" w:fill="auto"/>
            <w:noWrap/>
            <w:vAlign w:val="bottom"/>
            <w:hideMark/>
          </w:tcPr>
          <w:p w14:paraId="313A749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1440</w:t>
            </w:r>
          </w:p>
        </w:tc>
      </w:tr>
      <w:tr w:rsidR="00B50F93" w:rsidRPr="00AD525B" w14:paraId="5735FA43"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FA89935"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14</w:t>
            </w:r>
          </w:p>
        </w:tc>
        <w:tc>
          <w:tcPr>
            <w:tcW w:w="2316" w:type="dxa"/>
            <w:tcBorders>
              <w:top w:val="nil"/>
              <w:left w:val="nil"/>
              <w:bottom w:val="single" w:sz="4" w:space="0" w:color="auto"/>
              <w:right w:val="single" w:sz="4" w:space="0" w:color="auto"/>
            </w:tcBorders>
            <w:shd w:val="clear" w:color="auto" w:fill="auto"/>
            <w:noWrap/>
            <w:vAlign w:val="bottom"/>
            <w:hideMark/>
          </w:tcPr>
          <w:p w14:paraId="720A4DBC"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 xml:space="preserve">Gróf Mikó Imre </w:t>
            </w:r>
          </w:p>
        </w:tc>
        <w:tc>
          <w:tcPr>
            <w:tcW w:w="4110" w:type="dxa"/>
            <w:tcBorders>
              <w:top w:val="nil"/>
              <w:left w:val="nil"/>
              <w:bottom w:val="single" w:sz="4" w:space="0" w:color="auto"/>
              <w:right w:val="single" w:sz="4" w:space="0" w:color="auto"/>
            </w:tcBorders>
            <w:shd w:val="clear" w:color="auto" w:fill="auto"/>
            <w:noWrap/>
            <w:vAlign w:val="bottom"/>
            <w:hideMark/>
          </w:tcPr>
          <w:p w14:paraId="10550A14"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shd w:val="clear" w:color="auto" w:fill="auto"/>
            <w:noWrap/>
            <w:vAlign w:val="bottom"/>
            <w:hideMark/>
          </w:tcPr>
          <w:p w14:paraId="29706095"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2000</w:t>
            </w:r>
          </w:p>
        </w:tc>
      </w:tr>
      <w:tr w:rsidR="00B50F93" w:rsidRPr="00AD525B" w14:paraId="622A4734"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CCEB6C7"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15</w:t>
            </w:r>
          </w:p>
        </w:tc>
        <w:tc>
          <w:tcPr>
            <w:tcW w:w="2316" w:type="dxa"/>
            <w:tcBorders>
              <w:top w:val="nil"/>
              <w:left w:val="nil"/>
              <w:bottom w:val="single" w:sz="4" w:space="0" w:color="auto"/>
              <w:right w:val="single" w:sz="4" w:space="0" w:color="auto"/>
            </w:tcBorders>
            <w:shd w:val="clear" w:color="auto" w:fill="auto"/>
            <w:noWrap/>
            <w:vAlign w:val="bottom"/>
            <w:hideMark/>
          </w:tcPr>
          <w:p w14:paraId="3146D359"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József Bem</w:t>
            </w:r>
          </w:p>
        </w:tc>
        <w:tc>
          <w:tcPr>
            <w:tcW w:w="4110" w:type="dxa"/>
            <w:tcBorders>
              <w:top w:val="nil"/>
              <w:left w:val="nil"/>
              <w:bottom w:val="single" w:sz="4" w:space="0" w:color="auto"/>
              <w:right w:val="single" w:sz="4" w:space="0" w:color="auto"/>
            </w:tcBorders>
            <w:shd w:val="clear" w:color="auto" w:fill="auto"/>
            <w:noWrap/>
            <w:vAlign w:val="bottom"/>
            <w:hideMark/>
          </w:tcPr>
          <w:p w14:paraId="0526DC1F" w14:textId="4D411601" w:rsidR="00B50F93" w:rsidRPr="00AD525B" w:rsidRDefault="00B50F93" w:rsidP="00B50F93">
            <w:pPr>
              <w:keepNext w:val="0"/>
              <w:keepLines w:val="0"/>
              <w:spacing w:after="0"/>
              <w:jc w:val="left"/>
              <w:rPr>
                <w:sz w:val="22"/>
                <w:szCs w:val="22"/>
                <w:lang w:eastAsia="ro-RO"/>
              </w:rPr>
            </w:pPr>
            <w:r w:rsidRPr="00AD525B">
              <w:rPr>
                <w:sz w:val="22"/>
                <w:szCs w:val="22"/>
                <w:lang w:eastAsia="ro-RO"/>
              </w:rPr>
              <w:t>În fața blocului 3K-C</w:t>
            </w:r>
          </w:p>
        </w:tc>
        <w:tc>
          <w:tcPr>
            <w:tcW w:w="1854" w:type="dxa"/>
            <w:tcBorders>
              <w:top w:val="nil"/>
              <w:left w:val="nil"/>
              <w:bottom w:val="single" w:sz="4" w:space="0" w:color="auto"/>
              <w:right w:val="single" w:sz="4" w:space="0" w:color="auto"/>
            </w:tcBorders>
            <w:shd w:val="clear" w:color="auto" w:fill="auto"/>
            <w:noWrap/>
            <w:vAlign w:val="bottom"/>
            <w:hideMark/>
          </w:tcPr>
          <w:p w14:paraId="3ED73C1F"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910</w:t>
            </w:r>
          </w:p>
        </w:tc>
      </w:tr>
      <w:tr w:rsidR="00B50F93" w:rsidRPr="00AD525B" w14:paraId="3E90FCF1" w14:textId="77777777" w:rsidTr="00B50F93">
        <w:trPr>
          <w:trHeight w:val="6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AFA7CD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16</w:t>
            </w:r>
          </w:p>
        </w:tc>
        <w:tc>
          <w:tcPr>
            <w:tcW w:w="2316" w:type="dxa"/>
            <w:tcBorders>
              <w:top w:val="nil"/>
              <w:left w:val="nil"/>
              <w:bottom w:val="single" w:sz="4" w:space="0" w:color="auto"/>
              <w:right w:val="single" w:sz="4" w:space="0" w:color="auto"/>
            </w:tcBorders>
            <w:shd w:val="clear" w:color="auto" w:fill="auto"/>
            <w:noWrap/>
            <w:vAlign w:val="bottom"/>
            <w:hideMark/>
          </w:tcPr>
          <w:p w14:paraId="469433F9"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Kós Károly</w:t>
            </w:r>
          </w:p>
        </w:tc>
        <w:tc>
          <w:tcPr>
            <w:tcW w:w="4110" w:type="dxa"/>
            <w:tcBorders>
              <w:top w:val="nil"/>
              <w:left w:val="nil"/>
              <w:bottom w:val="single" w:sz="4" w:space="0" w:color="auto"/>
              <w:right w:val="single" w:sz="4" w:space="0" w:color="auto"/>
            </w:tcBorders>
            <w:shd w:val="clear" w:color="auto" w:fill="auto"/>
            <w:vAlign w:val="bottom"/>
            <w:hideMark/>
          </w:tcPr>
          <w:p w14:paraId="3E9AB891" w14:textId="1360487D" w:rsidR="00B50F93" w:rsidRPr="00AD525B" w:rsidRDefault="00B50F93" w:rsidP="00B50F93">
            <w:pPr>
              <w:keepNext w:val="0"/>
              <w:keepLines w:val="0"/>
              <w:spacing w:after="0"/>
              <w:jc w:val="left"/>
              <w:rPr>
                <w:sz w:val="22"/>
                <w:szCs w:val="22"/>
                <w:lang w:eastAsia="ro-RO"/>
              </w:rPr>
            </w:pPr>
            <w:r w:rsidRPr="00AD525B">
              <w:rPr>
                <w:sz w:val="22"/>
                <w:szCs w:val="22"/>
                <w:lang w:eastAsia="ro-RO"/>
              </w:rPr>
              <w:t>De la colțul str. Spitalului pănă la Muzeul Naţional Secuiesc</w:t>
            </w:r>
          </w:p>
        </w:tc>
        <w:tc>
          <w:tcPr>
            <w:tcW w:w="1854" w:type="dxa"/>
            <w:tcBorders>
              <w:top w:val="nil"/>
              <w:left w:val="nil"/>
              <w:bottom w:val="single" w:sz="4" w:space="0" w:color="auto"/>
              <w:right w:val="single" w:sz="4" w:space="0" w:color="auto"/>
            </w:tcBorders>
            <w:shd w:val="clear" w:color="auto" w:fill="auto"/>
            <w:noWrap/>
            <w:vAlign w:val="bottom"/>
            <w:hideMark/>
          </w:tcPr>
          <w:p w14:paraId="50A755B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360</w:t>
            </w:r>
          </w:p>
        </w:tc>
      </w:tr>
      <w:tr w:rsidR="00B50F93" w:rsidRPr="00AD525B" w14:paraId="7C4A920C" w14:textId="77777777" w:rsidTr="00B50F93">
        <w:trPr>
          <w:trHeight w:val="6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B4475C0"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17</w:t>
            </w:r>
          </w:p>
        </w:tc>
        <w:tc>
          <w:tcPr>
            <w:tcW w:w="2316" w:type="dxa"/>
            <w:tcBorders>
              <w:top w:val="nil"/>
              <w:left w:val="nil"/>
              <w:bottom w:val="single" w:sz="4" w:space="0" w:color="auto"/>
              <w:right w:val="single" w:sz="4" w:space="0" w:color="auto"/>
            </w:tcBorders>
            <w:shd w:val="clear" w:color="auto" w:fill="auto"/>
            <w:noWrap/>
            <w:vAlign w:val="bottom"/>
            <w:hideMark/>
          </w:tcPr>
          <w:p w14:paraId="6C663C89"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Kós Károly</w:t>
            </w:r>
          </w:p>
        </w:tc>
        <w:tc>
          <w:tcPr>
            <w:tcW w:w="4110" w:type="dxa"/>
            <w:tcBorders>
              <w:top w:val="nil"/>
              <w:left w:val="nil"/>
              <w:bottom w:val="single" w:sz="4" w:space="0" w:color="auto"/>
              <w:right w:val="single" w:sz="4" w:space="0" w:color="auto"/>
            </w:tcBorders>
            <w:shd w:val="clear" w:color="auto" w:fill="auto"/>
            <w:vAlign w:val="bottom"/>
            <w:hideMark/>
          </w:tcPr>
          <w:p w14:paraId="292D424A"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De la Muzeul Național Secuiesc până la str.Táncsics Mihály</w:t>
            </w:r>
          </w:p>
        </w:tc>
        <w:tc>
          <w:tcPr>
            <w:tcW w:w="1854" w:type="dxa"/>
            <w:tcBorders>
              <w:top w:val="nil"/>
              <w:left w:val="nil"/>
              <w:bottom w:val="single" w:sz="4" w:space="0" w:color="auto"/>
              <w:right w:val="single" w:sz="4" w:space="0" w:color="auto"/>
            </w:tcBorders>
            <w:shd w:val="clear" w:color="auto" w:fill="auto"/>
            <w:noWrap/>
            <w:vAlign w:val="bottom"/>
            <w:hideMark/>
          </w:tcPr>
          <w:p w14:paraId="4854E7B9"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640</w:t>
            </w:r>
          </w:p>
        </w:tc>
      </w:tr>
      <w:tr w:rsidR="00B50F93" w:rsidRPr="00AD525B" w14:paraId="60FF8E56" w14:textId="77777777" w:rsidTr="00B50F93">
        <w:trPr>
          <w:trHeight w:val="6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3D1E180"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18</w:t>
            </w:r>
          </w:p>
        </w:tc>
        <w:tc>
          <w:tcPr>
            <w:tcW w:w="2316" w:type="dxa"/>
            <w:tcBorders>
              <w:top w:val="nil"/>
              <w:left w:val="nil"/>
              <w:bottom w:val="single" w:sz="4" w:space="0" w:color="auto"/>
              <w:right w:val="single" w:sz="4" w:space="0" w:color="auto"/>
            </w:tcBorders>
            <w:shd w:val="clear" w:color="auto" w:fill="auto"/>
            <w:noWrap/>
            <w:vAlign w:val="bottom"/>
            <w:hideMark/>
          </w:tcPr>
          <w:p w14:paraId="35C4D12E" w14:textId="381E1E43" w:rsidR="00B50F93" w:rsidRPr="00AD525B" w:rsidRDefault="00B50F93" w:rsidP="00B50F93">
            <w:pPr>
              <w:keepNext w:val="0"/>
              <w:keepLines w:val="0"/>
              <w:spacing w:after="0"/>
              <w:jc w:val="left"/>
              <w:rPr>
                <w:sz w:val="22"/>
                <w:szCs w:val="22"/>
                <w:lang w:eastAsia="ro-RO"/>
              </w:rPr>
            </w:pPr>
            <w:r w:rsidRPr="00AD525B">
              <w:rPr>
                <w:sz w:val="22"/>
                <w:szCs w:val="22"/>
                <w:lang w:eastAsia="ro-RO"/>
              </w:rPr>
              <w:t>Lt. Păiuş David</w:t>
            </w:r>
          </w:p>
        </w:tc>
        <w:tc>
          <w:tcPr>
            <w:tcW w:w="4110" w:type="dxa"/>
            <w:tcBorders>
              <w:top w:val="nil"/>
              <w:left w:val="nil"/>
              <w:bottom w:val="single" w:sz="4" w:space="0" w:color="auto"/>
              <w:right w:val="single" w:sz="4" w:space="0" w:color="auto"/>
            </w:tcBorders>
            <w:shd w:val="clear" w:color="auto" w:fill="auto"/>
            <w:vAlign w:val="bottom"/>
            <w:hideMark/>
          </w:tcPr>
          <w:p w14:paraId="5A9997D8"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De la str.1Decembrie 1918 până la str.Constructorilor</w:t>
            </w:r>
          </w:p>
        </w:tc>
        <w:tc>
          <w:tcPr>
            <w:tcW w:w="1854" w:type="dxa"/>
            <w:tcBorders>
              <w:top w:val="nil"/>
              <w:left w:val="nil"/>
              <w:bottom w:val="single" w:sz="4" w:space="0" w:color="auto"/>
              <w:right w:val="single" w:sz="4" w:space="0" w:color="auto"/>
            </w:tcBorders>
            <w:shd w:val="clear" w:color="auto" w:fill="auto"/>
            <w:noWrap/>
            <w:vAlign w:val="bottom"/>
            <w:hideMark/>
          </w:tcPr>
          <w:p w14:paraId="516313E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2400</w:t>
            </w:r>
          </w:p>
        </w:tc>
      </w:tr>
      <w:tr w:rsidR="00B50F93" w:rsidRPr="00AD525B" w14:paraId="72E11C31" w14:textId="77777777" w:rsidTr="00B50F93">
        <w:trPr>
          <w:trHeight w:val="6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7045807"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19</w:t>
            </w:r>
          </w:p>
        </w:tc>
        <w:tc>
          <w:tcPr>
            <w:tcW w:w="2316" w:type="dxa"/>
            <w:tcBorders>
              <w:top w:val="nil"/>
              <w:left w:val="nil"/>
              <w:bottom w:val="single" w:sz="4" w:space="0" w:color="auto"/>
              <w:right w:val="single" w:sz="4" w:space="0" w:color="auto"/>
            </w:tcBorders>
            <w:shd w:val="clear" w:color="auto" w:fill="auto"/>
            <w:vAlign w:val="bottom"/>
            <w:hideMark/>
          </w:tcPr>
          <w:p w14:paraId="0CB1D5C5"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Lt.Păiuş David (faţă Plastico)</w:t>
            </w:r>
          </w:p>
        </w:tc>
        <w:tc>
          <w:tcPr>
            <w:tcW w:w="4110" w:type="dxa"/>
            <w:tcBorders>
              <w:top w:val="nil"/>
              <w:left w:val="nil"/>
              <w:bottom w:val="single" w:sz="4" w:space="0" w:color="auto"/>
              <w:right w:val="single" w:sz="4" w:space="0" w:color="auto"/>
            </w:tcBorders>
            <w:shd w:val="clear" w:color="auto" w:fill="auto"/>
            <w:vAlign w:val="bottom"/>
            <w:hideMark/>
          </w:tcPr>
          <w:p w14:paraId="1D629626" w14:textId="6DF00861" w:rsidR="00B50F93" w:rsidRPr="00AD525B" w:rsidRDefault="00B50F93" w:rsidP="00B50F93">
            <w:pPr>
              <w:keepNext w:val="0"/>
              <w:keepLines w:val="0"/>
              <w:spacing w:after="0"/>
              <w:jc w:val="left"/>
              <w:rPr>
                <w:sz w:val="22"/>
                <w:szCs w:val="22"/>
                <w:lang w:eastAsia="ro-RO"/>
              </w:rPr>
            </w:pPr>
            <w:r w:rsidRPr="00AD525B">
              <w:rPr>
                <w:sz w:val="22"/>
                <w:szCs w:val="22"/>
                <w:lang w:eastAsia="ro-RO"/>
              </w:rPr>
              <w:t>Între ultimul bloc şi str. Ozunului</w:t>
            </w:r>
          </w:p>
        </w:tc>
        <w:tc>
          <w:tcPr>
            <w:tcW w:w="1854" w:type="dxa"/>
            <w:tcBorders>
              <w:top w:val="nil"/>
              <w:left w:val="nil"/>
              <w:bottom w:val="single" w:sz="4" w:space="0" w:color="auto"/>
              <w:right w:val="single" w:sz="4" w:space="0" w:color="auto"/>
            </w:tcBorders>
            <w:shd w:val="clear" w:color="auto" w:fill="auto"/>
            <w:noWrap/>
            <w:vAlign w:val="bottom"/>
            <w:hideMark/>
          </w:tcPr>
          <w:p w14:paraId="6A26F064"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480</w:t>
            </w:r>
          </w:p>
        </w:tc>
      </w:tr>
      <w:tr w:rsidR="00B50F93" w:rsidRPr="00AD525B" w14:paraId="39E1154F"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1038B45"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20</w:t>
            </w:r>
          </w:p>
        </w:tc>
        <w:tc>
          <w:tcPr>
            <w:tcW w:w="2316" w:type="dxa"/>
            <w:tcBorders>
              <w:top w:val="nil"/>
              <w:left w:val="nil"/>
              <w:bottom w:val="single" w:sz="4" w:space="0" w:color="auto"/>
              <w:right w:val="single" w:sz="4" w:space="0" w:color="auto"/>
            </w:tcBorders>
            <w:shd w:val="clear" w:color="auto" w:fill="auto"/>
            <w:noWrap/>
            <w:vAlign w:val="bottom"/>
            <w:hideMark/>
          </w:tcPr>
          <w:p w14:paraId="4002BF7E"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Mihai Viteazul</w:t>
            </w:r>
          </w:p>
        </w:tc>
        <w:tc>
          <w:tcPr>
            <w:tcW w:w="4110" w:type="dxa"/>
            <w:tcBorders>
              <w:top w:val="nil"/>
              <w:left w:val="nil"/>
              <w:bottom w:val="single" w:sz="4" w:space="0" w:color="auto"/>
              <w:right w:val="single" w:sz="4" w:space="0" w:color="auto"/>
            </w:tcBorders>
            <w:shd w:val="clear" w:color="auto" w:fill="auto"/>
            <w:vAlign w:val="bottom"/>
            <w:hideMark/>
          </w:tcPr>
          <w:p w14:paraId="44790E0E"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Scări</w:t>
            </w:r>
          </w:p>
        </w:tc>
        <w:tc>
          <w:tcPr>
            <w:tcW w:w="1854" w:type="dxa"/>
            <w:tcBorders>
              <w:top w:val="nil"/>
              <w:left w:val="nil"/>
              <w:bottom w:val="single" w:sz="4" w:space="0" w:color="auto"/>
              <w:right w:val="single" w:sz="4" w:space="0" w:color="auto"/>
            </w:tcBorders>
            <w:shd w:val="clear" w:color="auto" w:fill="auto"/>
            <w:noWrap/>
            <w:vAlign w:val="bottom"/>
            <w:hideMark/>
          </w:tcPr>
          <w:p w14:paraId="731CFB49"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150</w:t>
            </w:r>
          </w:p>
        </w:tc>
      </w:tr>
      <w:tr w:rsidR="00B50F93" w:rsidRPr="00AD525B" w14:paraId="7F49DB46"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AFB3FD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21</w:t>
            </w:r>
          </w:p>
        </w:tc>
        <w:tc>
          <w:tcPr>
            <w:tcW w:w="2316" w:type="dxa"/>
            <w:tcBorders>
              <w:top w:val="nil"/>
              <w:left w:val="nil"/>
              <w:bottom w:val="single" w:sz="4" w:space="0" w:color="auto"/>
              <w:right w:val="single" w:sz="4" w:space="0" w:color="auto"/>
            </w:tcBorders>
            <w:shd w:val="clear" w:color="auto" w:fill="auto"/>
            <w:noWrap/>
            <w:vAlign w:val="bottom"/>
            <w:hideMark/>
          </w:tcPr>
          <w:p w14:paraId="63CD8B53"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Nicolae Colan</w:t>
            </w:r>
          </w:p>
        </w:tc>
        <w:tc>
          <w:tcPr>
            <w:tcW w:w="4110" w:type="dxa"/>
            <w:tcBorders>
              <w:top w:val="nil"/>
              <w:left w:val="nil"/>
              <w:bottom w:val="single" w:sz="4" w:space="0" w:color="auto"/>
              <w:right w:val="nil"/>
            </w:tcBorders>
            <w:shd w:val="clear" w:color="auto" w:fill="auto"/>
            <w:noWrap/>
            <w:vAlign w:val="bottom"/>
            <w:hideMark/>
          </w:tcPr>
          <w:p w14:paraId="5F66D607"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Aleei şi parcare</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072DB372"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1775</w:t>
            </w:r>
          </w:p>
        </w:tc>
      </w:tr>
      <w:tr w:rsidR="00B50F93" w:rsidRPr="00AD525B" w14:paraId="1DA53558"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F6E1BD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22</w:t>
            </w:r>
          </w:p>
        </w:tc>
        <w:tc>
          <w:tcPr>
            <w:tcW w:w="2316" w:type="dxa"/>
            <w:tcBorders>
              <w:top w:val="nil"/>
              <w:left w:val="nil"/>
              <w:bottom w:val="single" w:sz="4" w:space="0" w:color="auto"/>
              <w:right w:val="single" w:sz="4" w:space="0" w:color="auto"/>
            </w:tcBorders>
            <w:shd w:val="clear" w:color="auto" w:fill="auto"/>
            <w:noWrap/>
            <w:vAlign w:val="bottom"/>
            <w:hideMark/>
          </w:tcPr>
          <w:p w14:paraId="4E2EFA6B"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Oltului</w:t>
            </w:r>
          </w:p>
        </w:tc>
        <w:tc>
          <w:tcPr>
            <w:tcW w:w="4110" w:type="dxa"/>
            <w:tcBorders>
              <w:top w:val="nil"/>
              <w:left w:val="nil"/>
              <w:bottom w:val="single" w:sz="4" w:space="0" w:color="auto"/>
              <w:right w:val="single" w:sz="4" w:space="0" w:color="auto"/>
            </w:tcBorders>
            <w:shd w:val="clear" w:color="auto" w:fill="auto"/>
            <w:noWrap/>
            <w:vAlign w:val="bottom"/>
            <w:hideMark/>
          </w:tcPr>
          <w:p w14:paraId="7B49C99D"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shd w:val="clear" w:color="auto" w:fill="auto"/>
            <w:noWrap/>
            <w:vAlign w:val="bottom"/>
            <w:hideMark/>
          </w:tcPr>
          <w:p w14:paraId="58C877B5"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1800</w:t>
            </w:r>
          </w:p>
        </w:tc>
      </w:tr>
      <w:tr w:rsidR="00B50F93" w:rsidRPr="00AD525B" w14:paraId="4D3BE2CA"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5FC3B9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23</w:t>
            </w:r>
          </w:p>
        </w:tc>
        <w:tc>
          <w:tcPr>
            <w:tcW w:w="2316" w:type="dxa"/>
            <w:tcBorders>
              <w:top w:val="nil"/>
              <w:left w:val="nil"/>
              <w:bottom w:val="single" w:sz="4" w:space="0" w:color="auto"/>
              <w:right w:val="single" w:sz="4" w:space="0" w:color="auto"/>
            </w:tcBorders>
            <w:shd w:val="clear" w:color="auto" w:fill="auto"/>
            <w:noWrap/>
            <w:vAlign w:val="bottom"/>
            <w:hideMark/>
          </w:tcPr>
          <w:p w14:paraId="18873320"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Parc Central</w:t>
            </w:r>
          </w:p>
        </w:tc>
        <w:tc>
          <w:tcPr>
            <w:tcW w:w="4110" w:type="dxa"/>
            <w:tcBorders>
              <w:top w:val="nil"/>
              <w:left w:val="nil"/>
              <w:bottom w:val="single" w:sz="4" w:space="0" w:color="auto"/>
              <w:right w:val="single" w:sz="4" w:space="0" w:color="auto"/>
            </w:tcBorders>
            <w:shd w:val="clear" w:color="auto" w:fill="auto"/>
            <w:vAlign w:val="bottom"/>
            <w:hideMark/>
          </w:tcPr>
          <w:p w14:paraId="15C12499"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Scări</w:t>
            </w:r>
          </w:p>
        </w:tc>
        <w:tc>
          <w:tcPr>
            <w:tcW w:w="1854" w:type="dxa"/>
            <w:tcBorders>
              <w:top w:val="nil"/>
              <w:left w:val="nil"/>
              <w:bottom w:val="single" w:sz="4" w:space="0" w:color="auto"/>
              <w:right w:val="single" w:sz="4" w:space="0" w:color="auto"/>
            </w:tcBorders>
            <w:shd w:val="clear" w:color="auto" w:fill="auto"/>
            <w:noWrap/>
            <w:vAlign w:val="bottom"/>
            <w:hideMark/>
          </w:tcPr>
          <w:p w14:paraId="2DA5D07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140</w:t>
            </w:r>
          </w:p>
        </w:tc>
      </w:tr>
      <w:tr w:rsidR="00B50F93" w:rsidRPr="00AD525B" w14:paraId="40939F3E" w14:textId="77777777" w:rsidTr="00B50F93">
        <w:trPr>
          <w:trHeight w:val="36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D782CA3"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24</w:t>
            </w:r>
          </w:p>
        </w:tc>
        <w:tc>
          <w:tcPr>
            <w:tcW w:w="2316" w:type="dxa"/>
            <w:tcBorders>
              <w:top w:val="nil"/>
              <w:left w:val="nil"/>
              <w:bottom w:val="single" w:sz="4" w:space="0" w:color="auto"/>
              <w:right w:val="nil"/>
            </w:tcBorders>
            <w:shd w:val="clear" w:color="auto" w:fill="auto"/>
            <w:noWrap/>
            <w:vAlign w:val="bottom"/>
            <w:hideMark/>
          </w:tcPr>
          <w:p w14:paraId="5655271B"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Parc Central</w:t>
            </w:r>
          </w:p>
        </w:tc>
        <w:tc>
          <w:tcPr>
            <w:tcW w:w="4110" w:type="dxa"/>
            <w:tcBorders>
              <w:top w:val="nil"/>
              <w:left w:val="single" w:sz="4" w:space="0" w:color="auto"/>
              <w:bottom w:val="single" w:sz="4" w:space="0" w:color="auto"/>
              <w:right w:val="single" w:sz="4" w:space="0" w:color="auto"/>
            </w:tcBorders>
            <w:shd w:val="clear" w:color="auto" w:fill="auto"/>
            <w:vAlign w:val="bottom"/>
            <w:hideMark/>
          </w:tcPr>
          <w:p w14:paraId="1BCA1200" w14:textId="697EFCAB" w:rsidR="00B50F93" w:rsidRPr="00AD525B" w:rsidRDefault="00B50F93" w:rsidP="00B50F93">
            <w:pPr>
              <w:keepNext w:val="0"/>
              <w:keepLines w:val="0"/>
              <w:spacing w:after="0"/>
              <w:jc w:val="left"/>
              <w:rPr>
                <w:sz w:val="22"/>
                <w:szCs w:val="22"/>
                <w:lang w:eastAsia="ro-RO"/>
              </w:rPr>
            </w:pPr>
            <w:r w:rsidRPr="00AD525B">
              <w:rPr>
                <w:sz w:val="22"/>
                <w:szCs w:val="22"/>
                <w:lang w:eastAsia="ro-RO"/>
              </w:rPr>
              <w:t>Între str. Libertaţii şi Biblioteca Judeteană</w:t>
            </w:r>
          </w:p>
        </w:tc>
        <w:tc>
          <w:tcPr>
            <w:tcW w:w="1854" w:type="dxa"/>
            <w:tcBorders>
              <w:top w:val="nil"/>
              <w:left w:val="nil"/>
              <w:bottom w:val="single" w:sz="4" w:space="0" w:color="auto"/>
              <w:right w:val="single" w:sz="4" w:space="0" w:color="auto"/>
            </w:tcBorders>
            <w:shd w:val="clear" w:color="auto" w:fill="auto"/>
            <w:noWrap/>
            <w:vAlign w:val="bottom"/>
            <w:hideMark/>
          </w:tcPr>
          <w:p w14:paraId="32213FA6"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160</w:t>
            </w:r>
          </w:p>
        </w:tc>
      </w:tr>
      <w:tr w:rsidR="00B50F93" w:rsidRPr="00AD525B" w14:paraId="1B075788"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A50E27D"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25</w:t>
            </w:r>
          </w:p>
        </w:tc>
        <w:tc>
          <w:tcPr>
            <w:tcW w:w="2316" w:type="dxa"/>
            <w:tcBorders>
              <w:top w:val="nil"/>
              <w:left w:val="nil"/>
              <w:bottom w:val="single" w:sz="4" w:space="0" w:color="auto"/>
              <w:right w:val="single" w:sz="4" w:space="0" w:color="auto"/>
            </w:tcBorders>
            <w:shd w:val="clear" w:color="auto" w:fill="auto"/>
            <w:noWrap/>
            <w:vAlign w:val="bottom"/>
            <w:hideMark/>
          </w:tcPr>
          <w:p w14:paraId="0C0DD4DE"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Parc Central</w:t>
            </w:r>
          </w:p>
        </w:tc>
        <w:tc>
          <w:tcPr>
            <w:tcW w:w="4110" w:type="dxa"/>
            <w:tcBorders>
              <w:top w:val="nil"/>
              <w:left w:val="nil"/>
              <w:bottom w:val="single" w:sz="4" w:space="0" w:color="auto"/>
              <w:right w:val="single" w:sz="4" w:space="0" w:color="auto"/>
            </w:tcBorders>
            <w:shd w:val="clear" w:color="auto" w:fill="auto"/>
            <w:vAlign w:val="bottom"/>
            <w:hideMark/>
          </w:tcPr>
          <w:p w14:paraId="09ABFB14" w14:textId="21C9EF5B" w:rsidR="00B50F93" w:rsidRPr="00AD525B" w:rsidRDefault="00B50F93" w:rsidP="00B50F93">
            <w:pPr>
              <w:keepNext w:val="0"/>
              <w:keepLines w:val="0"/>
              <w:spacing w:after="0"/>
              <w:jc w:val="left"/>
              <w:rPr>
                <w:sz w:val="22"/>
                <w:szCs w:val="22"/>
                <w:lang w:eastAsia="ro-RO"/>
              </w:rPr>
            </w:pPr>
            <w:r w:rsidRPr="00AD525B">
              <w:rPr>
                <w:sz w:val="22"/>
                <w:szCs w:val="22"/>
                <w:lang w:eastAsia="ro-RO"/>
              </w:rPr>
              <w:t>Scările spre str. Victor Babeş</w:t>
            </w:r>
          </w:p>
        </w:tc>
        <w:tc>
          <w:tcPr>
            <w:tcW w:w="1854" w:type="dxa"/>
            <w:tcBorders>
              <w:top w:val="nil"/>
              <w:left w:val="nil"/>
              <w:bottom w:val="single" w:sz="4" w:space="0" w:color="auto"/>
              <w:right w:val="single" w:sz="4" w:space="0" w:color="auto"/>
            </w:tcBorders>
            <w:shd w:val="clear" w:color="auto" w:fill="auto"/>
            <w:noWrap/>
            <w:vAlign w:val="bottom"/>
            <w:hideMark/>
          </w:tcPr>
          <w:p w14:paraId="25CBEB1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50</w:t>
            </w:r>
          </w:p>
        </w:tc>
      </w:tr>
      <w:tr w:rsidR="00B50F93" w:rsidRPr="00AD525B" w14:paraId="4CFE471B" w14:textId="77777777" w:rsidTr="00B50F93">
        <w:trPr>
          <w:trHeight w:val="297"/>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3B5C564"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26</w:t>
            </w:r>
          </w:p>
        </w:tc>
        <w:tc>
          <w:tcPr>
            <w:tcW w:w="2316" w:type="dxa"/>
            <w:tcBorders>
              <w:top w:val="nil"/>
              <w:left w:val="nil"/>
              <w:bottom w:val="single" w:sz="4" w:space="0" w:color="auto"/>
              <w:right w:val="single" w:sz="4" w:space="0" w:color="auto"/>
            </w:tcBorders>
            <w:shd w:val="clear" w:color="auto" w:fill="auto"/>
            <w:noWrap/>
            <w:vAlign w:val="bottom"/>
            <w:hideMark/>
          </w:tcPr>
          <w:p w14:paraId="6F623DA8"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 xml:space="preserve">Petőfi Sándor </w:t>
            </w:r>
          </w:p>
        </w:tc>
        <w:tc>
          <w:tcPr>
            <w:tcW w:w="4110" w:type="dxa"/>
            <w:tcBorders>
              <w:top w:val="nil"/>
              <w:left w:val="nil"/>
              <w:bottom w:val="single" w:sz="4" w:space="0" w:color="auto"/>
              <w:right w:val="nil"/>
            </w:tcBorders>
            <w:shd w:val="clear" w:color="auto" w:fill="auto"/>
            <w:vAlign w:val="bottom"/>
            <w:hideMark/>
          </w:tcPr>
          <w:p w14:paraId="26E435F1" w14:textId="78E4330F" w:rsidR="00B50F93" w:rsidRPr="00AD525B" w:rsidRDefault="00B50F93" w:rsidP="00B50F93">
            <w:pPr>
              <w:keepNext w:val="0"/>
              <w:keepLines w:val="0"/>
              <w:spacing w:after="0"/>
              <w:jc w:val="left"/>
              <w:rPr>
                <w:sz w:val="22"/>
                <w:szCs w:val="22"/>
                <w:lang w:eastAsia="ro-RO"/>
              </w:rPr>
            </w:pPr>
            <w:r w:rsidRPr="00AD525B">
              <w:rPr>
                <w:sz w:val="22"/>
                <w:szCs w:val="22"/>
                <w:lang w:eastAsia="ro-RO"/>
              </w:rPr>
              <w:t>str. Nicolae Bălcescu str .Grigore Bălan</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1BF62536"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440</w:t>
            </w:r>
          </w:p>
        </w:tc>
      </w:tr>
      <w:tr w:rsidR="00B50F93" w:rsidRPr="00AD525B" w14:paraId="5BE3A279" w14:textId="77777777" w:rsidTr="00B50F93">
        <w:trPr>
          <w:trHeight w:val="571"/>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1FAC361"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27</w:t>
            </w:r>
          </w:p>
        </w:tc>
        <w:tc>
          <w:tcPr>
            <w:tcW w:w="2316" w:type="dxa"/>
            <w:tcBorders>
              <w:top w:val="nil"/>
              <w:left w:val="nil"/>
              <w:bottom w:val="single" w:sz="4" w:space="0" w:color="auto"/>
              <w:right w:val="single" w:sz="4" w:space="0" w:color="auto"/>
            </w:tcBorders>
            <w:shd w:val="clear" w:color="auto" w:fill="auto"/>
            <w:vAlign w:val="bottom"/>
            <w:hideMark/>
          </w:tcPr>
          <w:p w14:paraId="1C2641A6"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Presei +curba Tineretului</w:t>
            </w:r>
          </w:p>
        </w:tc>
        <w:tc>
          <w:tcPr>
            <w:tcW w:w="4110" w:type="dxa"/>
            <w:tcBorders>
              <w:top w:val="nil"/>
              <w:left w:val="nil"/>
              <w:bottom w:val="single" w:sz="4" w:space="0" w:color="auto"/>
              <w:right w:val="nil"/>
            </w:tcBorders>
            <w:shd w:val="clear" w:color="auto" w:fill="auto"/>
            <w:vAlign w:val="bottom"/>
            <w:hideMark/>
          </w:tcPr>
          <w:p w14:paraId="02B135E1" w14:textId="67BB4795" w:rsidR="00B50F93" w:rsidRPr="00AD525B" w:rsidRDefault="00B50F93" w:rsidP="00B50F93">
            <w:pPr>
              <w:keepNext w:val="0"/>
              <w:keepLines w:val="0"/>
              <w:spacing w:after="0"/>
              <w:jc w:val="left"/>
              <w:rPr>
                <w:sz w:val="22"/>
                <w:szCs w:val="22"/>
                <w:lang w:eastAsia="ro-RO"/>
              </w:rPr>
            </w:pPr>
            <w:r w:rsidRPr="00AD525B">
              <w:rPr>
                <w:sz w:val="22"/>
                <w:szCs w:val="22"/>
                <w:lang w:eastAsia="ro-RO"/>
              </w:rPr>
              <w:t>Între str. Stadionului şi str. Vasile Goldis</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636CB18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580</w:t>
            </w:r>
          </w:p>
        </w:tc>
      </w:tr>
      <w:tr w:rsidR="00B50F93" w:rsidRPr="00AD525B" w14:paraId="0F931ADE" w14:textId="77777777" w:rsidTr="00B50F93">
        <w:trPr>
          <w:trHeight w:val="348"/>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6DCD44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28</w:t>
            </w:r>
          </w:p>
        </w:tc>
        <w:tc>
          <w:tcPr>
            <w:tcW w:w="2316" w:type="dxa"/>
            <w:tcBorders>
              <w:top w:val="nil"/>
              <w:left w:val="nil"/>
              <w:bottom w:val="single" w:sz="4" w:space="0" w:color="auto"/>
              <w:right w:val="single" w:sz="4" w:space="0" w:color="auto"/>
            </w:tcBorders>
            <w:shd w:val="clear" w:color="auto" w:fill="auto"/>
            <w:noWrap/>
            <w:vAlign w:val="bottom"/>
            <w:hideMark/>
          </w:tcPr>
          <w:p w14:paraId="20C9475F"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Sens giratoriu</w:t>
            </w:r>
          </w:p>
        </w:tc>
        <w:tc>
          <w:tcPr>
            <w:tcW w:w="4110" w:type="dxa"/>
            <w:tcBorders>
              <w:top w:val="nil"/>
              <w:left w:val="nil"/>
              <w:bottom w:val="single" w:sz="4" w:space="0" w:color="auto"/>
              <w:right w:val="single" w:sz="4" w:space="0" w:color="auto"/>
            </w:tcBorders>
            <w:shd w:val="clear" w:color="auto" w:fill="auto"/>
            <w:vAlign w:val="bottom"/>
            <w:hideMark/>
          </w:tcPr>
          <w:p w14:paraId="64C3C03B"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Între sens giratoriu şi str.1 Decembrie 1918</w:t>
            </w:r>
          </w:p>
        </w:tc>
        <w:tc>
          <w:tcPr>
            <w:tcW w:w="1854" w:type="dxa"/>
            <w:tcBorders>
              <w:top w:val="nil"/>
              <w:left w:val="nil"/>
              <w:bottom w:val="single" w:sz="4" w:space="0" w:color="auto"/>
              <w:right w:val="single" w:sz="4" w:space="0" w:color="auto"/>
            </w:tcBorders>
            <w:shd w:val="clear" w:color="auto" w:fill="auto"/>
            <w:noWrap/>
            <w:vAlign w:val="bottom"/>
            <w:hideMark/>
          </w:tcPr>
          <w:p w14:paraId="44B28487"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300</w:t>
            </w:r>
          </w:p>
        </w:tc>
      </w:tr>
      <w:tr w:rsidR="00B50F93" w:rsidRPr="00AD525B" w14:paraId="0E7BDFC8"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97A78BD"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29</w:t>
            </w:r>
          </w:p>
        </w:tc>
        <w:tc>
          <w:tcPr>
            <w:tcW w:w="2316" w:type="dxa"/>
            <w:tcBorders>
              <w:top w:val="nil"/>
              <w:left w:val="nil"/>
              <w:bottom w:val="single" w:sz="4" w:space="0" w:color="auto"/>
              <w:right w:val="single" w:sz="4" w:space="0" w:color="auto"/>
            </w:tcBorders>
            <w:shd w:val="clear" w:color="auto" w:fill="auto"/>
            <w:noWrap/>
            <w:vAlign w:val="bottom"/>
            <w:hideMark/>
          </w:tcPr>
          <w:p w14:paraId="0A76A615"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Stadionului</w:t>
            </w:r>
          </w:p>
        </w:tc>
        <w:tc>
          <w:tcPr>
            <w:tcW w:w="4110" w:type="dxa"/>
            <w:tcBorders>
              <w:top w:val="nil"/>
              <w:left w:val="nil"/>
              <w:bottom w:val="single" w:sz="4" w:space="0" w:color="auto"/>
              <w:right w:val="single" w:sz="4" w:space="0" w:color="auto"/>
            </w:tcBorders>
            <w:shd w:val="clear" w:color="auto" w:fill="auto"/>
            <w:noWrap/>
            <w:vAlign w:val="bottom"/>
            <w:hideMark/>
          </w:tcPr>
          <w:p w14:paraId="04CE28AF"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nil"/>
              <w:bottom w:val="single" w:sz="4" w:space="0" w:color="auto"/>
              <w:right w:val="single" w:sz="4" w:space="0" w:color="auto"/>
            </w:tcBorders>
            <w:shd w:val="clear" w:color="auto" w:fill="auto"/>
            <w:noWrap/>
            <w:vAlign w:val="bottom"/>
            <w:hideMark/>
          </w:tcPr>
          <w:p w14:paraId="73FB65C3"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3575</w:t>
            </w:r>
          </w:p>
        </w:tc>
      </w:tr>
      <w:tr w:rsidR="00B50F93" w:rsidRPr="00AD525B" w14:paraId="72F5ACD2"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144AB89"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30</w:t>
            </w:r>
          </w:p>
        </w:tc>
        <w:tc>
          <w:tcPr>
            <w:tcW w:w="2316" w:type="dxa"/>
            <w:tcBorders>
              <w:top w:val="nil"/>
              <w:left w:val="nil"/>
              <w:bottom w:val="single" w:sz="4" w:space="0" w:color="auto"/>
              <w:right w:val="nil"/>
            </w:tcBorders>
            <w:shd w:val="clear" w:color="auto" w:fill="auto"/>
            <w:noWrap/>
            <w:vAlign w:val="bottom"/>
            <w:hideMark/>
          </w:tcPr>
          <w:p w14:paraId="0275833C"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Tineretului</w:t>
            </w:r>
          </w:p>
        </w:tc>
        <w:tc>
          <w:tcPr>
            <w:tcW w:w="4110" w:type="dxa"/>
            <w:tcBorders>
              <w:top w:val="nil"/>
              <w:left w:val="single" w:sz="4" w:space="0" w:color="auto"/>
              <w:bottom w:val="single" w:sz="4" w:space="0" w:color="auto"/>
              <w:right w:val="nil"/>
            </w:tcBorders>
            <w:shd w:val="clear" w:color="auto" w:fill="auto"/>
            <w:noWrap/>
            <w:vAlign w:val="bottom"/>
            <w:hideMark/>
          </w:tcPr>
          <w:p w14:paraId="71384DD1"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Curba spre str.Presei</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180E2D89"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70</w:t>
            </w:r>
          </w:p>
        </w:tc>
      </w:tr>
      <w:tr w:rsidR="00B50F93" w:rsidRPr="00AD525B" w14:paraId="2F04D10C" w14:textId="77777777" w:rsidTr="00B50F93">
        <w:trPr>
          <w:trHeight w:val="41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5F3DC24"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31</w:t>
            </w:r>
          </w:p>
        </w:tc>
        <w:tc>
          <w:tcPr>
            <w:tcW w:w="2316" w:type="dxa"/>
            <w:tcBorders>
              <w:top w:val="nil"/>
              <w:left w:val="nil"/>
              <w:bottom w:val="single" w:sz="4" w:space="0" w:color="auto"/>
              <w:right w:val="nil"/>
            </w:tcBorders>
            <w:shd w:val="clear" w:color="auto" w:fill="auto"/>
            <w:noWrap/>
            <w:vAlign w:val="bottom"/>
            <w:hideMark/>
          </w:tcPr>
          <w:p w14:paraId="075121A1"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Umbrei</w:t>
            </w:r>
          </w:p>
        </w:tc>
        <w:tc>
          <w:tcPr>
            <w:tcW w:w="4110" w:type="dxa"/>
            <w:tcBorders>
              <w:top w:val="nil"/>
              <w:left w:val="single" w:sz="4" w:space="0" w:color="auto"/>
              <w:bottom w:val="single" w:sz="4" w:space="0" w:color="auto"/>
              <w:right w:val="nil"/>
            </w:tcBorders>
            <w:shd w:val="clear" w:color="auto" w:fill="auto"/>
            <w:vAlign w:val="bottom"/>
            <w:hideMark/>
          </w:tcPr>
          <w:p w14:paraId="4E83DB14"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Scările între str.Umbrei şi str.Vasile Goldiş</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337873F2"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200</w:t>
            </w:r>
          </w:p>
        </w:tc>
      </w:tr>
      <w:tr w:rsidR="00B50F93" w:rsidRPr="00AD525B" w14:paraId="1800BB4A"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6D493CC"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lastRenderedPageBreak/>
              <w:t>32</w:t>
            </w:r>
          </w:p>
        </w:tc>
        <w:tc>
          <w:tcPr>
            <w:tcW w:w="2316" w:type="dxa"/>
            <w:tcBorders>
              <w:top w:val="nil"/>
              <w:left w:val="nil"/>
              <w:bottom w:val="single" w:sz="4" w:space="0" w:color="auto"/>
              <w:right w:val="nil"/>
            </w:tcBorders>
            <w:shd w:val="clear" w:color="auto" w:fill="auto"/>
            <w:noWrap/>
            <w:vAlign w:val="bottom"/>
            <w:hideMark/>
          </w:tcPr>
          <w:p w14:paraId="0436DC2B"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Vasile Goldiş</w:t>
            </w:r>
          </w:p>
        </w:tc>
        <w:tc>
          <w:tcPr>
            <w:tcW w:w="4110" w:type="dxa"/>
            <w:tcBorders>
              <w:top w:val="nil"/>
              <w:left w:val="single" w:sz="4" w:space="0" w:color="auto"/>
              <w:bottom w:val="single" w:sz="4" w:space="0" w:color="auto"/>
              <w:right w:val="nil"/>
            </w:tcBorders>
            <w:shd w:val="clear" w:color="auto" w:fill="auto"/>
            <w:noWrap/>
            <w:vAlign w:val="bottom"/>
            <w:hideMark/>
          </w:tcPr>
          <w:p w14:paraId="47A9160B"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Trotuar</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3CBF753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4000</w:t>
            </w:r>
          </w:p>
        </w:tc>
      </w:tr>
      <w:tr w:rsidR="00B50F93" w:rsidRPr="00AD525B" w14:paraId="3CE64A46" w14:textId="77777777" w:rsidTr="00B50F93">
        <w:trPr>
          <w:trHeight w:val="30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F1DC678"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33</w:t>
            </w:r>
          </w:p>
        </w:tc>
        <w:tc>
          <w:tcPr>
            <w:tcW w:w="2316" w:type="dxa"/>
            <w:tcBorders>
              <w:top w:val="nil"/>
              <w:left w:val="nil"/>
              <w:bottom w:val="single" w:sz="4" w:space="0" w:color="auto"/>
              <w:right w:val="nil"/>
            </w:tcBorders>
            <w:shd w:val="clear" w:color="auto" w:fill="auto"/>
            <w:noWrap/>
            <w:vAlign w:val="bottom"/>
            <w:hideMark/>
          </w:tcPr>
          <w:p w14:paraId="6453D976"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Victor Babeș</w:t>
            </w:r>
          </w:p>
        </w:tc>
        <w:tc>
          <w:tcPr>
            <w:tcW w:w="4110" w:type="dxa"/>
            <w:tcBorders>
              <w:top w:val="nil"/>
              <w:left w:val="single" w:sz="4" w:space="0" w:color="auto"/>
              <w:bottom w:val="single" w:sz="4" w:space="0" w:color="auto"/>
              <w:right w:val="nil"/>
            </w:tcBorders>
            <w:shd w:val="clear" w:color="auto" w:fill="auto"/>
            <w:noWrap/>
            <w:vAlign w:val="bottom"/>
            <w:hideMark/>
          </w:tcPr>
          <w:p w14:paraId="7FCA650C" w14:textId="77777777" w:rsidR="00B50F93" w:rsidRPr="00AD525B" w:rsidRDefault="00B50F93" w:rsidP="00B50F93">
            <w:pPr>
              <w:keepNext w:val="0"/>
              <w:keepLines w:val="0"/>
              <w:spacing w:after="0"/>
              <w:jc w:val="left"/>
              <w:rPr>
                <w:sz w:val="22"/>
                <w:szCs w:val="22"/>
                <w:lang w:eastAsia="ro-RO"/>
              </w:rPr>
            </w:pPr>
            <w:r w:rsidRPr="00AD525B">
              <w:rPr>
                <w:sz w:val="22"/>
                <w:szCs w:val="22"/>
                <w:lang w:eastAsia="ro-RO"/>
              </w:rPr>
              <w:t>Trotuari scări-partea dreaptă urcare</w:t>
            </w:r>
          </w:p>
        </w:tc>
        <w:tc>
          <w:tcPr>
            <w:tcW w:w="1854" w:type="dxa"/>
            <w:tcBorders>
              <w:top w:val="nil"/>
              <w:left w:val="single" w:sz="4" w:space="0" w:color="auto"/>
              <w:bottom w:val="single" w:sz="4" w:space="0" w:color="auto"/>
              <w:right w:val="single" w:sz="4" w:space="0" w:color="auto"/>
            </w:tcBorders>
            <w:shd w:val="clear" w:color="auto" w:fill="auto"/>
            <w:noWrap/>
            <w:vAlign w:val="bottom"/>
            <w:hideMark/>
          </w:tcPr>
          <w:p w14:paraId="12936DC1" w14:textId="77777777" w:rsidR="00B50F93" w:rsidRPr="00AD525B" w:rsidRDefault="00B50F93" w:rsidP="00B50F93">
            <w:pPr>
              <w:keepNext w:val="0"/>
              <w:keepLines w:val="0"/>
              <w:spacing w:after="0"/>
              <w:jc w:val="center"/>
              <w:rPr>
                <w:sz w:val="22"/>
                <w:szCs w:val="22"/>
                <w:lang w:eastAsia="ro-RO"/>
              </w:rPr>
            </w:pPr>
            <w:r w:rsidRPr="00AD525B">
              <w:rPr>
                <w:sz w:val="22"/>
                <w:szCs w:val="22"/>
                <w:lang w:eastAsia="ro-RO"/>
              </w:rPr>
              <w:t>240</w:t>
            </w:r>
          </w:p>
        </w:tc>
      </w:tr>
      <w:tr w:rsidR="00B50F93" w:rsidRPr="00AD525B" w14:paraId="5BF4EAB7" w14:textId="77777777" w:rsidTr="00B50F93">
        <w:trPr>
          <w:trHeight w:val="315"/>
          <w:jc w:val="center"/>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2C01" w14:textId="77777777" w:rsidR="00B50F93" w:rsidRPr="00AD525B" w:rsidRDefault="00B50F93" w:rsidP="00B50F93">
            <w:pPr>
              <w:keepNext w:val="0"/>
              <w:keepLines w:val="0"/>
              <w:spacing w:after="0"/>
              <w:jc w:val="center"/>
              <w:rPr>
                <w:sz w:val="22"/>
                <w:szCs w:val="22"/>
                <w:lang w:eastAsia="ro-RO"/>
              </w:rPr>
            </w:pPr>
          </w:p>
        </w:tc>
        <w:tc>
          <w:tcPr>
            <w:tcW w:w="2316" w:type="dxa"/>
            <w:tcBorders>
              <w:top w:val="single" w:sz="4" w:space="0" w:color="auto"/>
              <w:left w:val="single" w:sz="4" w:space="0" w:color="auto"/>
              <w:bottom w:val="single" w:sz="4" w:space="0" w:color="auto"/>
              <w:right w:val="nil"/>
            </w:tcBorders>
            <w:shd w:val="clear" w:color="auto" w:fill="auto"/>
            <w:noWrap/>
            <w:vAlign w:val="bottom"/>
            <w:hideMark/>
          </w:tcPr>
          <w:p w14:paraId="72F114A0" w14:textId="77777777" w:rsidR="00B50F93" w:rsidRPr="00AD525B" w:rsidRDefault="00B50F93" w:rsidP="00B50F93">
            <w:pPr>
              <w:keepNext w:val="0"/>
              <w:keepLines w:val="0"/>
              <w:spacing w:after="0"/>
              <w:jc w:val="left"/>
              <w:rPr>
                <w:sz w:val="22"/>
                <w:szCs w:val="22"/>
                <w:lang w:eastAsia="ro-RO"/>
              </w:rPr>
            </w:pPr>
          </w:p>
        </w:tc>
        <w:tc>
          <w:tcPr>
            <w:tcW w:w="4110" w:type="dxa"/>
            <w:tcBorders>
              <w:top w:val="nil"/>
              <w:left w:val="single" w:sz="4" w:space="0" w:color="auto"/>
              <w:bottom w:val="single" w:sz="4" w:space="0" w:color="auto"/>
              <w:right w:val="single" w:sz="4" w:space="0" w:color="auto"/>
            </w:tcBorders>
            <w:shd w:val="clear" w:color="auto" w:fill="auto"/>
            <w:noWrap/>
            <w:vAlign w:val="bottom"/>
            <w:hideMark/>
          </w:tcPr>
          <w:p w14:paraId="25B13E67" w14:textId="77777777" w:rsidR="00B50F93" w:rsidRPr="00AD525B" w:rsidRDefault="00B50F93" w:rsidP="00B50F93">
            <w:pPr>
              <w:keepNext w:val="0"/>
              <w:keepLines w:val="0"/>
              <w:spacing w:after="0"/>
              <w:jc w:val="right"/>
              <w:rPr>
                <w:b/>
                <w:bCs/>
                <w:sz w:val="22"/>
                <w:szCs w:val="22"/>
                <w:lang w:eastAsia="ro-RO"/>
              </w:rPr>
            </w:pPr>
            <w:r w:rsidRPr="00AD525B">
              <w:rPr>
                <w:b/>
                <w:bCs/>
                <w:sz w:val="22"/>
                <w:szCs w:val="22"/>
                <w:lang w:eastAsia="ro-RO"/>
              </w:rPr>
              <w:t>TOTAL</w:t>
            </w:r>
          </w:p>
        </w:tc>
        <w:tc>
          <w:tcPr>
            <w:tcW w:w="1854" w:type="dxa"/>
            <w:tcBorders>
              <w:top w:val="nil"/>
              <w:left w:val="nil"/>
              <w:bottom w:val="single" w:sz="4" w:space="0" w:color="auto"/>
              <w:right w:val="single" w:sz="4" w:space="0" w:color="auto"/>
            </w:tcBorders>
            <w:shd w:val="clear" w:color="auto" w:fill="auto"/>
            <w:noWrap/>
            <w:vAlign w:val="bottom"/>
            <w:hideMark/>
          </w:tcPr>
          <w:p w14:paraId="1BB3CE10" w14:textId="77777777" w:rsidR="00B50F93" w:rsidRPr="00AD525B" w:rsidRDefault="00B50F93" w:rsidP="00B50F93">
            <w:pPr>
              <w:keepNext w:val="0"/>
              <w:keepLines w:val="0"/>
              <w:spacing w:after="0"/>
              <w:jc w:val="center"/>
              <w:rPr>
                <w:b/>
                <w:bCs/>
                <w:color w:val="000000"/>
                <w:sz w:val="22"/>
                <w:szCs w:val="22"/>
                <w:lang w:eastAsia="ro-RO"/>
              </w:rPr>
            </w:pPr>
            <w:r w:rsidRPr="00AD525B">
              <w:rPr>
                <w:b/>
                <w:bCs/>
                <w:color w:val="000000"/>
                <w:sz w:val="22"/>
                <w:szCs w:val="22"/>
                <w:lang w:eastAsia="ro-RO"/>
              </w:rPr>
              <w:t>33365</w:t>
            </w:r>
          </w:p>
        </w:tc>
      </w:tr>
    </w:tbl>
    <w:p w14:paraId="0C4C784B" w14:textId="77777777" w:rsidR="00DF3CEF" w:rsidRPr="00AD525B" w:rsidRDefault="00DF3CEF" w:rsidP="00913AC8">
      <w:pPr>
        <w:spacing w:after="0"/>
        <w:rPr>
          <w:sz w:val="24"/>
          <w:szCs w:val="24"/>
        </w:rPr>
      </w:pPr>
    </w:p>
    <w:p w14:paraId="0C9D49C3" w14:textId="6FDF4A6B" w:rsidR="00783632" w:rsidRPr="00AD525B" w:rsidRDefault="00DF3CEF" w:rsidP="00913AC8">
      <w:pPr>
        <w:spacing w:after="0"/>
        <w:rPr>
          <w:b/>
          <w:kern w:val="2"/>
          <w:sz w:val="24"/>
          <w:szCs w:val="24"/>
          <w14:ligatures w14:val="standardContextual"/>
        </w:rPr>
      </w:pPr>
      <w:r w:rsidRPr="00AD525B">
        <w:rPr>
          <w:b/>
          <w:sz w:val="24"/>
          <w:szCs w:val="24"/>
        </w:rPr>
        <w:t>ANEXA NR. 12</w:t>
      </w:r>
      <w:r w:rsidRPr="00AD525B">
        <w:rPr>
          <w:sz w:val="24"/>
          <w:szCs w:val="24"/>
        </w:rPr>
        <w:t xml:space="preserve"> </w:t>
      </w:r>
      <w:r w:rsidR="009A19B8">
        <w:rPr>
          <w:b/>
          <w:kern w:val="2"/>
          <w:sz w:val="24"/>
          <w:szCs w:val="24"/>
          <w14:ligatures w14:val="standardContextual"/>
        </w:rPr>
        <w:t>B. o</w:t>
      </w:r>
      <w:r w:rsidR="00985D2A" w:rsidRPr="00AD525B">
        <w:rPr>
          <w:b/>
          <w:kern w:val="2"/>
          <w:sz w:val="24"/>
          <w:szCs w:val="24"/>
          <w14:ligatures w14:val="standardContextual"/>
        </w:rPr>
        <w:t>rașul Baraolt</w:t>
      </w:r>
    </w:p>
    <w:p w14:paraId="6F4FA8AF" w14:textId="32436D95" w:rsidR="00DF3CEF" w:rsidRPr="00AD525B" w:rsidRDefault="00DF3CEF" w:rsidP="00DF3CEF">
      <w:pPr>
        <w:pStyle w:val="NormalWeb"/>
        <w:spacing w:before="0" w:beforeAutospacing="0" w:after="0" w:afterAutospacing="0"/>
        <w:jc w:val="both"/>
        <w:rPr>
          <w:lang w:val="ro-RO"/>
        </w:rPr>
      </w:pPr>
      <w:r w:rsidRPr="00AD525B">
        <w:rPr>
          <w:lang w:val="ro-RO"/>
        </w:rPr>
        <w:t>Trotuarele adiacente trecerilor de pietoni, unităților sanitare, unităților de învățământ și altor instituții publice de interes local și/sau național – manual</w:t>
      </w:r>
    </w:p>
    <w:tbl>
      <w:tblPr>
        <w:tblW w:w="9505" w:type="dxa"/>
        <w:jc w:val="center"/>
        <w:tblLook w:val="04A0" w:firstRow="1" w:lastRow="0" w:firstColumn="1" w:lastColumn="0" w:noHBand="0" w:noVBand="1"/>
      </w:tblPr>
      <w:tblGrid>
        <w:gridCol w:w="803"/>
        <w:gridCol w:w="3587"/>
        <w:gridCol w:w="3118"/>
        <w:gridCol w:w="1997"/>
      </w:tblGrid>
      <w:tr w:rsidR="00DF3CEF" w:rsidRPr="00AD525B" w14:paraId="30FD9B65" w14:textId="77777777"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hideMark/>
          </w:tcPr>
          <w:p w14:paraId="371B005C" w14:textId="77777777" w:rsidR="00DF3CEF" w:rsidRPr="00AD525B" w:rsidRDefault="00DF3CEF" w:rsidP="00DF3CEF">
            <w:pPr>
              <w:keepNext w:val="0"/>
              <w:keepLines w:val="0"/>
              <w:spacing w:after="0"/>
              <w:jc w:val="center"/>
              <w:rPr>
                <w:b/>
                <w:color w:val="000000"/>
                <w:sz w:val="22"/>
                <w:szCs w:val="22"/>
                <w:lang w:eastAsia="ro-RO"/>
              </w:rPr>
            </w:pPr>
            <w:r w:rsidRPr="00AD525B">
              <w:rPr>
                <w:b/>
                <w:color w:val="000000"/>
                <w:sz w:val="22"/>
                <w:szCs w:val="22"/>
                <w:lang w:eastAsia="ro-RO"/>
              </w:rPr>
              <w:t>Nr.crt</w:t>
            </w:r>
          </w:p>
        </w:tc>
        <w:tc>
          <w:tcPr>
            <w:tcW w:w="3587" w:type="dxa"/>
            <w:tcBorders>
              <w:top w:val="single" w:sz="4" w:space="0" w:color="auto"/>
              <w:left w:val="single" w:sz="4" w:space="0" w:color="auto"/>
              <w:bottom w:val="single" w:sz="4" w:space="0" w:color="auto"/>
              <w:right w:val="single" w:sz="4" w:space="0" w:color="auto"/>
            </w:tcBorders>
            <w:noWrap/>
            <w:hideMark/>
          </w:tcPr>
          <w:p w14:paraId="21E9A01E" w14:textId="77777777" w:rsidR="00DF3CEF" w:rsidRPr="00AD525B" w:rsidRDefault="00DF3CEF" w:rsidP="00DF3CEF">
            <w:pPr>
              <w:keepNext w:val="0"/>
              <w:keepLines w:val="0"/>
              <w:spacing w:after="0"/>
              <w:jc w:val="center"/>
              <w:rPr>
                <w:b/>
                <w:color w:val="000000"/>
                <w:sz w:val="22"/>
                <w:szCs w:val="22"/>
                <w:lang w:eastAsia="ro-RO"/>
              </w:rPr>
            </w:pPr>
            <w:r w:rsidRPr="00AD525B">
              <w:rPr>
                <w:b/>
                <w:color w:val="000000"/>
                <w:sz w:val="22"/>
                <w:szCs w:val="22"/>
                <w:lang w:eastAsia="ro-RO"/>
              </w:rPr>
              <w:t>Denumirea stăzii</w:t>
            </w:r>
          </w:p>
        </w:tc>
        <w:tc>
          <w:tcPr>
            <w:tcW w:w="3118" w:type="dxa"/>
            <w:tcBorders>
              <w:top w:val="single" w:sz="4" w:space="0" w:color="auto"/>
              <w:left w:val="single" w:sz="4" w:space="0" w:color="auto"/>
              <w:bottom w:val="single" w:sz="4" w:space="0" w:color="auto"/>
              <w:right w:val="single" w:sz="4" w:space="0" w:color="auto"/>
            </w:tcBorders>
            <w:noWrap/>
            <w:hideMark/>
          </w:tcPr>
          <w:p w14:paraId="1AB05872" w14:textId="77777777" w:rsidR="00DF3CEF" w:rsidRPr="00AD525B" w:rsidRDefault="00DF3CEF" w:rsidP="00DF3CEF">
            <w:pPr>
              <w:keepNext w:val="0"/>
              <w:keepLines w:val="0"/>
              <w:spacing w:after="0"/>
              <w:jc w:val="center"/>
              <w:rPr>
                <w:b/>
                <w:color w:val="000000"/>
                <w:sz w:val="22"/>
                <w:szCs w:val="22"/>
                <w:lang w:eastAsia="ro-RO"/>
              </w:rPr>
            </w:pPr>
            <w:r w:rsidRPr="00AD525B">
              <w:rPr>
                <w:b/>
                <w:color w:val="000000"/>
                <w:sz w:val="22"/>
                <w:szCs w:val="22"/>
                <w:lang w:eastAsia="ro-RO"/>
              </w:rPr>
              <w:t>Locația</w:t>
            </w:r>
          </w:p>
        </w:tc>
        <w:tc>
          <w:tcPr>
            <w:tcW w:w="1997" w:type="dxa"/>
            <w:tcBorders>
              <w:top w:val="single" w:sz="4" w:space="0" w:color="auto"/>
              <w:left w:val="single" w:sz="4" w:space="0" w:color="auto"/>
              <w:bottom w:val="single" w:sz="4" w:space="0" w:color="auto"/>
              <w:right w:val="single" w:sz="4" w:space="0" w:color="auto"/>
            </w:tcBorders>
            <w:noWrap/>
            <w:hideMark/>
          </w:tcPr>
          <w:p w14:paraId="7A3DD411" w14:textId="77777777" w:rsidR="00DF3CEF" w:rsidRPr="00AD525B" w:rsidRDefault="00DF3CEF" w:rsidP="00DF3CEF">
            <w:pPr>
              <w:keepNext w:val="0"/>
              <w:keepLines w:val="0"/>
              <w:spacing w:after="0"/>
              <w:jc w:val="center"/>
              <w:rPr>
                <w:b/>
                <w:color w:val="000000"/>
                <w:sz w:val="22"/>
                <w:szCs w:val="22"/>
                <w:lang w:eastAsia="ro-RO"/>
              </w:rPr>
            </w:pPr>
            <w:r w:rsidRPr="00AD525B">
              <w:rPr>
                <w:b/>
                <w:color w:val="000000"/>
                <w:sz w:val="22"/>
                <w:szCs w:val="22"/>
                <w:lang w:eastAsia="ro-RO"/>
              </w:rPr>
              <w:t>Suprafața deszăpezită</w:t>
            </w:r>
          </w:p>
        </w:tc>
      </w:tr>
      <w:tr w:rsidR="00DF3CEF" w:rsidRPr="00AD525B" w14:paraId="510CD4A9" w14:textId="77777777"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hideMark/>
          </w:tcPr>
          <w:p w14:paraId="0C3F380D"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1</w:t>
            </w:r>
          </w:p>
        </w:tc>
        <w:tc>
          <w:tcPr>
            <w:tcW w:w="3587" w:type="dxa"/>
            <w:tcBorders>
              <w:top w:val="single" w:sz="4" w:space="0" w:color="auto"/>
              <w:left w:val="single" w:sz="4" w:space="0" w:color="auto"/>
              <w:bottom w:val="single" w:sz="4" w:space="0" w:color="auto"/>
              <w:right w:val="single" w:sz="4" w:space="0" w:color="auto"/>
            </w:tcBorders>
            <w:noWrap/>
            <w:hideMark/>
          </w:tcPr>
          <w:p w14:paraId="705613B3"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Kossuth  Lajos</w:t>
            </w:r>
          </w:p>
        </w:tc>
        <w:tc>
          <w:tcPr>
            <w:tcW w:w="3118" w:type="dxa"/>
            <w:tcBorders>
              <w:top w:val="single" w:sz="4" w:space="0" w:color="auto"/>
              <w:left w:val="single" w:sz="4" w:space="0" w:color="auto"/>
              <w:bottom w:val="single" w:sz="4" w:space="0" w:color="auto"/>
              <w:right w:val="single" w:sz="4" w:space="0" w:color="auto"/>
            </w:tcBorders>
            <w:noWrap/>
            <w:hideMark/>
          </w:tcPr>
          <w:p w14:paraId="313EB715"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hideMark/>
          </w:tcPr>
          <w:p w14:paraId="4E02809D"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984</w:t>
            </w:r>
          </w:p>
        </w:tc>
      </w:tr>
      <w:tr w:rsidR="00DF3CEF" w:rsidRPr="00AD525B" w14:paraId="571FBE48" w14:textId="77777777"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hideMark/>
          </w:tcPr>
          <w:p w14:paraId="74473820"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2</w:t>
            </w:r>
          </w:p>
        </w:tc>
        <w:tc>
          <w:tcPr>
            <w:tcW w:w="3587" w:type="dxa"/>
            <w:tcBorders>
              <w:top w:val="single" w:sz="4" w:space="0" w:color="auto"/>
              <w:left w:val="single" w:sz="4" w:space="0" w:color="auto"/>
              <w:bottom w:val="single" w:sz="4" w:space="0" w:color="auto"/>
              <w:right w:val="single" w:sz="4" w:space="0" w:color="auto"/>
            </w:tcBorders>
            <w:noWrap/>
            <w:hideMark/>
          </w:tcPr>
          <w:p w14:paraId="6B411092"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Libertatii</w:t>
            </w:r>
          </w:p>
        </w:tc>
        <w:tc>
          <w:tcPr>
            <w:tcW w:w="3118" w:type="dxa"/>
            <w:tcBorders>
              <w:top w:val="single" w:sz="4" w:space="0" w:color="auto"/>
              <w:left w:val="single" w:sz="4" w:space="0" w:color="auto"/>
              <w:bottom w:val="single" w:sz="4" w:space="0" w:color="auto"/>
              <w:right w:val="single" w:sz="4" w:space="0" w:color="auto"/>
            </w:tcBorders>
            <w:noWrap/>
            <w:hideMark/>
          </w:tcPr>
          <w:p w14:paraId="3A258F13"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hideMark/>
          </w:tcPr>
          <w:p w14:paraId="4DEEA43E"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1080</w:t>
            </w:r>
          </w:p>
        </w:tc>
      </w:tr>
      <w:tr w:rsidR="00DF3CEF" w:rsidRPr="00AD525B" w14:paraId="14E294B7" w14:textId="77777777"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hideMark/>
          </w:tcPr>
          <w:p w14:paraId="77D3AF3D"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3</w:t>
            </w:r>
          </w:p>
        </w:tc>
        <w:tc>
          <w:tcPr>
            <w:tcW w:w="3587" w:type="dxa"/>
            <w:tcBorders>
              <w:top w:val="single" w:sz="4" w:space="0" w:color="auto"/>
              <w:left w:val="single" w:sz="4" w:space="0" w:color="auto"/>
              <w:bottom w:val="single" w:sz="4" w:space="0" w:color="auto"/>
              <w:right w:val="single" w:sz="4" w:space="0" w:color="auto"/>
            </w:tcBorders>
            <w:noWrap/>
            <w:hideMark/>
          </w:tcPr>
          <w:p w14:paraId="0EF6A442"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Piata Libertatii</w:t>
            </w:r>
          </w:p>
        </w:tc>
        <w:tc>
          <w:tcPr>
            <w:tcW w:w="3118" w:type="dxa"/>
            <w:tcBorders>
              <w:top w:val="single" w:sz="4" w:space="0" w:color="auto"/>
              <w:left w:val="single" w:sz="4" w:space="0" w:color="auto"/>
              <w:bottom w:val="single" w:sz="4" w:space="0" w:color="auto"/>
              <w:right w:val="single" w:sz="4" w:space="0" w:color="auto"/>
            </w:tcBorders>
            <w:noWrap/>
            <w:hideMark/>
          </w:tcPr>
          <w:p w14:paraId="27083D70"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hideMark/>
          </w:tcPr>
          <w:p w14:paraId="0229B3C7"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1656</w:t>
            </w:r>
          </w:p>
        </w:tc>
      </w:tr>
      <w:tr w:rsidR="00DF3CEF" w:rsidRPr="00AD525B" w14:paraId="343AD5B7" w14:textId="77777777"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hideMark/>
          </w:tcPr>
          <w:p w14:paraId="536FE588"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4</w:t>
            </w:r>
          </w:p>
        </w:tc>
        <w:tc>
          <w:tcPr>
            <w:tcW w:w="3587" w:type="dxa"/>
            <w:tcBorders>
              <w:top w:val="single" w:sz="4" w:space="0" w:color="auto"/>
              <w:left w:val="single" w:sz="4" w:space="0" w:color="auto"/>
              <w:bottom w:val="single" w:sz="4" w:space="0" w:color="auto"/>
              <w:right w:val="single" w:sz="4" w:space="0" w:color="auto"/>
            </w:tcBorders>
            <w:noWrap/>
            <w:hideMark/>
          </w:tcPr>
          <w:p w14:paraId="06C573F7"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Kisboldogasszony</w:t>
            </w:r>
          </w:p>
        </w:tc>
        <w:tc>
          <w:tcPr>
            <w:tcW w:w="3118" w:type="dxa"/>
            <w:tcBorders>
              <w:top w:val="single" w:sz="4" w:space="0" w:color="auto"/>
              <w:left w:val="single" w:sz="4" w:space="0" w:color="auto"/>
              <w:bottom w:val="single" w:sz="4" w:space="0" w:color="auto"/>
              <w:right w:val="single" w:sz="4" w:space="0" w:color="auto"/>
            </w:tcBorders>
            <w:noWrap/>
            <w:hideMark/>
          </w:tcPr>
          <w:p w14:paraId="5FFE913D"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hideMark/>
          </w:tcPr>
          <w:p w14:paraId="4416A814"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240</w:t>
            </w:r>
          </w:p>
        </w:tc>
      </w:tr>
      <w:tr w:rsidR="00DF3CEF" w:rsidRPr="00AD525B" w14:paraId="53D07539" w14:textId="77777777"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hideMark/>
          </w:tcPr>
          <w:p w14:paraId="5025AE23"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5</w:t>
            </w:r>
          </w:p>
        </w:tc>
        <w:tc>
          <w:tcPr>
            <w:tcW w:w="3587" w:type="dxa"/>
            <w:tcBorders>
              <w:top w:val="single" w:sz="4" w:space="0" w:color="auto"/>
              <w:left w:val="single" w:sz="4" w:space="0" w:color="auto"/>
              <w:bottom w:val="single" w:sz="4" w:space="0" w:color="auto"/>
              <w:right w:val="single" w:sz="4" w:space="0" w:color="auto"/>
            </w:tcBorders>
            <w:noWrap/>
            <w:hideMark/>
          </w:tcPr>
          <w:p w14:paraId="50965AB1"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Calea Trandafirilor</w:t>
            </w:r>
          </w:p>
        </w:tc>
        <w:tc>
          <w:tcPr>
            <w:tcW w:w="3118" w:type="dxa"/>
            <w:tcBorders>
              <w:top w:val="single" w:sz="4" w:space="0" w:color="auto"/>
              <w:left w:val="single" w:sz="4" w:space="0" w:color="auto"/>
              <w:bottom w:val="single" w:sz="4" w:space="0" w:color="auto"/>
              <w:right w:val="single" w:sz="4" w:space="0" w:color="auto"/>
            </w:tcBorders>
            <w:noWrap/>
            <w:hideMark/>
          </w:tcPr>
          <w:p w14:paraId="33221A4F"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hideMark/>
          </w:tcPr>
          <w:p w14:paraId="3E5812A7"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880</w:t>
            </w:r>
          </w:p>
        </w:tc>
      </w:tr>
      <w:tr w:rsidR="00DF3CEF" w:rsidRPr="00AD525B" w14:paraId="5B0166FA" w14:textId="77777777" w:rsidTr="00DF3CEF">
        <w:trPr>
          <w:trHeight w:val="300"/>
          <w:jc w:val="center"/>
        </w:trPr>
        <w:tc>
          <w:tcPr>
            <w:tcW w:w="803" w:type="dxa"/>
            <w:tcBorders>
              <w:top w:val="single" w:sz="4" w:space="0" w:color="auto"/>
              <w:left w:val="single" w:sz="4" w:space="0" w:color="auto"/>
              <w:bottom w:val="single" w:sz="4" w:space="0" w:color="auto"/>
              <w:right w:val="single" w:sz="4" w:space="0" w:color="auto"/>
            </w:tcBorders>
            <w:noWrap/>
            <w:hideMark/>
          </w:tcPr>
          <w:p w14:paraId="7F2DDC67"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6</w:t>
            </w:r>
          </w:p>
        </w:tc>
        <w:tc>
          <w:tcPr>
            <w:tcW w:w="3587" w:type="dxa"/>
            <w:tcBorders>
              <w:top w:val="single" w:sz="4" w:space="0" w:color="auto"/>
              <w:left w:val="single" w:sz="4" w:space="0" w:color="auto"/>
              <w:bottom w:val="single" w:sz="4" w:space="0" w:color="auto"/>
              <w:right w:val="single" w:sz="4" w:space="0" w:color="auto"/>
            </w:tcBorders>
            <w:noWrap/>
            <w:hideMark/>
          </w:tcPr>
          <w:p w14:paraId="1D6D4D50"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 xml:space="preserve"> 1Decembrie 1918</w:t>
            </w:r>
          </w:p>
        </w:tc>
        <w:tc>
          <w:tcPr>
            <w:tcW w:w="3118" w:type="dxa"/>
            <w:tcBorders>
              <w:top w:val="single" w:sz="4" w:space="0" w:color="auto"/>
              <w:left w:val="single" w:sz="4" w:space="0" w:color="auto"/>
              <w:bottom w:val="single" w:sz="4" w:space="0" w:color="auto"/>
              <w:right w:val="single" w:sz="4" w:space="0" w:color="auto"/>
            </w:tcBorders>
            <w:noWrap/>
            <w:hideMark/>
          </w:tcPr>
          <w:p w14:paraId="053BAD24" w14:textId="77777777" w:rsidR="00DF3CEF" w:rsidRPr="00AD525B" w:rsidRDefault="00DF3CEF" w:rsidP="00DF3CEF">
            <w:pPr>
              <w:keepNext w:val="0"/>
              <w:keepLines w:val="0"/>
              <w:spacing w:after="0"/>
              <w:jc w:val="left"/>
              <w:rPr>
                <w:color w:val="000000"/>
                <w:sz w:val="22"/>
                <w:szCs w:val="22"/>
                <w:lang w:eastAsia="ro-RO"/>
              </w:rPr>
            </w:pPr>
            <w:r w:rsidRPr="00AD525B">
              <w:rPr>
                <w:color w:val="000000"/>
                <w:sz w:val="22"/>
                <w:szCs w:val="22"/>
                <w:lang w:eastAsia="ro-RO"/>
              </w:rPr>
              <w:t>Trotuar</w:t>
            </w:r>
          </w:p>
        </w:tc>
        <w:tc>
          <w:tcPr>
            <w:tcW w:w="1997" w:type="dxa"/>
            <w:tcBorders>
              <w:top w:val="single" w:sz="4" w:space="0" w:color="auto"/>
              <w:left w:val="single" w:sz="4" w:space="0" w:color="auto"/>
              <w:bottom w:val="single" w:sz="4" w:space="0" w:color="auto"/>
              <w:right w:val="single" w:sz="4" w:space="0" w:color="auto"/>
            </w:tcBorders>
            <w:noWrap/>
            <w:hideMark/>
          </w:tcPr>
          <w:p w14:paraId="5D6DDE98" w14:textId="77777777" w:rsidR="00DF3CEF" w:rsidRPr="00AD525B" w:rsidRDefault="00DF3CEF" w:rsidP="00DF3CEF">
            <w:pPr>
              <w:keepNext w:val="0"/>
              <w:keepLines w:val="0"/>
              <w:spacing w:after="0"/>
              <w:jc w:val="center"/>
              <w:rPr>
                <w:color w:val="000000"/>
                <w:sz w:val="22"/>
                <w:szCs w:val="22"/>
                <w:lang w:eastAsia="ro-RO"/>
              </w:rPr>
            </w:pPr>
            <w:r w:rsidRPr="00AD525B">
              <w:rPr>
                <w:color w:val="000000"/>
                <w:sz w:val="22"/>
                <w:szCs w:val="22"/>
                <w:lang w:eastAsia="ro-RO"/>
              </w:rPr>
              <w:t>2112</w:t>
            </w:r>
          </w:p>
        </w:tc>
      </w:tr>
      <w:tr w:rsidR="00DF3CEF" w:rsidRPr="00AD525B" w14:paraId="2317180A" w14:textId="77777777" w:rsidTr="00DF3CEF">
        <w:trPr>
          <w:trHeight w:val="315"/>
          <w:jc w:val="center"/>
        </w:trPr>
        <w:tc>
          <w:tcPr>
            <w:tcW w:w="803" w:type="dxa"/>
            <w:tcBorders>
              <w:top w:val="single" w:sz="4" w:space="0" w:color="auto"/>
              <w:left w:val="single" w:sz="4" w:space="0" w:color="auto"/>
              <w:bottom w:val="single" w:sz="4" w:space="0" w:color="auto"/>
              <w:right w:val="single" w:sz="4" w:space="0" w:color="auto"/>
            </w:tcBorders>
            <w:noWrap/>
            <w:hideMark/>
          </w:tcPr>
          <w:p w14:paraId="5FD86507" w14:textId="77777777" w:rsidR="00DF3CEF" w:rsidRPr="00AD525B" w:rsidRDefault="00DF3CEF" w:rsidP="00DF3CEF">
            <w:pPr>
              <w:keepNext w:val="0"/>
              <w:keepLines w:val="0"/>
              <w:spacing w:after="0"/>
              <w:jc w:val="center"/>
              <w:rPr>
                <w:color w:val="000000"/>
                <w:sz w:val="22"/>
                <w:szCs w:val="22"/>
                <w:lang w:eastAsia="ro-RO"/>
              </w:rPr>
            </w:pPr>
          </w:p>
        </w:tc>
        <w:tc>
          <w:tcPr>
            <w:tcW w:w="3587" w:type="dxa"/>
            <w:tcBorders>
              <w:top w:val="single" w:sz="4" w:space="0" w:color="auto"/>
              <w:left w:val="single" w:sz="4" w:space="0" w:color="auto"/>
              <w:bottom w:val="single" w:sz="4" w:space="0" w:color="auto"/>
              <w:right w:val="single" w:sz="4" w:space="0" w:color="auto"/>
            </w:tcBorders>
            <w:noWrap/>
            <w:hideMark/>
          </w:tcPr>
          <w:p w14:paraId="0BA8A014" w14:textId="77777777" w:rsidR="00DF3CEF" w:rsidRPr="00AD525B" w:rsidRDefault="00DF3CEF" w:rsidP="00DF3CEF">
            <w:pPr>
              <w:keepNext w:val="0"/>
              <w:keepLines w:val="0"/>
              <w:spacing w:after="0"/>
              <w:jc w:val="center"/>
              <w:rPr>
                <w:sz w:val="22"/>
                <w:szCs w:val="22"/>
                <w:lang w:eastAsia="ro-RO"/>
              </w:rPr>
            </w:pPr>
          </w:p>
        </w:tc>
        <w:tc>
          <w:tcPr>
            <w:tcW w:w="3118" w:type="dxa"/>
            <w:tcBorders>
              <w:top w:val="single" w:sz="4" w:space="0" w:color="auto"/>
              <w:left w:val="single" w:sz="4" w:space="0" w:color="auto"/>
              <w:bottom w:val="single" w:sz="4" w:space="0" w:color="auto"/>
              <w:right w:val="single" w:sz="4" w:space="0" w:color="auto"/>
            </w:tcBorders>
            <w:noWrap/>
            <w:hideMark/>
          </w:tcPr>
          <w:p w14:paraId="5F11CD45" w14:textId="77777777" w:rsidR="00DF3CEF" w:rsidRPr="00AD525B" w:rsidRDefault="00DF3CEF" w:rsidP="00DF3CEF">
            <w:pPr>
              <w:keepNext w:val="0"/>
              <w:keepLines w:val="0"/>
              <w:spacing w:after="0"/>
              <w:jc w:val="left"/>
              <w:rPr>
                <w:b/>
                <w:bCs/>
                <w:color w:val="000000"/>
                <w:sz w:val="22"/>
                <w:szCs w:val="22"/>
                <w:lang w:eastAsia="ro-RO"/>
              </w:rPr>
            </w:pPr>
            <w:r w:rsidRPr="00AD525B">
              <w:rPr>
                <w:b/>
                <w:bCs/>
                <w:color w:val="000000"/>
                <w:sz w:val="22"/>
                <w:szCs w:val="22"/>
                <w:lang w:eastAsia="ro-RO"/>
              </w:rPr>
              <w:t>TOTAL</w:t>
            </w:r>
          </w:p>
        </w:tc>
        <w:tc>
          <w:tcPr>
            <w:tcW w:w="1997" w:type="dxa"/>
            <w:tcBorders>
              <w:top w:val="single" w:sz="4" w:space="0" w:color="auto"/>
              <w:left w:val="single" w:sz="4" w:space="0" w:color="auto"/>
              <w:bottom w:val="single" w:sz="4" w:space="0" w:color="auto"/>
              <w:right w:val="single" w:sz="4" w:space="0" w:color="auto"/>
            </w:tcBorders>
            <w:noWrap/>
            <w:hideMark/>
          </w:tcPr>
          <w:p w14:paraId="48FCBE23" w14:textId="77777777" w:rsidR="00DF3CEF" w:rsidRPr="00AD525B" w:rsidRDefault="00DF3CEF" w:rsidP="00DF3CEF">
            <w:pPr>
              <w:keepNext w:val="0"/>
              <w:keepLines w:val="0"/>
              <w:spacing w:after="0"/>
              <w:jc w:val="center"/>
              <w:rPr>
                <w:b/>
                <w:bCs/>
                <w:color w:val="000000"/>
                <w:sz w:val="22"/>
                <w:szCs w:val="22"/>
                <w:lang w:eastAsia="ro-RO"/>
              </w:rPr>
            </w:pPr>
            <w:r w:rsidRPr="00AD525B">
              <w:rPr>
                <w:b/>
                <w:bCs/>
                <w:color w:val="000000"/>
                <w:sz w:val="22"/>
                <w:szCs w:val="22"/>
                <w:lang w:eastAsia="ro-RO"/>
              </w:rPr>
              <w:t>6952</w:t>
            </w:r>
          </w:p>
        </w:tc>
      </w:tr>
    </w:tbl>
    <w:p w14:paraId="07689F83" w14:textId="77777777" w:rsidR="00985D2A" w:rsidRPr="00AD525B" w:rsidRDefault="00985D2A">
      <w:pPr>
        <w:keepNext w:val="0"/>
        <w:keepLines w:val="0"/>
        <w:spacing w:after="0"/>
        <w:jc w:val="left"/>
        <w:rPr>
          <w:sz w:val="24"/>
          <w:szCs w:val="24"/>
        </w:rPr>
      </w:pPr>
      <w:r w:rsidRPr="00AD525B">
        <w:rPr>
          <w:sz w:val="24"/>
          <w:szCs w:val="24"/>
        </w:rPr>
        <w:br w:type="page"/>
      </w:r>
    </w:p>
    <w:p w14:paraId="10D5F941" w14:textId="05048193" w:rsidR="00334181" w:rsidRPr="00AD525B" w:rsidRDefault="00D5251C" w:rsidP="00334181">
      <w:pPr>
        <w:spacing w:after="0"/>
        <w:rPr>
          <w:sz w:val="24"/>
          <w:szCs w:val="24"/>
        </w:rPr>
      </w:pPr>
      <w:r w:rsidRPr="00AD525B">
        <w:rPr>
          <w:b/>
          <w:sz w:val="24"/>
          <w:szCs w:val="24"/>
        </w:rPr>
        <w:lastRenderedPageBreak/>
        <w:t>ANEXA NR. 13</w:t>
      </w:r>
      <w:r w:rsidRPr="00AD525B">
        <w:rPr>
          <w:sz w:val="24"/>
          <w:szCs w:val="24"/>
        </w:rPr>
        <w:t xml:space="preserve"> </w:t>
      </w:r>
      <w:r w:rsidR="00334181" w:rsidRPr="00AD525B">
        <w:rPr>
          <w:sz w:val="24"/>
          <w:szCs w:val="24"/>
        </w:rPr>
        <w:t>la caietul de sarcini</w:t>
      </w:r>
    </w:p>
    <w:p w14:paraId="7BC7F5F8" w14:textId="4EB7438D" w:rsidR="00334181" w:rsidRPr="00AD525B" w:rsidRDefault="00334181" w:rsidP="00334181">
      <w:pPr>
        <w:pStyle w:val="NormalWeb"/>
        <w:spacing w:before="0" w:beforeAutospacing="0" w:after="0" w:afterAutospacing="0"/>
        <w:jc w:val="both"/>
        <w:rPr>
          <w:lang w:val="ro-RO"/>
        </w:rPr>
      </w:pPr>
      <w:r w:rsidRPr="00AD525B">
        <w:rPr>
          <w:lang w:val="ro-RO"/>
        </w:rPr>
        <w:t xml:space="preserve">Trotuarele adiacente trecerilor de pietoni, unităților sanitare, unităților de învățământ și altor instituții publice de interes local și/sau național </w:t>
      </w:r>
      <w:r w:rsidR="00783632" w:rsidRPr="00AD525B">
        <w:rPr>
          <w:lang w:val="ro-RO"/>
        </w:rPr>
        <w:t>–</w:t>
      </w:r>
      <w:r w:rsidRPr="00AD525B">
        <w:rPr>
          <w:lang w:val="ro-RO"/>
        </w:rPr>
        <w:t xml:space="preserve"> mecanic</w:t>
      </w:r>
    </w:p>
    <w:p w14:paraId="02C2A6B4" w14:textId="55BCC078" w:rsidR="00783632" w:rsidRPr="00AD525B" w:rsidRDefault="00CB6B1C" w:rsidP="00334181">
      <w:pPr>
        <w:pStyle w:val="NormalWeb"/>
        <w:spacing w:before="0" w:beforeAutospacing="0" w:after="0" w:afterAutospacing="0"/>
        <w:jc w:val="both"/>
        <w:rPr>
          <w:b/>
          <w:lang w:val="ro-RO"/>
        </w:rPr>
      </w:pPr>
      <w:r w:rsidRPr="00AD525B">
        <w:rPr>
          <w:b/>
          <w:lang w:val="ro-RO"/>
        </w:rPr>
        <w:t>ANEXA NR. 13</w:t>
      </w:r>
      <w:r w:rsidRPr="00AD525B">
        <w:rPr>
          <w:lang w:val="ro-RO"/>
        </w:rPr>
        <w:t xml:space="preserve"> </w:t>
      </w:r>
      <w:r w:rsidR="009A19B8">
        <w:rPr>
          <w:b/>
          <w:lang w:val="ro-RO"/>
        </w:rPr>
        <w:t>A. m</w:t>
      </w:r>
      <w:r w:rsidR="00783632" w:rsidRPr="00AD525B">
        <w:rPr>
          <w:b/>
          <w:lang w:val="ro-RO"/>
        </w:rPr>
        <w:t>unicipiul Sfântu Gheorghe</w:t>
      </w:r>
    </w:p>
    <w:tbl>
      <w:tblPr>
        <w:tblW w:w="9350" w:type="dxa"/>
        <w:jc w:val="center"/>
        <w:tblLook w:val="04A0" w:firstRow="1" w:lastRow="0" w:firstColumn="1" w:lastColumn="0" w:noHBand="0" w:noVBand="1"/>
      </w:tblPr>
      <w:tblGrid>
        <w:gridCol w:w="797"/>
        <w:gridCol w:w="2317"/>
        <w:gridCol w:w="3924"/>
        <w:gridCol w:w="2312"/>
      </w:tblGrid>
      <w:tr w:rsidR="00CB6B1C" w:rsidRPr="00AD525B" w14:paraId="2AC16390" w14:textId="77777777" w:rsidTr="00F56F43">
        <w:trPr>
          <w:trHeight w:val="315"/>
          <w:jc w:val="center"/>
        </w:trPr>
        <w:tc>
          <w:tcPr>
            <w:tcW w:w="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8695A" w14:textId="77777777" w:rsidR="00CB6B1C" w:rsidRPr="00AD525B" w:rsidRDefault="00CB6B1C" w:rsidP="00F56F43">
            <w:pPr>
              <w:keepNext w:val="0"/>
              <w:keepLines w:val="0"/>
              <w:spacing w:after="0"/>
              <w:jc w:val="center"/>
              <w:rPr>
                <w:b/>
                <w:color w:val="000000"/>
                <w:sz w:val="22"/>
                <w:szCs w:val="22"/>
                <w:lang w:eastAsia="ro-RO"/>
              </w:rPr>
            </w:pPr>
            <w:r w:rsidRPr="00AD525B">
              <w:rPr>
                <w:b/>
                <w:color w:val="000000"/>
                <w:sz w:val="22"/>
                <w:szCs w:val="22"/>
                <w:lang w:eastAsia="ro-RO"/>
              </w:rPr>
              <w:t>Nr.crt</w:t>
            </w:r>
          </w:p>
        </w:tc>
        <w:tc>
          <w:tcPr>
            <w:tcW w:w="2317" w:type="dxa"/>
            <w:tcBorders>
              <w:top w:val="single" w:sz="4" w:space="0" w:color="auto"/>
              <w:left w:val="nil"/>
              <w:bottom w:val="single" w:sz="4" w:space="0" w:color="auto"/>
              <w:right w:val="single" w:sz="4" w:space="0" w:color="auto"/>
            </w:tcBorders>
            <w:shd w:val="clear" w:color="auto" w:fill="auto"/>
            <w:noWrap/>
            <w:vAlign w:val="bottom"/>
            <w:hideMark/>
          </w:tcPr>
          <w:p w14:paraId="132E7DDC" w14:textId="373DACEE" w:rsidR="00CB6B1C" w:rsidRPr="00AD525B" w:rsidRDefault="00CB6B1C" w:rsidP="00F56F43">
            <w:pPr>
              <w:keepNext w:val="0"/>
              <w:keepLines w:val="0"/>
              <w:spacing w:after="0"/>
              <w:jc w:val="center"/>
              <w:rPr>
                <w:b/>
                <w:color w:val="000000"/>
                <w:sz w:val="22"/>
                <w:szCs w:val="22"/>
                <w:lang w:eastAsia="ro-RO"/>
              </w:rPr>
            </w:pPr>
            <w:r w:rsidRPr="00AD525B">
              <w:rPr>
                <w:b/>
                <w:color w:val="000000"/>
                <w:sz w:val="22"/>
                <w:szCs w:val="22"/>
                <w:lang w:eastAsia="ro-RO"/>
              </w:rPr>
              <w:t xml:space="preserve">Denumirea </w:t>
            </w:r>
            <w:r w:rsidR="00F56F43" w:rsidRPr="00AD525B">
              <w:rPr>
                <w:b/>
                <w:color w:val="000000"/>
                <w:sz w:val="22"/>
                <w:szCs w:val="22"/>
                <w:lang w:eastAsia="ro-RO"/>
              </w:rPr>
              <w:t>străzii</w:t>
            </w:r>
          </w:p>
        </w:tc>
        <w:tc>
          <w:tcPr>
            <w:tcW w:w="3924" w:type="dxa"/>
            <w:tcBorders>
              <w:top w:val="single" w:sz="4" w:space="0" w:color="auto"/>
              <w:left w:val="nil"/>
              <w:bottom w:val="single" w:sz="4" w:space="0" w:color="auto"/>
              <w:right w:val="single" w:sz="4" w:space="0" w:color="auto"/>
            </w:tcBorders>
            <w:shd w:val="clear" w:color="auto" w:fill="auto"/>
            <w:noWrap/>
            <w:vAlign w:val="bottom"/>
            <w:hideMark/>
          </w:tcPr>
          <w:p w14:paraId="799F246E" w14:textId="77777777" w:rsidR="00CB6B1C" w:rsidRPr="00AD525B" w:rsidRDefault="00CB6B1C" w:rsidP="00F56F43">
            <w:pPr>
              <w:keepNext w:val="0"/>
              <w:keepLines w:val="0"/>
              <w:spacing w:after="0"/>
              <w:jc w:val="center"/>
              <w:rPr>
                <w:b/>
                <w:color w:val="000000"/>
                <w:sz w:val="22"/>
                <w:szCs w:val="22"/>
                <w:lang w:eastAsia="ro-RO"/>
              </w:rPr>
            </w:pPr>
            <w:r w:rsidRPr="00AD525B">
              <w:rPr>
                <w:b/>
                <w:color w:val="000000"/>
                <w:sz w:val="22"/>
                <w:szCs w:val="22"/>
                <w:lang w:eastAsia="ro-RO"/>
              </w:rPr>
              <w:t>Locația</w:t>
            </w:r>
          </w:p>
        </w:tc>
        <w:tc>
          <w:tcPr>
            <w:tcW w:w="2312" w:type="dxa"/>
            <w:tcBorders>
              <w:top w:val="single" w:sz="4" w:space="0" w:color="auto"/>
              <w:left w:val="nil"/>
              <w:bottom w:val="single" w:sz="4" w:space="0" w:color="auto"/>
              <w:right w:val="single" w:sz="4" w:space="0" w:color="auto"/>
            </w:tcBorders>
            <w:shd w:val="clear" w:color="auto" w:fill="auto"/>
            <w:noWrap/>
            <w:vAlign w:val="bottom"/>
            <w:hideMark/>
          </w:tcPr>
          <w:p w14:paraId="6945830C" w14:textId="77777777" w:rsidR="00CB6B1C" w:rsidRPr="00AD525B" w:rsidRDefault="00CB6B1C" w:rsidP="00F56F43">
            <w:pPr>
              <w:keepNext w:val="0"/>
              <w:keepLines w:val="0"/>
              <w:spacing w:after="0"/>
              <w:jc w:val="center"/>
              <w:rPr>
                <w:b/>
                <w:color w:val="000000"/>
                <w:sz w:val="22"/>
                <w:szCs w:val="22"/>
                <w:lang w:eastAsia="ro-RO"/>
              </w:rPr>
            </w:pPr>
            <w:r w:rsidRPr="00AD525B">
              <w:rPr>
                <w:b/>
                <w:color w:val="000000"/>
                <w:sz w:val="22"/>
                <w:szCs w:val="22"/>
                <w:lang w:eastAsia="ro-RO"/>
              </w:rPr>
              <w:t>Suprafața deszăpezită</w:t>
            </w:r>
          </w:p>
        </w:tc>
      </w:tr>
      <w:tr w:rsidR="00CB6B1C" w:rsidRPr="00AD525B" w14:paraId="3362E151" w14:textId="77777777" w:rsidTr="00F56F43">
        <w:trPr>
          <w:trHeight w:val="401"/>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58155CFC"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w:t>
            </w:r>
          </w:p>
        </w:tc>
        <w:tc>
          <w:tcPr>
            <w:tcW w:w="2317" w:type="dxa"/>
            <w:tcBorders>
              <w:top w:val="nil"/>
              <w:left w:val="nil"/>
              <w:bottom w:val="single" w:sz="4" w:space="0" w:color="auto"/>
              <w:right w:val="single" w:sz="4" w:space="0" w:color="auto"/>
            </w:tcBorders>
            <w:shd w:val="clear" w:color="auto" w:fill="auto"/>
            <w:noWrap/>
            <w:vAlign w:val="bottom"/>
            <w:hideMark/>
          </w:tcPr>
          <w:p w14:paraId="469D08F0"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Armata Română</w:t>
            </w:r>
          </w:p>
        </w:tc>
        <w:tc>
          <w:tcPr>
            <w:tcW w:w="3924" w:type="dxa"/>
            <w:tcBorders>
              <w:top w:val="nil"/>
              <w:left w:val="nil"/>
              <w:bottom w:val="single" w:sz="4" w:space="0" w:color="auto"/>
              <w:right w:val="single" w:sz="4" w:space="0" w:color="auto"/>
            </w:tcBorders>
            <w:shd w:val="clear" w:color="auto" w:fill="auto"/>
            <w:vAlign w:val="bottom"/>
            <w:hideMark/>
          </w:tcPr>
          <w:p w14:paraId="116CAD6A"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Partea blocuri de la 1 De.1918 pâna la str.Mijloc</w:t>
            </w:r>
          </w:p>
        </w:tc>
        <w:tc>
          <w:tcPr>
            <w:tcW w:w="2312" w:type="dxa"/>
            <w:tcBorders>
              <w:top w:val="nil"/>
              <w:left w:val="nil"/>
              <w:bottom w:val="single" w:sz="4" w:space="0" w:color="auto"/>
              <w:right w:val="single" w:sz="4" w:space="0" w:color="auto"/>
            </w:tcBorders>
            <w:shd w:val="clear" w:color="auto" w:fill="auto"/>
            <w:noWrap/>
            <w:vAlign w:val="bottom"/>
            <w:hideMark/>
          </w:tcPr>
          <w:p w14:paraId="11458743"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360</w:t>
            </w:r>
          </w:p>
        </w:tc>
      </w:tr>
      <w:tr w:rsidR="00CB6B1C" w:rsidRPr="00AD525B" w14:paraId="04F6D0E7" w14:textId="77777777" w:rsidTr="00F56F43">
        <w:trPr>
          <w:trHeight w:val="464"/>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736AC14E"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w:t>
            </w:r>
          </w:p>
        </w:tc>
        <w:tc>
          <w:tcPr>
            <w:tcW w:w="2317" w:type="dxa"/>
            <w:tcBorders>
              <w:top w:val="nil"/>
              <w:left w:val="nil"/>
              <w:bottom w:val="single" w:sz="4" w:space="0" w:color="auto"/>
              <w:right w:val="single" w:sz="4" w:space="0" w:color="auto"/>
            </w:tcBorders>
            <w:shd w:val="clear" w:color="auto" w:fill="auto"/>
            <w:noWrap/>
            <w:vAlign w:val="bottom"/>
            <w:hideMark/>
          </w:tcPr>
          <w:p w14:paraId="6186C837"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Benedek Elek</w:t>
            </w:r>
          </w:p>
        </w:tc>
        <w:tc>
          <w:tcPr>
            <w:tcW w:w="3924" w:type="dxa"/>
            <w:tcBorders>
              <w:top w:val="nil"/>
              <w:left w:val="nil"/>
              <w:bottom w:val="single" w:sz="4" w:space="0" w:color="auto"/>
              <w:right w:val="single" w:sz="4" w:space="0" w:color="auto"/>
            </w:tcBorders>
            <w:shd w:val="clear" w:color="auto" w:fill="auto"/>
            <w:vAlign w:val="bottom"/>
            <w:hideMark/>
          </w:tcPr>
          <w:p w14:paraId="0ABBE1FE"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Între Str Tineretului și str.Stadionului-partea blocuri</w:t>
            </w:r>
          </w:p>
        </w:tc>
        <w:tc>
          <w:tcPr>
            <w:tcW w:w="2312" w:type="dxa"/>
            <w:tcBorders>
              <w:top w:val="nil"/>
              <w:left w:val="nil"/>
              <w:bottom w:val="single" w:sz="4" w:space="0" w:color="auto"/>
              <w:right w:val="single" w:sz="4" w:space="0" w:color="auto"/>
            </w:tcBorders>
            <w:shd w:val="clear" w:color="auto" w:fill="auto"/>
            <w:noWrap/>
            <w:vAlign w:val="bottom"/>
            <w:hideMark/>
          </w:tcPr>
          <w:p w14:paraId="64D971FD"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375</w:t>
            </w:r>
          </w:p>
        </w:tc>
      </w:tr>
      <w:tr w:rsidR="00CB6B1C" w:rsidRPr="00AD525B" w14:paraId="6A74BC91"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0BB8E72B"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w:t>
            </w:r>
          </w:p>
        </w:tc>
        <w:tc>
          <w:tcPr>
            <w:tcW w:w="2317" w:type="dxa"/>
            <w:tcBorders>
              <w:top w:val="nil"/>
              <w:left w:val="nil"/>
              <w:bottom w:val="single" w:sz="4" w:space="0" w:color="auto"/>
              <w:right w:val="single" w:sz="4" w:space="0" w:color="auto"/>
            </w:tcBorders>
            <w:shd w:val="clear" w:color="auto" w:fill="auto"/>
            <w:noWrap/>
            <w:vAlign w:val="bottom"/>
            <w:hideMark/>
          </w:tcPr>
          <w:p w14:paraId="4F890768"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Bisericii</w:t>
            </w:r>
          </w:p>
        </w:tc>
        <w:tc>
          <w:tcPr>
            <w:tcW w:w="3924" w:type="dxa"/>
            <w:tcBorders>
              <w:top w:val="nil"/>
              <w:left w:val="nil"/>
              <w:bottom w:val="single" w:sz="4" w:space="0" w:color="auto"/>
              <w:right w:val="single" w:sz="4" w:space="0" w:color="auto"/>
            </w:tcBorders>
            <w:shd w:val="clear" w:color="auto" w:fill="auto"/>
            <w:noWrap/>
            <w:vAlign w:val="bottom"/>
            <w:hideMark/>
          </w:tcPr>
          <w:p w14:paraId="56EDEFC1"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shd w:val="clear" w:color="auto" w:fill="auto"/>
            <w:noWrap/>
            <w:vAlign w:val="bottom"/>
            <w:hideMark/>
          </w:tcPr>
          <w:p w14:paraId="0113AA31"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1800</w:t>
            </w:r>
          </w:p>
        </w:tc>
      </w:tr>
      <w:tr w:rsidR="00CB6B1C" w:rsidRPr="00AD525B" w14:paraId="2707CAA0"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1B72EB4F"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4</w:t>
            </w:r>
          </w:p>
        </w:tc>
        <w:tc>
          <w:tcPr>
            <w:tcW w:w="2317" w:type="dxa"/>
            <w:tcBorders>
              <w:top w:val="nil"/>
              <w:left w:val="nil"/>
              <w:bottom w:val="single" w:sz="4" w:space="0" w:color="auto"/>
              <w:right w:val="single" w:sz="4" w:space="0" w:color="auto"/>
            </w:tcBorders>
            <w:shd w:val="clear" w:color="auto" w:fill="auto"/>
            <w:noWrap/>
            <w:vAlign w:val="bottom"/>
            <w:hideMark/>
          </w:tcPr>
          <w:p w14:paraId="22B9F278"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Borvíz</w:t>
            </w:r>
          </w:p>
        </w:tc>
        <w:tc>
          <w:tcPr>
            <w:tcW w:w="3924" w:type="dxa"/>
            <w:tcBorders>
              <w:top w:val="nil"/>
              <w:left w:val="nil"/>
              <w:bottom w:val="single" w:sz="4" w:space="0" w:color="auto"/>
              <w:right w:val="single" w:sz="4" w:space="0" w:color="auto"/>
            </w:tcBorders>
            <w:shd w:val="clear" w:color="auto" w:fill="auto"/>
            <w:noWrap/>
            <w:vAlign w:val="bottom"/>
            <w:hideMark/>
          </w:tcPr>
          <w:p w14:paraId="5297A4FB"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Pista Bicicliști</w:t>
            </w:r>
          </w:p>
        </w:tc>
        <w:tc>
          <w:tcPr>
            <w:tcW w:w="2312" w:type="dxa"/>
            <w:tcBorders>
              <w:top w:val="nil"/>
              <w:left w:val="nil"/>
              <w:bottom w:val="single" w:sz="4" w:space="0" w:color="auto"/>
              <w:right w:val="single" w:sz="4" w:space="0" w:color="auto"/>
            </w:tcBorders>
            <w:shd w:val="clear" w:color="auto" w:fill="auto"/>
            <w:noWrap/>
            <w:vAlign w:val="bottom"/>
            <w:hideMark/>
          </w:tcPr>
          <w:p w14:paraId="1EA124A7"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2250</w:t>
            </w:r>
          </w:p>
        </w:tc>
      </w:tr>
      <w:tr w:rsidR="00CB6B1C" w:rsidRPr="00AD525B" w14:paraId="4EE58470"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70F51930"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5</w:t>
            </w:r>
          </w:p>
        </w:tc>
        <w:tc>
          <w:tcPr>
            <w:tcW w:w="2317" w:type="dxa"/>
            <w:tcBorders>
              <w:top w:val="nil"/>
              <w:left w:val="nil"/>
              <w:bottom w:val="single" w:sz="4" w:space="0" w:color="auto"/>
              <w:right w:val="single" w:sz="4" w:space="0" w:color="auto"/>
            </w:tcBorders>
            <w:shd w:val="clear" w:color="auto" w:fill="auto"/>
            <w:noWrap/>
            <w:vAlign w:val="bottom"/>
            <w:hideMark/>
          </w:tcPr>
          <w:p w14:paraId="05D44811"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Castanilor</w:t>
            </w:r>
          </w:p>
        </w:tc>
        <w:tc>
          <w:tcPr>
            <w:tcW w:w="3924" w:type="dxa"/>
            <w:tcBorders>
              <w:top w:val="nil"/>
              <w:left w:val="nil"/>
              <w:bottom w:val="single" w:sz="4" w:space="0" w:color="auto"/>
              <w:right w:val="single" w:sz="4" w:space="0" w:color="auto"/>
            </w:tcBorders>
            <w:shd w:val="clear" w:color="auto" w:fill="auto"/>
            <w:noWrap/>
            <w:vAlign w:val="bottom"/>
            <w:hideMark/>
          </w:tcPr>
          <w:p w14:paraId="3BDD70F1"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Parte carosabilă și trotuar</w:t>
            </w:r>
          </w:p>
        </w:tc>
        <w:tc>
          <w:tcPr>
            <w:tcW w:w="2312" w:type="dxa"/>
            <w:tcBorders>
              <w:top w:val="nil"/>
              <w:left w:val="nil"/>
              <w:bottom w:val="single" w:sz="4" w:space="0" w:color="auto"/>
              <w:right w:val="single" w:sz="4" w:space="0" w:color="auto"/>
            </w:tcBorders>
            <w:shd w:val="clear" w:color="auto" w:fill="auto"/>
            <w:noWrap/>
            <w:vAlign w:val="bottom"/>
            <w:hideMark/>
          </w:tcPr>
          <w:p w14:paraId="3942B34E"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4000</w:t>
            </w:r>
          </w:p>
        </w:tc>
      </w:tr>
      <w:tr w:rsidR="00CB6B1C" w:rsidRPr="00AD525B" w14:paraId="042DF993"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56169301"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6</w:t>
            </w:r>
          </w:p>
        </w:tc>
        <w:tc>
          <w:tcPr>
            <w:tcW w:w="2317" w:type="dxa"/>
            <w:tcBorders>
              <w:top w:val="nil"/>
              <w:left w:val="nil"/>
              <w:bottom w:val="single" w:sz="4" w:space="0" w:color="auto"/>
              <w:right w:val="single" w:sz="4" w:space="0" w:color="auto"/>
            </w:tcBorders>
            <w:shd w:val="clear" w:color="auto" w:fill="auto"/>
            <w:noWrap/>
            <w:vAlign w:val="bottom"/>
            <w:hideMark/>
          </w:tcPr>
          <w:p w14:paraId="3B1270CB"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Ciucului</w:t>
            </w:r>
          </w:p>
        </w:tc>
        <w:tc>
          <w:tcPr>
            <w:tcW w:w="3924" w:type="dxa"/>
            <w:tcBorders>
              <w:top w:val="nil"/>
              <w:left w:val="nil"/>
              <w:bottom w:val="single" w:sz="4" w:space="0" w:color="auto"/>
              <w:right w:val="single" w:sz="4" w:space="0" w:color="auto"/>
            </w:tcBorders>
            <w:shd w:val="clear" w:color="auto" w:fill="auto"/>
            <w:noWrap/>
            <w:vAlign w:val="bottom"/>
            <w:hideMark/>
          </w:tcPr>
          <w:p w14:paraId="4D7DF702"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Curte interioară bl.48</w:t>
            </w:r>
          </w:p>
        </w:tc>
        <w:tc>
          <w:tcPr>
            <w:tcW w:w="2312" w:type="dxa"/>
            <w:tcBorders>
              <w:top w:val="nil"/>
              <w:left w:val="nil"/>
              <w:bottom w:val="single" w:sz="4" w:space="0" w:color="auto"/>
              <w:right w:val="single" w:sz="4" w:space="0" w:color="auto"/>
            </w:tcBorders>
            <w:shd w:val="clear" w:color="auto" w:fill="auto"/>
            <w:noWrap/>
            <w:vAlign w:val="bottom"/>
            <w:hideMark/>
          </w:tcPr>
          <w:p w14:paraId="7479EAB4"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1250</w:t>
            </w:r>
          </w:p>
        </w:tc>
      </w:tr>
      <w:tr w:rsidR="00CB6B1C" w:rsidRPr="00AD525B" w14:paraId="53C5462E"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72CC2B61"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7</w:t>
            </w:r>
          </w:p>
        </w:tc>
        <w:tc>
          <w:tcPr>
            <w:tcW w:w="2317" w:type="dxa"/>
            <w:tcBorders>
              <w:top w:val="nil"/>
              <w:left w:val="nil"/>
              <w:bottom w:val="single" w:sz="4" w:space="0" w:color="auto"/>
              <w:right w:val="single" w:sz="4" w:space="0" w:color="auto"/>
            </w:tcBorders>
            <w:shd w:val="clear" w:color="auto" w:fill="auto"/>
            <w:noWrap/>
            <w:vAlign w:val="bottom"/>
            <w:hideMark/>
          </w:tcPr>
          <w:p w14:paraId="1DA9242C"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924" w:type="dxa"/>
            <w:tcBorders>
              <w:top w:val="nil"/>
              <w:left w:val="nil"/>
              <w:bottom w:val="single" w:sz="4" w:space="0" w:color="auto"/>
              <w:right w:val="single" w:sz="4" w:space="0" w:color="auto"/>
            </w:tcBorders>
            <w:shd w:val="clear" w:color="auto" w:fill="auto"/>
            <w:vAlign w:val="bottom"/>
            <w:hideMark/>
          </w:tcPr>
          <w:p w14:paraId="7CDD703E"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shd w:val="clear" w:color="auto" w:fill="auto"/>
            <w:noWrap/>
            <w:vAlign w:val="bottom"/>
            <w:hideMark/>
          </w:tcPr>
          <w:p w14:paraId="5627E692"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8960</w:t>
            </w:r>
          </w:p>
        </w:tc>
      </w:tr>
      <w:tr w:rsidR="00CB6B1C" w:rsidRPr="00AD525B" w14:paraId="481240AC" w14:textId="77777777" w:rsidTr="00F56F43">
        <w:trPr>
          <w:trHeight w:val="541"/>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52223611"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8</w:t>
            </w:r>
          </w:p>
        </w:tc>
        <w:tc>
          <w:tcPr>
            <w:tcW w:w="2317" w:type="dxa"/>
            <w:tcBorders>
              <w:top w:val="nil"/>
              <w:left w:val="nil"/>
              <w:bottom w:val="single" w:sz="4" w:space="0" w:color="auto"/>
              <w:right w:val="single" w:sz="4" w:space="0" w:color="auto"/>
            </w:tcBorders>
            <w:shd w:val="clear" w:color="auto" w:fill="auto"/>
            <w:noWrap/>
            <w:vAlign w:val="bottom"/>
            <w:hideMark/>
          </w:tcPr>
          <w:p w14:paraId="0580FE79"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Grigore Bălan</w:t>
            </w:r>
          </w:p>
        </w:tc>
        <w:tc>
          <w:tcPr>
            <w:tcW w:w="3924" w:type="dxa"/>
            <w:tcBorders>
              <w:top w:val="nil"/>
              <w:left w:val="nil"/>
              <w:bottom w:val="single" w:sz="4" w:space="0" w:color="auto"/>
              <w:right w:val="single" w:sz="4" w:space="0" w:color="auto"/>
            </w:tcBorders>
            <w:shd w:val="clear" w:color="auto" w:fill="auto"/>
            <w:vAlign w:val="bottom"/>
            <w:hideMark/>
          </w:tcPr>
          <w:p w14:paraId="40AF28B2"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Între str.1 Dec.1918 și str Nicolae Iorga-ambele părți</w:t>
            </w:r>
          </w:p>
        </w:tc>
        <w:tc>
          <w:tcPr>
            <w:tcW w:w="2312" w:type="dxa"/>
            <w:tcBorders>
              <w:top w:val="nil"/>
              <w:left w:val="nil"/>
              <w:bottom w:val="single" w:sz="4" w:space="0" w:color="auto"/>
              <w:right w:val="single" w:sz="4" w:space="0" w:color="auto"/>
            </w:tcBorders>
            <w:shd w:val="clear" w:color="auto" w:fill="auto"/>
            <w:noWrap/>
            <w:vAlign w:val="bottom"/>
            <w:hideMark/>
          </w:tcPr>
          <w:p w14:paraId="1AB90C1C"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2400</w:t>
            </w:r>
          </w:p>
        </w:tc>
      </w:tr>
      <w:tr w:rsidR="00CB6B1C" w:rsidRPr="00AD525B" w14:paraId="161B3DE7"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7F47F0A7"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9</w:t>
            </w:r>
          </w:p>
        </w:tc>
        <w:tc>
          <w:tcPr>
            <w:tcW w:w="2317" w:type="dxa"/>
            <w:tcBorders>
              <w:top w:val="nil"/>
              <w:left w:val="nil"/>
              <w:bottom w:val="single" w:sz="4" w:space="0" w:color="auto"/>
              <w:right w:val="single" w:sz="4" w:space="0" w:color="auto"/>
            </w:tcBorders>
            <w:shd w:val="clear" w:color="auto" w:fill="auto"/>
            <w:noWrap/>
            <w:vAlign w:val="bottom"/>
            <w:hideMark/>
          </w:tcPr>
          <w:p w14:paraId="05E845A3"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Konsza Samu</w:t>
            </w:r>
          </w:p>
        </w:tc>
        <w:tc>
          <w:tcPr>
            <w:tcW w:w="3924" w:type="dxa"/>
            <w:tcBorders>
              <w:top w:val="nil"/>
              <w:left w:val="nil"/>
              <w:bottom w:val="single" w:sz="4" w:space="0" w:color="auto"/>
              <w:right w:val="single" w:sz="4" w:space="0" w:color="auto"/>
            </w:tcBorders>
            <w:shd w:val="clear" w:color="auto" w:fill="auto"/>
            <w:noWrap/>
            <w:vAlign w:val="bottom"/>
            <w:hideMark/>
          </w:tcPr>
          <w:p w14:paraId="3AC42135"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Pista bicicliști și trotuar-partea Școlii de Artă</w:t>
            </w:r>
          </w:p>
        </w:tc>
        <w:tc>
          <w:tcPr>
            <w:tcW w:w="2312" w:type="dxa"/>
            <w:tcBorders>
              <w:top w:val="nil"/>
              <w:left w:val="nil"/>
              <w:bottom w:val="single" w:sz="4" w:space="0" w:color="auto"/>
              <w:right w:val="single" w:sz="4" w:space="0" w:color="auto"/>
            </w:tcBorders>
            <w:shd w:val="clear" w:color="auto" w:fill="auto"/>
            <w:noWrap/>
            <w:vAlign w:val="bottom"/>
            <w:hideMark/>
          </w:tcPr>
          <w:p w14:paraId="113AC16D"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300</w:t>
            </w:r>
          </w:p>
        </w:tc>
      </w:tr>
      <w:tr w:rsidR="00CB6B1C" w:rsidRPr="00AD525B" w14:paraId="676B0495"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2E228F73"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10</w:t>
            </w:r>
          </w:p>
        </w:tc>
        <w:tc>
          <w:tcPr>
            <w:tcW w:w="2317" w:type="dxa"/>
            <w:tcBorders>
              <w:top w:val="nil"/>
              <w:left w:val="nil"/>
              <w:bottom w:val="single" w:sz="4" w:space="0" w:color="auto"/>
              <w:right w:val="single" w:sz="4" w:space="0" w:color="auto"/>
            </w:tcBorders>
            <w:shd w:val="clear" w:color="auto" w:fill="auto"/>
            <w:noWrap/>
            <w:vAlign w:val="bottom"/>
            <w:hideMark/>
          </w:tcPr>
          <w:p w14:paraId="7EE60205"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Körösi Cs. Sándor</w:t>
            </w:r>
          </w:p>
        </w:tc>
        <w:tc>
          <w:tcPr>
            <w:tcW w:w="3924" w:type="dxa"/>
            <w:tcBorders>
              <w:top w:val="nil"/>
              <w:left w:val="nil"/>
              <w:bottom w:val="single" w:sz="4" w:space="0" w:color="auto"/>
              <w:right w:val="single" w:sz="4" w:space="0" w:color="auto"/>
            </w:tcBorders>
            <w:shd w:val="clear" w:color="auto" w:fill="auto"/>
            <w:noWrap/>
            <w:vAlign w:val="bottom"/>
            <w:hideMark/>
          </w:tcPr>
          <w:p w14:paraId="58E87273"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Trotuar</w:t>
            </w:r>
          </w:p>
        </w:tc>
        <w:tc>
          <w:tcPr>
            <w:tcW w:w="2312" w:type="dxa"/>
            <w:tcBorders>
              <w:top w:val="nil"/>
              <w:left w:val="nil"/>
              <w:bottom w:val="single" w:sz="4" w:space="0" w:color="auto"/>
              <w:right w:val="single" w:sz="4" w:space="0" w:color="auto"/>
            </w:tcBorders>
            <w:shd w:val="clear" w:color="auto" w:fill="auto"/>
            <w:noWrap/>
            <w:vAlign w:val="bottom"/>
            <w:hideMark/>
          </w:tcPr>
          <w:p w14:paraId="687B90B3"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1320</w:t>
            </w:r>
          </w:p>
        </w:tc>
      </w:tr>
      <w:tr w:rsidR="00CB6B1C" w:rsidRPr="00AD525B" w14:paraId="0B2401E5"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0F9BB501"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11</w:t>
            </w:r>
          </w:p>
        </w:tc>
        <w:tc>
          <w:tcPr>
            <w:tcW w:w="2317" w:type="dxa"/>
            <w:tcBorders>
              <w:top w:val="nil"/>
              <w:left w:val="nil"/>
              <w:bottom w:val="single" w:sz="4" w:space="0" w:color="auto"/>
              <w:right w:val="single" w:sz="4" w:space="0" w:color="auto"/>
            </w:tcBorders>
            <w:shd w:val="clear" w:color="auto" w:fill="auto"/>
            <w:vAlign w:val="bottom"/>
            <w:hideMark/>
          </w:tcPr>
          <w:p w14:paraId="637B97EA"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Kós Károly</w:t>
            </w:r>
          </w:p>
        </w:tc>
        <w:tc>
          <w:tcPr>
            <w:tcW w:w="3924" w:type="dxa"/>
            <w:tcBorders>
              <w:top w:val="nil"/>
              <w:left w:val="nil"/>
              <w:bottom w:val="single" w:sz="4" w:space="0" w:color="auto"/>
              <w:right w:val="single" w:sz="4" w:space="0" w:color="auto"/>
            </w:tcBorders>
            <w:shd w:val="clear" w:color="auto" w:fill="auto"/>
            <w:vAlign w:val="bottom"/>
            <w:hideMark/>
          </w:tcPr>
          <w:p w14:paraId="177FE0D3"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pista bicicliști</w:t>
            </w:r>
          </w:p>
        </w:tc>
        <w:tc>
          <w:tcPr>
            <w:tcW w:w="2312" w:type="dxa"/>
            <w:tcBorders>
              <w:top w:val="nil"/>
              <w:left w:val="nil"/>
              <w:bottom w:val="single" w:sz="4" w:space="0" w:color="auto"/>
              <w:right w:val="single" w:sz="4" w:space="0" w:color="auto"/>
            </w:tcBorders>
            <w:shd w:val="clear" w:color="auto" w:fill="auto"/>
            <w:noWrap/>
            <w:vAlign w:val="bottom"/>
            <w:hideMark/>
          </w:tcPr>
          <w:p w14:paraId="1FE0B8F3"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2220</w:t>
            </w:r>
          </w:p>
        </w:tc>
      </w:tr>
      <w:tr w:rsidR="00CB6B1C" w:rsidRPr="00AD525B" w14:paraId="5F4AF56A"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7F6969D5"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12</w:t>
            </w:r>
          </w:p>
        </w:tc>
        <w:tc>
          <w:tcPr>
            <w:tcW w:w="2317" w:type="dxa"/>
            <w:tcBorders>
              <w:top w:val="nil"/>
              <w:left w:val="nil"/>
              <w:bottom w:val="single" w:sz="4" w:space="0" w:color="auto"/>
              <w:right w:val="single" w:sz="4" w:space="0" w:color="auto"/>
            </w:tcBorders>
            <w:shd w:val="clear" w:color="auto" w:fill="auto"/>
            <w:noWrap/>
            <w:vAlign w:val="bottom"/>
            <w:hideMark/>
          </w:tcPr>
          <w:p w14:paraId="0A0E00B3"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Lăcrămioarei</w:t>
            </w:r>
          </w:p>
        </w:tc>
        <w:tc>
          <w:tcPr>
            <w:tcW w:w="3924" w:type="dxa"/>
            <w:tcBorders>
              <w:top w:val="nil"/>
              <w:left w:val="nil"/>
              <w:bottom w:val="single" w:sz="4" w:space="0" w:color="auto"/>
              <w:right w:val="single" w:sz="4" w:space="0" w:color="auto"/>
            </w:tcBorders>
            <w:shd w:val="clear" w:color="auto" w:fill="auto"/>
            <w:noWrap/>
            <w:vAlign w:val="bottom"/>
            <w:hideMark/>
          </w:tcPr>
          <w:p w14:paraId="563D914B"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de la Diakonia până la sens giratoriu</w:t>
            </w:r>
          </w:p>
        </w:tc>
        <w:tc>
          <w:tcPr>
            <w:tcW w:w="2312" w:type="dxa"/>
            <w:tcBorders>
              <w:top w:val="nil"/>
              <w:left w:val="nil"/>
              <w:bottom w:val="single" w:sz="4" w:space="0" w:color="auto"/>
              <w:right w:val="single" w:sz="4" w:space="0" w:color="auto"/>
            </w:tcBorders>
            <w:shd w:val="clear" w:color="auto" w:fill="auto"/>
            <w:noWrap/>
            <w:vAlign w:val="bottom"/>
            <w:hideMark/>
          </w:tcPr>
          <w:p w14:paraId="12FBC1EA"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300</w:t>
            </w:r>
          </w:p>
        </w:tc>
      </w:tr>
      <w:tr w:rsidR="00CB6B1C" w:rsidRPr="00AD525B" w14:paraId="0BCF49EB"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59B5C151"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13</w:t>
            </w:r>
          </w:p>
        </w:tc>
        <w:tc>
          <w:tcPr>
            <w:tcW w:w="2317" w:type="dxa"/>
            <w:tcBorders>
              <w:top w:val="nil"/>
              <w:left w:val="nil"/>
              <w:bottom w:val="single" w:sz="4" w:space="0" w:color="auto"/>
              <w:right w:val="single" w:sz="4" w:space="0" w:color="auto"/>
            </w:tcBorders>
            <w:shd w:val="clear" w:color="auto" w:fill="auto"/>
            <w:noWrap/>
            <w:vAlign w:val="bottom"/>
            <w:hideMark/>
          </w:tcPr>
          <w:p w14:paraId="2CC62A27"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Libertății</w:t>
            </w:r>
          </w:p>
        </w:tc>
        <w:tc>
          <w:tcPr>
            <w:tcW w:w="3924" w:type="dxa"/>
            <w:tcBorders>
              <w:top w:val="nil"/>
              <w:left w:val="nil"/>
              <w:bottom w:val="single" w:sz="4" w:space="0" w:color="auto"/>
              <w:right w:val="single" w:sz="4" w:space="0" w:color="auto"/>
            </w:tcBorders>
            <w:shd w:val="clear" w:color="auto" w:fill="auto"/>
            <w:noWrap/>
            <w:vAlign w:val="bottom"/>
            <w:hideMark/>
          </w:tcPr>
          <w:p w14:paraId="494BD8F5"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 </w:t>
            </w:r>
          </w:p>
        </w:tc>
        <w:tc>
          <w:tcPr>
            <w:tcW w:w="2312" w:type="dxa"/>
            <w:tcBorders>
              <w:top w:val="nil"/>
              <w:left w:val="nil"/>
              <w:bottom w:val="single" w:sz="4" w:space="0" w:color="auto"/>
              <w:right w:val="single" w:sz="4" w:space="0" w:color="auto"/>
            </w:tcBorders>
            <w:shd w:val="clear" w:color="auto" w:fill="auto"/>
            <w:noWrap/>
            <w:vAlign w:val="bottom"/>
            <w:hideMark/>
          </w:tcPr>
          <w:p w14:paraId="7DCF1115"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1500</w:t>
            </w:r>
          </w:p>
        </w:tc>
      </w:tr>
      <w:tr w:rsidR="00CB6B1C" w:rsidRPr="00AD525B" w14:paraId="475CF654"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2A537671"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14</w:t>
            </w:r>
          </w:p>
        </w:tc>
        <w:tc>
          <w:tcPr>
            <w:tcW w:w="2317" w:type="dxa"/>
            <w:tcBorders>
              <w:top w:val="nil"/>
              <w:left w:val="nil"/>
              <w:bottom w:val="single" w:sz="4" w:space="0" w:color="auto"/>
              <w:right w:val="single" w:sz="4" w:space="0" w:color="auto"/>
            </w:tcBorders>
            <w:shd w:val="clear" w:color="auto" w:fill="auto"/>
            <w:noWrap/>
            <w:vAlign w:val="bottom"/>
            <w:hideMark/>
          </w:tcPr>
          <w:p w14:paraId="5EF39E1F"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Libertății</w:t>
            </w:r>
          </w:p>
        </w:tc>
        <w:tc>
          <w:tcPr>
            <w:tcW w:w="3924" w:type="dxa"/>
            <w:tcBorders>
              <w:top w:val="nil"/>
              <w:left w:val="nil"/>
              <w:bottom w:val="single" w:sz="4" w:space="0" w:color="auto"/>
              <w:right w:val="single" w:sz="4" w:space="0" w:color="auto"/>
            </w:tcBorders>
            <w:shd w:val="clear" w:color="auto" w:fill="auto"/>
            <w:noWrap/>
            <w:vAlign w:val="bottom"/>
            <w:hideMark/>
          </w:tcPr>
          <w:p w14:paraId="4305F9A2"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Tarabe flori-Biserica ↔Romano Catolică</w:t>
            </w:r>
          </w:p>
        </w:tc>
        <w:tc>
          <w:tcPr>
            <w:tcW w:w="2312" w:type="dxa"/>
            <w:tcBorders>
              <w:top w:val="nil"/>
              <w:left w:val="nil"/>
              <w:bottom w:val="single" w:sz="4" w:space="0" w:color="auto"/>
              <w:right w:val="single" w:sz="4" w:space="0" w:color="auto"/>
            </w:tcBorders>
            <w:shd w:val="clear" w:color="auto" w:fill="auto"/>
            <w:noWrap/>
            <w:vAlign w:val="bottom"/>
            <w:hideMark/>
          </w:tcPr>
          <w:p w14:paraId="574684AE"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380</w:t>
            </w:r>
          </w:p>
        </w:tc>
      </w:tr>
      <w:tr w:rsidR="00CB6B1C" w:rsidRPr="00AD525B" w14:paraId="38E61378"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5462DCAA"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15</w:t>
            </w:r>
          </w:p>
        </w:tc>
        <w:tc>
          <w:tcPr>
            <w:tcW w:w="2317" w:type="dxa"/>
            <w:tcBorders>
              <w:top w:val="nil"/>
              <w:left w:val="nil"/>
              <w:bottom w:val="single" w:sz="4" w:space="0" w:color="auto"/>
              <w:right w:val="single" w:sz="4" w:space="0" w:color="auto"/>
            </w:tcBorders>
            <w:shd w:val="clear" w:color="auto" w:fill="auto"/>
            <w:noWrap/>
            <w:vAlign w:val="bottom"/>
            <w:hideMark/>
          </w:tcPr>
          <w:p w14:paraId="6FB85207"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Libertății</w:t>
            </w:r>
          </w:p>
        </w:tc>
        <w:tc>
          <w:tcPr>
            <w:tcW w:w="3924" w:type="dxa"/>
            <w:tcBorders>
              <w:top w:val="nil"/>
              <w:left w:val="nil"/>
              <w:bottom w:val="single" w:sz="4" w:space="0" w:color="auto"/>
              <w:right w:val="single" w:sz="4" w:space="0" w:color="auto"/>
            </w:tcBorders>
            <w:shd w:val="clear" w:color="auto" w:fill="auto"/>
            <w:noWrap/>
            <w:vAlign w:val="bottom"/>
            <w:hideMark/>
          </w:tcPr>
          <w:p w14:paraId="0D2FC271"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str.Gróf Mikó Imre↔str.Kriza János</w:t>
            </w:r>
          </w:p>
        </w:tc>
        <w:tc>
          <w:tcPr>
            <w:tcW w:w="2312" w:type="dxa"/>
            <w:tcBorders>
              <w:top w:val="nil"/>
              <w:left w:val="nil"/>
              <w:bottom w:val="single" w:sz="4" w:space="0" w:color="auto"/>
              <w:right w:val="single" w:sz="4" w:space="0" w:color="auto"/>
            </w:tcBorders>
            <w:shd w:val="clear" w:color="auto" w:fill="auto"/>
            <w:noWrap/>
            <w:vAlign w:val="bottom"/>
            <w:hideMark/>
          </w:tcPr>
          <w:p w14:paraId="7C43321A"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780</w:t>
            </w:r>
          </w:p>
        </w:tc>
      </w:tr>
      <w:tr w:rsidR="00CB6B1C" w:rsidRPr="00AD525B" w14:paraId="1CD8306F"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6D85BE87"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16</w:t>
            </w:r>
          </w:p>
        </w:tc>
        <w:tc>
          <w:tcPr>
            <w:tcW w:w="2317" w:type="dxa"/>
            <w:tcBorders>
              <w:top w:val="nil"/>
              <w:left w:val="nil"/>
              <w:bottom w:val="single" w:sz="4" w:space="0" w:color="auto"/>
              <w:right w:val="single" w:sz="4" w:space="0" w:color="auto"/>
            </w:tcBorders>
            <w:shd w:val="clear" w:color="auto" w:fill="auto"/>
            <w:noWrap/>
            <w:vAlign w:val="bottom"/>
            <w:hideMark/>
          </w:tcPr>
          <w:p w14:paraId="3EEB3C60"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Nicolae Iorga</w:t>
            </w:r>
          </w:p>
        </w:tc>
        <w:tc>
          <w:tcPr>
            <w:tcW w:w="3924" w:type="dxa"/>
            <w:tcBorders>
              <w:top w:val="nil"/>
              <w:left w:val="nil"/>
              <w:bottom w:val="single" w:sz="4" w:space="0" w:color="auto"/>
              <w:right w:val="single" w:sz="4" w:space="0" w:color="auto"/>
            </w:tcBorders>
            <w:shd w:val="clear" w:color="auto" w:fill="auto"/>
            <w:noWrap/>
            <w:vAlign w:val="bottom"/>
            <w:hideMark/>
          </w:tcPr>
          <w:p w14:paraId="6178081D"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shd w:val="clear" w:color="auto" w:fill="auto"/>
            <w:noWrap/>
            <w:vAlign w:val="bottom"/>
            <w:hideMark/>
          </w:tcPr>
          <w:p w14:paraId="54DC2730"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5760</w:t>
            </w:r>
          </w:p>
        </w:tc>
      </w:tr>
      <w:tr w:rsidR="00CB6B1C" w:rsidRPr="00AD525B" w14:paraId="357BF609" w14:textId="77777777" w:rsidTr="00F56F43">
        <w:trPr>
          <w:trHeight w:val="391"/>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2CC6DD8E"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17</w:t>
            </w:r>
          </w:p>
        </w:tc>
        <w:tc>
          <w:tcPr>
            <w:tcW w:w="2317" w:type="dxa"/>
            <w:tcBorders>
              <w:top w:val="nil"/>
              <w:left w:val="nil"/>
              <w:bottom w:val="single" w:sz="4" w:space="0" w:color="auto"/>
              <w:right w:val="single" w:sz="4" w:space="0" w:color="auto"/>
            </w:tcBorders>
            <w:shd w:val="clear" w:color="auto" w:fill="auto"/>
            <w:noWrap/>
            <w:vAlign w:val="bottom"/>
            <w:hideMark/>
          </w:tcPr>
          <w:p w14:paraId="642E5225"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Parc Central</w:t>
            </w:r>
          </w:p>
        </w:tc>
        <w:tc>
          <w:tcPr>
            <w:tcW w:w="3924" w:type="dxa"/>
            <w:tcBorders>
              <w:top w:val="nil"/>
              <w:left w:val="nil"/>
              <w:bottom w:val="single" w:sz="4" w:space="0" w:color="auto"/>
              <w:right w:val="single" w:sz="4" w:space="0" w:color="auto"/>
            </w:tcBorders>
            <w:shd w:val="clear" w:color="auto" w:fill="auto"/>
            <w:vAlign w:val="bottom"/>
            <w:hideMark/>
          </w:tcPr>
          <w:p w14:paraId="6012532B"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Aleea între Consiliul Județean și str.Gróf Mikó Imre</w:t>
            </w:r>
          </w:p>
        </w:tc>
        <w:tc>
          <w:tcPr>
            <w:tcW w:w="2312" w:type="dxa"/>
            <w:tcBorders>
              <w:top w:val="nil"/>
              <w:left w:val="nil"/>
              <w:bottom w:val="single" w:sz="4" w:space="0" w:color="auto"/>
              <w:right w:val="single" w:sz="4" w:space="0" w:color="auto"/>
            </w:tcBorders>
            <w:shd w:val="clear" w:color="auto" w:fill="auto"/>
            <w:noWrap/>
            <w:vAlign w:val="bottom"/>
            <w:hideMark/>
          </w:tcPr>
          <w:p w14:paraId="3A0D90E2"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300</w:t>
            </w:r>
          </w:p>
        </w:tc>
      </w:tr>
      <w:tr w:rsidR="00CB6B1C" w:rsidRPr="00AD525B" w14:paraId="52E6A842"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6F9A7921"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18</w:t>
            </w:r>
          </w:p>
        </w:tc>
        <w:tc>
          <w:tcPr>
            <w:tcW w:w="2317" w:type="dxa"/>
            <w:tcBorders>
              <w:top w:val="nil"/>
              <w:left w:val="nil"/>
              <w:bottom w:val="single" w:sz="4" w:space="0" w:color="auto"/>
              <w:right w:val="single" w:sz="4" w:space="0" w:color="auto"/>
            </w:tcBorders>
            <w:shd w:val="clear" w:color="auto" w:fill="auto"/>
            <w:noWrap/>
            <w:vAlign w:val="bottom"/>
            <w:hideMark/>
          </w:tcPr>
          <w:p w14:paraId="1425DA3B"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Parc Central</w:t>
            </w:r>
          </w:p>
        </w:tc>
        <w:tc>
          <w:tcPr>
            <w:tcW w:w="3924" w:type="dxa"/>
            <w:tcBorders>
              <w:top w:val="nil"/>
              <w:left w:val="nil"/>
              <w:bottom w:val="single" w:sz="4" w:space="0" w:color="auto"/>
              <w:right w:val="single" w:sz="4" w:space="0" w:color="auto"/>
            </w:tcBorders>
            <w:shd w:val="clear" w:color="auto" w:fill="auto"/>
            <w:noWrap/>
            <w:vAlign w:val="bottom"/>
            <w:hideMark/>
          </w:tcPr>
          <w:p w14:paraId="0B31CB00"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 xml:space="preserve">Între str.Gróf Mikó Imre și pod </w:t>
            </w:r>
          </w:p>
        </w:tc>
        <w:tc>
          <w:tcPr>
            <w:tcW w:w="2312" w:type="dxa"/>
            <w:tcBorders>
              <w:top w:val="nil"/>
              <w:left w:val="nil"/>
              <w:bottom w:val="single" w:sz="4" w:space="0" w:color="auto"/>
              <w:right w:val="single" w:sz="4" w:space="0" w:color="auto"/>
            </w:tcBorders>
            <w:shd w:val="clear" w:color="auto" w:fill="auto"/>
            <w:noWrap/>
            <w:vAlign w:val="bottom"/>
            <w:hideMark/>
          </w:tcPr>
          <w:p w14:paraId="10457002"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390</w:t>
            </w:r>
          </w:p>
        </w:tc>
      </w:tr>
      <w:tr w:rsidR="00CB6B1C" w:rsidRPr="00AD525B" w14:paraId="7199FB1A"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75D1DA45"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19</w:t>
            </w:r>
          </w:p>
        </w:tc>
        <w:tc>
          <w:tcPr>
            <w:tcW w:w="2317" w:type="dxa"/>
            <w:tcBorders>
              <w:top w:val="nil"/>
              <w:left w:val="nil"/>
              <w:bottom w:val="single" w:sz="4" w:space="0" w:color="auto"/>
              <w:right w:val="single" w:sz="4" w:space="0" w:color="auto"/>
            </w:tcBorders>
            <w:shd w:val="clear" w:color="auto" w:fill="auto"/>
            <w:noWrap/>
            <w:vAlign w:val="bottom"/>
            <w:hideMark/>
          </w:tcPr>
          <w:p w14:paraId="0EAF714C"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Parc Central</w:t>
            </w:r>
          </w:p>
        </w:tc>
        <w:tc>
          <w:tcPr>
            <w:tcW w:w="3924" w:type="dxa"/>
            <w:tcBorders>
              <w:top w:val="nil"/>
              <w:left w:val="nil"/>
              <w:bottom w:val="single" w:sz="4" w:space="0" w:color="auto"/>
              <w:right w:val="single" w:sz="4" w:space="0" w:color="auto"/>
            </w:tcBorders>
            <w:shd w:val="clear" w:color="auto" w:fill="auto"/>
            <w:noWrap/>
            <w:vAlign w:val="bottom"/>
            <w:hideMark/>
          </w:tcPr>
          <w:p w14:paraId="7B9A1732"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Între str.Libertății și Biblioteca Județeană</w:t>
            </w:r>
          </w:p>
        </w:tc>
        <w:tc>
          <w:tcPr>
            <w:tcW w:w="2312" w:type="dxa"/>
            <w:tcBorders>
              <w:top w:val="nil"/>
              <w:left w:val="nil"/>
              <w:bottom w:val="single" w:sz="4" w:space="0" w:color="auto"/>
              <w:right w:val="single" w:sz="4" w:space="0" w:color="auto"/>
            </w:tcBorders>
            <w:shd w:val="clear" w:color="auto" w:fill="auto"/>
            <w:noWrap/>
            <w:vAlign w:val="bottom"/>
            <w:hideMark/>
          </w:tcPr>
          <w:p w14:paraId="6178C7E8"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160</w:t>
            </w:r>
          </w:p>
        </w:tc>
      </w:tr>
      <w:tr w:rsidR="00CB6B1C" w:rsidRPr="00AD525B" w14:paraId="4894E4BB"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3B42FCE5"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20</w:t>
            </w:r>
          </w:p>
        </w:tc>
        <w:tc>
          <w:tcPr>
            <w:tcW w:w="2317" w:type="dxa"/>
            <w:tcBorders>
              <w:top w:val="nil"/>
              <w:left w:val="nil"/>
              <w:bottom w:val="single" w:sz="4" w:space="0" w:color="auto"/>
              <w:right w:val="single" w:sz="4" w:space="0" w:color="auto"/>
            </w:tcBorders>
            <w:shd w:val="clear" w:color="auto" w:fill="auto"/>
            <w:noWrap/>
            <w:vAlign w:val="bottom"/>
            <w:hideMark/>
          </w:tcPr>
          <w:p w14:paraId="13ECBF20"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Parc Central</w:t>
            </w:r>
          </w:p>
        </w:tc>
        <w:tc>
          <w:tcPr>
            <w:tcW w:w="3924" w:type="dxa"/>
            <w:tcBorders>
              <w:top w:val="nil"/>
              <w:left w:val="nil"/>
              <w:bottom w:val="single" w:sz="4" w:space="0" w:color="auto"/>
              <w:right w:val="single" w:sz="4" w:space="0" w:color="auto"/>
            </w:tcBorders>
            <w:shd w:val="clear" w:color="auto" w:fill="auto"/>
            <w:noWrap/>
            <w:vAlign w:val="bottom"/>
            <w:hideMark/>
          </w:tcPr>
          <w:p w14:paraId="7C6CF19C"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Între tarabe cu flori și Liceul Kós Károly</w:t>
            </w:r>
          </w:p>
        </w:tc>
        <w:tc>
          <w:tcPr>
            <w:tcW w:w="2312" w:type="dxa"/>
            <w:tcBorders>
              <w:top w:val="nil"/>
              <w:left w:val="nil"/>
              <w:bottom w:val="single" w:sz="4" w:space="0" w:color="auto"/>
              <w:right w:val="single" w:sz="4" w:space="0" w:color="auto"/>
            </w:tcBorders>
            <w:shd w:val="clear" w:color="auto" w:fill="auto"/>
            <w:noWrap/>
            <w:vAlign w:val="bottom"/>
            <w:hideMark/>
          </w:tcPr>
          <w:p w14:paraId="7A7DD658"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160</w:t>
            </w:r>
          </w:p>
        </w:tc>
      </w:tr>
      <w:tr w:rsidR="00CB6B1C" w:rsidRPr="00AD525B" w14:paraId="6058ACE5"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1317B007"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21</w:t>
            </w:r>
          </w:p>
        </w:tc>
        <w:tc>
          <w:tcPr>
            <w:tcW w:w="2317" w:type="dxa"/>
            <w:tcBorders>
              <w:top w:val="nil"/>
              <w:left w:val="nil"/>
              <w:bottom w:val="single" w:sz="4" w:space="0" w:color="auto"/>
              <w:right w:val="single" w:sz="4" w:space="0" w:color="auto"/>
            </w:tcBorders>
            <w:shd w:val="clear" w:color="auto" w:fill="auto"/>
            <w:noWrap/>
            <w:vAlign w:val="bottom"/>
            <w:hideMark/>
          </w:tcPr>
          <w:p w14:paraId="0EC8CB12"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Petőfi Sándor</w:t>
            </w:r>
          </w:p>
        </w:tc>
        <w:tc>
          <w:tcPr>
            <w:tcW w:w="3924" w:type="dxa"/>
            <w:tcBorders>
              <w:top w:val="nil"/>
              <w:left w:val="nil"/>
              <w:bottom w:val="single" w:sz="4" w:space="0" w:color="auto"/>
              <w:right w:val="single" w:sz="4" w:space="0" w:color="auto"/>
            </w:tcBorders>
            <w:shd w:val="clear" w:color="auto" w:fill="auto"/>
            <w:noWrap/>
            <w:vAlign w:val="bottom"/>
            <w:hideMark/>
          </w:tcPr>
          <w:p w14:paraId="482332CD"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str.Libertății↔ Consiliul Local</w:t>
            </w:r>
          </w:p>
        </w:tc>
        <w:tc>
          <w:tcPr>
            <w:tcW w:w="2312" w:type="dxa"/>
            <w:tcBorders>
              <w:top w:val="nil"/>
              <w:left w:val="nil"/>
              <w:bottom w:val="single" w:sz="4" w:space="0" w:color="auto"/>
              <w:right w:val="single" w:sz="4" w:space="0" w:color="auto"/>
            </w:tcBorders>
            <w:shd w:val="clear" w:color="auto" w:fill="auto"/>
            <w:noWrap/>
            <w:vAlign w:val="bottom"/>
            <w:hideMark/>
          </w:tcPr>
          <w:p w14:paraId="0960C455"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600</w:t>
            </w:r>
          </w:p>
        </w:tc>
      </w:tr>
      <w:tr w:rsidR="00CB6B1C" w:rsidRPr="00AD525B" w14:paraId="36887C54"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44EDB9FD"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22</w:t>
            </w:r>
          </w:p>
        </w:tc>
        <w:tc>
          <w:tcPr>
            <w:tcW w:w="2317" w:type="dxa"/>
            <w:tcBorders>
              <w:top w:val="nil"/>
              <w:left w:val="nil"/>
              <w:bottom w:val="single" w:sz="4" w:space="0" w:color="auto"/>
              <w:right w:val="single" w:sz="4" w:space="0" w:color="auto"/>
            </w:tcBorders>
            <w:shd w:val="clear" w:color="auto" w:fill="auto"/>
            <w:noWrap/>
            <w:vAlign w:val="bottom"/>
            <w:hideMark/>
          </w:tcPr>
          <w:p w14:paraId="6F04EEDB"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Petőfi Sándor</w:t>
            </w:r>
          </w:p>
        </w:tc>
        <w:tc>
          <w:tcPr>
            <w:tcW w:w="3924" w:type="dxa"/>
            <w:tcBorders>
              <w:top w:val="nil"/>
              <w:left w:val="nil"/>
              <w:bottom w:val="single" w:sz="4" w:space="0" w:color="auto"/>
              <w:right w:val="single" w:sz="4" w:space="0" w:color="auto"/>
            </w:tcBorders>
            <w:shd w:val="clear" w:color="auto" w:fill="auto"/>
            <w:noWrap/>
            <w:vAlign w:val="bottom"/>
            <w:hideMark/>
          </w:tcPr>
          <w:p w14:paraId="2B4C407F"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Consiliul local↔Agenția Voiaj</w:t>
            </w:r>
          </w:p>
        </w:tc>
        <w:tc>
          <w:tcPr>
            <w:tcW w:w="2312" w:type="dxa"/>
            <w:tcBorders>
              <w:top w:val="nil"/>
              <w:left w:val="nil"/>
              <w:bottom w:val="single" w:sz="4" w:space="0" w:color="auto"/>
              <w:right w:val="single" w:sz="4" w:space="0" w:color="auto"/>
            </w:tcBorders>
            <w:shd w:val="clear" w:color="auto" w:fill="auto"/>
            <w:noWrap/>
            <w:vAlign w:val="bottom"/>
            <w:hideMark/>
          </w:tcPr>
          <w:p w14:paraId="27530235"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440</w:t>
            </w:r>
          </w:p>
        </w:tc>
      </w:tr>
      <w:tr w:rsidR="00CB6B1C" w:rsidRPr="00AD525B" w14:paraId="1310382C"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2D166A86"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23</w:t>
            </w:r>
          </w:p>
        </w:tc>
        <w:tc>
          <w:tcPr>
            <w:tcW w:w="2317" w:type="dxa"/>
            <w:tcBorders>
              <w:top w:val="nil"/>
              <w:left w:val="nil"/>
              <w:bottom w:val="single" w:sz="4" w:space="0" w:color="auto"/>
              <w:right w:val="single" w:sz="4" w:space="0" w:color="auto"/>
            </w:tcBorders>
            <w:shd w:val="clear" w:color="auto" w:fill="auto"/>
            <w:noWrap/>
            <w:vAlign w:val="bottom"/>
            <w:hideMark/>
          </w:tcPr>
          <w:p w14:paraId="50015F82"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Podețului</w:t>
            </w:r>
          </w:p>
        </w:tc>
        <w:tc>
          <w:tcPr>
            <w:tcW w:w="3924" w:type="dxa"/>
            <w:tcBorders>
              <w:top w:val="nil"/>
              <w:left w:val="nil"/>
              <w:bottom w:val="single" w:sz="4" w:space="0" w:color="auto"/>
              <w:right w:val="single" w:sz="4" w:space="0" w:color="auto"/>
            </w:tcBorders>
            <w:shd w:val="clear" w:color="auto" w:fill="auto"/>
            <w:noWrap/>
            <w:vAlign w:val="bottom"/>
            <w:hideMark/>
          </w:tcPr>
          <w:p w14:paraId="5FB9ED58"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shd w:val="clear" w:color="auto" w:fill="auto"/>
            <w:noWrap/>
            <w:vAlign w:val="bottom"/>
            <w:hideMark/>
          </w:tcPr>
          <w:p w14:paraId="7AD3311E"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1320</w:t>
            </w:r>
          </w:p>
        </w:tc>
      </w:tr>
      <w:tr w:rsidR="00CB6B1C" w:rsidRPr="00AD525B" w14:paraId="1B60D355"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7047B597"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24</w:t>
            </w:r>
          </w:p>
        </w:tc>
        <w:tc>
          <w:tcPr>
            <w:tcW w:w="2317" w:type="dxa"/>
            <w:tcBorders>
              <w:top w:val="nil"/>
              <w:left w:val="nil"/>
              <w:bottom w:val="single" w:sz="4" w:space="0" w:color="auto"/>
              <w:right w:val="single" w:sz="4" w:space="0" w:color="auto"/>
            </w:tcBorders>
            <w:shd w:val="clear" w:color="auto" w:fill="auto"/>
            <w:noWrap/>
            <w:vAlign w:val="bottom"/>
            <w:hideMark/>
          </w:tcPr>
          <w:p w14:paraId="0A0E583F"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Primăverii</w:t>
            </w:r>
          </w:p>
        </w:tc>
        <w:tc>
          <w:tcPr>
            <w:tcW w:w="3924" w:type="dxa"/>
            <w:tcBorders>
              <w:top w:val="nil"/>
              <w:left w:val="nil"/>
              <w:bottom w:val="single" w:sz="4" w:space="0" w:color="auto"/>
              <w:right w:val="single" w:sz="4" w:space="0" w:color="auto"/>
            </w:tcBorders>
            <w:shd w:val="clear" w:color="auto" w:fill="auto"/>
            <w:noWrap/>
            <w:vAlign w:val="bottom"/>
            <w:hideMark/>
          </w:tcPr>
          <w:p w14:paraId="635C1C10"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shd w:val="clear" w:color="auto" w:fill="auto"/>
            <w:noWrap/>
            <w:vAlign w:val="bottom"/>
            <w:hideMark/>
          </w:tcPr>
          <w:p w14:paraId="5FAD6DF9"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2820</w:t>
            </w:r>
          </w:p>
        </w:tc>
      </w:tr>
      <w:tr w:rsidR="00CB6B1C" w:rsidRPr="00AD525B" w14:paraId="42C6EA3C"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6C98309A"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25</w:t>
            </w:r>
          </w:p>
        </w:tc>
        <w:tc>
          <w:tcPr>
            <w:tcW w:w="2317" w:type="dxa"/>
            <w:tcBorders>
              <w:top w:val="nil"/>
              <w:left w:val="nil"/>
              <w:bottom w:val="single" w:sz="4" w:space="0" w:color="auto"/>
              <w:right w:val="single" w:sz="4" w:space="0" w:color="auto"/>
            </w:tcBorders>
            <w:shd w:val="clear" w:color="auto" w:fill="auto"/>
            <w:noWrap/>
            <w:vAlign w:val="bottom"/>
            <w:hideMark/>
          </w:tcPr>
          <w:p w14:paraId="258D8426"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Spitalului;                          Kós Károly</w:t>
            </w:r>
          </w:p>
        </w:tc>
        <w:tc>
          <w:tcPr>
            <w:tcW w:w="3924" w:type="dxa"/>
            <w:tcBorders>
              <w:top w:val="nil"/>
              <w:left w:val="nil"/>
              <w:bottom w:val="single" w:sz="4" w:space="0" w:color="auto"/>
              <w:right w:val="single" w:sz="4" w:space="0" w:color="auto"/>
            </w:tcBorders>
            <w:shd w:val="clear" w:color="auto" w:fill="auto"/>
            <w:noWrap/>
            <w:vAlign w:val="bottom"/>
            <w:hideMark/>
          </w:tcPr>
          <w:p w14:paraId="4113778D"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Pista biciliști</w:t>
            </w:r>
          </w:p>
        </w:tc>
        <w:tc>
          <w:tcPr>
            <w:tcW w:w="2312" w:type="dxa"/>
            <w:tcBorders>
              <w:top w:val="nil"/>
              <w:left w:val="nil"/>
              <w:bottom w:val="single" w:sz="4" w:space="0" w:color="auto"/>
              <w:right w:val="single" w:sz="4" w:space="0" w:color="auto"/>
            </w:tcBorders>
            <w:shd w:val="clear" w:color="auto" w:fill="auto"/>
            <w:noWrap/>
            <w:vAlign w:val="bottom"/>
            <w:hideMark/>
          </w:tcPr>
          <w:p w14:paraId="22DE3C95"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1860</w:t>
            </w:r>
          </w:p>
        </w:tc>
      </w:tr>
      <w:tr w:rsidR="00CB6B1C" w:rsidRPr="00AD525B" w14:paraId="49D09D3F" w14:textId="77777777" w:rsidTr="00F56F43">
        <w:trPr>
          <w:trHeight w:val="746"/>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6414CBEC"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26</w:t>
            </w:r>
          </w:p>
        </w:tc>
        <w:tc>
          <w:tcPr>
            <w:tcW w:w="2317" w:type="dxa"/>
            <w:tcBorders>
              <w:top w:val="nil"/>
              <w:left w:val="nil"/>
              <w:bottom w:val="single" w:sz="4" w:space="0" w:color="auto"/>
              <w:right w:val="single" w:sz="4" w:space="0" w:color="auto"/>
            </w:tcBorders>
            <w:shd w:val="clear" w:color="auto" w:fill="auto"/>
            <w:vAlign w:val="bottom"/>
            <w:hideMark/>
          </w:tcPr>
          <w:p w14:paraId="0CE00B8F"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Spitalului;                          Kós Károly</w:t>
            </w:r>
          </w:p>
        </w:tc>
        <w:tc>
          <w:tcPr>
            <w:tcW w:w="3924" w:type="dxa"/>
            <w:tcBorders>
              <w:top w:val="nil"/>
              <w:left w:val="nil"/>
              <w:bottom w:val="single" w:sz="4" w:space="0" w:color="auto"/>
              <w:right w:val="single" w:sz="4" w:space="0" w:color="auto"/>
            </w:tcBorders>
            <w:shd w:val="clear" w:color="auto" w:fill="auto"/>
            <w:vAlign w:val="bottom"/>
            <w:hideMark/>
          </w:tcPr>
          <w:p w14:paraId="0A2812DE"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În jurul bisericii unitariene până la trecerea de pietoni spre Liceul Mikes Kelemen</w:t>
            </w:r>
          </w:p>
        </w:tc>
        <w:tc>
          <w:tcPr>
            <w:tcW w:w="2312" w:type="dxa"/>
            <w:tcBorders>
              <w:top w:val="nil"/>
              <w:left w:val="nil"/>
              <w:bottom w:val="single" w:sz="4" w:space="0" w:color="auto"/>
              <w:right w:val="single" w:sz="4" w:space="0" w:color="auto"/>
            </w:tcBorders>
            <w:shd w:val="clear" w:color="auto" w:fill="auto"/>
            <w:noWrap/>
            <w:vAlign w:val="bottom"/>
            <w:hideMark/>
          </w:tcPr>
          <w:p w14:paraId="3E687EAE"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260</w:t>
            </w:r>
          </w:p>
        </w:tc>
      </w:tr>
      <w:tr w:rsidR="00CB6B1C" w:rsidRPr="00AD525B" w14:paraId="2AA73644" w14:textId="77777777" w:rsidTr="00F56F43">
        <w:trPr>
          <w:trHeight w:val="544"/>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632D5107"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27</w:t>
            </w:r>
          </w:p>
        </w:tc>
        <w:tc>
          <w:tcPr>
            <w:tcW w:w="2317" w:type="dxa"/>
            <w:tcBorders>
              <w:top w:val="nil"/>
              <w:left w:val="nil"/>
              <w:bottom w:val="single" w:sz="4" w:space="0" w:color="auto"/>
              <w:right w:val="single" w:sz="4" w:space="0" w:color="auto"/>
            </w:tcBorders>
            <w:shd w:val="clear" w:color="auto" w:fill="auto"/>
            <w:noWrap/>
            <w:vAlign w:val="bottom"/>
            <w:hideMark/>
          </w:tcPr>
          <w:p w14:paraId="5C8A5CE5"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Stadionului</w:t>
            </w:r>
          </w:p>
        </w:tc>
        <w:tc>
          <w:tcPr>
            <w:tcW w:w="3924" w:type="dxa"/>
            <w:tcBorders>
              <w:top w:val="nil"/>
              <w:left w:val="nil"/>
              <w:bottom w:val="single" w:sz="4" w:space="0" w:color="auto"/>
              <w:right w:val="single" w:sz="4" w:space="0" w:color="auto"/>
            </w:tcBorders>
            <w:shd w:val="clear" w:color="auto" w:fill="auto"/>
            <w:vAlign w:val="bottom"/>
            <w:hideMark/>
          </w:tcPr>
          <w:p w14:paraId="431AB7D9"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Între str Vasille Goldiș și  str.Presei-partrea dreaptă</w:t>
            </w:r>
          </w:p>
        </w:tc>
        <w:tc>
          <w:tcPr>
            <w:tcW w:w="2312" w:type="dxa"/>
            <w:tcBorders>
              <w:top w:val="nil"/>
              <w:left w:val="nil"/>
              <w:bottom w:val="single" w:sz="4" w:space="0" w:color="auto"/>
              <w:right w:val="single" w:sz="4" w:space="0" w:color="auto"/>
            </w:tcBorders>
            <w:shd w:val="clear" w:color="auto" w:fill="auto"/>
            <w:noWrap/>
            <w:vAlign w:val="bottom"/>
            <w:hideMark/>
          </w:tcPr>
          <w:p w14:paraId="730BE6EE"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600</w:t>
            </w:r>
          </w:p>
        </w:tc>
      </w:tr>
      <w:tr w:rsidR="00CB6B1C" w:rsidRPr="00AD525B" w14:paraId="2BB99089"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6BD9A7A4"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28</w:t>
            </w:r>
          </w:p>
        </w:tc>
        <w:tc>
          <w:tcPr>
            <w:tcW w:w="2317" w:type="dxa"/>
            <w:tcBorders>
              <w:top w:val="nil"/>
              <w:left w:val="nil"/>
              <w:bottom w:val="single" w:sz="4" w:space="0" w:color="auto"/>
              <w:right w:val="single" w:sz="4" w:space="0" w:color="auto"/>
            </w:tcBorders>
            <w:shd w:val="clear" w:color="auto" w:fill="auto"/>
            <w:noWrap/>
            <w:vAlign w:val="bottom"/>
            <w:hideMark/>
          </w:tcPr>
          <w:p w14:paraId="18012FB9"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Stadionului</w:t>
            </w:r>
          </w:p>
        </w:tc>
        <w:tc>
          <w:tcPr>
            <w:tcW w:w="3924" w:type="dxa"/>
            <w:tcBorders>
              <w:top w:val="nil"/>
              <w:left w:val="nil"/>
              <w:bottom w:val="single" w:sz="4" w:space="0" w:color="auto"/>
              <w:right w:val="single" w:sz="4" w:space="0" w:color="auto"/>
            </w:tcBorders>
            <w:shd w:val="clear" w:color="auto" w:fill="auto"/>
            <w:noWrap/>
            <w:vAlign w:val="bottom"/>
            <w:hideMark/>
          </w:tcPr>
          <w:p w14:paraId="00908A7A"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Între str.Presei și spitalul-partea spitalului</w:t>
            </w:r>
          </w:p>
        </w:tc>
        <w:tc>
          <w:tcPr>
            <w:tcW w:w="2312" w:type="dxa"/>
            <w:tcBorders>
              <w:top w:val="nil"/>
              <w:left w:val="nil"/>
              <w:bottom w:val="single" w:sz="4" w:space="0" w:color="auto"/>
              <w:right w:val="single" w:sz="4" w:space="0" w:color="auto"/>
            </w:tcBorders>
            <w:shd w:val="clear" w:color="auto" w:fill="auto"/>
            <w:vAlign w:val="bottom"/>
            <w:hideMark/>
          </w:tcPr>
          <w:p w14:paraId="441D1BA0"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500</w:t>
            </w:r>
          </w:p>
        </w:tc>
      </w:tr>
      <w:tr w:rsidR="00CB6B1C" w:rsidRPr="00AD525B" w14:paraId="0AA3A426"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08EA9AAF"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29</w:t>
            </w:r>
          </w:p>
        </w:tc>
        <w:tc>
          <w:tcPr>
            <w:tcW w:w="2317" w:type="dxa"/>
            <w:tcBorders>
              <w:top w:val="nil"/>
              <w:left w:val="nil"/>
              <w:bottom w:val="single" w:sz="4" w:space="0" w:color="auto"/>
              <w:right w:val="single" w:sz="4" w:space="0" w:color="auto"/>
            </w:tcBorders>
            <w:shd w:val="clear" w:color="auto" w:fill="auto"/>
            <w:noWrap/>
            <w:vAlign w:val="bottom"/>
            <w:hideMark/>
          </w:tcPr>
          <w:p w14:paraId="2B3CE6EB"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Székely György</w:t>
            </w:r>
          </w:p>
        </w:tc>
        <w:tc>
          <w:tcPr>
            <w:tcW w:w="3924" w:type="dxa"/>
            <w:tcBorders>
              <w:top w:val="nil"/>
              <w:left w:val="nil"/>
              <w:bottom w:val="single" w:sz="4" w:space="0" w:color="auto"/>
              <w:right w:val="single" w:sz="4" w:space="0" w:color="auto"/>
            </w:tcBorders>
            <w:shd w:val="clear" w:color="auto" w:fill="auto"/>
            <w:noWrap/>
            <w:vAlign w:val="bottom"/>
            <w:hideMark/>
          </w:tcPr>
          <w:p w14:paraId="5A7399D0"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Trotuar</w:t>
            </w:r>
          </w:p>
        </w:tc>
        <w:tc>
          <w:tcPr>
            <w:tcW w:w="2312" w:type="dxa"/>
            <w:tcBorders>
              <w:top w:val="nil"/>
              <w:left w:val="nil"/>
              <w:bottom w:val="single" w:sz="4" w:space="0" w:color="auto"/>
              <w:right w:val="single" w:sz="4" w:space="0" w:color="auto"/>
            </w:tcBorders>
            <w:shd w:val="clear" w:color="auto" w:fill="auto"/>
            <w:noWrap/>
            <w:vAlign w:val="bottom"/>
            <w:hideMark/>
          </w:tcPr>
          <w:p w14:paraId="1FE0B59A"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2560</w:t>
            </w:r>
          </w:p>
        </w:tc>
      </w:tr>
      <w:tr w:rsidR="00CB6B1C" w:rsidRPr="00AD525B" w14:paraId="18254460"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42DCF90E"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30</w:t>
            </w:r>
          </w:p>
        </w:tc>
        <w:tc>
          <w:tcPr>
            <w:tcW w:w="2317" w:type="dxa"/>
            <w:tcBorders>
              <w:top w:val="nil"/>
              <w:left w:val="nil"/>
              <w:bottom w:val="single" w:sz="4" w:space="0" w:color="auto"/>
              <w:right w:val="single" w:sz="4" w:space="0" w:color="auto"/>
            </w:tcBorders>
            <w:shd w:val="clear" w:color="auto" w:fill="auto"/>
            <w:noWrap/>
            <w:vAlign w:val="bottom"/>
            <w:hideMark/>
          </w:tcPr>
          <w:p w14:paraId="324B7138"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Váradi József</w:t>
            </w:r>
          </w:p>
        </w:tc>
        <w:tc>
          <w:tcPr>
            <w:tcW w:w="3924" w:type="dxa"/>
            <w:tcBorders>
              <w:top w:val="nil"/>
              <w:left w:val="nil"/>
              <w:bottom w:val="single" w:sz="4" w:space="0" w:color="auto"/>
              <w:right w:val="single" w:sz="4" w:space="0" w:color="auto"/>
            </w:tcBorders>
            <w:shd w:val="clear" w:color="auto" w:fill="auto"/>
            <w:noWrap/>
            <w:vAlign w:val="bottom"/>
            <w:hideMark/>
          </w:tcPr>
          <w:p w14:paraId="134330BC"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Pista biciliști</w:t>
            </w:r>
          </w:p>
        </w:tc>
        <w:tc>
          <w:tcPr>
            <w:tcW w:w="2312" w:type="dxa"/>
            <w:tcBorders>
              <w:top w:val="nil"/>
              <w:left w:val="nil"/>
              <w:bottom w:val="single" w:sz="4" w:space="0" w:color="auto"/>
              <w:right w:val="single" w:sz="4" w:space="0" w:color="auto"/>
            </w:tcBorders>
            <w:shd w:val="clear" w:color="auto" w:fill="auto"/>
            <w:noWrap/>
            <w:vAlign w:val="bottom"/>
            <w:hideMark/>
          </w:tcPr>
          <w:p w14:paraId="13B16967"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600</w:t>
            </w:r>
          </w:p>
        </w:tc>
      </w:tr>
      <w:tr w:rsidR="00CB6B1C" w:rsidRPr="00AD525B" w14:paraId="508B6768"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68BCD3F0"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31</w:t>
            </w:r>
          </w:p>
        </w:tc>
        <w:tc>
          <w:tcPr>
            <w:tcW w:w="2317" w:type="dxa"/>
            <w:tcBorders>
              <w:top w:val="nil"/>
              <w:left w:val="nil"/>
              <w:bottom w:val="single" w:sz="4" w:space="0" w:color="auto"/>
              <w:right w:val="single" w:sz="4" w:space="0" w:color="auto"/>
            </w:tcBorders>
            <w:shd w:val="clear" w:color="auto" w:fill="auto"/>
            <w:noWrap/>
            <w:vAlign w:val="bottom"/>
            <w:hideMark/>
          </w:tcPr>
          <w:p w14:paraId="2F1B9FD1"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Vasile Goldis</w:t>
            </w:r>
          </w:p>
        </w:tc>
        <w:tc>
          <w:tcPr>
            <w:tcW w:w="3924" w:type="dxa"/>
            <w:tcBorders>
              <w:top w:val="nil"/>
              <w:left w:val="nil"/>
              <w:bottom w:val="single" w:sz="4" w:space="0" w:color="auto"/>
              <w:right w:val="single" w:sz="4" w:space="0" w:color="auto"/>
            </w:tcBorders>
            <w:shd w:val="clear" w:color="auto" w:fill="auto"/>
            <w:noWrap/>
            <w:vAlign w:val="bottom"/>
            <w:hideMark/>
          </w:tcPr>
          <w:p w14:paraId="51CED18B"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Între pod și str.Andrei Șaguna</w:t>
            </w:r>
          </w:p>
        </w:tc>
        <w:tc>
          <w:tcPr>
            <w:tcW w:w="2312" w:type="dxa"/>
            <w:tcBorders>
              <w:top w:val="nil"/>
              <w:left w:val="nil"/>
              <w:bottom w:val="single" w:sz="4" w:space="0" w:color="auto"/>
              <w:right w:val="single" w:sz="4" w:space="0" w:color="auto"/>
            </w:tcBorders>
            <w:shd w:val="clear" w:color="auto" w:fill="auto"/>
            <w:noWrap/>
            <w:vAlign w:val="bottom"/>
            <w:hideMark/>
          </w:tcPr>
          <w:p w14:paraId="06499951"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480</w:t>
            </w:r>
          </w:p>
        </w:tc>
      </w:tr>
      <w:tr w:rsidR="00CB6B1C" w:rsidRPr="00AD525B" w14:paraId="57B6CF79" w14:textId="77777777" w:rsidTr="00F56F43">
        <w:trPr>
          <w:trHeight w:val="3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0F0AD65A"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32</w:t>
            </w:r>
          </w:p>
        </w:tc>
        <w:tc>
          <w:tcPr>
            <w:tcW w:w="2317" w:type="dxa"/>
            <w:tcBorders>
              <w:top w:val="nil"/>
              <w:left w:val="nil"/>
              <w:bottom w:val="single" w:sz="4" w:space="0" w:color="auto"/>
              <w:right w:val="single" w:sz="4" w:space="0" w:color="auto"/>
            </w:tcBorders>
            <w:shd w:val="clear" w:color="auto" w:fill="auto"/>
            <w:noWrap/>
            <w:vAlign w:val="bottom"/>
            <w:hideMark/>
          </w:tcPr>
          <w:p w14:paraId="2DCDFECE"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Vasile Goldis</w:t>
            </w:r>
          </w:p>
        </w:tc>
        <w:tc>
          <w:tcPr>
            <w:tcW w:w="3924" w:type="dxa"/>
            <w:tcBorders>
              <w:top w:val="nil"/>
              <w:left w:val="nil"/>
              <w:bottom w:val="single" w:sz="4" w:space="0" w:color="auto"/>
              <w:right w:val="single" w:sz="4" w:space="0" w:color="auto"/>
            </w:tcBorders>
            <w:shd w:val="clear" w:color="auto" w:fill="auto"/>
            <w:noWrap/>
            <w:vAlign w:val="bottom"/>
            <w:hideMark/>
          </w:tcPr>
          <w:p w14:paraId="52B502F2"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Fața stadionului</w:t>
            </w:r>
          </w:p>
        </w:tc>
        <w:tc>
          <w:tcPr>
            <w:tcW w:w="2312" w:type="dxa"/>
            <w:tcBorders>
              <w:top w:val="nil"/>
              <w:left w:val="nil"/>
              <w:bottom w:val="single" w:sz="4" w:space="0" w:color="auto"/>
              <w:right w:val="single" w:sz="4" w:space="0" w:color="auto"/>
            </w:tcBorders>
            <w:shd w:val="clear" w:color="auto" w:fill="auto"/>
            <w:noWrap/>
            <w:vAlign w:val="bottom"/>
            <w:hideMark/>
          </w:tcPr>
          <w:p w14:paraId="053EDD27"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320</w:t>
            </w:r>
          </w:p>
        </w:tc>
      </w:tr>
      <w:tr w:rsidR="00CB6B1C" w:rsidRPr="00AD525B" w14:paraId="3F5DF55D" w14:textId="77777777" w:rsidTr="00F56F43">
        <w:trPr>
          <w:trHeight w:val="615"/>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1B42388A"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lastRenderedPageBreak/>
              <w:t>33</w:t>
            </w:r>
          </w:p>
        </w:tc>
        <w:tc>
          <w:tcPr>
            <w:tcW w:w="2317" w:type="dxa"/>
            <w:tcBorders>
              <w:top w:val="nil"/>
              <w:left w:val="nil"/>
              <w:bottom w:val="single" w:sz="4" w:space="0" w:color="auto"/>
              <w:right w:val="single" w:sz="4" w:space="0" w:color="auto"/>
            </w:tcBorders>
            <w:shd w:val="clear" w:color="auto" w:fill="auto"/>
            <w:noWrap/>
            <w:vAlign w:val="bottom"/>
            <w:hideMark/>
          </w:tcPr>
          <w:p w14:paraId="567FC8F8"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Vasile Goldis</w:t>
            </w:r>
          </w:p>
        </w:tc>
        <w:tc>
          <w:tcPr>
            <w:tcW w:w="3924" w:type="dxa"/>
            <w:tcBorders>
              <w:top w:val="nil"/>
              <w:left w:val="nil"/>
              <w:bottom w:val="single" w:sz="4" w:space="0" w:color="auto"/>
              <w:right w:val="single" w:sz="4" w:space="0" w:color="auto"/>
            </w:tcBorders>
            <w:shd w:val="clear" w:color="auto" w:fill="auto"/>
            <w:vAlign w:val="bottom"/>
            <w:hideMark/>
          </w:tcPr>
          <w:p w14:paraId="7F4DACD4" w14:textId="77777777" w:rsidR="00CB6B1C" w:rsidRPr="00AD525B" w:rsidRDefault="00CB6B1C" w:rsidP="00CB6B1C">
            <w:pPr>
              <w:keepNext w:val="0"/>
              <w:keepLines w:val="0"/>
              <w:spacing w:after="0"/>
              <w:jc w:val="left"/>
              <w:rPr>
                <w:color w:val="000000"/>
                <w:sz w:val="22"/>
                <w:szCs w:val="22"/>
                <w:lang w:eastAsia="ro-RO"/>
              </w:rPr>
            </w:pPr>
            <w:r w:rsidRPr="00AD525B">
              <w:rPr>
                <w:color w:val="000000"/>
                <w:sz w:val="22"/>
                <w:szCs w:val="22"/>
                <w:lang w:eastAsia="ro-RO"/>
              </w:rPr>
              <w:t>Între str Andrei Șaguna și str.Stadionului partea dreaptă</w:t>
            </w:r>
          </w:p>
        </w:tc>
        <w:tc>
          <w:tcPr>
            <w:tcW w:w="2312" w:type="dxa"/>
            <w:tcBorders>
              <w:top w:val="nil"/>
              <w:left w:val="nil"/>
              <w:bottom w:val="nil"/>
              <w:right w:val="single" w:sz="4" w:space="0" w:color="auto"/>
            </w:tcBorders>
            <w:shd w:val="clear" w:color="auto" w:fill="auto"/>
            <w:noWrap/>
            <w:vAlign w:val="bottom"/>
            <w:hideMark/>
          </w:tcPr>
          <w:p w14:paraId="61EC3FF1"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450</w:t>
            </w:r>
          </w:p>
        </w:tc>
      </w:tr>
      <w:tr w:rsidR="00CB6B1C" w:rsidRPr="00AD525B" w14:paraId="1766A9E7" w14:textId="77777777" w:rsidTr="00F56F43">
        <w:trPr>
          <w:trHeight w:val="352"/>
          <w:jc w:val="center"/>
        </w:trPr>
        <w:tc>
          <w:tcPr>
            <w:tcW w:w="797" w:type="dxa"/>
            <w:tcBorders>
              <w:top w:val="nil"/>
              <w:left w:val="single" w:sz="4" w:space="0" w:color="auto"/>
              <w:bottom w:val="single" w:sz="4" w:space="0" w:color="auto"/>
              <w:right w:val="single" w:sz="4" w:space="0" w:color="auto"/>
            </w:tcBorders>
            <w:shd w:val="clear" w:color="auto" w:fill="auto"/>
            <w:noWrap/>
            <w:vAlign w:val="bottom"/>
            <w:hideMark/>
          </w:tcPr>
          <w:p w14:paraId="129AD172" w14:textId="77777777" w:rsidR="00CB6B1C" w:rsidRPr="00AD525B" w:rsidRDefault="00CB6B1C" w:rsidP="00CB6B1C">
            <w:pPr>
              <w:keepNext w:val="0"/>
              <w:keepLines w:val="0"/>
              <w:spacing w:after="0"/>
              <w:jc w:val="center"/>
              <w:rPr>
                <w:color w:val="000000"/>
                <w:sz w:val="22"/>
                <w:szCs w:val="22"/>
                <w:lang w:eastAsia="ro-RO"/>
              </w:rPr>
            </w:pPr>
            <w:r w:rsidRPr="00AD525B">
              <w:rPr>
                <w:color w:val="000000"/>
                <w:sz w:val="22"/>
                <w:szCs w:val="22"/>
                <w:lang w:eastAsia="ro-RO"/>
              </w:rPr>
              <w:t>34</w:t>
            </w:r>
          </w:p>
        </w:tc>
        <w:tc>
          <w:tcPr>
            <w:tcW w:w="2317" w:type="dxa"/>
            <w:tcBorders>
              <w:top w:val="single" w:sz="8" w:space="0" w:color="auto"/>
              <w:left w:val="nil"/>
              <w:bottom w:val="single" w:sz="4" w:space="0" w:color="auto"/>
              <w:right w:val="single" w:sz="8" w:space="0" w:color="auto"/>
            </w:tcBorders>
            <w:shd w:val="clear" w:color="FFFF00" w:fill="FFFFFF"/>
            <w:noWrap/>
            <w:vAlign w:val="center"/>
            <w:hideMark/>
          </w:tcPr>
          <w:p w14:paraId="5861C207" w14:textId="77777777" w:rsidR="00CB6B1C" w:rsidRPr="00AD525B" w:rsidRDefault="00CB6B1C" w:rsidP="00CB6B1C">
            <w:pPr>
              <w:keepNext w:val="0"/>
              <w:keepLines w:val="0"/>
              <w:spacing w:after="0"/>
              <w:jc w:val="left"/>
              <w:rPr>
                <w:sz w:val="22"/>
                <w:szCs w:val="22"/>
                <w:lang w:eastAsia="ro-RO"/>
              </w:rPr>
            </w:pPr>
            <w:r w:rsidRPr="00AD525B">
              <w:rPr>
                <w:sz w:val="22"/>
                <w:szCs w:val="22"/>
                <w:lang w:eastAsia="ro-RO"/>
              </w:rPr>
              <w:t>Borviz</w:t>
            </w:r>
          </w:p>
        </w:tc>
        <w:tc>
          <w:tcPr>
            <w:tcW w:w="3924" w:type="dxa"/>
            <w:tcBorders>
              <w:top w:val="single" w:sz="8" w:space="0" w:color="auto"/>
              <w:left w:val="nil"/>
              <w:bottom w:val="single" w:sz="8" w:space="0" w:color="auto"/>
              <w:right w:val="nil"/>
            </w:tcBorders>
            <w:shd w:val="clear" w:color="FFFF00" w:fill="FFFFFF"/>
            <w:noWrap/>
            <w:vAlign w:val="center"/>
            <w:hideMark/>
          </w:tcPr>
          <w:p w14:paraId="395D688D"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Pistă bicicletă</w:t>
            </w:r>
          </w:p>
        </w:tc>
        <w:tc>
          <w:tcPr>
            <w:tcW w:w="2312" w:type="dxa"/>
            <w:tcBorders>
              <w:top w:val="single" w:sz="4" w:space="0" w:color="auto"/>
              <w:left w:val="single" w:sz="4" w:space="0" w:color="auto"/>
              <w:bottom w:val="single" w:sz="4" w:space="0" w:color="auto"/>
              <w:right w:val="single" w:sz="4" w:space="0" w:color="auto"/>
            </w:tcBorders>
            <w:shd w:val="clear" w:color="FFFF00" w:fill="FFFFFF"/>
            <w:noWrap/>
            <w:vAlign w:val="center"/>
            <w:hideMark/>
          </w:tcPr>
          <w:p w14:paraId="4F80B32D" w14:textId="77777777" w:rsidR="00CB6B1C" w:rsidRPr="00AD525B" w:rsidRDefault="00CB6B1C" w:rsidP="00CB6B1C">
            <w:pPr>
              <w:keepNext w:val="0"/>
              <w:keepLines w:val="0"/>
              <w:spacing w:after="0"/>
              <w:jc w:val="center"/>
              <w:rPr>
                <w:sz w:val="22"/>
                <w:szCs w:val="22"/>
                <w:lang w:eastAsia="ro-RO"/>
              </w:rPr>
            </w:pPr>
            <w:r w:rsidRPr="00AD525B">
              <w:rPr>
                <w:sz w:val="22"/>
                <w:szCs w:val="22"/>
                <w:lang w:eastAsia="ro-RO"/>
              </w:rPr>
              <w:t>2251</w:t>
            </w:r>
          </w:p>
        </w:tc>
      </w:tr>
      <w:tr w:rsidR="00CB6B1C" w:rsidRPr="00AD525B" w14:paraId="3803F410" w14:textId="77777777" w:rsidTr="00F56F43">
        <w:trPr>
          <w:trHeight w:val="315"/>
          <w:jc w:val="center"/>
        </w:trPr>
        <w:tc>
          <w:tcPr>
            <w:tcW w:w="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0D39D" w14:textId="77777777" w:rsidR="00CB6B1C" w:rsidRPr="00AD525B" w:rsidRDefault="00CB6B1C" w:rsidP="00CB6B1C">
            <w:pPr>
              <w:keepNext w:val="0"/>
              <w:keepLines w:val="0"/>
              <w:spacing w:after="0"/>
              <w:jc w:val="center"/>
              <w:rPr>
                <w:b/>
                <w:sz w:val="22"/>
                <w:szCs w:val="22"/>
                <w:lang w:eastAsia="ro-RO"/>
              </w:rPr>
            </w:pPr>
          </w:p>
        </w:tc>
        <w:tc>
          <w:tcPr>
            <w:tcW w:w="2317" w:type="dxa"/>
            <w:tcBorders>
              <w:top w:val="single" w:sz="4" w:space="0" w:color="auto"/>
              <w:left w:val="single" w:sz="4" w:space="0" w:color="auto"/>
              <w:bottom w:val="single" w:sz="4" w:space="0" w:color="auto"/>
              <w:right w:val="nil"/>
            </w:tcBorders>
            <w:shd w:val="clear" w:color="auto" w:fill="auto"/>
            <w:noWrap/>
            <w:vAlign w:val="bottom"/>
            <w:hideMark/>
          </w:tcPr>
          <w:p w14:paraId="47131FED" w14:textId="77777777" w:rsidR="00CB6B1C" w:rsidRPr="00AD525B" w:rsidRDefault="00CB6B1C" w:rsidP="00CB6B1C">
            <w:pPr>
              <w:keepNext w:val="0"/>
              <w:keepLines w:val="0"/>
              <w:spacing w:after="0"/>
              <w:jc w:val="center"/>
              <w:rPr>
                <w:b/>
                <w:sz w:val="20"/>
                <w:szCs w:val="20"/>
                <w:lang w:eastAsia="ro-RO"/>
              </w:rPr>
            </w:pPr>
          </w:p>
        </w:tc>
        <w:tc>
          <w:tcPr>
            <w:tcW w:w="3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CA489" w14:textId="77777777" w:rsidR="00CB6B1C" w:rsidRPr="00AD525B" w:rsidRDefault="00CB6B1C" w:rsidP="00CB6B1C">
            <w:pPr>
              <w:keepNext w:val="0"/>
              <w:keepLines w:val="0"/>
              <w:spacing w:after="0"/>
              <w:jc w:val="right"/>
              <w:rPr>
                <w:b/>
                <w:bCs/>
                <w:color w:val="000000"/>
                <w:sz w:val="22"/>
                <w:szCs w:val="22"/>
                <w:lang w:eastAsia="ro-RO"/>
              </w:rPr>
            </w:pPr>
            <w:r w:rsidRPr="00AD525B">
              <w:rPr>
                <w:b/>
                <w:bCs/>
                <w:color w:val="000000"/>
                <w:sz w:val="22"/>
                <w:szCs w:val="22"/>
                <w:lang w:eastAsia="ro-RO"/>
              </w:rPr>
              <w:t>TOTAL</w:t>
            </w:r>
          </w:p>
        </w:tc>
        <w:tc>
          <w:tcPr>
            <w:tcW w:w="2312" w:type="dxa"/>
            <w:tcBorders>
              <w:top w:val="nil"/>
              <w:left w:val="nil"/>
              <w:bottom w:val="single" w:sz="4" w:space="0" w:color="auto"/>
              <w:right w:val="single" w:sz="4" w:space="0" w:color="auto"/>
            </w:tcBorders>
            <w:shd w:val="clear" w:color="auto" w:fill="auto"/>
            <w:noWrap/>
            <w:vAlign w:val="bottom"/>
            <w:hideMark/>
          </w:tcPr>
          <w:p w14:paraId="3700E2A7" w14:textId="77777777" w:rsidR="00CB6B1C" w:rsidRPr="00AD525B" w:rsidRDefault="00CB6B1C" w:rsidP="00CB6B1C">
            <w:pPr>
              <w:keepNext w:val="0"/>
              <w:keepLines w:val="0"/>
              <w:spacing w:after="0"/>
              <w:jc w:val="center"/>
              <w:rPr>
                <w:b/>
                <w:bCs/>
                <w:color w:val="000000"/>
                <w:sz w:val="22"/>
                <w:szCs w:val="22"/>
                <w:lang w:eastAsia="ro-RO"/>
              </w:rPr>
            </w:pPr>
            <w:r w:rsidRPr="00AD525B">
              <w:rPr>
                <w:b/>
                <w:bCs/>
                <w:color w:val="000000"/>
                <w:sz w:val="22"/>
                <w:szCs w:val="22"/>
                <w:lang w:eastAsia="ro-RO"/>
              </w:rPr>
              <w:t>2250</w:t>
            </w:r>
          </w:p>
        </w:tc>
      </w:tr>
    </w:tbl>
    <w:p w14:paraId="183E3D3D" w14:textId="43D1470F" w:rsidR="005F6663" w:rsidRPr="00AD525B" w:rsidRDefault="005F6663" w:rsidP="005F6663">
      <w:pPr>
        <w:keepNext w:val="0"/>
        <w:keepLines w:val="0"/>
        <w:spacing w:after="0"/>
        <w:jc w:val="left"/>
        <w:rPr>
          <w:sz w:val="24"/>
          <w:szCs w:val="24"/>
        </w:rPr>
      </w:pPr>
    </w:p>
    <w:p w14:paraId="54BC33FA" w14:textId="620BF8FF" w:rsidR="003C6A6A" w:rsidRPr="00AD525B" w:rsidRDefault="005F6663" w:rsidP="005A7F50">
      <w:pPr>
        <w:keepNext w:val="0"/>
        <w:keepLines w:val="0"/>
        <w:spacing w:after="0"/>
        <w:jc w:val="left"/>
        <w:rPr>
          <w:sz w:val="24"/>
          <w:szCs w:val="24"/>
        </w:rPr>
      </w:pPr>
      <w:r w:rsidRPr="00AD525B">
        <w:rPr>
          <w:b/>
          <w:sz w:val="24"/>
          <w:szCs w:val="24"/>
        </w:rPr>
        <w:t>ANEXA NR. 14</w:t>
      </w:r>
      <w:r w:rsidRPr="00AD525B">
        <w:rPr>
          <w:sz w:val="24"/>
          <w:szCs w:val="24"/>
        </w:rPr>
        <w:t xml:space="preserve"> la caietul de sarcini</w:t>
      </w:r>
      <w:r w:rsidR="009A19B8" w:rsidRPr="009A19B8">
        <w:rPr>
          <w:b/>
          <w:sz w:val="24"/>
          <w:szCs w:val="24"/>
        </w:rPr>
        <w:t xml:space="preserve"> </w:t>
      </w:r>
      <w:r w:rsidR="009A19B8">
        <w:rPr>
          <w:b/>
          <w:sz w:val="24"/>
          <w:szCs w:val="24"/>
        </w:rPr>
        <w:t>din municipiul Sfântu Gheorghe</w:t>
      </w:r>
    </w:p>
    <w:tbl>
      <w:tblPr>
        <w:tblW w:w="9209" w:type="dxa"/>
        <w:tblLook w:val="04A0" w:firstRow="1" w:lastRow="0" w:firstColumn="1" w:lastColumn="0" w:noHBand="0" w:noVBand="1"/>
      </w:tblPr>
      <w:tblGrid>
        <w:gridCol w:w="1555"/>
        <w:gridCol w:w="7654"/>
      </w:tblGrid>
      <w:tr w:rsidR="003C6A6A" w:rsidRPr="00AD525B" w14:paraId="0D3D3D2D" w14:textId="77777777" w:rsidTr="003C6A6A">
        <w:trPr>
          <w:trHeight w:val="315"/>
        </w:trPr>
        <w:tc>
          <w:tcPr>
            <w:tcW w:w="155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46E7D8" w14:textId="77777777" w:rsidR="003C6A6A" w:rsidRPr="00AD525B" w:rsidRDefault="003C6A6A" w:rsidP="003C6A6A">
            <w:pPr>
              <w:keepNext w:val="0"/>
              <w:keepLines w:val="0"/>
              <w:spacing w:after="0"/>
              <w:jc w:val="center"/>
              <w:rPr>
                <w:rFonts w:ascii="Arial" w:hAnsi="Arial" w:cs="Arial"/>
                <w:b/>
                <w:bCs/>
                <w:color w:val="000000"/>
                <w:sz w:val="24"/>
                <w:szCs w:val="24"/>
                <w:lang w:eastAsia="ro-RO"/>
              </w:rPr>
            </w:pPr>
            <w:r w:rsidRPr="00AD525B">
              <w:rPr>
                <w:rFonts w:ascii="Arial" w:hAnsi="Arial" w:cs="Arial"/>
                <w:b/>
                <w:bCs/>
                <w:color w:val="000000"/>
                <w:sz w:val="24"/>
                <w:szCs w:val="24"/>
                <w:lang w:eastAsia="ro-RO"/>
              </w:rPr>
              <w:t>Nr.crt</w:t>
            </w:r>
          </w:p>
        </w:tc>
        <w:tc>
          <w:tcPr>
            <w:tcW w:w="7654" w:type="dxa"/>
            <w:tcBorders>
              <w:top w:val="single" w:sz="4" w:space="0" w:color="000000"/>
              <w:left w:val="nil"/>
              <w:bottom w:val="single" w:sz="4" w:space="0" w:color="000000"/>
              <w:right w:val="single" w:sz="4" w:space="0" w:color="000000"/>
            </w:tcBorders>
            <w:shd w:val="clear" w:color="auto" w:fill="auto"/>
            <w:noWrap/>
            <w:vAlign w:val="bottom"/>
            <w:hideMark/>
          </w:tcPr>
          <w:p w14:paraId="4A392495" w14:textId="77777777" w:rsidR="003C6A6A" w:rsidRPr="00AD525B" w:rsidRDefault="003C6A6A" w:rsidP="003C6A6A">
            <w:pPr>
              <w:keepNext w:val="0"/>
              <w:keepLines w:val="0"/>
              <w:spacing w:after="0"/>
              <w:jc w:val="left"/>
              <w:rPr>
                <w:rFonts w:ascii="Arial" w:hAnsi="Arial" w:cs="Arial"/>
                <w:b/>
                <w:bCs/>
                <w:color w:val="000000"/>
                <w:sz w:val="24"/>
                <w:szCs w:val="24"/>
                <w:lang w:eastAsia="ro-RO"/>
              </w:rPr>
            </w:pPr>
            <w:r w:rsidRPr="00AD525B">
              <w:rPr>
                <w:rFonts w:ascii="Arial" w:hAnsi="Arial" w:cs="Arial"/>
                <w:b/>
                <w:bCs/>
                <w:color w:val="000000"/>
                <w:sz w:val="24"/>
                <w:szCs w:val="24"/>
                <w:lang w:eastAsia="ro-RO"/>
              </w:rPr>
              <w:t>Denumirea străzii</w:t>
            </w:r>
          </w:p>
        </w:tc>
      </w:tr>
      <w:tr w:rsidR="003C6A6A" w:rsidRPr="00AD525B" w14:paraId="203D3878"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0160A10C"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1</w:t>
            </w:r>
          </w:p>
        </w:tc>
        <w:tc>
          <w:tcPr>
            <w:tcW w:w="7654" w:type="dxa"/>
            <w:tcBorders>
              <w:top w:val="nil"/>
              <w:left w:val="nil"/>
              <w:bottom w:val="single" w:sz="4" w:space="0" w:color="000000"/>
              <w:right w:val="single" w:sz="4" w:space="0" w:color="000000"/>
            </w:tcBorders>
            <w:shd w:val="clear" w:color="auto" w:fill="auto"/>
            <w:noWrap/>
            <w:vAlign w:val="bottom"/>
            <w:hideMark/>
          </w:tcPr>
          <w:p w14:paraId="730EF796"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Váradi József</w:t>
            </w:r>
          </w:p>
        </w:tc>
      </w:tr>
      <w:tr w:rsidR="003C6A6A" w:rsidRPr="00AD525B" w14:paraId="336BA2BE"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67AC2616"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2</w:t>
            </w:r>
          </w:p>
        </w:tc>
        <w:tc>
          <w:tcPr>
            <w:tcW w:w="7654" w:type="dxa"/>
            <w:tcBorders>
              <w:top w:val="nil"/>
              <w:left w:val="nil"/>
              <w:bottom w:val="single" w:sz="4" w:space="0" w:color="000000"/>
              <w:right w:val="single" w:sz="4" w:space="0" w:color="000000"/>
            </w:tcBorders>
            <w:shd w:val="clear" w:color="auto" w:fill="auto"/>
            <w:noWrap/>
            <w:vAlign w:val="bottom"/>
            <w:hideMark/>
          </w:tcPr>
          <w:p w14:paraId="523E19AB" w14:textId="04CBA910"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Horea,</w:t>
            </w:r>
            <w:r w:rsidR="001C3E6F" w:rsidRPr="00AD525B">
              <w:rPr>
                <w:rFonts w:ascii="Arial" w:hAnsi="Arial" w:cs="Arial"/>
                <w:color w:val="000000"/>
                <w:sz w:val="24"/>
                <w:szCs w:val="24"/>
                <w:lang w:eastAsia="ro-RO"/>
              </w:rPr>
              <w:t xml:space="preserve"> </w:t>
            </w:r>
            <w:r w:rsidRPr="00AD525B">
              <w:rPr>
                <w:rFonts w:ascii="Arial" w:hAnsi="Arial" w:cs="Arial"/>
                <w:color w:val="000000"/>
                <w:sz w:val="24"/>
                <w:szCs w:val="24"/>
                <w:lang w:eastAsia="ro-RO"/>
              </w:rPr>
              <w:t>Cloșca și Crișan</w:t>
            </w:r>
          </w:p>
        </w:tc>
      </w:tr>
      <w:tr w:rsidR="003C6A6A" w:rsidRPr="00AD525B" w14:paraId="226BEBF0"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434F22E6"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3</w:t>
            </w:r>
          </w:p>
        </w:tc>
        <w:tc>
          <w:tcPr>
            <w:tcW w:w="7654" w:type="dxa"/>
            <w:tcBorders>
              <w:top w:val="nil"/>
              <w:left w:val="nil"/>
              <w:bottom w:val="single" w:sz="4" w:space="0" w:color="000000"/>
              <w:right w:val="single" w:sz="4" w:space="0" w:color="000000"/>
            </w:tcBorders>
            <w:shd w:val="clear" w:color="auto" w:fill="auto"/>
            <w:noWrap/>
            <w:vAlign w:val="bottom"/>
            <w:hideMark/>
          </w:tcPr>
          <w:p w14:paraId="4DFA9D28"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Victor Babeș</w:t>
            </w:r>
          </w:p>
        </w:tc>
      </w:tr>
      <w:tr w:rsidR="003C6A6A" w:rsidRPr="00AD525B" w14:paraId="50B0070C"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214718F3"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4</w:t>
            </w:r>
          </w:p>
        </w:tc>
        <w:tc>
          <w:tcPr>
            <w:tcW w:w="7654" w:type="dxa"/>
            <w:tcBorders>
              <w:top w:val="nil"/>
              <w:left w:val="nil"/>
              <w:bottom w:val="single" w:sz="4" w:space="0" w:color="000000"/>
              <w:right w:val="single" w:sz="4" w:space="0" w:color="000000"/>
            </w:tcBorders>
            <w:shd w:val="clear" w:color="auto" w:fill="auto"/>
            <w:noWrap/>
            <w:vAlign w:val="bottom"/>
            <w:hideMark/>
          </w:tcPr>
          <w:p w14:paraId="3F94F60C"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Andrei Șaguna</w:t>
            </w:r>
          </w:p>
        </w:tc>
      </w:tr>
      <w:tr w:rsidR="003C6A6A" w:rsidRPr="00AD525B" w14:paraId="4442104D"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0C0B254A"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5</w:t>
            </w:r>
          </w:p>
        </w:tc>
        <w:tc>
          <w:tcPr>
            <w:tcW w:w="7654" w:type="dxa"/>
            <w:tcBorders>
              <w:top w:val="nil"/>
              <w:left w:val="nil"/>
              <w:bottom w:val="single" w:sz="4" w:space="0" w:color="000000"/>
              <w:right w:val="single" w:sz="4" w:space="0" w:color="000000"/>
            </w:tcBorders>
            <w:shd w:val="clear" w:color="auto" w:fill="auto"/>
            <w:noWrap/>
            <w:vAlign w:val="bottom"/>
            <w:hideMark/>
          </w:tcPr>
          <w:p w14:paraId="22A237C4"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Stadionului (Florilor)</w:t>
            </w:r>
          </w:p>
        </w:tc>
      </w:tr>
      <w:tr w:rsidR="003C6A6A" w:rsidRPr="00AD525B" w14:paraId="28006719"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3578395B"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6</w:t>
            </w:r>
          </w:p>
        </w:tc>
        <w:tc>
          <w:tcPr>
            <w:tcW w:w="7654" w:type="dxa"/>
            <w:tcBorders>
              <w:top w:val="nil"/>
              <w:left w:val="nil"/>
              <w:bottom w:val="single" w:sz="4" w:space="0" w:color="000000"/>
              <w:right w:val="single" w:sz="4" w:space="0" w:color="000000"/>
            </w:tcBorders>
            <w:shd w:val="clear" w:color="auto" w:fill="auto"/>
            <w:noWrap/>
            <w:vAlign w:val="bottom"/>
            <w:hideMark/>
          </w:tcPr>
          <w:p w14:paraId="603D3AAA"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László Ferenc</w:t>
            </w:r>
          </w:p>
        </w:tc>
      </w:tr>
      <w:tr w:rsidR="003C6A6A" w:rsidRPr="00AD525B" w14:paraId="18A003A5"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327FEDAB"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7</w:t>
            </w:r>
          </w:p>
        </w:tc>
        <w:tc>
          <w:tcPr>
            <w:tcW w:w="7654" w:type="dxa"/>
            <w:tcBorders>
              <w:top w:val="nil"/>
              <w:left w:val="nil"/>
              <w:bottom w:val="single" w:sz="4" w:space="0" w:color="000000"/>
              <w:right w:val="single" w:sz="4" w:space="0" w:color="000000"/>
            </w:tcBorders>
            <w:shd w:val="clear" w:color="auto" w:fill="auto"/>
            <w:noWrap/>
            <w:vAlign w:val="bottom"/>
            <w:hideMark/>
          </w:tcPr>
          <w:p w14:paraId="70CD8CD0"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Viitorului</w:t>
            </w:r>
          </w:p>
        </w:tc>
      </w:tr>
      <w:tr w:rsidR="003C6A6A" w:rsidRPr="00AD525B" w14:paraId="38854747"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4DB8A2FD"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8</w:t>
            </w:r>
          </w:p>
        </w:tc>
        <w:tc>
          <w:tcPr>
            <w:tcW w:w="7654" w:type="dxa"/>
            <w:tcBorders>
              <w:top w:val="nil"/>
              <w:left w:val="nil"/>
              <w:bottom w:val="single" w:sz="4" w:space="0" w:color="000000"/>
              <w:right w:val="single" w:sz="4" w:space="0" w:color="000000"/>
            </w:tcBorders>
            <w:shd w:val="clear" w:color="auto" w:fill="auto"/>
            <w:noWrap/>
            <w:vAlign w:val="bottom"/>
            <w:hideMark/>
          </w:tcPr>
          <w:p w14:paraId="3F5199C7"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Táncsics Mihály</w:t>
            </w:r>
          </w:p>
        </w:tc>
      </w:tr>
      <w:tr w:rsidR="003C6A6A" w:rsidRPr="00AD525B" w14:paraId="6121C1F7"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6C0C3C6B"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9</w:t>
            </w:r>
          </w:p>
        </w:tc>
        <w:tc>
          <w:tcPr>
            <w:tcW w:w="7654" w:type="dxa"/>
            <w:tcBorders>
              <w:top w:val="nil"/>
              <w:left w:val="nil"/>
              <w:bottom w:val="single" w:sz="4" w:space="0" w:color="000000"/>
              <w:right w:val="single" w:sz="4" w:space="0" w:color="000000"/>
            </w:tcBorders>
            <w:shd w:val="clear" w:color="auto" w:fill="auto"/>
            <w:noWrap/>
            <w:vAlign w:val="bottom"/>
            <w:hideMark/>
          </w:tcPr>
          <w:p w14:paraId="2C76B59B"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Tineretului(curbă )</w:t>
            </w:r>
          </w:p>
        </w:tc>
      </w:tr>
      <w:tr w:rsidR="003C6A6A" w:rsidRPr="00AD525B" w14:paraId="545DE16F"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671B0595"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10</w:t>
            </w:r>
          </w:p>
        </w:tc>
        <w:tc>
          <w:tcPr>
            <w:tcW w:w="7654" w:type="dxa"/>
            <w:tcBorders>
              <w:top w:val="nil"/>
              <w:left w:val="nil"/>
              <w:bottom w:val="single" w:sz="4" w:space="0" w:color="000000"/>
              <w:right w:val="single" w:sz="4" w:space="0" w:color="000000"/>
            </w:tcBorders>
            <w:shd w:val="clear" w:color="auto" w:fill="auto"/>
            <w:noWrap/>
            <w:vAlign w:val="bottom"/>
            <w:hideMark/>
          </w:tcPr>
          <w:p w14:paraId="12B211B4"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Castanilor</w:t>
            </w:r>
          </w:p>
        </w:tc>
      </w:tr>
      <w:tr w:rsidR="003C6A6A" w:rsidRPr="00AD525B" w14:paraId="154D916B" w14:textId="77777777" w:rsidTr="003C6A6A">
        <w:trPr>
          <w:trHeight w:val="300"/>
        </w:trPr>
        <w:tc>
          <w:tcPr>
            <w:tcW w:w="1555" w:type="dxa"/>
            <w:tcBorders>
              <w:top w:val="nil"/>
              <w:left w:val="single" w:sz="4" w:space="0" w:color="000000"/>
              <w:bottom w:val="single" w:sz="4" w:space="0" w:color="000000"/>
              <w:right w:val="single" w:sz="4" w:space="0" w:color="000000"/>
            </w:tcBorders>
            <w:shd w:val="clear" w:color="auto" w:fill="auto"/>
            <w:noWrap/>
            <w:vAlign w:val="bottom"/>
            <w:hideMark/>
          </w:tcPr>
          <w:p w14:paraId="309E3E42" w14:textId="77777777" w:rsidR="003C6A6A" w:rsidRPr="00AD525B" w:rsidRDefault="003C6A6A" w:rsidP="003C6A6A">
            <w:pPr>
              <w:keepNext w:val="0"/>
              <w:keepLines w:val="0"/>
              <w:spacing w:after="0"/>
              <w:jc w:val="center"/>
              <w:rPr>
                <w:rFonts w:ascii="Arial" w:hAnsi="Arial" w:cs="Arial"/>
                <w:color w:val="000000"/>
                <w:sz w:val="24"/>
                <w:szCs w:val="24"/>
                <w:lang w:eastAsia="ro-RO"/>
              </w:rPr>
            </w:pPr>
            <w:r w:rsidRPr="00AD525B">
              <w:rPr>
                <w:rFonts w:ascii="Arial" w:hAnsi="Arial" w:cs="Arial"/>
                <w:color w:val="000000"/>
                <w:sz w:val="24"/>
                <w:szCs w:val="24"/>
                <w:lang w:eastAsia="ro-RO"/>
              </w:rPr>
              <w:t>11</w:t>
            </w:r>
          </w:p>
        </w:tc>
        <w:tc>
          <w:tcPr>
            <w:tcW w:w="7654" w:type="dxa"/>
            <w:tcBorders>
              <w:top w:val="nil"/>
              <w:left w:val="nil"/>
              <w:bottom w:val="single" w:sz="4" w:space="0" w:color="000000"/>
              <w:right w:val="single" w:sz="4" w:space="0" w:color="000000"/>
            </w:tcBorders>
            <w:shd w:val="clear" w:color="auto" w:fill="auto"/>
            <w:noWrap/>
            <w:vAlign w:val="bottom"/>
            <w:hideMark/>
          </w:tcPr>
          <w:p w14:paraId="41C74923" w14:textId="77777777" w:rsidR="003C6A6A" w:rsidRPr="00AD525B" w:rsidRDefault="003C6A6A" w:rsidP="003C6A6A">
            <w:pPr>
              <w:keepNext w:val="0"/>
              <w:keepLines w:val="0"/>
              <w:spacing w:after="0"/>
              <w:jc w:val="left"/>
              <w:rPr>
                <w:rFonts w:ascii="Arial" w:hAnsi="Arial" w:cs="Arial"/>
                <w:color w:val="000000"/>
                <w:sz w:val="24"/>
                <w:szCs w:val="24"/>
                <w:lang w:eastAsia="ro-RO"/>
              </w:rPr>
            </w:pPr>
            <w:r w:rsidRPr="00AD525B">
              <w:rPr>
                <w:rFonts w:ascii="Arial" w:hAnsi="Arial" w:cs="Arial"/>
                <w:color w:val="000000"/>
                <w:sz w:val="24"/>
                <w:szCs w:val="24"/>
                <w:lang w:eastAsia="ro-RO"/>
              </w:rPr>
              <w:t>Umbrei</w:t>
            </w:r>
          </w:p>
        </w:tc>
      </w:tr>
    </w:tbl>
    <w:p w14:paraId="0CFA1D01" w14:textId="77777777" w:rsidR="005F6663" w:rsidRPr="00AD525B" w:rsidRDefault="005F6663" w:rsidP="005F6663">
      <w:pPr>
        <w:keepNext w:val="0"/>
        <w:keepLines w:val="0"/>
        <w:spacing w:after="0"/>
        <w:jc w:val="left"/>
        <w:rPr>
          <w:sz w:val="24"/>
          <w:szCs w:val="24"/>
        </w:rPr>
      </w:pPr>
    </w:p>
    <w:p w14:paraId="0C7F8855" w14:textId="77777777" w:rsidR="005F6663" w:rsidRPr="00AD525B" w:rsidRDefault="005F6663" w:rsidP="005F6663">
      <w:pPr>
        <w:keepNext w:val="0"/>
        <w:keepLines w:val="0"/>
        <w:spacing w:after="0"/>
        <w:jc w:val="left"/>
        <w:rPr>
          <w:sz w:val="24"/>
          <w:szCs w:val="24"/>
        </w:rPr>
      </w:pPr>
    </w:p>
    <w:p w14:paraId="1BE777B5" w14:textId="64ED874C" w:rsidR="00A8621D" w:rsidRPr="00AD525B" w:rsidRDefault="005F6663" w:rsidP="005F6663">
      <w:pPr>
        <w:keepNext w:val="0"/>
        <w:keepLines w:val="0"/>
        <w:spacing w:after="0"/>
        <w:jc w:val="left"/>
        <w:rPr>
          <w:b/>
          <w:sz w:val="24"/>
          <w:szCs w:val="24"/>
        </w:rPr>
      </w:pPr>
      <w:r w:rsidRPr="00AD525B">
        <w:rPr>
          <w:b/>
          <w:sz w:val="24"/>
          <w:szCs w:val="24"/>
        </w:rPr>
        <w:t>ANEXA NR. 15</w:t>
      </w:r>
      <w:r w:rsidR="00D5251C" w:rsidRPr="00AD525B">
        <w:rPr>
          <w:sz w:val="24"/>
          <w:szCs w:val="24"/>
        </w:rPr>
        <w:t xml:space="preserve"> </w:t>
      </w:r>
      <w:r w:rsidR="002C5D02" w:rsidRPr="00AD525B">
        <w:rPr>
          <w:sz w:val="24"/>
          <w:szCs w:val="24"/>
        </w:rPr>
        <w:t>la caietul de sarcini</w:t>
      </w:r>
    </w:p>
    <w:p w14:paraId="19E80D42" w14:textId="369A8B27" w:rsidR="00A8621D" w:rsidRPr="00AD525B" w:rsidRDefault="00A8621D" w:rsidP="00913AC8">
      <w:pPr>
        <w:spacing w:after="0"/>
        <w:rPr>
          <w:sz w:val="24"/>
          <w:szCs w:val="24"/>
        </w:rPr>
      </w:pPr>
      <w:r w:rsidRPr="00AD525B">
        <w:rPr>
          <w:sz w:val="24"/>
          <w:szCs w:val="24"/>
        </w:rPr>
        <w:t xml:space="preserve">Amplasamentele </w:t>
      </w:r>
      <w:r w:rsidRPr="00AD525B">
        <w:rPr>
          <w:b/>
          <w:sz w:val="24"/>
          <w:szCs w:val="24"/>
        </w:rPr>
        <w:t>spațiilor de depozitare</w:t>
      </w:r>
      <w:r w:rsidRPr="00AD525B">
        <w:rPr>
          <w:sz w:val="24"/>
          <w:szCs w:val="24"/>
        </w:rPr>
        <w:t xml:space="preserve"> a zăpezii rezultate din operațiunile  de deszăpezire</w:t>
      </w:r>
    </w:p>
    <w:p w14:paraId="5F7D42E5" w14:textId="77777777" w:rsidR="008E51BA" w:rsidRPr="00AD525B" w:rsidRDefault="008E51BA" w:rsidP="00913AC8">
      <w:pPr>
        <w:spacing w:after="0"/>
        <w:rPr>
          <w:b/>
          <w:sz w:val="24"/>
          <w:szCs w:val="24"/>
        </w:rPr>
      </w:pPr>
    </w:p>
    <w:p w14:paraId="61D922EB" w14:textId="4EAD799F" w:rsidR="005967AA" w:rsidRPr="00AD525B" w:rsidRDefault="00F12769" w:rsidP="00913AC8">
      <w:pPr>
        <w:spacing w:after="0"/>
        <w:rPr>
          <w:b/>
          <w:sz w:val="24"/>
          <w:szCs w:val="24"/>
        </w:rPr>
      </w:pPr>
      <w:r w:rsidRPr="00AD525B">
        <w:rPr>
          <w:b/>
          <w:sz w:val="24"/>
          <w:szCs w:val="24"/>
        </w:rPr>
        <w:t>ANEXA NR. 15</w:t>
      </w:r>
      <w:r w:rsidR="005F6663" w:rsidRPr="00AD525B">
        <w:rPr>
          <w:sz w:val="24"/>
          <w:szCs w:val="24"/>
        </w:rPr>
        <w:t xml:space="preserve"> </w:t>
      </w:r>
      <w:r w:rsidR="009A19B8">
        <w:rPr>
          <w:b/>
          <w:sz w:val="24"/>
          <w:szCs w:val="24"/>
        </w:rPr>
        <w:t>A. m</w:t>
      </w:r>
      <w:r w:rsidR="005967AA" w:rsidRPr="00AD525B">
        <w:rPr>
          <w:b/>
          <w:sz w:val="24"/>
          <w:szCs w:val="24"/>
        </w:rPr>
        <w:t>unicipiul Sfântu Gheorghe</w:t>
      </w:r>
    </w:p>
    <w:tbl>
      <w:tblPr>
        <w:tblW w:w="8926" w:type="dxa"/>
        <w:tblLook w:val="04A0" w:firstRow="1" w:lastRow="0" w:firstColumn="1" w:lastColumn="0" w:noHBand="0" w:noVBand="1"/>
      </w:tblPr>
      <w:tblGrid>
        <w:gridCol w:w="940"/>
        <w:gridCol w:w="4867"/>
        <w:gridCol w:w="3119"/>
      </w:tblGrid>
      <w:tr w:rsidR="005F6663" w:rsidRPr="00AD525B" w14:paraId="316EF212" w14:textId="77777777" w:rsidTr="005F6663">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46271" w14:textId="77777777" w:rsidR="005F6663" w:rsidRPr="00AD525B" w:rsidRDefault="005F6663" w:rsidP="005F6663">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4867" w:type="dxa"/>
            <w:tcBorders>
              <w:top w:val="single" w:sz="4" w:space="0" w:color="auto"/>
              <w:left w:val="nil"/>
              <w:bottom w:val="single" w:sz="4" w:space="0" w:color="auto"/>
              <w:right w:val="single" w:sz="4" w:space="0" w:color="auto"/>
            </w:tcBorders>
            <w:shd w:val="clear" w:color="auto" w:fill="auto"/>
            <w:noWrap/>
            <w:vAlign w:val="bottom"/>
            <w:hideMark/>
          </w:tcPr>
          <w:p w14:paraId="5D116F1A" w14:textId="7044B36A" w:rsidR="005F6663" w:rsidRPr="00AD525B" w:rsidRDefault="005F6663" w:rsidP="005F6663">
            <w:pPr>
              <w:keepNext w:val="0"/>
              <w:keepLines w:val="0"/>
              <w:spacing w:after="0"/>
              <w:jc w:val="center"/>
              <w:rPr>
                <w:b/>
                <w:color w:val="000000"/>
                <w:sz w:val="24"/>
                <w:szCs w:val="24"/>
                <w:lang w:eastAsia="ro-RO"/>
              </w:rPr>
            </w:pPr>
            <w:r w:rsidRPr="00AD525B">
              <w:rPr>
                <w:b/>
                <w:color w:val="000000"/>
                <w:sz w:val="24"/>
                <w:szCs w:val="24"/>
                <w:lang w:eastAsia="ro-RO"/>
              </w:rPr>
              <w:t>Locația spațiului de depozitare a zăpezii</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14:paraId="00E0216D" w14:textId="77777777" w:rsidR="005F6663" w:rsidRPr="00AD525B" w:rsidRDefault="005F6663" w:rsidP="005F6663">
            <w:pPr>
              <w:keepNext w:val="0"/>
              <w:keepLines w:val="0"/>
              <w:spacing w:after="0"/>
              <w:jc w:val="center"/>
              <w:rPr>
                <w:b/>
                <w:color w:val="000000"/>
                <w:sz w:val="24"/>
                <w:szCs w:val="24"/>
                <w:lang w:eastAsia="ro-RO"/>
              </w:rPr>
            </w:pPr>
            <w:r w:rsidRPr="00AD525B">
              <w:rPr>
                <w:b/>
                <w:color w:val="000000"/>
                <w:sz w:val="24"/>
                <w:szCs w:val="24"/>
                <w:lang w:eastAsia="ro-RO"/>
              </w:rPr>
              <w:t>Suprafața de depozitare</w:t>
            </w:r>
          </w:p>
        </w:tc>
      </w:tr>
      <w:tr w:rsidR="005F6663" w:rsidRPr="00AD525B" w14:paraId="70C1C7E7" w14:textId="77777777" w:rsidTr="005F6663">
        <w:trPr>
          <w:trHeight w:val="398"/>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8495B1C" w14:textId="77777777" w:rsidR="005F6663" w:rsidRPr="00AD525B" w:rsidRDefault="005F6663" w:rsidP="005F6663">
            <w:pPr>
              <w:keepNext w:val="0"/>
              <w:keepLines w:val="0"/>
              <w:spacing w:after="0"/>
              <w:jc w:val="right"/>
              <w:rPr>
                <w:sz w:val="24"/>
                <w:szCs w:val="24"/>
                <w:lang w:eastAsia="ro-RO"/>
              </w:rPr>
            </w:pPr>
            <w:r w:rsidRPr="00AD525B">
              <w:rPr>
                <w:sz w:val="24"/>
                <w:szCs w:val="24"/>
                <w:lang w:eastAsia="ro-RO"/>
              </w:rPr>
              <w:t>1</w:t>
            </w:r>
          </w:p>
        </w:tc>
        <w:tc>
          <w:tcPr>
            <w:tcW w:w="4867" w:type="dxa"/>
            <w:tcBorders>
              <w:top w:val="nil"/>
              <w:left w:val="nil"/>
              <w:bottom w:val="single" w:sz="4" w:space="0" w:color="auto"/>
              <w:right w:val="single" w:sz="4" w:space="0" w:color="auto"/>
            </w:tcBorders>
            <w:shd w:val="clear" w:color="auto" w:fill="auto"/>
            <w:noWrap/>
            <w:vAlign w:val="bottom"/>
            <w:hideMark/>
          </w:tcPr>
          <w:p w14:paraId="0138F37E" w14:textId="77777777" w:rsidR="005F6663" w:rsidRPr="00AD525B" w:rsidRDefault="005F6663" w:rsidP="005F6663">
            <w:pPr>
              <w:keepNext w:val="0"/>
              <w:keepLines w:val="0"/>
              <w:spacing w:after="0"/>
              <w:jc w:val="left"/>
              <w:rPr>
                <w:sz w:val="24"/>
                <w:szCs w:val="24"/>
                <w:lang w:eastAsia="ro-RO"/>
              </w:rPr>
            </w:pPr>
            <w:r w:rsidRPr="00AD525B">
              <w:rPr>
                <w:sz w:val="24"/>
                <w:szCs w:val="24"/>
                <w:lang w:eastAsia="ro-RO"/>
              </w:rPr>
              <w:t xml:space="preserve">Str. Energiei </w:t>
            </w:r>
          </w:p>
        </w:tc>
        <w:tc>
          <w:tcPr>
            <w:tcW w:w="3119" w:type="dxa"/>
            <w:tcBorders>
              <w:top w:val="nil"/>
              <w:left w:val="nil"/>
              <w:bottom w:val="single" w:sz="4" w:space="0" w:color="auto"/>
              <w:right w:val="single" w:sz="4" w:space="0" w:color="auto"/>
            </w:tcBorders>
            <w:shd w:val="clear" w:color="auto" w:fill="auto"/>
            <w:noWrap/>
            <w:vAlign w:val="bottom"/>
            <w:hideMark/>
          </w:tcPr>
          <w:p w14:paraId="00E1C7FC" w14:textId="77777777" w:rsidR="005F6663" w:rsidRPr="00AD525B" w:rsidRDefault="005F6663" w:rsidP="005F6663">
            <w:pPr>
              <w:keepNext w:val="0"/>
              <w:keepLines w:val="0"/>
              <w:spacing w:after="0"/>
              <w:jc w:val="center"/>
              <w:rPr>
                <w:sz w:val="24"/>
                <w:szCs w:val="24"/>
                <w:lang w:eastAsia="ro-RO"/>
              </w:rPr>
            </w:pPr>
            <w:r w:rsidRPr="00AD525B">
              <w:rPr>
                <w:sz w:val="24"/>
                <w:szCs w:val="24"/>
                <w:lang w:eastAsia="ro-RO"/>
              </w:rPr>
              <w:t>1 Ha</w:t>
            </w:r>
          </w:p>
        </w:tc>
      </w:tr>
    </w:tbl>
    <w:p w14:paraId="67F34A39" w14:textId="77777777" w:rsidR="00727A75" w:rsidRPr="00AD525B" w:rsidRDefault="00727A75" w:rsidP="005967AA">
      <w:pPr>
        <w:spacing w:after="0"/>
        <w:rPr>
          <w:b/>
          <w:kern w:val="2"/>
          <w:sz w:val="24"/>
          <w:szCs w:val="24"/>
          <w14:ligatures w14:val="standardContextual"/>
        </w:rPr>
      </w:pPr>
    </w:p>
    <w:p w14:paraId="27105EDE" w14:textId="6D69FC25" w:rsidR="005967AA" w:rsidRPr="00AD525B" w:rsidRDefault="007E15EE" w:rsidP="005967AA">
      <w:pPr>
        <w:spacing w:after="0"/>
        <w:rPr>
          <w:b/>
          <w:kern w:val="2"/>
          <w:sz w:val="24"/>
          <w:szCs w:val="24"/>
          <w14:ligatures w14:val="standardContextual"/>
        </w:rPr>
      </w:pPr>
      <w:r w:rsidRPr="00AD525B">
        <w:rPr>
          <w:b/>
          <w:sz w:val="24"/>
          <w:szCs w:val="24"/>
        </w:rPr>
        <w:t>ANEXA NR. 15</w:t>
      </w:r>
      <w:r w:rsidR="005F6663" w:rsidRPr="00AD525B">
        <w:rPr>
          <w:sz w:val="24"/>
          <w:szCs w:val="24"/>
        </w:rPr>
        <w:t xml:space="preserve"> </w:t>
      </w:r>
      <w:r w:rsidR="009A19B8">
        <w:rPr>
          <w:b/>
          <w:kern w:val="2"/>
          <w:sz w:val="24"/>
          <w:szCs w:val="24"/>
          <w14:ligatures w14:val="standardContextual"/>
        </w:rPr>
        <w:t>B. o</w:t>
      </w:r>
      <w:r w:rsidR="005967AA" w:rsidRPr="00AD525B">
        <w:rPr>
          <w:b/>
          <w:kern w:val="2"/>
          <w:sz w:val="24"/>
          <w:szCs w:val="24"/>
          <w14:ligatures w14:val="standardContextual"/>
        </w:rPr>
        <w:t>rașul Baraolt</w:t>
      </w:r>
    </w:p>
    <w:p w14:paraId="33396A7F" w14:textId="500CA14C" w:rsidR="005F6663" w:rsidRPr="00AD525B" w:rsidRDefault="005F6663" w:rsidP="005967AA">
      <w:pPr>
        <w:spacing w:after="0"/>
        <w:rPr>
          <w:sz w:val="24"/>
          <w:szCs w:val="24"/>
        </w:rPr>
      </w:pPr>
      <w:r w:rsidRPr="00AD525B">
        <w:rPr>
          <w:sz w:val="24"/>
          <w:szCs w:val="24"/>
        </w:rPr>
        <w:t xml:space="preserve">Amplasamentele </w:t>
      </w:r>
      <w:r w:rsidRPr="00AD525B">
        <w:rPr>
          <w:b/>
          <w:sz w:val="24"/>
          <w:szCs w:val="24"/>
        </w:rPr>
        <w:t>spațiilor de depozitare</w:t>
      </w:r>
      <w:r w:rsidRPr="00AD525B">
        <w:rPr>
          <w:sz w:val="24"/>
          <w:szCs w:val="24"/>
        </w:rPr>
        <w:t xml:space="preserve"> a zăpezii rezultate din operațiunile  de deszăpezire</w:t>
      </w:r>
    </w:p>
    <w:tbl>
      <w:tblPr>
        <w:tblW w:w="8926" w:type="dxa"/>
        <w:tblLook w:val="04A0" w:firstRow="1" w:lastRow="0" w:firstColumn="1" w:lastColumn="0" w:noHBand="0" w:noVBand="1"/>
      </w:tblPr>
      <w:tblGrid>
        <w:gridCol w:w="940"/>
        <w:gridCol w:w="4867"/>
        <w:gridCol w:w="3119"/>
      </w:tblGrid>
      <w:tr w:rsidR="005F6663" w:rsidRPr="00AD525B" w14:paraId="3F424811" w14:textId="77777777" w:rsidTr="005F6663">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AE477" w14:textId="77777777" w:rsidR="005F6663" w:rsidRPr="00AD525B" w:rsidRDefault="005F6663" w:rsidP="005F6663">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4867" w:type="dxa"/>
            <w:tcBorders>
              <w:top w:val="single" w:sz="4" w:space="0" w:color="auto"/>
              <w:left w:val="nil"/>
              <w:bottom w:val="single" w:sz="4" w:space="0" w:color="auto"/>
              <w:right w:val="single" w:sz="4" w:space="0" w:color="auto"/>
            </w:tcBorders>
            <w:shd w:val="clear" w:color="auto" w:fill="auto"/>
            <w:noWrap/>
            <w:vAlign w:val="bottom"/>
            <w:hideMark/>
          </w:tcPr>
          <w:p w14:paraId="0CCB9D13" w14:textId="383E5D18" w:rsidR="005F6663" w:rsidRPr="00AD525B" w:rsidRDefault="005F6663" w:rsidP="005F6663">
            <w:pPr>
              <w:keepNext w:val="0"/>
              <w:keepLines w:val="0"/>
              <w:spacing w:after="0"/>
              <w:jc w:val="center"/>
              <w:rPr>
                <w:b/>
                <w:color w:val="000000"/>
                <w:sz w:val="24"/>
                <w:szCs w:val="24"/>
                <w:lang w:eastAsia="ro-RO"/>
              </w:rPr>
            </w:pPr>
            <w:r w:rsidRPr="00AD525B">
              <w:rPr>
                <w:b/>
                <w:color w:val="000000"/>
                <w:sz w:val="24"/>
                <w:szCs w:val="24"/>
                <w:lang w:eastAsia="ro-RO"/>
              </w:rPr>
              <w:t>Locația spațiului de depozitare a zăpezii</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14:paraId="7A558E55" w14:textId="77777777" w:rsidR="005F6663" w:rsidRPr="00AD525B" w:rsidRDefault="005F6663" w:rsidP="005F6663">
            <w:pPr>
              <w:keepNext w:val="0"/>
              <w:keepLines w:val="0"/>
              <w:spacing w:after="0"/>
              <w:jc w:val="center"/>
              <w:rPr>
                <w:b/>
                <w:color w:val="000000"/>
                <w:sz w:val="24"/>
                <w:szCs w:val="24"/>
                <w:lang w:eastAsia="ro-RO"/>
              </w:rPr>
            </w:pPr>
            <w:r w:rsidRPr="00AD525B">
              <w:rPr>
                <w:b/>
                <w:color w:val="000000"/>
                <w:sz w:val="24"/>
                <w:szCs w:val="24"/>
                <w:lang w:eastAsia="ro-RO"/>
              </w:rPr>
              <w:t>Suprafața de depozitare mp</w:t>
            </w:r>
          </w:p>
        </w:tc>
      </w:tr>
      <w:tr w:rsidR="005F6663" w:rsidRPr="00AD525B" w14:paraId="0BB1AA58" w14:textId="77777777" w:rsidTr="005F6663">
        <w:trPr>
          <w:trHeight w:val="419"/>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CD3914F" w14:textId="77777777" w:rsidR="005F6663" w:rsidRPr="00AD525B" w:rsidRDefault="005F6663" w:rsidP="005F6663">
            <w:pPr>
              <w:keepNext w:val="0"/>
              <w:keepLines w:val="0"/>
              <w:spacing w:after="0"/>
              <w:jc w:val="center"/>
              <w:rPr>
                <w:sz w:val="24"/>
                <w:szCs w:val="24"/>
                <w:lang w:eastAsia="ro-RO"/>
              </w:rPr>
            </w:pPr>
            <w:r w:rsidRPr="00AD525B">
              <w:rPr>
                <w:sz w:val="24"/>
                <w:szCs w:val="24"/>
                <w:lang w:eastAsia="ro-RO"/>
              </w:rPr>
              <w:t>1</w:t>
            </w:r>
          </w:p>
        </w:tc>
        <w:tc>
          <w:tcPr>
            <w:tcW w:w="4867" w:type="dxa"/>
            <w:tcBorders>
              <w:top w:val="nil"/>
              <w:left w:val="nil"/>
              <w:bottom w:val="single" w:sz="8" w:space="0" w:color="auto"/>
              <w:right w:val="single" w:sz="8" w:space="0" w:color="auto"/>
            </w:tcBorders>
            <w:shd w:val="clear" w:color="auto" w:fill="auto"/>
            <w:noWrap/>
            <w:vAlign w:val="center"/>
            <w:hideMark/>
          </w:tcPr>
          <w:p w14:paraId="0B7A7B70" w14:textId="5B7D124F" w:rsidR="005F6663" w:rsidRPr="00AD525B" w:rsidRDefault="005F6663" w:rsidP="005F6663">
            <w:pPr>
              <w:keepNext w:val="0"/>
              <w:keepLines w:val="0"/>
              <w:spacing w:after="0"/>
              <w:jc w:val="center"/>
              <w:rPr>
                <w:color w:val="000000"/>
                <w:sz w:val="24"/>
                <w:szCs w:val="24"/>
                <w:lang w:eastAsia="ro-RO"/>
              </w:rPr>
            </w:pPr>
            <w:r w:rsidRPr="00AD525B">
              <w:rPr>
                <w:color w:val="000000"/>
                <w:sz w:val="24"/>
                <w:szCs w:val="24"/>
                <w:lang w:eastAsia="ro-RO"/>
              </w:rPr>
              <w:t>Stația Tehnică</w:t>
            </w:r>
          </w:p>
        </w:tc>
        <w:tc>
          <w:tcPr>
            <w:tcW w:w="3119" w:type="dxa"/>
            <w:tcBorders>
              <w:top w:val="nil"/>
              <w:left w:val="nil"/>
              <w:bottom w:val="single" w:sz="8" w:space="0" w:color="auto"/>
              <w:right w:val="single" w:sz="8" w:space="0" w:color="auto"/>
            </w:tcBorders>
            <w:shd w:val="clear" w:color="auto" w:fill="auto"/>
            <w:noWrap/>
            <w:vAlign w:val="center"/>
            <w:hideMark/>
          </w:tcPr>
          <w:p w14:paraId="74DE355A" w14:textId="77777777" w:rsidR="005F6663" w:rsidRPr="00AD525B" w:rsidRDefault="005F6663" w:rsidP="005F6663">
            <w:pPr>
              <w:keepNext w:val="0"/>
              <w:keepLines w:val="0"/>
              <w:spacing w:after="0"/>
              <w:jc w:val="center"/>
              <w:rPr>
                <w:color w:val="000000"/>
                <w:sz w:val="24"/>
                <w:szCs w:val="24"/>
                <w:lang w:eastAsia="ro-RO"/>
              </w:rPr>
            </w:pPr>
            <w:r w:rsidRPr="00AD525B">
              <w:rPr>
                <w:color w:val="000000"/>
                <w:sz w:val="24"/>
                <w:szCs w:val="24"/>
                <w:lang w:eastAsia="ro-RO"/>
              </w:rPr>
              <w:t>400</w:t>
            </w:r>
          </w:p>
        </w:tc>
      </w:tr>
    </w:tbl>
    <w:p w14:paraId="135D6546" w14:textId="77777777" w:rsidR="002C5D02" w:rsidRPr="00AD525B" w:rsidRDefault="002C5D02" w:rsidP="00913AC8">
      <w:pPr>
        <w:spacing w:after="0"/>
        <w:rPr>
          <w:sz w:val="24"/>
          <w:szCs w:val="24"/>
        </w:rPr>
      </w:pPr>
    </w:p>
    <w:p w14:paraId="6608F9CE" w14:textId="3675173C" w:rsidR="002C5D02" w:rsidRPr="00AD525B" w:rsidRDefault="002C5D02" w:rsidP="00913AC8">
      <w:pPr>
        <w:keepNext w:val="0"/>
        <w:keepLines w:val="0"/>
        <w:spacing w:after="0"/>
        <w:jc w:val="left"/>
        <w:rPr>
          <w:sz w:val="24"/>
          <w:szCs w:val="24"/>
        </w:rPr>
      </w:pPr>
      <w:r w:rsidRPr="00AD525B">
        <w:rPr>
          <w:sz w:val="24"/>
          <w:szCs w:val="24"/>
        </w:rPr>
        <w:br w:type="page"/>
      </w:r>
    </w:p>
    <w:p w14:paraId="082DB035" w14:textId="35246899" w:rsidR="00A8621D" w:rsidRPr="00AD525B" w:rsidRDefault="00F12769" w:rsidP="00913AC8">
      <w:pPr>
        <w:spacing w:after="0"/>
        <w:rPr>
          <w:sz w:val="24"/>
          <w:szCs w:val="24"/>
        </w:rPr>
      </w:pPr>
      <w:r w:rsidRPr="00AD525B">
        <w:rPr>
          <w:b/>
          <w:sz w:val="24"/>
          <w:szCs w:val="24"/>
        </w:rPr>
        <w:lastRenderedPageBreak/>
        <w:t>ANEXA NR. 16</w:t>
      </w:r>
      <w:r w:rsidR="00231534" w:rsidRPr="00AD525B">
        <w:rPr>
          <w:sz w:val="24"/>
          <w:szCs w:val="24"/>
        </w:rPr>
        <w:t xml:space="preserve"> </w:t>
      </w:r>
      <w:r w:rsidR="002C5D02" w:rsidRPr="00AD525B">
        <w:rPr>
          <w:sz w:val="24"/>
          <w:szCs w:val="24"/>
        </w:rPr>
        <w:t>la caietul de sarcini</w:t>
      </w:r>
    </w:p>
    <w:p w14:paraId="5BCD8405" w14:textId="6D147CFD" w:rsidR="00A8621D" w:rsidRPr="00AD525B" w:rsidRDefault="00A8621D" w:rsidP="00913AC8">
      <w:pPr>
        <w:spacing w:after="0"/>
        <w:rPr>
          <w:b/>
          <w:sz w:val="24"/>
          <w:szCs w:val="24"/>
        </w:rPr>
      </w:pPr>
      <w:bookmarkStart w:id="31" w:name="_Hlk189766910"/>
      <w:r w:rsidRPr="00AD525B">
        <w:rPr>
          <w:sz w:val="24"/>
          <w:szCs w:val="24"/>
        </w:rPr>
        <w:t xml:space="preserve">Căile publice rutiere ce trebuie menținute în funcțiune prin </w:t>
      </w:r>
      <w:r w:rsidRPr="00AD525B">
        <w:rPr>
          <w:b/>
          <w:sz w:val="24"/>
          <w:szCs w:val="24"/>
        </w:rPr>
        <w:t>combaterea poleiului</w:t>
      </w:r>
      <w:r w:rsidRPr="00AD525B">
        <w:rPr>
          <w:sz w:val="24"/>
          <w:szCs w:val="24"/>
        </w:rPr>
        <w:t xml:space="preserve"> și a înghețului</w:t>
      </w:r>
    </w:p>
    <w:p w14:paraId="460BD944" w14:textId="095B8FC6" w:rsidR="005967AA" w:rsidRPr="00AD525B" w:rsidRDefault="00F12769" w:rsidP="00913AC8">
      <w:pPr>
        <w:spacing w:after="0"/>
        <w:rPr>
          <w:b/>
          <w:sz w:val="24"/>
          <w:szCs w:val="24"/>
        </w:rPr>
      </w:pPr>
      <w:r w:rsidRPr="00AD525B">
        <w:rPr>
          <w:b/>
          <w:sz w:val="24"/>
          <w:szCs w:val="24"/>
        </w:rPr>
        <w:t>ANEXA NR. 16</w:t>
      </w:r>
      <w:r w:rsidRPr="00AD525B">
        <w:rPr>
          <w:sz w:val="24"/>
          <w:szCs w:val="24"/>
        </w:rPr>
        <w:t xml:space="preserve"> </w:t>
      </w:r>
      <w:r w:rsidR="009A19B8">
        <w:rPr>
          <w:b/>
          <w:sz w:val="24"/>
          <w:szCs w:val="24"/>
        </w:rPr>
        <w:t>A. m</w:t>
      </w:r>
      <w:r w:rsidR="005967AA" w:rsidRPr="00AD525B">
        <w:rPr>
          <w:b/>
          <w:sz w:val="24"/>
          <w:szCs w:val="24"/>
        </w:rPr>
        <w:t>unicipiul Sfântu Gheorghe</w:t>
      </w:r>
    </w:p>
    <w:tbl>
      <w:tblPr>
        <w:tblW w:w="9351" w:type="dxa"/>
        <w:tblInd w:w="-289" w:type="dxa"/>
        <w:tblLook w:val="04A0" w:firstRow="1" w:lastRow="0" w:firstColumn="1" w:lastColumn="0" w:noHBand="0" w:noVBand="1"/>
      </w:tblPr>
      <w:tblGrid>
        <w:gridCol w:w="710"/>
        <w:gridCol w:w="3402"/>
        <w:gridCol w:w="1559"/>
        <w:gridCol w:w="1554"/>
        <w:gridCol w:w="2126"/>
      </w:tblGrid>
      <w:tr w:rsidR="00F12769" w:rsidRPr="00AD525B" w14:paraId="0DAAF2BC" w14:textId="77777777" w:rsidTr="00F12769">
        <w:trPr>
          <w:trHeight w:val="717"/>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31"/>
          <w:p w14:paraId="364307C7" w14:textId="77777777" w:rsidR="00F12769" w:rsidRPr="00AD525B" w:rsidRDefault="00F12769" w:rsidP="00F12769">
            <w:pPr>
              <w:keepNext w:val="0"/>
              <w:keepLines w:val="0"/>
              <w:spacing w:after="0"/>
              <w:jc w:val="center"/>
              <w:rPr>
                <w:b/>
                <w:sz w:val="22"/>
                <w:szCs w:val="22"/>
                <w:lang w:eastAsia="ro-RO"/>
              </w:rPr>
            </w:pPr>
            <w:r w:rsidRPr="00AD525B">
              <w:rPr>
                <w:b/>
                <w:sz w:val="22"/>
                <w:szCs w:val="22"/>
                <w:lang w:eastAsia="ro-RO"/>
              </w:rPr>
              <w:t>Nr.</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E3E53" w14:textId="77777777" w:rsidR="00F12769" w:rsidRPr="00AD525B" w:rsidRDefault="00F12769" w:rsidP="00F12769">
            <w:pPr>
              <w:keepNext w:val="0"/>
              <w:keepLines w:val="0"/>
              <w:spacing w:after="0"/>
              <w:jc w:val="center"/>
              <w:rPr>
                <w:b/>
                <w:sz w:val="22"/>
                <w:szCs w:val="22"/>
                <w:lang w:eastAsia="ro-RO"/>
              </w:rPr>
            </w:pPr>
            <w:r w:rsidRPr="00AD525B">
              <w:rPr>
                <w:b/>
                <w:sz w:val="22"/>
                <w:szCs w:val="22"/>
                <w:lang w:eastAsia="ro-RO"/>
              </w:rPr>
              <w:t>Denumire arteră/stradă/pod</w:t>
            </w:r>
          </w:p>
        </w:tc>
        <w:tc>
          <w:tcPr>
            <w:tcW w:w="31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E448C0" w14:textId="77777777" w:rsidR="00F12769" w:rsidRPr="00AD525B" w:rsidRDefault="00F12769" w:rsidP="00F12769">
            <w:pPr>
              <w:keepNext w:val="0"/>
              <w:keepLines w:val="0"/>
              <w:spacing w:after="0"/>
              <w:jc w:val="center"/>
              <w:rPr>
                <w:b/>
                <w:sz w:val="22"/>
                <w:szCs w:val="22"/>
                <w:lang w:eastAsia="ro-RO"/>
              </w:rPr>
            </w:pPr>
            <w:r w:rsidRPr="00AD525B">
              <w:rPr>
                <w:b/>
                <w:sz w:val="22"/>
                <w:szCs w:val="22"/>
                <w:lang w:eastAsia="ro-RO"/>
              </w:rPr>
              <w:t>Dimensiuni</w:t>
            </w:r>
          </w:p>
          <w:p w14:paraId="1FF9D89C" w14:textId="4EC7B109" w:rsidR="00F12769" w:rsidRPr="00AD525B" w:rsidRDefault="00F12769" w:rsidP="00F12769">
            <w:pPr>
              <w:spacing w:after="0"/>
              <w:jc w:val="center"/>
              <w:rPr>
                <w:b/>
                <w:sz w:val="22"/>
                <w:szCs w:val="22"/>
                <w:lang w:eastAsia="ro-RO"/>
              </w:rPr>
            </w:pPr>
            <w:r w:rsidRPr="00AD525B">
              <w:rPr>
                <w:b/>
                <w:sz w:val="22"/>
                <w:szCs w:val="22"/>
                <w:lang w:eastAsia="ro-RO"/>
              </w:rPr>
              <w:t>tronson arteră/stradă</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DEDAF" w14:textId="77777777" w:rsidR="00F12769" w:rsidRPr="00AD525B" w:rsidRDefault="00F12769" w:rsidP="00F12769">
            <w:pPr>
              <w:keepNext w:val="0"/>
              <w:keepLines w:val="0"/>
              <w:spacing w:after="0"/>
              <w:jc w:val="center"/>
              <w:rPr>
                <w:b/>
                <w:sz w:val="22"/>
                <w:szCs w:val="22"/>
                <w:lang w:eastAsia="ro-RO"/>
              </w:rPr>
            </w:pPr>
            <w:r w:rsidRPr="00AD525B">
              <w:rPr>
                <w:b/>
                <w:sz w:val="22"/>
                <w:szCs w:val="22"/>
                <w:lang w:eastAsia="ro-RO"/>
              </w:rPr>
              <w:t>Suprafața combatere polei/trecere</w:t>
            </w:r>
          </w:p>
          <w:p w14:paraId="4EF7A612" w14:textId="056B630F" w:rsidR="00F12769" w:rsidRPr="00AD525B" w:rsidRDefault="00F12769" w:rsidP="00F12769">
            <w:pPr>
              <w:spacing w:after="0"/>
              <w:jc w:val="center"/>
              <w:rPr>
                <w:b/>
                <w:sz w:val="22"/>
                <w:szCs w:val="22"/>
                <w:lang w:eastAsia="ro-RO"/>
              </w:rPr>
            </w:pPr>
            <w:r w:rsidRPr="00AD525B">
              <w:rPr>
                <w:b/>
                <w:sz w:val="22"/>
                <w:szCs w:val="22"/>
                <w:lang w:eastAsia="ro-RO"/>
              </w:rPr>
              <w:t>(mp)</w:t>
            </w:r>
          </w:p>
        </w:tc>
      </w:tr>
      <w:tr w:rsidR="00F12769" w:rsidRPr="00AD525B" w14:paraId="0D30CE15" w14:textId="77777777" w:rsidTr="00F12769">
        <w:trPr>
          <w:trHeight w:val="297"/>
        </w:trPr>
        <w:tc>
          <w:tcPr>
            <w:tcW w:w="710" w:type="dxa"/>
            <w:vMerge/>
            <w:tcBorders>
              <w:top w:val="single" w:sz="4" w:space="0" w:color="auto"/>
              <w:left w:val="single" w:sz="8" w:space="0" w:color="auto"/>
              <w:bottom w:val="single" w:sz="8" w:space="0" w:color="000000"/>
              <w:right w:val="single" w:sz="8" w:space="0" w:color="auto"/>
            </w:tcBorders>
            <w:vAlign w:val="center"/>
            <w:hideMark/>
          </w:tcPr>
          <w:p w14:paraId="5B46BE52" w14:textId="77777777" w:rsidR="00F12769" w:rsidRPr="00AD525B" w:rsidRDefault="00F12769" w:rsidP="00F12769">
            <w:pPr>
              <w:keepNext w:val="0"/>
              <w:keepLines w:val="0"/>
              <w:spacing w:after="0"/>
              <w:jc w:val="left"/>
              <w:rPr>
                <w:sz w:val="22"/>
                <w:szCs w:val="22"/>
                <w:lang w:eastAsia="ro-RO"/>
              </w:rPr>
            </w:pPr>
          </w:p>
        </w:tc>
        <w:tc>
          <w:tcPr>
            <w:tcW w:w="3402" w:type="dxa"/>
            <w:vMerge/>
            <w:tcBorders>
              <w:top w:val="single" w:sz="4" w:space="0" w:color="auto"/>
              <w:left w:val="single" w:sz="8" w:space="0" w:color="auto"/>
              <w:bottom w:val="single" w:sz="8" w:space="0" w:color="000000"/>
              <w:right w:val="single" w:sz="8" w:space="0" w:color="auto"/>
            </w:tcBorders>
            <w:vAlign w:val="center"/>
            <w:hideMark/>
          </w:tcPr>
          <w:p w14:paraId="44003D1C" w14:textId="77777777" w:rsidR="00F12769" w:rsidRPr="00AD525B" w:rsidRDefault="00F12769" w:rsidP="00F12769">
            <w:pPr>
              <w:keepNext w:val="0"/>
              <w:keepLines w:val="0"/>
              <w:spacing w:after="0"/>
              <w:jc w:val="left"/>
              <w:rPr>
                <w:sz w:val="22"/>
                <w:szCs w:val="22"/>
                <w:lang w:eastAsia="ro-RO"/>
              </w:rPr>
            </w:pP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58353589" w14:textId="281ACBB7" w:rsidR="00F12769" w:rsidRPr="00AD525B" w:rsidRDefault="00F12769" w:rsidP="00F12769">
            <w:pPr>
              <w:keepNext w:val="0"/>
              <w:keepLines w:val="0"/>
              <w:spacing w:after="0"/>
              <w:jc w:val="center"/>
              <w:rPr>
                <w:sz w:val="22"/>
                <w:szCs w:val="22"/>
                <w:lang w:eastAsia="ro-RO"/>
              </w:rPr>
            </w:pPr>
            <w:r w:rsidRPr="00AD525B">
              <w:rPr>
                <w:sz w:val="22"/>
                <w:szCs w:val="22"/>
                <w:lang w:eastAsia="ro-RO"/>
              </w:rPr>
              <w:t>Lungime (m)</w:t>
            </w:r>
          </w:p>
        </w:tc>
        <w:tc>
          <w:tcPr>
            <w:tcW w:w="1554" w:type="dxa"/>
            <w:tcBorders>
              <w:top w:val="single" w:sz="4" w:space="0" w:color="auto"/>
              <w:left w:val="nil"/>
              <w:bottom w:val="single" w:sz="8" w:space="0" w:color="auto"/>
              <w:right w:val="single" w:sz="8" w:space="0" w:color="auto"/>
            </w:tcBorders>
            <w:shd w:val="clear" w:color="auto" w:fill="auto"/>
            <w:vAlign w:val="center"/>
            <w:hideMark/>
          </w:tcPr>
          <w:p w14:paraId="0C53A4DC" w14:textId="242CB362" w:rsidR="00F12769" w:rsidRPr="00AD525B" w:rsidRDefault="00F12769" w:rsidP="00F12769">
            <w:pPr>
              <w:keepNext w:val="0"/>
              <w:keepLines w:val="0"/>
              <w:spacing w:after="0"/>
              <w:jc w:val="center"/>
              <w:rPr>
                <w:sz w:val="22"/>
                <w:szCs w:val="22"/>
                <w:lang w:eastAsia="ro-RO"/>
              </w:rPr>
            </w:pPr>
            <w:r w:rsidRPr="00AD525B">
              <w:rPr>
                <w:sz w:val="22"/>
                <w:szCs w:val="22"/>
                <w:lang w:eastAsia="ro-RO"/>
              </w:rPr>
              <w:t>Lățime (m)</w:t>
            </w:r>
          </w:p>
        </w:tc>
        <w:tc>
          <w:tcPr>
            <w:tcW w:w="2126" w:type="dxa"/>
            <w:vMerge/>
            <w:tcBorders>
              <w:top w:val="single" w:sz="4" w:space="0" w:color="auto"/>
              <w:left w:val="nil"/>
              <w:bottom w:val="single" w:sz="8" w:space="0" w:color="auto"/>
              <w:right w:val="single" w:sz="8" w:space="0" w:color="000000"/>
            </w:tcBorders>
            <w:shd w:val="clear" w:color="auto" w:fill="auto"/>
            <w:hideMark/>
          </w:tcPr>
          <w:p w14:paraId="7FE84876" w14:textId="7BD94149" w:rsidR="00F12769" w:rsidRPr="00AD525B" w:rsidRDefault="00F12769" w:rsidP="00F12769">
            <w:pPr>
              <w:spacing w:after="0"/>
              <w:jc w:val="left"/>
              <w:rPr>
                <w:sz w:val="22"/>
                <w:szCs w:val="22"/>
                <w:lang w:eastAsia="ro-RO"/>
              </w:rPr>
            </w:pPr>
          </w:p>
        </w:tc>
      </w:tr>
      <w:tr w:rsidR="00F12769" w:rsidRPr="00AD525B" w14:paraId="758BA5D7" w14:textId="77777777" w:rsidTr="00F12769">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0C114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w:t>
            </w:r>
          </w:p>
        </w:tc>
        <w:tc>
          <w:tcPr>
            <w:tcW w:w="3402" w:type="dxa"/>
            <w:tcBorders>
              <w:top w:val="single" w:sz="4" w:space="0" w:color="000000"/>
              <w:left w:val="nil"/>
              <w:bottom w:val="single" w:sz="4" w:space="0" w:color="000000"/>
              <w:right w:val="single" w:sz="4" w:space="0" w:color="000000"/>
            </w:tcBorders>
            <w:shd w:val="clear" w:color="auto" w:fill="auto"/>
            <w:noWrap/>
            <w:vAlign w:val="bottom"/>
            <w:hideMark/>
          </w:tcPr>
          <w:p w14:paraId="41FF2BE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1 Decembrie 1918</w:t>
            </w:r>
          </w:p>
        </w:tc>
        <w:tc>
          <w:tcPr>
            <w:tcW w:w="1559" w:type="dxa"/>
            <w:tcBorders>
              <w:top w:val="single" w:sz="4" w:space="0" w:color="000000"/>
              <w:left w:val="nil"/>
              <w:bottom w:val="single" w:sz="4" w:space="0" w:color="000000"/>
              <w:right w:val="single" w:sz="4" w:space="0" w:color="000000"/>
            </w:tcBorders>
            <w:shd w:val="clear" w:color="auto" w:fill="auto"/>
            <w:noWrap/>
            <w:vAlign w:val="bottom"/>
            <w:hideMark/>
          </w:tcPr>
          <w:p w14:paraId="7545153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2020</w:t>
            </w:r>
          </w:p>
        </w:tc>
        <w:tc>
          <w:tcPr>
            <w:tcW w:w="1554" w:type="dxa"/>
            <w:tcBorders>
              <w:top w:val="single" w:sz="4" w:space="0" w:color="000000"/>
              <w:left w:val="nil"/>
              <w:bottom w:val="single" w:sz="4" w:space="0" w:color="000000"/>
              <w:right w:val="single" w:sz="4" w:space="0" w:color="000000"/>
            </w:tcBorders>
            <w:shd w:val="clear" w:color="auto" w:fill="auto"/>
            <w:noWrap/>
            <w:vAlign w:val="bottom"/>
            <w:hideMark/>
          </w:tcPr>
          <w:p w14:paraId="764BAAF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single" w:sz="4" w:space="0" w:color="000000"/>
              <w:left w:val="nil"/>
              <w:bottom w:val="single" w:sz="4" w:space="0" w:color="000000"/>
              <w:right w:val="single" w:sz="4" w:space="0" w:color="000000"/>
            </w:tcBorders>
            <w:shd w:val="clear" w:color="auto" w:fill="auto"/>
            <w:noWrap/>
            <w:vAlign w:val="bottom"/>
            <w:hideMark/>
          </w:tcPr>
          <w:p w14:paraId="4FEA5A0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14140</w:t>
            </w:r>
          </w:p>
        </w:tc>
      </w:tr>
      <w:tr w:rsidR="00F12769" w:rsidRPr="00AD525B" w14:paraId="675A5ED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966175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w:t>
            </w:r>
          </w:p>
        </w:tc>
        <w:tc>
          <w:tcPr>
            <w:tcW w:w="3402" w:type="dxa"/>
            <w:tcBorders>
              <w:top w:val="nil"/>
              <w:left w:val="nil"/>
              <w:bottom w:val="single" w:sz="4" w:space="0" w:color="000000"/>
              <w:right w:val="single" w:sz="4" w:space="0" w:color="000000"/>
            </w:tcBorders>
            <w:shd w:val="clear" w:color="auto" w:fill="auto"/>
            <w:noWrap/>
            <w:vAlign w:val="bottom"/>
            <w:hideMark/>
          </w:tcPr>
          <w:p w14:paraId="2C99AC7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Andrad Samuel</w:t>
            </w:r>
          </w:p>
        </w:tc>
        <w:tc>
          <w:tcPr>
            <w:tcW w:w="1559" w:type="dxa"/>
            <w:tcBorders>
              <w:top w:val="nil"/>
              <w:left w:val="nil"/>
              <w:bottom w:val="single" w:sz="4" w:space="0" w:color="000000"/>
              <w:right w:val="single" w:sz="4" w:space="0" w:color="000000"/>
            </w:tcBorders>
            <w:shd w:val="clear" w:color="auto" w:fill="auto"/>
            <w:noWrap/>
            <w:vAlign w:val="bottom"/>
            <w:hideMark/>
          </w:tcPr>
          <w:p w14:paraId="1E7AE90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170</w:t>
            </w:r>
          </w:p>
        </w:tc>
        <w:tc>
          <w:tcPr>
            <w:tcW w:w="1554" w:type="dxa"/>
            <w:tcBorders>
              <w:top w:val="nil"/>
              <w:left w:val="nil"/>
              <w:bottom w:val="single" w:sz="4" w:space="0" w:color="000000"/>
              <w:right w:val="single" w:sz="4" w:space="0" w:color="000000"/>
            </w:tcBorders>
            <w:shd w:val="clear" w:color="auto" w:fill="auto"/>
            <w:noWrap/>
            <w:vAlign w:val="bottom"/>
            <w:hideMark/>
          </w:tcPr>
          <w:p w14:paraId="6C49FB5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6D3D38D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1190</w:t>
            </w:r>
          </w:p>
        </w:tc>
      </w:tr>
      <w:tr w:rsidR="00F12769" w:rsidRPr="00AD525B" w14:paraId="5541EB26"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0F6745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w:t>
            </w:r>
          </w:p>
        </w:tc>
        <w:tc>
          <w:tcPr>
            <w:tcW w:w="3402" w:type="dxa"/>
            <w:tcBorders>
              <w:top w:val="nil"/>
              <w:left w:val="nil"/>
              <w:bottom w:val="single" w:sz="4" w:space="0" w:color="000000"/>
              <w:right w:val="single" w:sz="4" w:space="0" w:color="000000"/>
            </w:tcBorders>
            <w:shd w:val="clear" w:color="FFFFCC" w:fill="FFFFFF"/>
            <w:noWrap/>
            <w:vAlign w:val="bottom"/>
            <w:hideMark/>
          </w:tcPr>
          <w:p w14:paraId="59DB0E7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Andrei Șaguna</w:t>
            </w:r>
          </w:p>
        </w:tc>
        <w:tc>
          <w:tcPr>
            <w:tcW w:w="1559" w:type="dxa"/>
            <w:tcBorders>
              <w:top w:val="nil"/>
              <w:left w:val="nil"/>
              <w:bottom w:val="single" w:sz="4" w:space="0" w:color="000000"/>
              <w:right w:val="single" w:sz="4" w:space="0" w:color="000000"/>
            </w:tcBorders>
            <w:shd w:val="clear" w:color="FFFFCC" w:fill="FFFFFF"/>
            <w:noWrap/>
            <w:vAlign w:val="bottom"/>
            <w:hideMark/>
          </w:tcPr>
          <w:p w14:paraId="43C5EC2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300</w:t>
            </w:r>
          </w:p>
        </w:tc>
        <w:tc>
          <w:tcPr>
            <w:tcW w:w="1554" w:type="dxa"/>
            <w:tcBorders>
              <w:top w:val="nil"/>
              <w:left w:val="nil"/>
              <w:bottom w:val="single" w:sz="4" w:space="0" w:color="000000"/>
              <w:right w:val="single" w:sz="4" w:space="0" w:color="000000"/>
            </w:tcBorders>
            <w:shd w:val="clear" w:color="FFFFCC" w:fill="FFFFFF"/>
            <w:noWrap/>
            <w:vAlign w:val="bottom"/>
            <w:hideMark/>
          </w:tcPr>
          <w:p w14:paraId="1B016B9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CC" w:fill="FFFFFF"/>
            <w:noWrap/>
            <w:vAlign w:val="bottom"/>
            <w:hideMark/>
          </w:tcPr>
          <w:p w14:paraId="208A188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1500</w:t>
            </w:r>
          </w:p>
        </w:tc>
      </w:tr>
      <w:tr w:rsidR="00F12769" w:rsidRPr="00AD525B" w14:paraId="246D0F5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CE7008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w:t>
            </w:r>
          </w:p>
        </w:tc>
        <w:tc>
          <w:tcPr>
            <w:tcW w:w="3402" w:type="dxa"/>
            <w:tcBorders>
              <w:top w:val="nil"/>
              <w:left w:val="nil"/>
              <w:bottom w:val="single" w:sz="4" w:space="0" w:color="000000"/>
              <w:right w:val="single" w:sz="4" w:space="0" w:color="000000"/>
            </w:tcBorders>
            <w:shd w:val="clear" w:color="auto" w:fill="auto"/>
            <w:noWrap/>
            <w:vAlign w:val="bottom"/>
            <w:hideMark/>
          </w:tcPr>
          <w:p w14:paraId="250BE7D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Armata Română</w:t>
            </w:r>
          </w:p>
        </w:tc>
        <w:tc>
          <w:tcPr>
            <w:tcW w:w="1559" w:type="dxa"/>
            <w:tcBorders>
              <w:top w:val="nil"/>
              <w:left w:val="nil"/>
              <w:bottom w:val="single" w:sz="4" w:space="0" w:color="000000"/>
              <w:right w:val="single" w:sz="4" w:space="0" w:color="000000"/>
            </w:tcBorders>
            <w:shd w:val="clear" w:color="auto" w:fill="auto"/>
            <w:noWrap/>
            <w:vAlign w:val="bottom"/>
            <w:hideMark/>
          </w:tcPr>
          <w:p w14:paraId="54CA617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1200</w:t>
            </w:r>
          </w:p>
        </w:tc>
        <w:tc>
          <w:tcPr>
            <w:tcW w:w="1554" w:type="dxa"/>
            <w:tcBorders>
              <w:top w:val="nil"/>
              <w:left w:val="nil"/>
              <w:bottom w:val="single" w:sz="4" w:space="0" w:color="000000"/>
              <w:right w:val="single" w:sz="4" w:space="0" w:color="000000"/>
            </w:tcBorders>
            <w:shd w:val="clear" w:color="auto" w:fill="auto"/>
            <w:noWrap/>
            <w:vAlign w:val="bottom"/>
            <w:hideMark/>
          </w:tcPr>
          <w:p w14:paraId="730B340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shd w:val="clear" w:color="auto" w:fill="auto"/>
            <w:noWrap/>
            <w:vAlign w:val="bottom"/>
            <w:hideMark/>
          </w:tcPr>
          <w:p w14:paraId="0FD7EA2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10800</w:t>
            </w:r>
          </w:p>
        </w:tc>
      </w:tr>
      <w:tr w:rsidR="00F12769" w:rsidRPr="00AD525B" w14:paraId="54C6C5D8"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6F1FF6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3402" w:type="dxa"/>
            <w:tcBorders>
              <w:top w:val="nil"/>
              <w:left w:val="nil"/>
              <w:bottom w:val="single" w:sz="4" w:space="0" w:color="000000"/>
              <w:right w:val="single" w:sz="4" w:space="0" w:color="000000"/>
            </w:tcBorders>
            <w:shd w:val="clear" w:color="auto" w:fill="auto"/>
            <w:noWrap/>
            <w:vAlign w:val="bottom"/>
            <w:hideMark/>
          </w:tcPr>
          <w:p w14:paraId="0CDEFB5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Aschermann Vendrei Ferenc</w:t>
            </w:r>
          </w:p>
        </w:tc>
        <w:tc>
          <w:tcPr>
            <w:tcW w:w="1559" w:type="dxa"/>
            <w:tcBorders>
              <w:top w:val="nil"/>
              <w:left w:val="nil"/>
              <w:bottom w:val="single" w:sz="4" w:space="0" w:color="000000"/>
              <w:right w:val="single" w:sz="4" w:space="0" w:color="000000"/>
            </w:tcBorders>
            <w:shd w:val="clear" w:color="auto" w:fill="auto"/>
            <w:noWrap/>
            <w:vAlign w:val="bottom"/>
            <w:hideMark/>
          </w:tcPr>
          <w:p w14:paraId="615DF16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392</w:t>
            </w:r>
          </w:p>
        </w:tc>
        <w:tc>
          <w:tcPr>
            <w:tcW w:w="1554" w:type="dxa"/>
            <w:tcBorders>
              <w:top w:val="nil"/>
              <w:left w:val="nil"/>
              <w:bottom w:val="single" w:sz="4" w:space="0" w:color="000000"/>
              <w:right w:val="single" w:sz="4" w:space="0" w:color="000000"/>
            </w:tcBorders>
            <w:shd w:val="clear" w:color="auto" w:fill="auto"/>
            <w:noWrap/>
            <w:vAlign w:val="bottom"/>
            <w:hideMark/>
          </w:tcPr>
          <w:p w14:paraId="6C03F03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6E232CF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2744</w:t>
            </w:r>
          </w:p>
        </w:tc>
      </w:tr>
      <w:tr w:rsidR="00F12769" w:rsidRPr="00AD525B" w14:paraId="622E16E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8A0D3D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3402" w:type="dxa"/>
            <w:tcBorders>
              <w:top w:val="nil"/>
              <w:left w:val="nil"/>
              <w:bottom w:val="single" w:sz="4" w:space="0" w:color="000000"/>
              <w:right w:val="single" w:sz="4" w:space="0" w:color="000000"/>
            </w:tcBorders>
            <w:shd w:val="clear" w:color="auto" w:fill="auto"/>
            <w:noWrap/>
            <w:vAlign w:val="bottom"/>
            <w:hideMark/>
          </w:tcPr>
          <w:p w14:paraId="7CECFB2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Bánki Donáth</w:t>
            </w:r>
          </w:p>
        </w:tc>
        <w:tc>
          <w:tcPr>
            <w:tcW w:w="1559" w:type="dxa"/>
            <w:tcBorders>
              <w:top w:val="nil"/>
              <w:left w:val="nil"/>
              <w:bottom w:val="single" w:sz="4" w:space="0" w:color="000000"/>
              <w:right w:val="single" w:sz="4" w:space="0" w:color="000000"/>
            </w:tcBorders>
            <w:shd w:val="clear" w:color="auto" w:fill="auto"/>
            <w:noWrap/>
            <w:vAlign w:val="bottom"/>
            <w:hideMark/>
          </w:tcPr>
          <w:p w14:paraId="2A6B417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564</w:t>
            </w:r>
          </w:p>
        </w:tc>
        <w:tc>
          <w:tcPr>
            <w:tcW w:w="1554" w:type="dxa"/>
            <w:tcBorders>
              <w:top w:val="nil"/>
              <w:left w:val="nil"/>
              <w:bottom w:val="single" w:sz="4" w:space="0" w:color="000000"/>
              <w:right w:val="single" w:sz="4" w:space="0" w:color="000000"/>
            </w:tcBorders>
            <w:shd w:val="clear" w:color="auto" w:fill="auto"/>
            <w:noWrap/>
            <w:vAlign w:val="bottom"/>
            <w:hideMark/>
          </w:tcPr>
          <w:p w14:paraId="6FBC0EE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shd w:val="clear" w:color="auto" w:fill="auto"/>
            <w:noWrap/>
            <w:vAlign w:val="bottom"/>
            <w:hideMark/>
          </w:tcPr>
          <w:p w14:paraId="1C93CFF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5076</w:t>
            </w:r>
          </w:p>
        </w:tc>
      </w:tr>
      <w:tr w:rsidR="00F12769" w:rsidRPr="00AD525B" w14:paraId="4E0A284B"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D30D2B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3402" w:type="dxa"/>
            <w:tcBorders>
              <w:top w:val="nil"/>
              <w:left w:val="nil"/>
              <w:bottom w:val="single" w:sz="4" w:space="0" w:color="000000"/>
              <w:right w:val="single" w:sz="4" w:space="0" w:color="000000"/>
            </w:tcBorders>
            <w:shd w:val="clear" w:color="auto" w:fill="auto"/>
            <w:noWrap/>
            <w:vAlign w:val="bottom"/>
            <w:hideMark/>
          </w:tcPr>
          <w:p w14:paraId="75107E8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Bartalis Ferenc</w:t>
            </w:r>
          </w:p>
        </w:tc>
        <w:tc>
          <w:tcPr>
            <w:tcW w:w="1559" w:type="dxa"/>
            <w:tcBorders>
              <w:top w:val="nil"/>
              <w:left w:val="nil"/>
              <w:bottom w:val="single" w:sz="4" w:space="0" w:color="000000"/>
              <w:right w:val="single" w:sz="4" w:space="0" w:color="000000"/>
            </w:tcBorders>
            <w:shd w:val="clear" w:color="auto" w:fill="auto"/>
            <w:noWrap/>
            <w:vAlign w:val="bottom"/>
            <w:hideMark/>
          </w:tcPr>
          <w:p w14:paraId="14D42A1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205</w:t>
            </w:r>
          </w:p>
        </w:tc>
        <w:tc>
          <w:tcPr>
            <w:tcW w:w="1554" w:type="dxa"/>
            <w:tcBorders>
              <w:top w:val="nil"/>
              <w:left w:val="nil"/>
              <w:bottom w:val="single" w:sz="4" w:space="0" w:color="000000"/>
              <w:right w:val="single" w:sz="4" w:space="0" w:color="000000"/>
            </w:tcBorders>
            <w:shd w:val="clear" w:color="auto" w:fill="auto"/>
            <w:noWrap/>
            <w:vAlign w:val="bottom"/>
            <w:hideMark/>
          </w:tcPr>
          <w:p w14:paraId="2A605F3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shd w:val="clear" w:color="auto" w:fill="auto"/>
            <w:noWrap/>
            <w:vAlign w:val="bottom"/>
            <w:hideMark/>
          </w:tcPr>
          <w:p w14:paraId="4E32BD0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2460</w:t>
            </w:r>
          </w:p>
        </w:tc>
      </w:tr>
      <w:tr w:rsidR="00F12769" w:rsidRPr="00AD525B" w14:paraId="571CFA59"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6B8B30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3402" w:type="dxa"/>
            <w:tcBorders>
              <w:top w:val="nil"/>
              <w:left w:val="nil"/>
              <w:bottom w:val="single" w:sz="4" w:space="0" w:color="000000"/>
              <w:right w:val="single" w:sz="4" w:space="0" w:color="000000"/>
            </w:tcBorders>
            <w:shd w:val="clear" w:color="FFFF00" w:fill="FFFFFF"/>
            <w:noWrap/>
            <w:vAlign w:val="bottom"/>
            <w:hideMark/>
          </w:tcPr>
          <w:p w14:paraId="26B87E4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Bartalis Ferenc</w:t>
            </w:r>
          </w:p>
        </w:tc>
        <w:tc>
          <w:tcPr>
            <w:tcW w:w="1559" w:type="dxa"/>
            <w:tcBorders>
              <w:top w:val="nil"/>
              <w:left w:val="nil"/>
              <w:bottom w:val="single" w:sz="4" w:space="0" w:color="000000"/>
              <w:right w:val="single" w:sz="4" w:space="0" w:color="000000"/>
            </w:tcBorders>
            <w:shd w:val="clear" w:color="FFFF00" w:fill="FFFFFF"/>
            <w:noWrap/>
            <w:vAlign w:val="bottom"/>
            <w:hideMark/>
          </w:tcPr>
          <w:p w14:paraId="0ED0BA1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220</w:t>
            </w:r>
          </w:p>
        </w:tc>
        <w:tc>
          <w:tcPr>
            <w:tcW w:w="1554" w:type="dxa"/>
            <w:tcBorders>
              <w:top w:val="nil"/>
              <w:left w:val="nil"/>
              <w:bottom w:val="single" w:sz="4" w:space="0" w:color="000000"/>
              <w:right w:val="single" w:sz="4" w:space="0" w:color="000000"/>
            </w:tcBorders>
            <w:shd w:val="clear" w:color="FFFF00" w:fill="FFFFFF"/>
            <w:noWrap/>
            <w:vAlign w:val="bottom"/>
            <w:hideMark/>
          </w:tcPr>
          <w:p w14:paraId="787EDCF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hideMark/>
          </w:tcPr>
          <w:p w14:paraId="35EFD1D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1100</w:t>
            </w:r>
          </w:p>
        </w:tc>
      </w:tr>
      <w:tr w:rsidR="00F12769" w:rsidRPr="00AD525B" w14:paraId="3D77417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DBD1BA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w:t>
            </w:r>
          </w:p>
        </w:tc>
        <w:tc>
          <w:tcPr>
            <w:tcW w:w="3402" w:type="dxa"/>
            <w:tcBorders>
              <w:top w:val="nil"/>
              <w:left w:val="nil"/>
              <w:bottom w:val="single" w:sz="4" w:space="0" w:color="000000"/>
              <w:right w:val="single" w:sz="4" w:space="0" w:color="000000"/>
            </w:tcBorders>
            <w:shd w:val="clear" w:color="FFFF00" w:fill="FFFFFF"/>
            <w:noWrap/>
            <w:vAlign w:val="bottom"/>
            <w:hideMark/>
          </w:tcPr>
          <w:p w14:paraId="2ADA77B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Bartalis Ferenc</w:t>
            </w:r>
          </w:p>
        </w:tc>
        <w:tc>
          <w:tcPr>
            <w:tcW w:w="1559" w:type="dxa"/>
            <w:tcBorders>
              <w:top w:val="nil"/>
              <w:left w:val="nil"/>
              <w:bottom w:val="single" w:sz="4" w:space="0" w:color="000000"/>
              <w:right w:val="single" w:sz="4" w:space="0" w:color="000000"/>
            </w:tcBorders>
            <w:shd w:val="clear" w:color="FFFF00" w:fill="FFFFFF"/>
            <w:noWrap/>
            <w:vAlign w:val="bottom"/>
            <w:hideMark/>
          </w:tcPr>
          <w:p w14:paraId="1A2E604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100</w:t>
            </w:r>
          </w:p>
        </w:tc>
        <w:tc>
          <w:tcPr>
            <w:tcW w:w="1554" w:type="dxa"/>
            <w:tcBorders>
              <w:top w:val="nil"/>
              <w:left w:val="nil"/>
              <w:bottom w:val="single" w:sz="4" w:space="0" w:color="000000"/>
              <w:right w:val="single" w:sz="4" w:space="0" w:color="000000"/>
            </w:tcBorders>
            <w:shd w:val="clear" w:color="FFFF00" w:fill="FFFFFF"/>
            <w:noWrap/>
            <w:vAlign w:val="bottom"/>
            <w:hideMark/>
          </w:tcPr>
          <w:p w14:paraId="002F2B6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w:t>
            </w:r>
          </w:p>
        </w:tc>
        <w:tc>
          <w:tcPr>
            <w:tcW w:w="2126" w:type="dxa"/>
            <w:tcBorders>
              <w:top w:val="nil"/>
              <w:left w:val="nil"/>
              <w:bottom w:val="single" w:sz="4" w:space="0" w:color="000000"/>
              <w:right w:val="single" w:sz="4" w:space="0" w:color="000000"/>
            </w:tcBorders>
            <w:shd w:val="clear" w:color="FFFF00" w:fill="FFFFFF"/>
            <w:noWrap/>
            <w:vAlign w:val="bottom"/>
            <w:hideMark/>
          </w:tcPr>
          <w:p w14:paraId="2CA0D21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300</w:t>
            </w:r>
          </w:p>
        </w:tc>
      </w:tr>
      <w:tr w:rsidR="00F12769" w:rsidRPr="00AD525B" w14:paraId="368A316B"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316800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w:t>
            </w:r>
          </w:p>
        </w:tc>
        <w:tc>
          <w:tcPr>
            <w:tcW w:w="3402" w:type="dxa"/>
            <w:tcBorders>
              <w:top w:val="nil"/>
              <w:left w:val="nil"/>
              <w:bottom w:val="single" w:sz="4" w:space="0" w:color="000000"/>
              <w:right w:val="single" w:sz="4" w:space="0" w:color="000000"/>
            </w:tcBorders>
            <w:shd w:val="clear" w:color="auto" w:fill="auto"/>
            <w:noWrap/>
            <w:vAlign w:val="bottom"/>
            <w:hideMark/>
          </w:tcPr>
          <w:p w14:paraId="313AE05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Bartok Bela</w:t>
            </w:r>
          </w:p>
        </w:tc>
        <w:tc>
          <w:tcPr>
            <w:tcW w:w="1559" w:type="dxa"/>
            <w:tcBorders>
              <w:top w:val="nil"/>
              <w:left w:val="nil"/>
              <w:bottom w:val="single" w:sz="4" w:space="0" w:color="000000"/>
              <w:right w:val="single" w:sz="4" w:space="0" w:color="000000"/>
            </w:tcBorders>
            <w:shd w:val="clear" w:color="auto" w:fill="auto"/>
            <w:noWrap/>
            <w:vAlign w:val="bottom"/>
            <w:hideMark/>
          </w:tcPr>
          <w:p w14:paraId="3ABE3CB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301</w:t>
            </w:r>
          </w:p>
        </w:tc>
        <w:tc>
          <w:tcPr>
            <w:tcW w:w="1554" w:type="dxa"/>
            <w:tcBorders>
              <w:top w:val="nil"/>
              <w:left w:val="nil"/>
              <w:bottom w:val="single" w:sz="4" w:space="0" w:color="000000"/>
              <w:right w:val="single" w:sz="4" w:space="0" w:color="000000"/>
            </w:tcBorders>
            <w:shd w:val="clear" w:color="auto" w:fill="auto"/>
            <w:noWrap/>
            <w:vAlign w:val="bottom"/>
            <w:hideMark/>
          </w:tcPr>
          <w:p w14:paraId="2F2CAFD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6061D59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2107</w:t>
            </w:r>
          </w:p>
        </w:tc>
      </w:tr>
      <w:tr w:rsidR="00F12769" w:rsidRPr="00AD525B" w14:paraId="696A573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E96A34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w:t>
            </w:r>
          </w:p>
        </w:tc>
        <w:tc>
          <w:tcPr>
            <w:tcW w:w="3402" w:type="dxa"/>
            <w:tcBorders>
              <w:top w:val="nil"/>
              <w:left w:val="nil"/>
              <w:bottom w:val="single" w:sz="4" w:space="0" w:color="000000"/>
              <w:right w:val="single" w:sz="4" w:space="0" w:color="000000"/>
            </w:tcBorders>
            <w:shd w:val="clear" w:color="FFFF00" w:fill="FFFFFF"/>
            <w:noWrap/>
            <w:vAlign w:val="bottom"/>
            <w:hideMark/>
          </w:tcPr>
          <w:p w14:paraId="2402804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Bartók Béla</w:t>
            </w:r>
          </w:p>
        </w:tc>
        <w:tc>
          <w:tcPr>
            <w:tcW w:w="1559" w:type="dxa"/>
            <w:tcBorders>
              <w:top w:val="nil"/>
              <w:left w:val="nil"/>
              <w:bottom w:val="single" w:sz="4" w:space="0" w:color="000000"/>
              <w:right w:val="single" w:sz="4" w:space="0" w:color="000000"/>
            </w:tcBorders>
            <w:shd w:val="clear" w:color="FFFF00" w:fill="FFFFFF"/>
            <w:noWrap/>
            <w:vAlign w:val="bottom"/>
            <w:hideMark/>
          </w:tcPr>
          <w:p w14:paraId="0EFF36E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280</w:t>
            </w:r>
          </w:p>
        </w:tc>
        <w:tc>
          <w:tcPr>
            <w:tcW w:w="1554" w:type="dxa"/>
            <w:tcBorders>
              <w:top w:val="nil"/>
              <w:left w:val="nil"/>
              <w:bottom w:val="single" w:sz="4" w:space="0" w:color="000000"/>
              <w:right w:val="single" w:sz="4" w:space="0" w:color="000000"/>
            </w:tcBorders>
            <w:shd w:val="clear" w:color="FFFF00" w:fill="FFFFFF"/>
            <w:noWrap/>
            <w:vAlign w:val="bottom"/>
            <w:hideMark/>
          </w:tcPr>
          <w:p w14:paraId="6FEAD87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hideMark/>
          </w:tcPr>
          <w:p w14:paraId="1F80550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1400</w:t>
            </w:r>
          </w:p>
        </w:tc>
      </w:tr>
      <w:tr w:rsidR="00F12769" w:rsidRPr="00AD525B" w14:paraId="2573325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FA209F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w:t>
            </w:r>
          </w:p>
        </w:tc>
        <w:tc>
          <w:tcPr>
            <w:tcW w:w="3402" w:type="dxa"/>
            <w:tcBorders>
              <w:top w:val="nil"/>
              <w:left w:val="nil"/>
              <w:bottom w:val="single" w:sz="4" w:space="0" w:color="000000"/>
              <w:right w:val="single" w:sz="4" w:space="0" w:color="000000"/>
            </w:tcBorders>
            <w:shd w:val="clear" w:color="auto" w:fill="auto"/>
            <w:noWrap/>
            <w:vAlign w:val="bottom"/>
            <w:hideMark/>
          </w:tcPr>
          <w:p w14:paraId="766623A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Beke György</w:t>
            </w:r>
          </w:p>
        </w:tc>
        <w:tc>
          <w:tcPr>
            <w:tcW w:w="1559" w:type="dxa"/>
            <w:tcBorders>
              <w:top w:val="nil"/>
              <w:left w:val="nil"/>
              <w:bottom w:val="single" w:sz="4" w:space="0" w:color="000000"/>
              <w:right w:val="single" w:sz="4" w:space="0" w:color="000000"/>
            </w:tcBorders>
            <w:shd w:val="clear" w:color="auto" w:fill="auto"/>
            <w:noWrap/>
            <w:vAlign w:val="bottom"/>
            <w:hideMark/>
          </w:tcPr>
          <w:p w14:paraId="477270F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shd w:val="clear" w:color="auto" w:fill="auto"/>
            <w:noWrap/>
            <w:vAlign w:val="bottom"/>
            <w:hideMark/>
          </w:tcPr>
          <w:p w14:paraId="0C65AA7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3348C00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1200</w:t>
            </w:r>
          </w:p>
        </w:tc>
      </w:tr>
      <w:tr w:rsidR="00F12769" w:rsidRPr="00AD525B" w14:paraId="5E17A6D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F6031D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w:t>
            </w:r>
          </w:p>
        </w:tc>
        <w:tc>
          <w:tcPr>
            <w:tcW w:w="3402" w:type="dxa"/>
            <w:tcBorders>
              <w:top w:val="nil"/>
              <w:left w:val="nil"/>
              <w:bottom w:val="single" w:sz="4" w:space="0" w:color="000000"/>
              <w:right w:val="single" w:sz="4" w:space="0" w:color="000000"/>
            </w:tcBorders>
            <w:shd w:val="clear" w:color="auto" w:fill="auto"/>
            <w:noWrap/>
            <w:vAlign w:val="bottom"/>
            <w:hideMark/>
          </w:tcPr>
          <w:p w14:paraId="3863E77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Bem József</w:t>
            </w:r>
          </w:p>
        </w:tc>
        <w:tc>
          <w:tcPr>
            <w:tcW w:w="1559" w:type="dxa"/>
            <w:tcBorders>
              <w:top w:val="nil"/>
              <w:left w:val="nil"/>
              <w:bottom w:val="single" w:sz="4" w:space="0" w:color="000000"/>
              <w:right w:val="single" w:sz="4" w:space="0" w:color="000000"/>
            </w:tcBorders>
            <w:shd w:val="clear" w:color="auto" w:fill="auto"/>
            <w:noWrap/>
            <w:vAlign w:val="bottom"/>
            <w:hideMark/>
          </w:tcPr>
          <w:p w14:paraId="6BB346B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210</w:t>
            </w:r>
          </w:p>
        </w:tc>
        <w:tc>
          <w:tcPr>
            <w:tcW w:w="1554" w:type="dxa"/>
            <w:tcBorders>
              <w:top w:val="nil"/>
              <w:left w:val="nil"/>
              <w:bottom w:val="single" w:sz="4" w:space="0" w:color="000000"/>
              <w:right w:val="single" w:sz="4" w:space="0" w:color="000000"/>
            </w:tcBorders>
            <w:shd w:val="clear" w:color="auto" w:fill="auto"/>
            <w:noWrap/>
            <w:vAlign w:val="bottom"/>
            <w:hideMark/>
          </w:tcPr>
          <w:p w14:paraId="57AE060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shd w:val="clear" w:color="auto" w:fill="auto"/>
            <w:noWrap/>
            <w:vAlign w:val="bottom"/>
            <w:hideMark/>
          </w:tcPr>
          <w:p w14:paraId="4A29D8B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2100</w:t>
            </w:r>
          </w:p>
        </w:tc>
      </w:tr>
      <w:tr w:rsidR="00F12769" w:rsidRPr="00AD525B" w14:paraId="63A34E8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C68D01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w:t>
            </w:r>
          </w:p>
        </w:tc>
        <w:tc>
          <w:tcPr>
            <w:tcW w:w="3402" w:type="dxa"/>
            <w:tcBorders>
              <w:top w:val="nil"/>
              <w:left w:val="nil"/>
              <w:bottom w:val="single" w:sz="4" w:space="0" w:color="000000"/>
              <w:right w:val="single" w:sz="4" w:space="0" w:color="000000"/>
            </w:tcBorders>
            <w:shd w:val="clear" w:color="auto" w:fill="auto"/>
            <w:noWrap/>
            <w:vAlign w:val="bottom"/>
            <w:hideMark/>
          </w:tcPr>
          <w:p w14:paraId="6C04B6F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Benedek Elek</w:t>
            </w:r>
          </w:p>
        </w:tc>
        <w:tc>
          <w:tcPr>
            <w:tcW w:w="1559" w:type="dxa"/>
            <w:tcBorders>
              <w:top w:val="nil"/>
              <w:left w:val="nil"/>
              <w:bottom w:val="single" w:sz="4" w:space="0" w:color="000000"/>
              <w:right w:val="single" w:sz="4" w:space="0" w:color="000000"/>
            </w:tcBorders>
            <w:shd w:val="clear" w:color="auto" w:fill="auto"/>
            <w:noWrap/>
            <w:vAlign w:val="bottom"/>
            <w:hideMark/>
          </w:tcPr>
          <w:p w14:paraId="0BECC23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355</w:t>
            </w:r>
          </w:p>
        </w:tc>
        <w:tc>
          <w:tcPr>
            <w:tcW w:w="1554" w:type="dxa"/>
            <w:tcBorders>
              <w:top w:val="nil"/>
              <w:left w:val="nil"/>
              <w:bottom w:val="single" w:sz="4" w:space="0" w:color="000000"/>
              <w:right w:val="single" w:sz="4" w:space="0" w:color="000000"/>
            </w:tcBorders>
            <w:shd w:val="clear" w:color="auto" w:fill="auto"/>
            <w:noWrap/>
            <w:vAlign w:val="bottom"/>
            <w:hideMark/>
          </w:tcPr>
          <w:p w14:paraId="14E32B0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69F6286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2840</w:t>
            </w:r>
          </w:p>
        </w:tc>
      </w:tr>
      <w:tr w:rsidR="00F12769" w:rsidRPr="00AD525B" w14:paraId="0CE36B8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B079AE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w:t>
            </w:r>
          </w:p>
        </w:tc>
        <w:tc>
          <w:tcPr>
            <w:tcW w:w="3402" w:type="dxa"/>
            <w:tcBorders>
              <w:top w:val="nil"/>
              <w:left w:val="nil"/>
              <w:bottom w:val="single" w:sz="4" w:space="0" w:color="000000"/>
              <w:right w:val="single" w:sz="4" w:space="0" w:color="000000"/>
            </w:tcBorders>
            <w:shd w:val="clear" w:color="auto" w:fill="auto"/>
            <w:noWrap/>
            <w:vAlign w:val="bottom"/>
            <w:hideMark/>
          </w:tcPr>
          <w:p w14:paraId="3DCD98C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Berzei</w:t>
            </w:r>
          </w:p>
        </w:tc>
        <w:tc>
          <w:tcPr>
            <w:tcW w:w="1559" w:type="dxa"/>
            <w:tcBorders>
              <w:top w:val="nil"/>
              <w:left w:val="nil"/>
              <w:bottom w:val="single" w:sz="4" w:space="0" w:color="000000"/>
              <w:right w:val="single" w:sz="4" w:space="0" w:color="000000"/>
            </w:tcBorders>
            <w:shd w:val="clear" w:color="auto" w:fill="auto"/>
            <w:noWrap/>
            <w:vAlign w:val="bottom"/>
            <w:hideMark/>
          </w:tcPr>
          <w:p w14:paraId="136B11D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366</w:t>
            </w:r>
          </w:p>
        </w:tc>
        <w:tc>
          <w:tcPr>
            <w:tcW w:w="1554" w:type="dxa"/>
            <w:tcBorders>
              <w:top w:val="nil"/>
              <w:left w:val="nil"/>
              <w:bottom w:val="single" w:sz="4" w:space="0" w:color="000000"/>
              <w:right w:val="single" w:sz="4" w:space="0" w:color="000000"/>
            </w:tcBorders>
            <w:shd w:val="clear" w:color="auto" w:fill="auto"/>
            <w:noWrap/>
            <w:vAlign w:val="bottom"/>
            <w:hideMark/>
          </w:tcPr>
          <w:p w14:paraId="0D982F2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225516E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2928</w:t>
            </w:r>
          </w:p>
        </w:tc>
      </w:tr>
      <w:tr w:rsidR="00F12769" w:rsidRPr="00AD525B" w14:paraId="023275CD"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BA18D6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w:t>
            </w:r>
          </w:p>
        </w:tc>
        <w:tc>
          <w:tcPr>
            <w:tcW w:w="3402" w:type="dxa"/>
            <w:tcBorders>
              <w:top w:val="nil"/>
              <w:left w:val="nil"/>
              <w:bottom w:val="single" w:sz="4" w:space="0" w:color="000000"/>
              <w:right w:val="single" w:sz="4" w:space="0" w:color="000000"/>
            </w:tcBorders>
            <w:shd w:val="clear" w:color="auto" w:fill="auto"/>
            <w:noWrap/>
            <w:vAlign w:val="bottom"/>
            <w:hideMark/>
          </w:tcPr>
          <w:p w14:paraId="4FBACDC9"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Bisericii</w:t>
            </w:r>
          </w:p>
        </w:tc>
        <w:tc>
          <w:tcPr>
            <w:tcW w:w="1559" w:type="dxa"/>
            <w:tcBorders>
              <w:top w:val="nil"/>
              <w:left w:val="nil"/>
              <w:bottom w:val="single" w:sz="4" w:space="0" w:color="000000"/>
              <w:right w:val="single" w:sz="4" w:space="0" w:color="000000"/>
            </w:tcBorders>
            <w:shd w:val="clear" w:color="auto" w:fill="auto"/>
            <w:noWrap/>
            <w:vAlign w:val="bottom"/>
            <w:hideMark/>
          </w:tcPr>
          <w:p w14:paraId="4C756D4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450</w:t>
            </w:r>
          </w:p>
        </w:tc>
        <w:tc>
          <w:tcPr>
            <w:tcW w:w="1554" w:type="dxa"/>
            <w:tcBorders>
              <w:top w:val="nil"/>
              <w:left w:val="nil"/>
              <w:bottom w:val="single" w:sz="4" w:space="0" w:color="000000"/>
              <w:right w:val="single" w:sz="4" w:space="0" w:color="000000"/>
            </w:tcBorders>
            <w:shd w:val="clear" w:color="auto" w:fill="auto"/>
            <w:noWrap/>
            <w:vAlign w:val="bottom"/>
            <w:hideMark/>
          </w:tcPr>
          <w:p w14:paraId="4FEE7E7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0B77234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2250</w:t>
            </w:r>
          </w:p>
        </w:tc>
      </w:tr>
      <w:tr w:rsidR="00F12769" w:rsidRPr="00AD525B" w14:paraId="09BB3E93"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4DDFC8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w:t>
            </w:r>
          </w:p>
        </w:tc>
        <w:tc>
          <w:tcPr>
            <w:tcW w:w="3402" w:type="dxa"/>
            <w:tcBorders>
              <w:top w:val="nil"/>
              <w:left w:val="nil"/>
              <w:bottom w:val="single" w:sz="4" w:space="0" w:color="000000"/>
              <w:right w:val="single" w:sz="4" w:space="0" w:color="000000"/>
            </w:tcBorders>
            <w:shd w:val="clear" w:color="auto" w:fill="auto"/>
            <w:noWrap/>
            <w:vAlign w:val="bottom"/>
            <w:hideMark/>
          </w:tcPr>
          <w:p w14:paraId="332DDD0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Bolyai János</w:t>
            </w:r>
          </w:p>
        </w:tc>
        <w:tc>
          <w:tcPr>
            <w:tcW w:w="1559" w:type="dxa"/>
            <w:tcBorders>
              <w:top w:val="nil"/>
              <w:left w:val="nil"/>
              <w:bottom w:val="single" w:sz="4" w:space="0" w:color="000000"/>
              <w:right w:val="single" w:sz="4" w:space="0" w:color="000000"/>
            </w:tcBorders>
            <w:shd w:val="clear" w:color="auto" w:fill="auto"/>
            <w:noWrap/>
            <w:vAlign w:val="bottom"/>
            <w:hideMark/>
          </w:tcPr>
          <w:p w14:paraId="01861EE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385</w:t>
            </w:r>
          </w:p>
        </w:tc>
        <w:tc>
          <w:tcPr>
            <w:tcW w:w="1554" w:type="dxa"/>
            <w:tcBorders>
              <w:top w:val="nil"/>
              <w:left w:val="nil"/>
              <w:bottom w:val="single" w:sz="4" w:space="0" w:color="000000"/>
              <w:right w:val="single" w:sz="4" w:space="0" w:color="000000"/>
            </w:tcBorders>
            <w:shd w:val="clear" w:color="auto" w:fill="auto"/>
            <w:noWrap/>
            <w:vAlign w:val="bottom"/>
            <w:hideMark/>
          </w:tcPr>
          <w:p w14:paraId="115D56D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4D87F4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2695</w:t>
            </w:r>
          </w:p>
        </w:tc>
      </w:tr>
      <w:tr w:rsidR="00F12769" w:rsidRPr="00AD525B" w14:paraId="0EE9E4FE"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F5C44C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18</w:t>
            </w:r>
          </w:p>
        </w:tc>
        <w:tc>
          <w:tcPr>
            <w:tcW w:w="3402" w:type="dxa"/>
            <w:tcBorders>
              <w:top w:val="nil"/>
              <w:left w:val="nil"/>
              <w:bottom w:val="single" w:sz="4" w:space="0" w:color="000000"/>
              <w:right w:val="single" w:sz="4" w:space="0" w:color="000000"/>
            </w:tcBorders>
            <w:shd w:val="clear" w:color="FFFF00" w:fill="FFFFFF"/>
            <w:noWrap/>
            <w:vAlign w:val="bottom"/>
            <w:hideMark/>
          </w:tcPr>
          <w:p w14:paraId="41C742A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Borviz</w:t>
            </w:r>
          </w:p>
        </w:tc>
        <w:tc>
          <w:tcPr>
            <w:tcW w:w="1559" w:type="dxa"/>
            <w:tcBorders>
              <w:top w:val="nil"/>
              <w:left w:val="nil"/>
              <w:bottom w:val="single" w:sz="4" w:space="0" w:color="000000"/>
              <w:right w:val="single" w:sz="4" w:space="0" w:color="000000"/>
            </w:tcBorders>
            <w:shd w:val="clear" w:color="FFFF00" w:fill="FFFFFF"/>
            <w:noWrap/>
            <w:vAlign w:val="bottom"/>
            <w:hideMark/>
          </w:tcPr>
          <w:p w14:paraId="14561D0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2000</w:t>
            </w:r>
          </w:p>
        </w:tc>
        <w:tc>
          <w:tcPr>
            <w:tcW w:w="1554" w:type="dxa"/>
            <w:tcBorders>
              <w:top w:val="nil"/>
              <w:left w:val="nil"/>
              <w:bottom w:val="single" w:sz="4" w:space="0" w:color="000000"/>
              <w:right w:val="single" w:sz="4" w:space="0" w:color="000000"/>
            </w:tcBorders>
            <w:shd w:val="clear" w:color="FFFF00" w:fill="FFFFFF"/>
            <w:noWrap/>
            <w:vAlign w:val="bottom"/>
            <w:hideMark/>
          </w:tcPr>
          <w:p w14:paraId="46A3524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FFFF00" w:fill="FFFFFF"/>
            <w:noWrap/>
            <w:vAlign w:val="bottom"/>
            <w:hideMark/>
          </w:tcPr>
          <w:p w14:paraId="0298605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12000</w:t>
            </w:r>
          </w:p>
        </w:tc>
      </w:tr>
      <w:tr w:rsidR="00F12769" w:rsidRPr="00AD525B" w14:paraId="6C3C56D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E02ABA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w:t>
            </w:r>
          </w:p>
        </w:tc>
        <w:tc>
          <w:tcPr>
            <w:tcW w:w="3402" w:type="dxa"/>
            <w:tcBorders>
              <w:top w:val="nil"/>
              <w:left w:val="nil"/>
              <w:bottom w:val="single" w:sz="4" w:space="0" w:color="000000"/>
              <w:right w:val="single" w:sz="4" w:space="0" w:color="000000"/>
            </w:tcBorders>
            <w:shd w:val="clear" w:color="auto" w:fill="auto"/>
            <w:noWrap/>
            <w:vAlign w:val="bottom"/>
            <w:hideMark/>
          </w:tcPr>
          <w:p w14:paraId="0781100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Brazilor</w:t>
            </w:r>
          </w:p>
        </w:tc>
        <w:tc>
          <w:tcPr>
            <w:tcW w:w="1559" w:type="dxa"/>
            <w:tcBorders>
              <w:top w:val="nil"/>
              <w:left w:val="nil"/>
              <w:bottom w:val="single" w:sz="4" w:space="0" w:color="000000"/>
              <w:right w:val="single" w:sz="4" w:space="0" w:color="000000"/>
            </w:tcBorders>
            <w:shd w:val="clear" w:color="auto" w:fill="auto"/>
            <w:noWrap/>
            <w:vAlign w:val="bottom"/>
            <w:hideMark/>
          </w:tcPr>
          <w:p w14:paraId="7D50798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555</w:t>
            </w:r>
          </w:p>
        </w:tc>
        <w:tc>
          <w:tcPr>
            <w:tcW w:w="1554" w:type="dxa"/>
            <w:tcBorders>
              <w:top w:val="nil"/>
              <w:left w:val="nil"/>
              <w:bottom w:val="single" w:sz="4" w:space="0" w:color="000000"/>
              <w:right w:val="single" w:sz="4" w:space="0" w:color="000000"/>
            </w:tcBorders>
            <w:shd w:val="clear" w:color="auto" w:fill="auto"/>
            <w:noWrap/>
            <w:vAlign w:val="bottom"/>
            <w:hideMark/>
          </w:tcPr>
          <w:p w14:paraId="1353884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06A03AC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4440</w:t>
            </w:r>
          </w:p>
        </w:tc>
      </w:tr>
      <w:tr w:rsidR="00F12769" w:rsidRPr="00AD525B" w14:paraId="29F3A14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1DD2E1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w:t>
            </w:r>
          </w:p>
        </w:tc>
        <w:tc>
          <w:tcPr>
            <w:tcW w:w="3402" w:type="dxa"/>
            <w:tcBorders>
              <w:top w:val="nil"/>
              <w:left w:val="nil"/>
              <w:bottom w:val="single" w:sz="4" w:space="0" w:color="000000"/>
              <w:right w:val="single" w:sz="4" w:space="0" w:color="000000"/>
            </w:tcBorders>
            <w:shd w:val="clear" w:color="auto" w:fill="auto"/>
            <w:noWrap/>
            <w:vAlign w:val="bottom"/>
            <w:hideMark/>
          </w:tcPr>
          <w:p w14:paraId="7D3EA92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Campului</w:t>
            </w:r>
          </w:p>
        </w:tc>
        <w:tc>
          <w:tcPr>
            <w:tcW w:w="1559" w:type="dxa"/>
            <w:tcBorders>
              <w:top w:val="nil"/>
              <w:left w:val="nil"/>
              <w:bottom w:val="single" w:sz="4" w:space="0" w:color="000000"/>
              <w:right w:val="single" w:sz="4" w:space="0" w:color="000000"/>
            </w:tcBorders>
            <w:shd w:val="clear" w:color="auto" w:fill="auto"/>
            <w:noWrap/>
            <w:vAlign w:val="bottom"/>
            <w:hideMark/>
          </w:tcPr>
          <w:p w14:paraId="67EB69B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440</w:t>
            </w:r>
          </w:p>
        </w:tc>
        <w:tc>
          <w:tcPr>
            <w:tcW w:w="1554" w:type="dxa"/>
            <w:tcBorders>
              <w:top w:val="nil"/>
              <w:left w:val="nil"/>
              <w:bottom w:val="single" w:sz="4" w:space="0" w:color="000000"/>
              <w:right w:val="single" w:sz="4" w:space="0" w:color="000000"/>
            </w:tcBorders>
            <w:shd w:val="clear" w:color="auto" w:fill="auto"/>
            <w:noWrap/>
            <w:vAlign w:val="bottom"/>
            <w:hideMark/>
          </w:tcPr>
          <w:p w14:paraId="4D42C4A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15801A1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2640</w:t>
            </w:r>
          </w:p>
        </w:tc>
      </w:tr>
      <w:tr w:rsidR="00F12769" w:rsidRPr="00AD525B" w14:paraId="4948161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27DE60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21</w:t>
            </w:r>
          </w:p>
        </w:tc>
        <w:tc>
          <w:tcPr>
            <w:tcW w:w="3402" w:type="dxa"/>
            <w:tcBorders>
              <w:top w:val="nil"/>
              <w:left w:val="nil"/>
              <w:bottom w:val="single" w:sz="4" w:space="0" w:color="000000"/>
              <w:right w:val="single" w:sz="4" w:space="0" w:color="000000"/>
            </w:tcBorders>
            <w:shd w:val="clear" w:color="auto" w:fill="auto"/>
            <w:noWrap/>
            <w:vAlign w:val="bottom"/>
            <w:hideMark/>
          </w:tcPr>
          <w:p w14:paraId="32ED47F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Canepei</w:t>
            </w:r>
          </w:p>
        </w:tc>
        <w:tc>
          <w:tcPr>
            <w:tcW w:w="1559" w:type="dxa"/>
            <w:tcBorders>
              <w:top w:val="nil"/>
              <w:left w:val="nil"/>
              <w:bottom w:val="single" w:sz="4" w:space="0" w:color="000000"/>
              <w:right w:val="single" w:sz="4" w:space="0" w:color="000000"/>
            </w:tcBorders>
            <w:shd w:val="clear" w:color="auto" w:fill="auto"/>
            <w:noWrap/>
            <w:vAlign w:val="bottom"/>
            <w:hideMark/>
          </w:tcPr>
          <w:p w14:paraId="53EFCBB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525</w:t>
            </w:r>
          </w:p>
        </w:tc>
        <w:tc>
          <w:tcPr>
            <w:tcW w:w="1554" w:type="dxa"/>
            <w:tcBorders>
              <w:top w:val="nil"/>
              <w:left w:val="nil"/>
              <w:bottom w:val="single" w:sz="4" w:space="0" w:color="000000"/>
              <w:right w:val="single" w:sz="4" w:space="0" w:color="000000"/>
            </w:tcBorders>
            <w:shd w:val="clear" w:color="auto" w:fill="auto"/>
            <w:noWrap/>
            <w:vAlign w:val="bottom"/>
            <w:hideMark/>
          </w:tcPr>
          <w:p w14:paraId="31681B2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shd w:val="clear" w:color="auto" w:fill="auto"/>
            <w:noWrap/>
            <w:vAlign w:val="bottom"/>
            <w:hideMark/>
          </w:tcPr>
          <w:p w14:paraId="01E68CE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5250</w:t>
            </w:r>
          </w:p>
        </w:tc>
      </w:tr>
      <w:tr w:rsidR="00F12769" w:rsidRPr="00AD525B" w14:paraId="5258D7E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D8337D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w:t>
            </w:r>
          </w:p>
        </w:tc>
        <w:tc>
          <w:tcPr>
            <w:tcW w:w="3402" w:type="dxa"/>
            <w:tcBorders>
              <w:top w:val="nil"/>
              <w:left w:val="nil"/>
              <w:bottom w:val="single" w:sz="4" w:space="0" w:color="000000"/>
              <w:right w:val="single" w:sz="4" w:space="0" w:color="000000"/>
            </w:tcBorders>
            <w:shd w:val="clear" w:color="auto" w:fill="auto"/>
            <w:noWrap/>
            <w:vAlign w:val="bottom"/>
            <w:hideMark/>
          </w:tcPr>
          <w:p w14:paraId="5E034F49"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Cantarului</w:t>
            </w:r>
          </w:p>
        </w:tc>
        <w:tc>
          <w:tcPr>
            <w:tcW w:w="1559" w:type="dxa"/>
            <w:tcBorders>
              <w:top w:val="nil"/>
              <w:left w:val="nil"/>
              <w:bottom w:val="single" w:sz="4" w:space="0" w:color="000000"/>
              <w:right w:val="single" w:sz="4" w:space="0" w:color="000000"/>
            </w:tcBorders>
            <w:shd w:val="clear" w:color="auto" w:fill="auto"/>
            <w:noWrap/>
            <w:vAlign w:val="bottom"/>
            <w:hideMark/>
          </w:tcPr>
          <w:p w14:paraId="4005854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155</w:t>
            </w:r>
          </w:p>
        </w:tc>
        <w:tc>
          <w:tcPr>
            <w:tcW w:w="1554" w:type="dxa"/>
            <w:tcBorders>
              <w:top w:val="nil"/>
              <w:left w:val="nil"/>
              <w:bottom w:val="single" w:sz="4" w:space="0" w:color="000000"/>
              <w:right w:val="single" w:sz="4" w:space="0" w:color="000000"/>
            </w:tcBorders>
            <w:shd w:val="clear" w:color="auto" w:fill="auto"/>
            <w:noWrap/>
            <w:vAlign w:val="bottom"/>
            <w:hideMark/>
          </w:tcPr>
          <w:p w14:paraId="2ED7B66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247CBE8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1085</w:t>
            </w:r>
          </w:p>
        </w:tc>
      </w:tr>
      <w:tr w:rsidR="00F12769" w:rsidRPr="00AD525B" w14:paraId="1674315B"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560474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23</w:t>
            </w:r>
          </w:p>
        </w:tc>
        <w:tc>
          <w:tcPr>
            <w:tcW w:w="3402" w:type="dxa"/>
            <w:tcBorders>
              <w:top w:val="nil"/>
              <w:left w:val="nil"/>
              <w:bottom w:val="single" w:sz="4" w:space="0" w:color="000000"/>
              <w:right w:val="single" w:sz="4" w:space="0" w:color="000000"/>
            </w:tcBorders>
            <w:shd w:val="clear" w:color="auto" w:fill="auto"/>
            <w:noWrap/>
            <w:vAlign w:val="bottom"/>
            <w:hideMark/>
          </w:tcPr>
          <w:p w14:paraId="499A969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Carmen Silva</w:t>
            </w:r>
          </w:p>
        </w:tc>
        <w:tc>
          <w:tcPr>
            <w:tcW w:w="1559" w:type="dxa"/>
            <w:tcBorders>
              <w:top w:val="nil"/>
              <w:left w:val="nil"/>
              <w:bottom w:val="single" w:sz="4" w:space="0" w:color="000000"/>
              <w:right w:val="single" w:sz="4" w:space="0" w:color="000000"/>
            </w:tcBorders>
            <w:shd w:val="clear" w:color="auto" w:fill="auto"/>
            <w:noWrap/>
            <w:vAlign w:val="bottom"/>
            <w:hideMark/>
          </w:tcPr>
          <w:p w14:paraId="4A9073C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112</w:t>
            </w:r>
          </w:p>
        </w:tc>
        <w:tc>
          <w:tcPr>
            <w:tcW w:w="1554" w:type="dxa"/>
            <w:tcBorders>
              <w:top w:val="nil"/>
              <w:left w:val="nil"/>
              <w:bottom w:val="single" w:sz="4" w:space="0" w:color="000000"/>
              <w:right w:val="single" w:sz="4" w:space="0" w:color="000000"/>
            </w:tcBorders>
            <w:shd w:val="clear" w:color="auto" w:fill="auto"/>
            <w:noWrap/>
            <w:vAlign w:val="bottom"/>
            <w:hideMark/>
          </w:tcPr>
          <w:p w14:paraId="22B761D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031D4F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784</w:t>
            </w:r>
          </w:p>
        </w:tc>
      </w:tr>
      <w:tr w:rsidR="00F12769" w:rsidRPr="00AD525B" w14:paraId="114896A3"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29630F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w:t>
            </w:r>
          </w:p>
        </w:tc>
        <w:tc>
          <w:tcPr>
            <w:tcW w:w="3402" w:type="dxa"/>
            <w:tcBorders>
              <w:top w:val="nil"/>
              <w:left w:val="nil"/>
              <w:bottom w:val="single" w:sz="4" w:space="0" w:color="000000"/>
              <w:right w:val="single" w:sz="4" w:space="0" w:color="000000"/>
            </w:tcBorders>
            <w:shd w:val="clear" w:color="FFFFCC" w:fill="FFFFFF"/>
            <w:noWrap/>
            <w:vAlign w:val="bottom"/>
            <w:hideMark/>
          </w:tcPr>
          <w:p w14:paraId="56E0994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Castanilor</w:t>
            </w:r>
          </w:p>
        </w:tc>
        <w:tc>
          <w:tcPr>
            <w:tcW w:w="1559" w:type="dxa"/>
            <w:tcBorders>
              <w:top w:val="nil"/>
              <w:left w:val="nil"/>
              <w:bottom w:val="single" w:sz="4" w:space="0" w:color="000000"/>
              <w:right w:val="single" w:sz="4" w:space="0" w:color="000000"/>
            </w:tcBorders>
            <w:shd w:val="clear" w:color="FFFFCC" w:fill="FFFFFF"/>
            <w:noWrap/>
            <w:vAlign w:val="bottom"/>
            <w:hideMark/>
          </w:tcPr>
          <w:p w14:paraId="0165A2E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800</w:t>
            </w:r>
          </w:p>
        </w:tc>
        <w:tc>
          <w:tcPr>
            <w:tcW w:w="1554" w:type="dxa"/>
            <w:tcBorders>
              <w:top w:val="nil"/>
              <w:left w:val="nil"/>
              <w:bottom w:val="single" w:sz="4" w:space="0" w:color="000000"/>
              <w:right w:val="single" w:sz="4" w:space="0" w:color="000000"/>
            </w:tcBorders>
            <w:shd w:val="clear" w:color="FFFFCC" w:fill="FFFFFF"/>
            <w:noWrap/>
            <w:vAlign w:val="bottom"/>
            <w:hideMark/>
          </w:tcPr>
          <w:p w14:paraId="3326209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CC" w:fill="FFFFFF"/>
            <w:noWrap/>
            <w:vAlign w:val="bottom"/>
            <w:hideMark/>
          </w:tcPr>
          <w:p w14:paraId="58BC7FE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4000</w:t>
            </w:r>
          </w:p>
        </w:tc>
      </w:tr>
      <w:tr w:rsidR="00F12769" w:rsidRPr="00AD525B" w14:paraId="69C7D2E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8C79C7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w:t>
            </w:r>
          </w:p>
        </w:tc>
        <w:tc>
          <w:tcPr>
            <w:tcW w:w="3402" w:type="dxa"/>
            <w:tcBorders>
              <w:top w:val="nil"/>
              <w:left w:val="nil"/>
              <w:bottom w:val="single" w:sz="4" w:space="0" w:color="000000"/>
              <w:right w:val="single" w:sz="4" w:space="0" w:color="000000"/>
            </w:tcBorders>
            <w:shd w:val="clear" w:color="auto" w:fill="auto"/>
            <w:noWrap/>
            <w:vAlign w:val="bottom"/>
            <w:hideMark/>
          </w:tcPr>
          <w:p w14:paraId="0CC981D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Câmpul-Frumos</w:t>
            </w:r>
          </w:p>
        </w:tc>
        <w:tc>
          <w:tcPr>
            <w:tcW w:w="1559" w:type="dxa"/>
            <w:tcBorders>
              <w:top w:val="nil"/>
              <w:left w:val="nil"/>
              <w:bottom w:val="single" w:sz="4" w:space="0" w:color="000000"/>
              <w:right w:val="single" w:sz="4" w:space="0" w:color="000000"/>
            </w:tcBorders>
            <w:shd w:val="clear" w:color="auto" w:fill="auto"/>
            <w:noWrap/>
            <w:vAlign w:val="bottom"/>
            <w:hideMark/>
          </w:tcPr>
          <w:p w14:paraId="29876A2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shd w:val="clear" w:color="auto" w:fill="auto"/>
            <w:noWrap/>
            <w:vAlign w:val="bottom"/>
            <w:hideMark/>
          </w:tcPr>
          <w:p w14:paraId="4AFF36F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3BECD72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2000</w:t>
            </w:r>
          </w:p>
        </w:tc>
      </w:tr>
      <w:tr w:rsidR="00F12769" w:rsidRPr="00AD525B" w14:paraId="03ED67E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1F28D3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w:t>
            </w:r>
          </w:p>
        </w:tc>
        <w:tc>
          <w:tcPr>
            <w:tcW w:w="3402" w:type="dxa"/>
            <w:tcBorders>
              <w:top w:val="nil"/>
              <w:left w:val="nil"/>
              <w:bottom w:val="single" w:sz="4" w:space="0" w:color="000000"/>
              <w:right w:val="single" w:sz="4" w:space="0" w:color="000000"/>
            </w:tcBorders>
            <w:shd w:val="clear" w:color="FFFF00" w:fill="FFFFFF"/>
            <w:noWrap/>
            <w:vAlign w:val="bottom"/>
            <w:hideMark/>
          </w:tcPr>
          <w:p w14:paraId="4120FBC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Cânepei</w:t>
            </w:r>
          </w:p>
        </w:tc>
        <w:tc>
          <w:tcPr>
            <w:tcW w:w="1559" w:type="dxa"/>
            <w:tcBorders>
              <w:top w:val="nil"/>
              <w:left w:val="nil"/>
              <w:bottom w:val="single" w:sz="4" w:space="0" w:color="000000"/>
              <w:right w:val="single" w:sz="4" w:space="0" w:color="000000"/>
            </w:tcBorders>
            <w:shd w:val="clear" w:color="FFFF00" w:fill="FFFFFF"/>
            <w:noWrap/>
            <w:vAlign w:val="bottom"/>
            <w:hideMark/>
          </w:tcPr>
          <w:p w14:paraId="2968F2D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500</w:t>
            </w:r>
          </w:p>
        </w:tc>
        <w:tc>
          <w:tcPr>
            <w:tcW w:w="1554" w:type="dxa"/>
            <w:tcBorders>
              <w:top w:val="nil"/>
              <w:left w:val="nil"/>
              <w:bottom w:val="single" w:sz="4" w:space="0" w:color="000000"/>
              <w:right w:val="single" w:sz="4" w:space="0" w:color="000000"/>
            </w:tcBorders>
            <w:shd w:val="clear" w:color="FFFF00" w:fill="FFFFFF"/>
            <w:noWrap/>
            <w:vAlign w:val="bottom"/>
            <w:hideMark/>
          </w:tcPr>
          <w:p w14:paraId="3A38F64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hideMark/>
          </w:tcPr>
          <w:p w14:paraId="364BCE6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2500</w:t>
            </w:r>
          </w:p>
        </w:tc>
      </w:tr>
      <w:tr w:rsidR="00F12769" w:rsidRPr="00AD525B" w14:paraId="479AEAA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5B86D3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w:t>
            </w:r>
          </w:p>
        </w:tc>
        <w:tc>
          <w:tcPr>
            <w:tcW w:w="3402" w:type="dxa"/>
            <w:tcBorders>
              <w:top w:val="nil"/>
              <w:left w:val="nil"/>
              <w:bottom w:val="single" w:sz="4" w:space="0" w:color="000000"/>
              <w:right w:val="single" w:sz="4" w:space="0" w:color="000000"/>
            </w:tcBorders>
            <w:shd w:val="clear" w:color="auto" w:fill="auto"/>
            <w:noWrap/>
            <w:vAlign w:val="bottom"/>
            <w:hideMark/>
          </w:tcPr>
          <w:p w14:paraId="4F430F2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Cegled</w:t>
            </w:r>
          </w:p>
        </w:tc>
        <w:tc>
          <w:tcPr>
            <w:tcW w:w="1559" w:type="dxa"/>
            <w:tcBorders>
              <w:top w:val="nil"/>
              <w:left w:val="nil"/>
              <w:bottom w:val="single" w:sz="4" w:space="0" w:color="000000"/>
              <w:right w:val="single" w:sz="4" w:space="0" w:color="000000"/>
            </w:tcBorders>
            <w:shd w:val="clear" w:color="auto" w:fill="auto"/>
            <w:noWrap/>
            <w:vAlign w:val="bottom"/>
            <w:hideMark/>
          </w:tcPr>
          <w:p w14:paraId="5AA9372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176</w:t>
            </w:r>
          </w:p>
        </w:tc>
        <w:tc>
          <w:tcPr>
            <w:tcW w:w="1554" w:type="dxa"/>
            <w:tcBorders>
              <w:top w:val="nil"/>
              <w:left w:val="nil"/>
              <w:bottom w:val="single" w:sz="4" w:space="0" w:color="000000"/>
              <w:right w:val="single" w:sz="4" w:space="0" w:color="000000"/>
            </w:tcBorders>
            <w:shd w:val="clear" w:color="auto" w:fill="auto"/>
            <w:noWrap/>
            <w:vAlign w:val="bottom"/>
            <w:hideMark/>
          </w:tcPr>
          <w:p w14:paraId="28B5301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A032EF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1232</w:t>
            </w:r>
          </w:p>
        </w:tc>
      </w:tr>
      <w:tr w:rsidR="00F12769" w:rsidRPr="00AD525B" w14:paraId="6148519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D27EF4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w:t>
            </w:r>
          </w:p>
        </w:tc>
        <w:tc>
          <w:tcPr>
            <w:tcW w:w="3402" w:type="dxa"/>
            <w:tcBorders>
              <w:top w:val="nil"/>
              <w:left w:val="nil"/>
              <w:bottom w:val="single" w:sz="4" w:space="0" w:color="000000"/>
              <w:right w:val="single" w:sz="4" w:space="0" w:color="000000"/>
            </w:tcBorders>
            <w:shd w:val="clear" w:color="auto" w:fill="auto"/>
            <w:noWrap/>
            <w:vAlign w:val="bottom"/>
            <w:hideMark/>
          </w:tcPr>
          <w:p w14:paraId="2013CAB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Cetăţii</w:t>
            </w:r>
          </w:p>
        </w:tc>
        <w:tc>
          <w:tcPr>
            <w:tcW w:w="1559" w:type="dxa"/>
            <w:tcBorders>
              <w:top w:val="nil"/>
              <w:left w:val="nil"/>
              <w:bottom w:val="single" w:sz="4" w:space="0" w:color="000000"/>
              <w:right w:val="single" w:sz="4" w:space="0" w:color="000000"/>
            </w:tcBorders>
            <w:shd w:val="clear" w:color="auto" w:fill="auto"/>
            <w:noWrap/>
            <w:vAlign w:val="bottom"/>
            <w:hideMark/>
          </w:tcPr>
          <w:p w14:paraId="3253B5D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325</w:t>
            </w:r>
          </w:p>
        </w:tc>
        <w:tc>
          <w:tcPr>
            <w:tcW w:w="1554" w:type="dxa"/>
            <w:tcBorders>
              <w:top w:val="nil"/>
              <w:left w:val="nil"/>
              <w:bottom w:val="single" w:sz="4" w:space="0" w:color="000000"/>
              <w:right w:val="single" w:sz="4" w:space="0" w:color="000000"/>
            </w:tcBorders>
            <w:shd w:val="clear" w:color="auto" w:fill="auto"/>
            <w:noWrap/>
            <w:vAlign w:val="bottom"/>
            <w:hideMark/>
          </w:tcPr>
          <w:p w14:paraId="507445F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17ACB91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1950</w:t>
            </w:r>
          </w:p>
        </w:tc>
      </w:tr>
      <w:tr w:rsidR="00F12769" w:rsidRPr="00AD525B" w14:paraId="17F8F65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E6E43A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29</w:t>
            </w:r>
          </w:p>
        </w:tc>
        <w:tc>
          <w:tcPr>
            <w:tcW w:w="3402" w:type="dxa"/>
            <w:tcBorders>
              <w:top w:val="nil"/>
              <w:left w:val="nil"/>
              <w:bottom w:val="single" w:sz="4" w:space="0" w:color="000000"/>
              <w:right w:val="single" w:sz="4" w:space="0" w:color="000000"/>
            </w:tcBorders>
            <w:shd w:val="clear" w:color="auto" w:fill="auto"/>
            <w:noWrap/>
            <w:vAlign w:val="bottom"/>
            <w:hideMark/>
          </w:tcPr>
          <w:p w14:paraId="5727246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Cismelei</w:t>
            </w:r>
          </w:p>
        </w:tc>
        <w:tc>
          <w:tcPr>
            <w:tcW w:w="1559" w:type="dxa"/>
            <w:tcBorders>
              <w:top w:val="nil"/>
              <w:left w:val="nil"/>
              <w:bottom w:val="single" w:sz="4" w:space="0" w:color="000000"/>
              <w:right w:val="single" w:sz="4" w:space="0" w:color="000000"/>
            </w:tcBorders>
            <w:shd w:val="clear" w:color="auto" w:fill="auto"/>
            <w:noWrap/>
            <w:vAlign w:val="bottom"/>
            <w:hideMark/>
          </w:tcPr>
          <w:p w14:paraId="13AD6EF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250</w:t>
            </w:r>
          </w:p>
        </w:tc>
        <w:tc>
          <w:tcPr>
            <w:tcW w:w="1554" w:type="dxa"/>
            <w:tcBorders>
              <w:top w:val="nil"/>
              <w:left w:val="nil"/>
              <w:bottom w:val="single" w:sz="4" w:space="0" w:color="000000"/>
              <w:right w:val="single" w:sz="4" w:space="0" w:color="000000"/>
            </w:tcBorders>
            <w:shd w:val="clear" w:color="auto" w:fill="auto"/>
            <w:noWrap/>
            <w:vAlign w:val="bottom"/>
            <w:hideMark/>
          </w:tcPr>
          <w:p w14:paraId="7F87063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7A06824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1250</w:t>
            </w:r>
          </w:p>
        </w:tc>
      </w:tr>
      <w:tr w:rsidR="00F12769" w:rsidRPr="00AD525B" w14:paraId="2546A0B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50F2FF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30</w:t>
            </w:r>
          </w:p>
        </w:tc>
        <w:tc>
          <w:tcPr>
            <w:tcW w:w="3402" w:type="dxa"/>
            <w:tcBorders>
              <w:top w:val="nil"/>
              <w:left w:val="nil"/>
              <w:bottom w:val="single" w:sz="4" w:space="0" w:color="000000"/>
              <w:right w:val="single" w:sz="4" w:space="0" w:color="000000"/>
            </w:tcBorders>
            <w:shd w:val="clear" w:color="auto" w:fill="auto"/>
            <w:noWrap/>
            <w:vAlign w:val="bottom"/>
            <w:hideMark/>
          </w:tcPr>
          <w:p w14:paraId="72B0C23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Ciucului</w:t>
            </w:r>
          </w:p>
        </w:tc>
        <w:tc>
          <w:tcPr>
            <w:tcW w:w="1559" w:type="dxa"/>
            <w:tcBorders>
              <w:top w:val="nil"/>
              <w:left w:val="nil"/>
              <w:bottom w:val="single" w:sz="4" w:space="0" w:color="000000"/>
              <w:right w:val="single" w:sz="4" w:space="0" w:color="000000"/>
            </w:tcBorders>
            <w:shd w:val="clear" w:color="auto" w:fill="auto"/>
            <w:noWrap/>
            <w:vAlign w:val="bottom"/>
            <w:hideMark/>
          </w:tcPr>
          <w:p w14:paraId="0217B8D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2700</w:t>
            </w:r>
          </w:p>
        </w:tc>
        <w:tc>
          <w:tcPr>
            <w:tcW w:w="1554" w:type="dxa"/>
            <w:tcBorders>
              <w:top w:val="nil"/>
              <w:left w:val="nil"/>
              <w:bottom w:val="single" w:sz="4" w:space="0" w:color="000000"/>
              <w:right w:val="single" w:sz="4" w:space="0" w:color="000000"/>
            </w:tcBorders>
            <w:shd w:val="clear" w:color="auto" w:fill="auto"/>
            <w:noWrap/>
            <w:vAlign w:val="bottom"/>
            <w:hideMark/>
          </w:tcPr>
          <w:p w14:paraId="631B939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33F995C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18900</w:t>
            </w:r>
          </w:p>
        </w:tc>
      </w:tr>
      <w:tr w:rsidR="00F12769" w:rsidRPr="00AD525B" w14:paraId="59F0AEEE"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18F531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31</w:t>
            </w:r>
          </w:p>
        </w:tc>
        <w:tc>
          <w:tcPr>
            <w:tcW w:w="3402" w:type="dxa"/>
            <w:tcBorders>
              <w:top w:val="nil"/>
              <w:left w:val="nil"/>
              <w:bottom w:val="single" w:sz="4" w:space="0" w:color="000000"/>
              <w:right w:val="single" w:sz="4" w:space="0" w:color="000000"/>
            </w:tcBorders>
            <w:shd w:val="clear" w:color="auto" w:fill="auto"/>
            <w:noWrap/>
            <w:vAlign w:val="bottom"/>
            <w:hideMark/>
          </w:tcPr>
          <w:p w14:paraId="1274247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Constructorilor</w:t>
            </w:r>
          </w:p>
        </w:tc>
        <w:tc>
          <w:tcPr>
            <w:tcW w:w="1559" w:type="dxa"/>
            <w:tcBorders>
              <w:top w:val="nil"/>
              <w:left w:val="nil"/>
              <w:bottom w:val="single" w:sz="4" w:space="0" w:color="000000"/>
              <w:right w:val="single" w:sz="4" w:space="0" w:color="000000"/>
            </w:tcBorders>
            <w:shd w:val="clear" w:color="auto" w:fill="auto"/>
            <w:noWrap/>
            <w:vAlign w:val="bottom"/>
            <w:hideMark/>
          </w:tcPr>
          <w:p w14:paraId="0CA824D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1840</w:t>
            </w:r>
          </w:p>
        </w:tc>
        <w:tc>
          <w:tcPr>
            <w:tcW w:w="1554" w:type="dxa"/>
            <w:tcBorders>
              <w:top w:val="nil"/>
              <w:left w:val="nil"/>
              <w:bottom w:val="single" w:sz="4" w:space="0" w:color="000000"/>
              <w:right w:val="single" w:sz="4" w:space="0" w:color="000000"/>
            </w:tcBorders>
            <w:shd w:val="clear" w:color="auto" w:fill="auto"/>
            <w:noWrap/>
            <w:vAlign w:val="bottom"/>
            <w:hideMark/>
          </w:tcPr>
          <w:p w14:paraId="299A927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29F0CB5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14720</w:t>
            </w:r>
          </w:p>
        </w:tc>
      </w:tr>
      <w:tr w:rsidR="00F12769" w:rsidRPr="00AD525B" w14:paraId="779CF11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173D59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w:t>
            </w:r>
          </w:p>
        </w:tc>
        <w:tc>
          <w:tcPr>
            <w:tcW w:w="3402" w:type="dxa"/>
            <w:tcBorders>
              <w:top w:val="nil"/>
              <w:left w:val="nil"/>
              <w:bottom w:val="single" w:sz="4" w:space="0" w:color="000000"/>
              <w:right w:val="single" w:sz="4" w:space="0" w:color="000000"/>
            </w:tcBorders>
            <w:shd w:val="clear" w:color="auto" w:fill="auto"/>
            <w:noWrap/>
            <w:vAlign w:val="bottom"/>
            <w:hideMark/>
          </w:tcPr>
          <w:p w14:paraId="53D53E9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Crângului</w:t>
            </w:r>
          </w:p>
        </w:tc>
        <w:tc>
          <w:tcPr>
            <w:tcW w:w="1559" w:type="dxa"/>
            <w:tcBorders>
              <w:top w:val="nil"/>
              <w:left w:val="nil"/>
              <w:bottom w:val="single" w:sz="4" w:space="0" w:color="000000"/>
              <w:right w:val="single" w:sz="4" w:space="0" w:color="000000"/>
            </w:tcBorders>
            <w:shd w:val="clear" w:color="auto" w:fill="auto"/>
            <w:noWrap/>
            <w:vAlign w:val="bottom"/>
            <w:hideMark/>
          </w:tcPr>
          <w:p w14:paraId="36CE3C8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760</w:t>
            </w:r>
          </w:p>
        </w:tc>
        <w:tc>
          <w:tcPr>
            <w:tcW w:w="1554" w:type="dxa"/>
            <w:tcBorders>
              <w:top w:val="nil"/>
              <w:left w:val="nil"/>
              <w:bottom w:val="single" w:sz="4" w:space="0" w:color="000000"/>
              <w:right w:val="single" w:sz="4" w:space="0" w:color="000000"/>
            </w:tcBorders>
            <w:shd w:val="clear" w:color="auto" w:fill="auto"/>
            <w:noWrap/>
            <w:vAlign w:val="bottom"/>
            <w:hideMark/>
          </w:tcPr>
          <w:p w14:paraId="20F51C6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64E691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5320</w:t>
            </w:r>
          </w:p>
        </w:tc>
      </w:tr>
      <w:tr w:rsidR="00F12769" w:rsidRPr="00AD525B" w14:paraId="5E76AF4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AD9B00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33</w:t>
            </w:r>
          </w:p>
        </w:tc>
        <w:tc>
          <w:tcPr>
            <w:tcW w:w="3402" w:type="dxa"/>
            <w:tcBorders>
              <w:top w:val="nil"/>
              <w:left w:val="nil"/>
              <w:bottom w:val="single" w:sz="4" w:space="0" w:color="000000"/>
              <w:right w:val="single" w:sz="4" w:space="0" w:color="000000"/>
            </w:tcBorders>
            <w:shd w:val="clear" w:color="auto" w:fill="auto"/>
            <w:noWrap/>
            <w:vAlign w:val="bottom"/>
            <w:hideMark/>
          </w:tcPr>
          <w:p w14:paraId="6C440BF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Crizantimei“până Lalelei”  “Iosif Popovici”</w:t>
            </w:r>
          </w:p>
        </w:tc>
        <w:tc>
          <w:tcPr>
            <w:tcW w:w="1559" w:type="dxa"/>
            <w:tcBorders>
              <w:top w:val="nil"/>
              <w:left w:val="nil"/>
              <w:bottom w:val="single" w:sz="4" w:space="0" w:color="000000"/>
              <w:right w:val="single" w:sz="4" w:space="0" w:color="000000"/>
            </w:tcBorders>
            <w:shd w:val="clear" w:color="auto" w:fill="auto"/>
            <w:noWrap/>
            <w:vAlign w:val="bottom"/>
            <w:hideMark/>
          </w:tcPr>
          <w:p w14:paraId="098CA8E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shd w:val="clear" w:color="auto" w:fill="auto"/>
            <w:noWrap/>
            <w:vAlign w:val="bottom"/>
            <w:hideMark/>
          </w:tcPr>
          <w:p w14:paraId="74385E3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3,5</w:t>
            </w:r>
          </w:p>
        </w:tc>
        <w:tc>
          <w:tcPr>
            <w:tcW w:w="2126" w:type="dxa"/>
            <w:tcBorders>
              <w:top w:val="nil"/>
              <w:left w:val="nil"/>
              <w:bottom w:val="single" w:sz="4" w:space="0" w:color="000000"/>
              <w:right w:val="single" w:sz="4" w:space="0" w:color="000000"/>
            </w:tcBorders>
            <w:shd w:val="clear" w:color="auto" w:fill="auto"/>
            <w:noWrap/>
            <w:vAlign w:val="bottom"/>
            <w:hideMark/>
          </w:tcPr>
          <w:p w14:paraId="3182411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840</w:t>
            </w:r>
          </w:p>
        </w:tc>
      </w:tr>
      <w:tr w:rsidR="00F12769" w:rsidRPr="00AD525B" w14:paraId="3F4C6C19"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A2F98B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34</w:t>
            </w:r>
          </w:p>
        </w:tc>
        <w:tc>
          <w:tcPr>
            <w:tcW w:w="3402" w:type="dxa"/>
            <w:tcBorders>
              <w:top w:val="nil"/>
              <w:left w:val="nil"/>
              <w:bottom w:val="single" w:sz="4" w:space="0" w:color="000000"/>
              <w:right w:val="single" w:sz="4" w:space="0" w:color="000000"/>
            </w:tcBorders>
            <w:shd w:val="clear" w:color="auto" w:fill="auto"/>
            <w:noWrap/>
            <w:vAlign w:val="bottom"/>
            <w:hideMark/>
          </w:tcPr>
          <w:p w14:paraId="5F01FDA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Császár Bálint</w:t>
            </w:r>
          </w:p>
        </w:tc>
        <w:tc>
          <w:tcPr>
            <w:tcW w:w="1559" w:type="dxa"/>
            <w:tcBorders>
              <w:top w:val="nil"/>
              <w:left w:val="nil"/>
              <w:bottom w:val="single" w:sz="4" w:space="0" w:color="000000"/>
              <w:right w:val="single" w:sz="4" w:space="0" w:color="000000"/>
            </w:tcBorders>
            <w:shd w:val="clear" w:color="auto" w:fill="auto"/>
            <w:noWrap/>
            <w:vAlign w:val="bottom"/>
            <w:hideMark/>
          </w:tcPr>
          <w:p w14:paraId="6A6D5F8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380</w:t>
            </w:r>
          </w:p>
        </w:tc>
        <w:tc>
          <w:tcPr>
            <w:tcW w:w="1554" w:type="dxa"/>
            <w:tcBorders>
              <w:top w:val="nil"/>
              <w:left w:val="nil"/>
              <w:bottom w:val="single" w:sz="4" w:space="0" w:color="000000"/>
              <w:right w:val="single" w:sz="4" w:space="0" w:color="000000"/>
            </w:tcBorders>
            <w:shd w:val="clear" w:color="auto" w:fill="auto"/>
            <w:noWrap/>
            <w:vAlign w:val="bottom"/>
            <w:hideMark/>
          </w:tcPr>
          <w:p w14:paraId="00F60EF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AA9D70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2660</w:t>
            </w:r>
          </w:p>
        </w:tc>
      </w:tr>
      <w:tr w:rsidR="00F12769" w:rsidRPr="00AD525B" w14:paraId="7AC0A3B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1DBE12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35</w:t>
            </w:r>
          </w:p>
        </w:tc>
        <w:tc>
          <w:tcPr>
            <w:tcW w:w="3402" w:type="dxa"/>
            <w:tcBorders>
              <w:top w:val="nil"/>
              <w:left w:val="nil"/>
              <w:bottom w:val="single" w:sz="4" w:space="0" w:color="000000"/>
              <w:right w:val="single" w:sz="4" w:space="0" w:color="000000"/>
            </w:tcBorders>
            <w:shd w:val="clear" w:color="auto" w:fill="auto"/>
            <w:noWrap/>
            <w:vAlign w:val="bottom"/>
            <w:hideMark/>
          </w:tcPr>
          <w:p w14:paraId="1B58BE5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Cserey Janosne</w:t>
            </w:r>
          </w:p>
        </w:tc>
        <w:tc>
          <w:tcPr>
            <w:tcW w:w="1559" w:type="dxa"/>
            <w:tcBorders>
              <w:top w:val="nil"/>
              <w:left w:val="nil"/>
              <w:bottom w:val="single" w:sz="4" w:space="0" w:color="000000"/>
              <w:right w:val="single" w:sz="4" w:space="0" w:color="000000"/>
            </w:tcBorders>
            <w:shd w:val="clear" w:color="auto" w:fill="auto"/>
            <w:noWrap/>
            <w:vAlign w:val="bottom"/>
            <w:hideMark/>
          </w:tcPr>
          <w:p w14:paraId="368A626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500</w:t>
            </w:r>
          </w:p>
        </w:tc>
        <w:tc>
          <w:tcPr>
            <w:tcW w:w="1554" w:type="dxa"/>
            <w:tcBorders>
              <w:top w:val="nil"/>
              <w:left w:val="nil"/>
              <w:bottom w:val="single" w:sz="4" w:space="0" w:color="000000"/>
              <w:right w:val="single" w:sz="4" w:space="0" w:color="000000"/>
            </w:tcBorders>
            <w:shd w:val="clear" w:color="auto" w:fill="auto"/>
            <w:noWrap/>
            <w:vAlign w:val="bottom"/>
            <w:hideMark/>
          </w:tcPr>
          <w:p w14:paraId="75EEB52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61A7A26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2500</w:t>
            </w:r>
          </w:p>
        </w:tc>
      </w:tr>
      <w:tr w:rsidR="00F12769" w:rsidRPr="00AD525B" w14:paraId="66DAAA3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B55402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36</w:t>
            </w:r>
          </w:p>
        </w:tc>
        <w:tc>
          <w:tcPr>
            <w:tcW w:w="3402" w:type="dxa"/>
            <w:tcBorders>
              <w:top w:val="nil"/>
              <w:left w:val="nil"/>
              <w:bottom w:val="single" w:sz="4" w:space="0" w:color="000000"/>
              <w:right w:val="single" w:sz="4" w:space="0" w:color="000000"/>
            </w:tcBorders>
            <w:shd w:val="clear" w:color="auto" w:fill="auto"/>
            <w:noWrap/>
            <w:vAlign w:val="bottom"/>
            <w:hideMark/>
          </w:tcPr>
          <w:p w14:paraId="208BEE1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Daczó</w:t>
            </w:r>
          </w:p>
        </w:tc>
        <w:tc>
          <w:tcPr>
            <w:tcW w:w="1559" w:type="dxa"/>
            <w:tcBorders>
              <w:top w:val="nil"/>
              <w:left w:val="nil"/>
              <w:bottom w:val="single" w:sz="4" w:space="0" w:color="000000"/>
              <w:right w:val="single" w:sz="4" w:space="0" w:color="000000"/>
            </w:tcBorders>
            <w:shd w:val="clear" w:color="auto" w:fill="auto"/>
            <w:noWrap/>
            <w:vAlign w:val="bottom"/>
            <w:hideMark/>
          </w:tcPr>
          <w:p w14:paraId="3338D55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425</w:t>
            </w:r>
          </w:p>
        </w:tc>
        <w:tc>
          <w:tcPr>
            <w:tcW w:w="1554" w:type="dxa"/>
            <w:tcBorders>
              <w:top w:val="nil"/>
              <w:left w:val="nil"/>
              <w:bottom w:val="single" w:sz="4" w:space="0" w:color="000000"/>
              <w:right w:val="single" w:sz="4" w:space="0" w:color="000000"/>
            </w:tcBorders>
            <w:shd w:val="clear" w:color="auto" w:fill="auto"/>
            <w:noWrap/>
            <w:vAlign w:val="bottom"/>
            <w:hideMark/>
          </w:tcPr>
          <w:p w14:paraId="265D82A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shd w:val="clear" w:color="auto" w:fill="auto"/>
            <w:noWrap/>
            <w:vAlign w:val="bottom"/>
            <w:hideMark/>
          </w:tcPr>
          <w:p w14:paraId="6C696FB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3825</w:t>
            </w:r>
          </w:p>
        </w:tc>
      </w:tr>
      <w:tr w:rsidR="00F12769" w:rsidRPr="00AD525B" w14:paraId="4BF02933"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DC031E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37</w:t>
            </w:r>
          </w:p>
        </w:tc>
        <w:tc>
          <w:tcPr>
            <w:tcW w:w="3402" w:type="dxa"/>
            <w:tcBorders>
              <w:top w:val="nil"/>
              <w:left w:val="nil"/>
              <w:bottom w:val="single" w:sz="4" w:space="0" w:color="000000"/>
              <w:right w:val="single" w:sz="4" w:space="0" w:color="000000"/>
            </w:tcBorders>
            <w:shd w:val="clear" w:color="auto" w:fill="auto"/>
            <w:noWrap/>
            <w:vAlign w:val="bottom"/>
            <w:hideMark/>
          </w:tcPr>
          <w:p w14:paraId="014760C9"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Daliei</w:t>
            </w:r>
          </w:p>
        </w:tc>
        <w:tc>
          <w:tcPr>
            <w:tcW w:w="1559" w:type="dxa"/>
            <w:tcBorders>
              <w:top w:val="nil"/>
              <w:left w:val="nil"/>
              <w:bottom w:val="single" w:sz="4" w:space="0" w:color="000000"/>
              <w:right w:val="single" w:sz="4" w:space="0" w:color="000000"/>
            </w:tcBorders>
            <w:shd w:val="clear" w:color="auto" w:fill="auto"/>
            <w:noWrap/>
            <w:vAlign w:val="bottom"/>
            <w:hideMark/>
          </w:tcPr>
          <w:p w14:paraId="2A58A7D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285</w:t>
            </w:r>
          </w:p>
        </w:tc>
        <w:tc>
          <w:tcPr>
            <w:tcW w:w="1554" w:type="dxa"/>
            <w:tcBorders>
              <w:top w:val="nil"/>
              <w:left w:val="nil"/>
              <w:bottom w:val="single" w:sz="4" w:space="0" w:color="000000"/>
              <w:right w:val="single" w:sz="4" w:space="0" w:color="000000"/>
            </w:tcBorders>
            <w:shd w:val="clear" w:color="auto" w:fill="auto"/>
            <w:noWrap/>
            <w:vAlign w:val="bottom"/>
            <w:hideMark/>
          </w:tcPr>
          <w:p w14:paraId="262C562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0DF2C49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1995</w:t>
            </w:r>
          </w:p>
        </w:tc>
      </w:tr>
      <w:tr w:rsidR="00F12769" w:rsidRPr="00AD525B" w14:paraId="59A0FCB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769730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lastRenderedPageBreak/>
              <w:t>38</w:t>
            </w:r>
          </w:p>
        </w:tc>
        <w:tc>
          <w:tcPr>
            <w:tcW w:w="3402" w:type="dxa"/>
            <w:tcBorders>
              <w:top w:val="nil"/>
              <w:left w:val="nil"/>
              <w:bottom w:val="single" w:sz="4" w:space="0" w:color="000000"/>
              <w:right w:val="single" w:sz="4" w:space="0" w:color="000000"/>
            </w:tcBorders>
            <w:shd w:val="clear" w:color="auto" w:fill="auto"/>
            <w:noWrap/>
            <w:vAlign w:val="bottom"/>
            <w:hideMark/>
          </w:tcPr>
          <w:p w14:paraId="036EA3C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Dealului</w:t>
            </w:r>
          </w:p>
        </w:tc>
        <w:tc>
          <w:tcPr>
            <w:tcW w:w="1559" w:type="dxa"/>
            <w:tcBorders>
              <w:top w:val="nil"/>
              <w:left w:val="nil"/>
              <w:bottom w:val="single" w:sz="4" w:space="0" w:color="000000"/>
              <w:right w:val="single" w:sz="4" w:space="0" w:color="000000"/>
            </w:tcBorders>
            <w:shd w:val="clear" w:color="auto" w:fill="auto"/>
            <w:noWrap/>
            <w:vAlign w:val="bottom"/>
            <w:hideMark/>
          </w:tcPr>
          <w:p w14:paraId="468E6AD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320</w:t>
            </w:r>
          </w:p>
        </w:tc>
        <w:tc>
          <w:tcPr>
            <w:tcW w:w="1554" w:type="dxa"/>
            <w:tcBorders>
              <w:top w:val="nil"/>
              <w:left w:val="nil"/>
              <w:bottom w:val="single" w:sz="4" w:space="0" w:color="000000"/>
              <w:right w:val="single" w:sz="4" w:space="0" w:color="000000"/>
            </w:tcBorders>
            <w:shd w:val="clear" w:color="auto" w:fill="auto"/>
            <w:noWrap/>
            <w:vAlign w:val="bottom"/>
            <w:hideMark/>
          </w:tcPr>
          <w:p w14:paraId="60A516D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3869149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2240</w:t>
            </w:r>
          </w:p>
        </w:tc>
      </w:tr>
      <w:tr w:rsidR="00F12769" w:rsidRPr="00AD525B" w14:paraId="2544C27E"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00B830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39</w:t>
            </w:r>
          </w:p>
        </w:tc>
        <w:tc>
          <w:tcPr>
            <w:tcW w:w="3402" w:type="dxa"/>
            <w:tcBorders>
              <w:top w:val="nil"/>
              <w:left w:val="nil"/>
              <w:bottom w:val="single" w:sz="4" w:space="0" w:color="000000"/>
              <w:right w:val="single" w:sz="4" w:space="0" w:color="000000"/>
            </w:tcBorders>
            <w:shd w:val="clear" w:color="auto" w:fill="auto"/>
            <w:noWrap/>
            <w:vAlign w:val="bottom"/>
            <w:hideMark/>
          </w:tcPr>
          <w:p w14:paraId="24AF2E4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Debren</w:t>
            </w:r>
          </w:p>
        </w:tc>
        <w:tc>
          <w:tcPr>
            <w:tcW w:w="1559" w:type="dxa"/>
            <w:tcBorders>
              <w:top w:val="nil"/>
              <w:left w:val="nil"/>
              <w:bottom w:val="single" w:sz="4" w:space="0" w:color="000000"/>
              <w:right w:val="single" w:sz="4" w:space="0" w:color="000000"/>
            </w:tcBorders>
            <w:shd w:val="clear" w:color="auto" w:fill="auto"/>
            <w:noWrap/>
            <w:vAlign w:val="bottom"/>
            <w:hideMark/>
          </w:tcPr>
          <w:p w14:paraId="6F8F98E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shd w:val="clear" w:color="auto" w:fill="auto"/>
            <w:noWrap/>
            <w:vAlign w:val="bottom"/>
            <w:hideMark/>
          </w:tcPr>
          <w:p w14:paraId="72EAF0A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3A1FED6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2800</w:t>
            </w:r>
          </w:p>
        </w:tc>
      </w:tr>
      <w:tr w:rsidR="00F12769" w:rsidRPr="00AD525B" w14:paraId="0B1DF3FA" w14:textId="77777777" w:rsidTr="00F12769">
        <w:trPr>
          <w:trHeight w:val="300"/>
        </w:trPr>
        <w:tc>
          <w:tcPr>
            <w:tcW w:w="710" w:type="dxa"/>
            <w:tcBorders>
              <w:top w:val="nil"/>
              <w:left w:val="nil"/>
              <w:bottom w:val="nil"/>
              <w:right w:val="nil"/>
            </w:tcBorders>
            <w:shd w:val="clear" w:color="auto" w:fill="auto"/>
            <w:noWrap/>
            <w:vAlign w:val="bottom"/>
            <w:hideMark/>
          </w:tcPr>
          <w:p w14:paraId="59E61DE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w:t>
            </w:r>
          </w:p>
        </w:tc>
        <w:tc>
          <w:tcPr>
            <w:tcW w:w="3402" w:type="dxa"/>
            <w:tcBorders>
              <w:top w:val="nil"/>
              <w:left w:val="single" w:sz="4" w:space="0" w:color="000000"/>
              <w:bottom w:val="single" w:sz="4" w:space="0" w:color="000000"/>
              <w:right w:val="single" w:sz="4" w:space="0" w:color="000000"/>
            </w:tcBorders>
            <w:shd w:val="clear" w:color="FFFF00" w:fill="FFFFFF"/>
            <w:noWrap/>
            <w:vAlign w:val="bottom"/>
            <w:hideMark/>
          </w:tcPr>
          <w:p w14:paraId="6C17429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Debren</w:t>
            </w:r>
          </w:p>
        </w:tc>
        <w:tc>
          <w:tcPr>
            <w:tcW w:w="1559" w:type="dxa"/>
            <w:tcBorders>
              <w:top w:val="nil"/>
              <w:left w:val="nil"/>
              <w:bottom w:val="single" w:sz="4" w:space="0" w:color="000000"/>
              <w:right w:val="single" w:sz="4" w:space="0" w:color="000000"/>
            </w:tcBorders>
            <w:shd w:val="clear" w:color="FFFF00" w:fill="FFFFFF"/>
            <w:noWrap/>
            <w:vAlign w:val="bottom"/>
            <w:hideMark/>
          </w:tcPr>
          <w:p w14:paraId="5361D8B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shd w:val="clear" w:color="FFFF00" w:fill="FFFFFF"/>
            <w:noWrap/>
            <w:vAlign w:val="bottom"/>
            <w:hideMark/>
          </w:tcPr>
          <w:p w14:paraId="6BC2EFA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hideMark/>
          </w:tcPr>
          <w:p w14:paraId="3071462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1000</w:t>
            </w:r>
          </w:p>
        </w:tc>
      </w:tr>
      <w:tr w:rsidR="00F12769" w:rsidRPr="00AD525B" w14:paraId="05A01D77" w14:textId="77777777" w:rsidTr="00F12769">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2569F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41</w:t>
            </w:r>
          </w:p>
        </w:tc>
        <w:tc>
          <w:tcPr>
            <w:tcW w:w="3402" w:type="dxa"/>
            <w:tcBorders>
              <w:top w:val="nil"/>
              <w:left w:val="nil"/>
              <w:bottom w:val="single" w:sz="4" w:space="0" w:color="000000"/>
              <w:right w:val="single" w:sz="4" w:space="0" w:color="000000"/>
            </w:tcBorders>
            <w:shd w:val="clear" w:color="FFFF00" w:fill="FFFFFF"/>
            <w:noWrap/>
            <w:vAlign w:val="bottom"/>
            <w:hideMark/>
          </w:tcPr>
          <w:p w14:paraId="115E8EF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Debren</w:t>
            </w:r>
          </w:p>
        </w:tc>
        <w:tc>
          <w:tcPr>
            <w:tcW w:w="1559" w:type="dxa"/>
            <w:tcBorders>
              <w:top w:val="nil"/>
              <w:left w:val="nil"/>
              <w:bottom w:val="single" w:sz="4" w:space="0" w:color="000000"/>
              <w:right w:val="single" w:sz="4" w:space="0" w:color="000000"/>
            </w:tcBorders>
            <w:shd w:val="clear" w:color="FFFF00" w:fill="FFFFFF"/>
            <w:noWrap/>
            <w:vAlign w:val="bottom"/>
            <w:hideMark/>
          </w:tcPr>
          <w:p w14:paraId="739F144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280</w:t>
            </w:r>
          </w:p>
        </w:tc>
        <w:tc>
          <w:tcPr>
            <w:tcW w:w="1554" w:type="dxa"/>
            <w:tcBorders>
              <w:top w:val="nil"/>
              <w:left w:val="nil"/>
              <w:bottom w:val="single" w:sz="4" w:space="0" w:color="000000"/>
              <w:right w:val="single" w:sz="4" w:space="0" w:color="000000"/>
            </w:tcBorders>
            <w:shd w:val="clear" w:color="FFFF00" w:fill="FFFFFF"/>
            <w:noWrap/>
            <w:vAlign w:val="bottom"/>
            <w:hideMark/>
          </w:tcPr>
          <w:p w14:paraId="38D91E3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w:t>
            </w:r>
          </w:p>
        </w:tc>
        <w:tc>
          <w:tcPr>
            <w:tcW w:w="2126" w:type="dxa"/>
            <w:tcBorders>
              <w:top w:val="nil"/>
              <w:left w:val="nil"/>
              <w:bottom w:val="single" w:sz="4" w:space="0" w:color="000000"/>
              <w:right w:val="single" w:sz="4" w:space="0" w:color="000000"/>
            </w:tcBorders>
            <w:shd w:val="clear" w:color="FFFF00" w:fill="FFFFFF"/>
            <w:noWrap/>
            <w:vAlign w:val="bottom"/>
            <w:hideMark/>
          </w:tcPr>
          <w:p w14:paraId="7C68EFB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840</w:t>
            </w:r>
          </w:p>
        </w:tc>
      </w:tr>
      <w:tr w:rsidR="00F12769" w:rsidRPr="00AD525B" w14:paraId="0C52304D"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A971A5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42</w:t>
            </w:r>
          </w:p>
        </w:tc>
        <w:tc>
          <w:tcPr>
            <w:tcW w:w="3402" w:type="dxa"/>
            <w:tcBorders>
              <w:top w:val="nil"/>
              <w:left w:val="nil"/>
              <w:bottom w:val="single" w:sz="4" w:space="0" w:color="000000"/>
              <w:right w:val="single" w:sz="4" w:space="0" w:color="000000"/>
            </w:tcBorders>
            <w:shd w:val="clear" w:color="auto" w:fill="auto"/>
            <w:noWrap/>
            <w:vAlign w:val="bottom"/>
            <w:hideMark/>
          </w:tcPr>
          <w:p w14:paraId="41D9AF8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Dózsa György</w:t>
            </w:r>
          </w:p>
        </w:tc>
        <w:tc>
          <w:tcPr>
            <w:tcW w:w="1559" w:type="dxa"/>
            <w:tcBorders>
              <w:top w:val="nil"/>
              <w:left w:val="nil"/>
              <w:bottom w:val="single" w:sz="4" w:space="0" w:color="000000"/>
              <w:right w:val="single" w:sz="4" w:space="0" w:color="000000"/>
            </w:tcBorders>
            <w:shd w:val="clear" w:color="auto" w:fill="auto"/>
            <w:noWrap/>
            <w:vAlign w:val="bottom"/>
            <w:hideMark/>
          </w:tcPr>
          <w:p w14:paraId="5730A66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500</w:t>
            </w:r>
          </w:p>
        </w:tc>
        <w:tc>
          <w:tcPr>
            <w:tcW w:w="1554" w:type="dxa"/>
            <w:tcBorders>
              <w:top w:val="nil"/>
              <w:left w:val="nil"/>
              <w:bottom w:val="single" w:sz="4" w:space="0" w:color="000000"/>
              <w:right w:val="single" w:sz="4" w:space="0" w:color="000000"/>
            </w:tcBorders>
            <w:shd w:val="clear" w:color="auto" w:fill="auto"/>
            <w:noWrap/>
            <w:vAlign w:val="bottom"/>
            <w:hideMark/>
          </w:tcPr>
          <w:p w14:paraId="006D037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712A55E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3000</w:t>
            </w:r>
          </w:p>
        </w:tc>
      </w:tr>
      <w:tr w:rsidR="00F12769" w:rsidRPr="00AD525B" w14:paraId="2B39CFC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813B65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43</w:t>
            </w:r>
          </w:p>
        </w:tc>
        <w:tc>
          <w:tcPr>
            <w:tcW w:w="3402" w:type="dxa"/>
            <w:tcBorders>
              <w:top w:val="nil"/>
              <w:left w:val="nil"/>
              <w:bottom w:val="single" w:sz="4" w:space="0" w:color="000000"/>
              <w:right w:val="single" w:sz="4" w:space="0" w:color="000000"/>
            </w:tcBorders>
            <w:shd w:val="clear" w:color="auto" w:fill="auto"/>
            <w:noWrap/>
            <w:vAlign w:val="bottom"/>
            <w:hideMark/>
          </w:tcPr>
          <w:p w14:paraId="3748057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Drumul spre Sugas Bai</w:t>
            </w:r>
          </w:p>
        </w:tc>
        <w:tc>
          <w:tcPr>
            <w:tcW w:w="1559" w:type="dxa"/>
            <w:tcBorders>
              <w:top w:val="nil"/>
              <w:left w:val="nil"/>
              <w:bottom w:val="single" w:sz="4" w:space="0" w:color="000000"/>
              <w:right w:val="single" w:sz="4" w:space="0" w:color="000000"/>
            </w:tcBorders>
            <w:shd w:val="clear" w:color="auto" w:fill="auto"/>
            <w:noWrap/>
            <w:vAlign w:val="bottom"/>
            <w:hideMark/>
          </w:tcPr>
          <w:p w14:paraId="6105675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8000</w:t>
            </w:r>
          </w:p>
        </w:tc>
        <w:tc>
          <w:tcPr>
            <w:tcW w:w="1554" w:type="dxa"/>
            <w:tcBorders>
              <w:top w:val="nil"/>
              <w:left w:val="nil"/>
              <w:bottom w:val="single" w:sz="4" w:space="0" w:color="000000"/>
              <w:right w:val="single" w:sz="4" w:space="0" w:color="000000"/>
            </w:tcBorders>
            <w:shd w:val="clear" w:color="auto" w:fill="auto"/>
            <w:noWrap/>
            <w:vAlign w:val="bottom"/>
            <w:hideMark/>
          </w:tcPr>
          <w:p w14:paraId="275948C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274A80B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40000</w:t>
            </w:r>
          </w:p>
        </w:tc>
      </w:tr>
      <w:tr w:rsidR="00F12769" w:rsidRPr="00AD525B" w14:paraId="1269942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3E4733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44</w:t>
            </w:r>
          </w:p>
        </w:tc>
        <w:tc>
          <w:tcPr>
            <w:tcW w:w="3402" w:type="dxa"/>
            <w:tcBorders>
              <w:top w:val="nil"/>
              <w:left w:val="nil"/>
              <w:bottom w:val="single" w:sz="4" w:space="0" w:color="000000"/>
              <w:right w:val="single" w:sz="4" w:space="0" w:color="000000"/>
            </w:tcBorders>
            <w:shd w:val="clear" w:color="auto" w:fill="auto"/>
            <w:noWrap/>
            <w:vAlign w:val="bottom"/>
            <w:hideMark/>
          </w:tcPr>
          <w:p w14:paraId="4E25A74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Energiei</w:t>
            </w:r>
          </w:p>
        </w:tc>
        <w:tc>
          <w:tcPr>
            <w:tcW w:w="1559" w:type="dxa"/>
            <w:tcBorders>
              <w:top w:val="nil"/>
              <w:left w:val="nil"/>
              <w:bottom w:val="single" w:sz="4" w:space="0" w:color="000000"/>
              <w:right w:val="single" w:sz="4" w:space="0" w:color="000000"/>
            </w:tcBorders>
            <w:shd w:val="clear" w:color="auto" w:fill="auto"/>
            <w:noWrap/>
            <w:vAlign w:val="bottom"/>
            <w:hideMark/>
          </w:tcPr>
          <w:p w14:paraId="158E360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360</w:t>
            </w:r>
          </w:p>
        </w:tc>
        <w:tc>
          <w:tcPr>
            <w:tcW w:w="1554" w:type="dxa"/>
            <w:tcBorders>
              <w:top w:val="nil"/>
              <w:left w:val="nil"/>
              <w:bottom w:val="single" w:sz="4" w:space="0" w:color="000000"/>
              <w:right w:val="single" w:sz="4" w:space="0" w:color="000000"/>
            </w:tcBorders>
            <w:shd w:val="clear" w:color="auto" w:fill="auto"/>
            <w:noWrap/>
            <w:vAlign w:val="bottom"/>
            <w:hideMark/>
          </w:tcPr>
          <w:p w14:paraId="0BBB034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2079B41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2520</w:t>
            </w:r>
          </w:p>
        </w:tc>
      </w:tr>
      <w:tr w:rsidR="00F12769" w:rsidRPr="00AD525B" w14:paraId="77E24F9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76547F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45</w:t>
            </w:r>
          </w:p>
        </w:tc>
        <w:tc>
          <w:tcPr>
            <w:tcW w:w="3402" w:type="dxa"/>
            <w:tcBorders>
              <w:top w:val="nil"/>
              <w:left w:val="nil"/>
              <w:bottom w:val="single" w:sz="4" w:space="0" w:color="000000"/>
              <w:right w:val="single" w:sz="4" w:space="0" w:color="000000"/>
            </w:tcBorders>
            <w:shd w:val="clear" w:color="auto" w:fill="auto"/>
            <w:noWrap/>
            <w:vAlign w:val="bottom"/>
            <w:hideMark/>
          </w:tcPr>
          <w:p w14:paraId="03880BC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Energiei (tot)</w:t>
            </w:r>
          </w:p>
        </w:tc>
        <w:tc>
          <w:tcPr>
            <w:tcW w:w="1559" w:type="dxa"/>
            <w:tcBorders>
              <w:top w:val="nil"/>
              <w:left w:val="nil"/>
              <w:bottom w:val="single" w:sz="4" w:space="0" w:color="000000"/>
              <w:right w:val="single" w:sz="4" w:space="0" w:color="000000"/>
            </w:tcBorders>
            <w:shd w:val="clear" w:color="auto" w:fill="auto"/>
            <w:noWrap/>
            <w:vAlign w:val="bottom"/>
            <w:hideMark/>
          </w:tcPr>
          <w:p w14:paraId="1539B59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shd w:val="clear" w:color="auto" w:fill="auto"/>
            <w:noWrap/>
            <w:vAlign w:val="bottom"/>
            <w:hideMark/>
          </w:tcPr>
          <w:p w14:paraId="61F7BD2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781FE7C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2000</w:t>
            </w:r>
          </w:p>
        </w:tc>
      </w:tr>
      <w:tr w:rsidR="00F12769" w:rsidRPr="00AD525B" w14:paraId="041B24F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014BAD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46</w:t>
            </w:r>
          </w:p>
        </w:tc>
        <w:tc>
          <w:tcPr>
            <w:tcW w:w="3402" w:type="dxa"/>
            <w:tcBorders>
              <w:top w:val="nil"/>
              <w:left w:val="nil"/>
              <w:bottom w:val="single" w:sz="4" w:space="0" w:color="000000"/>
              <w:right w:val="single" w:sz="4" w:space="0" w:color="000000"/>
            </w:tcBorders>
            <w:shd w:val="clear" w:color="auto" w:fill="auto"/>
            <w:noWrap/>
            <w:vAlign w:val="bottom"/>
            <w:hideMark/>
          </w:tcPr>
          <w:p w14:paraId="765163C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Epresteto</w:t>
            </w:r>
          </w:p>
        </w:tc>
        <w:tc>
          <w:tcPr>
            <w:tcW w:w="1559" w:type="dxa"/>
            <w:tcBorders>
              <w:top w:val="nil"/>
              <w:left w:val="nil"/>
              <w:bottom w:val="single" w:sz="4" w:space="0" w:color="000000"/>
              <w:right w:val="single" w:sz="4" w:space="0" w:color="000000"/>
            </w:tcBorders>
            <w:shd w:val="clear" w:color="auto" w:fill="auto"/>
            <w:noWrap/>
            <w:vAlign w:val="bottom"/>
            <w:hideMark/>
          </w:tcPr>
          <w:p w14:paraId="2B6D018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445</w:t>
            </w:r>
          </w:p>
        </w:tc>
        <w:tc>
          <w:tcPr>
            <w:tcW w:w="1554" w:type="dxa"/>
            <w:tcBorders>
              <w:top w:val="nil"/>
              <w:left w:val="nil"/>
              <w:bottom w:val="single" w:sz="4" w:space="0" w:color="000000"/>
              <w:right w:val="single" w:sz="4" w:space="0" w:color="000000"/>
            </w:tcBorders>
            <w:shd w:val="clear" w:color="auto" w:fill="auto"/>
            <w:noWrap/>
            <w:vAlign w:val="bottom"/>
            <w:hideMark/>
          </w:tcPr>
          <w:p w14:paraId="0FDFD82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1973462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2670</w:t>
            </w:r>
          </w:p>
        </w:tc>
      </w:tr>
      <w:tr w:rsidR="00F12769" w:rsidRPr="00AD525B" w14:paraId="60661614"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064E50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47</w:t>
            </w:r>
          </w:p>
        </w:tc>
        <w:tc>
          <w:tcPr>
            <w:tcW w:w="3402" w:type="dxa"/>
            <w:tcBorders>
              <w:top w:val="nil"/>
              <w:left w:val="nil"/>
              <w:bottom w:val="single" w:sz="4" w:space="0" w:color="000000"/>
              <w:right w:val="single" w:sz="4" w:space="0" w:color="000000"/>
            </w:tcBorders>
            <w:shd w:val="clear" w:color="auto" w:fill="auto"/>
            <w:noWrap/>
            <w:vAlign w:val="bottom"/>
            <w:hideMark/>
          </w:tcPr>
          <w:p w14:paraId="59B30F3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Erege + Cerbului  “Rom.Ciof.-Voican”</w:t>
            </w:r>
          </w:p>
        </w:tc>
        <w:tc>
          <w:tcPr>
            <w:tcW w:w="1559" w:type="dxa"/>
            <w:tcBorders>
              <w:top w:val="nil"/>
              <w:left w:val="nil"/>
              <w:bottom w:val="single" w:sz="4" w:space="0" w:color="000000"/>
              <w:right w:val="single" w:sz="4" w:space="0" w:color="000000"/>
            </w:tcBorders>
            <w:shd w:val="clear" w:color="auto" w:fill="auto"/>
            <w:noWrap/>
            <w:vAlign w:val="bottom"/>
            <w:hideMark/>
          </w:tcPr>
          <w:p w14:paraId="455B8A5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360</w:t>
            </w:r>
          </w:p>
        </w:tc>
        <w:tc>
          <w:tcPr>
            <w:tcW w:w="1554" w:type="dxa"/>
            <w:tcBorders>
              <w:top w:val="nil"/>
              <w:left w:val="nil"/>
              <w:bottom w:val="single" w:sz="4" w:space="0" w:color="000000"/>
              <w:right w:val="single" w:sz="4" w:space="0" w:color="000000"/>
            </w:tcBorders>
            <w:shd w:val="clear" w:color="auto" w:fill="auto"/>
            <w:noWrap/>
            <w:vAlign w:val="bottom"/>
            <w:hideMark/>
          </w:tcPr>
          <w:p w14:paraId="63D82CB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7391A6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2520</w:t>
            </w:r>
          </w:p>
        </w:tc>
      </w:tr>
      <w:tr w:rsidR="00F12769" w:rsidRPr="00AD525B" w14:paraId="334E0B76"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769DFB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48</w:t>
            </w:r>
          </w:p>
        </w:tc>
        <w:tc>
          <w:tcPr>
            <w:tcW w:w="3402" w:type="dxa"/>
            <w:tcBorders>
              <w:top w:val="nil"/>
              <w:left w:val="nil"/>
              <w:bottom w:val="single" w:sz="4" w:space="0" w:color="000000"/>
              <w:right w:val="single" w:sz="4" w:space="0" w:color="000000"/>
            </w:tcBorders>
            <w:shd w:val="clear" w:color="auto" w:fill="auto"/>
            <w:noWrap/>
            <w:vAlign w:val="bottom"/>
            <w:hideMark/>
          </w:tcPr>
          <w:p w14:paraId="43B8899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Fabricii</w:t>
            </w:r>
          </w:p>
        </w:tc>
        <w:tc>
          <w:tcPr>
            <w:tcW w:w="1559" w:type="dxa"/>
            <w:tcBorders>
              <w:top w:val="nil"/>
              <w:left w:val="nil"/>
              <w:bottom w:val="single" w:sz="4" w:space="0" w:color="000000"/>
              <w:right w:val="single" w:sz="4" w:space="0" w:color="000000"/>
            </w:tcBorders>
            <w:shd w:val="clear" w:color="auto" w:fill="auto"/>
            <w:noWrap/>
            <w:vAlign w:val="bottom"/>
            <w:hideMark/>
          </w:tcPr>
          <w:p w14:paraId="1983F18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900</w:t>
            </w:r>
          </w:p>
        </w:tc>
        <w:tc>
          <w:tcPr>
            <w:tcW w:w="1554" w:type="dxa"/>
            <w:tcBorders>
              <w:top w:val="nil"/>
              <w:left w:val="nil"/>
              <w:bottom w:val="single" w:sz="4" w:space="0" w:color="000000"/>
              <w:right w:val="single" w:sz="4" w:space="0" w:color="000000"/>
            </w:tcBorders>
            <w:shd w:val="clear" w:color="auto" w:fill="auto"/>
            <w:noWrap/>
            <w:vAlign w:val="bottom"/>
            <w:hideMark/>
          </w:tcPr>
          <w:p w14:paraId="75D48E7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669882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6300</w:t>
            </w:r>
          </w:p>
        </w:tc>
      </w:tr>
      <w:tr w:rsidR="00F12769" w:rsidRPr="00AD525B" w14:paraId="3C939C79"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41A896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49</w:t>
            </w:r>
          </w:p>
        </w:tc>
        <w:tc>
          <w:tcPr>
            <w:tcW w:w="3402" w:type="dxa"/>
            <w:tcBorders>
              <w:top w:val="nil"/>
              <w:left w:val="nil"/>
              <w:bottom w:val="single" w:sz="4" w:space="0" w:color="000000"/>
              <w:right w:val="single" w:sz="4" w:space="0" w:color="000000"/>
            </w:tcBorders>
            <w:shd w:val="clear" w:color="auto" w:fill="auto"/>
            <w:noWrap/>
            <w:vAlign w:val="bottom"/>
            <w:hideMark/>
          </w:tcPr>
          <w:p w14:paraId="1917197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Făcliei</w:t>
            </w:r>
          </w:p>
        </w:tc>
        <w:tc>
          <w:tcPr>
            <w:tcW w:w="1559" w:type="dxa"/>
            <w:tcBorders>
              <w:top w:val="nil"/>
              <w:left w:val="nil"/>
              <w:bottom w:val="single" w:sz="4" w:space="0" w:color="000000"/>
              <w:right w:val="single" w:sz="4" w:space="0" w:color="000000"/>
            </w:tcBorders>
            <w:shd w:val="clear" w:color="auto" w:fill="auto"/>
            <w:noWrap/>
            <w:vAlign w:val="bottom"/>
            <w:hideMark/>
          </w:tcPr>
          <w:p w14:paraId="26383E7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185</w:t>
            </w:r>
          </w:p>
        </w:tc>
        <w:tc>
          <w:tcPr>
            <w:tcW w:w="1554" w:type="dxa"/>
            <w:tcBorders>
              <w:top w:val="nil"/>
              <w:left w:val="nil"/>
              <w:bottom w:val="single" w:sz="4" w:space="0" w:color="000000"/>
              <w:right w:val="single" w:sz="4" w:space="0" w:color="000000"/>
            </w:tcBorders>
            <w:shd w:val="clear" w:color="auto" w:fill="auto"/>
            <w:noWrap/>
            <w:vAlign w:val="bottom"/>
            <w:hideMark/>
          </w:tcPr>
          <w:p w14:paraId="56C17EC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582A45F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925</w:t>
            </w:r>
          </w:p>
        </w:tc>
      </w:tr>
      <w:tr w:rsidR="00F12769" w:rsidRPr="00AD525B" w14:paraId="689C937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5E6B37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50</w:t>
            </w:r>
          </w:p>
        </w:tc>
        <w:tc>
          <w:tcPr>
            <w:tcW w:w="3402" w:type="dxa"/>
            <w:tcBorders>
              <w:top w:val="nil"/>
              <w:left w:val="nil"/>
              <w:bottom w:val="single" w:sz="4" w:space="0" w:color="000000"/>
              <w:right w:val="single" w:sz="4" w:space="0" w:color="000000"/>
            </w:tcBorders>
            <w:shd w:val="clear" w:color="auto" w:fill="auto"/>
            <w:noWrap/>
            <w:vAlign w:val="bottom"/>
            <w:hideMark/>
          </w:tcPr>
          <w:p w14:paraId="7E807A9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Fânului</w:t>
            </w:r>
          </w:p>
        </w:tc>
        <w:tc>
          <w:tcPr>
            <w:tcW w:w="1559" w:type="dxa"/>
            <w:tcBorders>
              <w:top w:val="nil"/>
              <w:left w:val="nil"/>
              <w:bottom w:val="single" w:sz="4" w:space="0" w:color="000000"/>
              <w:right w:val="single" w:sz="4" w:space="0" w:color="000000"/>
            </w:tcBorders>
            <w:shd w:val="clear" w:color="auto" w:fill="auto"/>
            <w:noWrap/>
            <w:vAlign w:val="bottom"/>
            <w:hideMark/>
          </w:tcPr>
          <w:p w14:paraId="21EC6EF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243</w:t>
            </w:r>
          </w:p>
        </w:tc>
        <w:tc>
          <w:tcPr>
            <w:tcW w:w="1554" w:type="dxa"/>
            <w:tcBorders>
              <w:top w:val="nil"/>
              <w:left w:val="nil"/>
              <w:bottom w:val="single" w:sz="4" w:space="0" w:color="000000"/>
              <w:right w:val="single" w:sz="4" w:space="0" w:color="000000"/>
            </w:tcBorders>
            <w:shd w:val="clear" w:color="auto" w:fill="auto"/>
            <w:noWrap/>
            <w:vAlign w:val="bottom"/>
            <w:hideMark/>
          </w:tcPr>
          <w:p w14:paraId="066AC24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8AC7DA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1701</w:t>
            </w:r>
          </w:p>
        </w:tc>
      </w:tr>
      <w:tr w:rsidR="00F12769" w:rsidRPr="00AD525B" w14:paraId="4EE4AD7D"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9D21C8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51</w:t>
            </w:r>
          </w:p>
        </w:tc>
        <w:tc>
          <w:tcPr>
            <w:tcW w:w="3402" w:type="dxa"/>
            <w:tcBorders>
              <w:top w:val="nil"/>
              <w:left w:val="nil"/>
              <w:bottom w:val="single" w:sz="4" w:space="0" w:color="000000"/>
              <w:right w:val="single" w:sz="4" w:space="0" w:color="000000"/>
            </w:tcBorders>
            <w:shd w:val="clear" w:color="auto" w:fill="auto"/>
            <w:noWrap/>
            <w:vAlign w:val="bottom"/>
            <w:hideMark/>
          </w:tcPr>
          <w:p w14:paraId="6C9CB71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Felszeg</w:t>
            </w:r>
          </w:p>
        </w:tc>
        <w:tc>
          <w:tcPr>
            <w:tcW w:w="1559" w:type="dxa"/>
            <w:tcBorders>
              <w:top w:val="nil"/>
              <w:left w:val="nil"/>
              <w:bottom w:val="single" w:sz="4" w:space="0" w:color="000000"/>
              <w:right w:val="single" w:sz="4" w:space="0" w:color="000000"/>
            </w:tcBorders>
            <w:shd w:val="clear" w:color="auto" w:fill="auto"/>
            <w:noWrap/>
            <w:vAlign w:val="bottom"/>
            <w:hideMark/>
          </w:tcPr>
          <w:p w14:paraId="5328BD9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255</w:t>
            </w:r>
          </w:p>
        </w:tc>
        <w:tc>
          <w:tcPr>
            <w:tcW w:w="1554" w:type="dxa"/>
            <w:tcBorders>
              <w:top w:val="nil"/>
              <w:left w:val="nil"/>
              <w:bottom w:val="single" w:sz="4" w:space="0" w:color="000000"/>
              <w:right w:val="single" w:sz="4" w:space="0" w:color="000000"/>
            </w:tcBorders>
            <w:shd w:val="clear" w:color="auto" w:fill="auto"/>
            <w:noWrap/>
            <w:vAlign w:val="bottom"/>
            <w:hideMark/>
          </w:tcPr>
          <w:p w14:paraId="5CFEAB7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3104CB0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1785</w:t>
            </w:r>
          </w:p>
        </w:tc>
      </w:tr>
      <w:tr w:rsidR="00F12769" w:rsidRPr="00AD525B" w14:paraId="2730342D"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5E079A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52</w:t>
            </w:r>
          </w:p>
        </w:tc>
        <w:tc>
          <w:tcPr>
            <w:tcW w:w="3402" w:type="dxa"/>
            <w:tcBorders>
              <w:top w:val="nil"/>
              <w:left w:val="nil"/>
              <w:bottom w:val="single" w:sz="4" w:space="0" w:color="000000"/>
              <w:right w:val="single" w:sz="4" w:space="0" w:color="000000"/>
            </w:tcBorders>
            <w:shd w:val="clear" w:color="auto" w:fill="auto"/>
            <w:noWrap/>
            <w:vAlign w:val="bottom"/>
            <w:hideMark/>
          </w:tcPr>
          <w:p w14:paraId="7FA74B43"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Ferencvaros</w:t>
            </w:r>
          </w:p>
        </w:tc>
        <w:tc>
          <w:tcPr>
            <w:tcW w:w="1559" w:type="dxa"/>
            <w:tcBorders>
              <w:top w:val="nil"/>
              <w:left w:val="nil"/>
              <w:bottom w:val="single" w:sz="4" w:space="0" w:color="000000"/>
              <w:right w:val="single" w:sz="4" w:space="0" w:color="000000"/>
            </w:tcBorders>
            <w:shd w:val="clear" w:color="auto" w:fill="auto"/>
            <w:noWrap/>
            <w:vAlign w:val="bottom"/>
            <w:hideMark/>
          </w:tcPr>
          <w:p w14:paraId="4FFF3C8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shd w:val="clear" w:color="auto" w:fill="auto"/>
            <w:noWrap/>
            <w:vAlign w:val="bottom"/>
            <w:hideMark/>
          </w:tcPr>
          <w:p w14:paraId="0DC101C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06CD0E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1680</w:t>
            </w:r>
          </w:p>
        </w:tc>
      </w:tr>
      <w:tr w:rsidR="00F12769" w:rsidRPr="00AD525B" w14:paraId="39B7976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F4E7C5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53</w:t>
            </w:r>
          </w:p>
        </w:tc>
        <w:tc>
          <w:tcPr>
            <w:tcW w:w="3402" w:type="dxa"/>
            <w:tcBorders>
              <w:top w:val="nil"/>
              <w:left w:val="nil"/>
              <w:bottom w:val="single" w:sz="4" w:space="0" w:color="000000"/>
              <w:right w:val="single" w:sz="4" w:space="0" w:color="000000"/>
            </w:tcBorders>
            <w:shd w:val="clear" w:color="auto" w:fill="auto"/>
            <w:noWrap/>
            <w:vAlign w:val="bottom"/>
            <w:hideMark/>
          </w:tcPr>
          <w:p w14:paraId="0104CED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Fermei</w:t>
            </w:r>
          </w:p>
        </w:tc>
        <w:tc>
          <w:tcPr>
            <w:tcW w:w="1559" w:type="dxa"/>
            <w:tcBorders>
              <w:top w:val="nil"/>
              <w:left w:val="nil"/>
              <w:bottom w:val="single" w:sz="4" w:space="0" w:color="000000"/>
              <w:right w:val="single" w:sz="4" w:space="0" w:color="000000"/>
            </w:tcBorders>
            <w:shd w:val="clear" w:color="auto" w:fill="auto"/>
            <w:noWrap/>
            <w:vAlign w:val="bottom"/>
            <w:hideMark/>
          </w:tcPr>
          <w:p w14:paraId="3080525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775</w:t>
            </w:r>
          </w:p>
        </w:tc>
        <w:tc>
          <w:tcPr>
            <w:tcW w:w="1554" w:type="dxa"/>
            <w:tcBorders>
              <w:top w:val="nil"/>
              <w:left w:val="nil"/>
              <w:bottom w:val="single" w:sz="4" w:space="0" w:color="000000"/>
              <w:right w:val="single" w:sz="4" w:space="0" w:color="000000"/>
            </w:tcBorders>
            <w:shd w:val="clear" w:color="auto" w:fill="auto"/>
            <w:noWrap/>
            <w:vAlign w:val="bottom"/>
            <w:hideMark/>
          </w:tcPr>
          <w:p w14:paraId="45E3C8F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4EA0BC2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4650</w:t>
            </w:r>
          </w:p>
        </w:tc>
      </w:tr>
      <w:tr w:rsidR="00F12769" w:rsidRPr="00AD525B" w14:paraId="1D6ECBB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337D34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54</w:t>
            </w:r>
          </w:p>
        </w:tc>
        <w:tc>
          <w:tcPr>
            <w:tcW w:w="3402" w:type="dxa"/>
            <w:tcBorders>
              <w:top w:val="nil"/>
              <w:left w:val="nil"/>
              <w:bottom w:val="single" w:sz="4" w:space="0" w:color="000000"/>
              <w:right w:val="single" w:sz="4" w:space="0" w:color="000000"/>
            </w:tcBorders>
            <w:shd w:val="clear" w:color="auto" w:fill="auto"/>
            <w:noWrap/>
            <w:vAlign w:val="bottom"/>
            <w:hideMark/>
          </w:tcPr>
          <w:p w14:paraId="1FB0757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Florilor</w:t>
            </w:r>
          </w:p>
        </w:tc>
        <w:tc>
          <w:tcPr>
            <w:tcW w:w="1559" w:type="dxa"/>
            <w:tcBorders>
              <w:top w:val="nil"/>
              <w:left w:val="nil"/>
              <w:bottom w:val="single" w:sz="4" w:space="0" w:color="000000"/>
              <w:right w:val="single" w:sz="4" w:space="0" w:color="000000"/>
            </w:tcBorders>
            <w:shd w:val="clear" w:color="auto" w:fill="auto"/>
            <w:noWrap/>
            <w:vAlign w:val="bottom"/>
            <w:hideMark/>
          </w:tcPr>
          <w:p w14:paraId="4F969AE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175</w:t>
            </w:r>
          </w:p>
        </w:tc>
        <w:tc>
          <w:tcPr>
            <w:tcW w:w="1554" w:type="dxa"/>
            <w:tcBorders>
              <w:top w:val="nil"/>
              <w:left w:val="nil"/>
              <w:bottom w:val="single" w:sz="4" w:space="0" w:color="000000"/>
              <w:right w:val="single" w:sz="4" w:space="0" w:color="000000"/>
            </w:tcBorders>
            <w:shd w:val="clear" w:color="auto" w:fill="auto"/>
            <w:noWrap/>
            <w:vAlign w:val="bottom"/>
            <w:hideMark/>
          </w:tcPr>
          <w:p w14:paraId="5FC0D5B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03D308B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1050</w:t>
            </w:r>
          </w:p>
        </w:tc>
      </w:tr>
      <w:tr w:rsidR="00F12769" w:rsidRPr="00AD525B" w14:paraId="1F36AD2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E8A52F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55</w:t>
            </w:r>
          </w:p>
        </w:tc>
        <w:tc>
          <w:tcPr>
            <w:tcW w:w="3402" w:type="dxa"/>
            <w:tcBorders>
              <w:top w:val="nil"/>
              <w:left w:val="nil"/>
              <w:bottom w:val="single" w:sz="4" w:space="0" w:color="000000"/>
              <w:right w:val="single" w:sz="4" w:space="0" w:color="000000"/>
            </w:tcBorders>
            <w:shd w:val="clear" w:color="auto" w:fill="auto"/>
            <w:noWrap/>
            <w:vAlign w:val="bottom"/>
            <w:hideMark/>
          </w:tcPr>
          <w:p w14:paraId="5B9CE67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Furcii</w:t>
            </w:r>
          </w:p>
        </w:tc>
        <w:tc>
          <w:tcPr>
            <w:tcW w:w="1559" w:type="dxa"/>
            <w:tcBorders>
              <w:top w:val="nil"/>
              <w:left w:val="nil"/>
              <w:bottom w:val="single" w:sz="4" w:space="0" w:color="000000"/>
              <w:right w:val="single" w:sz="4" w:space="0" w:color="000000"/>
            </w:tcBorders>
            <w:shd w:val="clear" w:color="auto" w:fill="auto"/>
            <w:noWrap/>
            <w:vAlign w:val="bottom"/>
            <w:hideMark/>
          </w:tcPr>
          <w:p w14:paraId="2D42CAF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165</w:t>
            </w:r>
          </w:p>
        </w:tc>
        <w:tc>
          <w:tcPr>
            <w:tcW w:w="1554" w:type="dxa"/>
            <w:tcBorders>
              <w:top w:val="nil"/>
              <w:left w:val="nil"/>
              <w:bottom w:val="single" w:sz="4" w:space="0" w:color="000000"/>
              <w:right w:val="single" w:sz="4" w:space="0" w:color="000000"/>
            </w:tcBorders>
            <w:shd w:val="clear" w:color="auto" w:fill="auto"/>
            <w:noWrap/>
            <w:vAlign w:val="bottom"/>
            <w:hideMark/>
          </w:tcPr>
          <w:p w14:paraId="7671F84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0D4E36E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990</w:t>
            </w:r>
          </w:p>
        </w:tc>
      </w:tr>
      <w:tr w:rsidR="00F12769" w:rsidRPr="00AD525B" w14:paraId="1AE6E1A9"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F9D215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56</w:t>
            </w:r>
          </w:p>
        </w:tc>
        <w:tc>
          <w:tcPr>
            <w:tcW w:w="3402" w:type="dxa"/>
            <w:tcBorders>
              <w:top w:val="nil"/>
              <w:left w:val="nil"/>
              <w:bottom w:val="single" w:sz="4" w:space="0" w:color="000000"/>
              <w:right w:val="single" w:sz="4" w:space="0" w:color="000000"/>
            </w:tcBorders>
            <w:shd w:val="clear" w:color="auto" w:fill="auto"/>
            <w:noWrap/>
            <w:vAlign w:val="bottom"/>
            <w:hideMark/>
          </w:tcPr>
          <w:p w14:paraId="1A1593C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Gabor Aron</w:t>
            </w:r>
          </w:p>
        </w:tc>
        <w:tc>
          <w:tcPr>
            <w:tcW w:w="1559" w:type="dxa"/>
            <w:tcBorders>
              <w:top w:val="nil"/>
              <w:left w:val="nil"/>
              <w:bottom w:val="single" w:sz="4" w:space="0" w:color="000000"/>
              <w:right w:val="single" w:sz="4" w:space="0" w:color="000000"/>
            </w:tcBorders>
            <w:shd w:val="clear" w:color="auto" w:fill="auto"/>
            <w:noWrap/>
            <w:vAlign w:val="bottom"/>
            <w:hideMark/>
          </w:tcPr>
          <w:p w14:paraId="48D1F19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576</w:t>
            </w:r>
          </w:p>
        </w:tc>
        <w:tc>
          <w:tcPr>
            <w:tcW w:w="1554" w:type="dxa"/>
            <w:tcBorders>
              <w:top w:val="nil"/>
              <w:left w:val="nil"/>
              <w:bottom w:val="single" w:sz="4" w:space="0" w:color="000000"/>
              <w:right w:val="single" w:sz="4" w:space="0" w:color="000000"/>
            </w:tcBorders>
            <w:shd w:val="clear" w:color="auto" w:fill="auto"/>
            <w:noWrap/>
            <w:vAlign w:val="bottom"/>
            <w:hideMark/>
          </w:tcPr>
          <w:p w14:paraId="392EC4B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523E630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2880</w:t>
            </w:r>
          </w:p>
        </w:tc>
      </w:tr>
      <w:tr w:rsidR="00F12769" w:rsidRPr="00AD525B" w14:paraId="28909B5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66BC4F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57</w:t>
            </w:r>
          </w:p>
        </w:tc>
        <w:tc>
          <w:tcPr>
            <w:tcW w:w="3402" w:type="dxa"/>
            <w:tcBorders>
              <w:top w:val="nil"/>
              <w:left w:val="nil"/>
              <w:bottom w:val="single" w:sz="4" w:space="0" w:color="000000"/>
              <w:right w:val="single" w:sz="4" w:space="0" w:color="000000"/>
            </w:tcBorders>
            <w:shd w:val="clear" w:color="auto" w:fill="auto"/>
            <w:noWrap/>
            <w:vAlign w:val="bottom"/>
            <w:hideMark/>
          </w:tcPr>
          <w:p w14:paraId="0F7131B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Gall Lajos</w:t>
            </w:r>
          </w:p>
        </w:tc>
        <w:tc>
          <w:tcPr>
            <w:tcW w:w="1559" w:type="dxa"/>
            <w:tcBorders>
              <w:top w:val="nil"/>
              <w:left w:val="nil"/>
              <w:bottom w:val="single" w:sz="4" w:space="0" w:color="000000"/>
              <w:right w:val="single" w:sz="4" w:space="0" w:color="000000"/>
            </w:tcBorders>
            <w:shd w:val="clear" w:color="auto" w:fill="auto"/>
            <w:noWrap/>
            <w:vAlign w:val="bottom"/>
            <w:hideMark/>
          </w:tcPr>
          <w:p w14:paraId="048E2E5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243</w:t>
            </w:r>
          </w:p>
        </w:tc>
        <w:tc>
          <w:tcPr>
            <w:tcW w:w="1554" w:type="dxa"/>
            <w:tcBorders>
              <w:top w:val="nil"/>
              <w:left w:val="nil"/>
              <w:bottom w:val="single" w:sz="4" w:space="0" w:color="000000"/>
              <w:right w:val="single" w:sz="4" w:space="0" w:color="000000"/>
            </w:tcBorders>
            <w:shd w:val="clear" w:color="auto" w:fill="auto"/>
            <w:noWrap/>
            <w:vAlign w:val="bottom"/>
            <w:hideMark/>
          </w:tcPr>
          <w:p w14:paraId="5D93F9F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10EA8F4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1701</w:t>
            </w:r>
          </w:p>
        </w:tc>
      </w:tr>
      <w:tr w:rsidR="00F12769" w:rsidRPr="00AD525B" w14:paraId="0B1C7366"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14:paraId="4EA4318B" w14:textId="77777777" w:rsidR="00F12769" w:rsidRPr="00AD525B" w:rsidRDefault="00F12769" w:rsidP="00F12769">
            <w:pPr>
              <w:keepNext w:val="0"/>
              <w:keepLines w:val="0"/>
              <w:spacing w:after="0"/>
              <w:jc w:val="center"/>
              <w:rPr>
                <w:b/>
                <w:bCs/>
                <w:sz w:val="22"/>
                <w:szCs w:val="22"/>
                <w:lang w:eastAsia="ro-RO"/>
              </w:rPr>
            </w:pPr>
            <w:r w:rsidRPr="00AD525B">
              <w:rPr>
                <w:b/>
                <w:bCs/>
                <w:sz w:val="22"/>
                <w:szCs w:val="22"/>
                <w:lang w:eastAsia="ro-RO"/>
              </w:rPr>
              <w:t>58</w:t>
            </w:r>
          </w:p>
        </w:tc>
        <w:tc>
          <w:tcPr>
            <w:tcW w:w="3402" w:type="dxa"/>
            <w:tcBorders>
              <w:top w:val="nil"/>
              <w:left w:val="nil"/>
              <w:bottom w:val="single" w:sz="4" w:space="0" w:color="000000"/>
              <w:right w:val="single" w:sz="4" w:space="0" w:color="000000"/>
            </w:tcBorders>
            <w:shd w:val="clear" w:color="auto" w:fill="auto"/>
            <w:noWrap/>
            <w:vAlign w:val="bottom"/>
            <w:hideMark/>
          </w:tcPr>
          <w:p w14:paraId="0C0D92A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Garoafei</w:t>
            </w:r>
          </w:p>
        </w:tc>
        <w:tc>
          <w:tcPr>
            <w:tcW w:w="1559" w:type="dxa"/>
            <w:tcBorders>
              <w:top w:val="nil"/>
              <w:left w:val="nil"/>
              <w:bottom w:val="single" w:sz="4" w:space="0" w:color="000000"/>
              <w:right w:val="single" w:sz="4" w:space="0" w:color="000000"/>
            </w:tcBorders>
            <w:shd w:val="clear" w:color="auto" w:fill="auto"/>
            <w:noWrap/>
            <w:vAlign w:val="bottom"/>
            <w:hideMark/>
          </w:tcPr>
          <w:p w14:paraId="7FBF5BB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530</w:t>
            </w:r>
          </w:p>
        </w:tc>
        <w:tc>
          <w:tcPr>
            <w:tcW w:w="1554" w:type="dxa"/>
            <w:tcBorders>
              <w:top w:val="nil"/>
              <w:left w:val="nil"/>
              <w:bottom w:val="single" w:sz="4" w:space="0" w:color="000000"/>
              <w:right w:val="single" w:sz="4" w:space="0" w:color="000000"/>
            </w:tcBorders>
            <w:shd w:val="clear" w:color="auto" w:fill="auto"/>
            <w:noWrap/>
            <w:vAlign w:val="bottom"/>
            <w:hideMark/>
          </w:tcPr>
          <w:p w14:paraId="6B2D856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shd w:val="clear" w:color="auto" w:fill="auto"/>
            <w:noWrap/>
            <w:vAlign w:val="bottom"/>
            <w:hideMark/>
          </w:tcPr>
          <w:p w14:paraId="4C63435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5900</w:t>
            </w:r>
          </w:p>
        </w:tc>
      </w:tr>
      <w:tr w:rsidR="00F12769" w:rsidRPr="00AD525B" w14:paraId="3F143539"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D83CD9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59</w:t>
            </w:r>
          </w:p>
        </w:tc>
        <w:tc>
          <w:tcPr>
            <w:tcW w:w="3402" w:type="dxa"/>
            <w:tcBorders>
              <w:top w:val="nil"/>
              <w:left w:val="nil"/>
              <w:bottom w:val="single" w:sz="4" w:space="0" w:color="000000"/>
              <w:right w:val="single" w:sz="4" w:space="0" w:color="000000"/>
            </w:tcBorders>
            <w:shd w:val="clear" w:color="auto" w:fill="auto"/>
            <w:noWrap/>
            <w:vAlign w:val="bottom"/>
            <w:hideMark/>
          </w:tcPr>
          <w:p w14:paraId="247238C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Gării</w:t>
            </w:r>
          </w:p>
        </w:tc>
        <w:tc>
          <w:tcPr>
            <w:tcW w:w="1559" w:type="dxa"/>
            <w:tcBorders>
              <w:top w:val="nil"/>
              <w:left w:val="nil"/>
              <w:bottom w:val="single" w:sz="4" w:space="0" w:color="000000"/>
              <w:right w:val="single" w:sz="4" w:space="0" w:color="000000"/>
            </w:tcBorders>
            <w:shd w:val="clear" w:color="auto" w:fill="auto"/>
            <w:noWrap/>
            <w:vAlign w:val="bottom"/>
            <w:hideMark/>
          </w:tcPr>
          <w:p w14:paraId="4CF7E80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300</w:t>
            </w:r>
          </w:p>
        </w:tc>
        <w:tc>
          <w:tcPr>
            <w:tcW w:w="1554" w:type="dxa"/>
            <w:tcBorders>
              <w:top w:val="nil"/>
              <w:left w:val="nil"/>
              <w:bottom w:val="single" w:sz="4" w:space="0" w:color="000000"/>
              <w:right w:val="single" w:sz="4" w:space="0" w:color="000000"/>
            </w:tcBorders>
            <w:shd w:val="clear" w:color="auto" w:fill="auto"/>
            <w:noWrap/>
            <w:vAlign w:val="bottom"/>
            <w:hideMark/>
          </w:tcPr>
          <w:p w14:paraId="5D8C486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shd w:val="clear" w:color="auto" w:fill="auto"/>
            <w:noWrap/>
            <w:vAlign w:val="bottom"/>
            <w:hideMark/>
          </w:tcPr>
          <w:p w14:paraId="69C3642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3600</w:t>
            </w:r>
          </w:p>
        </w:tc>
      </w:tr>
      <w:tr w:rsidR="00F12769" w:rsidRPr="00AD525B" w14:paraId="64304F2E"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54AB34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60</w:t>
            </w:r>
          </w:p>
        </w:tc>
        <w:tc>
          <w:tcPr>
            <w:tcW w:w="3402" w:type="dxa"/>
            <w:tcBorders>
              <w:top w:val="nil"/>
              <w:left w:val="nil"/>
              <w:bottom w:val="single" w:sz="4" w:space="0" w:color="000000"/>
              <w:right w:val="single" w:sz="4" w:space="0" w:color="000000"/>
            </w:tcBorders>
            <w:shd w:val="clear" w:color="auto" w:fill="auto"/>
            <w:noWrap/>
            <w:vAlign w:val="bottom"/>
            <w:hideMark/>
          </w:tcPr>
          <w:p w14:paraId="1DCBC5D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Gelei Jozsef</w:t>
            </w:r>
          </w:p>
        </w:tc>
        <w:tc>
          <w:tcPr>
            <w:tcW w:w="1559" w:type="dxa"/>
            <w:tcBorders>
              <w:top w:val="nil"/>
              <w:left w:val="nil"/>
              <w:bottom w:val="single" w:sz="4" w:space="0" w:color="000000"/>
              <w:right w:val="single" w:sz="4" w:space="0" w:color="000000"/>
            </w:tcBorders>
            <w:shd w:val="clear" w:color="auto" w:fill="auto"/>
            <w:noWrap/>
            <w:vAlign w:val="bottom"/>
            <w:hideMark/>
          </w:tcPr>
          <w:p w14:paraId="2D7295C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80</w:t>
            </w:r>
          </w:p>
        </w:tc>
        <w:tc>
          <w:tcPr>
            <w:tcW w:w="1554" w:type="dxa"/>
            <w:tcBorders>
              <w:top w:val="nil"/>
              <w:left w:val="nil"/>
              <w:bottom w:val="single" w:sz="4" w:space="0" w:color="000000"/>
              <w:right w:val="single" w:sz="4" w:space="0" w:color="000000"/>
            </w:tcBorders>
            <w:shd w:val="clear" w:color="auto" w:fill="auto"/>
            <w:noWrap/>
            <w:vAlign w:val="bottom"/>
            <w:hideMark/>
          </w:tcPr>
          <w:p w14:paraId="1FE92C7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F5ABE8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560</w:t>
            </w:r>
          </w:p>
        </w:tc>
      </w:tr>
      <w:tr w:rsidR="00F12769" w:rsidRPr="00AD525B" w14:paraId="4F28F398"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C5A92D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61</w:t>
            </w:r>
          </w:p>
        </w:tc>
        <w:tc>
          <w:tcPr>
            <w:tcW w:w="3402" w:type="dxa"/>
            <w:tcBorders>
              <w:top w:val="nil"/>
              <w:left w:val="nil"/>
              <w:bottom w:val="single" w:sz="4" w:space="0" w:color="000000"/>
              <w:right w:val="single" w:sz="4" w:space="0" w:color="000000"/>
            </w:tcBorders>
            <w:shd w:val="clear" w:color="auto" w:fill="auto"/>
            <w:noWrap/>
            <w:vAlign w:val="bottom"/>
            <w:hideMark/>
          </w:tcPr>
          <w:p w14:paraId="29BF467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George Enescu</w:t>
            </w:r>
          </w:p>
        </w:tc>
        <w:tc>
          <w:tcPr>
            <w:tcW w:w="1559" w:type="dxa"/>
            <w:tcBorders>
              <w:top w:val="nil"/>
              <w:left w:val="nil"/>
              <w:bottom w:val="single" w:sz="4" w:space="0" w:color="000000"/>
              <w:right w:val="single" w:sz="4" w:space="0" w:color="000000"/>
            </w:tcBorders>
            <w:shd w:val="clear" w:color="auto" w:fill="auto"/>
            <w:noWrap/>
            <w:vAlign w:val="bottom"/>
            <w:hideMark/>
          </w:tcPr>
          <w:p w14:paraId="29FF750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578</w:t>
            </w:r>
          </w:p>
        </w:tc>
        <w:tc>
          <w:tcPr>
            <w:tcW w:w="1554" w:type="dxa"/>
            <w:tcBorders>
              <w:top w:val="nil"/>
              <w:left w:val="nil"/>
              <w:bottom w:val="single" w:sz="4" w:space="0" w:color="000000"/>
              <w:right w:val="single" w:sz="4" w:space="0" w:color="000000"/>
            </w:tcBorders>
            <w:shd w:val="clear" w:color="auto" w:fill="auto"/>
            <w:noWrap/>
            <w:vAlign w:val="bottom"/>
            <w:hideMark/>
          </w:tcPr>
          <w:p w14:paraId="4839B56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68F045A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4046</w:t>
            </w:r>
          </w:p>
        </w:tc>
      </w:tr>
      <w:tr w:rsidR="00F12769" w:rsidRPr="00AD525B" w14:paraId="5B3ACEF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115EAD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63</w:t>
            </w:r>
          </w:p>
        </w:tc>
        <w:tc>
          <w:tcPr>
            <w:tcW w:w="3402" w:type="dxa"/>
            <w:tcBorders>
              <w:top w:val="nil"/>
              <w:left w:val="nil"/>
              <w:bottom w:val="single" w:sz="4" w:space="0" w:color="000000"/>
              <w:right w:val="single" w:sz="4" w:space="0" w:color="000000"/>
            </w:tcBorders>
            <w:shd w:val="clear" w:color="auto" w:fill="auto"/>
            <w:noWrap/>
            <w:vAlign w:val="bottom"/>
            <w:hideMark/>
          </w:tcPr>
          <w:p w14:paraId="70DEB45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Gernald Antal</w:t>
            </w:r>
          </w:p>
        </w:tc>
        <w:tc>
          <w:tcPr>
            <w:tcW w:w="1559" w:type="dxa"/>
            <w:tcBorders>
              <w:top w:val="nil"/>
              <w:left w:val="nil"/>
              <w:bottom w:val="single" w:sz="4" w:space="0" w:color="000000"/>
              <w:right w:val="single" w:sz="4" w:space="0" w:color="000000"/>
            </w:tcBorders>
            <w:shd w:val="clear" w:color="auto" w:fill="auto"/>
            <w:noWrap/>
            <w:vAlign w:val="bottom"/>
            <w:hideMark/>
          </w:tcPr>
          <w:p w14:paraId="2AB921A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96</w:t>
            </w:r>
          </w:p>
        </w:tc>
        <w:tc>
          <w:tcPr>
            <w:tcW w:w="1554" w:type="dxa"/>
            <w:tcBorders>
              <w:top w:val="nil"/>
              <w:left w:val="nil"/>
              <w:bottom w:val="single" w:sz="4" w:space="0" w:color="000000"/>
              <w:right w:val="single" w:sz="4" w:space="0" w:color="000000"/>
            </w:tcBorders>
            <w:shd w:val="clear" w:color="auto" w:fill="auto"/>
            <w:noWrap/>
            <w:vAlign w:val="bottom"/>
            <w:hideMark/>
          </w:tcPr>
          <w:p w14:paraId="1B4DF35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187D365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672</w:t>
            </w:r>
          </w:p>
        </w:tc>
      </w:tr>
      <w:tr w:rsidR="00F12769" w:rsidRPr="00AD525B" w14:paraId="519B6CAB"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A23F01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64</w:t>
            </w:r>
          </w:p>
        </w:tc>
        <w:tc>
          <w:tcPr>
            <w:tcW w:w="3402" w:type="dxa"/>
            <w:tcBorders>
              <w:top w:val="nil"/>
              <w:left w:val="nil"/>
              <w:bottom w:val="single" w:sz="4" w:space="0" w:color="000000"/>
              <w:right w:val="single" w:sz="4" w:space="0" w:color="000000"/>
            </w:tcBorders>
            <w:shd w:val="clear" w:color="auto" w:fill="auto"/>
            <w:noWrap/>
            <w:vAlign w:val="bottom"/>
            <w:hideMark/>
          </w:tcPr>
          <w:p w14:paraId="4FBD977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Ghioceilor</w:t>
            </w:r>
          </w:p>
        </w:tc>
        <w:tc>
          <w:tcPr>
            <w:tcW w:w="1559" w:type="dxa"/>
            <w:tcBorders>
              <w:top w:val="nil"/>
              <w:left w:val="nil"/>
              <w:bottom w:val="single" w:sz="4" w:space="0" w:color="000000"/>
              <w:right w:val="single" w:sz="4" w:space="0" w:color="000000"/>
            </w:tcBorders>
            <w:shd w:val="clear" w:color="auto" w:fill="auto"/>
            <w:noWrap/>
            <w:vAlign w:val="bottom"/>
            <w:hideMark/>
          </w:tcPr>
          <w:p w14:paraId="376786D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720</w:t>
            </w:r>
          </w:p>
        </w:tc>
        <w:tc>
          <w:tcPr>
            <w:tcW w:w="1554" w:type="dxa"/>
            <w:tcBorders>
              <w:top w:val="nil"/>
              <w:left w:val="nil"/>
              <w:bottom w:val="single" w:sz="4" w:space="0" w:color="000000"/>
              <w:right w:val="single" w:sz="4" w:space="0" w:color="000000"/>
            </w:tcBorders>
            <w:shd w:val="clear" w:color="auto" w:fill="auto"/>
            <w:noWrap/>
            <w:vAlign w:val="bottom"/>
            <w:hideMark/>
          </w:tcPr>
          <w:p w14:paraId="19ABE5A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7297114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3600</w:t>
            </w:r>
          </w:p>
        </w:tc>
      </w:tr>
      <w:tr w:rsidR="00F12769" w:rsidRPr="00AD525B" w14:paraId="4518F034"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2A4B76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65</w:t>
            </w:r>
          </w:p>
        </w:tc>
        <w:tc>
          <w:tcPr>
            <w:tcW w:w="3402" w:type="dxa"/>
            <w:tcBorders>
              <w:top w:val="nil"/>
              <w:left w:val="nil"/>
              <w:bottom w:val="single" w:sz="4" w:space="0" w:color="000000"/>
              <w:right w:val="single" w:sz="4" w:space="0" w:color="000000"/>
            </w:tcBorders>
            <w:shd w:val="clear" w:color="FFFF00" w:fill="FFFFFF"/>
            <w:noWrap/>
            <w:vAlign w:val="bottom"/>
            <w:hideMark/>
          </w:tcPr>
          <w:p w14:paraId="141C0D9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Grădinarilor</w:t>
            </w:r>
          </w:p>
        </w:tc>
        <w:tc>
          <w:tcPr>
            <w:tcW w:w="1559" w:type="dxa"/>
            <w:tcBorders>
              <w:top w:val="nil"/>
              <w:left w:val="nil"/>
              <w:bottom w:val="single" w:sz="4" w:space="0" w:color="000000"/>
              <w:right w:val="single" w:sz="4" w:space="0" w:color="000000"/>
            </w:tcBorders>
            <w:shd w:val="clear" w:color="auto" w:fill="auto"/>
            <w:noWrap/>
            <w:vAlign w:val="bottom"/>
            <w:hideMark/>
          </w:tcPr>
          <w:p w14:paraId="1341E4F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150</w:t>
            </w:r>
          </w:p>
        </w:tc>
        <w:tc>
          <w:tcPr>
            <w:tcW w:w="1554" w:type="dxa"/>
            <w:tcBorders>
              <w:top w:val="nil"/>
              <w:left w:val="nil"/>
              <w:bottom w:val="single" w:sz="4" w:space="0" w:color="000000"/>
              <w:right w:val="single" w:sz="4" w:space="0" w:color="000000"/>
            </w:tcBorders>
            <w:shd w:val="clear" w:color="auto" w:fill="auto"/>
            <w:noWrap/>
            <w:vAlign w:val="bottom"/>
            <w:hideMark/>
          </w:tcPr>
          <w:p w14:paraId="61F8ED4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25B2D28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900</w:t>
            </w:r>
          </w:p>
        </w:tc>
      </w:tr>
      <w:tr w:rsidR="00F12769" w:rsidRPr="00AD525B" w14:paraId="2AC7C9A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8C3DA1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66</w:t>
            </w:r>
          </w:p>
        </w:tc>
        <w:tc>
          <w:tcPr>
            <w:tcW w:w="3402" w:type="dxa"/>
            <w:tcBorders>
              <w:top w:val="nil"/>
              <w:left w:val="nil"/>
              <w:bottom w:val="single" w:sz="4" w:space="0" w:color="000000"/>
              <w:right w:val="single" w:sz="4" w:space="0" w:color="000000"/>
            </w:tcBorders>
            <w:shd w:val="clear" w:color="auto" w:fill="auto"/>
            <w:noWrap/>
            <w:vAlign w:val="bottom"/>
            <w:hideMark/>
          </w:tcPr>
          <w:p w14:paraId="3C93D24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 xml:space="preserve">Grigore Bălan </w:t>
            </w:r>
          </w:p>
        </w:tc>
        <w:tc>
          <w:tcPr>
            <w:tcW w:w="1559" w:type="dxa"/>
            <w:tcBorders>
              <w:top w:val="nil"/>
              <w:left w:val="nil"/>
              <w:bottom w:val="single" w:sz="4" w:space="0" w:color="000000"/>
              <w:right w:val="single" w:sz="4" w:space="0" w:color="000000"/>
            </w:tcBorders>
            <w:shd w:val="clear" w:color="auto" w:fill="auto"/>
            <w:noWrap/>
            <w:vAlign w:val="bottom"/>
            <w:hideMark/>
          </w:tcPr>
          <w:p w14:paraId="0DF76AD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920</w:t>
            </w:r>
          </w:p>
        </w:tc>
        <w:tc>
          <w:tcPr>
            <w:tcW w:w="1554" w:type="dxa"/>
            <w:tcBorders>
              <w:top w:val="nil"/>
              <w:left w:val="nil"/>
              <w:bottom w:val="single" w:sz="4" w:space="0" w:color="000000"/>
              <w:right w:val="single" w:sz="4" w:space="0" w:color="000000"/>
            </w:tcBorders>
            <w:shd w:val="clear" w:color="auto" w:fill="auto"/>
            <w:noWrap/>
            <w:vAlign w:val="bottom"/>
            <w:hideMark/>
          </w:tcPr>
          <w:p w14:paraId="67CA09D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shd w:val="clear" w:color="auto" w:fill="auto"/>
            <w:noWrap/>
            <w:vAlign w:val="bottom"/>
            <w:hideMark/>
          </w:tcPr>
          <w:p w14:paraId="4CE8CAE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9200</w:t>
            </w:r>
          </w:p>
        </w:tc>
      </w:tr>
      <w:tr w:rsidR="00F12769" w:rsidRPr="00AD525B" w14:paraId="7083E668"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D8EF83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67</w:t>
            </w:r>
          </w:p>
        </w:tc>
        <w:tc>
          <w:tcPr>
            <w:tcW w:w="3402" w:type="dxa"/>
            <w:tcBorders>
              <w:top w:val="nil"/>
              <w:left w:val="nil"/>
              <w:bottom w:val="single" w:sz="4" w:space="0" w:color="000000"/>
              <w:right w:val="single" w:sz="4" w:space="0" w:color="000000"/>
            </w:tcBorders>
            <w:shd w:val="clear" w:color="auto" w:fill="auto"/>
            <w:noWrap/>
            <w:vAlign w:val="bottom"/>
            <w:hideMark/>
          </w:tcPr>
          <w:p w14:paraId="00D4F77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Groapa Lupului</w:t>
            </w:r>
          </w:p>
        </w:tc>
        <w:tc>
          <w:tcPr>
            <w:tcW w:w="1559" w:type="dxa"/>
            <w:tcBorders>
              <w:top w:val="nil"/>
              <w:left w:val="nil"/>
              <w:bottom w:val="single" w:sz="4" w:space="0" w:color="000000"/>
              <w:right w:val="single" w:sz="4" w:space="0" w:color="000000"/>
            </w:tcBorders>
            <w:shd w:val="clear" w:color="auto" w:fill="auto"/>
            <w:noWrap/>
            <w:vAlign w:val="bottom"/>
            <w:hideMark/>
          </w:tcPr>
          <w:p w14:paraId="0526BE3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80</w:t>
            </w:r>
          </w:p>
        </w:tc>
        <w:tc>
          <w:tcPr>
            <w:tcW w:w="1554" w:type="dxa"/>
            <w:tcBorders>
              <w:top w:val="nil"/>
              <w:left w:val="nil"/>
              <w:bottom w:val="single" w:sz="4" w:space="0" w:color="000000"/>
              <w:right w:val="single" w:sz="4" w:space="0" w:color="000000"/>
            </w:tcBorders>
            <w:shd w:val="clear" w:color="auto" w:fill="auto"/>
            <w:noWrap/>
            <w:vAlign w:val="bottom"/>
            <w:hideMark/>
          </w:tcPr>
          <w:p w14:paraId="3A5C14F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99DADB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560</w:t>
            </w:r>
          </w:p>
        </w:tc>
      </w:tr>
      <w:tr w:rsidR="00F12769" w:rsidRPr="00AD525B" w14:paraId="64E9E49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F2B12A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68</w:t>
            </w:r>
          </w:p>
        </w:tc>
        <w:tc>
          <w:tcPr>
            <w:tcW w:w="3402" w:type="dxa"/>
            <w:tcBorders>
              <w:top w:val="nil"/>
              <w:left w:val="nil"/>
              <w:bottom w:val="single" w:sz="4" w:space="0" w:color="000000"/>
              <w:right w:val="single" w:sz="4" w:space="0" w:color="000000"/>
            </w:tcBorders>
            <w:shd w:val="clear" w:color="auto" w:fill="auto"/>
            <w:noWrap/>
            <w:vAlign w:val="bottom"/>
            <w:hideMark/>
          </w:tcPr>
          <w:p w14:paraId="02784A19"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Hărniciei</w:t>
            </w:r>
          </w:p>
        </w:tc>
        <w:tc>
          <w:tcPr>
            <w:tcW w:w="1559" w:type="dxa"/>
            <w:tcBorders>
              <w:top w:val="nil"/>
              <w:left w:val="nil"/>
              <w:bottom w:val="single" w:sz="4" w:space="0" w:color="000000"/>
              <w:right w:val="single" w:sz="4" w:space="0" w:color="000000"/>
            </w:tcBorders>
            <w:shd w:val="clear" w:color="auto" w:fill="auto"/>
            <w:noWrap/>
            <w:vAlign w:val="bottom"/>
            <w:hideMark/>
          </w:tcPr>
          <w:p w14:paraId="5BBF4CF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shd w:val="clear" w:color="auto" w:fill="auto"/>
            <w:noWrap/>
            <w:vAlign w:val="bottom"/>
            <w:hideMark/>
          </w:tcPr>
          <w:p w14:paraId="54F970A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w:t>
            </w:r>
          </w:p>
        </w:tc>
        <w:tc>
          <w:tcPr>
            <w:tcW w:w="2126" w:type="dxa"/>
            <w:tcBorders>
              <w:top w:val="nil"/>
              <w:left w:val="nil"/>
              <w:bottom w:val="single" w:sz="4" w:space="0" w:color="000000"/>
              <w:right w:val="single" w:sz="4" w:space="0" w:color="000000"/>
            </w:tcBorders>
            <w:shd w:val="clear" w:color="auto" w:fill="auto"/>
            <w:noWrap/>
            <w:vAlign w:val="bottom"/>
            <w:hideMark/>
          </w:tcPr>
          <w:p w14:paraId="0064D43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1320</w:t>
            </w:r>
          </w:p>
        </w:tc>
      </w:tr>
      <w:tr w:rsidR="00F12769" w:rsidRPr="00AD525B" w14:paraId="78EA8EF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BF4187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69</w:t>
            </w:r>
          </w:p>
        </w:tc>
        <w:tc>
          <w:tcPr>
            <w:tcW w:w="3402" w:type="dxa"/>
            <w:tcBorders>
              <w:top w:val="nil"/>
              <w:left w:val="nil"/>
              <w:bottom w:val="single" w:sz="4" w:space="0" w:color="000000"/>
              <w:right w:val="single" w:sz="4" w:space="0" w:color="000000"/>
            </w:tcBorders>
            <w:shd w:val="clear" w:color="FFFFCC" w:fill="FFFFFF"/>
            <w:noWrap/>
            <w:vAlign w:val="bottom"/>
            <w:hideMark/>
          </w:tcPr>
          <w:p w14:paraId="5E5BD80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Horea,Cloșca și Crișan</w:t>
            </w:r>
          </w:p>
        </w:tc>
        <w:tc>
          <w:tcPr>
            <w:tcW w:w="1559" w:type="dxa"/>
            <w:tcBorders>
              <w:top w:val="nil"/>
              <w:left w:val="nil"/>
              <w:bottom w:val="single" w:sz="4" w:space="0" w:color="000000"/>
              <w:right w:val="single" w:sz="4" w:space="0" w:color="000000"/>
            </w:tcBorders>
            <w:shd w:val="clear" w:color="FFFFCC" w:fill="FFFFFF"/>
            <w:noWrap/>
            <w:vAlign w:val="bottom"/>
            <w:hideMark/>
          </w:tcPr>
          <w:p w14:paraId="047CAC4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shd w:val="clear" w:color="FFFFCC" w:fill="FFFFFF"/>
            <w:noWrap/>
            <w:vAlign w:val="bottom"/>
            <w:hideMark/>
          </w:tcPr>
          <w:p w14:paraId="3DE966F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FFFFCC" w:fill="FFFFFF"/>
            <w:noWrap/>
            <w:vAlign w:val="bottom"/>
            <w:hideMark/>
          </w:tcPr>
          <w:p w14:paraId="3E212A9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1980</w:t>
            </w:r>
          </w:p>
        </w:tc>
      </w:tr>
      <w:tr w:rsidR="00F12769" w:rsidRPr="00AD525B" w14:paraId="4504912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97AE4D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70</w:t>
            </w:r>
          </w:p>
        </w:tc>
        <w:tc>
          <w:tcPr>
            <w:tcW w:w="3402" w:type="dxa"/>
            <w:tcBorders>
              <w:top w:val="nil"/>
              <w:left w:val="nil"/>
              <w:bottom w:val="single" w:sz="4" w:space="0" w:color="000000"/>
              <w:right w:val="single" w:sz="4" w:space="0" w:color="000000"/>
            </w:tcBorders>
            <w:shd w:val="clear" w:color="auto" w:fill="auto"/>
            <w:noWrap/>
            <w:vAlign w:val="bottom"/>
            <w:hideMark/>
          </w:tcPr>
          <w:p w14:paraId="5AA9903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Ion Luca Caragiale</w:t>
            </w:r>
          </w:p>
        </w:tc>
        <w:tc>
          <w:tcPr>
            <w:tcW w:w="1559" w:type="dxa"/>
            <w:tcBorders>
              <w:top w:val="nil"/>
              <w:left w:val="nil"/>
              <w:bottom w:val="single" w:sz="4" w:space="0" w:color="000000"/>
              <w:right w:val="single" w:sz="4" w:space="0" w:color="000000"/>
            </w:tcBorders>
            <w:shd w:val="clear" w:color="auto" w:fill="auto"/>
            <w:noWrap/>
            <w:vAlign w:val="bottom"/>
            <w:hideMark/>
          </w:tcPr>
          <w:p w14:paraId="360EDA8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151</w:t>
            </w:r>
          </w:p>
        </w:tc>
        <w:tc>
          <w:tcPr>
            <w:tcW w:w="1554" w:type="dxa"/>
            <w:tcBorders>
              <w:top w:val="nil"/>
              <w:left w:val="nil"/>
              <w:bottom w:val="single" w:sz="4" w:space="0" w:color="000000"/>
              <w:right w:val="single" w:sz="4" w:space="0" w:color="000000"/>
            </w:tcBorders>
            <w:shd w:val="clear" w:color="auto" w:fill="auto"/>
            <w:noWrap/>
            <w:vAlign w:val="bottom"/>
            <w:hideMark/>
          </w:tcPr>
          <w:p w14:paraId="72E28EF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893615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1057</w:t>
            </w:r>
          </w:p>
        </w:tc>
      </w:tr>
      <w:tr w:rsidR="00F12769" w:rsidRPr="00AD525B" w14:paraId="02EF087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B414C0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71</w:t>
            </w:r>
          </w:p>
        </w:tc>
        <w:tc>
          <w:tcPr>
            <w:tcW w:w="3402" w:type="dxa"/>
            <w:tcBorders>
              <w:top w:val="nil"/>
              <w:left w:val="nil"/>
              <w:bottom w:val="single" w:sz="4" w:space="0" w:color="000000"/>
              <w:right w:val="single" w:sz="4" w:space="0" w:color="000000"/>
            </w:tcBorders>
            <w:shd w:val="clear" w:color="auto" w:fill="auto"/>
            <w:noWrap/>
            <w:vAlign w:val="bottom"/>
            <w:hideMark/>
          </w:tcPr>
          <w:p w14:paraId="730F621D"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Irinyi Janos</w:t>
            </w:r>
          </w:p>
        </w:tc>
        <w:tc>
          <w:tcPr>
            <w:tcW w:w="1559" w:type="dxa"/>
            <w:tcBorders>
              <w:top w:val="nil"/>
              <w:left w:val="nil"/>
              <w:bottom w:val="single" w:sz="4" w:space="0" w:color="000000"/>
              <w:right w:val="single" w:sz="4" w:space="0" w:color="000000"/>
            </w:tcBorders>
            <w:shd w:val="clear" w:color="auto" w:fill="auto"/>
            <w:noWrap/>
            <w:vAlign w:val="bottom"/>
            <w:hideMark/>
          </w:tcPr>
          <w:p w14:paraId="3033F91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245</w:t>
            </w:r>
          </w:p>
        </w:tc>
        <w:tc>
          <w:tcPr>
            <w:tcW w:w="1554" w:type="dxa"/>
            <w:tcBorders>
              <w:top w:val="nil"/>
              <w:left w:val="nil"/>
              <w:bottom w:val="single" w:sz="4" w:space="0" w:color="000000"/>
              <w:right w:val="single" w:sz="4" w:space="0" w:color="000000"/>
            </w:tcBorders>
            <w:shd w:val="clear" w:color="auto" w:fill="auto"/>
            <w:noWrap/>
            <w:vAlign w:val="bottom"/>
            <w:hideMark/>
          </w:tcPr>
          <w:p w14:paraId="54E8635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w:t>
            </w:r>
          </w:p>
        </w:tc>
        <w:tc>
          <w:tcPr>
            <w:tcW w:w="2126" w:type="dxa"/>
            <w:tcBorders>
              <w:top w:val="nil"/>
              <w:left w:val="nil"/>
              <w:bottom w:val="single" w:sz="4" w:space="0" w:color="000000"/>
              <w:right w:val="single" w:sz="4" w:space="0" w:color="000000"/>
            </w:tcBorders>
            <w:shd w:val="clear" w:color="auto" w:fill="auto"/>
            <w:noWrap/>
            <w:vAlign w:val="bottom"/>
            <w:hideMark/>
          </w:tcPr>
          <w:p w14:paraId="7237D4F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2205</w:t>
            </w:r>
          </w:p>
        </w:tc>
      </w:tr>
      <w:tr w:rsidR="00F12769" w:rsidRPr="00AD525B" w14:paraId="3BC532B6"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72390E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72</w:t>
            </w:r>
          </w:p>
        </w:tc>
        <w:tc>
          <w:tcPr>
            <w:tcW w:w="3402" w:type="dxa"/>
            <w:tcBorders>
              <w:top w:val="nil"/>
              <w:left w:val="nil"/>
              <w:bottom w:val="single" w:sz="4" w:space="0" w:color="000000"/>
              <w:right w:val="single" w:sz="4" w:space="0" w:color="000000"/>
            </w:tcBorders>
            <w:shd w:val="clear" w:color="FFFFCC" w:fill="FFFFFF"/>
            <w:noWrap/>
            <w:vAlign w:val="bottom"/>
            <w:hideMark/>
          </w:tcPr>
          <w:p w14:paraId="1A7A83B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Înfundata</w:t>
            </w:r>
          </w:p>
        </w:tc>
        <w:tc>
          <w:tcPr>
            <w:tcW w:w="1559" w:type="dxa"/>
            <w:tcBorders>
              <w:top w:val="nil"/>
              <w:left w:val="nil"/>
              <w:bottom w:val="single" w:sz="4" w:space="0" w:color="000000"/>
              <w:right w:val="single" w:sz="4" w:space="0" w:color="000000"/>
            </w:tcBorders>
            <w:shd w:val="clear" w:color="FFFFCC" w:fill="FFFFFF"/>
            <w:noWrap/>
            <w:vAlign w:val="bottom"/>
            <w:hideMark/>
          </w:tcPr>
          <w:p w14:paraId="691C3B9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shd w:val="clear" w:color="FFFFCC" w:fill="FFFFFF"/>
            <w:noWrap/>
            <w:vAlign w:val="bottom"/>
            <w:hideMark/>
          </w:tcPr>
          <w:p w14:paraId="7B2681C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CC" w:fill="FFFFFF"/>
            <w:noWrap/>
            <w:vAlign w:val="bottom"/>
            <w:hideMark/>
          </w:tcPr>
          <w:p w14:paraId="0F4D36B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1000</w:t>
            </w:r>
          </w:p>
        </w:tc>
      </w:tr>
      <w:tr w:rsidR="00F12769" w:rsidRPr="00AD525B" w14:paraId="0449A513"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737441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73</w:t>
            </w:r>
          </w:p>
        </w:tc>
        <w:tc>
          <w:tcPr>
            <w:tcW w:w="3402" w:type="dxa"/>
            <w:tcBorders>
              <w:top w:val="nil"/>
              <w:left w:val="nil"/>
              <w:bottom w:val="single" w:sz="4" w:space="0" w:color="000000"/>
              <w:right w:val="single" w:sz="4" w:space="0" w:color="000000"/>
            </w:tcBorders>
            <w:shd w:val="clear" w:color="auto" w:fill="auto"/>
            <w:noWrap/>
            <w:vAlign w:val="bottom"/>
            <w:hideMark/>
          </w:tcPr>
          <w:p w14:paraId="3E3CD7C3"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Jókai Mór</w:t>
            </w:r>
          </w:p>
        </w:tc>
        <w:tc>
          <w:tcPr>
            <w:tcW w:w="1559" w:type="dxa"/>
            <w:tcBorders>
              <w:top w:val="nil"/>
              <w:left w:val="nil"/>
              <w:bottom w:val="single" w:sz="4" w:space="0" w:color="000000"/>
              <w:right w:val="single" w:sz="4" w:space="0" w:color="000000"/>
            </w:tcBorders>
            <w:shd w:val="clear" w:color="auto" w:fill="auto"/>
            <w:noWrap/>
            <w:vAlign w:val="bottom"/>
            <w:hideMark/>
          </w:tcPr>
          <w:p w14:paraId="3F2E3BC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2100</w:t>
            </w:r>
          </w:p>
        </w:tc>
        <w:tc>
          <w:tcPr>
            <w:tcW w:w="1554" w:type="dxa"/>
            <w:tcBorders>
              <w:top w:val="nil"/>
              <w:left w:val="nil"/>
              <w:bottom w:val="single" w:sz="4" w:space="0" w:color="000000"/>
              <w:right w:val="single" w:sz="4" w:space="0" w:color="000000"/>
            </w:tcBorders>
            <w:shd w:val="clear" w:color="auto" w:fill="auto"/>
            <w:noWrap/>
            <w:vAlign w:val="bottom"/>
            <w:hideMark/>
          </w:tcPr>
          <w:p w14:paraId="6BB7A59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7F57A3E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16800</w:t>
            </w:r>
          </w:p>
        </w:tc>
      </w:tr>
      <w:tr w:rsidR="00F12769" w:rsidRPr="00AD525B" w14:paraId="58CFC1DE"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84E734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74</w:t>
            </w:r>
          </w:p>
        </w:tc>
        <w:tc>
          <w:tcPr>
            <w:tcW w:w="3402" w:type="dxa"/>
            <w:tcBorders>
              <w:top w:val="nil"/>
              <w:left w:val="nil"/>
              <w:bottom w:val="single" w:sz="4" w:space="0" w:color="000000"/>
              <w:right w:val="single" w:sz="4" w:space="0" w:color="000000"/>
            </w:tcBorders>
            <w:shd w:val="clear" w:color="auto" w:fill="auto"/>
            <w:noWrap/>
            <w:vAlign w:val="bottom"/>
            <w:hideMark/>
          </w:tcPr>
          <w:p w14:paraId="14A8B55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József Attila</w:t>
            </w:r>
          </w:p>
        </w:tc>
        <w:tc>
          <w:tcPr>
            <w:tcW w:w="1559" w:type="dxa"/>
            <w:tcBorders>
              <w:top w:val="nil"/>
              <w:left w:val="nil"/>
              <w:bottom w:val="single" w:sz="4" w:space="0" w:color="000000"/>
              <w:right w:val="single" w:sz="4" w:space="0" w:color="000000"/>
            </w:tcBorders>
            <w:shd w:val="clear" w:color="auto" w:fill="auto"/>
            <w:noWrap/>
            <w:vAlign w:val="bottom"/>
            <w:hideMark/>
          </w:tcPr>
          <w:p w14:paraId="2742C3C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1080</w:t>
            </w:r>
          </w:p>
        </w:tc>
        <w:tc>
          <w:tcPr>
            <w:tcW w:w="1554" w:type="dxa"/>
            <w:tcBorders>
              <w:top w:val="nil"/>
              <w:left w:val="nil"/>
              <w:bottom w:val="single" w:sz="4" w:space="0" w:color="000000"/>
              <w:right w:val="single" w:sz="4" w:space="0" w:color="000000"/>
            </w:tcBorders>
            <w:shd w:val="clear" w:color="auto" w:fill="auto"/>
            <w:noWrap/>
            <w:vAlign w:val="bottom"/>
            <w:hideMark/>
          </w:tcPr>
          <w:p w14:paraId="475E2B1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02A91F1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6480</w:t>
            </w:r>
          </w:p>
        </w:tc>
      </w:tr>
      <w:tr w:rsidR="00F12769" w:rsidRPr="00AD525B" w14:paraId="018BB598"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54D4BB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75</w:t>
            </w:r>
          </w:p>
        </w:tc>
        <w:tc>
          <w:tcPr>
            <w:tcW w:w="3402" w:type="dxa"/>
            <w:tcBorders>
              <w:top w:val="nil"/>
              <w:left w:val="nil"/>
              <w:bottom w:val="single" w:sz="4" w:space="0" w:color="000000"/>
              <w:right w:val="single" w:sz="4" w:space="0" w:color="000000"/>
            </w:tcBorders>
            <w:shd w:val="clear" w:color="auto" w:fill="auto"/>
            <w:noWrap/>
            <w:vAlign w:val="bottom"/>
            <w:hideMark/>
          </w:tcPr>
          <w:p w14:paraId="715FC00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Kecskemet</w:t>
            </w:r>
          </w:p>
        </w:tc>
        <w:tc>
          <w:tcPr>
            <w:tcW w:w="1559" w:type="dxa"/>
            <w:tcBorders>
              <w:top w:val="nil"/>
              <w:left w:val="nil"/>
              <w:bottom w:val="single" w:sz="4" w:space="0" w:color="000000"/>
              <w:right w:val="single" w:sz="4" w:space="0" w:color="000000"/>
            </w:tcBorders>
            <w:shd w:val="clear" w:color="auto" w:fill="auto"/>
            <w:noWrap/>
            <w:vAlign w:val="bottom"/>
            <w:hideMark/>
          </w:tcPr>
          <w:p w14:paraId="01564D4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278</w:t>
            </w:r>
          </w:p>
        </w:tc>
        <w:tc>
          <w:tcPr>
            <w:tcW w:w="1554" w:type="dxa"/>
            <w:tcBorders>
              <w:top w:val="nil"/>
              <w:left w:val="nil"/>
              <w:bottom w:val="single" w:sz="4" w:space="0" w:color="000000"/>
              <w:right w:val="single" w:sz="4" w:space="0" w:color="000000"/>
            </w:tcBorders>
            <w:shd w:val="clear" w:color="auto" w:fill="auto"/>
            <w:noWrap/>
            <w:vAlign w:val="bottom"/>
            <w:hideMark/>
          </w:tcPr>
          <w:p w14:paraId="66E0093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3BCD799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1946</w:t>
            </w:r>
          </w:p>
        </w:tc>
      </w:tr>
      <w:tr w:rsidR="00F12769" w:rsidRPr="00AD525B" w14:paraId="7410D7D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7C22DF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76</w:t>
            </w:r>
          </w:p>
        </w:tc>
        <w:tc>
          <w:tcPr>
            <w:tcW w:w="3402" w:type="dxa"/>
            <w:tcBorders>
              <w:top w:val="nil"/>
              <w:left w:val="nil"/>
              <w:bottom w:val="single" w:sz="4" w:space="0" w:color="000000"/>
              <w:right w:val="single" w:sz="4" w:space="0" w:color="000000"/>
            </w:tcBorders>
            <w:shd w:val="clear" w:color="auto" w:fill="auto"/>
            <w:noWrap/>
            <w:vAlign w:val="bottom"/>
            <w:hideMark/>
          </w:tcPr>
          <w:p w14:paraId="1F6AE50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Kiskunhalas</w:t>
            </w:r>
          </w:p>
        </w:tc>
        <w:tc>
          <w:tcPr>
            <w:tcW w:w="1559" w:type="dxa"/>
            <w:tcBorders>
              <w:top w:val="nil"/>
              <w:left w:val="nil"/>
              <w:bottom w:val="single" w:sz="4" w:space="0" w:color="000000"/>
              <w:right w:val="single" w:sz="4" w:space="0" w:color="000000"/>
            </w:tcBorders>
            <w:shd w:val="clear" w:color="auto" w:fill="auto"/>
            <w:noWrap/>
            <w:vAlign w:val="bottom"/>
            <w:hideMark/>
          </w:tcPr>
          <w:p w14:paraId="62E02F1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251</w:t>
            </w:r>
          </w:p>
        </w:tc>
        <w:tc>
          <w:tcPr>
            <w:tcW w:w="1554" w:type="dxa"/>
            <w:tcBorders>
              <w:top w:val="nil"/>
              <w:left w:val="nil"/>
              <w:bottom w:val="single" w:sz="4" w:space="0" w:color="000000"/>
              <w:right w:val="single" w:sz="4" w:space="0" w:color="000000"/>
            </w:tcBorders>
            <w:shd w:val="clear" w:color="auto" w:fill="auto"/>
            <w:noWrap/>
            <w:vAlign w:val="bottom"/>
            <w:hideMark/>
          </w:tcPr>
          <w:p w14:paraId="4D7BED2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2646FDC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1757</w:t>
            </w:r>
          </w:p>
        </w:tc>
      </w:tr>
      <w:tr w:rsidR="00F12769" w:rsidRPr="00AD525B" w14:paraId="412E2CC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53460C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77</w:t>
            </w:r>
          </w:p>
        </w:tc>
        <w:tc>
          <w:tcPr>
            <w:tcW w:w="3402" w:type="dxa"/>
            <w:tcBorders>
              <w:top w:val="nil"/>
              <w:left w:val="nil"/>
              <w:bottom w:val="single" w:sz="4" w:space="0" w:color="000000"/>
              <w:right w:val="single" w:sz="4" w:space="0" w:color="000000"/>
            </w:tcBorders>
            <w:shd w:val="clear" w:color="auto" w:fill="auto"/>
            <w:noWrap/>
            <w:vAlign w:val="bottom"/>
            <w:hideMark/>
          </w:tcPr>
          <w:p w14:paraId="0571122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Konsza Samu</w:t>
            </w:r>
          </w:p>
        </w:tc>
        <w:tc>
          <w:tcPr>
            <w:tcW w:w="1559" w:type="dxa"/>
            <w:tcBorders>
              <w:top w:val="nil"/>
              <w:left w:val="nil"/>
              <w:bottom w:val="single" w:sz="4" w:space="0" w:color="000000"/>
              <w:right w:val="single" w:sz="4" w:space="0" w:color="000000"/>
            </w:tcBorders>
            <w:shd w:val="clear" w:color="auto" w:fill="auto"/>
            <w:noWrap/>
            <w:vAlign w:val="bottom"/>
            <w:hideMark/>
          </w:tcPr>
          <w:p w14:paraId="5DD2189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220</w:t>
            </w:r>
          </w:p>
        </w:tc>
        <w:tc>
          <w:tcPr>
            <w:tcW w:w="1554" w:type="dxa"/>
            <w:tcBorders>
              <w:top w:val="nil"/>
              <w:left w:val="nil"/>
              <w:bottom w:val="single" w:sz="4" w:space="0" w:color="000000"/>
              <w:right w:val="single" w:sz="4" w:space="0" w:color="000000"/>
            </w:tcBorders>
            <w:shd w:val="clear" w:color="auto" w:fill="auto"/>
            <w:noWrap/>
            <w:vAlign w:val="bottom"/>
            <w:hideMark/>
          </w:tcPr>
          <w:p w14:paraId="6005479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45977E2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1320</w:t>
            </w:r>
          </w:p>
        </w:tc>
      </w:tr>
      <w:tr w:rsidR="00F12769" w:rsidRPr="00AD525B" w14:paraId="3405030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3795C1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78</w:t>
            </w:r>
          </w:p>
        </w:tc>
        <w:tc>
          <w:tcPr>
            <w:tcW w:w="3402" w:type="dxa"/>
            <w:tcBorders>
              <w:top w:val="nil"/>
              <w:left w:val="nil"/>
              <w:bottom w:val="single" w:sz="4" w:space="0" w:color="000000"/>
              <w:right w:val="single" w:sz="4" w:space="0" w:color="000000"/>
            </w:tcBorders>
            <w:shd w:val="clear" w:color="auto" w:fill="auto"/>
            <w:noWrap/>
            <w:vAlign w:val="bottom"/>
            <w:hideMark/>
          </w:tcPr>
          <w:p w14:paraId="01CF7B63"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Koreh Endre</w:t>
            </w:r>
          </w:p>
        </w:tc>
        <w:tc>
          <w:tcPr>
            <w:tcW w:w="1559" w:type="dxa"/>
            <w:tcBorders>
              <w:top w:val="nil"/>
              <w:left w:val="nil"/>
              <w:bottom w:val="single" w:sz="4" w:space="0" w:color="000000"/>
              <w:right w:val="single" w:sz="4" w:space="0" w:color="000000"/>
            </w:tcBorders>
            <w:shd w:val="clear" w:color="auto" w:fill="auto"/>
            <w:noWrap/>
            <w:vAlign w:val="bottom"/>
            <w:hideMark/>
          </w:tcPr>
          <w:p w14:paraId="0FBD36F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379</w:t>
            </w:r>
          </w:p>
        </w:tc>
        <w:tc>
          <w:tcPr>
            <w:tcW w:w="1554" w:type="dxa"/>
            <w:tcBorders>
              <w:top w:val="nil"/>
              <w:left w:val="nil"/>
              <w:bottom w:val="single" w:sz="4" w:space="0" w:color="000000"/>
              <w:right w:val="single" w:sz="4" w:space="0" w:color="000000"/>
            </w:tcBorders>
            <w:shd w:val="clear" w:color="auto" w:fill="auto"/>
            <w:noWrap/>
            <w:vAlign w:val="bottom"/>
            <w:hideMark/>
          </w:tcPr>
          <w:p w14:paraId="68F19B4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17E01BC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2653</w:t>
            </w:r>
          </w:p>
        </w:tc>
      </w:tr>
      <w:tr w:rsidR="00F12769" w:rsidRPr="00AD525B" w14:paraId="01590A2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F5125B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79</w:t>
            </w:r>
          </w:p>
        </w:tc>
        <w:tc>
          <w:tcPr>
            <w:tcW w:w="3402" w:type="dxa"/>
            <w:tcBorders>
              <w:top w:val="nil"/>
              <w:left w:val="nil"/>
              <w:bottom w:val="single" w:sz="4" w:space="0" w:color="000000"/>
              <w:right w:val="single" w:sz="4" w:space="0" w:color="000000"/>
            </w:tcBorders>
            <w:shd w:val="clear" w:color="auto" w:fill="auto"/>
            <w:noWrap/>
            <w:vAlign w:val="bottom"/>
            <w:hideMark/>
          </w:tcPr>
          <w:p w14:paraId="27219E7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Korosi Csoma Sandor</w:t>
            </w:r>
          </w:p>
        </w:tc>
        <w:tc>
          <w:tcPr>
            <w:tcW w:w="1559" w:type="dxa"/>
            <w:tcBorders>
              <w:top w:val="nil"/>
              <w:left w:val="nil"/>
              <w:bottom w:val="single" w:sz="4" w:space="0" w:color="000000"/>
              <w:right w:val="single" w:sz="4" w:space="0" w:color="000000"/>
            </w:tcBorders>
            <w:shd w:val="clear" w:color="auto" w:fill="auto"/>
            <w:noWrap/>
            <w:vAlign w:val="bottom"/>
            <w:hideMark/>
          </w:tcPr>
          <w:p w14:paraId="4FC9677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shd w:val="clear" w:color="auto" w:fill="auto"/>
            <w:noWrap/>
            <w:vAlign w:val="bottom"/>
            <w:hideMark/>
          </w:tcPr>
          <w:p w14:paraId="7C9416F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584161B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1650</w:t>
            </w:r>
          </w:p>
        </w:tc>
      </w:tr>
      <w:tr w:rsidR="00F12769" w:rsidRPr="00AD525B" w14:paraId="0A4917A4"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FE795A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80</w:t>
            </w:r>
          </w:p>
        </w:tc>
        <w:tc>
          <w:tcPr>
            <w:tcW w:w="3402" w:type="dxa"/>
            <w:tcBorders>
              <w:top w:val="nil"/>
              <w:left w:val="nil"/>
              <w:bottom w:val="single" w:sz="4" w:space="0" w:color="000000"/>
              <w:right w:val="single" w:sz="4" w:space="0" w:color="000000"/>
            </w:tcBorders>
            <w:shd w:val="clear" w:color="auto" w:fill="auto"/>
            <w:noWrap/>
            <w:vAlign w:val="bottom"/>
            <w:hideMark/>
          </w:tcPr>
          <w:p w14:paraId="0264B11D"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Kós Károly</w:t>
            </w:r>
          </w:p>
        </w:tc>
        <w:tc>
          <w:tcPr>
            <w:tcW w:w="1559" w:type="dxa"/>
            <w:tcBorders>
              <w:top w:val="nil"/>
              <w:left w:val="nil"/>
              <w:bottom w:val="single" w:sz="4" w:space="0" w:color="000000"/>
              <w:right w:val="single" w:sz="4" w:space="0" w:color="000000"/>
            </w:tcBorders>
            <w:shd w:val="clear" w:color="auto" w:fill="auto"/>
            <w:noWrap/>
            <w:vAlign w:val="bottom"/>
            <w:hideMark/>
          </w:tcPr>
          <w:p w14:paraId="6BEB602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1225</w:t>
            </w:r>
          </w:p>
        </w:tc>
        <w:tc>
          <w:tcPr>
            <w:tcW w:w="1554" w:type="dxa"/>
            <w:tcBorders>
              <w:top w:val="nil"/>
              <w:left w:val="nil"/>
              <w:bottom w:val="single" w:sz="4" w:space="0" w:color="000000"/>
              <w:right w:val="single" w:sz="4" w:space="0" w:color="000000"/>
            </w:tcBorders>
            <w:shd w:val="clear" w:color="auto" w:fill="auto"/>
            <w:noWrap/>
            <w:vAlign w:val="bottom"/>
            <w:hideMark/>
          </w:tcPr>
          <w:p w14:paraId="3FD3AD7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shd w:val="clear" w:color="auto" w:fill="auto"/>
            <w:noWrap/>
            <w:vAlign w:val="bottom"/>
            <w:hideMark/>
          </w:tcPr>
          <w:p w14:paraId="36B309D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14700</w:t>
            </w:r>
          </w:p>
        </w:tc>
      </w:tr>
      <w:tr w:rsidR="00F12769" w:rsidRPr="00AD525B" w14:paraId="55B546C4"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11C932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81</w:t>
            </w:r>
          </w:p>
        </w:tc>
        <w:tc>
          <w:tcPr>
            <w:tcW w:w="3402" w:type="dxa"/>
            <w:tcBorders>
              <w:top w:val="nil"/>
              <w:left w:val="nil"/>
              <w:bottom w:val="single" w:sz="4" w:space="0" w:color="000000"/>
              <w:right w:val="single" w:sz="4" w:space="0" w:color="000000"/>
            </w:tcBorders>
            <w:shd w:val="clear" w:color="auto" w:fill="auto"/>
            <w:noWrap/>
            <w:vAlign w:val="bottom"/>
            <w:hideMark/>
          </w:tcPr>
          <w:p w14:paraId="3045BE7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Kossuth Lajos</w:t>
            </w:r>
          </w:p>
        </w:tc>
        <w:tc>
          <w:tcPr>
            <w:tcW w:w="1559" w:type="dxa"/>
            <w:tcBorders>
              <w:top w:val="nil"/>
              <w:left w:val="nil"/>
              <w:bottom w:val="single" w:sz="4" w:space="0" w:color="000000"/>
              <w:right w:val="single" w:sz="4" w:space="0" w:color="000000"/>
            </w:tcBorders>
            <w:shd w:val="clear" w:color="auto" w:fill="auto"/>
            <w:noWrap/>
            <w:vAlign w:val="bottom"/>
            <w:hideMark/>
          </w:tcPr>
          <w:p w14:paraId="7EA9CF9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325</w:t>
            </w:r>
          </w:p>
        </w:tc>
        <w:tc>
          <w:tcPr>
            <w:tcW w:w="1554" w:type="dxa"/>
            <w:tcBorders>
              <w:top w:val="nil"/>
              <w:left w:val="nil"/>
              <w:bottom w:val="single" w:sz="4" w:space="0" w:color="000000"/>
              <w:right w:val="single" w:sz="4" w:space="0" w:color="000000"/>
            </w:tcBorders>
            <w:shd w:val="clear" w:color="auto" w:fill="auto"/>
            <w:noWrap/>
            <w:vAlign w:val="bottom"/>
            <w:hideMark/>
          </w:tcPr>
          <w:p w14:paraId="538EFD8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2FA0D3C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2600</w:t>
            </w:r>
          </w:p>
        </w:tc>
      </w:tr>
      <w:tr w:rsidR="00F12769" w:rsidRPr="00AD525B" w14:paraId="722D5896"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668AF1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82</w:t>
            </w:r>
          </w:p>
        </w:tc>
        <w:tc>
          <w:tcPr>
            <w:tcW w:w="3402" w:type="dxa"/>
            <w:tcBorders>
              <w:top w:val="nil"/>
              <w:left w:val="nil"/>
              <w:bottom w:val="single" w:sz="4" w:space="0" w:color="000000"/>
              <w:right w:val="single" w:sz="4" w:space="0" w:color="000000"/>
            </w:tcBorders>
            <w:shd w:val="clear" w:color="auto" w:fill="auto"/>
            <w:noWrap/>
            <w:vAlign w:val="bottom"/>
            <w:hideMark/>
          </w:tcPr>
          <w:p w14:paraId="1910B4D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 xml:space="preserve">Kriza János </w:t>
            </w:r>
          </w:p>
        </w:tc>
        <w:tc>
          <w:tcPr>
            <w:tcW w:w="1559" w:type="dxa"/>
            <w:tcBorders>
              <w:top w:val="nil"/>
              <w:left w:val="nil"/>
              <w:bottom w:val="single" w:sz="4" w:space="0" w:color="000000"/>
              <w:right w:val="single" w:sz="4" w:space="0" w:color="000000"/>
            </w:tcBorders>
            <w:shd w:val="clear" w:color="auto" w:fill="auto"/>
            <w:noWrap/>
            <w:vAlign w:val="bottom"/>
            <w:hideMark/>
          </w:tcPr>
          <w:p w14:paraId="30F615D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210</w:t>
            </w:r>
          </w:p>
        </w:tc>
        <w:tc>
          <w:tcPr>
            <w:tcW w:w="1554" w:type="dxa"/>
            <w:tcBorders>
              <w:top w:val="nil"/>
              <w:left w:val="nil"/>
              <w:bottom w:val="single" w:sz="4" w:space="0" w:color="000000"/>
              <w:right w:val="single" w:sz="4" w:space="0" w:color="000000"/>
            </w:tcBorders>
            <w:shd w:val="clear" w:color="auto" w:fill="auto"/>
            <w:noWrap/>
            <w:vAlign w:val="bottom"/>
            <w:hideMark/>
          </w:tcPr>
          <w:p w14:paraId="6BAF9C8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w:t>
            </w:r>
          </w:p>
        </w:tc>
        <w:tc>
          <w:tcPr>
            <w:tcW w:w="2126" w:type="dxa"/>
            <w:tcBorders>
              <w:top w:val="nil"/>
              <w:left w:val="nil"/>
              <w:bottom w:val="single" w:sz="4" w:space="0" w:color="000000"/>
              <w:right w:val="single" w:sz="4" w:space="0" w:color="000000"/>
            </w:tcBorders>
            <w:shd w:val="clear" w:color="auto" w:fill="auto"/>
            <w:noWrap/>
            <w:vAlign w:val="bottom"/>
            <w:hideMark/>
          </w:tcPr>
          <w:p w14:paraId="4B14202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2100</w:t>
            </w:r>
          </w:p>
        </w:tc>
      </w:tr>
      <w:tr w:rsidR="00F12769" w:rsidRPr="00AD525B" w14:paraId="7510A46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0AC60D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lastRenderedPageBreak/>
              <w:t>83</w:t>
            </w:r>
          </w:p>
        </w:tc>
        <w:tc>
          <w:tcPr>
            <w:tcW w:w="3402" w:type="dxa"/>
            <w:tcBorders>
              <w:top w:val="nil"/>
              <w:left w:val="nil"/>
              <w:bottom w:val="single" w:sz="4" w:space="0" w:color="000000"/>
              <w:right w:val="single" w:sz="4" w:space="0" w:color="000000"/>
            </w:tcBorders>
            <w:shd w:val="clear" w:color="auto" w:fill="auto"/>
            <w:noWrap/>
            <w:vAlign w:val="bottom"/>
            <w:hideMark/>
          </w:tcPr>
          <w:p w14:paraId="000CC73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László Ferenc</w:t>
            </w:r>
          </w:p>
        </w:tc>
        <w:tc>
          <w:tcPr>
            <w:tcW w:w="1559" w:type="dxa"/>
            <w:tcBorders>
              <w:top w:val="nil"/>
              <w:left w:val="nil"/>
              <w:bottom w:val="single" w:sz="4" w:space="0" w:color="000000"/>
              <w:right w:val="single" w:sz="4" w:space="0" w:color="000000"/>
            </w:tcBorders>
            <w:shd w:val="clear" w:color="auto" w:fill="auto"/>
            <w:noWrap/>
            <w:vAlign w:val="bottom"/>
            <w:hideMark/>
          </w:tcPr>
          <w:p w14:paraId="0542728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320</w:t>
            </w:r>
          </w:p>
        </w:tc>
        <w:tc>
          <w:tcPr>
            <w:tcW w:w="1554" w:type="dxa"/>
            <w:tcBorders>
              <w:top w:val="nil"/>
              <w:left w:val="nil"/>
              <w:bottom w:val="single" w:sz="4" w:space="0" w:color="000000"/>
              <w:right w:val="single" w:sz="4" w:space="0" w:color="000000"/>
            </w:tcBorders>
            <w:shd w:val="clear" w:color="auto" w:fill="auto"/>
            <w:noWrap/>
            <w:vAlign w:val="bottom"/>
            <w:hideMark/>
          </w:tcPr>
          <w:p w14:paraId="613062B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1847B40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1920</w:t>
            </w:r>
          </w:p>
        </w:tc>
      </w:tr>
      <w:tr w:rsidR="00F12769" w:rsidRPr="00AD525B" w14:paraId="33E0396B"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A7EFEF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84</w:t>
            </w:r>
          </w:p>
        </w:tc>
        <w:tc>
          <w:tcPr>
            <w:tcW w:w="3402" w:type="dxa"/>
            <w:tcBorders>
              <w:top w:val="nil"/>
              <w:left w:val="nil"/>
              <w:bottom w:val="single" w:sz="4" w:space="0" w:color="000000"/>
              <w:right w:val="single" w:sz="4" w:space="0" w:color="000000"/>
            </w:tcBorders>
            <w:shd w:val="clear" w:color="auto" w:fill="auto"/>
            <w:noWrap/>
            <w:vAlign w:val="bottom"/>
            <w:hideMark/>
          </w:tcPr>
          <w:p w14:paraId="15075E5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 xml:space="preserve">Lazar Mihaly </w:t>
            </w:r>
          </w:p>
        </w:tc>
        <w:tc>
          <w:tcPr>
            <w:tcW w:w="1559" w:type="dxa"/>
            <w:tcBorders>
              <w:top w:val="nil"/>
              <w:left w:val="nil"/>
              <w:bottom w:val="single" w:sz="4" w:space="0" w:color="000000"/>
              <w:right w:val="single" w:sz="4" w:space="0" w:color="000000"/>
            </w:tcBorders>
            <w:shd w:val="clear" w:color="auto" w:fill="auto"/>
            <w:noWrap/>
            <w:vAlign w:val="bottom"/>
            <w:hideMark/>
          </w:tcPr>
          <w:p w14:paraId="56BBBE1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495</w:t>
            </w:r>
          </w:p>
        </w:tc>
        <w:tc>
          <w:tcPr>
            <w:tcW w:w="1554" w:type="dxa"/>
            <w:tcBorders>
              <w:top w:val="nil"/>
              <w:left w:val="nil"/>
              <w:bottom w:val="single" w:sz="4" w:space="0" w:color="000000"/>
              <w:right w:val="single" w:sz="4" w:space="0" w:color="000000"/>
            </w:tcBorders>
            <w:shd w:val="clear" w:color="auto" w:fill="auto"/>
            <w:noWrap/>
            <w:vAlign w:val="bottom"/>
            <w:hideMark/>
          </w:tcPr>
          <w:p w14:paraId="7B78944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5BDD67C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3465</w:t>
            </w:r>
          </w:p>
        </w:tc>
      </w:tr>
      <w:tr w:rsidR="00F12769" w:rsidRPr="00AD525B" w14:paraId="519B1EC3"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C078AF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85</w:t>
            </w:r>
          </w:p>
        </w:tc>
        <w:tc>
          <w:tcPr>
            <w:tcW w:w="3402" w:type="dxa"/>
            <w:tcBorders>
              <w:top w:val="nil"/>
              <w:left w:val="nil"/>
              <w:bottom w:val="single" w:sz="4" w:space="0" w:color="000000"/>
              <w:right w:val="single" w:sz="4" w:space="0" w:color="000000"/>
            </w:tcBorders>
            <w:shd w:val="clear" w:color="auto" w:fill="auto"/>
            <w:noWrap/>
            <w:vAlign w:val="bottom"/>
            <w:hideMark/>
          </w:tcPr>
          <w:p w14:paraId="086B48C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Livezii</w:t>
            </w:r>
          </w:p>
        </w:tc>
        <w:tc>
          <w:tcPr>
            <w:tcW w:w="1559" w:type="dxa"/>
            <w:tcBorders>
              <w:top w:val="nil"/>
              <w:left w:val="nil"/>
              <w:bottom w:val="single" w:sz="4" w:space="0" w:color="000000"/>
              <w:right w:val="single" w:sz="4" w:space="0" w:color="000000"/>
            </w:tcBorders>
            <w:shd w:val="clear" w:color="auto" w:fill="auto"/>
            <w:noWrap/>
            <w:vAlign w:val="bottom"/>
            <w:hideMark/>
          </w:tcPr>
          <w:p w14:paraId="16D3B75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155</w:t>
            </w:r>
          </w:p>
        </w:tc>
        <w:tc>
          <w:tcPr>
            <w:tcW w:w="1554" w:type="dxa"/>
            <w:tcBorders>
              <w:top w:val="nil"/>
              <w:left w:val="nil"/>
              <w:bottom w:val="single" w:sz="4" w:space="0" w:color="000000"/>
              <w:right w:val="single" w:sz="4" w:space="0" w:color="000000"/>
            </w:tcBorders>
            <w:shd w:val="clear" w:color="auto" w:fill="auto"/>
            <w:noWrap/>
            <w:vAlign w:val="bottom"/>
            <w:hideMark/>
          </w:tcPr>
          <w:p w14:paraId="532E1FA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2B825F8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775</w:t>
            </w:r>
          </w:p>
        </w:tc>
      </w:tr>
      <w:tr w:rsidR="00F12769" w:rsidRPr="00AD525B" w14:paraId="0A5160B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6F7F46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86</w:t>
            </w:r>
          </w:p>
        </w:tc>
        <w:tc>
          <w:tcPr>
            <w:tcW w:w="3402" w:type="dxa"/>
            <w:tcBorders>
              <w:top w:val="nil"/>
              <w:left w:val="nil"/>
              <w:bottom w:val="single" w:sz="4" w:space="0" w:color="000000"/>
              <w:right w:val="single" w:sz="4" w:space="0" w:color="000000"/>
            </w:tcBorders>
            <w:shd w:val="clear" w:color="auto" w:fill="auto"/>
            <w:noWrap/>
            <w:vAlign w:val="bottom"/>
            <w:hideMark/>
          </w:tcPr>
          <w:p w14:paraId="3168244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Lunca Oltului</w:t>
            </w:r>
          </w:p>
        </w:tc>
        <w:tc>
          <w:tcPr>
            <w:tcW w:w="1559" w:type="dxa"/>
            <w:tcBorders>
              <w:top w:val="nil"/>
              <w:left w:val="nil"/>
              <w:bottom w:val="single" w:sz="4" w:space="0" w:color="000000"/>
              <w:right w:val="single" w:sz="4" w:space="0" w:color="000000"/>
            </w:tcBorders>
            <w:shd w:val="clear" w:color="auto" w:fill="auto"/>
            <w:noWrap/>
            <w:vAlign w:val="bottom"/>
            <w:hideMark/>
          </w:tcPr>
          <w:p w14:paraId="0343AFB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1600</w:t>
            </w:r>
          </w:p>
        </w:tc>
        <w:tc>
          <w:tcPr>
            <w:tcW w:w="1554" w:type="dxa"/>
            <w:tcBorders>
              <w:top w:val="nil"/>
              <w:left w:val="nil"/>
              <w:bottom w:val="single" w:sz="4" w:space="0" w:color="000000"/>
              <w:right w:val="single" w:sz="4" w:space="0" w:color="000000"/>
            </w:tcBorders>
            <w:shd w:val="clear" w:color="auto" w:fill="auto"/>
            <w:noWrap/>
            <w:vAlign w:val="bottom"/>
            <w:hideMark/>
          </w:tcPr>
          <w:p w14:paraId="56B92B7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18C462B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12800</w:t>
            </w:r>
          </w:p>
        </w:tc>
      </w:tr>
      <w:tr w:rsidR="00F12769" w:rsidRPr="00AD525B" w14:paraId="1D4D9D6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EF8C17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87</w:t>
            </w:r>
          </w:p>
        </w:tc>
        <w:tc>
          <w:tcPr>
            <w:tcW w:w="3402" w:type="dxa"/>
            <w:tcBorders>
              <w:top w:val="nil"/>
              <w:left w:val="nil"/>
              <w:bottom w:val="single" w:sz="4" w:space="0" w:color="000000"/>
              <w:right w:val="single" w:sz="4" w:space="0" w:color="000000"/>
            </w:tcBorders>
            <w:shd w:val="clear" w:color="auto" w:fill="auto"/>
            <w:noWrap/>
            <w:vAlign w:val="bottom"/>
            <w:hideMark/>
          </w:tcPr>
          <w:p w14:paraId="5823FDA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Malomgat</w:t>
            </w:r>
          </w:p>
        </w:tc>
        <w:tc>
          <w:tcPr>
            <w:tcW w:w="1559" w:type="dxa"/>
            <w:tcBorders>
              <w:top w:val="nil"/>
              <w:left w:val="nil"/>
              <w:bottom w:val="single" w:sz="4" w:space="0" w:color="000000"/>
              <w:right w:val="single" w:sz="4" w:space="0" w:color="000000"/>
            </w:tcBorders>
            <w:shd w:val="clear" w:color="auto" w:fill="auto"/>
            <w:noWrap/>
            <w:vAlign w:val="bottom"/>
            <w:hideMark/>
          </w:tcPr>
          <w:p w14:paraId="77C5D0E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270</w:t>
            </w:r>
          </w:p>
        </w:tc>
        <w:tc>
          <w:tcPr>
            <w:tcW w:w="1554" w:type="dxa"/>
            <w:tcBorders>
              <w:top w:val="nil"/>
              <w:left w:val="nil"/>
              <w:bottom w:val="single" w:sz="4" w:space="0" w:color="000000"/>
              <w:right w:val="single" w:sz="4" w:space="0" w:color="000000"/>
            </w:tcBorders>
            <w:shd w:val="clear" w:color="auto" w:fill="auto"/>
            <w:noWrap/>
            <w:vAlign w:val="bottom"/>
            <w:hideMark/>
          </w:tcPr>
          <w:p w14:paraId="7AEBBF0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410B4CB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1350</w:t>
            </w:r>
          </w:p>
        </w:tc>
      </w:tr>
      <w:tr w:rsidR="00F12769" w:rsidRPr="00AD525B" w14:paraId="07E63C73"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59B38A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88</w:t>
            </w:r>
          </w:p>
        </w:tc>
        <w:tc>
          <w:tcPr>
            <w:tcW w:w="3402" w:type="dxa"/>
            <w:tcBorders>
              <w:top w:val="nil"/>
              <w:left w:val="nil"/>
              <w:bottom w:val="single" w:sz="4" w:space="0" w:color="000000"/>
              <w:right w:val="single" w:sz="4" w:space="0" w:color="000000"/>
            </w:tcBorders>
            <w:shd w:val="clear" w:color="auto" w:fill="auto"/>
            <w:noWrap/>
            <w:vAlign w:val="bottom"/>
            <w:hideMark/>
          </w:tcPr>
          <w:p w14:paraId="6EDA25A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Marton Aron</w:t>
            </w:r>
          </w:p>
        </w:tc>
        <w:tc>
          <w:tcPr>
            <w:tcW w:w="1559" w:type="dxa"/>
            <w:tcBorders>
              <w:top w:val="nil"/>
              <w:left w:val="nil"/>
              <w:bottom w:val="single" w:sz="4" w:space="0" w:color="000000"/>
              <w:right w:val="single" w:sz="4" w:space="0" w:color="000000"/>
            </w:tcBorders>
            <w:shd w:val="clear" w:color="auto" w:fill="auto"/>
            <w:noWrap/>
            <w:vAlign w:val="bottom"/>
            <w:hideMark/>
          </w:tcPr>
          <w:p w14:paraId="41E36B9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345</w:t>
            </w:r>
          </w:p>
        </w:tc>
        <w:tc>
          <w:tcPr>
            <w:tcW w:w="1554" w:type="dxa"/>
            <w:tcBorders>
              <w:top w:val="nil"/>
              <w:left w:val="nil"/>
              <w:bottom w:val="single" w:sz="4" w:space="0" w:color="000000"/>
              <w:right w:val="single" w:sz="4" w:space="0" w:color="000000"/>
            </w:tcBorders>
            <w:shd w:val="clear" w:color="auto" w:fill="auto"/>
            <w:noWrap/>
            <w:vAlign w:val="bottom"/>
            <w:hideMark/>
          </w:tcPr>
          <w:p w14:paraId="4CA30CF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263557C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2760</w:t>
            </w:r>
          </w:p>
        </w:tc>
      </w:tr>
      <w:tr w:rsidR="00F12769" w:rsidRPr="00AD525B" w14:paraId="0C13048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6A9AD2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89</w:t>
            </w:r>
          </w:p>
        </w:tc>
        <w:tc>
          <w:tcPr>
            <w:tcW w:w="3402" w:type="dxa"/>
            <w:tcBorders>
              <w:top w:val="nil"/>
              <w:left w:val="nil"/>
              <w:bottom w:val="single" w:sz="4" w:space="0" w:color="000000"/>
              <w:right w:val="single" w:sz="4" w:space="0" w:color="000000"/>
            </w:tcBorders>
            <w:shd w:val="clear" w:color="auto" w:fill="auto"/>
            <w:noWrap/>
            <w:vAlign w:val="bottom"/>
            <w:hideMark/>
          </w:tcPr>
          <w:p w14:paraId="56651699"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Mijlocului</w:t>
            </w:r>
          </w:p>
        </w:tc>
        <w:tc>
          <w:tcPr>
            <w:tcW w:w="1559" w:type="dxa"/>
            <w:tcBorders>
              <w:top w:val="nil"/>
              <w:left w:val="nil"/>
              <w:bottom w:val="single" w:sz="4" w:space="0" w:color="000000"/>
              <w:right w:val="single" w:sz="4" w:space="0" w:color="000000"/>
            </w:tcBorders>
            <w:shd w:val="clear" w:color="auto" w:fill="auto"/>
            <w:noWrap/>
            <w:vAlign w:val="bottom"/>
            <w:hideMark/>
          </w:tcPr>
          <w:p w14:paraId="7F20CC7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225</w:t>
            </w:r>
          </w:p>
        </w:tc>
        <w:tc>
          <w:tcPr>
            <w:tcW w:w="1554" w:type="dxa"/>
            <w:tcBorders>
              <w:top w:val="nil"/>
              <w:left w:val="nil"/>
              <w:bottom w:val="single" w:sz="4" w:space="0" w:color="000000"/>
              <w:right w:val="single" w:sz="4" w:space="0" w:color="000000"/>
            </w:tcBorders>
            <w:shd w:val="clear" w:color="auto" w:fill="auto"/>
            <w:noWrap/>
            <w:vAlign w:val="bottom"/>
            <w:hideMark/>
          </w:tcPr>
          <w:p w14:paraId="2850C5C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3DBF2C6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1350</w:t>
            </w:r>
          </w:p>
        </w:tc>
      </w:tr>
      <w:tr w:rsidR="00F12769" w:rsidRPr="00AD525B" w14:paraId="164165AD"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0A29B3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90</w:t>
            </w:r>
          </w:p>
        </w:tc>
        <w:tc>
          <w:tcPr>
            <w:tcW w:w="3402" w:type="dxa"/>
            <w:tcBorders>
              <w:top w:val="nil"/>
              <w:left w:val="nil"/>
              <w:bottom w:val="single" w:sz="4" w:space="0" w:color="000000"/>
              <w:right w:val="single" w:sz="4" w:space="0" w:color="000000"/>
            </w:tcBorders>
            <w:shd w:val="clear" w:color="auto" w:fill="auto"/>
            <w:noWrap/>
            <w:vAlign w:val="bottom"/>
            <w:hideMark/>
          </w:tcPr>
          <w:p w14:paraId="09289E5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Mikes Kelemen</w:t>
            </w:r>
          </w:p>
        </w:tc>
        <w:tc>
          <w:tcPr>
            <w:tcW w:w="1559" w:type="dxa"/>
            <w:tcBorders>
              <w:top w:val="nil"/>
              <w:left w:val="nil"/>
              <w:bottom w:val="single" w:sz="4" w:space="0" w:color="000000"/>
              <w:right w:val="single" w:sz="4" w:space="0" w:color="000000"/>
            </w:tcBorders>
            <w:shd w:val="clear" w:color="auto" w:fill="auto"/>
            <w:noWrap/>
            <w:vAlign w:val="bottom"/>
            <w:hideMark/>
          </w:tcPr>
          <w:p w14:paraId="764E320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345</w:t>
            </w:r>
          </w:p>
        </w:tc>
        <w:tc>
          <w:tcPr>
            <w:tcW w:w="1554" w:type="dxa"/>
            <w:tcBorders>
              <w:top w:val="nil"/>
              <w:left w:val="nil"/>
              <w:bottom w:val="single" w:sz="4" w:space="0" w:color="000000"/>
              <w:right w:val="single" w:sz="4" w:space="0" w:color="000000"/>
            </w:tcBorders>
            <w:shd w:val="clear" w:color="auto" w:fill="auto"/>
            <w:noWrap/>
            <w:vAlign w:val="bottom"/>
            <w:hideMark/>
          </w:tcPr>
          <w:p w14:paraId="30E26E5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9AFEF2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2415</w:t>
            </w:r>
          </w:p>
        </w:tc>
      </w:tr>
      <w:tr w:rsidR="00F12769" w:rsidRPr="00AD525B" w14:paraId="6B8F935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5E665B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91</w:t>
            </w:r>
          </w:p>
        </w:tc>
        <w:tc>
          <w:tcPr>
            <w:tcW w:w="3402" w:type="dxa"/>
            <w:tcBorders>
              <w:top w:val="nil"/>
              <w:left w:val="nil"/>
              <w:bottom w:val="single" w:sz="4" w:space="0" w:color="000000"/>
              <w:right w:val="single" w:sz="4" w:space="0" w:color="000000"/>
            </w:tcBorders>
            <w:shd w:val="clear" w:color="auto" w:fill="auto"/>
            <w:noWrap/>
            <w:vAlign w:val="bottom"/>
            <w:hideMark/>
          </w:tcPr>
          <w:p w14:paraId="52D88BA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Mikszath Kalman</w:t>
            </w:r>
          </w:p>
        </w:tc>
        <w:tc>
          <w:tcPr>
            <w:tcW w:w="1559" w:type="dxa"/>
            <w:tcBorders>
              <w:top w:val="nil"/>
              <w:left w:val="nil"/>
              <w:bottom w:val="single" w:sz="4" w:space="0" w:color="000000"/>
              <w:right w:val="single" w:sz="4" w:space="0" w:color="000000"/>
            </w:tcBorders>
            <w:shd w:val="clear" w:color="auto" w:fill="auto"/>
            <w:noWrap/>
            <w:vAlign w:val="bottom"/>
            <w:hideMark/>
          </w:tcPr>
          <w:p w14:paraId="5872304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124</w:t>
            </w:r>
          </w:p>
        </w:tc>
        <w:tc>
          <w:tcPr>
            <w:tcW w:w="1554" w:type="dxa"/>
            <w:tcBorders>
              <w:top w:val="nil"/>
              <w:left w:val="nil"/>
              <w:bottom w:val="single" w:sz="4" w:space="0" w:color="000000"/>
              <w:right w:val="single" w:sz="4" w:space="0" w:color="000000"/>
            </w:tcBorders>
            <w:shd w:val="clear" w:color="auto" w:fill="auto"/>
            <w:noWrap/>
            <w:vAlign w:val="bottom"/>
            <w:hideMark/>
          </w:tcPr>
          <w:p w14:paraId="2FB3E16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22D9ECD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868</w:t>
            </w:r>
          </w:p>
        </w:tc>
      </w:tr>
      <w:tr w:rsidR="00F12769" w:rsidRPr="00AD525B" w14:paraId="50E260A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E15314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92</w:t>
            </w:r>
          </w:p>
        </w:tc>
        <w:tc>
          <w:tcPr>
            <w:tcW w:w="3402" w:type="dxa"/>
            <w:tcBorders>
              <w:top w:val="nil"/>
              <w:left w:val="nil"/>
              <w:bottom w:val="single" w:sz="4" w:space="0" w:color="000000"/>
              <w:right w:val="single" w:sz="4" w:space="0" w:color="000000"/>
            </w:tcBorders>
            <w:shd w:val="clear" w:color="auto" w:fill="auto"/>
            <w:noWrap/>
            <w:vAlign w:val="bottom"/>
            <w:hideMark/>
          </w:tcPr>
          <w:p w14:paraId="0E111AA3"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Milenium</w:t>
            </w:r>
          </w:p>
        </w:tc>
        <w:tc>
          <w:tcPr>
            <w:tcW w:w="1559" w:type="dxa"/>
            <w:tcBorders>
              <w:top w:val="nil"/>
              <w:left w:val="nil"/>
              <w:bottom w:val="single" w:sz="4" w:space="0" w:color="000000"/>
              <w:right w:val="single" w:sz="4" w:space="0" w:color="000000"/>
            </w:tcBorders>
            <w:shd w:val="clear" w:color="auto" w:fill="auto"/>
            <w:noWrap/>
            <w:vAlign w:val="bottom"/>
            <w:hideMark/>
          </w:tcPr>
          <w:p w14:paraId="4137939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914</w:t>
            </w:r>
          </w:p>
        </w:tc>
        <w:tc>
          <w:tcPr>
            <w:tcW w:w="1554" w:type="dxa"/>
            <w:tcBorders>
              <w:top w:val="nil"/>
              <w:left w:val="nil"/>
              <w:bottom w:val="single" w:sz="4" w:space="0" w:color="000000"/>
              <w:right w:val="single" w:sz="4" w:space="0" w:color="000000"/>
            </w:tcBorders>
            <w:shd w:val="clear" w:color="auto" w:fill="auto"/>
            <w:noWrap/>
            <w:vAlign w:val="bottom"/>
            <w:hideMark/>
          </w:tcPr>
          <w:p w14:paraId="0C25E06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241F5D8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6398</w:t>
            </w:r>
          </w:p>
        </w:tc>
      </w:tr>
      <w:tr w:rsidR="00F12769" w:rsidRPr="00AD525B" w14:paraId="72AFE9D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7A1E1B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93</w:t>
            </w:r>
          </w:p>
        </w:tc>
        <w:tc>
          <w:tcPr>
            <w:tcW w:w="3402" w:type="dxa"/>
            <w:tcBorders>
              <w:top w:val="nil"/>
              <w:left w:val="nil"/>
              <w:bottom w:val="single" w:sz="4" w:space="0" w:color="000000"/>
              <w:right w:val="single" w:sz="4" w:space="0" w:color="000000"/>
            </w:tcBorders>
            <w:shd w:val="clear" w:color="auto" w:fill="auto"/>
            <w:noWrap/>
            <w:vAlign w:val="bottom"/>
            <w:hideMark/>
          </w:tcPr>
          <w:p w14:paraId="385E2D63"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Morii</w:t>
            </w:r>
          </w:p>
        </w:tc>
        <w:tc>
          <w:tcPr>
            <w:tcW w:w="1559" w:type="dxa"/>
            <w:tcBorders>
              <w:top w:val="nil"/>
              <w:left w:val="nil"/>
              <w:bottom w:val="single" w:sz="4" w:space="0" w:color="000000"/>
              <w:right w:val="single" w:sz="4" w:space="0" w:color="000000"/>
            </w:tcBorders>
            <w:shd w:val="clear" w:color="auto" w:fill="auto"/>
            <w:noWrap/>
            <w:vAlign w:val="bottom"/>
            <w:hideMark/>
          </w:tcPr>
          <w:p w14:paraId="0FFFF00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470</w:t>
            </w:r>
          </w:p>
        </w:tc>
        <w:tc>
          <w:tcPr>
            <w:tcW w:w="1554" w:type="dxa"/>
            <w:tcBorders>
              <w:top w:val="nil"/>
              <w:left w:val="nil"/>
              <w:bottom w:val="single" w:sz="4" w:space="0" w:color="000000"/>
              <w:right w:val="single" w:sz="4" w:space="0" w:color="000000"/>
            </w:tcBorders>
            <w:shd w:val="clear" w:color="auto" w:fill="auto"/>
            <w:noWrap/>
            <w:vAlign w:val="bottom"/>
            <w:hideMark/>
          </w:tcPr>
          <w:p w14:paraId="68A7235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6F02A2C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2350</w:t>
            </w:r>
          </w:p>
        </w:tc>
      </w:tr>
      <w:tr w:rsidR="00F12769" w:rsidRPr="00AD525B" w14:paraId="3B674C08"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1A9C18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94</w:t>
            </w:r>
          </w:p>
        </w:tc>
        <w:tc>
          <w:tcPr>
            <w:tcW w:w="3402" w:type="dxa"/>
            <w:tcBorders>
              <w:top w:val="nil"/>
              <w:left w:val="nil"/>
              <w:bottom w:val="single" w:sz="4" w:space="0" w:color="000000"/>
              <w:right w:val="single" w:sz="4" w:space="0" w:color="000000"/>
            </w:tcBorders>
            <w:shd w:val="clear" w:color="auto" w:fill="auto"/>
            <w:noWrap/>
            <w:vAlign w:val="bottom"/>
            <w:hideMark/>
          </w:tcPr>
          <w:p w14:paraId="48733B2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Muncitorilor</w:t>
            </w:r>
          </w:p>
        </w:tc>
        <w:tc>
          <w:tcPr>
            <w:tcW w:w="1559" w:type="dxa"/>
            <w:tcBorders>
              <w:top w:val="nil"/>
              <w:left w:val="nil"/>
              <w:bottom w:val="single" w:sz="4" w:space="0" w:color="000000"/>
              <w:right w:val="single" w:sz="4" w:space="0" w:color="000000"/>
            </w:tcBorders>
            <w:shd w:val="clear" w:color="auto" w:fill="auto"/>
            <w:noWrap/>
            <w:vAlign w:val="bottom"/>
            <w:hideMark/>
          </w:tcPr>
          <w:p w14:paraId="07B032F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240</w:t>
            </w:r>
          </w:p>
        </w:tc>
        <w:tc>
          <w:tcPr>
            <w:tcW w:w="1554" w:type="dxa"/>
            <w:tcBorders>
              <w:top w:val="nil"/>
              <w:left w:val="nil"/>
              <w:bottom w:val="single" w:sz="4" w:space="0" w:color="000000"/>
              <w:right w:val="single" w:sz="4" w:space="0" w:color="000000"/>
            </w:tcBorders>
            <w:shd w:val="clear" w:color="auto" w:fill="auto"/>
            <w:noWrap/>
            <w:vAlign w:val="bottom"/>
            <w:hideMark/>
          </w:tcPr>
          <w:p w14:paraId="0D9FD64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47EBD2C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1200</w:t>
            </w:r>
          </w:p>
        </w:tc>
      </w:tr>
      <w:tr w:rsidR="00F12769" w:rsidRPr="00AD525B" w14:paraId="51B8097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4DCAA1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96</w:t>
            </w:r>
          </w:p>
        </w:tc>
        <w:tc>
          <w:tcPr>
            <w:tcW w:w="3402" w:type="dxa"/>
            <w:tcBorders>
              <w:top w:val="nil"/>
              <w:left w:val="nil"/>
              <w:bottom w:val="single" w:sz="4" w:space="0" w:color="000000"/>
              <w:right w:val="single" w:sz="4" w:space="0" w:color="000000"/>
            </w:tcBorders>
            <w:shd w:val="clear" w:color="auto" w:fill="auto"/>
            <w:noWrap/>
            <w:vAlign w:val="bottom"/>
            <w:hideMark/>
          </w:tcPr>
          <w:p w14:paraId="207636B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Muzelor</w:t>
            </w:r>
          </w:p>
        </w:tc>
        <w:tc>
          <w:tcPr>
            <w:tcW w:w="1559" w:type="dxa"/>
            <w:tcBorders>
              <w:top w:val="nil"/>
              <w:left w:val="nil"/>
              <w:bottom w:val="single" w:sz="4" w:space="0" w:color="000000"/>
              <w:right w:val="single" w:sz="4" w:space="0" w:color="000000"/>
            </w:tcBorders>
            <w:shd w:val="clear" w:color="auto" w:fill="auto"/>
            <w:noWrap/>
            <w:vAlign w:val="bottom"/>
            <w:hideMark/>
          </w:tcPr>
          <w:p w14:paraId="721E7FD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135</w:t>
            </w:r>
          </w:p>
        </w:tc>
        <w:tc>
          <w:tcPr>
            <w:tcW w:w="1554" w:type="dxa"/>
            <w:tcBorders>
              <w:top w:val="nil"/>
              <w:left w:val="nil"/>
              <w:bottom w:val="single" w:sz="4" w:space="0" w:color="000000"/>
              <w:right w:val="single" w:sz="4" w:space="0" w:color="000000"/>
            </w:tcBorders>
            <w:shd w:val="clear" w:color="auto" w:fill="auto"/>
            <w:noWrap/>
            <w:vAlign w:val="bottom"/>
            <w:hideMark/>
          </w:tcPr>
          <w:p w14:paraId="171C62F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w:t>
            </w:r>
          </w:p>
        </w:tc>
        <w:tc>
          <w:tcPr>
            <w:tcW w:w="2126" w:type="dxa"/>
            <w:tcBorders>
              <w:top w:val="nil"/>
              <w:left w:val="nil"/>
              <w:bottom w:val="single" w:sz="4" w:space="0" w:color="000000"/>
              <w:right w:val="single" w:sz="4" w:space="0" w:color="000000"/>
            </w:tcBorders>
            <w:shd w:val="clear" w:color="auto" w:fill="auto"/>
            <w:noWrap/>
            <w:vAlign w:val="bottom"/>
            <w:hideMark/>
          </w:tcPr>
          <w:p w14:paraId="370E106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540</w:t>
            </w:r>
          </w:p>
        </w:tc>
      </w:tr>
      <w:tr w:rsidR="00F12769" w:rsidRPr="00AD525B" w14:paraId="0F423AB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C4FBF1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98</w:t>
            </w:r>
          </w:p>
        </w:tc>
        <w:tc>
          <w:tcPr>
            <w:tcW w:w="3402" w:type="dxa"/>
            <w:tcBorders>
              <w:top w:val="nil"/>
              <w:left w:val="nil"/>
              <w:bottom w:val="single" w:sz="4" w:space="0" w:color="000000"/>
              <w:right w:val="single" w:sz="4" w:space="0" w:color="000000"/>
            </w:tcBorders>
            <w:shd w:val="clear" w:color="auto" w:fill="auto"/>
            <w:noWrap/>
            <w:vAlign w:val="bottom"/>
            <w:hideMark/>
          </w:tcPr>
          <w:p w14:paraId="3A62E3A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Nagy György</w:t>
            </w:r>
          </w:p>
        </w:tc>
        <w:tc>
          <w:tcPr>
            <w:tcW w:w="1559" w:type="dxa"/>
            <w:tcBorders>
              <w:top w:val="nil"/>
              <w:left w:val="nil"/>
              <w:bottom w:val="single" w:sz="4" w:space="0" w:color="000000"/>
              <w:right w:val="single" w:sz="4" w:space="0" w:color="000000"/>
            </w:tcBorders>
            <w:shd w:val="clear" w:color="auto" w:fill="auto"/>
            <w:noWrap/>
            <w:vAlign w:val="bottom"/>
            <w:hideMark/>
          </w:tcPr>
          <w:p w14:paraId="7EC4084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180</w:t>
            </w:r>
          </w:p>
        </w:tc>
        <w:tc>
          <w:tcPr>
            <w:tcW w:w="1554" w:type="dxa"/>
            <w:tcBorders>
              <w:top w:val="nil"/>
              <w:left w:val="nil"/>
              <w:bottom w:val="single" w:sz="4" w:space="0" w:color="000000"/>
              <w:right w:val="single" w:sz="4" w:space="0" w:color="000000"/>
            </w:tcBorders>
            <w:shd w:val="clear" w:color="auto" w:fill="auto"/>
            <w:noWrap/>
            <w:vAlign w:val="bottom"/>
            <w:hideMark/>
          </w:tcPr>
          <w:p w14:paraId="417F909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55DB059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1080</w:t>
            </w:r>
          </w:p>
        </w:tc>
      </w:tr>
      <w:tr w:rsidR="00F12769" w:rsidRPr="00AD525B" w14:paraId="0239F2D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AD2807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99</w:t>
            </w:r>
          </w:p>
        </w:tc>
        <w:tc>
          <w:tcPr>
            <w:tcW w:w="3402" w:type="dxa"/>
            <w:tcBorders>
              <w:top w:val="nil"/>
              <w:left w:val="nil"/>
              <w:bottom w:val="single" w:sz="4" w:space="0" w:color="000000"/>
              <w:right w:val="single" w:sz="4" w:space="0" w:color="000000"/>
            </w:tcBorders>
            <w:shd w:val="clear" w:color="auto" w:fill="auto"/>
            <w:noWrap/>
            <w:vAlign w:val="bottom"/>
            <w:hideMark/>
          </w:tcPr>
          <w:p w14:paraId="7896A80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Narciselor</w:t>
            </w:r>
          </w:p>
        </w:tc>
        <w:tc>
          <w:tcPr>
            <w:tcW w:w="1559" w:type="dxa"/>
            <w:tcBorders>
              <w:top w:val="nil"/>
              <w:left w:val="nil"/>
              <w:bottom w:val="single" w:sz="4" w:space="0" w:color="000000"/>
              <w:right w:val="single" w:sz="4" w:space="0" w:color="000000"/>
            </w:tcBorders>
            <w:shd w:val="clear" w:color="auto" w:fill="auto"/>
            <w:noWrap/>
            <w:vAlign w:val="bottom"/>
            <w:hideMark/>
          </w:tcPr>
          <w:p w14:paraId="46B9C05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230</w:t>
            </w:r>
          </w:p>
        </w:tc>
        <w:tc>
          <w:tcPr>
            <w:tcW w:w="1554" w:type="dxa"/>
            <w:tcBorders>
              <w:top w:val="nil"/>
              <w:left w:val="nil"/>
              <w:bottom w:val="single" w:sz="4" w:space="0" w:color="000000"/>
              <w:right w:val="single" w:sz="4" w:space="0" w:color="000000"/>
            </w:tcBorders>
            <w:shd w:val="clear" w:color="auto" w:fill="auto"/>
            <w:noWrap/>
            <w:vAlign w:val="bottom"/>
            <w:hideMark/>
          </w:tcPr>
          <w:p w14:paraId="5F144CF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28D9F35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1610</w:t>
            </w:r>
          </w:p>
        </w:tc>
      </w:tr>
      <w:tr w:rsidR="00F12769" w:rsidRPr="00AD525B" w14:paraId="6849DEC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425C4F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100</w:t>
            </w:r>
          </w:p>
        </w:tc>
        <w:tc>
          <w:tcPr>
            <w:tcW w:w="3402" w:type="dxa"/>
            <w:tcBorders>
              <w:top w:val="nil"/>
              <w:left w:val="nil"/>
              <w:bottom w:val="single" w:sz="4" w:space="0" w:color="000000"/>
              <w:right w:val="single" w:sz="4" w:space="0" w:color="000000"/>
            </w:tcBorders>
            <w:shd w:val="clear" w:color="auto" w:fill="auto"/>
            <w:noWrap/>
            <w:vAlign w:val="bottom"/>
            <w:hideMark/>
          </w:tcPr>
          <w:p w14:paraId="3801638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Nicolae Bălcescu</w:t>
            </w:r>
          </w:p>
        </w:tc>
        <w:tc>
          <w:tcPr>
            <w:tcW w:w="1559" w:type="dxa"/>
            <w:tcBorders>
              <w:top w:val="nil"/>
              <w:left w:val="nil"/>
              <w:bottom w:val="single" w:sz="4" w:space="0" w:color="000000"/>
              <w:right w:val="single" w:sz="4" w:space="0" w:color="000000"/>
            </w:tcBorders>
            <w:shd w:val="clear" w:color="auto" w:fill="auto"/>
            <w:noWrap/>
            <w:vAlign w:val="bottom"/>
            <w:hideMark/>
          </w:tcPr>
          <w:p w14:paraId="2853832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390</w:t>
            </w:r>
          </w:p>
        </w:tc>
        <w:tc>
          <w:tcPr>
            <w:tcW w:w="1554" w:type="dxa"/>
            <w:tcBorders>
              <w:top w:val="nil"/>
              <w:left w:val="nil"/>
              <w:bottom w:val="single" w:sz="4" w:space="0" w:color="000000"/>
              <w:right w:val="single" w:sz="4" w:space="0" w:color="000000"/>
            </w:tcBorders>
            <w:shd w:val="clear" w:color="auto" w:fill="auto"/>
            <w:noWrap/>
            <w:vAlign w:val="bottom"/>
            <w:hideMark/>
          </w:tcPr>
          <w:p w14:paraId="26DA5EC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2272F7A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2730</w:t>
            </w:r>
          </w:p>
        </w:tc>
      </w:tr>
      <w:tr w:rsidR="00F12769" w:rsidRPr="00AD525B" w14:paraId="10625968"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4F4DBD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101</w:t>
            </w:r>
          </w:p>
        </w:tc>
        <w:tc>
          <w:tcPr>
            <w:tcW w:w="3402" w:type="dxa"/>
            <w:tcBorders>
              <w:top w:val="nil"/>
              <w:left w:val="nil"/>
              <w:bottom w:val="single" w:sz="4" w:space="0" w:color="000000"/>
              <w:right w:val="single" w:sz="4" w:space="0" w:color="000000"/>
            </w:tcBorders>
            <w:shd w:val="clear" w:color="auto" w:fill="auto"/>
            <w:noWrap/>
            <w:vAlign w:val="bottom"/>
            <w:hideMark/>
          </w:tcPr>
          <w:p w14:paraId="70A3065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Nicolae Grigorescu</w:t>
            </w:r>
          </w:p>
        </w:tc>
        <w:tc>
          <w:tcPr>
            <w:tcW w:w="1559" w:type="dxa"/>
            <w:tcBorders>
              <w:top w:val="nil"/>
              <w:left w:val="nil"/>
              <w:bottom w:val="single" w:sz="4" w:space="0" w:color="000000"/>
              <w:right w:val="single" w:sz="4" w:space="0" w:color="000000"/>
            </w:tcBorders>
            <w:shd w:val="clear" w:color="auto" w:fill="auto"/>
            <w:noWrap/>
            <w:vAlign w:val="bottom"/>
            <w:hideMark/>
          </w:tcPr>
          <w:p w14:paraId="3936669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280</w:t>
            </w:r>
          </w:p>
        </w:tc>
        <w:tc>
          <w:tcPr>
            <w:tcW w:w="1554" w:type="dxa"/>
            <w:tcBorders>
              <w:top w:val="nil"/>
              <w:left w:val="nil"/>
              <w:bottom w:val="single" w:sz="4" w:space="0" w:color="000000"/>
              <w:right w:val="single" w:sz="4" w:space="0" w:color="000000"/>
            </w:tcBorders>
            <w:shd w:val="clear" w:color="auto" w:fill="auto"/>
            <w:noWrap/>
            <w:vAlign w:val="bottom"/>
            <w:hideMark/>
          </w:tcPr>
          <w:p w14:paraId="770B3B0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04E4328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1400</w:t>
            </w:r>
          </w:p>
        </w:tc>
      </w:tr>
      <w:tr w:rsidR="00F12769" w:rsidRPr="00AD525B" w14:paraId="397F980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80C9C0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102</w:t>
            </w:r>
          </w:p>
        </w:tc>
        <w:tc>
          <w:tcPr>
            <w:tcW w:w="3402" w:type="dxa"/>
            <w:tcBorders>
              <w:top w:val="nil"/>
              <w:left w:val="nil"/>
              <w:bottom w:val="single" w:sz="4" w:space="0" w:color="000000"/>
              <w:right w:val="single" w:sz="4" w:space="0" w:color="000000"/>
            </w:tcBorders>
            <w:shd w:val="clear" w:color="FFFFCC" w:fill="FFFFFF"/>
            <w:noWrap/>
            <w:vAlign w:val="bottom"/>
            <w:hideMark/>
          </w:tcPr>
          <w:p w14:paraId="06C9DF8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Nicolae Iorga</w:t>
            </w:r>
          </w:p>
        </w:tc>
        <w:tc>
          <w:tcPr>
            <w:tcW w:w="1559" w:type="dxa"/>
            <w:tcBorders>
              <w:top w:val="nil"/>
              <w:left w:val="nil"/>
              <w:bottom w:val="single" w:sz="4" w:space="0" w:color="000000"/>
              <w:right w:val="single" w:sz="4" w:space="0" w:color="000000"/>
            </w:tcBorders>
            <w:shd w:val="clear" w:color="FFFFCC" w:fill="FFFFFF"/>
            <w:noWrap/>
            <w:vAlign w:val="bottom"/>
            <w:hideMark/>
          </w:tcPr>
          <w:p w14:paraId="09911FF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464</w:t>
            </w:r>
          </w:p>
        </w:tc>
        <w:tc>
          <w:tcPr>
            <w:tcW w:w="1554" w:type="dxa"/>
            <w:tcBorders>
              <w:top w:val="nil"/>
              <w:left w:val="nil"/>
              <w:bottom w:val="single" w:sz="4" w:space="0" w:color="000000"/>
              <w:right w:val="single" w:sz="4" w:space="0" w:color="000000"/>
            </w:tcBorders>
            <w:shd w:val="clear" w:color="FFFFCC" w:fill="FFFFFF"/>
            <w:noWrap/>
            <w:vAlign w:val="bottom"/>
            <w:hideMark/>
          </w:tcPr>
          <w:p w14:paraId="1F847CC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FFFFCC" w:fill="FFFFFF"/>
            <w:noWrap/>
            <w:vAlign w:val="bottom"/>
            <w:hideMark/>
          </w:tcPr>
          <w:p w14:paraId="38B4D38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2784</w:t>
            </w:r>
          </w:p>
        </w:tc>
      </w:tr>
      <w:tr w:rsidR="00F12769" w:rsidRPr="00AD525B" w14:paraId="734562D9"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EF9432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103</w:t>
            </w:r>
          </w:p>
        </w:tc>
        <w:tc>
          <w:tcPr>
            <w:tcW w:w="3402" w:type="dxa"/>
            <w:tcBorders>
              <w:top w:val="nil"/>
              <w:left w:val="nil"/>
              <w:bottom w:val="single" w:sz="4" w:space="0" w:color="000000"/>
              <w:right w:val="single" w:sz="4" w:space="0" w:color="000000"/>
            </w:tcBorders>
            <w:shd w:val="clear" w:color="auto" w:fill="auto"/>
            <w:noWrap/>
            <w:vAlign w:val="bottom"/>
            <w:hideMark/>
          </w:tcPr>
          <w:p w14:paraId="6B910DF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Oltului</w:t>
            </w:r>
          </w:p>
        </w:tc>
        <w:tc>
          <w:tcPr>
            <w:tcW w:w="1559" w:type="dxa"/>
            <w:tcBorders>
              <w:top w:val="nil"/>
              <w:left w:val="nil"/>
              <w:bottom w:val="single" w:sz="4" w:space="0" w:color="000000"/>
              <w:right w:val="single" w:sz="4" w:space="0" w:color="000000"/>
            </w:tcBorders>
            <w:shd w:val="clear" w:color="auto" w:fill="auto"/>
            <w:noWrap/>
            <w:vAlign w:val="bottom"/>
            <w:hideMark/>
          </w:tcPr>
          <w:p w14:paraId="36D2D4B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450</w:t>
            </w:r>
          </w:p>
        </w:tc>
        <w:tc>
          <w:tcPr>
            <w:tcW w:w="1554" w:type="dxa"/>
            <w:tcBorders>
              <w:top w:val="nil"/>
              <w:left w:val="nil"/>
              <w:bottom w:val="single" w:sz="4" w:space="0" w:color="000000"/>
              <w:right w:val="single" w:sz="4" w:space="0" w:color="000000"/>
            </w:tcBorders>
            <w:shd w:val="clear" w:color="auto" w:fill="auto"/>
            <w:noWrap/>
            <w:vAlign w:val="bottom"/>
            <w:hideMark/>
          </w:tcPr>
          <w:p w14:paraId="51374BA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515EBB2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2250</w:t>
            </w:r>
          </w:p>
        </w:tc>
      </w:tr>
      <w:tr w:rsidR="00F12769" w:rsidRPr="00AD525B" w14:paraId="708F217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7EE1E4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104</w:t>
            </w:r>
          </w:p>
        </w:tc>
        <w:tc>
          <w:tcPr>
            <w:tcW w:w="3402" w:type="dxa"/>
            <w:tcBorders>
              <w:top w:val="nil"/>
              <w:left w:val="nil"/>
              <w:bottom w:val="single" w:sz="4" w:space="0" w:color="000000"/>
              <w:right w:val="single" w:sz="4" w:space="0" w:color="000000"/>
            </w:tcBorders>
            <w:shd w:val="clear" w:color="FFFF00" w:fill="FFFFFF"/>
            <w:noWrap/>
            <w:vAlign w:val="bottom"/>
            <w:hideMark/>
          </w:tcPr>
          <w:p w14:paraId="150CAF5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Orbán Balázs</w:t>
            </w:r>
          </w:p>
        </w:tc>
        <w:tc>
          <w:tcPr>
            <w:tcW w:w="1559" w:type="dxa"/>
            <w:tcBorders>
              <w:top w:val="nil"/>
              <w:left w:val="nil"/>
              <w:bottom w:val="single" w:sz="4" w:space="0" w:color="000000"/>
              <w:right w:val="single" w:sz="4" w:space="0" w:color="000000"/>
            </w:tcBorders>
            <w:shd w:val="clear" w:color="FFFF00" w:fill="FFFFFF"/>
            <w:noWrap/>
            <w:vAlign w:val="bottom"/>
            <w:hideMark/>
          </w:tcPr>
          <w:p w14:paraId="22AE4CE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shd w:val="clear" w:color="FFFF00" w:fill="FFFFFF"/>
            <w:noWrap/>
            <w:vAlign w:val="bottom"/>
            <w:hideMark/>
          </w:tcPr>
          <w:p w14:paraId="13C926A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hideMark/>
          </w:tcPr>
          <w:p w14:paraId="26DC2A8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1000</w:t>
            </w:r>
          </w:p>
        </w:tc>
      </w:tr>
      <w:tr w:rsidR="00F12769" w:rsidRPr="00AD525B" w14:paraId="0E45D5C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E047F1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105</w:t>
            </w:r>
          </w:p>
        </w:tc>
        <w:tc>
          <w:tcPr>
            <w:tcW w:w="3402" w:type="dxa"/>
            <w:tcBorders>
              <w:top w:val="nil"/>
              <w:left w:val="nil"/>
              <w:bottom w:val="single" w:sz="4" w:space="0" w:color="000000"/>
              <w:right w:val="single" w:sz="4" w:space="0" w:color="000000"/>
            </w:tcBorders>
            <w:shd w:val="clear" w:color="FFFF00" w:fill="FFFFFF"/>
            <w:noWrap/>
            <w:vAlign w:val="bottom"/>
            <w:hideMark/>
          </w:tcPr>
          <w:p w14:paraId="4D8B941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Örkő</w:t>
            </w:r>
          </w:p>
        </w:tc>
        <w:tc>
          <w:tcPr>
            <w:tcW w:w="1559" w:type="dxa"/>
            <w:tcBorders>
              <w:top w:val="nil"/>
              <w:left w:val="nil"/>
              <w:bottom w:val="single" w:sz="4" w:space="0" w:color="000000"/>
              <w:right w:val="single" w:sz="4" w:space="0" w:color="000000"/>
            </w:tcBorders>
            <w:shd w:val="clear" w:color="FFFF00" w:fill="FFFFFF"/>
            <w:noWrap/>
            <w:vAlign w:val="bottom"/>
            <w:hideMark/>
          </w:tcPr>
          <w:p w14:paraId="7EBD9CF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300</w:t>
            </w:r>
          </w:p>
        </w:tc>
        <w:tc>
          <w:tcPr>
            <w:tcW w:w="1554" w:type="dxa"/>
            <w:tcBorders>
              <w:top w:val="nil"/>
              <w:left w:val="nil"/>
              <w:bottom w:val="single" w:sz="4" w:space="0" w:color="000000"/>
              <w:right w:val="single" w:sz="4" w:space="0" w:color="000000"/>
            </w:tcBorders>
            <w:shd w:val="clear" w:color="FFFF00" w:fill="FFFFFF"/>
            <w:noWrap/>
            <w:vAlign w:val="bottom"/>
            <w:hideMark/>
          </w:tcPr>
          <w:p w14:paraId="4B3C4CD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hideMark/>
          </w:tcPr>
          <w:p w14:paraId="635C66C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1500</w:t>
            </w:r>
          </w:p>
        </w:tc>
      </w:tr>
      <w:tr w:rsidR="00F12769" w:rsidRPr="00AD525B" w14:paraId="73F8E85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82610C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106</w:t>
            </w:r>
          </w:p>
        </w:tc>
        <w:tc>
          <w:tcPr>
            <w:tcW w:w="3402" w:type="dxa"/>
            <w:tcBorders>
              <w:top w:val="nil"/>
              <w:left w:val="nil"/>
              <w:bottom w:val="single" w:sz="4" w:space="0" w:color="000000"/>
              <w:right w:val="single" w:sz="4" w:space="0" w:color="000000"/>
            </w:tcBorders>
            <w:shd w:val="clear" w:color="auto" w:fill="auto"/>
            <w:noWrap/>
            <w:vAlign w:val="bottom"/>
            <w:hideMark/>
          </w:tcPr>
          <w:p w14:paraId="575E569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Padurii</w:t>
            </w:r>
          </w:p>
        </w:tc>
        <w:tc>
          <w:tcPr>
            <w:tcW w:w="1559" w:type="dxa"/>
            <w:tcBorders>
              <w:top w:val="nil"/>
              <w:left w:val="nil"/>
              <w:bottom w:val="single" w:sz="4" w:space="0" w:color="000000"/>
              <w:right w:val="single" w:sz="4" w:space="0" w:color="000000"/>
            </w:tcBorders>
            <w:shd w:val="clear" w:color="auto" w:fill="auto"/>
            <w:noWrap/>
            <w:vAlign w:val="bottom"/>
            <w:hideMark/>
          </w:tcPr>
          <w:p w14:paraId="592CD6D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175</w:t>
            </w:r>
          </w:p>
        </w:tc>
        <w:tc>
          <w:tcPr>
            <w:tcW w:w="1554" w:type="dxa"/>
            <w:tcBorders>
              <w:top w:val="nil"/>
              <w:left w:val="nil"/>
              <w:bottom w:val="single" w:sz="4" w:space="0" w:color="000000"/>
              <w:right w:val="single" w:sz="4" w:space="0" w:color="000000"/>
            </w:tcBorders>
            <w:shd w:val="clear" w:color="auto" w:fill="auto"/>
            <w:noWrap/>
            <w:vAlign w:val="bottom"/>
            <w:hideMark/>
          </w:tcPr>
          <w:p w14:paraId="2839E25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FAD42A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1225</w:t>
            </w:r>
          </w:p>
        </w:tc>
      </w:tr>
      <w:tr w:rsidR="00F12769" w:rsidRPr="00AD525B" w14:paraId="14CDCC9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EF6BA2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107</w:t>
            </w:r>
          </w:p>
        </w:tc>
        <w:tc>
          <w:tcPr>
            <w:tcW w:w="3402" w:type="dxa"/>
            <w:tcBorders>
              <w:top w:val="nil"/>
              <w:left w:val="nil"/>
              <w:bottom w:val="single" w:sz="4" w:space="0" w:color="000000"/>
              <w:right w:val="single" w:sz="4" w:space="0" w:color="000000"/>
            </w:tcBorders>
            <w:shd w:val="clear" w:color="auto" w:fill="auto"/>
            <w:noWrap/>
            <w:vAlign w:val="bottom"/>
            <w:hideMark/>
          </w:tcPr>
          <w:p w14:paraId="4A516FB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Pais David</w:t>
            </w:r>
          </w:p>
        </w:tc>
        <w:tc>
          <w:tcPr>
            <w:tcW w:w="1559" w:type="dxa"/>
            <w:tcBorders>
              <w:top w:val="nil"/>
              <w:left w:val="nil"/>
              <w:bottom w:val="single" w:sz="4" w:space="0" w:color="000000"/>
              <w:right w:val="single" w:sz="4" w:space="0" w:color="000000"/>
            </w:tcBorders>
            <w:shd w:val="clear" w:color="auto" w:fill="auto"/>
            <w:noWrap/>
            <w:vAlign w:val="bottom"/>
            <w:hideMark/>
          </w:tcPr>
          <w:p w14:paraId="3137CD1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1900</w:t>
            </w:r>
          </w:p>
        </w:tc>
        <w:tc>
          <w:tcPr>
            <w:tcW w:w="1554" w:type="dxa"/>
            <w:tcBorders>
              <w:top w:val="nil"/>
              <w:left w:val="nil"/>
              <w:bottom w:val="single" w:sz="4" w:space="0" w:color="000000"/>
              <w:right w:val="single" w:sz="4" w:space="0" w:color="000000"/>
            </w:tcBorders>
            <w:shd w:val="clear" w:color="auto" w:fill="auto"/>
            <w:noWrap/>
            <w:vAlign w:val="bottom"/>
            <w:hideMark/>
          </w:tcPr>
          <w:p w14:paraId="44C3F71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w:t>
            </w:r>
          </w:p>
        </w:tc>
        <w:tc>
          <w:tcPr>
            <w:tcW w:w="2126" w:type="dxa"/>
            <w:tcBorders>
              <w:top w:val="nil"/>
              <w:left w:val="nil"/>
              <w:bottom w:val="single" w:sz="4" w:space="0" w:color="000000"/>
              <w:right w:val="single" w:sz="4" w:space="0" w:color="000000"/>
            </w:tcBorders>
            <w:shd w:val="clear" w:color="auto" w:fill="auto"/>
            <w:noWrap/>
            <w:vAlign w:val="bottom"/>
            <w:hideMark/>
          </w:tcPr>
          <w:p w14:paraId="2CEB4AB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22800</w:t>
            </w:r>
          </w:p>
        </w:tc>
      </w:tr>
      <w:tr w:rsidR="00F12769" w:rsidRPr="00AD525B" w14:paraId="10F00438"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62FB64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108</w:t>
            </w:r>
          </w:p>
        </w:tc>
        <w:tc>
          <w:tcPr>
            <w:tcW w:w="3402" w:type="dxa"/>
            <w:tcBorders>
              <w:top w:val="nil"/>
              <w:left w:val="nil"/>
              <w:bottom w:val="single" w:sz="4" w:space="0" w:color="000000"/>
              <w:right w:val="single" w:sz="4" w:space="0" w:color="000000"/>
            </w:tcBorders>
            <w:shd w:val="clear" w:color="auto" w:fill="auto"/>
            <w:noWrap/>
            <w:vAlign w:val="bottom"/>
            <w:hideMark/>
          </w:tcPr>
          <w:p w14:paraId="5F704BF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Pap Lehel</w:t>
            </w:r>
          </w:p>
        </w:tc>
        <w:tc>
          <w:tcPr>
            <w:tcW w:w="1559" w:type="dxa"/>
            <w:tcBorders>
              <w:top w:val="nil"/>
              <w:left w:val="nil"/>
              <w:bottom w:val="single" w:sz="4" w:space="0" w:color="000000"/>
              <w:right w:val="single" w:sz="4" w:space="0" w:color="000000"/>
            </w:tcBorders>
            <w:shd w:val="clear" w:color="auto" w:fill="auto"/>
            <w:noWrap/>
            <w:vAlign w:val="bottom"/>
            <w:hideMark/>
          </w:tcPr>
          <w:p w14:paraId="721FD0F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748</w:t>
            </w:r>
          </w:p>
        </w:tc>
        <w:tc>
          <w:tcPr>
            <w:tcW w:w="1554" w:type="dxa"/>
            <w:tcBorders>
              <w:top w:val="nil"/>
              <w:left w:val="nil"/>
              <w:bottom w:val="single" w:sz="4" w:space="0" w:color="000000"/>
              <w:right w:val="single" w:sz="4" w:space="0" w:color="000000"/>
            </w:tcBorders>
            <w:shd w:val="clear" w:color="auto" w:fill="auto"/>
            <w:noWrap/>
            <w:vAlign w:val="bottom"/>
            <w:hideMark/>
          </w:tcPr>
          <w:p w14:paraId="49A1A74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599BCE5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5236</w:t>
            </w:r>
          </w:p>
        </w:tc>
      </w:tr>
      <w:tr w:rsidR="00F12769" w:rsidRPr="00AD525B" w14:paraId="30AA2776"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2DE974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109</w:t>
            </w:r>
          </w:p>
        </w:tc>
        <w:tc>
          <w:tcPr>
            <w:tcW w:w="3402" w:type="dxa"/>
            <w:tcBorders>
              <w:top w:val="nil"/>
              <w:left w:val="nil"/>
              <w:bottom w:val="single" w:sz="4" w:space="0" w:color="000000"/>
              <w:right w:val="single" w:sz="4" w:space="0" w:color="000000"/>
            </w:tcBorders>
            <w:shd w:val="clear" w:color="auto" w:fill="auto"/>
            <w:noWrap/>
            <w:vAlign w:val="bottom"/>
            <w:hideMark/>
          </w:tcPr>
          <w:p w14:paraId="105E952D"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Pârâului</w:t>
            </w:r>
          </w:p>
        </w:tc>
        <w:tc>
          <w:tcPr>
            <w:tcW w:w="1559" w:type="dxa"/>
            <w:tcBorders>
              <w:top w:val="nil"/>
              <w:left w:val="nil"/>
              <w:bottom w:val="single" w:sz="4" w:space="0" w:color="000000"/>
              <w:right w:val="single" w:sz="4" w:space="0" w:color="000000"/>
            </w:tcBorders>
            <w:shd w:val="clear" w:color="auto" w:fill="auto"/>
            <w:noWrap/>
            <w:vAlign w:val="bottom"/>
            <w:hideMark/>
          </w:tcPr>
          <w:p w14:paraId="178DA80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400</w:t>
            </w:r>
          </w:p>
        </w:tc>
        <w:tc>
          <w:tcPr>
            <w:tcW w:w="1554" w:type="dxa"/>
            <w:tcBorders>
              <w:top w:val="nil"/>
              <w:left w:val="nil"/>
              <w:bottom w:val="single" w:sz="4" w:space="0" w:color="000000"/>
              <w:right w:val="single" w:sz="4" w:space="0" w:color="000000"/>
            </w:tcBorders>
            <w:shd w:val="clear" w:color="auto" w:fill="auto"/>
            <w:noWrap/>
            <w:vAlign w:val="bottom"/>
            <w:hideMark/>
          </w:tcPr>
          <w:p w14:paraId="3073F5B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6BA6AA9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3200</w:t>
            </w:r>
          </w:p>
        </w:tc>
      </w:tr>
      <w:tr w:rsidR="00F12769" w:rsidRPr="00AD525B" w14:paraId="277396B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AB8ACD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111</w:t>
            </w:r>
          </w:p>
        </w:tc>
        <w:tc>
          <w:tcPr>
            <w:tcW w:w="3402" w:type="dxa"/>
            <w:tcBorders>
              <w:top w:val="nil"/>
              <w:left w:val="nil"/>
              <w:bottom w:val="single" w:sz="4" w:space="0" w:color="000000"/>
              <w:right w:val="single" w:sz="4" w:space="0" w:color="000000"/>
            </w:tcBorders>
            <w:shd w:val="clear" w:color="auto" w:fill="auto"/>
            <w:noWrap/>
            <w:vAlign w:val="bottom"/>
            <w:hideMark/>
          </w:tcPr>
          <w:p w14:paraId="69CA845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Pescarilor  “Bánki D.- Lic.Puskás T.”</w:t>
            </w:r>
          </w:p>
        </w:tc>
        <w:tc>
          <w:tcPr>
            <w:tcW w:w="1559" w:type="dxa"/>
            <w:tcBorders>
              <w:top w:val="nil"/>
              <w:left w:val="nil"/>
              <w:bottom w:val="single" w:sz="4" w:space="0" w:color="000000"/>
              <w:right w:val="single" w:sz="4" w:space="0" w:color="000000"/>
            </w:tcBorders>
            <w:shd w:val="clear" w:color="auto" w:fill="auto"/>
            <w:noWrap/>
            <w:vAlign w:val="bottom"/>
            <w:hideMark/>
          </w:tcPr>
          <w:p w14:paraId="1943390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600</w:t>
            </w:r>
          </w:p>
        </w:tc>
        <w:tc>
          <w:tcPr>
            <w:tcW w:w="1554" w:type="dxa"/>
            <w:tcBorders>
              <w:top w:val="nil"/>
              <w:left w:val="nil"/>
              <w:bottom w:val="single" w:sz="4" w:space="0" w:color="000000"/>
              <w:right w:val="single" w:sz="4" w:space="0" w:color="000000"/>
            </w:tcBorders>
            <w:shd w:val="clear" w:color="auto" w:fill="auto"/>
            <w:noWrap/>
            <w:vAlign w:val="bottom"/>
            <w:hideMark/>
          </w:tcPr>
          <w:p w14:paraId="42F0537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18BF728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4200</w:t>
            </w:r>
          </w:p>
        </w:tc>
      </w:tr>
      <w:tr w:rsidR="00F12769" w:rsidRPr="00AD525B" w14:paraId="3BAFB603"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869A15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112</w:t>
            </w:r>
          </w:p>
        </w:tc>
        <w:tc>
          <w:tcPr>
            <w:tcW w:w="3402" w:type="dxa"/>
            <w:tcBorders>
              <w:top w:val="nil"/>
              <w:left w:val="nil"/>
              <w:bottom w:val="single" w:sz="4" w:space="0" w:color="000000"/>
              <w:right w:val="single" w:sz="4" w:space="0" w:color="000000"/>
            </w:tcBorders>
            <w:shd w:val="clear" w:color="auto" w:fill="auto"/>
            <w:noWrap/>
            <w:vAlign w:val="bottom"/>
            <w:hideMark/>
          </w:tcPr>
          <w:p w14:paraId="275EEBDC"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Piaţa Kalvin</w:t>
            </w:r>
          </w:p>
        </w:tc>
        <w:tc>
          <w:tcPr>
            <w:tcW w:w="1559" w:type="dxa"/>
            <w:tcBorders>
              <w:top w:val="nil"/>
              <w:left w:val="nil"/>
              <w:bottom w:val="single" w:sz="4" w:space="0" w:color="000000"/>
              <w:right w:val="single" w:sz="4" w:space="0" w:color="000000"/>
            </w:tcBorders>
            <w:shd w:val="clear" w:color="auto" w:fill="auto"/>
            <w:noWrap/>
            <w:vAlign w:val="bottom"/>
            <w:hideMark/>
          </w:tcPr>
          <w:p w14:paraId="7F8B105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180</w:t>
            </w:r>
          </w:p>
        </w:tc>
        <w:tc>
          <w:tcPr>
            <w:tcW w:w="1554" w:type="dxa"/>
            <w:tcBorders>
              <w:top w:val="nil"/>
              <w:left w:val="nil"/>
              <w:bottom w:val="single" w:sz="4" w:space="0" w:color="000000"/>
              <w:right w:val="single" w:sz="4" w:space="0" w:color="000000"/>
            </w:tcBorders>
            <w:shd w:val="clear" w:color="auto" w:fill="auto"/>
            <w:noWrap/>
            <w:vAlign w:val="bottom"/>
            <w:hideMark/>
          </w:tcPr>
          <w:p w14:paraId="14FDD28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w:t>
            </w:r>
          </w:p>
        </w:tc>
        <w:tc>
          <w:tcPr>
            <w:tcW w:w="2126" w:type="dxa"/>
            <w:tcBorders>
              <w:top w:val="nil"/>
              <w:left w:val="nil"/>
              <w:bottom w:val="single" w:sz="4" w:space="0" w:color="000000"/>
              <w:right w:val="single" w:sz="4" w:space="0" w:color="000000"/>
            </w:tcBorders>
            <w:shd w:val="clear" w:color="auto" w:fill="auto"/>
            <w:noWrap/>
            <w:vAlign w:val="bottom"/>
            <w:hideMark/>
          </w:tcPr>
          <w:p w14:paraId="6881B26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3600</w:t>
            </w:r>
          </w:p>
        </w:tc>
      </w:tr>
      <w:tr w:rsidR="00F12769" w:rsidRPr="00AD525B" w14:paraId="3ADFEA6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EE6733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114</w:t>
            </w:r>
          </w:p>
        </w:tc>
        <w:tc>
          <w:tcPr>
            <w:tcW w:w="3402" w:type="dxa"/>
            <w:tcBorders>
              <w:top w:val="nil"/>
              <w:left w:val="nil"/>
              <w:bottom w:val="single" w:sz="4" w:space="0" w:color="000000"/>
              <w:right w:val="single" w:sz="4" w:space="0" w:color="000000"/>
            </w:tcBorders>
            <w:shd w:val="clear" w:color="auto" w:fill="auto"/>
            <w:noWrap/>
            <w:vAlign w:val="bottom"/>
            <w:hideMark/>
          </w:tcPr>
          <w:p w14:paraId="49E00FC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Porumbeilor</w:t>
            </w:r>
          </w:p>
        </w:tc>
        <w:tc>
          <w:tcPr>
            <w:tcW w:w="1559" w:type="dxa"/>
            <w:tcBorders>
              <w:top w:val="nil"/>
              <w:left w:val="nil"/>
              <w:bottom w:val="single" w:sz="4" w:space="0" w:color="000000"/>
              <w:right w:val="single" w:sz="4" w:space="0" w:color="000000"/>
            </w:tcBorders>
            <w:shd w:val="clear" w:color="auto" w:fill="auto"/>
            <w:noWrap/>
            <w:vAlign w:val="bottom"/>
            <w:hideMark/>
          </w:tcPr>
          <w:p w14:paraId="33CA219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150</w:t>
            </w:r>
          </w:p>
        </w:tc>
        <w:tc>
          <w:tcPr>
            <w:tcW w:w="1554" w:type="dxa"/>
            <w:tcBorders>
              <w:top w:val="nil"/>
              <w:left w:val="nil"/>
              <w:bottom w:val="single" w:sz="4" w:space="0" w:color="000000"/>
              <w:right w:val="single" w:sz="4" w:space="0" w:color="000000"/>
            </w:tcBorders>
            <w:shd w:val="clear" w:color="auto" w:fill="auto"/>
            <w:noWrap/>
            <w:vAlign w:val="bottom"/>
            <w:hideMark/>
          </w:tcPr>
          <w:p w14:paraId="6C7808C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53F4BEF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750</w:t>
            </w:r>
          </w:p>
        </w:tc>
      </w:tr>
      <w:tr w:rsidR="00F12769" w:rsidRPr="00AD525B" w14:paraId="2B25C0A4"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B2F335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115</w:t>
            </w:r>
          </w:p>
        </w:tc>
        <w:tc>
          <w:tcPr>
            <w:tcW w:w="3402" w:type="dxa"/>
            <w:tcBorders>
              <w:top w:val="nil"/>
              <w:left w:val="nil"/>
              <w:bottom w:val="single" w:sz="4" w:space="0" w:color="000000"/>
              <w:right w:val="single" w:sz="4" w:space="0" w:color="000000"/>
            </w:tcBorders>
            <w:shd w:val="clear" w:color="auto" w:fill="auto"/>
            <w:noWrap/>
            <w:vAlign w:val="bottom"/>
            <w:hideMark/>
          </w:tcPr>
          <w:p w14:paraId="1CD0D7D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Presei</w:t>
            </w:r>
          </w:p>
        </w:tc>
        <w:tc>
          <w:tcPr>
            <w:tcW w:w="1559" w:type="dxa"/>
            <w:tcBorders>
              <w:top w:val="nil"/>
              <w:left w:val="nil"/>
              <w:bottom w:val="single" w:sz="4" w:space="0" w:color="000000"/>
              <w:right w:val="single" w:sz="4" w:space="0" w:color="000000"/>
            </w:tcBorders>
            <w:shd w:val="clear" w:color="auto" w:fill="auto"/>
            <w:noWrap/>
            <w:vAlign w:val="bottom"/>
            <w:hideMark/>
          </w:tcPr>
          <w:p w14:paraId="12F4062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405</w:t>
            </w:r>
          </w:p>
        </w:tc>
        <w:tc>
          <w:tcPr>
            <w:tcW w:w="1554" w:type="dxa"/>
            <w:tcBorders>
              <w:top w:val="nil"/>
              <w:left w:val="nil"/>
              <w:bottom w:val="single" w:sz="4" w:space="0" w:color="000000"/>
              <w:right w:val="single" w:sz="4" w:space="0" w:color="000000"/>
            </w:tcBorders>
            <w:shd w:val="clear" w:color="auto" w:fill="auto"/>
            <w:noWrap/>
            <w:vAlign w:val="bottom"/>
            <w:hideMark/>
          </w:tcPr>
          <w:p w14:paraId="369DCE5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5F02430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2430</w:t>
            </w:r>
          </w:p>
        </w:tc>
      </w:tr>
      <w:tr w:rsidR="00F12769" w:rsidRPr="00AD525B" w14:paraId="6D5BC6C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25C1F2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116</w:t>
            </w:r>
          </w:p>
        </w:tc>
        <w:tc>
          <w:tcPr>
            <w:tcW w:w="3402" w:type="dxa"/>
            <w:tcBorders>
              <w:top w:val="nil"/>
              <w:left w:val="nil"/>
              <w:bottom w:val="single" w:sz="4" w:space="0" w:color="000000"/>
              <w:right w:val="single" w:sz="4" w:space="0" w:color="000000"/>
            </w:tcBorders>
            <w:shd w:val="clear" w:color="auto" w:fill="auto"/>
            <w:noWrap/>
            <w:vAlign w:val="bottom"/>
            <w:hideMark/>
          </w:tcPr>
          <w:p w14:paraId="03250C1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Prieteniei</w:t>
            </w:r>
          </w:p>
        </w:tc>
        <w:tc>
          <w:tcPr>
            <w:tcW w:w="1559" w:type="dxa"/>
            <w:tcBorders>
              <w:top w:val="nil"/>
              <w:left w:val="nil"/>
              <w:bottom w:val="single" w:sz="4" w:space="0" w:color="000000"/>
              <w:right w:val="single" w:sz="4" w:space="0" w:color="000000"/>
            </w:tcBorders>
            <w:shd w:val="clear" w:color="auto" w:fill="auto"/>
            <w:noWrap/>
            <w:vAlign w:val="bottom"/>
            <w:hideMark/>
          </w:tcPr>
          <w:p w14:paraId="3F4E9DA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260</w:t>
            </w:r>
          </w:p>
        </w:tc>
        <w:tc>
          <w:tcPr>
            <w:tcW w:w="1554" w:type="dxa"/>
            <w:tcBorders>
              <w:top w:val="nil"/>
              <w:left w:val="nil"/>
              <w:bottom w:val="single" w:sz="4" w:space="0" w:color="000000"/>
              <w:right w:val="single" w:sz="4" w:space="0" w:color="000000"/>
            </w:tcBorders>
            <w:shd w:val="clear" w:color="auto" w:fill="auto"/>
            <w:noWrap/>
            <w:vAlign w:val="bottom"/>
            <w:hideMark/>
          </w:tcPr>
          <w:p w14:paraId="4603302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035BAEF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1300</w:t>
            </w:r>
          </w:p>
        </w:tc>
      </w:tr>
      <w:tr w:rsidR="00F12769" w:rsidRPr="00AD525B" w14:paraId="1697247D"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4E5C33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117</w:t>
            </w:r>
          </w:p>
        </w:tc>
        <w:tc>
          <w:tcPr>
            <w:tcW w:w="3402" w:type="dxa"/>
            <w:tcBorders>
              <w:top w:val="nil"/>
              <w:left w:val="nil"/>
              <w:bottom w:val="single" w:sz="4" w:space="0" w:color="000000"/>
              <w:right w:val="single" w:sz="4" w:space="0" w:color="000000"/>
            </w:tcBorders>
            <w:shd w:val="clear" w:color="auto" w:fill="auto"/>
            <w:noWrap/>
            <w:vAlign w:val="bottom"/>
            <w:hideMark/>
          </w:tcPr>
          <w:p w14:paraId="2D7E153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Primaverii</w:t>
            </w:r>
          </w:p>
        </w:tc>
        <w:tc>
          <w:tcPr>
            <w:tcW w:w="1559" w:type="dxa"/>
            <w:tcBorders>
              <w:top w:val="nil"/>
              <w:left w:val="nil"/>
              <w:bottom w:val="single" w:sz="4" w:space="0" w:color="000000"/>
              <w:right w:val="single" w:sz="4" w:space="0" w:color="000000"/>
            </w:tcBorders>
            <w:shd w:val="clear" w:color="auto" w:fill="auto"/>
            <w:noWrap/>
            <w:vAlign w:val="bottom"/>
            <w:hideMark/>
          </w:tcPr>
          <w:p w14:paraId="5901379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705</w:t>
            </w:r>
          </w:p>
        </w:tc>
        <w:tc>
          <w:tcPr>
            <w:tcW w:w="1554" w:type="dxa"/>
            <w:tcBorders>
              <w:top w:val="nil"/>
              <w:left w:val="nil"/>
              <w:bottom w:val="single" w:sz="4" w:space="0" w:color="000000"/>
              <w:right w:val="single" w:sz="4" w:space="0" w:color="000000"/>
            </w:tcBorders>
            <w:shd w:val="clear" w:color="auto" w:fill="auto"/>
            <w:noWrap/>
            <w:vAlign w:val="bottom"/>
            <w:hideMark/>
          </w:tcPr>
          <w:p w14:paraId="1EBEC72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17EA92C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3525</w:t>
            </w:r>
          </w:p>
        </w:tc>
      </w:tr>
      <w:tr w:rsidR="00F12769" w:rsidRPr="00AD525B" w14:paraId="5530748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F5F7D1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118</w:t>
            </w:r>
          </w:p>
        </w:tc>
        <w:tc>
          <w:tcPr>
            <w:tcW w:w="3402" w:type="dxa"/>
            <w:tcBorders>
              <w:top w:val="nil"/>
              <w:left w:val="nil"/>
              <w:bottom w:val="single" w:sz="4" w:space="0" w:color="000000"/>
              <w:right w:val="single" w:sz="4" w:space="0" w:color="000000"/>
            </w:tcBorders>
            <w:shd w:val="clear" w:color="auto" w:fill="auto"/>
            <w:noWrap/>
            <w:vAlign w:val="bottom"/>
            <w:hideMark/>
          </w:tcPr>
          <w:p w14:paraId="4D4FBA1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Privighetorilor</w:t>
            </w:r>
          </w:p>
        </w:tc>
        <w:tc>
          <w:tcPr>
            <w:tcW w:w="1559" w:type="dxa"/>
            <w:tcBorders>
              <w:top w:val="nil"/>
              <w:left w:val="nil"/>
              <w:bottom w:val="single" w:sz="4" w:space="0" w:color="000000"/>
              <w:right w:val="single" w:sz="4" w:space="0" w:color="000000"/>
            </w:tcBorders>
            <w:shd w:val="clear" w:color="auto" w:fill="auto"/>
            <w:noWrap/>
            <w:vAlign w:val="bottom"/>
            <w:hideMark/>
          </w:tcPr>
          <w:p w14:paraId="06A30E8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620</w:t>
            </w:r>
          </w:p>
        </w:tc>
        <w:tc>
          <w:tcPr>
            <w:tcW w:w="1554" w:type="dxa"/>
            <w:tcBorders>
              <w:top w:val="nil"/>
              <w:left w:val="nil"/>
              <w:bottom w:val="single" w:sz="4" w:space="0" w:color="000000"/>
              <w:right w:val="single" w:sz="4" w:space="0" w:color="000000"/>
            </w:tcBorders>
            <w:shd w:val="clear" w:color="auto" w:fill="auto"/>
            <w:noWrap/>
            <w:vAlign w:val="bottom"/>
            <w:hideMark/>
          </w:tcPr>
          <w:p w14:paraId="3871026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6276B79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4340</w:t>
            </w:r>
          </w:p>
        </w:tc>
      </w:tr>
      <w:tr w:rsidR="00F12769" w:rsidRPr="00AD525B" w14:paraId="42A2A837"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EF2F3F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119</w:t>
            </w:r>
          </w:p>
        </w:tc>
        <w:tc>
          <w:tcPr>
            <w:tcW w:w="3402" w:type="dxa"/>
            <w:tcBorders>
              <w:top w:val="nil"/>
              <w:left w:val="nil"/>
              <w:bottom w:val="single" w:sz="4" w:space="0" w:color="000000"/>
              <w:right w:val="single" w:sz="4" w:space="0" w:color="000000"/>
            </w:tcBorders>
            <w:shd w:val="clear" w:color="auto" w:fill="auto"/>
            <w:noWrap/>
            <w:vAlign w:val="bottom"/>
            <w:hideMark/>
          </w:tcPr>
          <w:p w14:paraId="09857EC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Puskás Tivadar</w:t>
            </w:r>
          </w:p>
        </w:tc>
        <w:tc>
          <w:tcPr>
            <w:tcW w:w="1559" w:type="dxa"/>
            <w:tcBorders>
              <w:top w:val="nil"/>
              <w:left w:val="nil"/>
              <w:bottom w:val="single" w:sz="4" w:space="0" w:color="000000"/>
              <w:right w:val="single" w:sz="4" w:space="0" w:color="000000"/>
            </w:tcBorders>
            <w:shd w:val="clear" w:color="auto" w:fill="auto"/>
            <w:noWrap/>
            <w:vAlign w:val="bottom"/>
            <w:hideMark/>
          </w:tcPr>
          <w:p w14:paraId="615C84E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660</w:t>
            </w:r>
          </w:p>
        </w:tc>
        <w:tc>
          <w:tcPr>
            <w:tcW w:w="1554" w:type="dxa"/>
            <w:tcBorders>
              <w:top w:val="nil"/>
              <w:left w:val="nil"/>
              <w:bottom w:val="single" w:sz="4" w:space="0" w:color="000000"/>
              <w:right w:val="single" w:sz="4" w:space="0" w:color="000000"/>
            </w:tcBorders>
            <w:shd w:val="clear" w:color="auto" w:fill="auto"/>
            <w:noWrap/>
            <w:vAlign w:val="bottom"/>
            <w:hideMark/>
          </w:tcPr>
          <w:p w14:paraId="3563AD7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C02B1B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4620</w:t>
            </w:r>
          </w:p>
        </w:tc>
      </w:tr>
      <w:tr w:rsidR="00F12769" w:rsidRPr="00AD525B" w14:paraId="1C6C70A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751C24B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120</w:t>
            </w:r>
          </w:p>
        </w:tc>
        <w:tc>
          <w:tcPr>
            <w:tcW w:w="3402" w:type="dxa"/>
            <w:tcBorders>
              <w:top w:val="nil"/>
              <w:left w:val="nil"/>
              <w:bottom w:val="single" w:sz="4" w:space="0" w:color="000000"/>
              <w:right w:val="single" w:sz="4" w:space="0" w:color="000000"/>
            </w:tcBorders>
            <w:shd w:val="clear" w:color="FFFF00" w:fill="FFFFFF"/>
            <w:noWrap/>
            <w:vAlign w:val="bottom"/>
            <w:hideMark/>
          </w:tcPr>
          <w:p w14:paraId="53B8648E"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Rândunicii</w:t>
            </w:r>
          </w:p>
        </w:tc>
        <w:tc>
          <w:tcPr>
            <w:tcW w:w="1559" w:type="dxa"/>
            <w:tcBorders>
              <w:top w:val="nil"/>
              <w:left w:val="nil"/>
              <w:bottom w:val="single" w:sz="4" w:space="0" w:color="000000"/>
              <w:right w:val="single" w:sz="4" w:space="0" w:color="000000"/>
            </w:tcBorders>
            <w:shd w:val="clear" w:color="FFFF00" w:fill="FFFFFF"/>
            <w:noWrap/>
            <w:vAlign w:val="bottom"/>
            <w:hideMark/>
          </w:tcPr>
          <w:p w14:paraId="63F675B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120</w:t>
            </w:r>
          </w:p>
        </w:tc>
        <w:tc>
          <w:tcPr>
            <w:tcW w:w="1554" w:type="dxa"/>
            <w:tcBorders>
              <w:top w:val="nil"/>
              <w:left w:val="nil"/>
              <w:bottom w:val="single" w:sz="4" w:space="0" w:color="000000"/>
              <w:right w:val="single" w:sz="4" w:space="0" w:color="000000"/>
            </w:tcBorders>
            <w:shd w:val="clear" w:color="FFFF00" w:fill="FFFFFF"/>
            <w:noWrap/>
            <w:vAlign w:val="bottom"/>
            <w:hideMark/>
          </w:tcPr>
          <w:p w14:paraId="010F27C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FFFF00" w:fill="FFFFFF"/>
            <w:noWrap/>
            <w:vAlign w:val="bottom"/>
            <w:hideMark/>
          </w:tcPr>
          <w:p w14:paraId="3D74E00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600</w:t>
            </w:r>
          </w:p>
        </w:tc>
      </w:tr>
      <w:tr w:rsidR="00F12769" w:rsidRPr="00AD525B" w14:paraId="3918B19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7298EC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121</w:t>
            </w:r>
          </w:p>
        </w:tc>
        <w:tc>
          <w:tcPr>
            <w:tcW w:w="3402" w:type="dxa"/>
            <w:tcBorders>
              <w:top w:val="nil"/>
              <w:left w:val="nil"/>
              <w:bottom w:val="single" w:sz="4" w:space="0" w:color="000000"/>
              <w:right w:val="single" w:sz="4" w:space="0" w:color="000000"/>
            </w:tcBorders>
            <w:shd w:val="clear" w:color="auto" w:fill="auto"/>
            <w:noWrap/>
            <w:vAlign w:val="bottom"/>
            <w:hideMark/>
          </w:tcPr>
          <w:p w14:paraId="605659C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Recoltei</w:t>
            </w:r>
          </w:p>
        </w:tc>
        <w:tc>
          <w:tcPr>
            <w:tcW w:w="1559" w:type="dxa"/>
            <w:tcBorders>
              <w:top w:val="nil"/>
              <w:left w:val="nil"/>
              <w:bottom w:val="single" w:sz="4" w:space="0" w:color="000000"/>
              <w:right w:val="single" w:sz="4" w:space="0" w:color="000000"/>
            </w:tcBorders>
            <w:shd w:val="clear" w:color="auto" w:fill="auto"/>
            <w:noWrap/>
            <w:vAlign w:val="bottom"/>
            <w:hideMark/>
          </w:tcPr>
          <w:p w14:paraId="6BBF151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200</w:t>
            </w:r>
          </w:p>
        </w:tc>
        <w:tc>
          <w:tcPr>
            <w:tcW w:w="1554" w:type="dxa"/>
            <w:tcBorders>
              <w:top w:val="nil"/>
              <w:left w:val="nil"/>
              <w:bottom w:val="single" w:sz="4" w:space="0" w:color="000000"/>
              <w:right w:val="single" w:sz="4" w:space="0" w:color="000000"/>
            </w:tcBorders>
            <w:shd w:val="clear" w:color="auto" w:fill="auto"/>
            <w:noWrap/>
            <w:vAlign w:val="bottom"/>
            <w:hideMark/>
          </w:tcPr>
          <w:p w14:paraId="1C97E4A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0A2A917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1000</w:t>
            </w:r>
          </w:p>
        </w:tc>
      </w:tr>
      <w:tr w:rsidR="00F12769" w:rsidRPr="00AD525B" w14:paraId="298F0224"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3627E9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122</w:t>
            </w:r>
          </w:p>
        </w:tc>
        <w:tc>
          <w:tcPr>
            <w:tcW w:w="3402" w:type="dxa"/>
            <w:tcBorders>
              <w:top w:val="nil"/>
              <w:left w:val="nil"/>
              <w:bottom w:val="single" w:sz="4" w:space="0" w:color="000000"/>
              <w:right w:val="single" w:sz="4" w:space="0" w:color="000000"/>
            </w:tcBorders>
            <w:shd w:val="clear" w:color="auto" w:fill="auto"/>
            <w:noWrap/>
            <w:vAlign w:val="bottom"/>
            <w:hideMark/>
          </w:tcPr>
          <w:p w14:paraId="749F6DA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Rodosto</w:t>
            </w:r>
          </w:p>
        </w:tc>
        <w:tc>
          <w:tcPr>
            <w:tcW w:w="1559" w:type="dxa"/>
            <w:tcBorders>
              <w:top w:val="nil"/>
              <w:left w:val="nil"/>
              <w:bottom w:val="single" w:sz="4" w:space="0" w:color="000000"/>
              <w:right w:val="single" w:sz="4" w:space="0" w:color="000000"/>
            </w:tcBorders>
            <w:shd w:val="clear" w:color="auto" w:fill="auto"/>
            <w:noWrap/>
            <w:vAlign w:val="bottom"/>
            <w:hideMark/>
          </w:tcPr>
          <w:p w14:paraId="233E70B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128</w:t>
            </w:r>
          </w:p>
        </w:tc>
        <w:tc>
          <w:tcPr>
            <w:tcW w:w="1554" w:type="dxa"/>
            <w:tcBorders>
              <w:top w:val="nil"/>
              <w:left w:val="nil"/>
              <w:bottom w:val="single" w:sz="4" w:space="0" w:color="000000"/>
              <w:right w:val="single" w:sz="4" w:space="0" w:color="000000"/>
            </w:tcBorders>
            <w:shd w:val="clear" w:color="auto" w:fill="auto"/>
            <w:noWrap/>
            <w:vAlign w:val="bottom"/>
            <w:hideMark/>
          </w:tcPr>
          <w:p w14:paraId="2D77F12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6D6C487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896</w:t>
            </w:r>
          </w:p>
        </w:tc>
      </w:tr>
      <w:tr w:rsidR="00F12769" w:rsidRPr="00AD525B" w14:paraId="3E9A9E1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E51E4F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123</w:t>
            </w:r>
          </w:p>
        </w:tc>
        <w:tc>
          <w:tcPr>
            <w:tcW w:w="3402" w:type="dxa"/>
            <w:tcBorders>
              <w:top w:val="nil"/>
              <w:left w:val="nil"/>
              <w:bottom w:val="single" w:sz="4" w:space="0" w:color="000000"/>
              <w:right w:val="single" w:sz="4" w:space="0" w:color="000000"/>
            </w:tcBorders>
            <w:shd w:val="clear" w:color="auto" w:fill="auto"/>
            <w:noWrap/>
            <w:vAlign w:val="bottom"/>
            <w:hideMark/>
          </w:tcPr>
          <w:p w14:paraId="56CA8371"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Rozelor</w:t>
            </w:r>
          </w:p>
        </w:tc>
        <w:tc>
          <w:tcPr>
            <w:tcW w:w="1559" w:type="dxa"/>
            <w:tcBorders>
              <w:top w:val="nil"/>
              <w:left w:val="nil"/>
              <w:bottom w:val="single" w:sz="4" w:space="0" w:color="000000"/>
              <w:right w:val="single" w:sz="4" w:space="0" w:color="000000"/>
            </w:tcBorders>
            <w:shd w:val="clear" w:color="auto" w:fill="auto"/>
            <w:noWrap/>
            <w:vAlign w:val="bottom"/>
            <w:hideMark/>
          </w:tcPr>
          <w:p w14:paraId="3221757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600</w:t>
            </w:r>
          </w:p>
        </w:tc>
        <w:tc>
          <w:tcPr>
            <w:tcW w:w="1554" w:type="dxa"/>
            <w:tcBorders>
              <w:top w:val="nil"/>
              <w:left w:val="nil"/>
              <w:bottom w:val="single" w:sz="4" w:space="0" w:color="000000"/>
              <w:right w:val="single" w:sz="4" w:space="0" w:color="000000"/>
            </w:tcBorders>
            <w:shd w:val="clear" w:color="auto" w:fill="auto"/>
            <w:noWrap/>
            <w:vAlign w:val="bottom"/>
            <w:hideMark/>
          </w:tcPr>
          <w:p w14:paraId="48A45A4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64274B6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4200</w:t>
            </w:r>
          </w:p>
        </w:tc>
      </w:tr>
      <w:tr w:rsidR="00F12769" w:rsidRPr="00AD525B" w14:paraId="203E966C"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CB0702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124</w:t>
            </w:r>
          </w:p>
        </w:tc>
        <w:tc>
          <w:tcPr>
            <w:tcW w:w="3402" w:type="dxa"/>
            <w:tcBorders>
              <w:top w:val="nil"/>
              <w:left w:val="nil"/>
              <w:bottom w:val="single" w:sz="4" w:space="0" w:color="000000"/>
              <w:right w:val="single" w:sz="4" w:space="0" w:color="000000"/>
            </w:tcBorders>
            <w:shd w:val="clear" w:color="auto" w:fill="auto"/>
            <w:noWrap/>
            <w:vAlign w:val="bottom"/>
            <w:hideMark/>
          </w:tcPr>
          <w:p w14:paraId="27CAD1F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Salcâmilor</w:t>
            </w:r>
          </w:p>
        </w:tc>
        <w:tc>
          <w:tcPr>
            <w:tcW w:w="1559" w:type="dxa"/>
            <w:tcBorders>
              <w:top w:val="nil"/>
              <w:left w:val="nil"/>
              <w:bottom w:val="single" w:sz="4" w:space="0" w:color="000000"/>
              <w:right w:val="single" w:sz="4" w:space="0" w:color="000000"/>
            </w:tcBorders>
            <w:shd w:val="clear" w:color="auto" w:fill="auto"/>
            <w:noWrap/>
            <w:vAlign w:val="bottom"/>
            <w:hideMark/>
          </w:tcPr>
          <w:p w14:paraId="2AE6F0F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610</w:t>
            </w:r>
          </w:p>
        </w:tc>
        <w:tc>
          <w:tcPr>
            <w:tcW w:w="1554" w:type="dxa"/>
            <w:tcBorders>
              <w:top w:val="nil"/>
              <w:left w:val="nil"/>
              <w:bottom w:val="single" w:sz="4" w:space="0" w:color="000000"/>
              <w:right w:val="single" w:sz="4" w:space="0" w:color="000000"/>
            </w:tcBorders>
            <w:shd w:val="clear" w:color="auto" w:fill="auto"/>
            <w:noWrap/>
            <w:vAlign w:val="bottom"/>
            <w:hideMark/>
          </w:tcPr>
          <w:p w14:paraId="78B6F89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1E6B8FE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4270</w:t>
            </w:r>
          </w:p>
        </w:tc>
      </w:tr>
      <w:tr w:rsidR="00F12769" w:rsidRPr="00AD525B" w14:paraId="5ED9E399"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C1D655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125</w:t>
            </w:r>
          </w:p>
        </w:tc>
        <w:tc>
          <w:tcPr>
            <w:tcW w:w="3402" w:type="dxa"/>
            <w:tcBorders>
              <w:top w:val="nil"/>
              <w:left w:val="nil"/>
              <w:bottom w:val="single" w:sz="4" w:space="0" w:color="000000"/>
              <w:right w:val="single" w:sz="4" w:space="0" w:color="000000"/>
            </w:tcBorders>
            <w:shd w:val="clear" w:color="auto" w:fill="auto"/>
            <w:noWrap/>
            <w:vAlign w:val="bottom"/>
            <w:hideMark/>
          </w:tcPr>
          <w:p w14:paraId="2EC62FC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Sănătăţii</w:t>
            </w:r>
          </w:p>
        </w:tc>
        <w:tc>
          <w:tcPr>
            <w:tcW w:w="1559" w:type="dxa"/>
            <w:tcBorders>
              <w:top w:val="nil"/>
              <w:left w:val="nil"/>
              <w:bottom w:val="single" w:sz="4" w:space="0" w:color="000000"/>
              <w:right w:val="single" w:sz="4" w:space="0" w:color="000000"/>
            </w:tcBorders>
            <w:shd w:val="clear" w:color="auto" w:fill="auto"/>
            <w:noWrap/>
            <w:vAlign w:val="bottom"/>
            <w:hideMark/>
          </w:tcPr>
          <w:p w14:paraId="04237EF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290</w:t>
            </w:r>
          </w:p>
        </w:tc>
        <w:tc>
          <w:tcPr>
            <w:tcW w:w="1554" w:type="dxa"/>
            <w:tcBorders>
              <w:top w:val="nil"/>
              <w:left w:val="nil"/>
              <w:bottom w:val="single" w:sz="4" w:space="0" w:color="000000"/>
              <w:right w:val="single" w:sz="4" w:space="0" w:color="000000"/>
            </w:tcBorders>
            <w:shd w:val="clear" w:color="auto" w:fill="auto"/>
            <w:noWrap/>
            <w:vAlign w:val="bottom"/>
            <w:hideMark/>
          </w:tcPr>
          <w:p w14:paraId="60CBBBB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02EDA62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1740</w:t>
            </w:r>
          </w:p>
        </w:tc>
      </w:tr>
      <w:tr w:rsidR="00F12769" w:rsidRPr="00AD525B" w14:paraId="7C1E1B3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7FD3E9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126</w:t>
            </w:r>
          </w:p>
        </w:tc>
        <w:tc>
          <w:tcPr>
            <w:tcW w:w="3402" w:type="dxa"/>
            <w:tcBorders>
              <w:top w:val="nil"/>
              <w:left w:val="nil"/>
              <w:bottom w:val="single" w:sz="4" w:space="0" w:color="000000"/>
              <w:right w:val="single" w:sz="4" w:space="0" w:color="000000"/>
            </w:tcBorders>
            <w:shd w:val="clear" w:color="auto" w:fill="auto"/>
            <w:noWrap/>
            <w:vAlign w:val="bottom"/>
            <w:hideMark/>
          </w:tcPr>
          <w:p w14:paraId="795646A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Sens Giratoriu</w:t>
            </w:r>
          </w:p>
        </w:tc>
        <w:tc>
          <w:tcPr>
            <w:tcW w:w="1559" w:type="dxa"/>
            <w:tcBorders>
              <w:top w:val="nil"/>
              <w:left w:val="nil"/>
              <w:bottom w:val="single" w:sz="4" w:space="0" w:color="000000"/>
              <w:right w:val="single" w:sz="4" w:space="0" w:color="000000"/>
            </w:tcBorders>
            <w:shd w:val="clear" w:color="auto" w:fill="auto"/>
            <w:noWrap/>
            <w:vAlign w:val="bottom"/>
            <w:hideMark/>
          </w:tcPr>
          <w:p w14:paraId="7DE11F7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800</w:t>
            </w:r>
          </w:p>
        </w:tc>
        <w:tc>
          <w:tcPr>
            <w:tcW w:w="1554" w:type="dxa"/>
            <w:tcBorders>
              <w:top w:val="nil"/>
              <w:left w:val="nil"/>
              <w:bottom w:val="single" w:sz="4" w:space="0" w:color="000000"/>
              <w:right w:val="single" w:sz="4" w:space="0" w:color="000000"/>
            </w:tcBorders>
            <w:shd w:val="clear" w:color="auto" w:fill="auto"/>
            <w:noWrap/>
            <w:vAlign w:val="bottom"/>
            <w:hideMark/>
          </w:tcPr>
          <w:p w14:paraId="4080743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1AF6478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4000</w:t>
            </w:r>
          </w:p>
        </w:tc>
      </w:tr>
      <w:tr w:rsidR="00F12769" w:rsidRPr="00AD525B" w14:paraId="765C5F6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14:paraId="2A0621C3" w14:textId="77777777" w:rsidR="00F12769" w:rsidRPr="00AD525B" w:rsidRDefault="00F12769" w:rsidP="00F12769">
            <w:pPr>
              <w:keepNext w:val="0"/>
              <w:keepLines w:val="0"/>
              <w:spacing w:after="0"/>
              <w:jc w:val="center"/>
              <w:rPr>
                <w:b/>
                <w:bCs/>
                <w:sz w:val="22"/>
                <w:szCs w:val="22"/>
                <w:lang w:eastAsia="ro-RO"/>
              </w:rPr>
            </w:pPr>
            <w:r w:rsidRPr="00AD525B">
              <w:rPr>
                <w:b/>
                <w:bCs/>
                <w:sz w:val="22"/>
                <w:szCs w:val="22"/>
                <w:lang w:eastAsia="ro-RO"/>
              </w:rPr>
              <w:t>127</w:t>
            </w:r>
          </w:p>
        </w:tc>
        <w:tc>
          <w:tcPr>
            <w:tcW w:w="3402" w:type="dxa"/>
            <w:tcBorders>
              <w:top w:val="nil"/>
              <w:left w:val="nil"/>
              <w:bottom w:val="single" w:sz="4" w:space="0" w:color="000000"/>
              <w:right w:val="single" w:sz="4" w:space="0" w:color="000000"/>
            </w:tcBorders>
            <w:shd w:val="clear" w:color="auto" w:fill="auto"/>
            <w:noWrap/>
            <w:vAlign w:val="bottom"/>
            <w:hideMark/>
          </w:tcPr>
          <w:p w14:paraId="4849EC2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Soarelui</w:t>
            </w:r>
          </w:p>
        </w:tc>
        <w:tc>
          <w:tcPr>
            <w:tcW w:w="1559" w:type="dxa"/>
            <w:tcBorders>
              <w:top w:val="nil"/>
              <w:left w:val="nil"/>
              <w:bottom w:val="single" w:sz="4" w:space="0" w:color="000000"/>
              <w:right w:val="single" w:sz="4" w:space="0" w:color="000000"/>
            </w:tcBorders>
            <w:shd w:val="clear" w:color="auto" w:fill="auto"/>
            <w:noWrap/>
            <w:vAlign w:val="bottom"/>
            <w:hideMark/>
          </w:tcPr>
          <w:p w14:paraId="56F5D52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150</w:t>
            </w:r>
          </w:p>
        </w:tc>
        <w:tc>
          <w:tcPr>
            <w:tcW w:w="1554" w:type="dxa"/>
            <w:tcBorders>
              <w:top w:val="nil"/>
              <w:left w:val="nil"/>
              <w:bottom w:val="single" w:sz="4" w:space="0" w:color="000000"/>
              <w:right w:val="single" w:sz="4" w:space="0" w:color="000000"/>
            </w:tcBorders>
            <w:shd w:val="clear" w:color="auto" w:fill="auto"/>
            <w:noWrap/>
            <w:vAlign w:val="bottom"/>
            <w:hideMark/>
          </w:tcPr>
          <w:p w14:paraId="3000425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14FCF9E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900</w:t>
            </w:r>
          </w:p>
        </w:tc>
      </w:tr>
      <w:tr w:rsidR="00F12769" w:rsidRPr="00AD525B" w14:paraId="06D2A88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0C6270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128</w:t>
            </w:r>
          </w:p>
        </w:tc>
        <w:tc>
          <w:tcPr>
            <w:tcW w:w="3402" w:type="dxa"/>
            <w:tcBorders>
              <w:top w:val="nil"/>
              <w:left w:val="nil"/>
              <w:bottom w:val="single" w:sz="4" w:space="0" w:color="000000"/>
              <w:right w:val="single" w:sz="4" w:space="0" w:color="000000"/>
            </w:tcBorders>
            <w:shd w:val="clear" w:color="auto" w:fill="auto"/>
            <w:noWrap/>
            <w:vAlign w:val="bottom"/>
            <w:hideMark/>
          </w:tcPr>
          <w:p w14:paraId="5CD3FB3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Spitalului</w:t>
            </w:r>
          </w:p>
        </w:tc>
        <w:tc>
          <w:tcPr>
            <w:tcW w:w="1559" w:type="dxa"/>
            <w:tcBorders>
              <w:top w:val="nil"/>
              <w:left w:val="nil"/>
              <w:bottom w:val="single" w:sz="4" w:space="0" w:color="000000"/>
              <w:right w:val="single" w:sz="4" w:space="0" w:color="000000"/>
            </w:tcBorders>
            <w:shd w:val="clear" w:color="auto" w:fill="auto"/>
            <w:noWrap/>
            <w:vAlign w:val="bottom"/>
            <w:hideMark/>
          </w:tcPr>
          <w:p w14:paraId="4B58D48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665</w:t>
            </w:r>
          </w:p>
        </w:tc>
        <w:tc>
          <w:tcPr>
            <w:tcW w:w="1554" w:type="dxa"/>
            <w:tcBorders>
              <w:top w:val="nil"/>
              <w:left w:val="nil"/>
              <w:bottom w:val="single" w:sz="4" w:space="0" w:color="000000"/>
              <w:right w:val="single" w:sz="4" w:space="0" w:color="000000"/>
            </w:tcBorders>
            <w:shd w:val="clear" w:color="auto" w:fill="auto"/>
            <w:noWrap/>
            <w:vAlign w:val="bottom"/>
            <w:hideMark/>
          </w:tcPr>
          <w:p w14:paraId="29DF1D2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000000"/>
              <w:right w:val="single" w:sz="4" w:space="0" w:color="000000"/>
            </w:tcBorders>
            <w:shd w:val="clear" w:color="auto" w:fill="auto"/>
            <w:noWrap/>
            <w:vAlign w:val="bottom"/>
            <w:hideMark/>
          </w:tcPr>
          <w:p w14:paraId="6F6F667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5320</w:t>
            </w:r>
          </w:p>
        </w:tc>
      </w:tr>
      <w:tr w:rsidR="00F12769" w:rsidRPr="00AD525B" w14:paraId="5EADF3AE"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A970CF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129</w:t>
            </w:r>
          </w:p>
        </w:tc>
        <w:tc>
          <w:tcPr>
            <w:tcW w:w="3402" w:type="dxa"/>
            <w:tcBorders>
              <w:top w:val="nil"/>
              <w:left w:val="nil"/>
              <w:bottom w:val="single" w:sz="4" w:space="0" w:color="000000"/>
              <w:right w:val="single" w:sz="4" w:space="0" w:color="000000"/>
            </w:tcBorders>
            <w:shd w:val="clear" w:color="auto" w:fill="auto"/>
            <w:noWrap/>
            <w:vAlign w:val="bottom"/>
            <w:hideMark/>
          </w:tcPr>
          <w:p w14:paraId="6FD9511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Sporturilor</w:t>
            </w:r>
          </w:p>
        </w:tc>
        <w:tc>
          <w:tcPr>
            <w:tcW w:w="1559" w:type="dxa"/>
            <w:tcBorders>
              <w:top w:val="nil"/>
              <w:left w:val="nil"/>
              <w:bottom w:val="single" w:sz="4" w:space="0" w:color="000000"/>
              <w:right w:val="single" w:sz="4" w:space="0" w:color="000000"/>
            </w:tcBorders>
            <w:shd w:val="clear" w:color="auto" w:fill="auto"/>
            <w:noWrap/>
            <w:vAlign w:val="bottom"/>
            <w:hideMark/>
          </w:tcPr>
          <w:p w14:paraId="7F08FF1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620</w:t>
            </w:r>
          </w:p>
        </w:tc>
        <w:tc>
          <w:tcPr>
            <w:tcW w:w="1554" w:type="dxa"/>
            <w:tcBorders>
              <w:top w:val="nil"/>
              <w:left w:val="nil"/>
              <w:bottom w:val="single" w:sz="4" w:space="0" w:color="000000"/>
              <w:right w:val="single" w:sz="4" w:space="0" w:color="000000"/>
            </w:tcBorders>
            <w:shd w:val="clear" w:color="auto" w:fill="auto"/>
            <w:noWrap/>
            <w:vAlign w:val="bottom"/>
            <w:hideMark/>
          </w:tcPr>
          <w:p w14:paraId="172F6C2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1155CB3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3100</w:t>
            </w:r>
          </w:p>
        </w:tc>
      </w:tr>
      <w:tr w:rsidR="00F12769" w:rsidRPr="00AD525B" w14:paraId="3E0B971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26A483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130</w:t>
            </w:r>
          </w:p>
        </w:tc>
        <w:tc>
          <w:tcPr>
            <w:tcW w:w="3402" w:type="dxa"/>
            <w:tcBorders>
              <w:top w:val="nil"/>
              <w:left w:val="nil"/>
              <w:bottom w:val="single" w:sz="4" w:space="0" w:color="000000"/>
              <w:right w:val="single" w:sz="4" w:space="0" w:color="000000"/>
            </w:tcBorders>
            <w:shd w:val="clear" w:color="auto" w:fill="auto"/>
            <w:noWrap/>
            <w:vAlign w:val="bottom"/>
            <w:hideMark/>
          </w:tcPr>
          <w:p w14:paraId="5260E59B"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Stadionului</w:t>
            </w:r>
          </w:p>
        </w:tc>
        <w:tc>
          <w:tcPr>
            <w:tcW w:w="1559" w:type="dxa"/>
            <w:tcBorders>
              <w:top w:val="nil"/>
              <w:left w:val="nil"/>
              <w:bottom w:val="single" w:sz="4" w:space="0" w:color="000000"/>
              <w:right w:val="single" w:sz="4" w:space="0" w:color="000000"/>
            </w:tcBorders>
            <w:shd w:val="clear" w:color="auto" w:fill="auto"/>
            <w:noWrap/>
            <w:vAlign w:val="bottom"/>
            <w:hideMark/>
          </w:tcPr>
          <w:p w14:paraId="6A5548A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1200</w:t>
            </w:r>
          </w:p>
        </w:tc>
        <w:tc>
          <w:tcPr>
            <w:tcW w:w="1554" w:type="dxa"/>
            <w:tcBorders>
              <w:top w:val="nil"/>
              <w:left w:val="nil"/>
              <w:bottom w:val="single" w:sz="4" w:space="0" w:color="000000"/>
              <w:right w:val="single" w:sz="4" w:space="0" w:color="000000"/>
            </w:tcBorders>
            <w:shd w:val="clear" w:color="auto" w:fill="auto"/>
            <w:noWrap/>
            <w:vAlign w:val="bottom"/>
            <w:hideMark/>
          </w:tcPr>
          <w:p w14:paraId="64D1AE6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5B1C569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7200</w:t>
            </w:r>
          </w:p>
        </w:tc>
      </w:tr>
      <w:tr w:rsidR="00F12769" w:rsidRPr="00AD525B" w14:paraId="22B6F1C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DAF29C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lastRenderedPageBreak/>
              <w:t>131</w:t>
            </w:r>
          </w:p>
        </w:tc>
        <w:tc>
          <w:tcPr>
            <w:tcW w:w="3402" w:type="dxa"/>
            <w:tcBorders>
              <w:top w:val="nil"/>
              <w:left w:val="nil"/>
              <w:bottom w:val="single" w:sz="4" w:space="0" w:color="000000"/>
              <w:right w:val="single" w:sz="4" w:space="0" w:color="000000"/>
            </w:tcBorders>
            <w:shd w:val="clear" w:color="auto" w:fill="auto"/>
            <w:noWrap/>
            <w:vAlign w:val="bottom"/>
            <w:hideMark/>
          </w:tcPr>
          <w:p w14:paraId="23E2F03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str. 1Mai</w:t>
            </w:r>
          </w:p>
        </w:tc>
        <w:tc>
          <w:tcPr>
            <w:tcW w:w="1559" w:type="dxa"/>
            <w:tcBorders>
              <w:top w:val="nil"/>
              <w:left w:val="nil"/>
              <w:bottom w:val="single" w:sz="4" w:space="0" w:color="000000"/>
              <w:right w:val="single" w:sz="4" w:space="0" w:color="000000"/>
            </w:tcBorders>
            <w:shd w:val="clear" w:color="auto" w:fill="auto"/>
            <w:noWrap/>
            <w:vAlign w:val="bottom"/>
            <w:hideMark/>
          </w:tcPr>
          <w:p w14:paraId="542652E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640</w:t>
            </w:r>
          </w:p>
        </w:tc>
        <w:tc>
          <w:tcPr>
            <w:tcW w:w="1554" w:type="dxa"/>
            <w:tcBorders>
              <w:top w:val="nil"/>
              <w:left w:val="nil"/>
              <w:bottom w:val="single" w:sz="4" w:space="0" w:color="000000"/>
              <w:right w:val="single" w:sz="4" w:space="0" w:color="000000"/>
            </w:tcBorders>
            <w:shd w:val="clear" w:color="auto" w:fill="auto"/>
            <w:noWrap/>
            <w:vAlign w:val="bottom"/>
            <w:hideMark/>
          </w:tcPr>
          <w:p w14:paraId="5D4781D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1B4C329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3200</w:t>
            </w:r>
          </w:p>
        </w:tc>
      </w:tr>
      <w:tr w:rsidR="00F12769" w:rsidRPr="00AD525B" w14:paraId="69AFE9EB"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F65589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132</w:t>
            </w:r>
          </w:p>
        </w:tc>
        <w:tc>
          <w:tcPr>
            <w:tcW w:w="3402" w:type="dxa"/>
            <w:tcBorders>
              <w:top w:val="nil"/>
              <w:left w:val="nil"/>
              <w:bottom w:val="single" w:sz="4" w:space="0" w:color="000000"/>
              <w:right w:val="single" w:sz="4" w:space="0" w:color="000000"/>
            </w:tcBorders>
            <w:shd w:val="clear" w:color="auto" w:fill="auto"/>
            <w:noWrap/>
            <w:vAlign w:val="bottom"/>
            <w:hideMark/>
          </w:tcPr>
          <w:p w14:paraId="4E03C29D"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Szabedi Laszlo</w:t>
            </w:r>
          </w:p>
        </w:tc>
        <w:tc>
          <w:tcPr>
            <w:tcW w:w="1559" w:type="dxa"/>
            <w:tcBorders>
              <w:top w:val="nil"/>
              <w:left w:val="nil"/>
              <w:bottom w:val="single" w:sz="4" w:space="0" w:color="000000"/>
              <w:right w:val="single" w:sz="4" w:space="0" w:color="000000"/>
            </w:tcBorders>
            <w:shd w:val="clear" w:color="auto" w:fill="auto"/>
            <w:noWrap/>
            <w:vAlign w:val="bottom"/>
            <w:hideMark/>
          </w:tcPr>
          <w:p w14:paraId="014DD84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140</w:t>
            </w:r>
          </w:p>
        </w:tc>
        <w:tc>
          <w:tcPr>
            <w:tcW w:w="1554" w:type="dxa"/>
            <w:tcBorders>
              <w:top w:val="nil"/>
              <w:left w:val="nil"/>
              <w:bottom w:val="single" w:sz="4" w:space="0" w:color="000000"/>
              <w:right w:val="single" w:sz="4" w:space="0" w:color="000000"/>
            </w:tcBorders>
            <w:shd w:val="clear" w:color="auto" w:fill="auto"/>
            <w:noWrap/>
            <w:vAlign w:val="bottom"/>
            <w:hideMark/>
          </w:tcPr>
          <w:p w14:paraId="226DF99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700C4C9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980</w:t>
            </w:r>
          </w:p>
        </w:tc>
      </w:tr>
      <w:tr w:rsidR="00F12769" w:rsidRPr="00AD525B" w14:paraId="230C84F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CADBEA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133</w:t>
            </w:r>
          </w:p>
        </w:tc>
        <w:tc>
          <w:tcPr>
            <w:tcW w:w="3402" w:type="dxa"/>
            <w:tcBorders>
              <w:top w:val="nil"/>
              <w:left w:val="nil"/>
              <w:bottom w:val="single" w:sz="4" w:space="0" w:color="000000"/>
              <w:right w:val="single" w:sz="4" w:space="0" w:color="000000"/>
            </w:tcBorders>
            <w:shd w:val="clear" w:color="auto" w:fill="auto"/>
            <w:noWrap/>
            <w:vAlign w:val="bottom"/>
            <w:hideMark/>
          </w:tcPr>
          <w:p w14:paraId="5078D8AD"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Szász Károly</w:t>
            </w:r>
          </w:p>
        </w:tc>
        <w:tc>
          <w:tcPr>
            <w:tcW w:w="1559" w:type="dxa"/>
            <w:tcBorders>
              <w:top w:val="nil"/>
              <w:left w:val="nil"/>
              <w:bottom w:val="single" w:sz="4" w:space="0" w:color="000000"/>
              <w:right w:val="single" w:sz="4" w:space="0" w:color="000000"/>
            </w:tcBorders>
            <w:shd w:val="clear" w:color="auto" w:fill="auto"/>
            <w:noWrap/>
            <w:vAlign w:val="bottom"/>
            <w:hideMark/>
          </w:tcPr>
          <w:p w14:paraId="471D38E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660</w:t>
            </w:r>
          </w:p>
        </w:tc>
        <w:tc>
          <w:tcPr>
            <w:tcW w:w="1554" w:type="dxa"/>
            <w:tcBorders>
              <w:top w:val="nil"/>
              <w:left w:val="nil"/>
              <w:bottom w:val="single" w:sz="4" w:space="0" w:color="000000"/>
              <w:right w:val="single" w:sz="4" w:space="0" w:color="000000"/>
            </w:tcBorders>
            <w:shd w:val="clear" w:color="auto" w:fill="auto"/>
            <w:noWrap/>
            <w:vAlign w:val="bottom"/>
            <w:hideMark/>
          </w:tcPr>
          <w:p w14:paraId="471D619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D34DB7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4620</w:t>
            </w:r>
          </w:p>
        </w:tc>
      </w:tr>
      <w:tr w:rsidR="00F12769" w:rsidRPr="00AD525B" w14:paraId="5C55BDD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2561E4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134</w:t>
            </w:r>
          </w:p>
        </w:tc>
        <w:tc>
          <w:tcPr>
            <w:tcW w:w="3402" w:type="dxa"/>
            <w:tcBorders>
              <w:top w:val="nil"/>
              <w:left w:val="nil"/>
              <w:bottom w:val="single" w:sz="4" w:space="0" w:color="000000"/>
              <w:right w:val="single" w:sz="4" w:space="0" w:color="000000"/>
            </w:tcBorders>
            <w:shd w:val="clear" w:color="auto" w:fill="auto"/>
            <w:noWrap/>
            <w:vAlign w:val="bottom"/>
            <w:hideMark/>
          </w:tcPr>
          <w:p w14:paraId="2CD51B48"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Șoimului</w:t>
            </w:r>
          </w:p>
        </w:tc>
        <w:tc>
          <w:tcPr>
            <w:tcW w:w="1559" w:type="dxa"/>
            <w:tcBorders>
              <w:top w:val="nil"/>
              <w:left w:val="nil"/>
              <w:bottom w:val="single" w:sz="4" w:space="0" w:color="000000"/>
              <w:right w:val="single" w:sz="4" w:space="0" w:color="000000"/>
            </w:tcBorders>
            <w:shd w:val="clear" w:color="auto" w:fill="auto"/>
            <w:noWrap/>
            <w:vAlign w:val="bottom"/>
            <w:hideMark/>
          </w:tcPr>
          <w:p w14:paraId="0684728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330</w:t>
            </w:r>
          </w:p>
        </w:tc>
        <w:tc>
          <w:tcPr>
            <w:tcW w:w="1554" w:type="dxa"/>
            <w:tcBorders>
              <w:top w:val="nil"/>
              <w:left w:val="nil"/>
              <w:bottom w:val="single" w:sz="4" w:space="0" w:color="000000"/>
              <w:right w:val="single" w:sz="4" w:space="0" w:color="000000"/>
            </w:tcBorders>
            <w:shd w:val="clear" w:color="auto" w:fill="auto"/>
            <w:noWrap/>
            <w:vAlign w:val="bottom"/>
            <w:hideMark/>
          </w:tcPr>
          <w:p w14:paraId="222B331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6E539EB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1650</w:t>
            </w:r>
          </w:p>
        </w:tc>
      </w:tr>
      <w:tr w:rsidR="00F12769" w:rsidRPr="00AD525B" w14:paraId="7634612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605FDD6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135</w:t>
            </w:r>
          </w:p>
        </w:tc>
        <w:tc>
          <w:tcPr>
            <w:tcW w:w="3402" w:type="dxa"/>
            <w:tcBorders>
              <w:top w:val="nil"/>
              <w:left w:val="nil"/>
              <w:bottom w:val="single" w:sz="4" w:space="0" w:color="000000"/>
              <w:right w:val="single" w:sz="4" w:space="0" w:color="000000"/>
            </w:tcBorders>
            <w:shd w:val="clear" w:color="auto" w:fill="auto"/>
            <w:noWrap/>
            <w:vAlign w:val="bottom"/>
            <w:hideMark/>
          </w:tcPr>
          <w:p w14:paraId="58BCC600"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Tancsics Mihály</w:t>
            </w:r>
          </w:p>
        </w:tc>
        <w:tc>
          <w:tcPr>
            <w:tcW w:w="1559" w:type="dxa"/>
            <w:tcBorders>
              <w:top w:val="nil"/>
              <w:left w:val="nil"/>
              <w:bottom w:val="single" w:sz="4" w:space="0" w:color="000000"/>
              <w:right w:val="single" w:sz="4" w:space="0" w:color="000000"/>
            </w:tcBorders>
            <w:shd w:val="clear" w:color="auto" w:fill="auto"/>
            <w:noWrap/>
            <w:vAlign w:val="bottom"/>
            <w:hideMark/>
          </w:tcPr>
          <w:p w14:paraId="5D04E03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220</w:t>
            </w:r>
          </w:p>
        </w:tc>
        <w:tc>
          <w:tcPr>
            <w:tcW w:w="1554" w:type="dxa"/>
            <w:tcBorders>
              <w:top w:val="nil"/>
              <w:left w:val="nil"/>
              <w:bottom w:val="single" w:sz="4" w:space="0" w:color="000000"/>
              <w:right w:val="single" w:sz="4" w:space="0" w:color="000000"/>
            </w:tcBorders>
            <w:shd w:val="clear" w:color="auto" w:fill="auto"/>
            <w:noWrap/>
            <w:vAlign w:val="bottom"/>
            <w:hideMark/>
          </w:tcPr>
          <w:p w14:paraId="1F198AC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31EC9E2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1540</w:t>
            </w:r>
          </w:p>
        </w:tc>
      </w:tr>
      <w:tr w:rsidR="00F12769" w:rsidRPr="00AD525B" w14:paraId="4AB0F97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527FCBA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136</w:t>
            </w:r>
          </w:p>
        </w:tc>
        <w:tc>
          <w:tcPr>
            <w:tcW w:w="3402" w:type="dxa"/>
            <w:tcBorders>
              <w:top w:val="nil"/>
              <w:left w:val="nil"/>
              <w:bottom w:val="single" w:sz="4" w:space="0" w:color="000000"/>
              <w:right w:val="single" w:sz="4" w:space="0" w:color="000000"/>
            </w:tcBorders>
            <w:shd w:val="clear" w:color="auto" w:fill="auto"/>
            <w:noWrap/>
            <w:vAlign w:val="bottom"/>
            <w:hideMark/>
          </w:tcPr>
          <w:p w14:paraId="0BB42E8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Teilor</w:t>
            </w:r>
          </w:p>
        </w:tc>
        <w:tc>
          <w:tcPr>
            <w:tcW w:w="1559" w:type="dxa"/>
            <w:tcBorders>
              <w:top w:val="nil"/>
              <w:left w:val="nil"/>
              <w:bottom w:val="single" w:sz="4" w:space="0" w:color="000000"/>
              <w:right w:val="single" w:sz="4" w:space="0" w:color="000000"/>
            </w:tcBorders>
            <w:shd w:val="clear" w:color="auto" w:fill="auto"/>
            <w:noWrap/>
            <w:vAlign w:val="bottom"/>
            <w:hideMark/>
          </w:tcPr>
          <w:p w14:paraId="1A6952E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290</w:t>
            </w:r>
          </w:p>
        </w:tc>
        <w:tc>
          <w:tcPr>
            <w:tcW w:w="1554" w:type="dxa"/>
            <w:tcBorders>
              <w:top w:val="nil"/>
              <w:left w:val="nil"/>
              <w:bottom w:val="single" w:sz="4" w:space="0" w:color="000000"/>
              <w:right w:val="single" w:sz="4" w:space="0" w:color="000000"/>
            </w:tcBorders>
            <w:shd w:val="clear" w:color="auto" w:fill="auto"/>
            <w:noWrap/>
            <w:vAlign w:val="bottom"/>
            <w:hideMark/>
          </w:tcPr>
          <w:p w14:paraId="559F00D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4FEF775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1450</w:t>
            </w:r>
          </w:p>
        </w:tc>
      </w:tr>
      <w:tr w:rsidR="00F12769" w:rsidRPr="00AD525B" w14:paraId="5A242D51"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025E530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138</w:t>
            </w:r>
          </w:p>
        </w:tc>
        <w:tc>
          <w:tcPr>
            <w:tcW w:w="3402" w:type="dxa"/>
            <w:tcBorders>
              <w:top w:val="nil"/>
              <w:left w:val="nil"/>
              <w:bottom w:val="single" w:sz="4" w:space="0" w:color="000000"/>
              <w:right w:val="single" w:sz="4" w:space="0" w:color="000000"/>
            </w:tcBorders>
            <w:shd w:val="clear" w:color="auto" w:fill="auto"/>
            <w:noWrap/>
            <w:vAlign w:val="bottom"/>
            <w:hideMark/>
          </w:tcPr>
          <w:p w14:paraId="77A3C10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Textiliştilor</w:t>
            </w:r>
          </w:p>
        </w:tc>
        <w:tc>
          <w:tcPr>
            <w:tcW w:w="1559" w:type="dxa"/>
            <w:tcBorders>
              <w:top w:val="nil"/>
              <w:left w:val="nil"/>
              <w:bottom w:val="single" w:sz="4" w:space="0" w:color="000000"/>
              <w:right w:val="single" w:sz="4" w:space="0" w:color="000000"/>
            </w:tcBorders>
            <w:shd w:val="clear" w:color="auto" w:fill="auto"/>
            <w:noWrap/>
            <w:vAlign w:val="bottom"/>
            <w:hideMark/>
          </w:tcPr>
          <w:p w14:paraId="60311E0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180</w:t>
            </w:r>
          </w:p>
        </w:tc>
        <w:tc>
          <w:tcPr>
            <w:tcW w:w="1554" w:type="dxa"/>
            <w:tcBorders>
              <w:top w:val="nil"/>
              <w:left w:val="nil"/>
              <w:bottom w:val="single" w:sz="4" w:space="0" w:color="000000"/>
              <w:right w:val="single" w:sz="4" w:space="0" w:color="000000"/>
            </w:tcBorders>
            <w:shd w:val="clear" w:color="auto" w:fill="auto"/>
            <w:noWrap/>
            <w:vAlign w:val="bottom"/>
            <w:hideMark/>
          </w:tcPr>
          <w:p w14:paraId="575B013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594B483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1260</w:t>
            </w:r>
          </w:p>
        </w:tc>
      </w:tr>
      <w:tr w:rsidR="00F12769" w:rsidRPr="00AD525B" w14:paraId="0670485A"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38EB5FB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139</w:t>
            </w:r>
          </w:p>
        </w:tc>
        <w:tc>
          <w:tcPr>
            <w:tcW w:w="3402" w:type="dxa"/>
            <w:tcBorders>
              <w:top w:val="nil"/>
              <w:left w:val="nil"/>
              <w:bottom w:val="single" w:sz="4" w:space="0" w:color="000000"/>
              <w:right w:val="single" w:sz="4" w:space="0" w:color="000000"/>
            </w:tcBorders>
            <w:shd w:val="clear" w:color="auto" w:fill="auto"/>
            <w:noWrap/>
            <w:vAlign w:val="bottom"/>
            <w:hideMark/>
          </w:tcPr>
          <w:p w14:paraId="38C3701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Tineretului</w:t>
            </w:r>
          </w:p>
        </w:tc>
        <w:tc>
          <w:tcPr>
            <w:tcW w:w="1559" w:type="dxa"/>
            <w:tcBorders>
              <w:top w:val="nil"/>
              <w:left w:val="nil"/>
              <w:bottom w:val="single" w:sz="4" w:space="0" w:color="000000"/>
              <w:right w:val="single" w:sz="4" w:space="0" w:color="000000"/>
            </w:tcBorders>
            <w:shd w:val="clear" w:color="auto" w:fill="auto"/>
            <w:noWrap/>
            <w:vAlign w:val="bottom"/>
            <w:hideMark/>
          </w:tcPr>
          <w:p w14:paraId="3CAF9A7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250</w:t>
            </w:r>
          </w:p>
        </w:tc>
        <w:tc>
          <w:tcPr>
            <w:tcW w:w="1554" w:type="dxa"/>
            <w:tcBorders>
              <w:top w:val="nil"/>
              <w:left w:val="nil"/>
              <w:bottom w:val="single" w:sz="4" w:space="0" w:color="000000"/>
              <w:right w:val="single" w:sz="4" w:space="0" w:color="000000"/>
            </w:tcBorders>
            <w:shd w:val="clear" w:color="auto" w:fill="auto"/>
            <w:noWrap/>
            <w:vAlign w:val="bottom"/>
            <w:hideMark/>
          </w:tcPr>
          <w:p w14:paraId="37C6847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000000"/>
              <w:right w:val="single" w:sz="4" w:space="0" w:color="000000"/>
            </w:tcBorders>
            <w:shd w:val="clear" w:color="auto" w:fill="auto"/>
            <w:noWrap/>
            <w:vAlign w:val="bottom"/>
            <w:hideMark/>
          </w:tcPr>
          <w:p w14:paraId="55D518B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1250</w:t>
            </w:r>
          </w:p>
        </w:tc>
      </w:tr>
      <w:tr w:rsidR="00F12769" w:rsidRPr="00AD525B" w14:paraId="4C8C6372"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1C94595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141</w:t>
            </w:r>
          </w:p>
        </w:tc>
        <w:tc>
          <w:tcPr>
            <w:tcW w:w="3402" w:type="dxa"/>
            <w:tcBorders>
              <w:top w:val="nil"/>
              <w:left w:val="nil"/>
              <w:bottom w:val="single" w:sz="4" w:space="0" w:color="000000"/>
              <w:right w:val="single" w:sz="4" w:space="0" w:color="000000"/>
            </w:tcBorders>
            <w:shd w:val="clear" w:color="auto" w:fill="auto"/>
            <w:noWrap/>
            <w:vAlign w:val="bottom"/>
            <w:hideMark/>
          </w:tcPr>
          <w:p w14:paraId="02355F97"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Toroczkai Wigand Ede</w:t>
            </w:r>
          </w:p>
        </w:tc>
        <w:tc>
          <w:tcPr>
            <w:tcW w:w="1559" w:type="dxa"/>
            <w:tcBorders>
              <w:top w:val="nil"/>
              <w:left w:val="nil"/>
              <w:bottom w:val="single" w:sz="4" w:space="0" w:color="000000"/>
              <w:right w:val="single" w:sz="4" w:space="0" w:color="000000"/>
            </w:tcBorders>
            <w:shd w:val="clear" w:color="auto" w:fill="auto"/>
            <w:noWrap/>
            <w:vAlign w:val="bottom"/>
            <w:hideMark/>
          </w:tcPr>
          <w:p w14:paraId="54A0E1A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390</w:t>
            </w:r>
          </w:p>
        </w:tc>
        <w:tc>
          <w:tcPr>
            <w:tcW w:w="1554" w:type="dxa"/>
            <w:tcBorders>
              <w:top w:val="nil"/>
              <w:left w:val="nil"/>
              <w:bottom w:val="single" w:sz="4" w:space="0" w:color="000000"/>
              <w:right w:val="single" w:sz="4" w:space="0" w:color="000000"/>
            </w:tcBorders>
            <w:shd w:val="clear" w:color="auto" w:fill="auto"/>
            <w:noWrap/>
            <w:vAlign w:val="bottom"/>
            <w:hideMark/>
          </w:tcPr>
          <w:p w14:paraId="3AFE57B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4A778B8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2730</w:t>
            </w:r>
          </w:p>
        </w:tc>
      </w:tr>
      <w:tr w:rsidR="00F12769" w:rsidRPr="00AD525B" w14:paraId="44607D5F"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0CFFA0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142</w:t>
            </w:r>
          </w:p>
        </w:tc>
        <w:tc>
          <w:tcPr>
            <w:tcW w:w="3402" w:type="dxa"/>
            <w:tcBorders>
              <w:top w:val="nil"/>
              <w:left w:val="nil"/>
              <w:bottom w:val="single" w:sz="4" w:space="0" w:color="000000"/>
              <w:right w:val="single" w:sz="4" w:space="0" w:color="000000"/>
            </w:tcBorders>
            <w:shd w:val="clear" w:color="auto" w:fill="auto"/>
            <w:noWrap/>
            <w:vAlign w:val="bottom"/>
            <w:hideMark/>
          </w:tcPr>
          <w:p w14:paraId="05B7FB2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Tutunului</w:t>
            </w:r>
          </w:p>
        </w:tc>
        <w:tc>
          <w:tcPr>
            <w:tcW w:w="1559" w:type="dxa"/>
            <w:tcBorders>
              <w:top w:val="nil"/>
              <w:left w:val="nil"/>
              <w:bottom w:val="single" w:sz="4" w:space="0" w:color="000000"/>
              <w:right w:val="single" w:sz="4" w:space="0" w:color="000000"/>
            </w:tcBorders>
            <w:shd w:val="clear" w:color="auto" w:fill="auto"/>
            <w:noWrap/>
            <w:vAlign w:val="bottom"/>
            <w:hideMark/>
          </w:tcPr>
          <w:p w14:paraId="7E2A860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242</w:t>
            </w:r>
          </w:p>
        </w:tc>
        <w:tc>
          <w:tcPr>
            <w:tcW w:w="1554" w:type="dxa"/>
            <w:tcBorders>
              <w:top w:val="nil"/>
              <w:left w:val="nil"/>
              <w:bottom w:val="single" w:sz="4" w:space="0" w:color="000000"/>
              <w:right w:val="single" w:sz="4" w:space="0" w:color="000000"/>
            </w:tcBorders>
            <w:shd w:val="clear" w:color="auto" w:fill="auto"/>
            <w:noWrap/>
            <w:vAlign w:val="bottom"/>
            <w:hideMark/>
          </w:tcPr>
          <w:p w14:paraId="4065386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06318A2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1694</w:t>
            </w:r>
          </w:p>
        </w:tc>
      </w:tr>
      <w:tr w:rsidR="00F12769" w:rsidRPr="00AD525B" w14:paraId="18FD3F7B"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4B6737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143</w:t>
            </w:r>
          </w:p>
        </w:tc>
        <w:tc>
          <w:tcPr>
            <w:tcW w:w="3402" w:type="dxa"/>
            <w:tcBorders>
              <w:top w:val="nil"/>
              <w:left w:val="nil"/>
              <w:bottom w:val="single" w:sz="4" w:space="0" w:color="000000"/>
              <w:right w:val="single" w:sz="4" w:space="0" w:color="000000"/>
            </w:tcBorders>
            <w:shd w:val="clear" w:color="auto" w:fill="auto"/>
            <w:noWrap/>
            <w:vAlign w:val="bottom"/>
            <w:hideMark/>
          </w:tcPr>
          <w:p w14:paraId="267765E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Ţigaretei</w:t>
            </w:r>
          </w:p>
        </w:tc>
        <w:tc>
          <w:tcPr>
            <w:tcW w:w="1559" w:type="dxa"/>
            <w:tcBorders>
              <w:top w:val="nil"/>
              <w:left w:val="nil"/>
              <w:bottom w:val="single" w:sz="4" w:space="0" w:color="000000"/>
              <w:right w:val="single" w:sz="4" w:space="0" w:color="000000"/>
            </w:tcBorders>
            <w:shd w:val="clear" w:color="auto" w:fill="auto"/>
            <w:noWrap/>
            <w:vAlign w:val="bottom"/>
            <w:hideMark/>
          </w:tcPr>
          <w:p w14:paraId="4D8E37E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1280</w:t>
            </w:r>
          </w:p>
        </w:tc>
        <w:tc>
          <w:tcPr>
            <w:tcW w:w="1554" w:type="dxa"/>
            <w:tcBorders>
              <w:top w:val="nil"/>
              <w:left w:val="nil"/>
              <w:bottom w:val="single" w:sz="4" w:space="0" w:color="000000"/>
              <w:right w:val="single" w:sz="4" w:space="0" w:color="000000"/>
            </w:tcBorders>
            <w:shd w:val="clear" w:color="auto" w:fill="auto"/>
            <w:noWrap/>
            <w:vAlign w:val="bottom"/>
            <w:hideMark/>
          </w:tcPr>
          <w:p w14:paraId="6404381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000000"/>
              <w:right w:val="single" w:sz="4" w:space="0" w:color="000000"/>
            </w:tcBorders>
            <w:shd w:val="clear" w:color="auto" w:fill="auto"/>
            <w:noWrap/>
            <w:vAlign w:val="bottom"/>
            <w:hideMark/>
          </w:tcPr>
          <w:p w14:paraId="10E9B982"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8960</w:t>
            </w:r>
          </w:p>
        </w:tc>
      </w:tr>
      <w:tr w:rsidR="00F12769" w:rsidRPr="00AD525B" w14:paraId="45A6CCE5"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4678FF2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144</w:t>
            </w:r>
          </w:p>
        </w:tc>
        <w:tc>
          <w:tcPr>
            <w:tcW w:w="3402" w:type="dxa"/>
            <w:tcBorders>
              <w:top w:val="nil"/>
              <w:left w:val="nil"/>
              <w:bottom w:val="single" w:sz="4" w:space="0" w:color="000000"/>
              <w:right w:val="single" w:sz="4" w:space="0" w:color="000000"/>
            </w:tcBorders>
            <w:shd w:val="clear" w:color="auto" w:fill="auto"/>
            <w:noWrap/>
            <w:vAlign w:val="bottom"/>
            <w:hideMark/>
          </w:tcPr>
          <w:p w14:paraId="2AE1D1E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Umbrei</w:t>
            </w:r>
          </w:p>
        </w:tc>
        <w:tc>
          <w:tcPr>
            <w:tcW w:w="1559" w:type="dxa"/>
            <w:tcBorders>
              <w:top w:val="nil"/>
              <w:left w:val="nil"/>
              <w:bottom w:val="single" w:sz="4" w:space="0" w:color="000000"/>
              <w:right w:val="single" w:sz="4" w:space="0" w:color="000000"/>
            </w:tcBorders>
            <w:shd w:val="clear" w:color="auto" w:fill="auto"/>
            <w:noWrap/>
            <w:vAlign w:val="bottom"/>
            <w:hideMark/>
          </w:tcPr>
          <w:p w14:paraId="343EC7D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385</w:t>
            </w:r>
          </w:p>
        </w:tc>
        <w:tc>
          <w:tcPr>
            <w:tcW w:w="1554" w:type="dxa"/>
            <w:tcBorders>
              <w:top w:val="nil"/>
              <w:left w:val="nil"/>
              <w:bottom w:val="single" w:sz="4" w:space="0" w:color="000000"/>
              <w:right w:val="single" w:sz="4" w:space="0" w:color="000000"/>
            </w:tcBorders>
            <w:shd w:val="clear" w:color="auto" w:fill="auto"/>
            <w:noWrap/>
            <w:vAlign w:val="bottom"/>
            <w:hideMark/>
          </w:tcPr>
          <w:p w14:paraId="67844D2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000000"/>
              <w:right w:val="single" w:sz="4" w:space="0" w:color="000000"/>
            </w:tcBorders>
            <w:shd w:val="clear" w:color="auto" w:fill="auto"/>
            <w:noWrap/>
            <w:vAlign w:val="bottom"/>
            <w:hideMark/>
          </w:tcPr>
          <w:p w14:paraId="5991B6A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2310</w:t>
            </w:r>
          </w:p>
        </w:tc>
      </w:tr>
      <w:tr w:rsidR="00F12769" w:rsidRPr="00AD525B" w14:paraId="71331340" w14:textId="77777777" w:rsidTr="00F12769">
        <w:trPr>
          <w:trHeight w:val="300"/>
        </w:trPr>
        <w:tc>
          <w:tcPr>
            <w:tcW w:w="710" w:type="dxa"/>
            <w:tcBorders>
              <w:top w:val="nil"/>
              <w:left w:val="single" w:sz="4" w:space="0" w:color="000000"/>
              <w:bottom w:val="single" w:sz="4" w:space="0" w:color="000000"/>
              <w:right w:val="single" w:sz="4" w:space="0" w:color="000000"/>
            </w:tcBorders>
            <w:shd w:val="clear" w:color="auto" w:fill="auto"/>
            <w:noWrap/>
            <w:vAlign w:val="bottom"/>
            <w:hideMark/>
          </w:tcPr>
          <w:p w14:paraId="2B0F36E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145</w:t>
            </w:r>
          </w:p>
        </w:tc>
        <w:tc>
          <w:tcPr>
            <w:tcW w:w="3402" w:type="dxa"/>
            <w:tcBorders>
              <w:top w:val="nil"/>
              <w:left w:val="nil"/>
              <w:bottom w:val="nil"/>
              <w:right w:val="single" w:sz="4" w:space="0" w:color="000000"/>
            </w:tcBorders>
            <w:shd w:val="clear" w:color="auto" w:fill="auto"/>
            <w:noWrap/>
            <w:vAlign w:val="bottom"/>
            <w:hideMark/>
          </w:tcPr>
          <w:p w14:paraId="01BACB63"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 xml:space="preserve">Váradi József </w:t>
            </w:r>
          </w:p>
        </w:tc>
        <w:tc>
          <w:tcPr>
            <w:tcW w:w="1559" w:type="dxa"/>
            <w:tcBorders>
              <w:top w:val="nil"/>
              <w:left w:val="nil"/>
              <w:bottom w:val="nil"/>
              <w:right w:val="single" w:sz="4" w:space="0" w:color="000000"/>
            </w:tcBorders>
            <w:shd w:val="clear" w:color="auto" w:fill="auto"/>
            <w:noWrap/>
            <w:vAlign w:val="bottom"/>
            <w:hideMark/>
          </w:tcPr>
          <w:p w14:paraId="76194BA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1950</w:t>
            </w:r>
          </w:p>
        </w:tc>
        <w:tc>
          <w:tcPr>
            <w:tcW w:w="1554" w:type="dxa"/>
            <w:tcBorders>
              <w:top w:val="nil"/>
              <w:left w:val="nil"/>
              <w:bottom w:val="nil"/>
              <w:right w:val="single" w:sz="4" w:space="0" w:color="000000"/>
            </w:tcBorders>
            <w:shd w:val="clear" w:color="auto" w:fill="auto"/>
            <w:noWrap/>
            <w:vAlign w:val="bottom"/>
            <w:hideMark/>
          </w:tcPr>
          <w:p w14:paraId="4378832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nil"/>
              <w:right w:val="single" w:sz="4" w:space="0" w:color="000000"/>
            </w:tcBorders>
            <w:shd w:val="clear" w:color="auto" w:fill="auto"/>
            <w:noWrap/>
            <w:vAlign w:val="bottom"/>
            <w:hideMark/>
          </w:tcPr>
          <w:p w14:paraId="014CBAE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13650</w:t>
            </w:r>
          </w:p>
        </w:tc>
      </w:tr>
      <w:tr w:rsidR="00F12769" w:rsidRPr="00AD525B" w14:paraId="2951D820" w14:textId="77777777" w:rsidTr="00F12769">
        <w:trPr>
          <w:trHeight w:val="300"/>
        </w:trPr>
        <w:tc>
          <w:tcPr>
            <w:tcW w:w="710" w:type="dxa"/>
            <w:tcBorders>
              <w:top w:val="nil"/>
              <w:left w:val="single" w:sz="4" w:space="0" w:color="000000"/>
              <w:bottom w:val="nil"/>
              <w:right w:val="single" w:sz="4" w:space="0" w:color="000000"/>
            </w:tcBorders>
            <w:shd w:val="clear" w:color="auto" w:fill="auto"/>
            <w:noWrap/>
            <w:vAlign w:val="bottom"/>
            <w:hideMark/>
          </w:tcPr>
          <w:p w14:paraId="4F76787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146</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EF8043D"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Varga Nandor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BC7429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195</w:t>
            </w:r>
          </w:p>
        </w:tc>
        <w:tc>
          <w:tcPr>
            <w:tcW w:w="1554" w:type="dxa"/>
            <w:tcBorders>
              <w:top w:val="single" w:sz="4" w:space="0" w:color="auto"/>
              <w:left w:val="nil"/>
              <w:bottom w:val="single" w:sz="4" w:space="0" w:color="auto"/>
              <w:right w:val="single" w:sz="4" w:space="0" w:color="auto"/>
            </w:tcBorders>
            <w:shd w:val="clear" w:color="auto" w:fill="auto"/>
            <w:noWrap/>
            <w:vAlign w:val="bottom"/>
            <w:hideMark/>
          </w:tcPr>
          <w:p w14:paraId="0651AD8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067B3A1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1365</w:t>
            </w:r>
          </w:p>
        </w:tc>
      </w:tr>
      <w:tr w:rsidR="00F12769" w:rsidRPr="00AD525B" w14:paraId="3DC7FB85" w14:textId="77777777" w:rsidTr="00F12769">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D0F3A" w14:textId="77777777" w:rsidR="00F12769" w:rsidRPr="00AD525B" w:rsidRDefault="00F12769" w:rsidP="00F12769">
            <w:pPr>
              <w:keepNext w:val="0"/>
              <w:keepLines w:val="0"/>
              <w:spacing w:after="0"/>
              <w:jc w:val="right"/>
              <w:rPr>
                <w:sz w:val="22"/>
                <w:szCs w:val="22"/>
                <w:lang w:eastAsia="ro-RO"/>
              </w:rPr>
            </w:pPr>
            <w:r w:rsidRPr="00AD525B">
              <w:rPr>
                <w:sz w:val="22"/>
                <w:szCs w:val="22"/>
                <w:lang w:eastAsia="ro-RO"/>
              </w:rPr>
              <w:t>147</w:t>
            </w:r>
          </w:p>
        </w:tc>
        <w:tc>
          <w:tcPr>
            <w:tcW w:w="3402" w:type="dxa"/>
            <w:tcBorders>
              <w:top w:val="nil"/>
              <w:left w:val="nil"/>
              <w:bottom w:val="single" w:sz="4" w:space="0" w:color="auto"/>
              <w:right w:val="single" w:sz="4" w:space="0" w:color="auto"/>
            </w:tcBorders>
            <w:shd w:val="clear" w:color="auto" w:fill="auto"/>
            <w:noWrap/>
            <w:vAlign w:val="bottom"/>
            <w:hideMark/>
          </w:tcPr>
          <w:p w14:paraId="129E087A"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Vânătorilor</w:t>
            </w:r>
          </w:p>
        </w:tc>
        <w:tc>
          <w:tcPr>
            <w:tcW w:w="1559" w:type="dxa"/>
            <w:tcBorders>
              <w:top w:val="nil"/>
              <w:left w:val="nil"/>
              <w:bottom w:val="single" w:sz="4" w:space="0" w:color="auto"/>
              <w:right w:val="single" w:sz="4" w:space="0" w:color="auto"/>
            </w:tcBorders>
            <w:shd w:val="clear" w:color="auto" w:fill="auto"/>
            <w:noWrap/>
            <w:vAlign w:val="bottom"/>
            <w:hideMark/>
          </w:tcPr>
          <w:p w14:paraId="53B7F31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1240</w:t>
            </w:r>
          </w:p>
        </w:tc>
        <w:tc>
          <w:tcPr>
            <w:tcW w:w="1554" w:type="dxa"/>
            <w:tcBorders>
              <w:top w:val="nil"/>
              <w:left w:val="nil"/>
              <w:bottom w:val="single" w:sz="4" w:space="0" w:color="auto"/>
              <w:right w:val="single" w:sz="4" w:space="0" w:color="auto"/>
            </w:tcBorders>
            <w:shd w:val="clear" w:color="auto" w:fill="auto"/>
            <w:noWrap/>
            <w:vAlign w:val="bottom"/>
            <w:hideMark/>
          </w:tcPr>
          <w:p w14:paraId="52F54066"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auto"/>
              <w:right w:val="single" w:sz="4" w:space="0" w:color="auto"/>
            </w:tcBorders>
            <w:shd w:val="clear" w:color="auto" w:fill="auto"/>
            <w:noWrap/>
            <w:vAlign w:val="bottom"/>
            <w:hideMark/>
          </w:tcPr>
          <w:p w14:paraId="25B465B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7440</w:t>
            </w:r>
          </w:p>
        </w:tc>
      </w:tr>
      <w:tr w:rsidR="00F12769" w:rsidRPr="00AD525B" w14:paraId="6D21F08E"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3C08F9C7" w14:textId="77777777" w:rsidR="00F12769" w:rsidRPr="00AD525B" w:rsidRDefault="00F12769" w:rsidP="00F12769">
            <w:pPr>
              <w:keepNext w:val="0"/>
              <w:keepLines w:val="0"/>
              <w:spacing w:after="0"/>
              <w:jc w:val="right"/>
              <w:rPr>
                <w:sz w:val="22"/>
                <w:szCs w:val="22"/>
                <w:lang w:eastAsia="ro-RO"/>
              </w:rPr>
            </w:pPr>
            <w:r w:rsidRPr="00AD525B">
              <w:rPr>
                <w:sz w:val="22"/>
                <w:szCs w:val="22"/>
                <w:lang w:eastAsia="ro-RO"/>
              </w:rPr>
              <w:t>148</w:t>
            </w:r>
          </w:p>
        </w:tc>
        <w:tc>
          <w:tcPr>
            <w:tcW w:w="3402" w:type="dxa"/>
            <w:tcBorders>
              <w:top w:val="nil"/>
              <w:left w:val="nil"/>
              <w:bottom w:val="single" w:sz="4" w:space="0" w:color="auto"/>
              <w:right w:val="single" w:sz="4" w:space="0" w:color="auto"/>
            </w:tcBorders>
            <w:shd w:val="clear" w:color="auto" w:fill="auto"/>
            <w:noWrap/>
            <w:vAlign w:val="bottom"/>
            <w:hideMark/>
          </w:tcPr>
          <w:p w14:paraId="3F6326AD"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Verii</w:t>
            </w:r>
          </w:p>
        </w:tc>
        <w:tc>
          <w:tcPr>
            <w:tcW w:w="1559" w:type="dxa"/>
            <w:tcBorders>
              <w:top w:val="nil"/>
              <w:left w:val="nil"/>
              <w:bottom w:val="single" w:sz="4" w:space="0" w:color="auto"/>
              <w:right w:val="single" w:sz="4" w:space="0" w:color="auto"/>
            </w:tcBorders>
            <w:shd w:val="clear" w:color="auto" w:fill="auto"/>
            <w:noWrap/>
            <w:vAlign w:val="bottom"/>
            <w:hideMark/>
          </w:tcPr>
          <w:p w14:paraId="59CF9D7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118</w:t>
            </w:r>
          </w:p>
        </w:tc>
        <w:tc>
          <w:tcPr>
            <w:tcW w:w="1554" w:type="dxa"/>
            <w:tcBorders>
              <w:top w:val="nil"/>
              <w:left w:val="nil"/>
              <w:bottom w:val="single" w:sz="4" w:space="0" w:color="auto"/>
              <w:right w:val="single" w:sz="4" w:space="0" w:color="auto"/>
            </w:tcBorders>
            <w:shd w:val="clear" w:color="auto" w:fill="auto"/>
            <w:noWrap/>
            <w:vAlign w:val="bottom"/>
            <w:hideMark/>
          </w:tcPr>
          <w:p w14:paraId="0CD8467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shd w:val="clear" w:color="auto" w:fill="auto"/>
            <w:noWrap/>
            <w:vAlign w:val="bottom"/>
            <w:hideMark/>
          </w:tcPr>
          <w:p w14:paraId="6014A044"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826</w:t>
            </w:r>
          </w:p>
        </w:tc>
      </w:tr>
      <w:tr w:rsidR="00F12769" w:rsidRPr="00AD525B" w14:paraId="25430DD1"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4A166FFF" w14:textId="77777777" w:rsidR="00F12769" w:rsidRPr="00AD525B" w:rsidRDefault="00F12769" w:rsidP="00F12769">
            <w:pPr>
              <w:keepNext w:val="0"/>
              <w:keepLines w:val="0"/>
              <w:spacing w:after="0"/>
              <w:jc w:val="right"/>
              <w:rPr>
                <w:sz w:val="22"/>
                <w:szCs w:val="22"/>
                <w:lang w:eastAsia="ro-RO"/>
              </w:rPr>
            </w:pPr>
            <w:r w:rsidRPr="00AD525B">
              <w:rPr>
                <w:sz w:val="22"/>
                <w:szCs w:val="22"/>
                <w:lang w:eastAsia="ro-RO"/>
              </w:rPr>
              <w:t>149</w:t>
            </w:r>
          </w:p>
        </w:tc>
        <w:tc>
          <w:tcPr>
            <w:tcW w:w="3402" w:type="dxa"/>
            <w:tcBorders>
              <w:top w:val="nil"/>
              <w:left w:val="nil"/>
              <w:bottom w:val="single" w:sz="4" w:space="0" w:color="auto"/>
              <w:right w:val="single" w:sz="4" w:space="0" w:color="auto"/>
            </w:tcBorders>
            <w:shd w:val="clear" w:color="auto" w:fill="auto"/>
            <w:noWrap/>
            <w:vAlign w:val="bottom"/>
            <w:hideMark/>
          </w:tcPr>
          <w:p w14:paraId="59D35F94"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Veszprem</w:t>
            </w:r>
          </w:p>
        </w:tc>
        <w:tc>
          <w:tcPr>
            <w:tcW w:w="1559" w:type="dxa"/>
            <w:tcBorders>
              <w:top w:val="nil"/>
              <w:left w:val="nil"/>
              <w:bottom w:val="single" w:sz="4" w:space="0" w:color="auto"/>
              <w:right w:val="single" w:sz="4" w:space="0" w:color="auto"/>
            </w:tcBorders>
            <w:shd w:val="clear" w:color="auto" w:fill="auto"/>
            <w:noWrap/>
            <w:vAlign w:val="bottom"/>
            <w:hideMark/>
          </w:tcPr>
          <w:p w14:paraId="1D0697B8"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326</w:t>
            </w:r>
          </w:p>
        </w:tc>
        <w:tc>
          <w:tcPr>
            <w:tcW w:w="1554" w:type="dxa"/>
            <w:tcBorders>
              <w:top w:val="nil"/>
              <w:left w:val="nil"/>
              <w:bottom w:val="single" w:sz="4" w:space="0" w:color="auto"/>
              <w:right w:val="single" w:sz="4" w:space="0" w:color="auto"/>
            </w:tcBorders>
            <w:shd w:val="clear" w:color="auto" w:fill="auto"/>
            <w:noWrap/>
            <w:vAlign w:val="bottom"/>
            <w:hideMark/>
          </w:tcPr>
          <w:p w14:paraId="20F7375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shd w:val="clear" w:color="auto" w:fill="auto"/>
            <w:noWrap/>
            <w:vAlign w:val="bottom"/>
            <w:hideMark/>
          </w:tcPr>
          <w:p w14:paraId="4713327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2282</w:t>
            </w:r>
          </w:p>
        </w:tc>
      </w:tr>
      <w:tr w:rsidR="00F12769" w:rsidRPr="00AD525B" w14:paraId="6595537A"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875D721"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150</w:t>
            </w:r>
          </w:p>
        </w:tc>
        <w:tc>
          <w:tcPr>
            <w:tcW w:w="3402" w:type="dxa"/>
            <w:tcBorders>
              <w:top w:val="nil"/>
              <w:left w:val="nil"/>
              <w:bottom w:val="single" w:sz="4" w:space="0" w:color="auto"/>
              <w:right w:val="single" w:sz="4" w:space="0" w:color="auto"/>
            </w:tcBorders>
            <w:shd w:val="clear" w:color="FFFFCC" w:fill="FFFFFF"/>
            <w:noWrap/>
            <w:vAlign w:val="bottom"/>
            <w:hideMark/>
          </w:tcPr>
          <w:p w14:paraId="7BCADC69"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Victor Babeș</w:t>
            </w:r>
          </w:p>
        </w:tc>
        <w:tc>
          <w:tcPr>
            <w:tcW w:w="1559" w:type="dxa"/>
            <w:tcBorders>
              <w:top w:val="nil"/>
              <w:left w:val="nil"/>
              <w:bottom w:val="single" w:sz="4" w:space="0" w:color="auto"/>
              <w:right w:val="single" w:sz="4" w:space="0" w:color="auto"/>
            </w:tcBorders>
            <w:shd w:val="clear" w:color="FFFFCC" w:fill="FFFFFF"/>
            <w:noWrap/>
            <w:vAlign w:val="bottom"/>
            <w:hideMark/>
          </w:tcPr>
          <w:p w14:paraId="307696A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325</w:t>
            </w:r>
          </w:p>
        </w:tc>
        <w:tc>
          <w:tcPr>
            <w:tcW w:w="1554" w:type="dxa"/>
            <w:tcBorders>
              <w:top w:val="nil"/>
              <w:left w:val="nil"/>
              <w:bottom w:val="single" w:sz="4" w:space="0" w:color="auto"/>
              <w:right w:val="single" w:sz="4" w:space="0" w:color="auto"/>
            </w:tcBorders>
            <w:shd w:val="clear" w:color="FFFFCC" w:fill="FFFFFF"/>
            <w:noWrap/>
            <w:vAlign w:val="bottom"/>
            <w:hideMark/>
          </w:tcPr>
          <w:p w14:paraId="507ECE9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w:t>
            </w:r>
          </w:p>
        </w:tc>
        <w:tc>
          <w:tcPr>
            <w:tcW w:w="2126" w:type="dxa"/>
            <w:tcBorders>
              <w:top w:val="nil"/>
              <w:left w:val="nil"/>
              <w:bottom w:val="single" w:sz="4" w:space="0" w:color="auto"/>
              <w:right w:val="single" w:sz="4" w:space="0" w:color="auto"/>
            </w:tcBorders>
            <w:shd w:val="clear" w:color="FFFFCC" w:fill="FFFFFF"/>
            <w:noWrap/>
            <w:vAlign w:val="bottom"/>
            <w:hideMark/>
          </w:tcPr>
          <w:p w14:paraId="2BC8B16E"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1625</w:t>
            </w:r>
          </w:p>
        </w:tc>
      </w:tr>
      <w:tr w:rsidR="00F12769" w:rsidRPr="00AD525B" w14:paraId="736D9558"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2CB054D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151</w:t>
            </w:r>
          </w:p>
        </w:tc>
        <w:tc>
          <w:tcPr>
            <w:tcW w:w="3402" w:type="dxa"/>
            <w:tcBorders>
              <w:top w:val="nil"/>
              <w:left w:val="nil"/>
              <w:bottom w:val="single" w:sz="4" w:space="0" w:color="auto"/>
              <w:right w:val="single" w:sz="4" w:space="0" w:color="auto"/>
            </w:tcBorders>
            <w:shd w:val="clear" w:color="auto" w:fill="auto"/>
            <w:noWrap/>
            <w:vAlign w:val="bottom"/>
            <w:hideMark/>
          </w:tcPr>
          <w:p w14:paraId="03B3E76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Viitorului</w:t>
            </w:r>
          </w:p>
        </w:tc>
        <w:tc>
          <w:tcPr>
            <w:tcW w:w="1559" w:type="dxa"/>
            <w:tcBorders>
              <w:top w:val="nil"/>
              <w:left w:val="nil"/>
              <w:bottom w:val="single" w:sz="4" w:space="0" w:color="auto"/>
              <w:right w:val="single" w:sz="4" w:space="0" w:color="auto"/>
            </w:tcBorders>
            <w:shd w:val="clear" w:color="auto" w:fill="auto"/>
            <w:noWrap/>
            <w:vAlign w:val="bottom"/>
            <w:hideMark/>
          </w:tcPr>
          <w:p w14:paraId="27C0CA0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420</w:t>
            </w:r>
          </w:p>
        </w:tc>
        <w:tc>
          <w:tcPr>
            <w:tcW w:w="1554" w:type="dxa"/>
            <w:tcBorders>
              <w:top w:val="nil"/>
              <w:left w:val="nil"/>
              <w:bottom w:val="single" w:sz="4" w:space="0" w:color="auto"/>
              <w:right w:val="single" w:sz="4" w:space="0" w:color="auto"/>
            </w:tcBorders>
            <w:shd w:val="clear" w:color="auto" w:fill="auto"/>
            <w:noWrap/>
            <w:vAlign w:val="bottom"/>
            <w:hideMark/>
          </w:tcPr>
          <w:p w14:paraId="2A12910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shd w:val="clear" w:color="auto" w:fill="auto"/>
            <w:noWrap/>
            <w:vAlign w:val="bottom"/>
            <w:hideMark/>
          </w:tcPr>
          <w:p w14:paraId="2552C5B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2940</w:t>
            </w:r>
          </w:p>
        </w:tc>
      </w:tr>
      <w:tr w:rsidR="00F12769" w:rsidRPr="00AD525B" w14:paraId="041C3E11"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4E0734D9"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152</w:t>
            </w:r>
          </w:p>
        </w:tc>
        <w:tc>
          <w:tcPr>
            <w:tcW w:w="3402" w:type="dxa"/>
            <w:tcBorders>
              <w:top w:val="nil"/>
              <w:left w:val="nil"/>
              <w:bottom w:val="single" w:sz="4" w:space="0" w:color="auto"/>
              <w:right w:val="single" w:sz="4" w:space="0" w:color="auto"/>
            </w:tcBorders>
            <w:shd w:val="clear" w:color="auto" w:fill="auto"/>
            <w:noWrap/>
            <w:vAlign w:val="bottom"/>
            <w:hideMark/>
          </w:tcPr>
          <w:p w14:paraId="0583479F"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Viorelei</w:t>
            </w:r>
          </w:p>
        </w:tc>
        <w:tc>
          <w:tcPr>
            <w:tcW w:w="1559" w:type="dxa"/>
            <w:tcBorders>
              <w:top w:val="nil"/>
              <w:left w:val="nil"/>
              <w:bottom w:val="single" w:sz="4" w:space="0" w:color="auto"/>
              <w:right w:val="single" w:sz="4" w:space="0" w:color="auto"/>
            </w:tcBorders>
            <w:shd w:val="clear" w:color="auto" w:fill="auto"/>
            <w:noWrap/>
            <w:vAlign w:val="bottom"/>
            <w:hideMark/>
          </w:tcPr>
          <w:p w14:paraId="185F49A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90</w:t>
            </w:r>
          </w:p>
        </w:tc>
        <w:tc>
          <w:tcPr>
            <w:tcW w:w="1554" w:type="dxa"/>
            <w:tcBorders>
              <w:top w:val="nil"/>
              <w:left w:val="nil"/>
              <w:bottom w:val="single" w:sz="4" w:space="0" w:color="auto"/>
              <w:right w:val="single" w:sz="4" w:space="0" w:color="auto"/>
            </w:tcBorders>
            <w:shd w:val="clear" w:color="auto" w:fill="auto"/>
            <w:noWrap/>
            <w:vAlign w:val="bottom"/>
            <w:hideMark/>
          </w:tcPr>
          <w:p w14:paraId="1A982EB5"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shd w:val="clear" w:color="auto" w:fill="auto"/>
            <w:noWrap/>
            <w:vAlign w:val="bottom"/>
            <w:hideMark/>
          </w:tcPr>
          <w:p w14:paraId="5B449657"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630</w:t>
            </w:r>
          </w:p>
        </w:tc>
      </w:tr>
      <w:tr w:rsidR="00F12769" w:rsidRPr="00AD525B" w14:paraId="681A25AE"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4A85D53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153</w:t>
            </w:r>
          </w:p>
        </w:tc>
        <w:tc>
          <w:tcPr>
            <w:tcW w:w="3402" w:type="dxa"/>
            <w:tcBorders>
              <w:top w:val="nil"/>
              <w:left w:val="nil"/>
              <w:bottom w:val="single" w:sz="4" w:space="0" w:color="auto"/>
              <w:right w:val="single" w:sz="4" w:space="0" w:color="auto"/>
            </w:tcBorders>
            <w:shd w:val="clear" w:color="auto" w:fill="auto"/>
            <w:noWrap/>
            <w:vAlign w:val="bottom"/>
            <w:hideMark/>
          </w:tcPr>
          <w:p w14:paraId="0B524E7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Visky Arpad</w:t>
            </w:r>
          </w:p>
        </w:tc>
        <w:tc>
          <w:tcPr>
            <w:tcW w:w="1559" w:type="dxa"/>
            <w:tcBorders>
              <w:top w:val="nil"/>
              <w:left w:val="nil"/>
              <w:bottom w:val="single" w:sz="4" w:space="0" w:color="auto"/>
              <w:right w:val="single" w:sz="4" w:space="0" w:color="auto"/>
            </w:tcBorders>
            <w:shd w:val="clear" w:color="auto" w:fill="auto"/>
            <w:noWrap/>
            <w:vAlign w:val="bottom"/>
            <w:hideMark/>
          </w:tcPr>
          <w:p w14:paraId="6F981140"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116</w:t>
            </w:r>
          </w:p>
        </w:tc>
        <w:tc>
          <w:tcPr>
            <w:tcW w:w="1554" w:type="dxa"/>
            <w:tcBorders>
              <w:top w:val="nil"/>
              <w:left w:val="nil"/>
              <w:bottom w:val="single" w:sz="4" w:space="0" w:color="auto"/>
              <w:right w:val="single" w:sz="4" w:space="0" w:color="auto"/>
            </w:tcBorders>
            <w:shd w:val="clear" w:color="auto" w:fill="auto"/>
            <w:noWrap/>
            <w:vAlign w:val="bottom"/>
            <w:hideMark/>
          </w:tcPr>
          <w:p w14:paraId="37DABA0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shd w:val="clear" w:color="auto" w:fill="auto"/>
            <w:noWrap/>
            <w:vAlign w:val="bottom"/>
            <w:hideMark/>
          </w:tcPr>
          <w:p w14:paraId="5D1FD9C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812</w:t>
            </w:r>
          </w:p>
        </w:tc>
      </w:tr>
      <w:tr w:rsidR="00F12769" w:rsidRPr="00AD525B" w14:paraId="35D6A690"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4E246D1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154</w:t>
            </w:r>
          </w:p>
        </w:tc>
        <w:tc>
          <w:tcPr>
            <w:tcW w:w="3402" w:type="dxa"/>
            <w:tcBorders>
              <w:top w:val="nil"/>
              <w:left w:val="nil"/>
              <w:bottom w:val="single" w:sz="4" w:space="0" w:color="auto"/>
              <w:right w:val="single" w:sz="4" w:space="0" w:color="auto"/>
            </w:tcBorders>
            <w:shd w:val="clear" w:color="auto" w:fill="auto"/>
            <w:noWrap/>
            <w:vAlign w:val="bottom"/>
            <w:hideMark/>
          </w:tcPr>
          <w:p w14:paraId="667AB066"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Voican</w:t>
            </w:r>
          </w:p>
        </w:tc>
        <w:tc>
          <w:tcPr>
            <w:tcW w:w="1559" w:type="dxa"/>
            <w:tcBorders>
              <w:top w:val="nil"/>
              <w:left w:val="nil"/>
              <w:bottom w:val="single" w:sz="4" w:space="0" w:color="auto"/>
              <w:right w:val="single" w:sz="4" w:space="0" w:color="auto"/>
            </w:tcBorders>
            <w:shd w:val="clear" w:color="auto" w:fill="auto"/>
            <w:noWrap/>
            <w:vAlign w:val="bottom"/>
            <w:hideMark/>
          </w:tcPr>
          <w:p w14:paraId="0BCE221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720</w:t>
            </w:r>
          </w:p>
        </w:tc>
        <w:tc>
          <w:tcPr>
            <w:tcW w:w="1554" w:type="dxa"/>
            <w:tcBorders>
              <w:top w:val="nil"/>
              <w:left w:val="nil"/>
              <w:bottom w:val="single" w:sz="4" w:space="0" w:color="auto"/>
              <w:right w:val="single" w:sz="4" w:space="0" w:color="auto"/>
            </w:tcBorders>
            <w:shd w:val="clear" w:color="auto" w:fill="auto"/>
            <w:noWrap/>
            <w:vAlign w:val="bottom"/>
            <w:hideMark/>
          </w:tcPr>
          <w:p w14:paraId="7DFF329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w:t>
            </w:r>
          </w:p>
        </w:tc>
        <w:tc>
          <w:tcPr>
            <w:tcW w:w="2126" w:type="dxa"/>
            <w:tcBorders>
              <w:top w:val="nil"/>
              <w:left w:val="nil"/>
              <w:bottom w:val="single" w:sz="4" w:space="0" w:color="auto"/>
              <w:right w:val="single" w:sz="4" w:space="0" w:color="auto"/>
            </w:tcBorders>
            <w:shd w:val="clear" w:color="auto" w:fill="auto"/>
            <w:noWrap/>
            <w:vAlign w:val="bottom"/>
            <w:hideMark/>
          </w:tcPr>
          <w:p w14:paraId="42456B7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4320</w:t>
            </w:r>
          </w:p>
        </w:tc>
      </w:tr>
      <w:tr w:rsidR="00F12769" w:rsidRPr="00AD525B" w14:paraId="1991F92A" w14:textId="77777777" w:rsidTr="00F12769">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06C0AD2B"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155</w:t>
            </w:r>
          </w:p>
        </w:tc>
        <w:tc>
          <w:tcPr>
            <w:tcW w:w="3402" w:type="dxa"/>
            <w:tcBorders>
              <w:top w:val="nil"/>
              <w:left w:val="nil"/>
              <w:bottom w:val="single" w:sz="4" w:space="0" w:color="auto"/>
              <w:right w:val="single" w:sz="4" w:space="0" w:color="auto"/>
            </w:tcBorders>
            <w:shd w:val="clear" w:color="auto" w:fill="auto"/>
            <w:noWrap/>
            <w:vAlign w:val="bottom"/>
            <w:hideMark/>
          </w:tcPr>
          <w:p w14:paraId="28C00FB5"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Vulturilor</w:t>
            </w:r>
          </w:p>
        </w:tc>
        <w:tc>
          <w:tcPr>
            <w:tcW w:w="1559" w:type="dxa"/>
            <w:tcBorders>
              <w:top w:val="nil"/>
              <w:left w:val="nil"/>
              <w:bottom w:val="single" w:sz="4" w:space="0" w:color="auto"/>
              <w:right w:val="single" w:sz="4" w:space="0" w:color="auto"/>
            </w:tcBorders>
            <w:shd w:val="clear" w:color="auto" w:fill="auto"/>
            <w:noWrap/>
            <w:vAlign w:val="bottom"/>
            <w:hideMark/>
          </w:tcPr>
          <w:p w14:paraId="6B27585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376</w:t>
            </w:r>
          </w:p>
        </w:tc>
        <w:tc>
          <w:tcPr>
            <w:tcW w:w="1554" w:type="dxa"/>
            <w:tcBorders>
              <w:top w:val="nil"/>
              <w:left w:val="nil"/>
              <w:bottom w:val="single" w:sz="4" w:space="0" w:color="auto"/>
              <w:right w:val="single" w:sz="4" w:space="0" w:color="auto"/>
            </w:tcBorders>
            <w:shd w:val="clear" w:color="auto" w:fill="auto"/>
            <w:noWrap/>
            <w:vAlign w:val="bottom"/>
            <w:hideMark/>
          </w:tcPr>
          <w:p w14:paraId="5F75B7CF"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7</w:t>
            </w:r>
          </w:p>
        </w:tc>
        <w:tc>
          <w:tcPr>
            <w:tcW w:w="2126" w:type="dxa"/>
            <w:tcBorders>
              <w:top w:val="nil"/>
              <w:left w:val="nil"/>
              <w:bottom w:val="single" w:sz="4" w:space="0" w:color="auto"/>
              <w:right w:val="single" w:sz="4" w:space="0" w:color="auto"/>
            </w:tcBorders>
            <w:shd w:val="clear" w:color="auto" w:fill="auto"/>
            <w:noWrap/>
            <w:vAlign w:val="bottom"/>
            <w:hideMark/>
          </w:tcPr>
          <w:p w14:paraId="421959B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2632</w:t>
            </w:r>
          </w:p>
        </w:tc>
      </w:tr>
      <w:tr w:rsidR="00F12769" w:rsidRPr="00AD525B" w14:paraId="127409A9" w14:textId="77777777" w:rsidTr="0019270F">
        <w:trPr>
          <w:trHeight w:val="30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0108CFD"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156</w:t>
            </w:r>
          </w:p>
        </w:tc>
        <w:tc>
          <w:tcPr>
            <w:tcW w:w="3402" w:type="dxa"/>
            <w:tcBorders>
              <w:top w:val="nil"/>
              <w:left w:val="nil"/>
              <w:bottom w:val="single" w:sz="4" w:space="0" w:color="auto"/>
              <w:right w:val="single" w:sz="4" w:space="0" w:color="auto"/>
            </w:tcBorders>
            <w:shd w:val="clear" w:color="auto" w:fill="auto"/>
            <w:noWrap/>
            <w:vAlign w:val="bottom"/>
            <w:hideMark/>
          </w:tcPr>
          <w:p w14:paraId="65FD7962" w14:textId="77777777" w:rsidR="00F12769" w:rsidRPr="00AD525B" w:rsidRDefault="00F12769" w:rsidP="00F12769">
            <w:pPr>
              <w:keepNext w:val="0"/>
              <w:keepLines w:val="0"/>
              <w:spacing w:after="0"/>
              <w:jc w:val="left"/>
              <w:rPr>
                <w:sz w:val="22"/>
                <w:szCs w:val="22"/>
                <w:lang w:eastAsia="ro-RO"/>
              </w:rPr>
            </w:pPr>
            <w:r w:rsidRPr="00AD525B">
              <w:rPr>
                <w:sz w:val="22"/>
                <w:szCs w:val="22"/>
                <w:lang w:eastAsia="ro-RO"/>
              </w:rPr>
              <w:t>Zorilor</w:t>
            </w:r>
          </w:p>
        </w:tc>
        <w:tc>
          <w:tcPr>
            <w:tcW w:w="1559" w:type="dxa"/>
            <w:tcBorders>
              <w:top w:val="nil"/>
              <w:left w:val="nil"/>
              <w:bottom w:val="single" w:sz="4" w:space="0" w:color="auto"/>
              <w:right w:val="single" w:sz="4" w:space="0" w:color="auto"/>
            </w:tcBorders>
            <w:shd w:val="clear" w:color="auto" w:fill="auto"/>
            <w:noWrap/>
            <w:vAlign w:val="bottom"/>
            <w:hideMark/>
          </w:tcPr>
          <w:p w14:paraId="48269CA3"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630</w:t>
            </w:r>
          </w:p>
        </w:tc>
        <w:tc>
          <w:tcPr>
            <w:tcW w:w="1554" w:type="dxa"/>
            <w:tcBorders>
              <w:top w:val="nil"/>
              <w:left w:val="nil"/>
              <w:bottom w:val="single" w:sz="4" w:space="0" w:color="auto"/>
              <w:right w:val="single" w:sz="4" w:space="0" w:color="auto"/>
            </w:tcBorders>
            <w:shd w:val="clear" w:color="auto" w:fill="auto"/>
            <w:noWrap/>
            <w:vAlign w:val="bottom"/>
            <w:hideMark/>
          </w:tcPr>
          <w:p w14:paraId="0C53F29C"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8</w:t>
            </w:r>
          </w:p>
        </w:tc>
        <w:tc>
          <w:tcPr>
            <w:tcW w:w="2126" w:type="dxa"/>
            <w:tcBorders>
              <w:top w:val="nil"/>
              <w:left w:val="nil"/>
              <w:bottom w:val="single" w:sz="4" w:space="0" w:color="auto"/>
              <w:right w:val="single" w:sz="4" w:space="0" w:color="auto"/>
            </w:tcBorders>
            <w:shd w:val="clear" w:color="auto" w:fill="auto"/>
            <w:noWrap/>
            <w:vAlign w:val="bottom"/>
            <w:hideMark/>
          </w:tcPr>
          <w:p w14:paraId="0B8EF28A" w14:textId="77777777" w:rsidR="00F12769" w:rsidRPr="00AD525B" w:rsidRDefault="00F12769" w:rsidP="00F12769">
            <w:pPr>
              <w:keepNext w:val="0"/>
              <w:keepLines w:val="0"/>
              <w:spacing w:after="0"/>
              <w:jc w:val="center"/>
              <w:rPr>
                <w:sz w:val="22"/>
                <w:szCs w:val="22"/>
                <w:lang w:eastAsia="ro-RO"/>
              </w:rPr>
            </w:pPr>
            <w:r w:rsidRPr="00AD525B">
              <w:rPr>
                <w:sz w:val="22"/>
                <w:szCs w:val="22"/>
                <w:lang w:eastAsia="ro-RO"/>
              </w:rPr>
              <w:t>5040</w:t>
            </w:r>
          </w:p>
        </w:tc>
      </w:tr>
      <w:tr w:rsidR="00F12769" w:rsidRPr="00AD525B" w14:paraId="05307FC0" w14:textId="77777777" w:rsidTr="0019270F">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352EB" w14:textId="77777777" w:rsidR="00F12769" w:rsidRPr="00AD525B" w:rsidRDefault="00F12769" w:rsidP="00F12769">
            <w:pPr>
              <w:keepNext w:val="0"/>
              <w:keepLines w:val="0"/>
              <w:spacing w:after="0"/>
              <w:jc w:val="left"/>
              <w:rPr>
                <w:sz w:val="20"/>
                <w:szCs w:val="20"/>
                <w:lang w:eastAsia="ro-RO"/>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0AF86" w14:textId="77777777" w:rsidR="00F12769" w:rsidRPr="00AD525B" w:rsidRDefault="00F12769" w:rsidP="00F12769">
            <w:pPr>
              <w:keepNext w:val="0"/>
              <w:keepLines w:val="0"/>
              <w:spacing w:after="0"/>
              <w:jc w:val="left"/>
              <w:rPr>
                <w:sz w:val="20"/>
                <w:szCs w:val="20"/>
                <w:lang w:eastAsia="ro-RO"/>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AA3B0" w14:textId="77777777" w:rsidR="00F12769" w:rsidRPr="00AD525B" w:rsidRDefault="00F12769" w:rsidP="00F12769">
            <w:pPr>
              <w:keepNext w:val="0"/>
              <w:keepLines w:val="0"/>
              <w:spacing w:after="0"/>
              <w:jc w:val="left"/>
              <w:rPr>
                <w:sz w:val="20"/>
                <w:szCs w:val="20"/>
                <w:lang w:eastAsia="ro-RO"/>
              </w:rPr>
            </w:pPr>
          </w:p>
        </w:tc>
        <w:tc>
          <w:tcPr>
            <w:tcW w:w="1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66217" w14:textId="77777777" w:rsidR="00F12769" w:rsidRPr="00AD525B" w:rsidRDefault="00F12769" w:rsidP="00F12769">
            <w:pPr>
              <w:keepNext w:val="0"/>
              <w:keepLines w:val="0"/>
              <w:spacing w:after="0"/>
              <w:jc w:val="left"/>
              <w:rPr>
                <w:b/>
                <w:bCs/>
                <w:sz w:val="22"/>
                <w:szCs w:val="22"/>
                <w:lang w:eastAsia="ro-RO"/>
              </w:rPr>
            </w:pPr>
            <w:r w:rsidRPr="00AD525B">
              <w:rPr>
                <w:b/>
                <w:bCs/>
                <w:sz w:val="22"/>
                <w:szCs w:val="22"/>
                <w:lang w:eastAsia="ro-RO"/>
              </w:rPr>
              <w:t>Total</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DED51" w14:textId="77777777" w:rsidR="00F12769" w:rsidRPr="00AD525B" w:rsidRDefault="00F12769" w:rsidP="00F12769">
            <w:pPr>
              <w:keepNext w:val="0"/>
              <w:keepLines w:val="0"/>
              <w:spacing w:after="0"/>
              <w:jc w:val="center"/>
              <w:rPr>
                <w:b/>
                <w:bCs/>
                <w:sz w:val="22"/>
                <w:szCs w:val="22"/>
                <w:lang w:eastAsia="ro-RO"/>
              </w:rPr>
            </w:pPr>
            <w:r w:rsidRPr="00AD525B">
              <w:rPr>
                <w:b/>
                <w:bCs/>
                <w:sz w:val="22"/>
                <w:szCs w:val="22"/>
                <w:lang w:eastAsia="ro-RO"/>
              </w:rPr>
              <w:t>536782</w:t>
            </w:r>
          </w:p>
        </w:tc>
      </w:tr>
    </w:tbl>
    <w:p w14:paraId="38A9715A" w14:textId="77777777" w:rsidR="00AB290C" w:rsidRPr="00AD525B" w:rsidRDefault="00AB290C" w:rsidP="00913AC8">
      <w:pPr>
        <w:spacing w:after="0"/>
        <w:rPr>
          <w:b/>
          <w:kern w:val="2"/>
          <w:sz w:val="24"/>
          <w:szCs w:val="24"/>
          <w14:ligatures w14:val="standardContextual"/>
        </w:rPr>
      </w:pPr>
    </w:p>
    <w:p w14:paraId="4A702513" w14:textId="0CFCE9AE" w:rsidR="00CD70F2" w:rsidRPr="00AD525B" w:rsidRDefault="00F12769" w:rsidP="00913AC8">
      <w:pPr>
        <w:spacing w:after="0"/>
        <w:rPr>
          <w:b/>
          <w:kern w:val="2"/>
          <w:sz w:val="24"/>
          <w:szCs w:val="24"/>
          <w14:ligatures w14:val="standardContextual"/>
        </w:rPr>
      </w:pPr>
      <w:r w:rsidRPr="00AD525B">
        <w:rPr>
          <w:b/>
          <w:sz w:val="24"/>
          <w:szCs w:val="24"/>
        </w:rPr>
        <w:t>ANEXA NR. 16</w:t>
      </w:r>
      <w:r w:rsidRPr="00AD525B">
        <w:rPr>
          <w:sz w:val="24"/>
          <w:szCs w:val="24"/>
        </w:rPr>
        <w:t xml:space="preserve"> </w:t>
      </w:r>
      <w:r w:rsidR="009A19B8">
        <w:rPr>
          <w:b/>
          <w:kern w:val="2"/>
          <w:sz w:val="24"/>
          <w:szCs w:val="24"/>
          <w14:ligatures w14:val="standardContextual"/>
        </w:rPr>
        <w:t>B. o</w:t>
      </w:r>
      <w:r w:rsidR="005967AA" w:rsidRPr="00AD525B">
        <w:rPr>
          <w:b/>
          <w:kern w:val="2"/>
          <w:sz w:val="24"/>
          <w:szCs w:val="24"/>
          <w14:ligatures w14:val="standardContextual"/>
        </w:rPr>
        <w:t>rașul Baraolt</w:t>
      </w:r>
    </w:p>
    <w:p w14:paraId="69655E4E" w14:textId="77777777" w:rsidR="00F12769" w:rsidRPr="00AD525B" w:rsidRDefault="00F12769" w:rsidP="00F12769">
      <w:pPr>
        <w:spacing w:after="0"/>
        <w:rPr>
          <w:b/>
          <w:sz w:val="24"/>
          <w:szCs w:val="24"/>
        </w:rPr>
      </w:pPr>
      <w:r w:rsidRPr="00AD525B">
        <w:rPr>
          <w:sz w:val="24"/>
          <w:szCs w:val="24"/>
        </w:rPr>
        <w:t xml:space="preserve">Căile publice rutiere ce trebuie menținute în funcțiune prin </w:t>
      </w:r>
      <w:r w:rsidRPr="00AD525B">
        <w:rPr>
          <w:b/>
          <w:sz w:val="24"/>
          <w:szCs w:val="24"/>
        </w:rPr>
        <w:t>combaterea poleiului</w:t>
      </w:r>
      <w:r w:rsidRPr="00AD525B">
        <w:rPr>
          <w:sz w:val="24"/>
          <w:szCs w:val="24"/>
        </w:rPr>
        <w:t xml:space="preserve"> și a înghețului</w:t>
      </w:r>
    </w:p>
    <w:tbl>
      <w:tblPr>
        <w:tblW w:w="9474" w:type="dxa"/>
        <w:tblInd w:w="-294" w:type="dxa"/>
        <w:tblLook w:val="04A0" w:firstRow="1" w:lastRow="0" w:firstColumn="1" w:lastColumn="0" w:noHBand="0" w:noVBand="1"/>
      </w:tblPr>
      <w:tblGrid>
        <w:gridCol w:w="710"/>
        <w:gridCol w:w="3260"/>
        <w:gridCol w:w="1701"/>
        <w:gridCol w:w="1559"/>
        <w:gridCol w:w="2244"/>
      </w:tblGrid>
      <w:tr w:rsidR="00C405B7" w:rsidRPr="00AD525B" w14:paraId="3B7021B5" w14:textId="77777777" w:rsidTr="00641879">
        <w:trPr>
          <w:trHeight w:val="600"/>
        </w:trPr>
        <w:tc>
          <w:tcPr>
            <w:tcW w:w="710" w:type="dxa"/>
            <w:vMerge w:val="restart"/>
            <w:tcBorders>
              <w:top w:val="single" w:sz="4" w:space="0" w:color="auto"/>
              <w:left w:val="single" w:sz="4" w:space="0" w:color="auto"/>
              <w:right w:val="single" w:sz="4" w:space="0" w:color="auto"/>
            </w:tcBorders>
            <w:shd w:val="clear" w:color="auto" w:fill="auto"/>
            <w:vAlign w:val="center"/>
            <w:hideMark/>
          </w:tcPr>
          <w:p w14:paraId="5597AEB5" w14:textId="77777777" w:rsidR="00C405B7" w:rsidRPr="00AD525B" w:rsidRDefault="00C405B7" w:rsidP="00C405B7">
            <w:pPr>
              <w:keepNext w:val="0"/>
              <w:keepLines w:val="0"/>
              <w:spacing w:after="0"/>
              <w:jc w:val="center"/>
              <w:rPr>
                <w:b/>
                <w:color w:val="000000"/>
                <w:sz w:val="24"/>
                <w:szCs w:val="24"/>
                <w:lang w:eastAsia="ro-RO"/>
              </w:rPr>
            </w:pPr>
            <w:r w:rsidRPr="00AD525B">
              <w:rPr>
                <w:b/>
                <w:color w:val="000000"/>
                <w:sz w:val="24"/>
                <w:szCs w:val="24"/>
                <w:lang w:eastAsia="ro-RO"/>
              </w:rPr>
              <w:t>Nr.</w:t>
            </w:r>
          </w:p>
          <w:p w14:paraId="31CA18FF" w14:textId="35A8EF00" w:rsidR="00C405B7" w:rsidRPr="00AD525B" w:rsidRDefault="00C405B7" w:rsidP="00C405B7">
            <w:pPr>
              <w:spacing w:after="0"/>
              <w:jc w:val="center"/>
              <w:rPr>
                <w:b/>
                <w:color w:val="000000"/>
                <w:sz w:val="24"/>
                <w:szCs w:val="24"/>
                <w:lang w:eastAsia="ro-RO"/>
              </w:rPr>
            </w:pPr>
            <w:r w:rsidRPr="00AD525B">
              <w:rPr>
                <w:b/>
                <w:color w:val="000000"/>
                <w:sz w:val="24"/>
                <w:szCs w:val="24"/>
                <w:lang w:eastAsia="ro-RO"/>
              </w:rPr>
              <w:t>crt.</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2DC0FC" w14:textId="77777777" w:rsidR="00C405B7" w:rsidRPr="00AD525B" w:rsidRDefault="00C405B7" w:rsidP="00C405B7">
            <w:pPr>
              <w:keepNext w:val="0"/>
              <w:keepLines w:val="0"/>
              <w:spacing w:after="0"/>
              <w:rPr>
                <w:b/>
                <w:color w:val="000000"/>
                <w:sz w:val="24"/>
                <w:szCs w:val="24"/>
                <w:lang w:eastAsia="ro-RO"/>
              </w:rPr>
            </w:pPr>
            <w:r w:rsidRPr="00AD525B">
              <w:rPr>
                <w:b/>
                <w:color w:val="000000"/>
                <w:sz w:val="24"/>
                <w:szCs w:val="24"/>
                <w:lang w:eastAsia="ro-RO"/>
              </w:rPr>
              <w:t>Denumire arteră/stradă/pod</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E1401C" w14:textId="77777777" w:rsidR="00C405B7" w:rsidRPr="00AD525B" w:rsidRDefault="00C405B7" w:rsidP="00C405B7">
            <w:pPr>
              <w:keepNext w:val="0"/>
              <w:keepLines w:val="0"/>
              <w:spacing w:after="0"/>
              <w:jc w:val="center"/>
              <w:rPr>
                <w:b/>
                <w:color w:val="000000"/>
                <w:sz w:val="24"/>
                <w:szCs w:val="24"/>
                <w:lang w:eastAsia="ro-RO"/>
              </w:rPr>
            </w:pPr>
            <w:r w:rsidRPr="00AD525B">
              <w:rPr>
                <w:b/>
                <w:color w:val="000000"/>
                <w:sz w:val="24"/>
                <w:szCs w:val="24"/>
                <w:lang w:eastAsia="ro-RO"/>
              </w:rPr>
              <w:t>Dimensiuni</w:t>
            </w:r>
          </w:p>
          <w:p w14:paraId="43514EED" w14:textId="26655CCC" w:rsidR="00C405B7" w:rsidRPr="00AD525B" w:rsidRDefault="00C405B7" w:rsidP="00C405B7">
            <w:pPr>
              <w:spacing w:after="0"/>
              <w:jc w:val="center"/>
              <w:rPr>
                <w:b/>
                <w:color w:val="000000"/>
                <w:sz w:val="24"/>
                <w:szCs w:val="24"/>
                <w:lang w:eastAsia="ro-RO"/>
              </w:rPr>
            </w:pPr>
            <w:r w:rsidRPr="00AD525B">
              <w:rPr>
                <w:b/>
                <w:color w:val="000000"/>
                <w:sz w:val="24"/>
                <w:szCs w:val="24"/>
                <w:lang w:eastAsia="ro-RO"/>
              </w:rPr>
              <w:t>tronson arteră/stradă</w:t>
            </w:r>
          </w:p>
        </w:tc>
        <w:tc>
          <w:tcPr>
            <w:tcW w:w="2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DA999" w14:textId="72950620" w:rsidR="00C405B7" w:rsidRPr="00AD525B" w:rsidRDefault="00C405B7" w:rsidP="00C405B7">
            <w:pPr>
              <w:keepNext w:val="0"/>
              <w:keepLines w:val="0"/>
              <w:spacing w:after="0"/>
              <w:jc w:val="center"/>
              <w:rPr>
                <w:b/>
                <w:color w:val="000000"/>
                <w:sz w:val="24"/>
                <w:szCs w:val="24"/>
                <w:lang w:eastAsia="ro-RO"/>
              </w:rPr>
            </w:pPr>
            <w:r w:rsidRPr="00AD525B">
              <w:rPr>
                <w:b/>
                <w:color w:val="000000"/>
                <w:sz w:val="24"/>
                <w:szCs w:val="24"/>
                <w:lang w:eastAsia="ro-RO"/>
              </w:rPr>
              <w:t>Suprafața combatere polei/trecere (mp)</w:t>
            </w:r>
          </w:p>
        </w:tc>
      </w:tr>
      <w:tr w:rsidR="00C405B7" w:rsidRPr="00AD525B" w14:paraId="0B022E26" w14:textId="77777777" w:rsidTr="00641879">
        <w:trPr>
          <w:trHeight w:val="437"/>
        </w:trPr>
        <w:tc>
          <w:tcPr>
            <w:tcW w:w="710" w:type="dxa"/>
            <w:vMerge/>
            <w:tcBorders>
              <w:left w:val="single" w:sz="4" w:space="0" w:color="auto"/>
              <w:bottom w:val="single" w:sz="4" w:space="0" w:color="auto"/>
              <w:right w:val="single" w:sz="4" w:space="0" w:color="auto"/>
            </w:tcBorders>
            <w:shd w:val="clear" w:color="auto" w:fill="auto"/>
            <w:hideMark/>
          </w:tcPr>
          <w:p w14:paraId="6FAD128A" w14:textId="5B91FE1F" w:rsidR="00C405B7" w:rsidRPr="00AD525B" w:rsidRDefault="00C405B7" w:rsidP="00C405B7">
            <w:pPr>
              <w:spacing w:after="0"/>
              <w:jc w:val="center"/>
              <w:rPr>
                <w:b/>
                <w:color w:val="000000"/>
                <w:sz w:val="24"/>
                <w:szCs w:val="24"/>
                <w:lang w:eastAsia="ro-RO"/>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5DAD284D" w14:textId="77777777" w:rsidR="00C405B7" w:rsidRPr="00AD525B" w:rsidRDefault="00C405B7" w:rsidP="00C405B7">
            <w:pPr>
              <w:keepNext w:val="0"/>
              <w:keepLines w:val="0"/>
              <w:spacing w:after="0"/>
              <w:jc w:val="left"/>
              <w:rPr>
                <w:b/>
                <w:color w:val="000000"/>
                <w:sz w:val="24"/>
                <w:szCs w:val="24"/>
                <w:lang w:eastAsia="ro-RO"/>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FE8AA" w14:textId="5757FC1D" w:rsidR="00C405B7" w:rsidRPr="00AD525B" w:rsidRDefault="00C405B7" w:rsidP="00C405B7">
            <w:pPr>
              <w:keepNext w:val="0"/>
              <w:keepLines w:val="0"/>
              <w:spacing w:after="0"/>
              <w:jc w:val="center"/>
              <w:rPr>
                <w:b/>
                <w:color w:val="000000"/>
                <w:sz w:val="24"/>
                <w:szCs w:val="24"/>
                <w:lang w:eastAsia="ro-RO"/>
              </w:rPr>
            </w:pPr>
            <w:r w:rsidRPr="00AD525B">
              <w:rPr>
                <w:b/>
                <w:color w:val="000000"/>
                <w:sz w:val="24"/>
                <w:szCs w:val="24"/>
                <w:lang w:eastAsia="ro-RO"/>
              </w:rPr>
              <w:t>Lungime (m)</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DA1AA" w14:textId="2F59C4D0" w:rsidR="00C405B7" w:rsidRPr="00AD525B" w:rsidRDefault="00C405B7" w:rsidP="00C405B7">
            <w:pPr>
              <w:keepNext w:val="0"/>
              <w:keepLines w:val="0"/>
              <w:spacing w:after="0"/>
              <w:jc w:val="center"/>
              <w:rPr>
                <w:b/>
                <w:color w:val="000000"/>
                <w:sz w:val="24"/>
                <w:szCs w:val="24"/>
                <w:lang w:eastAsia="ro-RO"/>
              </w:rPr>
            </w:pPr>
            <w:r w:rsidRPr="00AD525B">
              <w:rPr>
                <w:b/>
                <w:color w:val="000000"/>
                <w:sz w:val="24"/>
                <w:szCs w:val="24"/>
                <w:lang w:eastAsia="ro-RO"/>
              </w:rPr>
              <w:t>Lățime (m)</w:t>
            </w:r>
          </w:p>
        </w:tc>
        <w:tc>
          <w:tcPr>
            <w:tcW w:w="2244" w:type="dxa"/>
            <w:vMerge/>
            <w:tcBorders>
              <w:top w:val="single" w:sz="4" w:space="0" w:color="auto"/>
              <w:left w:val="single" w:sz="4" w:space="0" w:color="auto"/>
              <w:bottom w:val="single" w:sz="4" w:space="0" w:color="auto"/>
              <w:right w:val="single" w:sz="4" w:space="0" w:color="auto"/>
            </w:tcBorders>
            <w:shd w:val="clear" w:color="auto" w:fill="auto"/>
            <w:hideMark/>
          </w:tcPr>
          <w:p w14:paraId="21EFE3C8" w14:textId="5E9C42D7" w:rsidR="00C405B7" w:rsidRPr="00AD525B" w:rsidRDefault="00C405B7" w:rsidP="00C405B7">
            <w:pPr>
              <w:spacing w:after="0"/>
              <w:jc w:val="left"/>
              <w:rPr>
                <w:b/>
                <w:color w:val="000000"/>
                <w:sz w:val="24"/>
                <w:szCs w:val="24"/>
                <w:lang w:eastAsia="ro-RO"/>
              </w:rPr>
            </w:pPr>
          </w:p>
        </w:tc>
      </w:tr>
      <w:tr w:rsidR="00C405B7" w:rsidRPr="00AD525B" w14:paraId="44092868" w14:textId="77777777" w:rsidTr="00C405B7">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7B8C4"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7EAFA"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Trandafirilor</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E71DE"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960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3292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F101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6720</w:t>
            </w:r>
          </w:p>
        </w:tc>
      </w:tr>
      <w:tr w:rsidR="00C405B7" w:rsidRPr="00AD525B" w14:paraId="13D5820D" w14:textId="77777777" w:rsidTr="00C405B7">
        <w:trPr>
          <w:trHeight w:val="615"/>
        </w:trPr>
        <w:tc>
          <w:tcPr>
            <w:tcW w:w="71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E6006C2"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w:t>
            </w:r>
          </w:p>
        </w:tc>
        <w:tc>
          <w:tcPr>
            <w:tcW w:w="3260" w:type="dxa"/>
            <w:tcBorders>
              <w:top w:val="single" w:sz="4" w:space="0" w:color="auto"/>
              <w:left w:val="nil"/>
              <w:bottom w:val="single" w:sz="8" w:space="0" w:color="auto"/>
              <w:right w:val="single" w:sz="8" w:space="0" w:color="auto"/>
            </w:tcBorders>
            <w:shd w:val="clear" w:color="auto" w:fill="auto"/>
            <w:vAlign w:val="center"/>
            <w:hideMark/>
          </w:tcPr>
          <w:p w14:paraId="34F00650" w14:textId="5E4EF8D6"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Libertății, Piața Libertății, Kisboldogasszony</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14:paraId="772EE9A0"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1100</w:t>
            </w:r>
          </w:p>
        </w:tc>
        <w:tc>
          <w:tcPr>
            <w:tcW w:w="1559" w:type="dxa"/>
            <w:tcBorders>
              <w:top w:val="single" w:sz="4" w:space="0" w:color="auto"/>
              <w:left w:val="nil"/>
              <w:bottom w:val="single" w:sz="8" w:space="0" w:color="auto"/>
              <w:right w:val="single" w:sz="8" w:space="0" w:color="auto"/>
            </w:tcBorders>
            <w:shd w:val="clear" w:color="auto" w:fill="auto"/>
            <w:noWrap/>
            <w:vAlign w:val="center"/>
            <w:hideMark/>
          </w:tcPr>
          <w:p w14:paraId="5DC592A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single" w:sz="4" w:space="0" w:color="auto"/>
              <w:left w:val="nil"/>
              <w:bottom w:val="single" w:sz="8" w:space="0" w:color="auto"/>
              <w:right w:val="single" w:sz="8" w:space="0" w:color="auto"/>
            </w:tcBorders>
            <w:shd w:val="clear" w:color="auto" w:fill="auto"/>
            <w:vAlign w:val="center"/>
            <w:hideMark/>
          </w:tcPr>
          <w:p w14:paraId="7F98613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7700</w:t>
            </w:r>
          </w:p>
        </w:tc>
      </w:tr>
      <w:tr w:rsidR="00C405B7" w:rsidRPr="00AD525B" w14:paraId="2FA44D5A" w14:textId="77777777" w:rsidTr="00C405B7">
        <w:trPr>
          <w:trHeight w:val="315"/>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00EAD9E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w:t>
            </w:r>
          </w:p>
        </w:tc>
        <w:tc>
          <w:tcPr>
            <w:tcW w:w="3260" w:type="dxa"/>
            <w:tcBorders>
              <w:top w:val="nil"/>
              <w:left w:val="nil"/>
              <w:bottom w:val="single" w:sz="8" w:space="0" w:color="auto"/>
              <w:right w:val="single" w:sz="8" w:space="0" w:color="auto"/>
            </w:tcBorders>
            <w:shd w:val="clear" w:color="auto" w:fill="auto"/>
            <w:noWrap/>
            <w:vAlign w:val="center"/>
            <w:hideMark/>
          </w:tcPr>
          <w:p w14:paraId="4CB66110"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str. 1 Decembrie 1918</w:t>
            </w:r>
          </w:p>
        </w:tc>
        <w:tc>
          <w:tcPr>
            <w:tcW w:w="1701" w:type="dxa"/>
            <w:tcBorders>
              <w:top w:val="nil"/>
              <w:left w:val="nil"/>
              <w:bottom w:val="single" w:sz="8" w:space="0" w:color="auto"/>
              <w:right w:val="single" w:sz="8" w:space="0" w:color="auto"/>
            </w:tcBorders>
            <w:shd w:val="clear" w:color="auto" w:fill="auto"/>
            <w:noWrap/>
            <w:vAlign w:val="center"/>
            <w:hideMark/>
          </w:tcPr>
          <w:p w14:paraId="0BB67D1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250</w:t>
            </w:r>
          </w:p>
        </w:tc>
        <w:tc>
          <w:tcPr>
            <w:tcW w:w="1559" w:type="dxa"/>
            <w:tcBorders>
              <w:top w:val="nil"/>
              <w:left w:val="nil"/>
              <w:bottom w:val="single" w:sz="8" w:space="0" w:color="auto"/>
              <w:right w:val="single" w:sz="8" w:space="0" w:color="auto"/>
            </w:tcBorders>
            <w:shd w:val="clear" w:color="auto" w:fill="auto"/>
            <w:noWrap/>
            <w:vAlign w:val="center"/>
            <w:hideMark/>
          </w:tcPr>
          <w:p w14:paraId="72EA2F0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shd w:val="clear" w:color="auto" w:fill="auto"/>
            <w:vAlign w:val="center"/>
            <w:hideMark/>
          </w:tcPr>
          <w:p w14:paraId="1D1AFE8E"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1750</w:t>
            </w:r>
          </w:p>
        </w:tc>
      </w:tr>
      <w:tr w:rsidR="00C405B7" w:rsidRPr="00AD525B" w14:paraId="31C7F470" w14:textId="77777777" w:rsidTr="00C405B7">
        <w:trPr>
          <w:trHeight w:val="315"/>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D383F4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4</w:t>
            </w:r>
          </w:p>
        </w:tc>
        <w:tc>
          <w:tcPr>
            <w:tcW w:w="3260" w:type="dxa"/>
            <w:tcBorders>
              <w:top w:val="nil"/>
              <w:left w:val="nil"/>
              <w:bottom w:val="single" w:sz="8" w:space="0" w:color="auto"/>
              <w:right w:val="single" w:sz="8" w:space="0" w:color="auto"/>
            </w:tcBorders>
            <w:shd w:val="clear" w:color="auto" w:fill="auto"/>
            <w:noWrap/>
            <w:vAlign w:val="center"/>
            <w:hideMark/>
          </w:tcPr>
          <w:p w14:paraId="01E04882"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Kossuth Lajos</w:t>
            </w:r>
          </w:p>
        </w:tc>
        <w:tc>
          <w:tcPr>
            <w:tcW w:w="1701" w:type="dxa"/>
            <w:tcBorders>
              <w:top w:val="nil"/>
              <w:left w:val="nil"/>
              <w:bottom w:val="single" w:sz="8" w:space="0" w:color="auto"/>
              <w:right w:val="single" w:sz="8" w:space="0" w:color="auto"/>
            </w:tcBorders>
            <w:shd w:val="clear" w:color="auto" w:fill="auto"/>
            <w:noWrap/>
            <w:vAlign w:val="center"/>
            <w:hideMark/>
          </w:tcPr>
          <w:p w14:paraId="144A622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2610</w:t>
            </w:r>
          </w:p>
        </w:tc>
        <w:tc>
          <w:tcPr>
            <w:tcW w:w="1559" w:type="dxa"/>
            <w:tcBorders>
              <w:top w:val="nil"/>
              <w:left w:val="nil"/>
              <w:bottom w:val="single" w:sz="8" w:space="0" w:color="auto"/>
              <w:right w:val="single" w:sz="8" w:space="0" w:color="auto"/>
            </w:tcBorders>
            <w:shd w:val="clear" w:color="auto" w:fill="auto"/>
            <w:noWrap/>
            <w:vAlign w:val="center"/>
            <w:hideMark/>
          </w:tcPr>
          <w:p w14:paraId="04A4D548"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shd w:val="clear" w:color="auto" w:fill="auto"/>
            <w:vAlign w:val="center"/>
            <w:hideMark/>
          </w:tcPr>
          <w:p w14:paraId="4296E47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18270</w:t>
            </w:r>
          </w:p>
        </w:tc>
      </w:tr>
      <w:tr w:rsidR="00C405B7" w:rsidRPr="00AD525B" w14:paraId="00CB1EB3" w14:textId="77777777" w:rsidTr="00C405B7">
        <w:trPr>
          <w:trHeight w:val="315"/>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EF9378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5</w:t>
            </w:r>
          </w:p>
        </w:tc>
        <w:tc>
          <w:tcPr>
            <w:tcW w:w="3260" w:type="dxa"/>
            <w:tcBorders>
              <w:top w:val="nil"/>
              <w:left w:val="nil"/>
              <w:bottom w:val="single" w:sz="8" w:space="0" w:color="auto"/>
              <w:right w:val="single" w:sz="8" w:space="0" w:color="auto"/>
            </w:tcBorders>
            <w:shd w:val="clear" w:color="auto" w:fill="auto"/>
            <w:noWrap/>
            <w:vAlign w:val="center"/>
            <w:hideMark/>
          </w:tcPr>
          <w:p w14:paraId="19D49495"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Mihai Eminescu</w:t>
            </w:r>
          </w:p>
        </w:tc>
        <w:tc>
          <w:tcPr>
            <w:tcW w:w="1701" w:type="dxa"/>
            <w:tcBorders>
              <w:top w:val="nil"/>
              <w:left w:val="nil"/>
              <w:bottom w:val="single" w:sz="8" w:space="0" w:color="auto"/>
              <w:right w:val="single" w:sz="8" w:space="0" w:color="auto"/>
            </w:tcBorders>
            <w:shd w:val="clear" w:color="auto" w:fill="auto"/>
            <w:noWrap/>
            <w:vAlign w:val="center"/>
            <w:hideMark/>
          </w:tcPr>
          <w:p w14:paraId="0B54DDBE"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240</w:t>
            </w:r>
          </w:p>
        </w:tc>
        <w:tc>
          <w:tcPr>
            <w:tcW w:w="1559" w:type="dxa"/>
            <w:tcBorders>
              <w:top w:val="nil"/>
              <w:left w:val="nil"/>
              <w:bottom w:val="single" w:sz="8" w:space="0" w:color="auto"/>
              <w:right w:val="single" w:sz="8" w:space="0" w:color="auto"/>
            </w:tcBorders>
            <w:shd w:val="clear" w:color="auto" w:fill="auto"/>
            <w:noWrap/>
            <w:vAlign w:val="center"/>
            <w:hideMark/>
          </w:tcPr>
          <w:p w14:paraId="51CB6BAF"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03EEF21E"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62930</w:t>
            </w:r>
          </w:p>
        </w:tc>
      </w:tr>
      <w:tr w:rsidR="00C405B7" w:rsidRPr="00AD525B" w14:paraId="5D7F5E7A" w14:textId="77777777" w:rsidTr="00C405B7">
        <w:trPr>
          <w:trHeight w:val="315"/>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0B657C8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3260" w:type="dxa"/>
            <w:tcBorders>
              <w:top w:val="nil"/>
              <w:left w:val="nil"/>
              <w:bottom w:val="single" w:sz="8" w:space="0" w:color="auto"/>
              <w:right w:val="single" w:sz="8" w:space="0" w:color="auto"/>
            </w:tcBorders>
            <w:shd w:val="clear" w:color="auto" w:fill="auto"/>
            <w:noWrap/>
            <w:vAlign w:val="center"/>
            <w:hideMark/>
          </w:tcPr>
          <w:p w14:paraId="4F6786DC"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Jozsef Attila</w:t>
            </w:r>
          </w:p>
        </w:tc>
        <w:tc>
          <w:tcPr>
            <w:tcW w:w="1701" w:type="dxa"/>
            <w:tcBorders>
              <w:top w:val="nil"/>
              <w:left w:val="nil"/>
              <w:bottom w:val="single" w:sz="8" w:space="0" w:color="auto"/>
              <w:right w:val="single" w:sz="8" w:space="0" w:color="auto"/>
            </w:tcBorders>
            <w:shd w:val="clear" w:color="auto" w:fill="auto"/>
            <w:noWrap/>
            <w:vAlign w:val="center"/>
            <w:hideMark/>
          </w:tcPr>
          <w:p w14:paraId="51AD8B4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440</w:t>
            </w:r>
          </w:p>
        </w:tc>
        <w:tc>
          <w:tcPr>
            <w:tcW w:w="1559" w:type="dxa"/>
            <w:tcBorders>
              <w:top w:val="nil"/>
              <w:left w:val="nil"/>
              <w:bottom w:val="single" w:sz="8" w:space="0" w:color="auto"/>
              <w:right w:val="single" w:sz="8" w:space="0" w:color="auto"/>
            </w:tcBorders>
            <w:shd w:val="clear" w:color="auto" w:fill="auto"/>
            <w:noWrap/>
            <w:vAlign w:val="center"/>
            <w:hideMark/>
          </w:tcPr>
          <w:p w14:paraId="09C469B4"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4F17C22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17626</w:t>
            </w:r>
          </w:p>
        </w:tc>
      </w:tr>
      <w:tr w:rsidR="00C405B7" w:rsidRPr="00AD525B" w14:paraId="2164AD2C" w14:textId="77777777" w:rsidTr="00C405B7">
        <w:trPr>
          <w:trHeight w:val="315"/>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7A585D2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3260" w:type="dxa"/>
            <w:tcBorders>
              <w:top w:val="nil"/>
              <w:left w:val="nil"/>
              <w:bottom w:val="single" w:sz="8" w:space="0" w:color="auto"/>
              <w:right w:val="single" w:sz="8" w:space="0" w:color="auto"/>
            </w:tcBorders>
            <w:shd w:val="clear" w:color="auto" w:fill="auto"/>
            <w:noWrap/>
            <w:vAlign w:val="center"/>
            <w:hideMark/>
          </w:tcPr>
          <w:p w14:paraId="2AF9FA5B"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Budai Nagy Antal</w:t>
            </w:r>
          </w:p>
        </w:tc>
        <w:tc>
          <w:tcPr>
            <w:tcW w:w="1701" w:type="dxa"/>
            <w:tcBorders>
              <w:top w:val="nil"/>
              <w:left w:val="nil"/>
              <w:bottom w:val="single" w:sz="8" w:space="0" w:color="auto"/>
              <w:right w:val="single" w:sz="8" w:space="0" w:color="auto"/>
            </w:tcBorders>
            <w:shd w:val="clear" w:color="auto" w:fill="auto"/>
            <w:noWrap/>
            <w:vAlign w:val="center"/>
            <w:hideMark/>
          </w:tcPr>
          <w:p w14:paraId="53064B9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300</w:t>
            </w:r>
          </w:p>
        </w:tc>
        <w:tc>
          <w:tcPr>
            <w:tcW w:w="1559" w:type="dxa"/>
            <w:tcBorders>
              <w:top w:val="nil"/>
              <w:left w:val="nil"/>
              <w:bottom w:val="single" w:sz="8" w:space="0" w:color="auto"/>
              <w:right w:val="single" w:sz="8" w:space="0" w:color="auto"/>
            </w:tcBorders>
            <w:shd w:val="clear" w:color="auto" w:fill="auto"/>
            <w:noWrap/>
            <w:vAlign w:val="center"/>
            <w:hideMark/>
          </w:tcPr>
          <w:p w14:paraId="338F24E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15881A4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22925</w:t>
            </w:r>
          </w:p>
        </w:tc>
      </w:tr>
      <w:tr w:rsidR="00C405B7" w:rsidRPr="00AD525B" w14:paraId="01ECAFF5" w14:textId="77777777" w:rsidTr="00C405B7">
        <w:trPr>
          <w:trHeight w:val="315"/>
        </w:trPr>
        <w:tc>
          <w:tcPr>
            <w:tcW w:w="710" w:type="dxa"/>
            <w:tcBorders>
              <w:top w:val="nil"/>
              <w:left w:val="single" w:sz="8" w:space="0" w:color="auto"/>
              <w:bottom w:val="nil"/>
              <w:right w:val="single" w:sz="8" w:space="0" w:color="auto"/>
            </w:tcBorders>
            <w:shd w:val="clear" w:color="auto" w:fill="auto"/>
            <w:vAlign w:val="center"/>
            <w:hideMark/>
          </w:tcPr>
          <w:p w14:paraId="2E543E3D"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8</w:t>
            </w:r>
          </w:p>
        </w:tc>
        <w:tc>
          <w:tcPr>
            <w:tcW w:w="3260" w:type="dxa"/>
            <w:tcBorders>
              <w:top w:val="nil"/>
              <w:left w:val="nil"/>
              <w:bottom w:val="single" w:sz="8" w:space="0" w:color="auto"/>
              <w:right w:val="single" w:sz="8" w:space="0" w:color="auto"/>
            </w:tcBorders>
            <w:shd w:val="clear" w:color="auto" w:fill="auto"/>
            <w:noWrap/>
            <w:vAlign w:val="center"/>
            <w:hideMark/>
          </w:tcPr>
          <w:p w14:paraId="70E4680C"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Păcii</w:t>
            </w:r>
          </w:p>
        </w:tc>
        <w:tc>
          <w:tcPr>
            <w:tcW w:w="1701" w:type="dxa"/>
            <w:tcBorders>
              <w:top w:val="nil"/>
              <w:left w:val="nil"/>
              <w:bottom w:val="single" w:sz="8" w:space="0" w:color="auto"/>
              <w:right w:val="single" w:sz="8" w:space="0" w:color="auto"/>
            </w:tcBorders>
            <w:shd w:val="clear" w:color="auto" w:fill="auto"/>
            <w:noWrap/>
            <w:vAlign w:val="center"/>
            <w:hideMark/>
          </w:tcPr>
          <w:p w14:paraId="057895E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370</w:t>
            </w:r>
          </w:p>
        </w:tc>
        <w:tc>
          <w:tcPr>
            <w:tcW w:w="1559" w:type="dxa"/>
            <w:tcBorders>
              <w:top w:val="nil"/>
              <w:left w:val="nil"/>
              <w:bottom w:val="single" w:sz="8" w:space="0" w:color="auto"/>
              <w:right w:val="single" w:sz="8" w:space="0" w:color="auto"/>
            </w:tcBorders>
            <w:shd w:val="clear" w:color="auto" w:fill="auto"/>
            <w:noWrap/>
            <w:vAlign w:val="center"/>
            <w:hideMark/>
          </w:tcPr>
          <w:p w14:paraId="7E1BE7B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0F95D3D8"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17850</w:t>
            </w:r>
          </w:p>
        </w:tc>
      </w:tr>
      <w:tr w:rsidR="00C405B7" w:rsidRPr="00AD525B" w14:paraId="62B9D397" w14:textId="77777777" w:rsidTr="00C405B7">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6FD1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9</w:t>
            </w:r>
          </w:p>
        </w:tc>
        <w:tc>
          <w:tcPr>
            <w:tcW w:w="3260" w:type="dxa"/>
            <w:tcBorders>
              <w:top w:val="nil"/>
              <w:left w:val="nil"/>
              <w:bottom w:val="single" w:sz="8" w:space="0" w:color="auto"/>
              <w:right w:val="single" w:sz="8" w:space="0" w:color="auto"/>
            </w:tcBorders>
            <w:shd w:val="clear" w:color="auto" w:fill="auto"/>
            <w:noWrap/>
            <w:vAlign w:val="center"/>
            <w:hideMark/>
          </w:tcPr>
          <w:p w14:paraId="22C8CA02"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Minerilor</w:t>
            </w:r>
          </w:p>
        </w:tc>
        <w:tc>
          <w:tcPr>
            <w:tcW w:w="1701" w:type="dxa"/>
            <w:tcBorders>
              <w:top w:val="nil"/>
              <w:left w:val="nil"/>
              <w:bottom w:val="single" w:sz="8" w:space="0" w:color="auto"/>
              <w:right w:val="single" w:sz="8" w:space="0" w:color="auto"/>
            </w:tcBorders>
            <w:shd w:val="clear" w:color="auto" w:fill="auto"/>
            <w:noWrap/>
            <w:vAlign w:val="center"/>
            <w:hideMark/>
          </w:tcPr>
          <w:p w14:paraId="0BFA6700"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340</w:t>
            </w:r>
          </w:p>
        </w:tc>
        <w:tc>
          <w:tcPr>
            <w:tcW w:w="1559" w:type="dxa"/>
            <w:tcBorders>
              <w:top w:val="nil"/>
              <w:left w:val="nil"/>
              <w:bottom w:val="single" w:sz="8" w:space="0" w:color="auto"/>
              <w:right w:val="single" w:sz="8" w:space="0" w:color="auto"/>
            </w:tcBorders>
            <w:shd w:val="clear" w:color="auto" w:fill="auto"/>
            <w:noWrap/>
            <w:vAlign w:val="center"/>
            <w:hideMark/>
          </w:tcPr>
          <w:p w14:paraId="204E2E4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725284B4"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28350</w:t>
            </w:r>
          </w:p>
        </w:tc>
      </w:tr>
      <w:tr w:rsidR="00C405B7" w:rsidRPr="00AD525B" w14:paraId="1BDE51F6"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DF73EC5"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10</w:t>
            </w:r>
          </w:p>
        </w:tc>
        <w:tc>
          <w:tcPr>
            <w:tcW w:w="3260" w:type="dxa"/>
            <w:tcBorders>
              <w:top w:val="nil"/>
              <w:left w:val="nil"/>
              <w:bottom w:val="single" w:sz="8" w:space="0" w:color="auto"/>
              <w:right w:val="single" w:sz="8" w:space="0" w:color="auto"/>
            </w:tcBorders>
            <w:shd w:val="clear" w:color="auto" w:fill="auto"/>
            <w:noWrap/>
            <w:vAlign w:val="center"/>
            <w:hideMark/>
          </w:tcPr>
          <w:p w14:paraId="612FC928"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Stadion</w:t>
            </w:r>
          </w:p>
        </w:tc>
        <w:tc>
          <w:tcPr>
            <w:tcW w:w="1701" w:type="dxa"/>
            <w:tcBorders>
              <w:top w:val="nil"/>
              <w:left w:val="nil"/>
              <w:bottom w:val="single" w:sz="8" w:space="0" w:color="auto"/>
              <w:right w:val="single" w:sz="8" w:space="0" w:color="auto"/>
            </w:tcBorders>
            <w:shd w:val="clear" w:color="auto" w:fill="auto"/>
            <w:noWrap/>
            <w:vAlign w:val="center"/>
            <w:hideMark/>
          </w:tcPr>
          <w:p w14:paraId="0144E93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230</w:t>
            </w:r>
          </w:p>
        </w:tc>
        <w:tc>
          <w:tcPr>
            <w:tcW w:w="1559" w:type="dxa"/>
            <w:tcBorders>
              <w:top w:val="nil"/>
              <w:left w:val="nil"/>
              <w:bottom w:val="single" w:sz="8" w:space="0" w:color="auto"/>
              <w:right w:val="single" w:sz="8" w:space="0" w:color="auto"/>
            </w:tcBorders>
            <w:shd w:val="clear" w:color="auto" w:fill="auto"/>
            <w:noWrap/>
            <w:vAlign w:val="center"/>
            <w:hideMark/>
          </w:tcPr>
          <w:p w14:paraId="4BB382C0"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noWrap/>
            <w:vAlign w:val="center"/>
            <w:hideMark/>
          </w:tcPr>
          <w:p w14:paraId="40ABDA3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1440</w:t>
            </w:r>
          </w:p>
        </w:tc>
      </w:tr>
      <w:tr w:rsidR="00C405B7" w:rsidRPr="00AD525B" w14:paraId="1292DED0"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3AFAFAC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11</w:t>
            </w:r>
          </w:p>
        </w:tc>
        <w:tc>
          <w:tcPr>
            <w:tcW w:w="3260" w:type="dxa"/>
            <w:tcBorders>
              <w:top w:val="nil"/>
              <w:left w:val="nil"/>
              <w:bottom w:val="single" w:sz="8" w:space="0" w:color="auto"/>
              <w:right w:val="single" w:sz="8" w:space="0" w:color="auto"/>
            </w:tcBorders>
            <w:shd w:val="clear" w:color="auto" w:fill="auto"/>
            <w:noWrap/>
            <w:vAlign w:val="center"/>
            <w:hideMark/>
          </w:tcPr>
          <w:p w14:paraId="49733E71"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Nouă</w:t>
            </w:r>
          </w:p>
        </w:tc>
        <w:tc>
          <w:tcPr>
            <w:tcW w:w="1701" w:type="dxa"/>
            <w:tcBorders>
              <w:top w:val="nil"/>
              <w:left w:val="nil"/>
              <w:bottom w:val="single" w:sz="8" w:space="0" w:color="auto"/>
              <w:right w:val="single" w:sz="8" w:space="0" w:color="auto"/>
            </w:tcBorders>
            <w:shd w:val="clear" w:color="auto" w:fill="auto"/>
            <w:noWrap/>
            <w:vAlign w:val="center"/>
            <w:hideMark/>
          </w:tcPr>
          <w:p w14:paraId="652F5DF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250</w:t>
            </w:r>
          </w:p>
        </w:tc>
        <w:tc>
          <w:tcPr>
            <w:tcW w:w="1559" w:type="dxa"/>
            <w:tcBorders>
              <w:top w:val="nil"/>
              <w:left w:val="nil"/>
              <w:bottom w:val="single" w:sz="8" w:space="0" w:color="auto"/>
              <w:right w:val="single" w:sz="8" w:space="0" w:color="auto"/>
            </w:tcBorders>
            <w:shd w:val="clear" w:color="auto" w:fill="auto"/>
            <w:noWrap/>
            <w:vAlign w:val="center"/>
            <w:hideMark/>
          </w:tcPr>
          <w:p w14:paraId="6534188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1A9CF5E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2640</w:t>
            </w:r>
          </w:p>
        </w:tc>
      </w:tr>
      <w:tr w:rsidR="00C405B7" w:rsidRPr="00AD525B" w14:paraId="276EC590"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77A8C02"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lastRenderedPageBreak/>
              <w:t>12</w:t>
            </w:r>
          </w:p>
        </w:tc>
        <w:tc>
          <w:tcPr>
            <w:tcW w:w="3260" w:type="dxa"/>
            <w:tcBorders>
              <w:top w:val="nil"/>
              <w:left w:val="nil"/>
              <w:bottom w:val="single" w:sz="8" w:space="0" w:color="auto"/>
              <w:right w:val="single" w:sz="8" w:space="0" w:color="auto"/>
            </w:tcBorders>
            <w:shd w:val="clear" w:color="auto" w:fill="auto"/>
            <w:noWrap/>
            <w:vAlign w:val="center"/>
            <w:hideMark/>
          </w:tcPr>
          <w:p w14:paraId="2359F648"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Apei</w:t>
            </w:r>
          </w:p>
        </w:tc>
        <w:tc>
          <w:tcPr>
            <w:tcW w:w="1701" w:type="dxa"/>
            <w:tcBorders>
              <w:top w:val="nil"/>
              <w:left w:val="nil"/>
              <w:bottom w:val="single" w:sz="8" w:space="0" w:color="auto"/>
              <w:right w:val="single" w:sz="8" w:space="0" w:color="auto"/>
            </w:tcBorders>
            <w:shd w:val="clear" w:color="auto" w:fill="auto"/>
            <w:noWrap/>
            <w:vAlign w:val="center"/>
            <w:hideMark/>
          </w:tcPr>
          <w:p w14:paraId="4D49DB8E"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3770</w:t>
            </w:r>
          </w:p>
        </w:tc>
        <w:tc>
          <w:tcPr>
            <w:tcW w:w="1559" w:type="dxa"/>
            <w:tcBorders>
              <w:top w:val="nil"/>
              <w:left w:val="nil"/>
              <w:bottom w:val="single" w:sz="8" w:space="0" w:color="auto"/>
              <w:right w:val="single" w:sz="8" w:space="0" w:color="auto"/>
            </w:tcBorders>
            <w:shd w:val="clear" w:color="auto" w:fill="auto"/>
            <w:noWrap/>
            <w:vAlign w:val="center"/>
            <w:hideMark/>
          </w:tcPr>
          <w:p w14:paraId="2578C7A8"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25902F2E"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1800</w:t>
            </w:r>
          </w:p>
        </w:tc>
      </w:tr>
      <w:tr w:rsidR="00C405B7" w:rsidRPr="00AD525B" w14:paraId="5D33D63F"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5F9DF49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13</w:t>
            </w:r>
          </w:p>
        </w:tc>
        <w:tc>
          <w:tcPr>
            <w:tcW w:w="3260" w:type="dxa"/>
            <w:tcBorders>
              <w:top w:val="nil"/>
              <w:left w:val="nil"/>
              <w:bottom w:val="single" w:sz="8" w:space="0" w:color="auto"/>
              <w:right w:val="single" w:sz="8" w:space="0" w:color="auto"/>
            </w:tcBorders>
            <w:shd w:val="clear" w:color="auto" w:fill="auto"/>
            <w:noWrap/>
            <w:vAlign w:val="center"/>
            <w:hideMark/>
          </w:tcPr>
          <w:p w14:paraId="49BCFF13"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Ady Endre</w:t>
            </w:r>
          </w:p>
        </w:tc>
        <w:tc>
          <w:tcPr>
            <w:tcW w:w="1701" w:type="dxa"/>
            <w:tcBorders>
              <w:top w:val="nil"/>
              <w:left w:val="nil"/>
              <w:bottom w:val="single" w:sz="8" w:space="0" w:color="auto"/>
              <w:right w:val="single" w:sz="8" w:space="0" w:color="auto"/>
            </w:tcBorders>
            <w:shd w:val="clear" w:color="auto" w:fill="auto"/>
            <w:noWrap/>
            <w:vAlign w:val="center"/>
            <w:hideMark/>
          </w:tcPr>
          <w:p w14:paraId="72925AE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160</w:t>
            </w:r>
          </w:p>
        </w:tc>
        <w:tc>
          <w:tcPr>
            <w:tcW w:w="1559" w:type="dxa"/>
            <w:tcBorders>
              <w:top w:val="nil"/>
              <w:left w:val="nil"/>
              <w:bottom w:val="single" w:sz="8" w:space="0" w:color="auto"/>
              <w:right w:val="single" w:sz="8" w:space="0" w:color="auto"/>
            </w:tcBorders>
            <w:shd w:val="clear" w:color="auto" w:fill="auto"/>
            <w:noWrap/>
            <w:vAlign w:val="center"/>
            <w:hideMark/>
          </w:tcPr>
          <w:p w14:paraId="73B682C5"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3BC3AF9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2220</w:t>
            </w:r>
          </w:p>
        </w:tc>
      </w:tr>
      <w:tr w:rsidR="00C405B7" w:rsidRPr="00AD525B" w14:paraId="3E8A6C34"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8AF170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14</w:t>
            </w:r>
          </w:p>
        </w:tc>
        <w:tc>
          <w:tcPr>
            <w:tcW w:w="3260" w:type="dxa"/>
            <w:tcBorders>
              <w:top w:val="nil"/>
              <w:left w:val="nil"/>
              <w:bottom w:val="single" w:sz="8" w:space="0" w:color="auto"/>
              <w:right w:val="single" w:sz="8" w:space="0" w:color="auto"/>
            </w:tcBorders>
            <w:shd w:val="clear" w:color="auto" w:fill="auto"/>
            <w:noWrap/>
            <w:vAlign w:val="center"/>
            <w:hideMark/>
          </w:tcPr>
          <w:p w14:paraId="6013A08A"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Scurtă</w:t>
            </w:r>
          </w:p>
        </w:tc>
        <w:tc>
          <w:tcPr>
            <w:tcW w:w="1701" w:type="dxa"/>
            <w:tcBorders>
              <w:top w:val="nil"/>
              <w:left w:val="nil"/>
              <w:bottom w:val="single" w:sz="8" w:space="0" w:color="auto"/>
              <w:right w:val="single" w:sz="8" w:space="0" w:color="auto"/>
            </w:tcBorders>
            <w:shd w:val="clear" w:color="auto" w:fill="auto"/>
            <w:noWrap/>
            <w:vAlign w:val="center"/>
            <w:hideMark/>
          </w:tcPr>
          <w:p w14:paraId="6C02BA0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100</w:t>
            </w:r>
          </w:p>
        </w:tc>
        <w:tc>
          <w:tcPr>
            <w:tcW w:w="1559" w:type="dxa"/>
            <w:tcBorders>
              <w:top w:val="nil"/>
              <w:left w:val="nil"/>
              <w:bottom w:val="single" w:sz="8" w:space="0" w:color="auto"/>
              <w:right w:val="single" w:sz="8" w:space="0" w:color="auto"/>
            </w:tcBorders>
            <w:shd w:val="clear" w:color="auto" w:fill="auto"/>
            <w:noWrap/>
            <w:vAlign w:val="center"/>
            <w:hideMark/>
          </w:tcPr>
          <w:p w14:paraId="3FA78DF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19FDF41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2040</w:t>
            </w:r>
          </w:p>
        </w:tc>
      </w:tr>
      <w:tr w:rsidR="00C405B7" w:rsidRPr="00AD525B" w14:paraId="2F9A1C7F"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5F65C9CD"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15</w:t>
            </w:r>
          </w:p>
        </w:tc>
        <w:tc>
          <w:tcPr>
            <w:tcW w:w="3260" w:type="dxa"/>
            <w:tcBorders>
              <w:top w:val="nil"/>
              <w:left w:val="nil"/>
              <w:bottom w:val="single" w:sz="8" w:space="0" w:color="auto"/>
              <w:right w:val="single" w:sz="8" w:space="0" w:color="auto"/>
            </w:tcBorders>
            <w:shd w:val="clear" w:color="auto" w:fill="auto"/>
            <w:noWrap/>
            <w:vAlign w:val="center"/>
            <w:hideMark/>
          </w:tcPr>
          <w:p w14:paraId="5EFB9F2D"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Varga</w:t>
            </w:r>
          </w:p>
        </w:tc>
        <w:tc>
          <w:tcPr>
            <w:tcW w:w="1701" w:type="dxa"/>
            <w:tcBorders>
              <w:top w:val="nil"/>
              <w:left w:val="nil"/>
              <w:bottom w:val="single" w:sz="8" w:space="0" w:color="auto"/>
              <w:right w:val="single" w:sz="8" w:space="0" w:color="auto"/>
            </w:tcBorders>
            <w:shd w:val="clear" w:color="auto" w:fill="auto"/>
            <w:noWrap/>
            <w:vAlign w:val="center"/>
            <w:hideMark/>
          </w:tcPr>
          <w:p w14:paraId="76167C2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180</w:t>
            </w:r>
          </w:p>
        </w:tc>
        <w:tc>
          <w:tcPr>
            <w:tcW w:w="1559" w:type="dxa"/>
            <w:tcBorders>
              <w:top w:val="nil"/>
              <w:left w:val="nil"/>
              <w:bottom w:val="single" w:sz="8" w:space="0" w:color="auto"/>
              <w:right w:val="single" w:sz="8" w:space="0" w:color="auto"/>
            </w:tcBorders>
            <w:shd w:val="clear" w:color="auto" w:fill="auto"/>
            <w:noWrap/>
            <w:vAlign w:val="center"/>
            <w:hideMark/>
          </w:tcPr>
          <w:p w14:paraId="57A5D934"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108A959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1380</w:t>
            </w:r>
          </w:p>
        </w:tc>
      </w:tr>
      <w:tr w:rsidR="00C405B7" w:rsidRPr="00AD525B" w14:paraId="54242624"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6440F0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16</w:t>
            </w:r>
          </w:p>
        </w:tc>
        <w:tc>
          <w:tcPr>
            <w:tcW w:w="3260" w:type="dxa"/>
            <w:tcBorders>
              <w:top w:val="nil"/>
              <w:left w:val="nil"/>
              <w:bottom w:val="single" w:sz="8" w:space="0" w:color="auto"/>
              <w:right w:val="single" w:sz="8" w:space="0" w:color="auto"/>
            </w:tcBorders>
            <w:shd w:val="clear" w:color="auto" w:fill="auto"/>
            <w:noWrap/>
            <w:vAlign w:val="center"/>
            <w:hideMark/>
          </w:tcPr>
          <w:p w14:paraId="3C013FAF"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Dozsa Gyorgy</w:t>
            </w:r>
          </w:p>
        </w:tc>
        <w:tc>
          <w:tcPr>
            <w:tcW w:w="1701" w:type="dxa"/>
            <w:tcBorders>
              <w:top w:val="nil"/>
              <w:left w:val="nil"/>
              <w:bottom w:val="single" w:sz="8" w:space="0" w:color="auto"/>
              <w:right w:val="single" w:sz="8" w:space="0" w:color="auto"/>
            </w:tcBorders>
            <w:shd w:val="clear" w:color="auto" w:fill="auto"/>
            <w:noWrap/>
            <w:vAlign w:val="center"/>
            <w:hideMark/>
          </w:tcPr>
          <w:p w14:paraId="16F4E2A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420</w:t>
            </w:r>
          </w:p>
        </w:tc>
        <w:tc>
          <w:tcPr>
            <w:tcW w:w="1559" w:type="dxa"/>
            <w:tcBorders>
              <w:top w:val="nil"/>
              <w:left w:val="nil"/>
              <w:bottom w:val="single" w:sz="8" w:space="0" w:color="auto"/>
              <w:right w:val="single" w:sz="8" w:space="0" w:color="auto"/>
            </w:tcBorders>
            <w:shd w:val="clear" w:color="auto" w:fill="auto"/>
            <w:noWrap/>
            <w:vAlign w:val="center"/>
            <w:hideMark/>
          </w:tcPr>
          <w:p w14:paraId="4BA73452"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688F14F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1500</w:t>
            </w:r>
          </w:p>
        </w:tc>
      </w:tr>
      <w:tr w:rsidR="00C405B7" w:rsidRPr="00AD525B" w14:paraId="5B6CC46D"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9D807D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17</w:t>
            </w:r>
          </w:p>
        </w:tc>
        <w:tc>
          <w:tcPr>
            <w:tcW w:w="3260" w:type="dxa"/>
            <w:tcBorders>
              <w:top w:val="nil"/>
              <w:left w:val="nil"/>
              <w:bottom w:val="single" w:sz="8" w:space="0" w:color="auto"/>
              <w:right w:val="single" w:sz="8" w:space="0" w:color="auto"/>
            </w:tcBorders>
            <w:shd w:val="clear" w:color="auto" w:fill="auto"/>
            <w:noWrap/>
            <w:vAlign w:val="center"/>
            <w:hideMark/>
          </w:tcPr>
          <w:p w14:paraId="3FB0EDD6"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Kihago</w:t>
            </w:r>
          </w:p>
        </w:tc>
        <w:tc>
          <w:tcPr>
            <w:tcW w:w="1701" w:type="dxa"/>
            <w:tcBorders>
              <w:top w:val="nil"/>
              <w:left w:val="nil"/>
              <w:bottom w:val="single" w:sz="8" w:space="0" w:color="auto"/>
              <w:right w:val="single" w:sz="8" w:space="0" w:color="auto"/>
            </w:tcBorders>
            <w:shd w:val="clear" w:color="auto" w:fill="auto"/>
            <w:noWrap/>
            <w:vAlign w:val="center"/>
            <w:hideMark/>
          </w:tcPr>
          <w:p w14:paraId="01A10FD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200</w:t>
            </w:r>
          </w:p>
        </w:tc>
        <w:tc>
          <w:tcPr>
            <w:tcW w:w="1559" w:type="dxa"/>
            <w:tcBorders>
              <w:top w:val="nil"/>
              <w:left w:val="nil"/>
              <w:bottom w:val="single" w:sz="8" w:space="0" w:color="auto"/>
              <w:right w:val="single" w:sz="8" w:space="0" w:color="auto"/>
            </w:tcBorders>
            <w:shd w:val="clear" w:color="auto" w:fill="auto"/>
            <w:noWrap/>
            <w:vAlign w:val="center"/>
            <w:hideMark/>
          </w:tcPr>
          <w:p w14:paraId="1AE8C668"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6F10327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22620</w:t>
            </w:r>
          </w:p>
        </w:tc>
      </w:tr>
      <w:tr w:rsidR="00C405B7" w:rsidRPr="00AD525B" w14:paraId="578B31E7"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6B86CE0"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18</w:t>
            </w:r>
          </w:p>
        </w:tc>
        <w:tc>
          <w:tcPr>
            <w:tcW w:w="3260" w:type="dxa"/>
            <w:tcBorders>
              <w:top w:val="nil"/>
              <w:left w:val="nil"/>
              <w:bottom w:val="single" w:sz="8" w:space="0" w:color="auto"/>
              <w:right w:val="single" w:sz="8" w:space="0" w:color="auto"/>
            </w:tcBorders>
            <w:shd w:val="clear" w:color="auto" w:fill="auto"/>
            <w:noWrap/>
            <w:vAlign w:val="center"/>
            <w:hideMark/>
          </w:tcPr>
          <w:p w14:paraId="1C35C111"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Margaritar</w:t>
            </w:r>
          </w:p>
        </w:tc>
        <w:tc>
          <w:tcPr>
            <w:tcW w:w="1701" w:type="dxa"/>
            <w:tcBorders>
              <w:top w:val="nil"/>
              <w:left w:val="nil"/>
              <w:bottom w:val="single" w:sz="8" w:space="0" w:color="auto"/>
              <w:right w:val="single" w:sz="8" w:space="0" w:color="auto"/>
            </w:tcBorders>
            <w:shd w:val="clear" w:color="auto" w:fill="auto"/>
            <w:noWrap/>
            <w:vAlign w:val="center"/>
            <w:hideMark/>
          </w:tcPr>
          <w:p w14:paraId="553C6E0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180</w:t>
            </w:r>
          </w:p>
        </w:tc>
        <w:tc>
          <w:tcPr>
            <w:tcW w:w="1559" w:type="dxa"/>
            <w:tcBorders>
              <w:top w:val="nil"/>
              <w:left w:val="nil"/>
              <w:bottom w:val="single" w:sz="8" w:space="0" w:color="auto"/>
              <w:right w:val="single" w:sz="8" w:space="0" w:color="auto"/>
            </w:tcBorders>
            <w:shd w:val="clear" w:color="auto" w:fill="auto"/>
            <w:noWrap/>
            <w:vAlign w:val="center"/>
            <w:hideMark/>
          </w:tcPr>
          <w:p w14:paraId="0A56265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26098DA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960</w:t>
            </w:r>
          </w:p>
        </w:tc>
      </w:tr>
      <w:tr w:rsidR="00C405B7" w:rsidRPr="00AD525B" w14:paraId="4A390884"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20651A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19</w:t>
            </w:r>
          </w:p>
        </w:tc>
        <w:tc>
          <w:tcPr>
            <w:tcW w:w="3260" w:type="dxa"/>
            <w:tcBorders>
              <w:top w:val="nil"/>
              <w:left w:val="nil"/>
              <w:bottom w:val="single" w:sz="8" w:space="0" w:color="auto"/>
              <w:right w:val="single" w:sz="8" w:space="0" w:color="auto"/>
            </w:tcBorders>
            <w:shd w:val="clear" w:color="auto" w:fill="auto"/>
            <w:noWrap/>
            <w:vAlign w:val="center"/>
            <w:hideMark/>
          </w:tcPr>
          <w:p w14:paraId="177701E8"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Petofi Sandor</w:t>
            </w:r>
          </w:p>
        </w:tc>
        <w:tc>
          <w:tcPr>
            <w:tcW w:w="1701" w:type="dxa"/>
            <w:tcBorders>
              <w:top w:val="nil"/>
              <w:left w:val="nil"/>
              <w:bottom w:val="single" w:sz="8" w:space="0" w:color="auto"/>
              <w:right w:val="single" w:sz="8" w:space="0" w:color="auto"/>
            </w:tcBorders>
            <w:shd w:val="clear" w:color="auto" w:fill="auto"/>
            <w:noWrap/>
            <w:vAlign w:val="center"/>
            <w:hideMark/>
          </w:tcPr>
          <w:p w14:paraId="4B90E86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320</w:t>
            </w:r>
          </w:p>
        </w:tc>
        <w:tc>
          <w:tcPr>
            <w:tcW w:w="1559" w:type="dxa"/>
            <w:tcBorders>
              <w:top w:val="nil"/>
              <w:left w:val="nil"/>
              <w:bottom w:val="single" w:sz="8" w:space="0" w:color="auto"/>
              <w:right w:val="single" w:sz="8" w:space="0" w:color="auto"/>
            </w:tcBorders>
            <w:shd w:val="clear" w:color="auto" w:fill="auto"/>
            <w:noWrap/>
            <w:vAlign w:val="center"/>
            <w:hideMark/>
          </w:tcPr>
          <w:p w14:paraId="11300645"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7A6D328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600</w:t>
            </w:r>
          </w:p>
        </w:tc>
      </w:tr>
      <w:tr w:rsidR="00C405B7" w:rsidRPr="00AD525B" w14:paraId="3DBF31C6"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90879E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20</w:t>
            </w:r>
          </w:p>
        </w:tc>
        <w:tc>
          <w:tcPr>
            <w:tcW w:w="3260" w:type="dxa"/>
            <w:tcBorders>
              <w:top w:val="nil"/>
              <w:left w:val="nil"/>
              <w:bottom w:val="single" w:sz="8" w:space="0" w:color="auto"/>
              <w:right w:val="single" w:sz="8" w:space="0" w:color="auto"/>
            </w:tcBorders>
            <w:shd w:val="clear" w:color="auto" w:fill="auto"/>
            <w:noWrap/>
            <w:vAlign w:val="center"/>
            <w:hideMark/>
          </w:tcPr>
          <w:p w14:paraId="25399DD6"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Kulcsar</w:t>
            </w:r>
          </w:p>
        </w:tc>
        <w:tc>
          <w:tcPr>
            <w:tcW w:w="1701" w:type="dxa"/>
            <w:tcBorders>
              <w:top w:val="nil"/>
              <w:left w:val="nil"/>
              <w:bottom w:val="single" w:sz="8" w:space="0" w:color="auto"/>
              <w:right w:val="single" w:sz="8" w:space="0" w:color="auto"/>
            </w:tcBorders>
            <w:shd w:val="clear" w:color="auto" w:fill="auto"/>
            <w:noWrap/>
            <w:vAlign w:val="center"/>
            <w:hideMark/>
          </w:tcPr>
          <w:p w14:paraId="2E68EB7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130</w:t>
            </w:r>
          </w:p>
        </w:tc>
        <w:tc>
          <w:tcPr>
            <w:tcW w:w="1559" w:type="dxa"/>
            <w:tcBorders>
              <w:top w:val="nil"/>
              <w:left w:val="nil"/>
              <w:bottom w:val="single" w:sz="8" w:space="0" w:color="auto"/>
              <w:right w:val="single" w:sz="8" w:space="0" w:color="auto"/>
            </w:tcBorders>
            <w:shd w:val="clear" w:color="auto" w:fill="auto"/>
            <w:noWrap/>
            <w:vAlign w:val="center"/>
            <w:hideMark/>
          </w:tcPr>
          <w:p w14:paraId="0A1D1995"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196B2034"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1080</w:t>
            </w:r>
          </w:p>
        </w:tc>
      </w:tr>
      <w:tr w:rsidR="00C405B7" w:rsidRPr="00AD525B" w14:paraId="1F443179"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6AE54C5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21</w:t>
            </w:r>
          </w:p>
        </w:tc>
        <w:tc>
          <w:tcPr>
            <w:tcW w:w="3260" w:type="dxa"/>
            <w:tcBorders>
              <w:top w:val="nil"/>
              <w:left w:val="nil"/>
              <w:bottom w:val="single" w:sz="8" w:space="0" w:color="auto"/>
              <w:right w:val="single" w:sz="8" w:space="0" w:color="auto"/>
            </w:tcBorders>
            <w:shd w:val="clear" w:color="auto" w:fill="auto"/>
            <w:noWrap/>
            <w:vAlign w:val="center"/>
            <w:hideMark/>
          </w:tcPr>
          <w:p w14:paraId="79ADEC5B"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Egyed</w:t>
            </w:r>
          </w:p>
        </w:tc>
        <w:tc>
          <w:tcPr>
            <w:tcW w:w="1701" w:type="dxa"/>
            <w:tcBorders>
              <w:top w:val="nil"/>
              <w:left w:val="nil"/>
              <w:bottom w:val="single" w:sz="8" w:space="0" w:color="auto"/>
              <w:right w:val="single" w:sz="8" w:space="0" w:color="auto"/>
            </w:tcBorders>
            <w:shd w:val="clear" w:color="auto" w:fill="auto"/>
            <w:noWrap/>
            <w:vAlign w:val="center"/>
            <w:hideMark/>
          </w:tcPr>
          <w:p w14:paraId="205167F4"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210</w:t>
            </w:r>
          </w:p>
        </w:tc>
        <w:tc>
          <w:tcPr>
            <w:tcW w:w="1559" w:type="dxa"/>
            <w:tcBorders>
              <w:top w:val="nil"/>
              <w:left w:val="nil"/>
              <w:bottom w:val="single" w:sz="8" w:space="0" w:color="auto"/>
              <w:right w:val="single" w:sz="8" w:space="0" w:color="auto"/>
            </w:tcBorders>
            <w:shd w:val="clear" w:color="auto" w:fill="auto"/>
            <w:noWrap/>
            <w:vAlign w:val="center"/>
            <w:hideMark/>
          </w:tcPr>
          <w:p w14:paraId="6E0DD015"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22F4AAA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2520</w:t>
            </w:r>
          </w:p>
        </w:tc>
      </w:tr>
      <w:tr w:rsidR="00C405B7" w:rsidRPr="00AD525B" w14:paraId="09A9ADA6"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62AB02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22</w:t>
            </w:r>
          </w:p>
        </w:tc>
        <w:tc>
          <w:tcPr>
            <w:tcW w:w="3260" w:type="dxa"/>
            <w:tcBorders>
              <w:top w:val="nil"/>
              <w:left w:val="nil"/>
              <w:bottom w:val="single" w:sz="8" w:space="0" w:color="auto"/>
              <w:right w:val="single" w:sz="8" w:space="0" w:color="auto"/>
            </w:tcBorders>
            <w:shd w:val="clear" w:color="auto" w:fill="auto"/>
            <w:noWrap/>
            <w:vAlign w:val="center"/>
            <w:hideMark/>
          </w:tcPr>
          <w:p w14:paraId="7EB45653"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Keseru Mozes</w:t>
            </w:r>
          </w:p>
        </w:tc>
        <w:tc>
          <w:tcPr>
            <w:tcW w:w="1701" w:type="dxa"/>
            <w:tcBorders>
              <w:top w:val="nil"/>
              <w:left w:val="nil"/>
              <w:bottom w:val="single" w:sz="8" w:space="0" w:color="auto"/>
              <w:right w:val="single" w:sz="8" w:space="0" w:color="auto"/>
            </w:tcBorders>
            <w:shd w:val="clear" w:color="auto" w:fill="auto"/>
            <w:noWrap/>
            <w:vAlign w:val="center"/>
            <w:hideMark/>
          </w:tcPr>
          <w:p w14:paraId="6760BB04"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310</w:t>
            </w:r>
          </w:p>
        </w:tc>
        <w:tc>
          <w:tcPr>
            <w:tcW w:w="1559" w:type="dxa"/>
            <w:tcBorders>
              <w:top w:val="nil"/>
              <w:left w:val="nil"/>
              <w:bottom w:val="single" w:sz="8" w:space="0" w:color="auto"/>
              <w:right w:val="single" w:sz="8" w:space="0" w:color="auto"/>
            </w:tcBorders>
            <w:shd w:val="clear" w:color="auto" w:fill="auto"/>
            <w:noWrap/>
            <w:vAlign w:val="center"/>
            <w:hideMark/>
          </w:tcPr>
          <w:p w14:paraId="04F374E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0AD788D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1200</w:t>
            </w:r>
          </w:p>
        </w:tc>
      </w:tr>
      <w:tr w:rsidR="00C405B7" w:rsidRPr="00AD525B" w14:paraId="1DA94F63"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4D77715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23</w:t>
            </w:r>
          </w:p>
        </w:tc>
        <w:tc>
          <w:tcPr>
            <w:tcW w:w="3260" w:type="dxa"/>
            <w:tcBorders>
              <w:top w:val="nil"/>
              <w:left w:val="nil"/>
              <w:bottom w:val="single" w:sz="8" w:space="0" w:color="auto"/>
              <w:right w:val="single" w:sz="8" w:space="0" w:color="auto"/>
            </w:tcBorders>
            <w:shd w:val="clear" w:color="auto" w:fill="auto"/>
            <w:noWrap/>
            <w:vAlign w:val="center"/>
            <w:hideMark/>
          </w:tcPr>
          <w:p w14:paraId="7A445E70"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Baroti Szabo David</w:t>
            </w:r>
          </w:p>
        </w:tc>
        <w:tc>
          <w:tcPr>
            <w:tcW w:w="1701" w:type="dxa"/>
            <w:tcBorders>
              <w:top w:val="nil"/>
              <w:left w:val="nil"/>
              <w:bottom w:val="single" w:sz="8" w:space="0" w:color="auto"/>
              <w:right w:val="single" w:sz="8" w:space="0" w:color="auto"/>
            </w:tcBorders>
            <w:shd w:val="clear" w:color="auto" w:fill="auto"/>
            <w:noWrap/>
            <w:vAlign w:val="center"/>
            <w:hideMark/>
          </w:tcPr>
          <w:p w14:paraId="2BE7D93D"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430</w:t>
            </w:r>
          </w:p>
        </w:tc>
        <w:tc>
          <w:tcPr>
            <w:tcW w:w="1559" w:type="dxa"/>
            <w:tcBorders>
              <w:top w:val="nil"/>
              <w:left w:val="nil"/>
              <w:bottom w:val="single" w:sz="8" w:space="0" w:color="auto"/>
              <w:right w:val="single" w:sz="8" w:space="0" w:color="auto"/>
            </w:tcBorders>
            <w:shd w:val="clear" w:color="auto" w:fill="auto"/>
            <w:noWrap/>
            <w:vAlign w:val="center"/>
            <w:hideMark/>
          </w:tcPr>
          <w:p w14:paraId="7885B806"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6</w:t>
            </w:r>
          </w:p>
        </w:tc>
        <w:tc>
          <w:tcPr>
            <w:tcW w:w="2244" w:type="dxa"/>
            <w:tcBorders>
              <w:top w:val="nil"/>
              <w:left w:val="nil"/>
              <w:bottom w:val="single" w:sz="8" w:space="0" w:color="auto"/>
              <w:right w:val="single" w:sz="8" w:space="0" w:color="auto"/>
            </w:tcBorders>
            <w:shd w:val="clear" w:color="auto" w:fill="auto"/>
            <w:vAlign w:val="center"/>
            <w:hideMark/>
          </w:tcPr>
          <w:p w14:paraId="3CF1A73B"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1080</w:t>
            </w:r>
          </w:p>
        </w:tc>
      </w:tr>
      <w:tr w:rsidR="00C405B7" w:rsidRPr="00AD525B" w14:paraId="32C2D084"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0357515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24</w:t>
            </w:r>
          </w:p>
        </w:tc>
        <w:tc>
          <w:tcPr>
            <w:tcW w:w="3260" w:type="dxa"/>
            <w:tcBorders>
              <w:top w:val="nil"/>
              <w:left w:val="nil"/>
              <w:bottom w:val="single" w:sz="8" w:space="0" w:color="auto"/>
              <w:right w:val="single" w:sz="8" w:space="0" w:color="auto"/>
            </w:tcBorders>
            <w:shd w:val="clear" w:color="auto" w:fill="auto"/>
            <w:noWrap/>
            <w:vAlign w:val="center"/>
            <w:hideMark/>
          </w:tcPr>
          <w:p w14:paraId="47D888A4"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Satul Căpeni</w:t>
            </w:r>
          </w:p>
        </w:tc>
        <w:tc>
          <w:tcPr>
            <w:tcW w:w="1701" w:type="dxa"/>
            <w:tcBorders>
              <w:top w:val="nil"/>
              <w:left w:val="nil"/>
              <w:bottom w:val="single" w:sz="8" w:space="0" w:color="auto"/>
              <w:right w:val="single" w:sz="8" w:space="0" w:color="auto"/>
            </w:tcBorders>
            <w:shd w:val="clear" w:color="auto" w:fill="auto"/>
            <w:noWrap/>
            <w:vAlign w:val="center"/>
            <w:hideMark/>
          </w:tcPr>
          <w:p w14:paraId="58FED61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8990</w:t>
            </w:r>
          </w:p>
        </w:tc>
        <w:tc>
          <w:tcPr>
            <w:tcW w:w="1559" w:type="dxa"/>
            <w:tcBorders>
              <w:top w:val="nil"/>
              <w:left w:val="nil"/>
              <w:bottom w:val="single" w:sz="8" w:space="0" w:color="auto"/>
              <w:right w:val="single" w:sz="8" w:space="0" w:color="auto"/>
            </w:tcBorders>
            <w:shd w:val="clear" w:color="auto" w:fill="auto"/>
            <w:noWrap/>
            <w:vAlign w:val="center"/>
            <w:hideMark/>
          </w:tcPr>
          <w:p w14:paraId="43681A6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shd w:val="clear" w:color="auto" w:fill="auto"/>
            <w:vAlign w:val="center"/>
            <w:hideMark/>
          </w:tcPr>
          <w:p w14:paraId="0BC8D5E8"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1920</w:t>
            </w:r>
          </w:p>
        </w:tc>
      </w:tr>
      <w:tr w:rsidR="00C405B7" w:rsidRPr="00AD525B" w14:paraId="46239267"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76C62A5F"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25</w:t>
            </w:r>
          </w:p>
        </w:tc>
        <w:tc>
          <w:tcPr>
            <w:tcW w:w="3260" w:type="dxa"/>
            <w:tcBorders>
              <w:top w:val="nil"/>
              <w:left w:val="nil"/>
              <w:bottom w:val="single" w:sz="8" w:space="0" w:color="auto"/>
              <w:right w:val="single" w:sz="8" w:space="0" w:color="auto"/>
            </w:tcBorders>
            <w:shd w:val="clear" w:color="auto" w:fill="auto"/>
            <w:noWrap/>
            <w:vAlign w:val="center"/>
            <w:hideMark/>
          </w:tcPr>
          <w:p w14:paraId="2B547739"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Satul Micloşoara</w:t>
            </w:r>
          </w:p>
        </w:tc>
        <w:tc>
          <w:tcPr>
            <w:tcW w:w="1701" w:type="dxa"/>
            <w:tcBorders>
              <w:top w:val="nil"/>
              <w:left w:val="nil"/>
              <w:bottom w:val="single" w:sz="8" w:space="0" w:color="auto"/>
              <w:right w:val="single" w:sz="8" w:space="0" w:color="auto"/>
            </w:tcBorders>
            <w:shd w:val="clear" w:color="auto" w:fill="auto"/>
            <w:noWrap/>
            <w:vAlign w:val="center"/>
            <w:hideMark/>
          </w:tcPr>
          <w:p w14:paraId="626E9128"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2518</w:t>
            </w:r>
          </w:p>
        </w:tc>
        <w:tc>
          <w:tcPr>
            <w:tcW w:w="1559" w:type="dxa"/>
            <w:tcBorders>
              <w:top w:val="nil"/>
              <w:left w:val="nil"/>
              <w:bottom w:val="single" w:sz="8" w:space="0" w:color="auto"/>
              <w:right w:val="single" w:sz="8" w:space="0" w:color="auto"/>
            </w:tcBorders>
            <w:shd w:val="clear" w:color="auto" w:fill="auto"/>
            <w:noWrap/>
            <w:vAlign w:val="center"/>
            <w:hideMark/>
          </w:tcPr>
          <w:p w14:paraId="46C3A85D"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shd w:val="clear" w:color="auto" w:fill="auto"/>
            <w:vAlign w:val="center"/>
            <w:hideMark/>
          </w:tcPr>
          <w:p w14:paraId="5B1EC2C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780</w:t>
            </w:r>
          </w:p>
        </w:tc>
      </w:tr>
      <w:tr w:rsidR="00C405B7" w:rsidRPr="00AD525B" w14:paraId="264E6AA6"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5DB45D25"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26</w:t>
            </w:r>
          </w:p>
        </w:tc>
        <w:tc>
          <w:tcPr>
            <w:tcW w:w="3260" w:type="dxa"/>
            <w:tcBorders>
              <w:top w:val="nil"/>
              <w:left w:val="nil"/>
              <w:bottom w:val="single" w:sz="8" w:space="0" w:color="auto"/>
              <w:right w:val="single" w:sz="8" w:space="0" w:color="auto"/>
            </w:tcBorders>
            <w:shd w:val="clear" w:color="auto" w:fill="auto"/>
            <w:noWrap/>
            <w:vAlign w:val="center"/>
            <w:hideMark/>
          </w:tcPr>
          <w:p w14:paraId="6B664B93"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Satul Biborţeni</w:t>
            </w:r>
          </w:p>
        </w:tc>
        <w:tc>
          <w:tcPr>
            <w:tcW w:w="1701" w:type="dxa"/>
            <w:tcBorders>
              <w:top w:val="nil"/>
              <w:left w:val="nil"/>
              <w:bottom w:val="single" w:sz="8" w:space="0" w:color="auto"/>
              <w:right w:val="single" w:sz="8" w:space="0" w:color="auto"/>
            </w:tcBorders>
            <w:shd w:val="clear" w:color="auto" w:fill="auto"/>
            <w:noWrap/>
            <w:vAlign w:val="center"/>
            <w:hideMark/>
          </w:tcPr>
          <w:p w14:paraId="4E6E3F43"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3275</w:t>
            </w:r>
          </w:p>
        </w:tc>
        <w:tc>
          <w:tcPr>
            <w:tcW w:w="1559" w:type="dxa"/>
            <w:tcBorders>
              <w:top w:val="nil"/>
              <w:left w:val="nil"/>
              <w:bottom w:val="single" w:sz="8" w:space="0" w:color="auto"/>
              <w:right w:val="single" w:sz="8" w:space="0" w:color="auto"/>
            </w:tcBorders>
            <w:shd w:val="clear" w:color="auto" w:fill="auto"/>
            <w:noWrap/>
            <w:vAlign w:val="center"/>
            <w:hideMark/>
          </w:tcPr>
          <w:p w14:paraId="767DC6B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shd w:val="clear" w:color="auto" w:fill="auto"/>
            <w:vAlign w:val="center"/>
            <w:hideMark/>
          </w:tcPr>
          <w:p w14:paraId="523DC228"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1260</w:t>
            </w:r>
          </w:p>
        </w:tc>
      </w:tr>
      <w:tr w:rsidR="00C405B7" w:rsidRPr="00AD525B" w14:paraId="52047591"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95E2E4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27</w:t>
            </w:r>
          </w:p>
        </w:tc>
        <w:tc>
          <w:tcPr>
            <w:tcW w:w="3260" w:type="dxa"/>
            <w:tcBorders>
              <w:top w:val="nil"/>
              <w:left w:val="nil"/>
              <w:bottom w:val="single" w:sz="8" w:space="0" w:color="auto"/>
              <w:right w:val="single" w:sz="8" w:space="0" w:color="auto"/>
            </w:tcBorders>
            <w:shd w:val="clear" w:color="auto" w:fill="auto"/>
            <w:noWrap/>
            <w:vAlign w:val="center"/>
            <w:hideMark/>
          </w:tcPr>
          <w:p w14:paraId="1D22610A"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Satul Bodoş</w:t>
            </w:r>
          </w:p>
        </w:tc>
        <w:tc>
          <w:tcPr>
            <w:tcW w:w="1701" w:type="dxa"/>
            <w:tcBorders>
              <w:top w:val="nil"/>
              <w:left w:val="nil"/>
              <w:bottom w:val="single" w:sz="8" w:space="0" w:color="auto"/>
              <w:right w:val="single" w:sz="8" w:space="0" w:color="auto"/>
            </w:tcBorders>
            <w:shd w:val="clear" w:color="auto" w:fill="auto"/>
            <w:noWrap/>
            <w:vAlign w:val="center"/>
            <w:hideMark/>
          </w:tcPr>
          <w:p w14:paraId="4AF19127"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2550</w:t>
            </w:r>
          </w:p>
        </w:tc>
        <w:tc>
          <w:tcPr>
            <w:tcW w:w="1559" w:type="dxa"/>
            <w:tcBorders>
              <w:top w:val="nil"/>
              <w:left w:val="nil"/>
              <w:bottom w:val="single" w:sz="8" w:space="0" w:color="auto"/>
              <w:right w:val="single" w:sz="8" w:space="0" w:color="auto"/>
            </w:tcBorders>
            <w:shd w:val="clear" w:color="auto" w:fill="auto"/>
            <w:noWrap/>
            <w:vAlign w:val="center"/>
            <w:hideMark/>
          </w:tcPr>
          <w:p w14:paraId="305A5AD0"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8" w:space="0" w:color="auto"/>
              <w:right w:val="single" w:sz="8" w:space="0" w:color="auto"/>
            </w:tcBorders>
            <w:shd w:val="clear" w:color="auto" w:fill="auto"/>
            <w:vAlign w:val="center"/>
            <w:hideMark/>
          </w:tcPr>
          <w:p w14:paraId="155AA8A5"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1860</w:t>
            </w:r>
          </w:p>
        </w:tc>
      </w:tr>
      <w:tr w:rsidR="00C405B7" w:rsidRPr="00AD525B" w14:paraId="0869F002" w14:textId="77777777" w:rsidTr="00C405B7">
        <w:trPr>
          <w:trHeight w:val="315"/>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101F1B4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28</w:t>
            </w:r>
          </w:p>
        </w:tc>
        <w:tc>
          <w:tcPr>
            <w:tcW w:w="3260" w:type="dxa"/>
            <w:tcBorders>
              <w:top w:val="nil"/>
              <w:left w:val="nil"/>
              <w:bottom w:val="single" w:sz="4" w:space="0" w:color="auto"/>
              <w:right w:val="single" w:sz="8" w:space="0" w:color="auto"/>
            </w:tcBorders>
            <w:shd w:val="clear" w:color="auto" w:fill="auto"/>
            <w:noWrap/>
            <w:vAlign w:val="center"/>
            <w:hideMark/>
          </w:tcPr>
          <w:p w14:paraId="146690AB" w14:textId="77777777" w:rsidR="00C405B7" w:rsidRPr="00AD525B" w:rsidRDefault="00C405B7" w:rsidP="00C405B7">
            <w:pPr>
              <w:keepNext w:val="0"/>
              <w:keepLines w:val="0"/>
              <w:spacing w:after="0"/>
              <w:jc w:val="left"/>
              <w:rPr>
                <w:color w:val="000000"/>
                <w:sz w:val="24"/>
                <w:szCs w:val="24"/>
                <w:lang w:eastAsia="ro-RO"/>
              </w:rPr>
            </w:pPr>
            <w:r w:rsidRPr="00AD525B">
              <w:rPr>
                <w:color w:val="000000"/>
                <w:sz w:val="24"/>
                <w:szCs w:val="24"/>
                <w:lang w:eastAsia="ro-RO"/>
              </w:rPr>
              <w:t>Satul Racoşul de Sus</w:t>
            </w:r>
          </w:p>
        </w:tc>
        <w:tc>
          <w:tcPr>
            <w:tcW w:w="1701" w:type="dxa"/>
            <w:tcBorders>
              <w:top w:val="nil"/>
              <w:left w:val="nil"/>
              <w:bottom w:val="single" w:sz="4" w:space="0" w:color="auto"/>
              <w:right w:val="single" w:sz="8" w:space="0" w:color="auto"/>
            </w:tcBorders>
            <w:shd w:val="clear" w:color="auto" w:fill="auto"/>
            <w:noWrap/>
            <w:vAlign w:val="center"/>
            <w:hideMark/>
          </w:tcPr>
          <w:p w14:paraId="3DC8BF19"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4050</w:t>
            </w:r>
          </w:p>
        </w:tc>
        <w:tc>
          <w:tcPr>
            <w:tcW w:w="1559" w:type="dxa"/>
            <w:tcBorders>
              <w:top w:val="nil"/>
              <w:left w:val="nil"/>
              <w:bottom w:val="single" w:sz="4" w:space="0" w:color="auto"/>
              <w:right w:val="single" w:sz="8" w:space="0" w:color="auto"/>
            </w:tcBorders>
            <w:shd w:val="clear" w:color="auto" w:fill="auto"/>
            <w:noWrap/>
            <w:vAlign w:val="center"/>
            <w:hideMark/>
          </w:tcPr>
          <w:p w14:paraId="5957E6CA"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7</w:t>
            </w:r>
          </w:p>
        </w:tc>
        <w:tc>
          <w:tcPr>
            <w:tcW w:w="2244" w:type="dxa"/>
            <w:tcBorders>
              <w:top w:val="nil"/>
              <w:left w:val="nil"/>
              <w:bottom w:val="single" w:sz="4" w:space="0" w:color="auto"/>
              <w:right w:val="single" w:sz="8" w:space="0" w:color="auto"/>
            </w:tcBorders>
            <w:shd w:val="clear" w:color="auto" w:fill="auto"/>
            <w:vAlign w:val="center"/>
            <w:hideMark/>
          </w:tcPr>
          <w:p w14:paraId="1C3DC2E1" w14:textId="77777777" w:rsidR="00C405B7" w:rsidRPr="00AD525B" w:rsidRDefault="00C405B7" w:rsidP="00C405B7">
            <w:pPr>
              <w:keepNext w:val="0"/>
              <w:keepLines w:val="0"/>
              <w:spacing w:after="0"/>
              <w:jc w:val="center"/>
              <w:rPr>
                <w:color w:val="000000"/>
                <w:sz w:val="24"/>
                <w:szCs w:val="24"/>
                <w:lang w:eastAsia="ro-RO"/>
              </w:rPr>
            </w:pPr>
            <w:r w:rsidRPr="00AD525B">
              <w:rPr>
                <w:color w:val="000000"/>
                <w:sz w:val="24"/>
                <w:szCs w:val="24"/>
                <w:lang w:eastAsia="ro-RO"/>
              </w:rPr>
              <w:t>2580</w:t>
            </w:r>
          </w:p>
        </w:tc>
      </w:tr>
      <w:tr w:rsidR="00C405B7" w:rsidRPr="00AD525B" w14:paraId="2DA630DC" w14:textId="77777777" w:rsidTr="00C405B7">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92E07" w14:textId="77777777" w:rsidR="00C405B7" w:rsidRPr="00AD525B" w:rsidRDefault="00C405B7" w:rsidP="00C405B7">
            <w:pPr>
              <w:keepNext w:val="0"/>
              <w:keepLines w:val="0"/>
              <w:spacing w:after="0"/>
              <w:rPr>
                <w:color w:val="000000"/>
                <w:sz w:val="24"/>
                <w:szCs w:val="24"/>
                <w:lang w:eastAsia="ro-RO"/>
              </w:rPr>
            </w:pPr>
            <w:r w:rsidRPr="00AD525B">
              <w:rPr>
                <w:color w:val="000000"/>
                <w:sz w:val="24"/>
                <w:szCs w:val="24"/>
                <w:lang w:eastAsia="ro-RO"/>
              </w:rPr>
              <w:t> </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7B050" w14:textId="77777777" w:rsidR="00C405B7" w:rsidRPr="00AD525B" w:rsidRDefault="00C405B7" w:rsidP="00C405B7">
            <w:pPr>
              <w:keepNext w:val="0"/>
              <w:keepLines w:val="0"/>
              <w:spacing w:after="0"/>
              <w:rPr>
                <w:color w:val="000000"/>
                <w:sz w:val="24"/>
                <w:szCs w:val="24"/>
                <w:lang w:eastAsia="ro-RO"/>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3CAE0" w14:textId="77777777" w:rsidR="00C405B7" w:rsidRPr="00AD525B" w:rsidRDefault="00C405B7" w:rsidP="00C405B7">
            <w:pPr>
              <w:keepNext w:val="0"/>
              <w:keepLines w:val="0"/>
              <w:spacing w:after="0"/>
              <w:jc w:val="left"/>
              <w:rPr>
                <w:sz w:val="24"/>
                <w:szCs w:val="24"/>
                <w:lang w:eastAsia="ro-RO"/>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AB6BC" w14:textId="77777777" w:rsidR="00C405B7" w:rsidRPr="00AD525B" w:rsidRDefault="00C405B7" w:rsidP="00C405B7">
            <w:pPr>
              <w:keepNext w:val="0"/>
              <w:keepLines w:val="0"/>
              <w:spacing w:after="0"/>
              <w:jc w:val="center"/>
              <w:rPr>
                <w:b/>
                <w:bCs/>
                <w:color w:val="000000"/>
                <w:sz w:val="24"/>
                <w:szCs w:val="24"/>
                <w:lang w:eastAsia="ro-RO"/>
              </w:rPr>
            </w:pPr>
            <w:r w:rsidRPr="00AD525B">
              <w:rPr>
                <w:b/>
                <w:bCs/>
                <w:color w:val="000000"/>
                <w:sz w:val="24"/>
                <w:szCs w:val="24"/>
                <w:lang w:eastAsia="ro-RO"/>
              </w:rPr>
              <w:t>TOTAL</w:t>
            </w:r>
          </w:p>
        </w:tc>
        <w:tc>
          <w:tcPr>
            <w:tcW w:w="22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12F73" w14:textId="77777777" w:rsidR="00C405B7" w:rsidRPr="00AD525B" w:rsidRDefault="00C405B7" w:rsidP="00C405B7">
            <w:pPr>
              <w:keepNext w:val="0"/>
              <w:keepLines w:val="0"/>
              <w:spacing w:after="0"/>
              <w:jc w:val="center"/>
              <w:rPr>
                <w:b/>
                <w:bCs/>
                <w:color w:val="000000"/>
                <w:sz w:val="24"/>
                <w:szCs w:val="24"/>
                <w:lang w:eastAsia="ro-RO"/>
              </w:rPr>
            </w:pPr>
            <w:r w:rsidRPr="00AD525B">
              <w:rPr>
                <w:b/>
                <w:bCs/>
                <w:color w:val="000000"/>
                <w:sz w:val="24"/>
                <w:szCs w:val="24"/>
                <w:lang w:eastAsia="ro-RO"/>
              </w:rPr>
              <w:t>235601</w:t>
            </w:r>
          </w:p>
        </w:tc>
      </w:tr>
    </w:tbl>
    <w:p w14:paraId="15AC7DAF" w14:textId="77777777" w:rsidR="002F2DE4" w:rsidRPr="00AD525B" w:rsidRDefault="002F2DE4" w:rsidP="002F2DE4">
      <w:pPr>
        <w:keepNext w:val="0"/>
        <w:keepLines w:val="0"/>
        <w:spacing w:after="0"/>
        <w:jc w:val="left"/>
        <w:rPr>
          <w:kern w:val="2"/>
          <w:sz w:val="24"/>
          <w:szCs w:val="24"/>
          <w14:ligatures w14:val="standardContextual"/>
        </w:rPr>
      </w:pPr>
    </w:p>
    <w:p w14:paraId="312B7EA4" w14:textId="77777777" w:rsidR="002F2DE4" w:rsidRPr="00AD525B" w:rsidRDefault="002F2DE4" w:rsidP="002F2DE4">
      <w:pPr>
        <w:keepNext w:val="0"/>
        <w:keepLines w:val="0"/>
        <w:spacing w:after="0"/>
        <w:jc w:val="left"/>
        <w:rPr>
          <w:kern w:val="2"/>
          <w:sz w:val="24"/>
          <w:szCs w:val="24"/>
          <w14:ligatures w14:val="standardContextual"/>
        </w:rPr>
      </w:pPr>
    </w:p>
    <w:p w14:paraId="3E731DAA" w14:textId="527A195A" w:rsidR="0069459A" w:rsidRPr="00AD525B" w:rsidRDefault="002F2DE4" w:rsidP="002F2DE4">
      <w:pPr>
        <w:keepNext w:val="0"/>
        <w:keepLines w:val="0"/>
        <w:spacing w:after="0"/>
        <w:jc w:val="left"/>
        <w:rPr>
          <w:kern w:val="2"/>
          <w:sz w:val="24"/>
          <w:szCs w:val="24"/>
          <w14:ligatures w14:val="standardContextual"/>
        </w:rPr>
      </w:pPr>
      <w:r w:rsidRPr="00AD525B">
        <w:rPr>
          <w:b/>
          <w:sz w:val="24"/>
          <w:szCs w:val="24"/>
        </w:rPr>
        <w:t>ANEXA NR. 17</w:t>
      </w:r>
      <w:r w:rsidR="005B09B7" w:rsidRPr="00AD525B">
        <w:rPr>
          <w:sz w:val="24"/>
          <w:szCs w:val="24"/>
        </w:rPr>
        <w:t xml:space="preserve"> </w:t>
      </w:r>
      <w:r w:rsidR="0069459A" w:rsidRPr="00AD525B">
        <w:rPr>
          <w:sz w:val="24"/>
          <w:szCs w:val="24"/>
        </w:rPr>
        <w:t>la caietul de sarcini</w:t>
      </w:r>
    </w:p>
    <w:p w14:paraId="48F15D20" w14:textId="51E61977" w:rsidR="002F2DE4" w:rsidRPr="00AD525B" w:rsidRDefault="0069459A" w:rsidP="0069459A">
      <w:pPr>
        <w:spacing w:after="0"/>
        <w:rPr>
          <w:sz w:val="24"/>
          <w:szCs w:val="24"/>
        </w:rPr>
      </w:pPr>
      <w:r w:rsidRPr="00AD525B">
        <w:rPr>
          <w:sz w:val="24"/>
          <w:szCs w:val="24"/>
        </w:rPr>
        <w:t>Stocurile</w:t>
      </w:r>
      <w:r w:rsidR="00DD01E9" w:rsidRPr="00AD525B">
        <w:rPr>
          <w:sz w:val="24"/>
          <w:szCs w:val="24"/>
        </w:rPr>
        <w:t xml:space="preserve"> tampon de materiale antiderapante</w:t>
      </w:r>
    </w:p>
    <w:tbl>
      <w:tblPr>
        <w:tblW w:w="9356" w:type="dxa"/>
        <w:tblInd w:w="-289" w:type="dxa"/>
        <w:tblLook w:val="04A0" w:firstRow="1" w:lastRow="0" w:firstColumn="1" w:lastColumn="0" w:noHBand="0" w:noVBand="1"/>
      </w:tblPr>
      <w:tblGrid>
        <w:gridCol w:w="993"/>
        <w:gridCol w:w="5954"/>
        <w:gridCol w:w="2409"/>
      </w:tblGrid>
      <w:tr w:rsidR="002F2DE4" w:rsidRPr="00AD525B" w14:paraId="512A6B2C" w14:textId="77777777" w:rsidTr="00F52993">
        <w:trPr>
          <w:trHeight w:val="30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FB490" w14:textId="77777777" w:rsidR="002F2DE4" w:rsidRPr="00AD525B" w:rsidRDefault="002F2DE4" w:rsidP="002F2DE4">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5954" w:type="dxa"/>
            <w:tcBorders>
              <w:top w:val="single" w:sz="4" w:space="0" w:color="auto"/>
              <w:left w:val="nil"/>
              <w:bottom w:val="single" w:sz="4" w:space="0" w:color="auto"/>
              <w:right w:val="single" w:sz="4" w:space="0" w:color="auto"/>
            </w:tcBorders>
            <w:shd w:val="clear" w:color="auto" w:fill="auto"/>
            <w:noWrap/>
            <w:vAlign w:val="bottom"/>
            <w:hideMark/>
          </w:tcPr>
          <w:p w14:paraId="371EBFDF" w14:textId="77777777" w:rsidR="002F2DE4" w:rsidRPr="00AD525B" w:rsidRDefault="002F2DE4" w:rsidP="002F2DE4">
            <w:pPr>
              <w:keepNext w:val="0"/>
              <w:keepLines w:val="0"/>
              <w:spacing w:after="0"/>
              <w:jc w:val="center"/>
              <w:rPr>
                <w:b/>
                <w:color w:val="000000"/>
                <w:sz w:val="24"/>
                <w:szCs w:val="24"/>
                <w:lang w:eastAsia="ro-RO"/>
              </w:rPr>
            </w:pPr>
            <w:r w:rsidRPr="00AD525B">
              <w:rPr>
                <w:b/>
                <w:color w:val="000000"/>
                <w:sz w:val="24"/>
                <w:szCs w:val="24"/>
                <w:lang w:eastAsia="ro-RO"/>
              </w:rPr>
              <w:t>Denumire material</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31B39366" w14:textId="77777777" w:rsidR="002F2DE4" w:rsidRPr="00AD525B" w:rsidRDefault="002F2DE4" w:rsidP="002F2DE4">
            <w:pPr>
              <w:keepNext w:val="0"/>
              <w:keepLines w:val="0"/>
              <w:spacing w:after="0"/>
              <w:jc w:val="center"/>
              <w:rPr>
                <w:b/>
                <w:color w:val="000000"/>
                <w:sz w:val="24"/>
                <w:szCs w:val="24"/>
                <w:lang w:eastAsia="ro-RO"/>
              </w:rPr>
            </w:pPr>
            <w:r w:rsidRPr="00AD525B">
              <w:rPr>
                <w:b/>
                <w:color w:val="000000"/>
                <w:sz w:val="24"/>
                <w:szCs w:val="24"/>
                <w:lang w:eastAsia="ro-RO"/>
              </w:rPr>
              <w:t>cantitate</w:t>
            </w:r>
          </w:p>
        </w:tc>
      </w:tr>
      <w:tr w:rsidR="002F2DE4" w:rsidRPr="00AD525B" w14:paraId="0B11185F" w14:textId="77777777" w:rsidTr="00F52993">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35E5CE3" w14:textId="77777777" w:rsidR="002F2DE4" w:rsidRPr="00AD525B" w:rsidRDefault="002F2DE4" w:rsidP="002F2DE4">
            <w:pPr>
              <w:keepNext w:val="0"/>
              <w:keepLines w:val="0"/>
              <w:spacing w:after="0"/>
              <w:jc w:val="center"/>
              <w:rPr>
                <w:color w:val="000000"/>
                <w:sz w:val="24"/>
                <w:szCs w:val="24"/>
                <w:lang w:eastAsia="ro-RO"/>
              </w:rPr>
            </w:pPr>
            <w:r w:rsidRPr="00AD525B">
              <w:rPr>
                <w:color w:val="000000"/>
                <w:sz w:val="24"/>
                <w:szCs w:val="24"/>
                <w:lang w:eastAsia="ro-RO"/>
              </w:rPr>
              <w:t>1</w:t>
            </w:r>
          </w:p>
        </w:tc>
        <w:tc>
          <w:tcPr>
            <w:tcW w:w="5954" w:type="dxa"/>
            <w:tcBorders>
              <w:top w:val="nil"/>
              <w:left w:val="nil"/>
              <w:bottom w:val="single" w:sz="4" w:space="0" w:color="auto"/>
              <w:right w:val="single" w:sz="4" w:space="0" w:color="auto"/>
            </w:tcBorders>
            <w:shd w:val="clear" w:color="auto" w:fill="auto"/>
            <w:noWrap/>
            <w:vAlign w:val="bottom"/>
            <w:hideMark/>
          </w:tcPr>
          <w:p w14:paraId="361E4B81"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Șort 4-8mm</w:t>
            </w:r>
          </w:p>
        </w:tc>
        <w:tc>
          <w:tcPr>
            <w:tcW w:w="2409" w:type="dxa"/>
            <w:tcBorders>
              <w:top w:val="nil"/>
              <w:left w:val="nil"/>
              <w:bottom w:val="single" w:sz="4" w:space="0" w:color="auto"/>
              <w:right w:val="single" w:sz="4" w:space="0" w:color="auto"/>
            </w:tcBorders>
            <w:shd w:val="clear" w:color="auto" w:fill="auto"/>
            <w:noWrap/>
            <w:vAlign w:val="bottom"/>
            <w:hideMark/>
          </w:tcPr>
          <w:p w14:paraId="434361F0"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800 mc</w:t>
            </w:r>
          </w:p>
        </w:tc>
      </w:tr>
      <w:tr w:rsidR="002F2DE4" w:rsidRPr="00AD525B" w14:paraId="04F9AC57" w14:textId="77777777" w:rsidTr="00F52993">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9E0A25F" w14:textId="77777777" w:rsidR="002F2DE4" w:rsidRPr="00AD525B" w:rsidRDefault="002F2DE4" w:rsidP="002F2DE4">
            <w:pPr>
              <w:keepNext w:val="0"/>
              <w:keepLines w:val="0"/>
              <w:spacing w:after="0"/>
              <w:jc w:val="center"/>
              <w:rPr>
                <w:color w:val="000000"/>
                <w:sz w:val="24"/>
                <w:szCs w:val="24"/>
                <w:lang w:eastAsia="ro-RO"/>
              </w:rPr>
            </w:pPr>
            <w:r w:rsidRPr="00AD525B">
              <w:rPr>
                <w:color w:val="000000"/>
                <w:sz w:val="24"/>
                <w:szCs w:val="24"/>
                <w:lang w:eastAsia="ro-RO"/>
              </w:rPr>
              <w:t>2</w:t>
            </w:r>
          </w:p>
        </w:tc>
        <w:tc>
          <w:tcPr>
            <w:tcW w:w="5954" w:type="dxa"/>
            <w:tcBorders>
              <w:top w:val="nil"/>
              <w:left w:val="nil"/>
              <w:bottom w:val="single" w:sz="4" w:space="0" w:color="auto"/>
              <w:right w:val="single" w:sz="4" w:space="0" w:color="auto"/>
            </w:tcBorders>
            <w:shd w:val="clear" w:color="auto" w:fill="auto"/>
            <w:noWrap/>
            <w:vAlign w:val="bottom"/>
            <w:hideMark/>
          </w:tcPr>
          <w:p w14:paraId="29C1D048"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Clorură de calciu -lichid 30% existent la pornire</w:t>
            </w:r>
          </w:p>
        </w:tc>
        <w:tc>
          <w:tcPr>
            <w:tcW w:w="2409" w:type="dxa"/>
            <w:tcBorders>
              <w:top w:val="nil"/>
              <w:left w:val="nil"/>
              <w:bottom w:val="single" w:sz="4" w:space="0" w:color="auto"/>
              <w:right w:val="single" w:sz="4" w:space="0" w:color="auto"/>
            </w:tcBorders>
            <w:shd w:val="clear" w:color="auto" w:fill="auto"/>
            <w:noWrap/>
            <w:vAlign w:val="bottom"/>
            <w:hideMark/>
          </w:tcPr>
          <w:p w14:paraId="0B6035B9"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150 mc</w:t>
            </w:r>
          </w:p>
        </w:tc>
      </w:tr>
      <w:tr w:rsidR="002F2DE4" w:rsidRPr="00AD525B" w14:paraId="23203ECD" w14:textId="77777777" w:rsidTr="00F52993">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9552692" w14:textId="77777777" w:rsidR="002F2DE4" w:rsidRPr="00AD525B" w:rsidRDefault="002F2DE4" w:rsidP="002F2DE4">
            <w:pPr>
              <w:keepNext w:val="0"/>
              <w:keepLines w:val="0"/>
              <w:spacing w:after="0"/>
              <w:jc w:val="center"/>
              <w:rPr>
                <w:color w:val="000000"/>
                <w:sz w:val="24"/>
                <w:szCs w:val="24"/>
                <w:lang w:eastAsia="ro-RO"/>
              </w:rPr>
            </w:pPr>
            <w:r w:rsidRPr="00AD525B">
              <w:rPr>
                <w:color w:val="000000"/>
                <w:sz w:val="24"/>
                <w:szCs w:val="24"/>
                <w:lang w:eastAsia="ro-RO"/>
              </w:rPr>
              <w:t>3</w:t>
            </w:r>
          </w:p>
        </w:tc>
        <w:tc>
          <w:tcPr>
            <w:tcW w:w="5954" w:type="dxa"/>
            <w:tcBorders>
              <w:top w:val="nil"/>
              <w:left w:val="nil"/>
              <w:bottom w:val="single" w:sz="4" w:space="0" w:color="auto"/>
              <w:right w:val="single" w:sz="4" w:space="0" w:color="auto"/>
            </w:tcBorders>
            <w:shd w:val="clear" w:color="auto" w:fill="auto"/>
            <w:noWrap/>
            <w:vAlign w:val="bottom"/>
            <w:hideMark/>
          </w:tcPr>
          <w:p w14:paraId="52B5AC3E"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Clorură de calciu -lichid 30% existent la pornire</w:t>
            </w:r>
          </w:p>
        </w:tc>
        <w:tc>
          <w:tcPr>
            <w:tcW w:w="2409" w:type="dxa"/>
            <w:tcBorders>
              <w:top w:val="nil"/>
              <w:left w:val="nil"/>
              <w:bottom w:val="single" w:sz="4" w:space="0" w:color="auto"/>
              <w:right w:val="single" w:sz="4" w:space="0" w:color="auto"/>
            </w:tcBorders>
            <w:shd w:val="clear" w:color="auto" w:fill="auto"/>
            <w:noWrap/>
            <w:vAlign w:val="bottom"/>
            <w:hideMark/>
          </w:tcPr>
          <w:p w14:paraId="1E9DB472"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10 mc</w:t>
            </w:r>
          </w:p>
        </w:tc>
      </w:tr>
      <w:tr w:rsidR="002F2DE4" w:rsidRPr="00AD525B" w14:paraId="5E51C207" w14:textId="77777777" w:rsidTr="00F52993">
        <w:trPr>
          <w:trHeight w:val="3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715F998" w14:textId="77777777" w:rsidR="002F2DE4" w:rsidRPr="00AD525B" w:rsidRDefault="002F2DE4" w:rsidP="002F2DE4">
            <w:pPr>
              <w:keepNext w:val="0"/>
              <w:keepLines w:val="0"/>
              <w:spacing w:after="0"/>
              <w:jc w:val="center"/>
              <w:rPr>
                <w:color w:val="000000"/>
                <w:sz w:val="24"/>
                <w:szCs w:val="24"/>
                <w:lang w:eastAsia="ro-RO"/>
              </w:rPr>
            </w:pPr>
            <w:r w:rsidRPr="00AD525B">
              <w:rPr>
                <w:color w:val="000000"/>
                <w:sz w:val="24"/>
                <w:szCs w:val="24"/>
                <w:lang w:eastAsia="ro-RO"/>
              </w:rPr>
              <w:t>4</w:t>
            </w:r>
          </w:p>
        </w:tc>
        <w:tc>
          <w:tcPr>
            <w:tcW w:w="5954" w:type="dxa"/>
            <w:tcBorders>
              <w:top w:val="nil"/>
              <w:left w:val="nil"/>
              <w:bottom w:val="single" w:sz="4" w:space="0" w:color="auto"/>
              <w:right w:val="single" w:sz="4" w:space="0" w:color="auto"/>
            </w:tcBorders>
            <w:shd w:val="clear" w:color="auto" w:fill="auto"/>
            <w:noWrap/>
            <w:vAlign w:val="bottom"/>
            <w:hideMark/>
          </w:tcPr>
          <w:p w14:paraId="1114FBC3"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Sare de drum vrac</w:t>
            </w:r>
          </w:p>
        </w:tc>
        <w:tc>
          <w:tcPr>
            <w:tcW w:w="2409" w:type="dxa"/>
            <w:tcBorders>
              <w:top w:val="nil"/>
              <w:left w:val="nil"/>
              <w:bottom w:val="single" w:sz="4" w:space="0" w:color="auto"/>
              <w:right w:val="single" w:sz="4" w:space="0" w:color="auto"/>
            </w:tcBorders>
            <w:shd w:val="clear" w:color="auto" w:fill="auto"/>
            <w:noWrap/>
            <w:vAlign w:val="bottom"/>
            <w:hideMark/>
          </w:tcPr>
          <w:p w14:paraId="6D0B1C83" w14:textId="77777777" w:rsidR="002F2DE4" w:rsidRPr="00AD525B" w:rsidRDefault="002F2DE4" w:rsidP="002F2DE4">
            <w:pPr>
              <w:keepNext w:val="0"/>
              <w:keepLines w:val="0"/>
              <w:spacing w:after="0"/>
              <w:jc w:val="left"/>
              <w:rPr>
                <w:color w:val="000000"/>
                <w:sz w:val="24"/>
                <w:szCs w:val="24"/>
                <w:lang w:eastAsia="ro-RO"/>
              </w:rPr>
            </w:pPr>
            <w:r w:rsidRPr="00AD525B">
              <w:rPr>
                <w:color w:val="000000"/>
                <w:sz w:val="24"/>
                <w:szCs w:val="24"/>
                <w:lang w:eastAsia="ro-RO"/>
              </w:rPr>
              <w:t>800 mc</w:t>
            </w:r>
          </w:p>
        </w:tc>
      </w:tr>
    </w:tbl>
    <w:p w14:paraId="257BD375" w14:textId="77777777" w:rsidR="002F2DE4" w:rsidRPr="00AD525B" w:rsidRDefault="002F2DE4" w:rsidP="0069459A">
      <w:pPr>
        <w:spacing w:after="0"/>
        <w:rPr>
          <w:sz w:val="24"/>
          <w:szCs w:val="24"/>
        </w:rPr>
      </w:pPr>
    </w:p>
    <w:p w14:paraId="6E3DD551" w14:textId="77777777" w:rsidR="00685338" w:rsidRPr="00AD525B" w:rsidRDefault="00685338" w:rsidP="00430C6F">
      <w:pPr>
        <w:spacing w:after="0"/>
        <w:rPr>
          <w:b/>
          <w:sz w:val="24"/>
          <w:szCs w:val="24"/>
        </w:rPr>
      </w:pPr>
    </w:p>
    <w:p w14:paraId="40FC00D9" w14:textId="62C9AEA5" w:rsidR="00430C6F" w:rsidRPr="00AD525B" w:rsidRDefault="00430C6F" w:rsidP="00430C6F">
      <w:pPr>
        <w:spacing w:after="0"/>
        <w:rPr>
          <w:sz w:val="24"/>
          <w:szCs w:val="24"/>
        </w:rPr>
      </w:pPr>
      <w:r w:rsidRPr="00AD525B">
        <w:rPr>
          <w:b/>
          <w:sz w:val="24"/>
          <w:szCs w:val="24"/>
        </w:rPr>
        <w:t>ANEXA NR. 18</w:t>
      </w:r>
      <w:r w:rsidRPr="00AD525B">
        <w:rPr>
          <w:sz w:val="24"/>
          <w:szCs w:val="24"/>
        </w:rPr>
        <w:t xml:space="preserve"> la caietul de sarcini</w:t>
      </w:r>
    </w:p>
    <w:p w14:paraId="1EB95E39" w14:textId="77777777" w:rsidR="00430C6F" w:rsidRPr="00AD525B" w:rsidRDefault="00430C6F" w:rsidP="00430C6F">
      <w:pPr>
        <w:spacing w:after="0"/>
        <w:rPr>
          <w:sz w:val="24"/>
          <w:szCs w:val="24"/>
        </w:rPr>
      </w:pPr>
      <w:r w:rsidRPr="00AD525B">
        <w:rPr>
          <w:sz w:val="24"/>
          <w:szCs w:val="24"/>
        </w:rPr>
        <w:t>Investiții în sarcina operatorului, necesare prestării activității de curățarea și transportul zăpezii de pe căile publice și menținerea în funcțiune a acestora pe timp de polei sau de îngheț</w:t>
      </w:r>
    </w:p>
    <w:p w14:paraId="2E922D28" w14:textId="50D6299C" w:rsidR="00430C6F" w:rsidRPr="00AD525B" w:rsidRDefault="00430C6F" w:rsidP="00430C6F">
      <w:pPr>
        <w:pStyle w:val="NormalWeb"/>
        <w:spacing w:before="0" w:beforeAutospacing="0" w:after="0" w:afterAutospacing="0"/>
        <w:jc w:val="both"/>
        <w:rPr>
          <w:lang w:val="ro-RO"/>
          <w14:ligatures w14:val="standardContextual"/>
        </w:rPr>
      </w:pPr>
    </w:p>
    <w:p w14:paraId="4C6676A8" w14:textId="16BFC2F6" w:rsidR="00430C6F" w:rsidRPr="00AD525B" w:rsidRDefault="00702683" w:rsidP="00430C6F">
      <w:pPr>
        <w:pStyle w:val="NormalWeb"/>
        <w:spacing w:before="0" w:beforeAutospacing="0" w:after="0" w:afterAutospacing="0"/>
        <w:jc w:val="both"/>
        <w:rPr>
          <w:lang w:val="ro-RO"/>
        </w:rPr>
      </w:pPr>
      <w:r w:rsidRPr="00AD525B">
        <w:rPr>
          <w:lang w:val="ro-RO"/>
        </w:rPr>
        <w:t>18</w:t>
      </w:r>
      <w:r w:rsidR="00D620B3" w:rsidRPr="00AD525B">
        <w:rPr>
          <w:lang w:val="ro-RO"/>
        </w:rPr>
        <w:t>.1</w:t>
      </w:r>
      <w:r w:rsidR="00430C6F" w:rsidRPr="00AD525B">
        <w:rPr>
          <w:lang w:val="ro-RO"/>
        </w:rPr>
        <w:t xml:space="preserve"> </w:t>
      </w:r>
      <w:r w:rsidR="009A19B8">
        <w:rPr>
          <w:lang w:val="ro-RO"/>
        </w:rPr>
        <w:t>I</w:t>
      </w:r>
      <w:r w:rsidR="00430C6F" w:rsidRPr="00AD525B">
        <w:rPr>
          <w:lang w:val="ro-RO"/>
        </w:rPr>
        <w:t xml:space="preserve">nvestiții </w:t>
      </w:r>
      <w:r w:rsidR="009A19B8">
        <w:rPr>
          <w:lang w:val="ro-RO"/>
        </w:rPr>
        <w:t xml:space="preserve">care cad </w:t>
      </w:r>
      <w:r w:rsidR="00430C6F" w:rsidRPr="00AD525B">
        <w:rPr>
          <w:lang w:val="ro-RO"/>
        </w:rPr>
        <w:t xml:space="preserve">în sarcina operatorului,  </w:t>
      </w:r>
      <w:r w:rsidR="009A19B8">
        <w:rPr>
          <w:lang w:val="ro-RO"/>
        </w:rPr>
        <w:t xml:space="preserve">constând </w:t>
      </w:r>
      <w:r w:rsidR="00430C6F" w:rsidRPr="00AD525B">
        <w:rPr>
          <w:lang w:val="ro-RO"/>
        </w:rPr>
        <w:t xml:space="preserve">în echipamente necesare executării operațiunii </w:t>
      </w:r>
      <w:r w:rsidR="00430C6F" w:rsidRPr="00AD525B">
        <w:rPr>
          <w:b/>
          <w:lang w:val="ro-RO"/>
        </w:rPr>
        <w:t>de transport zăpadă</w:t>
      </w:r>
    </w:p>
    <w:tbl>
      <w:tblPr>
        <w:tblW w:w="0" w:type="auto"/>
        <w:tblInd w:w="-289" w:type="dxa"/>
        <w:tblLook w:val="04A0" w:firstRow="1" w:lastRow="0" w:firstColumn="1" w:lastColumn="0" w:noHBand="0" w:noVBand="1"/>
      </w:tblPr>
      <w:tblGrid>
        <w:gridCol w:w="5104"/>
        <w:gridCol w:w="3118"/>
        <w:gridCol w:w="1128"/>
      </w:tblGrid>
      <w:tr w:rsidR="00430C6F" w:rsidRPr="00AD525B" w14:paraId="0C1793AF" w14:textId="77777777" w:rsidTr="00F52993">
        <w:trPr>
          <w:trHeight w:val="423"/>
        </w:trPr>
        <w:tc>
          <w:tcPr>
            <w:tcW w:w="5104" w:type="dxa"/>
            <w:tcBorders>
              <w:top w:val="single" w:sz="4" w:space="0" w:color="auto"/>
              <w:left w:val="single" w:sz="4" w:space="0" w:color="auto"/>
              <w:bottom w:val="single" w:sz="4" w:space="0" w:color="auto"/>
              <w:right w:val="single" w:sz="4" w:space="0" w:color="auto"/>
            </w:tcBorders>
            <w:hideMark/>
          </w:tcPr>
          <w:p w14:paraId="11E2EDA4" w14:textId="77777777" w:rsidR="00430C6F" w:rsidRPr="00AD525B" w:rsidRDefault="00430C6F" w:rsidP="00641879">
            <w:pPr>
              <w:spacing w:after="0"/>
              <w:rPr>
                <w:sz w:val="24"/>
                <w:szCs w:val="24"/>
              </w:rPr>
            </w:pPr>
            <w:r w:rsidRPr="00AD525B">
              <w:rPr>
                <w:sz w:val="24"/>
                <w:szCs w:val="24"/>
              </w:rPr>
              <w:t>Denumire echipament/utilaj</w:t>
            </w:r>
          </w:p>
        </w:tc>
        <w:tc>
          <w:tcPr>
            <w:tcW w:w="3118" w:type="dxa"/>
            <w:tcBorders>
              <w:top w:val="single" w:sz="4" w:space="0" w:color="auto"/>
              <w:left w:val="single" w:sz="4" w:space="0" w:color="auto"/>
              <w:bottom w:val="single" w:sz="4" w:space="0" w:color="auto"/>
              <w:right w:val="single" w:sz="4" w:space="0" w:color="auto"/>
            </w:tcBorders>
            <w:hideMark/>
          </w:tcPr>
          <w:p w14:paraId="49C3618D" w14:textId="77777777" w:rsidR="00430C6F" w:rsidRPr="00AD525B" w:rsidRDefault="00430C6F" w:rsidP="00641879">
            <w:pPr>
              <w:spacing w:after="0"/>
              <w:rPr>
                <w:sz w:val="24"/>
                <w:szCs w:val="24"/>
              </w:rPr>
            </w:pPr>
            <w:r w:rsidRPr="00AD525B">
              <w:rPr>
                <w:sz w:val="24"/>
                <w:szCs w:val="24"/>
              </w:rPr>
              <w:t>Tip echipament/Cerințe</w:t>
            </w:r>
          </w:p>
        </w:tc>
        <w:tc>
          <w:tcPr>
            <w:tcW w:w="1128" w:type="dxa"/>
            <w:tcBorders>
              <w:top w:val="single" w:sz="4" w:space="0" w:color="auto"/>
              <w:left w:val="single" w:sz="4" w:space="0" w:color="auto"/>
              <w:bottom w:val="single" w:sz="4" w:space="0" w:color="auto"/>
              <w:right w:val="single" w:sz="4" w:space="0" w:color="auto"/>
            </w:tcBorders>
            <w:hideMark/>
          </w:tcPr>
          <w:p w14:paraId="6782482B" w14:textId="77777777" w:rsidR="00430C6F" w:rsidRPr="00AD525B" w:rsidRDefault="00430C6F" w:rsidP="00641879">
            <w:pPr>
              <w:spacing w:after="0"/>
              <w:rPr>
                <w:sz w:val="24"/>
                <w:szCs w:val="24"/>
              </w:rPr>
            </w:pPr>
            <w:r w:rsidRPr="00AD525B">
              <w:rPr>
                <w:sz w:val="24"/>
                <w:szCs w:val="24"/>
              </w:rPr>
              <w:t>Număr</w:t>
            </w:r>
          </w:p>
        </w:tc>
      </w:tr>
      <w:tr w:rsidR="00430C6F" w:rsidRPr="00AD525B" w14:paraId="4ADAAC92" w14:textId="77777777" w:rsidTr="00F52993">
        <w:tc>
          <w:tcPr>
            <w:tcW w:w="5104" w:type="dxa"/>
            <w:tcBorders>
              <w:top w:val="single" w:sz="4" w:space="0" w:color="auto"/>
              <w:left w:val="single" w:sz="4" w:space="0" w:color="auto"/>
              <w:bottom w:val="single" w:sz="4" w:space="0" w:color="auto"/>
              <w:right w:val="single" w:sz="4" w:space="0" w:color="auto"/>
            </w:tcBorders>
            <w:hideMark/>
          </w:tcPr>
          <w:p w14:paraId="7F894FED" w14:textId="77777777" w:rsidR="00430C6F" w:rsidRPr="00AD525B" w:rsidRDefault="00430C6F" w:rsidP="00641879">
            <w:pPr>
              <w:spacing w:after="0"/>
              <w:rPr>
                <w:sz w:val="24"/>
                <w:szCs w:val="24"/>
              </w:rPr>
            </w:pPr>
            <w:r w:rsidRPr="00AD525B">
              <w:rPr>
                <w:sz w:val="24"/>
                <w:szCs w:val="24"/>
              </w:rPr>
              <w:t>Autospeciale de transport zăpadă, echipate cu sistem de supraveghere video și sistem GPS</w:t>
            </w:r>
          </w:p>
        </w:tc>
        <w:tc>
          <w:tcPr>
            <w:tcW w:w="3118" w:type="dxa"/>
            <w:tcBorders>
              <w:top w:val="single" w:sz="4" w:space="0" w:color="auto"/>
              <w:left w:val="single" w:sz="4" w:space="0" w:color="auto"/>
              <w:bottom w:val="single" w:sz="4" w:space="0" w:color="auto"/>
              <w:right w:val="single" w:sz="4" w:space="0" w:color="auto"/>
            </w:tcBorders>
            <w:hideMark/>
          </w:tcPr>
          <w:p w14:paraId="5F547B20" w14:textId="77777777" w:rsidR="00D620B3" w:rsidRPr="00AD525B" w:rsidRDefault="00D620B3" w:rsidP="00641879">
            <w:pPr>
              <w:spacing w:after="0"/>
              <w:rPr>
                <w:sz w:val="24"/>
                <w:szCs w:val="24"/>
              </w:rPr>
            </w:pPr>
          </w:p>
          <w:p w14:paraId="51CC2F82" w14:textId="0458D79E" w:rsidR="00430C6F" w:rsidRPr="00AD525B" w:rsidRDefault="00D620B3" w:rsidP="00641879">
            <w:pPr>
              <w:spacing w:after="0"/>
              <w:rPr>
                <w:sz w:val="24"/>
                <w:szCs w:val="24"/>
              </w:rPr>
            </w:pPr>
            <w:r w:rsidRPr="00AD525B">
              <w:rPr>
                <w:sz w:val="24"/>
                <w:szCs w:val="24"/>
              </w:rPr>
              <w:t>AUTOSPECIALA 7 TO</w:t>
            </w:r>
          </w:p>
        </w:tc>
        <w:tc>
          <w:tcPr>
            <w:tcW w:w="1128" w:type="dxa"/>
            <w:tcBorders>
              <w:top w:val="single" w:sz="4" w:space="0" w:color="auto"/>
              <w:left w:val="single" w:sz="4" w:space="0" w:color="auto"/>
              <w:bottom w:val="single" w:sz="4" w:space="0" w:color="auto"/>
              <w:right w:val="single" w:sz="4" w:space="0" w:color="auto"/>
            </w:tcBorders>
          </w:tcPr>
          <w:p w14:paraId="1C5D3BBA" w14:textId="77777777" w:rsidR="00D620B3" w:rsidRPr="00AD525B" w:rsidRDefault="00D620B3" w:rsidP="00641879">
            <w:pPr>
              <w:spacing w:after="0"/>
              <w:rPr>
                <w:sz w:val="24"/>
                <w:szCs w:val="24"/>
              </w:rPr>
            </w:pPr>
          </w:p>
          <w:p w14:paraId="2147642C" w14:textId="30432E8A" w:rsidR="00430C6F" w:rsidRPr="00AD525B" w:rsidRDefault="00D620B3" w:rsidP="00641879">
            <w:pPr>
              <w:spacing w:after="0"/>
              <w:rPr>
                <w:sz w:val="24"/>
                <w:szCs w:val="24"/>
              </w:rPr>
            </w:pPr>
            <w:r w:rsidRPr="00AD525B">
              <w:rPr>
                <w:sz w:val="24"/>
                <w:szCs w:val="24"/>
              </w:rPr>
              <w:t>1 BUC</w:t>
            </w:r>
          </w:p>
        </w:tc>
      </w:tr>
      <w:tr w:rsidR="00430C6F" w:rsidRPr="00AD525B" w14:paraId="74AC319B" w14:textId="77777777" w:rsidTr="00F52993">
        <w:tc>
          <w:tcPr>
            <w:tcW w:w="5104" w:type="dxa"/>
            <w:tcBorders>
              <w:top w:val="single" w:sz="4" w:space="0" w:color="auto"/>
              <w:left w:val="single" w:sz="4" w:space="0" w:color="auto"/>
              <w:bottom w:val="single" w:sz="4" w:space="0" w:color="auto"/>
              <w:right w:val="single" w:sz="4" w:space="0" w:color="auto"/>
            </w:tcBorders>
            <w:hideMark/>
          </w:tcPr>
          <w:p w14:paraId="421B4CE8" w14:textId="77777777" w:rsidR="00430C6F" w:rsidRPr="00AD525B" w:rsidRDefault="00430C6F" w:rsidP="00641879">
            <w:pPr>
              <w:spacing w:after="0"/>
              <w:rPr>
                <w:sz w:val="24"/>
                <w:szCs w:val="24"/>
              </w:rPr>
            </w:pPr>
            <w:r w:rsidRPr="00AD525B">
              <w:rPr>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2C624164" w14:textId="77777777" w:rsidR="00430C6F" w:rsidRPr="00AD525B" w:rsidRDefault="00430C6F" w:rsidP="00641879">
            <w:pPr>
              <w:spacing w:after="0"/>
              <w:rPr>
                <w:sz w:val="24"/>
                <w:szCs w:val="24"/>
              </w:rPr>
            </w:pPr>
          </w:p>
        </w:tc>
        <w:tc>
          <w:tcPr>
            <w:tcW w:w="1128" w:type="dxa"/>
            <w:tcBorders>
              <w:top w:val="single" w:sz="4" w:space="0" w:color="auto"/>
              <w:left w:val="single" w:sz="4" w:space="0" w:color="auto"/>
              <w:bottom w:val="single" w:sz="4" w:space="0" w:color="auto"/>
              <w:right w:val="single" w:sz="4" w:space="0" w:color="auto"/>
            </w:tcBorders>
          </w:tcPr>
          <w:p w14:paraId="50735C63" w14:textId="77777777" w:rsidR="00430C6F" w:rsidRPr="00AD525B" w:rsidRDefault="00430C6F" w:rsidP="00641879">
            <w:pPr>
              <w:spacing w:after="0"/>
              <w:rPr>
                <w:sz w:val="24"/>
                <w:szCs w:val="24"/>
              </w:rPr>
            </w:pPr>
          </w:p>
        </w:tc>
      </w:tr>
    </w:tbl>
    <w:p w14:paraId="3E791175" w14:textId="3CE21460" w:rsidR="00DD01E9" w:rsidRPr="00AD525B" w:rsidRDefault="00DD01E9" w:rsidP="0069459A">
      <w:pPr>
        <w:spacing w:after="0"/>
        <w:rPr>
          <w:sz w:val="24"/>
          <w:szCs w:val="24"/>
        </w:rPr>
        <w:sectPr w:rsidR="00DD01E9" w:rsidRPr="00AD525B" w:rsidSect="00B311EC">
          <w:pgSz w:w="11907" w:h="16840" w:code="9"/>
          <w:pgMar w:top="1418" w:right="1418" w:bottom="1418" w:left="1418" w:header="709" w:footer="709" w:gutter="0"/>
          <w:cols w:space="708"/>
          <w:docGrid w:linePitch="381"/>
        </w:sectPr>
      </w:pPr>
    </w:p>
    <w:p w14:paraId="59E11979" w14:textId="04D34CEA" w:rsidR="0069459A" w:rsidRPr="00AD525B" w:rsidRDefault="00430C6F" w:rsidP="009C66F5">
      <w:pPr>
        <w:keepNext w:val="0"/>
        <w:keepLines w:val="0"/>
        <w:spacing w:after="0"/>
        <w:jc w:val="left"/>
        <w:rPr>
          <w:sz w:val="24"/>
          <w:szCs w:val="24"/>
        </w:rPr>
      </w:pPr>
      <w:r w:rsidRPr="00AD525B">
        <w:rPr>
          <w:b/>
          <w:sz w:val="24"/>
          <w:szCs w:val="24"/>
        </w:rPr>
        <w:lastRenderedPageBreak/>
        <w:t>ANEXA NR. 19</w:t>
      </w:r>
      <w:r w:rsidR="00755F42" w:rsidRPr="00AD525B">
        <w:rPr>
          <w:sz w:val="24"/>
          <w:szCs w:val="24"/>
        </w:rPr>
        <w:t xml:space="preserve"> </w:t>
      </w:r>
      <w:r w:rsidR="0069459A" w:rsidRPr="00AD525B">
        <w:rPr>
          <w:sz w:val="24"/>
          <w:szCs w:val="24"/>
        </w:rPr>
        <w:t>la caietul de sarcini</w:t>
      </w:r>
    </w:p>
    <w:p w14:paraId="47A494DE" w14:textId="03570D98" w:rsidR="009C66F5" w:rsidRPr="00D8755D" w:rsidRDefault="001B2FEE" w:rsidP="0069459A">
      <w:pPr>
        <w:spacing w:after="0"/>
        <w:rPr>
          <w:sz w:val="24"/>
          <w:szCs w:val="24"/>
        </w:rPr>
      </w:pPr>
      <w:r w:rsidRPr="00AD525B">
        <w:rPr>
          <w:rStyle w:val="textarticolorlegeChar"/>
        </w:rPr>
        <w:t xml:space="preserve">Lista cu bunurilor de retur </w:t>
      </w:r>
      <w:r w:rsidR="00D8755D">
        <w:rPr>
          <w:rStyle w:val="textarticolorlegeChar"/>
        </w:rPr>
        <w:t xml:space="preserve">proprietatea publică și privată a </w:t>
      </w:r>
      <w:r w:rsidR="00D8755D" w:rsidRPr="00D8755D">
        <w:rPr>
          <w:sz w:val="24"/>
          <w:szCs w:val="24"/>
        </w:rPr>
        <w:t>municipiului Sfântu Gheorghe</w:t>
      </w:r>
      <w:r w:rsidR="00D8755D" w:rsidRPr="00AD525B">
        <w:rPr>
          <w:sz w:val="24"/>
          <w:szCs w:val="24"/>
        </w:rPr>
        <w:t xml:space="preserve"> </w:t>
      </w:r>
      <w:r w:rsidR="00755F42" w:rsidRPr="00AD525B">
        <w:rPr>
          <w:rStyle w:val="textarticolorlegeChar"/>
        </w:rPr>
        <w:t xml:space="preserve">puse la dispoziția operatorului de către </w:t>
      </w:r>
      <w:r w:rsidR="00D8755D">
        <w:rPr>
          <w:sz w:val="24"/>
          <w:szCs w:val="24"/>
        </w:rPr>
        <w:t>M</w:t>
      </w:r>
      <w:r w:rsidR="00D8755D" w:rsidRPr="00D8755D">
        <w:rPr>
          <w:sz w:val="24"/>
          <w:szCs w:val="24"/>
        </w:rPr>
        <w:t>unicipiul Sfântu Gheorghe</w:t>
      </w:r>
      <w:r w:rsidR="00C110D9">
        <w:rPr>
          <w:sz w:val="24"/>
          <w:szCs w:val="24"/>
        </w:rPr>
        <w:t>.</w:t>
      </w:r>
    </w:p>
    <w:tbl>
      <w:tblPr>
        <w:tblW w:w="13740" w:type="dxa"/>
        <w:jc w:val="center"/>
        <w:tblLook w:val="04A0" w:firstRow="1" w:lastRow="0" w:firstColumn="1" w:lastColumn="0" w:noHBand="0" w:noVBand="1"/>
      </w:tblPr>
      <w:tblGrid>
        <w:gridCol w:w="803"/>
        <w:gridCol w:w="7267"/>
        <w:gridCol w:w="1418"/>
        <w:gridCol w:w="1134"/>
        <w:gridCol w:w="1275"/>
        <w:gridCol w:w="1843"/>
      </w:tblGrid>
      <w:tr w:rsidR="001B2FEE" w:rsidRPr="00AD525B" w14:paraId="281A74F4" w14:textId="77777777" w:rsidTr="00523ED6">
        <w:trPr>
          <w:trHeight w:val="435"/>
          <w:jc w:val="center"/>
        </w:trPr>
        <w:tc>
          <w:tcPr>
            <w:tcW w:w="803" w:type="dxa"/>
            <w:tcBorders>
              <w:top w:val="single" w:sz="8" w:space="0" w:color="auto"/>
              <w:left w:val="single" w:sz="8" w:space="0" w:color="auto"/>
              <w:bottom w:val="single" w:sz="8" w:space="0" w:color="auto"/>
              <w:right w:val="nil"/>
            </w:tcBorders>
            <w:shd w:val="clear" w:color="000000" w:fill="FFE699"/>
            <w:noWrap/>
            <w:vAlign w:val="bottom"/>
            <w:hideMark/>
          </w:tcPr>
          <w:p w14:paraId="64699C8F" w14:textId="23E3DDCC" w:rsidR="001B2FEE" w:rsidRPr="00AD525B" w:rsidRDefault="001B2FEE" w:rsidP="001B2FEE">
            <w:pPr>
              <w:keepNext w:val="0"/>
              <w:keepLines w:val="0"/>
              <w:spacing w:after="0"/>
              <w:jc w:val="center"/>
              <w:rPr>
                <w:b/>
                <w:bCs/>
                <w:sz w:val="22"/>
                <w:szCs w:val="22"/>
                <w:lang w:eastAsia="ro-RO"/>
              </w:rPr>
            </w:pPr>
            <w:r w:rsidRPr="00AD525B">
              <w:rPr>
                <w:b/>
                <w:bCs/>
                <w:sz w:val="22"/>
                <w:szCs w:val="22"/>
                <w:lang w:eastAsia="ro-RO"/>
              </w:rPr>
              <w:t>Nr</w:t>
            </w:r>
            <w:r w:rsidR="008F116C" w:rsidRPr="00AD525B">
              <w:rPr>
                <w:b/>
                <w:bCs/>
                <w:sz w:val="22"/>
                <w:szCs w:val="22"/>
                <w:lang w:eastAsia="ro-RO"/>
              </w:rPr>
              <w:t xml:space="preserve">. </w:t>
            </w:r>
            <w:r w:rsidRPr="00AD525B">
              <w:rPr>
                <w:b/>
                <w:bCs/>
                <w:sz w:val="22"/>
                <w:szCs w:val="22"/>
                <w:lang w:eastAsia="ro-RO"/>
              </w:rPr>
              <w:t>Crt</w:t>
            </w:r>
          </w:p>
        </w:tc>
        <w:tc>
          <w:tcPr>
            <w:tcW w:w="7267" w:type="dxa"/>
            <w:tcBorders>
              <w:top w:val="single" w:sz="8" w:space="0" w:color="auto"/>
              <w:left w:val="single" w:sz="4" w:space="0" w:color="auto"/>
              <w:bottom w:val="single" w:sz="8" w:space="0" w:color="auto"/>
              <w:right w:val="single" w:sz="4" w:space="0" w:color="auto"/>
            </w:tcBorders>
            <w:shd w:val="clear" w:color="000000" w:fill="FFE699"/>
            <w:noWrap/>
            <w:vAlign w:val="center"/>
            <w:hideMark/>
          </w:tcPr>
          <w:p w14:paraId="42A8197A" w14:textId="0D1702ED" w:rsidR="001B2FEE" w:rsidRPr="00AD525B" w:rsidRDefault="001B2FEE" w:rsidP="001B2FEE">
            <w:pPr>
              <w:keepNext w:val="0"/>
              <w:keepLines w:val="0"/>
              <w:spacing w:after="0"/>
              <w:jc w:val="center"/>
              <w:rPr>
                <w:b/>
                <w:bCs/>
                <w:sz w:val="22"/>
                <w:szCs w:val="22"/>
                <w:lang w:eastAsia="ro-RO"/>
              </w:rPr>
            </w:pPr>
            <w:r w:rsidRPr="00AD525B">
              <w:rPr>
                <w:b/>
                <w:bCs/>
                <w:sz w:val="22"/>
                <w:szCs w:val="22"/>
                <w:lang w:eastAsia="ro-RO"/>
              </w:rPr>
              <w:t>Denumire bunuri</w:t>
            </w:r>
            <w:r w:rsidR="00CE0BDF" w:rsidRPr="00AD525B">
              <w:rPr>
                <w:b/>
                <w:bCs/>
                <w:sz w:val="22"/>
                <w:szCs w:val="22"/>
                <w:lang w:eastAsia="ro-RO"/>
              </w:rPr>
              <w:t xml:space="preserve"> – Mijloace fixe</w:t>
            </w:r>
          </w:p>
        </w:tc>
        <w:tc>
          <w:tcPr>
            <w:tcW w:w="1418" w:type="dxa"/>
            <w:tcBorders>
              <w:top w:val="single" w:sz="8" w:space="0" w:color="auto"/>
              <w:left w:val="nil"/>
              <w:bottom w:val="single" w:sz="8" w:space="0" w:color="auto"/>
              <w:right w:val="single" w:sz="4" w:space="0" w:color="auto"/>
            </w:tcBorders>
            <w:shd w:val="clear" w:color="000000" w:fill="FFE699"/>
            <w:noWrap/>
            <w:vAlign w:val="bottom"/>
            <w:hideMark/>
          </w:tcPr>
          <w:p w14:paraId="45E63D01" w14:textId="77777777" w:rsidR="001B2FEE" w:rsidRPr="00AD525B" w:rsidRDefault="001B2FEE" w:rsidP="001B2FEE">
            <w:pPr>
              <w:keepNext w:val="0"/>
              <w:keepLines w:val="0"/>
              <w:spacing w:after="0"/>
              <w:jc w:val="center"/>
              <w:rPr>
                <w:b/>
                <w:bCs/>
                <w:sz w:val="22"/>
                <w:szCs w:val="22"/>
                <w:lang w:eastAsia="ro-RO"/>
              </w:rPr>
            </w:pPr>
            <w:r w:rsidRPr="00AD525B">
              <w:rPr>
                <w:b/>
                <w:bCs/>
                <w:sz w:val="22"/>
                <w:szCs w:val="22"/>
                <w:lang w:eastAsia="ro-RO"/>
              </w:rPr>
              <w:t>Nr. Inventar</w:t>
            </w:r>
          </w:p>
        </w:tc>
        <w:tc>
          <w:tcPr>
            <w:tcW w:w="1134" w:type="dxa"/>
            <w:tcBorders>
              <w:top w:val="single" w:sz="8" w:space="0" w:color="auto"/>
              <w:left w:val="nil"/>
              <w:bottom w:val="single" w:sz="8" w:space="0" w:color="auto"/>
              <w:right w:val="single" w:sz="4" w:space="0" w:color="auto"/>
            </w:tcBorders>
            <w:shd w:val="clear" w:color="000000" w:fill="FFE699"/>
            <w:noWrap/>
            <w:vAlign w:val="bottom"/>
            <w:hideMark/>
          </w:tcPr>
          <w:p w14:paraId="2CBF277B" w14:textId="77777777" w:rsidR="001B2FEE" w:rsidRPr="00AD525B" w:rsidRDefault="001B2FEE" w:rsidP="001B2FEE">
            <w:pPr>
              <w:keepNext w:val="0"/>
              <w:keepLines w:val="0"/>
              <w:spacing w:after="0"/>
              <w:jc w:val="center"/>
              <w:rPr>
                <w:b/>
                <w:bCs/>
                <w:color w:val="000000"/>
                <w:sz w:val="22"/>
                <w:szCs w:val="22"/>
                <w:lang w:eastAsia="ro-RO"/>
              </w:rPr>
            </w:pPr>
            <w:r w:rsidRPr="00AD525B">
              <w:rPr>
                <w:b/>
                <w:bCs/>
                <w:color w:val="000000"/>
                <w:sz w:val="22"/>
                <w:szCs w:val="22"/>
                <w:lang w:eastAsia="ro-RO"/>
              </w:rPr>
              <w:t>U.M</w:t>
            </w:r>
          </w:p>
        </w:tc>
        <w:tc>
          <w:tcPr>
            <w:tcW w:w="1275" w:type="dxa"/>
            <w:tcBorders>
              <w:top w:val="single" w:sz="8" w:space="0" w:color="auto"/>
              <w:left w:val="nil"/>
              <w:bottom w:val="single" w:sz="8" w:space="0" w:color="auto"/>
              <w:right w:val="single" w:sz="4" w:space="0" w:color="auto"/>
            </w:tcBorders>
            <w:shd w:val="clear" w:color="000000" w:fill="FFE699"/>
            <w:noWrap/>
            <w:vAlign w:val="bottom"/>
            <w:hideMark/>
          </w:tcPr>
          <w:p w14:paraId="3C5A648A" w14:textId="77777777" w:rsidR="001B2FEE" w:rsidRPr="00AD525B" w:rsidRDefault="001B2FEE" w:rsidP="001B2FEE">
            <w:pPr>
              <w:keepNext w:val="0"/>
              <w:keepLines w:val="0"/>
              <w:spacing w:after="0"/>
              <w:jc w:val="center"/>
              <w:rPr>
                <w:b/>
                <w:bCs/>
                <w:color w:val="000000"/>
                <w:sz w:val="22"/>
                <w:szCs w:val="22"/>
                <w:lang w:eastAsia="ro-RO"/>
              </w:rPr>
            </w:pPr>
            <w:r w:rsidRPr="00AD525B">
              <w:rPr>
                <w:b/>
                <w:bCs/>
                <w:color w:val="000000"/>
                <w:sz w:val="22"/>
                <w:szCs w:val="22"/>
                <w:lang w:eastAsia="ro-RO"/>
              </w:rPr>
              <w:t>Cant.</w:t>
            </w:r>
          </w:p>
        </w:tc>
        <w:tc>
          <w:tcPr>
            <w:tcW w:w="1843" w:type="dxa"/>
            <w:tcBorders>
              <w:top w:val="single" w:sz="8" w:space="0" w:color="auto"/>
              <w:left w:val="nil"/>
              <w:bottom w:val="single" w:sz="8" w:space="0" w:color="auto"/>
              <w:right w:val="single" w:sz="8" w:space="0" w:color="auto"/>
            </w:tcBorders>
            <w:shd w:val="clear" w:color="000000" w:fill="FFE699"/>
            <w:noWrap/>
            <w:vAlign w:val="bottom"/>
            <w:hideMark/>
          </w:tcPr>
          <w:p w14:paraId="72CFC737" w14:textId="77777777" w:rsidR="001B2FEE" w:rsidRPr="00AD525B" w:rsidRDefault="001B2FEE" w:rsidP="001B2FEE">
            <w:pPr>
              <w:keepNext w:val="0"/>
              <w:keepLines w:val="0"/>
              <w:spacing w:after="0"/>
              <w:jc w:val="center"/>
              <w:rPr>
                <w:b/>
                <w:bCs/>
                <w:sz w:val="22"/>
                <w:szCs w:val="22"/>
                <w:lang w:eastAsia="ro-RO"/>
              </w:rPr>
            </w:pPr>
            <w:r w:rsidRPr="00AD525B">
              <w:rPr>
                <w:b/>
                <w:bCs/>
                <w:sz w:val="22"/>
                <w:szCs w:val="22"/>
                <w:lang w:eastAsia="ro-RO"/>
              </w:rPr>
              <w:t>Valoare</w:t>
            </w:r>
          </w:p>
        </w:tc>
      </w:tr>
      <w:tr w:rsidR="001B2FEE" w:rsidRPr="00AD525B" w14:paraId="437F4E2E" w14:textId="77777777" w:rsidTr="00523ED6">
        <w:trPr>
          <w:trHeight w:val="26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1A0584BE" w14:textId="77777777" w:rsidR="001B2FEE" w:rsidRPr="00AD525B" w:rsidRDefault="001B2FEE" w:rsidP="001B2FEE">
            <w:pPr>
              <w:keepNext w:val="0"/>
              <w:keepLines w:val="0"/>
              <w:spacing w:after="0"/>
              <w:jc w:val="center"/>
              <w:rPr>
                <w:sz w:val="22"/>
                <w:szCs w:val="22"/>
                <w:lang w:eastAsia="ro-RO"/>
              </w:rPr>
            </w:pPr>
            <w:r w:rsidRPr="00AD525B">
              <w:rPr>
                <w:sz w:val="22"/>
                <w:szCs w:val="22"/>
                <w:lang w:eastAsia="ro-RO"/>
              </w:rPr>
              <w:t>1</w:t>
            </w:r>
          </w:p>
        </w:tc>
        <w:tc>
          <w:tcPr>
            <w:tcW w:w="7267" w:type="dxa"/>
            <w:tcBorders>
              <w:top w:val="nil"/>
              <w:left w:val="nil"/>
              <w:bottom w:val="single" w:sz="4" w:space="0" w:color="auto"/>
              <w:right w:val="single" w:sz="4" w:space="0" w:color="auto"/>
            </w:tcBorders>
            <w:shd w:val="clear" w:color="000000" w:fill="FFFFFF"/>
            <w:vAlign w:val="bottom"/>
            <w:hideMark/>
          </w:tcPr>
          <w:p w14:paraId="60C2272B" w14:textId="6B5F1901" w:rsidR="001B2FEE" w:rsidRPr="00AD525B" w:rsidRDefault="001B2FEE" w:rsidP="005036A6">
            <w:pPr>
              <w:keepNext w:val="0"/>
              <w:keepLines w:val="0"/>
              <w:spacing w:after="0"/>
              <w:jc w:val="left"/>
              <w:rPr>
                <w:sz w:val="22"/>
                <w:szCs w:val="22"/>
                <w:lang w:eastAsia="ro-RO"/>
              </w:rPr>
            </w:pPr>
            <w:r w:rsidRPr="00AD525B">
              <w:rPr>
                <w:sz w:val="22"/>
                <w:szCs w:val="22"/>
                <w:lang w:eastAsia="ro-RO"/>
              </w:rPr>
              <w:t xml:space="preserve">CLADIRE REDNIK </w:t>
            </w:r>
            <w:r w:rsidR="005036A6">
              <w:rPr>
                <w:sz w:val="22"/>
                <w:szCs w:val="22"/>
                <w:lang w:eastAsia="ro-RO"/>
              </w:rPr>
              <w:t>TANYA</w:t>
            </w:r>
          </w:p>
        </w:tc>
        <w:tc>
          <w:tcPr>
            <w:tcW w:w="1418" w:type="dxa"/>
            <w:tcBorders>
              <w:top w:val="nil"/>
              <w:left w:val="nil"/>
              <w:bottom w:val="single" w:sz="4" w:space="0" w:color="auto"/>
              <w:right w:val="single" w:sz="4" w:space="0" w:color="auto"/>
            </w:tcBorders>
            <w:shd w:val="clear" w:color="000000" w:fill="FFFFFF"/>
            <w:noWrap/>
            <w:vAlign w:val="bottom"/>
            <w:hideMark/>
          </w:tcPr>
          <w:p w14:paraId="136574AA"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Z1069</w:t>
            </w:r>
          </w:p>
        </w:tc>
        <w:tc>
          <w:tcPr>
            <w:tcW w:w="1134" w:type="dxa"/>
            <w:tcBorders>
              <w:top w:val="nil"/>
              <w:left w:val="nil"/>
              <w:bottom w:val="single" w:sz="4" w:space="0" w:color="auto"/>
              <w:right w:val="single" w:sz="4" w:space="0" w:color="auto"/>
            </w:tcBorders>
            <w:shd w:val="clear" w:color="000000" w:fill="FFFFFF"/>
            <w:noWrap/>
            <w:vAlign w:val="bottom"/>
            <w:hideMark/>
          </w:tcPr>
          <w:p w14:paraId="363961A5"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hideMark/>
          </w:tcPr>
          <w:p w14:paraId="5263C025"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hideMark/>
          </w:tcPr>
          <w:p w14:paraId="57CF370A"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4.801,89</w:t>
            </w:r>
          </w:p>
        </w:tc>
      </w:tr>
      <w:tr w:rsidR="001B2FEE" w:rsidRPr="00AD525B" w14:paraId="2AD47489" w14:textId="77777777" w:rsidTr="00523ED6">
        <w:trPr>
          <w:trHeight w:val="27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05E7027F" w14:textId="77777777" w:rsidR="001B2FEE" w:rsidRPr="00AD525B" w:rsidRDefault="001B2FEE" w:rsidP="001B2FEE">
            <w:pPr>
              <w:keepNext w:val="0"/>
              <w:keepLines w:val="0"/>
              <w:spacing w:after="0"/>
              <w:jc w:val="center"/>
              <w:rPr>
                <w:sz w:val="22"/>
                <w:szCs w:val="22"/>
                <w:lang w:eastAsia="ro-RO"/>
              </w:rPr>
            </w:pPr>
            <w:r w:rsidRPr="00AD525B">
              <w:rPr>
                <w:sz w:val="22"/>
                <w:szCs w:val="22"/>
                <w:lang w:eastAsia="ro-RO"/>
              </w:rPr>
              <w:t>2</w:t>
            </w:r>
          </w:p>
        </w:tc>
        <w:tc>
          <w:tcPr>
            <w:tcW w:w="7267" w:type="dxa"/>
            <w:tcBorders>
              <w:top w:val="nil"/>
              <w:left w:val="nil"/>
              <w:bottom w:val="single" w:sz="4" w:space="0" w:color="auto"/>
              <w:right w:val="single" w:sz="4" w:space="0" w:color="auto"/>
            </w:tcBorders>
            <w:shd w:val="clear" w:color="000000" w:fill="FFFFFF"/>
            <w:vAlign w:val="bottom"/>
            <w:hideMark/>
          </w:tcPr>
          <w:p w14:paraId="0A577611"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PLATFORMA DEPOZIT (MACADAM)</w:t>
            </w:r>
          </w:p>
        </w:tc>
        <w:tc>
          <w:tcPr>
            <w:tcW w:w="1418" w:type="dxa"/>
            <w:tcBorders>
              <w:top w:val="nil"/>
              <w:left w:val="nil"/>
              <w:bottom w:val="single" w:sz="4" w:space="0" w:color="auto"/>
              <w:right w:val="single" w:sz="4" w:space="0" w:color="auto"/>
            </w:tcBorders>
            <w:shd w:val="clear" w:color="000000" w:fill="FFFFFF"/>
            <w:noWrap/>
            <w:vAlign w:val="bottom"/>
            <w:hideMark/>
          </w:tcPr>
          <w:p w14:paraId="585918EE"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Z1069A</w:t>
            </w:r>
          </w:p>
        </w:tc>
        <w:tc>
          <w:tcPr>
            <w:tcW w:w="1134" w:type="dxa"/>
            <w:tcBorders>
              <w:top w:val="nil"/>
              <w:left w:val="nil"/>
              <w:bottom w:val="single" w:sz="4" w:space="0" w:color="auto"/>
              <w:right w:val="single" w:sz="4" w:space="0" w:color="auto"/>
            </w:tcBorders>
            <w:shd w:val="clear" w:color="000000" w:fill="FFFFFF"/>
            <w:noWrap/>
            <w:vAlign w:val="bottom"/>
            <w:hideMark/>
          </w:tcPr>
          <w:p w14:paraId="6D1E497C"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hideMark/>
          </w:tcPr>
          <w:p w14:paraId="3DF610E2"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hideMark/>
          </w:tcPr>
          <w:p w14:paraId="23F28B3D"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74,41</w:t>
            </w:r>
          </w:p>
        </w:tc>
      </w:tr>
      <w:tr w:rsidR="001B2FEE" w:rsidRPr="00AD525B" w14:paraId="51526A4C"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33876949" w14:textId="77777777" w:rsidR="001B2FEE" w:rsidRPr="00AD525B" w:rsidRDefault="001B2FEE" w:rsidP="001B2FEE">
            <w:pPr>
              <w:keepNext w:val="0"/>
              <w:keepLines w:val="0"/>
              <w:spacing w:after="0"/>
              <w:jc w:val="center"/>
              <w:rPr>
                <w:sz w:val="22"/>
                <w:szCs w:val="22"/>
                <w:lang w:eastAsia="ro-RO"/>
              </w:rPr>
            </w:pPr>
            <w:r w:rsidRPr="00AD525B">
              <w:rPr>
                <w:sz w:val="22"/>
                <w:szCs w:val="22"/>
                <w:lang w:eastAsia="ro-RO"/>
              </w:rPr>
              <w:t>3</w:t>
            </w:r>
          </w:p>
        </w:tc>
        <w:tc>
          <w:tcPr>
            <w:tcW w:w="7267" w:type="dxa"/>
            <w:tcBorders>
              <w:top w:val="nil"/>
              <w:left w:val="nil"/>
              <w:bottom w:val="single" w:sz="4" w:space="0" w:color="auto"/>
              <w:right w:val="single" w:sz="4" w:space="0" w:color="auto"/>
            </w:tcBorders>
            <w:shd w:val="clear" w:color="000000" w:fill="FFFFFF"/>
            <w:vAlign w:val="bottom"/>
            <w:hideMark/>
          </w:tcPr>
          <w:p w14:paraId="6CDEF43A"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PLATFORMA CU GOSPODARII ANEXE</w:t>
            </w:r>
          </w:p>
        </w:tc>
        <w:tc>
          <w:tcPr>
            <w:tcW w:w="1418" w:type="dxa"/>
            <w:tcBorders>
              <w:top w:val="nil"/>
              <w:left w:val="nil"/>
              <w:bottom w:val="single" w:sz="4" w:space="0" w:color="auto"/>
              <w:right w:val="single" w:sz="4" w:space="0" w:color="auto"/>
            </w:tcBorders>
            <w:shd w:val="clear" w:color="000000" w:fill="FFFFFF"/>
            <w:noWrap/>
            <w:vAlign w:val="bottom"/>
            <w:hideMark/>
          </w:tcPr>
          <w:p w14:paraId="404C45B0"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Z1069B</w:t>
            </w:r>
          </w:p>
        </w:tc>
        <w:tc>
          <w:tcPr>
            <w:tcW w:w="1134" w:type="dxa"/>
            <w:tcBorders>
              <w:top w:val="nil"/>
              <w:left w:val="nil"/>
              <w:bottom w:val="single" w:sz="4" w:space="0" w:color="auto"/>
              <w:right w:val="single" w:sz="4" w:space="0" w:color="auto"/>
            </w:tcBorders>
            <w:shd w:val="clear" w:color="000000" w:fill="FFFFFF"/>
            <w:noWrap/>
            <w:vAlign w:val="bottom"/>
            <w:hideMark/>
          </w:tcPr>
          <w:p w14:paraId="491A4B13"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hideMark/>
          </w:tcPr>
          <w:p w14:paraId="10BF0573"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hideMark/>
          </w:tcPr>
          <w:p w14:paraId="0B40D5B0"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236,50</w:t>
            </w:r>
          </w:p>
        </w:tc>
      </w:tr>
      <w:tr w:rsidR="001B2FEE" w:rsidRPr="00AD525B" w14:paraId="115C3F7C" w14:textId="77777777" w:rsidTr="00523ED6">
        <w:trPr>
          <w:trHeight w:val="262"/>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61C4C9A3" w14:textId="77777777" w:rsidR="001B2FEE" w:rsidRPr="00AD525B" w:rsidRDefault="001B2FEE" w:rsidP="001B2FEE">
            <w:pPr>
              <w:keepNext w:val="0"/>
              <w:keepLines w:val="0"/>
              <w:spacing w:after="0"/>
              <w:jc w:val="center"/>
              <w:rPr>
                <w:sz w:val="22"/>
                <w:szCs w:val="22"/>
                <w:lang w:eastAsia="ro-RO"/>
              </w:rPr>
            </w:pPr>
            <w:r w:rsidRPr="00AD525B">
              <w:rPr>
                <w:sz w:val="22"/>
                <w:szCs w:val="22"/>
                <w:lang w:eastAsia="ro-RO"/>
              </w:rPr>
              <w:t>4</w:t>
            </w:r>
          </w:p>
        </w:tc>
        <w:tc>
          <w:tcPr>
            <w:tcW w:w="7267" w:type="dxa"/>
            <w:tcBorders>
              <w:top w:val="nil"/>
              <w:left w:val="nil"/>
              <w:bottom w:val="single" w:sz="4" w:space="0" w:color="auto"/>
              <w:right w:val="single" w:sz="4" w:space="0" w:color="auto"/>
            </w:tcBorders>
            <w:shd w:val="clear" w:color="000000" w:fill="FFFFFF"/>
            <w:vAlign w:val="bottom"/>
            <w:hideMark/>
          </w:tcPr>
          <w:p w14:paraId="55785EDC"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DORMITOR COMUN</w:t>
            </w:r>
          </w:p>
        </w:tc>
        <w:tc>
          <w:tcPr>
            <w:tcW w:w="1418" w:type="dxa"/>
            <w:tcBorders>
              <w:top w:val="nil"/>
              <w:left w:val="nil"/>
              <w:bottom w:val="single" w:sz="4" w:space="0" w:color="auto"/>
              <w:right w:val="single" w:sz="4" w:space="0" w:color="auto"/>
            </w:tcBorders>
            <w:shd w:val="clear" w:color="000000" w:fill="FFFFFF"/>
            <w:noWrap/>
            <w:vAlign w:val="bottom"/>
            <w:hideMark/>
          </w:tcPr>
          <w:p w14:paraId="05DC064D"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Z1069C</w:t>
            </w:r>
          </w:p>
        </w:tc>
        <w:tc>
          <w:tcPr>
            <w:tcW w:w="1134" w:type="dxa"/>
            <w:tcBorders>
              <w:top w:val="nil"/>
              <w:left w:val="nil"/>
              <w:bottom w:val="single" w:sz="4" w:space="0" w:color="auto"/>
              <w:right w:val="single" w:sz="4" w:space="0" w:color="auto"/>
            </w:tcBorders>
            <w:shd w:val="clear" w:color="000000" w:fill="FFFFFF"/>
            <w:noWrap/>
            <w:vAlign w:val="bottom"/>
            <w:hideMark/>
          </w:tcPr>
          <w:p w14:paraId="64EA6C6C"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hideMark/>
          </w:tcPr>
          <w:p w14:paraId="104E4AC5"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hideMark/>
          </w:tcPr>
          <w:p w14:paraId="269731BF"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3.659,45</w:t>
            </w:r>
          </w:p>
        </w:tc>
      </w:tr>
      <w:tr w:rsidR="001B2FEE" w:rsidRPr="00AD525B" w14:paraId="43AB0B16" w14:textId="77777777" w:rsidTr="00523ED6">
        <w:trPr>
          <w:trHeight w:val="300"/>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1AFC3C62" w14:textId="77777777" w:rsidR="001B2FEE" w:rsidRPr="00AD525B" w:rsidRDefault="001B2FEE" w:rsidP="001B2FEE">
            <w:pPr>
              <w:keepNext w:val="0"/>
              <w:keepLines w:val="0"/>
              <w:spacing w:after="0"/>
              <w:jc w:val="center"/>
              <w:rPr>
                <w:sz w:val="22"/>
                <w:szCs w:val="22"/>
                <w:lang w:eastAsia="ro-RO"/>
              </w:rPr>
            </w:pPr>
            <w:r w:rsidRPr="00AD525B">
              <w:rPr>
                <w:sz w:val="22"/>
                <w:szCs w:val="22"/>
                <w:lang w:eastAsia="ro-RO"/>
              </w:rPr>
              <w:t>5</w:t>
            </w:r>
          </w:p>
        </w:tc>
        <w:tc>
          <w:tcPr>
            <w:tcW w:w="7267" w:type="dxa"/>
            <w:tcBorders>
              <w:top w:val="nil"/>
              <w:left w:val="nil"/>
              <w:bottom w:val="single" w:sz="4" w:space="0" w:color="auto"/>
              <w:right w:val="single" w:sz="4" w:space="0" w:color="auto"/>
            </w:tcBorders>
            <w:shd w:val="clear" w:color="000000" w:fill="FFFFFF"/>
            <w:vAlign w:val="bottom"/>
            <w:hideMark/>
          </w:tcPr>
          <w:p w14:paraId="59A54841"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DORMITOR</w:t>
            </w:r>
          </w:p>
        </w:tc>
        <w:tc>
          <w:tcPr>
            <w:tcW w:w="1418" w:type="dxa"/>
            <w:tcBorders>
              <w:top w:val="nil"/>
              <w:left w:val="nil"/>
              <w:bottom w:val="single" w:sz="4" w:space="0" w:color="auto"/>
              <w:right w:val="single" w:sz="4" w:space="0" w:color="auto"/>
            </w:tcBorders>
            <w:shd w:val="clear" w:color="000000" w:fill="FFFFFF"/>
            <w:noWrap/>
            <w:vAlign w:val="bottom"/>
            <w:hideMark/>
          </w:tcPr>
          <w:p w14:paraId="34D1B87C"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Z1069D</w:t>
            </w:r>
          </w:p>
        </w:tc>
        <w:tc>
          <w:tcPr>
            <w:tcW w:w="1134" w:type="dxa"/>
            <w:tcBorders>
              <w:top w:val="nil"/>
              <w:left w:val="nil"/>
              <w:bottom w:val="single" w:sz="4" w:space="0" w:color="auto"/>
              <w:right w:val="single" w:sz="4" w:space="0" w:color="auto"/>
            </w:tcBorders>
            <w:shd w:val="clear" w:color="000000" w:fill="FFFFFF"/>
            <w:noWrap/>
            <w:vAlign w:val="bottom"/>
            <w:hideMark/>
          </w:tcPr>
          <w:p w14:paraId="6C9F42D6"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hideMark/>
          </w:tcPr>
          <w:p w14:paraId="34D40B1F"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hideMark/>
          </w:tcPr>
          <w:p w14:paraId="45BB7602"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6.120,25</w:t>
            </w:r>
          </w:p>
        </w:tc>
      </w:tr>
      <w:tr w:rsidR="001B2FEE" w:rsidRPr="00AD525B" w14:paraId="22C6CAB5" w14:textId="77777777" w:rsidTr="00523ED6">
        <w:trPr>
          <w:trHeight w:val="1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13D51519" w14:textId="77777777" w:rsidR="001B2FEE" w:rsidRPr="00AD525B" w:rsidRDefault="001B2FEE" w:rsidP="001B2FEE">
            <w:pPr>
              <w:keepNext w:val="0"/>
              <w:keepLines w:val="0"/>
              <w:spacing w:after="0"/>
              <w:jc w:val="center"/>
              <w:rPr>
                <w:sz w:val="22"/>
                <w:szCs w:val="22"/>
                <w:lang w:eastAsia="ro-RO"/>
              </w:rPr>
            </w:pPr>
            <w:r w:rsidRPr="00AD525B">
              <w:rPr>
                <w:sz w:val="22"/>
                <w:szCs w:val="22"/>
                <w:lang w:eastAsia="ro-RO"/>
              </w:rPr>
              <w:t>6</w:t>
            </w:r>
          </w:p>
        </w:tc>
        <w:tc>
          <w:tcPr>
            <w:tcW w:w="7267" w:type="dxa"/>
            <w:tcBorders>
              <w:top w:val="nil"/>
              <w:left w:val="nil"/>
              <w:bottom w:val="single" w:sz="4" w:space="0" w:color="auto"/>
              <w:right w:val="single" w:sz="4" w:space="0" w:color="auto"/>
            </w:tcBorders>
            <w:shd w:val="clear" w:color="000000" w:fill="FFFFFF"/>
            <w:vAlign w:val="bottom"/>
            <w:hideMark/>
          </w:tcPr>
          <w:p w14:paraId="70972C35"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PLATFORMA NEBETONATA PTR. UTILAJ AGRICO</w:t>
            </w:r>
            <w:bookmarkStart w:id="32" w:name="_GoBack"/>
            <w:bookmarkEnd w:id="32"/>
            <w:r w:rsidRPr="00AD525B">
              <w:rPr>
                <w:sz w:val="22"/>
                <w:szCs w:val="22"/>
                <w:lang w:eastAsia="ro-RO"/>
              </w:rPr>
              <w:t>L</w:t>
            </w:r>
          </w:p>
        </w:tc>
        <w:tc>
          <w:tcPr>
            <w:tcW w:w="1418" w:type="dxa"/>
            <w:tcBorders>
              <w:top w:val="nil"/>
              <w:left w:val="nil"/>
              <w:bottom w:val="single" w:sz="4" w:space="0" w:color="auto"/>
              <w:right w:val="single" w:sz="4" w:space="0" w:color="auto"/>
            </w:tcBorders>
            <w:shd w:val="clear" w:color="000000" w:fill="FFFFFF"/>
            <w:noWrap/>
            <w:vAlign w:val="bottom"/>
            <w:hideMark/>
          </w:tcPr>
          <w:p w14:paraId="7287DC12"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Z1069E</w:t>
            </w:r>
          </w:p>
        </w:tc>
        <w:tc>
          <w:tcPr>
            <w:tcW w:w="1134" w:type="dxa"/>
            <w:tcBorders>
              <w:top w:val="nil"/>
              <w:left w:val="nil"/>
              <w:bottom w:val="single" w:sz="4" w:space="0" w:color="auto"/>
              <w:right w:val="single" w:sz="4" w:space="0" w:color="auto"/>
            </w:tcBorders>
            <w:shd w:val="clear" w:color="000000" w:fill="FFFFFF"/>
            <w:noWrap/>
            <w:vAlign w:val="bottom"/>
            <w:hideMark/>
          </w:tcPr>
          <w:p w14:paraId="61129141"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hideMark/>
          </w:tcPr>
          <w:p w14:paraId="205B480D"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hideMark/>
          </w:tcPr>
          <w:p w14:paraId="68E7E19A"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5.063,54</w:t>
            </w:r>
          </w:p>
        </w:tc>
      </w:tr>
      <w:tr w:rsidR="001B2FEE" w:rsidRPr="00AD525B" w14:paraId="0085F824" w14:textId="77777777" w:rsidTr="00523ED6">
        <w:trPr>
          <w:trHeight w:val="20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3F5B3B99" w14:textId="77777777" w:rsidR="001B2FEE" w:rsidRPr="00AD525B" w:rsidRDefault="001B2FEE" w:rsidP="001B2FEE">
            <w:pPr>
              <w:keepNext w:val="0"/>
              <w:keepLines w:val="0"/>
              <w:spacing w:after="0"/>
              <w:jc w:val="center"/>
              <w:rPr>
                <w:sz w:val="22"/>
                <w:szCs w:val="22"/>
                <w:lang w:eastAsia="ro-RO"/>
              </w:rPr>
            </w:pPr>
            <w:r w:rsidRPr="00AD525B">
              <w:rPr>
                <w:sz w:val="22"/>
                <w:szCs w:val="22"/>
                <w:lang w:eastAsia="ro-RO"/>
              </w:rPr>
              <w:t>7</w:t>
            </w:r>
          </w:p>
        </w:tc>
        <w:tc>
          <w:tcPr>
            <w:tcW w:w="7267" w:type="dxa"/>
            <w:tcBorders>
              <w:top w:val="nil"/>
              <w:left w:val="nil"/>
              <w:bottom w:val="single" w:sz="4" w:space="0" w:color="auto"/>
              <w:right w:val="single" w:sz="4" w:space="0" w:color="auto"/>
            </w:tcBorders>
            <w:shd w:val="clear" w:color="000000" w:fill="FFFFFF"/>
            <w:vAlign w:val="bottom"/>
            <w:hideMark/>
          </w:tcPr>
          <w:p w14:paraId="2A0A3F1D"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PLATFORMA DEPOZITARE FURAJE</w:t>
            </w:r>
          </w:p>
        </w:tc>
        <w:tc>
          <w:tcPr>
            <w:tcW w:w="1418" w:type="dxa"/>
            <w:tcBorders>
              <w:top w:val="nil"/>
              <w:left w:val="nil"/>
              <w:bottom w:val="single" w:sz="4" w:space="0" w:color="auto"/>
              <w:right w:val="single" w:sz="4" w:space="0" w:color="auto"/>
            </w:tcBorders>
            <w:shd w:val="clear" w:color="000000" w:fill="FFFFFF"/>
            <w:noWrap/>
            <w:vAlign w:val="bottom"/>
            <w:hideMark/>
          </w:tcPr>
          <w:p w14:paraId="66240FE7" w14:textId="77777777" w:rsidR="001B2FEE" w:rsidRPr="00AD525B" w:rsidRDefault="001B2FEE" w:rsidP="001B2FEE">
            <w:pPr>
              <w:keepNext w:val="0"/>
              <w:keepLines w:val="0"/>
              <w:spacing w:after="0"/>
              <w:jc w:val="left"/>
              <w:rPr>
                <w:sz w:val="22"/>
                <w:szCs w:val="22"/>
                <w:lang w:eastAsia="ro-RO"/>
              </w:rPr>
            </w:pPr>
            <w:r w:rsidRPr="00AD525B">
              <w:rPr>
                <w:sz w:val="22"/>
                <w:szCs w:val="22"/>
                <w:lang w:eastAsia="ro-RO"/>
              </w:rPr>
              <w:t>Z1069G</w:t>
            </w:r>
          </w:p>
        </w:tc>
        <w:tc>
          <w:tcPr>
            <w:tcW w:w="1134" w:type="dxa"/>
            <w:tcBorders>
              <w:top w:val="nil"/>
              <w:left w:val="nil"/>
              <w:bottom w:val="single" w:sz="4" w:space="0" w:color="auto"/>
              <w:right w:val="single" w:sz="4" w:space="0" w:color="auto"/>
            </w:tcBorders>
            <w:shd w:val="clear" w:color="000000" w:fill="FFFFFF"/>
            <w:noWrap/>
            <w:vAlign w:val="bottom"/>
            <w:hideMark/>
          </w:tcPr>
          <w:p w14:paraId="1082FEFE"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1,00</w:t>
            </w:r>
          </w:p>
        </w:tc>
        <w:tc>
          <w:tcPr>
            <w:tcW w:w="1275" w:type="dxa"/>
            <w:tcBorders>
              <w:top w:val="nil"/>
              <w:left w:val="nil"/>
              <w:bottom w:val="single" w:sz="4" w:space="0" w:color="auto"/>
              <w:right w:val="single" w:sz="4" w:space="0" w:color="auto"/>
            </w:tcBorders>
            <w:shd w:val="clear" w:color="000000" w:fill="FFFFFF"/>
            <w:noWrap/>
            <w:vAlign w:val="bottom"/>
            <w:hideMark/>
          </w:tcPr>
          <w:p w14:paraId="0C7D033C"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buc</w:t>
            </w:r>
          </w:p>
        </w:tc>
        <w:tc>
          <w:tcPr>
            <w:tcW w:w="1843" w:type="dxa"/>
            <w:tcBorders>
              <w:top w:val="nil"/>
              <w:left w:val="nil"/>
              <w:bottom w:val="single" w:sz="4" w:space="0" w:color="auto"/>
              <w:right w:val="single" w:sz="8" w:space="0" w:color="auto"/>
            </w:tcBorders>
            <w:shd w:val="clear" w:color="000000" w:fill="FFFFFF"/>
            <w:noWrap/>
            <w:vAlign w:val="bottom"/>
            <w:hideMark/>
          </w:tcPr>
          <w:p w14:paraId="32F1C7AD" w14:textId="77777777" w:rsidR="001B2FEE" w:rsidRPr="00AD525B" w:rsidRDefault="001B2FEE" w:rsidP="001B2FEE">
            <w:pPr>
              <w:keepNext w:val="0"/>
              <w:keepLines w:val="0"/>
              <w:spacing w:after="0"/>
              <w:jc w:val="right"/>
              <w:rPr>
                <w:sz w:val="22"/>
                <w:szCs w:val="22"/>
                <w:lang w:eastAsia="ro-RO"/>
              </w:rPr>
            </w:pPr>
            <w:r w:rsidRPr="00AD525B">
              <w:rPr>
                <w:sz w:val="22"/>
                <w:szCs w:val="22"/>
                <w:lang w:eastAsia="ro-RO"/>
              </w:rPr>
              <w:t>4.366,54</w:t>
            </w:r>
          </w:p>
        </w:tc>
      </w:tr>
      <w:tr w:rsidR="001B2FEE" w:rsidRPr="00AD525B" w14:paraId="0EE73583"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2E8D2AB6"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8</w:t>
            </w:r>
          </w:p>
        </w:tc>
        <w:tc>
          <w:tcPr>
            <w:tcW w:w="7267" w:type="dxa"/>
            <w:tcBorders>
              <w:top w:val="nil"/>
              <w:left w:val="nil"/>
              <w:bottom w:val="single" w:sz="4" w:space="0" w:color="auto"/>
              <w:right w:val="single" w:sz="4" w:space="0" w:color="auto"/>
            </w:tcBorders>
            <w:shd w:val="clear" w:color="auto" w:fill="auto"/>
            <w:vAlign w:val="bottom"/>
            <w:hideMark/>
          </w:tcPr>
          <w:p w14:paraId="78AC5358"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TEREN  4451 MP CF 43834</w:t>
            </w:r>
          </w:p>
        </w:tc>
        <w:tc>
          <w:tcPr>
            <w:tcW w:w="1418" w:type="dxa"/>
            <w:tcBorders>
              <w:top w:val="nil"/>
              <w:left w:val="nil"/>
              <w:bottom w:val="single" w:sz="4" w:space="0" w:color="auto"/>
              <w:right w:val="single" w:sz="4" w:space="0" w:color="auto"/>
            </w:tcBorders>
            <w:shd w:val="clear" w:color="auto" w:fill="auto"/>
            <w:noWrap/>
            <w:vAlign w:val="bottom"/>
            <w:hideMark/>
          </w:tcPr>
          <w:p w14:paraId="06064A66"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T8207</w:t>
            </w:r>
          </w:p>
        </w:tc>
        <w:tc>
          <w:tcPr>
            <w:tcW w:w="1134" w:type="dxa"/>
            <w:tcBorders>
              <w:top w:val="nil"/>
              <w:left w:val="nil"/>
              <w:bottom w:val="single" w:sz="4" w:space="0" w:color="auto"/>
              <w:right w:val="single" w:sz="4" w:space="0" w:color="auto"/>
            </w:tcBorders>
            <w:shd w:val="clear" w:color="auto" w:fill="auto"/>
            <w:noWrap/>
            <w:vAlign w:val="bottom"/>
            <w:hideMark/>
          </w:tcPr>
          <w:p w14:paraId="3A60EAD2"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331D43D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04C183B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50.547,03</w:t>
            </w:r>
          </w:p>
        </w:tc>
      </w:tr>
      <w:tr w:rsidR="001B2FEE" w:rsidRPr="00AD525B" w14:paraId="373EADA0"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56FCAC3E"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9</w:t>
            </w:r>
          </w:p>
        </w:tc>
        <w:tc>
          <w:tcPr>
            <w:tcW w:w="7267" w:type="dxa"/>
            <w:tcBorders>
              <w:top w:val="nil"/>
              <w:left w:val="nil"/>
              <w:bottom w:val="single" w:sz="4" w:space="0" w:color="auto"/>
              <w:right w:val="single" w:sz="4" w:space="0" w:color="auto"/>
            </w:tcBorders>
            <w:shd w:val="clear" w:color="auto" w:fill="auto"/>
            <w:vAlign w:val="bottom"/>
            <w:hideMark/>
          </w:tcPr>
          <w:p w14:paraId="3668B591"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shd w:val="clear" w:color="auto" w:fill="auto"/>
            <w:noWrap/>
            <w:vAlign w:val="bottom"/>
            <w:hideMark/>
          </w:tcPr>
          <w:p w14:paraId="6A0A5CD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100206</w:t>
            </w:r>
          </w:p>
        </w:tc>
        <w:tc>
          <w:tcPr>
            <w:tcW w:w="1134" w:type="dxa"/>
            <w:tcBorders>
              <w:top w:val="nil"/>
              <w:left w:val="nil"/>
              <w:bottom w:val="single" w:sz="4" w:space="0" w:color="auto"/>
              <w:right w:val="single" w:sz="4" w:space="0" w:color="auto"/>
            </w:tcBorders>
            <w:shd w:val="clear" w:color="auto" w:fill="auto"/>
            <w:noWrap/>
            <w:vAlign w:val="bottom"/>
            <w:hideMark/>
          </w:tcPr>
          <w:p w14:paraId="2A992DF4"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184AECC"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6A32BB0C"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22.017,61</w:t>
            </w:r>
          </w:p>
        </w:tc>
      </w:tr>
      <w:tr w:rsidR="001B2FEE" w:rsidRPr="00AD525B" w14:paraId="133433E5"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7A97AD09"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10</w:t>
            </w:r>
          </w:p>
        </w:tc>
        <w:tc>
          <w:tcPr>
            <w:tcW w:w="7267" w:type="dxa"/>
            <w:tcBorders>
              <w:top w:val="nil"/>
              <w:left w:val="nil"/>
              <w:bottom w:val="single" w:sz="4" w:space="0" w:color="auto"/>
              <w:right w:val="single" w:sz="4" w:space="0" w:color="auto"/>
            </w:tcBorders>
            <w:shd w:val="clear" w:color="auto" w:fill="auto"/>
            <w:vAlign w:val="bottom"/>
            <w:hideMark/>
          </w:tcPr>
          <w:p w14:paraId="27D63146"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shd w:val="clear" w:color="auto" w:fill="auto"/>
            <w:noWrap/>
            <w:vAlign w:val="bottom"/>
            <w:hideMark/>
          </w:tcPr>
          <w:p w14:paraId="5F2D1FC5"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100207</w:t>
            </w:r>
          </w:p>
        </w:tc>
        <w:tc>
          <w:tcPr>
            <w:tcW w:w="1134" w:type="dxa"/>
            <w:tcBorders>
              <w:top w:val="nil"/>
              <w:left w:val="nil"/>
              <w:bottom w:val="single" w:sz="4" w:space="0" w:color="auto"/>
              <w:right w:val="single" w:sz="4" w:space="0" w:color="auto"/>
            </w:tcBorders>
            <w:shd w:val="clear" w:color="auto" w:fill="auto"/>
            <w:noWrap/>
            <w:vAlign w:val="bottom"/>
            <w:hideMark/>
          </w:tcPr>
          <w:p w14:paraId="6128C47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7407269B"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51610CC8"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22.017,61</w:t>
            </w:r>
          </w:p>
        </w:tc>
      </w:tr>
      <w:tr w:rsidR="001B2FEE" w:rsidRPr="00AD525B" w14:paraId="3A79D14A"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54B7867F"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11</w:t>
            </w:r>
          </w:p>
        </w:tc>
        <w:tc>
          <w:tcPr>
            <w:tcW w:w="7267" w:type="dxa"/>
            <w:tcBorders>
              <w:top w:val="nil"/>
              <w:left w:val="nil"/>
              <w:bottom w:val="single" w:sz="4" w:space="0" w:color="auto"/>
              <w:right w:val="single" w:sz="4" w:space="0" w:color="auto"/>
            </w:tcBorders>
            <w:shd w:val="clear" w:color="auto" w:fill="auto"/>
            <w:vAlign w:val="bottom"/>
            <w:hideMark/>
          </w:tcPr>
          <w:p w14:paraId="1FAF99B8"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shd w:val="clear" w:color="auto" w:fill="auto"/>
            <w:noWrap/>
            <w:vAlign w:val="bottom"/>
            <w:hideMark/>
          </w:tcPr>
          <w:p w14:paraId="2EA8EAAE"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100208</w:t>
            </w:r>
          </w:p>
        </w:tc>
        <w:tc>
          <w:tcPr>
            <w:tcW w:w="1134" w:type="dxa"/>
            <w:tcBorders>
              <w:top w:val="nil"/>
              <w:left w:val="nil"/>
              <w:bottom w:val="single" w:sz="4" w:space="0" w:color="auto"/>
              <w:right w:val="single" w:sz="4" w:space="0" w:color="auto"/>
            </w:tcBorders>
            <w:shd w:val="clear" w:color="auto" w:fill="auto"/>
            <w:noWrap/>
            <w:vAlign w:val="bottom"/>
            <w:hideMark/>
          </w:tcPr>
          <w:p w14:paraId="213FEFF4"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2CE515D8"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6B83CDC4"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22.017,61</w:t>
            </w:r>
          </w:p>
        </w:tc>
      </w:tr>
      <w:tr w:rsidR="001B2FEE" w:rsidRPr="00AD525B" w14:paraId="4E2A68ED"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6E5ECBBD"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12</w:t>
            </w:r>
          </w:p>
        </w:tc>
        <w:tc>
          <w:tcPr>
            <w:tcW w:w="7267" w:type="dxa"/>
            <w:tcBorders>
              <w:top w:val="nil"/>
              <w:left w:val="nil"/>
              <w:bottom w:val="single" w:sz="4" w:space="0" w:color="auto"/>
              <w:right w:val="single" w:sz="4" w:space="0" w:color="auto"/>
            </w:tcBorders>
            <w:shd w:val="clear" w:color="auto" w:fill="auto"/>
            <w:vAlign w:val="bottom"/>
            <w:hideMark/>
          </w:tcPr>
          <w:p w14:paraId="45BAF2E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MATURATOARE HAAGA 870</w:t>
            </w:r>
          </w:p>
        </w:tc>
        <w:tc>
          <w:tcPr>
            <w:tcW w:w="1418" w:type="dxa"/>
            <w:tcBorders>
              <w:top w:val="nil"/>
              <w:left w:val="nil"/>
              <w:bottom w:val="single" w:sz="4" w:space="0" w:color="auto"/>
              <w:right w:val="single" w:sz="4" w:space="0" w:color="auto"/>
            </w:tcBorders>
            <w:shd w:val="clear" w:color="auto" w:fill="auto"/>
            <w:noWrap/>
            <w:vAlign w:val="bottom"/>
            <w:hideMark/>
          </w:tcPr>
          <w:p w14:paraId="3005F285"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100209</w:t>
            </w:r>
          </w:p>
        </w:tc>
        <w:tc>
          <w:tcPr>
            <w:tcW w:w="1134" w:type="dxa"/>
            <w:tcBorders>
              <w:top w:val="nil"/>
              <w:left w:val="nil"/>
              <w:bottom w:val="single" w:sz="4" w:space="0" w:color="auto"/>
              <w:right w:val="single" w:sz="4" w:space="0" w:color="auto"/>
            </w:tcBorders>
            <w:shd w:val="clear" w:color="auto" w:fill="auto"/>
            <w:noWrap/>
            <w:vAlign w:val="bottom"/>
            <w:hideMark/>
          </w:tcPr>
          <w:p w14:paraId="6F35A74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785FACF4"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097AFC36"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22.017,62</w:t>
            </w:r>
          </w:p>
        </w:tc>
      </w:tr>
      <w:tr w:rsidR="001B2FEE" w:rsidRPr="00AD525B" w14:paraId="75BB8884" w14:textId="77777777" w:rsidTr="00523ED6">
        <w:trPr>
          <w:trHeight w:val="21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4C08269C"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13</w:t>
            </w:r>
          </w:p>
        </w:tc>
        <w:tc>
          <w:tcPr>
            <w:tcW w:w="7267" w:type="dxa"/>
            <w:tcBorders>
              <w:top w:val="nil"/>
              <w:left w:val="nil"/>
              <w:bottom w:val="single" w:sz="4" w:space="0" w:color="auto"/>
              <w:right w:val="single" w:sz="4" w:space="0" w:color="auto"/>
            </w:tcBorders>
            <w:shd w:val="clear" w:color="auto" w:fill="auto"/>
            <w:vAlign w:val="bottom"/>
            <w:hideMark/>
          </w:tcPr>
          <w:p w14:paraId="6FBE18B1"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PLUG ZAPADA</w:t>
            </w:r>
          </w:p>
        </w:tc>
        <w:tc>
          <w:tcPr>
            <w:tcW w:w="1418" w:type="dxa"/>
            <w:tcBorders>
              <w:top w:val="nil"/>
              <w:left w:val="nil"/>
              <w:bottom w:val="single" w:sz="4" w:space="0" w:color="auto"/>
              <w:right w:val="single" w:sz="4" w:space="0" w:color="auto"/>
            </w:tcBorders>
            <w:shd w:val="clear" w:color="auto" w:fill="auto"/>
            <w:noWrap/>
            <w:vAlign w:val="bottom"/>
            <w:hideMark/>
          </w:tcPr>
          <w:p w14:paraId="6AC63F53"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100210</w:t>
            </w:r>
          </w:p>
        </w:tc>
        <w:tc>
          <w:tcPr>
            <w:tcW w:w="1134" w:type="dxa"/>
            <w:tcBorders>
              <w:top w:val="nil"/>
              <w:left w:val="nil"/>
              <w:bottom w:val="single" w:sz="4" w:space="0" w:color="auto"/>
              <w:right w:val="single" w:sz="4" w:space="0" w:color="auto"/>
            </w:tcBorders>
            <w:shd w:val="clear" w:color="auto" w:fill="auto"/>
            <w:noWrap/>
            <w:vAlign w:val="bottom"/>
            <w:hideMark/>
          </w:tcPr>
          <w:p w14:paraId="52784B43"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6BEC29C5"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5E0B6200"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23.581,70</w:t>
            </w:r>
          </w:p>
        </w:tc>
      </w:tr>
      <w:tr w:rsidR="001B2FEE" w:rsidRPr="00AD525B" w14:paraId="3342FBB5"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36712D16"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14</w:t>
            </w:r>
          </w:p>
        </w:tc>
        <w:tc>
          <w:tcPr>
            <w:tcW w:w="7267" w:type="dxa"/>
            <w:tcBorders>
              <w:top w:val="nil"/>
              <w:left w:val="nil"/>
              <w:bottom w:val="single" w:sz="4" w:space="0" w:color="auto"/>
              <w:right w:val="single" w:sz="4" w:space="0" w:color="auto"/>
            </w:tcBorders>
            <w:shd w:val="clear" w:color="auto" w:fill="auto"/>
            <w:vAlign w:val="bottom"/>
            <w:hideMark/>
          </w:tcPr>
          <w:p w14:paraId="2EDB65A8"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UTILAJ IMPRASTIAT  ZAPADA</w:t>
            </w:r>
          </w:p>
        </w:tc>
        <w:tc>
          <w:tcPr>
            <w:tcW w:w="1418" w:type="dxa"/>
            <w:tcBorders>
              <w:top w:val="nil"/>
              <w:left w:val="nil"/>
              <w:bottom w:val="single" w:sz="4" w:space="0" w:color="auto"/>
              <w:right w:val="single" w:sz="4" w:space="0" w:color="auto"/>
            </w:tcBorders>
            <w:shd w:val="clear" w:color="auto" w:fill="auto"/>
            <w:noWrap/>
            <w:vAlign w:val="bottom"/>
            <w:hideMark/>
          </w:tcPr>
          <w:p w14:paraId="31D7AE81"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100211</w:t>
            </w:r>
          </w:p>
        </w:tc>
        <w:tc>
          <w:tcPr>
            <w:tcW w:w="1134" w:type="dxa"/>
            <w:tcBorders>
              <w:top w:val="nil"/>
              <w:left w:val="nil"/>
              <w:bottom w:val="single" w:sz="4" w:space="0" w:color="auto"/>
              <w:right w:val="single" w:sz="4" w:space="0" w:color="auto"/>
            </w:tcBorders>
            <w:shd w:val="clear" w:color="auto" w:fill="auto"/>
            <w:noWrap/>
            <w:vAlign w:val="bottom"/>
            <w:hideMark/>
          </w:tcPr>
          <w:p w14:paraId="3A4E67D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6CF2D9A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3B93E19C"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88.012,48</w:t>
            </w:r>
          </w:p>
        </w:tc>
      </w:tr>
      <w:tr w:rsidR="001B2FEE" w:rsidRPr="00AD525B" w14:paraId="60BDBBD8" w14:textId="77777777" w:rsidTr="00523ED6">
        <w:trPr>
          <w:trHeight w:val="26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2BBF2705"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15</w:t>
            </w:r>
          </w:p>
        </w:tc>
        <w:tc>
          <w:tcPr>
            <w:tcW w:w="7267" w:type="dxa"/>
            <w:tcBorders>
              <w:top w:val="nil"/>
              <w:left w:val="nil"/>
              <w:bottom w:val="single" w:sz="4" w:space="0" w:color="auto"/>
              <w:right w:val="single" w:sz="4" w:space="0" w:color="auto"/>
            </w:tcBorders>
            <w:shd w:val="clear" w:color="auto" w:fill="auto"/>
            <w:vAlign w:val="bottom"/>
            <w:hideMark/>
          </w:tcPr>
          <w:p w14:paraId="5F48C39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AUTOSPECIALA MULTIF. STROPIT SPALAT DESZAPEZIT</w:t>
            </w:r>
          </w:p>
        </w:tc>
        <w:tc>
          <w:tcPr>
            <w:tcW w:w="1418" w:type="dxa"/>
            <w:tcBorders>
              <w:top w:val="nil"/>
              <w:left w:val="nil"/>
              <w:bottom w:val="single" w:sz="4" w:space="0" w:color="auto"/>
              <w:right w:val="single" w:sz="4" w:space="0" w:color="auto"/>
            </w:tcBorders>
            <w:shd w:val="clear" w:color="auto" w:fill="auto"/>
            <w:noWrap/>
            <w:vAlign w:val="bottom"/>
            <w:hideMark/>
          </w:tcPr>
          <w:p w14:paraId="0584F48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739323</w:t>
            </w:r>
          </w:p>
        </w:tc>
        <w:tc>
          <w:tcPr>
            <w:tcW w:w="1134" w:type="dxa"/>
            <w:tcBorders>
              <w:top w:val="nil"/>
              <w:left w:val="nil"/>
              <w:bottom w:val="single" w:sz="4" w:space="0" w:color="auto"/>
              <w:right w:val="single" w:sz="4" w:space="0" w:color="auto"/>
            </w:tcBorders>
            <w:shd w:val="clear" w:color="auto" w:fill="auto"/>
            <w:noWrap/>
            <w:vAlign w:val="bottom"/>
            <w:hideMark/>
          </w:tcPr>
          <w:p w14:paraId="58A5324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487F00B"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7E10ACA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773.247,66</w:t>
            </w:r>
          </w:p>
        </w:tc>
      </w:tr>
      <w:tr w:rsidR="001B2FEE" w:rsidRPr="00AD525B" w14:paraId="570E3680" w14:textId="77777777" w:rsidTr="00523ED6">
        <w:trPr>
          <w:trHeight w:val="25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69DC3A7D"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16</w:t>
            </w:r>
          </w:p>
        </w:tc>
        <w:tc>
          <w:tcPr>
            <w:tcW w:w="7267" w:type="dxa"/>
            <w:tcBorders>
              <w:top w:val="nil"/>
              <w:left w:val="nil"/>
              <w:bottom w:val="single" w:sz="4" w:space="0" w:color="auto"/>
              <w:right w:val="single" w:sz="4" w:space="0" w:color="auto"/>
            </w:tcBorders>
            <w:shd w:val="clear" w:color="auto" w:fill="auto"/>
            <w:vAlign w:val="bottom"/>
            <w:hideMark/>
          </w:tcPr>
          <w:p w14:paraId="40BCB24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PLUG FRONTAL IN V INDEPARTARE ZAPADA</w:t>
            </w:r>
          </w:p>
        </w:tc>
        <w:tc>
          <w:tcPr>
            <w:tcW w:w="1418" w:type="dxa"/>
            <w:tcBorders>
              <w:top w:val="nil"/>
              <w:left w:val="nil"/>
              <w:bottom w:val="single" w:sz="4" w:space="0" w:color="auto"/>
              <w:right w:val="single" w:sz="4" w:space="0" w:color="auto"/>
            </w:tcBorders>
            <w:shd w:val="clear" w:color="auto" w:fill="auto"/>
            <w:noWrap/>
            <w:vAlign w:val="bottom"/>
            <w:hideMark/>
          </w:tcPr>
          <w:p w14:paraId="220FA0EA"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739324</w:t>
            </w:r>
          </w:p>
        </w:tc>
        <w:tc>
          <w:tcPr>
            <w:tcW w:w="1134" w:type="dxa"/>
            <w:tcBorders>
              <w:top w:val="nil"/>
              <w:left w:val="nil"/>
              <w:bottom w:val="single" w:sz="4" w:space="0" w:color="auto"/>
              <w:right w:val="single" w:sz="4" w:space="0" w:color="auto"/>
            </w:tcBorders>
            <w:shd w:val="clear" w:color="auto" w:fill="auto"/>
            <w:noWrap/>
            <w:vAlign w:val="bottom"/>
            <w:hideMark/>
          </w:tcPr>
          <w:p w14:paraId="4C9CEC0D"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3B188DA8"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37FF453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43.546,72</w:t>
            </w:r>
          </w:p>
        </w:tc>
      </w:tr>
      <w:tr w:rsidR="001B2FEE" w:rsidRPr="00AD525B" w14:paraId="7AC0D350" w14:textId="77777777" w:rsidTr="00523ED6">
        <w:trPr>
          <w:trHeight w:val="27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574DB433"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17</w:t>
            </w:r>
          </w:p>
        </w:tc>
        <w:tc>
          <w:tcPr>
            <w:tcW w:w="7267" w:type="dxa"/>
            <w:tcBorders>
              <w:top w:val="nil"/>
              <w:left w:val="nil"/>
              <w:bottom w:val="single" w:sz="4" w:space="0" w:color="auto"/>
              <w:right w:val="single" w:sz="4" w:space="0" w:color="auto"/>
            </w:tcBorders>
            <w:shd w:val="clear" w:color="auto" w:fill="auto"/>
            <w:vAlign w:val="bottom"/>
            <w:hideMark/>
          </w:tcPr>
          <w:p w14:paraId="5B06F15A"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SARARITA IMPRASTIERE MAT ANTIDERAPANT SOLID</w:t>
            </w:r>
          </w:p>
        </w:tc>
        <w:tc>
          <w:tcPr>
            <w:tcW w:w="1418" w:type="dxa"/>
            <w:tcBorders>
              <w:top w:val="nil"/>
              <w:left w:val="nil"/>
              <w:bottom w:val="single" w:sz="4" w:space="0" w:color="auto"/>
              <w:right w:val="single" w:sz="4" w:space="0" w:color="auto"/>
            </w:tcBorders>
            <w:shd w:val="clear" w:color="auto" w:fill="auto"/>
            <w:noWrap/>
            <w:vAlign w:val="bottom"/>
            <w:hideMark/>
          </w:tcPr>
          <w:p w14:paraId="3465E7F5"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739325</w:t>
            </w:r>
          </w:p>
        </w:tc>
        <w:tc>
          <w:tcPr>
            <w:tcW w:w="1134" w:type="dxa"/>
            <w:tcBorders>
              <w:top w:val="nil"/>
              <w:left w:val="nil"/>
              <w:bottom w:val="single" w:sz="4" w:space="0" w:color="auto"/>
              <w:right w:val="single" w:sz="4" w:space="0" w:color="auto"/>
            </w:tcBorders>
            <w:shd w:val="clear" w:color="auto" w:fill="auto"/>
            <w:noWrap/>
            <w:vAlign w:val="bottom"/>
            <w:hideMark/>
          </w:tcPr>
          <w:p w14:paraId="448068D0"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0D41BFFE"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E6F313E"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106.567,36</w:t>
            </w:r>
          </w:p>
        </w:tc>
      </w:tr>
      <w:tr w:rsidR="001B2FEE" w:rsidRPr="00AD525B" w14:paraId="3E9811DA" w14:textId="77777777" w:rsidTr="00523ED6">
        <w:trPr>
          <w:trHeight w:val="27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5277A251"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18</w:t>
            </w:r>
          </w:p>
        </w:tc>
        <w:tc>
          <w:tcPr>
            <w:tcW w:w="7267" w:type="dxa"/>
            <w:tcBorders>
              <w:top w:val="nil"/>
              <w:left w:val="nil"/>
              <w:bottom w:val="single" w:sz="4" w:space="0" w:color="auto"/>
              <w:right w:val="single" w:sz="4" w:space="0" w:color="auto"/>
            </w:tcBorders>
            <w:shd w:val="clear" w:color="auto" w:fill="auto"/>
            <w:vAlign w:val="bottom"/>
            <w:hideMark/>
          </w:tcPr>
          <w:p w14:paraId="529AD9D0"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INSTALATIE STROPIT SI SPALAT CU REZERVOR DE 2000 L</w:t>
            </w:r>
          </w:p>
        </w:tc>
        <w:tc>
          <w:tcPr>
            <w:tcW w:w="1418" w:type="dxa"/>
            <w:tcBorders>
              <w:top w:val="nil"/>
              <w:left w:val="nil"/>
              <w:bottom w:val="single" w:sz="4" w:space="0" w:color="auto"/>
              <w:right w:val="single" w:sz="4" w:space="0" w:color="auto"/>
            </w:tcBorders>
            <w:shd w:val="clear" w:color="auto" w:fill="auto"/>
            <w:noWrap/>
            <w:vAlign w:val="bottom"/>
            <w:hideMark/>
          </w:tcPr>
          <w:p w14:paraId="19A2D8F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739326</w:t>
            </w:r>
          </w:p>
        </w:tc>
        <w:tc>
          <w:tcPr>
            <w:tcW w:w="1134" w:type="dxa"/>
            <w:tcBorders>
              <w:top w:val="nil"/>
              <w:left w:val="nil"/>
              <w:bottom w:val="single" w:sz="4" w:space="0" w:color="auto"/>
              <w:right w:val="single" w:sz="4" w:space="0" w:color="auto"/>
            </w:tcBorders>
            <w:shd w:val="clear" w:color="auto" w:fill="auto"/>
            <w:noWrap/>
            <w:vAlign w:val="bottom"/>
            <w:hideMark/>
          </w:tcPr>
          <w:p w14:paraId="176AD58D"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788F36D2"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93703C3"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106.028,18</w:t>
            </w:r>
          </w:p>
        </w:tc>
      </w:tr>
      <w:tr w:rsidR="001B2FEE" w:rsidRPr="00AD525B" w14:paraId="6F705480" w14:textId="77777777" w:rsidTr="00523ED6">
        <w:trPr>
          <w:trHeight w:val="268"/>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6AF1B302"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19</w:t>
            </w:r>
          </w:p>
        </w:tc>
        <w:tc>
          <w:tcPr>
            <w:tcW w:w="7267" w:type="dxa"/>
            <w:tcBorders>
              <w:top w:val="nil"/>
              <w:left w:val="nil"/>
              <w:bottom w:val="single" w:sz="4" w:space="0" w:color="auto"/>
              <w:right w:val="single" w:sz="4" w:space="0" w:color="auto"/>
            </w:tcBorders>
            <w:shd w:val="clear" w:color="auto" w:fill="auto"/>
            <w:vAlign w:val="bottom"/>
            <w:hideMark/>
          </w:tcPr>
          <w:p w14:paraId="556D3342"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PERIE FRONTALA PENTRU AUTOSPECIALA MULTICAR</w:t>
            </w:r>
          </w:p>
        </w:tc>
        <w:tc>
          <w:tcPr>
            <w:tcW w:w="1418" w:type="dxa"/>
            <w:tcBorders>
              <w:top w:val="nil"/>
              <w:left w:val="nil"/>
              <w:bottom w:val="single" w:sz="4" w:space="0" w:color="auto"/>
              <w:right w:val="single" w:sz="4" w:space="0" w:color="auto"/>
            </w:tcBorders>
            <w:shd w:val="clear" w:color="auto" w:fill="auto"/>
            <w:noWrap/>
            <w:vAlign w:val="bottom"/>
            <w:hideMark/>
          </w:tcPr>
          <w:p w14:paraId="59545B98"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739326A</w:t>
            </w:r>
          </w:p>
        </w:tc>
        <w:tc>
          <w:tcPr>
            <w:tcW w:w="1134" w:type="dxa"/>
            <w:tcBorders>
              <w:top w:val="nil"/>
              <w:left w:val="nil"/>
              <w:bottom w:val="single" w:sz="4" w:space="0" w:color="auto"/>
              <w:right w:val="single" w:sz="4" w:space="0" w:color="auto"/>
            </w:tcBorders>
            <w:shd w:val="clear" w:color="auto" w:fill="auto"/>
            <w:noWrap/>
            <w:vAlign w:val="bottom"/>
            <w:hideMark/>
          </w:tcPr>
          <w:p w14:paraId="144AB049"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1059A0BC"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59781952"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41.622,63</w:t>
            </w:r>
          </w:p>
        </w:tc>
      </w:tr>
      <w:tr w:rsidR="001B2FEE" w:rsidRPr="00AD525B" w14:paraId="5CB24ED2" w14:textId="77777777" w:rsidTr="00523ED6">
        <w:trPr>
          <w:trHeight w:val="28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43669A0D"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20</w:t>
            </w:r>
          </w:p>
        </w:tc>
        <w:tc>
          <w:tcPr>
            <w:tcW w:w="7267" w:type="dxa"/>
            <w:tcBorders>
              <w:top w:val="nil"/>
              <w:left w:val="nil"/>
              <w:bottom w:val="single" w:sz="4" w:space="0" w:color="auto"/>
              <w:right w:val="single" w:sz="4" w:space="0" w:color="auto"/>
            </w:tcBorders>
            <w:shd w:val="clear" w:color="auto" w:fill="auto"/>
            <w:vAlign w:val="bottom"/>
            <w:hideMark/>
          </w:tcPr>
          <w:p w14:paraId="5230BFC2"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AUTOBASCULANTA MULTIFUNCTIONALA 6X4 MAN TGS</w:t>
            </w:r>
          </w:p>
        </w:tc>
        <w:tc>
          <w:tcPr>
            <w:tcW w:w="1418" w:type="dxa"/>
            <w:tcBorders>
              <w:top w:val="nil"/>
              <w:left w:val="nil"/>
              <w:bottom w:val="single" w:sz="4" w:space="0" w:color="auto"/>
              <w:right w:val="single" w:sz="4" w:space="0" w:color="auto"/>
            </w:tcBorders>
            <w:shd w:val="clear" w:color="auto" w:fill="auto"/>
            <w:noWrap/>
            <w:vAlign w:val="bottom"/>
            <w:hideMark/>
          </w:tcPr>
          <w:p w14:paraId="333969E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739361</w:t>
            </w:r>
          </w:p>
        </w:tc>
        <w:tc>
          <w:tcPr>
            <w:tcW w:w="1134" w:type="dxa"/>
            <w:tcBorders>
              <w:top w:val="nil"/>
              <w:left w:val="nil"/>
              <w:bottom w:val="single" w:sz="4" w:space="0" w:color="auto"/>
              <w:right w:val="single" w:sz="4" w:space="0" w:color="auto"/>
            </w:tcBorders>
            <w:shd w:val="clear" w:color="auto" w:fill="auto"/>
            <w:noWrap/>
            <w:vAlign w:val="bottom"/>
            <w:hideMark/>
          </w:tcPr>
          <w:p w14:paraId="3CA11A30"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0B7677A9"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5AD9482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923.330,02</w:t>
            </w:r>
          </w:p>
        </w:tc>
      </w:tr>
      <w:tr w:rsidR="001B2FEE" w:rsidRPr="00AD525B" w14:paraId="22D09479" w14:textId="77777777" w:rsidTr="00523ED6">
        <w:trPr>
          <w:trHeight w:val="27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3F86A6C8"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21</w:t>
            </w:r>
          </w:p>
        </w:tc>
        <w:tc>
          <w:tcPr>
            <w:tcW w:w="7267" w:type="dxa"/>
            <w:tcBorders>
              <w:top w:val="nil"/>
              <w:left w:val="nil"/>
              <w:bottom w:val="single" w:sz="4" w:space="0" w:color="auto"/>
              <w:right w:val="single" w:sz="4" w:space="0" w:color="auto"/>
            </w:tcBorders>
            <w:shd w:val="clear" w:color="auto" w:fill="auto"/>
            <w:vAlign w:val="bottom"/>
            <w:hideMark/>
          </w:tcPr>
          <w:p w14:paraId="2BB90DFD"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LAMA ZAPADA METALICA SNOW SERVICE B3513 30</w:t>
            </w:r>
          </w:p>
        </w:tc>
        <w:tc>
          <w:tcPr>
            <w:tcW w:w="1418" w:type="dxa"/>
            <w:tcBorders>
              <w:top w:val="nil"/>
              <w:left w:val="nil"/>
              <w:bottom w:val="single" w:sz="4" w:space="0" w:color="auto"/>
              <w:right w:val="single" w:sz="4" w:space="0" w:color="auto"/>
            </w:tcBorders>
            <w:shd w:val="clear" w:color="auto" w:fill="auto"/>
            <w:noWrap/>
            <w:vAlign w:val="bottom"/>
            <w:hideMark/>
          </w:tcPr>
          <w:p w14:paraId="755A79C0"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739362</w:t>
            </w:r>
          </w:p>
        </w:tc>
        <w:tc>
          <w:tcPr>
            <w:tcW w:w="1134" w:type="dxa"/>
            <w:tcBorders>
              <w:top w:val="nil"/>
              <w:left w:val="nil"/>
              <w:bottom w:val="single" w:sz="4" w:space="0" w:color="auto"/>
              <w:right w:val="single" w:sz="4" w:space="0" w:color="auto"/>
            </w:tcBorders>
            <w:shd w:val="clear" w:color="auto" w:fill="auto"/>
            <w:noWrap/>
            <w:vAlign w:val="bottom"/>
            <w:hideMark/>
          </w:tcPr>
          <w:p w14:paraId="2AFDA899"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6039B425"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0C0E2FC"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80.052,38</w:t>
            </w:r>
          </w:p>
        </w:tc>
      </w:tr>
      <w:tr w:rsidR="001B2FEE" w:rsidRPr="00AD525B" w14:paraId="079DFF5D" w14:textId="77777777" w:rsidTr="00523ED6">
        <w:trPr>
          <w:trHeight w:val="260"/>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36DC9EE7"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22</w:t>
            </w:r>
          </w:p>
        </w:tc>
        <w:tc>
          <w:tcPr>
            <w:tcW w:w="7267" w:type="dxa"/>
            <w:tcBorders>
              <w:top w:val="nil"/>
              <w:left w:val="nil"/>
              <w:bottom w:val="single" w:sz="4" w:space="0" w:color="auto"/>
              <w:right w:val="single" w:sz="4" w:space="0" w:color="auto"/>
            </w:tcBorders>
            <w:shd w:val="clear" w:color="auto" w:fill="auto"/>
            <w:vAlign w:val="bottom"/>
            <w:hideMark/>
          </w:tcPr>
          <w:p w14:paraId="48C8DF8E"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IMPRASTIETOR MATERIAL ANTIDERAPANT</w:t>
            </w:r>
          </w:p>
        </w:tc>
        <w:tc>
          <w:tcPr>
            <w:tcW w:w="1418" w:type="dxa"/>
            <w:tcBorders>
              <w:top w:val="nil"/>
              <w:left w:val="nil"/>
              <w:bottom w:val="single" w:sz="4" w:space="0" w:color="auto"/>
              <w:right w:val="single" w:sz="4" w:space="0" w:color="auto"/>
            </w:tcBorders>
            <w:shd w:val="clear" w:color="auto" w:fill="auto"/>
            <w:noWrap/>
            <w:vAlign w:val="bottom"/>
            <w:hideMark/>
          </w:tcPr>
          <w:p w14:paraId="5D352A0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739363</w:t>
            </w:r>
          </w:p>
        </w:tc>
        <w:tc>
          <w:tcPr>
            <w:tcW w:w="1134" w:type="dxa"/>
            <w:tcBorders>
              <w:top w:val="nil"/>
              <w:left w:val="nil"/>
              <w:bottom w:val="single" w:sz="4" w:space="0" w:color="auto"/>
              <w:right w:val="single" w:sz="4" w:space="0" w:color="auto"/>
            </w:tcBorders>
            <w:shd w:val="clear" w:color="auto" w:fill="auto"/>
            <w:noWrap/>
            <w:vAlign w:val="bottom"/>
            <w:hideMark/>
          </w:tcPr>
          <w:p w14:paraId="5B9AD192"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D66A54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45DE98F0"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167.843,59</w:t>
            </w:r>
          </w:p>
        </w:tc>
      </w:tr>
      <w:tr w:rsidR="001B2FEE" w:rsidRPr="00AD525B" w14:paraId="0E49F0E7" w14:textId="77777777" w:rsidTr="00523ED6">
        <w:trPr>
          <w:trHeight w:val="26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535A53E6"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23</w:t>
            </w:r>
          </w:p>
        </w:tc>
        <w:tc>
          <w:tcPr>
            <w:tcW w:w="7267" w:type="dxa"/>
            <w:tcBorders>
              <w:top w:val="nil"/>
              <w:left w:val="nil"/>
              <w:bottom w:val="single" w:sz="4" w:space="0" w:color="auto"/>
              <w:right w:val="single" w:sz="4" w:space="0" w:color="auto"/>
            </w:tcBorders>
            <w:shd w:val="clear" w:color="auto" w:fill="auto"/>
            <w:vAlign w:val="bottom"/>
            <w:hideMark/>
          </w:tcPr>
          <w:p w14:paraId="4B517279"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INST SPALAT STROPIT CAROSABIL GRD HJIP 8500</w:t>
            </w:r>
          </w:p>
        </w:tc>
        <w:tc>
          <w:tcPr>
            <w:tcW w:w="1418" w:type="dxa"/>
            <w:tcBorders>
              <w:top w:val="nil"/>
              <w:left w:val="nil"/>
              <w:bottom w:val="single" w:sz="4" w:space="0" w:color="auto"/>
              <w:right w:val="single" w:sz="4" w:space="0" w:color="auto"/>
            </w:tcBorders>
            <w:shd w:val="clear" w:color="auto" w:fill="auto"/>
            <w:noWrap/>
            <w:vAlign w:val="bottom"/>
            <w:hideMark/>
          </w:tcPr>
          <w:p w14:paraId="0EA17695"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739364</w:t>
            </w:r>
          </w:p>
        </w:tc>
        <w:tc>
          <w:tcPr>
            <w:tcW w:w="1134" w:type="dxa"/>
            <w:tcBorders>
              <w:top w:val="nil"/>
              <w:left w:val="nil"/>
              <w:bottom w:val="single" w:sz="4" w:space="0" w:color="auto"/>
              <w:right w:val="single" w:sz="4" w:space="0" w:color="auto"/>
            </w:tcBorders>
            <w:shd w:val="clear" w:color="auto" w:fill="auto"/>
            <w:noWrap/>
            <w:vAlign w:val="bottom"/>
            <w:hideMark/>
          </w:tcPr>
          <w:p w14:paraId="634EF7C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6785BD8D"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10C5C602"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143.231,60</w:t>
            </w:r>
          </w:p>
        </w:tc>
      </w:tr>
      <w:tr w:rsidR="001B2FEE" w:rsidRPr="00AD525B" w14:paraId="52B714E7" w14:textId="77777777" w:rsidTr="00523ED6">
        <w:trPr>
          <w:trHeight w:val="244"/>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45AB8DE8"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24</w:t>
            </w:r>
          </w:p>
        </w:tc>
        <w:tc>
          <w:tcPr>
            <w:tcW w:w="7267" w:type="dxa"/>
            <w:tcBorders>
              <w:top w:val="nil"/>
              <w:left w:val="nil"/>
              <w:bottom w:val="single" w:sz="4" w:space="0" w:color="auto"/>
              <w:right w:val="single" w:sz="4" w:space="0" w:color="auto"/>
            </w:tcBorders>
            <w:shd w:val="clear" w:color="auto" w:fill="auto"/>
            <w:vAlign w:val="bottom"/>
            <w:hideMark/>
          </w:tcPr>
          <w:p w14:paraId="616FDBC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PERIE FRONTALA PENTRU AUTOSPWCIALA MAN TGS33.470 6</w:t>
            </w:r>
          </w:p>
        </w:tc>
        <w:tc>
          <w:tcPr>
            <w:tcW w:w="1418" w:type="dxa"/>
            <w:tcBorders>
              <w:top w:val="nil"/>
              <w:left w:val="nil"/>
              <w:bottom w:val="single" w:sz="4" w:space="0" w:color="auto"/>
              <w:right w:val="single" w:sz="4" w:space="0" w:color="auto"/>
            </w:tcBorders>
            <w:shd w:val="clear" w:color="auto" w:fill="auto"/>
            <w:noWrap/>
            <w:vAlign w:val="bottom"/>
            <w:hideMark/>
          </w:tcPr>
          <w:p w14:paraId="1B4EC9E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739368A</w:t>
            </w:r>
          </w:p>
        </w:tc>
        <w:tc>
          <w:tcPr>
            <w:tcW w:w="1134" w:type="dxa"/>
            <w:tcBorders>
              <w:top w:val="nil"/>
              <w:left w:val="nil"/>
              <w:bottom w:val="single" w:sz="4" w:space="0" w:color="auto"/>
              <w:right w:val="single" w:sz="4" w:space="0" w:color="auto"/>
            </w:tcBorders>
            <w:shd w:val="clear" w:color="auto" w:fill="auto"/>
            <w:noWrap/>
            <w:vAlign w:val="bottom"/>
            <w:hideMark/>
          </w:tcPr>
          <w:p w14:paraId="38A4FC70"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2C7513C7"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28490E3"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55.692,00</w:t>
            </w:r>
          </w:p>
        </w:tc>
      </w:tr>
      <w:tr w:rsidR="001B2FEE" w:rsidRPr="00AD525B" w14:paraId="697F0EDF" w14:textId="77777777" w:rsidTr="00523ED6">
        <w:trPr>
          <w:trHeight w:val="24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54A9C3D9"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25</w:t>
            </w:r>
          </w:p>
        </w:tc>
        <w:tc>
          <w:tcPr>
            <w:tcW w:w="7267" w:type="dxa"/>
            <w:tcBorders>
              <w:top w:val="nil"/>
              <w:left w:val="nil"/>
              <w:bottom w:val="single" w:sz="4" w:space="0" w:color="auto"/>
              <w:right w:val="single" w:sz="4" w:space="0" w:color="auto"/>
            </w:tcBorders>
            <w:shd w:val="clear" w:color="auto" w:fill="auto"/>
            <w:vAlign w:val="bottom"/>
            <w:hideMark/>
          </w:tcPr>
          <w:p w14:paraId="0FCB452F"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TEREN STR CRANGULUI NR. 1 208 MP</w:t>
            </w:r>
          </w:p>
        </w:tc>
        <w:tc>
          <w:tcPr>
            <w:tcW w:w="1418" w:type="dxa"/>
            <w:tcBorders>
              <w:top w:val="nil"/>
              <w:left w:val="nil"/>
              <w:bottom w:val="single" w:sz="4" w:space="0" w:color="auto"/>
              <w:right w:val="single" w:sz="4" w:space="0" w:color="auto"/>
            </w:tcBorders>
            <w:shd w:val="clear" w:color="auto" w:fill="auto"/>
            <w:noWrap/>
            <w:vAlign w:val="bottom"/>
            <w:hideMark/>
          </w:tcPr>
          <w:p w14:paraId="0429DE6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739473</w:t>
            </w:r>
          </w:p>
        </w:tc>
        <w:tc>
          <w:tcPr>
            <w:tcW w:w="1134" w:type="dxa"/>
            <w:tcBorders>
              <w:top w:val="nil"/>
              <w:left w:val="nil"/>
              <w:bottom w:val="single" w:sz="4" w:space="0" w:color="auto"/>
              <w:right w:val="single" w:sz="4" w:space="0" w:color="auto"/>
            </w:tcBorders>
            <w:shd w:val="clear" w:color="auto" w:fill="auto"/>
            <w:noWrap/>
            <w:vAlign w:val="bottom"/>
            <w:hideMark/>
          </w:tcPr>
          <w:p w14:paraId="55454C49"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E8C81EE"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4F617980"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41.184,00</w:t>
            </w:r>
          </w:p>
        </w:tc>
      </w:tr>
      <w:tr w:rsidR="001B2FEE" w:rsidRPr="00AD525B" w14:paraId="7267F740" w14:textId="77777777" w:rsidTr="00523ED6">
        <w:trPr>
          <w:trHeight w:val="28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4A6A6604"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26</w:t>
            </w:r>
          </w:p>
        </w:tc>
        <w:tc>
          <w:tcPr>
            <w:tcW w:w="7267" w:type="dxa"/>
            <w:tcBorders>
              <w:top w:val="nil"/>
              <w:left w:val="nil"/>
              <w:bottom w:val="single" w:sz="4" w:space="0" w:color="auto"/>
              <w:right w:val="single" w:sz="4" w:space="0" w:color="auto"/>
            </w:tcBorders>
            <w:shd w:val="clear" w:color="auto" w:fill="auto"/>
            <w:vAlign w:val="bottom"/>
            <w:hideMark/>
          </w:tcPr>
          <w:p w14:paraId="6ED87B98"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LAMA SI PERIE UTILAJ CUR ZAPADA TROTUAR</w:t>
            </w:r>
          </w:p>
        </w:tc>
        <w:tc>
          <w:tcPr>
            <w:tcW w:w="1418" w:type="dxa"/>
            <w:tcBorders>
              <w:top w:val="nil"/>
              <w:left w:val="nil"/>
              <w:bottom w:val="single" w:sz="4" w:space="0" w:color="auto"/>
              <w:right w:val="single" w:sz="4" w:space="0" w:color="auto"/>
            </w:tcBorders>
            <w:shd w:val="clear" w:color="auto" w:fill="auto"/>
            <w:noWrap/>
            <w:vAlign w:val="bottom"/>
            <w:hideMark/>
          </w:tcPr>
          <w:p w14:paraId="020A75C0"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73968</w:t>
            </w:r>
          </w:p>
        </w:tc>
        <w:tc>
          <w:tcPr>
            <w:tcW w:w="1134" w:type="dxa"/>
            <w:tcBorders>
              <w:top w:val="nil"/>
              <w:left w:val="nil"/>
              <w:bottom w:val="single" w:sz="4" w:space="0" w:color="auto"/>
              <w:right w:val="single" w:sz="4" w:space="0" w:color="auto"/>
            </w:tcBorders>
            <w:shd w:val="clear" w:color="auto" w:fill="auto"/>
            <w:noWrap/>
            <w:vAlign w:val="bottom"/>
            <w:hideMark/>
          </w:tcPr>
          <w:p w14:paraId="66540038"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3F994A66"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76C804A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58.631,79</w:t>
            </w:r>
          </w:p>
        </w:tc>
      </w:tr>
      <w:tr w:rsidR="001B2FEE" w:rsidRPr="00AD525B" w14:paraId="3D3ECC01" w14:textId="77777777" w:rsidTr="00523ED6">
        <w:trPr>
          <w:trHeight w:val="24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19853815"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27</w:t>
            </w:r>
          </w:p>
        </w:tc>
        <w:tc>
          <w:tcPr>
            <w:tcW w:w="7267" w:type="dxa"/>
            <w:tcBorders>
              <w:top w:val="nil"/>
              <w:left w:val="nil"/>
              <w:bottom w:val="single" w:sz="4" w:space="0" w:color="auto"/>
              <w:right w:val="single" w:sz="4" w:space="0" w:color="auto"/>
            </w:tcBorders>
            <w:shd w:val="clear" w:color="000000" w:fill="FFFFFF"/>
            <w:vAlign w:val="bottom"/>
            <w:hideMark/>
          </w:tcPr>
          <w:p w14:paraId="26C52B69"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8616SSE</w:t>
            </w:r>
          </w:p>
        </w:tc>
        <w:tc>
          <w:tcPr>
            <w:tcW w:w="1418" w:type="dxa"/>
            <w:tcBorders>
              <w:top w:val="nil"/>
              <w:left w:val="nil"/>
              <w:bottom w:val="single" w:sz="4" w:space="0" w:color="auto"/>
              <w:right w:val="single" w:sz="4" w:space="0" w:color="auto"/>
            </w:tcBorders>
            <w:shd w:val="clear" w:color="auto" w:fill="auto"/>
            <w:noWrap/>
            <w:vAlign w:val="bottom"/>
            <w:hideMark/>
          </w:tcPr>
          <w:p w14:paraId="751F344E"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740634</w:t>
            </w:r>
          </w:p>
        </w:tc>
        <w:tc>
          <w:tcPr>
            <w:tcW w:w="1134" w:type="dxa"/>
            <w:tcBorders>
              <w:top w:val="nil"/>
              <w:left w:val="nil"/>
              <w:bottom w:val="single" w:sz="4" w:space="0" w:color="auto"/>
              <w:right w:val="single" w:sz="4" w:space="0" w:color="auto"/>
            </w:tcBorders>
            <w:shd w:val="clear" w:color="auto" w:fill="auto"/>
            <w:noWrap/>
            <w:vAlign w:val="bottom"/>
            <w:hideMark/>
          </w:tcPr>
          <w:p w14:paraId="49269A62"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68FD79C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5F36329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4.059,00</w:t>
            </w:r>
          </w:p>
        </w:tc>
      </w:tr>
      <w:tr w:rsidR="001B2FEE" w:rsidRPr="00AD525B" w14:paraId="09200E8C" w14:textId="77777777" w:rsidTr="00523ED6">
        <w:trPr>
          <w:trHeight w:val="26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2D250859"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lastRenderedPageBreak/>
              <w:t>28</w:t>
            </w:r>
          </w:p>
        </w:tc>
        <w:tc>
          <w:tcPr>
            <w:tcW w:w="7267" w:type="dxa"/>
            <w:tcBorders>
              <w:top w:val="nil"/>
              <w:left w:val="nil"/>
              <w:bottom w:val="single" w:sz="4" w:space="0" w:color="auto"/>
              <w:right w:val="single" w:sz="4" w:space="0" w:color="auto"/>
            </w:tcBorders>
            <w:shd w:val="clear" w:color="000000" w:fill="FFFFFF"/>
            <w:vAlign w:val="bottom"/>
            <w:hideMark/>
          </w:tcPr>
          <w:p w14:paraId="00BE0AD7"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8616SSE</w:t>
            </w:r>
          </w:p>
        </w:tc>
        <w:tc>
          <w:tcPr>
            <w:tcW w:w="1418" w:type="dxa"/>
            <w:tcBorders>
              <w:top w:val="nil"/>
              <w:left w:val="nil"/>
              <w:bottom w:val="single" w:sz="4" w:space="0" w:color="auto"/>
              <w:right w:val="single" w:sz="4" w:space="0" w:color="auto"/>
            </w:tcBorders>
            <w:shd w:val="clear" w:color="auto" w:fill="auto"/>
            <w:noWrap/>
            <w:vAlign w:val="bottom"/>
            <w:hideMark/>
          </w:tcPr>
          <w:p w14:paraId="15B278AE"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740635</w:t>
            </w:r>
          </w:p>
        </w:tc>
        <w:tc>
          <w:tcPr>
            <w:tcW w:w="1134" w:type="dxa"/>
            <w:tcBorders>
              <w:top w:val="nil"/>
              <w:left w:val="nil"/>
              <w:bottom w:val="single" w:sz="4" w:space="0" w:color="auto"/>
              <w:right w:val="single" w:sz="4" w:space="0" w:color="auto"/>
            </w:tcBorders>
            <w:shd w:val="clear" w:color="auto" w:fill="auto"/>
            <w:noWrap/>
            <w:vAlign w:val="bottom"/>
            <w:hideMark/>
          </w:tcPr>
          <w:p w14:paraId="7ACC62E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0DFA5BD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58A33B20"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4.059,00</w:t>
            </w:r>
          </w:p>
        </w:tc>
      </w:tr>
      <w:tr w:rsidR="001B2FEE" w:rsidRPr="00AD525B" w14:paraId="22440375" w14:textId="77777777" w:rsidTr="00523ED6">
        <w:trPr>
          <w:trHeight w:val="20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2DDAD51F"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29</w:t>
            </w:r>
          </w:p>
        </w:tc>
        <w:tc>
          <w:tcPr>
            <w:tcW w:w="7267" w:type="dxa"/>
            <w:tcBorders>
              <w:top w:val="nil"/>
              <w:left w:val="nil"/>
              <w:bottom w:val="single" w:sz="4" w:space="0" w:color="auto"/>
              <w:right w:val="single" w:sz="4" w:space="0" w:color="auto"/>
            </w:tcBorders>
            <w:shd w:val="clear" w:color="000000" w:fill="FFFFFF"/>
            <w:vAlign w:val="bottom"/>
            <w:hideMark/>
          </w:tcPr>
          <w:p w14:paraId="3F2ECBF2"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8615</w:t>
            </w:r>
          </w:p>
        </w:tc>
        <w:tc>
          <w:tcPr>
            <w:tcW w:w="1418" w:type="dxa"/>
            <w:tcBorders>
              <w:top w:val="nil"/>
              <w:left w:val="nil"/>
              <w:bottom w:val="single" w:sz="4" w:space="0" w:color="auto"/>
              <w:right w:val="single" w:sz="4" w:space="0" w:color="auto"/>
            </w:tcBorders>
            <w:shd w:val="clear" w:color="auto" w:fill="auto"/>
            <w:noWrap/>
            <w:vAlign w:val="bottom"/>
            <w:hideMark/>
          </w:tcPr>
          <w:p w14:paraId="0152D9E9"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740636</w:t>
            </w:r>
          </w:p>
        </w:tc>
        <w:tc>
          <w:tcPr>
            <w:tcW w:w="1134" w:type="dxa"/>
            <w:tcBorders>
              <w:top w:val="nil"/>
              <w:left w:val="nil"/>
              <w:bottom w:val="single" w:sz="4" w:space="0" w:color="auto"/>
              <w:right w:val="single" w:sz="4" w:space="0" w:color="auto"/>
            </w:tcBorders>
            <w:shd w:val="clear" w:color="auto" w:fill="auto"/>
            <w:noWrap/>
            <w:vAlign w:val="bottom"/>
            <w:hideMark/>
          </w:tcPr>
          <w:p w14:paraId="627E6EB3"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2769A59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1B017722"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3.299,00</w:t>
            </w:r>
          </w:p>
        </w:tc>
      </w:tr>
      <w:tr w:rsidR="001B2FEE" w:rsidRPr="00AD525B" w14:paraId="53E1A320" w14:textId="77777777" w:rsidTr="00523ED6">
        <w:trPr>
          <w:trHeight w:val="70"/>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26456A82"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30</w:t>
            </w:r>
          </w:p>
        </w:tc>
        <w:tc>
          <w:tcPr>
            <w:tcW w:w="7267" w:type="dxa"/>
            <w:tcBorders>
              <w:top w:val="nil"/>
              <w:left w:val="nil"/>
              <w:bottom w:val="single" w:sz="4" w:space="0" w:color="auto"/>
              <w:right w:val="single" w:sz="4" w:space="0" w:color="auto"/>
            </w:tcBorders>
            <w:shd w:val="clear" w:color="000000" w:fill="FFFFFF"/>
            <w:vAlign w:val="bottom"/>
            <w:hideMark/>
          </w:tcPr>
          <w:p w14:paraId="5013D03F"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8615</w:t>
            </w:r>
          </w:p>
        </w:tc>
        <w:tc>
          <w:tcPr>
            <w:tcW w:w="1418" w:type="dxa"/>
            <w:tcBorders>
              <w:top w:val="nil"/>
              <w:left w:val="nil"/>
              <w:bottom w:val="single" w:sz="4" w:space="0" w:color="auto"/>
              <w:right w:val="single" w:sz="4" w:space="0" w:color="auto"/>
            </w:tcBorders>
            <w:shd w:val="clear" w:color="auto" w:fill="auto"/>
            <w:noWrap/>
            <w:vAlign w:val="bottom"/>
            <w:hideMark/>
          </w:tcPr>
          <w:p w14:paraId="2328E49E"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740637</w:t>
            </w:r>
          </w:p>
        </w:tc>
        <w:tc>
          <w:tcPr>
            <w:tcW w:w="1134" w:type="dxa"/>
            <w:tcBorders>
              <w:top w:val="nil"/>
              <w:left w:val="nil"/>
              <w:bottom w:val="single" w:sz="4" w:space="0" w:color="auto"/>
              <w:right w:val="single" w:sz="4" w:space="0" w:color="auto"/>
            </w:tcBorders>
            <w:shd w:val="clear" w:color="auto" w:fill="auto"/>
            <w:noWrap/>
            <w:vAlign w:val="bottom"/>
            <w:hideMark/>
          </w:tcPr>
          <w:p w14:paraId="72D7522B"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4978347B"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3822C13"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3.299,00</w:t>
            </w:r>
          </w:p>
        </w:tc>
      </w:tr>
      <w:tr w:rsidR="001B2FEE" w:rsidRPr="00AD525B" w14:paraId="3AE551DB" w14:textId="77777777" w:rsidTr="00523ED6">
        <w:trPr>
          <w:trHeight w:val="30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123BF4BE"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31</w:t>
            </w:r>
          </w:p>
        </w:tc>
        <w:tc>
          <w:tcPr>
            <w:tcW w:w="7267" w:type="dxa"/>
            <w:tcBorders>
              <w:top w:val="nil"/>
              <w:left w:val="nil"/>
              <w:bottom w:val="single" w:sz="4" w:space="0" w:color="auto"/>
              <w:right w:val="single" w:sz="4" w:space="0" w:color="auto"/>
            </w:tcBorders>
            <w:shd w:val="clear" w:color="000000" w:fill="FFFFFF"/>
            <w:vAlign w:val="bottom"/>
            <w:hideMark/>
          </w:tcPr>
          <w:p w14:paraId="2128E901"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8615</w:t>
            </w:r>
          </w:p>
        </w:tc>
        <w:tc>
          <w:tcPr>
            <w:tcW w:w="1418" w:type="dxa"/>
            <w:tcBorders>
              <w:top w:val="nil"/>
              <w:left w:val="nil"/>
              <w:bottom w:val="single" w:sz="4" w:space="0" w:color="auto"/>
              <w:right w:val="single" w:sz="4" w:space="0" w:color="auto"/>
            </w:tcBorders>
            <w:shd w:val="clear" w:color="auto" w:fill="auto"/>
            <w:noWrap/>
            <w:vAlign w:val="bottom"/>
            <w:hideMark/>
          </w:tcPr>
          <w:p w14:paraId="397F85E2"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740638</w:t>
            </w:r>
          </w:p>
        </w:tc>
        <w:tc>
          <w:tcPr>
            <w:tcW w:w="1134" w:type="dxa"/>
            <w:tcBorders>
              <w:top w:val="nil"/>
              <w:left w:val="nil"/>
              <w:bottom w:val="single" w:sz="4" w:space="0" w:color="auto"/>
              <w:right w:val="single" w:sz="4" w:space="0" w:color="auto"/>
            </w:tcBorders>
            <w:shd w:val="clear" w:color="auto" w:fill="auto"/>
            <w:noWrap/>
            <w:vAlign w:val="bottom"/>
            <w:hideMark/>
          </w:tcPr>
          <w:p w14:paraId="6C40039E"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6ED7C067"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65FD20E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3.299,00</w:t>
            </w:r>
          </w:p>
        </w:tc>
      </w:tr>
      <w:tr w:rsidR="001B2FEE" w:rsidRPr="00AD525B" w14:paraId="25AA9BF9" w14:textId="77777777" w:rsidTr="00523ED6">
        <w:trPr>
          <w:trHeight w:val="26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0A822105"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32</w:t>
            </w:r>
          </w:p>
        </w:tc>
        <w:tc>
          <w:tcPr>
            <w:tcW w:w="7267" w:type="dxa"/>
            <w:tcBorders>
              <w:top w:val="nil"/>
              <w:left w:val="nil"/>
              <w:bottom w:val="single" w:sz="4" w:space="0" w:color="auto"/>
              <w:right w:val="single" w:sz="4" w:space="0" w:color="auto"/>
            </w:tcBorders>
            <w:shd w:val="clear" w:color="000000" w:fill="FFFFFF"/>
            <w:vAlign w:val="bottom"/>
            <w:hideMark/>
          </w:tcPr>
          <w:p w14:paraId="3D3963DB"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FS91</w:t>
            </w:r>
          </w:p>
        </w:tc>
        <w:tc>
          <w:tcPr>
            <w:tcW w:w="1418" w:type="dxa"/>
            <w:tcBorders>
              <w:top w:val="nil"/>
              <w:left w:val="nil"/>
              <w:bottom w:val="single" w:sz="4" w:space="0" w:color="auto"/>
              <w:right w:val="single" w:sz="4" w:space="0" w:color="auto"/>
            </w:tcBorders>
            <w:shd w:val="clear" w:color="auto" w:fill="auto"/>
            <w:noWrap/>
            <w:vAlign w:val="bottom"/>
            <w:hideMark/>
          </w:tcPr>
          <w:p w14:paraId="5DB89462"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740639</w:t>
            </w:r>
          </w:p>
        </w:tc>
        <w:tc>
          <w:tcPr>
            <w:tcW w:w="1134" w:type="dxa"/>
            <w:tcBorders>
              <w:top w:val="nil"/>
              <w:left w:val="nil"/>
              <w:bottom w:val="single" w:sz="4" w:space="0" w:color="auto"/>
              <w:right w:val="single" w:sz="4" w:space="0" w:color="auto"/>
            </w:tcBorders>
            <w:shd w:val="clear" w:color="auto" w:fill="auto"/>
            <w:noWrap/>
            <w:vAlign w:val="bottom"/>
            <w:hideMark/>
          </w:tcPr>
          <w:p w14:paraId="0D216CE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65C0368"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2FB81AD"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2.990,00</w:t>
            </w:r>
          </w:p>
        </w:tc>
      </w:tr>
      <w:tr w:rsidR="001B2FEE" w:rsidRPr="00AD525B" w14:paraId="6E2457C3" w14:textId="77777777" w:rsidTr="00523ED6">
        <w:trPr>
          <w:trHeight w:val="28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1D2E55EF"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33</w:t>
            </w:r>
          </w:p>
        </w:tc>
        <w:tc>
          <w:tcPr>
            <w:tcW w:w="7267" w:type="dxa"/>
            <w:tcBorders>
              <w:top w:val="nil"/>
              <w:left w:val="nil"/>
              <w:bottom w:val="single" w:sz="4" w:space="0" w:color="auto"/>
              <w:right w:val="single" w:sz="4" w:space="0" w:color="auto"/>
            </w:tcBorders>
            <w:shd w:val="clear" w:color="000000" w:fill="FFFFFF"/>
            <w:vAlign w:val="bottom"/>
            <w:hideMark/>
          </w:tcPr>
          <w:p w14:paraId="15A36753"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FS91</w:t>
            </w:r>
          </w:p>
        </w:tc>
        <w:tc>
          <w:tcPr>
            <w:tcW w:w="1418" w:type="dxa"/>
            <w:tcBorders>
              <w:top w:val="nil"/>
              <w:left w:val="nil"/>
              <w:bottom w:val="single" w:sz="4" w:space="0" w:color="auto"/>
              <w:right w:val="single" w:sz="4" w:space="0" w:color="auto"/>
            </w:tcBorders>
            <w:shd w:val="clear" w:color="auto" w:fill="auto"/>
            <w:noWrap/>
            <w:vAlign w:val="bottom"/>
            <w:hideMark/>
          </w:tcPr>
          <w:p w14:paraId="38BFA927"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740640</w:t>
            </w:r>
          </w:p>
        </w:tc>
        <w:tc>
          <w:tcPr>
            <w:tcW w:w="1134" w:type="dxa"/>
            <w:tcBorders>
              <w:top w:val="nil"/>
              <w:left w:val="nil"/>
              <w:bottom w:val="single" w:sz="4" w:space="0" w:color="auto"/>
              <w:right w:val="single" w:sz="4" w:space="0" w:color="auto"/>
            </w:tcBorders>
            <w:shd w:val="clear" w:color="auto" w:fill="auto"/>
            <w:noWrap/>
            <w:vAlign w:val="bottom"/>
            <w:hideMark/>
          </w:tcPr>
          <w:p w14:paraId="2BC91A6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D05D394"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4392B486"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2.990,00</w:t>
            </w:r>
          </w:p>
        </w:tc>
      </w:tr>
      <w:tr w:rsidR="001B2FEE" w:rsidRPr="00AD525B" w14:paraId="25FBC463" w14:textId="77777777" w:rsidTr="00523ED6">
        <w:trPr>
          <w:trHeight w:val="27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0347C0F1"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34</w:t>
            </w:r>
          </w:p>
        </w:tc>
        <w:tc>
          <w:tcPr>
            <w:tcW w:w="7267" w:type="dxa"/>
            <w:tcBorders>
              <w:top w:val="nil"/>
              <w:left w:val="nil"/>
              <w:bottom w:val="single" w:sz="4" w:space="0" w:color="auto"/>
              <w:right w:val="single" w:sz="4" w:space="0" w:color="auto"/>
            </w:tcBorders>
            <w:shd w:val="clear" w:color="000000" w:fill="FFFFFF"/>
            <w:vAlign w:val="bottom"/>
            <w:hideMark/>
          </w:tcPr>
          <w:p w14:paraId="72C17CA5"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RM 248.03</w:t>
            </w:r>
          </w:p>
        </w:tc>
        <w:tc>
          <w:tcPr>
            <w:tcW w:w="1418" w:type="dxa"/>
            <w:tcBorders>
              <w:top w:val="nil"/>
              <w:left w:val="nil"/>
              <w:bottom w:val="single" w:sz="4" w:space="0" w:color="auto"/>
              <w:right w:val="single" w:sz="4" w:space="0" w:color="auto"/>
            </w:tcBorders>
            <w:shd w:val="clear" w:color="auto" w:fill="auto"/>
            <w:noWrap/>
            <w:vAlign w:val="bottom"/>
            <w:hideMark/>
          </w:tcPr>
          <w:p w14:paraId="03D7AE66"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740641</w:t>
            </w:r>
          </w:p>
        </w:tc>
        <w:tc>
          <w:tcPr>
            <w:tcW w:w="1134" w:type="dxa"/>
            <w:tcBorders>
              <w:top w:val="nil"/>
              <w:left w:val="nil"/>
              <w:bottom w:val="single" w:sz="4" w:space="0" w:color="auto"/>
              <w:right w:val="single" w:sz="4" w:space="0" w:color="auto"/>
            </w:tcBorders>
            <w:shd w:val="clear" w:color="auto" w:fill="auto"/>
            <w:noWrap/>
            <w:vAlign w:val="bottom"/>
            <w:hideMark/>
          </w:tcPr>
          <w:p w14:paraId="044A2B3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2C67A9C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1FE8185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2.999,00</w:t>
            </w:r>
          </w:p>
        </w:tc>
      </w:tr>
      <w:tr w:rsidR="001B2FEE" w:rsidRPr="00AD525B" w14:paraId="476D5A4B" w14:textId="77777777" w:rsidTr="00523ED6">
        <w:trPr>
          <w:trHeight w:val="19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46A9D591"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35</w:t>
            </w:r>
          </w:p>
        </w:tc>
        <w:tc>
          <w:tcPr>
            <w:tcW w:w="7267" w:type="dxa"/>
            <w:tcBorders>
              <w:top w:val="nil"/>
              <w:left w:val="nil"/>
              <w:bottom w:val="single" w:sz="4" w:space="0" w:color="auto"/>
              <w:right w:val="single" w:sz="4" w:space="0" w:color="auto"/>
            </w:tcBorders>
            <w:shd w:val="clear" w:color="000000" w:fill="FFFFFF"/>
            <w:vAlign w:val="bottom"/>
            <w:hideMark/>
          </w:tcPr>
          <w:p w14:paraId="7C730014"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MATURATOR MANUAL PT TROTUARE IARNA RM 248.03</w:t>
            </w:r>
          </w:p>
        </w:tc>
        <w:tc>
          <w:tcPr>
            <w:tcW w:w="1418" w:type="dxa"/>
            <w:tcBorders>
              <w:top w:val="nil"/>
              <w:left w:val="nil"/>
              <w:bottom w:val="single" w:sz="4" w:space="0" w:color="auto"/>
              <w:right w:val="single" w:sz="4" w:space="0" w:color="auto"/>
            </w:tcBorders>
            <w:shd w:val="clear" w:color="auto" w:fill="auto"/>
            <w:noWrap/>
            <w:vAlign w:val="bottom"/>
            <w:hideMark/>
          </w:tcPr>
          <w:p w14:paraId="62D6E863" w14:textId="77777777" w:rsidR="001B2FEE" w:rsidRPr="00AD525B" w:rsidRDefault="001B2FEE" w:rsidP="001B2FEE">
            <w:pPr>
              <w:keepNext w:val="0"/>
              <w:keepLines w:val="0"/>
              <w:spacing w:after="0"/>
              <w:jc w:val="left"/>
              <w:outlineLvl w:val="0"/>
              <w:rPr>
                <w:color w:val="000000"/>
                <w:sz w:val="22"/>
                <w:szCs w:val="22"/>
                <w:lang w:eastAsia="ro-RO"/>
              </w:rPr>
            </w:pPr>
            <w:r w:rsidRPr="00AD525B">
              <w:rPr>
                <w:color w:val="000000"/>
                <w:sz w:val="22"/>
                <w:szCs w:val="22"/>
                <w:lang w:eastAsia="ro-RO"/>
              </w:rPr>
              <w:t>740642</w:t>
            </w:r>
          </w:p>
        </w:tc>
        <w:tc>
          <w:tcPr>
            <w:tcW w:w="1134" w:type="dxa"/>
            <w:tcBorders>
              <w:top w:val="nil"/>
              <w:left w:val="nil"/>
              <w:bottom w:val="single" w:sz="4" w:space="0" w:color="auto"/>
              <w:right w:val="single" w:sz="4" w:space="0" w:color="auto"/>
            </w:tcBorders>
            <w:shd w:val="clear" w:color="auto" w:fill="auto"/>
            <w:noWrap/>
            <w:vAlign w:val="bottom"/>
            <w:hideMark/>
          </w:tcPr>
          <w:p w14:paraId="699E182C"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711233A3"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6253E46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2.999,00</w:t>
            </w:r>
          </w:p>
        </w:tc>
      </w:tr>
      <w:tr w:rsidR="001B2FEE" w:rsidRPr="00AD525B" w14:paraId="6B8B6233" w14:textId="77777777" w:rsidTr="00523ED6">
        <w:trPr>
          <w:trHeight w:val="274"/>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492DCF27"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36</w:t>
            </w:r>
          </w:p>
        </w:tc>
        <w:tc>
          <w:tcPr>
            <w:tcW w:w="7267" w:type="dxa"/>
            <w:tcBorders>
              <w:top w:val="nil"/>
              <w:left w:val="nil"/>
              <w:bottom w:val="single" w:sz="4" w:space="0" w:color="auto"/>
              <w:right w:val="single" w:sz="4" w:space="0" w:color="auto"/>
            </w:tcBorders>
            <w:shd w:val="clear" w:color="auto" w:fill="auto"/>
            <w:vAlign w:val="bottom"/>
            <w:hideMark/>
          </w:tcPr>
          <w:p w14:paraId="7D70F82F"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SISTEM DE INCALZIRE CENTRALA P</w:t>
            </w:r>
          </w:p>
        </w:tc>
        <w:tc>
          <w:tcPr>
            <w:tcW w:w="1418" w:type="dxa"/>
            <w:tcBorders>
              <w:top w:val="nil"/>
              <w:left w:val="nil"/>
              <w:bottom w:val="single" w:sz="4" w:space="0" w:color="auto"/>
              <w:right w:val="single" w:sz="4" w:space="0" w:color="auto"/>
            </w:tcBorders>
            <w:shd w:val="clear" w:color="auto" w:fill="auto"/>
            <w:noWrap/>
            <w:vAlign w:val="bottom"/>
            <w:hideMark/>
          </w:tcPr>
          <w:p w14:paraId="71EE2E4A"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TG8014</w:t>
            </w:r>
          </w:p>
        </w:tc>
        <w:tc>
          <w:tcPr>
            <w:tcW w:w="1134" w:type="dxa"/>
            <w:tcBorders>
              <w:top w:val="nil"/>
              <w:left w:val="nil"/>
              <w:bottom w:val="single" w:sz="4" w:space="0" w:color="auto"/>
              <w:right w:val="single" w:sz="4" w:space="0" w:color="auto"/>
            </w:tcBorders>
            <w:shd w:val="clear" w:color="auto" w:fill="auto"/>
            <w:noWrap/>
            <w:vAlign w:val="bottom"/>
            <w:hideMark/>
          </w:tcPr>
          <w:p w14:paraId="5972B99A"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2147385E"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444A2572"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45.662,56</w:t>
            </w:r>
          </w:p>
        </w:tc>
      </w:tr>
      <w:tr w:rsidR="001B2FEE" w:rsidRPr="00AD525B" w14:paraId="5EC911E2" w14:textId="77777777" w:rsidTr="00523ED6">
        <w:trPr>
          <w:trHeight w:val="233"/>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5D432BEC"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37</w:t>
            </w:r>
          </w:p>
        </w:tc>
        <w:tc>
          <w:tcPr>
            <w:tcW w:w="7267" w:type="dxa"/>
            <w:tcBorders>
              <w:top w:val="nil"/>
              <w:left w:val="nil"/>
              <w:bottom w:val="single" w:sz="4" w:space="0" w:color="auto"/>
              <w:right w:val="single" w:sz="4" w:space="0" w:color="auto"/>
            </w:tcBorders>
            <w:shd w:val="clear" w:color="auto" w:fill="auto"/>
            <w:vAlign w:val="bottom"/>
            <w:hideMark/>
          </w:tcPr>
          <w:p w14:paraId="74F8DE10"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RACORD ELECTRIC TRIFAZIC CLADI</w:t>
            </w:r>
          </w:p>
        </w:tc>
        <w:tc>
          <w:tcPr>
            <w:tcW w:w="1418" w:type="dxa"/>
            <w:tcBorders>
              <w:top w:val="nil"/>
              <w:left w:val="nil"/>
              <w:bottom w:val="single" w:sz="4" w:space="0" w:color="auto"/>
              <w:right w:val="single" w:sz="4" w:space="0" w:color="auto"/>
            </w:tcBorders>
            <w:shd w:val="clear" w:color="auto" w:fill="auto"/>
            <w:noWrap/>
            <w:vAlign w:val="bottom"/>
            <w:hideMark/>
          </w:tcPr>
          <w:p w14:paraId="0A6C0A25"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TG8022</w:t>
            </w:r>
          </w:p>
        </w:tc>
        <w:tc>
          <w:tcPr>
            <w:tcW w:w="1134" w:type="dxa"/>
            <w:tcBorders>
              <w:top w:val="nil"/>
              <w:left w:val="nil"/>
              <w:bottom w:val="single" w:sz="4" w:space="0" w:color="auto"/>
              <w:right w:val="single" w:sz="4" w:space="0" w:color="auto"/>
            </w:tcBorders>
            <w:shd w:val="clear" w:color="auto" w:fill="auto"/>
            <w:noWrap/>
            <w:vAlign w:val="bottom"/>
            <w:hideMark/>
          </w:tcPr>
          <w:p w14:paraId="6DCDEA8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0FAA587E"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1511968B"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5.807,91</w:t>
            </w:r>
          </w:p>
        </w:tc>
      </w:tr>
      <w:tr w:rsidR="001B2FEE" w:rsidRPr="00AD525B" w14:paraId="28CE38E2"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62BFFE90"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38</w:t>
            </w:r>
          </w:p>
        </w:tc>
        <w:tc>
          <w:tcPr>
            <w:tcW w:w="7267" w:type="dxa"/>
            <w:tcBorders>
              <w:top w:val="nil"/>
              <w:left w:val="nil"/>
              <w:bottom w:val="single" w:sz="4" w:space="0" w:color="auto"/>
              <w:right w:val="single" w:sz="4" w:space="0" w:color="auto"/>
            </w:tcBorders>
            <w:shd w:val="clear" w:color="auto" w:fill="auto"/>
            <w:vAlign w:val="bottom"/>
            <w:hideMark/>
          </w:tcPr>
          <w:p w14:paraId="7A95D6FD"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CLADIRE SEDIU TEGA</w:t>
            </w:r>
          </w:p>
        </w:tc>
        <w:tc>
          <w:tcPr>
            <w:tcW w:w="1418" w:type="dxa"/>
            <w:tcBorders>
              <w:top w:val="nil"/>
              <w:left w:val="nil"/>
              <w:bottom w:val="single" w:sz="4" w:space="0" w:color="auto"/>
              <w:right w:val="single" w:sz="4" w:space="0" w:color="auto"/>
            </w:tcBorders>
            <w:shd w:val="clear" w:color="auto" w:fill="auto"/>
            <w:noWrap/>
            <w:vAlign w:val="bottom"/>
            <w:hideMark/>
          </w:tcPr>
          <w:p w14:paraId="6165B1B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TG8042</w:t>
            </w:r>
          </w:p>
        </w:tc>
        <w:tc>
          <w:tcPr>
            <w:tcW w:w="1134" w:type="dxa"/>
            <w:tcBorders>
              <w:top w:val="nil"/>
              <w:left w:val="nil"/>
              <w:bottom w:val="single" w:sz="4" w:space="0" w:color="auto"/>
              <w:right w:val="single" w:sz="4" w:space="0" w:color="auto"/>
            </w:tcBorders>
            <w:shd w:val="clear" w:color="auto" w:fill="auto"/>
            <w:noWrap/>
            <w:vAlign w:val="bottom"/>
            <w:hideMark/>
          </w:tcPr>
          <w:p w14:paraId="155F21BB"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7D9DC684"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8D5B003"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414.758,57</w:t>
            </w:r>
          </w:p>
        </w:tc>
      </w:tr>
      <w:tr w:rsidR="001B2FEE" w:rsidRPr="00AD525B" w14:paraId="0C392F62" w14:textId="77777777" w:rsidTr="00523ED6">
        <w:trPr>
          <w:trHeight w:val="285"/>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0A690F1F"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39</w:t>
            </w:r>
          </w:p>
        </w:tc>
        <w:tc>
          <w:tcPr>
            <w:tcW w:w="7267" w:type="dxa"/>
            <w:tcBorders>
              <w:top w:val="nil"/>
              <w:left w:val="nil"/>
              <w:bottom w:val="single" w:sz="4" w:space="0" w:color="auto"/>
              <w:right w:val="single" w:sz="4" w:space="0" w:color="auto"/>
            </w:tcBorders>
            <w:shd w:val="clear" w:color="auto" w:fill="auto"/>
            <w:vAlign w:val="bottom"/>
            <w:hideMark/>
          </w:tcPr>
          <w:p w14:paraId="7B75C3A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BIROURI TEGA-REAMENAJARE</w:t>
            </w:r>
          </w:p>
        </w:tc>
        <w:tc>
          <w:tcPr>
            <w:tcW w:w="1418" w:type="dxa"/>
            <w:tcBorders>
              <w:top w:val="nil"/>
              <w:left w:val="nil"/>
              <w:bottom w:val="single" w:sz="4" w:space="0" w:color="auto"/>
              <w:right w:val="single" w:sz="4" w:space="0" w:color="auto"/>
            </w:tcBorders>
            <w:shd w:val="clear" w:color="auto" w:fill="auto"/>
            <w:noWrap/>
            <w:vAlign w:val="bottom"/>
            <w:hideMark/>
          </w:tcPr>
          <w:p w14:paraId="6FDF714C"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TG8042A</w:t>
            </w:r>
          </w:p>
        </w:tc>
        <w:tc>
          <w:tcPr>
            <w:tcW w:w="1134" w:type="dxa"/>
            <w:tcBorders>
              <w:top w:val="nil"/>
              <w:left w:val="nil"/>
              <w:bottom w:val="single" w:sz="4" w:space="0" w:color="auto"/>
              <w:right w:val="single" w:sz="4" w:space="0" w:color="auto"/>
            </w:tcBorders>
            <w:shd w:val="clear" w:color="auto" w:fill="auto"/>
            <w:noWrap/>
            <w:vAlign w:val="bottom"/>
            <w:hideMark/>
          </w:tcPr>
          <w:p w14:paraId="6A0A6139"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2B40C836"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6F4D86CC"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139.640,88</w:t>
            </w:r>
          </w:p>
        </w:tc>
      </w:tr>
      <w:tr w:rsidR="001B2FEE" w:rsidRPr="00AD525B" w14:paraId="34BC1B60" w14:textId="77777777" w:rsidTr="00523ED6">
        <w:trPr>
          <w:trHeight w:val="16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08DB6C0A"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40</w:t>
            </w:r>
          </w:p>
        </w:tc>
        <w:tc>
          <w:tcPr>
            <w:tcW w:w="7267" w:type="dxa"/>
            <w:tcBorders>
              <w:top w:val="nil"/>
              <w:left w:val="nil"/>
              <w:bottom w:val="single" w:sz="4" w:space="0" w:color="auto"/>
              <w:right w:val="single" w:sz="4" w:space="0" w:color="auto"/>
            </w:tcBorders>
            <w:shd w:val="clear" w:color="auto" w:fill="auto"/>
            <w:vAlign w:val="bottom"/>
            <w:hideMark/>
          </w:tcPr>
          <w:p w14:paraId="64CC804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SEDIU -REAMENAJARE BIROURI TEGA</w:t>
            </w:r>
          </w:p>
        </w:tc>
        <w:tc>
          <w:tcPr>
            <w:tcW w:w="1418" w:type="dxa"/>
            <w:tcBorders>
              <w:top w:val="nil"/>
              <w:left w:val="nil"/>
              <w:bottom w:val="single" w:sz="4" w:space="0" w:color="auto"/>
              <w:right w:val="single" w:sz="4" w:space="0" w:color="auto"/>
            </w:tcBorders>
            <w:shd w:val="clear" w:color="auto" w:fill="auto"/>
            <w:noWrap/>
            <w:vAlign w:val="bottom"/>
            <w:hideMark/>
          </w:tcPr>
          <w:p w14:paraId="1461993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TG8042B</w:t>
            </w:r>
          </w:p>
        </w:tc>
        <w:tc>
          <w:tcPr>
            <w:tcW w:w="1134" w:type="dxa"/>
            <w:tcBorders>
              <w:top w:val="nil"/>
              <w:left w:val="nil"/>
              <w:bottom w:val="single" w:sz="4" w:space="0" w:color="auto"/>
              <w:right w:val="single" w:sz="4" w:space="0" w:color="auto"/>
            </w:tcBorders>
            <w:shd w:val="clear" w:color="auto" w:fill="auto"/>
            <w:noWrap/>
            <w:vAlign w:val="bottom"/>
            <w:hideMark/>
          </w:tcPr>
          <w:p w14:paraId="7F402ED1"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C510594"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2B4FF022"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46.926,16</w:t>
            </w:r>
          </w:p>
        </w:tc>
      </w:tr>
      <w:tr w:rsidR="001B2FEE" w:rsidRPr="00AD525B" w14:paraId="7EDC824A" w14:textId="77777777" w:rsidTr="00523ED6">
        <w:trPr>
          <w:trHeight w:val="18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2F72EF3E"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41</w:t>
            </w:r>
          </w:p>
        </w:tc>
        <w:tc>
          <w:tcPr>
            <w:tcW w:w="7267" w:type="dxa"/>
            <w:tcBorders>
              <w:top w:val="nil"/>
              <w:left w:val="nil"/>
              <w:bottom w:val="single" w:sz="4" w:space="0" w:color="auto"/>
              <w:right w:val="single" w:sz="4" w:space="0" w:color="auto"/>
            </w:tcBorders>
            <w:shd w:val="clear" w:color="auto" w:fill="auto"/>
            <w:vAlign w:val="bottom"/>
            <w:hideMark/>
          </w:tcPr>
          <w:p w14:paraId="6750EE4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REAMENAJARE SEDIU TEGA</w:t>
            </w:r>
          </w:p>
        </w:tc>
        <w:tc>
          <w:tcPr>
            <w:tcW w:w="1418" w:type="dxa"/>
            <w:tcBorders>
              <w:top w:val="nil"/>
              <w:left w:val="nil"/>
              <w:bottom w:val="single" w:sz="4" w:space="0" w:color="auto"/>
              <w:right w:val="single" w:sz="4" w:space="0" w:color="auto"/>
            </w:tcBorders>
            <w:shd w:val="clear" w:color="auto" w:fill="auto"/>
            <w:noWrap/>
            <w:vAlign w:val="bottom"/>
            <w:hideMark/>
          </w:tcPr>
          <w:p w14:paraId="26D2AC1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TG8042C</w:t>
            </w:r>
          </w:p>
        </w:tc>
        <w:tc>
          <w:tcPr>
            <w:tcW w:w="1134" w:type="dxa"/>
            <w:tcBorders>
              <w:top w:val="nil"/>
              <w:left w:val="nil"/>
              <w:bottom w:val="single" w:sz="4" w:space="0" w:color="auto"/>
              <w:right w:val="single" w:sz="4" w:space="0" w:color="auto"/>
            </w:tcBorders>
            <w:shd w:val="clear" w:color="auto" w:fill="auto"/>
            <w:noWrap/>
            <w:vAlign w:val="bottom"/>
            <w:hideMark/>
          </w:tcPr>
          <w:p w14:paraId="7B21611F"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4A97CFE2"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3D0EE10D"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73.851,17</w:t>
            </w:r>
          </w:p>
        </w:tc>
      </w:tr>
      <w:tr w:rsidR="001B2FEE" w:rsidRPr="00AD525B" w14:paraId="7824350B" w14:textId="77777777" w:rsidTr="00523ED6">
        <w:trPr>
          <w:trHeight w:val="241"/>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6C7F5787"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42</w:t>
            </w:r>
          </w:p>
        </w:tc>
        <w:tc>
          <w:tcPr>
            <w:tcW w:w="7267" w:type="dxa"/>
            <w:tcBorders>
              <w:top w:val="nil"/>
              <w:left w:val="nil"/>
              <w:bottom w:val="single" w:sz="4" w:space="0" w:color="auto"/>
              <w:right w:val="single" w:sz="4" w:space="0" w:color="auto"/>
            </w:tcBorders>
            <w:shd w:val="clear" w:color="auto" w:fill="auto"/>
            <w:vAlign w:val="bottom"/>
            <w:hideMark/>
          </w:tcPr>
          <w:p w14:paraId="6C4DBF9D"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SUPRASTRUCTURA STROPITOARE AVIA</w:t>
            </w:r>
          </w:p>
        </w:tc>
        <w:tc>
          <w:tcPr>
            <w:tcW w:w="1418" w:type="dxa"/>
            <w:tcBorders>
              <w:top w:val="nil"/>
              <w:left w:val="nil"/>
              <w:bottom w:val="single" w:sz="4" w:space="0" w:color="auto"/>
              <w:right w:val="single" w:sz="4" w:space="0" w:color="auto"/>
            </w:tcBorders>
            <w:shd w:val="clear" w:color="auto" w:fill="auto"/>
            <w:noWrap/>
            <w:vAlign w:val="bottom"/>
            <w:hideMark/>
          </w:tcPr>
          <w:p w14:paraId="7DBCE7B0"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TG8051</w:t>
            </w:r>
          </w:p>
        </w:tc>
        <w:tc>
          <w:tcPr>
            <w:tcW w:w="1134" w:type="dxa"/>
            <w:tcBorders>
              <w:top w:val="nil"/>
              <w:left w:val="nil"/>
              <w:bottom w:val="single" w:sz="4" w:space="0" w:color="auto"/>
              <w:right w:val="single" w:sz="4" w:space="0" w:color="auto"/>
            </w:tcBorders>
            <w:shd w:val="clear" w:color="auto" w:fill="auto"/>
            <w:noWrap/>
            <w:vAlign w:val="bottom"/>
            <w:hideMark/>
          </w:tcPr>
          <w:p w14:paraId="53113C4E"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57434F6E"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4C4B19A9"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21.671,45</w:t>
            </w:r>
          </w:p>
        </w:tc>
      </w:tr>
      <w:tr w:rsidR="001B2FEE" w:rsidRPr="00AD525B" w14:paraId="155FC3AD" w14:textId="77777777" w:rsidTr="00523ED6">
        <w:trPr>
          <w:trHeight w:val="247"/>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2013E03B"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43</w:t>
            </w:r>
          </w:p>
        </w:tc>
        <w:tc>
          <w:tcPr>
            <w:tcW w:w="7267" w:type="dxa"/>
            <w:tcBorders>
              <w:top w:val="nil"/>
              <w:left w:val="nil"/>
              <w:bottom w:val="single" w:sz="4" w:space="0" w:color="auto"/>
              <w:right w:val="single" w:sz="4" w:space="0" w:color="auto"/>
            </w:tcBorders>
            <w:shd w:val="clear" w:color="auto" w:fill="auto"/>
            <w:vAlign w:val="bottom"/>
            <w:hideMark/>
          </w:tcPr>
          <w:p w14:paraId="358E0D61"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MOTOCULTIVATOR GHEPARD PT DEGAJAT  ZAPADA</w:t>
            </w:r>
          </w:p>
        </w:tc>
        <w:tc>
          <w:tcPr>
            <w:tcW w:w="1418" w:type="dxa"/>
            <w:tcBorders>
              <w:top w:val="nil"/>
              <w:left w:val="nil"/>
              <w:bottom w:val="single" w:sz="4" w:space="0" w:color="auto"/>
              <w:right w:val="single" w:sz="4" w:space="0" w:color="auto"/>
            </w:tcBorders>
            <w:shd w:val="clear" w:color="auto" w:fill="auto"/>
            <w:noWrap/>
            <w:vAlign w:val="bottom"/>
            <w:hideMark/>
          </w:tcPr>
          <w:p w14:paraId="25A402D4"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TG8058</w:t>
            </w:r>
          </w:p>
        </w:tc>
        <w:tc>
          <w:tcPr>
            <w:tcW w:w="1134" w:type="dxa"/>
            <w:tcBorders>
              <w:top w:val="nil"/>
              <w:left w:val="nil"/>
              <w:bottom w:val="single" w:sz="4" w:space="0" w:color="auto"/>
              <w:right w:val="single" w:sz="4" w:space="0" w:color="auto"/>
            </w:tcBorders>
            <w:shd w:val="clear" w:color="auto" w:fill="auto"/>
            <w:noWrap/>
            <w:vAlign w:val="bottom"/>
            <w:hideMark/>
          </w:tcPr>
          <w:p w14:paraId="200D4886"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38A3F76D"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0557D3AA"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30.003,79</w:t>
            </w:r>
          </w:p>
        </w:tc>
      </w:tr>
      <w:tr w:rsidR="001B2FEE" w:rsidRPr="00AD525B" w14:paraId="1AC2D253" w14:textId="77777777" w:rsidTr="00523ED6">
        <w:trPr>
          <w:trHeight w:val="279"/>
          <w:jc w:val="center"/>
        </w:trPr>
        <w:tc>
          <w:tcPr>
            <w:tcW w:w="803" w:type="dxa"/>
            <w:tcBorders>
              <w:top w:val="nil"/>
              <w:left w:val="single" w:sz="8" w:space="0" w:color="auto"/>
              <w:bottom w:val="single" w:sz="4" w:space="0" w:color="auto"/>
              <w:right w:val="single" w:sz="4" w:space="0" w:color="auto"/>
            </w:tcBorders>
            <w:shd w:val="clear" w:color="000000" w:fill="FFFFFF"/>
            <w:noWrap/>
            <w:vAlign w:val="bottom"/>
            <w:hideMark/>
          </w:tcPr>
          <w:p w14:paraId="15E2900D" w14:textId="77777777" w:rsidR="001B2FEE" w:rsidRPr="00AD525B" w:rsidRDefault="001B2FEE" w:rsidP="001B2FEE">
            <w:pPr>
              <w:keepNext w:val="0"/>
              <w:keepLines w:val="0"/>
              <w:spacing w:after="0"/>
              <w:jc w:val="center"/>
              <w:outlineLvl w:val="0"/>
              <w:rPr>
                <w:sz w:val="22"/>
                <w:szCs w:val="22"/>
                <w:lang w:eastAsia="ro-RO"/>
              </w:rPr>
            </w:pPr>
            <w:r w:rsidRPr="00AD525B">
              <w:rPr>
                <w:sz w:val="22"/>
                <w:szCs w:val="22"/>
                <w:lang w:eastAsia="ro-RO"/>
              </w:rPr>
              <w:t>44</w:t>
            </w:r>
          </w:p>
        </w:tc>
        <w:tc>
          <w:tcPr>
            <w:tcW w:w="7267" w:type="dxa"/>
            <w:tcBorders>
              <w:top w:val="nil"/>
              <w:left w:val="nil"/>
              <w:bottom w:val="single" w:sz="4" w:space="0" w:color="auto"/>
              <w:right w:val="single" w:sz="4" w:space="0" w:color="auto"/>
            </w:tcBorders>
            <w:shd w:val="clear" w:color="auto" w:fill="auto"/>
            <w:vAlign w:val="bottom"/>
            <w:hideMark/>
          </w:tcPr>
          <w:p w14:paraId="2FBD1226"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SIST. INMAGAZINARE SI POMPARE CACL</w:t>
            </w:r>
          </w:p>
        </w:tc>
        <w:tc>
          <w:tcPr>
            <w:tcW w:w="1418" w:type="dxa"/>
            <w:tcBorders>
              <w:top w:val="nil"/>
              <w:left w:val="nil"/>
              <w:bottom w:val="single" w:sz="4" w:space="0" w:color="auto"/>
              <w:right w:val="single" w:sz="4" w:space="0" w:color="auto"/>
            </w:tcBorders>
            <w:shd w:val="clear" w:color="auto" w:fill="auto"/>
            <w:noWrap/>
            <w:vAlign w:val="bottom"/>
            <w:hideMark/>
          </w:tcPr>
          <w:p w14:paraId="036E03F7"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TG8059</w:t>
            </w:r>
          </w:p>
        </w:tc>
        <w:tc>
          <w:tcPr>
            <w:tcW w:w="1134" w:type="dxa"/>
            <w:tcBorders>
              <w:top w:val="nil"/>
              <w:left w:val="nil"/>
              <w:bottom w:val="single" w:sz="4" w:space="0" w:color="auto"/>
              <w:right w:val="single" w:sz="4" w:space="0" w:color="auto"/>
            </w:tcBorders>
            <w:shd w:val="clear" w:color="auto" w:fill="auto"/>
            <w:noWrap/>
            <w:vAlign w:val="bottom"/>
            <w:hideMark/>
          </w:tcPr>
          <w:p w14:paraId="2E9ACB23" w14:textId="77777777" w:rsidR="001B2FEE" w:rsidRPr="00AD525B" w:rsidRDefault="001B2FEE" w:rsidP="001B2FEE">
            <w:pPr>
              <w:keepNext w:val="0"/>
              <w:keepLines w:val="0"/>
              <w:spacing w:after="0"/>
              <w:jc w:val="right"/>
              <w:outlineLvl w:val="0"/>
              <w:rPr>
                <w:color w:val="000000"/>
                <w:sz w:val="22"/>
                <w:szCs w:val="22"/>
                <w:lang w:eastAsia="ro-RO"/>
              </w:rPr>
            </w:pPr>
            <w:r w:rsidRPr="00AD525B">
              <w:rPr>
                <w:color w:val="000000"/>
                <w:sz w:val="22"/>
                <w:szCs w:val="22"/>
                <w:lang w:eastAsia="ro-RO"/>
              </w:rPr>
              <w:t>buc</w:t>
            </w:r>
          </w:p>
        </w:tc>
        <w:tc>
          <w:tcPr>
            <w:tcW w:w="1275" w:type="dxa"/>
            <w:tcBorders>
              <w:top w:val="nil"/>
              <w:left w:val="nil"/>
              <w:bottom w:val="single" w:sz="4" w:space="0" w:color="auto"/>
              <w:right w:val="single" w:sz="4" w:space="0" w:color="auto"/>
            </w:tcBorders>
            <w:shd w:val="clear" w:color="auto" w:fill="auto"/>
            <w:noWrap/>
            <w:vAlign w:val="bottom"/>
            <w:hideMark/>
          </w:tcPr>
          <w:p w14:paraId="036FBE3B"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1,00</w:t>
            </w:r>
          </w:p>
        </w:tc>
        <w:tc>
          <w:tcPr>
            <w:tcW w:w="1843" w:type="dxa"/>
            <w:tcBorders>
              <w:top w:val="nil"/>
              <w:left w:val="nil"/>
              <w:bottom w:val="single" w:sz="4" w:space="0" w:color="auto"/>
              <w:right w:val="single" w:sz="8" w:space="0" w:color="auto"/>
            </w:tcBorders>
            <w:shd w:val="clear" w:color="auto" w:fill="auto"/>
            <w:noWrap/>
            <w:vAlign w:val="bottom"/>
            <w:hideMark/>
          </w:tcPr>
          <w:p w14:paraId="70E19FF8"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77.903,87</w:t>
            </w:r>
          </w:p>
        </w:tc>
      </w:tr>
      <w:tr w:rsidR="001B2FEE" w:rsidRPr="00AD525B" w14:paraId="7231AC7A" w14:textId="77777777" w:rsidTr="00523ED6">
        <w:trPr>
          <w:trHeight w:val="439"/>
          <w:jc w:val="center"/>
        </w:trPr>
        <w:tc>
          <w:tcPr>
            <w:tcW w:w="803" w:type="dxa"/>
            <w:tcBorders>
              <w:top w:val="nil"/>
              <w:left w:val="single" w:sz="8" w:space="0" w:color="auto"/>
              <w:bottom w:val="single" w:sz="8" w:space="0" w:color="auto"/>
              <w:right w:val="nil"/>
            </w:tcBorders>
            <w:shd w:val="clear" w:color="auto" w:fill="auto"/>
            <w:noWrap/>
            <w:vAlign w:val="bottom"/>
            <w:hideMark/>
          </w:tcPr>
          <w:p w14:paraId="3F0B7CEA" w14:textId="5AF8D2C0" w:rsidR="001B2FEE" w:rsidRPr="00AD525B" w:rsidRDefault="001B2FEE" w:rsidP="008F116C">
            <w:pPr>
              <w:keepNext w:val="0"/>
              <w:keepLines w:val="0"/>
              <w:spacing w:after="0"/>
              <w:jc w:val="center"/>
              <w:outlineLvl w:val="0"/>
              <w:rPr>
                <w:b/>
                <w:sz w:val="22"/>
                <w:szCs w:val="22"/>
                <w:lang w:eastAsia="ro-RO"/>
              </w:rPr>
            </w:pPr>
          </w:p>
        </w:tc>
        <w:tc>
          <w:tcPr>
            <w:tcW w:w="7267" w:type="dxa"/>
            <w:tcBorders>
              <w:top w:val="nil"/>
              <w:left w:val="nil"/>
              <w:bottom w:val="single" w:sz="8" w:space="0" w:color="auto"/>
              <w:right w:val="nil"/>
            </w:tcBorders>
            <w:shd w:val="clear" w:color="auto" w:fill="auto"/>
            <w:vAlign w:val="bottom"/>
            <w:hideMark/>
          </w:tcPr>
          <w:p w14:paraId="36C3F0C7" w14:textId="16B9E8C5" w:rsidR="001B2FEE" w:rsidRPr="00AD525B" w:rsidRDefault="00CE0BDF" w:rsidP="008F116C">
            <w:pPr>
              <w:keepNext w:val="0"/>
              <w:keepLines w:val="0"/>
              <w:spacing w:after="0"/>
              <w:jc w:val="center"/>
              <w:outlineLvl w:val="0"/>
              <w:rPr>
                <w:b/>
                <w:sz w:val="22"/>
                <w:szCs w:val="22"/>
                <w:lang w:eastAsia="ro-RO"/>
              </w:rPr>
            </w:pPr>
            <w:r w:rsidRPr="00AD525B">
              <w:rPr>
                <w:b/>
                <w:sz w:val="22"/>
                <w:szCs w:val="22"/>
                <w:lang w:eastAsia="ro-RO"/>
              </w:rPr>
              <w:t>TOTAL 1</w:t>
            </w:r>
          </w:p>
        </w:tc>
        <w:tc>
          <w:tcPr>
            <w:tcW w:w="1418" w:type="dxa"/>
            <w:tcBorders>
              <w:top w:val="nil"/>
              <w:left w:val="nil"/>
              <w:bottom w:val="single" w:sz="8" w:space="0" w:color="auto"/>
              <w:right w:val="nil"/>
            </w:tcBorders>
            <w:shd w:val="clear" w:color="auto" w:fill="auto"/>
            <w:noWrap/>
            <w:vAlign w:val="bottom"/>
            <w:hideMark/>
          </w:tcPr>
          <w:p w14:paraId="15F8DEFB" w14:textId="77777777" w:rsidR="001B2FEE" w:rsidRPr="00AD525B" w:rsidRDefault="001B2FEE" w:rsidP="001B2FEE">
            <w:pPr>
              <w:keepNext w:val="0"/>
              <w:keepLines w:val="0"/>
              <w:spacing w:after="0"/>
              <w:jc w:val="left"/>
              <w:outlineLvl w:val="0"/>
              <w:rPr>
                <w:sz w:val="22"/>
                <w:szCs w:val="22"/>
                <w:lang w:eastAsia="ro-RO"/>
              </w:rPr>
            </w:pPr>
            <w:r w:rsidRPr="00AD525B">
              <w:rPr>
                <w:sz w:val="22"/>
                <w:szCs w:val="22"/>
                <w:lang w:eastAsia="ro-RO"/>
              </w:rPr>
              <w:t> </w:t>
            </w:r>
          </w:p>
        </w:tc>
        <w:tc>
          <w:tcPr>
            <w:tcW w:w="1134" w:type="dxa"/>
            <w:tcBorders>
              <w:top w:val="nil"/>
              <w:left w:val="nil"/>
              <w:bottom w:val="single" w:sz="8" w:space="0" w:color="auto"/>
              <w:right w:val="nil"/>
            </w:tcBorders>
            <w:shd w:val="clear" w:color="auto" w:fill="auto"/>
            <w:noWrap/>
            <w:vAlign w:val="bottom"/>
            <w:hideMark/>
          </w:tcPr>
          <w:p w14:paraId="078F111D"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 </w:t>
            </w:r>
          </w:p>
        </w:tc>
        <w:tc>
          <w:tcPr>
            <w:tcW w:w="1275" w:type="dxa"/>
            <w:tcBorders>
              <w:top w:val="nil"/>
              <w:left w:val="nil"/>
              <w:bottom w:val="single" w:sz="8" w:space="0" w:color="auto"/>
              <w:right w:val="nil"/>
            </w:tcBorders>
            <w:shd w:val="clear" w:color="auto" w:fill="auto"/>
            <w:noWrap/>
            <w:vAlign w:val="bottom"/>
            <w:hideMark/>
          </w:tcPr>
          <w:p w14:paraId="1690356B" w14:textId="77777777" w:rsidR="001B2FEE" w:rsidRPr="00AD525B" w:rsidRDefault="001B2FEE" w:rsidP="001B2FEE">
            <w:pPr>
              <w:keepNext w:val="0"/>
              <w:keepLines w:val="0"/>
              <w:spacing w:after="0"/>
              <w:jc w:val="right"/>
              <w:outlineLvl w:val="0"/>
              <w:rPr>
                <w:sz w:val="22"/>
                <w:szCs w:val="22"/>
                <w:lang w:eastAsia="ro-RO"/>
              </w:rPr>
            </w:pPr>
            <w:r w:rsidRPr="00AD525B">
              <w:rPr>
                <w:sz w:val="22"/>
                <w:szCs w:val="22"/>
                <w:lang w:eastAsia="ro-RO"/>
              </w:rPr>
              <w:t> </w:t>
            </w:r>
          </w:p>
        </w:tc>
        <w:tc>
          <w:tcPr>
            <w:tcW w:w="1843" w:type="dxa"/>
            <w:tcBorders>
              <w:top w:val="nil"/>
              <w:left w:val="nil"/>
              <w:bottom w:val="single" w:sz="8" w:space="0" w:color="auto"/>
              <w:right w:val="single" w:sz="8" w:space="0" w:color="auto"/>
            </w:tcBorders>
            <w:shd w:val="clear" w:color="auto" w:fill="auto"/>
            <w:noWrap/>
            <w:vAlign w:val="bottom"/>
            <w:hideMark/>
          </w:tcPr>
          <w:p w14:paraId="355DFFF8" w14:textId="77777777" w:rsidR="001B2FEE" w:rsidRPr="00AD525B" w:rsidRDefault="001B2FEE" w:rsidP="001B2FEE">
            <w:pPr>
              <w:keepNext w:val="0"/>
              <w:keepLines w:val="0"/>
              <w:spacing w:after="0"/>
              <w:jc w:val="right"/>
              <w:outlineLvl w:val="0"/>
              <w:rPr>
                <w:b/>
                <w:bCs/>
                <w:sz w:val="22"/>
                <w:szCs w:val="22"/>
                <w:lang w:eastAsia="ro-RO"/>
              </w:rPr>
            </w:pPr>
            <w:r w:rsidRPr="00AD525B">
              <w:rPr>
                <w:b/>
                <w:bCs/>
                <w:sz w:val="22"/>
                <w:szCs w:val="22"/>
                <w:lang w:eastAsia="ro-RO"/>
              </w:rPr>
              <w:t>3.701.731,53</w:t>
            </w:r>
          </w:p>
        </w:tc>
      </w:tr>
    </w:tbl>
    <w:p w14:paraId="5E9DF842" w14:textId="0410AAB5" w:rsidR="001B2FEE" w:rsidRPr="00AD525B" w:rsidRDefault="001B2FEE" w:rsidP="0069459A">
      <w:pPr>
        <w:spacing w:after="0"/>
        <w:rPr>
          <w:sz w:val="24"/>
          <w:szCs w:val="24"/>
        </w:rPr>
      </w:pPr>
    </w:p>
    <w:tbl>
      <w:tblPr>
        <w:tblW w:w="13745" w:type="dxa"/>
        <w:jc w:val="center"/>
        <w:tblLook w:val="04A0" w:firstRow="1" w:lastRow="0" w:firstColumn="1" w:lastColumn="0" w:noHBand="0" w:noVBand="1"/>
      </w:tblPr>
      <w:tblGrid>
        <w:gridCol w:w="846"/>
        <w:gridCol w:w="5820"/>
        <w:gridCol w:w="1134"/>
        <w:gridCol w:w="984"/>
        <w:gridCol w:w="850"/>
        <w:gridCol w:w="1699"/>
        <w:gridCol w:w="2412"/>
      </w:tblGrid>
      <w:tr w:rsidR="00523ED6" w:rsidRPr="00AD525B" w14:paraId="0F19C6F9" w14:textId="77777777" w:rsidTr="0032290F">
        <w:trPr>
          <w:trHeight w:val="300"/>
          <w:jc w:val="center"/>
        </w:trPr>
        <w:tc>
          <w:tcPr>
            <w:tcW w:w="1374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202433" w14:textId="4EC0C570"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 xml:space="preserve">Obiecte de inventar </w:t>
            </w:r>
          </w:p>
        </w:tc>
      </w:tr>
      <w:tr w:rsidR="00523ED6" w:rsidRPr="00AD525B" w14:paraId="2F3CCD3B" w14:textId="77777777" w:rsidTr="0032290F">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AF2EE09" w14:textId="77777777"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 xml:space="preserve">Nr. </w:t>
            </w:r>
          </w:p>
        </w:tc>
        <w:tc>
          <w:tcPr>
            <w:tcW w:w="5820" w:type="dxa"/>
            <w:tcBorders>
              <w:top w:val="nil"/>
              <w:left w:val="nil"/>
              <w:bottom w:val="single" w:sz="4" w:space="0" w:color="auto"/>
              <w:right w:val="single" w:sz="4" w:space="0" w:color="auto"/>
            </w:tcBorders>
            <w:shd w:val="clear" w:color="auto" w:fill="auto"/>
            <w:vAlign w:val="center"/>
            <w:hideMark/>
          </w:tcPr>
          <w:p w14:paraId="04A2B63A" w14:textId="77777777"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Denumirea Bunurilor inventariate</w:t>
            </w:r>
          </w:p>
        </w:tc>
        <w:tc>
          <w:tcPr>
            <w:tcW w:w="1134" w:type="dxa"/>
            <w:tcBorders>
              <w:top w:val="nil"/>
              <w:left w:val="nil"/>
              <w:bottom w:val="single" w:sz="4" w:space="0" w:color="auto"/>
              <w:right w:val="single" w:sz="4" w:space="0" w:color="auto"/>
            </w:tcBorders>
            <w:shd w:val="clear" w:color="auto" w:fill="auto"/>
            <w:noWrap/>
            <w:vAlign w:val="center"/>
            <w:hideMark/>
          </w:tcPr>
          <w:p w14:paraId="7135725C" w14:textId="77777777"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 </w:t>
            </w:r>
          </w:p>
        </w:tc>
        <w:tc>
          <w:tcPr>
            <w:tcW w:w="984" w:type="dxa"/>
            <w:tcBorders>
              <w:top w:val="nil"/>
              <w:left w:val="nil"/>
              <w:bottom w:val="single" w:sz="4" w:space="0" w:color="auto"/>
              <w:right w:val="single" w:sz="4" w:space="0" w:color="auto"/>
            </w:tcBorders>
            <w:shd w:val="clear" w:color="auto" w:fill="auto"/>
            <w:noWrap/>
            <w:vAlign w:val="center"/>
            <w:hideMark/>
          </w:tcPr>
          <w:p w14:paraId="2A712278" w14:textId="77777777"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UM</w:t>
            </w:r>
          </w:p>
        </w:tc>
        <w:tc>
          <w:tcPr>
            <w:tcW w:w="850" w:type="dxa"/>
            <w:tcBorders>
              <w:top w:val="nil"/>
              <w:left w:val="nil"/>
              <w:bottom w:val="single" w:sz="4" w:space="0" w:color="auto"/>
              <w:right w:val="single" w:sz="4" w:space="0" w:color="auto"/>
            </w:tcBorders>
            <w:shd w:val="clear" w:color="auto" w:fill="auto"/>
            <w:noWrap/>
            <w:vAlign w:val="center"/>
            <w:hideMark/>
          </w:tcPr>
          <w:p w14:paraId="51441090" w14:textId="77777777"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Cant.</w:t>
            </w:r>
          </w:p>
        </w:tc>
        <w:tc>
          <w:tcPr>
            <w:tcW w:w="1699" w:type="dxa"/>
            <w:tcBorders>
              <w:top w:val="nil"/>
              <w:left w:val="nil"/>
              <w:bottom w:val="single" w:sz="4" w:space="0" w:color="auto"/>
              <w:right w:val="single" w:sz="4" w:space="0" w:color="auto"/>
            </w:tcBorders>
            <w:shd w:val="clear" w:color="auto" w:fill="auto"/>
            <w:vAlign w:val="center"/>
            <w:hideMark/>
          </w:tcPr>
          <w:p w14:paraId="3B3C3C47" w14:textId="55A4F5AD"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Preț unitar</w:t>
            </w:r>
          </w:p>
        </w:tc>
        <w:tc>
          <w:tcPr>
            <w:tcW w:w="2412" w:type="dxa"/>
            <w:tcBorders>
              <w:top w:val="nil"/>
              <w:left w:val="nil"/>
              <w:bottom w:val="single" w:sz="4" w:space="0" w:color="auto"/>
              <w:right w:val="single" w:sz="4" w:space="0" w:color="auto"/>
            </w:tcBorders>
            <w:shd w:val="clear" w:color="auto" w:fill="auto"/>
            <w:vAlign w:val="center"/>
            <w:hideMark/>
          </w:tcPr>
          <w:p w14:paraId="10E15313" w14:textId="77777777"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Valoarea totala</w:t>
            </w:r>
          </w:p>
        </w:tc>
      </w:tr>
      <w:tr w:rsidR="00523ED6" w:rsidRPr="00AD525B" w14:paraId="4B7C1CC1" w14:textId="77777777" w:rsidTr="0032290F">
        <w:trPr>
          <w:trHeight w:val="377"/>
          <w:jc w:val="center"/>
        </w:trPr>
        <w:tc>
          <w:tcPr>
            <w:tcW w:w="846" w:type="dxa"/>
            <w:tcBorders>
              <w:top w:val="nil"/>
              <w:left w:val="single" w:sz="4" w:space="0" w:color="auto"/>
              <w:bottom w:val="single" w:sz="4" w:space="0" w:color="auto"/>
              <w:right w:val="single" w:sz="4" w:space="0" w:color="auto"/>
            </w:tcBorders>
            <w:shd w:val="clear" w:color="000000" w:fill="FFFFFF"/>
            <w:noWrap/>
            <w:vAlign w:val="center"/>
            <w:hideMark/>
          </w:tcPr>
          <w:p w14:paraId="4A9A154B"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1</w:t>
            </w:r>
          </w:p>
        </w:tc>
        <w:tc>
          <w:tcPr>
            <w:tcW w:w="5820" w:type="dxa"/>
            <w:tcBorders>
              <w:top w:val="nil"/>
              <w:left w:val="nil"/>
              <w:bottom w:val="single" w:sz="4" w:space="0" w:color="auto"/>
              <w:right w:val="single" w:sz="4" w:space="0" w:color="auto"/>
            </w:tcBorders>
            <w:shd w:val="clear" w:color="000000" w:fill="FFFFFF"/>
            <w:noWrap/>
            <w:vAlign w:val="center"/>
            <w:hideMark/>
          </w:tcPr>
          <w:p w14:paraId="142FB551" w14:textId="77777777" w:rsidR="00523ED6" w:rsidRPr="00AD525B" w:rsidRDefault="00523ED6" w:rsidP="00523ED6">
            <w:pPr>
              <w:keepNext w:val="0"/>
              <w:keepLines w:val="0"/>
              <w:spacing w:after="0"/>
              <w:jc w:val="left"/>
              <w:rPr>
                <w:sz w:val="22"/>
                <w:szCs w:val="22"/>
                <w:lang w:eastAsia="ro-RO"/>
              </w:rPr>
            </w:pPr>
            <w:r w:rsidRPr="00AD525B">
              <w:rPr>
                <w:sz w:val="22"/>
                <w:szCs w:val="22"/>
                <w:lang w:eastAsia="ro-RO"/>
              </w:rPr>
              <w:t>WC-uri ECOLOGICE</w:t>
            </w:r>
          </w:p>
        </w:tc>
        <w:tc>
          <w:tcPr>
            <w:tcW w:w="1134" w:type="dxa"/>
            <w:tcBorders>
              <w:top w:val="nil"/>
              <w:left w:val="nil"/>
              <w:bottom w:val="single" w:sz="4" w:space="0" w:color="auto"/>
              <w:right w:val="single" w:sz="4" w:space="0" w:color="auto"/>
            </w:tcBorders>
            <w:shd w:val="clear" w:color="000000" w:fill="FFFFFF"/>
            <w:noWrap/>
            <w:vAlign w:val="center"/>
            <w:hideMark/>
          </w:tcPr>
          <w:p w14:paraId="054B9A74"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shd w:val="clear" w:color="000000" w:fill="FFFFFF"/>
            <w:noWrap/>
            <w:vAlign w:val="center"/>
            <w:hideMark/>
          </w:tcPr>
          <w:p w14:paraId="40710631"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shd w:val="clear" w:color="000000" w:fill="FFFFFF"/>
            <w:noWrap/>
            <w:vAlign w:val="center"/>
            <w:hideMark/>
          </w:tcPr>
          <w:p w14:paraId="4B076C87"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14</w:t>
            </w:r>
          </w:p>
        </w:tc>
        <w:tc>
          <w:tcPr>
            <w:tcW w:w="1699" w:type="dxa"/>
            <w:tcBorders>
              <w:top w:val="nil"/>
              <w:left w:val="nil"/>
              <w:bottom w:val="single" w:sz="4" w:space="0" w:color="auto"/>
              <w:right w:val="single" w:sz="4" w:space="0" w:color="auto"/>
            </w:tcBorders>
            <w:shd w:val="clear" w:color="000000" w:fill="FFFFFF"/>
            <w:noWrap/>
            <w:vAlign w:val="center"/>
            <w:hideMark/>
          </w:tcPr>
          <w:p w14:paraId="76DB5201"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570,25</w:t>
            </w:r>
          </w:p>
        </w:tc>
        <w:tc>
          <w:tcPr>
            <w:tcW w:w="2412" w:type="dxa"/>
            <w:tcBorders>
              <w:top w:val="nil"/>
              <w:left w:val="nil"/>
              <w:bottom w:val="single" w:sz="4" w:space="0" w:color="auto"/>
              <w:right w:val="single" w:sz="4" w:space="0" w:color="auto"/>
            </w:tcBorders>
            <w:shd w:val="clear" w:color="000000" w:fill="FFFFFF"/>
            <w:noWrap/>
            <w:vAlign w:val="center"/>
            <w:hideMark/>
          </w:tcPr>
          <w:p w14:paraId="56E5DDD5"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7983,50</w:t>
            </w:r>
          </w:p>
        </w:tc>
      </w:tr>
      <w:tr w:rsidR="00523ED6" w:rsidRPr="00AD525B" w14:paraId="11F434B3" w14:textId="77777777" w:rsidTr="0032290F">
        <w:trPr>
          <w:trHeight w:val="28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367F2EC"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1</w:t>
            </w:r>
          </w:p>
        </w:tc>
        <w:tc>
          <w:tcPr>
            <w:tcW w:w="5820" w:type="dxa"/>
            <w:tcBorders>
              <w:top w:val="nil"/>
              <w:left w:val="nil"/>
              <w:bottom w:val="single" w:sz="4" w:space="0" w:color="auto"/>
              <w:right w:val="single" w:sz="4" w:space="0" w:color="auto"/>
            </w:tcBorders>
            <w:shd w:val="clear" w:color="auto" w:fill="auto"/>
            <w:noWrap/>
            <w:vAlign w:val="center"/>
            <w:hideMark/>
          </w:tcPr>
          <w:p w14:paraId="75DF4DA1" w14:textId="77777777" w:rsidR="00523ED6" w:rsidRPr="00AD525B" w:rsidRDefault="00523ED6" w:rsidP="00523ED6">
            <w:pPr>
              <w:keepNext w:val="0"/>
              <w:keepLines w:val="0"/>
              <w:spacing w:after="0"/>
              <w:jc w:val="left"/>
              <w:rPr>
                <w:sz w:val="22"/>
                <w:szCs w:val="22"/>
                <w:lang w:eastAsia="ro-RO"/>
              </w:rPr>
            </w:pPr>
            <w:r w:rsidRPr="00AD525B">
              <w:rPr>
                <w:sz w:val="22"/>
                <w:szCs w:val="22"/>
                <w:lang w:eastAsia="ro-RO"/>
              </w:rPr>
              <w:t>COȘ GUNOI CONSOLA</w:t>
            </w:r>
          </w:p>
        </w:tc>
        <w:tc>
          <w:tcPr>
            <w:tcW w:w="1134" w:type="dxa"/>
            <w:tcBorders>
              <w:top w:val="nil"/>
              <w:left w:val="nil"/>
              <w:bottom w:val="single" w:sz="4" w:space="0" w:color="auto"/>
              <w:right w:val="single" w:sz="4" w:space="0" w:color="auto"/>
            </w:tcBorders>
            <w:shd w:val="clear" w:color="auto" w:fill="auto"/>
            <w:noWrap/>
            <w:vAlign w:val="center"/>
            <w:hideMark/>
          </w:tcPr>
          <w:p w14:paraId="12B20A1C"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shd w:val="clear" w:color="auto" w:fill="auto"/>
            <w:noWrap/>
            <w:vAlign w:val="center"/>
            <w:hideMark/>
          </w:tcPr>
          <w:p w14:paraId="533A87F2"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14:paraId="077E3C77"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500</w:t>
            </w:r>
          </w:p>
        </w:tc>
        <w:tc>
          <w:tcPr>
            <w:tcW w:w="1699" w:type="dxa"/>
            <w:tcBorders>
              <w:top w:val="nil"/>
              <w:left w:val="nil"/>
              <w:bottom w:val="single" w:sz="4" w:space="0" w:color="auto"/>
              <w:right w:val="single" w:sz="4" w:space="0" w:color="auto"/>
            </w:tcBorders>
            <w:shd w:val="clear" w:color="auto" w:fill="auto"/>
            <w:noWrap/>
            <w:vAlign w:val="center"/>
            <w:hideMark/>
          </w:tcPr>
          <w:p w14:paraId="10E243C7"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640,22</w:t>
            </w:r>
          </w:p>
        </w:tc>
        <w:tc>
          <w:tcPr>
            <w:tcW w:w="2412" w:type="dxa"/>
            <w:tcBorders>
              <w:top w:val="nil"/>
              <w:left w:val="nil"/>
              <w:bottom w:val="single" w:sz="4" w:space="0" w:color="auto"/>
              <w:right w:val="single" w:sz="4" w:space="0" w:color="auto"/>
            </w:tcBorders>
            <w:shd w:val="clear" w:color="000000" w:fill="FFFFFF"/>
            <w:noWrap/>
            <w:vAlign w:val="center"/>
            <w:hideMark/>
          </w:tcPr>
          <w:p w14:paraId="534ED2A7"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320110,00</w:t>
            </w:r>
          </w:p>
        </w:tc>
      </w:tr>
      <w:tr w:rsidR="00523ED6" w:rsidRPr="00AD525B" w14:paraId="330344B0" w14:textId="77777777" w:rsidTr="0032290F">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0967D4F"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2</w:t>
            </w:r>
          </w:p>
        </w:tc>
        <w:tc>
          <w:tcPr>
            <w:tcW w:w="5820" w:type="dxa"/>
            <w:tcBorders>
              <w:top w:val="nil"/>
              <w:left w:val="nil"/>
              <w:bottom w:val="single" w:sz="4" w:space="0" w:color="auto"/>
              <w:right w:val="single" w:sz="4" w:space="0" w:color="auto"/>
            </w:tcBorders>
            <w:shd w:val="clear" w:color="auto" w:fill="auto"/>
            <w:noWrap/>
            <w:vAlign w:val="center"/>
            <w:hideMark/>
          </w:tcPr>
          <w:p w14:paraId="08522814" w14:textId="77777777" w:rsidR="00523ED6" w:rsidRPr="00AD525B" w:rsidRDefault="00523ED6" w:rsidP="00523ED6">
            <w:pPr>
              <w:keepNext w:val="0"/>
              <w:keepLines w:val="0"/>
              <w:spacing w:after="0"/>
              <w:jc w:val="left"/>
              <w:rPr>
                <w:sz w:val="22"/>
                <w:szCs w:val="22"/>
                <w:lang w:eastAsia="ro-RO"/>
              </w:rPr>
            </w:pPr>
            <w:r w:rsidRPr="00AD525B">
              <w:rPr>
                <w:sz w:val="22"/>
                <w:szCs w:val="22"/>
                <w:lang w:eastAsia="ro-RO"/>
              </w:rPr>
              <w:t>COȘURI GUNOI STRADALE METALIC</w:t>
            </w:r>
          </w:p>
        </w:tc>
        <w:tc>
          <w:tcPr>
            <w:tcW w:w="1134" w:type="dxa"/>
            <w:tcBorders>
              <w:top w:val="nil"/>
              <w:left w:val="nil"/>
              <w:bottom w:val="single" w:sz="4" w:space="0" w:color="auto"/>
              <w:right w:val="single" w:sz="4" w:space="0" w:color="auto"/>
            </w:tcBorders>
            <w:shd w:val="clear" w:color="auto" w:fill="auto"/>
            <w:noWrap/>
            <w:vAlign w:val="center"/>
            <w:hideMark/>
          </w:tcPr>
          <w:p w14:paraId="52D83BB7"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shd w:val="clear" w:color="auto" w:fill="auto"/>
            <w:noWrap/>
            <w:vAlign w:val="center"/>
            <w:hideMark/>
          </w:tcPr>
          <w:p w14:paraId="4C77BB03"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14:paraId="284E52A2"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100</w:t>
            </w:r>
          </w:p>
        </w:tc>
        <w:tc>
          <w:tcPr>
            <w:tcW w:w="1699" w:type="dxa"/>
            <w:tcBorders>
              <w:top w:val="nil"/>
              <w:left w:val="nil"/>
              <w:bottom w:val="single" w:sz="4" w:space="0" w:color="auto"/>
              <w:right w:val="single" w:sz="4" w:space="0" w:color="auto"/>
            </w:tcBorders>
            <w:shd w:val="clear" w:color="auto" w:fill="auto"/>
            <w:noWrap/>
            <w:vAlign w:val="center"/>
            <w:hideMark/>
          </w:tcPr>
          <w:p w14:paraId="5FC4E3F2"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368,90</w:t>
            </w:r>
          </w:p>
        </w:tc>
        <w:tc>
          <w:tcPr>
            <w:tcW w:w="2412" w:type="dxa"/>
            <w:tcBorders>
              <w:top w:val="nil"/>
              <w:left w:val="nil"/>
              <w:bottom w:val="single" w:sz="4" w:space="0" w:color="auto"/>
              <w:right w:val="single" w:sz="4" w:space="0" w:color="auto"/>
            </w:tcBorders>
            <w:shd w:val="clear" w:color="000000" w:fill="FFFFFF"/>
            <w:noWrap/>
            <w:vAlign w:val="center"/>
            <w:hideMark/>
          </w:tcPr>
          <w:p w14:paraId="1F69A59D"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36890,00</w:t>
            </w:r>
          </w:p>
        </w:tc>
      </w:tr>
      <w:tr w:rsidR="00523ED6" w:rsidRPr="00AD525B" w14:paraId="273845E2" w14:textId="77777777" w:rsidTr="0032290F">
        <w:trPr>
          <w:trHeight w:val="301"/>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F6EE6CF"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3</w:t>
            </w:r>
          </w:p>
        </w:tc>
        <w:tc>
          <w:tcPr>
            <w:tcW w:w="5820" w:type="dxa"/>
            <w:tcBorders>
              <w:top w:val="nil"/>
              <w:left w:val="nil"/>
              <w:bottom w:val="single" w:sz="4" w:space="0" w:color="auto"/>
              <w:right w:val="single" w:sz="4" w:space="0" w:color="auto"/>
            </w:tcBorders>
            <w:shd w:val="clear" w:color="auto" w:fill="auto"/>
            <w:noWrap/>
            <w:vAlign w:val="center"/>
            <w:hideMark/>
          </w:tcPr>
          <w:p w14:paraId="7C9968FD" w14:textId="77777777" w:rsidR="00523ED6" w:rsidRPr="00AD525B" w:rsidRDefault="00523ED6" w:rsidP="00523ED6">
            <w:pPr>
              <w:keepNext w:val="0"/>
              <w:keepLines w:val="0"/>
              <w:spacing w:after="0"/>
              <w:jc w:val="left"/>
              <w:rPr>
                <w:sz w:val="22"/>
                <w:szCs w:val="22"/>
                <w:lang w:eastAsia="ro-RO"/>
              </w:rPr>
            </w:pPr>
            <w:r w:rsidRPr="00AD525B">
              <w:rPr>
                <w:sz w:val="22"/>
                <w:szCs w:val="22"/>
                <w:lang w:eastAsia="ro-RO"/>
              </w:rPr>
              <w:t>COȘURI STRADALE</w:t>
            </w:r>
          </w:p>
        </w:tc>
        <w:tc>
          <w:tcPr>
            <w:tcW w:w="1134" w:type="dxa"/>
            <w:tcBorders>
              <w:top w:val="nil"/>
              <w:left w:val="nil"/>
              <w:bottom w:val="single" w:sz="4" w:space="0" w:color="auto"/>
              <w:right w:val="single" w:sz="4" w:space="0" w:color="auto"/>
            </w:tcBorders>
            <w:shd w:val="clear" w:color="auto" w:fill="auto"/>
            <w:noWrap/>
            <w:vAlign w:val="center"/>
            <w:hideMark/>
          </w:tcPr>
          <w:p w14:paraId="245DB14A"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Ob. inv.</w:t>
            </w:r>
          </w:p>
        </w:tc>
        <w:tc>
          <w:tcPr>
            <w:tcW w:w="984" w:type="dxa"/>
            <w:tcBorders>
              <w:top w:val="nil"/>
              <w:left w:val="nil"/>
              <w:bottom w:val="single" w:sz="4" w:space="0" w:color="auto"/>
              <w:right w:val="single" w:sz="4" w:space="0" w:color="auto"/>
            </w:tcBorders>
            <w:shd w:val="clear" w:color="auto" w:fill="auto"/>
            <w:noWrap/>
            <w:vAlign w:val="center"/>
            <w:hideMark/>
          </w:tcPr>
          <w:p w14:paraId="396735A1"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14:paraId="478141D9"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600</w:t>
            </w:r>
          </w:p>
        </w:tc>
        <w:tc>
          <w:tcPr>
            <w:tcW w:w="1699" w:type="dxa"/>
            <w:tcBorders>
              <w:top w:val="nil"/>
              <w:left w:val="nil"/>
              <w:bottom w:val="single" w:sz="4" w:space="0" w:color="auto"/>
              <w:right w:val="single" w:sz="4" w:space="0" w:color="auto"/>
            </w:tcBorders>
            <w:shd w:val="clear" w:color="auto" w:fill="auto"/>
            <w:noWrap/>
            <w:vAlign w:val="center"/>
            <w:hideMark/>
          </w:tcPr>
          <w:p w14:paraId="44C7EBF0"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214,20</w:t>
            </w:r>
          </w:p>
        </w:tc>
        <w:tc>
          <w:tcPr>
            <w:tcW w:w="2412" w:type="dxa"/>
            <w:tcBorders>
              <w:top w:val="nil"/>
              <w:left w:val="nil"/>
              <w:bottom w:val="single" w:sz="4" w:space="0" w:color="auto"/>
              <w:right w:val="single" w:sz="4" w:space="0" w:color="auto"/>
            </w:tcBorders>
            <w:shd w:val="clear" w:color="000000" w:fill="FFFFFF"/>
            <w:noWrap/>
            <w:vAlign w:val="center"/>
            <w:hideMark/>
          </w:tcPr>
          <w:p w14:paraId="44B32251"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128520,00</w:t>
            </w:r>
          </w:p>
        </w:tc>
      </w:tr>
      <w:tr w:rsidR="00523ED6" w:rsidRPr="00AD525B" w14:paraId="392CBB9B" w14:textId="77777777" w:rsidTr="0032290F">
        <w:trPr>
          <w:trHeight w:val="300"/>
          <w:jc w:val="center"/>
        </w:trPr>
        <w:tc>
          <w:tcPr>
            <w:tcW w:w="846" w:type="dxa"/>
            <w:tcBorders>
              <w:top w:val="nil"/>
              <w:left w:val="single" w:sz="4" w:space="0" w:color="auto"/>
              <w:bottom w:val="single" w:sz="4" w:space="0" w:color="auto"/>
              <w:right w:val="single" w:sz="4" w:space="0" w:color="auto"/>
            </w:tcBorders>
            <w:shd w:val="clear" w:color="000000" w:fill="D9D9D9"/>
            <w:noWrap/>
            <w:vAlign w:val="center"/>
            <w:hideMark/>
          </w:tcPr>
          <w:p w14:paraId="34DDBB61"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 </w:t>
            </w:r>
          </w:p>
        </w:tc>
        <w:tc>
          <w:tcPr>
            <w:tcW w:w="10487" w:type="dxa"/>
            <w:gridSpan w:val="5"/>
            <w:tcBorders>
              <w:top w:val="single" w:sz="4" w:space="0" w:color="auto"/>
              <w:left w:val="nil"/>
              <w:bottom w:val="single" w:sz="4" w:space="0" w:color="auto"/>
              <w:right w:val="single" w:sz="4" w:space="0" w:color="000000"/>
            </w:tcBorders>
            <w:shd w:val="clear" w:color="000000" w:fill="D9D9D9"/>
            <w:noWrap/>
            <w:vAlign w:val="center"/>
            <w:hideMark/>
          </w:tcPr>
          <w:p w14:paraId="396A4EA2" w14:textId="77777777"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TOTAL2</w:t>
            </w:r>
          </w:p>
        </w:tc>
        <w:tc>
          <w:tcPr>
            <w:tcW w:w="2412" w:type="dxa"/>
            <w:tcBorders>
              <w:top w:val="nil"/>
              <w:left w:val="nil"/>
              <w:bottom w:val="single" w:sz="4" w:space="0" w:color="auto"/>
              <w:right w:val="single" w:sz="4" w:space="0" w:color="auto"/>
            </w:tcBorders>
            <w:shd w:val="clear" w:color="000000" w:fill="D9D9D9"/>
            <w:noWrap/>
            <w:vAlign w:val="center"/>
            <w:hideMark/>
          </w:tcPr>
          <w:p w14:paraId="3E5760E3" w14:textId="7277DC00"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493</w:t>
            </w:r>
            <w:r w:rsidR="00425D19" w:rsidRPr="00AD525B">
              <w:rPr>
                <w:b/>
                <w:bCs/>
                <w:sz w:val="22"/>
                <w:szCs w:val="22"/>
                <w:lang w:eastAsia="ro-RO"/>
              </w:rPr>
              <w:t>.</w:t>
            </w:r>
            <w:r w:rsidRPr="00AD525B">
              <w:rPr>
                <w:b/>
                <w:bCs/>
                <w:sz w:val="22"/>
                <w:szCs w:val="22"/>
                <w:lang w:eastAsia="ro-RO"/>
              </w:rPr>
              <w:t>503,50</w:t>
            </w:r>
          </w:p>
        </w:tc>
      </w:tr>
      <w:tr w:rsidR="00523ED6" w:rsidRPr="00AD525B" w14:paraId="202C02A9" w14:textId="77777777" w:rsidTr="0032290F">
        <w:trPr>
          <w:trHeight w:val="387"/>
          <w:jc w:val="center"/>
        </w:trPr>
        <w:tc>
          <w:tcPr>
            <w:tcW w:w="846" w:type="dxa"/>
            <w:tcBorders>
              <w:top w:val="nil"/>
              <w:left w:val="single" w:sz="4" w:space="0" w:color="auto"/>
              <w:bottom w:val="single" w:sz="4" w:space="0" w:color="auto"/>
              <w:right w:val="single" w:sz="4" w:space="0" w:color="auto"/>
            </w:tcBorders>
            <w:shd w:val="clear" w:color="000000" w:fill="FFE699"/>
            <w:noWrap/>
            <w:vAlign w:val="center"/>
            <w:hideMark/>
          </w:tcPr>
          <w:p w14:paraId="04260CAB"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 </w:t>
            </w:r>
          </w:p>
        </w:tc>
        <w:tc>
          <w:tcPr>
            <w:tcW w:w="8788" w:type="dxa"/>
            <w:gridSpan w:val="4"/>
            <w:tcBorders>
              <w:top w:val="single" w:sz="4" w:space="0" w:color="auto"/>
              <w:left w:val="nil"/>
              <w:bottom w:val="single" w:sz="4" w:space="0" w:color="auto"/>
              <w:right w:val="single" w:sz="4" w:space="0" w:color="000000"/>
            </w:tcBorders>
            <w:shd w:val="clear" w:color="000000" w:fill="FFE699"/>
            <w:noWrap/>
            <w:vAlign w:val="center"/>
            <w:hideMark/>
          </w:tcPr>
          <w:p w14:paraId="42C0AA0D" w14:textId="5FC1C251"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TOTAL</w:t>
            </w:r>
            <w:r w:rsidR="008F116C" w:rsidRPr="00AD525B">
              <w:rPr>
                <w:b/>
                <w:bCs/>
                <w:sz w:val="22"/>
                <w:szCs w:val="22"/>
                <w:lang w:eastAsia="ro-RO"/>
              </w:rPr>
              <w:t xml:space="preserve"> (1+2)</w:t>
            </w:r>
          </w:p>
        </w:tc>
        <w:tc>
          <w:tcPr>
            <w:tcW w:w="1699" w:type="dxa"/>
            <w:tcBorders>
              <w:top w:val="nil"/>
              <w:left w:val="nil"/>
              <w:bottom w:val="single" w:sz="4" w:space="0" w:color="auto"/>
              <w:right w:val="single" w:sz="4" w:space="0" w:color="auto"/>
            </w:tcBorders>
            <w:shd w:val="clear" w:color="000000" w:fill="FFE699"/>
            <w:noWrap/>
            <w:vAlign w:val="center"/>
            <w:hideMark/>
          </w:tcPr>
          <w:p w14:paraId="74489BD2" w14:textId="77777777" w:rsidR="00523ED6" w:rsidRPr="00AD525B" w:rsidRDefault="00523ED6" w:rsidP="00523ED6">
            <w:pPr>
              <w:keepNext w:val="0"/>
              <w:keepLines w:val="0"/>
              <w:spacing w:after="0"/>
              <w:jc w:val="center"/>
              <w:rPr>
                <w:sz w:val="22"/>
                <w:szCs w:val="22"/>
                <w:lang w:eastAsia="ro-RO"/>
              </w:rPr>
            </w:pPr>
            <w:r w:rsidRPr="00AD525B">
              <w:rPr>
                <w:sz w:val="22"/>
                <w:szCs w:val="22"/>
                <w:lang w:eastAsia="ro-RO"/>
              </w:rPr>
              <w:t> </w:t>
            </w:r>
          </w:p>
        </w:tc>
        <w:tc>
          <w:tcPr>
            <w:tcW w:w="2412" w:type="dxa"/>
            <w:tcBorders>
              <w:top w:val="nil"/>
              <w:left w:val="nil"/>
              <w:bottom w:val="single" w:sz="4" w:space="0" w:color="auto"/>
              <w:right w:val="single" w:sz="4" w:space="0" w:color="auto"/>
            </w:tcBorders>
            <w:shd w:val="clear" w:color="000000" w:fill="FFE699"/>
            <w:noWrap/>
            <w:vAlign w:val="center"/>
            <w:hideMark/>
          </w:tcPr>
          <w:p w14:paraId="208EC519" w14:textId="766BFC36" w:rsidR="00523ED6" w:rsidRPr="00AD525B" w:rsidRDefault="00523ED6" w:rsidP="00523ED6">
            <w:pPr>
              <w:keepNext w:val="0"/>
              <w:keepLines w:val="0"/>
              <w:spacing w:after="0"/>
              <w:jc w:val="center"/>
              <w:rPr>
                <w:b/>
                <w:bCs/>
                <w:sz w:val="22"/>
                <w:szCs w:val="22"/>
                <w:lang w:eastAsia="ro-RO"/>
              </w:rPr>
            </w:pPr>
            <w:r w:rsidRPr="00AD525B">
              <w:rPr>
                <w:b/>
                <w:bCs/>
                <w:sz w:val="22"/>
                <w:szCs w:val="22"/>
                <w:lang w:eastAsia="ro-RO"/>
              </w:rPr>
              <w:t>4</w:t>
            </w:r>
            <w:r w:rsidR="00425D19" w:rsidRPr="00AD525B">
              <w:rPr>
                <w:b/>
                <w:bCs/>
                <w:sz w:val="22"/>
                <w:szCs w:val="22"/>
                <w:lang w:eastAsia="ro-RO"/>
              </w:rPr>
              <w:t>.</w:t>
            </w:r>
            <w:r w:rsidRPr="00AD525B">
              <w:rPr>
                <w:b/>
                <w:bCs/>
                <w:sz w:val="22"/>
                <w:szCs w:val="22"/>
                <w:lang w:eastAsia="ro-RO"/>
              </w:rPr>
              <w:t>195</w:t>
            </w:r>
            <w:r w:rsidR="00425D19" w:rsidRPr="00AD525B">
              <w:rPr>
                <w:b/>
                <w:bCs/>
                <w:sz w:val="22"/>
                <w:szCs w:val="22"/>
                <w:lang w:eastAsia="ro-RO"/>
              </w:rPr>
              <w:t>.</w:t>
            </w:r>
            <w:r w:rsidRPr="00AD525B">
              <w:rPr>
                <w:b/>
                <w:bCs/>
                <w:sz w:val="22"/>
                <w:szCs w:val="22"/>
                <w:lang w:eastAsia="ro-RO"/>
              </w:rPr>
              <w:t>235,03</w:t>
            </w:r>
          </w:p>
        </w:tc>
      </w:tr>
    </w:tbl>
    <w:p w14:paraId="0E71A006" w14:textId="5D4F655F" w:rsidR="00523ED6" w:rsidRPr="00AD525B" w:rsidRDefault="00523ED6" w:rsidP="0069459A">
      <w:pPr>
        <w:spacing w:after="0"/>
        <w:rPr>
          <w:sz w:val="24"/>
          <w:szCs w:val="24"/>
        </w:rPr>
      </w:pPr>
    </w:p>
    <w:p w14:paraId="49F0E8B2" w14:textId="77777777" w:rsidR="00523ED6" w:rsidRPr="00AD525B" w:rsidRDefault="00523ED6" w:rsidP="0069459A">
      <w:pPr>
        <w:spacing w:after="0"/>
        <w:rPr>
          <w:sz w:val="24"/>
          <w:szCs w:val="24"/>
        </w:rPr>
        <w:sectPr w:rsidR="00523ED6" w:rsidRPr="00AD525B" w:rsidSect="009C66F5">
          <w:pgSz w:w="16840" w:h="11907" w:orient="landscape" w:code="9"/>
          <w:pgMar w:top="1418" w:right="1418" w:bottom="1418" w:left="1418" w:header="709" w:footer="709" w:gutter="0"/>
          <w:cols w:space="708"/>
          <w:docGrid w:linePitch="381"/>
        </w:sectPr>
      </w:pPr>
    </w:p>
    <w:p w14:paraId="057C0B34" w14:textId="5C86522E" w:rsidR="000615D7" w:rsidRPr="00AD525B" w:rsidRDefault="000615D7" w:rsidP="002B77DE">
      <w:pPr>
        <w:keepNext w:val="0"/>
        <w:keepLines w:val="0"/>
        <w:spacing w:after="0"/>
        <w:jc w:val="left"/>
        <w:rPr>
          <w:rFonts w:eastAsiaTheme="minorEastAsia"/>
          <w:sz w:val="24"/>
          <w:szCs w:val="24"/>
          <w14:ligatures w14:val="standardContextual"/>
        </w:rPr>
      </w:pPr>
      <w:r w:rsidRPr="00AD525B">
        <w:rPr>
          <w:b/>
          <w14:ligatures w14:val="standardContextual"/>
        </w:rPr>
        <w:lastRenderedPageBreak/>
        <w:t>DEZINSECȚIE, DEZINFECȚIE ȘI DERATIZARE</w:t>
      </w:r>
      <w:r w:rsidR="00C110D9">
        <w:rPr>
          <w:b/>
          <w14:ligatures w14:val="standardContextual"/>
        </w:rPr>
        <w:t xml:space="preserve"> pe raza municipiului Sfântu Gheorghe</w:t>
      </w:r>
    </w:p>
    <w:p w14:paraId="45FE459E" w14:textId="77777777" w:rsidR="000615D7" w:rsidRPr="00AD525B" w:rsidRDefault="000615D7" w:rsidP="009C66F5">
      <w:pPr>
        <w:pStyle w:val="NormalWeb"/>
        <w:spacing w:before="0" w:beforeAutospacing="0" w:after="0" w:afterAutospacing="0"/>
        <w:jc w:val="both"/>
        <w:rPr>
          <w:b/>
          <w:lang w:val="ro-RO"/>
          <w14:ligatures w14:val="standardContextual"/>
        </w:rPr>
      </w:pPr>
    </w:p>
    <w:p w14:paraId="63023D2A" w14:textId="2BE1775D" w:rsidR="00B42B20" w:rsidRPr="00AD525B" w:rsidRDefault="00702683" w:rsidP="009C66F5">
      <w:pPr>
        <w:pStyle w:val="NormalWeb"/>
        <w:spacing w:before="0" w:beforeAutospacing="0" w:after="0" w:afterAutospacing="0"/>
        <w:jc w:val="both"/>
        <w:rPr>
          <w:lang w:val="ro-RO"/>
          <w14:ligatures w14:val="standardContextual"/>
        </w:rPr>
      </w:pPr>
      <w:r w:rsidRPr="00AD525B">
        <w:rPr>
          <w:b/>
          <w:lang w:val="ro-RO"/>
          <w14:ligatures w14:val="standardContextual"/>
        </w:rPr>
        <w:t>ANEXA NR. 20</w:t>
      </w:r>
      <w:r w:rsidR="000615D7" w:rsidRPr="00AD525B">
        <w:rPr>
          <w:lang w:val="ro-RO"/>
          <w14:ligatures w14:val="standardContextual"/>
        </w:rPr>
        <w:t xml:space="preserve">  </w:t>
      </w:r>
      <w:r w:rsidR="00B42B20" w:rsidRPr="00AD525B">
        <w:rPr>
          <w:lang w:val="ro-RO"/>
          <w14:ligatures w14:val="standardContextual"/>
        </w:rPr>
        <w:t>la caietul de sarcini-cadru</w:t>
      </w:r>
    </w:p>
    <w:p w14:paraId="67F156A3" w14:textId="73A7D5C5" w:rsidR="00B42B20" w:rsidRPr="00AD525B" w:rsidRDefault="00B42B20" w:rsidP="009C66F5">
      <w:pPr>
        <w:pStyle w:val="NormalWeb"/>
        <w:spacing w:before="0" w:beforeAutospacing="0" w:after="0" w:afterAutospacing="0"/>
        <w:jc w:val="both"/>
        <w:rPr>
          <w:b/>
          <w:lang w:val="ro-RO"/>
          <w14:ligatures w14:val="standardContextual"/>
        </w:rPr>
      </w:pPr>
      <w:r w:rsidRPr="00AD525B">
        <w:rPr>
          <w:b/>
          <w:lang w:val="ro-RO"/>
          <w14:ligatures w14:val="standardContextual"/>
        </w:rPr>
        <w:t xml:space="preserve">Dezinsecție </w:t>
      </w:r>
      <w:r w:rsidRPr="00AD525B">
        <w:rPr>
          <w:b/>
          <w:u w:val="single"/>
          <w:lang w:val="ro-RO"/>
          <w14:ligatures w14:val="standardContextual"/>
        </w:rPr>
        <w:t>spații deschise</w:t>
      </w:r>
      <w:r w:rsidRPr="00AD525B">
        <w:rPr>
          <w:b/>
          <w:lang w:val="ro-RO"/>
          <w14:ligatures w14:val="standardContextual"/>
        </w:rPr>
        <w:t xml:space="preserve"> – vector țânțari</w:t>
      </w:r>
    </w:p>
    <w:tbl>
      <w:tblPr>
        <w:tblStyle w:val="TableGrid"/>
        <w:tblW w:w="9351" w:type="dxa"/>
        <w:jc w:val="center"/>
        <w:tblLook w:val="04A0" w:firstRow="1" w:lastRow="0" w:firstColumn="1" w:lastColumn="0" w:noHBand="0" w:noVBand="1"/>
      </w:tblPr>
      <w:tblGrid>
        <w:gridCol w:w="569"/>
        <w:gridCol w:w="7"/>
        <w:gridCol w:w="7028"/>
        <w:gridCol w:w="1747"/>
      </w:tblGrid>
      <w:tr w:rsidR="00641879" w:rsidRPr="00AD525B" w14:paraId="13A87749"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3EDB9524" w14:textId="77777777" w:rsidR="00641879" w:rsidRPr="00AD525B" w:rsidRDefault="00641879" w:rsidP="00641879">
            <w:pPr>
              <w:pStyle w:val="NormalWeb"/>
              <w:spacing w:before="0" w:beforeAutospacing="0" w:after="0" w:afterAutospacing="0"/>
              <w:jc w:val="center"/>
              <w:rPr>
                <w:b/>
                <w:lang w:val="ro-RO"/>
                <w14:ligatures w14:val="standardContextual"/>
              </w:rPr>
            </w:pPr>
            <w:r w:rsidRPr="00AD525B">
              <w:rPr>
                <w:b/>
                <w:lang w:val="ro-RO"/>
                <w14:ligatures w14:val="standardContextual"/>
              </w:rPr>
              <w:t>Nr.</w:t>
            </w:r>
          </w:p>
          <w:p w14:paraId="08F56D42" w14:textId="77777777" w:rsidR="00641879" w:rsidRPr="00AD525B" w:rsidRDefault="00641879" w:rsidP="00641879">
            <w:pPr>
              <w:pStyle w:val="NormalWeb"/>
              <w:spacing w:before="0" w:beforeAutospacing="0" w:after="0" w:afterAutospacing="0"/>
              <w:jc w:val="center"/>
              <w:rPr>
                <w:b/>
                <w:lang w:val="ro-RO"/>
                <w14:ligatures w14:val="standardContextual"/>
              </w:rPr>
            </w:pPr>
            <w:r w:rsidRPr="00AD525B">
              <w:rPr>
                <w:b/>
                <w:lang w:val="ro-RO"/>
                <w14:ligatures w14:val="standardContextual"/>
              </w:rPr>
              <w:t>crt.</w:t>
            </w:r>
          </w:p>
        </w:tc>
        <w:tc>
          <w:tcPr>
            <w:tcW w:w="7063" w:type="dxa"/>
            <w:tcBorders>
              <w:top w:val="single" w:sz="4" w:space="0" w:color="auto"/>
              <w:left w:val="single" w:sz="4" w:space="0" w:color="auto"/>
              <w:bottom w:val="single" w:sz="4" w:space="0" w:color="auto"/>
              <w:right w:val="single" w:sz="4" w:space="0" w:color="auto"/>
            </w:tcBorders>
            <w:hideMark/>
          </w:tcPr>
          <w:p w14:paraId="4A6D3506" w14:textId="77777777" w:rsidR="00641879" w:rsidRPr="00AD525B" w:rsidRDefault="00641879" w:rsidP="00641879">
            <w:pPr>
              <w:pStyle w:val="NormalWeb"/>
              <w:spacing w:before="0" w:beforeAutospacing="0" w:after="0" w:afterAutospacing="0"/>
              <w:jc w:val="center"/>
              <w:rPr>
                <w:b/>
                <w:lang w:val="ro-RO"/>
                <w14:ligatures w14:val="standardContextual"/>
              </w:rPr>
            </w:pPr>
            <w:r w:rsidRPr="00AD525B">
              <w:rPr>
                <w:b/>
                <w:lang w:val="ro-RO"/>
                <w14:ligatures w14:val="standardContextual"/>
              </w:rPr>
              <w:t>Obiectivul aferent spațiilor deschise și locația obiectivului unde se aplică tratamentul de dezinsecție</w:t>
            </w:r>
          </w:p>
        </w:tc>
        <w:tc>
          <w:tcPr>
            <w:tcW w:w="1712" w:type="dxa"/>
            <w:tcBorders>
              <w:top w:val="single" w:sz="4" w:space="0" w:color="auto"/>
              <w:left w:val="single" w:sz="4" w:space="0" w:color="auto"/>
              <w:bottom w:val="single" w:sz="4" w:space="0" w:color="auto"/>
              <w:right w:val="single" w:sz="4" w:space="0" w:color="auto"/>
            </w:tcBorders>
            <w:hideMark/>
          </w:tcPr>
          <w:p w14:paraId="5A97FBEC" w14:textId="703B3E92" w:rsidR="00641879" w:rsidRPr="00AD525B" w:rsidRDefault="00641879" w:rsidP="00641879">
            <w:pPr>
              <w:pStyle w:val="NormalWeb"/>
              <w:spacing w:before="0" w:beforeAutospacing="0" w:after="0" w:afterAutospacing="0"/>
              <w:jc w:val="center"/>
              <w:rPr>
                <w:b/>
                <w:lang w:val="ro-RO"/>
                <w14:ligatures w14:val="standardContextual"/>
              </w:rPr>
            </w:pPr>
            <w:r w:rsidRPr="00AD525B">
              <w:rPr>
                <w:b/>
                <w:lang w:val="ro-RO"/>
                <w14:ligatures w14:val="standardContextual"/>
              </w:rPr>
              <w:t>Suprafața tratată/trecere (mp)</w:t>
            </w:r>
          </w:p>
        </w:tc>
      </w:tr>
      <w:tr w:rsidR="00641879" w:rsidRPr="00AD525B" w14:paraId="0ECADAEA" w14:textId="77777777" w:rsidTr="004824D5">
        <w:trPr>
          <w:trHeight w:val="414"/>
          <w:jc w:val="center"/>
        </w:trPr>
        <w:tc>
          <w:tcPr>
            <w:tcW w:w="9351" w:type="dxa"/>
            <w:gridSpan w:val="4"/>
            <w:tcBorders>
              <w:top w:val="single" w:sz="4" w:space="0" w:color="auto"/>
              <w:left w:val="single" w:sz="4" w:space="0" w:color="auto"/>
              <w:bottom w:val="single" w:sz="4" w:space="0" w:color="auto"/>
              <w:right w:val="single" w:sz="4" w:space="0" w:color="auto"/>
            </w:tcBorders>
          </w:tcPr>
          <w:p w14:paraId="40F4EA3C" w14:textId="77777777" w:rsidR="00641879" w:rsidRPr="00AD525B" w:rsidRDefault="00641879" w:rsidP="00641879">
            <w:pPr>
              <w:pStyle w:val="NormalWeb"/>
              <w:spacing w:before="0" w:beforeAutospacing="0" w:after="0" w:afterAutospacing="0"/>
              <w:jc w:val="both"/>
              <w:rPr>
                <w:b/>
                <w:lang w:val="ro-RO"/>
                <w14:ligatures w14:val="standardContextual"/>
              </w:rPr>
            </w:pPr>
            <w:r w:rsidRPr="00AD525B">
              <w:rPr>
                <w:b/>
                <w:lang w:val="ro-RO"/>
                <w14:ligatures w14:val="standardContextual"/>
              </w:rPr>
              <w:t>I. Spații deschise din domeniul public și privat al unității administrativ-teritoriale</w:t>
            </w:r>
          </w:p>
        </w:tc>
      </w:tr>
      <w:tr w:rsidR="00641879" w:rsidRPr="00AD525B" w14:paraId="258F9652"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173CF1B1" w14:textId="77777777" w:rsidR="00641879" w:rsidRPr="00AD525B" w:rsidRDefault="00641879" w:rsidP="00641879">
            <w:pPr>
              <w:pStyle w:val="NormalWeb"/>
              <w:spacing w:before="0" w:beforeAutospacing="0" w:after="0" w:afterAutospacing="0"/>
              <w:jc w:val="both"/>
              <w:rPr>
                <w:b/>
                <w:lang w:val="ro-RO"/>
                <w14:ligatures w14:val="standardContextual"/>
              </w:rPr>
            </w:pPr>
            <w:r w:rsidRPr="00AD525B">
              <w:rPr>
                <w:b/>
                <w:lang w:val="ro-RO"/>
                <w14:ligatures w14:val="standardContextual"/>
              </w:rPr>
              <w:t>1</w:t>
            </w:r>
          </w:p>
        </w:tc>
        <w:tc>
          <w:tcPr>
            <w:tcW w:w="7063" w:type="dxa"/>
            <w:tcBorders>
              <w:top w:val="single" w:sz="4" w:space="0" w:color="auto"/>
              <w:left w:val="single" w:sz="4" w:space="0" w:color="auto"/>
              <w:bottom w:val="single" w:sz="4" w:space="0" w:color="auto"/>
              <w:right w:val="single" w:sz="4" w:space="0" w:color="auto"/>
            </w:tcBorders>
            <w:hideMark/>
          </w:tcPr>
          <w:p w14:paraId="1810CD00" w14:textId="77777777" w:rsidR="00641879" w:rsidRPr="00AD525B" w:rsidRDefault="00641879" w:rsidP="00660F84">
            <w:pPr>
              <w:pStyle w:val="NormalWeb"/>
              <w:spacing w:before="0" w:beforeAutospacing="0" w:after="0" w:afterAutospacing="0"/>
              <w:rPr>
                <w:b/>
                <w:lang w:val="ro-RO"/>
                <w14:ligatures w14:val="standardContextual"/>
              </w:rPr>
            </w:pPr>
            <w:r w:rsidRPr="00AD525B">
              <w:rPr>
                <w:b/>
                <w:lang w:val="ro-RO"/>
                <w14:ligatures w14:val="standardContextual"/>
              </w:rPr>
              <w:t>Terenuri aparținând instituțiilor publice din subordine, din care:</w:t>
            </w:r>
          </w:p>
          <w:p w14:paraId="5795273B" w14:textId="77777777" w:rsidR="00641879" w:rsidRPr="00AD525B" w:rsidRDefault="00641879" w:rsidP="00641879">
            <w:pPr>
              <w:pStyle w:val="NormalWeb"/>
              <w:spacing w:before="0" w:beforeAutospacing="0" w:after="0" w:afterAutospacing="0"/>
              <w:jc w:val="both"/>
              <w:rPr>
                <w:i/>
                <w:iCs/>
                <w:lang w:val="ro-RO"/>
                <w14:ligatures w14:val="standardContextual"/>
              </w:rPr>
            </w:pPr>
            <w:r w:rsidRPr="00AD525B">
              <w:rPr>
                <w:i/>
                <w:iCs/>
                <w:lang w:val="ro-RO"/>
                <w14:ligatures w14:val="standardContextual"/>
              </w:rPr>
              <w:t>(se va enumera și completa cu denumirea și adresa fiecărei instituții publice)</w:t>
            </w:r>
          </w:p>
        </w:tc>
        <w:tc>
          <w:tcPr>
            <w:tcW w:w="1712" w:type="dxa"/>
            <w:tcBorders>
              <w:top w:val="single" w:sz="4" w:space="0" w:color="auto"/>
              <w:left w:val="single" w:sz="4" w:space="0" w:color="auto"/>
              <w:bottom w:val="single" w:sz="4" w:space="0" w:color="auto"/>
              <w:right w:val="single" w:sz="4" w:space="0" w:color="auto"/>
            </w:tcBorders>
          </w:tcPr>
          <w:p w14:paraId="100EDF0C" w14:textId="7B7F11B7" w:rsidR="00641879" w:rsidRPr="00AD525B" w:rsidRDefault="004824D5" w:rsidP="00641879">
            <w:pPr>
              <w:pStyle w:val="NormalWeb"/>
              <w:spacing w:before="0" w:beforeAutospacing="0" w:after="0" w:afterAutospacing="0"/>
              <w:jc w:val="right"/>
              <w:rPr>
                <w:b/>
                <w:lang w:val="ro-RO"/>
                <w14:ligatures w14:val="standardContextual"/>
              </w:rPr>
            </w:pPr>
            <w:r w:rsidRPr="00AD525B">
              <w:rPr>
                <w:b/>
                <w:lang w:val="ro-RO"/>
                <w14:ligatures w14:val="standardContextual"/>
              </w:rPr>
              <w:t>191.664</w:t>
            </w:r>
          </w:p>
        </w:tc>
      </w:tr>
      <w:tr w:rsidR="00641879" w:rsidRPr="00AD525B" w14:paraId="193CF55A"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0867BCB" w14:textId="3FB1C7F6" w:rsidR="00641879" w:rsidRPr="00AD525B" w:rsidRDefault="00641879"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247D079" w14:textId="072D1809" w:rsidR="00641879" w:rsidRPr="00AD525B" w:rsidRDefault="00630CD4" w:rsidP="00641879">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aferent Piața centrale agroalimentare, str. </w:t>
            </w:r>
            <w:r w:rsidRPr="00AD525B">
              <w:rPr>
                <w:lang w:val="hu-HU"/>
                <w14:ligatures w14:val="standardContextual"/>
              </w:rPr>
              <w:t>Bánki Donáth</w:t>
            </w:r>
            <w:r w:rsidRPr="00AD525B">
              <w:rPr>
                <w:lang w:val="ro-RO"/>
                <w14:ligatures w14:val="standardContextual"/>
              </w:rPr>
              <w:t xml:space="preserve"> nr. 29</w:t>
            </w:r>
          </w:p>
        </w:tc>
        <w:tc>
          <w:tcPr>
            <w:tcW w:w="1712" w:type="dxa"/>
            <w:tcBorders>
              <w:top w:val="single" w:sz="4" w:space="0" w:color="auto"/>
              <w:left w:val="single" w:sz="4" w:space="0" w:color="auto"/>
              <w:bottom w:val="single" w:sz="4" w:space="0" w:color="auto"/>
              <w:right w:val="single" w:sz="4" w:space="0" w:color="auto"/>
            </w:tcBorders>
          </w:tcPr>
          <w:p w14:paraId="68156E7F" w14:textId="0E015342" w:rsidR="00641879" w:rsidRPr="00AD525B" w:rsidRDefault="001A4785" w:rsidP="00641879">
            <w:pPr>
              <w:pStyle w:val="NormalWeb"/>
              <w:spacing w:before="0" w:beforeAutospacing="0" w:after="0" w:afterAutospacing="0"/>
              <w:jc w:val="right"/>
              <w:rPr>
                <w:lang w:val="ro-RO"/>
                <w14:ligatures w14:val="standardContextual"/>
              </w:rPr>
            </w:pPr>
            <w:r w:rsidRPr="00AD525B">
              <w:rPr>
                <w:lang w:val="ro-RO"/>
                <w14:ligatures w14:val="standardContextual"/>
              </w:rPr>
              <w:t>3555</w:t>
            </w:r>
          </w:p>
        </w:tc>
      </w:tr>
      <w:tr w:rsidR="00641879" w:rsidRPr="00AD525B" w14:paraId="48700072"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29D30CC" w14:textId="77777777" w:rsidR="00641879" w:rsidRPr="00AD525B" w:rsidRDefault="00641879"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7365D74D" w14:textId="77777777" w:rsidR="00641879" w:rsidRPr="00AD525B" w:rsidRDefault="00641879" w:rsidP="00641879">
            <w:pPr>
              <w:pStyle w:val="NormalWeb"/>
              <w:spacing w:before="0" w:beforeAutospacing="0" w:after="0" w:afterAutospacing="0"/>
              <w:jc w:val="both"/>
              <w:rPr>
                <w:lang w:val="ro-RO"/>
              </w:rPr>
            </w:pPr>
            <w:r w:rsidRPr="00AD525B">
              <w:rPr>
                <w:lang w:val="ro-RO"/>
              </w:rPr>
              <w:t xml:space="preserve">Teren aferent Centrului socio-medical pentru vârstnici „Zathureczky Berta” </w:t>
            </w:r>
            <w:r w:rsidRPr="00AD525B">
              <w:rPr>
                <w:i/>
                <w:lang w:val="ro-RO"/>
              </w:rPr>
              <w:t>Bd. Gen. Grigore Bălan nr. 31</w:t>
            </w:r>
          </w:p>
        </w:tc>
        <w:tc>
          <w:tcPr>
            <w:tcW w:w="1712" w:type="dxa"/>
            <w:tcBorders>
              <w:top w:val="single" w:sz="4" w:space="0" w:color="auto"/>
              <w:left w:val="single" w:sz="4" w:space="0" w:color="auto"/>
              <w:bottom w:val="single" w:sz="4" w:space="0" w:color="auto"/>
              <w:right w:val="single" w:sz="4" w:space="0" w:color="auto"/>
            </w:tcBorders>
          </w:tcPr>
          <w:p w14:paraId="250192F8" w14:textId="77777777" w:rsidR="00641879" w:rsidRPr="00AD525B" w:rsidRDefault="00641879" w:rsidP="00641879">
            <w:pPr>
              <w:pStyle w:val="NormalWeb"/>
              <w:spacing w:before="0" w:beforeAutospacing="0" w:after="0" w:afterAutospacing="0"/>
              <w:jc w:val="right"/>
              <w:rPr>
                <w:lang w:val="ro-RO"/>
                <w14:ligatures w14:val="standardContextual"/>
              </w:rPr>
            </w:pPr>
            <w:r w:rsidRPr="00AD525B">
              <w:rPr>
                <w:lang w:val="ro-RO"/>
                <w14:ligatures w14:val="standardContextual"/>
              </w:rPr>
              <w:t>991</w:t>
            </w:r>
          </w:p>
        </w:tc>
      </w:tr>
      <w:tr w:rsidR="001D17B3" w:rsidRPr="00AD525B" w14:paraId="2A386735" w14:textId="77777777" w:rsidTr="001A4785">
        <w:trPr>
          <w:trHeight w:val="429"/>
          <w:jc w:val="center"/>
        </w:trPr>
        <w:tc>
          <w:tcPr>
            <w:tcW w:w="576" w:type="dxa"/>
            <w:gridSpan w:val="2"/>
            <w:tcBorders>
              <w:top w:val="single" w:sz="4" w:space="0" w:color="auto"/>
              <w:left w:val="single" w:sz="4" w:space="0" w:color="auto"/>
              <w:bottom w:val="single" w:sz="4" w:space="0" w:color="auto"/>
              <w:right w:val="single" w:sz="4" w:space="0" w:color="auto"/>
            </w:tcBorders>
          </w:tcPr>
          <w:p w14:paraId="294B1CC1" w14:textId="77777777" w:rsidR="001D17B3" w:rsidRPr="00AD525B" w:rsidRDefault="001D17B3"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419AD973" w14:textId="1E261A7D" w:rsidR="001D17B3" w:rsidRPr="00AD525B" w:rsidRDefault="00E55B39" w:rsidP="001A4785">
            <w:pPr>
              <w:keepNext w:val="0"/>
              <w:keepLines w:val="0"/>
              <w:spacing w:after="0"/>
              <w:rPr>
                <w:color w:val="000000"/>
                <w:sz w:val="24"/>
                <w:szCs w:val="24"/>
              </w:rPr>
            </w:pPr>
            <w:r w:rsidRPr="00AD525B">
              <w:rPr>
                <w:color w:val="000000"/>
                <w:sz w:val="24"/>
                <w:szCs w:val="24"/>
              </w:rPr>
              <w:t>Casa de cult. Konya Adam,</w:t>
            </w:r>
            <w:r w:rsidR="001A4785" w:rsidRPr="00AD525B">
              <w:rPr>
                <w:color w:val="000000"/>
                <w:sz w:val="24"/>
                <w:szCs w:val="24"/>
              </w:rPr>
              <w:t xml:space="preserve"> Str. Kossuth Lajos nr. 13</w:t>
            </w:r>
          </w:p>
        </w:tc>
        <w:tc>
          <w:tcPr>
            <w:tcW w:w="1712" w:type="dxa"/>
            <w:tcBorders>
              <w:top w:val="single" w:sz="4" w:space="0" w:color="auto"/>
              <w:left w:val="single" w:sz="4" w:space="0" w:color="auto"/>
              <w:bottom w:val="single" w:sz="4" w:space="0" w:color="auto"/>
              <w:right w:val="single" w:sz="4" w:space="0" w:color="auto"/>
            </w:tcBorders>
          </w:tcPr>
          <w:p w14:paraId="6C94F99A" w14:textId="22BF052B" w:rsidR="001D17B3" w:rsidRPr="00AD525B" w:rsidRDefault="001A4785" w:rsidP="00641879">
            <w:pPr>
              <w:pStyle w:val="NormalWeb"/>
              <w:spacing w:before="0" w:beforeAutospacing="0" w:after="0" w:afterAutospacing="0"/>
              <w:jc w:val="right"/>
              <w:rPr>
                <w:lang w:val="ro-RO"/>
                <w14:ligatures w14:val="standardContextual"/>
              </w:rPr>
            </w:pPr>
            <w:r w:rsidRPr="00AD525B">
              <w:rPr>
                <w:lang w:val="ro-RO"/>
                <w14:ligatures w14:val="standardContextual"/>
              </w:rPr>
              <w:t>1600</w:t>
            </w:r>
          </w:p>
        </w:tc>
      </w:tr>
      <w:tr w:rsidR="001D17B3" w:rsidRPr="00AD525B" w14:paraId="1CB1575C"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7D668DD" w14:textId="77777777" w:rsidR="001D17B3" w:rsidRPr="00AD525B" w:rsidRDefault="001D17B3"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781DD59" w14:textId="680FEEE4" w:rsidR="001D17B3" w:rsidRPr="00AD525B" w:rsidRDefault="001A4785" w:rsidP="001A4785">
            <w:pPr>
              <w:pStyle w:val="NormalWeb"/>
            </w:pPr>
            <w:r w:rsidRPr="00AD525B">
              <w:t xml:space="preserve">Teren aferent Serviciului comunitar de evidenta a persoanelor  </w:t>
            </w:r>
            <w:r w:rsidRPr="00AD525B">
              <w:rPr>
                <w:i/>
                <w:lang w:val="ro-RO"/>
              </w:rPr>
              <w:t>str. Dozsa Gyorgy nr. 14</w:t>
            </w:r>
          </w:p>
        </w:tc>
        <w:tc>
          <w:tcPr>
            <w:tcW w:w="1712" w:type="dxa"/>
            <w:tcBorders>
              <w:top w:val="single" w:sz="4" w:space="0" w:color="auto"/>
              <w:left w:val="single" w:sz="4" w:space="0" w:color="auto"/>
              <w:bottom w:val="single" w:sz="4" w:space="0" w:color="auto"/>
              <w:right w:val="single" w:sz="4" w:space="0" w:color="auto"/>
            </w:tcBorders>
          </w:tcPr>
          <w:p w14:paraId="3C156ADC" w14:textId="662525B2" w:rsidR="001D17B3"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1525</w:t>
            </w:r>
          </w:p>
        </w:tc>
      </w:tr>
      <w:tr w:rsidR="00FE21B4" w:rsidRPr="00AD525B" w14:paraId="7DB4607E"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41DF154" w14:textId="77777777" w:rsidR="00FE21B4" w:rsidRPr="00AD525B" w:rsidRDefault="00FE21B4"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BC02644" w14:textId="2E3B87BA" w:rsidR="00FE21B4" w:rsidRPr="00AD525B" w:rsidRDefault="001A4785" w:rsidP="00641879">
            <w:pPr>
              <w:pStyle w:val="NormalWeb"/>
              <w:spacing w:before="0" w:beforeAutospacing="0" w:after="0" w:afterAutospacing="0"/>
              <w:jc w:val="both"/>
              <w:rPr>
                <w:lang w:val="ro-RO"/>
              </w:rPr>
            </w:pPr>
            <w:r w:rsidRPr="00AD525B">
              <w:rPr>
                <w:lang w:val="ro-RO"/>
              </w:rPr>
              <w:t>Teren aferent Căminului cultural Chilieni</w:t>
            </w:r>
          </w:p>
        </w:tc>
        <w:tc>
          <w:tcPr>
            <w:tcW w:w="1712" w:type="dxa"/>
            <w:tcBorders>
              <w:top w:val="single" w:sz="4" w:space="0" w:color="auto"/>
              <w:left w:val="single" w:sz="4" w:space="0" w:color="auto"/>
              <w:bottom w:val="single" w:sz="4" w:space="0" w:color="auto"/>
              <w:right w:val="single" w:sz="4" w:space="0" w:color="auto"/>
            </w:tcBorders>
          </w:tcPr>
          <w:p w14:paraId="5588D731" w14:textId="462B93C1" w:rsidR="00FE21B4"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737</w:t>
            </w:r>
          </w:p>
        </w:tc>
      </w:tr>
      <w:tr w:rsidR="00FE21B4" w:rsidRPr="00AD525B" w14:paraId="4EC04EBD"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FA43CEA" w14:textId="77777777" w:rsidR="00FE21B4" w:rsidRPr="00AD525B" w:rsidRDefault="00FE21B4"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6AC1BD5D" w14:textId="367E87CD" w:rsidR="00FE21B4" w:rsidRPr="00AD525B" w:rsidRDefault="001A4785" w:rsidP="00641879">
            <w:pPr>
              <w:pStyle w:val="NormalWeb"/>
              <w:spacing w:before="0" w:beforeAutospacing="0" w:after="0" w:afterAutospacing="0"/>
              <w:jc w:val="both"/>
              <w:rPr>
                <w:lang w:val="ro-RO"/>
              </w:rPr>
            </w:pPr>
            <w:r w:rsidRPr="00AD525B">
              <w:rPr>
                <w:lang w:val="ro-RO"/>
              </w:rPr>
              <w:t>Teren aferent Căminului cultural Coșeni</w:t>
            </w:r>
          </w:p>
        </w:tc>
        <w:tc>
          <w:tcPr>
            <w:tcW w:w="1712" w:type="dxa"/>
            <w:tcBorders>
              <w:top w:val="single" w:sz="4" w:space="0" w:color="auto"/>
              <w:left w:val="single" w:sz="4" w:space="0" w:color="auto"/>
              <w:bottom w:val="single" w:sz="4" w:space="0" w:color="auto"/>
              <w:right w:val="single" w:sz="4" w:space="0" w:color="auto"/>
            </w:tcBorders>
          </w:tcPr>
          <w:p w14:paraId="258A8941" w14:textId="7235EA30" w:rsidR="00FE21B4"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860</w:t>
            </w:r>
          </w:p>
        </w:tc>
      </w:tr>
      <w:tr w:rsidR="001D17B3" w:rsidRPr="00AD525B" w14:paraId="05FDB4EF"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3C8686C" w14:textId="77777777" w:rsidR="001D17B3" w:rsidRPr="00AD525B" w:rsidRDefault="001D17B3"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46755F4" w14:textId="77777777" w:rsidR="001A4785" w:rsidRPr="00AD525B" w:rsidRDefault="001A4785" w:rsidP="005479F9">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Grădiniţa cu Program Prelungit „Benedek Elek”</w:t>
            </w:r>
          </w:p>
          <w:p w14:paraId="0A5AACA9" w14:textId="0B591CCE" w:rsidR="001D17B3" w:rsidRPr="00AD525B" w:rsidRDefault="001A4785" w:rsidP="005479F9">
            <w:pPr>
              <w:pStyle w:val="NormalWeb"/>
              <w:spacing w:before="0" w:beforeAutospacing="0" w:after="0" w:afterAutospacing="0"/>
              <w:jc w:val="both"/>
              <w:rPr>
                <w:lang w:val="ro-RO"/>
              </w:rPr>
            </w:pPr>
            <w:r w:rsidRPr="00AD525B">
              <w:rPr>
                <w:i/>
                <w:lang w:val="ro-RO"/>
                <w14:ligatures w14:val="standardContextual"/>
              </w:rPr>
              <w:t>Str. Oltului nr. 38</w:t>
            </w:r>
          </w:p>
        </w:tc>
        <w:tc>
          <w:tcPr>
            <w:tcW w:w="1712" w:type="dxa"/>
            <w:tcBorders>
              <w:top w:val="single" w:sz="4" w:space="0" w:color="auto"/>
              <w:left w:val="single" w:sz="4" w:space="0" w:color="auto"/>
              <w:bottom w:val="single" w:sz="4" w:space="0" w:color="auto"/>
              <w:right w:val="single" w:sz="4" w:space="0" w:color="auto"/>
            </w:tcBorders>
          </w:tcPr>
          <w:p w14:paraId="539E966D" w14:textId="1038DC75" w:rsidR="001D17B3"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1380</w:t>
            </w:r>
          </w:p>
        </w:tc>
      </w:tr>
      <w:tr w:rsidR="001A4785" w:rsidRPr="00AD525B" w14:paraId="7C11B6BF"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356545D1"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37F9925" w14:textId="77777777" w:rsidR="001A4785" w:rsidRPr="00AD525B" w:rsidRDefault="001A4785" w:rsidP="005479F9">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Grădinița Cu Program Prelungit "Csipike" </w:t>
            </w:r>
          </w:p>
          <w:p w14:paraId="093440E4" w14:textId="6122F269" w:rsidR="001A4785" w:rsidRPr="00AD525B" w:rsidRDefault="001A4785" w:rsidP="005479F9">
            <w:pPr>
              <w:pStyle w:val="NormalWeb"/>
              <w:spacing w:before="0" w:beforeAutospacing="0" w:after="0" w:afterAutospacing="0"/>
              <w:jc w:val="both"/>
              <w:rPr>
                <w:lang w:val="ro-RO"/>
              </w:rPr>
            </w:pPr>
            <w:r w:rsidRPr="00AD525B">
              <w:rPr>
                <w:i/>
                <w:lang w:val="ro-RO"/>
                <w14:ligatures w14:val="standardContextual"/>
              </w:rPr>
              <w:t>str. Kriza J</w:t>
            </w:r>
            <w:r w:rsidRPr="00AD525B">
              <w:rPr>
                <w:i/>
                <w:lang w:val="hu-HU"/>
                <w14:ligatures w14:val="standardContextual"/>
              </w:rPr>
              <w:t>ános</w:t>
            </w:r>
            <w:r w:rsidRPr="00AD525B">
              <w:rPr>
                <w:i/>
                <w:lang w:val="ro-RO"/>
                <w14:ligatures w14:val="standardContextual"/>
              </w:rPr>
              <w:t xml:space="preserve"> nr. 1; CF 33568</w:t>
            </w:r>
          </w:p>
        </w:tc>
        <w:tc>
          <w:tcPr>
            <w:tcW w:w="1712" w:type="dxa"/>
            <w:tcBorders>
              <w:top w:val="single" w:sz="4" w:space="0" w:color="auto"/>
              <w:left w:val="single" w:sz="4" w:space="0" w:color="auto"/>
              <w:bottom w:val="single" w:sz="4" w:space="0" w:color="auto"/>
              <w:right w:val="single" w:sz="4" w:space="0" w:color="auto"/>
            </w:tcBorders>
          </w:tcPr>
          <w:p w14:paraId="34AA15C3" w14:textId="2BFE728C" w:rsidR="001A4785"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841</w:t>
            </w:r>
          </w:p>
        </w:tc>
      </w:tr>
      <w:tr w:rsidR="001A4785" w:rsidRPr="00AD525B" w14:paraId="3481635F"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679BC9C"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48EBDBD" w14:textId="77777777" w:rsidR="001A4785" w:rsidRPr="00AD525B" w:rsidRDefault="001A4785" w:rsidP="005479F9">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Grădinița cu Program Prelungit „Gulliver” </w:t>
            </w:r>
          </w:p>
          <w:p w14:paraId="3745B079" w14:textId="0311E3D1" w:rsidR="001A4785" w:rsidRPr="00AD525B" w:rsidRDefault="001A4785" w:rsidP="005479F9">
            <w:pPr>
              <w:pStyle w:val="NormalWeb"/>
              <w:spacing w:before="0" w:beforeAutospacing="0" w:after="0" w:afterAutospacing="0"/>
              <w:jc w:val="both"/>
              <w:rPr>
                <w:lang w:val="ro-RO"/>
              </w:rPr>
            </w:pPr>
            <w:r w:rsidRPr="00AD525B">
              <w:rPr>
                <w:i/>
                <w:lang w:val="ro-RO"/>
                <w14:ligatures w14:val="standardContextual"/>
              </w:rPr>
              <w:t>str. Dealului nr. 24; CF 28019</w:t>
            </w:r>
          </w:p>
        </w:tc>
        <w:tc>
          <w:tcPr>
            <w:tcW w:w="1712" w:type="dxa"/>
            <w:tcBorders>
              <w:top w:val="single" w:sz="4" w:space="0" w:color="auto"/>
              <w:left w:val="single" w:sz="4" w:space="0" w:color="auto"/>
              <w:bottom w:val="single" w:sz="4" w:space="0" w:color="auto"/>
              <w:right w:val="single" w:sz="4" w:space="0" w:color="auto"/>
            </w:tcBorders>
          </w:tcPr>
          <w:p w14:paraId="078FD8EB" w14:textId="1F449F2C" w:rsidR="001A4785"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4699</w:t>
            </w:r>
          </w:p>
        </w:tc>
      </w:tr>
      <w:tr w:rsidR="001A4785" w:rsidRPr="00AD525B" w14:paraId="31305F8D"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5DA4D79"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438B6809" w14:textId="77777777" w:rsidR="001A4785" w:rsidRPr="00AD525B" w:rsidRDefault="001A4785" w:rsidP="005479F9">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Grădinița cu Program Prelungit „Gulliver” </w:t>
            </w:r>
          </w:p>
          <w:p w14:paraId="22DABF00" w14:textId="5622FD81" w:rsidR="001A4785" w:rsidRPr="00AD525B" w:rsidRDefault="001A4785" w:rsidP="005479F9">
            <w:pPr>
              <w:pStyle w:val="NormalWeb"/>
              <w:spacing w:before="0" w:beforeAutospacing="0" w:after="0" w:afterAutospacing="0"/>
              <w:jc w:val="both"/>
              <w:rPr>
                <w:lang w:val="ro-RO"/>
              </w:rPr>
            </w:pPr>
            <w:r w:rsidRPr="00AD525B">
              <w:rPr>
                <w:i/>
                <w:lang w:val="ro-RO"/>
                <w14:ligatures w14:val="standardContextual"/>
              </w:rPr>
              <w:t>str. Kós Károly nr. 78; CF 28963</w:t>
            </w:r>
          </w:p>
        </w:tc>
        <w:tc>
          <w:tcPr>
            <w:tcW w:w="1712" w:type="dxa"/>
            <w:tcBorders>
              <w:top w:val="single" w:sz="4" w:space="0" w:color="auto"/>
              <w:left w:val="single" w:sz="4" w:space="0" w:color="auto"/>
              <w:bottom w:val="single" w:sz="4" w:space="0" w:color="auto"/>
              <w:right w:val="single" w:sz="4" w:space="0" w:color="auto"/>
            </w:tcBorders>
          </w:tcPr>
          <w:p w14:paraId="3CDE24A3" w14:textId="1429BB68" w:rsidR="001A4785"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5767</w:t>
            </w:r>
          </w:p>
        </w:tc>
      </w:tr>
      <w:tr w:rsidR="001A4785" w:rsidRPr="00AD525B" w14:paraId="5337B14F"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A67493D"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0783C3A" w14:textId="77777777" w:rsidR="001A4785" w:rsidRPr="00AD525B" w:rsidRDefault="001A4785" w:rsidP="005479F9">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Grădiniţa cu Program Prelungit “Hófehérke” </w:t>
            </w:r>
          </w:p>
          <w:p w14:paraId="07715D04" w14:textId="6FAB3BB5" w:rsidR="001A4785" w:rsidRPr="00AD525B" w:rsidRDefault="001A4785" w:rsidP="005479F9">
            <w:pPr>
              <w:pStyle w:val="NormalWeb"/>
              <w:spacing w:before="0" w:beforeAutospacing="0" w:after="0" w:afterAutospacing="0"/>
              <w:jc w:val="both"/>
              <w:rPr>
                <w:lang w:val="ro-RO"/>
              </w:rPr>
            </w:pPr>
            <w:r w:rsidRPr="00AD525B">
              <w:rPr>
                <w:i/>
                <w:lang w:val="ro-RO"/>
                <w14:ligatures w14:val="standardContextual"/>
              </w:rPr>
              <w:t>str. Tineretului nr. 2; CF 39609</w:t>
            </w:r>
          </w:p>
        </w:tc>
        <w:tc>
          <w:tcPr>
            <w:tcW w:w="1712" w:type="dxa"/>
            <w:tcBorders>
              <w:top w:val="single" w:sz="4" w:space="0" w:color="auto"/>
              <w:left w:val="single" w:sz="4" w:space="0" w:color="auto"/>
              <w:bottom w:val="single" w:sz="4" w:space="0" w:color="auto"/>
              <w:right w:val="single" w:sz="4" w:space="0" w:color="auto"/>
            </w:tcBorders>
          </w:tcPr>
          <w:p w14:paraId="230A0A3E" w14:textId="150D2C01" w:rsidR="001A4785"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5177</w:t>
            </w:r>
          </w:p>
        </w:tc>
      </w:tr>
      <w:tr w:rsidR="001A4785" w:rsidRPr="00AD525B" w14:paraId="7AF04064"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EB00CF7"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64A4B069" w14:textId="77777777" w:rsidR="001A4785" w:rsidRPr="00AD525B" w:rsidRDefault="001A4785" w:rsidP="005479F9">
            <w:pPr>
              <w:pStyle w:val="NormalWeb"/>
              <w:spacing w:before="0" w:beforeAutospacing="0" w:after="0" w:afterAutospacing="0"/>
              <w:jc w:val="both"/>
              <w:rPr>
                <w:lang w:val="hu-HU"/>
                <w14:ligatures w14:val="standardContextual"/>
              </w:rPr>
            </w:pPr>
            <w:r w:rsidRPr="00AD525B">
              <w:rPr>
                <w:lang w:val="ro-RO"/>
                <w14:ligatures w14:val="standardContextual"/>
              </w:rPr>
              <w:t xml:space="preserve">Teren Școala Primară </w:t>
            </w:r>
            <w:r w:rsidRPr="00AD525B">
              <w:rPr>
                <w:lang w:val="hu-HU"/>
                <w14:ligatures w14:val="standardContextual"/>
              </w:rPr>
              <w:t>„Mánya Béla” Chilieni  - Grădiniță</w:t>
            </w:r>
          </w:p>
          <w:p w14:paraId="42EE5658" w14:textId="01260B36" w:rsidR="001A4785" w:rsidRPr="00AD525B" w:rsidRDefault="001A4785" w:rsidP="005479F9">
            <w:pPr>
              <w:pStyle w:val="NormalWeb"/>
              <w:spacing w:before="0" w:beforeAutospacing="0" w:after="0" w:afterAutospacing="0"/>
              <w:jc w:val="both"/>
              <w:rPr>
                <w:lang w:val="ro-RO"/>
              </w:rPr>
            </w:pPr>
            <w:r w:rsidRPr="00AD525B">
              <w:rPr>
                <w:i/>
                <w:lang w:val="hu-HU"/>
                <w14:ligatures w14:val="standardContextual"/>
              </w:rPr>
              <w:t>str.</w:t>
            </w:r>
            <w:r w:rsidR="00F71725" w:rsidRPr="00AD525B">
              <w:rPr>
                <w:i/>
                <w:lang w:val="hu-HU"/>
                <w14:ligatures w14:val="standardContextual"/>
              </w:rPr>
              <w:t xml:space="preserve"> </w:t>
            </w:r>
            <w:r w:rsidRPr="00AD525B">
              <w:rPr>
                <w:i/>
                <w:lang w:val="hu-HU"/>
                <w14:ligatures w14:val="standardContextual"/>
              </w:rPr>
              <w:t>Principală nr. 72</w:t>
            </w:r>
          </w:p>
        </w:tc>
        <w:tc>
          <w:tcPr>
            <w:tcW w:w="1712" w:type="dxa"/>
            <w:tcBorders>
              <w:top w:val="single" w:sz="4" w:space="0" w:color="auto"/>
              <w:left w:val="single" w:sz="4" w:space="0" w:color="auto"/>
              <w:bottom w:val="single" w:sz="4" w:space="0" w:color="auto"/>
              <w:right w:val="single" w:sz="4" w:space="0" w:color="auto"/>
            </w:tcBorders>
          </w:tcPr>
          <w:p w14:paraId="4C733620" w14:textId="77777777" w:rsidR="001A4785" w:rsidRPr="00AD525B" w:rsidRDefault="001A4785" w:rsidP="00641879">
            <w:pPr>
              <w:pStyle w:val="NormalWeb"/>
              <w:spacing w:before="0" w:beforeAutospacing="0" w:after="0" w:afterAutospacing="0"/>
              <w:jc w:val="right"/>
              <w:rPr>
                <w:lang w:val="ro-RO"/>
                <w14:ligatures w14:val="standardContextual"/>
              </w:rPr>
            </w:pPr>
          </w:p>
        </w:tc>
      </w:tr>
      <w:tr w:rsidR="001A4785" w:rsidRPr="00AD525B" w14:paraId="5A870F7B"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DE32334"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DCA6ADE" w14:textId="3F3F6EA2" w:rsidR="001A4785" w:rsidRPr="00AD525B" w:rsidRDefault="001A4785" w:rsidP="005479F9">
            <w:pPr>
              <w:pStyle w:val="NormalWeb"/>
              <w:spacing w:before="0" w:beforeAutospacing="0" w:after="0" w:afterAutospacing="0"/>
              <w:jc w:val="both"/>
              <w:rPr>
                <w:lang w:val="ro-RO"/>
              </w:rPr>
            </w:pPr>
            <w:r w:rsidRPr="00AD525B">
              <w:rPr>
                <w:lang w:val="ro-RO"/>
                <w14:ligatures w14:val="standardContextual"/>
              </w:rPr>
              <w:t>Teren Grădinița Coșeni</w:t>
            </w:r>
          </w:p>
        </w:tc>
        <w:tc>
          <w:tcPr>
            <w:tcW w:w="1712" w:type="dxa"/>
            <w:tcBorders>
              <w:top w:val="single" w:sz="4" w:space="0" w:color="auto"/>
              <w:left w:val="single" w:sz="4" w:space="0" w:color="auto"/>
              <w:bottom w:val="single" w:sz="4" w:space="0" w:color="auto"/>
              <w:right w:val="single" w:sz="4" w:space="0" w:color="auto"/>
            </w:tcBorders>
          </w:tcPr>
          <w:p w14:paraId="19728C8F" w14:textId="4A6F97AC" w:rsidR="001A4785" w:rsidRPr="00AD525B" w:rsidRDefault="000448FC" w:rsidP="00641879">
            <w:pPr>
              <w:pStyle w:val="NormalWeb"/>
              <w:spacing w:before="0" w:beforeAutospacing="0" w:after="0" w:afterAutospacing="0"/>
              <w:jc w:val="right"/>
              <w:rPr>
                <w:lang w:val="ro-RO"/>
                <w14:ligatures w14:val="standardContextual"/>
              </w:rPr>
            </w:pPr>
            <w:r w:rsidRPr="00AD525B">
              <w:rPr>
                <w:lang w:val="ro-RO"/>
                <w14:ligatures w14:val="standardContextual"/>
              </w:rPr>
              <w:t>445</w:t>
            </w:r>
          </w:p>
        </w:tc>
      </w:tr>
      <w:tr w:rsidR="001A4785" w:rsidRPr="00AD525B" w14:paraId="320ACF9D"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A69D11B"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887B01C" w14:textId="374F08E2" w:rsidR="001A4785" w:rsidRPr="00AD525B" w:rsidRDefault="001A4785" w:rsidP="005479F9">
            <w:pPr>
              <w:pStyle w:val="NormalWeb"/>
              <w:spacing w:before="0" w:beforeAutospacing="0" w:after="0" w:afterAutospacing="0"/>
              <w:jc w:val="both"/>
              <w:rPr>
                <w:lang w:val="ro-RO"/>
              </w:rPr>
            </w:pPr>
            <w:r w:rsidRPr="00AD525B">
              <w:rPr>
                <w:lang w:val="ro-RO"/>
                <w14:ligatures w14:val="standardContextual"/>
              </w:rPr>
              <w:t xml:space="preserve">Teren Grădiniță cu Program Normal Coșeni </w:t>
            </w:r>
            <w:r w:rsidRPr="00AD525B">
              <w:rPr>
                <w:i/>
                <w:lang w:val="ro-RO"/>
                <w14:ligatures w14:val="standardContextual"/>
              </w:rPr>
              <w:t>str. Principală nr. 5</w:t>
            </w:r>
          </w:p>
        </w:tc>
        <w:tc>
          <w:tcPr>
            <w:tcW w:w="1712" w:type="dxa"/>
            <w:tcBorders>
              <w:top w:val="single" w:sz="4" w:space="0" w:color="auto"/>
              <w:left w:val="single" w:sz="4" w:space="0" w:color="auto"/>
              <w:bottom w:val="single" w:sz="4" w:space="0" w:color="auto"/>
              <w:right w:val="single" w:sz="4" w:space="0" w:color="auto"/>
            </w:tcBorders>
          </w:tcPr>
          <w:p w14:paraId="287BD799" w14:textId="3C6A0E34" w:rsidR="001A4785" w:rsidRPr="00AD525B" w:rsidRDefault="00C150CA" w:rsidP="00641879">
            <w:pPr>
              <w:pStyle w:val="NormalWeb"/>
              <w:spacing w:before="0" w:beforeAutospacing="0" w:after="0" w:afterAutospacing="0"/>
              <w:jc w:val="right"/>
              <w:rPr>
                <w:lang w:val="ro-RO"/>
                <w14:ligatures w14:val="standardContextual"/>
              </w:rPr>
            </w:pPr>
            <w:r w:rsidRPr="00AD525B">
              <w:rPr>
                <w:lang w:val="ro-RO"/>
                <w14:ligatures w14:val="standardContextual"/>
              </w:rPr>
              <w:t>500</w:t>
            </w:r>
          </w:p>
        </w:tc>
      </w:tr>
      <w:tr w:rsidR="001A4785" w:rsidRPr="00AD525B" w14:paraId="001D7342"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3CB9B5D"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5143D1E" w14:textId="7B8C34DF" w:rsidR="001A4785" w:rsidRPr="00AD525B" w:rsidRDefault="001A4785" w:rsidP="005479F9">
            <w:pPr>
              <w:pStyle w:val="NormalWeb"/>
              <w:spacing w:before="0" w:beforeAutospacing="0" w:after="0" w:afterAutospacing="0"/>
              <w:jc w:val="both"/>
              <w:rPr>
                <w:lang w:val="ro-RO"/>
              </w:rPr>
            </w:pPr>
            <w:r w:rsidRPr="00AD525B">
              <w:rPr>
                <w:lang w:val="ro-RO"/>
                <w14:ligatures w14:val="standardContextual"/>
              </w:rPr>
              <w:t xml:space="preserve">Teren Grădiniță cu Program Normal Chilieni </w:t>
            </w:r>
            <w:r w:rsidRPr="00AD525B">
              <w:rPr>
                <w:i/>
                <w:lang w:val="hu-HU"/>
                <w14:ligatures w14:val="standardContextual"/>
              </w:rPr>
              <w:t>str.Principală nr. 72</w:t>
            </w:r>
          </w:p>
        </w:tc>
        <w:tc>
          <w:tcPr>
            <w:tcW w:w="1712" w:type="dxa"/>
            <w:tcBorders>
              <w:top w:val="single" w:sz="4" w:space="0" w:color="auto"/>
              <w:left w:val="single" w:sz="4" w:space="0" w:color="auto"/>
              <w:bottom w:val="single" w:sz="4" w:space="0" w:color="auto"/>
              <w:right w:val="single" w:sz="4" w:space="0" w:color="auto"/>
            </w:tcBorders>
          </w:tcPr>
          <w:p w14:paraId="447964D1" w14:textId="726EB46B" w:rsidR="001A4785" w:rsidRPr="00AD525B" w:rsidRDefault="00C150CA" w:rsidP="00641879">
            <w:pPr>
              <w:pStyle w:val="NormalWeb"/>
              <w:spacing w:before="0" w:beforeAutospacing="0" w:after="0" w:afterAutospacing="0"/>
              <w:jc w:val="right"/>
              <w:rPr>
                <w:lang w:val="ro-RO"/>
                <w14:ligatures w14:val="standardContextual"/>
              </w:rPr>
            </w:pPr>
            <w:r w:rsidRPr="00AD525B">
              <w:rPr>
                <w:lang w:val="ro-RO"/>
                <w14:ligatures w14:val="standardContextual"/>
              </w:rPr>
              <w:t>300</w:t>
            </w:r>
          </w:p>
        </w:tc>
      </w:tr>
      <w:tr w:rsidR="001A4785" w:rsidRPr="00AD525B" w14:paraId="008C5852"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4DB497A" w14:textId="77777777" w:rsidR="001A4785" w:rsidRPr="00AD525B" w:rsidRDefault="001A4785" w:rsidP="0064187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2B471A7" w14:textId="77777777" w:rsidR="005479F9" w:rsidRPr="00AD525B" w:rsidRDefault="005479F9" w:rsidP="005479F9">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Grădinița cu Program Normal Câmpul Frumos </w:t>
            </w:r>
          </w:p>
          <w:p w14:paraId="6B9E7E06" w14:textId="6F7900E9" w:rsidR="001A4785" w:rsidRPr="00AD525B" w:rsidRDefault="005479F9" w:rsidP="005479F9">
            <w:pPr>
              <w:pStyle w:val="NormalWeb"/>
              <w:spacing w:before="0" w:beforeAutospacing="0" w:after="0" w:afterAutospacing="0"/>
              <w:jc w:val="both"/>
              <w:rPr>
                <w:lang w:val="ro-RO"/>
              </w:rPr>
            </w:pPr>
            <w:r w:rsidRPr="00AD525B">
              <w:rPr>
                <w:i/>
                <w:lang w:val="ro-RO"/>
                <w14:ligatures w14:val="standardContextual"/>
              </w:rPr>
              <w:t>Cartierul</w:t>
            </w:r>
            <w:r w:rsidRPr="00AD525B">
              <w:rPr>
                <w:lang w:val="ro-RO"/>
                <w14:ligatures w14:val="standardContextual"/>
              </w:rPr>
              <w:t xml:space="preserve"> </w:t>
            </w:r>
            <w:r w:rsidRPr="00AD525B">
              <w:rPr>
                <w:i/>
                <w:lang w:val="ro-RO"/>
                <w14:ligatures w14:val="standardContextual"/>
              </w:rPr>
              <w:t>Câmpul Frumos nr. 1; CF 29799</w:t>
            </w:r>
          </w:p>
        </w:tc>
        <w:tc>
          <w:tcPr>
            <w:tcW w:w="1712" w:type="dxa"/>
            <w:tcBorders>
              <w:top w:val="single" w:sz="4" w:space="0" w:color="auto"/>
              <w:left w:val="single" w:sz="4" w:space="0" w:color="auto"/>
              <w:bottom w:val="single" w:sz="4" w:space="0" w:color="auto"/>
              <w:right w:val="single" w:sz="4" w:space="0" w:color="auto"/>
            </w:tcBorders>
          </w:tcPr>
          <w:p w14:paraId="3A5596F0" w14:textId="4C43D8A9" w:rsidR="001A4785" w:rsidRPr="00AD525B" w:rsidRDefault="00C150CA" w:rsidP="00641879">
            <w:pPr>
              <w:pStyle w:val="NormalWeb"/>
              <w:spacing w:before="0" w:beforeAutospacing="0" w:after="0" w:afterAutospacing="0"/>
              <w:jc w:val="right"/>
              <w:rPr>
                <w:lang w:val="ro-RO"/>
                <w14:ligatures w14:val="standardContextual"/>
              </w:rPr>
            </w:pPr>
            <w:r w:rsidRPr="00AD525B">
              <w:rPr>
                <w:lang w:val="ro-RO"/>
                <w14:ligatures w14:val="standardContextual"/>
              </w:rPr>
              <w:t>325</w:t>
            </w:r>
          </w:p>
        </w:tc>
      </w:tr>
      <w:tr w:rsidR="005479F9" w:rsidRPr="00AD525B" w14:paraId="6F82CDDB"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6529E14" w14:textId="77777777" w:rsidR="005479F9" w:rsidRPr="00AD525B" w:rsidRDefault="005479F9" w:rsidP="005479F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9C63981" w14:textId="77777777" w:rsidR="005479F9" w:rsidRPr="00AD525B" w:rsidRDefault="005479F9" w:rsidP="005479F9">
            <w:pPr>
              <w:pStyle w:val="NormalWeb"/>
              <w:spacing w:before="0" w:beforeAutospacing="0" w:after="0" w:afterAutospacing="0"/>
              <w:jc w:val="both"/>
              <w:rPr>
                <w:lang w:val="hu-HU"/>
                <w14:ligatures w14:val="standardContextual"/>
              </w:rPr>
            </w:pPr>
            <w:r w:rsidRPr="00AD525B">
              <w:rPr>
                <w:lang w:val="ro-RO"/>
              </w:rPr>
              <w:t>Teren Școala Gimnazială Ady Endre +</w:t>
            </w:r>
            <w:r w:rsidRPr="00AD525B">
              <w:rPr>
                <w:lang w:val="ro-RO"/>
                <w14:ligatures w14:val="standardContextual"/>
              </w:rPr>
              <w:t xml:space="preserve">Grădinița cu Program Prelungit </w:t>
            </w:r>
            <w:r w:rsidRPr="00AD525B">
              <w:rPr>
                <w:lang w:val="hu-HU"/>
                <w14:ligatures w14:val="standardContextual"/>
              </w:rPr>
              <w:t>„Napsugár” + Creșa Sfântu Gheorghe</w:t>
            </w:r>
          </w:p>
          <w:p w14:paraId="6A8748D8" w14:textId="6498C953" w:rsidR="005479F9" w:rsidRPr="00AD525B" w:rsidRDefault="005479F9" w:rsidP="005479F9">
            <w:pPr>
              <w:pStyle w:val="NormalWeb"/>
              <w:spacing w:before="0" w:beforeAutospacing="0" w:after="0" w:afterAutospacing="0"/>
              <w:jc w:val="both"/>
              <w:rPr>
                <w:lang w:val="ro-RO"/>
              </w:rPr>
            </w:pPr>
            <w:r w:rsidRPr="00AD525B">
              <w:rPr>
                <w:i/>
                <w:lang w:val="ro-RO"/>
                <w14:ligatures w14:val="standardContextual"/>
              </w:rPr>
              <w:t>str. Armata Română nr. 25; CF 42059</w:t>
            </w:r>
          </w:p>
        </w:tc>
        <w:tc>
          <w:tcPr>
            <w:tcW w:w="1712" w:type="dxa"/>
            <w:tcBorders>
              <w:top w:val="single" w:sz="4" w:space="0" w:color="auto"/>
              <w:left w:val="single" w:sz="4" w:space="0" w:color="auto"/>
              <w:bottom w:val="single" w:sz="4" w:space="0" w:color="auto"/>
              <w:right w:val="single" w:sz="4" w:space="0" w:color="auto"/>
            </w:tcBorders>
          </w:tcPr>
          <w:p w14:paraId="63026FAB" w14:textId="3BCEBC57" w:rsidR="005479F9" w:rsidRPr="00AD525B" w:rsidRDefault="009370DD" w:rsidP="005479F9">
            <w:pPr>
              <w:pStyle w:val="NormalWeb"/>
              <w:spacing w:before="0" w:beforeAutospacing="0" w:after="0" w:afterAutospacing="0"/>
              <w:jc w:val="right"/>
              <w:rPr>
                <w:lang w:val="ro-RO"/>
                <w14:ligatures w14:val="standardContextual"/>
              </w:rPr>
            </w:pPr>
            <w:r w:rsidRPr="00AD525B">
              <w:rPr>
                <w:lang w:val="ro-RO"/>
                <w14:ligatures w14:val="standardContextual"/>
              </w:rPr>
              <w:t>9037</w:t>
            </w:r>
          </w:p>
        </w:tc>
      </w:tr>
      <w:tr w:rsidR="005479F9" w:rsidRPr="00AD525B" w14:paraId="54021689"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CC99059" w14:textId="77777777" w:rsidR="005479F9" w:rsidRPr="00AD525B" w:rsidRDefault="005479F9" w:rsidP="005479F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4706F96" w14:textId="77777777" w:rsidR="005479F9" w:rsidRPr="00AD525B" w:rsidRDefault="005479F9" w:rsidP="005479F9">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Școala Gimnazială” Gödri Ferenc” </w:t>
            </w:r>
          </w:p>
          <w:p w14:paraId="2BB36D97" w14:textId="78759FAF" w:rsidR="005479F9" w:rsidRPr="00AD525B" w:rsidRDefault="005479F9" w:rsidP="005479F9">
            <w:pPr>
              <w:pStyle w:val="NormalWeb"/>
              <w:spacing w:before="0" w:beforeAutospacing="0" w:after="0" w:afterAutospacing="0"/>
              <w:jc w:val="both"/>
              <w:rPr>
                <w:lang w:val="ro-RO"/>
              </w:rPr>
            </w:pPr>
            <w:r w:rsidRPr="00AD525B">
              <w:rPr>
                <w:i/>
                <w:lang w:val="ro-RO"/>
                <w14:ligatures w14:val="standardContextual"/>
              </w:rPr>
              <w:t>Aleea Elevilor nr. 1; CF 43449</w:t>
            </w:r>
          </w:p>
        </w:tc>
        <w:tc>
          <w:tcPr>
            <w:tcW w:w="1712" w:type="dxa"/>
            <w:tcBorders>
              <w:top w:val="single" w:sz="4" w:space="0" w:color="auto"/>
              <w:left w:val="single" w:sz="4" w:space="0" w:color="auto"/>
              <w:bottom w:val="single" w:sz="4" w:space="0" w:color="auto"/>
              <w:right w:val="single" w:sz="4" w:space="0" w:color="auto"/>
            </w:tcBorders>
          </w:tcPr>
          <w:p w14:paraId="1D8009BB" w14:textId="057C483F" w:rsidR="005479F9" w:rsidRPr="00AD525B" w:rsidRDefault="009370DD" w:rsidP="005479F9">
            <w:pPr>
              <w:pStyle w:val="NormalWeb"/>
              <w:spacing w:before="0" w:beforeAutospacing="0" w:after="0" w:afterAutospacing="0"/>
              <w:jc w:val="right"/>
              <w:rPr>
                <w:lang w:val="ro-RO"/>
                <w14:ligatures w14:val="standardContextual"/>
              </w:rPr>
            </w:pPr>
            <w:r w:rsidRPr="00AD525B">
              <w:rPr>
                <w:lang w:val="ro-RO"/>
                <w14:ligatures w14:val="standardContextual"/>
              </w:rPr>
              <w:t>5527</w:t>
            </w:r>
          </w:p>
        </w:tc>
      </w:tr>
      <w:tr w:rsidR="005479F9" w:rsidRPr="00AD525B" w14:paraId="3343061C"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F276A2C" w14:textId="77777777" w:rsidR="005479F9" w:rsidRPr="00AD525B" w:rsidRDefault="005479F9" w:rsidP="005479F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37C06BE" w14:textId="24A95CC0" w:rsidR="005479F9" w:rsidRPr="00AD525B" w:rsidRDefault="005479F9" w:rsidP="005479F9">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Grădinița cu Program Prelungit “Árvácska” </w:t>
            </w:r>
          </w:p>
          <w:p w14:paraId="5621031C" w14:textId="581B7EC3" w:rsidR="005479F9" w:rsidRPr="00AD525B" w:rsidRDefault="005479F9" w:rsidP="005479F9">
            <w:pPr>
              <w:pStyle w:val="NormalWeb"/>
              <w:spacing w:before="0" w:beforeAutospacing="0" w:after="0" w:afterAutospacing="0"/>
              <w:jc w:val="both"/>
              <w:rPr>
                <w:lang w:val="ro-RO"/>
              </w:rPr>
            </w:pPr>
            <w:r w:rsidRPr="00AD525B">
              <w:rPr>
                <w:i/>
                <w:lang w:val="ro-RO"/>
                <w14:ligatures w14:val="standardContextual"/>
              </w:rPr>
              <w:t>str. Romulus Cioflec nr. 14; CF 28032</w:t>
            </w:r>
          </w:p>
        </w:tc>
        <w:tc>
          <w:tcPr>
            <w:tcW w:w="1712" w:type="dxa"/>
            <w:tcBorders>
              <w:top w:val="single" w:sz="4" w:space="0" w:color="auto"/>
              <w:left w:val="single" w:sz="4" w:space="0" w:color="auto"/>
              <w:bottom w:val="single" w:sz="4" w:space="0" w:color="auto"/>
              <w:right w:val="single" w:sz="4" w:space="0" w:color="auto"/>
            </w:tcBorders>
          </w:tcPr>
          <w:p w14:paraId="4B811D04" w14:textId="5AF8CFDD" w:rsidR="005479F9" w:rsidRPr="00AD525B" w:rsidRDefault="009370DD" w:rsidP="005479F9">
            <w:pPr>
              <w:pStyle w:val="NormalWeb"/>
              <w:spacing w:before="0" w:beforeAutospacing="0" w:after="0" w:afterAutospacing="0"/>
              <w:jc w:val="right"/>
              <w:rPr>
                <w:lang w:val="ro-RO"/>
                <w14:ligatures w14:val="standardContextual"/>
              </w:rPr>
            </w:pPr>
            <w:r w:rsidRPr="00AD525B">
              <w:rPr>
                <w:lang w:val="ro-RO"/>
                <w14:ligatures w14:val="standardContextual"/>
              </w:rPr>
              <w:t>4523</w:t>
            </w:r>
          </w:p>
        </w:tc>
      </w:tr>
      <w:tr w:rsidR="005479F9" w:rsidRPr="00AD525B" w14:paraId="08B4AA45"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2D4E29FA" w14:textId="77777777" w:rsidR="005479F9" w:rsidRPr="00AD525B" w:rsidRDefault="005479F9" w:rsidP="005479F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B91B791" w14:textId="77777777" w:rsidR="005479F9" w:rsidRPr="00AD525B" w:rsidRDefault="005479F9" w:rsidP="005479F9">
            <w:pPr>
              <w:pStyle w:val="NormalWeb"/>
              <w:spacing w:before="0" w:beforeAutospacing="0" w:after="0" w:afterAutospacing="0"/>
              <w:jc w:val="both"/>
              <w:rPr>
                <w:lang w:val="hu-HU"/>
                <w14:ligatures w14:val="standardContextual"/>
              </w:rPr>
            </w:pPr>
            <w:r w:rsidRPr="00AD525B">
              <w:rPr>
                <w:lang w:val="ro-RO"/>
                <w14:ligatures w14:val="standardContextual"/>
              </w:rPr>
              <w:t xml:space="preserve">Teren Centru Multifuncțional </w:t>
            </w:r>
            <w:r w:rsidRPr="00AD525B">
              <w:rPr>
                <w:lang w:val="hu-HU"/>
                <w14:ligatures w14:val="standardContextual"/>
              </w:rPr>
              <w:t xml:space="preserve">„Néri Szent Fülöp” </w:t>
            </w:r>
          </w:p>
          <w:p w14:paraId="2AAD3270" w14:textId="403BF0A5" w:rsidR="005479F9" w:rsidRPr="00AD525B" w:rsidRDefault="005479F9" w:rsidP="005479F9">
            <w:pPr>
              <w:pStyle w:val="NormalWeb"/>
              <w:spacing w:before="0" w:beforeAutospacing="0" w:after="0" w:afterAutospacing="0"/>
              <w:jc w:val="both"/>
              <w:rPr>
                <w:lang w:val="ro-RO"/>
              </w:rPr>
            </w:pPr>
            <w:r w:rsidRPr="00AD525B">
              <w:rPr>
                <w:i/>
                <w:lang w:val="hu-HU"/>
                <w14:ligatures w14:val="standardContextual"/>
              </w:rPr>
              <w:t>str. Váradi József nr. 92; CF 24279</w:t>
            </w:r>
          </w:p>
        </w:tc>
        <w:tc>
          <w:tcPr>
            <w:tcW w:w="1712" w:type="dxa"/>
            <w:tcBorders>
              <w:top w:val="single" w:sz="4" w:space="0" w:color="auto"/>
              <w:left w:val="single" w:sz="4" w:space="0" w:color="auto"/>
              <w:bottom w:val="single" w:sz="4" w:space="0" w:color="auto"/>
              <w:right w:val="single" w:sz="4" w:space="0" w:color="auto"/>
            </w:tcBorders>
          </w:tcPr>
          <w:p w14:paraId="5174CBA0" w14:textId="374D7556" w:rsidR="005479F9" w:rsidRPr="00AD525B" w:rsidRDefault="009370DD" w:rsidP="005479F9">
            <w:pPr>
              <w:pStyle w:val="NormalWeb"/>
              <w:spacing w:before="0" w:beforeAutospacing="0" w:after="0" w:afterAutospacing="0"/>
              <w:jc w:val="right"/>
              <w:rPr>
                <w:lang w:val="ro-RO"/>
                <w14:ligatures w14:val="standardContextual"/>
              </w:rPr>
            </w:pPr>
            <w:r w:rsidRPr="00AD525B">
              <w:rPr>
                <w:lang w:val="ro-RO"/>
                <w14:ligatures w14:val="standardContextual"/>
              </w:rPr>
              <w:t>635</w:t>
            </w:r>
          </w:p>
        </w:tc>
      </w:tr>
      <w:tr w:rsidR="005479F9" w:rsidRPr="00AD525B" w14:paraId="72A74F2E"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5F4D72F" w14:textId="77777777" w:rsidR="005479F9" w:rsidRPr="00AD525B" w:rsidRDefault="005479F9" w:rsidP="005479F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68BC1E8" w14:textId="77777777" w:rsidR="005479F9" w:rsidRPr="00AD525B" w:rsidRDefault="005479F9" w:rsidP="005479F9">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Școala Gimnazială Nicolae Colan </w:t>
            </w:r>
          </w:p>
          <w:p w14:paraId="6CEFEFCD" w14:textId="4A9AC490" w:rsidR="005479F9" w:rsidRPr="00AD525B" w:rsidRDefault="005479F9" w:rsidP="005479F9">
            <w:pPr>
              <w:pStyle w:val="NormalWeb"/>
              <w:spacing w:before="0" w:beforeAutospacing="0" w:after="0" w:afterAutospacing="0"/>
              <w:jc w:val="both"/>
              <w:rPr>
                <w:lang w:val="ro-RO"/>
              </w:rPr>
            </w:pPr>
            <w:r w:rsidRPr="00AD525B">
              <w:rPr>
                <w:i/>
                <w:lang w:val="ro-RO"/>
                <w14:ligatures w14:val="standardContextual"/>
              </w:rPr>
              <w:t>str. Lalelei nr. 7; CF 28023</w:t>
            </w:r>
          </w:p>
        </w:tc>
        <w:tc>
          <w:tcPr>
            <w:tcW w:w="1712" w:type="dxa"/>
            <w:tcBorders>
              <w:top w:val="single" w:sz="4" w:space="0" w:color="auto"/>
              <w:left w:val="single" w:sz="4" w:space="0" w:color="auto"/>
              <w:bottom w:val="single" w:sz="4" w:space="0" w:color="auto"/>
              <w:right w:val="single" w:sz="4" w:space="0" w:color="auto"/>
            </w:tcBorders>
          </w:tcPr>
          <w:p w14:paraId="4BCF817C" w14:textId="2DEC6B53" w:rsidR="005479F9" w:rsidRPr="00AD525B" w:rsidRDefault="009370DD" w:rsidP="005479F9">
            <w:pPr>
              <w:pStyle w:val="NormalWeb"/>
              <w:spacing w:before="0" w:beforeAutospacing="0" w:after="0" w:afterAutospacing="0"/>
              <w:jc w:val="right"/>
              <w:rPr>
                <w:lang w:val="ro-RO"/>
                <w14:ligatures w14:val="standardContextual"/>
              </w:rPr>
            </w:pPr>
            <w:r w:rsidRPr="00AD525B">
              <w:rPr>
                <w:lang w:val="ro-RO"/>
                <w14:ligatures w14:val="standardContextual"/>
              </w:rPr>
              <w:t>12111</w:t>
            </w:r>
          </w:p>
        </w:tc>
      </w:tr>
      <w:tr w:rsidR="005479F9" w:rsidRPr="00AD525B" w14:paraId="4083700A"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7958F73" w14:textId="77777777" w:rsidR="005479F9" w:rsidRPr="00AD525B" w:rsidRDefault="005479F9" w:rsidP="005479F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E7395A4" w14:textId="47401D9A" w:rsidR="005479F9" w:rsidRPr="00AD525B" w:rsidRDefault="005479F9" w:rsidP="005479F9">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Grădinița cu Program Prelungit “Pinocchio” </w:t>
            </w:r>
          </w:p>
          <w:p w14:paraId="5FACEC71" w14:textId="23407970" w:rsidR="005479F9" w:rsidRPr="00AD525B" w:rsidRDefault="005479F9" w:rsidP="005479F9">
            <w:pPr>
              <w:pStyle w:val="NormalWeb"/>
              <w:spacing w:before="0" w:beforeAutospacing="0" w:after="0" w:afterAutospacing="0"/>
              <w:jc w:val="both"/>
              <w:rPr>
                <w:lang w:val="ro-RO"/>
              </w:rPr>
            </w:pPr>
            <w:r w:rsidRPr="00AD525B">
              <w:rPr>
                <w:i/>
                <w:lang w:val="ro-RO"/>
                <w14:ligatures w14:val="standardContextual"/>
              </w:rPr>
              <w:lastRenderedPageBreak/>
              <w:t>str. Lalelei nr. 9; CF 28020</w:t>
            </w:r>
          </w:p>
        </w:tc>
        <w:tc>
          <w:tcPr>
            <w:tcW w:w="1712" w:type="dxa"/>
            <w:tcBorders>
              <w:top w:val="single" w:sz="4" w:space="0" w:color="auto"/>
              <w:left w:val="single" w:sz="4" w:space="0" w:color="auto"/>
              <w:bottom w:val="single" w:sz="4" w:space="0" w:color="auto"/>
              <w:right w:val="single" w:sz="4" w:space="0" w:color="auto"/>
            </w:tcBorders>
          </w:tcPr>
          <w:p w14:paraId="07F797B3" w14:textId="4EA7D4AD" w:rsidR="005479F9" w:rsidRPr="00AD525B" w:rsidRDefault="009370DD" w:rsidP="005479F9">
            <w:pPr>
              <w:pStyle w:val="NormalWeb"/>
              <w:spacing w:before="0" w:beforeAutospacing="0" w:after="0" w:afterAutospacing="0"/>
              <w:jc w:val="right"/>
              <w:rPr>
                <w:lang w:val="ro-RO"/>
                <w14:ligatures w14:val="standardContextual"/>
              </w:rPr>
            </w:pPr>
            <w:r w:rsidRPr="00AD525B">
              <w:rPr>
                <w:lang w:val="ro-RO"/>
                <w14:ligatures w14:val="standardContextual"/>
              </w:rPr>
              <w:lastRenderedPageBreak/>
              <w:t>4704</w:t>
            </w:r>
          </w:p>
        </w:tc>
      </w:tr>
      <w:tr w:rsidR="00943FC8" w:rsidRPr="00AD525B" w14:paraId="3655059A"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D6E0A73" w14:textId="77777777" w:rsidR="00943FC8" w:rsidRPr="00AD525B" w:rsidRDefault="00943FC8" w:rsidP="00943FC8">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19396F2" w14:textId="421BFC36" w:rsidR="00943FC8" w:rsidRPr="00AD525B" w:rsidRDefault="00943FC8" w:rsidP="00943FC8">
            <w:pPr>
              <w:pStyle w:val="NormalWeb"/>
              <w:spacing w:before="0" w:beforeAutospacing="0" w:after="0" w:afterAutospacing="0"/>
              <w:jc w:val="both"/>
              <w:rPr>
                <w:lang w:val="ro-RO"/>
                <w14:ligatures w14:val="standardContextual"/>
              </w:rPr>
            </w:pPr>
            <w:r w:rsidRPr="00AD525B">
              <w:rPr>
                <w:lang w:val="ro-RO"/>
                <w14:ligatures w14:val="standardContextual"/>
              </w:rPr>
              <w:t>Teren Școala Gimnazială” Váradi József”</w:t>
            </w:r>
            <w:r w:rsidRPr="00AD525B">
              <w:rPr>
                <w:i/>
                <w:lang w:val="ro-RO"/>
                <w14:ligatures w14:val="standardContextual"/>
              </w:rPr>
              <w:t>str. Benedek Elek nr. 20; CF 39278</w:t>
            </w:r>
          </w:p>
        </w:tc>
        <w:tc>
          <w:tcPr>
            <w:tcW w:w="1712" w:type="dxa"/>
            <w:tcBorders>
              <w:top w:val="single" w:sz="4" w:space="0" w:color="auto"/>
              <w:left w:val="single" w:sz="4" w:space="0" w:color="auto"/>
              <w:bottom w:val="single" w:sz="4" w:space="0" w:color="auto"/>
              <w:right w:val="single" w:sz="4" w:space="0" w:color="auto"/>
            </w:tcBorders>
          </w:tcPr>
          <w:p w14:paraId="2612B275" w14:textId="38B2578A"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7925</w:t>
            </w:r>
          </w:p>
        </w:tc>
      </w:tr>
      <w:tr w:rsidR="00943FC8" w:rsidRPr="00AD525B" w14:paraId="643AD2E1"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3F01B2F" w14:textId="77777777" w:rsidR="00943FC8" w:rsidRPr="00AD525B" w:rsidRDefault="00943FC8" w:rsidP="00943FC8">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6D4FBE1A" w14:textId="47A047D8" w:rsidR="00943FC8" w:rsidRPr="00AD525B" w:rsidRDefault="00943FC8" w:rsidP="00943FC8">
            <w:pPr>
              <w:pStyle w:val="NormalWeb"/>
              <w:spacing w:before="0" w:beforeAutospacing="0" w:after="0" w:afterAutospacing="0"/>
              <w:jc w:val="both"/>
              <w:rPr>
                <w:lang w:val="ro-RO"/>
                <w14:ligatures w14:val="standardContextual"/>
              </w:rPr>
            </w:pPr>
            <w:r w:rsidRPr="00AD525B">
              <w:rPr>
                <w:lang w:val="ro-RO"/>
                <w14:ligatures w14:val="standardContextual"/>
              </w:rPr>
              <w:t>Teren Școala Gimnazială” Váradi József”</w:t>
            </w:r>
            <w:r w:rsidRPr="00AD525B">
              <w:rPr>
                <w:i/>
                <w:lang w:val="ro-RO"/>
                <w14:ligatures w14:val="standardContextual"/>
              </w:rPr>
              <w:t>str. Stadionului nr. 14; CF 26699</w:t>
            </w:r>
          </w:p>
        </w:tc>
        <w:tc>
          <w:tcPr>
            <w:tcW w:w="1712" w:type="dxa"/>
            <w:tcBorders>
              <w:top w:val="single" w:sz="4" w:space="0" w:color="auto"/>
              <w:left w:val="single" w:sz="4" w:space="0" w:color="auto"/>
              <w:bottom w:val="single" w:sz="4" w:space="0" w:color="auto"/>
              <w:right w:val="single" w:sz="4" w:space="0" w:color="auto"/>
            </w:tcBorders>
          </w:tcPr>
          <w:p w14:paraId="273CD818" w14:textId="2CD51616"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8695</w:t>
            </w:r>
          </w:p>
        </w:tc>
      </w:tr>
      <w:tr w:rsidR="00943FC8" w:rsidRPr="00AD525B" w14:paraId="3EFBF748"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9052015" w14:textId="77777777" w:rsidR="00943FC8" w:rsidRPr="00AD525B" w:rsidRDefault="00943FC8" w:rsidP="00943FC8">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4AC81E0" w14:textId="4769C5B4" w:rsidR="00943FC8" w:rsidRPr="00AD525B" w:rsidRDefault="00943FC8" w:rsidP="00943FC8">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de Arte Plugor Sándor </w:t>
            </w:r>
            <w:r w:rsidRPr="00AD525B">
              <w:rPr>
                <w:i/>
                <w:lang w:val="ro-RO"/>
                <w14:ligatures w14:val="standardContextual"/>
              </w:rPr>
              <w:t>str. Kossuth Lajos nr. 15; CF 27091</w:t>
            </w:r>
          </w:p>
        </w:tc>
        <w:tc>
          <w:tcPr>
            <w:tcW w:w="1712" w:type="dxa"/>
            <w:tcBorders>
              <w:top w:val="single" w:sz="4" w:space="0" w:color="auto"/>
              <w:left w:val="single" w:sz="4" w:space="0" w:color="auto"/>
              <w:bottom w:val="single" w:sz="4" w:space="0" w:color="auto"/>
              <w:right w:val="single" w:sz="4" w:space="0" w:color="auto"/>
            </w:tcBorders>
          </w:tcPr>
          <w:p w14:paraId="05BD1260" w14:textId="77777777" w:rsidR="00943FC8" w:rsidRPr="00AD525B" w:rsidRDefault="00943FC8" w:rsidP="00943FC8">
            <w:pPr>
              <w:pStyle w:val="NormalWeb"/>
              <w:spacing w:before="0" w:beforeAutospacing="0" w:after="0" w:afterAutospacing="0"/>
              <w:jc w:val="both"/>
              <w:rPr>
                <w:lang w:val="ro-RO"/>
                <w14:ligatures w14:val="standardContextual"/>
              </w:rPr>
            </w:pPr>
          </w:p>
          <w:p w14:paraId="08FF235A" w14:textId="4176B22F"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8122</w:t>
            </w:r>
          </w:p>
        </w:tc>
      </w:tr>
      <w:tr w:rsidR="00943FC8" w:rsidRPr="00AD525B" w14:paraId="1862EDF8" w14:textId="77777777" w:rsidTr="0067703C">
        <w:trPr>
          <w:trHeight w:val="439"/>
          <w:jc w:val="center"/>
        </w:trPr>
        <w:tc>
          <w:tcPr>
            <w:tcW w:w="576" w:type="dxa"/>
            <w:gridSpan w:val="2"/>
            <w:tcBorders>
              <w:top w:val="single" w:sz="4" w:space="0" w:color="auto"/>
              <w:left w:val="single" w:sz="4" w:space="0" w:color="auto"/>
              <w:bottom w:val="single" w:sz="4" w:space="0" w:color="auto"/>
              <w:right w:val="single" w:sz="4" w:space="0" w:color="auto"/>
            </w:tcBorders>
          </w:tcPr>
          <w:p w14:paraId="69E6889D" w14:textId="77777777" w:rsidR="00943FC8" w:rsidRPr="00AD525B" w:rsidRDefault="00943FC8" w:rsidP="00943FC8">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4C13E4D2" w14:textId="6ED489DF" w:rsidR="00943FC8" w:rsidRPr="00AD525B" w:rsidRDefault="00943FC8" w:rsidP="00943FC8">
            <w:pPr>
              <w:pStyle w:val="NormalWeb"/>
              <w:spacing w:before="0" w:beforeAutospacing="0" w:after="0" w:afterAutospacing="0"/>
              <w:jc w:val="both"/>
              <w:rPr>
                <w:lang w:val="ro-RO"/>
              </w:rPr>
            </w:pPr>
            <w:r w:rsidRPr="00AD525B">
              <w:rPr>
                <w:lang w:val="ro-RO"/>
                <w14:ligatures w14:val="standardContextual"/>
              </w:rPr>
              <w:t>Teren Cantină școlară</w:t>
            </w:r>
            <w:r w:rsidRPr="00AD525B">
              <w:rPr>
                <w:i/>
                <w:lang w:val="ro-RO"/>
                <w14:ligatures w14:val="standardContextual"/>
              </w:rPr>
              <w:t xml:space="preserve"> str. Șoimului nr. 25</w:t>
            </w:r>
          </w:p>
        </w:tc>
        <w:tc>
          <w:tcPr>
            <w:tcW w:w="1712" w:type="dxa"/>
            <w:tcBorders>
              <w:top w:val="single" w:sz="4" w:space="0" w:color="auto"/>
              <w:left w:val="single" w:sz="4" w:space="0" w:color="auto"/>
              <w:bottom w:val="single" w:sz="4" w:space="0" w:color="auto"/>
              <w:right w:val="single" w:sz="4" w:space="0" w:color="auto"/>
            </w:tcBorders>
          </w:tcPr>
          <w:p w14:paraId="323E3ACF" w14:textId="019E8F97"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501</w:t>
            </w:r>
          </w:p>
        </w:tc>
      </w:tr>
      <w:tr w:rsidR="00943FC8" w:rsidRPr="00AD525B" w14:paraId="5B3DFE13"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063BC19" w14:textId="77777777" w:rsidR="00943FC8" w:rsidRPr="00AD525B" w:rsidRDefault="00943FC8" w:rsidP="00943FC8">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301DBF5" w14:textId="77777777" w:rsidR="00943FC8" w:rsidRPr="00AD525B" w:rsidRDefault="00943FC8" w:rsidP="00943FC8">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Teoretic “Mikes Kelemen“ </w:t>
            </w:r>
          </w:p>
          <w:p w14:paraId="6D33EBE3" w14:textId="0960253E" w:rsidR="00943FC8" w:rsidRPr="00AD525B" w:rsidRDefault="00943FC8" w:rsidP="00943FC8">
            <w:pPr>
              <w:pStyle w:val="NormalWeb"/>
              <w:spacing w:before="0" w:beforeAutospacing="0" w:after="0" w:afterAutospacing="0"/>
              <w:jc w:val="both"/>
              <w:rPr>
                <w:lang w:val="ro-RO"/>
              </w:rPr>
            </w:pPr>
            <w:r w:rsidRPr="00AD525B">
              <w:rPr>
                <w:i/>
                <w:lang w:val="ro-RO"/>
                <w14:ligatures w14:val="standardContextual"/>
              </w:rPr>
              <w:t>str. Kós Károly nr. 1; CF 42563</w:t>
            </w:r>
          </w:p>
        </w:tc>
        <w:tc>
          <w:tcPr>
            <w:tcW w:w="1712" w:type="dxa"/>
            <w:tcBorders>
              <w:top w:val="single" w:sz="4" w:space="0" w:color="auto"/>
              <w:left w:val="single" w:sz="4" w:space="0" w:color="auto"/>
              <w:bottom w:val="single" w:sz="4" w:space="0" w:color="auto"/>
              <w:right w:val="single" w:sz="4" w:space="0" w:color="auto"/>
            </w:tcBorders>
          </w:tcPr>
          <w:p w14:paraId="7BED5760" w14:textId="3AF75784"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6534</w:t>
            </w:r>
          </w:p>
        </w:tc>
      </w:tr>
      <w:tr w:rsidR="00943FC8" w:rsidRPr="00AD525B" w14:paraId="02ABECC4"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2C8B23E" w14:textId="77777777" w:rsidR="00943FC8" w:rsidRPr="00AD525B" w:rsidRDefault="00943FC8" w:rsidP="00943FC8">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60877DB" w14:textId="77777777" w:rsidR="00943FC8" w:rsidRPr="00AD525B" w:rsidRDefault="00943FC8" w:rsidP="00943FC8">
            <w:pPr>
              <w:pStyle w:val="NormalWeb"/>
              <w:spacing w:before="0" w:beforeAutospacing="0" w:after="0" w:afterAutospacing="0"/>
              <w:jc w:val="both"/>
              <w:rPr>
                <w:lang w:val="ro-RO"/>
                <w14:ligatures w14:val="standardContextual"/>
              </w:rPr>
            </w:pPr>
            <w:r w:rsidRPr="00AD525B">
              <w:rPr>
                <w:lang w:val="ro-RO"/>
                <w14:ligatures w14:val="standardContextual"/>
              </w:rPr>
              <w:t>Teren Liceul Teoretic “Mikes Kelemen“ + Colegiul Național "Székely Mikó" + Grădinița Cu Program Prelungit "Csipike"</w:t>
            </w:r>
          </w:p>
          <w:p w14:paraId="386A9E7C" w14:textId="2DEADB03" w:rsidR="00943FC8" w:rsidRPr="00AD525B" w:rsidRDefault="00943FC8" w:rsidP="00943FC8">
            <w:pPr>
              <w:pStyle w:val="NormalWeb"/>
              <w:spacing w:before="0" w:beforeAutospacing="0" w:after="0" w:afterAutospacing="0"/>
              <w:jc w:val="both"/>
              <w:rPr>
                <w:lang w:val="ro-RO"/>
              </w:rPr>
            </w:pPr>
            <w:r w:rsidRPr="00AD525B">
              <w:rPr>
                <w:i/>
                <w:lang w:val="ro-RO"/>
                <w14:ligatures w14:val="standardContextual"/>
              </w:rPr>
              <w:t>str. Libertății nr. 1; CF 40007</w:t>
            </w:r>
          </w:p>
        </w:tc>
        <w:tc>
          <w:tcPr>
            <w:tcW w:w="1712" w:type="dxa"/>
            <w:tcBorders>
              <w:top w:val="single" w:sz="4" w:space="0" w:color="auto"/>
              <w:left w:val="single" w:sz="4" w:space="0" w:color="auto"/>
              <w:bottom w:val="single" w:sz="4" w:space="0" w:color="auto"/>
              <w:right w:val="single" w:sz="4" w:space="0" w:color="auto"/>
            </w:tcBorders>
          </w:tcPr>
          <w:p w14:paraId="6D4ECA18" w14:textId="433F3CB9"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2344</w:t>
            </w:r>
          </w:p>
        </w:tc>
      </w:tr>
      <w:tr w:rsidR="00943FC8" w:rsidRPr="00AD525B" w14:paraId="197D3556"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8A6BA00" w14:textId="77777777" w:rsidR="00943FC8" w:rsidRPr="00AD525B" w:rsidRDefault="00943FC8" w:rsidP="00943FC8">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5E0BC63" w14:textId="77777777" w:rsidR="00943FC8" w:rsidRPr="00AD525B" w:rsidRDefault="00943FC8" w:rsidP="00943FC8">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Colegiul Național Székely Mikó </w:t>
            </w:r>
          </w:p>
          <w:p w14:paraId="39A7E194" w14:textId="77777777" w:rsidR="00943FC8" w:rsidRPr="00AD525B" w:rsidRDefault="00943FC8" w:rsidP="00943FC8">
            <w:pPr>
              <w:pStyle w:val="NormalWeb"/>
              <w:spacing w:before="0" w:beforeAutospacing="0" w:after="0" w:afterAutospacing="0"/>
              <w:jc w:val="both"/>
              <w:rPr>
                <w:i/>
                <w:lang w:val="ro-RO"/>
                <w14:ligatures w14:val="standardContextual"/>
              </w:rPr>
            </w:pPr>
            <w:r w:rsidRPr="00AD525B">
              <w:rPr>
                <w:i/>
                <w:lang w:val="ro-RO"/>
                <w14:ligatures w14:val="standardContextual"/>
              </w:rPr>
              <w:t>str. Gróf Mikó Imre nr. 1</w:t>
            </w:r>
          </w:p>
          <w:p w14:paraId="7885CCC5" w14:textId="77777777" w:rsidR="00943FC8" w:rsidRPr="00AD525B" w:rsidRDefault="00943FC8" w:rsidP="00943FC8">
            <w:pPr>
              <w:pStyle w:val="NormalWeb"/>
              <w:spacing w:before="0" w:beforeAutospacing="0" w:after="0" w:afterAutospacing="0"/>
              <w:jc w:val="both"/>
              <w:rPr>
                <w:i/>
                <w:lang w:val="hu-HU"/>
                <w14:ligatures w14:val="standardContextual"/>
              </w:rPr>
            </w:pPr>
            <w:r w:rsidRPr="00AD525B">
              <w:rPr>
                <w:lang w:val="ro-RO"/>
                <w14:ligatures w14:val="standardContextual"/>
              </w:rPr>
              <w:t>Clădire școală</w:t>
            </w:r>
            <w:r w:rsidRPr="00AD525B">
              <w:rPr>
                <w:i/>
                <w:lang w:val="ro-RO"/>
                <w14:ligatures w14:val="standardContextual"/>
              </w:rPr>
              <w:t xml:space="preserve"> str. </w:t>
            </w:r>
            <w:r w:rsidRPr="00AD525B">
              <w:rPr>
                <w:i/>
                <w:lang w:val="hu-HU"/>
                <w14:ligatures w14:val="standardContextual"/>
              </w:rPr>
              <w:t>Gábor Áron nr. 18</w:t>
            </w:r>
          </w:p>
          <w:p w14:paraId="400D91E2" w14:textId="77777777" w:rsidR="00943FC8" w:rsidRPr="00AD525B" w:rsidRDefault="00943FC8" w:rsidP="00943FC8">
            <w:pPr>
              <w:pStyle w:val="NormalWeb"/>
              <w:spacing w:before="0" w:beforeAutospacing="0" w:after="0" w:afterAutospacing="0"/>
              <w:jc w:val="both"/>
              <w:rPr>
                <w:i/>
                <w:lang w:val="hu-HU"/>
                <w14:ligatures w14:val="standardContextual"/>
              </w:rPr>
            </w:pPr>
            <w:r w:rsidRPr="00AD525B">
              <w:rPr>
                <w:i/>
                <w:lang w:val="hu-HU"/>
                <w14:ligatures w14:val="standardContextual"/>
              </w:rPr>
              <w:t>CF 37789</w:t>
            </w:r>
          </w:p>
          <w:p w14:paraId="4F3A5E94" w14:textId="63A26FBA" w:rsidR="00943FC8" w:rsidRPr="00AD525B" w:rsidRDefault="00943FC8" w:rsidP="00943FC8">
            <w:pPr>
              <w:pStyle w:val="NormalWeb"/>
              <w:spacing w:before="0" w:beforeAutospacing="0" w:after="0" w:afterAutospacing="0"/>
              <w:jc w:val="both"/>
              <w:rPr>
                <w:lang w:val="ro-RO"/>
              </w:rPr>
            </w:pPr>
            <w:r w:rsidRPr="00AD525B">
              <w:rPr>
                <w:i/>
                <w:lang w:val="hu-HU"/>
                <w14:ligatures w14:val="standardContextual"/>
              </w:rPr>
              <w:t>CF 41565</w:t>
            </w:r>
          </w:p>
        </w:tc>
        <w:tc>
          <w:tcPr>
            <w:tcW w:w="1712" w:type="dxa"/>
            <w:tcBorders>
              <w:top w:val="single" w:sz="4" w:space="0" w:color="auto"/>
              <w:left w:val="single" w:sz="4" w:space="0" w:color="auto"/>
              <w:bottom w:val="single" w:sz="4" w:space="0" w:color="auto"/>
              <w:right w:val="single" w:sz="4" w:space="0" w:color="auto"/>
            </w:tcBorders>
          </w:tcPr>
          <w:p w14:paraId="4DB24954" w14:textId="70F6F0E6" w:rsidR="00943FC8" w:rsidRPr="00AD525B" w:rsidRDefault="00943FC8" w:rsidP="00943FC8">
            <w:pPr>
              <w:pStyle w:val="NormalWeb"/>
              <w:spacing w:before="0" w:beforeAutospacing="0" w:after="0" w:afterAutospacing="0"/>
              <w:jc w:val="both"/>
              <w:rPr>
                <w:lang w:val="ro-RO"/>
                <w14:ligatures w14:val="standardContextual"/>
              </w:rPr>
            </w:pPr>
          </w:p>
          <w:p w14:paraId="4BB40829" w14:textId="77777777"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11039</w:t>
            </w:r>
          </w:p>
          <w:p w14:paraId="45243A1A" w14:textId="77777777" w:rsidR="00943FC8" w:rsidRPr="00AD525B" w:rsidRDefault="00943FC8" w:rsidP="00943FC8">
            <w:pPr>
              <w:pStyle w:val="NormalWeb"/>
              <w:spacing w:before="0" w:beforeAutospacing="0" w:after="0" w:afterAutospacing="0"/>
              <w:jc w:val="right"/>
              <w:rPr>
                <w:lang w:val="ro-RO"/>
                <w14:ligatures w14:val="standardContextual"/>
              </w:rPr>
            </w:pPr>
          </w:p>
          <w:p w14:paraId="0D4B36AD" w14:textId="28BBBBE6" w:rsidR="00943FC8" w:rsidRPr="00AD525B" w:rsidRDefault="00943FC8" w:rsidP="00943FC8">
            <w:pPr>
              <w:pStyle w:val="NormalWeb"/>
              <w:spacing w:before="0" w:beforeAutospacing="0" w:after="0" w:afterAutospacing="0"/>
              <w:jc w:val="right"/>
              <w:rPr>
                <w:lang w:val="ro-RO"/>
                <w14:ligatures w14:val="standardContextual"/>
              </w:rPr>
            </w:pPr>
            <w:r w:rsidRPr="00AD525B">
              <w:rPr>
                <w:lang w:val="ro-RO"/>
                <w14:ligatures w14:val="standardContextual"/>
              </w:rPr>
              <w:t>1598</w:t>
            </w:r>
          </w:p>
        </w:tc>
      </w:tr>
      <w:tr w:rsidR="00C94F99" w:rsidRPr="00AD525B" w14:paraId="7425810C"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373D757" w14:textId="77777777" w:rsidR="00C94F99" w:rsidRPr="00AD525B" w:rsidRDefault="00C94F99" w:rsidP="00C94F99">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4709D3F8" w14:textId="77777777" w:rsidR="00C94F99" w:rsidRPr="00AD525B" w:rsidRDefault="00C94F99" w:rsidP="00C94F99">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Colegiul Național Székely Mikó </w:t>
            </w:r>
          </w:p>
          <w:p w14:paraId="5F15A66F" w14:textId="77777777" w:rsidR="00C94F99" w:rsidRPr="00AD525B" w:rsidRDefault="00C94F99" w:rsidP="00C94F99">
            <w:pPr>
              <w:pStyle w:val="NormalWeb"/>
              <w:spacing w:before="0" w:beforeAutospacing="0" w:after="0" w:afterAutospacing="0"/>
              <w:jc w:val="both"/>
              <w:rPr>
                <w:i/>
                <w:lang w:val="ro-RO"/>
                <w14:ligatures w14:val="standardContextual"/>
              </w:rPr>
            </w:pPr>
            <w:r w:rsidRPr="00AD525B">
              <w:rPr>
                <w:i/>
                <w:lang w:val="ro-RO"/>
                <w14:ligatures w14:val="standardContextual"/>
              </w:rPr>
              <w:t xml:space="preserve">str. Gróf Mikó Imre nr. 1; </w:t>
            </w:r>
          </w:p>
          <w:p w14:paraId="5C9EEC41" w14:textId="77777777" w:rsidR="00C94F99" w:rsidRPr="00AD525B" w:rsidRDefault="00C94F99" w:rsidP="00C94F99">
            <w:pPr>
              <w:pStyle w:val="NormalWeb"/>
              <w:spacing w:before="0" w:beforeAutospacing="0" w:after="0" w:afterAutospacing="0"/>
              <w:jc w:val="both"/>
              <w:rPr>
                <w:i/>
                <w:lang w:val="ro-RO"/>
                <w14:ligatures w14:val="standardContextual"/>
              </w:rPr>
            </w:pPr>
            <w:r w:rsidRPr="00AD525B">
              <w:rPr>
                <w:i/>
                <w:lang w:val="ro-RO"/>
                <w14:ligatures w14:val="standardContextual"/>
              </w:rPr>
              <w:t>CF 38430</w:t>
            </w:r>
          </w:p>
          <w:p w14:paraId="57DA6416" w14:textId="77777777" w:rsidR="00C94F99" w:rsidRPr="00AD525B" w:rsidRDefault="00C94F99" w:rsidP="00C94F99">
            <w:pPr>
              <w:pStyle w:val="NormalWeb"/>
              <w:spacing w:before="0" w:beforeAutospacing="0" w:after="0" w:afterAutospacing="0"/>
              <w:jc w:val="both"/>
              <w:rPr>
                <w:i/>
                <w:lang w:val="ro-RO"/>
                <w14:ligatures w14:val="standardContextual"/>
              </w:rPr>
            </w:pPr>
            <w:r w:rsidRPr="00AD525B">
              <w:rPr>
                <w:i/>
                <w:lang w:val="ro-RO"/>
                <w14:ligatures w14:val="standardContextual"/>
              </w:rPr>
              <w:t>CF 37411</w:t>
            </w:r>
          </w:p>
          <w:p w14:paraId="703E7E19" w14:textId="77777777" w:rsidR="00C94F99" w:rsidRPr="00AD525B" w:rsidRDefault="00C94F99" w:rsidP="00C94F99">
            <w:pPr>
              <w:pStyle w:val="NormalWeb"/>
              <w:spacing w:before="0" w:beforeAutospacing="0" w:after="0" w:afterAutospacing="0"/>
              <w:jc w:val="both"/>
              <w:rPr>
                <w:i/>
                <w:lang w:val="ro-RO"/>
                <w14:ligatures w14:val="standardContextual"/>
              </w:rPr>
            </w:pPr>
            <w:r w:rsidRPr="00AD525B">
              <w:rPr>
                <w:i/>
                <w:lang w:val="ro-RO"/>
                <w14:ligatures w14:val="standardContextual"/>
              </w:rPr>
              <w:t>CF 25153</w:t>
            </w:r>
          </w:p>
          <w:p w14:paraId="28788AAE" w14:textId="77777777" w:rsidR="00C94F99" w:rsidRPr="00AD525B" w:rsidRDefault="00C94F99" w:rsidP="00C94F99">
            <w:pPr>
              <w:pStyle w:val="NormalWeb"/>
              <w:spacing w:before="0" w:beforeAutospacing="0" w:after="0" w:afterAutospacing="0"/>
              <w:jc w:val="both"/>
              <w:rPr>
                <w:i/>
                <w:lang w:val="ro-RO"/>
                <w14:ligatures w14:val="standardContextual"/>
              </w:rPr>
            </w:pPr>
            <w:r w:rsidRPr="00AD525B">
              <w:rPr>
                <w:i/>
                <w:lang w:val="ro-RO"/>
                <w14:ligatures w14:val="standardContextual"/>
              </w:rPr>
              <w:t>CF 37706</w:t>
            </w:r>
          </w:p>
          <w:p w14:paraId="3E19202A" w14:textId="336D09F5" w:rsidR="00C94F99" w:rsidRPr="00AD525B" w:rsidRDefault="00C94F99" w:rsidP="00C94F99">
            <w:pPr>
              <w:pStyle w:val="NormalWeb"/>
              <w:spacing w:before="0" w:beforeAutospacing="0" w:after="0" w:afterAutospacing="0"/>
              <w:jc w:val="both"/>
              <w:rPr>
                <w:lang w:val="ro-RO"/>
              </w:rPr>
            </w:pPr>
            <w:r w:rsidRPr="00AD525B">
              <w:rPr>
                <w:i/>
                <w:lang w:val="ro-RO"/>
                <w14:ligatures w14:val="standardContextual"/>
              </w:rPr>
              <w:t>CF 37376</w:t>
            </w:r>
          </w:p>
        </w:tc>
        <w:tc>
          <w:tcPr>
            <w:tcW w:w="1712" w:type="dxa"/>
            <w:tcBorders>
              <w:top w:val="single" w:sz="4" w:space="0" w:color="auto"/>
              <w:left w:val="single" w:sz="4" w:space="0" w:color="auto"/>
              <w:bottom w:val="single" w:sz="4" w:space="0" w:color="auto"/>
              <w:right w:val="single" w:sz="4" w:space="0" w:color="auto"/>
            </w:tcBorders>
          </w:tcPr>
          <w:p w14:paraId="7923C02F" w14:textId="77777777" w:rsidR="00C94F99" w:rsidRPr="00AD525B" w:rsidRDefault="00C94F99" w:rsidP="00C94F99">
            <w:pPr>
              <w:pStyle w:val="NormalWeb"/>
              <w:spacing w:before="0" w:beforeAutospacing="0" w:after="0" w:afterAutospacing="0"/>
              <w:jc w:val="both"/>
              <w:rPr>
                <w:lang w:val="ro-RO"/>
                <w14:ligatures w14:val="standardContextual"/>
              </w:rPr>
            </w:pPr>
          </w:p>
          <w:p w14:paraId="6B90D683" w14:textId="77777777" w:rsidR="00C94F99" w:rsidRPr="00AD525B" w:rsidRDefault="00C94F99" w:rsidP="00C94F99">
            <w:pPr>
              <w:pStyle w:val="NormalWeb"/>
              <w:spacing w:before="0" w:beforeAutospacing="0" w:after="0" w:afterAutospacing="0"/>
              <w:jc w:val="both"/>
              <w:rPr>
                <w:lang w:val="ro-RO"/>
                <w14:ligatures w14:val="standardContextual"/>
              </w:rPr>
            </w:pPr>
          </w:p>
          <w:p w14:paraId="2E826124" w14:textId="77777777" w:rsidR="00C94F99" w:rsidRPr="00AD525B" w:rsidRDefault="00C94F99" w:rsidP="00C94F99">
            <w:pPr>
              <w:pStyle w:val="NormalWeb"/>
              <w:spacing w:before="0" w:beforeAutospacing="0" w:after="0" w:afterAutospacing="0"/>
              <w:jc w:val="right"/>
              <w:rPr>
                <w:lang w:val="ro-RO"/>
                <w14:ligatures w14:val="standardContextual"/>
              </w:rPr>
            </w:pPr>
            <w:r w:rsidRPr="00AD525B">
              <w:rPr>
                <w:lang w:val="ro-RO"/>
                <w14:ligatures w14:val="standardContextual"/>
              </w:rPr>
              <w:t>454</w:t>
            </w:r>
          </w:p>
          <w:p w14:paraId="5AD57E2A" w14:textId="77777777" w:rsidR="00C94F99" w:rsidRPr="00AD525B" w:rsidRDefault="00C94F99" w:rsidP="00C94F99">
            <w:pPr>
              <w:pStyle w:val="NormalWeb"/>
              <w:spacing w:before="0" w:beforeAutospacing="0" w:after="0" w:afterAutospacing="0"/>
              <w:jc w:val="right"/>
              <w:rPr>
                <w:lang w:val="ro-RO"/>
                <w14:ligatures w14:val="standardContextual"/>
              </w:rPr>
            </w:pPr>
            <w:r w:rsidRPr="00AD525B">
              <w:rPr>
                <w:lang w:val="ro-RO"/>
                <w14:ligatures w14:val="standardContextual"/>
              </w:rPr>
              <w:t>4892</w:t>
            </w:r>
          </w:p>
          <w:p w14:paraId="4B55F42A" w14:textId="77777777" w:rsidR="00C94F99" w:rsidRPr="00AD525B" w:rsidRDefault="00C94F99" w:rsidP="00C94F99">
            <w:pPr>
              <w:pStyle w:val="NormalWeb"/>
              <w:spacing w:before="0" w:beforeAutospacing="0" w:after="0" w:afterAutospacing="0"/>
              <w:jc w:val="right"/>
              <w:rPr>
                <w:lang w:val="ro-RO"/>
                <w14:ligatures w14:val="standardContextual"/>
              </w:rPr>
            </w:pPr>
            <w:r w:rsidRPr="00AD525B">
              <w:rPr>
                <w:lang w:val="ro-RO"/>
                <w14:ligatures w14:val="standardContextual"/>
              </w:rPr>
              <w:t>675</w:t>
            </w:r>
          </w:p>
          <w:p w14:paraId="3B84C01B" w14:textId="77777777" w:rsidR="00C94F99" w:rsidRPr="00AD525B" w:rsidRDefault="00C94F99" w:rsidP="00C94F99">
            <w:pPr>
              <w:pStyle w:val="NormalWeb"/>
              <w:spacing w:before="0" w:beforeAutospacing="0" w:after="0" w:afterAutospacing="0"/>
              <w:jc w:val="right"/>
              <w:rPr>
                <w:lang w:val="ro-RO"/>
                <w14:ligatures w14:val="standardContextual"/>
              </w:rPr>
            </w:pPr>
            <w:r w:rsidRPr="00AD525B">
              <w:rPr>
                <w:lang w:val="ro-RO"/>
                <w14:ligatures w14:val="standardContextual"/>
              </w:rPr>
              <w:t>1308</w:t>
            </w:r>
          </w:p>
          <w:p w14:paraId="64F3B2F6" w14:textId="6ECAA545" w:rsidR="00C94F99" w:rsidRPr="00AD525B" w:rsidRDefault="00C94F99" w:rsidP="00C94F99">
            <w:pPr>
              <w:pStyle w:val="NormalWeb"/>
              <w:spacing w:before="0" w:beforeAutospacing="0" w:after="0" w:afterAutospacing="0"/>
              <w:jc w:val="right"/>
              <w:rPr>
                <w:lang w:val="ro-RO"/>
                <w14:ligatures w14:val="standardContextual"/>
              </w:rPr>
            </w:pPr>
            <w:r w:rsidRPr="00AD525B">
              <w:rPr>
                <w:lang w:val="ro-RO"/>
                <w14:ligatures w14:val="standardContextual"/>
              </w:rPr>
              <w:t>665</w:t>
            </w:r>
          </w:p>
        </w:tc>
      </w:tr>
      <w:tr w:rsidR="003538DB" w:rsidRPr="00AD525B" w14:paraId="2560F3AF"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DD4A8F6" w14:textId="77777777" w:rsidR="003538DB" w:rsidRPr="00AD525B" w:rsidRDefault="003538DB" w:rsidP="003538DB">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4583E152" w14:textId="77777777" w:rsidR="003538DB" w:rsidRPr="00AD525B" w:rsidRDefault="003538DB" w:rsidP="003538DB">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Colegiul Național “Mihai Viteazul” </w:t>
            </w:r>
          </w:p>
          <w:p w14:paraId="4262CC18" w14:textId="6F67F3B2" w:rsidR="003538DB" w:rsidRPr="00AD525B" w:rsidRDefault="003538DB" w:rsidP="003538DB">
            <w:pPr>
              <w:pStyle w:val="NormalWeb"/>
              <w:spacing w:before="0" w:beforeAutospacing="0" w:after="0" w:afterAutospacing="0"/>
              <w:jc w:val="both"/>
              <w:rPr>
                <w:lang w:val="ro-RO"/>
              </w:rPr>
            </w:pPr>
            <w:r w:rsidRPr="00AD525B">
              <w:rPr>
                <w:i/>
                <w:lang w:val="ro-RO"/>
                <w14:ligatures w14:val="standardContextual"/>
              </w:rPr>
              <w:t>str. Kós Károly nr. 22-24</w:t>
            </w:r>
          </w:p>
        </w:tc>
        <w:tc>
          <w:tcPr>
            <w:tcW w:w="1712" w:type="dxa"/>
            <w:tcBorders>
              <w:top w:val="single" w:sz="4" w:space="0" w:color="auto"/>
              <w:left w:val="single" w:sz="4" w:space="0" w:color="auto"/>
              <w:bottom w:val="single" w:sz="4" w:space="0" w:color="auto"/>
              <w:right w:val="single" w:sz="4" w:space="0" w:color="auto"/>
            </w:tcBorders>
          </w:tcPr>
          <w:p w14:paraId="633C8FAE" w14:textId="2FE05DED" w:rsidR="003538DB" w:rsidRPr="00AD525B" w:rsidRDefault="003538DB" w:rsidP="003538DB">
            <w:pPr>
              <w:pStyle w:val="NormalWeb"/>
              <w:spacing w:before="0" w:beforeAutospacing="0" w:after="0" w:afterAutospacing="0"/>
              <w:jc w:val="right"/>
              <w:rPr>
                <w:lang w:val="ro-RO"/>
                <w14:ligatures w14:val="standardContextual"/>
              </w:rPr>
            </w:pPr>
            <w:r w:rsidRPr="00AD525B">
              <w:rPr>
                <w:lang w:val="ro-RO"/>
                <w14:ligatures w14:val="standardContextual"/>
              </w:rPr>
              <w:t>14510</w:t>
            </w:r>
          </w:p>
        </w:tc>
      </w:tr>
      <w:tr w:rsidR="003538DB" w:rsidRPr="00AD525B" w14:paraId="274CDF24"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3714284" w14:textId="77777777" w:rsidR="003538DB" w:rsidRPr="00AD525B" w:rsidRDefault="003538DB" w:rsidP="003538DB">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1FCE137" w14:textId="77777777" w:rsidR="003538DB" w:rsidRPr="00AD525B" w:rsidRDefault="003538DB" w:rsidP="003538DB">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Tehnologic “Puskás Tivadar” </w:t>
            </w:r>
          </w:p>
          <w:p w14:paraId="7B116F6E" w14:textId="5D589DAC" w:rsidR="003538DB" w:rsidRPr="00AD525B" w:rsidRDefault="003538DB" w:rsidP="003538DB">
            <w:pPr>
              <w:pStyle w:val="NormalWeb"/>
              <w:spacing w:before="0" w:beforeAutospacing="0" w:after="0" w:afterAutospacing="0"/>
              <w:jc w:val="both"/>
              <w:rPr>
                <w:lang w:val="ro-RO"/>
              </w:rPr>
            </w:pPr>
            <w:r w:rsidRPr="00AD525B">
              <w:rPr>
                <w:i/>
                <w:lang w:val="ro-RO"/>
                <w14:ligatures w14:val="standardContextual"/>
              </w:rPr>
              <w:t>str. Pescarilor nr. 41; CF 28037</w:t>
            </w:r>
          </w:p>
        </w:tc>
        <w:tc>
          <w:tcPr>
            <w:tcW w:w="1712" w:type="dxa"/>
            <w:tcBorders>
              <w:top w:val="single" w:sz="4" w:space="0" w:color="auto"/>
              <w:left w:val="single" w:sz="4" w:space="0" w:color="auto"/>
              <w:bottom w:val="single" w:sz="4" w:space="0" w:color="auto"/>
              <w:right w:val="single" w:sz="4" w:space="0" w:color="auto"/>
            </w:tcBorders>
          </w:tcPr>
          <w:p w14:paraId="66ECD8FA" w14:textId="4D8016C0" w:rsidR="003538DB" w:rsidRPr="00AD525B" w:rsidRDefault="003538DB" w:rsidP="003538DB">
            <w:pPr>
              <w:pStyle w:val="NormalWeb"/>
              <w:spacing w:before="0" w:beforeAutospacing="0" w:after="0" w:afterAutospacing="0"/>
              <w:jc w:val="right"/>
              <w:rPr>
                <w:lang w:val="ro-RO"/>
                <w14:ligatures w14:val="standardContextual"/>
              </w:rPr>
            </w:pPr>
            <w:r w:rsidRPr="00AD525B">
              <w:rPr>
                <w:lang w:val="ro-RO"/>
                <w14:ligatures w14:val="standardContextual"/>
              </w:rPr>
              <w:t>13150</w:t>
            </w:r>
          </w:p>
        </w:tc>
      </w:tr>
      <w:tr w:rsidR="003538DB" w:rsidRPr="00AD525B" w14:paraId="20DC825F"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B192645" w14:textId="77777777" w:rsidR="003538DB" w:rsidRPr="00AD525B" w:rsidRDefault="003538DB" w:rsidP="003538DB">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EDDF5C4" w14:textId="2BA5AD26" w:rsidR="003538DB" w:rsidRPr="00AD525B" w:rsidRDefault="003538DB" w:rsidP="003538DB">
            <w:pPr>
              <w:pStyle w:val="NormalWeb"/>
              <w:spacing w:before="0" w:beforeAutospacing="0" w:after="0" w:afterAutospacing="0"/>
              <w:jc w:val="both"/>
              <w:rPr>
                <w:lang w:val="ro-RO"/>
              </w:rPr>
            </w:pPr>
            <w:r w:rsidRPr="00AD525B">
              <w:rPr>
                <w:lang w:val="ro-RO"/>
                <w14:ligatures w14:val="standardContextual"/>
              </w:rPr>
              <w:t xml:space="preserve">Teren af. ateliere școlare Liceul Tehnologic “Puskás Tivadar” str. </w:t>
            </w:r>
            <w:r w:rsidRPr="00AD525B">
              <w:rPr>
                <w:i/>
                <w:lang w:val="ro-RO"/>
                <w14:ligatures w14:val="standardContextual"/>
              </w:rPr>
              <w:t>Muncitorilor nr. 27; CF 30312-C1</w:t>
            </w:r>
          </w:p>
        </w:tc>
        <w:tc>
          <w:tcPr>
            <w:tcW w:w="1712" w:type="dxa"/>
            <w:tcBorders>
              <w:top w:val="single" w:sz="4" w:space="0" w:color="auto"/>
              <w:left w:val="single" w:sz="4" w:space="0" w:color="auto"/>
              <w:bottom w:val="single" w:sz="4" w:space="0" w:color="auto"/>
              <w:right w:val="single" w:sz="4" w:space="0" w:color="auto"/>
            </w:tcBorders>
          </w:tcPr>
          <w:p w14:paraId="442A2BBB" w14:textId="45F5B2CB" w:rsidR="003538DB" w:rsidRPr="00AD525B" w:rsidRDefault="003538DB" w:rsidP="003538DB">
            <w:pPr>
              <w:pStyle w:val="NormalWeb"/>
              <w:spacing w:before="0" w:beforeAutospacing="0" w:after="0" w:afterAutospacing="0"/>
              <w:jc w:val="right"/>
              <w:rPr>
                <w:lang w:val="ro-RO"/>
                <w14:ligatures w14:val="standardContextual"/>
              </w:rPr>
            </w:pPr>
            <w:r w:rsidRPr="00AD525B">
              <w:rPr>
                <w:lang w:val="ro-RO"/>
                <w14:ligatures w14:val="standardContextual"/>
              </w:rPr>
              <w:t>2348</w:t>
            </w:r>
          </w:p>
        </w:tc>
      </w:tr>
      <w:tr w:rsidR="003538DB" w:rsidRPr="00AD525B" w14:paraId="6CCD8708"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7B3401E" w14:textId="77777777" w:rsidR="003538DB" w:rsidRPr="00AD525B" w:rsidRDefault="003538DB" w:rsidP="003538DB">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BED415C" w14:textId="77777777" w:rsidR="003538DB" w:rsidRPr="00AD525B" w:rsidRDefault="003538DB" w:rsidP="00190676">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Tehnologic Economic-Administrativ “Berde Áron” </w:t>
            </w:r>
          </w:p>
          <w:p w14:paraId="52AF7752" w14:textId="27F10D76" w:rsidR="003538DB" w:rsidRPr="00AD525B" w:rsidRDefault="003538DB" w:rsidP="00190676">
            <w:pPr>
              <w:pStyle w:val="NormalWeb"/>
              <w:spacing w:before="0" w:beforeAutospacing="0" w:after="0" w:afterAutospacing="0"/>
              <w:jc w:val="both"/>
              <w:rPr>
                <w:lang w:val="ro-RO"/>
                <w14:ligatures w14:val="standardContextual"/>
              </w:rPr>
            </w:pPr>
            <w:r w:rsidRPr="00AD525B">
              <w:rPr>
                <w:i/>
                <w:lang w:val="ro-RO"/>
                <w14:ligatures w14:val="standardContextual"/>
              </w:rPr>
              <w:t>str. Crângului nr. 30; CF 27024; CF 27025</w:t>
            </w:r>
          </w:p>
        </w:tc>
        <w:tc>
          <w:tcPr>
            <w:tcW w:w="1712" w:type="dxa"/>
            <w:tcBorders>
              <w:top w:val="single" w:sz="4" w:space="0" w:color="auto"/>
              <w:left w:val="single" w:sz="4" w:space="0" w:color="auto"/>
              <w:bottom w:val="single" w:sz="4" w:space="0" w:color="auto"/>
              <w:right w:val="single" w:sz="4" w:space="0" w:color="auto"/>
            </w:tcBorders>
          </w:tcPr>
          <w:p w14:paraId="30815603" w14:textId="1940AD13" w:rsidR="003538DB" w:rsidRPr="00AD525B" w:rsidRDefault="003B0B29" w:rsidP="00190676">
            <w:pPr>
              <w:pStyle w:val="NormalWeb"/>
              <w:spacing w:before="0" w:beforeAutospacing="0" w:after="0" w:afterAutospacing="0"/>
              <w:jc w:val="right"/>
              <w:rPr>
                <w:lang w:val="ro-RO"/>
                <w14:ligatures w14:val="standardContextual"/>
              </w:rPr>
            </w:pPr>
            <w:r w:rsidRPr="00AD525B">
              <w:rPr>
                <w:lang w:val="ro-RO"/>
                <w14:ligatures w14:val="standardContextual"/>
              </w:rPr>
              <w:t>16277</w:t>
            </w:r>
          </w:p>
        </w:tc>
      </w:tr>
      <w:tr w:rsidR="003538DB" w:rsidRPr="00AD525B" w14:paraId="6F3D95B7" w14:textId="77777777" w:rsidTr="003B0B29">
        <w:trPr>
          <w:trHeight w:val="375"/>
          <w:jc w:val="center"/>
        </w:trPr>
        <w:tc>
          <w:tcPr>
            <w:tcW w:w="576" w:type="dxa"/>
            <w:gridSpan w:val="2"/>
            <w:tcBorders>
              <w:top w:val="single" w:sz="4" w:space="0" w:color="auto"/>
              <w:left w:val="single" w:sz="4" w:space="0" w:color="auto"/>
              <w:bottom w:val="single" w:sz="4" w:space="0" w:color="auto"/>
              <w:right w:val="single" w:sz="4" w:space="0" w:color="auto"/>
            </w:tcBorders>
          </w:tcPr>
          <w:p w14:paraId="2948796A" w14:textId="77777777" w:rsidR="003538DB" w:rsidRPr="00AD525B" w:rsidRDefault="003538DB" w:rsidP="003538DB">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C66AB34" w14:textId="659E33B1" w:rsidR="003538DB" w:rsidRPr="00AD525B" w:rsidRDefault="003538DB" w:rsidP="00190676">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Tehnologic Constantin Brâncuși  </w:t>
            </w:r>
            <w:r w:rsidRPr="00AD525B">
              <w:rPr>
                <w:i/>
                <w:lang w:val="ro-RO"/>
                <w14:ligatures w14:val="standardContextual"/>
              </w:rPr>
              <w:t>str. Libertății nr. 11</w:t>
            </w:r>
          </w:p>
        </w:tc>
        <w:tc>
          <w:tcPr>
            <w:tcW w:w="1712" w:type="dxa"/>
            <w:tcBorders>
              <w:top w:val="single" w:sz="4" w:space="0" w:color="auto"/>
              <w:left w:val="single" w:sz="4" w:space="0" w:color="auto"/>
              <w:bottom w:val="single" w:sz="4" w:space="0" w:color="auto"/>
              <w:right w:val="single" w:sz="4" w:space="0" w:color="auto"/>
            </w:tcBorders>
          </w:tcPr>
          <w:p w14:paraId="69C2BF9B" w14:textId="259BE435" w:rsidR="003538DB" w:rsidRPr="00AD525B" w:rsidRDefault="003538DB" w:rsidP="00190676">
            <w:pPr>
              <w:pStyle w:val="NormalWeb"/>
              <w:spacing w:before="0" w:beforeAutospacing="0" w:after="0" w:afterAutospacing="0"/>
              <w:jc w:val="right"/>
              <w:rPr>
                <w:lang w:val="ro-RO"/>
                <w14:ligatures w14:val="standardContextual"/>
              </w:rPr>
            </w:pPr>
            <w:r w:rsidRPr="00AD525B">
              <w:rPr>
                <w:lang w:val="ro-RO"/>
                <w14:ligatures w14:val="standardContextual"/>
              </w:rPr>
              <w:t>1593</w:t>
            </w:r>
          </w:p>
        </w:tc>
      </w:tr>
      <w:tr w:rsidR="00412AFD" w:rsidRPr="00AD525B" w14:paraId="19EDCAFD"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C21E806" w14:textId="77777777" w:rsidR="00412AFD" w:rsidRPr="00AD525B" w:rsidRDefault="00412AFD" w:rsidP="00412AFD">
            <w:pPr>
              <w:pStyle w:val="NormalWeb"/>
              <w:spacing w:before="0" w:beforeAutospacing="0" w:after="0" w:afterAutospacing="0"/>
              <w:jc w:val="both"/>
              <w:rPr>
                <w:lang w:val="ro-RO"/>
                <w14:ligatures w14:val="standardContextual"/>
              </w:rPr>
            </w:pPr>
          </w:p>
        </w:tc>
        <w:tc>
          <w:tcPr>
            <w:tcW w:w="7063" w:type="dxa"/>
          </w:tcPr>
          <w:p w14:paraId="4BCF01B9" w14:textId="3F7303B4"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rPr>
              <w:t xml:space="preserve">Teren aferent Bazei sportive cu teren de fotbal și vestiar </w:t>
            </w:r>
            <w:r w:rsidRPr="00AD525B">
              <w:rPr>
                <w:i/>
                <w:lang w:val="ro-RO"/>
              </w:rPr>
              <w:t>Chilieni</w:t>
            </w:r>
          </w:p>
        </w:tc>
        <w:tc>
          <w:tcPr>
            <w:tcW w:w="1712" w:type="dxa"/>
            <w:tcBorders>
              <w:top w:val="single" w:sz="4" w:space="0" w:color="auto"/>
              <w:left w:val="single" w:sz="4" w:space="0" w:color="auto"/>
              <w:bottom w:val="single" w:sz="4" w:space="0" w:color="auto"/>
              <w:right w:val="single" w:sz="4" w:space="0" w:color="auto"/>
            </w:tcBorders>
          </w:tcPr>
          <w:p w14:paraId="5F82045A" w14:textId="4D6CC55B" w:rsidR="00412AFD" w:rsidRPr="00AD525B" w:rsidRDefault="003B0B29" w:rsidP="00412AFD">
            <w:pPr>
              <w:pStyle w:val="NormalWeb"/>
              <w:spacing w:before="0" w:beforeAutospacing="0" w:after="0" w:afterAutospacing="0"/>
              <w:jc w:val="right"/>
              <w:rPr>
                <w:lang w:val="ro-RO"/>
                <w14:ligatures w14:val="standardContextual"/>
              </w:rPr>
            </w:pPr>
            <w:r w:rsidRPr="00AD525B">
              <w:rPr>
                <w:lang w:val="ro-RO"/>
                <w14:ligatures w14:val="standardContextual"/>
              </w:rPr>
              <w:t>7369</w:t>
            </w:r>
          </w:p>
        </w:tc>
      </w:tr>
      <w:tr w:rsidR="00412AFD" w:rsidRPr="00AD525B" w14:paraId="0D58D3C3"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290FAAA" w14:textId="77777777" w:rsidR="00412AFD" w:rsidRPr="00AD525B" w:rsidRDefault="00412AFD" w:rsidP="00412AFD">
            <w:pPr>
              <w:pStyle w:val="NormalWeb"/>
              <w:spacing w:before="0" w:beforeAutospacing="0" w:after="0" w:afterAutospacing="0"/>
              <w:jc w:val="both"/>
              <w:rPr>
                <w:lang w:val="ro-RO"/>
                <w14:ligatures w14:val="standardContextual"/>
              </w:rPr>
            </w:pPr>
          </w:p>
        </w:tc>
        <w:tc>
          <w:tcPr>
            <w:tcW w:w="7063" w:type="dxa"/>
          </w:tcPr>
          <w:p w14:paraId="1EED32C9" w14:textId="3A61EC41"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rPr>
              <w:t xml:space="preserve">Teren aferent Bazei sportive cu teren de fotbal și vestiar </w:t>
            </w:r>
            <w:r w:rsidRPr="00AD525B">
              <w:rPr>
                <w:i/>
                <w:lang w:val="ro-RO"/>
              </w:rPr>
              <w:t>Coșeni</w:t>
            </w:r>
          </w:p>
        </w:tc>
        <w:tc>
          <w:tcPr>
            <w:tcW w:w="1712" w:type="dxa"/>
            <w:tcBorders>
              <w:top w:val="single" w:sz="4" w:space="0" w:color="auto"/>
              <w:left w:val="single" w:sz="4" w:space="0" w:color="auto"/>
              <w:bottom w:val="single" w:sz="4" w:space="0" w:color="auto"/>
              <w:right w:val="single" w:sz="4" w:space="0" w:color="auto"/>
            </w:tcBorders>
          </w:tcPr>
          <w:p w14:paraId="0CC2197F" w14:textId="47D686F2" w:rsidR="00412AFD" w:rsidRPr="00AD525B" w:rsidRDefault="003B0B29" w:rsidP="00412AFD">
            <w:pPr>
              <w:pStyle w:val="NormalWeb"/>
              <w:spacing w:before="0" w:beforeAutospacing="0" w:after="0" w:afterAutospacing="0"/>
              <w:jc w:val="right"/>
              <w:rPr>
                <w:lang w:val="ro-RO"/>
                <w14:ligatures w14:val="standardContextual"/>
              </w:rPr>
            </w:pPr>
            <w:r w:rsidRPr="00AD525B">
              <w:rPr>
                <w:lang w:val="ro-RO"/>
                <w14:ligatures w14:val="standardContextual"/>
              </w:rPr>
              <w:t>27326</w:t>
            </w:r>
          </w:p>
        </w:tc>
      </w:tr>
      <w:tr w:rsidR="00412AFD" w:rsidRPr="00AD525B" w14:paraId="76DF541B"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0BCDF2C7"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2</w:t>
            </w:r>
          </w:p>
        </w:tc>
        <w:tc>
          <w:tcPr>
            <w:tcW w:w="7063" w:type="dxa"/>
            <w:tcBorders>
              <w:top w:val="single" w:sz="4" w:space="0" w:color="auto"/>
              <w:left w:val="single" w:sz="4" w:space="0" w:color="auto"/>
              <w:bottom w:val="single" w:sz="4" w:space="0" w:color="auto"/>
              <w:right w:val="single" w:sz="4" w:space="0" w:color="auto"/>
            </w:tcBorders>
            <w:hideMark/>
          </w:tcPr>
          <w:p w14:paraId="2994D4C6" w14:textId="0EF2DE60" w:rsidR="00412AFD" w:rsidRPr="00AD525B" w:rsidRDefault="00412AFD" w:rsidP="00412AFD">
            <w:pPr>
              <w:pStyle w:val="NormalWeb"/>
              <w:spacing w:before="0" w:beforeAutospacing="0" w:after="0" w:afterAutospacing="0"/>
              <w:rPr>
                <w:b/>
                <w:lang w:val="ro-RO"/>
                <w14:ligatures w14:val="standardContextual"/>
              </w:rPr>
            </w:pPr>
            <w:r w:rsidRPr="00AD525B">
              <w:rPr>
                <w:b/>
                <w:lang w:val="ro-RO"/>
                <w14:ligatures w14:val="standardContextual"/>
              </w:rPr>
              <w:t>Parcuri, din care:</w:t>
            </w:r>
          </w:p>
        </w:tc>
        <w:tc>
          <w:tcPr>
            <w:tcW w:w="1712" w:type="dxa"/>
            <w:tcBorders>
              <w:top w:val="single" w:sz="4" w:space="0" w:color="auto"/>
              <w:left w:val="single" w:sz="4" w:space="0" w:color="auto"/>
              <w:bottom w:val="single" w:sz="4" w:space="0" w:color="auto"/>
              <w:right w:val="single" w:sz="4" w:space="0" w:color="auto"/>
            </w:tcBorders>
          </w:tcPr>
          <w:p w14:paraId="4DB36966" w14:textId="2CBC6BA6" w:rsidR="00412AFD" w:rsidRPr="00AD525B" w:rsidRDefault="008709D3" w:rsidP="008709D3">
            <w:pPr>
              <w:pStyle w:val="NormalWeb"/>
              <w:spacing w:before="0" w:beforeAutospacing="0" w:after="0" w:afterAutospacing="0"/>
              <w:rPr>
                <w:b/>
                <w:lang w:val="ro-RO"/>
                <w14:ligatures w14:val="standardContextual"/>
              </w:rPr>
            </w:pPr>
            <w:r w:rsidRPr="00AD525B">
              <w:rPr>
                <w:b/>
                <w:lang w:val="ro-RO"/>
                <w14:ligatures w14:val="standardContextual"/>
              </w:rPr>
              <w:t>29.894</w:t>
            </w:r>
          </w:p>
        </w:tc>
      </w:tr>
      <w:tr w:rsidR="00412AFD" w:rsidRPr="00AD525B" w14:paraId="105D8E91"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0AA78C8" w14:textId="1B41A3D3"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2.1</w:t>
            </w:r>
          </w:p>
        </w:tc>
        <w:tc>
          <w:tcPr>
            <w:tcW w:w="7063" w:type="dxa"/>
            <w:tcBorders>
              <w:top w:val="single" w:sz="4" w:space="0" w:color="auto"/>
              <w:left w:val="single" w:sz="4" w:space="0" w:color="auto"/>
              <w:bottom w:val="single" w:sz="4" w:space="0" w:color="auto"/>
              <w:right w:val="single" w:sz="4" w:space="0" w:color="auto"/>
            </w:tcBorders>
          </w:tcPr>
          <w:p w14:paraId="56E87CED"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Parcul public „Elisabeta”</w:t>
            </w:r>
          </w:p>
        </w:tc>
        <w:tc>
          <w:tcPr>
            <w:tcW w:w="1712" w:type="dxa"/>
            <w:tcBorders>
              <w:top w:val="single" w:sz="4" w:space="0" w:color="auto"/>
              <w:left w:val="single" w:sz="4" w:space="0" w:color="auto"/>
              <w:bottom w:val="single" w:sz="4" w:space="0" w:color="auto"/>
              <w:right w:val="single" w:sz="4" w:space="0" w:color="auto"/>
            </w:tcBorders>
          </w:tcPr>
          <w:p w14:paraId="300D7C12" w14:textId="20CCD6A1"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22.530</w:t>
            </w:r>
          </w:p>
        </w:tc>
      </w:tr>
      <w:tr w:rsidR="00412AFD" w:rsidRPr="00AD525B" w14:paraId="1564475F"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03303D9" w14:textId="41CDE8F8"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2.2</w:t>
            </w:r>
          </w:p>
        </w:tc>
        <w:tc>
          <w:tcPr>
            <w:tcW w:w="7063" w:type="dxa"/>
            <w:tcBorders>
              <w:top w:val="single" w:sz="4" w:space="0" w:color="auto"/>
              <w:left w:val="single" w:sz="4" w:space="0" w:color="auto"/>
              <w:bottom w:val="single" w:sz="4" w:space="0" w:color="auto"/>
              <w:right w:val="single" w:sz="4" w:space="0" w:color="auto"/>
            </w:tcBorders>
          </w:tcPr>
          <w:p w14:paraId="70279E5B"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Miniparc „Turul”</w:t>
            </w:r>
          </w:p>
        </w:tc>
        <w:tc>
          <w:tcPr>
            <w:tcW w:w="1712" w:type="dxa"/>
            <w:tcBorders>
              <w:top w:val="single" w:sz="4" w:space="0" w:color="auto"/>
              <w:left w:val="single" w:sz="4" w:space="0" w:color="auto"/>
              <w:bottom w:val="single" w:sz="4" w:space="0" w:color="auto"/>
              <w:right w:val="single" w:sz="4" w:space="0" w:color="auto"/>
            </w:tcBorders>
          </w:tcPr>
          <w:p w14:paraId="3AF2F315" w14:textId="6C7A3B80"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750</w:t>
            </w:r>
          </w:p>
        </w:tc>
      </w:tr>
      <w:tr w:rsidR="00412AFD" w:rsidRPr="00AD525B" w14:paraId="0A163719"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312B9B7" w14:textId="53AD8C69"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2.3</w:t>
            </w:r>
          </w:p>
        </w:tc>
        <w:tc>
          <w:tcPr>
            <w:tcW w:w="7063" w:type="dxa"/>
            <w:tcBorders>
              <w:top w:val="single" w:sz="4" w:space="0" w:color="auto"/>
              <w:left w:val="single" w:sz="4" w:space="0" w:color="auto"/>
              <w:bottom w:val="single" w:sz="4" w:space="0" w:color="auto"/>
              <w:right w:val="single" w:sz="4" w:space="0" w:color="auto"/>
            </w:tcBorders>
          </w:tcPr>
          <w:p w14:paraId="406B6FC8"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Parc amenajat Cartierul Ciucului</w:t>
            </w:r>
          </w:p>
        </w:tc>
        <w:tc>
          <w:tcPr>
            <w:tcW w:w="1712" w:type="dxa"/>
            <w:tcBorders>
              <w:top w:val="single" w:sz="4" w:space="0" w:color="auto"/>
              <w:left w:val="single" w:sz="4" w:space="0" w:color="auto"/>
              <w:bottom w:val="single" w:sz="4" w:space="0" w:color="auto"/>
              <w:right w:val="single" w:sz="4" w:space="0" w:color="auto"/>
            </w:tcBorders>
          </w:tcPr>
          <w:p w14:paraId="74AC1E60" w14:textId="77777777"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4.834</w:t>
            </w:r>
          </w:p>
        </w:tc>
      </w:tr>
      <w:tr w:rsidR="00412AFD" w:rsidRPr="00AD525B" w14:paraId="6B21D61C" w14:textId="77777777" w:rsidTr="005A6F88">
        <w:trPr>
          <w:trHeight w:val="419"/>
          <w:jc w:val="center"/>
        </w:trPr>
        <w:tc>
          <w:tcPr>
            <w:tcW w:w="576" w:type="dxa"/>
            <w:gridSpan w:val="2"/>
            <w:tcBorders>
              <w:top w:val="single" w:sz="4" w:space="0" w:color="auto"/>
              <w:left w:val="single" w:sz="4" w:space="0" w:color="auto"/>
              <w:bottom w:val="single" w:sz="4" w:space="0" w:color="auto"/>
              <w:right w:val="single" w:sz="4" w:space="0" w:color="auto"/>
            </w:tcBorders>
          </w:tcPr>
          <w:p w14:paraId="6F6DACA2" w14:textId="491927B8" w:rsidR="00412AFD" w:rsidRPr="00AD525B" w:rsidRDefault="00A524FE" w:rsidP="00412AFD">
            <w:pPr>
              <w:pStyle w:val="NormalWeb"/>
              <w:spacing w:before="0" w:beforeAutospacing="0" w:after="0" w:afterAutospacing="0"/>
              <w:jc w:val="both"/>
              <w:rPr>
                <w:lang w:val="ro-RO"/>
                <w14:ligatures w14:val="standardContextual"/>
              </w:rPr>
            </w:pPr>
            <w:r w:rsidRPr="00AD525B">
              <w:rPr>
                <w:lang w:val="ro-RO"/>
                <w14:ligatures w14:val="standardContextual"/>
              </w:rPr>
              <w:t>2.4</w:t>
            </w:r>
          </w:p>
        </w:tc>
        <w:tc>
          <w:tcPr>
            <w:tcW w:w="7063" w:type="dxa"/>
            <w:tcBorders>
              <w:top w:val="single" w:sz="4" w:space="0" w:color="auto"/>
              <w:left w:val="single" w:sz="4" w:space="0" w:color="auto"/>
              <w:bottom w:val="single" w:sz="4" w:space="0" w:color="auto"/>
              <w:right w:val="single" w:sz="4" w:space="0" w:color="auto"/>
            </w:tcBorders>
          </w:tcPr>
          <w:p w14:paraId="5D84C4DA" w14:textId="4C5D5506" w:rsidR="00412AFD" w:rsidRPr="00AD525B" w:rsidRDefault="00412AFD" w:rsidP="00412AFD">
            <w:pPr>
              <w:pStyle w:val="NormalWeb"/>
              <w:rPr>
                <w14:ligatures w14:val="standardContextual"/>
              </w:rPr>
            </w:pPr>
            <w:r w:rsidRPr="00AD525B">
              <w:rPr>
                <w14:ligatures w14:val="standardContextual"/>
              </w:rPr>
              <w:t>Parcul Saguna, str. Varadi Jozsef -</w:t>
            </w:r>
          </w:p>
        </w:tc>
        <w:tc>
          <w:tcPr>
            <w:tcW w:w="1712" w:type="dxa"/>
            <w:tcBorders>
              <w:top w:val="single" w:sz="4" w:space="0" w:color="auto"/>
              <w:left w:val="single" w:sz="4" w:space="0" w:color="auto"/>
              <w:bottom w:val="single" w:sz="4" w:space="0" w:color="auto"/>
              <w:right w:val="single" w:sz="4" w:space="0" w:color="auto"/>
            </w:tcBorders>
          </w:tcPr>
          <w:p w14:paraId="4980BEBB" w14:textId="5B275BBE"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1780</w:t>
            </w:r>
          </w:p>
        </w:tc>
      </w:tr>
      <w:tr w:rsidR="00412AFD" w:rsidRPr="00AD525B" w14:paraId="2CEF6BAC" w14:textId="77777777" w:rsidTr="004B10FF">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114C750E"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3</w:t>
            </w:r>
          </w:p>
        </w:tc>
        <w:tc>
          <w:tcPr>
            <w:tcW w:w="7063" w:type="dxa"/>
            <w:tcBorders>
              <w:top w:val="single" w:sz="4" w:space="0" w:color="auto"/>
              <w:left w:val="single" w:sz="4" w:space="0" w:color="auto"/>
              <w:bottom w:val="single" w:sz="4" w:space="0" w:color="auto"/>
              <w:right w:val="single" w:sz="4" w:space="0" w:color="auto"/>
            </w:tcBorders>
            <w:hideMark/>
          </w:tcPr>
          <w:p w14:paraId="3D334BB0" w14:textId="77777777" w:rsidR="00412AFD" w:rsidRPr="00AD525B" w:rsidRDefault="00412AFD" w:rsidP="00412AFD">
            <w:pPr>
              <w:pStyle w:val="NormalWeb"/>
              <w:spacing w:before="0" w:beforeAutospacing="0" w:after="0" w:afterAutospacing="0"/>
              <w:rPr>
                <w:b/>
                <w:lang w:val="ro-RO"/>
                <w14:ligatures w14:val="standardContextual"/>
              </w:rPr>
            </w:pPr>
            <w:r w:rsidRPr="00AD525B">
              <w:rPr>
                <w:b/>
                <w:lang w:val="ro-RO"/>
                <w14:ligatures w14:val="standardContextual"/>
              </w:rPr>
              <w:t>Spații verzi/terenuri adiacente blocurilor de locuințe/gospodăriilor individuale</w:t>
            </w:r>
          </w:p>
        </w:tc>
        <w:tc>
          <w:tcPr>
            <w:tcW w:w="1712" w:type="dxa"/>
            <w:tcBorders>
              <w:top w:val="single" w:sz="4" w:space="0" w:color="auto"/>
              <w:left w:val="single" w:sz="4" w:space="0" w:color="auto"/>
              <w:bottom w:val="single" w:sz="4" w:space="0" w:color="auto"/>
              <w:right w:val="single" w:sz="4" w:space="0" w:color="auto"/>
            </w:tcBorders>
          </w:tcPr>
          <w:p w14:paraId="73EB8237" w14:textId="70EF2835" w:rsidR="00412AFD" w:rsidRPr="00AD525B" w:rsidRDefault="00142BE3" w:rsidP="00207CB4">
            <w:pPr>
              <w:pStyle w:val="NormalWeb"/>
              <w:spacing w:before="0" w:beforeAutospacing="0" w:after="0" w:afterAutospacing="0"/>
              <w:rPr>
                <w:b/>
                <w:lang w:val="ro-RO"/>
                <w14:ligatures w14:val="standardContextual"/>
              </w:rPr>
            </w:pPr>
            <w:r w:rsidRPr="00AD525B">
              <w:rPr>
                <w:b/>
                <w:lang w:val="ro-RO"/>
                <w14:ligatures w14:val="standardContextual"/>
              </w:rPr>
              <w:t>1.023.002</w:t>
            </w:r>
          </w:p>
        </w:tc>
      </w:tr>
      <w:tr w:rsidR="00412AFD" w:rsidRPr="00AD525B" w14:paraId="1419EAED"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78026A57"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4</w:t>
            </w:r>
          </w:p>
        </w:tc>
        <w:tc>
          <w:tcPr>
            <w:tcW w:w="7070" w:type="dxa"/>
            <w:gridSpan w:val="2"/>
            <w:tcBorders>
              <w:top w:val="single" w:sz="4" w:space="0" w:color="auto"/>
              <w:left w:val="single" w:sz="4" w:space="0" w:color="auto"/>
              <w:bottom w:val="single" w:sz="4" w:space="0" w:color="auto"/>
              <w:right w:val="single" w:sz="4" w:space="0" w:color="auto"/>
            </w:tcBorders>
            <w:hideMark/>
          </w:tcPr>
          <w:p w14:paraId="68B3FACE" w14:textId="015FE95F" w:rsidR="00412AFD" w:rsidRPr="00AD525B" w:rsidRDefault="00412AFD" w:rsidP="00412AFD">
            <w:pPr>
              <w:pStyle w:val="NormalWeb"/>
              <w:spacing w:before="0" w:beforeAutospacing="0" w:after="0" w:afterAutospacing="0"/>
              <w:rPr>
                <w:b/>
                <w:lang w:val="ro-RO"/>
                <w14:ligatures w14:val="standardContextual"/>
              </w:rPr>
            </w:pPr>
            <w:r w:rsidRPr="00AD525B">
              <w:rPr>
                <w:b/>
                <w:lang w:val="ro-RO"/>
                <w14:ligatures w14:val="standardContextual"/>
              </w:rPr>
              <w:t>Piețe, din care:</w:t>
            </w:r>
          </w:p>
        </w:tc>
        <w:tc>
          <w:tcPr>
            <w:tcW w:w="1712" w:type="dxa"/>
            <w:tcBorders>
              <w:top w:val="single" w:sz="4" w:space="0" w:color="auto"/>
              <w:left w:val="single" w:sz="4" w:space="0" w:color="auto"/>
              <w:bottom w:val="single" w:sz="4" w:space="0" w:color="auto"/>
              <w:right w:val="single" w:sz="4" w:space="0" w:color="auto"/>
            </w:tcBorders>
          </w:tcPr>
          <w:p w14:paraId="5BA99730" w14:textId="3033C330" w:rsidR="00412AFD" w:rsidRPr="00AD525B" w:rsidRDefault="00207CB4" w:rsidP="00207CB4">
            <w:pPr>
              <w:pStyle w:val="NormalWeb"/>
              <w:spacing w:before="0" w:beforeAutospacing="0" w:after="0" w:afterAutospacing="0"/>
              <w:rPr>
                <w:b/>
                <w:lang w:val="ro-RO"/>
                <w14:ligatures w14:val="standardContextual"/>
              </w:rPr>
            </w:pPr>
            <w:r w:rsidRPr="00AD525B">
              <w:rPr>
                <w:b/>
                <w:lang w:val="ro-RO"/>
                <w14:ligatures w14:val="standardContextual"/>
              </w:rPr>
              <w:t>11.825</w:t>
            </w:r>
          </w:p>
        </w:tc>
      </w:tr>
      <w:tr w:rsidR="00412AFD" w:rsidRPr="00AD525B" w14:paraId="2474088B"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41563B72"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4.1</w:t>
            </w:r>
          </w:p>
        </w:tc>
        <w:tc>
          <w:tcPr>
            <w:tcW w:w="7070" w:type="dxa"/>
            <w:gridSpan w:val="2"/>
            <w:tcBorders>
              <w:top w:val="single" w:sz="4" w:space="0" w:color="auto"/>
              <w:left w:val="single" w:sz="4" w:space="0" w:color="auto"/>
              <w:bottom w:val="single" w:sz="4" w:space="0" w:color="auto"/>
              <w:right w:val="single" w:sz="4" w:space="0" w:color="auto"/>
            </w:tcBorders>
          </w:tcPr>
          <w:p w14:paraId="24336AD8"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Piața Kálvin</w:t>
            </w:r>
          </w:p>
        </w:tc>
        <w:tc>
          <w:tcPr>
            <w:tcW w:w="1712" w:type="dxa"/>
            <w:tcBorders>
              <w:top w:val="single" w:sz="4" w:space="0" w:color="auto"/>
              <w:left w:val="single" w:sz="4" w:space="0" w:color="auto"/>
              <w:bottom w:val="single" w:sz="4" w:space="0" w:color="auto"/>
              <w:right w:val="single" w:sz="4" w:space="0" w:color="auto"/>
            </w:tcBorders>
          </w:tcPr>
          <w:p w14:paraId="63969F8E" w14:textId="06872AA5"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3600</w:t>
            </w:r>
          </w:p>
        </w:tc>
      </w:tr>
      <w:tr w:rsidR="00412AFD" w:rsidRPr="00AD525B" w14:paraId="7ACF268A"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12787CF0"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4.2</w:t>
            </w:r>
          </w:p>
        </w:tc>
        <w:tc>
          <w:tcPr>
            <w:tcW w:w="7070" w:type="dxa"/>
            <w:gridSpan w:val="2"/>
            <w:tcBorders>
              <w:top w:val="single" w:sz="4" w:space="0" w:color="auto"/>
              <w:left w:val="single" w:sz="4" w:space="0" w:color="auto"/>
              <w:bottom w:val="single" w:sz="4" w:space="0" w:color="auto"/>
              <w:right w:val="single" w:sz="4" w:space="0" w:color="auto"/>
            </w:tcBorders>
          </w:tcPr>
          <w:p w14:paraId="335DBEC2"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Piața Sfântu Gheorghe</w:t>
            </w:r>
          </w:p>
        </w:tc>
        <w:tc>
          <w:tcPr>
            <w:tcW w:w="1712" w:type="dxa"/>
            <w:tcBorders>
              <w:top w:val="single" w:sz="4" w:space="0" w:color="auto"/>
              <w:left w:val="single" w:sz="4" w:space="0" w:color="auto"/>
              <w:bottom w:val="single" w:sz="4" w:space="0" w:color="auto"/>
              <w:right w:val="single" w:sz="4" w:space="0" w:color="auto"/>
            </w:tcBorders>
          </w:tcPr>
          <w:p w14:paraId="2E6BDB77" w14:textId="77777777"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150</w:t>
            </w:r>
          </w:p>
        </w:tc>
      </w:tr>
      <w:tr w:rsidR="00412AFD" w:rsidRPr="00AD525B" w14:paraId="1F79EF67"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780672D1"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4.3</w:t>
            </w:r>
          </w:p>
        </w:tc>
        <w:tc>
          <w:tcPr>
            <w:tcW w:w="7070" w:type="dxa"/>
            <w:gridSpan w:val="2"/>
            <w:tcBorders>
              <w:top w:val="single" w:sz="4" w:space="0" w:color="auto"/>
              <w:left w:val="single" w:sz="4" w:space="0" w:color="auto"/>
              <w:bottom w:val="single" w:sz="4" w:space="0" w:color="auto"/>
              <w:right w:val="single" w:sz="4" w:space="0" w:color="auto"/>
            </w:tcBorders>
          </w:tcPr>
          <w:p w14:paraId="2A6FB157"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Piața Mihai Viteazul</w:t>
            </w:r>
          </w:p>
        </w:tc>
        <w:tc>
          <w:tcPr>
            <w:tcW w:w="1712" w:type="dxa"/>
            <w:tcBorders>
              <w:top w:val="single" w:sz="4" w:space="0" w:color="auto"/>
              <w:left w:val="single" w:sz="4" w:space="0" w:color="auto"/>
              <w:bottom w:val="single" w:sz="4" w:space="0" w:color="auto"/>
              <w:right w:val="single" w:sz="4" w:space="0" w:color="auto"/>
            </w:tcBorders>
          </w:tcPr>
          <w:p w14:paraId="19F3225C" w14:textId="77777777"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7.800</w:t>
            </w:r>
          </w:p>
        </w:tc>
      </w:tr>
      <w:tr w:rsidR="00412AFD" w:rsidRPr="00AD525B" w14:paraId="2F766422"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23E1FCF0"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4.4</w:t>
            </w:r>
          </w:p>
        </w:tc>
        <w:tc>
          <w:tcPr>
            <w:tcW w:w="7070" w:type="dxa"/>
            <w:gridSpan w:val="2"/>
            <w:tcBorders>
              <w:top w:val="single" w:sz="4" w:space="0" w:color="auto"/>
              <w:left w:val="single" w:sz="4" w:space="0" w:color="auto"/>
              <w:bottom w:val="single" w:sz="4" w:space="0" w:color="auto"/>
              <w:right w:val="single" w:sz="4" w:space="0" w:color="auto"/>
            </w:tcBorders>
          </w:tcPr>
          <w:p w14:paraId="2FB157B5"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Piața Fântânii</w:t>
            </w:r>
          </w:p>
        </w:tc>
        <w:tc>
          <w:tcPr>
            <w:tcW w:w="1712" w:type="dxa"/>
            <w:tcBorders>
              <w:top w:val="single" w:sz="4" w:space="0" w:color="auto"/>
              <w:left w:val="single" w:sz="4" w:space="0" w:color="auto"/>
              <w:bottom w:val="single" w:sz="4" w:space="0" w:color="auto"/>
              <w:right w:val="single" w:sz="4" w:space="0" w:color="auto"/>
            </w:tcBorders>
          </w:tcPr>
          <w:p w14:paraId="417E9066" w14:textId="221750C2"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275</w:t>
            </w:r>
          </w:p>
        </w:tc>
      </w:tr>
      <w:tr w:rsidR="00412AFD" w:rsidRPr="00AD525B" w14:paraId="1D784A5F"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54E6852D" w14:textId="4D3B3972"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 xml:space="preserve">5. </w:t>
            </w:r>
          </w:p>
        </w:tc>
        <w:tc>
          <w:tcPr>
            <w:tcW w:w="7070" w:type="dxa"/>
            <w:gridSpan w:val="2"/>
            <w:tcBorders>
              <w:top w:val="single" w:sz="4" w:space="0" w:color="auto"/>
              <w:left w:val="single" w:sz="4" w:space="0" w:color="auto"/>
              <w:bottom w:val="single" w:sz="4" w:space="0" w:color="auto"/>
              <w:right w:val="single" w:sz="4" w:space="0" w:color="auto"/>
            </w:tcBorders>
          </w:tcPr>
          <w:p w14:paraId="6EE03D5F" w14:textId="3A336A81"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Cimitire</w:t>
            </w:r>
          </w:p>
        </w:tc>
        <w:tc>
          <w:tcPr>
            <w:tcW w:w="1712" w:type="dxa"/>
            <w:tcBorders>
              <w:top w:val="single" w:sz="4" w:space="0" w:color="auto"/>
              <w:left w:val="single" w:sz="4" w:space="0" w:color="auto"/>
              <w:bottom w:val="single" w:sz="4" w:space="0" w:color="auto"/>
              <w:right w:val="single" w:sz="4" w:space="0" w:color="auto"/>
            </w:tcBorders>
          </w:tcPr>
          <w:p w14:paraId="2B9F687D" w14:textId="469925E5" w:rsidR="00412AFD" w:rsidRPr="00AD525B" w:rsidRDefault="00207CB4" w:rsidP="008709D3">
            <w:pPr>
              <w:pStyle w:val="NormalWeb"/>
              <w:spacing w:before="0" w:beforeAutospacing="0" w:after="0" w:afterAutospacing="0"/>
              <w:rPr>
                <w:b/>
                <w:lang w:val="ro-RO"/>
                <w14:ligatures w14:val="standardContextual"/>
              </w:rPr>
            </w:pPr>
            <w:r w:rsidRPr="00AD525B">
              <w:rPr>
                <w:b/>
                <w:lang w:val="ro-RO"/>
                <w14:ligatures w14:val="standardContextual"/>
              </w:rPr>
              <w:t>0</w:t>
            </w:r>
          </w:p>
        </w:tc>
      </w:tr>
      <w:tr w:rsidR="00412AFD" w:rsidRPr="00AD525B" w14:paraId="5EC92EF6"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2AC9D283" w14:textId="713FF802" w:rsidR="00412AFD" w:rsidRPr="00AD525B" w:rsidRDefault="00412AFD" w:rsidP="00412AFD">
            <w:pPr>
              <w:pStyle w:val="NormalWeb"/>
              <w:spacing w:before="0" w:beforeAutospacing="0" w:after="0" w:afterAutospacing="0"/>
              <w:jc w:val="both"/>
              <w:rPr>
                <w:lang w:val="ro-RO"/>
                <w14:ligatures w14:val="standardContextual"/>
              </w:rPr>
            </w:pPr>
          </w:p>
        </w:tc>
        <w:tc>
          <w:tcPr>
            <w:tcW w:w="7070" w:type="dxa"/>
            <w:gridSpan w:val="2"/>
            <w:tcBorders>
              <w:top w:val="single" w:sz="4" w:space="0" w:color="auto"/>
              <w:left w:val="single" w:sz="4" w:space="0" w:color="auto"/>
              <w:bottom w:val="single" w:sz="4" w:space="0" w:color="auto"/>
              <w:right w:val="single" w:sz="4" w:space="0" w:color="auto"/>
            </w:tcBorders>
          </w:tcPr>
          <w:p w14:paraId="1B9DC7AE" w14:textId="1209B2B9"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Teren Cimitir comun str. Cetății nr. 52</w:t>
            </w:r>
          </w:p>
        </w:tc>
        <w:tc>
          <w:tcPr>
            <w:tcW w:w="1712" w:type="dxa"/>
            <w:tcBorders>
              <w:top w:val="single" w:sz="4" w:space="0" w:color="auto"/>
              <w:left w:val="single" w:sz="4" w:space="0" w:color="auto"/>
              <w:bottom w:val="single" w:sz="4" w:space="0" w:color="auto"/>
              <w:right w:val="single" w:sz="4" w:space="0" w:color="auto"/>
            </w:tcBorders>
          </w:tcPr>
          <w:p w14:paraId="0F021AC2" w14:textId="284780BB" w:rsidR="00412AFD" w:rsidRPr="00AD525B" w:rsidRDefault="00412AFD" w:rsidP="00412AFD">
            <w:pPr>
              <w:pStyle w:val="NormalWeb"/>
              <w:spacing w:before="0" w:beforeAutospacing="0" w:after="0" w:afterAutospacing="0"/>
              <w:jc w:val="right"/>
              <w:rPr>
                <w:lang w:val="ro-RO"/>
                <w14:ligatures w14:val="standardContextual"/>
              </w:rPr>
            </w:pPr>
            <w:r w:rsidRPr="00AD525B">
              <w:rPr>
                <w:lang w:val="ro-RO"/>
                <w14:ligatures w14:val="standardContextual"/>
              </w:rPr>
              <w:t>Urban Locato Srl</w:t>
            </w:r>
          </w:p>
        </w:tc>
      </w:tr>
      <w:tr w:rsidR="00412AFD" w:rsidRPr="00AD525B" w14:paraId="415217A8"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6EA4951F" w14:textId="6A888A31"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6</w:t>
            </w:r>
          </w:p>
        </w:tc>
        <w:tc>
          <w:tcPr>
            <w:tcW w:w="7070" w:type="dxa"/>
            <w:gridSpan w:val="2"/>
            <w:tcBorders>
              <w:top w:val="single" w:sz="4" w:space="0" w:color="auto"/>
              <w:left w:val="single" w:sz="4" w:space="0" w:color="auto"/>
              <w:bottom w:val="single" w:sz="4" w:space="0" w:color="auto"/>
              <w:right w:val="single" w:sz="4" w:space="0" w:color="auto"/>
            </w:tcBorders>
            <w:hideMark/>
          </w:tcPr>
          <w:p w14:paraId="3AF9AC8A"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Maluri de lac/ape curgătoare, din care:</w:t>
            </w:r>
          </w:p>
          <w:p w14:paraId="175D01BA"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i/>
                <w:iCs/>
                <w:lang w:val="ro-RO"/>
                <w14:ligatures w14:val="standardContextual"/>
              </w:rPr>
              <w:t>(se va enumera și completa cu denumirea și locația fiecărui lac sau, după caz, fiecărei ape curgătoare)</w:t>
            </w:r>
          </w:p>
        </w:tc>
        <w:tc>
          <w:tcPr>
            <w:tcW w:w="1712" w:type="dxa"/>
            <w:tcBorders>
              <w:top w:val="single" w:sz="4" w:space="0" w:color="auto"/>
              <w:left w:val="single" w:sz="4" w:space="0" w:color="auto"/>
              <w:bottom w:val="single" w:sz="4" w:space="0" w:color="auto"/>
              <w:right w:val="single" w:sz="4" w:space="0" w:color="auto"/>
            </w:tcBorders>
          </w:tcPr>
          <w:p w14:paraId="585A4FF2" w14:textId="77777777" w:rsidR="00E500B1" w:rsidRPr="00AD525B" w:rsidRDefault="00E500B1" w:rsidP="00412AFD">
            <w:pPr>
              <w:pStyle w:val="NormalWeb"/>
              <w:spacing w:before="0" w:beforeAutospacing="0" w:after="0" w:afterAutospacing="0"/>
              <w:jc w:val="both"/>
              <w:rPr>
                <w:b/>
                <w:lang w:val="ro-RO"/>
                <w14:ligatures w14:val="standardContextual"/>
              </w:rPr>
            </w:pPr>
          </w:p>
          <w:p w14:paraId="6617FD02" w14:textId="69FE3594" w:rsidR="00412AFD" w:rsidRPr="00AD525B" w:rsidRDefault="00E500B1"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42.404</w:t>
            </w:r>
          </w:p>
        </w:tc>
      </w:tr>
      <w:tr w:rsidR="00412AFD" w:rsidRPr="00AD525B" w14:paraId="171136EE"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05627162" w14:textId="61546092"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6.1</w:t>
            </w:r>
          </w:p>
        </w:tc>
        <w:tc>
          <w:tcPr>
            <w:tcW w:w="7070" w:type="dxa"/>
            <w:gridSpan w:val="2"/>
            <w:tcBorders>
              <w:top w:val="single" w:sz="4" w:space="0" w:color="auto"/>
              <w:left w:val="single" w:sz="4" w:space="0" w:color="auto"/>
              <w:bottom w:val="single" w:sz="4" w:space="0" w:color="auto"/>
              <w:right w:val="single" w:sz="4" w:space="0" w:color="auto"/>
            </w:tcBorders>
          </w:tcPr>
          <w:p w14:paraId="2CA47EEA" w14:textId="1BE86C0A"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Paraul Debren</w:t>
            </w:r>
          </w:p>
        </w:tc>
        <w:tc>
          <w:tcPr>
            <w:tcW w:w="1712" w:type="dxa"/>
            <w:tcBorders>
              <w:top w:val="single" w:sz="4" w:space="0" w:color="auto"/>
              <w:left w:val="single" w:sz="4" w:space="0" w:color="auto"/>
              <w:bottom w:val="single" w:sz="4" w:space="0" w:color="auto"/>
              <w:right w:val="single" w:sz="4" w:space="0" w:color="auto"/>
            </w:tcBorders>
          </w:tcPr>
          <w:p w14:paraId="3DA5A755" w14:textId="50A46783" w:rsidR="00412AFD" w:rsidRPr="00AD525B" w:rsidRDefault="0010044E" w:rsidP="006A216A">
            <w:pPr>
              <w:pStyle w:val="NormalWeb"/>
              <w:spacing w:before="0" w:beforeAutospacing="0" w:after="0" w:afterAutospacing="0"/>
              <w:jc w:val="right"/>
              <w:rPr>
                <w:lang w:val="ro-RO"/>
                <w14:ligatures w14:val="standardContextual"/>
              </w:rPr>
            </w:pPr>
            <w:r w:rsidRPr="00AD525B">
              <w:rPr>
                <w:lang w:val="ro-RO"/>
                <w14:ligatures w14:val="standardContextual"/>
              </w:rPr>
              <w:t>9.612</w:t>
            </w:r>
          </w:p>
        </w:tc>
      </w:tr>
      <w:tr w:rsidR="00412AFD" w:rsidRPr="00AD525B" w14:paraId="6AE88FD0"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7442DAC8" w14:textId="77777777" w:rsidR="00412AFD" w:rsidRPr="00AD525B" w:rsidRDefault="00412AFD" w:rsidP="00412AFD">
            <w:pPr>
              <w:pStyle w:val="NormalWeb"/>
              <w:spacing w:before="0" w:beforeAutospacing="0" w:after="0" w:afterAutospacing="0"/>
              <w:jc w:val="both"/>
              <w:rPr>
                <w:lang w:val="ro-RO"/>
                <w14:ligatures w14:val="standardContextual"/>
              </w:rPr>
            </w:pPr>
          </w:p>
        </w:tc>
        <w:tc>
          <w:tcPr>
            <w:tcW w:w="7070" w:type="dxa"/>
            <w:gridSpan w:val="2"/>
            <w:tcBorders>
              <w:top w:val="single" w:sz="4" w:space="0" w:color="auto"/>
              <w:left w:val="single" w:sz="4" w:space="0" w:color="auto"/>
              <w:bottom w:val="single" w:sz="4" w:space="0" w:color="auto"/>
              <w:right w:val="single" w:sz="4" w:space="0" w:color="auto"/>
            </w:tcBorders>
          </w:tcPr>
          <w:p w14:paraId="43D01CEC" w14:textId="6CCEB495"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Paraul Simeria</w:t>
            </w:r>
          </w:p>
        </w:tc>
        <w:tc>
          <w:tcPr>
            <w:tcW w:w="1712" w:type="dxa"/>
            <w:tcBorders>
              <w:top w:val="single" w:sz="4" w:space="0" w:color="auto"/>
              <w:left w:val="single" w:sz="4" w:space="0" w:color="auto"/>
              <w:bottom w:val="single" w:sz="4" w:space="0" w:color="auto"/>
              <w:right w:val="single" w:sz="4" w:space="0" w:color="auto"/>
            </w:tcBorders>
          </w:tcPr>
          <w:p w14:paraId="21F263BA" w14:textId="03251DD9" w:rsidR="00412AFD" w:rsidRPr="00AD525B" w:rsidRDefault="0010044E" w:rsidP="006A216A">
            <w:pPr>
              <w:pStyle w:val="NormalWeb"/>
              <w:spacing w:before="0" w:beforeAutospacing="0" w:after="0" w:afterAutospacing="0"/>
              <w:jc w:val="right"/>
              <w:rPr>
                <w:lang w:val="ro-RO"/>
                <w14:ligatures w14:val="standardContextual"/>
              </w:rPr>
            </w:pPr>
            <w:r w:rsidRPr="00AD525B">
              <w:rPr>
                <w:lang w:val="ro-RO"/>
                <w14:ligatures w14:val="standardContextual"/>
              </w:rPr>
              <w:t>10.392</w:t>
            </w:r>
          </w:p>
        </w:tc>
      </w:tr>
      <w:tr w:rsidR="00412AFD" w:rsidRPr="00AD525B" w14:paraId="7F62D8C7"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0A751424"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w:t>
            </w:r>
          </w:p>
        </w:tc>
        <w:tc>
          <w:tcPr>
            <w:tcW w:w="7070" w:type="dxa"/>
            <w:gridSpan w:val="2"/>
            <w:tcBorders>
              <w:top w:val="single" w:sz="4" w:space="0" w:color="auto"/>
              <w:left w:val="single" w:sz="4" w:space="0" w:color="auto"/>
              <w:bottom w:val="single" w:sz="4" w:space="0" w:color="auto"/>
              <w:right w:val="single" w:sz="4" w:space="0" w:color="auto"/>
            </w:tcBorders>
          </w:tcPr>
          <w:p w14:paraId="48926E16" w14:textId="45849702"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Râul Olt</w:t>
            </w:r>
          </w:p>
        </w:tc>
        <w:tc>
          <w:tcPr>
            <w:tcW w:w="1712" w:type="dxa"/>
            <w:tcBorders>
              <w:top w:val="single" w:sz="4" w:space="0" w:color="auto"/>
              <w:left w:val="single" w:sz="4" w:space="0" w:color="auto"/>
              <w:bottom w:val="single" w:sz="4" w:space="0" w:color="auto"/>
              <w:right w:val="single" w:sz="4" w:space="0" w:color="auto"/>
            </w:tcBorders>
          </w:tcPr>
          <w:p w14:paraId="349626FF" w14:textId="6A8EBD62" w:rsidR="00412AFD" w:rsidRPr="00AD525B" w:rsidRDefault="0010044E" w:rsidP="006A216A">
            <w:pPr>
              <w:pStyle w:val="NormalWeb"/>
              <w:spacing w:before="0" w:beforeAutospacing="0" w:after="0" w:afterAutospacing="0"/>
              <w:jc w:val="right"/>
              <w:rPr>
                <w:lang w:val="ro-RO"/>
                <w14:ligatures w14:val="standardContextual"/>
              </w:rPr>
            </w:pPr>
            <w:r w:rsidRPr="00AD525B">
              <w:rPr>
                <w:lang w:val="ro-RO"/>
                <w14:ligatures w14:val="standardContextual"/>
              </w:rPr>
              <w:t>22.400</w:t>
            </w:r>
          </w:p>
        </w:tc>
      </w:tr>
      <w:tr w:rsidR="00412AFD" w:rsidRPr="00AD525B" w14:paraId="489BEA30"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0E2349D3" w14:textId="0B2957FA"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7</w:t>
            </w:r>
          </w:p>
        </w:tc>
        <w:tc>
          <w:tcPr>
            <w:tcW w:w="7070" w:type="dxa"/>
            <w:gridSpan w:val="2"/>
            <w:tcBorders>
              <w:top w:val="single" w:sz="4" w:space="0" w:color="auto"/>
              <w:left w:val="single" w:sz="4" w:space="0" w:color="auto"/>
              <w:bottom w:val="single" w:sz="4" w:space="0" w:color="auto"/>
              <w:right w:val="single" w:sz="4" w:space="0" w:color="auto"/>
            </w:tcBorders>
            <w:hideMark/>
          </w:tcPr>
          <w:p w14:paraId="7AD3DD1E"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Puncte de colectare deșeuri</w:t>
            </w:r>
          </w:p>
        </w:tc>
        <w:tc>
          <w:tcPr>
            <w:tcW w:w="1712" w:type="dxa"/>
            <w:tcBorders>
              <w:top w:val="single" w:sz="4" w:space="0" w:color="auto"/>
              <w:left w:val="single" w:sz="4" w:space="0" w:color="auto"/>
              <w:bottom w:val="single" w:sz="4" w:space="0" w:color="auto"/>
              <w:right w:val="single" w:sz="4" w:space="0" w:color="auto"/>
            </w:tcBorders>
          </w:tcPr>
          <w:p w14:paraId="2CD6D451" w14:textId="6216C64C" w:rsidR="00412AFD" w:rsidRPr="00AD525B" w:rsidRDefault="0010044E" w:rsidP="00412AFD">
            <w:pPr>
              <w:pStyle w:val="NormalWeb"/>
              <w:spacing w:before="0" w:beforeAutospacing="0" w:after="0" w:afterAutospacing="0"/>
              <w:jc w:val="both"/>
              <w:rPr>
                <w:lang w:val="ro-RO"/>
                <w14:ligatures w14:val="standardContextual"/>
              </w:rPr>
            </w:pPr>
            <w:r w:rsidRPr="00AD525B">
              <w:rPr>
                <w:b/>
                <w:lang w:val="ro-RO"/>
                <w14:ligatures w14:val="standardContextual"/>
              </w:rPr>
              <w:t>3640</w:t>
            </w:r>
            <w:r w:rsidRPr="00AD525B">
              <w:rPr>
                <w:lang w:val="ro-RO"/>
                <w14:ligatures w14:val="standardContextual"/>
              </w:rPr>
              <w:t xml:space="preserve"> (</w:t>
            </w:r>
            <w:r w:rsidR="00412AFD" w:rsidRPr="00AD525B">
              <w:rPr>
                <w:lang w:val="ro-RO"/>
                <w14:ligatures w14:val="standardContextual"/>
              </w:rPr>
              <w:t>35 mp*104 buc</w:t>
            </w:r>
            <w:r w:rsidRPr="00AD525B">
              <w:rPr>
                <w:lang w:val="ro-RO"/>
                <w14:ligatures w14:val="standardContextual"/>
              </w:rPr>
              <w:t>)</w:t>
            </w:r>
          </w:p>
        </w:tc>
      </w:tr>
      <w:tr w:rsidR="00412AFD" w:rsidRPr="00AD525B" w14:paraId="2BE691C7"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hideMark/>
          </w:tcPr>
          <w:p w14:paraId="20740736" w14:textId="05962B93"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8</w:t>
            </w:r>
          </w:p>
        </w:tc>
        <w:tc>
          <w:tcPr>
            <w:tcW w:w="7070" w:type="dxa"/>
            <w:gridSpan w:val="2"/>
            <w:tcBorders>
              <w:top w:val="single" w:sz="4" w:space="0" w:color="auto"/>
              <w:left w:val="single" w:sz="4" w:space="0" w:color="auto"/>
              <w:bottom w:val="single" w:sz="4" w:space="0" w:color="auto"/>
              <w:right w:val="single" w:sz="4" w:space="0" w:color="auto"/>
            </w:tcBorders>
            <w:hideMark/>
          </w:tcPr>
          <w:p w14:paraId="1E4558F1"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Stații/instalații de tratare deșeuri, depozite de deșeuri, din care:</w:t>
            </w:r>
          </w:p>
          <w:p w14:paraId="6571E379"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i/>
                <w:iCs/>
                <w:lang w:val="ro-RO"/>
                <w14:ligatures w14:val="standardContextual"/>
              </w:rPr>
              <w:t>(se va enumera și completa, după caz, cu denumirea și locația fiecărei stații/instalații de tratare a deșeurilor și/sau depozit de deșeuri)</w:t>
            </w:r>
          </w:p>
        </w:tc>
        <w:tc>
          <w:tcPr>
            <w:tcW w:w="1712" w:type="dxa"/>
            <w:tcBorders>
              <w:top w:val="single" w:sz="4" w:space="0" w:color="auto"/>
              <w:left w:val="single" w:sz="4" w:space="0" w:color="auto"/>
              <w:bottom w:val="single" w:sz="4" w:space="0" w:color="auto"/>
              <w:right w:val="single" w:sz="4" w:space="0" w:color="auto"/>
            </w:tcBorders>
          </w:tcPr>
          <w:p w14:paraId="5D309590" w14:textId="2E777FA8"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0</w:t>
            </w:r>
          </w:p>
        </w:tc>
      </w:tr>
      <w:tr w:rsidR="00412AFD" w:rsidRPr="00AD525B" w14:paraId="4FBF7A60"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1CAB575C"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lang w:val="ro-RO"/>
                <w14:ligatures w14:val="standardContextual"/>
              </w:rPr>
              <w:t>I</w:t>
            </w:r>
          </w:p>
        </w:tc>
        <w:tc>
          <w:tcPr>
            <w:tcW w:w="7070" w:type="dxa"/>
            <w:gridSpan w:val="2"/>
            <w:tcBorders>
              <w:top w:val="single" w:sz="4" w:space="0" w:color="auto"/>
              <w:left w:val="single" w:sz="4" w:space="0" w:color="auto"/>
              <w:bottom w:val="single" w:sz="4" w:space="0" w:color="auto"/>
              <w:right w:val="single" w:sz="4" w:space="0" w:color="auto"/>
            </w:tcBorders>
          </w:tcPr>
          <w:p w14:paraId="7443320B"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b/>
                <w:lang w:val="ro-RO"/>
                <w14:ligatures w14:val="standardContextual"/>
              </w:rPr>
              <w:t>Suprafața totală tratată/trecere spații deschise din domeniul public și privat al unității administrativ-teritoriale</w:t>
            </w:r>
            <w:r w:rsidRPr="00AD525B">
              <w:rPr>
                <w:lang w:val="ro-RO"/>
                <w14:ligatures w14:val="standardContextual"/>
              </w:rPr>
              <w:t xml:space="preserve"> (1+2+3+4+5+6+7+8+9)</w:t>
            </w:r>
          </w:p>
        </w:tc>
        <w:tc>
          <w:tcPr>
            <w:tcW w:w="1712" w:type="dxa"/>
            <w:tcBorders>
              <w:top w:val="single" w:sz="4" w:space="0" w:color="auto"/>
              <w:left w:val="single" w:sz="4" w:space="0" w:color="auto"/>
              <w:bottom w:val="single" w:sz="4" w:space="0" w:color="auto"/>
              <w:right w:val="single" w:sz="4" w:space="0" w:color="auto"/>
            </w:tcBorders>
          </w:tcPr>
          <w:p w14:paraId="50E3D717" w14:textId="5E6089B9" w:rsidR="00412AFD" w:rsidRPr="00AD525B" w:rsidRDefault="004824D5"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1.302.429 mp</w:t>
            </w:r>
          </w:p>
        </w:tc>
      </w:tr>
      <w:tr w:rsidR="00412AFD" w:rsidRPr="00AD525B" w14:paraId="01046125" w14:textId="77777777" w:rsidTr="00641879">
        <w:trPr>
          <w:jc w:val="center"/>
        </w:trPr>
        <w:tc>
          <w:tcPr>
            <w:tcW w:w="9351" w:type="dxa"/>
            <w:gridSpan w:val="4"/>
            <w:tcBorders>
              <w:top w:val="single" w:sz="4" w:space="0" w:color="auto"/>
              <w:left w:val="single" w:sz="4" w:space="0" w:color="auto"/>
              <w:bottom w:val="single" w:sz="4" w:space="0" w:color="auto"/>
              <w:right w:val="single" w:sz="4" w:space="0" w:color="auto"/>
            </w:tcBorders>
          </w:tcPr>
          <w:p w14:paraId="7FC699BA"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 xml:space="preserve">II. Spații deschise </w:t>
            </w:r>
            <w:r w:rsidRPr="00AD525B">
              <w:rPr>
                <w:b/>
                <w:lang w:val="ro-RO"/>
              </w:rPr>
              <w:t>din proprietatea privată a persoanelor fizice și juridice, la care dezinsecția se execută de pe aliniamentul stradal</w:t>
            </w:r>
          </w:p>
        </w:tc>
      </w:tr>
      <w:tr w:rsidR="00412AFD" w:rsidRPr="00AD525B" w14:paraId="081C7006"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200F8390"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II</w:t>
            </w:r>
          </w:p>
        </w:tc>
        <w:tc>
          <w:tcPr>
            <w:tcW w:w="7070" w:type="dxa"/>
            <w:gridSpan w:val="2"/>
            <w:tcBorders>
              <w:top w:val="single" w:sz="4" w:space="0" w:color="auto"/>
              <w:left w:val="single" w:sz="4" w:space="0" w:color="auto"/>
              <w:bottom w:val="single" w:sz="4" w:space="0" w:color="auto"/>
              <w:right w:val="single" w:sz="4" w:space="0" w:color="auto"/>
            </w:tcBorders>
          </w:tcPr>
          <w:p w14:paraId="0E36EADB"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b/>
                <w:lang w:val="ro-RO"/>
                <w14:ligatures w14:val="standardContextual"/>
              </w:rPr>
              <w:t xml:space="preserve">Suprafața totală tratată/trecere spații deschise </w:t>
            </w:r>
            <w:r w:rsidRPr="00AD525B">
              <w:rPr>
                <w:b/>
                <w:lang w:val="ro-RO"/>
              </w:rPr>
              <w:t xml:space="preserve">din proprietatea privată a persoanelor fizice și juridice, la care dezinsecția se execută de pe aliniamentul stradal </w:t>
            </w:r>
            <w:r w:rsidRPr="00AD525B">
              <w:rPr>
                <w:i/>
                <w:iCs/>
                <w:lang w:val="ro-RO"/>
              </w:rPr>
              <w:t>(se va calcula potrivit formulei prevăzute la art. 265 din caietul de sarcini-cadru)</w:t>
            </w:r>
          </w:p>
        </w:tc>
        <w:tc>
          <w:tcPr>
            <w:tcW w:w="1712" w:type="dxa"/>
            <w:tcBorders>
              <w:top w:val="single" w:sz="4" w:space="0" w:color="auto"/>
              <w:left w:val="single" w:sz="4" w:space="0" w:color="auto"/>
              <w:bottom w:val="single" w:sz="4" w:space="0" w:color="auto"/>
              <w:right w:val="single" w:sz="4" w:space="0" w:color="auto"/>
            </w:tcBorders>
          </w:tcPr>
          <w:p w14:paraId="18E56992" w14:textId="77777777" w:rsidR="005266F7" w:rsidRPr="00AD525B" w:rsidRDefault="005266F7" w:rsidP="00796F57">
            <w:pPr>
              <w:pStyle w:val="NormalWeb"/>
              <w:spacing w:before="0" w:beforeAutospacing="0" w:after="0" w:afterAutospacing="0"/>
              <w:rPr>
                <w:b/>
                <w:lang w:val="ro-RO"/>
                <w14:ligatures w14:val="standardContextual"/>
              </w:rPr>
            </w:pPr>
            <w:r w:rsidRPr="00AD525B">
              <w:rPr>
                <w:b/>
                <w:lang w:val="ro-RO"/>
                <w14:ligatures w14:val="standardContextual"/>
              </w:rPr>
              <w:t>S=2*96.000*25</w:t>
            </w:r>
          </w:p>
          <w:p w14:paraId="6BDC93BB" w14:textId="7D21E877" w:rsidR="005266F7" w:rsidRPr="00AD525B" w:rsidRDefault="005266F7" w:rsidP="00796F57">
            <w:pPr>
              <w:pStyle w:val="NormalWeb"/>
              <w:spacing w:before="0" w:beforeAutospacing="0" w:after="0" w:afterAutospacing="0"/>
              <w:rPr>
                <w:b/>
                <w:lang w:val="ro-RO"/>
                <w14:ligatures w14:val="standardContextual"/>
              </w:rPr>
            </w:pPr>
            <w:r w:rsidRPr="00AD525B">
              <w:rPr>
                <w:b/>
                <w:lang w:val="ro-RO"/>
                <w14:ligatures w14:val="standardContextual"/>
              </w:rPr>
              <w:t>=4.800.000</w:t>
            </w:r>
          </w:p>
        </w:tc>
      </w:tr>
      <w:tr w:rsidR="00412AFD" w:rsidRPr="00AD525B" w14:paraId="6E290914" w14:textId="77777777" w:rsidTr="00A4346D">
        <w:trPr>
          <w:jc w:val="center"/>
        </w:trPr>
        <w:tc>
          <w:tcPr>
            <w:tcW w:w="569" w:type="dxa"/>
            <w:tcBorders>
              <w:top w:val="single" w:sz="4" w:space="0" w:color="auto"/>
              <w:left w:val="single" w:sz="4" w:space="0" w:color="auto"/>
              <w:bottom w:val="single" w:sz="4" w:space="0" w:color="auto"/>
              <w:right w:val="single" w:sz="4" w:space="0" w:color="auto"/>
            </w:tcBorders>
          </w:tcPr>
          <w:p w14:paraId="46025472" w14:textId="77777777" w:rsidR="00412AFD" w:rsidRPr="00AD525B" w:rsidRDefault="00412AFD" w:rsidP="00412AFD">
            <w:pPr>
              <w:pStyle w:val="NormalWeb"/>
              <w:spacing w:before="0" w:beforeAutospacing="0" w:after="0" w:afterAutospacing="0"/>
              <w:jc w:val="both"/>
              <w:rPr>
                <w:b/>
                <w:lang w:val="ro-RO"/>
                <w14:ligatures w14:val="standardContextual"/>
              </w:rPr>
            </w:pPr>
            <w:r w:rsidRPr="00AD525B">
              <w:rPr>
                <w:b/>
                <w:lang w:val="ro-RO"/>
                <w14:ligatures w14:val="standardContextual"/>
              </w:rPr>
              <w:t>III</w:t>
            </w:r>
          </w:p>
        </w:tc>
        <w:tc>
          <w:tcPr>
            <w:tcW w:w="7070" w:type="dxa"/>
            <w:gridSpan w:val="2"/>
            <w:tcBorders>
              <w:top w:val="single" w:sz="4" w:space="0" w:color="auto"/>
              <w:left w:val="single" w:sz="4" w:space="0" w:color="auto"/>
              <w:bottom w:val="single" w:sz="4" w:space="0" w:color="auto"/>
              <w:right w:val="single" w:sz="4" w:space="0" w:color="auto"/>
            </w:tcBorders>
          </w:tcPr>
          <w:p w14:paraId="626E7114" w14:textId="77777777" w:rsidR="00412AFD" w:rsidRPr="00AD525B" w:rsidRDefault="00412AFD" w:rsidP="00412AFD">
            <w:pPr>
              <w:pStyle w:val="NormalWeb"/>
              <w:spacing w:before="0" w:beforeAutospacing="0" w:after="0" w:afterAutospacing="0"/>
              <w:jc w:val="both"/>
              <w:rPr>
                <w:lang w:val="ro-RO"/>
                <w14:ligatures w14:val="standardContextual"/>
              </w:rPr>
            </w:pPr>
            <w:r w:rsidRPr="00AD525B">
              <w:rPr>
                <w:b/>
                <w:lang w:val="ro-RO"/>
                <w14:ligatures w14:val="standardContextual"/>
              </w:rPr>
              <w:t>Suprafața totală tratată/trecere aferentă tuturor spații deschise</w:t>
            </w:r>
            <w:r w:rsidRPr="00AD525B">
              <w:rPr>
                <w:lang w:val="ro-RO"/>
                <w14:ligatures w14:val="standardContextual"/>
              </w:rPr>
              <w:t xml:space="preserve"> (I +II)</w:t>
            </w:r>
          </w:p>
        </w:tc>
        <w:tc>
          <w:tcPr>
            <w:tcW w:w="1712" w:type="dxa"/>
            <w:tcBorders>
              <w:top w:val="single" w:sz="4" w:space="0" w:color="auto"/>
              <w:left w:val="single" w:sz="4" w:space="0" w:color="auto"/>
              <w:bottom w:val="single" w:sz="4" w:space="0" w:color="auto"/>
              <w:right w:val="single" w:sz="4" w:space="0" w:color="auto"/>
            </w:tcBorders>
          </w:tcPr>
          <w:p w14:paraId="41F4FA09" w14:textId="149DF85F" w:rsidR="00412AFD" w:rsidRPr="00AD525B" w:rsidRDefault="005266F7" w:rsidP="00A67CD4">
            <w:pPr>
              <w:pStyle w:val="NormalWeb"/>
              <w:spacing w:before="0" w:beforeAutospacing="0" w:after="0" w:afterAutospacing="0"/>
              <w:jc w:val="both"/>
              <w:rPr>
                <w:b/>
                <w:lang w:val="ro-RO"/>
                <w14:ligatures w14:val="standardContextual"/>
              </w:rPr>
            </w:pPr>
            <w:r w:rsidRPr="00AD525B">
              <w:rPr>
                <w:b/>
                <w:lang w:val="ro-RO"/>
                <w14:ligatures w14:val="standardContextual"/>
              </w:rPr>
              <w:t>6.102.429</w:t>
            </w:r>
            <w:r w:rsidR="00EE390D" w:rsidRPr="00AD525B">
              <w:rPr>
                <w:b/>
                <w:lang w:val="ro-RO"/>
                <w14:ligatures w14:val="standardContextual"/>
              </w:rPr>
              <w:t xml:space="preserve"> mp</w:t>
            </w:r>
          </w:p>
        </w:tc>
      </w:tr>
    </w:tbl>
    <w:p w14:paraId="1A97C648" w14:textId="7BE3CFD2" w:rsidR="00B42B20" w:rsidRPr="00AD525B" w:rsidRDefault="00B42B20" w:rsidP="009C66F5">
      <w:pPr>
        <w:pStyle w:val="NormalWeb"/>
        <w:spacing w:before="0" w:beforeAutospacing="0" w:after="0" w:afterAutospacing="0"/>
        <w:jc w:val="both"/>
        <w:rPr>
          <w:lang w:val="ro-RO"/>
          <w14:ligatures w14:val="standardContextual"/>
        </w:rPr>
      </w:pPr>
      <w:r w:rsidRPr="00AD525B">
        <w:rPr>
          <w:i/>
          <w:iCs/>
          <w:lang w:val="ro-RO"/>
          <w14:ligatures w14:val="standardContextual"/>
        </w:rPr>
        <w:t>(tabelul este orientativ și se adaptează corespunzător în funcție de numărul de obiective existente în unitatea administrativ-teritorială și poate fi completat cu alte obiective de interes local stabilite de către delegatar)</w:t>
      </w:r>
      <w:r w:rsidR="005266F7" w:rsidRPr="00AD525B">
        <w:t xml:space="preserve"> S=2x96.000x25=4.800.000</w:t>
      </w:r>
    </w:p>
    <w:p w14:paraId="3FF35C2B" w14:textId="2C9152BB" w:rsidR="00A64F2A" w:rsidRPr="00AD525B" w:rsidRDefault="00A64F2A" w:rsidP="00D56C98">
      <w:pPr>
        <w:pStyle w:val="Heading5"/>
        <w:rPr>
          <w:rFonts w:eastAsiaTheme="minorEastAsia"/>
          <w:sz w:val="24"/>
          <w:szCs w:val="24"/>
          <w:lang w:val="hu-HU"/>
        </w:rPr>
      </w:pPr>
      <w:r w:rsidRPr="00AD525B">
        <w:br w:type="page"/>
      </w:r>
    </w:p>
    <w:p w14:paraId="4B9E7AC4" w14:textId="18C8DD69" w:rsidR="00B42B20" w:rsidRPr="00AD525B" w:rsidRDefault="00D834BD" w:rsidP="006B7BE6">
      <w:pPr>
        <w:pStyle w:val="NormalWeb"/>
        <w:spacing w:before="0" w:beforeAutospacing="0" w:after="0" w:afterAutospacing="0"/>
        <w:jc w:val="both"/>
        <w:rPr>
          <w:lang w:val="ro-RO"/>
          <w14:ligatures w14:val="standardContextual"/>
        </w:rPr>
      </w:pPr>
      <w:r w:rsidRPr="00AD525B">
        <w:rPr>
          <w:b/>
          <w:lang w:val="ro-RO"/>
          <w14:ligatures w14:val="standardContextual"/>
        </w:rPr>
        <w:lastRenderedPageBreak/>
        <w:t>ANEXA NR. 21</w:t>
      </w:r>
      <w:r w:rsidR="006B7BE6" w:rsidRPr="00AD525B">
        <w:rPr>
          <w:lang w:val="ro-RO"/>
          <w14:ligatures w14:val="standardContextual"/>
        </w:rPr>
        <w:t xml:space="preserve"> </w:t>
      </w:r>
      <w:r w:rsidR="00B42B20" w:rsidRPr="00AD525B">
        <w:rPr>
          <w:lang w:val="ro-RO"/>
          <w14:ligatures w14:val="standardContextual"/>
        </w:rPr>
        <w:t>la caietul de sarcini-cadru</w:t>
      </w:r>
    </w:p>
    <w:p w14:paraId="19D89D67" w14:textId="0FE0313B" w:rsidR="00B42B20" w:rsidRPr="00AD525B" w:rsidRDefault="00B42B20" w:rsidP="006B7BE6">
      <w:pPr>
        <w:pStyle w:val="NormalWeb"/>
        <w:spacing w:before="0" w:beforeAutospacing="0" w:after="0" w:afterAutospacing="0"/>
        <w:jc w:val="both"/>
        <w:rPr>
          <w:b/>
          <w:lang w:val="ro-RO"/>
          <w14:ligatures w14:val="standardContextual"/>
        </w:rPr>
      </w:pPr>
      <w:r w:rsidRPr="00AD525B">
        <w:rPr>
          <w:b/>
          <w:lang w:val="ro-RO"/>
          <w14:ligatures w14:val="standardContextual"/>
        </w:rPr>
        <w:t xml:space="preserve">Dezinsecție spații </w:t>
      </w:r>
      <w:r w:rsidRPr="00AD525B">
        <w:rPr>
          <w:b/>
          <w:u w:val="single"/>
          <w:lang w:val="ro-RO"/>
          <w14:ligatures w14:val="standardContextual"/>
        </w:rPr>
        <w:t>comune închise</w:t>
      </w:r>
      <w:r w:rsidRPr="00AD525B">
        <w:rPr>
          <w:b/>
          <w:lang w:val="ro-RO"/>
          <w14:ligatures w14:val="standardContextual"/>
        </w:rPr>
        <w:t xml:space="preserve"> – vector țânțari</w:t>
      </w:r>
    </w:p>
    <w:tbl>
      <w:tblPr>
        <w:tblStyle w:val="TableGrid"/>
        <w:tblW w:w="9923" w:type="dxa"/>
        <w:tblInd w:w="-572" w:type="dxa"/>
        <w:tblLook w:val="04A0" w:firstRow="1" w:lastRow="0" w:firstColumn="1" w:lastColumn="0" w:noHBand="0" w:noVBand="1"/>
      </w:tblPr>
      <w:tblGrid>
        <w:gridCol w:w="709"/>
        <w:gridCol w:w="6095"/>
        <w:gridCol w:w="3119"/>
      </w:tblGrid>
      <w:tr w:rsidR="00D834BD" w:rsidRPr="00AD525B" w14:paraId="766823A8"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5A2D09D6" w14:textId="77777777"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Nr.</w:t>
            </w:r>
          </w:p>
          <w:p w14:paraId="0CDF4E42" w14:textId="77777777"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crt.</w:t>
            </w:r>
          </w:p>
        </w:tc>
        <w:tc>
          <w:tcPr>
            <w:tcW w:w="6095" w:type="dxa"/>
            <w:tcBorders>
              <w:top w:val="single" w:sz="4" w:space="0" w:color="auto"/>
              <w:left w:val="single" w:sz="4" w:space="0" w:color="auto"/>
              <w:bottom w:val="single" w:sz="4" w:space="0" w:color="auto"/>
              <w:right w:val="single" w:sz="4" w:space="0" w:color="auto"/>
            </w:tcBorders>
            <w:hideMark/>
          </w:tcPr>
          <w:p w14:paraId="6DC9E296" w14:textId="77777777" w:rsidR="00D834BD" w:rsidRPr="00AD525B" w:rsidRDefault="00D834BD" w:rsidP="0047244B">
            <w:pPr>
              <w:pStyle w:val="NormalWeb"/>
              <w:spacing w:before="0" w:beforeAutospacing="0" w:after="0" w:afterAutospacing="0"/>
              <w:jc w:val="center"/>
              <w:rPr>
                <w:b/>
                <w:lang w:val="ro-RO"/>
                <w14:ligatures w14:val="standardContextual"/>
              </w:rPr>
            </w:pPr>
            <w:r w:rsidRPr="00AD525B">
              <w:rPr>
                <w:b/>
                <w:lang w:val="ro-RO"/>
                <w14:ligatures w14:val="standardContextual"/>
              </w:rPr>
              <w:t xml:space="preserve">Obiectivul aferent </w:t>
            </w:r>
            <w:r w:rsidRPr="00AD525B">
              <w:rPr>
                <w:b/>
                <w:lang w:val="ro-RO"/>
              </w:rPr>
              <w:t xml:space="preserve">spațiilor comune închise ale clădirilor/condominiilor (subsol, spații tehnice și alte asemenea) </w:t>
            </w:r>
            <w:r w:rsidRPr="00AD525B">
              <w:rPr>
                <w:b/>
                <w:lang w:val="ro-RO"/>
                <w14:ligatures w14:val="standardContextual"/>
              </w:rPr>
              <w:t>unde se aplică tratamentul de dezinsecție</w:t>
            </w:r>
          </w:p>
        </w:tc>
        <w:tc>
          <w:tcPr>
            <w:tcW w:w="3119" w:type="dxa"/>
            <w:tcBorders>
              <w:top w:val="single" w:sz="4" w:space="0" w:color="auto"/>
              <w:left w:val="single" w:sz="4" w:space="0" w:color="auto"/>
              <w:bottom w:val="single" w:sz="4" w:space="0" w:color="auto"/>
              <w:right w:val="single" w:sz="4" w:space="0" w:color="auto"/>
            </w:tcBorders>
            <w:hideMark/>
          </w:tcPr>
          <w:p w14:paraId="75067F90" w14:textId="77777777" w:rsidR="00D834BD" w:rsidRPr="00AD525B" w:rsidRDefault="00D834BD" w:rsidP="008B3AE7">
            <w:pPr>
              <w:pStyle w:val="NormalWeb"/>
              <w:spacing w:before="0" w:beforeAutospacing="0" w:after="0" w:afterAutospacing="0"/>
              <w:jc w:val="center"/>
              <w:rPr>
                <w:b/>
                <w:lang w:val="ro-RO"/>
                <w14:ligatures w14:val="standardContextual"/>
              </w:rPr>
            </w:pPr>
            <w:r w:rsidRPr="00AD525B">
              <w:rPr>
                <w:b/>
                <w:lang w:val="ro-RO"/>
                <w14:ligatures w14:val="standardContextual"/>
              </w:rPr>
              <w:t>Suprafața</w:t>
            </w:r>
          </w:p>
          <w:p w14:paraId="0506F16A" w14:textId="0FBAE3D9" w:rsidR="00D834BD" w:rsidRPr="00AD525B" w:rsidRDefault="00D834BD" w:rsidP="008B3AE7">
            <w:pPr>
              <w:pStyle w:val="NormalWeb"/>
              <w:spacing w:before="0" w:beforeAutospacing="0" w:after="0" w:afterAutospacing="0"/>
              <w:jc w:val="center"/>
              <w:rPr>
                <w:b/>
                <w:lang w:val="ro-RO"/>
                <w14:ligatures w14:val="standardContextual"/>
              </w:rPr>
            </w:pPr>
            <w:r w:rsidRPr="00AD525B">
              <w:rPr>
                <w:b/>
                <w:lang w:val="ro-RO"/>
                <w14:ligatures w14:val="standardContextual"/>
              </w:rPr>
              <w:t>tratată/trecere (mp)</w:t>
            </w:r>
          </w:p>
        </w:tc>
      </w:tr>
      <w:tr w:rsidR="00D834BD" w:rsidRPr="00AD525B" w14:paraId="47A212A9"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142CCE0F" w14:textId="77777777"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1</w:t>
            </w:r>
          </w:p>
        </w:tc>
        <w:tc>
          <w:tcPr>
            <w:tcW w:w="6095" w:type="dxa"/>
            <w:tcBorders>
              <w:top w:val="single" w:sz="4" w:space="0" w:color="auto"/>
              <w:left w:val="single" w:sz="4" w:space="0" w:color="auto"/>
              <w:bottom w:val="single" w:sz="4" w:space="0" w:color="auto"/>
              <w:right w:val="single" w:sz="4" w:space="0" w:color="auto"/>
            </w:tcBorders>
            <w:hideMark/>
          </w:tcPr>
          <w:p w14:paraId="44F07C38" w14:textId="3B1EA855"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Clădiri ale unităților sanitare din subordinea autorităților administrației publice locale, din care:</w:t>
            </w:r>
          </w:p>
        </w:tc>
        <w:tc>
          <w:tcPr>
            <w:tcW w:w="3119" w:type="dxa"/>
            <w:tcBorders>
              <w:top w:val="single" w:sz="4" w:space="0" w:color="auto"/>
              <w:left w:val="single" w:sz="4" w:space="0" w:color="auto"/>
              <w:bottom w:val="single" w:sz="4" w:space="0" w:color="auto"/>
              <w:right w:val="single" w:sz="4" w:space="0" w:color="auto"/>
            </w:tcBorders>
          </w:tcPr>
          <w:p w14:paraId="58DA3EA5" w14:textId="6FA25F8C" w:rsidR="00D834BD" w:rsidRPr="00AD525B" w:rsidRDefault="00DE28A3" w:rsidP="0047244B">
            <w:pPr>
              <w:pStyle w:val="NormalWeb"/>
              <w:spacing w:before="0" w:beforeAutospacing="0" w:after="0" w:afterAutospacing="0"/>
              <w:rPr>
                <w:b/>
                <w:lang w:val="ro-RO"/>
                <w14:ligatures w14:val="standardContextual"/>
              </w:rPr>
            </w:pPr>
            <w:r w:rsidRPr="00AD525B">
              <w:rPr>
                <w:b/>
                <w:lang w:val="ro-RO"/>
                <w14:ligatures w14:val="standardContextual"/>
              </w:rPr>
              <w:t>Total 585,16</w:t>
            </w:r>
          </w:p>
        </w:tc>
      </w:tr>
      <w:tr w:rsidR="00D834BD" w:rsidRPr="00AD525B" w14:paraId="295CBEEC"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2FB2CB9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1.1</w:t>
            </w:r>
          </w:p>
        </w:tc>
        <w:tc>
          <w:tcPr>
            <w:tcW w:w="6095" w:type="dxa"/>
            <w:tcBorders>
              <w:top w:val="single" w:sz="4" w:space="0" w:color="auto"/>
              <w:left w:val="single" w:sz="4" w:space="0" w:color="auto"/>
              <w:bottom w:val="single" w:sz="4" w:space="0" w:color="auto"/>
              <w:right w:val="single" w:sz="4" w:space="0" w:color="auto"/>
            </w:tcBorders>
          </w:tcPr>
          <w:p w14:paraId="793A274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Centrul socio-medical pentru vârstnici "Zathureczky Berta" </w:t>
            </w:r>
          </w:p>
          <w:p w14:paraId="4702393E"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Bd. Gen. Grigore Bălan nr. 31</w:t>
            </w:r>
          </w:p>
        </w:tc>
        <w:tc>
          <w:tcPr>
            <w:tcW w:w="3119" w:type="dxa"/>
            <w:tcBorders>
              <w:top w:val="single" w:sz="4" w:space="0" w:color="auto"/>
              <w:left w:val="single" w:sz="4" w:space="0" w:color="auto"/>
              <w:bottom w:val="single" w:sz="4" w:space="0" w:color="auto"/>
              <w:right w:val="single" w:sz="4" w:space="0" w:color="auto"/>
            </w:tcBorders>
          </w:tcPr>
          <w:p w14:paraId="3B5AE700" w14:textId="77777777" w:rsidR="00D834BD" w:rsidRPr="00AD525B" w:rsidRDefault="00D834BD" w:rsidP="0026350B">
            <w:pPr>
              <w:pStyle w:val="NormalWeb"/>
              <w:spacing w:before="0" w:beforeAutospacing="0" w:after="0" w:afterAutospacing="0"/>
              <w:jc w:val="right"/>
              <w:rPr>
                <w:lang w:val="ro-RO"/>
                <w14:ligatures w14:val="standardContextual"/>
              </w:rPr>
            </w:pPr>
            <w:r w:rsidRPr="00AD525B">
              <w:rPr>
                <w:lang w:val="ro-RO"/>
                <w14:ligatures w14:val="standardContextual"/>
              </w:rPr>
              <w:t>585,16</w:t>
            </w:r>
          </w:p>
        </w:tc>
      </w:tr>
      <w:tr w:rsidR="00D834BD" w:rsidRPr="00AD525B" w14:paraId="59F30019"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525F6E70" w14:textId="77777777"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2</w:t>
            </w:r>
          </w:p>
        </w:tc>
        <w:tc>
          <w:tcPr>
            <w:tcW w:w="6095" w:type="dxa"/>
            <w:tcBorders>
              <w:top w:val="single" w:sz="4" w:space="0" w:color="auto"/>
              <w:left w:val="single" w:sz="4" w:space="0" w:color="auto"/>
              <w:bottom w:val="single" w:sz="4" w:space="0" w:color="auto"/>
              <w:right w:val="single" w:sz="4" w:space="0" w:color="auto"/>
            </w:tcBorders>
            <w:hideMark/>
          </w:tcPr>
          <w:p w14:paraId="0FF44F1F" w14:textId="3859DB8B"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Clădiri ale unităților de învățământ din subordinea autorităților administrației publice locale, din care:</w:t>
            </w:r>
          </w:p>
        </w:tc>
        <w:tc>
          <w:tcPr>
            <w:tcW w:w="3119" w:type="dxa"/>
            <w:tcBorders>
              <w:top w:val="single" w:sz="4" w:space="0" w:color="auto"/>
              <w:left w:val="single" w:sz="4" w:space="0" w:color="auto"/>
              <w:bottom w:val="single" w:sz="4" w:space="0" w:color="auto"/>
              <w:right w:val="single" w:sz="4" w:space="0" w:color="auto"/>
            </w:tcBorders>
          </w:tcPr>
          <w:p w14:paraId="2A8C0D9D" w14:textId="4D0926C9" w:rsidR="00D834BD" w:rsidRPr="00AD525B" w:rsidRDefault="00DE28A3" w:rsidP="0047244B">
            <w:pPr>
              <w:pStyle w:val="NormalWeb"/>
              <w:spacing w:before="0" w:beforeAutospacing="0" w:after="0" w:afterAutospacing="0"/>
              <w:rPr>
                <w:lang w:val="ro-RO"/>
                <w14:ligatures w14:val="standardContextual"/>
              </w:rPr>
            </w:pPr>
            <w:r w:rsidRPr="00AD525B">
              <w:rPr>
                <w:b/>
                <w:lang w:val="ro-RO"/>
                <w14:ligatures w14:val="standardContextual"/>
              </w:rPr>
              <w:t>Total 42.543,96</w:t>
            </w:r>
          </w:p>
        </w:tc>
      </w:tr>
      <w:tr w:rsidR="00D834BD" w:rsidRPr="00AD525B" w14:paraId="26743383"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5A57A489"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w:t>
            </w:r>
          </w:p>
        </w:tc>
        <w:tc>
          <w:tcPr>
            <w:tcW w:w="6095" w:type="dxa"/>
            <w:tcBorders>
              <w:top w:val="single" w:sz="4" w:space="0" w:color="auto"/>
              <w:left w:val="single" w:sz="4" w:space="0" w:color="auto"/>
              <w:bottom w:val="single" w:sz="4" w:space="0" w:color="auto"/>
              <w:right w:val="single" w:sz="4" w:space="0" w:color="auto"/>
            </w:tcBorders>
          </w:tcPr>
          <w:p w14:paraId="6F4FF35C" w14:textId="312EC624"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Grădinița cu Program Prelungit „Benedek Elek”</w:t>
            </w:r>
          </w:p>
          <w:p w14:paraId="6937F739"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Oltului nr. 19 CF  23367</w:t>
            </w:r>
          </w:p>
          <w:p w14:paraId="231427A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grădiniță str. Oltului nr. 38</w:t>
            </w:r>
          </w:p>
          <w:p w14:paraId="57418190"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 apartamente str. Oltului nr. 35 /sc. A/ap. 1; 3</w:t>
            </w:r>
          </w:p>
        </w:tc>
        <w:tc>
          <w:tcPr>
            <w:tcW w:w="3119" w:type="dxa"/>
            <w:tcBorders>
              <w:top w:val="single" w:sz="4" w:space="0" w:color="auto"/>
              <w:left w:val="single" w:sz="4" w:space="0" w:color="auto"/>
              <w:bottom w:val="single" w:sz="4" w:space="0" w:color="auto"/>
              <w:right w:val="single" w:sz="4" w:space="0" w:color="auto"/>
            </w:tcBorders>
          </w:tcPr>
          <w:p w14:paraId="32CD0F3C" w14:textId="77777777" w:rsidR="00D834BD" w:rsidRPr="00AD525B" w:rsidRDefault="00D834BD" w:rsidP="0026350B">
            <w:pPr>
              <w:pStyle w:val="NormalWeb"/>
              <w:spacing w:before="0" w:beforeAutospacing="0" w:after="0" w:afterAutospacing="0"/>
              <w:jc w:val="right"/>
              <w:rPr>
                <w:lang w:val="ro-RO"/>
                <w14:ligatures w14:val="standardContextual"/>
              </w:rPr>
            </w:pPr>
          </w:p>
          <w:p w14:paraId="7FCE3FD8" w14:textId="28D18C03" w:rsidR="00D834BD" w:rsidRPr="00AD525B" w:rsidRDefault="0026350B" w:rsidP="0026350B">
            <w:pPr>
              <w:pStyle w:val="NormalWeb"/>
              <w:spacing w:before="0" w:beforeAutospacing="0" w:after="0" w:afterAutospacing="0"/>
              <w:jc w:val="right"/>
              <w:rPr>
                <w:lang w:val="ro-RO"/>
                <w14:ligatures w14:val="standardContextual"/>
              </w:rPr>
            </w:pPr>
            <w:r w:rsidRPr="00AD525B">
              <w:rPr>
                <w:lang w:val="ro-RO"/>
                <w14:ligatures w14:val="standardContextual"/>
              </w:rPr>
              <w:t>490</w:t>
            </w:r>
          </w:p>
        </w:tc>
      </w:tr>
      <w:tr w:rsidR="00D834BD" w:rsidRPr="00AD525B" w14:paraId="3FE15AA9"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52E8EDB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w:t>
            </w:r>
          </w:p>
        </w:tc>
        <w:tc>
          <w:tcPr>
            <w:tcW w:w="6095" w:type="dxa"/>
            <w:tcBorders>
              <w:top w:val="single" w:sz="4" w:space="0" w:color="auto"/>
              <w:left w:val="single" w:sz="4" w:space="0" w:color="auto"/>
              <w:bottom w:val="single" w:sz="4" w:space="0" w:color="auto"/>
              <w:right w:val="single" w:sz="4" w:space="0" w:color="auto"/>
            </w:tcBorders>
          </w:tcPr>
          <w:p w14:paraId="4CF5AB5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"Csipike" </w:t>
            </w:r>
          </w:p>
          <w:p w14:paraId="07BA816C"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Kriza János nr. 1; CF 33568</w:t>
            </w:r>
          </w:p>
        </w:tc>
        <w:tc>
          <w:tcPr>
            <w:tcW w:w="3119" w:type="dxa"/>
            <w:tcBorders>
              <w:top w:val="single" w:sz="4" w:space="0" w:color="auto"/>
              <w:left w:val="single" w:sz="4" w:space="0" w:color="auto"/>
              <w:bottom w:val="single" w:sz="4" w:space="0" w:color="auto"/>
              <w:right w:val="single" w:sz="4" w:space="0" w:color="auto"/>
            </w:tcBorders>
          </w:tcPr>
          <w:p w14:paraId="1903BFCA"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160</w:t>
            </w:r>
          </w:p>
        </w:tc>
      </w:tr>
      <w:tr w:rsidR="00D834BD" w:rsidRPr="00AD525B" w14:paraId="45976140" w14:textId="77777777" w:rsidTr="00D834BD">
        <w:tc>
          <w:tcPr>
            <w:tcW w:w="709" w:type="dxa"/>
            <w:tcBorders>
              <w:top w:val="single" w:sz="4" w:space="0" w:color="auto"/>
              <w:left w:val="single" w:sz="4" w:space="0" w:color="auto"/>
              <w:bottom w:val="single" w:sz="4" w:space="0" w:color="auto"/>
              <w:right w:val="single" w:sz="4" w:space="0" w:color="auto"/>
            </w:tcBorders>
          </w:tcPr>
          <w:p w14:paraId="435FDAA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2.3</w:t>
            </w:r>
          </w:p>
        </w:tc>
        <w:tc>
          <w:tcPr>
            <w:tcW w:w="6095" w:type="dxa"/>
            <w:tcBorders>
              <w:top w:val="single" w:sz="4" w:space="0" w:color="auto"/>
              <w:left w:val="single" w:sz="4" w:space="0" w:color="auto"/>
              <w:bottom w:val="single" w:sz="4" w:space="0" w:color="auto"/>
              <w:right w:val="single" w:sz="4" w:space="0" w:color="auto"/>
            </w:tcBorders>
          </w:tcPr>
          <w:p w14:paraId="4F547A5B"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„Gulliver” </w:t>
            </w:r>
          </w:p>
          <w:p w14:paraId="76E6E3A6"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Dealului nr. 24; CF 28019</w:t>
            </w:r>
          </w:p>
        </w:tc>
        <w:tc>
          <w:tcPr>
            <w:tcW w:w="3119" w:type="dxa"/>
            <w:tcBorders>
              <w:top w:val="single" w:sz="4" w:space="0" w:color="auto"/>
              <w:left w:val="single" w:sz="4" w:space="0" w:color="auto"/>
              <w:bottom w:val="single" w:sz="4" w:space="0" w:color="auto"/>
              <w:right w:val="single" w:sz="4" w:space="0" w:color="auto"/>
            </w:tcBorders>
          </w:tcPr>
          <w:p w14:paraId="12B85B68" w14:textId="53958469" w:rsidR="00D834BD" w:rsidRPr="00AD525B" w:rsidRDefault="0026350B" w:rsidP="0026350B">
            <w:pPr>
              <w:pStyle w:val="NormalWeb"/>
              <w:spacing w:before="0" w:beforeAutospacing="0" w:after="0" w:afterAutospacing="0"/>
              <w:rPr>
                <w:lang w:val="ro-RO"/>
                <w14:ligatures w14:val="standardContextual"/>
              </w:rPr>
            </w:pPr>
            <w:r w:rsidRPr="00AD525B">
              <w:rPr>
                <w:lang w:val="ro-RO"/>
                <w14:ligatures w14:val="standardContextual"/>
              </w:rPr>
              <w:t>Supr. constr. la sol 970</w:t>
            </w:r>
          </w:p>
        </w:tc>
      </w:tr>
      <w:tr w:rsidR="00D834BD" w:rsidRPr="00AD525B" w14:paraId="1E147EE2" w14:textId="77777777" w:rsidTr="00D834BD">
        <w:tc>
          <w:tcPr>
            <w:tcW w:w="709" w:type="dxa"/>
            <w:tcBorders>
              <w:top w:val="single" w:sz="4" w:space="0" w:color="auto"/>
              <w:left w:val="single" w:sz="4" w:space="0" w:color="auto"/>
              <w:bottom w:val="single" w:sz="4" w:space="0" w:color="auto"/>
              <w:right w:val="single" w:sz="4" w:space="0" w:color="auto"/>
            </w:tcBorders>
          </w:tcPr>
          <w:p w14:paraId="5B7A9E21"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2.4.</w:t>
            </w:r>
          </w:p>
        </w:tc>
        <w:tc>
          <w:tcPr>
            <w:tcW w:w="6095" w:type="dxa"/>
            <w:tcBorders>
              <w:top w:val="single" w:sz="4" w:space="0" w:color="auto"/>
              <w:left w:val="single" w:sz="4" w:space="0" w:color="auto"/>
              <w:bottom w:val="single" w:sz="4" w:space="0" w:color="auto"/>
              <w:right w:val="single" w:sz="4" w:space="0" w:color="auto"/>
            </w:tcBorders>
          </w:tcPr>
          <w:p w14:paraId="0A11359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„Gulliver” </w:t>
            </w:r>
          </w:p>
          <w:p w14:paraId="51411D38"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Kós Károly nr. 78; CF 28963</w:t>
            </w:r>
          </w:p>
        </w:tc>
        <w:tc>
          <w:tcPr>
            <w:tcW w:w="3119" w:type="dxa"/>
            <w:tcBorders>
              <w:top w:val="single" w:sz="4" w:space="0" w:color="auto"/>
              <w:left w:val="single" w:sz="4" w:space="0" w:color="auto"/>
              <w:bottom w:val="single" w:sz="4" w:space="0" w:color="auto"/>
              <w:right w:val="single" w:sz="4" w:space="0" w:color="auto"/>
            </w:tcBorders>
          </w:tcPr>
          <w:p w14:paraId="4A0ADEDC"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914</w:t>
            </w:r>
          </w:p>
        </w:tc>
      </w:tr>
      <w:tr w:rsidR="00D834BD" w:rsidRPr="00AD525B" w14:paraId="05BEDCCC" w14:textId="77777777" w:rsidTr="00D834BD">
        <w:tc>
          <w:tcPr>
            <w:tcW w:w="709" w:type="dxa"/>
            <w:tcBorders>
              <w:top w:val="single" w:sz="4" w:space="0" w:color="auto"/>
              <w:left w:val="single" w:sz="4" w:space="0" w:color="auto"/>
              <w:bottom w:val="single" w:sz="4" w:space="0" w:color="auto"/>
              <w:right w:val="single" w:sz="4" w:space="0" w:color="auto"/>
            </w:tcBorders>
          </w:tcPr>
          <w:p w14:paraId="1354593B"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2.5</w:t>
            </w:r>
          </w:p>
        </w:tc>
        <w:tc>
          <w:tcPr>
            <w:tcW w:w="6095" w:type="dxa"/>
            <w:tcBorders>
              <w:top w:val="single" w:sz="4" w:space="0" w:color="auto"/>
              <w:left w:val="single" w:sz="4" w:space="0" w:color="auto"/>
              <w:bottom w:val="single" w:sz="4" w:space="0" w:color="auto"/>
              <w:right w:val="single" w:sz="4" w:space="0" w:color="auto"/>
            </w:tcBorders>
          </w:tcPr>
          <w:p w14:paraId="25EFD798"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“Hófehérke” </w:t>
            </w:r>
          </w:p>
          <w:p w14:paraId="7D2EADAB"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Tineretului nr. 2; CF 39609</w:t>
            </w:r>
          </w:p>
        </w:tc>
        <w:tc>
          <w:tcPr>
            <w:tcW w:w="3119" w:type="dxa"/>
            <w:tcBorders>
              <w:top w:val="single" w:sz="4" w:space="0" w:color="auto"/>
              <w:left w:val="single" w:sz="4" w:space="0" w:color="auto"/>
              <w:bottom w:val="single" w:sz="4" w:space="0" w:color="auto"/>
              <w:right w:val="single" w:sz="4" w:space="0" w:color="auto"/>
            </w:tcBorders>
          </w:tcPr>
          <w:p w14:paraId="02C975F5" w14:textId="00003841" w:rsidR="00D834BD" w:rsidRPr="00AD525B" w:rsidRDefault="0026350B" w:rsidP="0026350B">
            <w:pPr>
              <w:pStyle w:val="NormalWeb"/>
              <w:spacing w:before="0" w:beforeAutospacing="0" w:after="0" w:afterAutospacing="0"/>
              <w:rPr>
                <w:lang w:val="ro-RO"/>
                <w14:ligatures w14:val="standardContextual"/>
              </w:rPr>
            </w:pPr>
            <w:r w:rsidRPr="00AD525B">
              <w:rPr>
                <w:lang w:val="ro-RO"/>
                <w14:ligatures w14:val="standardContextual"/>
              </w:rPr>
              <w:t>Supr. constr. la sol 1142</w:t>
            </w:r>
          </w:p>
        </w:tc>
      </w:tr>
      <w:tr w:rsidR="00D834BD" w:rsidRPr="00AD525B" w14:paraId="5A5660D1" w14:textId="77777777" w:rsidTr="00D834BD">
        <w:tc>
          <w:tcPr>
            <w:tcW w:w="709" w:type="dxa"/>
            <w:tcBorders>
              <w:top w:val="single" w:sz="4" w:space="0" w:color="auto"/>
              <w:left w:val="single" w:sz="4" w:space="0" w:color="auto"/>
              <w:bottom w:val="single" w:sz="4" w:space="0" w:color="auto"/>
              <w:right w:val="single" w:sz="4" w:space="0" w:color="auto"/>
            </w:tcBorders>
          </w:tcPr>
          <w:p w14:paraId="062938B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2.6</w:t>
            </w:r>
          </w:p>
        </w:tc>
        <w:tc>
          <w:tcPr>
            <w:tcW w:w="6095" w:type="dxa"/>
            <w:tcBorders>
              <w:top w:val="single" w:sz="4" w:space="0" w:color="auto"/>
              <w:left w:val="single" w:sz="4" w:space="0" w:color="auto"/>
              <w:bottom w:val="single" w:sz="4" w:space="0" w:color="auto"/>
              <w:right w:val="single" w:sz="4" w:space="0" w:color="auto"/>
            </w:tcBorders>
          </w:tcPr>
          <w:p w14:paraId="767143D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Ady Endre” </w:t>
            </w:r>
          </w:p>
          <w:p w14:paraId="745455FF" w14:textId="24A111DC"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w:t>
            </w:r>
            <w:r w:rsidR="00BD10D8" w:rsidRPr="00AD525B">
              <w:rPr>
                <w:i/>
                <w:lang w:val="ro-RO"/>
                <w14:ligatures w14:val="standardContextual"/>
              </w:rPr>
              <w:t xml:space="preserve"> Armata Română nr. 25; CF 42059</w:t>
            </w:r>
          </w:p>
          <w:p w14:paraId="6274107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Sală de sport </w:t>
            </w:r>
            <w:r w:rsidRPr="00AD525B">
              <w:rPr>
                <w:i/>
                <w:lang w:val="ro-RO"/>
                <w14:ligatures w14:val="standardContextual"/>
              </w:rPr>
              <w:t>Hărniciei nr. 1/A; CF 28089-C1-U1</w:t>
            </w:r>
          </w:p>
        </w:tc>
        <w:tc>
          <w:tcPr>
            <w:tcW w:w="3119" w:type="dxa"/>
            <w:tcBorders>
              <w:top w:val="single" w:sz="4" w:space="0" w:color="auto"/>
              <w:left w:val="single" w:sz="4" w:space="0" w:color="auto"/>
              <w:bottom w:val="single" w:sz="4" w:space="0" w:color="auto"/>
              <w:right w:val="single" w:sz="4" w:space="0" w:color="auto"/>
            </w:tcBorders>
          </w:tcPr>
          <w:p w14:paraId="19A9B187" w14:textId="4C6202B2"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1022</w:t>
            </w:r>
          </w:p>
          <w:p w14:paraId="4D1695C4" w14:textId="77777777" w:rsidR="00D834BD" w:rsidRPr="00AD525B" w:rsidRDefault="00D834BD" w:rsidP="0047244B">
            <w:pPr>
              <w:pStyle w:val="NormalWeb"/>
              <w:spacing w:before="0" w:beforeAutospacing="0" w:after="0" w:afterAutospacing="0"/>
              <w:rPr>
                <w:lang w:val="ro-RO"/>
                <w14:ligatures w14:val="standardContextual"/>
              </w:rPr>
            </w:pPr>
          </w:p>
          <w:p w14:paraId="1E0C5645" w14:textId="34E4EAF5"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282,93</w:t>
            </w:r>
          </w:p>
        </w:tc>
      </w:tr>
      <w:tr w:rsidR="00D834BD" w:rsidRPr="00AD525B" w14:paraId="53AE1FBC" w14:textId="77777777" w:rsidTr="00D834BD">
        <w:tc>
          <w:tcPr>
            <w:tcW w:w="709" w:type="dxa"/>
            <w:tcBorders>
              <w:top w:val="single" w:sz="4" w:space="0" w:color="auto"/>
              <w:left w:val="single" w:sz="4" w:space="0" w:color="auto"/>
              <w:bottom w:val="single" w:sz="4" w:space="0" w:color="auto"/>
              <w:right w:val="single" w:sz="4" w:space="0" w:color="auto"/>
            </w:tcBorders>
          </w:tcPr>
          <w:p w14:paraId="3ECD244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2.7</w:t>
            </w:r>
          </w:p>
        </w:tc>
        <w:tc>
          <w:tcPr>
            <w:tcW w:w="6095" w:type="dxa"/>
            <w:tcBorders>
              <w:top w:val="single" w:sz="4" w:space="0" w:color="auto"/>
              <w:left w:val="single" w:sz="4" w:space="0" w:color="auto"/>
              <w:bottom w:val="single" w:sz="4" w:space="0" w:color="auto"/>
              <w:right w:val="single" w:sz="4" w:space="0" w:color="auto"/>
            </w:tcBorders>
          </w:tcPr>
          <w:p w14:paraId="5EF52595"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„Napsugár” </w:t>
            </w:r>
          </w:p>
          <w:p w14:paraId="7DAFC00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Armata Română nr. 25; CF 42059</w:t>
            </w:r>
          </w:p>
        </w:tc>
        <w:tc>
          <w:tcPr>
            <w:tcW w:w="3119" w:type="dxa"/>
            <w:tcBorders>
              <w:top w:val="single" w:sz="4" w:space="0" w:color="auto"/>
              <w:left w:val="single" w:sz="4" w:space="0" w:color="auto"/>
              <w:bottom w:val="single" w:sz="4" w:space="0" w:color="auto"/>
              <w:right w:val="single" w:sz="4" w:space="0" w:color="auto"/>
            </w:tcBorders>
          </w:tcPr>
          <w:p w14:paraId="5A6608BB"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710/</w:t>
            </w:r>
          </w:p>
          <w:p w14:paraId="1769DF74" w14:textId="6DACA080" w:rsidR="00D834BD" w:rsidRPr="00AD525B" w:rsidRDefault="00D834BD" w:rsidP="0047244B">
            <w:pPr>
              <w:pStyle w:val="NormalWeb"/>
              <w:spacing w:before="0" w:beforeAutospacing="0" w:after="0" w:afterAutospacing="0"/>
              <w:rPr>
                <w:lang w:val="ro-RO"/>
                <w14:ligatures w14:val="standardContextual"/>
              </w:rPr>
            </w:pPr>
          </w:p>
        </w:tc>
      </w:tr>
      <w:tr w:rsidR="00D834BD" w:rsidRPr="00AD525B" w14:paraId="66F67B42" w14:textId="77777777" w:rsidTr="00D834BD">
        <w:tc>
          <w:tcPr>
            <w:tcW w:w="709" w:type="dxa"/>
            <w:tcBorders>
              <w:top w:val="single" w:sz="4" w:space="0" w:color="auto"/>
              <w:left w:val="single" w:sz="4" w:space="0" w:color="auto"/>
              <w:bottom w:val="single" w:sz="4" w:space="0" w:color="auto"/>
              <w:right w:val="single" w:sz="4" w:space="0" w:color="auto"/>
            </w:tcBorders>
          </w:tcPr>
          <w:p w14:paraId="5A044AC8"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2.8</w:t>
            </w:r>
          </w:p>
        </w:tc>
        <w:tc>
          <w:tcPr>
            <w:tcW w:w="6095" w:type="dxa"/>
            <w:tcBorders>
              <w:top w:val="single" w:sz="4" w:space="0" w:color="auto"/>
              <w:left w:val="single" w:sz="4" w:space="0" w:color="auto"/>
              <w:bottom w:val="single" w:sz="4" w:space="0" w:color="auto"/>
              <w:right w:val="single" w:sz="4" w:space="0" w:color="auto"/>
            </w:tcBorders>
          </w:tcPr>
          <w:p w14:paraId="71B5D28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Creșa Sfântu Gheorghe </w:t>
            </w:r>
          </w:p>
          <w:p w14:paraId="675AE9F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Armata Română nr. 25; CF42059</w:t>
            </w:r>
          </w:p>
        </w:tc>
        <w:tc>
          <w:tcPr>
            <w:tcW w:w="3119" w:type="dxa"/>
            <w:tcBorders>
              <w:top w:val="single" w:sz="4" w:space="0" w:color="auto"/>
              <w:left w:val="single" w:sz="4" w:space="0" w:color="auto"/>
              <w:bottom w:val="single" w:sz="4" w:space="0" w:color="auto"/>
              <w:right w:val="single" w:sz="4" w:space="0" w:color="auto"/>
            </w:tcBorders>
          </w:tcPr>
          <w:p w14:paraId="25CDE5D2" w14:textId="7E669FA5" w:rsidR="00D834BD" w:rsidRPr="00AD525B" w:rsidRDefault="00D834BD" w:rsidP="0026350B">
            <w:pPr>
              <w:pStyle w:val="NormalWeb"/>
              <w:spacing w:before="0" w:beforeAutospacing="0" w:after="0" w:afterAutospacing="0"/>
              <w:rPr>
                <w:lang w:val="ro-RO"/>
                <w14:ligatures w14:val="standardContextual"/>
              </w:rPr>
            </w:pPr>
            <w:r w:rsidRPr="00AD525B">
              <w:rPr>
                <w:lang w:val="ro-RO"/>
                <w14:ligatures w14:val="standardContextual"/>
              </w:rPr>
              <w:t>Supr. constr. la sol 337/</w:t>
            </w:r>
          </w:p>
        </w:tc>
      </w:tr>
      <w:tr w:rsidR="00D834BD" w:rsidRPr="00AD525B" w14:paraId="075F0541" w14:textId="77777777" w:rsidTr="00BD10D8">
        <w:trPr>
          <w:trHeight w:val="524"/>
        </w:trPr>
        <w:tc>
          <w:tcPr>
            <w:tcW w:w="709" w:type="dxa"/>
            <w:tcBorders>
              <w:top w:val="single" w:sz="4" w:space="0" w:color="auto"/>
              <w:left w:val="single" w:sz="4" w:space="0" w:color="auto"/>
              <w:bottom w:val="single" w:sz="4" w:space="0" w:color="auto"/>
              <w:right w:val="single" w:sz="4" w:space="0" w:color="auto"/>
            </w:tcBorders>
          </w:tcPr>
          <w:p w14:paraId="18E3883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2.9</w:t>
            </w:r>
          </w:p>
        </w:tc>
        <w:tc>
          <w:tcPr>
            <w:tcW w:w="6095" w:type="dxa"/>
            <w:tcBorders>
              <w:top w:val="single" w:sz="4" w:space="0" w:color="auto"/>
              <w:left w:val="single" w:sz="4" w:space="0" w:color="auto"/>
              <w:bottom w:val="single" w:sz="4" w:space="0" w:color="auto"/>
              <w:right w:val="single" w:sz="4" w:space="0" w:color="auto"/>
            </w:tcBorders>
          </w:tcPr>
          <w:p w14:paraId="3555ADF5" w14:textId="4DE8E328"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Școala</w:t>
            </w:r>
            <w:r w:rsidR="00BD10D8" w:rsidRPr="00AD525B">
              <w:rPr>
                <w:lang w:val="ro-RO"/>
                <w14:ligatures w14:val="standardContextual"/>
              </w:rPr>
              <w:t xml:space="preserve"> Primară „Mánya Béla” Chilieni </w:t>
            </w:r>
            <w:r w:rsidRPr="00AD525B">
              <w:rPr>
                <w:i/>
                <w:lang w:val="ro-RO"/>
                <w14:ligatures w14:val="standardContextual"/>
              </w:rPr>
              <w:t>str.Principală nr. 72</w:t>
            </w:r>
          </w:p>
        </w:tc>
        <w:tc>
          <w:tcPr>
            <w:tcW w:w="3119" w:type="dxa"/>
            <w:tcBorders>
              <w:top w:val="single" w:sz="4" w:space="0" w:color="auto"/>
              <w:left w:val="single" w:sz="4" w:space="0" w:color="auto"/>
              <w:bottom w:val="single" w:sz="4" w:space="0" w:color="auto"/>
              <w:right w:val="single" w:sz="4" w:space="0" w:color="auto"/>
            </w:tcBorders>
          </w:tcPr>
          <w:p w14:paraId="32FF4DF9" w14:textId="6DCECE0B" w:rsidR="00D834BD" w:rsidRPr="00AD525B" w:rsidRDefault="0026350B" w:rsidP="0026350B">
            <w:pPr>
              <w:pStyle w:val="NormalWeb"/>
              <w:spacing w:before="0" w:beforeAutospacing="0" w:after="0" w:afterAutospacing="0"/>
              <w:rPr>
                <w:lang w:val="ro-RO"/>
                <w14:ligatures w14:val="standardContextual"/>
              </w:rPr>
            </w:pPr>
            <w:r w:rsidRPr="00AD525B">
              <w:rPr>
                <w:lang w:val="ro-RO"/>
                <w14:ligatures w14:val="standardContextual"/>
              </w:rPr>
              <w:t>Supr. constr. la 226</w:t>
            </w:r>
          </w:p>
        </w:tc>
      </w:tr>
      <w:tr w:rsidR="00D834BD" w:rsidRPr="00AD525B" w14:paraId="39C258DA" w14:textId="77777777" w:rsidTr="00D834BD">
        <w:tc>
          <w:tcPr>
            <w:tcW w:w="709" w:type="dxa"/>
            <w:tcBorders>
              <w:top w:val="single" w:sz="4" w:space="0" w:color="auto"/>
              <w:left w:val="single" w:sz="4" w:space="0" w:color="auto"/>
              <w:bottom w:val="single" w:sz="4" w:space="0" w:color="auto"/>
              <w:right w:val="single" w:sz="4" w:space="0" w:color="auto"/>
            </w:tcBorders>
          </w:tcPr>
          <w:p w14:paraId="6359402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2.10</w:t>
            </w:r>
          </w:p>
        </w:tc>
        <w:tc>
          <w:tcPr>
            <w:tcW w:w="6095" w:type="dxa"/>
            <w:tcBorders>
              <w:top w:val="single" w:sz="4" w:space="0" w:color="auto"/>
              <w:left w:val="single" w:sz="4" w:space="0" w:color="auto"/>
              <w:bottom w:val="single" w:sz="4" w:space="0" w:color="auto"/>
              <w:right w:val="single" w:sz="4" w:space="0" w:color="auto"/>
            </w:tcBorders>
          </w:tcPr>
          <w:p w14:paraId="71FE8163"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Grădiniță cu Program Normal Coșeni </w:t>
            </w:r>
            <w:r w:rsidRPr="00AD525B">
              <w:rPr>
                <w:i/>
                <w:lang w:val="ro-RO"/>
                <w14:ligatures w14:val="standardContextual"/>
              </w:rPr>
              <w:t>str. Principală nr. 5</w:t>
            </w:r>
          </w:p>
        </w:tc>
        <w:tc>
          <w:tcPr>
            <w:tcW w:w="3119" w:type="dxa"/>
            <w:tcBorders>
              <w:top w:val="single" w:sz="4" w:space="0" w:color="auto"/>
              <w:left w:val="single" w:sz="4" w:space="0" w:color="auto"/>
              <w:bottom w:val="single" w:sz="4" w:space="0" w:color="auto"/>
              <w:right w:val="single" w:sz="4" w:space="0" w:color="auto"/>
            </w:tcBorders>
          </w:tcPr>
          <w:p w14:paraId="4BB6AAC6" w14:textId="089BFD1D" w:rsidR="00D834BD" w:rsidRPr="00AD525B" w:rsidRDefault="0026350B" w:rsidP="0026350B">
            <w:pPr>
              <w:pStyle w:val="NormalWeb"/>
              <w:spacing w:before="0" w:beforeAutospacing="0" w:after="0" w:afterAutospacing="0"/>
              <w:rPr>
                <w:lang w:val="ro-RO"/>
                <w14:ligatures w14:val="standardContextual"/>
              </w:rPr>
            </w:pPr>
            <w:r w:rsidRPr="00AD525B">
              <w:rPr>
                <w:lang w:val="ro-RO"/>
                <w14:ligatures w14:val="standardContextual"/>
              </w:rPr>
              <w:t>Supr. constr. la 315</w:t>
            </w:r>
          </w:p>
        </w:tc>
      </w:tr>
      <w:tr w:rsidR="00D834BD" w:rsidRPr="00AD525B" w14:paraId="2D33D988" w14:textId="77777777" w:rsidTr="00D834BD">
        <w:tc>
          <w:tcPr>
            <w:tcW w:w="709" w:type="dxa"/>
            <w:tcBorders>
              <w:top w:val="single" w:sz="4" w:space="0" w:color="auto"/>
              <w:left w:val="single" w:sz="4" w:space="0" w:color="auto"/>
              <w:bottom w:val="single" w:sz="4" w:space="0" w:color="auto"/>
              <w:right w:val="single" w:sz="4" w:space="0" w:color="auto"/>
            </w:tcBorders>
          </w:tcPr>
          <w:p w14:paraId="6FD784C0"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2.11</w:t>
            </w:r>
          </w:p>
        </w:tc>
        <w:tc>
          <w:tcPr>
            <w:tcW w:w="6095" w:type="dxa"/>
            <w:tcBorders>
              <w:top w:val="single" w:sz="4" w:space="0" w:color="auto"/>
              <w:left w:val="single" w:sz="4" w:space="0" w:color="auto"/>
              <w:bottom w:val="single" w:sz="4" w:space="0" w:color="auto"/>
              <w:right w:val="single" w:sz="4" w:space="0" w:color="auto"/>
            </w:tcBorders>
          </w:tcPr>
          <w:p w14:paraId="3A0CA69F" w14:textId="20B853EB"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Grădiniță cu Program Normal Chilieni </w:t>
            </w:r>
            <w:r w:rsidRPr="00AD525B">
              <w:rPr>
                <w:i/>
                <w:lang w:val="ro-RO"/>
                <w14:ligatures w14:val="standardContextual"/>
              </w:rPr>
              <w:t>str. Principală nr. 72</w:t>
            </w:r>
          </w:p>
        </w:tc>
        <w:tc>
          <w:tcPr>
            <w:tcW w:w="3119" w:type="dxa"/>
            <w:tcBorders>
              <w:top w:val="single" w:sz="4" w:space="0" w:color="auto"/>
              <w:left w:val="single" w:sz="4" w:space="0" w:color="auto"/>
              <w:bottom w:val="single" w:sz="4" w:space="0" w:color="auto"/>
              <w:right w:val="single" w:sz="4" w:space="0" w:color="auto"/>
            </w:tcBorders>
          </w:tcPr>
          <w:p w14:paraId="1260F8C2" w14:textId="390B9F63" w:rsidR="00D834BD" w:rsidRPr="00AD525B" w:rsidRDefault="0026350B" w:rsidP="0026350B">
            <w:pPr>
              <w:pStyle w:val="NormalWeb"/>
              <w:spacing w:before="0" w:beforeAutospacing="0" w:after="0" w:afterAutospacing="0"/>
              <w:rPr>
                <w:lang w:val="ro-RO"/>
                <w14:ligatures w14:val="standardContextual"/>
              </w:rPr>
            </w:pPr>
            <w:r w:rsidRPr="00AD525B">
              <w:rPr>
                <w:lang w:val="ro-RO"/>
                <w14:ligatures w14:val="standardContextual"/>
              </w:rPr>
              <w:t>Supr. constr. la 350</w:t>
            </w:r>
          </w:p>
        </w:tc>
      </w:tr>
      <w:tr w:rsidR="00D834BD" w:rsidRPr="00AD525B" w14:paraId="6DA6346A" w14:textId="77777777" w:rsidTr="00D834BD">
        <w:tc>
          <w:tcPr>
            <w:tcW w:w="709" w:type="dxa"/>
            <w:tcBorders>
              <w:top w:val="single" w:sz="4" w:space="0" w:color="auto"/>
              <w:left w:val="single" w:sz="4" w:space="0" w:color="auto"/>
              <w:bottom w:val="single" w:sz="4" w:space="0" w:color="auto"/>
              <w:right w:val="single" w:sz="4" w:space="0" w:color="auto"/>
            </w:tcBorders>
          </w:tcPr>
          <w:p w14:paraId="392D12F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2.12</w:t>
            </w:r>
          </w:p>
        </w:tc>
        <w:tc>
          <w:tcPr>
            <w:tcW w:w="6095" w:type="dxa"/>
            <w:tcBorders>
              <w:top w:val="single" w:sz="4" w:space="0" w:color="auto"/>
              <w:left w:val="single" w:sz="4" w:space="0" w:color="auto"/>
              <w:bottom w:val="single" w:sz="4" w:space="0" w:color="auto"/>
              <w:right w:val="single" w:sz="4" w:space="0" w:color="auto"/>
            </w:tcBorders>
          </w:tcPr>
          <w:p w14:paraId="113C8DE8"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Normal Câmpul Frumos </w:t>
            </w:r>
          </w:p>
          <w:p w14:paraId="5B1CB567"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Cartierul</w:t>
            </w:r>
            <w:r w:rsidRPr="00AD525B">
              <w:rPr>
                <w:lang w:val="ro-RO"/>
                <w14:ligatures w14:val="standardContextual"/>
              </w:rPr>
              <w:t xml:space="preserve"> </w:t>
            </w:r>
            <w:r w:rsidRPr="00AD525B">
              <w:rPr>
                <w:i/>
                <w:lang w:val="ro-RO"/>
                <w14:ligatures w14:val="standardContextual"/>
              </w:rPr>
              <w:t>Câmpul Frumos nr. 1; CF 29799</w:t>
            </w:r>
          </w:p>
        </w:tc>
        <w:tc>
          <w:tcPr>
            <w:tcW w:w="3119" w:type="dxa"/>
            <w:tcBorders>
              <w:top w:val="single" w:sz="4" w:space="0" w:color="auto"/>
              <w:left w:val="single" w:sz="4" w:space="0" w:color="auto"/>
              <w:bottom w:val="single" w:sz="4" w:space="0" w:color="auto"/>
              <w:right w:val="single" w:sz="4" w:space="0" w:color="auto"/>
            </w:tcBorders>
          </w:tcPr>
          <w:p w14:paraId="77680C21"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197,9</w:t>
            </w:r>
          </w:p>
        </w:tc>
      </w:tr>
      <w:tr w:rsidR="00D834BD" w:rsidRPr="00AD525B" w14:paraId="588F941F" w14:textId="77777777" w:rsidTr="00D834BD">
        <w:tc>
          <w:tcPr>
            <w:tcW w:w="709" w:type="dxa"/>
            <w:tcBorders>
              <w:top w:val="single" w:sz="4" w:space="0" w:color="auto"/>
              <w:left w:val="single" w:sz="4" w:space="0" w:color="auto"/>
              <w:bottom w:val="single" w:sz="4" w:space="0" w:color="auto"/>
              <w:right w:val="single" w:sz="4" w:space="0" w:color="auto"/>
            </w:tcBorders>
          </w:tcPr>
          <w:p w14:paraId="1C35AC0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2.13</w:t>
            </w:r>
          </w:p>
        </w:tc>
        <w:tc>
          <w:tcPr>
            <w:tcW w:w="6095" w:type="dxa"/>
            <w:tcBorders>
              <w:top w:val="single" w:sz="4" w:space="0" w:color="auto"/>
              <w:left w:val="single" w:sz="4" w:space="0" w:color="auto"/>
              <w:bottom w:val="single" w:sz="4" w:space="0" w:color="auto"/>
              <w:right w:val="single" w:sz="4" w:space="0" w:color="auto"/>
            </w:tcBorders>
          </w:tcPr>
          <w:p w14:paraId="5215B3E7"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Gödri Ferenc” </w:t>
            </w:r>
          </w:p>
          <w:p w14:paraId="25A38E9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Aleea Elevilor nr. 1; CF 43449</w:t>
            </w:r>
          </w:p>
        </w:tc>
        <w:tc>
          <w:tcPr>
            <w:tcW w:w="3119" w:type="dxa"/>
            <w:tcBorders>
              <w:top w:val="single" w:sz="4" w:space="0" w:color="auto"/>
              <w:left w:val="single" w:sz="4" w:space="0" w:color="auto"/>
              <w:bottom w:val="single" w:sz="4" w:space="0" w:color="auto"/>
              <w:right w:val="single" w:sz="4" w:space="0" w:color="auto"/>
            </w:tcBorders>
          </w:tcPr>
          <w:p w14:paraId="0EA12EDD" w14:textId="2B0092AB" w:rsidR="00D834BD" w:rsidRPr="00AD525B" w:rsidRDefault="0026350B" w:rsidP="0026350B">
            <w:pPr>
              <w:pStyle w:val="NormalWeb"/>
              <w:spacing w:before="0" w:beforeAutospacing="0" w:after="0" w:afterAutospacing="0"/>
              <w:rPr>
                <w:lang w:val="ro-RO"/>
                <w14:ligatures w14:val="standardContextual"/>
              </w:rPr>
            </w:pPr>
            <w:r w:rsidRPr="00AD525B">
              <w:rPr>
                <w:lang w:val="ro-RO"/>
                <w14:ligatures w14:val="standardContextual"/>
              </w:rPr>
              <w:t>Supr. constr. la sol 1048</w:t>
            </w:r>
          </w:p>
        </w:tc>
      </w:tr>
      <w:tr w:rsidR="00D834BD" w:rsidRPr="00AD525B" w14:paraId="35630F19" w14:textId="77777777" w:rsidTr="00D834BD">
        <w:tc>
          <w:tcPr>
            <w:tcW w:w="709" w:type="dxa"/>
            <w:tcBorders>
              <w:top w:val="single" w:sz="4" w:space="0" w:color="auto"/>
              <w:left w:val="single" w:sz="4" w:space="0" w:color="auto"/>
              <w:bottom w:val="single" w:sz="4" w:space="0" w:color="auto"/>
              <w:right w:val="single" w:sz="4" w:space="0" w:color="auto"/>
            </w:tcBorders>
          </w:tcPr>
          <w:p w14:paraId="1732602D"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2.14</w:t>
            </w:r>
          </w:p>
        </w:tc>
        <w:tc>
          <w:tcPr>
            <w:tcW w:w="6095" w:type="dxa"/>
            <w:tcBorders>
              <w:top w:val="single" w:sz="4" w:space="0" w:color="auto"/>
              <w:left w:val="single" w:sz="4" w:space="0" w:color="auto"/>
              <w:bottom w:val="single" w:sz="4" w:space="0" w:color="auto"/>
              <w:right w:val="single" w:sz="4" w:space="0" w:color="auto"/>
            </w:tcBorders>
          </w:tcPr>
          <w:p w14:paraId="02A05BF1"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“Árvácska” </w:t>
            </w:r>
          </w:p>
          <w:p w14:paraId="5CF3EBDD"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Romulus Cioflec nr. 14; CF 28032</w:t>
            </w:r>
          </w:p>
        </w:tc>
        <w:tc>
          <w:tcPr>
            <w:tcW w:w="3119" w:type="dxa"/>
            <w:tcBorders>
              <w:top w:val="single" w:sz="4" w:space="0" w:color="auto"/>
              <w:left w:val="single" w:sz="4" w:space="0" w:color="auto"/>
              <w:bottom w:val="single" w:sz="4" w:space="0" w:color="auto"/>
              <w:right w:val="single" w:sz="4" w:space="0" w:color="auto"/>
            </w:tcBorders>
          </w:tcPr>
          <w:p w14:paraId="14AC69C9"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1062/Scd 3074</w:t>
            </w:r>
          </w:p>
        </w:tc>
      </w:tr>
      <w:tr w:rsidR="00D834BD" w:rsidRPr="00AD525B" w14:paraId="04E2AD1D" w14:textId="77777777" w:rsidTr="00D834BD">
        <w:tc>
          <w:tcPr>
            <w:tcW w:w="709" w:type="dxa"/>
            <w:tcBorders>
              <w:top w:val="single" w:sz="4" w:space="0" w:color="auto"/>
              <w:left w:val="single" w:sz="4" w:space="0" w:color="auto"/>
              <w:bottom w:val="single" w:sz="4" w:space="0" w:color="auto"/>
              <w:right w:val="single" w:sz="4" w:space="0" w:color="auto"/>
            </w:tcBorders>
          </w:tcPr>
          <w:p w14:paraId="34470C1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2.15</w:t>
            </w:r>
          </w:p>
        </w:tc>
        <w:tc>
          <w:tcPr>
            <w:tcW w:w="6095" w:type="dxa"/>
            <w:tcBorders>
              <w:top w:val="single" w:sz="4" w:space="0" w:color="auto"/>
              <w:left w:val="single" w:sz="4" w:space="0" w:color="auto"/>
              <w:bottom w:val="single" w:sz="4" w:space="0" w:color="auto"/>
              <w:right w:val="single" w:sz="4" w:space="0" w:color="auto"/>
            </w:tcBorders>
          </w:tcPr>
          <w:p w14:paraId="24A6EE2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„Néri Szent Fülöp” </w:t>
            </w:r>
          </w:p>
          <w:p w14:paraId="330AF8F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 xml:space="preserve">str. Váradi József nr. 92; Centru multifuncțional </w:t>
            </w:r>
          </w:p>
        </w:tc>
        <w:tc>
          <w:tcPr>
            <w:tcW w:w="3119" w:type="dxa"/>
            <w:tcBorders>
              <w:top w:val="single" w:sz="4" w:space="0" w:color="auto"/>
              <w:left w:val="single" w:sz="4" w:space="0" w:color="auto"/>
              <w:bottom w:val="single" w:sz="4" w:space="0" w:color="auto"/>
              <w:right w:val="single" w:sz="4" w:space="0" w:color="auto"/>
            </w:tcBorders>
          </w:tcPr>
          <w:p w14:paraId="46FD779D" w14:textId="0C441F54" w:rsidR="00D834BD" w:rsidRPr="00AD525B" w:rsidRDefault="0026350B" w:rsidP="0047244B">
            <w:pPr>
              <w:pStyle w:val="NormalWeb"/>
              <w:spacing w:before="0" w:beforeAutospacing="0" w:after="0" w:afterAutospacing="0"/>
              <w:rPr>
                <w:lang w:val="ro-RO"/>
                <w14:ligatures w14:val="standardContextual"/>
              </w:rPr>
            </w:pPr>
            <w:r w:rsidRPr="00AD525B">
              <w:rPr>
                <w:lang w:val="ro-RO"/>
                <w14:ligatures w14:val="standardContextual"/>
              </w:rPr>
              <w:t>Supr. constr. la</w:t>
            </w:r>
          </w:p>
        </w:tc>
      </w:tr>
      <w:tr w:rsidR="00D834BD" w:rsidRPr="00AD525B" w14:paraId="2A8E2F72" w14:textId="77777777" w:rsidTr="00D834BD">
        <w:tc>
          <w:tcPr>
            <w:tcW w:w="709" w:type="dxa"/>
            <w:tcBorders>
              <w:top w:val="single" w:sz="4" w:space="0" w:color="auto"/>
              <w:left w:val="single" w:sz="4" w:space="0" w:color="auto"/>
              <w:bottom w:val="single" w:sz="4" w:space="0" w:color="auto"/>
              <w:right w:val="single" w:sz="4" w:space="0" w:color="auto"/>
            </w:tcBorders>
          </w:tcPr>
          <w:p w14:paraId="0717D44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2.16</w:t>
            </w:r>
          </w:p>
        </w:tc>
        <w:tc>
          <w:tcPr>
            <w:tcW w:w="6095" w:type="dxa"/>
            <w:tcBorders>
              <w:top w:val="single" w:sz="4" w:space="0" w:color="auto"/>
              <w:left w:val="single" w:sz="4" w:space="0" w:color="auto"/>
              <w:bottom w:val="single" w:sz="4" w:space="0" w:color="auto"/>
              <w:right w:val="single" w:sz="4" w:space="0" w:color="auto"/>
            </w:tcBorders>
          </w:tcPr>
          <w:p w14:paraId="3838729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Grădiniţa cu Program Prelungit „Néri Szent Fülöp” </w:t>
            </w:r>
            <w:r w:rsidRPr="00AD525B">
              <w:rPr>
                <w:i/>
                <w:lang w:val="ro-RO"/>
                <w14:ligatures w14:val="standardContextual"/>
              </w:rPr>
              <w:t>str. Brazilor f.n.</w:t>
            </w:r>
          </w:p>
        </w:tc>
        <w:tc>
          <w:tcPr>
            <w:tcW w:w="3119" w:type="dxa"/>
            <w:tcBorders>
              <w:top w:val="single" w:sz="4" w:space="0" w:color="auto"/>
              <w:left w:val="single" w:sz="4" w:space="0" w:color="auto"/>
              <w:bottom w:val="single" w:sz="4" w:space="0" w:color="auto"/>
              <w:right w:val="single" w:sz="4" w:space="0" w:color="auto"/>
            </w:tcBorders>
          </w:tcPr>
          <w:p w14:paraId="6891559C" w14:textId="39ED57CB" w:rsidR="00D834BD" w:rsidRPr="00AD525B" w:rsidRDefault="0026350B" w:rsidP="0047244B">
            <w:pPr>
              <w:pStyle w:val="NormalWeb"/>
              <w:spacing w:before="0" w:beforeAutospacing="0" w:after="0" w:afterAutospacing="0"/>
              <w:rPr>
                <w:lang w:val="ro-RO"/>
                <w14:ligatures w14:val="standardContextual"/>
              </w:rPr>
            </w:pPr>
            <w:r w:rsidRPr="00AD525B">
              <w:rPr>
                <w:lang w:val="ro-RO"/>
                <w14:ligatures w14:val="standardContextual"/>
              </w:rPr>
              <w:t>Supr. constr. la</w:t>
            </w:r>
          </w:p>
        </w:tc>
      </w:tr>
      <w:tr w:rsidR="00D834BD" w:rsidRPr="00AD525B" w14:paraId="4F6B2678" w14:textId="77777777" w:rsidTr="00D834BD">
        <w:tc>
          <w:tcPr>
            <w:tcW w:w="709" w:type="dxa"/>
            <w:tcBorders>
              <w:top w:val="single" w:sz="4" w:space="0" w:color="auto"/>
              <w:left w:val="single" w:sz="4" w:space="0" w:color="auto"/>
              <w:bottom w:val="single" w:sz="4" w:space="0" w:color="auto"/>
              <w:right w:val="single" w:sz="4" w:space="0" w:color="auto"/>
            </w:tcBorders>
          </w:tcPr>
          <w:p w14:paraId="2BBEDFDD"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2.17</w:t>
            </w:r>
          </w:p>
        </w:tc>
        <w:tc>
          <w:tcPr>
            <w:tcW w:w="6095" w:type="dxa"/>
            <w:tcBorders>
              <w:top w:val="single" w:sz="4" w:space="0" w:color="auto"/>
              <w:left w:val="single" w:sz="4" w:space="0" w:color="auto"/>
              <w:bottom w:val="single" w:sz="4" w:space="0" w:color="auto"/>
              <w:right w:val="single" w:sz="4" w:space="0" w:color="auto"/>
            </w:tcBorders>
          </w:tcPr>
          <w:p w14:paraId="6EB67318" w14:textId="6DA01B1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Ș</w:t>
            </w:r>
            <w:r w:rsidR="00BD10D8" w:rsidRPr="00AD525B">
              <w:rPr>
                <w:lang w:val="ro-RO"/>
                <w14:ligatures w14:val="standardContextual"/>
              </w:rPr>
              <w:t xml:space="preserve">coala Gimnazială Nicolae Colan </w:t>
            </w:r>
            <w:r w:rsidRPr="00AD525B">
              <w:rPr>
                <w:i/>
                <w:lang w:val="ro-RO"/>
                <w14:ligatures w14:val="standardContextual"/>
              </w:rPr>
              <w:t>str. Lalelei nr. 7; CF 28023</w:t>
            </w:r>
          </w:p>
        </w:tc>
        <w:tc>
          <w:tcPr>
            <w:tcW w:w="3119" w:type="dxa"/>
            <w:tcBorders>
              <w:top w:val="single" w:sz="4" w:space="0" w:color="auto"/>
              <w:left w:val="single" w:sz="4" w:space="0" w:color="auto"/>
              <w:bottom w:val="single" w:sz="4" w:space="0" w:color="auto"/>
              <w:right w:val="single" w:sz="4" w:space="0" w:color="auto"/>
            </w:tcBorders>
          </w:tcPr>
          <w:p w14:paraId="686A41CC" w14:textId="2A623560" w:rsidR="00D834BD" w:rsidRPr="00AD525B" w:rsidRDefault="00BD10D8" w:rsidP="00BD10D8">
            <w:pPr>
              <w:pStyle w:val="NormalWeb"/>
              <w:spacing w:before="0" w:beforeAutospacing="0" w:after="0" w:afterAutospacing="0"/>
              <w:rPr>
                <w:lang w:val="ro-RO"/>
                <w14:ligatures w14:val="standardContextual"/>
              </w:rPr>
            </w:pPr>
            <w:r w:rsidRPr="00AD525B">
              <w:rPr>
                <w:lang w:val="ro-RO"/>
                <w14:ligatures w14:val="standardContextual"/>
              </w:rPr>
              <w:t>Supr. constr. la sol 2183</w:t>
            </w:r>
          </w:p>
        </w:tc>
      </w:tr>
      <w:tr w:rsidR="00D834BD" w:rsidRPr="00AD525B" w14:paraId="3392AB1C" w14:textId="77777777" w:rsidTr="00D834BD">
        <w:tc>
          <w:tcPr>
            <w:tcW w:w="709" w:type="dxa"/>
            <w:tcBorders>
              <w:top w:val="single" w:sz="4" w:space="0" w:color="auto"/>
              <w:left w:val="single" w:sz="4" w:space="0" w:color="auto"/>
              <w:bottom w:val="single" w:sz="4" w:space="0" w:color="auto"/>
              <w:right w:val="single" w:sz="4" w:space="0" w:color="auto"/>
            </w:tcBorders>
          </w:tcPr>
          <w:p w14:paraId="5CAFB0F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2.18</w:t>
            </w:r>
          </w:p>
        </w:tc>
        <w:tc>
          <w:tcPr>
            <w:tcW w:w="6095" w:type="dxa"/>
            <w:tcBorders>
              <w:top w:val="single" w:sz="4" w:space="0" w:color="auto"/>
              <w:left w:val="single" w:sz="4" w:space="0" w:color="auto"/>
              <w:bottom w:val="single" w:sz="4" w:space="0" w:color="auto"/>
              <w:right w:val="single" w:sz="4" w:space="0" w:color="auto"/>
            </w:tcBorders>
          </w:tcPr>
          <w:p w14:paraId="5B25F39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“Pinocchio” </w:t>
            </w:r>
          </w:p>
          <w:p w14:paraId="59FEB03C"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Lalelei nr. 9; CF 28020</w:t>
            </w:r>
          </w:p>
        </w:tc>
        <w:tc>
          <w:tcPr>
            <w:tcW w:w="3119" w:type="dxa"/>
            <w:tcBorders>
              <w:top w:val="single" w:sz="4" w:space="0" w:color="auto"/>
              <w:left w:val="single" w:sz="4" w:space="0" w:color="auto"/>
              <w:bottom w:val="single" w:sz="4" w:space="0" w:color="auto"/>
              <w:right w:val="single" w:sz="4" w:space="0" w:color="auto"/>
            </w:tcBorders>
          </w:tcPr>
          <w:p w14:paraId="1ABBD979"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1270</w:t>
            </w:r>
          </w:p>
        </w:tc>
      </w:tr>
      <w:tr w:rsidR="00D834BD" w:rsidRPr="00AD525B" w14:paraId="63579BEC" w14:textId="77777777" w:rsidTr="00D834BD">
        <w:tc>
          <w:tcPr>
            <w:tcW w:w="709" w:type="dxa"/>
            <w:tcBorders>
              <w:top w:val="single" w:sz="4" w:space="0" w:color="auto"/>
              <w:left w:val="single" w:sz="4" w:space="0" w:color="auto"/>
              <w:bottom w:val="single" w:sz="4" w:space="0" w:color="auto"/>
              <w:right w:val="single" w:sz="4" w:space="0" w:color="auto"/>
            </w:tcBorders>
          </w:tcPr>
          <w:p w14:paraId="1CBB14D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lastRenderedPageBreak/>
              <w:t>2.19</w:t>
            </w:r>
          </w:p>
        </w:tc>
        <w:tc>
          <w:tcPr>
            <w:tcW w:w="6095" w:type="dxa"/>
            <w:tcBorders>
              <w:top w:val="single" w:sz="4" w:space="0" w:color="auto"/>
              <w:left w:val="single" w:sz="4" w:space="0" w:color="auto"/>
              <w:bottom w:val="single" w:sz="4" w:space="0" w:color="auto"/>
              <w:right w:val="single" w:sz="4" w:space="0" w:color="auto"/>
            </w:tcBorders>
          </w:tcPr>
          <w:p w14:paraId="385D1998" w14:textId="27952938"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Școala Gimnazială” Váradi József”</w:t>
            </w:r>
            <w:r w:rsidRPr="00AD525B">
              <w:rPr>
                <w:i/>
                <w:lang w:val="ro-RO"/>
                <w14:ligatures w14:val="standardContextual"/>
              </w:rPr>
              <w:t>str. Benedek Elek nr. 20; CF 39278</w:t>
            </w:r>
          </w:p>
        </w:tc>
        <w:tc>
          <w:tcPr>
            <w:tcW w:w="3119" w:type="dxa"/>
            <w:tcBorders>
              <w:top w:val="single" w:sz="4" w:space="0" w:color="auto"/>
              <w:left w:val="single" w:sz="4" w:space="0" w:color="auto"/>
              <w:bottom w:val="single" w:sz="4" w:space="0" w:color="auto"/>
              <w:right w:val="single" w:sz="4" w:space="0" w:color="auto"/>
            </w:tcBorders>
          </w:tcPr>
          <w:p w14:paraId="66ABAEA3" w14:textId="009761FB" w:rsidR="00D834BD" w:rsidRPr="00AD525B" w:rsidRDefault="00D834BD" w:rsidP="00C62646">
            <w:pPr>
              <w:pStyle w:val="NormalWeb"/>
              <w:spacing w:before="0" w:beforeAutospacing="0" w:after="0" w:afterAutospacing="0"/>
              <w:rPr>
                <w:lang w:val="ro-RO"/>
                <w14:ligatures w14:val="standardContextual"/>
              </w:rPr>
            </w:pPr>
            <w:r w:rsidRPr="00AD525B">
              <w:rPr>
                <w:lang w:val="ro-RO"/>
                <w14:ligatures w14:val="standardContextual"/>
              </w:rPr>
              <w:t>Supr. constr. la sol 1531</w:t>
            </w:r>
          </w:p>
        </w:tc>
      </w:tr>
      <w:tr w:rsidR="00D834BD" w:rsidRPr="00AD525B" w14:paraId="2748B06C" w14:textId="77777777" w:rsidTr="00D834BD">
        <w:tc>
          <w:tcPr>
            <w:tcW w:w="709" w:type="dxa"/>
            <w:tcBorders>
              <w:top w:val="single" w:sz="4" w:space="0" w:color="auto"/>
              <w:left w:val="single" w:sz="4" w:space="0" w:color="auto"/>
              <w:bottom w:val="single" w:sz="4" w:space="0" w:color="auto"/>
              <w:right w:val="single" w:sz="4" w:space="0" w:color="auto"/>
            </w:tcBorders>
          </w:tcPr>
          <w:p w14:paraId="33059E7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2.20</w:t>
            </w:r>
          </w:p>
        </w:tc>
        <w:tc>
          <w:tcPr>
            <w:tcW w:w="6095" w:type="dxa"/>
            <w:tcBorders>
              <w:top w:val="single" w:sz="4" w:space="0" w:color="auto"/>
              <w:left w:val="single" w:sz="4" w:space="0" w:color="auto"/>
              <w:bottom w:val="single" w:sz="4" w:space="0" w:color="auto"/>
              <w:right w:val="single" w:sz="4" w:space="0" w:color="auto"/>
            </w:tcBorders>
          </w:tcPr>
          <w:p w14:paraId="799D7DD1"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Școala Gimnazială” Váradi József”</w:t>
            </w:r>
          </w:p>
          <w:p w14:paraId="29F0B06A"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Stadionului nr. 14; CF 26699</w:t>
            </w:r>
          </w:p>
        </w:tc>
        <w:tc>
          <w:tcPr>
            <w:tcW w:w="3119" w:type="dxa"/>
            <w:tcBorders>
              <w:top w:val="single" w:sz="4" w:space="0" w:color="auto"/>
              <w:left w:val="single" w:sz="4" w:space="0" w:color="auto"/>
              <w:bottom w:val="single" w:sz="4" w:space="0" w:color="auto"/>
              <w:right w:val="single" w:sz="4" w:space="0" w:color="auto"/>
            </w:tcBorders>
          </w:tcPr>
          <w:p w14:paraId="11ACA528" w14:textId="2E455203" w:rsidR="00D834BD" w:rsidRPr="00AD525B" w:rsidRDefault="00D834BD" w:rsidP="00C62646">
            <w:pPr>
              <w:pStyle w:val="NormalWeb"/>
              <w:spacing w:before="0" w:beforeAutospacing="0" w:after="0" w:afterAutospacing="0"/>
              <w:rPr>
                <w:lang w:val="ro-RO"/>
                <w14:ligatures w14:val="standardContextual"/>
              </w:rPr>
            </w:pPr>
            <w:r w:rsidRPr="00AD525B">
              <w:rPr>
                <w:lang w:val="ro-RO"/>
                <w14:ligatures w14:val="standardContextual"/>
              </w:rPr>
              <w:t>Supr. constr. la sol 1537</w:t>
            </w:r>
          </w:p>
        </w:tc>
      </w:tr>
      <w:tr w:rsidR="00D834BD" w:rsidRPr="00AD525B" w14:paraId="5EE9B4E1" w14:textId="77777777" w:rsidTr="00D834BD">
        <w:tc>
          <w:tcPr>
            <w:tcW w:w="709" w:type="dxa"/>
            <w:tcBorders>
              <w:top w:val="single" w:sz="4" w:space="0" w:color="auto"/>
              <w:left w:val="single" w:sz="4" w:space="0" w:color="auto"/>
              <w:bottom w:val="single" w:sz="4" w:space="0" w:color="auto"/>
              <w:right w:val="single" w:sz="4" w:space="0" w:color="auto"/>
            </w:tcBorders>
          </w:tcPr>
          <w:p w14:paraId="2AA4DE40"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2.21</w:t>
            </w:r>
          </w:p>
        </w:tc>
        <w:tc>
          <w:tcPr>
            <w:tcW w:w="6095" w:type="dxa"/>
            <w:tcBorders>
              <w:top w:val="single" w:sz="4" w:space="0" w:color="auto"/>
              <w:left w:val="single" w:sz="4" w:space="0" w:color="auto"/>
              <w:bottom w:val="single" w:sz="4" w:space="0" w:color="auto"/>
              <w:right w:val="single" w:sz="4" w:space="0" w:color="auto"/>
            </w:tcBorders>
          </w:tcPr>
          <w:p w14:paraId="11EF0DE0"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de Arte Plugor Sándor </w:t>
            </w:r>
          </w:p>
          <w:p w14:paraId="1FEDC862" w14:textId="4D7C651B"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Kossuth Lajos nr. 15; CF 27091</w:t>
            </w:r>
          </w:p>
          <w:p w14:paraId="002D1E1D"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lang w:val="ro-RO"/>
                <w14:ligatures w14:val="standardContextual"/>
              </w:rPr>
              <w:t>Cantină școlară</w:t>
            </w:r>
            <w:r w:rsidRPr="00AD525B">
              <w:rPr>
                <w:i/>
                <w:lang w:val="ro-RO"/>
                <w14:ligatures w14:val="standardContextual"/>
              </w:rPr>
              <w:t xml:space="preserve"> str. Șoimului nr. 25</w:t>
            </w:r>
          </w:p>
        </w:tc>
        <w:tc>
          <w:tcPr>
            <w:tcW w:w="3119" w:type="dxa"/>
            <w:tcBorders>
              <w:top w:val="single" w:sz="4" w:space="0" w:color="auto"/>
              <w:left w:val="single" w:sz="4" w:space="0" w:color="auto"/>
              <w:bottom w:val="single" w:sz="4" w:space="0" w:color="auto"/>
              <w:right w:val="single" w:sz="4" w:space="0" w:color="auto"/>
            </w:tcBorders>
          </w:tcPr>
          <w:p w14:paraId="4C2913CE" w14:textId="326719AD" w:rsidR="00D834BD" w:rsidRPr="00AD525B" w:rsidRDefault="00D834BD" w:rsidP="00C62646">
            <w:pPr>
              <w:pStyle w:val="NormalWeb"/>
              <w:spacing w:before="0" w:beforeAutospacing="0" w:after="0" w:afterAutospacing="0"/>
              <w:rPr>
                <w:lang w:val="ro-RO"/>
                <w14:ligatures w14:val="standardContextual"/>
              </w:rPr>
            </w:pPr>
            <w:r w:rsidRPr="00AD525B">
              <w:rPr>
                <w:lang w:val="ro-RO"/>
                <w14:ligatures w14:val="standardContextual"/>
              </w:rPr>
              <w:t>Supr. constr. la sol 1845</w:t>
            </w:r>
          </w:p>
        </w:tc>
      </w:tr>
      <w:tr w:rsidR="00D834BD" w:rsidRPr="00AD525B" w14:paraId="4A89CAB0" w14:textId="77777777" w:rsidTr="00D834BD">
        <w:tc>
          <w:tcPr>
            <w:tcW w:w="709" w:type="dxa"/>
            <w:tcBorders>
              <w:top w:val="single" w:sz="4" w:space="0" w:color="auto"/>
              <w:left w:val="single" w:sz="4" w:space="0" w:color="auto"/>
              <w:bottom w:val="single" w:sz="4" w:space="0" w:color="auto"/>
              <w:right w:val="single" w:sz="4" w:space="0" w:color="auto"/>
            </w:tcBorders>
          </w:tcPr>
          <w:p w14:paraId="46CCFCEC"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2.22</w:t>
            </w:r>
          </w:p>
        </w:tc>
        <w:tc>
          <w:tcPr>
            <w:tcW w:w="6095" w:type="dxa"/>
            <w:tcBorders>
              <w:top w:val="single" w:sz="4" w:space="0" w:color="auto"/>
              <w:left w:val="single" w:sz="4" w:space="0" w:color="auto"/>
              <w:bottom w:val="single" w:sz="4" w:space="0" w:color="auto"/>
              <w:right w:val="single" w:sz="4" w:space="0" w:color="auto"/>
            </w:tcBorders>
          </w:tcPr>
          <w:p w14:paraId="410FB3C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Teologic Reformat </w:t>
            </w:r>
          </w:p>
          <w:p w14:paraId="12702B5D"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 xml:space="preserve">str. Gróf Mikó Imre nr. 1; CF 37411 </w:t>
            </w:r>
          </w:p>
        </w:tc>
        <w:tc>
          <w:tcPr>
            <w:tcW w:w="3119" w:type="dxa"/>
            <w:tcBorders>
              <w:top w:val="single" w:sz="4" w:space="0" w:color="auto"/>
              <w:left w:val="single" w:sz="4" w:space="0" w:color="auto"/>
              <w:bottom w:val="single" w:sz="4" w:space="0" w:color="auto"/>
              <w:right w:val="single" w:sz="4" w:space="0" w:color="auto"/>
            </w:tcBorders>
          </w:tcPr>
          <w:p w14:paraId="743C5B5C"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utilă 1864,38</w:t>
            </w:r>
          </w:p>
        </w:tc>
      </w:tr>
      <w:tr w:rsidR="00D834BD" w:rsidRPr="00AD525B" w14:paraId="63233BE6" w14:textId="77777777" w:rsidTr="00D834BD">
        <w:tc>
          <w:tcPr>
            <w:tcW w:w="709" w:type="dxa"/>
            <w:tcBorders>
              <w:top w:val="single" w:sz="4" w:space="0" w:color="auto"/>
              <w:left w:val="single" w:sz="4" w:space="0" w:color="auto"/>
              <w:bottom w:val="single" w:sz="4" w:space="0" w:color="auto"/>
              <w:right w:val="single" w:sz="4" w:space="0" w:color="auto"/>
            </w:tcBorders>
          </w:tcPr>
          <w:p w14:paraId="23319BE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2.23</w:t>
            </w:r>
          </w:p>
        </w:tc>
        <w:tc>
          <w:tcPr>
            <w:tcW w:w="6095" w:type="dxa"/>
            <w:tcBorders>
              <w:top w:val="single" w:sz="4" w:space="0" w:color="auto"/>
              <w:left w:val="single" w:sz="4" w:space="0" w:color="auto"/>
              <w:bottom w:val="single" w:sz="4" w:space="0" w:color="auto"/>
              <w:right w:val="single" w:sz="4" w:space="0" w:color="auto"/>
            </w:tcBorders>
          </w:tcPr>
          <w:p w14:paraId="4137B2B5"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Teoretic “Mikes Kelemen“ </w:t>
            </w:r>
          </w:p>
          <w:p w14:paraId="10CF9AE8"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Kós Károly nr. 1; CF 42105</w:t>
            </w:r>
          </w:p>
        </w:tc>
        <w:tc>
          <w:tcPr>
            <w:tcW w:w="3119" w:type="dxa"/>
            <w:tcBorders>
              <w:top w:val="single" w:sz="4" w:space="0" w:color="auto"/>
              <w:left w:val="single" w:sz="4" w:space="0" w:color="auto"/>
              <w:bottom w:val="single" w:sz="4" w:space="0" w:color="auto"/>
              <w:right w:val="single" w:sz="4" w:space="0" w:color="auto"/>
            </w:tcBorders>
          </w:tcPr>
          <w:p w14:paraId="07765EE5" w14:textId="66A1BD3F" w:rsidR="00D834BD" w:rsidRPr="00AD525B" w:rsidRDefault="00D834BD" w:rsidP="00C62646">
            <w:pPr>
              <w:pStyle w:val="NormalWeb"/>
              <w:spacing w:before="0" w:beforeAutospacing="0" w:after="0" w:afterAutospacing="0"/>
              <w:rPr>
                <w:lang w:val="ro-RO"/>
                <w14:ligatures w14:val="standardContextual"/>
              </w:rPr>
            </w:pPr>
            <w:r w:rsidRPr="00AD525B">
              <w:rPr>
                <w:lang w:val="ro-RO"/>
                <w14:ligatures w14:val="standardContextual"/>
              </w:rPr>
              <w:t xml:space="preserve">Supr. constr. la sol. 2993 </w:t>
            </w:r>
          </w:p>
        </w:tc>
      </w:tr>
      <w:tr w:rsidR="00D834BD" w:rsidRPr="00AD525B" w14:paraId="6F5A25CB" w14:textId="77777777" w:rsidTr="00D834BD">
        <w:tc>
          <w:tcPr>
            <w:tcW w:w="709" w:type="dxa"/>
            <w:tcBorders>
              <w:top w:val="single" w:sz="4" w:space="0" w:color="auto"/>
              <w:left w:val="single" w:sz="4" w:space="0" w:color="auto"/>
              <w:bottom w:val="single" w:sz="4" w:space="0" w:color="auto"/>
              <w:right w:val="single" w:sz="4" w:space="0" w:color="auto"/>
            </w:tcBorders>
          </w:tcPr>
          <w:p w14:paraId="59BDD60C"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2.24</w:t>
            </w:r>
          </w:p>
        </w:tc>
        <w:tc>
          <w:tcPr>
            <w:tcW w:w="6095" w:type="dxa"/>
            <w:tcBorders>
              <w:top w:val="single" w:sz="4" w:space="0" w:color="auto"/>
              <w:left w:val="single" w:sz="4" w:space="0" w:color="auto"/>
              <w:bottom w:val="single" w:sz="4" w:space="0" w:color="auto"/>
              <w:right w:val="single" w:sz="4" w:space="0" w:color="auto"/>
            </w:tcBorders>
          </w:tcPr>
          <w:p w14:paraId="62C96EFC"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Teoretic “Mikes Kelemen“ </w:t>
            </w:r>
          </w:p>
          <w:p w14:paraId="64B3B793"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Libertății nr. 1; CF 40007</w:t>
            </w:r>
          </w:p>
        </w:tc>
        <w:tc>
          <w:tcPr>
            <w:tcW w:w="3119" w:type="dxa"/>
            <w:tcBorders>
              <w:top w:val="single" w:sz="4" w:space="0" w:color="auto"/>
              <w:left w:val="single" w:sz="4" w:space="0" w:color="auto"/>
              <w:bottom w:val="single" w:sz="4" w:space="0" w:color="auto"/>
              <w:right w:val="single" w:sz="4" w:space="0" w:color="auto"/>
            </w:tcBorders>
          </w:tcPr>
          <w:p w14:paraId="5D96702C"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403</w:t>
            </w:r>
          </w:p>
        </w:tc>
      </w:tr>
      <w:tr w:rsidR="00D834BD" w:rsidRPr="00AD525B" w14:paraId="5DD7481E" w14:textId="77777777" w:rsidTr="00D834BD">
        <w:tc>
          <w:tcPr>
            <w:tcW w:w="709" w:type="dxa"/>
            <w:tcBorders>
              <w:top w:val="single" w:sz="4" w:space="0" w:color="auto"/>
              <w:left w:val="single" w:sz="4" w:space="0" w:color="auto"/>
              <w:bottom w:val="single" w:sz="4" w:space="0" w:color="auto"/>
              <w:right w:val="single" w:sz="4" w:space="0" w:color="auto"/>
            </w:tcBorders>
          </w:tcPr>
          <w:p w14:paraId="7068C678"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2.25</w:t>
            </w:r>
          </w:p>
        </w:tc>
        <w:tc>
          <w:tcPr>
            <w:tcW w:w="6095" w:type="dxa"/>
            <w:tcBorders>
              <w:top w:val="single" w:sz="4" w:space="0" w:color="auto"/>
              <w:left w:val="single" w:sz="4" w:space="0" w:color="auto"/>
              <w:bottom w:val="single" w:sz="4" w:space="0" w:color="auto"/>
              <w:right w:val="single" w:sz="4" w:space="0" w:color="auto"/>
            </w:tcBorders>
          </w:tcPr>
          <w:p w14:paraId="7E92CED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Colegiul Național Székely Mikó </w:t>
            </w:r>
          </w:p>
          <w:p w14:paraId="61153769"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Gróf Mikó Imre nr. 1</w:t>
            </w:r>
          </w:p>
          <w:p w14:paraId="05FBB15B"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școală</w:t>
            </w:r>
            <w:r w:rsidRPr="00AD525B">
              <w:rPr>
                <w:i/>
                <w:lang w:val="ro-RO"/>
                <w14:ligatures w14:val="standardContextual"/>
              </w:rPr>
              <w:t xml:space="preserve"> str. Gábor Áron nr. 18</w:t>
            </w:r>
          </w:p>
        </w:tc>
        <w:tc>
          <w:tcPr>
            <w:tcW w:w="3119" w:type="dxa"/>
            <w:tcBorders>
              <w:top w:val="single" w:sz="4" w:space="0" w:color="auto"/>
              <w:left w:val="single" w:sz="4" w:space="0" w:color="auto"/>
              <w:bottom w:val="single" w:sz="4" w:space="0" w:color="auto"/>
              <w:right w:val="single" w:sz="4" w:space="0" w:color="auto"/>
            </w:tcBorders>
          </w:tcPr>
          <w:p w14:paraId="23CFAD5A"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utilă 2542,66</w:t>
            </w:r>
          </w:p>
          <w:p w14:paraId="6A7AB7EA" w14:textId="77777777" w:rsidR="00C62646" w:rsidRPr="00AD525B" w:rsidRDefault="00C62646" w:rsidP="0047244B">
            <w:pPr>
              <w:pStyle w:val="NormalWeb"/>
              <w:spacing w:before="0" w:beforeAutospacing="0" w:after="0" w:afterAutospacing="0"/>
              <w:rPr>
                <w:lang w:val="ro-RO"/>
                <w14:ligatures w14:val="standardContextual"/>
              </w:rPr>
            </w:pPr>
          </w:p>
          <w:p w14:paraId="713A1F7F" w14:textId="36D02726"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2961</w:t>
            </w:r>
          </w:p>
        </w:tc>
      </w:tr>
      <w:tr w:rsidR="00D834BD" w:rsidRPr="00AD525B" w14:paraId="7BF55B91" w14:textId="77777777" w:rsidTr="00D834BD">
        <w:tc>
          <w:tcPr>
            <w:tcW w:w="709" w:type="dxa"/>
            <w:tcBorders>
              <w:top w:val="single" w:sz="4" w:space="0" w:color="auto"/>
              <w:left w:val="single" w:sz="4" w:space="0" w:color="auto"/>
              <w:bottom w:val="single" w:sz="4" w:space="0" w:color="auto"/>
              <w:right w:val="single" w:sz="4" w:space="0" w:color="auto"/>
            </w:tcBorders>
          </w:tcPr>
          <w:p w14:paraId="26F67FD7"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2.26</w:t>
            </w:r>
          </w:p>
        </w:tc>
        <w:tc>
          <w:tcPr>
            <w:tcW w:w="6095" w:type="dxa"/>
            <w:tcBorders>
              <w:top w:val="single" w:sz="4" w:space="0" w:color="auto"/>
              <w:left w:val="single" w:sz="4" w:space="0" w:color="auto"/>
              <w:bottom w:val="single" w:sz="4" w:space="0" w:color="auto"/>
              <w:right w:val="single" w:sz="4" w:space="0" w:color="auto"/>
            </w:tcBorders>
          </w:tcPr>
          <w:p w14:paraId="599325E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Corp C Colegiul Național Székely Mikó </w:t>
            </w:r>
          </w:p>
          <w:p w14:paraId="7D21339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Gróf Mikó Imre nr. 1; CF 38430</w:t>
            </w:r>
          </w:p>
        </w:tc>
        <w:tc>
          <w:tcPr>
            <w:tcW w:w="3119" w:type="dxa"/>
            <w:tcBorders>
              <w:top w:val="single" w:sz="4" w:space="0" w:color="auto"/>
              <w:left w:val="single" w:sz="4" w:space="0" w:color="auto"/>
              <w:bottom w:val="single" w:sz="4" w:space="0" w:color="auto"/>
              <w:right w:val="single" w:sz="4" w:space="0" w:color="auto"/>
            </w:tcBorders>
          </w:tcPr>
          <w:p w14:paraId="7DC4A4DB" w14:textId="2BBF2674" w:rsidR="00D834BD" w:rsidRPr="00AD525B" w:rsidRDefault="00C62646" w:rsidP="00C62646">
            <w:pPr>
              <w:pStyle w:val="NormalWeb"/>
              <w:spacing w:before="0" w:beforeAutospacing="0" w:after="0" w:afterAutospacing="0"/>
              <w:rPr>
                <w:lang w:val="ro-RO"/>
                <w14:ligatures w14:val="standardContextual"/>
              </w:rPr>
            </w:pPr>
            <w:r w:rsidRPr="00AD525B">
              <w:rPr>
                <w:lang w:val="ro-RO"/>
                <w14:ligatures w14:val="standardContextual"/>
              </w:rPr>
              <w:t>S. constr.sol 454</w:t>
            </w:r>
          </w:p>
        </w:tc>
      </w:tr>
      <w:tr w:rsidR="00D834BD" w:rsidRPr="00AD525B" w14:paraId="176FBA92" w14:textId="77777777" w:rsidTr="00D834BD">
        <w:tc>
          <w:tcPr>
            <w:tcW w:w="709" w:type="dxa"/>
            <w:tcBorders>
              <w:top w:val="single" w:sz="4" w:space="0" w:color="auto"/>
              <w:left w:val="single" w:sz="4" w:space="0" w:color="auto"/>
              <w:bottom w:val="single" w:sz="4" w:space="0" w:color="auto"/>
              <w:right w:val="single" w:sz="4" w:space="0" w:color="auto"/>
            </w:tcBorders>
          </w:tcPr>
          <w:p w14:paraId="0EC6CD2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2.27</w:t>
            </w:r>
          </w:p>
        </w:tc>
        <w:tc>
          <w:tcPr>
            <w:tcW w:w="6095" w:type="dxa"/>
            <w:tcBorders>
              <w:top w:val="single" w:sz="4" w:space="0" w:color="auto"/>
              <w:left w:val="single" w:sz="4" w:space="0" w:color="auto"/>
              <w:bottom w:val="single" w:sz="4" w:space="0" w:color="auto"/>
              <w:right w:val="single" w:sz="4" w:space="0" w:color="auto"/>
            </w:tcBorders>
          </w:tcPr>
          <w:p w14:paraId="7BBA08CB"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școală și grădiniță Colegiul Național "Székely Mikó" / /Grădinița Cu Program Prelungit "Csipike"</w:t>
            </w:r>
          </w:p>
          <w:p w14:paraId="2AF03E98"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Libertății nr. 1</w:t>
            </w:r>
          </w:p>
        </w:tc>
        <w:tc>
          <w:tcPr>
            <w:tcW w:w="3119" w:type="dxa"/>
            <w:tcBorders>
              <w:top w:val="single" w:sz="4" w:space="0" w:color="auto"/>
              <w:left w:val="single" w:sz="4" w:space="0" w:color="auto"/>
              <w:bottom w:val="single" w:sz="4" w:space="0" w:color="auto"/>
              <w:right w:val="single" w:sz="4" w:space="0" w:color="auto"/>
            </w:tcBorders>
          </w:tcPr>
          <w:p w14:paraId="5D9E27F5" w14:textId="08896B9E" w:rsidR="00D834BD" w:rsidRPr="00AD525B" w:rsidRDefault="00D834BD" w:rsidP="00C62646">
            <w:pPr>
              <w:pStyle w:val="NormalWeb"/>
              <w:spacing w:before="0" w:beforeAutospacing="0" w:after="0" w:afterAutospacing="0"/>
              <w:rPr>
                <w:lang w:val="ro-RO"/>
                <w14:ligatures w14:val="standardContextual"/>
              </w:rPr>
            </w:pPr>
            <w:r w:rsidRPr="00AD525B">
              <w:rPr>
                <w:lang w:val="ro-RO"/>
                <w14:ligatures w14:val="standardContextual"/>
              </w:rPr>
              <w:t>Supr. constr. la sol 673</w:t>
            </w:r>
          </w:p>
        </w:tc>
      </w:tr>
      <w:tr w:rsidR="00D834BD" w:rsidRPr="00AD525B" w14:paraId="53C50A90" w14:textId="77777777" w:rsidTr="00D834BD">
        <w:tc>
          <w:tcPr>
            <w:tcW w:w="709" w:type="dxa"/>
            <w:tcBorders>
              <w:top w:val="single" w:sz="4" w:space="0" w:color="auto"/>
              <w:left w:val="single" w:sz="4" w:space="0" w:color="auto"/>
              <w:bottom w:val="single" w:sz="4" w:space="0" w:color="auto"/>
              <w:right w:val="single" w:sz="4" w:space="0" w:color="auto"/>
            </w:tcBorders>
          </w:tcPr>
          <w:p w14:paraId="34554157"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2.28</w:t>
            </w:r>
          </w:p>
        </w:tc>
        <w:tc>
          <w:tcPr>
            <w:tcW w:w="6095" w:type="dxa"/>
            <w:tcBorders>
              <w:top w:val="single" w:sz="4" w:space="0" w:color="auto"/>
              <w:left w:val="single" w:sz="4" w:space="0" w:color="auto"/>
              <w:bottom w:val="single" w:sz="4" w:space="0" w:color="auto"/>
              <w:right w:val="single" w:sz="4" w:space="0" w:color="auto"/>
            </w:tcBorders>
          </w:tcPr>
          <w:p w14:paraId="45B8795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Colegiul Național “Mihai Viteazul” </w:t>
            </w:r>
          </w:p>
          <w:p w14:paraId="5113535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Kós Károly nr. 22-24</w:t>
            </w:r>
          </w:p>
        </w:tc>
        <w:tc>
          <w:tcPr>
            <w:tcW w:w="3119" w:type="dxa"/>
            <w:tcBorders>
              <w:top w:val="single" w:sz="4" w:space="0" w:color="auto"/>
              <w:left w:val="single" w:sz="4" w:space="0" w:color="auto"/>
              <w:bottom w:val="single" w:sz="4" w:space="0" w:color="auto"/>
              <w:right w:val="single" w:sz="4" w:space="0" w:color="auto"/>
            </w:tcBorders>
          </w:tcPr>
          <w:p w14:paraId="6D7244C4" w14:textId="346C4A73" w:rsidR="00D834BD" w:rsidRPr="00AD525B" w:rsidRDefault="00DB2C4C" w:rsidP="00DB2C4C">
            <w:pPr>
              <w:pStyle w:val="NormalWeb"/>
              <w:spacing w:before="0" w:beforeAutospacing="0" w:after="0" w:afterAutospacing="0"/>
              <w:rPr>
                <w:lang w:val="ro-RO"/>
                <w14:ligatures w14:val="standardContextual"/>
              </w:rPr>
            </w:pPr>
            <w:r w:rsidRPr="00AD525B">
              <w:rPr>
                <w:lang w:val="ro-RO"/>
                <w14:ligatures w14:val="standardContextual"/>
              </w:rPr>
              <w:t>Supr. constr. la sol 3993</w:t>
            </w:r>
          </w:p>
        </w:tc>
      </w:tr>
      <w:tr w:rsidR="00D834BD" w:rsidRPr="00AD525B" w14:paraId="653D4CB1" w14:textId="77777777" w:rsidTr="00D834BD">
        <w:tc>
          <w:tcPr>
            <w:tcW w:w="709" w:type="dxa"/>
            <w:tcBorders>
              <w:top w:val="single" w:sz="4" w:space="0" w:color="auto"/>
              <w:left w:val="single" w:sz="4" w:space="0" w:color="auto"/>
              <w:bottom w:val="single" w:sz="4" w:space="0" w:color="auto"/>
              <w:right w:val="single" w:sz="4" w:space="0" w:color="auto"/>
            </w:tcBorders>
          </w:tcPr>
          <w:p w14:paraId="49331DC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2.29</w:t>
            </w:r>
          </w:p>
        </w:tc>
        <w:tc>
          <w:tcPr>
            <w:tcW w:w="6095" w:type="dxa"/>
            <w:tcBorders>
              <w:top w:val="single" w:sz="4" w:space="0" w:color="auto"/>
              <w:left w:val="single" w:sz="4" w:space="0" w:color="auto"/>
              <w:bottom w:val="single" w:sz="4" w:space="0" w:color="auto"/>
              <w:right w:val="single" w:sz="4" w:space="0" w:color="auto"/>
            </w:tcBorders>
          </w:tcPr>
          <w:p w14:paraId="490AA24D"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“Puskás Tivadar” </w:t>
            </w:r>
          </w:p>
          <w:p w14:paraId="38014E99"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Pescarilor nr. 41; CF 28037</w:t>
            </w:r>
          </w:p>
        </w:tc>
        <w:tc>
          <w:tcPr>
            <w:tcW w:w="3119" w:type="dxa"/>
            <w:tcBorders>
              <w:top w:val="single" w:sz="4" w:space="0" w:color="auto"/>
              <w:left w:val="single" w:sz="4" w:space="0" w:color="auto"/>
              <w:bottom w:val="single" w:sz="4" w:space="0" w:color="auto"/>
              <w:right w:val="single" w:sz="4" w:space="0" w:color="auto"/>
            </w:tcBorders>
          </w:tcPr>
          <w:p w14:paraId="25310944"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4100</w:t>
            </w:r>
          </w:p>
        </w:tc>
      </w:tr>
      <w:tr w:rsidR="00D834BD" w:rsidRPr="00AD525B" w14:paraId="35661407" w14:textId="77777777" w:rsidTr="00D834BD">
        <w:tc>
          <w:tcPr>
            <w:tcW w:w="709" w:type="dxa"/>
            <w:tcBorders>
              <w:top w:val="single" w:sz="4" w:space="0" w:color="auto"/>
              <w:left w:val="single" w:sz="4" w:space="0" w:color="auto"/>
              <w:bottom w:val="single" w:sz="4" w:space="0" w:color="auto"/>
              <w:right w:val="single" w:sz="4" w:space="0" w:color="auto"/>
            </w:tcBorders>
          </w:tcPr>
          <w:p w14:paraId="7BB41E1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2.30</w:t>
            </w:r>
          </w:p>
        </w:tc>
        <w:tc>
          <w:tcPr>
            <w:tcW w:w="6095" w:type="dxa"/>
            <w:tcBorders>
              <w:top w:val="single" w:sz="4" w:space="0" w:color="auto"/>
              <w:left w:val="single" w:sz="4" w:space="0" w:color="auto"/>
              <w:bottom w:val="single" w:sz="4" w:space="0" w:color="auto"/>
              <w:right w:val="single" w:sz="4" w:space="0" w:color="auto"/>
            </w:tcBorders>
          </w:tcPr>
          <w:p w14:paraId="47F2E82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ateliere școlare Liceul Tehnologic “Puskás Tivadar” str. </w:t>
            </w:r>
            <w:r w:rsidRPr="00AD525B">
              <w:rPr>
                <w:i/>
                <w:lang w:val="ro-RO"/>
                <w14:ligatures w14:val="standardContextual"/>
              </w:rPr>
              <w:t>Muncitorilor nr. 27; CF 30312-C1</w:t>
            </w:r>
          </w:p>
        </w:tc>
        <w:tc>
          <w:tcPr>
            <w:tcW w:w="3119" w:type="dxa"/>
            <w:tcBorders>
              <w:top w:val="single" w:sz="4" w:space="0" w:color="auto"/>
              <w:left w:val="single" w:sz="4" w:space="0" w:color="auto"/>
              <w:bottom w:val="single" w:sz="4" w:space="0" w:color="auto"/>
              <w:right w:val="single" w:sz="4" w:space="0" w:color="auto"/>
            </w:tcBorders>
          </w:tcPr>
          <w:p w14:paraId="4CC179AF"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1727</w:t>
            </w:r>
          </w:p>
        </w:tc>
      </w:tr>
      <w:tr w:rsidR="00D834BD" w:rsidRPr="00AD525B" w14:paraId="2648125B" w14:textId="77777777" w:rsidTr="00D834BD">
        <w:tc>
          <w:tcPr>
            <w:tcW w:w="709" w:type="dxa"/>
            <w:tcBorders>
              <w:top w:val="single" w:sz="4" w:space="0" w:color="auto"/>
              <w:left w:val="single" w:sz="4" w:space="0" w:color="auto"/>
              <w:bottom w:val="single" w:sz="4" w:space="0" w:color="auto"/>
              <w:right w:val="single" w:sz="4" w:space="0" w:color="auto"/>
            </w:tcBorders>
          </w:tcPr>
          <w:p w14:paraId="281B2823"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2.31</w:t>
            </w:r>
          </w:p>
        </w:tc>
        <w:tc>
          <w:tcPr>
            <w:tcW w:w="6095" w:type="dxa"/>
            <w:tcBorders>
              <w:top w:val="single" w:sz="4" w:space="0" w:color="auto"/>
              <w:left w:val="single" w:sz="4" w:space="0" w:color="auto"/>
              <w:bottom w:val="single" w:sz="4" w:space="0" w:color="auto"/>
              <w:right w:val="single" w:sz="4" w:space="0" w:color="auto"/>
            </w:tcBorders>
          </w:tcPr>
          <w:p w14:paraId="7E50C519" w14:textId="4633D004"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Liceul Tehnologic Econo</w:t>
            </w:r>
            <w:r w:rsidR="00C62646" w:rsidRPr="00AD525B">
              <w:rPr>
                <w:lang w:val="ro-RO"/>
                <w14:ligatures w14:val="standardContextual"/>
              </w:rPr>
              <w:t xml:space="preserve">mic-Administrativ “Berde Áron” </w:t>
            </w:r>
            <w:r w:rsidRPr="00AD525B">
              <w:rPr>
                <w:i/>
                <w:lang w:val="ro-RO"/>
                <w14:ligatures w14:val="standardContextual"/>
              </w:rPr>
              <w:t>str. Crângului nr. 30; CF 27024; CF 27025</w:t>
            </w:r>
          </w:p>
        </w:tc>
        <w:tc>
          <w:tcPr>
            <w:tcW w:w="3119" w:type="dxa"/>
            <w:tcBorders>
              <w:top w:val="single" w:sz="4" w:space="0" w:color="auto"/>
              <w:left w:val="single" w:sz="4" w:space="0" w:color="auto"/>
              <w:bottom w:val="single" w:sz="4" w:space="0" w:color="auto"/>
              <w:right w:val="single" w:sz="4" w:space="0" w:color="auto"/>
            </w:tcBorders>
          </w:tcPr>
          <w:p w14:paraId="32F619C9" w14:textId="538D2A56" w:rsidR="00D834BD" w:rsidRPr="00AD525B" w:rsidRDefault="00C62646" w:rsidP="00DB2C4C">
            <w:pPr>
              <w:pStyle w:val="NormalWeb"/>
              <w:spacing w:before="0" w:beforeAutospacing="0" w:after="0" w:afterAutospacing="0"/>
              <w:rPr>
                <w:lang w:val="ro-RO"/>
                <w14:ligatures w14:val="standardContextual"/>
              </w:rPr>
            </w:pPr>
            <w:r w:rsidRPr="00AD525B">
              <w:rPr>
                <w:lang w:val="ro-RO"/>
                <w14:ligatures w14:val="standardContextual"/>
              </w:rPr>
              <w:t xml:space="preserve">Supr. constr. la sol 1566 </w:t>
            </w:r>
            <w:r w:rsidR="00D834BD" w:rsidRPr="00AD525B">
              <w:rPr>
                <w:lang w:val="ro-RO"/>
                <w14:ligatures w14:val="standardContextual"/>
              </w:rPr>
              <w:t>S</w:t>
            </w:r>
            <w:r w:rsidR="00DB2C4C" w:rsidRPr="00AD525B">
              <w:rPr>
                <w:lang w:val="ro-RO"/>
                <w14:ligatures w14:val="standardContextual"/>
              </w:rPr>
              <w:t>upr. constr. la sol</w:t>
            </w:r>
          </w:p>
        </w:tc>
      </w:tr>
      <w:tr w:rsidR="00D834BD" w:rsidRPr="00AD525B" w14:paraId="35ED9D73" w14:textId="77777777" w:rsidTr="00D834BD">
        <w:tc>
          <w:tcPr>
            <w:tcW w:w="709" w:type="dxa"/>
            <w:tcBorders>
              <w:top w:val="single" w:sz="4" w:space="0" w:color="auto"/>
              <w:left w:val="single" w:sz="4" w:space="0" w:color="auto"/>
              <w:bottom w:val="single" w:sz="4" w:space="0" w:color="auto"/>
              <w:right w:val="single" w:sz="4" w:space="0" w:color="auto"/>
            </w:tcBorders>
          </w:tcPr>
          <w:p w14:paraId="35F4FAD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2.32</w:t>
            </w:r>
          </w:p>
        </w:tc>
        <w:tc>
          <w:tcPr>
            <w:tcW w:w="6095" w:type="dxa"/>
            <w:tcBorders>
              <w:top w:val="single" w:sz="4" w:space="0" w:color="auto"/>
              <w:left w:val="single" w:sz="4" w:space="0" w:color="auto"/>
              <w:bottom w:val="single" w:sz="4" w:space="0" w:color="auto"/>
              <w:right w:val="single" w:sz="4" w:space="0" w:color="auto"/>
            </w:tcBorders>
          </w:tcPr>
          <w:p w14:paraId="1247AC0D"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Constantin Brâncuși  + internat/laborator gastronomie </w:t>
            </w:r>
            <w:r w:rsidRPr="00AD525B">
              <w:rPr>
                <w:i/>
                <w:lang w:val="ro-RO"/>
                <w14:ligatures w14:val="standardContextual"/>
              </w:rPr>
              <w:t>str. Libertății nr. 11</w:t>
            </w:r>
          </w:p>
        </w:tc>
        <w:tc>
          <w:tcPr>
            <w:tcW w:w="3119" w:type="dxa"/>
            <w:tcBorders>
              <w:top w:val="single" w:sz="4" w:space="0" w:color="auto"/>
              <w:left w:val="single" w:sz="4" w:space="0" w:color="auto"/>
              <w:bottom w:val="single" w:sz="4" w:space="0" w:color="auto"/>
              <w:right w:val="single" w:sz="4" w:space="0" w:color="auto"/>
            </w:tcBorders>
          </w:tcPr>
          <w:p w14:paraId="62A02D10" w14:textId="0640EDD5" w:rsidR="00D834BD" w:rsidRPr="00AD525B" w:rsidRDefault="00C62646" w:rsidP="0047244B">
            <w:pPr>
              <w:pStyle w:val="NormalWeb"/>
              <w:spacing w:before="0" w:beforeAutospacing="0" w:after="0" w:afterAutospacing="0"/>
              <w:rPr>
                <w:lang w:val="ro-RO"/>
                <w14:ligatures w14:val="standardContextual"/>
              </w:rPr>
            </w:pPr>
            <w:r w:rsidRPr="00AD525B">
              <w:rPr>
                <w:lang w:val="ro-RO"/>
                <w14:ligatures w14:val="standardContextual"/>
              </w:rPr>
              <w:t>Supr. constr. la sol</w:t>
            </w:r>
          </w:p>
        </w:tc>
      </w:tr>
      <w:tr w:rsidR="00D834BD" w:rsidRPr="00AD525B" w14:paraId="76C60F83" w14:textId="77777777" w:rsidTr="00D834BD">
        <w:tc>
          <w:tcPr>
            <w:tcW w:w="709" w:type="dxa"/>
            <w:tcBorders>
              <w:top w:val="single" w:sz="4" w:space="0" w:color="auto"/>
              <w:left w:val="single" w:sz="4" w:space="0" w:color="auto"/>
              <w:bottom w:val="single" w:sz="4" w:space="0" w:color="auto"/>
              <w:right w:val="single" w:sz="4" w:space="0" w:color="auto"/>
            </w:tcBorders>
          </w:tcPr>
          <w:p w14:paraId="77BE080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2.33</w:t>
            </w:r>
          </w:p>
        </w:tc>
        <w:tc>
          <w:tcPr>
            <w:tcW w:w="6095" w:type="dxa"/>
            <w:tcBorders>
              <w:top w:val="single" w:sz="4" w:space="0" w:color="auto"/>
              <w:left w:val="single" w:sz="4" w:space="0" w:color="auto"/>
              <w:bottom w:val="single" w:sz="4" w:space="0" w:color="auto"/>
              <w:right w:val="single" w:sz="4" w:space="0" w:color="auto"/>
            </w:tcBorders>
          </w:tcPr>
          <w:p w14:paraId="50482BF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Clădire cu turn Palatul Copiilor</w:t>
            </w:r>
          </w:p>
          <w:p w14:paraId="7BCCBBE9"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 </w:t>
            </w:r>
            <w:r w:rsidRPr="00AD525B">
              <w:rPr>
                <w:i/>
                <w:lang w:val="ro-RO"/>
                <w14:ligatures w14:val="standardContextual"/>
              </w:rPr>
              <w:t>str. Kós Károly nr. 78</w:t>
            </w:r>
          </w:p>
        </w:tc>
        <w:tc>
          <w:tcPr>
            <w:tcW w:w="3119" w:type="dxa"/>
            <w:tcBorders>
              <w:top w:val="single" w:sz="4" w:space="0" w:color="auto"/>
              <w:left w:val="single" w:sz="4" w:space="0" w:color="auto"/>
              <w:bottom w:val="single" w:sz="4" w:space="0" w:color="auto"/>
              <w:right w:val="single" w:sz="4" w:space="0" w:color="auto"/>
            </w:tcBorders>
          </w:tcPr>
          <w:p w14:paraId="7851D785" w14:textId="096A9145" w:rsidR="00D834BD" w:rsidRPr="00AD525B" w:rsidRDefault="00DB2C4C" w:rsidP="00DB2C4C">
            <w:pPr>
              <w:pStyle w:val="NormalWeb"/>
              <w:spacing w:before="0" w:beforeAutospacing="0" w:after="0" w:afterAutospacing="0"/>
              <w:rPr>
                <w:lang w:val="ro-RO"/>
                <w14:ligatures w14:val="standardContextual"/>
              </w:rPr>
            </w:pPr>
            <w:r w:rsidRPr="00AD525B">
              <w:rPr>
                <w:lang w:val="ro-RO"/>
                <w14:ligatures w14:val="standardContextual"/>
              </w:rPr>
              <w:t>Supr. constr. la sol 328</w:t>
            </w:r>
          </w:p>
        </w:tc>
      </w:tr>
      <w:tr w:rsidR="00D834BD" w:rsidRPr="00AD525B" w14:paraId="28FE40F7"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274DFAB8" w14:textId="77777777"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3</w:t>
            </w:r>
          </w:p>
        </w:tc>
        <w:tc>
          <w:tcPr>
            <w:tcW w:w="6095" w:type="dxa"/>
            <w:tcBorders>
              <w:top w:val="single" w:sz="4" w:space="0" w:color="auto"/>
              <w:left w:val="single" w:sz="4" w:space="0" w:color="auto"/>
              <w:bottom w:val="single" w:sz="4" w:space="0" w:color="auto"/>
              <w:right w:val="single" w:sz="4" w:space="0" w:color="auto"/>
            </w:tcBorders>
            <w:hideMark/>
          </w:tcPr>
          <w:p w14:paraId="6A3CAD2E" w14:textId="00DC900B" w:rsidR="00D834BD" w:rsidRPr="00AD525B" w:rsidRDefault="00D834BD"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Clădiri ale instituțiilor publice din subordinea autorităților administrației publice locale, altele decât unitățile sanitare și unitățile de învățământ, din care:</w:t>
            </w:r>
          </w:p>
        </w:tc>
        <w:tc>
          <w:tcPr>
            <w:tcW w:w="3119" w:type="dxa"/>
            <w:tcBorders>
              <w:top w:val="single" w:sz="4" w:space="0" w:color="auto"/>
              <w:left w:val="single" w:sz="4" w:space="0" w:color="auto"/>
              <w:bottom w:val="single" w:sz="4" w:space="0" w:color="auto"/>
              <w:right w:val="single" w:sz="4" w:space="0" w:color="auto"/>
            </w:tcBorders>
          </w:tcPr>
          <w:p w14:paraId="34CC9F0B" w14:textId="5F469EA1" w:rsidR="00D834BD" w:rsidRPr="00AD525B" w:rsidRDefault="007036A4" w:rsidP="0047244B">
            <w:pPr>
              <w:pStyle w:val="NormalWeb"/>
              <w:spacing w:before="0" w:beforeAutospacing="0" w:after="0" w:afterAutospacing="0"/>
              <w:rPr>
                <w:lang w:val="ro-RO"/>
                <w14:ligatures w14:val="standardContextual"/>
              </w:rPr>
            </w:pPr>
            <w:r w:rsidRPr="00AD525B">
              <w:rPr>
                <w:b/>
                <w:lang w:val="ro-RO"/>
                <w14:ligatures w14:val="standardContextual"/>
              </w:rPr>
              <w:t>Total 11.687</w:t>
            </w:r>
          </w:p>
        </w:tc>
      </w:tr>
      <w:tr w:rsidR="00D834BD" w:rsidRPr="00AD525B" w14:paraId="3B4C7476"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3D0F00A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w:t>
            </w:r>
          </w:p>
        </w:tc>
        <w:tc>
          <w:tcPr>
            <w:tcW w:w="6095" w:type="dxa"/>
            <w:tcBorders>
              <w:top w:val="single" w:sz="4" w:space="0" w:color="auto"/>
              <w:left w:val="single" w:sz="4" w:space="0" w:color="auto"/>
              <w:bottom w:val="single" w:sz="4" w:space="0" w:color="auto"/>
              <w:right w:val="single" w:sz="4" w:space="0" w:color="auto"/>
            </w:tcBorders>
          </w:tcPr>
          <w:p w14:paraId="0398ADA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principală Sediul Primăriei mun. Sfântu Gheorghe </w:t>
            </w:r>
          </w:p>
          <w:p w14:paraId="1349E4B7"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1 Decembrie 1918 nr. 2</w:t>
            </w:r>
          </w:p>
        </w:tc>
        <w:tc>
          <w:tcPr>
            <w:tcW w:w="3119" w:type="dxa"/>
            <w:tcBorders>
              <w:top w:val="single" w:sz="4" w:space="0" w:color="auto"/>
              <w:left w:val="single" w:sz="4" w:space="0" w:color="auto"/>
              <w:bottom w:val="single" w:sz="4" w:space="0" w:color="auto"/>
              <w:right w:val="single" w:sz="4" w:space="0" w:color="auto"/>
            </w:tcBorders>
          </w:tcPr>
          <w:p w14:paraId="14D7F130" w14:textId="0420D3F2" w:rsidR="00D834BD" w:rsidRPr="00AD525B" w:rsidRDefault="00D834BD" w:rsidP="00C62646">
            <w:pPr>
              <w:pStyle w:val="NormalWeb"/>
              <w:spacing w:before="0" w:beforeAutospacing="0" w:after="0" w:afterAutospacing="0"/>
              <w:rPr>
                <w:lang w:val="ro-RO"/>
                <w14:ligatures w14:val="standardContextual"/>
              </w:rPr>
            </w:pPr>
            <w:r w:rsidRPr="00AD525B">
              <w:rPr>
                <w:lang w:val="ro-RO"/>
                <w14:ligatures w14:val="standardContextual"/>
              </w:rPr>
              <w:t>Supr. constr. la sol 515/</w:t>
            </w:r>
          </w:p>
        </w:tc>
      </w:tr>
      <w:tr w:rsidR="00D834BD" w:rsidRPr="00AD525B" w14:paraId="4F31EF27" w14:textId="77777777" w:rsidTr="00D834BD">
        <w:trPr>
          <w:trHeight w:val="405"/>
        </w:trPr>
        <w:tc>
          <w:tcPr>
            <w:tcW w:w="709" w:type="dxa"/>
            <w:tcBorders>
              <w:top w:val="single" w:sz="4" w:space="0" w:color="auto"/>
              <w:left w:val="single" w:sz="4" w:space="0" w:color="auto"/>
              <w:bottom w:val="single" w:sz="4" w:space="0" w:color="auto"/>
              <w:right w:val="single" w:sz="4" w:space="0" w:color="auto"/>
            </w:tcBorders>
          </w:tcPr>
          <w:p w14:paraId="7F1CAB47"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3.2</w:t>
            </w:r>
          </w:p>
        </w:tc>
        <w:tc>
          <w:tcPr>
            <w:tcW w:w="6095" w:type="dxa"/>
            <w:tcBorders>
              <w:top w:val="single" w:sz="4" w:space="0" w:color="auto"/>
              <w:left w:val="single" w:sz="4" w:space="0" w:color="auto"/>
              <w:bottom w:val="single" w:sz="4" w:space="0" w:color="auto"/>
              <w:right w:val="single" w:sz="4" w:space="0" w:color="auto"/>
            </w:tcBorders>
          </w:tcPr>
          <w:p w14:paraId="09E3CFE3"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Casa Căsătoriilor </w:t>
            </w:r>
            <w:r w:rsidRPr="00AD525B">
              <w:rPr>
                <w:i/>
                <w:lang w:val="ro-RO"/>
                <w14:ligatures w14:val="standardContextual"/>
              </w:rPr>
              <w:t>str. 1 Decembrie 1918 nr. 2</w:t>
            </w:r>
          </w:p>
        </w:tc>
        <w:tc>
          <w:tcPr>
            <w:tcW w:w="3119" w:type="dxa"/>
            <w:tcBorders>
              <w:top w:val="single" w:sz="4" w:space="0" w:color="auto"/>
              <w:left w:val="single" w:sz="4" w:space="0" w:color="auto"/>
              <w:bottom w:val="single" w:sz="4" w:space="0" w:color="auto"/>
              <w:right w:val="single" w:sz="4" w:space="0" w:color="auto"/>
            </w:tcBorders>
          </w:tcPr>
          <w:p w14:paraId="03AAEC25"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utilă 797</w:t>
            </w:r>
          </w:p>
        </w:tc>
      </w:tr>
      <w:tr w:rsidR="00D834BD" w:rsidRPr="00AD525B" w14:paraId="2E52A09F" w14:textId="77777777" w:rsidTr="00D834BD">
        <w:tc>
          <w:tcPr>
            <w:tcW w:w="709" w:type="dxa"/>
            <w:tcBorders>
              <w:top w:val="single" w:sz="4" w:space="0" w:color="auto"/>
              <w:left w:val="single" w:sz="4" w:space="0" w:color="auto"/>
              <w:bottom w:val="single" w:sz="4" w:space="0" w:color="auto"/>
              <w:right w:val="single" w:sz="4" w:space="0" w:color="auto"/>
            </w:tcBorders>
          </w:tcPr>
          <w:p w14:paraId="49B08F59"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3.3</w:t>
            </w:r>
          </w:p>
        </w:tc>
        <w:tc>
          <w:tcPr>
            <w:tcW w:w="6095" w:type="dxa"/>
            <w:tcBorders>
              <w:top w:val="single" w:sz="4" w:space="0" w:color="auto"/>
              <w:left w:val="single" w:sz="4" w:space="0" w:color="auto"/>
              <w:bottom w:val="single" w:sz="4" w:space="0" w:color="auto"/>
              <w:right w:val="single" w:sz="4" w:space="0" w:color="auto"/>
            </w:tcBorders>
          </w:tcPr>
          <w:p w14:paraId="15781D8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Direcția Generală Economică și Fiscală - </w:t>
            </w:r>
            <w:r w:rsidRPr="00AD525B">
              <w:rPr>
                <w:rStyle w:val="Strong"/>
                <w:b w:val="0"/>
                <w:lang w:val="ro-RO"/>
              </w:rPr>
              <w:t xml:space="preserve">Serviciul de urmărire și încasare </w:t>
            </w:r>
            <w:r w:rsidRPr="00AD525B">
              <w:rPr>
                <w:rStyle w:val="Strong"/>
                <w:b w:val="0"/>
                <w:i/>
                <w:lang w:val="ro-RO"/>
              </w:rPr>
              <w:t>str. Oltului nr. 2</w:t>
            </w:r>
          </w:p>
        </w:tc>
        <w:tc>
          <w:tcPr>
            <w:tcW w:w="3119" w:type="dxa"/>
            <w:tcBorders>
              <w:top w:val="single" w:sz="4" w:space="0" w:color="auto"/>
              <w:left w:val="single" w:sz="4" w:space="0" w:color="auto"/>
              <w:bottom w:val="single" w:sz="4" w:space="0" w:color="auto"/>
              <w:right w:val="single" w:sz="4" w:space="0" w:color="auto"/>
            </w:tcBorders>
          </w:tcPr>
          <w:p w14:paraId="3C128A5B"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la sol 816</w:t>
            </w:r>
          </w:p>
        </w:tc>
      </w:tr>
      <w:tr w:rsidR="00D834BD" w:rsidRPr="00AD525B" w14:paraId="19DAE5E5" w14:textId="77777777" w:rsidTr="00D834BD">
        <w:tc>
          <w:tcPr>
            <w:tcW w:w="709" w:type="dxa"/>
            <w:tcBorders>
              <w:top w:val="single" w:sz="4" w:space="0" w:color="auto"/>
              <w:left w:val="single" w:sz="4" w:space="0" w:color="auto"/>
              <w:bottom w:val="single" w:sz="4" w:space="0" w:color="auto"/>
              <w:right w:val="single" w:sz="4" w:space="0" w:color="auto"/>
            </w:tcBorders>
          </w:tcPr>
          <w:p w14:paraId="32E8CC41"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3.4</w:t>
            </w:r>
          </w:p>
        </w:tc>
        <w:tc>
          <w:tcPr>
            <w:tcW w:w="6095" w:type="dxa"/>
            <w:tcBorders>
              <w:top w:val="single" w:sz="4" w:space="0" w:color="auto"/>
              <w:left w:val="single" w:sz="4" w:space="0" w:color="auto"/>
              <w:bottom w:val="single" w:sz="4" w:space="0" w:color="auto"/>
              <w:right w:val="single" w:sz="4" w:space="0" w:color="auto"/>
            </w:tcBorders>
          </w:tcPr>
          <w:p w14:paraId="27F0A0F2" w14:textId="77777777" w:rsidR="00D834BD" w:rsidRPr="00AD525B" w:rsidRDefault="00D834BD" w:rsidP="0047244B">
            <w:pPr>
              <w:pStyle w:val="NormalWeb"/>
              <w:spacing w:before="0" w:beforeAutospacing="0" w:after="0" w:afterAutospacing="0"/>
              <w:jc w:val="both"/>
              <w:rPr>
                <w:i/>
                <w:lang w:val="ro-RO"/>
              </w:rPr>
            </w:pPr>
            <w:r w:rsidRPr="00AD525B">
              <w:rPr>
                <w:lang w:val="ro-RO"/>
                <w14:ligatures w14:val="standardContextual"/>
              </w:rPr>
              <w:t xml:space="preserve">Clădire „Teatrul Tamási Áron” </w:t>
            </w:r>
            <w:r w:rsidRPr="00AD525B">
              <w:rPr>
                <w:i/>
                <w:lang w:val="ro-RO"/>
                <w14:ligatures w14:val="standardContextual"/>
              </w:rPr>
              <w:t xml:space="preserve">str. </w:t>
            </w:r>
            <w:r w:rsidRPr="00AD525B">
              <w:rPr>
                <w:i/>
                <w:lang w:val="ro-RO"/>
              </w:rPr>
              <w:t>Libertății nr. 1; CF 40227-C1</w:t>
            </w:r>
          </w:p>
          <w:p w14:paraId="555B3AC1" w14:textId="77777777" w:rsidR="00D834BD" w:rsidRPr="00AD525B" w:rsidRDefault="00D834BD" w:rsidP="0047244B">
            <w:pPr>
              <w:pStyle w:val="NormalWeb"/>
              <w:numPr>
                <w:ilvl w:val="0"/>
                <w:numId w:val="13"/>
              </w:numPr>
              <w:spacing w:before="0" w:beforeAutospacing="0" w:after="0" w:afterAutospacing="0"/>
              <w:jc w:val="both"/>
              <w:rPr>
                <w:i/>
                <w:lang w:val="ro-RO"/>
              </w:rPr>
            </w:pPr>
            <w:r w:rsidRPr="00AD525B">
              <w:rPr>
                <w:i/>
                <w:lang w:val="ro-RO"/>
              </w:rPr>
              <w:t xml:space="preserve"> Apartament nr. V</w:t>
            </w:r>
          </w:p>
          <w:p w14:paraId="27E9EBF6" w14:textId="77777777" w:rsidR="00D834BD" w:rsidRPr="00AD525B" w:rsidRDefault="00D834BD" w:rsidP="0047244B">
            <w:pPr>
              <w:pStyle w:val="NormalWeb"/>
              <w:numPr>
                <w:ilvl w:val="0"/>
                <w:numId w:val="13"/>
              </w:numPr>
              <w:spacing w:before="0" w:beforeAutospacing="0" w:after="0" w:afterAutospacing="0"/>
              <w:jc w:val="both"/>
              <w:rPr>
                <w:i/>
                <w:lang w:val="ro-RO"/>
              </w:rPr>
            </w:pPr>
            <w:r w:rsidRPr="00AD525B">
              <w:rPr>
                <w:i/>
                <w:lang w:val="ro-RO"/>
              </w:rPr>
              <w:t xml:space="preserve"> Apartament nr. I/B/2</w:t>
            </w:r>
          </w:p>
          <w:p w14:paraId="540DFAC8" w14:textId="77777777" w:rsidR="00D834BD" w:rsidRPr="00AD525B" w:rsidRDefault="00D834BD" w:rsidP="0047244B">
            <w:pPr>
              <w:pStyle w:val="NormalWeb"/>
              <w:numPr>
                <w:ilvl w:val="0"/>
                <w:numId w:val="13"/>
              </w:numPr>
              <w:spacing w:before="0" w:beforeAutospacing="0" w:after="0" w:afterAutospacing="0"/>
              <w:jc w:val="both"/>
              <w:rPr>
                <w:i/>
                <w:lang w:val="ro-RO"/>
              </w:rPr>
            </w:pPr>
            <w:r w:rsidRPr="00AD525B">
              <w:rPr>
                <w:i/>
                <w:lang w:val="ro-RO"/>
              </w:rPr>
              <w:t>Apartament nr. II</w:t>
            </w:r>
          </w:p>
          <w:p w14:paraId="375AB043" w14:textId="77777777" w:rsidR="00D834BD" w:rsidRPr="00AD525B" w:rsidRDefault="00D834BD" w:rsidP="0047244B">
            <w:pPr>
              <w:pStyle w:val="NormalWeb"/>
              <w:numPr>
                <w:ilvl w:val="0"/>
                <w:numId w:val="13"/>
              </w:numPr>
              <w:spacing w:before="0" w:beforeAutospacing="0" w:after="0" w:afterAutospacing="0"/>
              <w:jc w:val="both"/>
              <w:rPr>
                <w:i/>
                <w:lang w:val="ro-RO"/>
              </w:rPr>
            </w:pPr>
            <w:r w:rsidRPr="00AD525B">
              <w:rPr>
                <w:i/>
                <w:lang w:val="ro-RO"/>
              </w:rPr>
              <w:t>Apartament nr. I/B/I</w:t>
            </w:r>
          </w:p>
          <w:p w14:paraId="2D28B982" w14:textId="77777777" w:rsidR="00D834BD" w:rsidRPr="00AD525B" w:rsidRDefault="00D834BD" w:rsidP="0047244B">
            <w:pPr>
              <w:pStyle w:val="NormalWeb"/>
              <w:numPr>
                <w:ilvl w:val="0"/>
                <w:numId w:val="13"/>
              </w:numPr>
              <w:spacing w:before="0" w:beforeAutospacing="0" w:after="0" w:afterAutospacing="0"/>
              <w:jc w:val="both"/>
              <w:rPr>
                <w:i/>
                <w:lang w:val="ro-RO"/>
              </w:rPr>
            </w:pPr>
            <w:r w:rsidRPr="00AD525B">
              <w:rPr>
                <w:i/>
                <w:lang w:val="ro-RO"/>
              </w:rPr>
              <w:t>Apartament IV</w:t>
            </w:r>
          </w:p>
          <w:p w14:paraId="0E61686D" w14:textId="77777777" w:rsidR="00D834BD" w:rsidRPr="00AD525B" w:rsidRDefault="00D834BD" w:rsidP="0047244B">
            <w:pPr>
              <w:pStyle w:val="NormalWeb"/>
              <w:numPr>
                <w:ilvl w:val="0"/>
                <w:numId w:val="13"/>
              </w:numPr>
              <w:spacing w:before="0" w:beforeAutospacing="0" w:after="0" w:afterAutospacing="0"/>
              <w:jc w:val="both"/>
              <w:rPr>
                <w:i/>
                <w:lang w:val="ro-RO"/>
              </w:rPr>
            </w:pPr>
            <w:r w:rsidRPr="00AD525B">
              <w:rPr>
                <w:i/>
                <w:lang w:val="ro-RO"/>
              </w:rPr>
              <w:t>Apartament III/2</w:t>
            </w:r>
          </w:p>
        </w:tc>
        <w:tc>
          <w:tcPr>
            <w:tcW w:w="3119" w:type="dxa"/>
            <w:tcBorders>
              <w:top w:val="single" w:sz="4" w:space="0" w:color="auto"/>
              <w:left w:val="single" w:sz="4" w:space="0" w:color="auto"/>
              <w:bottom w:val="single" w:sz="4" w:space="0" w:color="auto"/>
              <w:right w:val="single" w:sz="4" w:space="0" w:color="auto"/>
            </w:tcBorders>
          </w:tcPr>
          <w:p w14:paraId="49EFD9EA" w14:textId="4808E1CF" w:rsidR="00D834BD" w:rsidRPr="00AD525B" w:rsidRDefault="00D616AB" w:rsidP="0047244B">
            <w:pPr>
              <w:pStyle w:val="NormalWeb"/>
              <w:spacing w:before="0" w:beforeAutospacing="0" w:after="0" w:afterAutospacing="0"/>
              <w:rPr>
                <w:b/>
                <w:lang w:val="ro-RO"/>
                <w14:ligatures w14:val="standardContextual"/>
              </w:rPr>
            </w:pPr>
            <w:r w:rsidRPr="00AD525B">
              <w:rPr>
                <w:b/>
                <w:lang w:val="ro-RO"/>
                <w14:ligatures w14:val="standardContextual"/>
              </w:rPr>
              <w:t>4.216,63</w:t>
            </w:r>
          </w:p>
          <w:p w14:paraId="2FB8768C" w14:textId="77777777" w:rsidR="00D616AB" w:rsidRPr="00AD525B" w:rsidRDefault="00D616AB" w:rsidP="0047244B">
            <w:pPr>
              <w:pStyle w:val="NormalWeb"/>
              <w:spacing w:before="0" w:beforeAutospacing="0" w:after="0" w:afterAutospacing="0"/>
              <w:rPr>
                <w:lang w:val="ro-RO"/>
                <w14:ligatures w14:val="standardContextual"/>
              </w:rPr>
            </w:pPr>
          </w:p>
          <w:p w14:paraId="1187C851" w14:textId="71CA84EE" w:rsidR="00D834BD" w:rsidRPr="00AD525B" w:rsidRDefault="00D616AB" w:rsidP="0047244B">
            <w:pPr>
              <w:pStyle w:val="NormalWeb"/>
              <w:spacing w:before="0" w:beforeAutospacing="0" w:after="0" w:afterAutospacing="0"/>
              <w:rPr>
                <w:lang w:val="ro-RO"/>
                <w14:ligatures w14:val="standardContextual"/>
              </w:rPr>
            </w:pPr>
            <w:r w:rsidRPr="00AD525B">
              <w:rPr>
                <w:lang w:val="ro-RO"/>
                <w14:ligatures w14:val="standardContextual"/>
              </w:rPr>
              <w:t>224,73</w:t>
            </w:r>
          </w:p>
          <w:p w14:paraId="211C8AE4" w14:textId="11800998"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728,34</w:t>
            </w:r>
          </w:p>
          <w:p w14:paraId="5F0920E5" w14:textId="57743A44"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2478,87</w:t>
            </w:r>
          </w:p>
          <w:p w14:paraId="7C3FE9BF" w14:textId="2D7E153C"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229,45</w:t>
            </w:r>
          </w:p>
          <w:p w14:paraId="3AF74E8E" w14:textId="504FAE6F"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202</w:t>
            </w:r>
          </w:p>
          <w:p w14:paraId="3C8D7554" w14:textId="0EF47031" w:rsidR="00D834BD" w:rsidRPr="00AD525B" w:rsidRDefault="00D834BD" w:rsidP="00D616AB">
            <w:pPr>
              <w:pStyle w:val="NormalWeb"/>
              <w:spacing w:before="0" w:beforeAutospacing="0" w:after="0" w:afterAutospacing="0"/>
              <w:rPr>
                <w:lang w:val="ro-RO"/>
                <w14:ligatures w14:val="standardContextual"/>
              </w:rPr>
            </w:pPr>
            <w:r w:rsidRPr="00AD525B">
              <w:rPr>
                <w:lang w:val="ro-RO"/>
                <w14:ligatures w14:val="standardContextual"/>
              </w:rPr>
              <w:t>353,23</w:t>
            </w:r>
          </w:p>
        </w:tc>
      </w:tr>
      <w:tr w:rsidR="00D834BD" w:rsidRPr="00AD525B" w14:paraId="78083D90" w14:textId="77777777" w:rsidTr="00D834BD">
        <w:tc>
          <w:tcPr>
            <w:tcW w:w="709" w:type="dxa"/>
            <w:tcBorders>
              <w:top w:val="single" w:sz="4" w:space="0" w:color="auto"/>
              <w:left w:val="single" w:sz="4" w:space="0" w:color="auto"/>
              <w:bottom w:val="single" w:sz="4" w:space="0" w:color="auto"/>
              <w:right w:val="single" w:sz="4" w:space="0" w:color="auto"/>
            </w:tcBorders>
          </w:tcPr>
          <w:p w14:paraId="7DB2358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lastRenderedPageBreak/>
              <w:t>3.5</w:t>
            </w:r>
          </w:p>
        </w:tc>
        <w:tc>
          <w:tcPr>
            <w:tcW w:w="6095" w:type="dxa"/>
            <w:tcBorders>
              <w:top w:val="single" w:sz="4" w:space="0" w:color="auto"/>
              <w:left w:val="single" w:sz="4" w:space="0" w:color="auto"/>
              <w:bottom w:val="single" w:sz="4" w:space="0" w:color="auto"/>
              <w:right w:val="single" w:sz="4" w:space="0" w:color="auto"/>
            </w:tcBorders>
          </w:tcPr>
          <w:p w14:paraId="1D681B5B" w14:textId="089B6DD2"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ap. II Sediu Direcția Patrimoniu </w:t>
            </w:r>
            <w:r w:rsidRPr="00AD525B">
              <w:rPr>
                <w:i/>
                <w:lang w:val="ro-RO"/>
                <w14:ligatures w14:val="standardContextual"/>
              </w:rPr>
              <w:t>str. 1 Decembrie 1918 nr. 11</w:t>
            </w:r>
          </w:p>
        </w:tc>
        <w:tc>
          <w:tcPr>
            <w:tcW w:w="3119" w:type="dxa"/>
            <w:tcBorders>
              <w:top w:val="single" w:sz="4" w:space="0" w:color="auto"/>
              <w:left w:val="single" w:sz="4" w:space="0" w:color="auto"/>
              <w:bottom w:val="single" w:sz="4" w:space="0" w:color="auto"/>
              <w:right w:val="single" w:sz="4" w:space="0" w:color="auto"/>
            </w:tcBorders>
          </w:tcPr>
          <w:p w14:paraId="3DEE3F89" w14:textId="5DBA45E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253</w:t>
            </w:r>
          </w:p>
        </w:tc>
      </w:tr>
      <w:tr w:rsidR="00D834BD" w:rsidRPr="00AD525B" w14:paraId="0522E152" w14:textId="77777777" w:rsidTr="00D834BD">
        <w:tc>
          <w:tcPr>
            <w:tcW w:w="709" w:type="dxa"/>
            <w:tcBorders>
              <w:top w:val="single" w:sz="4" w:space="0" w:color="auto"/>
              <w:left w:val="single" w:sz="4" w:space="0" w:color="auto"/>
              <w:bottom w:val="single" w:sz="4" w:space="0" w:color="auto"/>
              <w:right w:val="single" w:sz="4" w:space="0" w:color="auto"/>
            </w:tcBorders>
          </w:tcPr>
          <w:p w14:paraId="6F2EB27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3.6</w:t>
            </w:r>
          </w:p>
        </w:tc>
        <w:tc>
          <w:tcPr>
            <w:tcW w:w="6095" w:type="dxa"/>
            <w:tcBorders>
              <w:top w:val="single" w:sz="4" w:space="0" w:color="auto"/>
              <w:left w:val="single" w:sz="4" w:space="0" w:color="auto"/>
              <w:bottom w:val="single" w:sz="4" w:space="0" w:color="auto"/>
              <w:right w:val="single" w:sz="4" w:space="0" w:color="auto"/>
            </w:tcBorders>
          </w:tcPr>
          <w:p w14:paraId="6D82B5A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Serviciul Locativ </w:t>
            </w:r>
            <w:r w:rsidRPr="00AD525B">
              <w:rPr>
                <w:i/>
                <w:lang w:val="ro-RO"/>
                <w14:ligatures w14:val="standardContextual"/>
              </w:rPr>
              <w:t>str. Kőrösi Csoma Sándor nr. 5</w:t>
            </w:r>
          </w:p>
        </w:tc>
        <w:tc>
          <w:tcPr>
            <w:tcW w:w="3119" w:type="dxa"/>
            <w:tcBorders>
              <w:top w:val="single" w:sz="4" w:space="0" w:color="auto"/>
              <w:left w:val="single" w:sz="4" w:space="0" w:color="auto"/>
              <w:bottom w:val="single" w:sz="4" w:space="0" w:color="auto"/>
              <w:right w:val="single" w:sz="4" w:space="0" w:color="auto"/>
            </w:tcBorders>
          </w:tcPr>
          <w:p w14:paraId="4A7EFFA9" w14:textId="03F71E78" w:rsidR="00D834BD" w:rsidRPr="00AD525B" w:rsidRDefault="008B124C" w:rsidP="0047244B">
            <w:pPr>
              <w:pStyle w:val="NormalWeb"/>
              <w:spacing w:before="0" w:beforeAutospacing="0" w:after="0" w:afterAutospacing="0"/>
              <w:jc w:val="both"/>
              <w:rPr>
                <w:lang w:val="ro-RO"/>
                <w14:ligatures w14:val="standardContextual"/>
              </w:rPr>
            </w:pPr>
            <w:r w:rsidRPr="00AD525B">
              <w:rPr>
                <w:lang w:val="ro-RO"/>
                <w14:ligatures w14:val="standardContextual"/>
              </w:rPr>
              <w:t>328</w:t>
            </w:r>
          </w:p>
        </w:tc>
      </w:tr>
      <w:tr w:rsidR="00D834BD" w:rsidRPr="00AD525B" w14:paraId="6F5E6338" w14:textId="77777777" w:rsidTr="00D834BD">
        <w:tc>
          <w:tcPr>
            <w:tcW w:w="709" w:type="dxa"/>
            <w:tcBorders>
              <w:top w:val="single" w:sz="4" w:space="0" w:color="auto"/>
              <w:left w:val="single" w:sz="4" w:space="0" w:color="auto"/>
              <w:bottom w:val="single" w:sz="4" w:space="0" w:color="auto"/>
              <w:right w:val="single" w:sz="4" w:space="0" w:color="auto"/>
            </w:tcBorders>
          </w:tcPr>
          <w:p w14:paraId="262AC1FC"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3.7</w:t>
            </w:r>
          </w:p>
        </w:tc>
        <w:tc>
          <w:tcPr>
            <w:tcW w:w="6095" w:type="dxa"/>
            <w:tcBorders>
              <w:top w:val="single" w:sz="4" w:space="0" w:color="auto"/>
              <w:left w:val="single" w:sz="4" w:space="0" w:color="auto"/>
              <w:bottom w:val="single" w:sz="4" w:space="0" w:color="auto"/>
              <w:right w:val="single" w:sz="4" w:space="0" w:color="auto"/>
            </w:tcBorders>
          </w:tcPr>
          <w:p w14:paraId="5160A70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Cinematograf Arta </w:t>
            </w:r>
            <w:r w:rsidRPr="00AD525B">
              <w:rPr>
                <w:i/>
                <w:lang w:val="ro-RO"/>
                <w14:ligatures w14:val="standardContextual"/>
              </w:rPr>
              <w:t>str. Kőrösi Csoma Sándor nr. 10</w:t>
            </w:r>
          </w:p>
        </w:tc>
        <w:tc>
          <w:tcPr>
            <w:tcW w:w="3119" w:type="dxa"/>
            <w:tcBorders>
              <w:top w:val="single" w:sz="4" w:space="0" w:color="auto"/>
              <w:left w:val="single" w:sz="4" w:space="0" w:color="auto"/>
              <w:bottom w:val="single" w:sz="4" w:space="0" w:color="auto"/>
              <w:right w:val="single" w:sz="4" w:space="0" w:color="auto"/>
            </w:tcBorders>
          </w:tcPr>
          <w:p w14:paraId="03F59B02"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1505/</w:t>
            </w:r>
          </w:p>
          <w:p w14:paraId="004843D1" w14:textId="4CF405CF" w:rsidR="00D834BD" w:rsidRPr="00AD525B" w:rsidRDefault="00D834BD" w:rsidP="0047244B">
            <w:pPr>
              <w:pStyle w:val="NormalWeb"/>
              <w:spacing w:before="0" w:beforeAutospacing="0" w:after="0" w:afterAutospacing="0"/>
              <w:rPr>
                <w:lang w:val="ro-RO"/>
                <w14:ligatures w14:val="standardContextual"/>
              </w:rPr>
            </w:pPr>
          </w:p>
        </w:tc>
      </w:tr>
      <w:tr w:rsidR="00D834BD" w:rsidRPr="00AD525B" w14:paraId="6A2D9343" w14:textId="77777777" w:rsidTr="00D834BD">
        <w:tc>
          <w:tcPr>
            <w:tcW w:w="709" w:type="dxa"/>
            <w:tcBorders>
              <w:top w:val="single" w:sz="4" w:space="0" w:color="auto"/>
              <w:left w:val="single" w:sz="4" w:space="0" w:color="auto"/>
              <w:bottom w:val="single" w:sz="4" w:space="0" w:color="auto"/>
              <w:right w:val="single" w:sz="4" w:space="0" w:color="auto"/>
            </w:tcBorders>
          </w:tcPr>
          <w:p w14:paraId="13114153"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3.8</w:t>
            </w:r>
          </w:p>
        </w:tc>
        <w:tc>
          <w:tcPr>
            <w:tcW w:w="6095" w:type="dxa"/>
            <w:tcBorders>
              <w:top w:val="single" w:sz="4" w:space="0" w:color="auto"/>
              <w:left w:val="single" w:sz="4" w:space="0" w:color="auto"/>
              <w:bottom w:val="single" w:sz="4" w:space="0" w:color="auto"/>
              <w:right w:val="single" w:sz="4" w:space="0" w:color="auto"/>
            </w:tcBorders>
          </w:tcPr>
          <w:p w14:paraId="1803D742" w14:textId="77777777" w:rsidR="00D834BD" w:rsidRPr="00AD525B" w:rsidRDefault="00D834BD" w:rsidP="0047244B">
            <w:pPr>
              <w:pStyle w:val="NormalWeb"/>
              <w:spacing w:before="0" w:beforeAutospacing="0" w:after="0" w:afterAutospacing="0"/>
              <w:jc w:val="both"/>
              <w:rPr>
                <w:color w:val="FF0000"/>
                <w:lang w:val="ro-RO"/>
                <w14:ligatures w14:val="standardContextual"/>
              </w:rPr>
            </w:pPr>
            <w:r w:rsidRPr="00AD525B">
              <w:rPr>
                <w:lang w:val="ro-RO"/>
                <w14:ligatures w14:val="standardContextual"/>
              </w:rPr>
              <w:t xml:space="preserve">Clădire Casa de Cultură „Kónya Ádám „ </w:t>
            </w:r>
            <w:r w:rsidRPr="00AD525B">
              <w:rPr>
                <w:i/>
                <w:lang w:val="ro-RO"/>
                <w14:ligatures w14:val="standardContextual"/>
              </w:rPr>
              <w:t>str. Kossuth Lajos nr. 13</w:t>
            </w:r>
          </w:p>
        </w:tc>
        <w:tc>
          <w:tcPr>
            <w:tcW w:w="3119" w:type="dxa"/>
            <w:tcBorders>
              <w:top w:val="single" w:sz="4" w:space="0" w:color="auto"/>
              <w:left w:val="single" w:sz="4" w:space="0" w:color="auto"/>
              <w:bottom w:val="single" w:sz="4" w:space="0" w:color="auto"/>
              <w:right w:val="single" w:sz="4" w:space="0" w:color="auto"/>
            </w:tcBorders>
          </w:tcPr>
          <w:p w14:paraId="6665CB1A" w14:textId="77777777" w:rsidR="00D834BD" w:rsidRPr="00AD525B" w:rsidRDefault="00D834BD" w:rsidP="0047244B">
            <w:pPr>
              <w:pStyle w:val="NormalWeb"/>
              <w:spacing w:before="0" w:beforeAutospacing="0" w:after="0" w:afterAutospacing="0"/>
              <w:rPr>
                <w:lang w:val="ro-RO"/>
                <w14:ligatures w14:val="standardContextual"/>
              </w:rPr>
            </w:pPr>
          </w:p>
        </w:tc>
      </w:tr>
      <w:tr w:rsidR="00D834BD" w:rsidRPr="00AD525B" w14:paraId="22D6367D" w14:textId="77777777" w:rsidTr="008B124C">
        <w:trPr>
          <w:trHeight w:val="300"/>
        </w:trPr>
        <w:tc>
          <w:tcPr>
            <w:tcW w:w="709" w:type="dxa"/>
            <w:tcBorders>
              <w:top w:val="single" w:sz="4" w:space="0" w:color="auto"/>
              <w:left w:val="single" w:sz="4" w:space="0" w:color="auto"/>
              <w:bottom w:val="single" w:sz="4" w:space="0" w:color="auto"/>
              <w:right w:val="single" w:sz="4" w:space="0" w:color="auto"/>
            </w:tcBorders>
          </w:tcPr>
          <w:p w14:paraId="717763FA"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3.9</w:t>
            </w:r>
          </w:p>
        </w:tc>
        <w:tc>
          <w:tcPr>
            <w:tcW w:w="6095" w:type="dxa"/>
            <w:tcBorders>
              <w:top w:val="single" w:sz="4" w:space="0" w:color="auto"/>
              <w:left w:val="single" w:sz="4" w:space="0" w:color="auto"/>
              <w:bottom w:val="single" w:sz="4" w:space="0" w:color="auto"/>
              <w:right w:val="single" w:sz="4" w:space="0" w:color="auto"/>
            </w:tcBorders>
          </w:tcPr>
          <w:p w14:paraId="0C436A94"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Sala Kamara </w:t>
            </w:r>
            <w:r w:rsidRPr="00AD525B">
              <w:rPr>
                <w:i/>
                <w:lang w:val="ro-RO"/>
                <w14:ligatures w14:val="standardContextual"/>
              </w:rPr>
              <w:t>str. Vasile Goldiș nr. 2</w:t>
            </w:r>
          </w:p>
        </w:tc>
        <w:tc>
          <w:tcPr>
            <w:tcW w:w="3119" w:type="dxa"/>
            <w:tcBorders>
              <w:top w:val="single" w:sz="4" w:space="0" w:color="auto"/>
              <w:left w:val="single" w:sz="4" w:space="0" w:color="auto"/>
              <w:bottom w:val="single" w:sz="4" w:space="0" w:color="auto"/>
              <w:right w:val="single" w:sz="4" w:space="0" w:color="auto"/>
            </w:tcBorders>
          </w:tcPr>
          <w:p w14:paraId="115C73E1" w14:textId="2B30D0F8"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475</w:t>
            </w:r>
          </w:p>
        </w:tc>
      </w:tr>
      <w:tr w:rsidR="00D834BD" w:rsidRPr="00AD525B" w14:paraId="439762B5" w14:textId="77777777" w:rsidTr="008B124C">
        <w:trPr>
          <w:trHeight w:val="405"/>
        </w:trPr>
        <w:tc>
          <w:tcPr>
            <w:tcW w:w="709" w:type="dxa"/>
            <w:tcBorders>
              <w:top w:val="single" w:sz="4" w:space="0" w:color="auto"/>
              <w:left w:val="single" w:sz="4" w:space="0" w:color="auto"/>
              <w:bottom w:val="single" w:sz="4" w:space="0" w:color="auto"/>
              <w:right w:val="single" w:sz="4" w:space="0" w:color="auto"/>
            </w:tcBorders>
          </w:tcPr>
          <w:p w14:paraId="0EF51249"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3.10</w:t>
            </w:r>
          </w:p>
        </w:tc>
        <w:tc>
          <w:tcPr>
            <w:tcW w:w="6095" w:type="dxa"/>
            <w:tcBorders>
              <w:top w:val="single" w:sz="4" w:space="0" w:color="auto"/>
              <w:left w:val="single" w:sz="4" w:space="0" w:color="auto"/>
              <w:bottom w:val="single" w:sz="4" w:space="0" w:color="auto"/>
              <w:right w:val="single" w:sz="4" w:space="0" w:color="auto"/>
            </w:tcBorders>
          </w:tcPr>
          <w:p w14:paraId="6ACB28D3"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Casa cu arcade </w:t>
            </w:r>
            <w:r w:rsidRPr="00AD525B">
              <w:rPr>
                <w:i/>
                <w:lang w:val="ro-RO"/>
                <w14:ligatures w14:val="standardContextual"/>
              </w:rPr>
              <w:t>str. Libertății nr. 7</w:t>
            </w:r>
          </w:p>
        </w:tc>
        <w:tc>
          <w:tcPr>
            <w:tcW w:w="3119" w:type="dxa"/>
            <w:tcBorders>
              <w:top w:val="single" w:sz="4" w:space="0" w:color="auto"/>
              <w:left w:val="single" w:sz="4" w:space="0" w:color="auto"/>
              <w:bottom w:val="single" w:sz="4" w:space="0" w:color="auto"/>
              <w:right w:val="single" w:sz="4" w:space="0" w:color="auto"/>
            </w:tcBorders>
          </w:tcPr>
          <w:p w14:paraId="0EEA0A3C" w14:textId="3255C50C"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638,36</w:t>
            </w:r>
          </w:p>
        </w:tc>
      </w:tr>
      <w:tr w:rsidR="00D834BD" w:rsidRPr="00AD525B" w14:paraId="33794B9D" w14:textId="77777777" w:rsidTr="00D834BD">
        <w:tc>
          <w:tcPr>
            <w:tcW w:w="709" w:type="dxa"/>
            <w:tcBorders>
              <w:top w:val="single" w:sz="4" w:space="0" w:color="auto"/>
              <w:left w:val="single" w:sz="4" w:space="0" w:color="auto"/>
              <w:bottom w:val="single" w:sz="4" w:space="0" w:color="auto"/>
              <w:right w:val="single" w:sz="4" w:space="0" w:color="auto"/>
            </w:tcBorders>
          </w:tcPr>
          <w:p w14:paraId="21B29B7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3.11</w:t>
            </w:r>
          </w:p>
        </w:tc>
        <w:tc>
          <w:tcPr>
            <w:tcW w:w="6095" w:type="dxa"/>
            <w:tcBorders>
              <w:top w:val="single" w:sz="4" w:space="0" w:color="auto"/>
              <w:left w:val="single" w:sz="4" w:space="0" w:color="auto"/>
              <w:bottom w:val="single" w:sz="4" w:space="0" w:color="auto"/>
              <w:right w:val="single" w:sz="4" w:space="0" w:color="auto"/>
            </w:tcBorders>
          </w:tcPr>
          <w:p w14:paraId="5C02D24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Sediul Serviciului comunitar de evidenta a persoanelor </w:t>
            </w:r>
          </w:p>
          <w:p w14:paraId="734B15BC" w14:textId="77777777" w:rsidR="00D834BD" w:rsidRPr="00AD525B" w:rsidRDefault="00D834BD" w:rsidP="0047244B">
            <w:pPr>
              <w:pStyle w:val="NormalWeb"/>
              <w:spacing w:before="0" w:beforeAutospacing="0" w:after="0" w:afterAutospacing="0"/>
              <w:jc w:val="both"/>
              <w:rPr>
                <w:i/>
                <w:lang w:val="ro-RO"/>
                <w14:ligatures w14:val="standardContextual"/>
              </w:rPr>
            </w:pPr>
            <w:r w:rsidRPr="00AD525B">
              <w:rPr>
                <w:i/>
                <w:lang w:val="ro-RO"/>
                <w14:ligatures w14:val="standardContextual"/>
              </w:rPr>
              <w:t>str. Dozsa Gyorgy nr. 14</w:t>
            </w:r>
          </w:p>
        </w:tc>
        <w:tc>
          <w:tcPr>
            <w:tcW w:w="3119" w:type="dxa"/>
            <w:tcBorders>
              <w:top w:val="single" w:sz="4" w:space="0" w:color="auto"/>
              <w:left w:val="single" w:sz="4" w:space="0" w:color="auto"/>
              <w:bottom w:val="single" w:sz="4" w:space="0" w:color="auto"/>
              <w:right w:val="single" w:sz="4" w:space="0" w:color="auto"/>
            </w:tcBorders>
          </w:tcPr>
          <w:p w14:paraId="76EF93DF" w14:textId="03F8AD32" w:rsidR="0013549E" w:rsidRPr="00AD525B" w:rsidRDefault="00D834BD" w:rsidP="0013549E">
            <w:pPr>
              <w:pStyle w:val="NormalWeb"/>
              <w:spacing w:before="0" w:beforeAutospacing="0" w:after="0" w:afterAutospacing="0"/>
              <w:rPr>
                <w:lang w:val="ro-RO"/>
                <w14:ligatures w14:val="standardContextual"/>
              </w:rPr>
            </w:pPr>
            <w:r w:rsidRPr="00AD525B">
              <w:rPr>
                <w:lang w:val="ro-RO"/>
                <w14:ligatures w14:val="standardContextual"/>
              </w:rPr>
              <w:t>Supr. constr. la sol 190</w:t>
            </w:r>
          </w:p>
          <w:p w14:paraId="228DC2DD" w14:textId="1A25C17C" w:rsidR="00D834BD" w:rsidRPr="00AD525B" w:rsidRDefault="00D834BD" w:rsidP="0047244B">
            <w:pPr>
              <w:pStyle w:val="NormalWeb"/>
              <w:spacing w:before="0" w:beforeAutospacing="0" w:after="0" w:afterAutospacing="0"/>
              <w:rPr>
                <w:lang w:val="ro-RO"/>
                <w14:ligatures w14:val="standardContextual"/>
              </w:rPr>
            </w:pPr>
          </w:p>
        </w:tc>
      </w:tr>
      <w:tr w:rsidR="00D834BD" w:rsidRPr="00AD525B" w14:paraId="0874EF2A" w14:textId="77777777" w:rsidTr="00D834BD">
        <w:tc>
          <w:tcPr>
            <w:tcW w:w="709" w:type="dxa"/>
            <w:tcBorders>
              <w:top w:val="single" w:sz="4" w:space="0" w:color="auto"/>
              <w:left w:val="single" w:sz="4" w:space="0" w:color="auto"/>
              <w:bottom w:val="single" w:sz="4" w:space="0" w:color="auto"/>
              <w:right w:val="single" w:sz="4" w:space="0" w:color="auto"/>
            </w:tcBorders>
          </w:tcPr>
          <w:p w14:paraId="4F5689C5"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3.12</w:t>
            </w:r>
          </w:p>
        </w:tc>
        <w:tc>
          <w:tcPr>
            <w:tcW w:w="6095" w:type="dxa"/>
            <w:tcBorders>
              <w:top w:val="single" w:sz="4" w:space="0" w:color="auto"/>
              <w:left w:val="single" w:sz="4" w:space="0" w:color="auto"/>
              <w:bottom w:val="single" w:sz="4" w:space="0" w:color="auto"/>
              <w:right w:val="single" w:sz="4" w:space="0" w:color="auto"/>
            </w:tcBorders>
          </w:tcPr>
          <w:p w14:paraId="45F02C33"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Direcția de Asistență Socială </w:t>
            </w:r>
            <w:r w:rsidRPr="00AD525B">
              <w:rPr>
                <w:i/>
                <w:lang w:val="ro-RO"/>
                <w14:ligatures w14:val="standardContextual"/>
              </w:rPr>
              <w:t>str. Erege nr. 19</w:t>
            </w:r>
          </w:p>
        </w:tc>
        <w:tc>
          <w:tcPr>
            <w:tcW w:w="3119" w:type="dxa"/>
            <w:tcBorders>
              <w:top w:val="single" w:sz="4" w:space="0" w:color="auto"/>
              <w:left w:val="single" w:sz="4" w:space="0" w:color="auto"/>
              <w:bottom w:val="single" w:sz="4" w:space="0" w:color="auto"/>
              <w:right w:val="single" w:sz="4" w:space="0" w:color="auto"/>
            </w:tcBorders>
          </w:tcPr>
          <w:p w14:paraId="39603C9A" w14:textId="49990326" w:rsidR="0013549E" w:rsidRPr="00AD525B" w:rsidRDefault="00D834BD" w:rsidP="0013549E">
            <w:pPr>
              <w:pStyle w:val="NormalWeb"/>
              <w:spacing w:before="0" w:beforeAutospacing="0" w:after="0" w:afterAutospacing="0"/>
              <w:rPr>
                <w:lang w:val="ro-RO"/>
                <w14:ligatures w14:val="standardContextual"/>
              </w:rPr>
            </w:pPr>
            <w:r w:rsidRPr="00AD525B">
              <w:rPr>
                <w:lang w:val="ro-RO"/>
                <w14:ligatures w14:val="standardContextual"/>
              </w:rPr>
              <w:t>Supr. constr. la sol 231</w:t>
            </w:r>
          </w:p>
          <w:p w14:paraId="29DC6E01" w14:textId="55FFCAD9" w:rsidR="00D834BD" w:rsidRPr="00AD525B" w:rsidRDefault="00D834BD" w:rsidP="0047244B">
            <w:pPr>
              <w:pStyle w:val="NormalWeb"/>
              <w:spacing w:before="0" w:beforeAutospacing="0" w:after="0" w:afterAutospacing="0"/>
              <w:rPr>
                <w:lang w:val="ro-RO"/>
                <w14:ligatures w14:val="standardContextual"/>
              </w:rPr>
            </w:pPr>
          </w:p>
        </w:tc>
      </w:tr>
      <w:tr w:rsidR="00D834BD" w:rsidRPr="00AD525B" w14:paraId="0C3D81F1" w14:textId="77777777" w:rsidTr="00D834BD">
        <w:tc>
          <w:tcPr>
            <w:tcW w:w="709" w:type="dxa"/>
            <w:tcBorders>
              <w:top w:val="single" w:sz="4" w:space="0" w:color="auto"/>
              <w:left w:val="single" w:sz="4" w:space="0" w:color="auto"/>
              <w:bottom w:val="single" w:sz="4" w:space="0" w:color="auto"/>
              <w:right w:val="single" w:sz="4" w:space="0" w:color="auto"/>
            </w:tcBorders>
          </w:tcPr>
          <w:p w14:paraId="0907C6B9"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3.13</w:t>
            </w:r>
          </w:p>
        </w:tc>
        <w:tc>
          <w:tcPr>
            <w:tcW w:w="6095" w:type="dxa"/>
            <w:tcBorders>
              <w:top w:val="single" w:sz="4" w:space="0" w:color="auto"/>
              <w:left w:val="single" w:sz="4" w:space="0" w:color="auto"/>
              <w:bottom w:val="single" w:sz="4" w:space="0" w:color="auto"/>
              <w:right w:val="single" w:sz="4" w:space="0" w:color="auto"/>
            </w:tcBorders>
          </w:tcPr>
          <w:p w14:paraId="0A5F5DFC"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birouri relații cu clienții Direcția de Asistență Socială </w:t>
            </w:r>
          </w:p>
          <w:p w14:paraId="07A5378F"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str. Daliei bl. 12 sc. E</w:t>
            </w:r>
          </w:p>
        </w:tc>
        <w:tc>
          <w:tcPr>
            <w:tcW w:w="3119" w:type="dxa"/>
            <w:tcBorders>
              <w:top w:val="single" w:sz="4" w:space="0" w:color="auto"/>
              <w:left w:val="single" w:sz="4" w:space="0" w:color="auto"/>
              <w:bottom w:val="single" w:sz="4" w:space="0" w:color="auto"/>
              <w:right w:val="single" w:sz="4" w:space="0" w:color="auto"/>
            </w:tcBorders>
          </w:tcPr>
          <w:p w14:paraId="68512677"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229</w:t>
            </w:r>
          </w:p>
        </w:tc>
      </w:tr>
      <w:tr w:rsidR="00D834BD" w:rsidRPr="00AD525B" w14:paraId="50550A97" w14:textId="77777777" w:rsidTr="00D834BD">
        <w:tc>
          <w:tcPr>
            <w:tcW w:w="709" w:type="dxa"/>
            <w:tcBorders>
              <w:top w:val="single" w:sz="4" w:space="0" w:color="auto"/>
              <w:left w:val="single" w:sz="4" w:space="0" w:color="auto"/>
              <w:bottom w:val="single" w:sz="4" w:space="0" w:color="auto"/>
              <w:right w:val="single" w:sz="4" w:space="0" w:color="auto"/>
            </w:tcBorders>
          </w:tcPr>
          <w:p w14:paraId="2EAEC4C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3.14</w:t>
            </w:r>
          </w:p>
        </w:tc>
        <w:tc>
          <w:tcPr>
            <w:tcW w:w="6095" w:type="dxa"/>
            <w:tcBorders>
              <w:top w:val="single" w:sz="4" w:space="0" w:color="auto"/>
              <w:left w:val="single" w:sz="4" w:space="0" w:color="auto"/>
              <w:bottom w:val="single" w:sz="4" w:space="0" w:color="auto"/>
              <w:right w:val="single" w:sz="4" w:space="0" w:color="auto"/>
            </w:tcBorders>
          </w:tcPr>
          <w:p w14:paraId="01C0ECE7"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Centru Comunitar Cartierul Ciucului; </w:t>
            </w:r>
          </w:p>
          <w:p w14:paraId="614D1A21"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i/>
                <w:lang w:val="ro-RO"/>
                <w14:ligatures w14:val="standardContextual"/>
              </w:rPr>
              <w:t>Al. Căminului bl. 34 sc. C</w:t>
            </w:r>
          </w:p>
        </w:tc>
        <w:tc>
          <w:tcPr>
            <w:tcW w:w="3119" w:type="dxa"/>
            <w:tcBorders>
              <w:top w:val="single" w:sz="4" w:space="0" w:color="auto"/>
              <w:left w:val="single" w:sz="4" w:space="0" w:color="auto"/>
              <w:bottom w:val="single" w:sz="4" w:space="0" w:color="auto"/>
              <w:right w:val="single" w:sz="4" w:space="0" w:color="auto"/>
            </w:tcBorders>
          </w:tcPr>
          <w:p w14:paraId="65F05761" w14:textId="77777777"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187</w:t>
            </w:r>
          </w:p>
        </w:tc>
      </w:tr>
      <w:tr w:rsidR="00D834BD" w:rsidRPr="00AD525B" w14:paraId="675E47A5" w14:textId="77777777" w:rsidTr="00D834BD">
        <w:tc>
          <w:tcPr>
            <w:tcW w:w="709" w:type="dxa"/>
            <w:tcBorders>
              <w:top w:val="single" w:sz="4" w:space="0" w:color="auto"/>
              <w:left w:val="single" w:sz="4" w:space="0" w:color="auto"/>
              <w:bottom w:val="single" w:sz="4" w:space="0" w:color="auto"/>
              <w:right w:val="single" w:sz="4" w:space="0" w:color="auto"/>
            </w:tcBorders>
          </w:tcPr>
          <w:p w14:paraId="6984215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3.15</w:t>
            </w:r>
          </w:p>
        </w:tc>
        <w:tc>
          <w:tcPr>
            <w:tcW w:w="6095" w:type="dxa"/>
            <w:tcBorders>
              <w:top w:val="single" w:sz="4" w:space="0" w:color="auto"/>
              <w:left w:val="single" w:sz="4" w:space="0" w:color="auto"/>
              <w:bottom w:val="single" w:sz="4" w:space="0" w:color="auto"/>
              <w:right w:val="single" w:sz="4" w:space="0" w:color="auto"/>
            </w:tcBorders>
          </w:tcPr>
          <w:p w14:paraId="0CFFE252"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Poliția Locală </w:t>
            </w:r>
            <w:r w:rsidRPr="00AD525B">
              <w:rPr>
                <w:i/>
                <w:lang w:val="ro-RO"/>
                <w14:ligatures w14:val="standardContextual"/>
              </w:rPr>
              <w:t>str. Nicolae Grigorescu nr. 4</w:t>
            </w:r>
          </w:p>
        </w:tc>
        <w:tc>
          <w:tcPr>
            <w:tcW w:w="3119" w:type="dxa"/>
            <w:tcBorders>
              <w:top w:val="single" w:sz="4" w:space="0" w:color="auto"/>
              <w:left w:val="single" w:sz="4" w:space="0" w:color="auto"/>
              <w:bottom w:val="single" w:sz="4" w:space="0" w:color="auto"/>
              <w:right w:val="single" w:sz="4" w:space="0" w:color="auto"/>
            </w:tcBorders>
          </w:tcPr>
          <w:p w14:paraId="402024A6" w14:textId="1A474E79" w:rsidR="008B124C" w:rsidRPr="00AD525B" w:rsidRDefault="0013549E"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280</w:t>
            </w:r>
          </w:p>
          <w:p w14:paraId="4F9A23DA" w14:textId="3A59E83C" w:rsidR="00D834BD" w:rsidRPr="00AD525B" w:rsidRDefault="00D834BD" w:rsidP="0047244B">
            <w:pPr>
              <w:pStyle w:val="NormalWeb"/>
              <w:spacing w:before="0" w:beforeAutospacing="0" w:after="0" w:afterAutospacing="0"/>
              <w:rPr>
                <w:lang w:val="ro-RO"/>
                <w14:ligatures w14:val="standardContextual"/>
              </w:rPr>
            </w:pPr>
          </w:p>
        </w:tc>
      </w:tr>
      <w:tr w:rsidR="00D834BD" w:rsidRPr="00AD525B" w14:paraId="30B8A7D6" w14:textId="77777777" w:rsidTr="00D834BD">
        <w:tc>
          <w:tcPr>
            <w:tcW w:w="709" w:type="dxa"/>
            <w:tcBorders>
              <w:top w:val="single" w:sz="4" w:space="0" w:color="auto"/>
              <w:left w:val="single" w:sz="4" w:space="0" w:color="auto"/>
              <w:bottom w:val="single" w:sz="4" w:space="0" w:color="auto"/>
              <w:right w:val="single" w:sz="4" w:space="0" w:color="auto"/>
            </w:tcBorders>
            <w:hideMark/>
          </w:tcPr>
          <w:p w14:paraId="26EF82E6"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3.16</w:t>
            </w:r>
          </w:p>
        </w:tc>
        <w:tc>
          <w:tcPr>
            <w:tcW w:w="6095" w:type="dxa"/>
            <w:tcBorders>
              <w:top w:val="single" w:sz="4" w:space="0" w:color="auto"/>
              <w:left w:val="single" w:sz="4" w:space="0" w:color="auto"/>
              <w:bottom w:val="single" w:sz="4" w:space="0" w:color="auto"/>
              <w:right w:val="single" w:sz="4" w:space="0" w:color="auto"/>
            </w:tcBorders>
          </w:tcPr>
          <w:p w14:paraId="4D7D71FE"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rPr>
              <w:t>Căminul cultural Chilieni</w:t>
            </w:r>
          </w:p>
        </w:tc>
        <w:tc>
          <w:tcPr>
            <w:tcW w:w="3119" w:type="dxa"/>
            <w:tcBorders>
              <w:top w:val="single" w:sz="4" w:space="0" w:color="auto"/>
              <w:left w:val="single" w:sz="4" w:space="0" w:color="auto"/>
              <w:bottom w:val="single" w:sz="4" w:space="0" w:color="auto"/>
              <w:right w:val="single" w:sz="4" w:space="0" w:color="auto"/>
            </w:tcBorders>
          </w:tcPr>
          <w:p w14:paraId="608AFF34" w14:textId="40EA3E1E" w:rsidR="00D834BD" w:rsidRPr="00AD525B" w:rsidRDefault="0013549E" w:rsidP="0047244B">
            <w:pPr>
              <w:pStyle w:val="NormalWeb"/>
              <w:spacing w:before="0" w:beforeAutospacing="0" w:after="0" w:afterAutospacing="0"/>
              <w:rPr>
                <w:lang w:val="ro-RO"/>
                <w14:ligatures w14:val="standardContextual"/>
              </w:rPr>
            </w:pPr>
            <w:r w:rsidRPr="00AD525B">
              <w:rPr>
                <w:lang w:val="ro-RO"/>
                <w14:ligatures w14:val="standardContextual"/>
              </w:rPr>
              <w:t>Supr. constr. la sol 737</w:t>
            </w:r>
          </w:p>
          <w:p w14:paraId="4F6D573D" w14:textId="5F181FA6" w:rsidR="00D834BD" w:rsidRPr="00AD525B" w:rsidRDefault="00D834BD" w:rsidP="0047244B">
            <w:pPr>
              <w:pStyle w:val="NormalWeb"/>
              <w:spacing w:before="0" w:beforeAutospacing="0" w:after="0" w:afterAutospacing="0"/>
              <w:rPr>
                <w:lang w:val="ro-RO"/>
                <w14:ligatures w14:val="standardContextual"/>
              </w:rPr>
            </w:pPr>
          </w:p>
        </w:tc>
      </w:tr>
      <w:tr w:rsidR="00D834BD" w:rsidRPr="00AD525B" w14:paraId="05B5597C" w14:textId="77777777" w:rsidTr="008B124C">
        <w:trPr>
          <w:trHeight w:val="461"/>
        </w:trPr>
        <w:tc>
          <w:tcPr>
            <w:tcW w:w="709" w:type="dxa"/>
            <w:tcBorders>
              <w:top w:val="single" w:sz="4" w:space="0" w:color="auto"/>
              <w:left w:val="single" w:sz="4" w:space="0" w:color="auto"/>
              <w:bottom w:val="single" w:sz="4" w:space="0" w:color="auto"/>
              <w:right w:val="single" w:sz="4" w:space="0" w:color="auto"/>
            </w:tcBorders>
          </w:tcPr>
          <w:p w14:paraId="370B8D11" w14:textId="77777777" w:rsidR="00D834BD" w:rsidRPr="00AD525B" w:rsidRDefault="00D834BD" w:rsidP="0047244B">
            <w:pPr>
              <w:pStyle w:val="NormalWeb"/>
              <w:spacing w:before="0" w:beforeAutospacing="0" w:after="0" w:afterAutospacing="0"/>
              <w:jc w:val="both"/>
              <w:rPr>
                <w:lang w:val="ro-RO"/>
                <w14:ligatures w14:val="standardContextual"/>
              </w:rPr>
            </w:pPr>
            <w:r w:rsidRPr="00AD525B">
              <w:rPr>
                <w:lang w:val="ro-RO"/>
                <w14:ligatures w14:val="standardContextual"/>
              </w:rPr>
              <w:t>3.17</w:t>
            </w:r>
          </w:p>
        </w:tc>
        <w:tc>
          <w:tcPr>
            <w:tcW w:w="6095" w:type="dxa"/>
            <w:tcBorders>
              <w:top w:val="single" w:sz="4" w:space="0" w:color="auto"/>
              <w:left w:val="single" w:sz="4" w:space="0" w:color="auto"/>
              <w:bottom w:val="single" w:sz="4" w:space="0" w:color="auto"/>
              <w:right w:val="single" w:sz="4" w:space="0" w:color="auto"/>
            </w:tcBorders>
          </w:tcPr>
          <w:p w14:paraId="295640C0" w14:textId="2B113044" w:rsidR="00D834BD" w:rsidRPr="00AD525B" w:rsidRDefault="00D834BD" w:rsidP="0047244B">
            <w:pPr>
              <w:pStyle w:val="NormalWeb"/>
              <w:spacing w:before="0" w:beforeAutospacing="0" w:after="0" w:afterAutospacing="0"/>
              <w:jc w:val="both"/>
              <w:rPr>
                <w:lang w:val="ro-RO"/>
              </w:rPr>
            </w:pPr>
            <w:r w:rsidRPr="00AD525B">
              <w:rPr>
                <w:lang w:val="ro-RO"/>
              </w:rPr>
              <w:t>Căminul cultural Coșeni</w:t>
            </w:r>
          </w:p>
        </w:tc>
        <w:tc>
          <w:tcPr>
            <w:tcW w:w="3119" w:type="dxa"/>
            <w:tcBorders>
              <w:top w:val="single" w:sz="4" w:space="0" w:color="auto"/>
              <w:left w:val="single" w:sz="4" w:space="0" w:color="auto"/>
              <w:bottom w:val="single" w:sz="4" w:space="0" w:color="auto"/>
              <w:right w:val="single" w:sz="4" w:space="0" w:color="auto"/>
            </w:tcBorders>
          </w:tcPr>
          <w:p w14:paraId="6CFECAC2" w14:textId="22ECF174" w:rsidR="00D834BD" w:rsidRPr="00AD525B" w:rsidRDefault="00D834BD" w:rsidP="0047244B">
            <w:pPr>
              <w:pStyle w:val="NormalWeb"/>
              <w:spacing w:before="0" w:beforeAutospacing="0" w:after="0" w:afterAutospacing="0"/>
              <w:rPr>
                <w:lang w:val="ro-RO"/>
                <w14:ligatures w14:val="standardContextual"/>
              </w:rPr>
            </w:pPr>
            <w:r w:rsidRPr="00AD525B">
              <w:rPr>
                <w:lang w:val="ro-RO"/>
                <w14:ligatures w14:val="standardContextual"/>
              </w:rPr>
              <w:t>289</w:t>
            </w:r>
          </w:p>
        </w:tc>
      </w:tr>
      <w:tr w:rsidR="00177987" w:rsidRPr="00AD525B" w14:paraId="36601D3E" w14:textId="77777777" w:rsidTr="00005B5F">
        <w:tc>
          <w:tcPr>
            <w:tcW w:w="709" w:type="dxa"/>
            <w:tcBorders>
              <w:top w:val="single" w:sz="4" w:space="0" w:color="auto"/>
              <w:left w:val="single" w:sz="4" w:space="0" w:color="auto"/>
              <w:bottom w:val="single" w:sz="4" w:space="0" w:color="auto"/>
              <w:right w:val="single" w:sz="4" w:space="0" w:color="auto"/>
            </w:tcBorders>
          </w:tcPr>
          <w:p w14:paraId="3B4BE30E" w14:textId="77777777" w:rsidR="00177987" w:rsidRPr="00AD525B" w:rsidRDefault="00177987" w:rsidP="0047244B">
            <w:pPr>
              <w:pStyle w:val="NormalWeb"/>
              <w:spacing w:before="0" w:beforeAutospacing="0" w:after="0" w:afterAutospacing="0"/>
              <w:jc w:val="both"/>
              <w:rPr>
                <w:b/>
                <w:lang w:val="ro-RO"/>
                <w14:ligatures w14:val="standardContextual"/>
              </w:rPr>
            </w:pPr>
            <w:r w:rsidRPr="00AD525B">
              <w:rPr>
                <w:b/>
                <w:lang w:val="ro-RO"/>
                <w14:ligatures w14:val="standardContextual"/>
              </w:rPr>
              <w:t>4</w:t>
            </w:r>
          </w:p>
        </w:tc>
        <w:tc>
          <w:tcPr>
            <w:tcW w:w="6095" w:type="dxa"/>
            <w:tcBorders>
              <w:top w:val="single" w:sz="4" w:space="0" w:color="auto"/>
              <w:left w:val="single" w:sz="4" w:space="0" w:color="auto"/>
              <w:bottom w:val="single" w:sz="4" w:space="0" w:color="auto"/>
              <w:right w:val="single" w:sz="4" w:space="0" w:color="auto"/>
            </w:tcBorders>
          </w:tcPr>
          <w:p w14:paraId="6952552B" w14:textId="77777777" w:rsidR="00177987" w:rsidRPr="00AD525B" w:rsidRDefault="00177987" w:rsidP="0047244B">
            <w:pPr>
              <w:pStyle w:val="NormalWeb"/>
              <w:spacing w:before="0" w:beforeAutospacing="0" w:after="0" w:afterAutospacing="0"/>
              <w:jc w:val="both"/>
              <w:rPr>
                <w:b/>
                <w:lang w:val="ro-RO"/>
                <w14:ligatures w14:val="standardContextual"/>
              </w:rPr>
            </w:pPr>
            <w:r w:rsidRPr="00AD525B">
              <w:rPr>
                <w:b/>
                <w:lang w:val="ro-RO"/>
              </w:rPr>
              <w:t>Imobile de tip condominiu ale asociațiilor de proprietari/locatari (subsol, spații tehnice și alte asemenea)</w:t>
            </w:r>
          </w:p>
        </w:tc>
        <w:tc>
          <w:tcPr>
            <w:tcW w:w="3119" w:type="dxa"/>
            <w:tcBorders>
              <w:top w:val="single" w:sz="4" w:space="0" w:color="auto"/>
              <w:left w:val="single" w:sz="4" w:space="0" w:color="auto"/>
              <w:right w:val="single" w:sz="4" w:space="0" w:color="auto"/>
            </w:tcBorders>
          </w:tcPr>
          <w:p w14:paraId="59A66E8F" w14:textId="77777777" w:rsidR="00177987" w:rsidRPr="00AD525B" w:rsidRDefault="00177987" w:rsidP="0047244B">
            <w:pPr>
              <w:pStyle w:val="NormalWeb"/>
              <w:spacing w:before="0" w:beforeAutospacing="0" w:after="0" w:afterAutospacing="0"/>
              <w:jc w:val="both"/>
              <w:rPr>
                <w:lang w:val="ro-RO"/>
                <w14:ligatures w14:val="standardContextual"/>
              </w:rPr>
            </w:pPr>
          </w:p>
          <w:p w14:paraId="169A3E98" w14:textId="2FF80A0D" w:rsidR="00177987" w:rsidRPr="00AD525B" w:rsidRDefault="00177987" w:rsidP="0047244B">
            <w:pPr>
              <w:pStyle w:val="NormalWeb"/>
              <w:spacing w:before="0" w:beforeAutospacing="0" w:after="0" w:afterAutospacing="0"/>
              <w:jc w:val="both"/>
              <w:rPr>
                <w:lang w:val="ro-RO"/>
                <w14:ligatures w14:val="standardContextual"/>
              </w:rPr>
            </w:pPr>
            <w:r w:rsidRPr="00AD525B">
              <w:rPr>
                <w:lang w:val="ro-RO"/>
                <w14:ligatures w14:val="standardContextual"/>
              </w:rPr>
              <w:t>167 Asociații de proprietari</w:t>
            </w:r>
          </w:p>
        </w:tc>
      </w:tr>
    </w:tbl>
    <w:p w14:paraId="26CD55F7" w14:textId="77777777" w:rsidR="00D834BD" w:rsidRPr="00AD525B" w:rsidRDefault="00D834BD" w:rsidP="006B7BE6">
      <w:pPr>
        <w:pStyle w:val="NormalWeb"/>
        <w:spacing w:before="0" w:beforeAutospacing="0" w:after="0" w:afterAutospacing="0"/>
        <w:jc w:val="both"/>
        <w:rPr>
          <w:b/>
          <w:lang w:val="ro-RO"/>
          <w14:ligatures w14:val="standardContextual"/>
        </w:rPr>
      </w:pPr>
    </w:p>
    <w:p w14:paraId="00BB4525" w14:textId="77777777" w:rsidR="00EC179D" w:rsidRPr="00AD525B" w:rsidRDefault="00EC179D">
      <w:pPr>
        <w:keepNext w:val="0"/>
        <w:keepLines w:val="0"/>
        <w:spacing w:after="0"/>
        <w:jc w:val="left"/>
        <w:rPr>
          <w:b/>
          <w:sz w:val="24"/>
          <w:szCs w:val="24"/>
        </w:rPr>
      </w:pPr>
      <w:r w:rsidRPr="00AD525B">
        <w:rPr>
          <w:b/>
          <w:sz w:val="24"/>
          <w:szCs w:val="24"/>
        </w:rPr>
        <w:br w:type="page"/>
      </w:r>
    </w:p>
    <w:p w14:paraId="67822CC3" w14:textId="61E747D3" w:rsidR="00B42B20" w:rsidRPr="00AD525B" w:rsidRDefault="00655003" w:rsidP="009C66F5">
      <w:pPr>
        <w:spacing w:after="0"/>
        <w:rPr>
          <w:sz w:val="24"/>
          <w:szCs w:val="24"/>
        </w:rPr>
      </w:pPr>
      <w:r w:rsidRPr="00AD525B">
        <w:rPr>
          <w:b/>
          <w:sz w:val="24"/>
          <w:szCs w:val="24"/>
        </w:rPr>
        <w:lastRenderedPageBreak/>
        <w:t>ANEXA NR. 22</w:t>
      </w:r>
      <w:r w:rsidR="009E4415" w:rsidRPr="00AD525B">
        <w:rPr>
          <w:sz w:val="24"/>
          <w:szCs w:val="24"/>
        </w:rPr>
        <w:t xml:space="preserve"> </w:t>
      </w:r>
      <w:r w:rsidR="00B42B20" w:rsidRPr="00AD525B">
        <w:rPr>
          <w:sz w:val="24"/>
          <w:szCs w:val="24"/>
        </w:rPr>
        <w:t>la caietul de sarcini-cadru</w:t>
      </w:r>
    </w:p>
    <w:p w14:paraId="07FC2875" w14:textId="243C0F57" w:rsidR="00B42B20" w:rsidRPr="00AD525B" w:rsidRDefault="00B42B20" w:rsidP="009C66F5">
      <w:pPr>
        <w:spacing w:after="0"/>
        <w:rPr>
          <w:b/>
          <w:sz w:val="24"/>
          <w:szCs w:val="24"/>
          <w14:ligatures w14:val="standardContextual"/>
        </w:rPr>
      </w:pPr>
      <w:r w:rsidRPr="00AD525B">
        <w:rPr>
          <w:b/>
          <w:sz w:val="24"/>
          <w:szCs w:val="24"/>
        </w:rPr>
        <w:t>Dezinsecție cămine rețelele tehnico-edilitare</w:t>
      </w:r>
      <w:r w:rsidRPr="00AD525B">
        <w:rPr>
          <w:b/>
          <w:sz w:val="24"/>
          <w:szCs w:val="24"/>
          <w14:ligatures w14:val="standardContextual"/>
        </w:rPr>
        <w:t xml:space="preserve"> - vector țânțari</w:t>
      </w:r>
    </w:p>
    <w:p w14:paraId="2F254C1B" w14:textId="77777777" w:rsidR="00655003" w:rsidRPr="00AD525B" w:rsidRDefault="00655003" w:rsidP="009C66F5">
      <w:pPr>
        <w:spacing w:after="0"/>
        <w:rPr>
          <w:b/>
          <w:sz w:val="24"/>
          <w:szCs w:val="24"/>
        </w:rPr>
      </w:pPr>
    </w:p>
    <w:p w14:paraId="462B6A16" w14:textId="56F776B1" w:rsidR="009C66F5" w:rsidRPr="00AD525B" w:rsidRDefault="00B42B20" w:rsidP="000E63BD">
      <w:pPr>
        <w:pStyle w:val="NormalWeb"/>
        <w:spacing w:before="0" w:beforeAutospacing="0" w:after="0" w:afterAutospacing="0"/>
        <w:rPr>
          <w:i/>
          <w:iCs/>
          <w:lang w:val="ro-RO"/>
          <w14:ligatures w14:val="standardContextual"/>
        </w:rPr>
      </w:pPr>
      <w:r w:rsidRPr="00AD525B">
        <w:rPr>
          <w:i/>
          <w:iCs/>
          <w:lang w:val="ro-RO"/>
          <w14:ligatures w14:val="standardContextual"/>
        </w:rPr>
        <w:t>(tabelul este orientativ și se adaptează corespunzător în funcție de rețele existente în unitatea administrativ-teritorială)</w:t>
      </w:r>
    </w:p>
    <w:tbl>
      <w:tblPr>
        <w:tblW w:w="9351" w:type="dxa"/>
        <w:tblLook w:val="04A0" w:firstRow="1" w:lastRow="0" w:firstColumn="1" w:lastColumn="0" w:noHBand="0" w:noVBand="1"/>
      </w:tblPr>
      <w:tblGrid>
        <w:gridCol w:w="980"/>
        <w:gridCol w:w="4969"/>
        <w:gridCol w:w="1559"/>
        <w:gridCol w:w="1843"/>
      </w:tblGrid>
      <w:tr w:rsidR="000E63BD" w:rsidRPr="00AD525B" w14:paraId="302EB0A0" w14:textId="77777777" w:rsidTr="000E63BD">
        <w:trPr>
          <w:trHeight w:val="300"/>
        </w:trPr>
        <w:tc>
          <w:tcPr>
            <w:tcW w:w="9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44E984" w14:textId="77777777" w:rsidR="000E63BD" w:rsidRPr="00AD525B" w:rsidRDefault="000E63BD" w:rsidP="000E63BD">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4969" w:type="dxa"/>
            <w:tcBorders>
              <w:top w:val="single" w:sz="4" w:space="0" w:color="000000"/>
              <w:left w:val="nil"/>
              <w:bottom w:val="single" w:sz="4" w:space="0" w:color="000000"/>
              <w:right w:val="single" w:sz="4" w:space="0" w:color="000000"/>
            </w:tcBorders>
            <w:shd w:val="clear" w:color="auto" w:fill="auto"/>
            <w:noWrap/>
            <w:vAlign w:val="bottom"/>
            <w:hideMark/>
          </w:tcPr>
          <w:p w14:paraId="2FBF2D51" w14:textId="197E6496" w:rsidR="000E63BD" w:rsidRPr="00AD525B" w:rsidRDefault="000E63BD" w:rsidP="000E63BD">
            <w:pPr>
              <w:keepNext w:val="0"/>
              <w:keepLines w:val="0"/>
              <w:spacing w:after="0"/>
              <w:jc w:val="center"/>
              <w:rPr>
                <w:color w:val="000000"/>
                <w:sz w:val="24"/>
                <w:szCs w:val="24"/>
                <w:lang w:eastAsia="ro-RO"/>
              </w:rPr>
            </w:pPr>
            <w:r w:rsidRPr="00AD525B">
              <w:rPr>
                <w:b/>
                <w:sz w:val="24"/>
                <w:szCs w:val="24"/>
              </w:rPr>
              <w:t>Cămine aferente rețelelor tehnico-edilitare</w:t>
            </w:r>
            <w:r w:rsidRPr="00AD525B">
              <w:rPr>
                <w:b/>
                <w:sz w:val="24"/>
                <w:szCs w:val="24"/>
                <w14:ligatures w14:val="standardContextual"/>
              </w:rPr>
              <w:t xml:space="preserve"> </w:t>
            </w:r>
            <w:r w:rsidRPr="00AD525B">
              <w:rPr>
                <w:b/>
                <w:sz w:val="24"/>
                <w:szCs w:val="24"/>
              </w:rPr>
              <w:t>unde se aplică tratamentul de dezinsecție</w:t>
            </w:r>
          </w:p>
        </w:tc>
        <w:tc>
          <w:tcPr>
            <w:tcW w:w="1559" w:type="dxa"/>
            <w:tcBorders>
              <w:top w:val="single" w:sz="4" w:space="0" w:color="000000"/>
              <w:left w:val="nil"/>
              <w:bottom w:val="single" w:sz="4" w:space="0" w:color="000000"/>
              <w:right w:val="single" w:sz="4" w:space="0" w:color="000000"/>
            </w:tcBorders>
            <w:shd w:val="clear" w:color="auto" w:fill="auto"/>
            <w:noWrap/>
            <w:vAlign w:val="bottom"/>
            <w:hideMark/>
          </w:tcPr>
          <w:p w14:paraId="543A5763" w14:textId="51BF544A" w:rsidR="000E63BD" w:rsidRPr="00AD525B" w:rsidRDefault="000E63BD" w:rsidP="000E63BD">
            <w:pPr>
              <w:keepNext w:val="0"/>
              <w:keepLines w:val="0"/>
              <w:spacing w:after="0"/>
              <w:jc w:val="center"/>
              <w:rPr>
                <w:b/>
                <w:color w:val="000000"/>
                <w:sz w:val="24"/>
                <w:szCs w:val="24"/>
                <w:lang w:eastAsia="ro-RO"/>
              </w:rPr>
            </w:pPr>
            <w:r w:rsidRPr="00AD525B">
              <w:rPr>
                <w:b/>
                <w:color w:val="000000"/>
                <w:sz w:val="24"/>
                <w:szCs w:val="24"/>
                <w:lang w:eastAsia="ro-RO"/>
              </w:rPr>
              <w:t>Bucăți</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14:paraId="5D375E6F" w14:textId="77777777" w:rsidR="000E63BD" w:rsidRPr="00AD525B" w:rsidRDefault="000E63BD" w:rsidP="000E63BD">
            <w:pPr>
              <w:keepNext w:val="0"/>
              <w:keepLines w:val="0"/>
              <w:spacing w:after="0"/>
              <w:jc w:val="center"/>
              <w:rPr>
                <w:b/>
                <w:color w:val="000000"/>
                <w:sz w:val="24"/>
                <w:szCs w:val="24"/>
                <w:lang w:eastAsia="ro-RO"/>
              </w:rPr>
            </w:pPr>
            <w:r w:rsidRPr="00AD525B">
              <w:rPr>
                <w:b/>
                <w:color w:val="000000"/>
                <w:sz w:val="24"/>
                <w:szCs w:val="24"/>
                <w:lang w:eastAsia="ro-RO"/>
              </w:rPr>
              <w:t>Suprafața mp aproximativ</w:t>
            </w:r>
          </w:p>
        </w:tc>
      </w:tr>
      <w:tr w:rsidR="000E63BD" w:rsidRPr="00AD525B" w14:paraId="2F435ED5" w14:textId="77777777" w:rsidTr="000E63BD">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0A3ABDF9"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1</w:t>
            </w:r>
          </w:p>
        </w:tc>
        <w:tc>
          <w:tcPr>
            <w:tcW w:w="4969" w:type="dxa"/>
            <w:tcBorders>
              <w:top w:val="nil"/>
              <w:left w:val="nil"/>
              <w:bottom w:val="single" w:sz="4" w:space="0" w:color="000000"/>
              <w:right w:val="single" w:sz="4" w:space="0" w:color="000000"/>
            </w:tcBorders>
            <w:shd w:val="clear" w:color="auto" w:fill="auto"/>
            <w:noWrap/>
            <w:vAlign w:val="bottom"/>
            <w:hideMark/>
          </w:tcPr>
          <w:p w14:paraId="0A96B6C1" w14:textId="33F1FAFC"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Cămine de vizitare aferente rețelelor de alimentare cu apă</w:t>
            </w:r>
          </w:p>
        </w:tc>
        <w:tc>
          <w:tcPr>
            <w:tcW w:w="1559" w:type="dxa"/>
            <w:tcBorders>
              <w:top w:val="nil"/>
              <w:left w:val="nil"/>
              <w:bottom w:val="single" w:sz="4" w:space="0" w:color="000000"/>
              <w:right w:val="single" w:sz="4" w:space="0" w:color="000000"/>
            </w:tcBorders>
            <w:shd w:val="clear" w:color="auto" w:fill="auto"/>
            <w:noWrap/>
            <w:vAlign w:val="bottom"/>
            <w:hideMark/>
          </w:tcPr>
          <w:p w14:paraId="52EDAD8E"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532</w:t>
            </w:r>
          </w:p>
        </w:tc>
        <w:tc>
          <w:tcPr>
            <w:tcW w:w="1843" w:type="dxa"/>
            <w:tcBorders>
              <w:top w:val="nil"/>
              <w:left w:val="nil"/>
              <w:bottom w:val="single" w:sz="4" w:space="0" w:color="000000"/>
              <w:right w:val="single" w:sz="4" w:space="0" w:color="000000"/>
            </w:tcBorders>
            <w:shd w:val="clear" w:color="auto" w:fill="auto"/>
            <w:noWrap/>
            <w:vAlign w:val="bottom"/>
            <w:hideMark/>
          </w:tcPr>
          <w:p w14:paraId="0327F735"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2128</w:t>
            </w:r>
          </w:p>
        </w:tc>
      </w:tr>
      <w:tr w:rsidR="000E63BD" w:rsidRPr="00AD525B" w14:paraId="34DBF4A6" w14:textId="77777777" w:rsidTr="000E63BD">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4699DC29"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2</w:t>
            </w:r>
          </w:p>
        </w:tc>
        <w:tc>
          <w:tcPr>
            <w:tcW w:w="4969" w:type="dxa"/>
            <w:tcBorders>
              <w:top w:val="nil"/>
              <w:left w:val="nil"/>
              <w:bottom w:val="single" w:sz="4" w:space="0" w:color="000000"/>
              <w:right w:val="single" w:sz="4" w:space="0" w:color="000000"/>
            </w:tcBorders>
            <w:shd w:val="clear" w:color="auto" w:fill="auto"/>
            <w:noWrap/>
            <w:vAlign w:val="bottom"/>
            <w:hideMark/>
          </w:tcPr>
          <w:p w14:paraId="179FE604" w14:textId="22F08FC9"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Cămine de vizitare aferente rețelelor de canalizare - menajeră</w:t>
            </w:r>
          </w:p>
        </w:tc>
        <w:tc>
          <w:tcPr>
            <w:tcW w:w="1559" w:type="dxa"/>
            <w:tcBorders>
              <w:top w:val="nil"/>
              <w:left w:val="nil"/>
              <w:bottom w:val="single" w:sz="4" w:space="0" w:color="000000"/>
              <w:right w:val="single" w:sz="4" w:space="0" w:color="000000"/>
            </w:tcBorders>
            <w:shd w:val="clear" w:color="auto" w:fill="auto"/>
            <w:noWrap/>
            <w:vAlign w:val="bottom"/>
            <w:hideMark/>
          </w:tcPr>
          <w:p w14:paraId="6C47E81D"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3941</w:t>
            </w:r>
          </w:p>
        </w:tc>
        <w:tc>
          <w:tcPr>
            <w:tcW w:w="1843" w:type="dxa"/>
            <w:tcBorders>
              <w:top w:val="nil"/>
              <w:left w:val="nil"/>
              <w:bottom w:val="single" w:sz="4" w:space="0" w:color="000000"/>
              <w:right w:val="single" w:sz="4" w:space="0" w:color="000000"/>
            </w:tcBorders>
            <w:shd w:val="clear" w:color="auto" w:fill="auto"/>
            <w:noWrap/>
            <w:vAlign w:val="bottom"/>
            <w:hideMark/>
          </w:tcPr>
          <w:p w14:paraId="1DA09760"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5675</w:t>
            </w:r>
          </w:p>
        </w:tc>
      </w:tr>
      <w:tr w:rsidR="000E63BD" w:rsidRPr="00AD525B" w14:paraId="174146F9" w14:textId="77777777" w:rsidTr="000E63BD">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754555AD"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3</w:t>
            </w:r>
          </w:p>
        </w:tc>
        <w:tc>
          <w:tcPr>
            <w:tcW w:w="4969" w:type="dxa"/>
            <w:tcBorders>
              <w:top w:val="nil"/>
              <w:left w:val="nil"/>
              <w:bottom w:val="single" w:sz="4" w:space="0" w:color="000000"/>
              <w:right w:val="single" w:sz="4" w:space="0" w:color="000000"/>
            </w:tcBorders>
            <w:shd w:val="clear" w:color="auto" w:fill="auto"/>
            <w:noWrap/>
            <w:vAlign w:val="bottom"/>
            <w:hideMark/>
          </w:tcPr>
          <w:p w14:paraId="7FF4B1B9" w14:textId="3A8BF7E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Cămine de vizitare aferente rețelelor de canalizare - pluvială</w:t>
            </w:r>
          </w:p>
        </w:tc>
        <w:tc>
          <w:tcPr>
            <w:tcW w:w="1559" w:type="dxa"/>
            <w:tcBorders>
              <w:top w:val="nil"/>
              <w:left w:val="nil"/>
              <w:bottom w:val="single" w:sz="4" w:space="0" w:color="000000"/>
              <w:right w:val="single" w:sz="4" w:space="0" w:color="000000"/>
            </w:tcBorders>
            <w:shd w:val="clear" w:color="auto" w:fill="auto"/>
            <w:noWrap/>
            <w:vAlign w:val="bottom"/>
            <w:hideMark/>
          </w:tcPr>
          <w:p w14:paraId="69530B5A"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3049</w:t>
            </w:r>
          </w:p>
        </w:tc>
        <w:tc>
          <w:tcPr>
            <w:tcW w:w="1843" w:type="dxa"/>
            <w:tcBorders>
              <w:top w:val="nil"/>
              <w:left w:val="nil"/>
              <w:bottom w:val="single" w:sz="4" w:space="0" w:color="000000"/>
              <w:right w:val="single" w:sz="4" w:space="0" w:color="000000"/>
            </w:tcBorders>
            <w:shd w:val="clear" w:color="auto" w:fill="auto"/>
            <w:noWrap/>
            <w:vAlign w:val="bottom"/>
            <w:hideMark/>
          </w:tcPr>
          <w:p w14:paraId="31E7735B"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4391</w:t>
            </w:r>
          </w:p>
        </w:tc>
      </w:tr>
      <w:tr w:rsidR="000E63BD" w:rsidRPr="00AD525B" w14:paraId="77597018" w14:textId="77777777" w:rsidTr="000E63BD">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3E4C7AED"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4</w:t>
            </w:r>
          </w:p>
        </w:tc>
        <w:tc>
          <w:tcPr>
            <w:tcW w:w="4969" w:type="dxa"/>
            <w:tcBorders>
              <w:top w:val="nil"/>
              <w:left w:val="nil"/>
              <w:bottom w:val="single" w:sz="4" w:space="0" w:color="000000"/>
              <w:right w:val="single" w:sz="4" w:space="0" w:color="000000"/>
            </w:tcBorders>
            <w:shd w:val="clear" w:color="auto" w:fill="auto"/>
            <w:noWrap/>
            <w:vAlign w:val="bottom"/>
            <w:hideMark/>
          </w:tcPr>
          <w:p w14:paraId="17149FFB"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SPAU</w:t>
            </w:r>
          </w:p>
        </w:tc>
        <w:tc>
          <w:tcPr>
            <w:tcW w:w="1559" w:type="dxa"/>
            <w:tcBorders>
              <w:top w:val="nil"/>
              <w:left w:val="nil"/>
              <w:bottom w:val="single" w:sz="4" w:space="0" w:color="000000"/>
              <w:right w:val="single" w:sz="4" w:space="0" w:color="000000"/>
            </w:tcBorders>
            <w:shd w:val="clear" w:color="auto" w:fill="auto"/>
            <w:noWrap/>
            <w:vAlign w:val="bottom"/>
            <w:hideMark/>
          </w:tcPr>
          <w:p w14:paraId="0D4A1769"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35</w:t>
            </w:r>
          </w:p>
        </w:tc>
        <w:tc>
          <w:tcPr>
            <w:tcW w:w="1843" w:type="dxa"/>
            <w:tcBorders>
              <w:top w:val="nil"/>
              <w:left w:val="nil"/>
              <w:bottom w:val="single" w:sz="4" w:space="0" w:color="000000"/>
              <w:right w:val="single" w:sz="4" w:space="0" w:color="000000"/>
            </w:tcBorders>
            <w:shd w:val="clear" w:color="auto" w:fill="auto"/>
            <w:noWrap/>
            <w:vAlign w:val="bottom"/>
            <w:hideMark/>
          </w:tcPr>
          <w:p w14:paraId="6E70C599"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140</w:t>
            </w:r>
          </w:p>
        </w:tc>
      </w:tr>
      <w:tr w:rsidR="000E63BD" w:rsidRPr="00AD525B" w14:paraId="6591DEFE" w14:textId="77777777" w:rsidTr="000E63BD">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3D2E501D"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5</w:t>
            </w:r>
          </w:p>
        </w:tc>
        <w:tc>
          <w:tcPr>
            <w:tcW w:w="4969" w:type="dxa"/>
            <w:tcBorders>
              <w:top w:val="single" w:sz="4" w:space="0" w:color="auto"/>
              <w:left w:val="single" w:sz="4" w:space="0" w:color="auto"/>
              <w:bottom w:val="single" w:sz="4" w:space="0" w:color="auto"/>
              <w:right w:val="single" w:sz="4" w:space="0" w:color="auto"/>
            </w:tcBorders>
            <w:noWrap/>
            <w:hideMark/>
          </w:tcPr>
          <w:p w14:paraId="34C44B11" w14:textId="5CD2A72E" w:rsidR="000E63BD" w:rsidRPr="00AD525B" w:rsidRDefault="000E63BD" w:rsidP="000E63BD">
            <w:pPr>
              <w:keepNext w:val="0"/>
              <w:keepLines w:val="0"/>
              <w:spacing w:after="0"/>
              <w:jc w:val="center"/>
              <w:rPr>
                <w:color w:val="000000"/>
                <w:sz w:val="24"/>
                <w:szCs w:val="24"/>
                <w:lang w:eastAsia="ro-RO"/>
              </w:rPr>
            </w:pPr>
            <w:r w:rsidRPr="00AD525B">
              <w:rPr>
                <w:sz w:val="24"/>
                <w:szCs w:val="24"/>
                <w14:ligatures w14:val="standardContextual"/>
              </w:rPr>
              <w:t>Cămine de vizitare aferente rețelelor de alimentare cu energie termica</w:t>
            </w:r>
          </w:p>
        </w:tc>
        <w:tc>
          <w:tcPr>
            <w:tcW w:w="1559" w:type="dxa"/>
            <w:tcBorders>
              <w:top w:val="nil"/>
              <w:left w:val="nil"/>
              <w:bottom w:val="single" w:sz="4" w:space="0" w:color="000000"/>
              <w:right w:val="single" w:sz="4" w:space="0" w:color="000000"/>
            </w:tcBorders>
            <w:shd w:val="clear" w:color="auto" w:fill="auto"/>
            <w:noWrap/>
            <w:vAlign w:val="bottom"/>
            <w:hideMark/>
          </w:tcPr>
          <w:p w14:paraId="69809F8B"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0</w:t>
            </w:r>
          </w:p>
        </w:tc>
        <w:tc>
          <w:tcPr>
            <w:tcW w:w="1843" w:type="dxa"/>
            <w:tcBorders>
              <w:top w:val="nil"/>
              <w:left w:val="nil"/>
              <w:bottom w:val="single" w:sz="4" w:space="0" w:color="000000"/>
              <w:right w:val="single" w:sz="4" w:space="0" w:color="000000"/>
            </w:tcBorders>
            <w:shd w:val="clear" w:color="auto" w:fill="auto"/>
            <w:noWrap/>
            <w:vAlign w:val="bottom"/>
            <w:hideMark/>
          </w:tcPr>
          <w:p w14:paraId="06758592" w14:textId="77777777" w:rsidR="000E63BD" w:rsidRPr="00AD525B" w:rsidRDefault="000E63BD" w:rsidP="000E63BD">
            <w:pPr>
              <w:keepNext w:val="0"/>
              <w:keepLines w:val="0"/>
              <w:spacing w:after="0"/>
              <w:jc w:val="center"/>
              <w:rPr>
                <w:color w:val="000000"/>
                <w:sz w:val="24"/>
                <w:szCs w:val="24"/>
                <w:lang w:eastAsia="ro-RO"/>
              </w:rPr>
            </w:pPr>
            <w:r w:rsidRPr="00AD525B">
              <w:rPr>
                <w:color w:val="000000"/>
                <w:sz w:val="24"/>
                <w:szCs w:val="24"/>
                <w:lang w:eastAsia="ro-RO"/>
              </w:rPr>
              <w:t>0</w:t>
            </w:r>
          </w:p>
        </w:tc>
      </w:tr>
    </w:tbl>
    <w:p w14:paraId="0DA9CBBE" w14:textId="659460AB" w:rsidR="00655003" w:rsidRPr="00AD525B" w:rsidRDefault="00655003" w:rsidP="009C66F5">
      <w:pPr>
        <w:spacing w:after="0"/>
        <w:rPr>
          <w:sz w:val="24"/>
          <w:szCs w:val="24"/>
        </w:rPr>
      </w:pPr>
    </w:p>
    <w:p w14:paraId="084D698D" w14:textId="77777777" w:rsidR="00655003" w:rsidRPr="00AD525B" w:rsidRDefault="00655003" w:rsidP="009C66F5">
      <w:pPr>
        <w:spacing w:after="0"/>
        <w:rPr>
          <w:sz w:val="24"/>
          <w:szCs w:val="24"/>
        </w:rPr>
      </w:pPr>
    </w:p>
    <w:p w14:paraId="1650E925" w14:textId="77777777" w:rsidR="00655003" w:rsidRPr="00AD525B" w:rsidRDefault="00655003">
      <w:pPr>
        <w:keepNext w:val="0"/>
        <w:keepLines w:val="0"/>
        <w:spacing w:after="0"/>
        <w:jc w:val="left"/>
        <w:rPr>
          <w:b/>
          <w:sz w:val="24"/>
          <w:szCs w:val="24"/>
        </w:rPr>
      </w:pPr>
      <w:r w:rsidRPr="00AD525B">
        <w:rPr>
          <w:b/>
          <w:sz w:val="24"/>
          <w:szCs w:val="24"/>
        </w:rPr>
        <w:br w:type="page"/>
      </w:r>
    </w:p>
    <w:p w14:paraId="71DABF71" w14:textId="5F673B0A" w:rsidR="00B42B20" w:rsidRPr="00AD525B" w:rsidRDefault="00655003" w:rsidP="009C66F5">
      <w:pPr>
        <w:spacing w:after="0"/>
        <w:rPr>
          <w:sz w:val="24"/>
          <w:szCs w:val="24"/>
        </w:rPr>
      </w:pPr>
      <w:r w:rsidRPr="00AD525B">
        <w:rPr>
          <w:b/>
          <w:sz w:val="24"/>
          <w:szCs w:val="24"/>
        </w:rPr>
        <w:lastRenderedPageBreak/>
        <w:t>ANEXA NR. 23</w:t>
      </w:r>
      <w:r w:rsidR="009E4415" w:rsidRPr="00AD525B">
        <w:rPr>
          <w:sz w:val="24"/>
          <w:szCs w:val="24"/>
        </w:rPr>
        <w:t xml:space="preserve"> </w:t>
      </w:r>
      <w:r w:rsidR="00B42B20" w:rsidRPr="00AD525B">
        <w:rPr>
          <w:sz w:val="24"/>
          <w:szCs w:val="24"/>
        </w:rPr>
        <w:t>la caietul de sarcini-cadru</w:t>
      </w:r>
    </w:p>
    <w:p w14:paraId="6FEF34BB" w14:textId="1E487701" w:rsidR="00B42B20" w:rsidRPr="00AD525B" w:rsidRDefault="00B42B20" w:rsidP="009C66F5">
      <w:pPr>
        <w:spacing w:after="0"/>
        <w:rPr>
          <w:b/>
          <w:sz w:val="24"/>
          <w:szCs w:val="24"/>
        </w:rPr>
      </w:pPr>
      <w:bookmarkStart w:id="33" w:name="_Hlk191119630"/>
      <w:r w:rsidRPr="00AD525B">
        <w:rPr>
          <w:b/>
          <w:sz w:val="24"/>
          <w:szCs w:val="24"/>
        </w:rPr>
        <w:t>Dezinsecție spații deschise – vector căpușe</w:t>
      </w:r>
    </w:p>
    <w:tbl>
      <w:tblPr>
        <w:tblStyle w:val="TableGrid"/>
        <w:tblW w:w="9516" w:type="dxa"/>
        <w:tblInd w:w="-431" w:type="dxa"/>
        <w:tblLook w:val="04A0" w:firstRow="1" w:lastRow="0" w:firstColumn="1" w:lastColumn="0" w:noHBand="0" w:noVBand="1"/>
      </w:tblPr>
      <w:tblGrid>
        <w:gridCol w:w="7514"/>
        <w:gridCol w:w="2002"/>
      </w:tblGrid>
      <w:tr w:rsidR="00655003" w:rsidRPr="00AD525B" w14:paraId="576CDED6" w14:textId="77777777" w:rsidTr="002B1BB1">
        <w:tc>
          <w:tcPr>
            <w:tcW w:w="7514" w:type="dxa"/>
          </w:tcPr>
          <w:p w14:paraId="351601D1" w14:textId="77777777" w:rsidR="00655003" w:rsidRPr="00AD525B" w:rsidRDefault="00655003" w:rsidP="005303D8">
            <w:pPr>
              <w:spacing w:after="0"/>
              <w:jc w:val="center"/>
              <w:rPr>
                <w:b/>
                <w:sz w:val="24"/>
                <w:szCs w:val="24"/>
              </w:rPr>
            </w:pPr>
            <w:r w:rsidRPr="00AD525B">
              <w:rPr>
                <w:b/>
                <w:sz w:val="24"/>
                <w:szCs w:val="24"/>
              </w:rPr>
              <w:t>Obiectivul aferent spațiilor deschise unde se aplică tratamentul de dezinsecție pentru combaterea căpușelor</w:t>
            </w:r>
          </w:p>
        </w:tc>
        <w:tc>
          <w:tcPr>
            <w:tcW w:w="2002" w:type="dxa"/>
          </w:tcPr>
          <w:p w14:paraId="28506DF1" w14:textId="77777777" w:rsidR="00655003" w:rsidRPr="00AD525B" w:rsidRDefault="00655003" w:rsidP="005303D8">
            <w:pPr>
              <w:spacing w:after="0"/>
              <w:jc w:val="center"/>
              <w:rPr>
                <w:b/>
                <w:sz w:val="24"/>
                <w:szCs w:val="24"/>
              </w:rPr>
            </w:pPr>
            <w:r w:rsidRPr="00AD525B">
              <w:rPr>
                <w:b/>
                <w:sz w:val="24"/>
                <w:szCs w:val="24"/>
              </w:rPr>
              <w:t>Suprafața</w:t>
            </w:r>
          </w:p>
          <w:p w14:paraId="19CC8DE9" w14:textId="15AA9CA2" w:rsidR="00655003" w:rsidRPr="00AD525B" w:rsidRDefault="00655003" w:rsidP="005303D8">
            <w:pPr>
              <w:spacing w:after="0"/>
              <w:jc w:val="center"/>
              <w:rPr>
                <w:b/>
                <w:sz w:val="24"/>
                <w:szCs w:val="24"/>
              </w:rPr>
            </w:pPr>
            <w:r w:rsidRPr="00AD525B">
              <w:rPr>
                <w:b/>
                <w:sz w:val="24"/>
                <w:szCs w:val="24"/>
              </w:rPr>
              <w:t>tratată/trecere</w:t>
            </w:r>
            <w:r w:rsidR="00C15634" w:rsidRPr="00AD525B">
              <w:rPr>
                <w:b/>
                <w:sz w:val="24"/>
                <w:szCs w:val="24"/>
              </w:rPr>
              <w:t xml:space="preserve"> </w:t>
            </w:r>
            <w:r w:rsidRPr="00AD525B">
              <w:rPr>
                <w:b/>
                <w:sz w:val="24"/>
                <w:szCs w:val="24"/>
              </w:rPr>
              <w:t>(mp)</w:t>
            </w:r>
          </w:p>
        </w:tc>
      </w:tr>
      <w:tr w:rsidR="00655003" w:rsidRPr="00AD525B" w14:paraId="299EEC18" w14:textId="77777777" w:rsidTr="002B1BB1">
        <w:tc>
          <w:tcPr>
            <w:tcW w:w="7514" w:type="dxa"/>
          </w:tcPr>
          <w:p w14:paraId="06ADA49E" w14:textId="77777777" w:rsidR="00655003" w:rsidRPr="00AD525B" w:rsidRDefault="00655003" w:rsidP="005303D8">
            <w:pPr>
              <w:spacing w:after="0"/>
              <w:rPr>
                <w:b/>
                <w:i/>
                <w:iCs/>
                <w:color w:val="FF0000"/>
                <w:sz w:val="24"/>
                <w:szCs w:val="24"/>
              </w:rPr>
            </w:pPr>
            <w:r w:rsidRPr="00AD525B">
              <w:rPr>
                <w:b/>
                <w:sz w:val="24"/>
                <w:szCs w:val="24"/>
              </w:rPr>
              <w:t>Zone cu vegetație: parcuri, grădini publice, locuri de agrement, locuri de joacă, terenuri aparținând instituțiilor publice din subordine, terenuri adiacente blocurilor de locuințe, alte spații verzi</w:t>
            </w:r>
          </w:p>
        </w:tc>
        <w:tc>
          <w:tcPr>
            <w:tcW w:w="2002" w:type="dxa"/>
          </w:tcPr>
          <w:p w14:paraId="47E820AF" w14:textId="25D3D0E5" w:rsidR="00B87E42" w:rsidRPr="00AD525B" w:rsidRDefault="00B87E42" w:rsidP="005303D8">
            <w:pPr>
              <w:spacing w:after="0"/>
              <w:jc w:val="center"/>
              <w:rPr>
                <w:b/>
                <w:sz w:val="24"/>
                <w:szCs w:val="24"/>
              </w:rPr>
            </w:pPr>
            <w:r w:rsidRPr="00AD525B">
              <w:rPr>
                <w:b/>
                <w:sz w:val="24"/>
                <w:szCs w:val="24"/>
              </w:rPr>
              <w:t>TOTAL</w:t>
            </w:r>
          </w:p>
          <w:p w14:paraId="4E90F1F4" w14:textId="03254581" w:rsidR="00655003" w:rsidRPr="00AD525B" w:rsidRDefault="00B87E42" w:rsidP="005303D8">
            <w:pPr>
              <w:spacing w:after="0"/>
              <w:jc w:val="center"/>
              <w:rPr>
                <w:sz w:val="24"/>
                <w:szCs w:val="24"/>
              </w:rPr>
            </w:pPr>
            <w:r w:rsidRPr="00AD525B">
              <w:rPr>
                <w:b/>
                <w:sz w:val="24"/>
                <w:szCs w:val="24"/>
              </w:rPr>
              <w:t>1.075.448</w:t>
            </w:r>
          </w:p>
        </w:tc>
      </w:tr>
      <w:tr w:rsidR="00655003" w:rsidRPr="00AD525B" w14:paraId="20B18A2F" w14:textId="77777777" w:rsidTr="002B1BB1">
        <w:tc>
          <w:tcPr>
            <w:tcW w:w="7514" w:type="dxa"/>
          </w:tcPr>
          <w:p w14:paraId="50D40F03" w14:textId="0F305493" w:rsidR="00655003" w:rsidRPr="00AD525B" w:rsidRDefault="006D498D" w:rsidP="005303D8">
            <w:pPr>
              <w:pStyle w:val="NormalWeb"/>
              <w:spacing w:before="0" w:beforeAutospacing="0" w:after="0" w:afterAutospacing="0"/>
              <w:jc w:val="both"/>
              <w:rPr>
                <w:lang w:val="ro-RO"/>
              </w:rPr>
            </w:pPr>
            <w:r w:rsidRPr="00AD525B">
              <w:rPr>
                <w:b/>
                <w:lang w:val="ro-RO"/>
              </w:rPr>
              <w:t>Locuri de agrement</w:t>
            </w:r>
          </w:p>
        </w:tc>
        <w:tc>
          <w:tcPr>
            <w:tcW w:w="2002" w:type="dxa"/>
          </w:tcPr>
          <w:p w14:paraId="7250CC11" w14:textId="0BA9DA02" w:rsidR="00655003" w:rsidRPr="00AD525B" w:rsidRDefault="00655003" w:rsidP="005303D8">
            <w:pPr>
              <w:pStyle w:val="NormalWeb"/>
              <w:spacing w:before="0" w:beforeAutospacing="0" w:after="0" w:afterAutospacing="0"/>
              <w:jc w:val="center"/>
              <w:rPr>
                <w:b/>
                <w:lang w:val="ro-RO"/>
                <w14:ligatures w14:val="standardContextual"/>
              </w:rPr>
            </w:pPr>
          </w:p>
        </w:tc>
      </w:tr>
      <w:tr w:rsidR="006D498D" w:rsidRPr="00AD525B" w14:paraId="13B41B7B" w14:textId="77777777" w:rsidTr="002B1BB1">
        <w:tc>
          <w:tcPr>
            <w:tcW w:w="7514" w:type="dxa"/>
          </w:tcPr>
          <w:p w14:paraId="6BA70A6C" w14:textId="4DA58041" w:rsidR="006D498D" w:rsidRPr="00AD525B" w:rsidRDefault="006D498D" w:rsidP="006D498D">
            <w:pPr>
              <w:pStyle w:val="NormalWeb"/>
              <w:spacing w:before="0" w:beforeAutospacing="0" w:after="0" w:afterAutospacing="0"/>
              <w:jc w:val="both"/>
              <w:rPr>
                <w:lang w:val="ro-RO"/>
              </w:rPr>
            </w:pPr>
            <w:r w:rsidRPr="00AD525B">
              <w:rPr>
                <w:lang w:val="ro-RO"/>
              </w:rPr>
              <w:t xml:space="preserve">Teren aferent Bazei sportive cu teren de fotbal și vestiar </w:t>
            </w:r>
            <w:r w:rsidRPr="00AD525B">
              <w:rPr>
                <w:i/>
                <w:lang w:val="ro-RO"/>
              </w:rPr>
              <w:t>Chilieni</w:t>
            </w:r>
          </w:p>
        </w:tc>
        <w:tc>
          <w:tcPr>
            <w:tcW w:w="2002" w:type="dxa"/>
          </w:tcPr>
          <w:p w14:paraId="0247B33F" w14:textId="61362610" w:rsidR="006D498D" w:rsidRPr="00AD525B" w:rsidRDefault="006D498D" w:rsidP="006D498D">
            <w:pPr>
              <w:pStyle w:val="NormalWeb"/>
              <w:spacing w:before="0" w:beforeAutospacing="0" w:after="0" w:afterAutospacing="0"/>
              <w:jc w:val="center"/>
              <w:rPr>
                <w:lang w:val="ro-RO"/>
                <w14:ligatures w14:val="standardContextual"/>
              </w:rPr>
            </w:pPr>
            <w:r w:rsidRPr="00AD525B">
              <w:rPr>
                <w:lang w:val="ro-RO"/>
                <w14:ligatures w14:val="standardContextual"/>
              </w:rPr>
              <w:t>7369</w:t>
            </w:r>
          </w:p>
        </w:tc>
      </w:tr>
      <w:tr w:rsidR="006D498D" w:rsidRPr="00AD525B" w14:paraId="68020BC7" w14:textId="77777777" w:rsidTr="002B1BB1">
        <w:tc>
          <w:tcPr>
            <w:tcW w:w="7514" w:type="dxa"/>
          </w:tcPr>
          <w:p w14:paraId="560EF707" w14:textId="77777777" w:rsidR="006D498D" w:rsidRPr="00AD525B" w:rsidRDefault="006D498D" w:rsidP="006D498D">
            <w:pPr>
              <w:pStyle w:val="NormalWeb"/>
              <w:spacing w:before="0" w:beforeAutospacing="0" w:after="0" w:afterAutospacing="0"/>
              <w:jc w:val="both"/>
              <w:rPr>
                <w:lang w:val="ro-RO"/>
              </w:rPr>
            </w:pPr>
            <w:r w:rsidRPr="00AD525B">
              <w:rPr>
                <w:lang w:val="ro-RO"/>
              </w:rPr>
              <w:t xml:space="preserve">Teren aferent Bazei sportive cu teren de fotbal și vestiar </w:t>
            </w:r>
            <w:r w:rsidRPr="00AD525B">
              <w:rPr>
                <w:i/>
                <w:lang w:val="ro-RO"/>
              </w:rPr>
              <w:t>Coșeni</w:t>
            </w:r>
          </w:p>
        </w:tc>
        <w:tc>
          <w:tcPr>
            <w:tcW w:w="2002" w:type="dxa"/>
          </w:tcPr>
          <w:p w14:paraId="1727AC19" w14:textId="77777777" w:rsidR="006D498D" w:rsidRPr="00AD525B" w:rsidRDefault="006D498D" w:rsidP="006D498D">
            <w:pPr>
              <w:pStyle w:val="NormalWeb"/>
              <w:spacing w:before="0" w:beforeAutospacing="0" w:after="0" w:afterAutospacing="0"/>
              <w:jc w:val="center"/>
              <w:rPr>
                <w:lang w:val="ro-RO"/>
                <w14:ligatures w14:val="standardContextual"/>
              </w:rPr>
            </w:pPr>
            <w:r w:rsidRPr="00AD525B">
              <w:rPr>
                <w:lang w:val="ro-RO"/>
                <w14:ligatures w14:val="standardContextual"/>
              </w:rPr>
              <w:t>27.326</w:t>
            </w:r>
          </w:p>
        </w:tc>
      </w:tr>
      <w:tr w:rsidR="00E00246" w:rsidRPr="00AD525B" w14:paraId="3F01488F" w14:textId="77777777" w:rsidTr="002B1BB1">
        <w:tc>
          <w:tcPr>
            <w:tcW w:w="7514" w:type="dxa"/>
          </w:tcPr>
          <w:p w14:paraId="6C7E9F5D" w14:textId="0E3F10DB" w:rsidR="00E00246" w:rsidRPr="00AD525B" w:rsidRDefault="00E00246" w:rsidP="00E00246">
            <w:pPr>
              <w:pStyle w:val="NormalWeb"/>
              <w:spacing w:before="0" w:beforeAutospacing="0" w:after="0" w:afterAutospacing="0"/>
              <w:jc w:val="both"/>
              <w:rPr>
                <w:b/>
                <w:lang w:val="ro-RO"/>
                <w14:ligatures w14:val="standardContextual"/>
              </w:rPr>
            </w:pPr>
            <w:r w:rsidRPr="00AD525B">
              <w:rPr>
                <w:b/>
                <w:lang w:val="ro-RO"/>
                <w14:ligatures w14:val="standardContextual"/>
              </w:rPr>
              <w:t>Parcuri</w:t>
            </w:r>
          </w:p>
        </w:tc>
        <w:tc>
          <w:tcPr>
            <w:tcW w:w="2002" w:type="dxa"/>
          </w:tcPr>
          <w:p w14:paraId="50B4B143" w14:textId="6EF4380B" w:rsidR="00E00246" w:rsidRPr="00AD525B" w:rsidRDefault="00A524FE" w:rsidP="00E00246">
            <w:pPr>
              <w:pStyle w:val="NormalWeb"/>
              <w:spacing w:before="0" w:beforeAutospacing="0" w:after="0" w:afterAutospacing="0"/>
              <w:jc w:val="center"/>
              <w:rPr>
                <w:b/>
                <w:lang w:val="ro-RO"/>
                <w14:ligatures w14:val="standardContextual"/>
              </w:rPr>
            </w:pPr>
            <w:r w:rsidRPr="00AD525B">
              <w:rPr>
                <w:b/>
                <w:lang w:val="ro-RO"/>
                <w14:ligatures w14:val="standardContextual"/>
              </w:rPr>
              <w:t>29.894</w:t>
            </w:r>
          </w:p>
        </w:tc>
      </w:tr>
      <w:tr w:rsidR="00E00246" w:rsidRPr="00AD525B" w14:paraId="31F50909" w14:textId="77777777" w:rsidTr="002B1BB1">
        <w:tc>
          <w:tcPr>
            <w:tcW w:w="7514" w:type="dxa"/>
          </w:tcPr>
          <w:p w14:paraId="7D760784" w14:textId="77777777" w:rsidR="00E00246" w:rsidRPr="00AD525B" w:rsidRDefault="00E00246" w:rsidP="00E00246">
            <w:pPr>
              <w:pStyle w:val="NormalWeb"/>
              <w:spacing w:before="0" w:beforeAutospacing="0" w:after="0" w:afterAutospacing="0"/>
              <w:jc w:val="both"/>
              <w:rPr>
                <w:lang w:val="ro-RO"/>
                <w14:ligatures w14:val="standardContextual"/>
              </w:rPr>
            </w:pPr>
            <w:r w:rsidRPr="00AD525B">
              <w:rPr>
                <w:lang w:val="ro-RO"/>
                <w14:ligatures w14:val="standardContextual"/>
              </w:rPr>
              <w:t>Parcul public „Elisabeta”</w:t>
            </w:r>
          </w:p>
        </w:tc>
        <w:tc>
          <w:tcPr>
            <w:tcW w:w="2002" w:type="dxa"/>
          </w:tcPr>
          <w:p w14:paraId="340B5628" w14:textId="5767B2EC" w:rsidR="00E00246" w:rsidRPr="00AD525B" w:rsidRDefault="00A524FE" w:rsidP="00E00246">
            <w:pPr>
              <w:pStyle w:val="NormalWeb"/>
              <w:spacing w:before="0" w:beforeAutospacing="0" w:after="0" w:afterAutospacing="0"/>
              <w:jc w:val="center"/>
              <w:rPr>
                <w:lang w:val="ro-RO"/>
                <w14:ligatures w14:val="standardContextual"/>
              </w:rPr>
            </w:pPr>
            <w:r w:rsidRPr="00AD525B">
              <w:rPr>
                <w:lang w:val="ro-RO"/>
                <w14:ligatures w14:val="standardContextual"/>
              </w:rPr>
              <w:t>22530</w:t>
            </w:r>
          </w:p>
        </w:tc>
      </w:tr>
      <w:tr w:rsidR="00E00246" w:rsidRPr="00AD525B" w14:paraId="62AE1F5D" w14:textId="77777777" w:rsidTr="002B1BB1">
        <w:tc>
          <w:tcPr>
            <w:tcW w:w="7514" w:type="dxa"/>
          </w:tcPr>
          <w:p w14:paraId="20686335" w14:textId="6C655E46" w:rsidR="00E00246" w:rsidRPr="00AD525B" w:rsidRDefault="00E00246" w:rsidP="00E00246">
            <w:pPr>
              <w:pStyle w:val="NormalWeb"/>
              <w:spacing w:before="0" w:beforeAutospacing="0" w:after="0" w:afterAutospacing="0"/>
              <w:jc w:val="both"/>
              <w:rPr>
                <w:lang w:val="ro-RO"/>
                <w14:ligatures w14:val="standardContextual"/>
              </w:rPr>
            </w:pPr>
            <w:r w:rsidRPr="00AD525B">
              <w:rPr>
                <w:lang w:val="ro-RO"/>
                <w14:ligatures w14:val="standardContextual"/>
              </w:rPr>
              <w:t>Mini parc „Turul”</w:t>
            </w:r>
          </w:p>
        </w:tc>
        <w:tc>
          <w:tcPr>
            <w:tcW w:w="2002" w:type="dxa"/>
          </w:tcPr>
          <w:p w14:paraId="5FB29FED" w14:textId="29112213" w:rsidR="00E00246" w:rsidRPr="00AD525B" w:rsidRDefault="00A524FE" w:rsidP="00E00246">
            <w:pPr>
              <w:pStyle w:val="NormalWeb"/>
              <w:spacing w:before="0" w:beforeAutospacing="0" w:after="0" w:afterAutospacing="0"/>
              <w:jc w:val="center"/>
              <w:rPr>
                <w:lang w:val="ro-RO"/>
                <w14:ligatures w14:val="standardContextual"/>
              </w:rPr>
            </w:pPr>
            <w:r w:rsidRPr="00AD525B">
              <w:rPr>
                <w:lang w:val="ro-RO"/>
                <w14:ligatures w14:val="standardContextual"/>
              </w:rPr>
              <w:t>750</w:t>
            </w:r>
          </w:p>
        </w:tc>
      </w:tr>
      <w:tr w:rsidR="00E00246" w:rsidRPr="00AD525B" w14:paraId="6DDCCC07" w14:textId="77777777" w:rsidTr="002B1BB1">
        <w:tc>
          <w:tcPr>
            <w:tcW w:w="7514" w:type="dxa"/>
          </w:tcPr>
          <w:p w14:paraId="4CF60B93" w14:textId="77777777" w:rsidR="00E00246" w:rsidRPr="00AD525B" w:rsidRDefault="00E00246" w:rsidP="00E00246">
            <w:pPr>
              <w:pStyle w:val="NormalWeb"/>
              <w:spacing w:before="0" w:beforeAutospacing="0" w:after="0" w:afterAutospacing="0"/>
              <w:jc w:val="both"/>
              <w:rPr>
                <w:lang w:val="ro-RO"/>
                <w14:ligatures w14:val="standardContextual"/>
              </w:rPr>
            </w:pPr>
            <w:r w:rsidRPr="00AD525B">
              <w:rPr>
                <w:lang w:val="ro-RO"/>
                <w14:ligatures w14:val="standardContextual"/>
              </w:rPr>
              <w:t>Parc amenajat Cartierul Ciucului</w:t>
            </w:r>
          </w:p>
        </w:tc>
        <w:tc>
          <w:tcPr>
            <w:tcW w:w="2002" w:type="dxa"/>
          </w:tcPr>
          <w:p w14:paraId="1626E99C" w14:textId="77777777" w:rsidR="00E00246" w:rsidRPr="00AD525B" w:rsidRDefault="00E00246" w:rsidP="00E00246">
            <w:pPr>
              <w:pStyle w:val="NormalWeb"/>
              <w:spacing w:before="0" w:beforeAutospacing="0" w:after="0" w:afterAutospacing="0"/>
              <w:jc w:val="center"/>
              <w:rPr>
                <w:lang w:val="ro-RO"/>
                <w14:ligatures w14:val="standardContextual"/>
              </w:rPr>
            </w:pPr>
            <w:r w:rsidRPr="00AD525B">
              <w:rPr>
                <w:lang w:val="ro-RO"/>
                <w14:ligatures w14:val="standardContextual"/>
              </w:rPr>
              <w:t>4.834</w:t>
            </w:r>
          </w:p>
        </w:tc>
      </w:tr>
      <w:tr w:rsidR="00A524FE" w:rsidRPr="00AD525B" w14:paraId="4F4515FF" w14:textId="77777777" w:rsidTr="002B1BB1">
        <w:tc>
          <w:tcPr>
            <w:tcW w:w="7514" w:type="dxa"/>
          </w:tcPr>
          <w:p w14:paraId="3A055851" w14:textId="13A73E59" w:rsidR="00A524FE" w:rsidRPr="00AD525B" w:rsidRDefault="00A524FE" w:rsidP="00E00246">
            <w:pPr>
              <w:pStyle w:val="NormalWeb"/>
              <w:spacing w:before="0" w:beforeAutospacing="0" w:after="0" w:afterAutospacing="0"/>
              <w:jc w:val="both"/>
              <w:rPr>
                <w:lang w:val="ro-RO"/>
                <w14:ligatures w14:val="standardContextual"/>
              </w:rPr>
            </w:pPr>
            <w:r w:rsidRPr="00AD525B">
              <w:rPr>
                <w14:ligatures w14:val="standardContextual"/>
              </w:rPr>
              <w:t>Parcul Saguna, str. Varadi Jozsef -</w:t>
            </w:r>
          </w:p>
        </w:tc>
        <w:tc>
          <w:tcPr>
            <w:tcW w:w="2002" w:type="dxa"/>
          </w:tcPr>
          <w:p w14:paraId="7A19EA79" w14:textId="626E571F" w:rsidR="00A524FE" w:rsidRPr="00AD525B" w:rsidRDefault="00A524FE" w:rsidP="00E00246">
            <w:pPr>
              <w:pStyle w:val="NormalWeb"/>
              <w:spacing w:before="0" w:beforeAutospacing="0" w:after="0" w:afterAutospacing="0"/>
              <w:jc w:val="center"/>
              <w:rPr>
                <w:lang w:val="ro-RO"/>
                <w14:ligatures w14:val="standardContextual"/>
              </w:rPr>
            </w:pPr>
            <w:r w:rsidRPr="00AD525B">
              <w:rPr>
                <w:lang w:val="ro-RO"/>
                <w14:ligatures w14:val="standardContextual"/>
              </w:rPr>
              <w:t>1780</w:t>
            </w:r>
          </w:p>
        </w:tc>
      </w:tr>
      <w:tr w:rsidR="00E00246" w:rsidRPr="00AD525B" w14:paraId="2A141355" w14:textId="77777777" w:rsidTr="002B1BB1">
        <w:tc>
          <w:tcPr>
            <w:tcW w:w="7514" w:type="dxa"/>
          </w:tcPr>
          <w:p w14:paraId="07F9427E" w14:textId="7F59D264" w:rsidR="00E00246" w:rsidRPr="00AD525B" w:rsidRDefault="00E00246" w:rsidP="00E00246">
            <w:pPr>
              <w:pStyle w:val="NormalWeb"/>
              <w:spacing w:before="0" w:beforeAutospacing="0" w:after="0" w:afterAutospacing="0"/>
              <w:jc w:val="both"/>
              <w:rPr>
                <w:b/>
                <w:lang w:val="ro-RO"/>
                <w14:ligatures w14:val="standardContextual"/>
              </w:rPr>
            </w:pPr>
            <w:r w:rsidRPr="00AD525B">
              <w:rPr>
                <w:b/>
                <w:lang w:val="ro-RO"/>
                <w14:ligatures w14:val="standardContextual"/>
              </w:rPr>
              <w:t>Locuri de joacă</w:t>
            </w:r>
          </w:p>
        </w:tc>
        <w:tc>
          <w:tcPr>
            <w:tcW w:w="2002" w:type="dxa"/>
          </w:tcPr>
          <w:p w14:paraId="007881B1" w14:textId="62ED7EB9" w:rsidR="00E00246" w:rsidRPr="00AD525B" w:rsidRDefault="00E00246" w:rsidP="00E00246">
            <w:pPr>
              <w:pStyle w:val="NormalWeb"/>
              <w:spacing w:before="0" w:beforeAutospacing="0" w:after="0" w:afterAutospacing="0"/>
              <w:jc w:val="center"/>
              <w:rPr>
                <w:b/>
                <w:lang w:val="ro-RO"/>
                <w14:ligatures w14:val="standardContextual"/>
              </w:rPr>
            </w:pPr>
            <w:r w:rsidRPr="00AD525B">
              <w:rPr>
                <w:b/>
                <w:lang w:val="ro-RO"/>
                <w14:ligatures w14:val="standardContextual"/>
              </w:rPr>
              <w:t>22.552 mp</w:t>
            </w:r>
          </w:p>
        </w:tc>
      </w:tr>
      <w:tr w:rsidR="00E00246" w:rsidRPr="00AD525B" w14:paraId="76D1396D" w14:textId="5503AABF" w:rsidTr="002B1BB1">
        <w:trPr>
          <w:trHeight w:val="300"/>
        </w:trPr>
        <w:tc>
          <w:tcPr>
            <w:tcW w:w="7514" w:type="dxa"/>
            <w:noWrap/>
            <w:hideMark/>
          </w:tcPr>
          <w:p w14:paraId="27C62048" w14:textId="2BA91F02"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 Parcul "Elisabeta"</w:t>
            </w:r>
          </w:p>
        </w:tc>
        <w:tc>
          <w:tcPr>
            <w:tcW w:w="2002" w:type="dxa"/>
            <w:vAlign w:val="bottom"/>
          </w:tcPr>
          <w:p w14:paraId="08BA3F0D" w14:textId="6C118B25" w:rsidR="00E00246" w:rsidRPr="00AD525B" w:rsidRDefault="00E00246" w:rsidP="00E00246">
            <w:pPr>
              <w:keepNext w:val="0"/>
              <w:keepLines w:val="0"/>
              <w:spacing w:after="0"/>
              <w:jc w:val="center"/>
              <w:rPr>
                <w:sz w:val="24"/>
                <w:szCs w:val="24"/>
                <w:lang w:eastAsia="ro-RO"/>
              </w:rPr>
            </w:pPr>
            <w:r w:rsidRPr="00AD525B">
              <w:rPr>
                <w:sz w:val="24"/>
                <w:szCs w:val="24"/>
              </w:rPr>
              <w:t>803</w:t>
            </w:r>
          </w:p>
        </w:tc>
      </w:tr>
      <w:tr w:rsidR="00E00246" w:rsidRPr="00AD525B" w14:paraId="18CEE095" w14:textId="7813F7D5" w:rsidTr="002B1BB1">
        <w:trPr>
          <w:trHeight w:val="300"/>
        </w:trPr>
        <w:tc>
          <w:tcPr>
            <w:tcW w:w="7514" w:type="dxa"/>
            <w:noWrap/>
            <w:hideMark/>
          </w:tcPr>
          <w:p w14:paraId="5395118B" w14:textId="458C3732"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 Nicolae Iorga</w:t>
            </w:r>
          </w:p>
        </w:tc>
        <w:tc>
          <w:tcPr>
            <w:tcW w:w="2002" w:type="dxa"/>
            <w:vAlign w:val="bottom"/>
          </w:tcPr>
          <w:p w14:paraId="3117AE13" w14:textId="747DE6F1" w:rsidR="00E00246" w:rsidRPr="00AD525B" w:rsidRDefault="00E00246" w:rsidP="00E00246">
            <w:pPr>
              <w:keepNext w:val="0"/>
              <w:keepLines w:val="0"/>
              <w:spacing w:after="0"/>
              <w:jc w:val="center"/>
              <w:rPr>
                <w:sz w:val="24"/>
                <w:szCs w:val="24"/>
                <w:lang w:eastAsia="ro-RO"/>
              </w:rPr>
            </w:pPr>
            <w:r w:rsidRPr="00AD525B">
              <w:rPr>
                <w:sz w:val="24"/>
                <w:szCs w:val="24"/>
              </w:rPr>
              <w:t>1066</w:t>
            </w:r>
          </w:p>
        </w:tc>
      </w:tr>
      <w:tr w:rsidR="00E00246" w:rsidRPr="00AD525B" w14:paraId="029835BF" w14:textId="1D1195CD" w:rsidTr="002B1BB1">
        <w:trPr>
          <w:trHeight w:val="300"/>
        </w:trPr>
        <w:tc>
          <w:tcPr>
            <w:tcW w:w="7514" w:type="dxa"/>
            <w:noWrap/>
            <w:hideMark/>
          </w:tcPr>
          <w:p w14:paraId="538A7ADC" w14:textId="598339BD"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 Crângului</w:t>
            </w:r>
          </w:p>
        </w:tc>
        <w:tc>
          <w:tcPr>
            <w:tcW w:w="2002" w:type="dxa"/>
            <w:vAlign w:val="bottom"/>
          </w:tcPr>
          <w:p w14:paraId="46ACA2D4" w14:textId="67EF722F" w:rsidR="00E00246" w:rsidRPr="00AD525B" w:rsidRDefault="00E00246" w:rsidP="00E00246">
            <w:pPr>
              <w:keepNext w:val="0"/>
              <w:keepLines w:val="0"/>
              <w:spacing w:after="0"/>
              <w:jc w:val="center"/>
              <w:rPr>
                <w:sz w:val="24"/>
                <w:szCs w:val="24"/>
                <w:lang w:eastAsia="ro-RO"/>
              </w:rPr>
            </w:pPr>
            <w:r w:rsidRPr="00AD525B">
              <w:rPr>
                <w:sz w:val="24"/>
                <w:szCs w:val="24"/>
              </w:rPr>
              <w:t>371</w:t>
            </w:r>
          </w:p>
        </w:tc>
      </w:tr>
      <w:tr w:rsidR="00E00246" w:rsidRPr="00AD525B" w14:paraId="112FDDBE" w14:textId="67FC66BD" w:rsidTr="002B1BB1">
        <w:trPr>
          <w:trHeight w:val="300"/>
        </w:trPr>
        <w:tc>
          <w:tcPr>
            <w:tcW w:w="7514" w:type="dxa"/>
            <w:noWrap/>
            <w:hideMark/>
          </w:tcPr>
          <w:p w14:paraId="2452A27A" w14:textId="46F8CCE4"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 Aleea Hărniciei</w:t>
            </w:r>
          </w:p>
        </w:tc>
        <w:tc>
          <w:tcPr>
            <w:tcW w:w="2002" w:type="dxa"/>
            <w:vAlign w:val="bottom"/>
          </w:tcPr>
          <w:p w14:paraId="58FE4F8E" w14:textId="2F3ECDD5" w:rsidR="00E00246" w:rsidRPr="00AD525B" w:rsidRDefault="00E00246" w:rsidP="00E00246">
            <w:pPr>
              <w:keepNext w:val="0"/>
              <w:keepLines w:val="0"/>
              <w:spacing w:after="0"/>
              <w:jc w:val="center"/>
              <w:rPr>
                <w:sz w:val="24"/>
                <w:szCs w:val="24"/>
                <w:lang w:eastAsia="ro-RO"/>
              </w:rPr>
            </w:pPr>
            <w:r w:rsidRPr="00AD525B">
              <w:rPr>
                <w:sz w:val="24"/>
                <w:szCs w:val="24"/>
              </w:rPr>
              <w:t>694</w:t>
            </w:r>
          </w:p>
        </w:tc>
      </w:tr>
      <w:tr w:rsidR="00E00246" w:rsidRPr="00AD525B" w14:paraId="510956C1" w14:textId="176B36A7" w:rsidTr="002B1BB1">
        <w:trPr>
          <w:trHeight w:val="300"/>
        </w:trPr>
        <w:tc>
          <w:tcPr>
            <w:tcW w:w="7514" w:type="dxa"/>
            <w:noWrap/>
            <w:hideMark/>
          </w:tcPr>
          <w:p w14:paraId="745A8E13" w14:textId="2D658FF2"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5 Grigore Bălan</w:t>
            </w:r>
          </w:p>
        </w:tc>
        <w:tc>
          <w:tcPr>
            <w:tcW w:w="2002" w:type="dxa"/>
            <w:vAlign w:val="bottom"/>
          </w:tcPr>
          <w:p w14:paraId="071C6915" w14:textId="67F7F7E2" w:rsidR="00E00246" w:rsidRPr="00AD525B" w:rsidRDefault="00E00246" w:rsidP="00E00246">
            <w:pPr>
              <w:keepNext w:val="0"/>
              <w:keepLines w:val="0"/>
              <w:spacing w:after="0"/>
              <w:jc w:val="center"/>
              <w:rPr>
                <w:sz w:val="24"/>
                <w:szCs w:val="24"/>
                <w:lang w:eastAsia="ro-RO"/>
              </w:rPr>
            </w:pPr>
            <w:r w:rsidRPr="00AD525B">
              <w:rPr>
                <w:sz w:val="24"/>
                <w:szCs w:val="24"/>
              </w:rPr>
              <w:t>298</w:t>
            </w:r>
          </w:p>
        </w:tc>
      </w:tr>
      <w:tr w:rsidR="00E00246" w:rsidRPr="00AD525B" w14:paraId="5A0A0959" w14:textId="2EED8E37" w:rsidTr="002B1BB1">
        <w:trPr>
          <w:trHeight w:val="300"/>
        </w:trPr>
        <w:tc>
          <w:tcPr>
            <w:tcW w:w="7514" w:type="dxa"/>
            <w:noWrap/>
            <w:hideMark/>
          </w:tcPr>
          <w:p w14:paraId="6E51FAA9" w14:textId="29D37651"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6 Zefirului</w:t>
            </w:r>
          </w:p>
        </w:tc>
        <w:tc>
          <w:tcPr>
            <w:tcW w:w="2002" w:type="dxa"/>
            <w:vAlign w:val="bottom"/>
          </w:tcPr>
          <w:p w14:paraId="6A75AA25" w14:textId="3F0D494C" w:rsidR="00E00246" w:rsidRPr="00AD525B" w:rsidRDefault="00E00246" w:rsidP="00E00246">
            <w:pPr>
              <w:keepNext w:val="0"/>
              <w:keepLines w:val="0"/>
              <w:spacing w:after="0"/>
              <w:jc w:val="center"/>
              <w:rPr>
                <w:sz w:val="24"/>
                <w:szCs w:val="24"/>
                <w:lang w:eastAsia="ro-RO"/>
              </w:rPr>
            </w:pPr>
            <w:r w:rsidRPr="00AD525B">
              <w:rPr>
                <w:sz w:val="24"/>
                <w:szCs w:val="24"/>
              </w:rPr>
              <w:t>967</w:t>
            </w:r>
          </w:p>
        </w:tc>
      </w:tr>
      <w:tr w:rsidR="00E00246" w:rsidRPr="00AD525B" w14:paraId="2A08D5F7" w14:textId="7BC1CC1C" w:rsidTr="002B1BB1">
        <w:trPr>
          <w:trHeight w:val="300"/>
        </w:trPr>
        <w:tc>
          <w:tcPr>
            <w:tcW w:w="7514" w:type="dxa"/>
            <w:noWrap/>
            <w:hideMark/>
          </w:tcPr>
          <w:p w14:paraId="4E158129" w14:textId="17B29E51"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7 Libóc</w:t>
            </w:r>
          </w:p>
        </w:tc>
        <w:tc>
          <w:tcPr>
            <w:tcW w:w="2002" w:type="dxa"/>
            <w:vAlign w:val="bottom"/>
          </w:tcPr>
          <w:p w14:paraId="54C056C4" w14:textId="71CD7C22" w:rsidR="00E00246" w:rsidRPr="00AD525B" w:rsidRDefault="00E00246" w:rsidP="00E00246">
            <w:pPr>
              <w:keepNext w:val="0"/>
              <w:keepLines w:val="0"/>
              <w:spacing w:after="0"/>
              <w:jc w:val="center"/>
              <w:rPr>
                <w:sz w:val="24"/>
                <w:szCs w:val="24"/>
                <w:lang w:eastAsia="ro-RO"/>
              </w:rPr>
            </w:pPr>
            <w:r w:rsidRPr="00AD525B">
              <w:rPr>
                <w:sz w:val="24"/>
                <w:szCs w:val="24"/>
              </w:rPr>
              <w:t>484</w:t>
            </w:r>
          </w:p>
        </w:tc>
      </w:tr>
      <w:tr w:rsidR="00E00246" w:rsidRPr="00AD525B" w14:paraId="531905E7" w14:textId="732029DF" w:rsidTr="002B1BB1">
        <w:trPr>
          <w:trHeight w:val="300"/>
        </w:trPr>
        <w:tc>
          <w:tcPr>
            <w:tcW w:w="7514" w:type="dxa"/>
            <w:noWrap/>
            <w:hideMark/>
          </w:tcPr>
          <w:p w14:paraId="300536EE" w14:textId="6046A81D"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8 Libóc</w:t>
            </w:r>
          </w:p>
        </w:tc>
        <w:tc>
          <w:tcPr>
            <w:tcW w:w="2002" w:type="dxa"/>
            <w:vAlign w:val="bottom"/>
          </w:tcPr>
          <w:p w14:paraId="33F3443A" w14:textId="168D346C" w:rsidR="00E00246" w:rsidRPr="00AD525B" w:rsidRDefault="00E00246" w:rsidP="00E00246">
            <w:pPr>
              <w:keepNext w:val="0"/>
              <w:keepLines w:val="0"/>
              <w:spacing w:after="0"/>
              <w:jc w:val="center"/>
              <w:rPr>
                <w:sz w:val="24"/>
                <w:szCs w:val="24"/>
                <w:lang w:eastAsia="ro-RO"/>
              </w:rPr>
            </w:pPr>
            <w:r w:rsidRPr="00AD525B">
              <w:rPr>
                <w:sz w:val="24"/>
                <w:szCs w:val="24"/>
              </w:rPr>
              <w:t>604</w:t>
            </w:r>
          </w:p>
        </w:tc>
      </w:tr>
      <w:tr w:rsidR="00E00246" w:rsidRPr="00AD525B" w14:paraId="79178FC4" w14:textId="4220D46C" w:rsidTr="002B1BB1">
        <w:trPr>
          <w:trHeight w:val="300"/>
        </w:trPr>
        <w:tc>
          <w:tcPr>
            <w:tcW w:w="7514" w:type="dxa"/>
            <w:noWrap/>
            <w:hideMark/>
          </w:tcPr>
          <w:p w14:paraId="020446AA" w14:textId="17543DEB"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9 Aleea Scurtă</w:t>
            </w:r>
          </w:p>
        </w:tc>
        <w:tc>
          <w:tcPr>
            <w:tcW w:w="2002" w:type="dxa"/>
            <w:vAlign w:val="bottom"/>
          </w:tcPr>
          <w:p w14:paraId="00820E20" w14:textId="1864A1C4" w:rsidR="00E00246" w:rsidRPr="00AD525B" w:rsidRDefault="00E00246" w:rsidP="00E00246">
            <w:pPr>
              <w:keepNext w:val="0"/>
              <w:keepLines w:val="0"/>
              <w:spacing w:after="0"/>
              <w:jc w:val="center"/>
              <w:rPr>
                <w:sz w:val="24"/>
                <w:szCs w:val="24"/>
                <w:lang w:eastAsia="ro-RO"/>
              </w:rPr>
            </w:pPr>
            <w:r w:rsidRPr="00AD525B">
              <w:rPr>
                <w:sz w:val="24"/>
                <w:szCs w:val="24"/>
              </w:rPr>
              <w:t>680</w:t>
            </w:r>
          </w:p>
        </w:tc>
      </w:tr>
      <w:tr w:rsidR="00E00246" w:rsidRPr="00AD525B" w14:paraId="6CA788B6" w14:textId="679EA243" w:rsidTr="002B1BB1">
        <w:trPr>
          <w:trHeight w:val="300"/>
        </w:trPr>
        <w:tc>
          <w:tcPr>
            <w:tcW w:w="7514" w:type="dxa"/>
            <w:noWrap/>
            <w:hideMark/>
          </w:tcPr>
          <w:p w14:paraId="17F35243" w14:textId="43BC0DB3"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10 Aleea Căminului</w:t>
            </w:r>
          </w:p>
        </w:tc>
        <w:tc>
          <w:tcPr>
            <w:tcW w:w="2002" w:type="dxa"/>
            <w:vAlign w:val="bottom"/>
          </w:tcPr>
          <w:p w14:paraId="4BC3C350" w14:textId="3028A37D" w:rsidR="00E00246" w:rsidRPr="00AD525B" w:rsidRDefault="00E00246" w:rsidP="00E00246">
            <w:pPr>
              <w:keepNext w:val="0"/>
              <w:keepLines w:val="0"/>
              <w:spacing w:after="0"/>
              <w:jc w:val="center"/>
              <w:rPr>
                <w:sz w:val="24"/>
                <w:szCs w:val="24"/>
                <w:lang w:eastAsia="ro-RO"/>
              </w:rPr>
            </w:pPr>
            <w:r w:rsidRPr="00AD525B">
              <w:rPr>
                <w:sz w:val="24"/>
                <w:szCs w:val="24"/>
              </w:rPr>
              <w:t>644</w:t>
            </w:r>
          </w:p>
        </w:tc>
      </w:tr>
      <w:tr w:rsidR="00E00246" w:rsidRPr="00AD525B" w14:paraId="69DF73CF" w14:textId="2214BA91" w:rsidTr="002B1BB1">
        <w:trPr>
          <w:trHeight w:val="300"/>
        </w:trPr>
        <w:tc>
          <w:tcPr>
            <w:tcW w:w="7514" w:type="dxa"/>
            <w:noWrap/>
            <w:hideMark/>
          </w:tcPr>
          <w:p w14:paraId="7234AD0B" w14:textId="3F99C9C8"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11 Presei -</w:t>
            </w:r>
          </w:p>
        </w:tc>
        <w:tc>
          <w:tcPr>
            <w:tcW w:w="2002" w:type="dxa"/>
            <w:vAlign w:val="bottom"/>
          </w:tcPr>
          <w:p w14:paraId="10462372" w14:textId="6DCA8CED" w:rsidR="00E00246" w:rsidRPr="00AD525B" w:rsidRDefault="00E00246" w:rsidP="00E00246">
            <w:pPr>
              <w:keepNext w:val="0"/>
              <w:keepLines w:val="0"/>
              <w:spacing w:after="0"/>
              <w:jc w:val="center"/>
              <w:rPr>
                <w:sz w:val="24"/>
                <w:szCs w:val="24"/>
                <w:lang w:eastAsia="ro-RO"/>
              </w:rPr>
            </w:pPr>
            <w:r w:rsidRPr="00AD525B">
              <w:rPr>
                <w:sz w:val="24"/>
                <w:szCs w:val="24"/>
              </w:rPr>
              <w:t>439</w:t>
            </w:r>
          </w:p>
        </w:tc>
      </w:tr>
      <w:tr w:rsidR="00E00246" w:rsidRPr="00AD525B" w14:paraId="63791368" w14:textId="0E8D4900" w:rsidTr="002B1BB1">
        <w:trPr>
          <w:trHeight w:val="300"/>
        </w:trPr>
        <w:tc>
          <w:tcPr>
            <w:tcW w:w="7514" w:type="dxa"/>
            <w:noWrap/>
            <w:hideMark/>
          </w:tcPr>
          <w:p w14:paraId="3C6AACEF" w14:textId="1692A027"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12 Stadionului</w:t>
            </w:r>
          </w:p>
        </w:tc>
        <w:tc>
          <w:tcPr>
            <w:tcW w:w="2002" w:type="dxa"/>
            <w:vAlign w:val="bottom"/>
          </w:tcPr>
          <w:p w14:paraId="5D3643DD" w14:textId="05D65E57" w:rsidR="00E00246" w:rsidRPr="00AD525B" w:rsidRDefault="00E00246" w:rsidP="00E00246">
            <w:pPr>
              <w:keepNext w:val="0"/>
              <w:keepLines w:val="0"/>
              <w:spacing w:after="0"/>
              <w:jc w:val="center"/>
              <w:rPr>
                <w:sz w:val="24"/>
                <w:szCs w:val="24"/>
                <w:lang w:eastAsia="ro-RO"/>
              </w:rPr>
            </w:pPr>
            <w:r w:rsidRPr="00AD525B">
              <w:rPr>
                <w:sz w:val="24"/>
                <w:szCs w:val="24"/>
              </w:rPr>
              <w:t>434</w:t>
            </w:r>
          </w:p>
        </w:tc>
      </w:tr>
      <w:tr w:rsidR="00E00246" w:rsidRPr="00AD525B" w14:paraId="57A51C73" w14:textId="0BEDD60C" w:rsidTr="002B1BB1">
        <w:trPr>
          <w:trHeight w:val="300"/>
        </w:trPr>
        <w:tc>
          <w:tcPr>
            <w:tcW w:w="7514" w:type="dxa"/>
            <w:noWrap/>
            <w:hideMark/>
          </w:tcPr>
          <w:p w14:paraId="36EA5AAB" w14:textId="4B838CA2"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13 Prieteniei</w:t>
            </w:r>
          </w:p>
        </w:tc>
        <w:tc>
          <w:tcPr>
            <w:tcW w:w="2002" w:type="dxa"/>
            <w:vAlign w:val="bottom"/>
          </w:tcPr>
          <w:p w14:paraId="3E3944CE" w14:textId="36116063" w:rsidR="00E00246" w:rsidRPr="00AD525B" w:rsidRDefault="00E00246" w:rsidP="00E00246">
            <w:pPr>
              <w:keepNext w:val="0"/>
              <w:keepLines w:val="0"/>
              <w:spacing w:after="0"/>
              <w:jc w:val="center"/>
              <w:rPr>
                <w:sz w:val="24"/>
                <w:szCs w:val="24"/>
                <w:lang w:eastAsia="ro-RO"/>
              </w:rPr>
            </w:pPr>
            <w:r w:rsidRPr="00AD525B">
              <w:rPr>
                <w:sz w:val="24"/>
                <w:szCs w:val="24"/>
              </w:rPr>
              <w:t>342</w:t>
            </w:r>
          </w:p>
        </w:tc>
      </w:tr>
      <w:tr w:rsidR="00E00246" w:rsidRPr="00AD525B" w14:paraId="07930FA9" w14:textId="53AB8FBA" w:rsidTr="002B1BB1">
        <w:trPr>
          <w:trHeight w:val="300"/>
        </w:trPr>
        <w:tc>
          <w:tcPr>
            <w:tcW w:w="7514" w:type="dxa"/>
            <w:noWrap/>
            <w:hideMark/>
          </w:tcPr>
          <w:p w14:paraId="744148CE" w14:textId="13053214"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14 Prieteniei</w:t>
            </w:r>
          </w:p>
        </w:tc>
        <w:tc>
          <w:tcPr>
            <w:tcW w:w="2002" w:type="dxa"/>
            <w:vAlign w:val="bottom"/>
          </w:tcPr>
          <w:p w14:paraId="77B5C3A2" w14:textId="131F21BA" w:rsidR="00E00246" w:rsidRPr="00AD525B" w:rsidRDefault="00E00246" w:rsidP="00E00246">
            <w:pPr>
              <w:keepNext w:val="0"/>
              <w:keepLines w:val="0"/>
              <w:spacing w:after="0"/>
              <w:jc w:val="center"/>
              <w:rPr>
                <w:sz w:val="24"/>
                <w:szCs w:val="24"/>
                <w:lang w:eastAsia="ro-RO"/>
              </w:rPr>
            </w:pPr>
            <w:r w:rsidRPr="00AD525B">
              <w:rPr>
                <w:sz w:val="24"/>
                <w:szCs w:val="24"/>
              </w:rPr>
              <w:t>342</w:t>
            </w:r>
          </w:p>
        </w:tc>
      </w:tr>
      <w:tr w:rsidR="00E00246" w:rsidRPr="00AD525B" w14:paraId="5094C6E4" w14:textId="2C5DAA6C" w:rsidTr="002B1BB1">
        <w:trPr>
          <w:trHeight w:val="300"/>
        </w:trPr>
        <w:tc>
          <w:tcPr>
            <w:tcW w:w="7514" w:type="dxa"/>
            <w:noWrap/>
            <w:hideMark/>
          </w:tcPr>
          <w:p w14:paraId="2FCC6D95" w14:textId="755FFBD9"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15 Gödri Ferenc</w:t>
            </w:r>
          </w:p>
        </w:tc>
        <w:tc>
          <w:tcPr>
            <w:tcW w:w="2002" w:type="dxa"/>
            <w:vAlign w:val="bottom"/>
          </w:tcPr>
          <w:p w14:paraId="205FC083" w14:textId="14691BD0" w:rsidR="00E00246" w:rsidRPr="00AD525B" w:rsidRDefault="00E00246" w:rsidP="00E00246">
            <w:pPr>
              <w:keepNext w:val="0"/>
              <w:keepLines w:val="0"/>
              <w:spacing w:after="0"/>
              <w:jc w:val="center"/>
              <w:rPr>
                <w:sz w:val="24"/>
                <w:szCs w:val="24"/>
                <w:lang w:eastAsia="ro-RO"/>
              </w:rPr>
            </w:pPr>
            <w:r w:rsidRPr="00AD525B">
              <w:rPr>
                <w:sz w:val="24"/>
                <w:szCs w:val="24"/>
              </w:rPr>
              <w:t>551</w:t>
            </w:r>
          </w:p>
        </w:tc>
      </w:tr>
      <w:tr w:rsidR="00E00246" w:rsidRPr="00AD525B" w14:paraId="4E4B73B4" w14:textId="1F5CB336" w:rsidTr="002B1BB1">
        <w:trPr>
          <w:trHeight w:val="300"/>
        </w:trPr>
        <w:tc>
          <w:tcPr>
            <w:tcW w:w="7514" w:type="dxa"/>
            <w:noWrap/>
            <w:hideMark/>
          </w:tcPr>
          <w:p w14:paraId="769F09E4" w14:textId="08E293D8"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16 Sat Coșeni</w:t>
            </w:r>
          </w:p>
        </w:tc>
        <w:tc>
          <w:tcPr>
            <w:tcW w:w="2002" w:type="dxa"/>
            <w:vAlign w:val="bottom"/>
          </w:tcPr>
          <w:p w14:paraId="4253DE62" w14:textId="26871F2F" w:rsidR="00E00246" w:rsidRPr="00AD525B" w:rsidRDefault="00E00246" w:rsidP="00E00246">
            <w:pPr>
              <w:keepNext w:val="0"/>
              <w:keepLines w:val="0"/>
              <w:spacing w:after="0"/>
              <w:jc w:val="center"/>
              <w:rPr>
                <w:sz w:val="24"/>
                <w:szCs w:val="24"/>
                <w:lang w:eastAsia="ro-RO"/>
              </w:rPr>
            </w:pPr>
            <w:r w:rsidRPr="00AD525B">
              <w:rPr>
                <w:sz w:val="24"/>
                <w:szCs w:val="24"/>
              </w:rPr>
              <w:t>69</w:t>
            </w:r>
          </w:p>
        </w:tc>
      </w:tr>
      <w:tr w:rsidR="00E00246" w:rsidRPr="00AD525B" w14:paraId="5A37AFCC" w14:textId="28C40FCA" w:rsidTr="002B1BB1">
        <w:trPr>
          <w:trHeight w:val="300"/>
        </w:trPr>
        <w:tc>
          <w:tcPr>
            <w:tcW w:w="7514" w:type="dxa"/>
            <w:noWrap/>
            <w:hideMark/>
          </w:tcPr>
          <w:p w14:paraId="3FA28E3E" w14:textId="62E1FB5D"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17 Aleea Muzelor</w:t>
            </w:r>
          </w:p>
        </w:tc>
        <w:tc>
          <w:tcPr>
            <w:tcW w:w="2002" w:type="dxa"/>
            <w:vAlign w:val="bottom"/>
          </w:tcPr>
          <w:p w14:paraId="049E7754" w14:textId="4E5474CE" w:rsidR="00E00246" w:rsidRPr="00AD525B" w:rsidRDefault="00E00246" w:rsidP="00E00246">
            <w:pPr>
              <w:keepNext w:val="0"/>
              <w:keepLines w:val="0"/>
              <w:spacing w:after="0"/>
              <w:jc w:val="center"/>
              <w:rPr>
                <w:sz w:val="24"/>
                <w:szCs w:val="24"/>
                <w:lang w:eastAsia="ro-RO"/>
              </w:rPr>
            </w:pPr>
            <w:r w:rsidRPr="00AD525B">
              <w:rPr>
                <w:sz w:val="24"/>
                <w:szCs w:val="24"/>
              </w:rPr>
              <w:t>483</w:t>
            </w:r>
          </w:p>
        </w:tc>
      </w:tr>
      <w:tr w:rsidR="00E00246" w:rsidRPr="00AD525B" w14:paraId="6FC7364F" w14:textId="1911F1E2" w:rsidTr="002B1BB1">
        <w:trPr>
          <w:trHeight w:val="300"/>
        </w:trPr>
        <w:tc>
          <w:tcPr>
            <w:tcW w:w="7514" w:type="dxa"/>
            <w:noWrap/>
            <w:hideMark/>
          </w:tcPr>
          <w:p w14:paraId="256005B2" w14:textId="73B1BE04"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18 László Ferenc</w:t>
            </w:r>
          </w:p>
        </w:tc>
        <w:tc>
          <w:tcPr>
            <w:tcW w:w="2002" w:type="dxa"/>
            <w:vAlign w:val="bottom"/>
          </w:tcPr>
          <w:p w14:paraId="607925EB" w14:textId="22B098C4" w:rsidR="00E00246" w:rsidRPr="00AD525B" w:rsidRDefault="00E00246" w:rsidP="00E00246">
            <w:pPr>
              <w:keepNext w:val="0"/>
              <w:keepLines w:val="0"/>
              <w:spacing w:after="0"/>
              <w:jc w:val="center"/>
              <w:rPr>
                <w:sz w:val="24"/>
                <w:szCs w:val="24"/>
                <w:lang w:eastAsia="ro-RO"/>
              </w:rPr>
            </w:pPr>
            <w:r w:rsidRPr="00AD525B">
              <w:rPr>
                <w:sz w:val="24"/>
                <w:szCs w:val="24"/>
              </w:rPr>
              <w:t>595</w:t>
            </w:r>
          </w:p>
        </w:tc>
      </w:tr>
      <w:tr w:rsidR="00E00246" w:rsidRPr="00AD525B" w14:paraId="3F5840AC" w14:textId="6BE15C5C" w:rsidTr="002B1BB1">
        <w:trPr>
          <w:trHeight w:val="300"/>
        </w:trPr>
        <w:tc>
          <w:tcPr>
            <w:tcW w:w="7514" w:type="dxa"/>
            <w:noWrap/>
            <w:hideMark/>
          </w:tcPr>
          <w:p w14:paraId="487B5AD4" w14:textId="0ADBCDC3"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19 Păiuș David(Csutak Vilmos)</w:t>
            </w:r>
          </w:p>
        </w:tc>
        <w:tc>
          <w:tcPr>
            <w:tcW w:w="2002" w:type="dxa"/>
            <w:vAlign w:val="bottom"/>
          </w:tcPr>
          <w:p w14:paraId="3FA1285D" w14:textId="249643D7" w:rsidR="00E00246" w:rsidRPr="00AD525B" w:rsidRDefault="00E00246" w:rsidP="00E00246">
            <w:pPr>
              <w:keepNext w:val="0"/>
              <w:keepLines w:val="0"/>
              <w:spacing w:after="0"/>
              <w:jc w:val="center"/>
              <w:rPr>
                <w:sz w:val="24"/>
                <w:szCs w:val="24"/>
                <w:lang w:eastAsia="ro-RO"/>
              </w:rPr>
            </w:pPr>
            <w:r w:rsidRPr="00AD525B">
              <w:rPr>
                <w:sz w:val="24"/>
                <w:szCs w:val="24"/>
              </w:rPr>
              <w:t>316</w:t>
            </w:r>
          </w:p>
        </w:tc>
      </w:tr>
      <w:tr w:rsidR="00E00246" w:rsidRPr="00AD525B" w14:paraId="54D95F70" w14:textId="33B55098" w:rsidTr="002B1BB1">
        <w:trPr>
          <w:trHeight w:val="300"/>
        </w:trPr>
        <w:tc>
          <w:tcPr>
            <w:tcW w:w="7514" w:type="dxa"/>
            <w:noWrap/>
            <w:hideMark/>
          </w:tcPr>
          <w:p w14:paraId="37B5CF2A" w14:textId="343DCFE8"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20 Oltului</w:t>
            </w:r>
          </w:p>
        </w:tc>
        <w:tc>
          <w:tcPr>
            <w:tcW w:w="2002" w:type="dxa"/>
            <w:vAlign w:val="bottom"/>
          </w:tcPr>
          <w:p w14:paraId="4DE1A79E" w14:textId="64E82E6A" w:rsidR="00E00246" w:rsidRPr="00AD525B" w:rsidRDefault="00E00246" w:rsidP="00E00246">
            <w:pPr>
              <w:keepNext w:val="0"/>
              <w:keepLines w:val="0"/>
              <w:spacing w:after="0"/>
              <w:jc w:val="center"/>
              <w:rPr>
                <w:sz w:val="24"/>
                <w:szCs w:val="24"/>
                <w:lang w:eastAsia="ro-RO"/>
              </w:rPr>
            </w:pPr>
            <w:r w:rsidRPr="00AD525B">
              <w:rPr>
                <w:sz w:val="24"/>
                <w:szCs w:val="24"/>
              </w:rPr>
              <w:t>279</w:t>
            </w:r>
          </w:p>
        </w:tc>
      </w:tr>
      <w:tr w:rsidR="00E00246" w:rsidRPr="00AD525B" w14:paraId="5920B6C9" w14:textId="3A49866E" w:rsidTr="002B1BB1">
        <w:trPr>
          <w:trHeight w:val="300"/>
        </w:trPr>
        <w:tc>
          <w:tcPr>
            <w:tcW w:w="7514" w:type="dxa"/>
            <w:noWrap/>
            <w:hideMark/>
          </w:tcPr>
          <w:p w14:paraId="322F3C15" w14:textId="4658F919"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21 Viitorului</w:t>
            </w:r>
          </w:p>
        </w:tc>
        <w:tc>
          <w:tcPr>
            <w:tcW w:w="2002" w:type="dxa"/>
            <w:vAlign w:val="bottom"/>
          </w:tcPr>
          <w:p w14:paraId="31B6EF59" w14:textId="5208E473" w:rsidR="00E00246" w:rsidRPr="00AD525B" w:rsidRDefault="00E00246" w:rsidP="00E00246">
            <w:pPr>
              <w:keepNext w:val="0"/>
              <w:keepLines w:val="0"/>
              <w:spacing w:after="0"/>
              <w:jc w:val="center"/>
              <w:rPr>
                <w:sz w:val="24"/>
                <w:szCs w:val="24"/>
                <w:lang w:eastAsia="ro-RO"/>
              </w:rPr>
            </w:pPr>
            <w:r w:rsidRPr="00AD525B">
              <w:rPr>
                <w:sz w:val="24"/>
                <w:szCs w:val="24"/>
              </w:rPr>
              <w:t>186</w:t>
            </w:r>
          </w:p>
        </w:tc>
      </w:tr>
      <w:tr w:rsidR="00E00246" w:rsidRPr="00AD525B" w14:paraId="4969BC45" w14:textId="3A30F5AE" w:rsidTr="002B1BB1">
        <w:trPr>
          <w:trHeight w:val="300"/>
        </w:trPr>
        <w:tc>
          <w:tcPr>
            <w:tcW w:w="7514" w:type="dxa"/>
            <w:noWrap/>
            <w:hideMark/>
          </w:tcPr>
          <w:p w14:paraId="57112FF5" w14:textId="28E8EF66"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22 Pescarilor</w:t>
            </w:r>
          </w:p>
        </w:tc>
        <w:tc>
          <w:tcPr>
            <w:tcW w:w="2002" w:type="dxa"/>
            <w:vAlign w:val="bottom"/>
          </w:tcPr>
          <w:p w14:paraId="034DEF41" w14:textId="5FE03853" w:rsidR="00E00246" w:rsidRPr="00AD525B" w:rsidRDefault="00E00246" w:rsidP="00E00246">
            <w:pPr>
              <w:keepNext w:val="0"/>
              <w:keepLines w:val="0"/>
              <w:spacing w:after="0"/>
              <w:jc w:val="center"/>
              <w:rPr>
                <w:sz w:val="24"/>
                <w:szCs w:val="24"/>
                <w:lang w:eastAsia="ro-RO"/>
              </w:rPr>
            </w:pPr>
            <w:r w:rsidRPr="00AD525B">
              <w:rPr>
                <w:sz w:val="24"/>
                <w:szCs w:val="24"/>
              </w:rPr>
              <w:t>643</w:t>
            </w:r>
          </w:p>
        </w:tc>
      </w:tr>
      <w:tr w:rsidR="00E00246" w:rsidRPr="00AD525B" w14:paraId="5B8F81D3" w14:textId="37DDAC56" w:rsidTr="002B1BB1">
        <w:trPr>
          <w:trHeight w:val="300"/>
        </w:trPr>
        <w:tc>
          <w:tcPr>
            <w:tcW w:w="7514" w:type="dxa"/>
            <w:noWrap/>
            <w:hideMark/>
          </w:tcPr>
          <w:p w14:paraId="78687CFA" w14:textId="309ADFF8"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23 Pescarilor-Fânului</w:t>
            </w:r>
          </w:p>
        </w:tc>
        <w:tc>
          <w:tcPr>
            <w:tcW w:w="2002" w:type="dxa"/>
            <w:vAlign w:val="bottom"/>
          </w:tcPr>
          <w:p w14:paraId="4E29241A" w14:textId="1B5AD084" w:rsidR="00E00246" w:rsidRPr="00AD525B" w:rsidRDefault="00E00246" w:rsidP="00E00246">
            <w:pPr>
              <w:keepNext w:val="0"/>
              <w:keepLines w:val="0"/>
              <w:spacing w:after="0"/>
              <w:jc w:val="center"/>
              <w:rPr>
                <w:sz w:val="24"/>
                <w:szCs w:val="24"/>
                <w:lang w:eastAsia="ro-RO"/>
              </w:rPr>
            </w:pPr>
            <w:r w:rsidRPr="00AD525B">
              <w:rPr>
                <w:sz w:val="24"/>
                <w:szCs w:val="24"/>
              </w:rPr>
              <w:t>530</w:t>
            </w:r>
          </w:p>
        </w:tc>
      </w:tr>
      <w:tr w:rsidR="00E00246" w:rsidRPr="00AD525B" w14:paraId="28541C35" w14:textId="05FE0DFB" w:rsidTr="002B1BB1">
        <w:trPr>
          <w:trHeight w:val="300"/>
        </w:trPr>
        <w:tc>
          <w:tcPr>
            <w:tcW w:w="7514" w:type="dxa"/>
            <w:noWrap/>
            <w:hideMark/>
          </w:tcPr>
          <w:p w14:paraId="2B7450FF" w14:textId="36E93708"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24 1 Decembrie 1918</w:t>
            </w:r>
          </w:p>
        </w:tc>
        <w:tc>
          <w:tcPr>
            <w:tcW w:w="2002" w:type="dxa"/>
            <w:vAlign w:val="bottom"/>
          </w:tcPr>
          <w:p w14:paraId="7E6B083B" w14:textId="6B27CC85" w:rsidR="00E00246" w:rsidRPr="00AD525B" w:rsidRDefault="00E00246" w:rsidP="00E00246">
            <w:pPr>
              <w:keepNext w:val="0"/>
              <w:keepLines w:val="0"/>
              <w:spacing w:after="0"/>
              <w:jc w:val="center"/>
              <w:rPr>
                <w:sz w:val="24"/>
                <w:szCs w:val="24"/>
                <w:lang w:eastAsia="ro-RO"/>
              </w:rPr>
            </w:pPr>
            <w:r w:rsidRPr="00AD525B">
              <w:rPr>
                <w:sz w:val="24"/>
                <w:szCs w:val="24"/>
              </w:rPr>
              <w:t>1960</w:t>
            </w:r>
          </w:p>
        </w:tc>
      </w:tr>
      <w:tr w:rsidR="00E00246" w:rsidRPr="00AD525B" w14:paraId="2B348AE6" w14:textId="70DE0BB7" w:rsidTr="002B1BB1">
        <w:trPr>
          <w:trHeight w:val="300"/>
        </w:trPr>
        <w:tc>
          <w:tcPr>
            <w:tcW w:w="7514" w:type="dxa"/>
            <w:noWrap/>
            <w:hideMark/>
          </w:tcPr>
          <w:p w14:paraId="3DCAE15D" w14:textId="52101236"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25 Fabricii</w:t>
            </w:r>
          </w:p>
        </w:tc>
        <w:tc>
          <w:tcPr>
            <w:tcW w:w="2002" w:type="dxa"/>
            <w:vAlign w:val="bottom"/>
          </w:tcPr>
          <w:p w14:paraId="11745FFF" w14:textId="38937E7F" w:rsidR="00E00246" w:rsidRPr="00AD525B" w:rsidRDefault="00E00246" w:rsidP="00E00246">
            <w:pPr>
              <w:keepNext w:val="0"/>
              <w:keepLines w:val="0"/>
              <w:spacing w:after="0"/>
              <w:jc w:val="center"/>
              <w:rPr>
                <w:sz w:val="24"/>
                <w:szCs w:val="24"/>
                <w:lang w:eastAsia="ro-RO"/>
              </w:rPr>
            </w:pPr>
            <w:r w:rsidRPr="00AD525B">
              <w:rPr>
                <w:sz w:val="24"/>
                <w:szCs w:val="24"/>
              </w:rPr>
              <w:t>1167</w:t>
            </w:r>
          </w:p>
        </w:tc>
      </w:tr>
      <w:tr w:rsidR="00E00246" w:rsidRPr="00AD525B" w14:paraId="2883F445" w14:textId="0D68A535" w:rsidTr="002B1BB1">
        <w:trPr>
          <w:trHeight w:val="300"/>
        </w:trPr>
        <w:tc>
          <w:tcPr>
            <w:tcW w:w="7514" w:type="dxa"/>
            <w:noWrap/>
            <w:hideMark/>
          </w:tcPr>
          <w:p w14:paraId="19C1526E" w14:textId="73FF4C07"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26 Gróf Mikó Imre</w:t>
            </w:r>
          </w:p>
        </w:tc>
        <w:tc>
          <w:tcPr>
            <w:tcW w:w="2002" w:type="dxa"/>
            <w:vAlign w:val="bottom"/>
          </w:tcPr>
          <w:p w14:paraId="02969848" w14:textId="665CB435" w:rsidR="00E00246" w:rsidRPr="00AD525B" w:rsidRDefault="00E00246" w:rsidP="00E00246">
            <w:pPr>
              <w:keepNext w:val="0"/>
              <w:keepLines w:val="0"/>
              <w:spacing w:after="0"/>
              <w:jc w:val="center"/>
              <w:rPr>
                <w:sz w:val="24"/>
                <w:szCs w:val="24"/>
                <w:lang w:eastAsia="ro-RO"/>
              </w:rPr>
            </w:pPr>
            <w:r w:rsidRPr="00AD525B">
              <w:rPr>
                <w:sz w:val="24"/>
                <w:szCs w:val="24"/>
              </w:rPr>
              <w:t>396</w:t>
            </w:r>
          </w:p>
        </w:tc>
      </w:tr>
      <w:tr w:rsidR="00E00246" w:rsidRPr="00AD525B" w14:paraId="26308B5C" w14:textId="0D7A3BFD" w:rsidTr="002B1BB1">
        <w:trPr>
          <w:trHeight w:val="300"/>
        </w:trPr>
        <w:tc>
          <w:tcPr>
            <w:tcW w:w="7514" w:type="dxa"/>
            <w:noWrap/>
            <w:hideMark/>
          </w:tcPr>
          <w:p w14:paraId="693EB848" w14:textId="2FBFE9B4"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27 Câmpul Frumos</w:t>
            </w:r>
          </w:p>
        </w:tc>
        <w:tc>
          <w:tcPr>
            <w:tcW w:w="2002" w:type="dxa"/>
            <w:vAlign w:val="bottom"/>
          </w:tcPr>
          <w:p w14:paraId="255BFE27" w14:textId="5531DC35" w:rsidR="00E00246" w:rsidRPr="00AD525B" w:rsidRDefault="00E00246" w:rsidP="00E00246">
            <w:pPr>
              <w:keepNext w:val="0"/>
              <w:keepLines w:val="0"/>
              <w:spacing w:after="0"/>
              <w:jc w:val="center"/>
              <w:rPr>
                <w:sz w:val="24"/>
                <w:szCs w:val="24"/>
                <w:lang w:eastAsia="ro-RO"/>
              </w:rPr>
            </w:pPr>
            <w:r w:rsidRPr="00AD525B">
              <w:rPr>
                <w:sz w:val="24"/>
                <w:szCs w:val="24"/>
              </w:rPr>
              <w:t>648</w:t>
            </w:r>
          </w:p>
        </w:tc>
      </w:tr>
      <w:tr w:rsidR="00E00246" w:rsidRPr="00AD525B" w14:paraId="6A14F6AC" w14:textId="74D9C660" w:rsidTr="002B1BB1">
        <w:trPr>
          <w:trHeight w:val="300"/>
        </w:trPr>
        <w:tc>
          <w:tcPr>
            <w:tcW w:w="7514" w:type="dxa"/>
            <w:noWrap/>
            <w:hideMark/>
          </w:tcPr>
          <w:p w14:paraId="2F5EFCCC" w14:textId="2A35D7D4"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28 Sat Chilieni(școala)</w:t>
            </w:r>
          </w:p>
        </w:tc>
        <w:tc>
          <w:tcPr>
            <w:tcW w:w="2002" w:type="dxa"/>
            <w:vAlign w:val="bottom"/>
          </w:tcPr>
          <w:p w14:paraId="619C4B02" w14:textId="43F66890" w:rsidR="00E00246" w:rsidRPr="00AD525B" w:rsidRDefault="00E00246" w:rsidP="00E00246">
            <w:pPr>
              <w:keepNext w:val="0"/>
              <w:keepLines w:val="0"/>
              <w:spacing w:after="0"/>
              <w:jc w:val="center"/>
              <w:rPr>
                <w:sz w:val="24"/>
                <w:szCs w:val="24"/>
                <w:lang w:eastAsia="ro-RO"/>
              </w:rPr>
            </w:pPr>
            <w:r w:rsidRPr="00AD525B">
              <w:rPr>
                <w:sz w:val="24"/>
                <w:szCs w:val="24"/>
              </w:rPr>
              <w:t>229</w:t>
            </w:r>
          </w:p>
        </w:tc>
      </w:tr>
      <w:tr w:rsidR="00E00246" w:rsidRPr="00AD525B" w14:paraId="05F99988" w14:textId="5F16382C" w:rsidTr="002B1BB1">
        <w:trPr>
          <w:trHeight w:val="300"/>
        </w:trPr>
        <w:tc>
          <w:tcPr>
            <w:tcW w:w="7514" w:type="dxa"/>
            <w:noWrap/>
            <w:hideMark/>
          </w:tcPr>
          <w:p w14:paraId="41481926" w14:textId="431D6147"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29 Benedek Elek</w:t>
            </w:r>
          </w:p>
        </w:tc>
        <w:tc>
          <w:tcPr>
            <w:tcW w:w="2002" w:type="dxa"/>
            <w:vAlign w:val="bottom"/>
          </w:tcPr>
          <w:p w14:paraId="7275E458" w14:textId="2FC6078B" w:rsidR="00E00246" w:rsidRPr="00AD525B" w:rsidRDefault="00E00246" w:rsidP="00E00246">
            <w:pPr>
              <w:keepNext w:val="0"/>
              <w:keepLines w:val="0"/>
              <w:spacing w:after="0"/>
              <w:jc w:val="center"/>
              <w:rPr>
                <w:sz w:val="24"/>
                <w:szCs w:val="24"/>
                <w:lang w:eastAsia="ro-RO"/>
              </w:rPr>
            </w:pPr>
            <w:r w:rsidRPr="00AD525B">
              <w:rPr>
                <w:sz w:val="24"/>
                <w:szCs w:val="24"/>
              </w:rPr>
              <w:t>287</w:t>
            </w:r>
          </w:p>
        </w:tc>
      </w:tr>
      <w:tr w:rsidR="00E00246" w:rsidRPr="00AD525B" w14:paraId="7A6733CF" w14:textId="5B1C37D6" w:rsidTr="002B1BB1">
        <w:trPr>
          <w:trHeight w:val="300"/>
        </w:trPr>
        <w:tc>
          <w:tcPr>
            <w:tcW w:w="7514" w:type="dxa"/>
            <w:noWrap/>
            <w:hideMark/>
          </w:tcPr>
          <w:p w14:paraId="538397E6" w14:textId="027545C9"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30 Crizantemei</w:t>
            </w:r>
          </w:p>
        </w:tc>
        <w:tc>
          <w:tcPr>
            <w:tcW w:w="2002" w:type="dxa"/>
            <w:vAlign w:val="bottom"/>
          </w:tcPr>
          <w:p w14:paraId="6496EC80" w14:textId="0CFBC996" w:rsidR="00E00246" w:rsidRPr="00AD525B" w:rsidRDefault="00E00246" w:rsidP="00E00246">
            <w:pPr>
              <w:keepNext w:val="0"/>
              <w:keepLines w:val="0"/>
              <w:spacing w:after="0"/>
              <w:jc w:val="center"/>
              <w:rPr>
                <w:sz w:val="24"/>
                <w:szCs w:val="24"/>
                <w:lang w:eastAsia="ro-RO"/>
              </w:rPr>
            </w:pPr>
            <w:r w:rsidRPr="00AD525B">
              <w:rPr>
                <w:sz w:val="24"/>
                <w:szCs w:val="24"/>
              </w:rPr>
              <w:t>444</w:t>
            </w:r>
          </w:p>
        </w:tc>
      </w:tr>
      <w:tr w:rsidR="00E00246" w:rsidRPr="00AD525B" w14:paraId="5A32EC6D" w14:textId="3271463A" w:rsidTr="002B1BB1">
        <w:trPr>
          <w:trHeight w:val="300"/>
        </w:trPr>
        <w:tc>
          <w:tcPr>
            <w:tcW w:w="7514" w:type="dxa"/>
            <w:noWrap/>
            <w:hideMark/>
          </w:tcPr>
          <w:p w14:paraId="643B838F" w14:textId="2629ECBD" w:rsidR="00E00246" w:rsidRPr="00AD525B" w:rsidRDefault="00E00246" w:rsidP="00E00246">
            <w:pPr>
              <w:keepNext w:val="0"/>
              <w:keepLines w:val="0"/>
              <w:spacing w:after="0"/>
              <w:jc w:val="left"/>
              <w:rPr>
                <w:sz w:val="24"/>
                <w:szCs w:val="24"/>
                <w:lang w:eastAsia="ro-RO"/>
              </w:rPr>
            </w:pPr>
            <w:r w:rsidRPr="00AD525B">
              <w:rPr>
                <w:sz w:val="24"/>
                <w:szCs w:val="24"/>
                <w:lang w:eastAsia="ro-RO"/>
              </w:rPr>
              <w:lastRenderedPageBreak/>
              <w:t>Loc de joacă nr. 31 Puskás Tivadar</w:t>
            </w:r>
          </w:p>
        </w:tc>
        <w:tc>
          <w:tcPr>
            <w:tcW w:w="2002" w:type="dxa"/>
            <w:vAlign w:val="bottom"/>
          </w:tcPr>
          <w:p w14:paraId="3E9FE487" w14:textId="170EF77F" w:rsidR="00E00246" w:rsidRPr="00AD525B" w:rsidRDefault="00E00246" w:rsidP="00E00246">
            <w:pPr>
              <w:keepNext w:val="0"/>
              <w:keepLines w:val="0"/>
              <w:spacing w:after="0"/>
              <w:jc w:val="center"/>
              <w:rPr>
                <w:sz w:val="24"/>
                <w:szCs w:val="24"/>
                <w:lang w:eastAsia="ro-RO"/>
              </w:rPr>
            </w:pPr>
            <w:r w:rsidRPr="00AD525B">
              <w:rPr>
                <w:sz w:val="24"/>
                <w:szCs w:val="24"/>
              </w:rPr>
              <w:t>653</w:t>
            </w:r>
          </w:p>
        </w:tc>
      </w:tr>
      <w:tr w:rsidR="00E00246" w:rsidRPr="00AD525B" w14:paraId="4705E393" w14:textId="34397E8E" w:rsidTr="002B1BB1">
        <w:trPr>
          <w:trHeight w:val="300"/>
        </w:trPr>
        <w:tc>
          <w:tcPr>
            <w:tcW w:w="7514" w:type="dxa"/>
            <w:noWrap/>
            <w:hideMark/>
          </w:tcPr>
          <w:p w14:paraId="6EA4E584" w14:textId="7622A8B9"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32 Daliei</w:t>
            </w:r>
          </w:p>
        </w:tc>
        <w:tc>
          <w:tcPr>
            <w:tcW w:w="2002" w:type="dxa"/>
            <w:vAlign w:val="bottom"/>
          </w:tcPr>
          <w:p w14:paraId="1CB8E900" w14:textId="7CCF6F8D" w:rsidR="00E00246" w:rsidRPr="00AD525B" w:rsidRDefault="00E00246" w:rsidP="00E00246">
            <w:pPr>
              <w:keepNext w:val="0"/>
              <w:keepLines w:val="0"/>
              <w:spacing w:after="0"/>
              <w:jc w:val="center"/>
              <w:rPr>
                <w:sz w:val="24"/>
                <w:szCs w:val="24"/>
                <w:lang w:eastAsia="ro-RO"/>
              </w:rPr>
            </w:pPr>
            <w:r w:rsidRPr="00AD525B">
              <w:rPr>
                <w:sz w:val="24"/>
                <w:szCs w:val="24"/>
              </w:rPr>
              <w:t>408</w:t>
            </w:r>
          </w:p>
        </w:tc>
      </w:tr>
      <w:tr w:rsidR="00E00246" w:rsidRPr="00AD525B" w14:paraId="201B74A4" w14:textId="3CF76A29" w:rsidTr="002B1BB1">
        <w:trPr>
          <w:trHeight w:val="300"/>
        </w:trPr>
        <w:tc>
          <w:tcPr>
            <w:tcW w:w="7514" w:type="dxa"/>
            <w:noWrap/>
            <w:hideMark/>
          </w:tcPr>
          <w:p w14:paraId="47F86A86" w14:textId="4DE3CA5D"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33 Gyertyánffy Ferenc</w:t>
            </w:r>
          </w:p>
        </w:tc>
        <w:tc>
          <w:tcPr>
            <w:tcW w:w="2002" w:type="dxa"/>
            <w:vAlign w:val="bottom"/>
          </w:tcPr>
          <w:p w14:paraId="7AB07D22" w14:textId="5FBD842D" w:rsidR="00E00246" w:rsidRPr="00AD525B" w:rsidRDefault="00E00246" w:rsidP="00E00246">
            <w:pPr>
              <w:keepNext w:val="0"/>
              <w:keepLines w:val="0"/>
              <w:spacing w:after="0"/>
              <w:jc w:val="center"/>
              <w:rPr>
                <w:sz w:val="24"/>
                <w:szCs w:val="24"/>
                <w:lang w:eastAsia="ro-RO"/>
              </w:rPr>
            </w:pPr>
            <w:r w:rsidRPr="00AD525B">
              <w:rPr>
                <w:sz w:val="24"/>
                <w:szCs w:val="24"/>
              </w:rPr>
              <w:t>367</w:t>
            </w:r>
          </w:p>
        </w:tc>
      </w:tr>
      <w:tr w:rsidR="00E00246" w:rsidRPr="00AD525B" w14:paraId="0ACDD64A" w14:textId="048491E3" w:rsidTr="002B1BB1">
        <w:trPr>
          <w:trHeight w:val="300"/>
        </w:trPr>
        <w:tc>
          <w:tcPr>
            <w:tcW w:w="7514" w:type="dxa"/>
            <w:noWrap/>
            <w:hideMark/>
          </w:tcPr>
          <w:p w14:paraId="585688E0" w14:textId="3410B5E3"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34 Romulus Cioflec (Str. Elevilor)</w:t>
            </w:r>
          </w:p>
        </w:tc>
        <w:tc>
          <w:tcPr>
            <w:tcW w:w="2002" w:type="dxa"/>
            <w:vAlign w:val="bottom"/>
          </w:tcPr>
          <w:p w14:paraId="6CDD5547" w14:textId="021D7E41" w:rsidR="00E00246" w:rsidRPr="00AD525B" w:rsidRDefault="00E00246" w:rsidP="00E00246">
            <w:pPr>
              <w:keepNext w:val="0"/>
              <w:keepLines w:val="0"/>
              <w:spacing w:after="0"/>
              <w:jc w:val="center"/>
              <w:rPr>
                <w:sz w:val="24"/>
                <w:szCs w:val="24"/>
                <w:lang w:eastAsia="ro-RO"/>
              </w:rPr>
            </w:pPr>
            <w:r w:rsidRPr="00AD525B">
              <w:rPr>
                <w:sz w:val="24"/>
                <w:szCs w:val="24"/>
              </w:rPr>
              <w:t>182</w:t>
            </w:r>
          </w:p>
        </w:tc>
      </w:tr>
      <w:tr w:rsidR="00E00246" w:rsidRPr="00AD525B" w14:paraId="18AEF394" w14:textId="40814806" w:rsidTr="002B1BB1">
        <w:trPr>
          <w:trHeight w:val="300"/>
        </w:trPr>
        <w:tc>
          <w:tcPr>
            <w:tcW w:w="7514" w:type="dxa"/>
            <w:noWrap/>
            <w:hideMark/>
          </w:tcPr>
          <w:p w14:paraId="15A2915A" w14:textId="324039C6"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35 Kossuth Lajos</w:t>
            </w:r>
          </w:p>
        </w:tc>
        <w:tc>
          <w:tcPr>
            <w:tcW w:w="2002" w:type="dxa"/>
            <w:vAlign w:val="bottom"/>
          </w:tcPr>
          <w:p w14:paraId="3AB4E1CD" w14:textId="48475B3A" w:rsidR="00E00246" w:rsidRPr="00AD525B" w:rsidRDefault="00E00246" w:rsidP="00E00246">
            <w:pPr>
              <w:keepNext w:val="0"/>
              <w:keepLines w:val="0"/>
              <w:spacing w:after="0"/>
              <w:jc w:val="center"/>
              <w:rPr>
                <w:sz w:val="24"/>
                <w:szCs w:val="24"/>
                <w:lang w:eastAsia="ro-RO"/>
              </w:rPr>
            </w:pPr>
            <w:r w:rsidRPr="00AD525B">
              <w:rPr>
                <w:sz w:val="24"/>
                <w:szCs w:val="24"/>
              </w:rPr>
              <w:t>158</w:t>
            </w:r>
          </w:p>
        </w:tc>
      </w:tr>
      <w:tr w:rsidR="00E00246" w:rsidRPr="00AD525B" w14:paraId="7C7B5DBA" w14:textId="74838D2B" w:rsidTr="002B1BB1">
        <w:trPr>
          <w:trHeight w:val="300"/>
        </w:trPr>
        <w:tc>
          <w:tcPr>
            <w:tcW w:w="7514" w:type="dxa"/>
            <w:noWrap/>
            <w:hideMark/>
          </w:tcPr>
          <w:p w14:paraId="0AC32BFE" w14:textId="71DEDD1F"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36 Tavaszy Sándor</w:t>
            </w:r>
          </w:p>
        </w:tc>
        <w:tc>
          <w:tcPr>
            <w:tcW w:w="2002" w:type="dxa"/>
            <w:vAlign w:val="bottom"/>
          </w:tcPr>
          <w:p w14:paraId="75CBA74C" w14:textId="20DE1868" w:rsidR="00E00246" w:rsidRPr="00AD525B" w:rsidRDefault="00E00246" w:rsidP="00E00246">
            <w:pPr>
              <w:keepNext w:val="0"/>
              <w:keepLines w:val="0"/>
              <w:spacing w:after="0"/>
              <w:jc w:val="center"/>
              <w:rPr>
                <w:sz w:val="24"/>
                <w:szCs w:val="24"/>
                <w:lang w:eastAsia="ro-RO"/>
              </w:rPr>
            </w:pPr>
            <w:r w:rsidRPr="00AD525B">
              <w:rPr>
                <w:sz w:val="24"/>
                <w:szCs w:val="24"/>
              </w:rPr>
              <w:t>518</w:t>
            </w:r>
          </w:p>
        </w:tc>
      </w:tr>
      <w:tr w:rsidR="00E00246" w:rsidRPr="00AD525B" w14:paraId="3B6F1F06" w14:textId="035B02C2" w:rsidTr="002B1BB1">
        <w:trPr>
          <w:trHeight w:val="300"/>
        </w:trPr>
        <w:tc>
          <w:tcPr>
            <w:tcW w:w="7514" w:type="dxa"/>
            <w:noWrap/>
            <w:hideMark/>
          </w:tcPr>
          <w:p w14:paraId="23C79A17" w14:textId="76F19A31"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37 Tineretului</w:t>
            </w:r>
          </w:p>
        </w:tc>
        <w:tc>
          <w:tcPr>
            <w:tcW w:w="2002" w:type="dxa"/>
            <w:vAlign w:val="bottom"/>
          </w:tcPr>
          <w:p w14:paraId="55859010" w14:textId="7FF48981" w:rsidR="00E00246" w:rsidRPr="00AD525B" w:rsidRDefault="00E00246" w:rsidP="00E00246">
            <w:pPr>
              <w:keepNext w:val="0"/>
              <w:keepLines w:val="0"/>
              <w:spacing w:after="0"/>
              <w:jc w:val="center"/>
              <w:rPr>
                <w:sz w:val="24"/>
                <w:szCs w:val="24"/>
                <w:lang w:eastAsia="ro-RO"/>
              </w:rPr>
            </w:pPr>
            <w:r w:rsidRPr="00AD525B">
              <w:rPr>
                <w:sz w:val="24"/>
                <w:szCs w:val="24"/>
              </w:rPr>
              <w:t>300</w:t>
            </w:r>
          </w:p>
        </w:tc>
      </w:tr>
      <w:tr w:rsidR="00E00246" w:rsidRPr="00AD525B" w14:paraId="4FF9399D" w14:textId="634C15F1" w:rsidTr="002B1BB1">
        <w:trPr>
          <w:trHeight w:val="300"/>
        </w:trPr>
        <w:tc>
          <w:tcPr>
            <w:tcW w:w="7514" w:type="dxa"/>
            <w:noWrap/>
            <w:hideMark/>
          </w:tcPr>
          <w:p w14:paraId="31060BA3" w14:textId="72A92263"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38 Dealului</w:t>
            </w:r>
          </w:p>
        </w:tc>
        <w:tc>
          <w:tcPr>
            <w:tcW w:w="2002" w:type="dxa"/>
            <w:vAlign w:val="bottom"/>
          </w:tcPr>
          <w:p w14:paraId="78F2B6F5" w14:textId="1261D13D" w:rsidR="00E00246" w:rsidRPr="00AD525B" w:rsidRDefault="00E00246" w:rsidP="00E00246">
            <w:pPr>
              <w:keepNext w:val="0"/>
              <w:keepLines w:val="0"/>
              <w:spacing w:after="0"/>
              <w:jc w:val="center"/>
              <w:rPr>
                <w:sz w:val="24"/>
                <w:szCs w:val="24"/>
                <w:lang w:eastAsia="ro-RO"/>
              </w:rPr>
            </w:pPr>
            <w:r w:rsidRPr="00AD525B">
              <w:rPr>
                <w:sz w:val="24"/>
                <w:szCs w:val="24"/>
              </w:rPr>
              <w:t>184</w:t>
            </w:r>
          </w:p>
        </w:tc>
      </w:tr>
      <w:tr w:rsidR="00E00246" w:rsidRPr="00AD525B" w14:paraId="320E3A04" w14:textId="4DA4CAEE" w:rsidTr="002B1BB1">
        <w:trPr>
          <w:trHeight w:val="300"/>
        </w:trPr>
        <w:tc>
          <w:tcPr>
            <w:tcW w:w="7514" w:type="dxa"/>
            <w:noWrap/>
            <w:hideMark/>
          </w:tcPr>
          <w:p w14:paraId="27242E3A" w14:textId="66C8784F"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39 Lăcrămioarei/Narciselor</w:t>
            </w:r>
          </w:p>
        </w:tc>
        <w:tc>
          <w:tcPr>
            <w:tcW w:w="2002" w:type="dxa"/>
            <w:vAlign w:val="bottom"/>
          </w:tcPr>
          <w:p w14:paraId="4609E806" w14:textId="051706AD" w:rsidR="00E00246" w:rsidRPr="00AD525B" w:rsidRDefault="00E00246" w:rsidP="00E00246">
            <w:pPr>
              <w:keepNext w:val="0"/>
              <w:keepLines w:val="0"/>
              <w:spacing w:after="0"/>
              <w:jc w:val="center"/>
              <w:rPr>
                <w:sz w:val="24"/>
                <w:szCs w:val="24"/>
                <w:lang w:eastAsia="ro-RO"/>
              </w:rPr>
            </w:pPr>
            <w:r w:rsidRPr="00AD525B">
              <w:rPr>
                <w:sz w:val="24"/>
                <w:szCs w:val="24"/>
              </w:rPr>
              <w:t>474</w:t>
            </w:r>
          </w:p>
        </w:tc>
      </w:tr>
      <w:tr w:rsidR="00E00246" w:rsidRPr="00AD525B" w14:paraId="027A7AE1" w14:textId="5F67BBD1" w:rsidTr="002B1BB1">
        <w:trPr>
          <w:trHeight w:val="300"/>
        </w:trPr>
        <w:tc>
          <w:tcPr>
            <w:tcW w:w="7514" w:type="dxa"/>
            <w:noWrap/>
            <w:hideMark/>
          </w:tcPr>
          <w:p w14:paraId="66D48836" w14:textId="0FD30517"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40 Podului</w:t>
            </w:r>
          </w:p>
        </w:tc>
        <w:tc>
          <w:tcPr>
            <w:tcW w:w="2002" w:type="dxa"/>
            <w:vAlign w:val="bottom"/>
          </w:tcPr>
          <w:p w14:paraId="299D17C5" w14:textId="0AA5A80D" w:rsidR="00E00246" w:rsidRPr="00AD525B" w:rsidRDefault="00E00246" w:rsidP="00E00246">
            <w:pPr>
              <w:keepNext w:val="0"/>
              <w:keepLines w:val="0"/>
              <w:spacing w:after="0"/>
              <w:jc w:val="center"/>
              <w:rPr>
                <w:sz w:val="24"/>
                <w:szCs w:val="24"/>
                <w:lang w:eastAsia="ro-RO"/>
              </w:rPr>
            </w:pPr>
            <w:r w:rsidRPr="00AD525B">
              <w:rPr>
                <w:sz w:val="24"/>
                <w:szCs w:val="24"/>
              </w:rPr>
              <w:t>280</w:t>
            </w:r>
          </w:p>
        </w:tc>
      </w:tr>
      <w:tr w:rsidR="00E00246" w:rsidRPr="00AD525B" w14:paraId="41E7A5FA" w14:textId="102CB924" w:rsidTr="002B1BB1">
        <w:trPr>
          <w:trHeight w:val="300"/>
        </w:trPr>
        <w:tc>
          <w:tcPr>
            <w:tcW w:w="7514" w:type="dxa"/>
            <w:noWrap/>
            <w:hideMark/>
          </w:tcPr>
          <w:p w14:paraId="2FC8B57F" w14:textId="6C76228C"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41 Crizantemei bl.9</w:t>
            </w:r>
          </w:p>
        </w:tc>
        <w:tc>
          <w:tcPr>
            <w:tcW w:w="2002" w:type="dxa"/>
            <w:vAlign w:val="bottom"/>
          </w:tcPr>
          <w:p w14:paraId="1EC75952" w14:textId="60BA5DF4" w:rsidR="00E00246" w:rsidRPr="00AD525B" w:rsidRDefault="00E00246" w:rsidP="00E00246">
            <w:pPr>
              <w:keepNext w:val="0"/>
              <w:keepLines w:val="0"/>
              <w:spacing w:after="0"/>
              <w:jc w:val="center"/>
              <w:rPr>
                <w:sz w:val="24"/>
                <w:szCs w:val="24"/>
                <w:lang w:eastAsia="ro-RO"/>
              </w:rPr>
            </w:pPr>
            <w:r w:rsidRPr="00AD525B">
              <w:rPr>
                <w:sz w:val="24"/>
                <w:szCs w:val="24"/>
              </w:rPr>
              <w:t>326</w:t>
            </w:r>
          </w:p>
        </w:tc>
      </w:tr>
      <w:tr w:rsidR="00E00246" w:rsidRPr="00AD525B" w14:paraId="50FF1916" w14:textId="68B33833" w:rsidTr="002B1BB1">
        <w:trPr>
          <w:trHeight w:val="300"/>
        </w:trPr>
        <w:tc>
          <w:tcPr>
            <w:tcW w:w="7514" w:type="dxa"/>
            <w:noWrap/>
            <w:hideMark/>
          </w:tcPr>
          <w:p w14:paraId="6ED73452" w14:textId="019B47A9"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42 Porumbeilor</w:t>
            </w:r>
          </w:p>
        </w:tc>
        <w:tc>
          <w:tcPr>
            <w:tcW w:w="2002" w:type="dxa"/>
            <w:vAlign w:val="bottom"/>
          </w:tcPr>
          <w:p w14:paraId="3E7FDF35" w14:textId="4AA2D68F" w:rsidR="00E00246" w:rsidRPr="00AD525B" w:rsidRDefault="00E00246" w:rsidP="00E00246">
            <w:pPr>
              <w:keepNext w:val="0"/>
              <w:keepLines w:val="0"/>
              <w:spacing w:after="0"/>
              <w:jc w:val="center"/>
              <w:rPr>
                <w:sz w:val="24"/>
                <w:szCs w:val="24"/>
                <w:lang w:eastAsia="ro-RO"/>
              </w:rPr>
            </w:pPr>
            <w:r w:rsidRPr="00AD525B">
              <w:rPr>
                <w:sz w:val="24"/>
                <w:szCs w:val="24"/>
              </w:rPr>
              <w:t>286</w:t>
            </w:r>
          </w:p>
        </w:tc>
      </w:tr>
      <w:tr w:rsidR="00E00246" w:rsidRPr="00AD525B" w14:paraId="6AE8C7CE" w14:textId="640E11C6" w:rsidTr="002B1BB1">
        <w:trPr>
          <w:trHeight w:val="300"/>
        </w:trPr>
        <w:tc>
          <w:tcPr>
            <w:tcW w:w="7514" w:type="dxa"/>
            <w:noWrap/>
            <w:hideMark/>
          </w:tcPr>
          <w:p w14:paraId="65723F06" w14:textId="03ECAEEF"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43 Ciucului Bl.48</w:t>
            </w:r>
          </w:p>
        </w:tc>
        <w:tc>
          <w:tcPr>
            <w:tcW w:w="2002" w:type="dxa"/>
            <w:vAlign w:val="bottom"/>
          </w:tcPr>
          <w:p w14:paraId="0ACCD35E" w14:textId="6ED568FB" w:rsidR="00E00246" w:rsidRPr="00AD525B" w:rsidRDefault="00E00246" w:rsidP="00E00246">
            <w:pPr>
              <w:keepNext w:val="0"/>
              <w:keepLines w:val="0"/>
              <w:spacing w:after="0"/>
              <w:jc w:val="center"/>
              <w:rPr>
                <w:sz w:val="24"/>
                <w:szCs w:val="24"/>
                <w:lang w:eastAsia="ro-RO"/>
              </w:rPr>
            </w:pPr>
            <w:r w:rsidRPr="00AD525B">
              <w:rPr>
                <w:sz w:val="24"/>
                <w:szCs w:val="24"/>
              </w:rPr>
              <w:t>247</w:t>
            </w:r>
          </w:p>
        </w:tc>
      </w:tr>
      <w:tr w:rsidR="00E00246" w:rsidRPr="00AD525B" w14:paraId="419F5531" w14:textId="0C2948FE" w:rsidTr="002B1BB1">
        <w:trPr>
          <w:trHeight w:val="300"/>
        </w:trPr>
        <w:tc>
          <w:tcPr>
            <w:tcW w:w="7514" w:type="dxa"/>
            <w:noWrap/>
            <w:hideMark/>
          </w:tcPr>
          <w:p w14:paraId="7F4628FC" w14:textId="688F8011"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44 Făcliei</w:t>
            </w:r>
          </w:p>
        </w:tc>
        <w:tc>
          <w:tcPr>
            <w:tcW w:w="2002" w:type="dxa"/>
            <w:vAlign w:val="bottom"/>
          </w:tcPr>
          <w:p w14:paraId="26E1E9A7" w14:textId="43CD7A0B" w:rsidR="00E00246" w:rsidRPr="00AD525B" w:rsidRDefault="00E00246" w:rsidP="00E00246">
            <w:pPr>
              <w:keepNext w:val="0"/>
              <w:keepLines w:val="0"/>
              <w:spacing w:after="0"/>
              <w:jc w:val="center"/>
              <w:rPr>
                <w:sz w:val="24"/>
                <w:szCs w:val="24"/>
                <w:lang w:eastAsia="ro-RO"/>
              </w:rPr>
            </w:pPr>
            <w:r w:rsidRPr="00AD525B">
              <w:rPr>
                <w:sz w:val="24"/>
                <w:szCs w:val="24"/>
              </w:rPr>
              <w:t>136</w:t>
            </w:r>
          </w:p>
        </w:tc>
      </w:tr>
      <w:tr w:rsidR="00E00246" w:rsidRPr="00AD525B" w14:paraId="01BEC4B9" w14:textId="3CCFD1B0" w:rsidTr="002B1BB1">
        <w:trPr>
          <w:trHeight w:val="300"/>
        </w:trPr>
        <w:tc>
          <w:tcPr>
            <w:tcW w:w="7514" w:type="dxa"/>
            <w:noWrap/>
            <w:hideMark/>
          </w:tcPr>
          <w:p w14:paraId="18940634" w14:textId="63B1C4AC"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45 Castanilor</w:t>
            </w:r>
          </w:p>
        </w:tc>
        <w:tc>
          <w:tcPr>
            <w:tcW w:w="2002" w:type="dxa"/>
            <w:vAlign w:val="bottom"/>
          </w:tcPr>
          <w:p w14:paraId="0BAC10AD" w14:textId="6308781D" w:rsidR="00E00246" w:rsidRPr="00AD525B" w:rsidRDefault="00E00246" w:rsidP="00E00246">
            <w:pPr>
              <w:keepNext w:val="0"/>
              <w:keepLines w:val="0"/>
              <w:spacing w:after="0"/>
              <w:jc w:val="center"/>
              <w:rPr>
                <w:sz w:val="24"/>
                <w:szCs w:val="24"/>
                <w:lang w:eastAsia="ro-RO"/>
              </w:rPr>
            </w:pPr>
            <w:r w:rsidRPr="00AD525B">
              <w:rPr>
                <w:sz w:val="24"/>
                <w:szCs w:val="24"/>
              </w:rPr>
              <w:t>124</w:t>
            </w:r>
          </w:p>
        </w:tc>
      </w:tr>
      <w:tr w:rsidR="00E00246" w:rsidRPr="00AD525B" w14:paraId="6951B725" w14:textId="56F4E460" w:rsidTr="002B1BB1">
        <w:trPr>
          <w:trHeight w:val="300"/>
        </w:trPr>
        <w:tc>
          <w:tcPr>
            <w:tcW w:w="7514" w:type="dxa"/>
            <w:noWrap/>
            <w:hideMark/>
          </w:tcPr>
          <w:p w14:paraId="0E8D99CB" w14:textId="53E5D3BD"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46 Örkő</w:t>
            </w:r>
          </w:p>
        </w:tc>
        <w:tc>
          <w:tcPr>
            <w:tcW w:w="2002" w:type="dxa"/>
            <w:vAlign w:val="bottom"/>
          </w:tcPr>
          <w:p w14:paraId="0BEA09AD" w14:textId="2C81DA4F" w:rsidR="00E00246" w:rsidRPr="00AD525B" w:rsidRDefault="00E00246" w:rsidP="00E00246">
            <w:pPr>
              <w:keepNext w:val="0"/>
              <w:keepLines w:val="0"/>
              <w:spacing w:after="0"/>
              <w:jc w:val="center"/>
              <w:rPr>
                <w:sz w:val="24"/>
                <w:szCs w:val="24"/>
                <w:lang w:eastAsia="ro-RO"/>
              </w:rPr>
            </w:pPr>
            <w:r w:rsidRPr="00AD525B">
              <w:rPr>
                <w:sz w:val="24"/>
                <w:szCs w:val="24"/>
              </w:rPr>
              <w:t>615</w:t>
            </w:r>
          </w:p>
        </w:tc>
      </w:tr>
      <w:tr w:rsidR="00E00246" w:rsidRPr="00AD525B" w14:paraId="3CBCBCA9" w14:textId="0CA0E5D7" w:rsidTr="002B1BB1">
        <w:trPr>
          <w:trHeight w:val="300"/>
        </w:trPr>
        <w:tc>
          <w:tcPr>
            <w:tcW w:w="7514" w:type="dxa"/>
            <w:noWrap/>
            <w:hideMark/>
          </w:tcPr>
          <w:p w14:paraId="7EEBF256" w14:textId="780C52DF"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47 Teilor</w:t>
            </w:r>
          </w:p>
        </w:tc>
        <w:tc>
          <w:tcPr>
            <w:tcW w:w="2002" w:type="dxa"/>
            <w:vAlign w:val="bottom"/>
          </w:tcPr>
          <w:p w14:paraId="139E141E" w14:textId="3276806A" w:rsidR="00E00246" w:rsidRPr="00AD525B" w:rsidRDefault="00E00246" w:rsidP="00E00246">
            <w:pPr>
              <w:keepNext w:val="0"/>
              <w:keepLines w:val="0"/>
              <w:spacing w:after="0"/>
              <w:jc w:val="center"/>
              <w:rPr>
                <w:sz w:val="24"/>
                <w:szCs w:val="24"/>
                <w:lang w:eastAsia="ro-RO"/>
              </w:rPr>
            </w:pPr>
            <w:r w:rsidRPr="00AD525B">
              <w:rPr>
                <w:sz w:val="24"/>
                <w:szCs w:val="24"/>
              </w:rPr>
              <w:t>296</w:t>
            </w:r>
          </w:p>
        </w:tc>
      </w:tr>
      <w:tr w:rsidR="00E00246" w:rsidRPr="00AD525B" w14:paraId="6E333DBE" w14:textId="07294139" w:rsidTr="002B1BB1">
        <w:trPr>
          <w:trHeight w:val="315"/>
        </w:trPr>
        <w:tc>
          <w:tcPr>
            <w:tcW w:w="7514" w:type="dxa"/>
            <w:noWrap/>
            <w:hideMark/>
          </w:tcPr>
          <w:p w14:paraId="2F9E7D22" w14:textId="7C94BEDB" w:rsidR="00E00246" w:rsidRPr="00AD525B" w:rsidRDefault="00E00246" w:rsidP="00E00246">
            <w:pPr>
              <w:keepNext w:val="0"/>
              <w:keepLines w:val="0"/>
              <w:spacing w:after="0"/>
              <w:jc w:val="left"/>
              <w:rPr>
                <w:sz w:val="24"/>
                <w:szCs w:val="24"/>
                <w:lang w:eastAsia="ro-RO"/>
              </w:rPr>
            </w:pPr>
            <w:r w:rsidRPr="00AD525B">
              <w:rPr>
                <w:sz w:val="24"/>
                <w:szCs w:val="24"/>
                <w:lang w:eastAsia="ro-RO"/>
              </w:rPr>
              <w:t>Loc de joacă nr. 48 Căminului</w:t>
            </w:r>
          </w:p>
        </w:tc>
        <w:tc>
          <w:tcPr>
            <w:tcW w:w="2002" w:type="dxa"/>
            <w:vAlign w:val="bottom"/>
          </w:tcPr>
          <w:p w14:paraId="54B7CB99" w14:textId="2A0A86A6" w:rsidR="00E00246" w:rsidRPr="00AD525B" w:rsidRDefault="00E00246" w:rsidP="00E00246">
            <w:pPr>
              <w:keepNext w:val="0"/>
              <w:keepLines w:val="0"/>
              <w:spacing w:after="0"/>
              <w:jc w:val="center"/>
              <w:rPr>
                <w:sz w:val="24"/>
                <w:szCs w:val="24"/>
                <w:lang w:eastAsia="ro-RO"/>
              </w:rPr>
            </w:pPr>
            <w:r w:rsidRPr="00AD525B">
              <w:rPr>
                <w:sz w:val="24"/>
                <w:szCs w:val="24"/>
              </w:rPr>
              <w:t>47</w:t>
            </w:r>
          </w:p>
        </w:tc>
      </w:tr>
      <w:tr w:rsidR="00E00246" w:rsidRPr="00AD525B" w14:paraId="08B378E6" w14:textId="77777777" w:rsidTr="002B1BB1">
        <w:trPr>
          <w:trHeight w:val="315"/>
        </w:trPr>
        <w:tc>
          <w:tcPr>
            <w:tcW w:w="7514" w:type="dxa"/>
            <w:noWrap/>
          </w:tcPr>
          <w:p w14:paraId="722CF2BF" w14:textId="16E9B0E1" w:rsidR="00E00246" w:rsidRPr="00AD525B" w:rsidRDefault="00DF311F" w:rsidP="00E00246">
            <w:pPr>
              <w:keepNext w:val="0"/>
              <w:keepLines w:val="0"/>
              <w:spacing w:after="0"/>
              <w:jc w:val="left"/>
              <w:rPr>
                <w:color w:val="FF0000"/>
                <w:sz w:val="24"/>
                <w:szCs w:val="24"/>
                <w:lang w:eastAsia="ro-RO"/>
              </w:rPr>
            </w:pPr>
            <w:r w:rsidRPr="00AD525B">
              <w:rPr>
                <w:b/>
                <w:sz w:val="24"/>
                <w:szCs w:val="24"/>
              </w:rPr>
              <w:t xml:space="preserve">Spații verzi și </w:t>
            </w:r>
            <w:r w:rsidR="00E00246" w:rsidRPr="00AD525B">
              <w:rPr>
                <w:b/>
                <w:sz w:val="24"/>
                <w:szCs w:val="24"/>
              </w:rPr>
              <w:t>terenuri adiacente blocurilor de locuințe</w:t>
            </w:r>
          </w:p>
        </w:tc>
        <w:tc>
          <w:tcPr>
            <w:tcW w:w="2002" w:type="dxa"/>
            <w:vAlign w:val="bottom"/>
          </w:tcPr>
          <w:p w14:paraId="416988D7" w14:textId="2F55C8CC" w:rsidR="00E00246" w:rsidRPr="00AD525B" w:rsidRDefault="00DF311F" w:rsidP="00E00246">
            <w:pPr>
              <w:keepNext w:val="0"/>
              <w:keepLines w:val="0"/>
              <w:spacing w:after="0"/>
              <w:jc w:val="center"/>
              <w:rPr>
                <w:b/>
                <w:sz w:val="24"/>
                <w:szCs w:val="24"/>
              </w:rPr>
            </w:pPr>
            <w:r w:rsidRPr="00AD525B">
              <w:rPr>
                <w:b/>
                <w:sz w:val="24"/>
                <w:szCs w:val="24"/>
                <w14:ligatures w14:val="standardContextual"/>
              </w:rPr>
              <w:t>1.023.002</w:t>
            </w:r>
          </w:p>
        </w:tc>
      </w:tr>
      <w:tr w:rsidR="00E00246" w:rsidRPr="00AD525B" w14:paraId="653D4A7C" w14:textId="77777777" w:rsidTr="002B1BB1">
        <w:trPr>
          <w:trHeight w:val="315"/>
        </w:trPr>
        <w:tc>
          <w:tcPr>
            <w:tcW w:w="7514" w:type="dxa"/>
            <w:noWrap/>
          </w:tcPr>
          <w:p w14:paraId="6831CC65" w14:textId="77777777" w:rsidR="00E00246" w:rsidRPr="00AD525B" w:rsidRDefault="00E00246" w:rsidP="00E00246">
            <w:pPr>
              <w:keepNext w:val="0"/>
              <w:keepLines w:val="0"/>
              <w:spacing w:after="0"/>
              <w:jc w:val="left"/>
              <w:rPr>
                <w:sz w:val="24"/>
                <w:szCs w:val="24"/>
                <w:lang w:eastAsia="ro-RO"/>
              </w:rPr>
            </w:pPr>
          </w:p>
        </w:tc>
        <w:tc>
          <w:tcPr>
            <w:tcW w:w="2002" w:type="dxa"/>
            <w:vAlign w:val="bottom"/>
          </w:tcPr>
          <w:p w14:paraId="597B2B69" w14:textId="77777777" w:rsidR="00E00246" w:rsidRPr="00AD525B" w:rsidRDefault="00E00246" w:rsidP="00E00246">
            <w:pPr>
              <w:keepNext w:val="0"/>
              <w:keepLines w:val="0"/>
              <w:spacing w:after="0"/>
              <w:jc w:val="center"/>
              <w:rPr>
                <w:sz w:val="24"/>
                <w:szCs w:val="24"/>
              </w:rPr>
            </w:pPr>
          </w:p>
        </w:tc>
      </w:tr>
      <w:tr w:rsidR="00E00246" w:rsidRPr="00AD525B" w14:paraId="50060EB7" w14:textId="77777777" w:rsidTr="002B1BB1">
        <w:trPr>
          <w:trHeight w:val="315"/>
        </w:trPr>
        <w:tc>
          <w:tcPr>
            <w:tcW w:w="7514" w:type="dxa"/>
            <w:noWrap/>
          </w:tcPr>
          <w:p w14:paraId="7B5F7419" w14:textId="77777777" w:rsidR="00E00246" w:rsidRPr="00AD525B" w:rsidRDefault="00E00246" w:rsidP="00E00246">
            <w:pPr>
              <w:keepNext w:val="0"/>
              <w:keepLines w:val="0"/>
              <w:spacing w:after="0"/>
              <w:jc w:val="left"/>
              <w:rPr>
                <w:sz w:val="24"/>
                <w:szCs w:val="24"/>
                <w:lang w:eastAsia="ro-RO"/>
              </w:rPr>
            </w:pPr>
          </w:p>
        </w:tc>
        <w:tc>
          <w:tcPr>
            <w:tcW w:w="2002" w:type="dxa"/>
            <w:vAlign w:val="bottom"/>
          </w:tcPr>
          <w:p w14:paraId="17F5E95B" w14:textId="77777777" w:rsidR="00E00246" w:rsidRPr="00AD525B" w:rsidRDefault="00E00246" w:rsidP="00E00246">
            <w:pPr>
              <w:keepNext w:val="0"/>
              <w:keepLines w:val="0"/>
              <w:spacing w:after="0"/>
              <w:jc w:val="center"/>
              <w:rPr>
                <w:sz w:val="24"/>
                <w:szCs w:val="24"/>
              </w:rPr>
            </w:pPr>
          </w:p>
        </w:tc>
      </w:tr>
    </w:tbl>
    <w:p w14:paraId="5D0A355B" w14:textId="77777777" w:rsidR="00655003" w:rsidRPr="00AD525B" w:rsidRDefault="00655003" w:rsidP="009C66F5">
      <w:pPr>
        <w:spacing w:after="0"/>
        <w:rPr>
          <w:b/>
          <w:sz w:val="24"/>
          <w:szCs w:val="24"/>
        </w:rPr>
      </w:pPr>
    </w:p>
    <w:bookmarkEnd w:id="33"/>
    <w:p w14:paraId="547EF5D3" w14:textId="77777777" w:rsidR="00B42B20" w:rsidRPr="00AD525B" w:rsidRDefault="00B42B20" w:rsidP="009C66F5">
      <w:pPr>
        <w:spacing w:after="0"/>
        <w:rPr>
          <w:sz w:val="24"/>
          <w:szCs w:val="24"/>
        </w:rPr>
      </w:pPr>
    </w:p>
    <w:p w14:paraId="2EDE6715" w14:textId="77777777" w:rsidR="00A64F2A" w:rsidRPr="00AD525B" w:rsidRDefault="00A64F2A" w:rsidP="009C66F5">
      <w:pPr>
        <w:keepNext w:val="0"/>
        <w:keepLines w:val="0"/>
        <w:spacing w:after="0"/>
        <w:jc w:val="left"/>
        <w:rPr>
          <w:sz w:val="24"/>
          <w:szCs w:val="24"/>
        </w:rPr>
      </w:pPr>
      <w:r w:rsidRPr="00AD525B">
        <w:rPr>
          <w:sz w:val="24"/>
          <w:szCs w:val="24"/>
        </w:rPr>
        <w:br w:type="page"/>
      </w:r>
    </w:p>
    <w:p w14:paraId="25A97080" w14:textId="2E0B5B92" w:rsidR="00B42B20" w:rsidRPr="00AD525B" w:rsidRDefault="00655003" w:rsidP="009C66F5">
      <w:pPr>
        <w:spacing w:after="0"/>
        <w:rPr>
          <w:sz w:val="24"/>
          <w:szCs w:val="24"/>
        </w:rPr>
      </w:pPr>
      <w:r w:rsidRPr="00AD525B">
        <w:rPr>
          <w:b/>
          <w:sz w:val="24"/>
          <w:szCs w:val="24"/>
        </w:rPr>
        <w:lastRenderedPageBreak/>
        <w:t>ANEXA NR. 24</w:t>
      </w:r>
      <w:r w:rsidR="009E4415" w:rsidRPr="00AD525B">
        <w:rPr>
          <w:sz w:val="24"/>
          <w:szCs w:val="24"/>
        </w:rPr>
        <w:t xml:space="preserve"> </w:t>
      </w:r>
      <w:r w:rsidR="00B42B20" w:rsidRPr="00AD525B">
        <w:rPr>
          <w:sz w:val="24"/>
          <w:szCs w:val="24"/>
        </w:rPr>
        <w:t>la caietul de sarcini-cadru</w:t>
      </w:r>
    </w:p>
    <w:p w14:paraId="704DB7F6" w14:textId="77777777" w:rsidR="00B42B20" w:rsidRPr="00AD525B" w:rsidRDefault="00B42B20" w:rsidP="009C66F5">
      <w:pPr>
        <w:pStyle w:val="NormalWeb"/>
        <w:spacing w:before="0" w:beforeAutospacing="0" w:after="0" w:afterAutospacing="0"/>
        <w:jc w:val="both"/>
        <w:rPr>
          <w:b/>
          <w:lang w:val="ro-RO"/>
          <w14:ligatures w14:val="standardContextual"/>
        </w:rPr>
      </w:pPr>
      <w:bookmarkStart w:id="34" w:name="_Hlk191119941"/>
      <w:r w:rsidRPr="00AD525B">
        <w:rPr>
          <w:b/>
          <w:lang w:val="ro-RO"/>
          <w14:ligatures w14:val="standardContextual"/>
        </w:rPr>
        <w:t>Deratizare spații deschise – vector șobolani/șoareci</w:t>
      </w:r>
    </w:p>
    <w:bookmarkEnd w:id="34"/>
    <w:p w14:paraId="709753EC" w14:textId="737B1D90" w:rsidR="00B42B20" w:rsidRPr="00AD525B" w:rsidRDefault="00B42B20" w:rsidP="009C66F5">
      <w:pPr>
        <w:pStyle w:val="NormalWeb"/>
        <w:spacing w:before="0" w:beforeAutospacing="0" w:after="0" w:afterAutospacing="0"/>
        <w:jc w:val="both"/>
        <w:rPr>
          <w:i/>
          <w:iCs/>
          <w:lang w:val="ro-RO"/>
          <w14:ligatures w14:val="standardContextual"/>
        </w:rPr>
      </w:pPr>
    </w:p>
    <w:tbl>
      <w:tblPr>
        <w:tblStyle w:val="TableGrid"/>
        <w:tblW w:w="9351" w:type="dxa"/>
        <w:jc w:val="center"/>
        <w:tblLook w:val="04A0" w:firstRow="1" w:lastRow="0" w:firstColumn="1" w:lastColumn="0" w:noHBand="0" w:noVBand="1"/>
      </w:tblPr>
      <w:tblGrid>
        <w:gridCol w:w="569"/>
        <w:gridCol w:w="7"/>
        <w:gridCol w:w="7028"/>
        <w:gridCol w:w="1747"/>
      </w:tblGrid>
      <w:tr w:rsidR="00AA6FF4" w:rsidRPr="00AD525B" w14:paraId="387ED9BA"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1D6E2D31" w14:textId="77777777" w:rsidR="00AA6FF4" w:rsidRPr="00AD525B" w:rsidRDefault="00AA6FF4" w:rsidP="00BA2647">
            <w:pPr>
              <w:pStyle w:val="NormalWeb"/>
              <w:spacing w:before="0" w:beforeAutospacing="0" w:after="0" w:afterAutospacing="0"/>
              <w:jc w:val="center"/>
              <w:rPr>
                <w:b/>
                <w:lang w:val="ro-RO"/>
                <w14:ligatures w14:val="standardContextual"/>
              </w:rPr>
            </w:pPr>
            <w:r w:rsidRPr="00AD525B">
              <w:rPr>
                <w:b/>
                <w:lang w:val="ro-RO"/>
                <w14:ligatures w14:val="standardContextual"/>
              </w:rPr>
              <w:t>Nr.</w:t>
            </w:r>
          </w:p>
          <w:p w14:paraId="26C87643" w14:textId="77777777" w:rsidR="00AA6FF4" w:rsidRPr="00AD525B" w:rsidRDefault="00AA6FF4" w:rsidP="00BA2647">
            <w:pPr>
              <w:pStyle w:val="NormalWeb"/>
              <w:spacing w:before="0" w:beforeAutospacing="0" w:after="0" w:afterAutospacing="0"/>
              <w:jc w:val="center"/>
              <w:rPr>
                <w:b/>
                <w:lang w:val="ro-RO"/>
                <w14:ligatures w14:val="standardContextual"/>
              </w:rPr>
            </w:pPr>
            <w:r w:rsidRPr="00AD525B">
              <w:rPr>
                <w:b/>
                <w:lang w:val="ro-RO"/>
                <w14:ligatures w14:val="standardContextual"/>
              </w:rPr>
              <w:t>crt.</w:t>
            </w:r>
          </w:p>
        </w:tc>
        <w:tc>
          <w:tcPr>
            <w:tcW w:w="7063" w:type="dxa"/>
            <w:tcBorders>
              <w:top w:val="single" w:sz="4" w:space="0" w:color="auto"/>
              <w:left w:val="single" w:sz="4" w:space="0" w:color="auto"/>
              <w:bottom w:val="single" w:sz="4" w:space="0" w:color="auto"/>
              <w:right w:val="single" w:sz="4" w:space="0" w:color="auto"/>
            </w:tcBorders>
            <w:hideMark/>
          </w:tcPr>
          <w:p w14:paraId="736DAA6C" w14:textId="59EC5DB5" w:rsidR="00AA6FF4" w:rsidRPr="00AD525B" w:rsidRDefault="00AA6FF4" w:rsidP="00AA6FF4">
            <w:pPr>
              <w:pStyle w:val="NormalWeb"/>
              <w:spacing w:before="0" w:beforeAutospacing="0" w:after="0" w:afterAutospacing="0"/>
              <w:jc w:val="center"/>
              <w:rPr>
                <w:b/>
                <w:lang w:val="ro-RO"/>
                <w14:ligatures w14:val="standardContextual"/>
              </w:rPr>
            </w:pPr>
            <w:r w:rsidRPr="00AD525B">
              <w:rPr>
                <w:b/>
                <w:lang w:val="ro-RO"/>
                <w14:ligatures w14:val="standardContextual"/>
              </w:rPr>
              <w:t>Obiectivul aferent spațiilor deschise și locația obiectivului unde se aplică tratamentul de deratizare</w:t>
            </w:r>
          </w:p>
        </w:tc>
        <w:tc>
          <w:tcPr>
            <w:tcW w:w="1712" w:type="dxa"/>
            <w:tcBorders>
              <w:top w:val="single" w:sz="4" w:space="0" w:color="auto"/>
              <w:left w:val="single" w:sz="4" w:space="0" w:color="auto"/>
              <w:bottom w:val="single" w:sz="4" w:space="0" w:color="auto"/>
              <w:right w:val="single" w:sz="4" w:space="0" w:color="auto"/>
            </w:tcBorders>
            <w:hideMark/>
          </w:tcPr>
          <w:p w14:paraId="512FF961" w14:textId="77777777" w:rsidR="00AA6FF4" w:rsidRPr="00AD525B" w:rsidRDefault="00AA6FF4" w:rsidP="00BA2647">
            <w:pPr>
              <w:pStyle w:val="NormalWeb"/>
              <w:spacing w:before="0" w:beforeAutospacing="0" w:after="0" w:afterAutospacing="0"/>
              <w:jc w:val="center"/>
              <w:rPr>
                <w:b/>
                <w:lang w:val="ro-RO"/>
                <w14:ligatures w14:val="standardContextual"/>
              </w:rPr>
            </w:pPr>
            <w:r w:rsidRPr="00AD525B">
              <w:rPr>
                <w:b/>
                <w:lang w:val="ro-RO"/>
                <w14:ligatures w14:val="standardContextual"/>
              </w:rPr>
              <w:t>Suprafața tratată/trecere (mp)</w:t>
            </w:r>
          </w:p>
        </w:tc>
      </w:tr>
      <w:tr w:rsidR="00AA6FF4" w:rsidRPr="00AD525B" w14:paraId="6BEC122B" w14:textId="77777777" w:rsidTr="00BA2647">
        <w:trPr>
          <w:trHeight w:val="269"/>
          <w:jc w:val="center"/>
        </w:trPr>
        <w:tc>
          <w:tcPr>
            <w:tcW w:w="9351" w:type="dxa"/>
            <w:gridSpan w:val="4"/>
            <w:tcBorders>
              <w:top w:val="single" w:sz="4" w:space="0" w:color="auto"/>
              <w:left w:val="single" w:sz="4" w:space="0" w:color="auto"/>
              <w:bottom w:val="single" w:sz="4" w:space="0" w:color="auto"/>
              <w:right w:val="single" w:sz="4" w:space="0" w:color="auto"/>
            </w:tcBorders>
          </w:tcPr>
          <w:p w14:paraId="75738617"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I. Spații deschise din domeniul public și privat al unității administrativ-teritoriale</w:t>
            </w:r>
          </w:p>
        </w:tc>
      </w:tr>
      <w:tr w:rsidR="00AA6FF4" w:rsidRPr="00AD525B" w14:paraId="5C4C16ED"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5A81F886"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1</w:t>
            </w:r>
          </w:p>
        </w:tc>
        <w:tc>
          <w:tcPr>
            <w:tcW w:w="7063" w:type="dxa"/>
            <w:tcBorders>
              <w:top w:val="single" w:sz="4" w:space="0" w:color="auto"/>
              <w:left w:val="single" w:sz="4" w:space="0" w:color="auto"/>
              <w:bottom w:val="single" w:sz="4" w:space="0" w:color="auto"/>
              <w:right w:val="single" w:sz="4" w:space="0" w:color="auto"/>
            </w:tcBorders>
            <w:hideMark/>
          </w:tcPr>
          <w:p w14:paraId="47282517"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Terenuri aparținând instituțiilor publice din subordine, din care:</w:t>
            </w:r>
          </w:p>
          <w:p w14:paraId="6A23B939" w14:textId="77777777" w:rsidR="00AA6FF4" w:rsidRPr="00AD525B" w:rsidRDefault="00AA6FF4" w:rsidP="00BA2647">
            <w:pPr>
              <w:pStyle w:val="NormalWeb"/>
              <w:spacing w:before="0" w:beforeAutospacing="0" w:after="0" w:afterAutospacing="0"/>
              <w:jc w:val="both"/>
              <w:rPr>
                <w:i/>
                <w:iCs/>
                <w:lang w:val="ro-RO"/>
                <w14:ligatures w14:val="standardContextual"/>
              </w:rPr>
            </w:pPr>
            <w:r w:rsidRPr="00AD525B">
              <w:rPr>
                <w:i/>
                <w:iCs/>
                <w:lang w:val="ro-RO"/>
                <w14:ligatures w14:val="standardContextual"/>
              </w:rPr>
              <w:t>(se va enumera și completa cu denumirea și adresa fiecărei instituții publice)</w:t>
            </w:r>
          </w:p>
        </w:tc>
        <w:tc>
          <w:tcPr>
            <w:tcW w:w="1712" w:type="dxa"/>
            <w:tcBorders>
              <w:top w:val="single" w:sz="4" w:space="0" w:color="auto"/>
              <w:left w:val="single" w:sz="4" w:space="0" w:color="auto"/>
              <w:bottom w:val="single" w:sz="4" w:space="0" w:color="auto"/>
              <w:right w:val="single" w:sz="4" w:space="0" w:color="auto"/>
            </w:tcBorders>
          </w:tcPr>
          <w:p w14:paraId="77859FB0" w14:textId="3E7E4D01" w:rsidR="00AA6FF4" w:rsidRPr="00AD525B" w:rsidRDefault="00A63218" w:rsidP="00BA2647">
            <w:pPr>
              <w:pStyle w:val="NormalWeb"/>
              <w:spacing w:before="0" w:beforeAutospacing="0" w:after="0" w:afterAutospacing="0"/>
              <w:jc w:val="right"/>
              <w:rPr>
                <w:b/>
                <w:lang w:val="ro-RO"/>
                <w14:ligatures w14:val="standardContextual"/>
              </w:rPr>
            </w:pPr>
            <w:r w:rsidRPr="00AD525B">
              <w:rPr>
                <w:b/>
                <w:lang w:val="ro-RO"/>
                <w14:ligatures w14:val="standardContextual"/>
              </w:rPr>
              <w:t>191.644</w:t>
            </w:r>
          </w:p>
        </w:tc>
      </w:tr>
      <w:tr w:rsidR="00AA6FF4" w:rsidRPr="00AD525B" w14:paraId="3ABD19AF"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E1862D4"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8944BF6"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aferent Piața centrale agroalimentare, str. </w:t>
            </w:r>
            <w:r w:rsidRPr="00AD525B">
              <w:rPr>
                <w:lang w:val="hu-HU"/>
                <w14:ligatures w14:val="standardContextual"/>
              </w:rPr>
              <w:t>Bánki Donáth</w:t>
            </w:r>
            <w:r w:rsidRPr="00AD525B">
              <w:rPr>
                <w:lang w:val="ro-RO"/>
                <w14:ligatures w14:val="standardContextual"/>
              </w:rPr>
              <w:t xml:space="preserve"> nr. 29</w:t>
            </w:r>
          </w:p>
        </w:tc>
        <w:tc>
          <w:tcPr>
            <w:tcW w:w="1712" w:type="dxa"/>
            <w:tcBorders>
              <w:top w:val="single" w:sz="4" w:space="0" w:color="auto"/>
              <w:left w:val="single" w:sz="4" w:space="0" w:color="auto"/>
              <w:bottom w:val="single" w:sz="4" w:space="0" w:color="auto"/>
              <w:right w:val="single" w:sz="4" w:space="0" w:color="auto"/>
            </w:tcBorders>
          </w:tcPr>
          <w:p w14:paraId="2C32FA67"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3555</w:t>
            </w:r>
          </w:p>
        </w:tc>
      </w:tr>
      <w:tr w:rsidR="00AA6FF4" w:rsidRPr="00AD525B" w14:paraId="58BD72D5"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38F275E"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5E5FDFE" w14:textId="77777777" w:rsidR="00AA6FF4" w:rsidRPr="00AD525B" w:rsidRDefault="00AA6FF4" w:rsidP="00BA2647">
            <w:pPr>
              <w:pStyle w:val="NormalWeb"/>
              <w:spacing w:before="0" w:beforeAutospacing="0" w:after="0" w:afterAutospacing="0"/>
              <w:jc w:val="both"/>
              <w:rPr>
                <w:lang w:val="ro-RO"/>
              </w:rPr>
            </w:pPr>
            <w:r w:rsidRPr="00AD525B">
              <w:rPr>
                <w:lang w:val="ro-RO"/>
              </w:rPr>
              <w:t xml:space="preserve">Teren aferent Centrului socio-medical pentru vârstnici „Zathureczky Berta” </w:t>
            </w:r>
            <w:r w:rsidRPr="00AD525B">
              <w:rPr>
                <w:i/>
                <w:lang w:val="ro-RO"/>
              </w:rPr>
              <w:t>Bd. Gen. Grigore Bălan nr. 31</w:t>
            </w:r>
          </w:p>
        </w:tc>
        <w:tc>
          <w:tcPr>
            <w:tcW w:w="1712" w:type="dxa"/>
            <w:tcBorders>
              <w:top w:val="single" w:sz="4" w:space="0" w:color="auto"/>
              <w:left w:val="single" w:sz="4" w:space="0" w:color="auto"/>
              <w:bottom w:val="single" w:sz="4" w:space="0" w:color="auto"/>
              <w:right w:val="single" w:sz="4" w:space="0" w:color="auto"/>
            </w:tcBorders>
          </w:tcPr>
          <w:p w14:paraId="034DBFA3"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991</w:t>
            </w:r>
          </w:p>
        </w:tc>
      </w:tr>
      <w:tr w:rsidR="00AA6FF4" w:rsidRPr="00AD525B" w14:paraId="24BF9B7C" w14:textId="77777777" w:rsidTr="00BA2647">
        <w:trPr>
          <w:trHeight w:val="429"/>
          <w:jc w:val="center"/>
        </w:trPr>
        <w:tc>
          <w:tcPr>
            <w:tcW w:w="576" w:type="dxa"/>
            <w:gridSpan w:val="2"/>
            <w:tcBorders>
              <w:top w:val="single" w:sz="4" w:space="0" w:color="auto"/>
              <w:left w:val="single" w:sz="4" w:space="0" w:color="auto"/>
              <w:bottom w:val="single" w:sz="4" w:space="0" w:color="auto"/>
              <w:right w:val="single" w:sz="4" w:space="0" w:color="auto"/>
            </w:tcBorders>
          </w:tcPr>
          <w:p w14:paraId="76EB2C12"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706A573" w14:textId="77777777" w:rsidR="00AA6FF4" w:rsidRPr="00AD525B" w:rsidRDefault="00AA6FF4" w:rsidP="00BA2647">
            <w:pPr>
              <w:keepNext w:val="0"/>
              <w:keepLines w:val="0"/>
              <w:spacing w:after="0"/>
              <w:rPr>
                <w:color w:val="000000"/>
                <w:sz w:val="24"/>
                <w:szCs w:val="24"/>
              </w:rPr>
            </w:pPr>
            <w:r w:rsidRPr="00AD525B">
              <w:rPr>
                <w:color w:val="000000"/>
                <w:sz w:val="24"/>
                <w:szCs w:val="24"/>
              </w:rPr>
              <w:t>Casa de cult. Konya Adam, Str. Kossuth Lajos nr. 13</w:t>
            </w:r>
          </w:p>
        </w:tc>
        <w:tc>
          <w:tcPr>
            <w:tcW w:w="1712" w:type="dxa"/>
            <w:tcBorders>
              <w:top w:val="single" w:sz="4" w:space="0" w:color="auto"/>
              <w:left w:val="single" w:sz="4" w:space="0" w:color="auto"/>
              <w:bottom w:val="single" w:sz="4" w:space="0" w:color="auto"/>
              <w:right w:val="single" w:sz="4" w:space="0" w:color="auto"/>
            </w:tcBorders>
          </w:tcPr>
          <w:p w14:paraId="150610CF"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1600</w:t>
            </w:r>
          </w:p>
        </w:tc>
      </w:tr>
      <w:tr w:rsidR="00AA6FF4" w:rsidRPr="00AD525B" w14:paraId="5483A88E"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5BCA60F"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13B6844" w14:textId="77777777" w:rsidR="00AA6FF4" w:rsidRPr="00AD525B" w:rsidRDefault="00AA6FF4" w:rsidP="00BA2647">
            <w:pPr>
              <w:pStyle w:val="NormalWeb"/>
            </w:pPr>
            <w:r w:rsidRPr="00AD525B">
              <w:t xml:space="preserve">Teren aferent Serviciului comunitar de evidenta a persoanelor  </w:t>
            </w:r>
            <w:r w:rsidRPr="00AD525B">
              <w:rPr>
                <w:i/>
                <w:lang w:val="ro-RO"/>
              </w:rPr>
              <w:t>str. Dozsa Gyorgy nr. 14</w:t>
            </w:r>
          </w:p>
        </w:tc>
        <w:tc>
          <w:tcPr>
            <w:tcW w:w="1712" w:type="dxa"/>
            <w:tcBorders>
              <w:top w:val="single" w:sz="4" w:space="0" w:color="auto"/>
              <w:left w:val="single" w:sz="4" w:space="0" w:color="auto"/>
              <w:bottom w:val="single" w:sz="4" w:space="0" w:color="auto"/>
              <w:right w:val="single" w:sz="4" w:space="0" w:color="auto"/>
            </w:tcBorders>
          </w:tcPr>
          <w:p w14:paraId="2F1BB1E0"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1525</w:t>
            </w:r>
          </w:p>
        </w:tc>
      </w:tr>
      <w:tr w:rsidR="00AA6FF4" w:rsidRPr="00AD525B" w14:paraId="000C008F"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9E622AE"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6CCD57E8" w14:textId="77777777" w:rsidR="00AA6FF4" w:rsidRPr="00AD525B" w:rsidRDefault="00AA6FF4" w:rsidP="00BA2647">
            <w:pPr>
              <w:pStyle w:val="NormalWeb"/>
              <w:spacing w:before="0" w:beforeAutospacing="0" w:after="0" w:afterAutospacing="0"/>
              <w:jc w:val="both"/>
              <w:rPr>
                <w:lang w:val="ro-RO"/>
              </w:rPr>
            </w:pPr>
            <w:r w:rsidRPr="00AD525B">
              <w:rPr>
                <w:lang w:val="ro-RO"/>
              </w:rPr>
              <w:t>Teren aferent Căminului cultural Chilieni</w:t>
            </w:r>
          </w:p>
        </w:tc>
        <w:tc>
          <w:tcPr>
            <w:tcW w:w="1712" w:type="dxa"/>
            <w:tcBorders>
              <w:top w:val="single" w:sz="4" w:space="0" w:color="auto"/>
              <w:left w:val="single" w:sz="4" w:space="0" w:color="auto"/>
              <w:bottom w:val="single" w:sz="4" w:space="0" w:color="auto"/>
              <w:right w:val="single" w:sz="4" w:space="0" w:color="auto"/>
            </w:tcBorders>
          </w:tcPr>
          <w:p w14:paraId="1CB2524C"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737</w:t>
            </w:r>
          </w:p>
        </w:tc>
      </w:tr>
      <w:tr w:rsidR="00AA6FF4" w:rsidRPr="00AD525B" w14:paraId="11436B41"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77E2458"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6D453F3A" w14:textId="77777777" w:rsidR="00AA6FF4" w:rsidRPr="00AD525B" w:rsidRDefault="00AA6FF4" w:rsidP="00BA2647">
            <w:pPr>
              <w:pStyle w:val="NormalWeb"/>
              <w:spacing w:before="0" w:beforeAutospacing="0" w:after="0" w:afterAutospacing="0"/>
              <w:jc w:val="both"/>
              <w:rPr>
                <w:lang w:val="ro-RO"/>
              </w:rPr>
            </w:pPr>
            <w:r w:rsidRPr="00AD525B">
              <w:rPr>
                <w:lang w:val="ro-RO"/>
              </w:rPr>
              <w:t>Teren aferent Căminului cultural Coșeni</w:t>
            </w:r>
          </w:p>
        </w:tc>
        <w:tc>
          <w:tcPr>
            <w:tcW w:w="1712" w:type="dxa"/>
            <w:tcBorders>
              <w:top w:val="single" w:sz="4" w:space="0" w:color="auto"/>
              <w:left w:val="single" w:sz="4" w:space="0" w:color="auto"/>
              <w:bottom w:val="single" w:sz="4" w:space="0" w:color="auto"/>
              <w:right w:val="single" w:sz="4" w:space="0" w:color="auto"/>
            </w:tcBorders>
          </w:tcPr>
          <w:p w14:paraId="149773D5"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860</w:t>
            </w:r>
          </w:p>
        </w:tc>
      </w:tr>
      <w:tr w:rsidR="00AA6FF4" w:rsidRPr="00AD525B" w14:paraId="0A2AE618"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2764AEB"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6F24FCF3"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Grădiniţa cu Program Prelungit „Benedek Elek”</w:t>
            </w:r>
          </w:p>
          <w:p w14:paraId="7908DF79"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Oltului nr. 38</w:t>
            </w:r>
          </w:p>
        </w:tc>
        <w:tc>
          <w:tcPr>
            <w:tcW w:w="1712" w:type="dxa"/>
            <w:tcBorders>
              <w:top w:val="single" w:sz="4" w:space="0" w:color="auto"/>
              <w:left w:val="single" w:sz="4" w:space="0" w:color="auto"/>
              <w:bottom w:val="single" w:sz="4" w:space="0" w:color="auto"/>
              <w:right w:val="single" w:sz="4" w:space="0" w:color="auto"/>
            </w:tcBorders>
          </w:tcPr>
          <w:p w14:paraId="6472260E"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1380</w:t>
            </w:r>
          </w:p>
        </w:tc>
      </w:tr>
      <w:tr w:rsidR="00AA6FF4" w:rsidRPr="00AD525B" w14:paraId="40D63E16"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2AC9D5A0"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C1529BA"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Grădinița Cu Program Prelungit "Csipike" </w:t>
            </w:r>
          </w:p>
          <w:p w14:paraId="72EE8CCC"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Kriza J</w:t>
            </w:r>
            <w:r w:rsidRPr="00AD525B">
              <w:rPr>
                <w:i/>
                <w:lang w:val="hu-HU"/>
                <w14:ligatures w14:val="standardContextual"/>
              </w:rPr>
              <w:t>ános</w:t>
            </w:r>
            <w:r w:rsidRPr="00AD525B">
              <w:rPr>
                <w:i/>
                <w:lang w:val="ro-RO"/>
                <w14:ligatures w14:val="standardContextual"/>
              </w:rPr>
              <w:t xml:space="preserve"> nr. 1; CF 33568</w:t>
            </w:r>
          </w:p>
        </w:tc>
        <w:tc>
          <w:tcPr>
            <w:tcW w:w="1712" w:type="dxa"/>
            <w:tcBorders>
              <w:top w:val="single" w:sz="4" w:space="0" w:color="auto"/>
              <w:left w:val="single" w:sz="4" w:space="0" w:color="auto"/>
              <w:bottom w:val="single" w:sz="4" w:space="0" w:color="auto"/>
              <w:right w:val="single" w:sz="4" w:space="0" w:color="auto"/>
            </w:tcBorders>
          </w:tcPr>
          <w:p w14:paraId="449C7235"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841</w:t>
            </w:r>
          </w:p>
        </w:tc>
      </w:tr>
      <w:tr w:rsidR="00AA6FF4" w:rsidRPr="00AD525B" w14:paraId="3F2E82E3"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6189BDE"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9209799"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Grădinița cu Program Prelungit „Gulliver” </w:t>
            </w:r>
          </w:p>
          <w:p w14:paraId="62649D79"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Dealului nr. 24; CF 28019</w:t>
            </w:r>
          </w:p>
        </w:tc>
        <w:tc>
          <w:tcPr>
            <w:tcW w:w="1712" w:type="dxa"/>
            <w:tcBorders>
              <w:top w:val="single" w:sz="4" w:space="0" w:color="auto"/>
              <w:left w:val="single" w:sz="4" w:space="0" w:color="auto"/>
              <w:bottom w:val="single" w:sz="4" w:space="0" w:color="auto"/>
              <w:right w:val="single" w:sz="4" w:space="0" w:color="auto"/>
            </w:tcBorders>
          </w:tcPr>
          <w:p w14:paraId="48FA2371"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4699</w:t>
            </w:r>
          </w:p>
        </w:tc>
      </w:tr>
      <w:tr w:rsidR="00AA6FF4" w:rsidRPr="00AD525B" w14:paraId="108CA93D"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6601A53"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FDED684"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Grădinița cu Program Prelungit „Gulliver” </w:t>
            </w:r>
          </w:p>
          <w:p w14:paraId="02D8633E"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Kós Károly nr. 78; CF 28963</w:t>
            </w:r>
          </w:p>
        </w:tc>
        <w:tc>
          <w:tcPr>
            <w:tcW w:w="1712" w:type="dxa"/>
            <w:tcBorders>
              <w:top w:val="single" w:sz="4" w:space="0" w:color="auto"/>
              <w:left w:val="single" w:sz="4" w:space="0" w:color="auto"/>
              <w:bottom w:val="single" w:sz="4" w:space="0" w:color="auto"/>
              <w:right w:val="single" w:sz="4" w:space="0" w:color="auto"/>
            </w:tcBorders>
          </w:tcPr>
          <w:p w14:paraId="4263FA78"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5767</w:t>
            </w:r>
          </w:p>
        </w:tc>
      </w:tr>
      <w:tr w:rsidR="00AA6FF4" w:rsidRPr="00AD525B" w14:paraId="337306CE"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F4532E4"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CBE5BB4"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rPr>
              <w:t xml:space="preserve">Teren </w:t>
            </w:r>
            <w:r w:rsidRPr="00AD525B">
              <w:rPr>
                <w:lang w:val="ro-RO"/>
                <w14:ligatures w14:val="standardContextual"/>
              </w:rPr>
              <w:t xml:space="preserve">Grădiniţa cu Program Prelungit “Hófehérke” </w:t>
            </w:r>
          </w:p>
          <w:p w14:paraId="4DD0BA11"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Tineretului nr. 2; CF 39609</w:t>
            </w:r>
          </w:p>
        </w:tc>
        <w:tc>
          <w:tcPr>
            <w:tcW w:w="1712" w:type="dxa"/>
            <w:tcBorders>
              <w:top w:val="single" w:sz="4" w:space="0" w:color="auto"/>
              <w:left w:val="single" w:sz="4" w:space="0" w:color="auto"/>
              <w:bottom w:val="single" w:sz="4" w:space="0" w:color="auto"/>
              <w:right w:val="single" w:sz="4" w:space="0" w:color="auto"/>
            </w:tcBorders>
          </w:tcPr>
          <w:p w14:paraId="5B7F086C"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5177</w:t>
            </w:r>
          </w:p>
        </w:tc>
      </w:tr>
      <w:tr w:rsidR="00AA6FF4" w:rsidRPr="00AD525B" w14:paraId="1990E28A"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ED8D211"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EFFD016" w14:textId="77777777" w:rsidR="00AA6FF4" w:rsidRPr="00AD525B" w:rsidRDefault="00AA6FF4" w:rsidP="00BA2647">
            <w:pPr>
              <w:pStyle w:val="NormalWeb"/>
              <w:spacing w:before="0" w:beforeAutospacing="0" w:after="0" w:afterAutospacing="0"/>
              <w:jc w:val="both"/>
              <w:rPr>
                <w:lang w:val="hu-HU"/>
                <w14:ligatures w14:val="standardContextual"/>
              </w:rPr>
            </w:pPr>
            <w:r w:rsidRPr="00AD525B">
              <w:rPr>
                <w:lang w:val="ro-RO"/>
                <w14:ligatures w14:val="standardContextual"/>
              </w:rPr>
              <w:t xml:space="preserve">Teren Școala Primară </w:t>
            </w:r>
            <w:r w:rsidRPr="00AD525B">
              <w:rPr>
                <w:lang w:val="hu-HU"/>
                <w14:ligatures w14:val="standardContextual"/>
              </w:rPr>
              <w:t>„Mánya Béla” Chilieni  - Grădiniță</w:t>
            </w:r>
          </w:p>
          <w:p w14:paraId="76DEA3C5" w14:textId="77777777" w:rsidR="00AA6FF4" w:rsidRPr="00AD525B" w:rsidRDefault="00AA6FF4" w:rsidP="00BA2647">
            <w:pPr>
              <w:pStyle w:val="NormalWeb"/>
              <w:spacing w:before="0" w:beforeAutospacing="0" w:after="0" w:afterAutospacing="0"/>
              <w:jc w:val="both"/>
              <w:rPr>
                <w:lang w:val="ro-RO"/>
              </w:rPr>
            </w:pPr>
            <w:r w:rsidRPr="00AD525B">
              <w:rPr>
                <w:i/>
                <w:lang w:val="hu-HU"/>
                <w14:ligatures w14:val="standardContextual"/>
              </w:rPr>
              <w:t>str. Principală nr. 72</w:t>
            </w:r>
          </w:p>
        </w:tc>
        <w:tc>
          <w:tcPr>
            <w:tcW w:w="1712" w:type="dxa"/>
            <w:tcBorders>
              <w:top w:val="single" w:sz="4" w:space="0" w:color="auto"/>
              <w:left w:val="single" w:sz="4" w:space="0" w:color="auto"/>
              <w:bottom w:val="single" w:sz="4" w:space="0" w:color="auto"/>
              <w:right w:val="single" w:sz="4" w:space="0" w:color="auto"/>
            </w:tcBorders>
          </w:tcPr>
          <w:p w14:paraId="563DBD38" w14:textId="77777777" w:rsidR="00AA6FF4" w:rsidRPr="00AD525B" w:rsidRDefault="00AA6FF4" w:rsidP="00BA2647">
            <w:pPr>
              <w:pStyle w:val="NormalWeb"/>
              <w:spacing w:before="0" w:beforeAutospacing="0" w:after="0" w:afterAutospacing="0"/>
              <w:jc w:val="right"/>
              <w:rPr>
                <w:lang w:val="ro-RO"/>
                <w14:ligatures w14:val="standardContextual"/>
              </w:rPr>
            </w:pPr>
          </w:p>
        </w:tc>
      </w:tr>
      <w:tr w:rsidR="00AA6FF4" w:rsidRPr="00AD525B" w14:paraId="1710CC32"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64F8FC3"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54B1E8F" w14:textId="77777777" w:rsidR="00AA6FF4" w:rsidRPr="00AD525B" w:rsidRDefault="00AA6FF4" w:rsidP="00BA2647">
            <w:pPr>
              <w:pStyle w:val="NormalWeb"/>
              <w:spacing w:before="0" w:beforeAutospacing="0" w:after="0" w:afterAutospacing="0"/>
              <w:jc w:val="both"/>
              <w:rPr>
                <w:lang w:val="ro-RO"/>
              </w:rPr>
            </w:pPr>
            <w:r w:rsidRPr="00AD525B">
              <w:rPr>
                <w:lang w:val="ro-RO"/>
                <w14:ligatures w14:val="standardContextual"/>
              </w:rPr>
              <w:t>Teren Grădinița Coșeni</w:t>
            </w:r>
          </w:p>
        </w:tc>
        <w:tc>
          <w:tcPr>
            <w:tcW w:w="1712" w:type="dxa"/>
            <w:tcBorders>
              <w:top w:val="single" w:sz="4" w:space="0" w:color="auto"/>
              <w:left w:val="single" w:sz="4" w:space="0" w:color="auto"/>
              <w:bottom w:val="single" w:sz="4" w:space="0" w:color="auto"/>
              <w:right w:val="single" w:sz="4" w:space="0" w:color="auto"/>
            </w:tcBorders>
          </w:tcPr>
          <w:p w14:paraId="7DE00AF1"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445</w:t>
            </w:r>
          </w:p>
        </w:tc>
      </w:tr>
      <w:tr w:rsidR="00AA6FF4" w:rsidRPr="00AD525B" w14:paraId="725F79B8"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A764B64"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7372222" w14:textId="77777777" w:rsidR="00AA6FF4" w:rsidRPr="00AD525B" w:rsidRDefault="00AA6FF4" w:rsidP="00BA2647">
            <w:pPr>
              <w:pStyle w:val="NormalWeb"/>
              <w:spacing w:before="0" w:beforeAutospacing="0" w:after="0" w:afterAutospacing="0"/>
              <w:jc w:val="both"/>
              <w:rPr>
                <w:lang w:val="ro-RO"/>
              </w:rPr>
            </w:pPr>
            <w:r w:rsidRPr="00AD525B">
              <w:rPr>
                <w:lang w:val="ro-RO"/>
                <w14:ligatures w14:val="standardContextual"/>
              </w:rPr>
              <w:t xml:space="preserve">Teren Grădiniță cu Program Normal Coșeni </w:t>
            </w:r>
            <w:r w:rsidRPr="00AD525B">
              <w:rPr>
                <w:i/>
                <w:lang w:val="ro-RO"/>
                <w14:ligatures w14:val="standardContextual"/>
              </w:rPr>
              <w:t>str. Principală nr. 5</w:t>
            </w:r>
          </w:p>
        </w:tc>
        <w:tc>
          <w:tcPr>
            <w:tcW w:w="1712" w:type="dxa"/>
            <w:tcBorders>
              <w:top w:val="single" w:sz="4" w:space="0" w:color="auto"/>
              <w:left w:val="single" w:sz="4" w:space="0" w:color="auto"/>
              <w:bottom w:val="single" w:sz="4" w:space="0" w:color="auto"/>
              <w:right w:val="single" w:sz="4" w:space="0" w:color="auto"/>
            </w:tcBorders>
          </w:tcPr>
          <w:p w14:paraId="09252DEC"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500</w:t>
            </w:r>
          </w:p>
        </w:tc>
      </w:tr>
      <w:tr w:rsidR="00AA6FF4" w:rsidRPr="00AD525B" w14:paraId="200A4E0F"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3CD7085"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B626EB8" w14:textId="77777777" w:rsidR="00AA6FF4" w:rsidRPr="00AD525B" w:rsidRDefault="00AA6FF4" w:rsidP="00BA2647">
            <w:pPr>
              <w:pStyle w:val="NormalWeb"/>
              <w:spacing w:before="0" w:beforeAutospacing="0" w:after="0" w:afterAutospacing="0"/>
              <w:jc w:val="both"/>
              <w:rPr>
                <w:lang w:val="ro-RO"/>
              </w:rPr>
            </w:pPr>
            <w:r w:rsidRPr="00AD525B">
              <w:rPr>
                <w:lang w:val="ro-RO"/>
                <w14:ligatures w14:val="standardContextual"/>
              </w:rPr>
              <w:t xml:space="preserve">Teren Grădiniță cu Program Normal Chilieni </w:t>
            </w:r>
            <w:r w:rsidRPr="00AD525B">
              <w:rPr>
                <w:i/>
                <w:lang w:val="hu-HU"/>
                <w14:ligatures w14:val="standardContextual"/>
              </w:rPr>
              <w:t>str.Principală nr. 72</w:t>
            </w:r>
          </w:p>
        </w:tc>
        <w:tc>
          <w:tcPr>
            <w:tcW w:w="1712" w:type="dxa"/>
            <w:tcBorders>
              <w:top w:val="single" w:sz="4" w:space="0" w:color="auto"/>
              <w:left w:val="single" w:sz="4" w:space="0" w:color="auto"/>
              <w:bottom w:val="single" w:sz="4" w:space="0" w:color="auto"/>
              <w:right w:val="single" w:sz="4" w:space="0" w:color="auto"/>
            </w:tcBorders>
          </w:tcPr>
          <w:p w14:paraId="5A3E387F"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300</w:t>
            </w:r>
          </w:p>
        </w:tc>
      </w:tr>
      <w:tr w:rsidR="00AA6FF4" w:rsidRPr="00AD525B" w14:paraId="36614461"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6615AD5"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FE67EDD"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Grădinița cu Program Normal Câmpul Frumos </w:t>
            </w:r>
          </w:p>
          <w:p w14:paraId="689DA3D2"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Cartierul</w:t>
            </w:r>
            <w:r w:rsidRPr="00AD525B">
              <w:rPr>
                <w:lang w:val="ro-RO"/>
                <w14:ligatures w14:val="standardContextual"/>
              </w:rPr>
              <w:t xml:space="preserve"> </w:t>
            </w:r>
            <w:r w:rsidRPr="00AD525B">
              <w:rPr>
                <w:i/>
                <w:lang w:val="ro-RO"/>
                <w14:ligatures w14:val="standardContextual"/>
              </w:rPr>
              <w:t>Câmpul Frumos nr. 1; CF 29799</w:t>
            </w:r>
          </w:p>
        </w:tc>
        <w:tc>
          <w:tcPr>
            <w:tcW w:w="1712" w:type="dxa"/>
            <w:tcBorders>
              <w:top w:val="single" w:sz="4" w:space="0" w:color="auto"/>
              <w:left w:val="single" w:sz="4" w:space="0" w:color="auto"/>
              <w:bottom w:val="single" w:sz="4" w:space="0" w:color="auto"/>
              <w:right w:val="single" w:sz="4" w:space="0" w:color="auto"/>
            </w:tcBorders>
          </w:tcPr>
          <w:p w14:paraId="02A2B0B2"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325</w:t>
            </w:r>
          </w:p>
        </w:tc>
      </w:tr>
      <w:tr w:rsidR="00AA6FF4" w:rsidRPr="00AD525B" w14:paraId="5692BC45"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C88FB0E"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E14334F" w14:textId="77777777" w:rsidR="00AA6FF4" w:rsidRPr="00AD525B" w:rsidRDefault="00AA6FF4" w:rsidP="00BA2647">
            <w:pPr>
              <w:pStyle w:val="NormalWeb"/>
              <w:spacing w:before="0" w:beforeAutospacing="0" w:after="0" w:afterAutospacing="0"/>
              <w:jc w:val="both"/>
              <w:rPr>
                <w:lang w:val="hu-HU"/>
                <w14:ligatures w14:val="standardContextual"/>
              </w:rPr>
            </w:pPr>
            <w:r w:rsidRPr="00AD525B">
              <w:rPr>
                <w:lang w:val="ro-RO"/>
              </w:rPr>
              <w:t>Teren Școala Gimnazială Ady Endre +</w:t>
            </w:r>
            <w:r w:rsidRPr="00AD525B">
              <w:rPr>
                <w:lang w:val="ro-RO"/>
                <w14:ligatures w14:val="standardContextual"/>
              </w:rPr>
              <w:t xml:space="preserve">Grădinița cu Program Prelungit </w:t>
            </w:r>
            <w:r w:rsidRPr="00AD525B">
              <w:rPr>
                <w:lang w:val="hu-HU"/>
                <w14:ligatures w14:val="standardContextual"/>
              </w:rPr>
              <w:t>„Napsugár” + Creșa Sfântu Gheorghe</w:t>
            </w:r>
          </w:p>
          <w:p w14:paraId="280134C5"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Armata Română nr. 25; CF 42059</w:t>
            </w:r>
          </w:p>
        </w:tc>
        <w:tc>
          <w:tcPr>
            <w:tcW w:w="1712" w:type="dxa"/>
            <w:tcBorders>
              <w:top w:val="single" w:sz="4" w:space="0" w:color="auto"/>
              <w:left w:val="single" w:sz="4" w:space="0" w:color="auto"/>
              <w:bottom w:val="single" w:sz="4" w:space="0" w:color="auto"/>
              <w:right w:val="single" w:sz="4" w:space="0" w:color="auto"/>
            </w:tcBorders>
          </w:tcPr>
          <w:p w14:paraId="51521F97"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9037</w:t>
            </w:r>
          </w:p>
        </w:tc>
      </w:tr>
      <w:tr w:rsidR="00AA6FF4" w:rsidRPr="00AD525B" w14:paraId="07EC3372"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64D89CB"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77AC0BB5"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Școala Gimnazială” Gödri Ferenc” </w:t>
            </w:r>
          </w:p>
          <w:p w14:paraId="1E4A0C3A"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Aleea Elevilor nr. 1; CF 43449</w:t>
            </w:r>
          </w:p>
        </w:tc>
        <w:tc>
          <w:tcPr>
            <w:tcW w:w="1712" w:type="dxa"/>
            <w:tcBorders>
              <w:top w:val="single" w:sz="4" w:space="0" w:color="auto"/>
              <w:left w:val="single" w:sz="4" w:space="0" w:color="auto"/>
              <w:bottom w:val="single" w:sz="4" w:space="0" w:color="auto"/>
              <w:right w:val="single" w:sz="4" w:space="0" w:color="auto"/>
            </w:tcBorders>
          </w:tcPr>
          <w:p w14:paraId="19C3CF16"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5527</w:t>
            </w:r>
          </w:p>
        </w:tc>
      </w:tr>
      <w:tr w:rsidR="00AA6FF4" w:rsidRPr="00AD525B" w14:paraId="1AD833E2"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B7E5596"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8A625AD"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Grădinița cu Program Prelungit “Árvácska” </w:t>
            </w:r>
          </w:p>
          <w:p w14:paraId="69000A94"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Romulus Cioflec nr. 14; CF 28032</w:t>
            </w:r>
          </w:p>
        </w:tc>
        <w:tc>
          <w:tcPr>
            <w:tcW w:w="1712" w:type="dxa"/>
            <w:tcBorders>
              <w:top w:val="single" w:sz="4" w:space="0" w:color="auto"/>
              <w:left w:val="single" w:sz="4" w:space="0" w:color="auto"/>
              <w:bottom w:val="single" w:sz="4" w:space="0" w:color="auto"/>
              <w:right w:val="single" w:sz="4" w:space="0" w:color="auto"/>
            </w:tcBorders>
          </w:tcPr>
          <w:p w14:paraId="41A2BA77"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4523</w:t>
            </w:r>
          </w:p>
        </w:tc>
      </w:tr>
      <w:tr w:rsidR="00AA6FF4" w:rsidRPr="00AD525B" w14:paraId="7B8DD506"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734B37F8"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7AF2140" w14:textId="77777777" w:rsidR="00AA6FF4" w:rsidRPr="00AD525B" w:rsidRDefault="00AA6FF4" w:rsidP="00BA2647">
            <w:pPr>
              <w:pStyle w:val="NormalWeb"/>
              <w:spacing w:before="0" w:beforeAutospacing="0" w:after="0" w:afterAutospacing="0"/>
              <w:jc w:val="both"/>
              <w:rPr>
                <w:lang w:val="hu-HU"/>
                <w14:ligatures w14:val="standardContextual"/>
              </w:rPr>
            </w:pPr>
            <w:r w:rsidRPr="00AD525B">
              <w:rPr>
                <w:lang w:val="ro-RO"/>
                <w14:ligatures w14:val="standardContextual"/>
              </w:rPr>
              <w:t xml:space="preserve">Teren Centru Multifuncțional </w:t>
            </w:r>
            <w:r w:rsidRPr="00AD525B">
              <w:rPr>
                <w:lang w:val="hu-HU"/>
                <w14:ligatures w14:val="standardContextual"/>
              </w:rPr>
              <w:t xml:space="preserve">„Néri Szent Fülöp” </w:t>
            </w:r>
          </w:p>
          <w:p w14:paraId="049B6D58" w14:textId="77777777" w:rsidR="00AA6FF4" w:rsidRPr="00AD525B" w:rsidRDefault="00AA6FF4" w:rsidP="00BA2647">
            <w:pPr>
              <w:pStyle w:val="NormalWeb"/>
              <w:spacing w:before="0" w:beforeAutospacing="0" w:after="0" w:afterAutospacing="0"/>
              <w:jc w:val="both"/>
              <w:rPr>
                <w:lang w:val="ro-RO"/>
              </w:rPr>
            </w:pPr>
            <w:r w:rsidRPr="00AD525B">
              <w:rPr>
                <w:i/>
                <w:lang w:val="hu-HU"/>
                <w14:ligatures w14:val="standardContextual"/>
              </w:rPr>
              <w:t>str. Váradi József nr. 92; CF 24279</w:t>
            </w:r>
          </w:p>
        </w:tc>
        <w:tc>
          <w:tcPr>
            <w:tcW w:w="1712" w:type="dxa"/>
            <w:tcBorders>
              <w:top w:val="single" w:sz="4" w:space="0" w:color="auto"/>
              <w:left w:val="single" w:sz="4" w:space="0" w:color="auto"/>
              <w:bottom w:val="single" w:sz="4" w:space="0" w:color="auto"/>
              <w:right w:val="single" w:sz="4" w:space="0" w:color="auto"/>
            </w:tcBorders>
          </w:tcPr>
          <w:p w14:paraId="59BE7B52"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635</w:t>
            </w:r>
          </w:p>
        </w:tc>
      </w:tr>
      <w:tr w:rsidR="00AA6FF4" w:rsidRPr="00AD525B" w14:paraId="04252D79"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B323806"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09C06F0"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Școala Gimnazială Nicolae Colan </w:t>
            </w:r>
          </w:p>
          <w:p w14:paraId="1CC2E6FA"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Lalelei nr. 7; CF 28023</w:t>
            </w:r>
          </w:p>
        </w:tc>
        <w:tc>
          <w:tcPr>
            <w:tcW w:w="1712" w:type="dxa"/>
            <w:tcBorders>
              <w:top w:val="single" w:sz="4" w:space="0" w:color="auto"/>
              <w:left w:val="single" w:sz="4" w:space="0" w:color="auto"/>
              <w:bottom w:val="single" w:sz="4" w:space="0" w:color="auto"/>
              <w:right w:val="single" w:sz="4" w:space="0" w:color="auto"/>
            </w:tcBorders>
          </w:tcPr>
          <w:p w14:paraId="7C23CABA"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12111</w:t>
            </w:r>
          </w:p>
        </w:tc>
      </w:tr>
      <w:tr w:rsidR="00AA6FF4" w:rsidRPr="00AD525B" w14:paraId="667A6DA9"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214E1DA7"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4CD446F7"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Grădinița cu Program Prelungit “Pinocchio” </w:t>
            </w:r>
          </w:p>
          <w:p w14:paraId="06B34D85"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Lalelei nr. 9; CF 28020</w:t>
            </w:r>
          </w:p>
        </w:tc>
        <w:tc>
          <w:tcPr>
            <w:tcW w:w="1712" w:type="dxa"/>
            <w:tcBorders>
              <w:top w:val="single" w:sz="4" w:space="0" w:color="auto"/>
              <w:left w:val="single" w:sz="4" w:space="0" w:color="auto"/>
              <w:bottom w:val="single" w:sz="4" w:space="0" w:color="auto"/>
              <w:right w:val="single" w:sz="4" w:space="0" w:color="auto"/>
            </w:tcBorders>
          </w:tcPr>
          <w:p w14:paraId="27B1AE5A"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4704</w:t>
            </w:r>
          </w:p>
        </w:tc>
      </w:tr>
      <w:tr w:rsidR="00AA6FF4" w:rsidRPr="00AD525B" w14:paraId="1BB1A486"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1CDEABA"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3B29E7C"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Teren Școala Gimnazială” Váradi József”</w:t>
            </w:r>
            <w:r w:rsidRPr="00AD525B">
              <w:rPr>
                <w:i/>
                <w:lang w:val="ro-RO"/>
                <w14:ligatures w14:val="standardContextual"/>
              </w:rPr>
              <w:t>str. Benedek Elek nr. 20; CF 39278</w:t>
            </w:r>
          </w:p>
        </w:tc>
        <w:tc>
          <w:tcPr>
            <w:tcW w:w="1712" w:type="dxa"/>
            <w:tcBorders>
              <w:top w:val="single" w:sz="4" w:space="0" w:color="auto"/>
              <w:left w:val="single" w:sz="4" w:space="0" w:color="auto"/>
              <w:bottom w:val="single" w:sz="4" w:space="0" w:color="auto"/>
              <w:right w:val="single" w:sz="4" w:space="0" w:color="auto"/>
            </w:tcBorders>
          </w:tcPr>
          <w:p w14:paraId="0676EEBE"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7925</w:t>
            </w:r>
          </w:p>
        </w:tc>
      </w:tr>
      <w:tr w:rsidR="00AA6FF4" w:rsidRPr="00AD525B" w14:paraId="77B23028"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90176AF"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832CE6D"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Teren Școala Gimnazială” Váradi József”</w:t>
            </w:r>
            <w:r w:rsidRPr="00AD525B">
              <w:rPr>
                <w:i/>
                <w:lang w:val="ro-RO"/>
                <w14:ligatures w14:val="standardContextual"/>
              </w:rPr>
              <w:t>str. Stadionului nr. 14; CF 26699</w:t>
            </w:r>
          </w:p>
        </w:tc>
        <w:tc>
          <w:tcPr>
            <w:tcW w:w="1712" w:type="dxa"/>
            <w:tcBorders>
              <w:top w:val="single" w:sz="4" w:space="0" w:color="auto"/>
              <w:left w:val="single" w:sz="4" w:space="0" w:color="auto"/>
              <w:bottom w:val="single" w:sz="4" w:space="0" w:color="auto"/>
              <w:right w:val="single" w:sz="4" w:space="0" w:color="auto"/>
            </w:tcBorders>
          </w:tcPr>
          <w:p w14:paraId="7025DD92"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8695</w:t>
            </w:r>
          </w:p>
        </w:tc>
      </w:tr>
      <w:tr w:rsidR="00AA6FF4" w:rsidRPr="00AD525B" w14:paraId="60933D07"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9EE7422"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1BE9EABC"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de Arte Plugor Sándor </w:t>
            </w:r>
            <w:r w:rsidRPr="00AD525B">
              <w:rPr>
                <w:i/>
                <w:lang w:val="ro-RO"/>
                <w14:ligatures w14:val="standardContextual"/>
              </w:rPr>
              <w:t>str. Kossuth Lajos nr. 15; CF 27091</w:t>
            </w:r>
          </w:p>
        </w:tc>
        <w:tc>
          <w:tcPr>
            <w:tcW w:w="1712" w:type="dxa"/>
            <w:tcBorders>
              <w:top w:val="single" w:sz="4" w:space="0" w:color="auto"/>
              <w:left w:val="single" w:sz="4" w:space="0" w:color="auto"/>
              <w:bottom w:val="single" w:sz="4" w:space="0" w:color="auto"/>
              <w:right w:val="single" w:sz="4" w:space="0" w:color="auto"/>
            </w:tcBorders>
          </w:tcPr>
          <w:p w14:paraId="77DEF27B" w14:textId="77777777" w:rsidR="00AA6FF4" w:rsidRPr="00AD525B" w:rsidRDefault="00AA6FF4" w:rsidP="00BA2647">
            <w:pPr>
              <w:pStyle w:val="NormalWeb"/>
              <w:spacing w:before="0" w:beforeAutospacing="0" w:after="0" w:afterAutospacing="0"/>
              <w:jc w:val="both"/>
              <w:rPr>
                <w:lang w:val="ro-RO"/>
                <w14:ligatures w14:val="standardContextual"/>
              </w:rPr>
            </w:pPr>
          </w:p>
          <w:p w14:paraId="3F093DC3"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8122</w:t>
            </w:r>
          </w:p>
        </w:tc>
      </w:tr>
      <w:tr w:rsidR="00AA6FF4" w:rsidRPr="00AD525B" w14:paraId="499A2E65" w14:textId="77777777" w:rsidTr="00BA2647">
        <w:trPr>
          <w:trHeight w:val="439"/>
          <w:jc w:val="center"/>
        </w:trPr>
        <w:tc>
          <w:tcPr>
            <w:tcW w:w="576" w:type="dxa"/>
            <w:gridSpan w:val="2"/>
            <w:tcBorders>
              <w:top w:val="single" w:sz="4" w:space="0" w:color="auto"/>
              <w:left w:val="single" w:sz="4" w:space="0" w:color="auto"/>
              <w:bottom w:val="single" w:sz="4" w:space="0" w:color="auto"/>
              <w:right w:val="single" w:sz="4" w:space="0" w:color="auto"/>
            </w:tcBorders>
          </w:tcPr>
          <w:p w14:paraId="0B99118F"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A435087" w14:textId="77777777" w:rsidR="00AA6FF4" w:rsidRPr="00AD525B" w:rsidRDefault="00AA6FF4" w:rsidP="00BA2647">
            <w:pPr>
              <w:pStyle w:val="NormalWeb"/>
              <w:spacing w:before="0" w:beforeAutospacing="0" w:after="0" w:afterAutospacing="0"/>
              <w:jc w:val="both"/>
              <w:rPr>
                <w:lang w:val="ro-RO"/>
              </w:rPr>
            </w:pPr>
            <w:r w:rsidRPr="00AD525B">
              <w:rPr>
                <w:lang w:val="ro-RO"/>
                <w14:ligatures w14:val="standardContextual"/>
              </w:rPr>
              <w:t>Teren Cantină școlară</w:t>
            </w:r>
            <w:r w:rsidRPr="00AD525B">
              <w:rPr>
                <w:i/>
                <w:lang w:val="ro-RO"/>
                <w14:ligatures w14:val="standardContextual"/>
              </w:rPr>
              <w:t xml:space="preserve"> str. Șoimului nr. 25</w:t>
            </w:r>
          </w:p>
        </w:tc>
        <w:tc>
          <w:tcPr>
            <w:tcW w:w="1712" w:type="dxa"/>
            <w:tcBorders>
              <w:top w:val="single" w:sz="4" w:space="0" w:color="auto"/>
              <w:left w:val="single" w:sz="4" w:space="0" w:color="auto"/>
              <w:bottom w:val="single" w:sz="4" w:space="0" w:color="auto"/>
              <w:right w:val="single" w:sz="4" w:space="0" w:color="auto"/>
            </w:tcBorders>
          </w:tcPr>
          <w:p w14:paraId="5374F9A6"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501</w:t>
            </w:r>
          </w:p>
        </w:tc>
      </w:tr>
      <w:tr w:rsidR="00AA6FF4" w:rsidRPr="00AD525B" w14:paraId="57E02931"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3AF2B168"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B8CBF06"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Teoretic “Mikes Kelemen“ </w:t>
            </w:r>
          </w:p>
          <w:p w14:paraId="3188ED4C"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Kós Károly nr. 1; CF 42563</w:t>
            </w:r>
          </w:p>
        </w:tc>
        <w:tc>
          <w:tcPr>
            <w:tcW w:w="1712" w:type="dxa"/>
            <w:tcBorders>
              <w:top w:val="single" w:sz="4" w:space="0" w:color="auto"/>
              <w:left w:val="single" w:sz="4" w:space="0" w:color="auto"/>
              <w:bottom w:val="single" w:sz="4" w:space="0" w:color="auto"/>
              <w:right w:val="single" w:sz="4" w:space="0" w:color="auto"/>
            </w:tcBorders>
          </w:tcPr>
          <w:p w14:paraId="6D044536"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6534</w:t>
            </w:r>
          </w:p>
        </w:tc>
      </w:tr>
      <w:tr w:rsidR="00AA6FF4" w:rsidRPr="00AD525B" w14:paraId="509745F3"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D993150"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905B537"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Teren Liceul Teoretic “Mikes Kelemen“ + Colegiul Național "Székely Mikó" + Grădinița Cu Program Prelungit "Csipike"</w:t>
            </w:r>
          </w:p>
          <w:p w14:paraId="3B05A8B7"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Libertății nr. 1; CF 40007</w:t>
            </w:r>
          </w:p>
        </w:tc>
        <w:tc>
          <w:tcPr>
            <w:tcW w:w="1712" w:type="dxa"/>
            <w:tcBorders>
              <w:top w:val="single" w:sz="4" w:space="0" w:color="auto"/>
              <w:left w:val="single" w:sz="4" w:space="0" w:color="auto"/>
              <w:bottom w:val="single" w:sz="4" w:space="0" w:color="auto"/>
              <w:right w:val="single" w:sz="4" w:space="0" w:color="auto"/>
            </w:tcBorders>
          </w:tcPr>
          <w:p w14:paraId="632654FC"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2344</w:t>
            </w:r>
          </w:p>
        </w:tc>
      </w:tr>
      <w:tr w:rsidR="00AA6FF4" w:rsidRPr="00AD525B" w14:paraId="07E0D8ED"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6636586"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E3AB540"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Colegiul Național Székely Mikó </w:t>
            </w:r>
          </w:p>
          <w:p w14:paraId="6D481D7B" w14:textId="77777777" w:rsidR="00AA6FF4" w:rsidRPr="00AD525B" w:rsidRDefault="00AA6FF4"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Gróf Mikó Imre nr. 1</w:t>
            </w:r>
          </w:p>
          <w:p w14:paraId="029FF199" w14:textId="77777777" w:rsidR="00AA6FF4" w:rsidRPr="00AD525B" w:rsidRDefault="00AA6FF4" w:rsidP="00BA2647">
            <w:pPr>
              <w:pStyle w:val="NormalWeb"/>
              <w:spacing w:before="0" w:beforeAutospacing="0" w:after="0" w:afterAutospacing="0"/>
              <w:jc w:val="both"/>
              <w:rPr>
                <w:i/>
                <w:lang w:val="hu-HU"/>
                <w14:ligatures w14:val="standardContextual"/>
              </w:rPr>
            </w:pPr>
            <w:r w:rsidRPr="00AD525B">
              <w:rPr>
                <w:lang w:val="ro-RO"/>
                <w14:ligatures w14:val="standardContextual"/>
              </w:rPr>
              <w:t>Clădire școală</w:t>
            </w:r>
            <w:r w:rsidRPr="00AD525B">
              <w:rPr>
                <w:i/>
                <w:lang w:val="ro-RO"/>
                <w14:ligatures w14:val="standardContextual"/>
              </w:rPr>
              <w:t xml:space="preserve"> str. </w:t>
            </w:r>
            <w:r w:rsidRPr="00AD525B">
              <w:rPr>
                <w:i/>
                <w:lang w:val="hu-HU"/>
                <w14:ligatures w14:val="standardContextual"/>
              </w:rPr>
              <w:t>Gábor Áron nr. 18</w:t>
            </w:r>
          </w:p>
          <w:p w14:paraId="4D041C13" w14:textId="77777777" w:rsidR="00AA6FF4" w:rsidRPr="00AD525B" w:rsidRDefault="00AA6FF4" w:rsidP="00BA2647">
            <w:pPr>
              <w:pStyle w:val="NormalWeb"/>
              <w:spacing w:before="0" w:beforeAutospacing="0" w:after="0" w:afterAutospacing="0"/>
              <w:jc w:val="both"/>
              <w:rPr>
                <w:i/>
                <w:lang w:val="hu-HU"/>
                <w14:ligatures w14:val="standardContextual"/>
              </w:rPr>
            </w:pPr>
            <w:r w:rsidRPr="00AD525B">
              <w:rPr>
                <w:i/>
                <w:lang w:val="hu-HU"/>
                <w14:ligatures w14:val="standardContextual"/>
              </w:rPr>
              <w:t>CF 37789</w:t>
            </w:r>
          </w:p>
          <w:p w14:paraId="31B5E62A" w14:textId="77777777" w:rsidR="00AA6FF4" w:rsidRPr="00AD525B" w:rsidRDefault="00AA6FF4" w:rsidP="00BA2647">
            <w:pPr>
              <w:pStyle w:val="NormalWeb"/>
              <w:spacing w:before="0" w:beforeAutospacing="0" w:after="0" w:afterAutospacing="0"/>
              <w:jc w:val="both"/>
              <w:rPr>
                <w:lang w:val="ro-RO"/>
              </w:rPr>
            </w:pPr>
            <w:r w:rsidRPr="00AD525B">
              <w:rPr>
                <w:i/>
                <w:lang w:val="hu-HU"/>
                <w14:ligatures w14:val="standardContextual"/>
              </w:rPr>
              <w:t>CF 41565</w:t>
            </w:r>
          </w:p>
        </w:tc>
        <w:tc>
          <w:tcPr>
            <w:tcW w:w="1712" w:type="dxa"/>
            <w:tcBorders>
              <w:top w:val="single" w:sz="4" w:space="0" w:color="auto"/>
              <w:left w:val="single" w:sz="4" w:space="0" w:color="auto"/>
              <w:bottom w:val="single" w:sz="4" w:space="0" w:color="auto"/>
              <w:right w:val="single" w:sz="4" w:space="0" w:color="auto"/>
            </w:tcBorders>
          </w:tcPr>
          <w:p w14:paraId="2A4B9AE6" w14:textId="77777777" w:rsidR="00AA6FF4" w:rsidRPr="00AD525B" w:rsidRDefault="00AA6FF4" w:rsidP="00BA2647">
            <w:pPr>
              <w:pStyle w:val="NormalWeb"/>
              <w:spacing w:before="0" w:beforeAutospacing="0" w:after="0" w:afterAutospacing="0"/>
              <w:jc w:val="both"/>
              <w:rPr>
                <w:lang w:val="ro-RO"/>
                <w14:ligatures w14:val="standardContextual"/>
              </w:rPr>
            </w:pPr>
          </w:p>
          <w:p w14:paraId="31822187"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11039</w:t>
            </w:r>
          </w:p>
          <w:p w14:paraId="684D05D1" w14:textId="77777777" w:rsidR="00AA6FF4" w:rsidRPr="00AD525B" w:rsidRDefault="00AA6FF4" w:rsidP="00BA2647">
            <w:pPr>
              <w:pStyle w:val="NormalWeb"/>
              <w:spacing w:before="0" w:beforeAutospacing="0" w:after="0" w:afterAutospacing="0"/>
              <w:jc w:val="right"/>
              <w:rPr>
                <w:lang w:val="ro-RO"/>
                <w14:ligatures w14:val="standardContextual"/>
              </w:rPr>
            </w:pPr>
          </w:p>
          <w:p w14:paraId="6DE51198"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1598</w:t>
            </w:r>
          </w:p>
        </w:tc>
      </w:tr>
      <w:tr w:rsidR="00AA6FF4" w:rsidRPr="00AD525B" w14:paraId="2726F0BD"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7EEB45E"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7B8A63CB"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Colegiul Național Székely Mikó </w:t>
            </w:r>
          </w:p>
          <w:p w14:paraId="0723674C" w14:textId="77777777" w:rsidR="00AA6FF4" w:rsidRPr="00AD525B" w:rsidRDefault="00AA6FF4"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 xml:space="preserve">str. Gróf Mikó Imre nr. 1; </w:t>
            </w:r>
          </w:p>
          <w:p w14:paraId="743E8E85" w14:textId="77777777" w:rsidR="00AA6FF4" w:rsidRPr="00AD525B" w:rsidRDefault="00AA6FF4"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CF 38430</w:t>
            </w:r>
          </w:p>
          <w:p w14:paraId="1EEE8233" w14:textId="77777777" w:rsidR="00AA6FF4" w:rsidRPr="00AD525B" w:rsidRDefault="00AA6FF4"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CF 37411</w:t>
            </w:r>
          </w:p>
          <w:p w14:paraId="3F0597FF" w14:textId="77777777" w:rsidR="00AA6FF4" w:rsidRPr="00AD525B" w:rsidRDefault="00AA6FF4"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CF 25153</w:t>
            </w:r>
          </w:p>
          <w:p w14:paraId="54A4F7B0" w14:textId="77777777" w:rsidR="00AA6FF4" w:rsidRPr="00AD525B" w:rsidRDefault="00AA6FF4"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CF 37706</w:t>
            </w:r>
          </w:p>
          <w:p w14:paraId="57BF03E9"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CF 37376</w:t>
            </w:r>
          </w:p>
        </w:tc>
        <w:tc>
          <w:tcPr>
            <w:tcW w:w="1712" w:type="dxa"/>
            <w:tcBorders>
              <w:top w:val="single" w:sz="4" w:space="0" w:color="auto"/>
              <w:left w:val="single" w:sz="4" w:space="0" w:color="auto"/>
              <w:bottom w:val="single" w:sz="4" w:space="0" w:color="auto"/>
              <w:right w:val="single" w:sz="4" w:space="0" w:color="auto"/>
            </w:tcBorders>
          </w:tcPr>
          <w:p w14:paraId="5605EDD7" w14:textId="77777777" w:rsidR="00AA6FF4" w:rsidRPr="00AD525B" w:rsidRDefault="00AA6FF4" w:rsidP="00BA2647">
            <w:pPr>
              <w:pStyle w:val="NormalWeb"/>
              <w:spacing w:before="0" w:beforeAutospacing="0" w:after="0" w:afterAutospacing="0"/>
              <w:jc w:val="both"/>
              <w:rPr>
                <w:lang w:val="ro-RO"/>
                <w14:ligatures w14:val="standardContextual"/>
              </w:rPr>
            </w:pPr>
          </w:p>
          <w:p w14:paraId="3C823609" w14:textId="77777777" w:rsidR="00AA6FF4" w:rsidRPr="00AD525B" w:rsidRDefault="00AA6FF4" w:rsidP="00BA2647">
            <w:pPr>
              <w:pStyle w:val="NormalWeb"/>
              <w:spacing w:before="0" w:beforeAutospacing="0" w:after="0" w:afterAutospacing="0"/>
              <w:jc w:val="both"/>
              <w:rPr>
                <w:lang w:val="ro-RO"/>
                <w14:ligatures w14:val="standardContextual"/>
              </w:rPr>
            </w:pPr>
          </w:p>
          <w:p w14:paraId="6A5FC472"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454</w:t>
            </w:r>
          </w:p>
          <w:p w14:paraId="770026B2"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4892</w:t>
            </w:r>
          </w:p>
          <w:p w14:paraId="5BD98056"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675</w:t>
            </w:r>
          </w:p>
          <w:p w14:paraId="421D3EE1"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1308</w:t>
            </w:r>
          </w:p>
          <w:p w14:paraId="77021D32"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665</w:t>
            </w:r>
          </w:p>
        </w:tc>
      </w:tr>
      <w:tr w:rsidR="00AA6FF4" w:rsidRPr="00AD525B" w14:paraId="43C8B8A7"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BEE59F4"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21FDB092"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Colegiul Național “Mihai Viteazul” </w:t>
            </w:r>
          </w:p>
          <w:p w14:paraId="1C6B9D18"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Kós Károly nr. 22-24</w:t>
            </w:r>
          </w:p>
        </w:tc>
        <w:tc>
          <w:tcPr>
            <w:tcW w:w="1712" w:type="dxa"/>
            <w:tcBorders>
              <w:top w:val="single" w:sz="4" w:space="0" w:color="auto"/>
              <w:left w:val="single" w:sz="4" w:space="0" w:color="auto"/>
              <w:bottom w:val="single" w:sz="4" w:space="0" w:color="auto"/>
              <w:right w:val="single" w:sz="4" w:space="0" w:color="auto"/>
            </w:tcBorders>
          </w:tcPr>
          <w:p w14:paraId="67766334"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14510</w:t>
            </w:r>
          </w:p>
        </w:tc>
      </w:tr>
      <w:tr w:rsidR="00AA6FF4" w:rsidRPr="00AD525B" w14:paraId="6EBC5716"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0660B4B1"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47008B7E"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Tehnologic “Puskás Tivadar” </w:t>
            </w:r>
          </w:p>
          <w:p w14:paraId="7AF44C84" w14:textId="77777777" w:rsidR="00AA6FF4" w:rsidRPr="00AD525B" w:rsidRDefault="00AA6FF4" w:rsidP="00BA2647">
            <w:pPr>
              <w:pStyle w:val="NormalWeb"/>
              <w:spacing w:before="0" w:beforeAutospacing="0" w:after="0" w:afterAutospacing="0"/>
              <w:jc w:val="both"/>
              <w:rPr>
                <w:lang w:val="ro-RO"/>
              </w:rPr>
            </w:pPr>
            <w:r w:rsidRPr="00AD525B">
              <w:rPr>
                <w:i/>
                <w:lang w:val="ro-RO"/>
                <w14:ligatures w14:val="standardContextual"/>
              </w:rPr>
              <w:t>str. Pescarilor nr. 41; CF 28037</w:t>
            </w:r>
          </w:p>
        </w:tc>
        <w:tc>
          <w:tcPr>
            <w:tcW w:w="1712" w:type="dxa"/>
            <w:tcBorders>
              <w:top w:val="single" w:sz="4" w:space="0" w:color="auto"/>
              <w:left w:val="single" w:sz="4" w:space="0" w:color="auto"/>
              <w:bottom w:val="single" w:sz="4" w:space="0" w:color="auto"/>
              <w:right w:val="single" w:sz="4" w:space="0" w:color="auto"/>
            </w:tcBorders>
          </w:tcPr>
          <w:p w14:paraId="09286BCD"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13150</w:t>
            </w:r>
          </w:p>
        </w:tc>
      </w:tr>
      <w:tr w:rsidR="00AA6FF4" w:rsidRPr="00AD525B" w14:paraId="1BDD8DDD"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A65C900"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3DDCCEF4" w14:textId="77777777" w:rsidR="00AA6FF4" w:rsidRPr="00AD525B" w:rsidRDefault="00AA6FF4" w:rsidP="00BA2647">
            <w:pPr>
              <w:pStyle w:val="NormalWeb"/>
              <w:spacing w:before="0" w:beforeAutospacing="0" w:after="0" w:afterAutospacing="0"/>
              <w:jc w:val="both"/>
              <w:rPr>
                <w:lang w:val="ro-RO"/>
              </w:rPr>
            </w:pPr>
            <w:r w:rsidRPr="00AD525B">
              <w:rPr>
                <w:lang w:val="ro-RO"/>
                <w14:ligatures w14:val="standardContextual"/>
              </w:rPr>
              <w:t xml:space="preserve">Teren af. ateliere școlare Liceul Tehnologic “Puskás Tivadar” str. </w:t>
            </w:r>
            <w:r w:rsidRPr="00AD525B">
              <w:rPr>
                <w:i/>
                <w:lang w:val="ro-RO"/>
                <w14:ligatures w14:val="standardContextual"/>
              </w:rPr>
              <w:t>Muncitorilor nr. 27; CF 30312-C1</w:t>
            </w:r>
          </w:p>
        </w:tc>
        <w:tc>
          <w:tcPr>
            <w:tcW w:w="1712" w:type="dxa"/>
            <w:tcBorders>
              <w:top w:val="single" w:sz="4" w:space="0" w:color="auto"/>
              <w:left w:val="single" w:sz="4" w:space="0" w:color="auto"/>
              <w:bottom w:val="single" w:sz="4" w:space="0" w:color="auto"/>
              <w:right w:val="single" w:sz="4" w:space="0" w:color="auto"/>
            </w:tcBorders>
          </w:tcPr>
          <w:p w14:paraId="5AFC4B31"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2348</w:t>
            </w:r>
          </w:p>
        </w:tc>
      </w:tr>
      <w:tr w:rsidR="00AA6FF4" w:rsidRPr="00AD525B" w14:paraId="475D5A29"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D9822D1"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707C62FF"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Tehnologic Economic-Administrativ “Berde Áron” </w:t>
            </w:r>
          </w:p>
          <w:p w14:paraId="6EEEBDE1"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Crângului nr. 30; CF 27024; CF 27025</w:t>
            </w:r>
          </w:p>
        </w:tc>
        <w:tc>
          <w:tcPr>
            <w:tcW w:w="1712" w:type="dxa"/>
            <w:tcBorders>
              <w:top w:val="single" w:sz="4" w:space="0" w:color="auto"/>
              <w:left w:val="single" w:sz="4" w:space="0" w:color="auto"/>
              <w:bottom w:val="single" w:sz="4" w:space="0" w:color="auto"/>
              <w:right w:val="single" w:sz="4" w:space="0" w:color="auto"/>
            </w:tcBorders>
          </w:tcPr>
          <w:p w14:paraId="57F75AA5"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16277</w:t>
            </w:r>
          </w:p>
        </w:tc>
      </w:tr>
      <w:tr w:rsidR="00AA6FF4" w:rsidRPr="00AD525B" w14:paraId="52729358" w14:textId="77777777" w:rsidTr="00BA2647">
        <w:trPr>
          <w:trHeight w:val="375"/>
          <w:jc w:val="center"/>
        </w:trPr>
        <w:tc>
          <w:tcPr>
            <w:tcW w:w="576" w:type="dxa"/>
            <w:gridSpan w:val="2"/>
            <w:tcBorders>
              <w:top w:val="single" w:sz="4" w:space="0" w:color="auto"/>
              <w:left w:val="single" w:sz="4" w:space="0" w:color="auto"/>
              <w:bottom w:val="single" w:sz="4" w:space="0" w:color="auto"/>
              <w:right w:val="single" w:sz="4" w:space="0" w:color="auto"/>
            </w:tcBorders>
          </w:tcPr>
          <w:p w14:paraId="6358B826"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5D9D812A"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Teren Liceul Tehnologic Constantin Brâncuși  </w:t>
            </w:r>
            <w:r w:rsidRPr="00AD525B">
              <w:rPr>
                <w:i/>
                <w:lang w:val="ro-RO"/>
                <w14:ligatures w14:val="standardContextual"/>
              </w:rPr>
              <w:t>str. Libertății nr. 11</w:t>
            </w:r>
          </w:p>
        </w:tc>
        <w:tc>
          <w:tcPr>
            <w:tcW w:w="1712" w:type="dxa"/>
            <w:tcBorders>
              <w:top w:val="single" w:sz="4" w:space="0" w:color="auto"/>
              <w:left w:val="single" w:sz="4" w:space="0" w:color="auto"/>
              <w:bottom w:val="single" w:sz="4" w:space="0" w:color="auto"/>
              <w:right w:val="single" w:sz="4" w:space="0" w:color="auto"/>
            </w:tcBorders>
          </w:tcPr>
          <w:p w14:paraId="7E710FA8"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1593</w:t>
            </w:r>
          </w:p>
        </w:tc>
      </w:tr>
      <w:tr w:rsidR="00AA6FF4" w:rsidRPr="00AD525B" w14:paraId="631CE06A"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08B85CA"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Pr>
          <w:p w14:paraId="539862A9"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rPr>
              <w:t xml:space="preserve">Teren aferent Bazei sportive cu teren de fotbal și vestiar </w:t>
            </w:r>
            <w:r w:rsidRPr="00AD525B">
              <w:rPr>
                <w:i/>
                <w:lang w:val="ro-RO"/>
              </w:rPr>
              <w:t>Chilieni</w:t>
            </w:r>
          </w:p>
        </w:tc>
        <w:tc>
          <w:tcPr>
            <w:tcW w:w="1712" w:type="dxa"/>
            <w:tcBorders>
              <w:top w:val="single" w:sz="4" w:space="0" w:color="auto"/>
              <w:left w:val="single" w:sz="4" w:space="0" w:color="auto"/>
              <w:bottom w:val="single" w:sz="4" w:space="0" w:color="auto"/>
              <w:right w:val="single" w:sz="4" w:space="0" w:color="auto"/>
            </w:tcBorders>
          </w:tcPr>
          <w:p w14:paraId="180DC3CA"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7369</w:t>
            </w:r>
          </w:p>
        </w:tc>
      </w:tr>
      <w:tr w:rsidR="00AA6FF4" w:rsidRPr="00AD525B" w14:paraId="64D571DB"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65DA4003"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Pr>
          <w:p w14:paraId="00D69673"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rPr>
              <w:t xml:space="preserve">Teren aferent Bazei sportive cu teren de fotbal și vestiar </w:t>
            </w:r>
            <w:r w:rsidRPr="00AD525B">
              <w:rPr>
                <w:i/>
                <w:lang w:val="ro-RO"/>
              </w:rPr>
              <w:t>Coșeni</w:t>
            </w:r>
          </w:p>
        </w:tc>
        <w:tc>
          <w:tcPr>
            <w:tcW w:w="1712" w:type="dxa"/>
            <w:tcBorders>
              <w:top w:val="single" w:sz="4" w:space="0" w:color="auto"/>
              <w:left w:val="single" w:sz="4" w:space="0" w:color="auto"/>
              <w:bottom w:val="single" w:sz="4" w:space="0" w:color="auto"/>
              <w:right w:val="single" w:sz="4" w:space="0" w:color="auto"/>
            </w:tcBorders>
          </w:tcPr>
          <w:p w14:paraId="435667B5"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27326</w:t>
            </w:r>
          </w:p>
        </w:tc>
      </w:tr>
      <w:tr w:rsidR="00AA6FF4" w:rsidRPr="00AD525B" w14:paraId="7AD84DFF"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6B7DC176"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2</w:t>
            </w:r>
          </w:p>
        </w:tc>
        <w:tc>
          <w:tcPr>
            <w:tcW w:w="7063" w:type="dxa"/>
            <w:tcBorders>
              <w:top w:val="single" w:sz="4" w:space="0" w:color="auto"/>
              <w:left w:val="single" w:sz="4" w:space="0" w:color="auto"/>
              <w:bottom w:val="single" w:sz="4" w:space="0" w:color="auto"/>
              <w:right w:val="single" w:sz="4" w:space="0" w:color="auto"/>
            </w:tcBorders>
            <w:hideMark/>
          </w:tcPr>
          <w:p w14:paraId="5273C314"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Parcuri, din care:</w:t>
            </w:r>
          </w:p>
        </w:tc>
        <w:tc>
          <w:tcPr>
            <w:tcW w:w="1712" w:type="dxa"/>
            <w:tcBorders>
              <w:top w:val="single" w:sz="4" w:space="0" w:color="auto"/>
              <w:left w:val="single" w:sz="4" w:space="0" w:color="auto"/>
              <w:bottom w:val="single" w:sz="4" w:space="0" w:color="auto"/>
              <w:right w:val="single" w:sz="4" w:space="0" w:color="auto"/>
            </w:tcBorders>
          </w:tcPr>
          <w:p w14:paraId="3E0FAFCE"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29.894</w:t>
            </w:r>
          </w:p>
        </w:tc>
      </w:tr>
      <w:tr w:rsidR="00AA6FF4" w:rsidRPr="00AD525B" w14:paraId="313D3044"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57351982"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2.1</w:t>
            </w:r>
          </w:p>
        </w:tc>
        <w:tc>
          <w:tcPr>
            <w:tcW w:w="7063" w:type="dxa"/>
            <w:tcBorders>
              <w:top w:val="single" w:sz="4" w:space="0" w:color="auto"/>
              <w:left w:val="single" w:sz="4" w:space="0" w:color="auto"/>
              <w:bottom w:val="single" w:sz="4" w:space="0" w:color="auto"/>
              <w:right w:val="single" w:sz="4" w:space="0" w:color="auto"/>
            </w:tcBorders>
          </w:tcPr>
          <w:p w14:paraId="2B208365"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Parcul public „Elisabeta”</w:t>
            </w:r>
          </w:p>
        </w:tc>
        <w:tc>
          <w:tcPr>
            <w:tcW w:w="1712" w:type="dxa"/>
            <w:tcBorders>
              <w:top w:val="single" w:sz="4" w:space="0" w:color="auto"/>
              <w:left w:val="single" w:sz="4" w:space="0" w:color="auto"/>
              <w:bottom w:val="single" w:sz="4" w:space="0" w:color="auto"/>
              <w:right w:val="single" w:sz="4" w:space="0" w:color="auto"/>
            </w:tcBorders>
          </w:tcPr>
          <w:p w14:paraId="195D7423"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22.530</w:t>
            </w:r>
          </w:p>
        </w:tc>
      </w:tr>
      <w:tr w:rsidR="00AA6FF4" w:rsidRPr="00AD525B" w14:paraId="6065E81C"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13717A78"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2.2</w:t>
            </w:r>
          </w:p>
        </w:tc>
        <w:tc>
          <w:tcPr>
            <w:tcW w:w="7063" w:type="dxa"/>
            <w:tcBorders>
              <w:top w:val="single" w:sz="4" w:space="0" w:color="auto"/>
              <w:left w:val="single" w:sz="4" w:space="0" w:color="auto"/>
              <w:bottom w:val="single" w:sz="4" w:space="0" w:color="auto"/>
              <w:right w:val="single" w:sz="4" w:space="0" w:color="auto"/>
            </w:tcBorders>
          </w:tcPr>
          <w:p w14:paraId="0374184D"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Miniparc „Turul”</w:t>
            </w:r>
          </w:p>
        </w:tc>
        <w:tc>
          <w:tcPr>
            <w:tcW w:w="1712" w:type="dxa"/>
            <w:tcBorders>
              <w:top w:val="single" w:sz="4" w:space="0" w:color="auto"/>
              <w:left w:val="single" w:sz="4" w:space="0" w:color="auto"/>
              <w:bottom w:val="single" w:sz="4" w:space="0" w:color="auto"/>
              <w:right w:val="single" w:sz="4" w:space="0" w:color="auto"/>
            </w:tcBorders>
          </w:tcPr>
          <w:p w14:paraId="17D4F91F"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750</w:t>
            </w:r>
          </w:p>
        </w:tc>
      </w:tr>
      <w:tr w:rsidR="00AA6FF4" w:rsidRPr="00AD525B" w14:paraId="348072E3"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tcPr>
          <w:p w14:paraId="40866FCF"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2.3</w:t>
            </w:r>
          </w:p>
        </w:tc>
        <w:tc>
          <w:tcPr>
            <w:tcW w:w="7063" w:type="dxa"/>
            <w:tcBorders>
              <w:top w:val="single" w:sz="4" w:space="0" w:color="auto"/>
              <w:left w:val="single" w:sz="4" w:space="0" w:color="auto"/>
              <w:bottom w:val="single" w:sz="4" w:space="0" w:color="auto"/>
              <w:right w:val="single" w:sz="4" w:space="0" w:color="auto"/>
            </w:tcBorders>
          </w:tcPr>
          <w:p w14:paraId="007C38C9"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Parc amenajat Cartierul Ciucului</w:t>
            </w:r>
          </w:p>
        </w:tc>
        <w:tc>
          <w:tcPr>
            <w:tcW w:w="1712" w:type="dxa"/>
            <w:tcBorders>
              <w:top w:val="single" w:sz="4" w:space="0" w:color="auto"/>
              <w:left w:val="single" w:sz="4" w:space="0" w:color="auto"/>
              <w:bottom w:val="single" w:sz="4" w:space="0" w:color="auto"/>
              <w:right w:val="single" w:sz="4" w:space="0" w:color="auto"/>
            </w:tcBorders>
          </w:tcPr>
          <w:p w14:paraId="389B2FAB"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4.834</w:t>
            </w:r>
          </w:p>
        </w:tc>
      </w:tr>
      <w:tr w:rsidR="00AA6FF4" w:rsidRPr="00AD525B" w14:paraId="55B58825" w14:textId="77777777" w:rsidTr="00BA2647">
        <w:trPr>
          <w:trHeight w:val="419"/>
          <w:jc w:val="center"/>
        </w:trPr>
        <w:tc>
          <w:tcPr>
            <w:tcW w:w="576" w:type="dxa"/>
            <w:gridSpan w:val="2"/>
            <w:tcBorders>
              <w:top w:val="single" w:sz="4" w:space="0" w:color="auto"/>
              <w:left w:val="single" w:sz="4" w:space="0" w:color="auto"/>
              <w:bottom w:val="single" w:sz="4" w:space="0" w:color="auto"/>
              <w:right w:val="single" w:sz="4" w:space="0" w:color="auto"/>
            </w:tcBorders>
          </w:tcPr>
          <w:p w14:paraId="3EC44382"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63" w:type="dxa"/>
            <w:tcBorders>
              <w:top w:val="single" w:sz="4" w:space="0" w:color="auto"/>
              <w:left w:val="single" w:sz="4" w:space="0" w:color="auto"/>
              <w:bottom w:val="single" w:sz="4" w:space="0" w:color="auto"/>
              <w:right w:val="single" w:sz="4" w:space="0" w:color="auto"/>
            </w:tcBorders>
          </w:tcPr>
          <w:p w14:paraId="0A5EB24A" w14:textId="77777777" w:rsidR="00AA6FF4" w:rsidRPr="00AD525B" w:rsidRDefault="00AA6FF4" w:rsidP="00BA2647">
            <w:pPr>
              <w:pStyle w:val="NormalWeb"/>
              <w:rPr>
                <w14:ligatures w14:val="standardContextual"/>
              </w:rPr>
            </w:pPr>
            <w:r w:rsidRPr="00AD525B">
              <w:rPr>
                <w14:ligatures w14:val="standardContextual"/>
              </w:rPr>
              <w:t>Parcul Saguna, str. Varadi Jozsef -</w:t>
            </w:r>
          </w:p>
        </w:tc>
        <w:tc>
          <w:tcPr>
            <w:tcW w:w="1712" w:type="dxa"/>
            <w:tcBorders>
              <w:top w:val="single" w:sz="4" w:space="0" w:color="auto"/>
              <w:left w:val="single" w:sz="4" w:space="0" w:color="auto"/>
              <w:bottom w:val="single" w:sz="4" w:space="0" w:color="auto"/>
              <w:right w:val="single" w:sz="4" w:space="0" w:color="auto"/>
            </w:tcBorders>
          </w:tcPr>
          <w:p w14:paraId="6DEA6F1C"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1780</w:t>
            </w:r>
          </w:p>
        </w:tc>
      </w:tr>
      <w:tr w:rsidR="00AA6FF4" w:rsidRPr="00AD525B" w14:paraId="736EF2CC" w14:textId="77777777" w:rsidTr="00BA2647">
        <w:trPr>
          <w:jc w:val="center"/>
        </w:trPr>
        <w:tc>
          <w:tcPr>
            <w:tcW w:w="576" w:type="dxa"/>
            <w:gridSpan w:val="2"/>
            <w:tcBorders>
              <w:top w:val="single" w:sz="4" w:space="0" w:color="auto"/>
              <w:left w:val="single" w:sz="4" w:space="0" w:color="auto"/>
              <w:bottom w:val="single" w:sz="4" w:space="0" w:color="auto"/>
              <w:right w:val="single" w:sz="4" w:space="0" w:color="auto"/>
            </w:tcBorders>
            <w:hideMark/>
          </w:tcPr>
          <w:p w14:paraId="3034E0C3"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3</w:t>
            </w:r>
          </w:p>
        </w:tc>
        <w:tc>
          <w:tcPr>
            <w:tcW w:w="7063" w:type="dxa"/>
            <w:tcBorders>
              <w:top w:val="single" w:sz="4" w:space="0" w:color="auto"/>
              <w:left w:val="single" w:sz="4" w:space="0" w:color="auto"/>
              <w:bottom w:val="single" w:sz="4" w:space="0" w:color="auto"/>
              <w:right w:val="single" w:sz="4" w:space="0" w:color="auto"/>
            </w:tcBorders>
            <w:hideMark/>
          </w:tcPr>
          <w:p w14:paraId="779F7333"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Spații verzi/terenuri adiacente blocurilor de locuințe/gospodăriilor individuale</w:t>
            </w:r>
          </w:p>
        </w:tc>
        <w:tc>
          <w:tcPr>
            <w:tcW w:w="1712" w:type="dxa"/>
            <w:tcBorders>
              <w:top w:val="single" w:sz="4" w:space="0" w:color="auto"/>
              <w:left w:val="single" w:sz="4" w:space="0" w:color="auto"/>
              <w:bottom w:val="single" w:sz="4" w:space="0" w:color="auto"/>
              <w:right w:val="single" w:sz="4" w:space="0" w:color="auto"/>
            </w:tcBorders>
          </w:tcPr>
          <w:p w14:paraId="3B136DFA"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1.023.002</w:t>
            </w:r>
          </w:p>
        </w:tc>
      </w:tr>
      <w:tr w:rsidR="00AA6FF4" w:rsidRPr="00AD525B" w14:paraId="082ACAAF"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02657A4B"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4</w:t>
            </w:r>
          </w:p>
        </w:tc>
        <w:tc>
          <w:tcPr>
            <w:tcW w:w="7070" w:type="dxa"/>
            <w:gridSpan w:val="2"/>
            <w:tcBorders>
              <w:top w:val="single" w:sz="4" w:space="0" w:color="auto"/>
              <w:left w:val="single" w:sz="4" w:space="0" w:color="auto"/>
              <w:bottom w:val="single" w:sz="4" w:space="0" w:color="auto"/>
              <w:right w:val="single" w:sz="4" w:space="0" w:color="auto"/>
            </w:tcBorders>
            <w:hideMark/>
          </w:tcPr>
          <w:p w14:paraId="0A113E3B"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Piețe, din care:</w:t>
            </w:r>
          </w:p>
        </w:tc>
        <w:tc>
          <w:tcPr>
            <w:tcW w:w="1712" w:type="dxa"/>
            <w:tcBorders>
              <w:top w:val="single" w:sz="4" w:space="0" w:color="auto"/>
              <w:left w:val="single" w:sz="4" w:space="0" w:color="auto"/>
              <w:bottom w:val="single" w:sz="4" w:space="0" w:color="auto"/>
              <w:right w:val="single" w:sz="4" w:space="0" w:color="auto"/>
            </w:tcBorders>
          </w:tcPr>
          <w:p w14:paraId="528D0CA4"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11.825</w:t>
            </w:r>
          </w:p>
        </w:tc>
      </w:tr>
      <w:tr w:rsidR="00AA6FF4" w:rsidRPr="00AD525B" w14:paraId="0BD02026"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6CAE6154"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4.1</w:t>
            </w:r>
          </w:p>
        </w:tc>
        <w:tc>
          <w:tcPr>
            <w:tcW w:w="7070" w:type="dxa"/>
            <w:gridSpan w:val="2"/>
            <w:tcBorders>
              <w:top w:val="single" w:sz="4" w:space="0" w:color="auto"/>
              <w:left w:val="single" w:sz="4" w:space="0" w:color="auto"/>
              <w:bottom w:val="single" w:sz="4" w:space="0" w:color="auto"/>
              <w:right w:val="single" w:sz="4" w:space="0" w:color="auto"/>
            </w:tcBorders>
          </w:tcPr>
          <w:p w14:paraId="78D8D7D6"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Piața Kálvin</w:t>
            </w:r>
          </w:p>
        </w:tc>
        <w:tc>
          <w:tcPr>
            <w:tcW w:w="1712" w:type="dxa"/>
            <w:tcBorders>
              <w:top w:val="single" w:sz="4" w:space="0" w:color="auto"/>
              <w:left w:val="single" w:sz="4" w:space="0" w:color="auto"/>
              <w:bottom w:val="single" w:sz="4" w:space="0" w:color="auto"/>
              <w:right w:val="single" w:sz="4" w:space="0" w:color="auto"/>
            </w:tcBorders>
          </w:tcPr>
          <w:p w14:paraId="31DD248E"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3600</w:t>
            </w:r>
          </w:p>
        </w:tc>
      </w:tr>
      <w:tr w:rsidR="00AA6FF4" w:rsidRPr="00AD525B" w14:paraId="4C7FDAE4"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4A6E0CFF"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4.2</w:t>
            </w:r>
          </w:p>
        </w:tc>
        <w:tc>
          <w:tcPr>
            <w:tcW w:w="7070" w:type="dxa"/>
            <w:gridSpan w:val="2"/>
            <w:tcBorders>
              <w:top w:val="single" w:sz="4" w:space="0" w:color="auto"/>
              <w:left w:val="single" w:sz="4" w:space="0" w:color="auto"/>
              <w:bottom w:val="single" w:sz="4" w:space="0" w:color="auto"/>
              <w:right w:val="single" w:sz="4" w:space="0" w:color="auto"/>
            </w:tcBorders>
          </w:tcPr>
          <w:p w14:paraId="7AF57F81"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Piața Sfântu Gheorghe</w:t>
            </w:r>
          </w:p>
        </w:tc>
        <w:tc>
          <w:tcPr>
            <w:tcW w:w="1712" w:type="dxa"/>
            <w:tcBorders>
              <w:top w:val="single" w:sz="4" w:space="0" w:color="auto"/>
              <w:left w:val="single" w:sz="4" w:space="0" w:color="auto"/>
              <w:bottom w:val="single" w:sz="4" w:space="0" w:color="auto"/>
              <w:right w:val="single" w:sz="4" w:space="0" w:color="auto"/>
            </w:tcBorders>
          </w:tcPr>
          <w:p w14:paraId="37297525"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150</w:t>
            </w:r>
          </w:p>
        </w:tc>
      </w:tr>
      <w:tr w:rsidR="00AA6FF4" w:rsidRPr="00AD525B" w14:paraId="47E66764"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5FFD3D7C"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4.3</w:t>
            </w:r>
          </w:p>
        </w:tc>
        <w:tc>
          <w:tcPr>
            <w:tcW w:w="7070" w:type="dxa"/>
            <w:gridSpan w:val="2"/>
            <w:tcBorders>
              <w:top w:val="single" w:sz="4" w:space="0" w:color="auto"/>
              <w:left w:val="single" w:sz="4" w:space="0" w:color="auto"/>
              <w:bottom w:val="single" w:sz="4" w:space="0" w:color="auto"/>
              <w:right w:val="single" w:sz="4" w:space="0" w:color="auto"/>
            </w:tcBorders>
          </w:tcPr>
          <w:p w14:paraId="112CA407"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Piața Mihai Viteazul</w:t>
            </w:r>
          </w:p>
        </w:tc>
        <w:tc>
          <w:tcPr>
            <w:tcW w:w="1712" w:type="dxa"/>
            <w:tcBorders>
              <w:top w:val="single" w:sz="4" w:space="0" w:color="auto"/>
              <w:left w:val="single" w:sz="4" w:space="0" w:color="auto"/>
              <w:bottom w:val="single" w:sz="4" w:space="0" w:color="auto"/>
              <w:right w:val="single" w:sz="4" w:space="0" w:color="auto"/>
            </w:tcBorders>
          </w:tcPr>
          <w:p w14:paraId="789D5C2F"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7.800</w:t>
            </w:r>
          </w:p>
        </w:tc>
      </w:tr>
      <w:tr w:rsidR="00AA6FF4" w:rsidRPr="00AD525B" w14:paraId="47F8F674"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6D194BF4"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4.4</w:t>
            </w:r>
          </w:p>
        </w:tc>
        <w:tc>
          <w:tcPr>
            <w:tcW w:w="7070" w:type="dxa"/>
            <w:gridSpan w:val="2"/>
            <w:tcBorders>
              <w:top w:val="single" w:sz="4" w:space="0" w:color="auto"/>
              <w:left w:val="single" w:sz="4" w:space="0" w:color="auto"/>
              <w:bottom w:val="single" w:sz="4" w:space="0" w:color="auto"/>
              <w:right w:val="single" w:sz="4" w:space="0" w:color="auto"/>
            </w:tcBorders>
          </w:tcPr>
          <w:p w14:paraId="7E83CDAB"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Piața Fântânii</w:t>
            </w:r>
          </w:p>
        </w:tc>
        <w:tc>
          <w:tcPr>
            <w:tcW w:w="1712" w:type="dxa"/>
            <w:tcBorders>
              <w:top w:val="single" w:sz="4" w:space="0" w:color="auto"/>
              <w:left w:val="single" w:sz="4" w:space="0" w:color="auto"/>
              <w:bottom w:val="single" w:sz="4" w:space="0" w:color="auto"/>
              <w:right w:val="single" w:sz="4" w:space="0" w:color="auto"/>
            </w:tcBorders>
          </w:tcPr>
          <w:p w14:paraId="2176070B"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275</w:t>
            </w:r>
          </w:p>
        </w:tc>
      </w:tr>
      <w:tr w:rsidR="00AA6FF4" w:rsidRPr="00AD525B" w14:paraId="60DD6D0A"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3513A897"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 xml:space="preserve">5. </w:t>
            </w:r>
          </w:p>
        </w:tc>
        <w:tc>
          <w:tcPr>
            <w:tcW w:w="7070" w:type="dxa"/>
            <w:gridSpan w:val="2"/>
            <w:tcBorders>
              <w:top w:val="single" w:sz="4" w:space="0" w:color="auto"/>
              <w:left w:val="single" w:sz="4" w:space="0" w:color="auto"/>
              <w:bottom w:val="single" w:sz="4" w:space="0" w:color="auto"/>
              <w:right w:val="single" w:sz="4" w:space="0" w:color="auto"/>
            </w:tcBorders>
          </w:tcPr>
          <w:p w14:paraId="4E378AA3"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Cimitire</w:t>
            </w:r>
          </w:p>
        </w:tc>
        <w:tc>
          <w:tcPr>
            <w:tcW w:w="1712" w:type="dxa"/>
            <w:tcBorders>
              <w:top w:val="single" w:sz="4" w:space="0" w:color="auto"/>
              <w:left w:val="single" w:sz="4" w:space="0" w:color="auto"/>
              <w:bottom w:val="single" w:sz="4" w:space="0" w:color="auto"/>
              <w:right w:val="single" w:sz="4" w:space="0" w:color="auto"/>
            </w:tcBorders>
          </w:tcPr>
          <w:p w14:paraId="43CE6AA1" w14:textId="77777777" w:rsidR="00AA6FF4" w:rsidRPr="00AD525B" w:rsidRDefault="00AA6FF4" w:rsidP="00BA2647">
            <w:pPr>
              <w:pStyle w:val="NormalWeb"/>
              <w:spacing w:before="0" w:beforeAutospacing="0" w:after="0" w:afterAutospacing="0"/>
              <w:rPr>
                <w:b/>
                <w:lang w:val="ro-RO"/>
                <w14:ligatures w14:val="standardContextual"/>
              </w:rPr>
            </w:pPr>
            <w:r w:rsidRPr="00AD525B">
              <w:rPr>
                <w:b/>
                <w:lang w:val="ro-RO"/>
                <w14:ligatures w14:val="standardContextual"/>
              </w:rPr>
              <w:t>0</w:t>
            </w:r>
          </w:p>
        </w:tc>
      </w:tr>
      <w:tr w:rsidR="00AA6FF4" w:rsidRPr="00AD525B" w14:paraId="1E80FC01"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29AD0E92"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70" w:type="dxa"/>
            <w:gridSpan w:val="2"/>
            <w:tcBorders>
              <w:top w:val="single" w:sz="4" w:space="0" w:color="auto"/>
              <w:left w:val="single" w:sz="4" w:space="0" w:color="auto"/>
              <w:bottom w:val="single" w:sz="4" w:space="0" w:color="auto"/>
              <w:right w:val="single" w:sz="4" w:space="0" w:color="auto"/>
            </w:tcBorders>
          </w:tcPr>
          <w:p w14:paraId="6F14CD21"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Teren Cimitir comun str. Cetății nr. 52</w:t>
            </w:r>
          </w:p>
        </w:tc>
        <w:tc>
          <w:tcPr>
            <w:tcW w:w="1712" w:type="dxa"/>
            <w:tcBorders>
              <w:top w:val="single" w:sz="4" w:space="0" w:color="auto"/>
              <w:left w:val="single" w:sz="4" w:space="0" w:color="auto"/>
              <w:bottom w:val="single" w:sz="4" w:space="0" w:color="auto"/>
              <w:right w:val="single" w:sz="4" w:space="0" w:color="auto"/>
            </w:tcBorders>
          </w:tcPr>
          <w:p w14:paraId="0C0E5FE1"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Urban Locato Srl</w:t>
            </w:r>
          </w:p>
        </w:tc>
      </w:tr>
      <w:tr w:rsidR="00AA6FF4" w:rsidRPr="00AD525B" w14:paraId="7576F7E8"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55506DDB"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6</w:t>
            </w:r>
          </w:p>
        </w:tc>
        <w:tc>
          <w:tcPr>
            <w:tcW w:w="7070" w:type="dxa"/>
            <w:gridSpan w:val="2"/>
            <w:tcBorders>
              <w:top w:val="single" w:sz="4" w:space="0" w:color="auto"/>
              <w:left w:val="single" w:sz="4" w:space="0" w:color="auto"/>
              <w:bottom w:val="single" w:sz="4" w:space="0" w:color="auto"/>
              <w:right w:val="single" w:sz="4" w:space="0" w:color="auto"/>
            </w:tcBorders>
            <w:hideMark/>
          </w:tcPr>
          <w:p w14:paraId="09934CF1"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Maluri de lac/ape curgătoare, din care:</w:t>
            </w:r>
          </w:p>
          <w:p w14:paraId="72FB7FFB"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i/>
                <w:iCs/>
                <w:lang w:val="ro-RO"/>
                <w14:ligatures w14:val="standardContextual"/>
              </w:rPr>
              <w:lastRenderedPageBreak/>
              <w:t>(se va enumera și completa cu denumirea și locația fiecărui lac sau, după caz, fiecărei ape curgătoare)</w:t>
            </w:r>
          </w:p>
        </w:tc>
        <w:tc>
          <w:tcPr>
            <w:tcW w:w="1712" w:type="dxa"/>
            <w:tcBorders>
              <w:top w:val="single" w:sz="4" w:space="0" w:color="auto"/>
              <w:left w:val="single" w:sz="4" w:space="0" w:color="auto"/>
              <w:bottom w:val="single" w:sz="4" w:space="0" w:color="auto"/>
              <w:right w:val="single" w:sz="4" w:space="0" w:color="auto"/>
            </w:tcBorders>
          </w:tcPr>
          <w:p w14:paraId="3569B67F" w14:textId="77777777" w:rsidR="00AA6FF4" w:rsidRPr="00AD525B" w:rsidRDefault="00AA6FF4" w:rsidP="00BA2647">
            <w:pPr>
              <w:pStyle w:val="NormalWeb"/>
              <w:spacing w:before="0" w:beforeAutospacing="0" w:after="0" w:afterAutospacing="0"/>
              <w:jc w:val="both"/>
              <w:rPr>
                <w:b/>
                <w:lang w:val="ro-RO"/>
                <w14:ligatures w14:val="standardContextual"/>
              </w:rPr>
            </w:pPr>
          </w:p>
          <w:p w14:paraId="338AF8C9"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lastRenderedPageBreak/>
              <w:t>42.404</w:t>
            </w:r>
          </w:p>
        </w:tc>
      </w:tr>
      <w:tr w:rsidR="00AA6FF4" w:rsidRPr="00AD525B" w14:paraId="66E2BA31"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701164A8"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lastRenderedPageBreak/>
              <w:t>6.1</w:t>
            </w:r>
          </w:p>
        </w:tc>
        <w:tc>
          <w:tcPr>
            <w:tcW w:w="7070" w:type="dxa"/>
            <w:gridSpan w:val="2"/>
            <w:tcBorders>
              <w:top w:val="single" w:sz="4" w:space="0" w:color="auto"/>
              <w:left w:val="single" w:sz="4" w:space="0" w:color="auto"/>
              <w:bottom w:val="single" w:sz="4" w:space="0" w:color="auto"/>
              <w:right w:val="single" w:sz="4" w:space="0" w:color="auto"/>
            </w:tcBorders>
          </w:tcPr>
          <w:p w14:paraId="664F7817"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Paraul Debren</w:t>
            </w:r>
          </w:p>
        </w:tc>
        <w:tc>
          <w:tcPr>
            <w:tcW w:w="1712" w:type="dxa"/>
            <w:tcBorders>
              <w:top w:val="single" w:sz="4" w:space="0" w:color="auto"/>
              <w:left w:val="single" w:sz="4" w:space="0" w:color="auto"/>
              <w:bottom w:val="single" w:sz="4" w:space="0" w:color="auto"/>
              <w:right w:val="single" w:sz="4" w:space="0" w:color="auto"/>
            </w:tcBorders>
          </w:tcPr>
          <w:p w14:paraId="11BEFC53"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9.612</w:t>
            </w:r>
          </w:p>
        </w:tc>
      </w:tr>
      <w:tr w:rsidR="00AA6FF4" w:rsidRPr="00AD525B" w14:paraId="5746172B"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230DD2ED" w14:textId="77777777" w:rsidR="00AA6FF4" w:rsidRPr="00AD525B" w:rsidRDefault="00AA6FF4" w:rsidP="00BA2647">
            <w:pPr>
              <w:pStyle w:val="NormalWeb"/>
              <w:spacing w:before="0" w:beforeAutospacing="0" w:after="0" w:afterAutospacing="0"/>
              <w:jc w:val="both"/>
              <w:rPr>
                <w:lang w:val="ro-RO"/>
                <w14:ligatures w14:val="standardContextual"/>
              </w:rPr>
            </w:pPr>
          </w:p>
        </w:tc>
        <w:tc>
          <w:tcPr>
            <w:tcW w:w="7070" w:type="dxa"/>
            <w:gridSpan w:val="2"/>
            <w:tcBorders>
              <w:top w:val="single" w:sz="4" w:space="0" w:color="auto"/>
              <w:left w:val="single" w:sz="4" w:space="0" w:color="auto"/>
              <w:bottom w:val="single" w:sz="4" w:space="0" w:color="auto"/>
              <w:right w:val="single" w:sz="4" w:space="0" w:color="auto"/>
            </w:tcBorders>
          </w:tcPr>
          <w:p w14:paraId="6461A1DE"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Paraul Simeria</w:t>
            </w:r>
          </w:p>
        </w:tc>
        <w:tc>
          <w:tcPr>
            <w:tcW w:w="1712" w:type="dxa"/>
            <w:tcBorders>
              <w:top w:val="single" w:sz="4" w:space="0" w:color="auto"/>
              <w:left w:val="single" w:sz="4" w:space="0" w:color="auto"/>
              <w:bottom w:val="single" w:sz="4" w:space="0" w:color="auto"/>
              <w:right w:val="single" w:sz="4" w:space="0" w:color="auto"/>
            </w:tcBorders>
          </w:tcPr>
          <w:p w14:paraId="108B9E57"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10.392</w:t>
            </w:r>
          </w:p>
        </w:tc>
      </w:tr>
      <w:tr w:rsidR="00AA6FF4" w:rsidRPr="00AD525B" w14:paraId="5FEEA22C"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36F3A2DD"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w:t>
            </w:r>
          </w:p>
        </w:tc>
        <w:tc>
          <w:tcPr>
            <w:tcW w:w="7070" w:type="dxa"/>
            <w:gridSpan w:val="2"/>
            <w:tcBorders>
              <w:top w:val="single" w:sz="4" w:space="0" w:color="auto"/>
              <w:left w:val="single" w:sz="4" w:space="0" w:color="auto"/>
              <w:bottom w:val="single" w:sz="4" w:space="0" w:color="auto"/>
              <w:right w:val="single" w:sz="4" w:space="0" w:color="auto"/>
            </w:tcBorders>
          </w:tcPr>
          <w:p w14:paraId="3BBBD4BF"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Râul Olt</w:t>
            </w:r>
          </w:p>
        </w:tc>
        <w:tc>
          <w:tcPr>
            <w:tcW w:w="1712" w:type="dxa"/>
            <w:tcBorders>
              <w:top w:val="single" w:sz="4" w:space="0" w:color="auto"/>
              <w:left w:val="single" w:sz="4" w:space="0" w:color="auto"/>
              <w:bottom w:val="single" w:sz="4" w:space="0" w:color="auto"/>
              <w:right w:val="single" w:sz="4" w:space="0" w:color="auto"/>
            </w:tcBorders>
          </w:tcPr>
          <w:p w14:paraId="2FDD82C6" w14:textId="77777777" w:rsidR="00AA6FF4" w:rsidRPr="00AD525B" w:rsidRDefault="00AA6FF4" w:rsidP="00BA2647">
            <w:pPr>
              <w:pStyle w:val="NormalWeb"/>
              <w:spacing w:before="0" w:beforeAutospacing="0" w:after="0" w:afterAutospacing="0"/>
              <w:jc w:val="right"/>
              <w:rPr>
                <w:lang w:val="ro-RO"/>
                <w14:ligatures w14:val="standardContextual"/>
              </w:rPr>
            </w:pPr>
            <w:r w:rsidRPr="00AD525B">
              <w:rPr>
                <w:lang w:val="ro-RO"/>
                <w14:ligatures w14:val="standardContextual"/>
              </w:rPr>
              <w:t>22.400</w:t>
            </w:r>
          </w:p>
        </w:tc>
      </w:tr>
      <w:tr w:rsidR="00AA6FF4" w:rsidRPr="00AD525B" w14:paraId="1A5AD2C7"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60D04D52"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7</w:t>
            </w:r>
          </w:p>
        </w:tc>
        <w:tc>
          <w:tcPr>
            <w:tcW w:w="7070" w:type="dxa"/>
            <w:gridSpan w:val="2"/>
            <w:tcBorders>
              <w:top w:val="single" w:sz="4" w:space="0" w:color="auto"/>
              <w:left w:val="single" w:sz="4" w:space="0" w:color="auto"/>
              <w:bottom w:val="single" w:sz="4" w:space="0" w:color="auto"/>
              <w:right w:val="single" w:sz="4" w:space="0" w:color="auto"/>
            </w:tcBorders>
            <w:hideMark/>
          </w:tcPr>
          <w:p w14:paraId="32332CBD"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Puncte de colectare deșeuri</w:t>
            </w:r>
          </w:p>
        </w:tc>
        <w:tc>
          <w:tcPr>
            <w:tcW w:w="1712" w:type="dxa"/>
            <w:tcBorders>
              <w:top w:val="single" w:sz="4" w:space="0" w:color="auto"/>
              <w:left w:val="single" w:sz="4" w:space="0" w:color="auto"/>
              <w:bottom w:val="single" w:sz="4" w:space="0" w:color="auto"/>
              <w:right w:val="single" w:sz="4" w:space="0" w:color="auto"/>
            </w:tcBorders>
          </w:tcPr>
          <w:p w14:paraId="7048225A"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b/>
                <w:lang w:val="ro-RO"/>
                <w14:ligatures w14:val="standardContextual"/>
              </w:rPr>
              <w:t>3640</w:t>
            </w:r>
            <w:r w:rsidRPr="00AD525B">
              <w:rPr>
                <w:lang w:val="ro-RO"/>
                <w14:ligatures w14:val="standardContextual"/>
              </w:rPr>
              <w:t xml:space="preserve"> (35 mp*104 buc)</w:t>
            </w:r>
          </w:p>
        </w:tc>
      </w:tr>
      <w:tr w:rsidR="00AA6FF4" w:rsidRPr="00AD525B" w14:paraId="61A17014"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hideMark/>
          </w:tcPr>
          <w:p w14:paraId="2954EE57"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8</w:t>
            </w:r>
          </w:p>
        </w:tc>
        <w:tc>
          <w:tcPr>
            <w:tcW w:w="7070" w:type="dxa"/>
            <w:gridSpan w:val="2"/>
            <w:tcBorders>
              <w:top w:val="single" w:sz="4" w:space="0" w:color="auto"/>
              <w:left w:val="single" w:sz="4" w:space="0" w:color="auto"/>
              <w:bottom w:val="single" w:sz="4" w:space="0" w:color="auto"/>
              <w:right w:val="single" w:sz="4" w:space="0" w:color="auto"/>
            </w:tcBorders>
            <w:hideMark/>
          </w:tcPr>
          <w:p w14:paraId="3A485579"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Stații/instalații de tratare deșeuri, depozite de deșeuri, din care:</w:t>
            </w:r>
          </w:p>
          <w:p w14:paraId="0403E2F2"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i/>
                <w:iCs/>
                <w:lang w:val="ro-RO"/>
                <w14:ligatures w14:val="standardContextual"/>
              </w:rPr>
              <w:t>(se va enumera și completa, după caz, cu denumirea și locația fiecărei stații/instalații de tratare a deșeurilor și/sau depozit de deșeuri)</w:t>
            </w:r>
          </w:p>
        </w:tc>
        <w:tc>
          <w:tcPr>
            <w:tcW w:w="1712" w:type="dxa"/>
            <w:tcBorders>
              <w:top w:val="single" w:sz="4" w:space="0" w:color="auto"/>
              <w:left w:val="single" w:sz="4" w:space="0" w:color="auto"/>
              <w:bottom w:val="single" w:sz="4" w:space="0" w:color="auto"/>
              <w:right w:val="single" w:sz="4" w:space="0" w:color="auto"/>
            </w:tcBorders>
          </w:tcPr>
          <w:p w14:paraId="2426052E"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0</w:t>
            </w:r>
          </w:p>
        </w:tc>
      </w:tr>
      <w:tr w:rsidR="00AA6FF4" w:rsidRPr="00AD525B" w14:paraId="663AE4D5"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09559C37"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lang w:val="ro-RO"/>
                <w14:ligatures w14:val="standardContextual"/>
              </w:rPr>
              <w:t>I</w:t>
            </w:r>
          </w:p>
        </w:tc>
        <w:tc>
          <w:tcPr>
            <w:tcW w:w="7070" w:type="dxa"/>
            <w:gridSpan w:val="2"/>
            <w:tcBorders>
              <w:top w:val="single" w:sz="4" w:space="0" w:color="auto"/>
              <w:left w:val="single" w:sz="4" w:space="0" w:color="auto"/>
              <w:bottom w:val="single" w:sz="4" w:space="0" w:color="auto"/>
              <w:right w:val="single" w:sz="4" w:space="0" w:color="auto"/>
            </w:tcBorders>
          </w:tcPr>
          <w:p w14:paraId="3456A181"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b/>
                <w:lang w:val="ro-RO"/>
                <w14:ligatures w14:val="standardContextual"/>
              </w:rPr>
              <w:t>Suprafața totală tratată/trecere spații deschise din domeniul public și privat al unității administrativ-teritoriale</w:t>
            </w:r>
            <w:r w:rsidRPr="00AD525B">
              <w:rPr>
                <w:lang w:val="ro-RO"/>
                <w14:ligatures w14:val="standardContextual"/>
              </w:rPr>
              <w:t xml:space="preserve"> (1+2+3+4+5+6+7+8+9)</w:t>
            </w:r>
          </w:p>
        </w:tc>
        <w:tc>
          <w:tcPr>
            <w:tcW w:w="1712" w:type="dxa"/>
            <w:tcBorders>
              <w:top w:val="single" w:sz="4" w:space="0" w:color="auto"/>
              <w:left w:val="single" w:sz="4" w:space="0" w:color="auto"/>
              <w:bottom w:val="single" w:sz="4" w:space="0" w:color="auto"/>
              <w:right w:val="single" w:sz="4" w:space="0" w:color="auto"/>
            </w:tcBorders>
          </w:tcPr>
          <w:p w14:paraId="7A7E9C30" w14:textId="12E94148" w:rsidR="00AA6FF4" w:rsidRPr="00AD525B" w:rsidRDefault="00A63218"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1.302.429</w:t>
            </w:r>
          </w:p>
        </w:tc>
      </w:tr>
      <w:tr w:rsidR="00AA6FF4" w:rsidRPr="00AD525B" w14:paraId="7B753C03" w14:textId="77777777" w:rsidTr="00BA2647">
        <w:trPr>
          <w:jc w:val="center"/>
        </w:trPr>
        <w:tc>
          <w:tcPr>
            <w:tcW w:w="9351" w:type="dxa"/>
            <w:gridSpan w:val="4"/>
            <w:tcBorders>
              <w:top w:val="single" w:sz="4" w:space="0" w:color="auto"/>
              <w:left w:val="single" w:sz="4" w:space="0" w:color="auto"/>
              <w:bottom w:val="single" w:sz="4" w:space="0" w:color="auto"/>
              <w:right w:val="single" w:sz="4" w:space="0" w:color="auto"/>
            </w:tcBorders>
          </w:tcPr>
          <w:p w14:paraId="7C69A1E8" w14:textId="11FCAFDE" w:rsidR="00AA6FF4" w:rsidRPr="00AD525B" w:rsidRDefault="00AA6FF4" w:rsidP="00AA6FF4">
            <w:pPr>
              <w:pStyle w:val="NormalWeb"/>
              <w:spacing w:before="0" w:beforeAutospacing="0" w:after="0" w:afterAutospacing="0"/>
              <w:jc w:val="both"/>
              <w:rPr>
                <w:b/>
                <w:lang w:val="ro-RO"/>
                <w14:ligatures w14:val="standardContextual"/>
              </w:rPr>
            </w:pPr>
            <w:r w:rsidRPr="00AD525B">
              <w:rPr>
                <w:b/>
                <w:lang w:val="ro-RO"/>
                <w14:ligatures w14:val="standardContextual"/>
              </w:rPr>
              <w:t xml:space="preserve">II. Spații deschise </w:t>
            </w:r>
            <w:r w:rsidRPr="00AD525B">
              <w:rPr>
                <w:b/>
                <w:lang w:val="ro-RO"/>
              </w:rPr>
              <w:t>din proprietatea privată a persoanelor fizice și juridice, la care deratizarea se execută de pe aliniamentul stradal</w:t>
            </w:r>
          </w:p>
        </w:tc>
      </w:tr>
      <w:tr w:rsidR="00AA6FF4" w:rsidRPr="00AD525B" w14:paraId="2EAD8F93"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5B8C2D4F"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II</w:t>
            </w:r>
          </w:p>
        </w:tc>
        <w:tc>
          <w:tcPr>
            <w:tcW w:w="7070" w:type="dxa"/>
            <w:gridSpan w:val="2"/>
            <w:tcBorders>
              <w:top w:val="single" w:sz="4" w:space="0" w:color="auto"/>
              <w:left w:val="single" w:sz="4" w:space="0" w:color="auto"/>
              <w:bottom w:val="single" w:sz="4" w:space="0" w:color="auto"/>
              <w:right w:val="single" w:sz="4" w:space="0" w:color="auto"/>
            </w:tcBorders>
          </w:tcPr>
          <w:p w14:paraId="2BB31108" w14:textId="252F51F9" w:rsidR="00AA6FF4" w:rsidRPr="00AD525B" w:rsidRDefault="00AA6FF4" w:rsidP="00AA6FF4">
            <w:pPr>
              <w:pStyle w:val="NormalWeb"/>
              <w:spacing w:before="0" w:beforeAutospacing="0" w:after="0" w:afterAutospacing="0"/>
              <w:jc w:val="both"/>
              <w:rPr>
                <w:lang w:val="ro-RO"/>
                <w14:ligatures w14:val="standardContextual"/>
              </w:rPr>
            </w:pPr>
            <w:r w:rsidRPr="00AD525B">
              <w:rPr>
                <w:b/>
                <w:lang w:val="ro-RO"/>
                <w14:ligatures w14:val="standardContextual"/>
              </w:rPr>
              <w:t xml:space="preserve">Suprafața totală tratată/trecere spații deschise </w:t>
            </w:r>
            <w:r w:rsidRPr="00AD525B">
              <w:rPr>
                <w:b/>
                <w:lang w:val="ro-RO"/>
              </w:rPr>
              <w:t xml:space="preserve">din proprietatea privată a persoanelor fizice și juridice, la care deratizarea se execută de pe aliniamentul stradal </w:t>
            </w:r>
            <w:r w:rsidRPr="00AD525B">
              <w:rPr>
                <w:i/>
                <w:iCs/>
                <w:lang w:val="ro-RO"/>
              </w:rPr>
              <w:t>(se va calcula potrivit formulei prevăzute la art. 265 din caietul de sarcini-cadru)</w:t>
            </w:r>
          </w:p>
        </w:tc>
        <w:tc>
          <w:tcPr>
            <w:tcW w:w="1712" w:type="dxa"/>
            <w:tcBorders>
              <w:top w:val="single" w:sz="4" w:space="0" w:color="auto"/>
              <w:left w:val="single" w:sz="4" w:space="0" w:color="auto"/>
              <w:bottom w:val="single" w:sz="4" w:space="0" w:color="auto"/>
              <w:right w:val="single" w:sz="4" w:space="0" w:color="auto"/>
            </w:tcBorders>
          </w:tcPr>
          <w:p w14:paraId="07DF988A" w14:textId="77777777" w:rsidR="002706D4" w:rsidRPr="00AD525B" w:rsidRDefault="002706D4" w:rsidP="002706D4">
            <w:pPr>
              <w:pStyle w:val="NormalWeb"/>
              <w:spacing w:before="0" w:beforeAutospacing="0" w:after="0" w:afterAutospacing="0"/>
              <w:rPr>
                <w:b/>
                <w:lang w:val="ro-RO"/>
                <w14:ligatures w14:val="standardContextual"/>
              </w:rPr>
            </w:pPr>
            <w:r w:rsidRPr="00AD525B">
              <w:rPr>
                <w:b/>
                <w:lang w:val="ro-RO"/>
                <w14:ligatures w14:val="standardContextual"/>
              </w:rPr>
              <w:t>S=2*96.000*25</w:t>
            </w:r>
          </w:p>
          <w:p w14:paraId="36E9494B" w14:textId="27EBA333" w:rsidR="00AA6FF4" w:rsidRPr="00AD525B" w:rsidRDefault="002706D4" w:rsidP="002706D4">
            <w:pPr>
              <w:pStyle w:val="NormalWeb"/>
              <w:spacing w:before="0" w:beforeAutospacing="0" w:after="0" w:afterAutospacing="0"/>
              <w:rPr>
                <w:b/>
                <w:lang w:val="ro-RO"/>
                <w14:ligatures w14:val="standardContextual"/>
              </w:rPr>
            </w:pPr>
            <w:r w:rsidRPr="00AD525B">
              <w:rPr>
                <w:b/>
                <w:lang w:val="ro-RO"/>
                <w14:ligatures w14:val="standardContextual"/>
              </w:rPr>
              <w:t>=4.800.000</w:t>
            </w:r>
          </w:p>
        </w:tc>
      </w:tr>
      <w:tr w:rsidR="00AA6FF4" w:rsidRPr="00AD525B" w14:paraId="60B11809" w14:textId="77777777" w:rsidTr="00BA2647">
        <w:trPr>
          <w:jc w:val="center"/>
        </w:trPr>
        <w:tc>
          <w:tcPr>
            <w:tcW w:w="569" w:type="dxa"/>
            <w:tcBorders>
              <w:top w:val="single" w:sz="4" w:space="0" w:color="auto"/>
              <w:left w:val="single" w:sz="4" w:space="0" w:color="auto"/>
              <w:bottom w:val="single" w:sz="4" w:space="0" w:color="auto"/>
              <w:right w:val="single" w:sz="4" w:space="0" w:color="auto"/>
            </w:tcBorders>
          </w:tcPr>
          <w:p w14:paraId="5369BF43" w14:textId="77777777" w:rsidR="00AA6FF4" w:rsidRPr="00AD525B" w:rsidRDefault="00AA6FF4"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III</w:t>
            </w:r>
          </w:p>
        </w:tc>
        <w:tc>
          <w:tcPr>
            <w:tcW w:w="7070" w:type="dxa"/>
            <w:gridSpan w:val="2"/>
            <w:tcBorders>
              <w:top w:val="single" w:sz="4" w:space="0" w:color="auto"/>
              <w:left w:val="single" w:sz="4" w:space="0" w:color="auto"/>
              <w:bottom w:val="single" w:sz="4" w:space="0" w:color="auto"/>
              <w:right w:val="single" w:sz="4" w:space="0" w:color="auto"/>
            </w:tcBorders>
          </w:tcPr>
          <w:p w14:paraId="1ADB4469" w14:textId="77777777" w:rsidR="00AA6FF4" w:rsidRPr="00AD525B" w:rsidRDefault="00AA6FF4" w:rsidP="00BA2647">
            <w:pPr>
              <w:pStyle w:val="NormalWeb"/>
              <w:spacing w:before="0" w:beforeAutospacing="0" w:after="0" w:afterAutospacing="0"/>
              <w:jc w:val="both"/>
              <w:rPr>
                <w:lang w:val="ro-RO"/>
                <w14:ligatures w14:val="standardContextual"/>
              </w:rPr>
            </w:pPr>
            <w:r w:rsidRPr="00AD525B">
              <w:rPr>
                <w:b/>
                <w:lang w:val="ro-RO"/>
                <w14:ligatures w14:val="standardContextual"/>
              </w:rPr>
              <w:t>Suprafața totală tratată/trecere aferentă tuturor spații deschise</w:t>
            </w:r>
            <w:r w:rsidRPr="00AD525B">
              <w:rPr>
                <w:lang w:val="ro-RO"/>
                <w14:ligatures w14:val="standardContextual"/>
              </w:rPr>
              <w:t xml:space="preserve"> (I +II)</w:t>
            </w:r>
          </w:p>
        </w:tc>
        <w:tc>
          <w:tcPr>
            <w:tcW w:w="1712" w:type="dxa"/>
            <w:tcBorders>
              <w:top w:val="single" w:sz="4" w:space="0" w:color="auto"/>
              <w:left w:val="single" w:sz="4" w:space="0" w:color="auto"/>
              <w:bottom w:val="single" w:sz="4" w:space="0" w:color="auto"/>
              <w:right w:val="single" w:sz="4" w:space="0" w:color="auto"/>
            </w:tcBorders>
          </w:tcPr>
          <w:p w14:paraId="68DC262A" w14:textId="3498E193" w:rsidR="00AA6FF4" w:rsidRPr="00AD525B" w:rsidRDefault="005266F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6.102.429 mp</w:t>
            </w:r>
          </w:p>
        </w:tc>
      </w:tr>
    </w:tbl>
    <w:p w14:paraId="7C15359E" w14:textId="77777777" w:rsidR="00E95FB8" w:rsidRPr="00AD525B" w:rsidRDefault="00E95FB8" w:rsidP="009C66F5">
      <w:pPr>
        <w:pStyle w:val="NormalWeb"/>
        <w:spacing w:before="0" w:beforeAutospacing="0" w:after="0" w:afterAutospacing="0"/>
        <w:jc w:val="both"/>
        <w:rPr>
          <w:i/>
          <w:iCs/>
          <w:lang w:val="ro-RO"/>
          <w14:ligatures w14:val="standardContextual"/>
        </w:rPr>
      </w:pPr>
    </w:p>
    <w:p w14:paraId="6519ED1A" w14:textId="6E8C9E23" w:rsidR="00B42B20" w:rsidRPr="00AD525B" w:rsidRDefault="00E95FB8" w:rsidP="00361A80">
      <w:pPr>
        <w:keepNext w:val="0"/>
        <w:keepLines w:val="0"/>
        <w:spacing w:after="0"/>
        <w:jc w:val="left"/>
        <w:rPr>
          <w:rFonts w:eastAsiaTheme="minorEastAsia"/>
          <w:i/>
          <w:iCs/>
          <w:sz w:val="24"/>
          <w:szCs w:val="24"/>
          <w14:ligatures w14:val="standardContextual"/>
        </w:rPr>
      </w:pPr>
      <w:r w:rsidRPr="00AD525B">
        <w:rPr>
          <w:i/>
          <w:iCs/>
          <w14:ligatures w14:val="standardContextual"/>
        </w:rPr>
        <w:br w:type="page"/>
      </w:r>
    </w:p>
    <w:p w14:paraId="2EA9E6BF" w14:textId="7116E922" w:rsidR="00B42B20" w:rsidRPr="00AD525B" w:rsidRDefault="00744AF2" w:rsidP="009C66F5">
      <w:pPr>
        <w:spacing w:after="0"/>
        <w:rPr>
          <w:sz w:val="24"/>
          <w:szCs w:val="24"/>
        </w:rPr>
      </w:pPr>
      <w:r w:rsidRPr="00AD525B">
        <w:rPr>
          <w:b/>
          <w:sz w:val="24"/>
          <w:szCs w:val="24"/>
        </w:rPr>
        <w:lastRenderedPageBreak/>
        <w:t xml:space="preserve">ANEXA NR. 25 </w:t>
      </w:r>
      <w:r w:rsidR="00B42B20" w:rsidRPr="00AD525B">
        <w:rPr>
          <w:sz w:val="24"/>
          <w:szCs w:val="24"/>
        </w:rPr>
        <w:t>la caietul de sarcini-cadru</w:t>
      </w:r>
    </w:p>
    <w:p w14:paraId="4706013B" w14:textId="77777777" w:rsidR="00B42B20" w:rsidRPr="00AD525B" w:rsidRDefault="00B42B20" w:rsidP="009C66F5">
      <w:pPr>
        <w:pStyle w:val="NormalWeb"/>
        <w:spacing w:before="0" w:beforeAutospacing="0" w:after="0" w:afterAutospacing="0"/>
        <w:jc w:val="both"/>
        <w:rPr>
          <w:b/>
          <w:lang w:val="ro-RO"/>
          <w14:ligatures w14:val="standardContextual"/>
        </w:rPr>
      </w:pPr>
      <w:r w:rsidRPr="00AD525B">
        <w:rPr>
          <w:b/>
          <w:lang w:val="ro-RO"/>
          <w14:ligatures w14:val="standardContextual"/>
        </w:rPr>
        <w:t>Deratizare spații comune închise - vector șobolani/șoareci</w:t>
      </w:r>
    </w:p>
    <w:p w14:paraId="3CDF3A3C" w14:textId="6657011D" w:rsidR="000819E4" w:rsidRPr="00AD525B" w:rsidRDefault="000819E4" w:rsidP="009C66F5">
      <w:pPr>
        <w:pStyle w:val="NormalWeb"/>
        <w:spacing w:before="0" w:beforeAutospacing="0" w:after="0" w:afterAutospacing="0"/>
        <w:jc w:val="both"/>
        <w:rPr>
          <w:i/>
          <w:iCs/>
          <w:lang w:val="ro-RO"/>
          <w14:ligatures w14:val="standardContextual"/>
        </w:rPr>
      </w:pPr>
    </w:p>
    <w:tbl>
      <w:tblPr>
        <w:tblStyle w:val="TableGrid"/>
        <w:tblW w:w="9923" w:type="dxa"/>
        <w:tblInd w:w="-572" w:type="dxa"/>
        <w:tblLook w:val="04A0" w:firstRow="1" w:lastRow="0" w:firstColumn="1" w:lastColumn="0" w:noHBand="0" w:noVBand="1"/>
      </w:tblPr>
      <w:tblGrid>
        <w:gridCol w:w="709"/>
        <w:gridCol w:w="6095"/>
        <w:gridCol w:w="3119"/>
      </w:tblGrid>
      <w:tr w:rsidR="0064009A" w:rsidRPr="00AD525B" w14:paraId="7D8CD402"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42550338"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Nr.</w:t>
            </w:r>
          </w:p>
          <w:p w14:paraId="5269625F"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crt.</w:t>
            </w:r>
          </w:p>
        </w:tc>
        <w:tc>
          <w:tcPr>
            <w:tcW w:w="6095" w:type="dxa"/>
            <w:tcBorders>
              <w:top w:val="single" w:sz="4" w:space="0" w:color="auto"/>
              <w:left w:val="single" w:sz="4" w:space="0" w:color="auto"/>
              <w:bottom w:val="single" w:sz="4" w:space="0" w:color="auto"/>
              <w:right w:val="single" w:sz="4" w:space="0" w:color="auto"/>
            </w:tcBorders>
            <w:hideMark/>
          </w:tcPr>
          <w:p w14:paraId="2FEFA6FC" w14:textId="304F859E" w:rsidR="0064009A" w:rsidRPr="00AD525B" w:rsidRDefault="0064009A" w:rsidP="00DB2C4C">
            <w:pPr>
              <w:pStyle w:val="NormalWeb"/>
              <w:spacing w:before="0" w:beforeAutospacing="0" w:after="0" w:afterAutospacing="0"/>
              <w:jc w:val="center"/>
              <w:rPr>
                <w:b/>
                <w:lang w:val="ro-RO"/>
                <w14:ligatures w14:val="standardContextual"/>
              </w:rPr>
            </w:pPr>
            <w:r w:rsidRPr="00AD525B">
              <w:rPr>
                <w:b/>
                <w:lang w:val="ro-RO"/>
                <w14:ligatures w14:val="standardContextual"/>
              </w:rPr>
              <w:t xml:space="preserve">Obiectivul aferent </w:t>
            </w:r>
            <w:r w:rsidRPr="00AD525B">
              <w:rPr>
                <w:b/>
                <w:lang w:val="ro-RO"/>
              </w:rPr>
              <w:t xml:space="preserve">spațiilor comune închise ale clădirilor/condominiilor (subsol, spații tehnice și alte asemenea) </w:t>
            </w:r>
            <w:r w:rsidRPr="00AD525B">
              <w:rPr>
                <w:b/>
                <w:lang w:val="ro-RO"/>
                <w14:ligatures w14:val="standardContextual"/>
              </w:rPr>
              <w:t>unde se aplică tratamentul de de</w:t>
            </w:r>
            <w:r w:rsidR="00DB2C4C" w:rsidRPr="00AD525B">
              <w:rPr>
                <w:b/>
                <w:lang w:val="ro-RO"/>
                <w14:ligatures w14:val="standardContextual"/>
              </w:rPr>
              <w:t>ratizare</w:t>
            </w:r>
          </w:p>
        </w:tc>
        <w:tc>
          <w:tcPr>
            <w:tcW w:w="3119" w:type="dxa"/>
            <w:tcBorders>
              <w:top w:val="single" w:sz="4" w:space="0" w:color="auto"/>
              <w:left w:val="single" w:sz="4" w:space="0" w:color="auto"/>
              <w:bottom w:val="single" w:sz="4" w:space="0" w:color="auto"/>
              <w:right w:val="single" w:sz="4" w:space="0" w:color="auto"/>
            </w:tcBorders>
            <w:hideMark/>
          </w:tcPr>
          <w:p w14:paraId="17E5EE89" w14:textId="77777777" w:rsidR="0064009A" w:rsidRPr="00AD525B" w:rsidRDefault="0064009A" w:rsidP="00BA2647">
            <w:pPr>
              <w:pStyle w:val="NormalWeb"/>
              <w:spacing w:before="0" w:beforeAutospacing="0" w:after="0" w:afterAutospacing="0"/>
              <w:jc w:val="center"/>
              <w:rPr>
                <w:b/>
                <w:lang w:val="ro-RO"/>
                <w14:ligatures w14:val="standardContextual"/>
              </w:rPr>
            </w:pPr>
            <w:r w:rsidRPr="00AD525B">
              <w:rPr>
                <w:b/>
                <w:lang w:val="ro-RO"/>
                <w14:ligatures w14:val="standardContextual"/>
              </w:rPr>
              <w:t>Suprafața</w:t>
            </w:r>
          </w:p>
          <w:p w14:paraId="6AFCC134" w14:textId="77777777" w:rsidR="0064009A" w:rsidRPr="00AD525B" w:rsidRDefault="0064009A" w:rsidP="00BA2647">
            <w:pPr>
              <w:pStyle w:val="NormalWeb"/>
              <w:spacing w:before="0" w:beforeAutospacing="0" w:after="0" w:afterAutospacing="0"/>
              <w:jc w:val="center"/>
              <w:rPr>
                <w:b/>
                <w:lang w:val="ro-RO"/>
                <w14:ligatures w14:val="standardContextual"/>
              </w:rPr>
            </w:pPr>
            <w:r w:rsidRPr="00AD525B">
              <w:rPr>
                <w:b/>
                <w:lang w:val="ro-RO"/>
                <w14:ligatures w14:val="standardContextual"/>
              </w:rPr>
              <w:t>tratată/trecere (mp)</w:t>
            </w:r>
          </w:p>
        </w:tc>
      </w:tr>
      <w:tr w:rsidR="0064009A" w:rsidRPr="00AD525B" w14:paraId="21F0B57F"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1EAE5521"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1</w:t>
            </w:r>
          </w:p>
        </w:tc>
        <w:tc>
          <w:tcPr>
            <w:tcW w:w="6095" w:type="dxa"/>
            <w:tcBorders>
              <w:top w:val="single" w:sz="4" w:space="0" w:color="auto"/>
              <w:left w:val="single" w:sz="4" w:space="0" w:color="auto"/>
              <w:bottom w:val="single" w:sz="4" w:space="0" w:color="auto"/>
              <w:right w:val="single" w:sz="4" w:space="0" w:color="auto"/>
            </w:tcBorders>
            <w:hideMark/>
          </w:tcPr>
          <w:p w14:paraId="210484F8"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Clădiri ale unităților sanitare din subordinea autorităților administrației publice locale, din care:</w:t>
            </w:r>
          </w:p>
        </w:tc>
        <w:tc>
          <w:tcPr>
            <w:tcW w:w="3119" w:type="dxa"/>
            <w:tcBorders>
              <w:top w:val="single" w:sz="4" w:space="0" w:color="auto"/>
              <w:left w:val="single" w:sz="4" w:space="0" w:color="auto"/>
              <w:bottom w:val="single" w:sz="4" w:space="0" w:color="auto"/>
              <w:right w:val="single" w:sz="4" w:space="0" w:color="auto"/>
            </w:tcBorders>
          </w:tcPr>
          <w:p w14:paraId="456DD77D" w14:textId="499F5B67" w:rsidR="0064009A" w:rsidRPr="00AD525B" w:rsidRDefault="0040557E" w:rsidP="00BA2647">
            <w:pPr>
              <w:pStyle w:val="NormalWeb"/>
              <w:spacing w:before="0" w:beforeAutospacing="0" w:after="0" w:afterAutospacing="0"/>
              <w:rPr>
                <w:b/>
                <w:lang w:val="ro-RO"/>
                <w14:ligatures w14:val="standardContextual"/>
              </w:rPr>
            </w:pPr>
            <w:r w:rsidRPr="00AD525B">
              <w:rPr>
                <w:b/>
                <w:lang w:val="ro-RO"/>
                <w14:ligatures w14:val="standardContextual"/>
              </w:rPr>
              <w:t>Total 585,16</w:t>
            </w:r>
          </w:p>
        </w:tc>
      </w:tr>
      <w:tr w:rsidR="0064009A" w:rsidRPr="00AD525B" w14:paraId="62146BB4"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2A6F8FDF"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1.1</w:t>
            </w:r>
          </w:p>
        </w:tc>
        <w:tc>
          <w:tcPr>
            <w:tcW w:w="6095" w:type="dxa"/>
            <w:tcBorders>
              <w:top w:val="single" w:sz="4" w:space="0" w:color="auto"/>
              <w:left w:val="single" w:sz="4" w:space="0" w:color="auto"/>
              <w:bottom w:val="single" w:sz="4" w:space="0" w:color="auto"/>
              <w:right w:val="single" w:sz="4" w:space="0" w:color="auto"/>
            </w:tcBorders>
          </w:tcPr>
          <w:p w14:paraId="14EF2379"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Centrul socio-medical pentru vârstnici "Zathureczky Berta" </w:t>
            </w:r>
          </w:p>
          <w:p w14:paraId="35309B0B" w14:textId="77777777" w:rsidR="0064009A" w:rsidRPr="00AD525B" w:rsidRDefault="0064009A"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Bd. Gen. Grigore Bălan nr. 31</w:t>
            </w:r>
          </w:p>
        </w:tc>
        <w:tc>
          <w:tcPr>
            <w:tcW w:w="3119" w:type="dxa"/>
            <w:tcBorders>
              <w:top w:val="single" w:sz="4" w:space="0" w:color="auto"/>
              <w:left w:val="single" w:sz="4" w:space="0" w:color="auto"/>
              <w:bottom w:val="single" w:sz="4" w:space="0" w:color="auto"/>
              <w:right w:val="single" w:sz="4" w:space="0" w:color="auto"/>
            </w:tcBorders>
          </w:tcPr>
          <w:p w14:paraId="24B8D6C8" w14:textId="77777777" w:rsidR="0064009A" w:rsidRPr="00AD525B" w:rsidRDefault="0064009A" w:rsidP="00BA2647">
            <w:pPr>
              <w:pStyle w:val="NormalWeb"/>
              <w:spacing w:before="0" w:beforeAutospacing="0" w:after="0" w:afterAutospacing="0"/>
              <w:jc w:val="right"/>
              <w:rPr>
                <w:lang w:val="ro-RO"/>
                <w14:ligatures w14:val="standardContextual"/>
              </w:rPr>
            </w:pPr>
            <w:r w:rsidRPr="00AD525B">
              <w:rPr>
                <w:lang w:val="ro-RO"/>
                <w14:ligatures w14:val="standardContextual"/>
              </w:rPr>
              <w:t>585,16</w:t>
            </w:r>
          </w:p>
        </w:tc>
      </w:tr>
      <w:tr w:rsidR="0064009A" w:rsidRPr="00AD525B" w14:paraId="7A244D34"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4474C94F"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2</w:t>
            </w:r>
          </w:p>
        </w:tc>
        <w:tc>
          <w:tcPr>
            <w:tcW w:w="6095" w:type="dxa"/>
            <w:tcBorders>
              <w:top w:val="single" w:sz="4" w:space="0" w:color="auto"/>
              <w:left w:val="single" w:sz="4" w:space="0" w:color="auto"/>
              <w:bottom w:val="single" w:sz="4" w:space="0" w:color="auto"/>
              <w:right w:val="single" w:sz="4" w:space="0" w:color="auto"/>
            </w:tcBorders>
            <w:hideMark/>
          </w:tcPr>
          <w:p w14:paraId="4F5BAB46"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Clădiri ale unităților de învățământ din subordinea autorităților administrației publice locale, din care:</w:t>
            </w:r>
          </w:p>
        </w:tc>
        <w:tc>
          <w:tcPr>
            <w:tcW w:w="3119" w:type="dxa"/>
            <w:tcBorders>
              <w:top w:val="single" w:sz="4" w:space="0" w:color="auto"/>
              <w:left w:val="single" w:sz="4" w:space="0" w:color="auto"/>
              <w:bottom w:val="single" w:sz="4" w:space="0" w:color="auto"/>
              <w:right w:val="single" w:sz="4" w:space="0" w:color="auto"/>
            </w:tcBorders>
          </w:tcPr>
          <w:p w14:paraId="0AC67287" w14:textId="6432B036" w:rsidR="0064009A" w:rsidRPr="00AD525B" w:rsidRDefault="00DE28A3" w:rsidP="00BA2647">
            <w:pPr>
              <w:pStyle w:val="NormalWeb"/>
              <w:spacing w:before="0" w:beforeAutospacing="0" w:after="0" w:afterAutospacing="0"/>
              <w:rPr>
                <w:lang w:val="ro-RO"/>
                <w14:ligatures w14:val="standardContextual"/>
              </w:rPr>
            </w:pPr>
            <w:r w:rsidRPr="00AD525B">
              <w:rPr>
                <w:b/>
                <w:lang w:val="ro-RO"/>
                <w14:ligatures w14:val="standardContextual"/>
              </w:rPr>
              <w:t>Total 42.543,96</w:t>
            </w:r>
          </w:p>
        </w:tc>
      </w:tr>
      <w:tr w:rsidR="0064009A" w:rsidRPr="00AD525B" w14:paraId="671CDCC0"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5DB2AB84"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w:t>
            </w:r>
          </w:p>
        </w:tc>
        <w:tc>
          <w:tcPr>
            <w:tcW w:w="6095" w:type="dxa"/>
            <w:tcBorders>
              <w:top w:val="single" w:sz="4" w:space="0" w:color="auto"/>
              <w:left w:val="single" w:sz="4" w:space="0" w:color="auto"/>
              <w:bottom w:val="single" w:sz="4" w:space="0" w:color="auto"/>
              <w:right w:val="single" w:sz="4" w:space="0" w:color="auto"/>
            </w:tcBorders>
          </w:tcPr>
          <w:p w14:paraId="2A6AC8E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Grădinița cu Program Prelungit „Benedek Elek”</w:t>
            </w:r>
          </w:p>
          <w:p w14:paraId="5DA96F73" w14:textId="77777777" w:rsidR="0064009A" w:rsidRPr="00AD525B" w:rsidRDefault="0064009A"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Oltului nr. 19 CF  23367</w:t>
            </w:r>
          </w:p>
          <w:p w14:paraId="48257774"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grădiniță str. Oltului nr. 38</w:t>
            </w:r>
          </w:p>
          <w:p w14:paraId="60646D76"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 apartamente str. Oltului nr. 35 /sc. A/ap. 1; 3</w:t>
            </w:r>
          </w:p>
        </w:tc>
        <w:tc>
          <w:tcPr>
            <w:tcW w:w="3119" w:type="dxa"/>
            <w:tcBorders>
              <w:top w:val="single" w:sz="4" w:space="0" w:color="auto"/>
              <w:left w:val="single" w:sz="4" w:space="0" w:color="auto"/>
              <w:bottom w:val="single" w:sz="4" w:space="0" w:color="auto"/>
              <w:right w:val="single" w:sz="4" w:space="0" w:color="auto"/>
            </w:tcBorders>
          </w:tcPr>
          <w:p w14:paraId="07C83D49" w14:textId="77777777" w:rsidR="0064009A" w:rsidRPr="00AD525B" w:rsidRDefault="0064009A" w:rsidP="00BA2647">
            <w:pPr>
              <w:pStyle w:val="NormalWeb"/>
              <w:spacing w:before="0" w:beforeAutospacing="0" w:after="0" w:afterAutospacing="0"/>
              <w:jc w:val="right"/>
              <w:rPr>
                <w:lang w:val="ro-RO"/>
                <w14:ligatures w14:val="standardContextual"/>
              </w:rPr>
            </w:pPr>
          </w:p>
          <w:p w14:paraId="27E3BED6" w14:textId="3FE185AE" w:rsidR="0064009A" w:rsidRPr="00AD525B" w:rsidRDefault="0064009A" w:rsidP="0064009A">
            <w:pPr>
              <w:pStyle w:val="NormalWeb"/>
              <w:spacing w:before="0" w:beforeAutospacing="0" w:after="0" w:afterAutospacing="0"/>
              <w:rPr>
                <w:lang w:val="ro-RO"/>
                <w14:ligatures w14:val="standardContextual"/>
              </w:rPr>
            </w:pPr>
            <w:r w:rsidRPr="00AD525B">
              <w:rPr>
                <w:lang w:val="ro-RO"/>
                <w14:ligatures w14:val="standardContextual"/>
              </w:rPr>
              <w:t>Supr. constr. la sol 490</w:t>
            </w:r>
          </w:p>
        </w:tc>
      </w:tr>
      <w:tr w:rsidR="0064009A" w:rsidRPr="00AD525B" w14:paraId="7DCA6007"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594D96C1"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w:t>
            </w:r>
          </w:p>
        </w:tc>
        <w:tc>
          <w:tcPr>
            <w:tcW w:w="6095" w:type="dxa"/>
            <w:tcBorders>
              <w:top w:val="single" w:sz="4" w:space="0" w:color="auto"/>
              <w:left w:val="single" w:sz="4" w:space="0" w:color="auto"/>
              <w:bottom w:val="single" w:sz="4" w:space="0" w:color="auto"/>
              <w:right w:val="single" w:sz="4" w:space="0" w:color="auto"/>
            </w:tcBorders>
          </w:tcPr>
          <w:p w14:paraId="109D3E4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"Csipike" </w:t>
            </w:r>
          </w:p>
          <w:p w14:paraId="7B6A432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Kriza János nr. 1; CF 33568</w:t>
            </w:r>
          </w:p>
        </w:tc>
        <w:tc>
          <w:tcPr>
            <w:tcW w:w="3119" w:type="dxa"/>
            <w:tcBorders>
              <w:top w:val="single" w:sz="4" w:space="0" w:color="auto"/>
              <w:left w:val="single" w:sz="4" w:space="0" w:color="auto"/>
              <w:bottom w:val="single" w:sz="4" w:space="0" w:color="auto"/>
              <w:right w:val="single" w:sz="4" w:space="0" w:color="auto"/>
            </w:tcBorders>
          </w:tcPr>
          <w:p w14:paraId="369E9BC3"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160</w:t>
            </w:r>
          </w:p>
        </w:tc>
      </w:tr>
      <w:tr w:rsidR="0064009A" w:rsidRPr="00AD525B" w14:paraId="4AEE6B26" w14:textId="77777777" w:rsidTr="00BA2647">
        <w:tc>
          <w:tcPr>
            <w:tcW w:w="709" w:type="dxa"/>
            <w:tcBorders>
              <w:top w:val="single" w:sz="4" w:space="0" w:color="auto"/>
              <w:left w:val="single" w:sz="4" w:space="0" w:color="auto"/>
              <w:bottom w:val="single" w:sz="4" w:space="0" w:color="auto"/>
              <w:right w:val="single" w:sz="4" w:space="0" w:color="auto"/>
            </w:tcBorders>
          </w:tcPr>
          <w:p w14:paraId="57D2E4BA"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2.3</w:t>
            </w:r>
          </w:p>
        </w:tc>
        <w:tc>
          <w:tcPr>
            <w:tcW w:w="6095" w:type="dxa"/>
            <w:tcBorders>
              <w:top w:val="single" w:sz="4" w:space="0" w:color="auto"/>
              <w:left w:val="single" w:sz="4" w:space="0" w:color="auto"/>
              <w:bottom w:val="single" w:sz="4" w:space="0" w:color="auto"/>
              <w:right w:val="single" w:sz="4" w:space="0" w:color="auto"/>
            </w:tcBorders>
          </w:tcPr>
          <w:p w14:paraId="509D9AE5"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„Gulliver” </w:t>
            </w:r>
          </w:p>
          <w:p w14:paraId="494C2F8A" w14:textId="77777777" w:rsidR="0064009A" w:rsidRPr="00AD525B" w:rsidRDefault="0064009A"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Dealului nr. 24; CF 28019</w:t>
            </w:r>
          </w:p>
        </w:tc>
        <w:tc>
          <w:tcPr>
            <w:tcW w:w="3119" w:type="dxa"/>
            <w:tcBorders>
              <w:top w:val="single" w:sz="4" w:space="0" w:color="auto"/>
              <w:left w:val="single" w:sz="4" w:space="0" w:color="auto"/>
              <w:bottom w:val="single" w:sz="4" w:space="0" w:color="auto"/>
              <w:right w:val="single" w:sz="4" w:space="0" w:color="auto"/>
            </w:tcBorders>
          </w:tcPr>
          <w:p w14:paraId="0AC88DA3"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970</w:t>
            </w:r>
          </w:p>
        </w:tc>
      </w:tr>
      <w:tr w:rsidR="0064009A" w:rsidRPr="00AD525B" w14:paraId="1243DF12" w14:textId="77777777" w:rsidTr="00BA2647">
        <w:tc>
          <w:tcPr>
            <w:tcW w:w="709" w:type="dxa"/>
            <w:tcBorders>
              <w:top w:val="single" w:sz="4" w:space="0" w:color="auto"/>
              <w:left w:val="single" w:sz="4" w:space="0" w:color="auto"/>
              <w:bottom w:val="single" w:sz="4" w:space="0" w:color="auto"/>
              <w:right w:val="single" w:sz="4" w:space="0" w:color="auto"/>
            </w:tcBorders>
          </w:tcPr>
          <w:p w14:paraId="37916ED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2.4.</w:t>
            </w:r>
          </w:p>
        </w:tc>
        <w:tc>
          <w:tcPr>
            <w:tcW w:w="6095" w:type="dxa"/>
            <w:tcBorders>
              <w:top w:val="single" w:sz="4" w:space="0" w:color="auto"/>
              <w:left w:val="single" w:sz="4" w:space="0" w:color="auto"/>
              <w:bottom w:val="single" w:sz="4" w:space="0" w:color="auto"/>
              <w:right w:val="single" w:sz="4" w:space="0" w:color="auto"/>
            </w:tcBorders>
          </w:tcPr>
          <w:p w14:paraId="6156065F"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„Gulliver” </w:t>
            </w:r>
          </w:p>
          <w:p w14:paraId="3C3F434D"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Kós Károly nr. 78; CF 28963</w:t>
            </w:r>
          </w:p>
        </w:tc>
        <w:tc>
          <w:tcPr>
            <w:tcW w:w="3119" w:type="dxa"/>
            <w:tcBorders>
              <w:top w:val="single" w:sz="4" w:space="0" w:color="auto"/>
              <w:left w:val="single" w:sz="4" w:space="0" w:color="auto"/>
              <w:bottom w:val="single" w:sz="4" w:space="0" w:color="auto"/>
              <w:right w:val="single" w:sz="4" w:space="0" w:color="auto"/>
            </w:tcBorders>
          </w:tcPr>
          <w:p w14:paraId="6205C42D"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914</w:t>
            </w:r>
          </w:p>
        </w:tc>
      </w:tr>
      <w:tr w:rsidR="0064009A" w:rsidRPr="00AD525B" w14:paraId="4D5D19F1" w14:textId="77777777" w:rsidTr="00BA2647">
        <w:tc>
          <w:tcPr>
            <w:tcW w:w="709" w:type="dxa"/>
            <w:tcBorders>
              <w:top w:val="single" w:sz="4" w:space="0" w:color="auto"/>
              <w:left w:val="single" w:sz="4" w:space="0" w:color="auto"/>
              <w:bottom w:val="single" w:sz="4" w:space="0" w:color="auto"/>
              <w:right w:val="single" w:sz="4" w:space="0" w:color="auto"/>
            </w:tcBorders>
          </w:tcPr>
          <w:p w14:paraId="50D17E85"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2.5</w:t>
            </w:r>
          </w:p>
        </w:tc>
        <w:tc>
          <w:tcPr>
            <w:tcW w:w="6095" w:type="dxa"/>
            <w:tcBorders>
              <w:top w:val="single" w:sz="4" w:space="0" w:color="auto"/>
              <w:left w:val="single" w:sz="4" w:space="0" w:color="auto"/>
              <w:bottom w:val="single" w:sz="4" w:space="0" w:color="auto"/>
              <w:right w:val="single" w:sz="4" w:space="0" w:color="auto"/>
            </w:tcBorders>
          </w:tcPr>
          <w:p w14:paraId="0FEF8B0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“Hófehérke” </w:t>
            </w:r>
          </w:p>
          <w:p w14:paraId="73B4ABA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Tineretului nr. 2; CF 39609</w:t>
            </w:r>
          </w:p>
        </w:tc>
        <w:tc>
          <w:tcPr>
            <w:tcW w:w="3119" w:type="dxa"/>
            <w:tcBorders>
              <w:top w:val="single" w:sz="4" w:space="0" w:color="auto"/>
              <w:left w:val="single" w:sz="4" w:space="0" w:color="auto"/>
              <w:bottom w:val="single" w:sz="4" w:space="0" w:color="auto"/>
              <w:right w:val="single" w:sz="4" w:space="0" w:color="auto"/>
            </w:tcBorders>
          </w:tcPr>
          <w:p w14:paraId="752952DF"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1142</w:t>
            </w:r>
          </w:p>
        </w:tc>
      </w:tr>
      <w:tr w:rsidR="0064009A" w:rsidRPr="00AD525B" w14:paraId="0AA79288" w14:textId="77777777" w:rsidTr="00BA2647">
        <w:tc>
          <w:tcPr>
            <w:tcW w:w="709" w:type="dxa"/>
            <w:tcBorders>
              <w:top w:val="single" w:sz="4" w:space="0" w:color="auto"/>
              <w:left w:val="single" w:sz="4" w:space="0" w:color="auto"/>
              <w:bottom w:val="single" w:sz="4" w:space="0" w:color="auto"/>
              <w:right w:val="single" w:sz="4" w:space="0" w:color="auto"/>
            </w:tcBorders>
          </w:tcPr>
          <w:p w14:paraId="07B8FFCE"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2.6</w:t>
            </w:r>
          </w:p>
        </w:tc>
        <w:tc>
          <w:tcPr>
            <w:tcW w:w="6095" w:type="dxa"/>
            <w:tcBorders>
              <w:top w:val="single" w:sz="4" w:space="0" w:color="auto"/>
              <w:left w:val="single" w:sz="4" w:space="0" w:color="auto"/>
              <w:bottom w:val="single" w:sz="4" w:space="0" w:color="auto"/>
              <w:right w:val="single" w:sz="4" w:space="0" w:color="auto"/>
            </w:tcBorders>
          </w:tcPr>
          <w:p w14:paraId="5F3A3FBA"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Ady Endre” </w:t>
            </w:r>
          </w:p>
          <w:p w14:paraId="58AB9DC2" w14:textId="77777777" w:rsidR="0064009A" w:rsidRPr="00AD525B" w:rsidRDefault="0064009A"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Armata Română nr. 25; CF 42059</w:t>
            </w:r>
          </w:p>
          <w:p w14:paraId="4ACFF77D"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Sală de sport </w:t>
            </w:r>
            <w:r w:rsidRPr="00AD525B">
              <w:rPr>
                <w:i/>
                <w:lang w:val="ro-RO"/>
                <w14:ligatures w14:val="standardContextual"/>
              </w:rPr>
              <w:t>Hărniciei nr. 1/A; CF 28089-C1-U1</w:t>
            </w:r>
          </w:p>
        </w:tc>
        <w:tc>
          <w:tcPr>
            <w:tcW w:w="3119" w:type="dxa"/>
            <w:tcBorders>
              <w:top w:val="single" w:sz="4" w:space="0" w:color="auto"/>
              <w:left w:val="single" w:sz="4" w:space="0" w:color="auto"/>
              <w:bottom w:val="single" w:sz="4" w:space="0" w:color="auto"/>
              <w:right w:val="single" w:sz="4" w:space="0" w:color="auto"/>
            </w:tcBorders>
          </w:tcPr>
          <w:p w14:paraId="27565259"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1022</w:t>
            </w:r>
          </w:p>
          <w:p w14:paraId="35A1F54D" w14:textId="77777777" w:rsidR="0064009A" w:rsidRPr="00AD525B" w:rsidRDefault="0064009A" w:rsidP="00BA2647">
            <w:pPr>
              <w:pStyle w:val="NormalWeb"/>
              <w:spacing w:before="0" w:beforeAutospacing="0" w:after="0" w:afterAutospacing="0"/>
              <w:rPr>
                <w:lang w:val="ro-RO"/>
                <w14:ligatures w14:val="standardContextual"/>
              </w:rPr>
            </w:pPr>
          </w:p>
          <w:p w14:paraId="214C6411"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282,93</w:t>
            </w:r>
          </w:p>
        </w:tc>
      </w:tr>
      <w:tr w:rsidR="0064009A" w:rsidRPr="00AD525B" w14:paraId="71B3E13C" w14:textId="77777777" w:rsidTr="00BA2647">
        <w:tc>
          <w:tcPr>
            <w:tcW w:w="709" w:type="dxa"/>
            <w:tcBorders>
              <w:top w:val="single" w:sz="4" w:space="0" w:color="auto"/>
              <w:left w:val="single" w:sz="4" w:space="0" w:color="auto"/>
              <w:bottom w:val="single" w:sz="4" w:space="0" w:color="auto"/>
              <w:right w:val="single" w:sz="4" w:space="0" w:color="auto"/>
            </w:tcBorders>
          </w:tcPr>
          <w:p w14:paraId="59AD214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2.7</w:t>
            </w:r>
          </w:p>
        </w:tc>
        <w:tc>
          <w:tcPr>
            <w:tcW w:w="6095" w:type="dxa"/>
            <w:tcBorders>
              <w:top w:val="single" w:sz="4" w:space="0" w:color="auto"/>
              <w:left w:val="single" w:sz="4" w:space="0" w:color="auto"/>
              <w:bottom w:val="single" w:sz="4" w:space="0" w:color="auto"/>
              <w:right w:val="single" w:sz="4" w:space="0" w:color="auto"/>
            </w:tcBorders>
          </w:tcPr>
          <w:p w14:paraId="61E291A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„Napsugár” </w:t>
            </w:r>
          </w:p>
          <w:p w14:paraId="4BF9E2D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Armata Română nr. 25; CF 42059</w:t>
            </w:r>
          </w:p>
        </w:tc>
        <w:tc>
          <w:tcPr>
            <w:tcW w:w="3119" w:type="dxa"/>
            <w:tcBorders>
              <w:top w:val="single" w:sz="4" w:space="0" w:color="auto"/>
              <w:left w:val="single" w:sz="4" w:space="0" w:color="auto"/>
              <w:bottom w:val="single" w:sz="4" w:space="0" w:color="auto"/>
              <w:right w:val="single" w:sz="4" w:space="0" w:color="auto"/>
            </w:tcBorders>
          </w:tcPr>
          <w:p w14:paraId="4C7F6C81"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710/</w:t>
            </w:r>
          </w:p>
          <w:p w14:paraId="4F725F03" w14:textId="77777777" w:rsidR="0064009A" w:rsidRPr="00AD525B" w:rsidRDefault="0064009A" w:rsidP="00BA2647">
            <w:pPr>
              <w:pStyle w:val="NormalWeb"/>
              <w:spacing w:before="0" w:beforeAutospacing="0" w:after="0" w:afterAutospacing="0"/>
              <w:rPr>
                <w:lang w:val="ro-RO"/>
                <w14:ligatures w14:val="standardContextual"/>
              </w:rPr>
            </w:pPr>
          </w:p>
        </w:tc>
      </w:tr>
      <w:tr w:rsidR="0064009A" w:rsidRPr="00AD525B" w14:paraId="46DCEBEE" w14:textId="77777777" w:rsidTr="00BA2647">
        <w:tc>
          <w:tcPr>
            <w:tcW w:w="709" w:type="dxa"/>
            <w:tcBorders>
              <w:top w:val="single" w:sz="4" w:space="0" w:color="auto"/>
              <w:left w:val="single" w:sz="4" w:space="0" w:color="auto"/>
              <w:bottom w:val="single" w:sz="4" w:space="0" w:color="auto"/>
              <w:right w:val="single" w:sz="4" w:space="0" w:color="auto"/>
            </w:tcBorders>
          </w:tcPr>
          <w:p w14:paraId="1CD4B14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2.8</w:t>
            </w:r>
          </w:p>
        </w:tc>
        <w:tc>
          <w:tcPr>
            <w:tcW w:w="6095" w:type="dxa"/>
            <w:tcBorders>
              <w:top w:val="single" w:sz="4" w:space="0" w:color="auto"/>
              <w:left w:val="single" w:sz="4" w:space="0" w:color="auto"/>
              <w:bottom w:val="single" w:sz="4" w:space="0" w:color="auto"/>
              <w:right w:val="single" w:sz="4" w:space="0" w:color="auto"/>
            </w:tcBorders>
          </w:tcPr>
          <w:p w14:paraId="26A1119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Creșa Sfântu Gheorghe </w:t>
            </w:r>
          </w:p>
          <w:p w14:paraId="0C2B79F6"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Armata Română nr. 25; CF42059</w:t>
            </w:r>
          </w:p>
        </w:tc>
        <w:tc>
          <w:tcPr>
            <w:tcW w:w="3119" w:type="dxa"/>
            <w:tcBorders>
              <w:top w:val="single" w:sz="4" w:space="0" w:color="auto"/>
              <w:left w:val="single" w:sz="4" w:space="0" w:color="auto"/>
              <w:bottom w:val="single" w:sz="4" w:space="0" w:color="auto"/>
              <w:right w:val="single" w:sz="4" w:space="0" w:color="auto"/>
            </w:tcBorders>
          </w:tcPr>
          <w:p w14:paraId="7AF29221"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337/</w:t>
            </w:r>
          </w:p>
        </w:tc>
      </w:tr>
      <w:tr w:rsidR="0064009A" w:rsidRPr="00AD525B" w14:paraId="0317FB0A" w14:textId="77777777" w:rsidTr="00BA2647">
        <w:trPr>
          <w:trHeight w:val="524"/>
        </w:trPr>
        <w:tc>
          <w:tcPr>
            <w:tcW w:w="709" w:type="dxa"/>
            <w:tcBorders>
              <w:top w:val="single" w:sz="4" w:space="0" w:color="auto"/>
              <w:left w:val="single" w:sz="4" w:space="0" w:color="auto"/>
              <w:bottom w:val="single" w:sz="4" w:space="0" w:color="auto"/>
              <w:right w:val="single" w:sz="4" w:space="0" w:color="auto"/>
            </w:tcBorders>
          </w:tcPr>
          <w:p w14:paraId="2453F1B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2.9</w:t>
            </w:r>
          </w:p>
        </w:tc>
        <w:tc>
          <w:tcPr>
            <w:tcW w:w="6095" w:type="dxa"/>
            <w:tcBorders>
              <w:top w:val="single" w:sz="4" w:space="0" w:color="auto"/>
              <w:left w:val="single" w:sz="4" w:space="0" w:color="auto"/>
              <w:bottom w:val="single" w:sz="4" w:space="0" w:color="auto"/>
              <w:right w:val="single" w:sz="4" w:space="0" w:color="auto"/>
            </w:tcBorders>
          </w:tcPr>
          <w:p w14:paraId="436BB9D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Primară „Mánya Béla” Chilieni </w:t>
            </w:r>
            <w:r w:rsidRPr="00AD525B">
              <w:rPr>
                <w:i/>
                <w:lang w:val="ro-RO"/>
                <w14:ligatures w14:val="standardContextual"/>
              </w:rPr>
              <w:t>str.Principală nr. 72</w:t>
            </w:r>
          </w:p>
        </w:tc>
        <w:tc>
          <w:tcPr>
            <w:tcW w:w="3119" w:type="dxa"/>
            <w:tcBorders>
              <w:top w:val="single" w:sz="4" w:space="0" w:color="auto"/>
              <w:left w:val="single" w:sz="4" w:space="0" w:color="auto"/>
              <w:bottom w:val="single" w:sz="4" w:space="0" w:color="auto"/>
              <w:right w:val="single" w:sz="4" w:space="0" w:color="auto"/>
            </w:tcBorders>
          </w:tcPr>
          <w:p w14:paraId="16C44857"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226</w:t>
            </w:r>
          </w:p>
        </w:tc>
      </w:tr>
      <w:tr w:rsidR="0064009A" w:rsidRPr="00AD525B" w14:paraId="02AABF42" w14:textId="77777777" w:rsidTr="00BA2647">
        <w:tc>
          <w:tcPr>
            <w:tcW w:w="709" w:type="dxa"/>
            <w:tcBorders>
              <w:top w:val="single" w:sz="4" w:space="0" w:color="auto"/>
              <w:left w:val="single" w:sz="4" w:space="0" w:color="auto"/>
              <w:bottom w:val="single" w:sz="4" w:space="0" w:color="auto"/>
              <w:right w:val="single" w:sz="4" w:space="0" w:color="auto"/>
            </w:tcBorders>
          </w:tcPr>
          <w:p w14:paraId="4A066268"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2.10</w:t>
            </w:r>
          </w:p>
        </w:tc>
        <w:tc>
          <w:tcPr>
            <w:tcW w:w="6095" w:type="dxa"/>
            <w:tcBorders>
              <w:top w:val="single" w:sz="4" w:space="0" w:color="auto"/>
              <w:left w:val="single" w:sz="4" w:space="0" w:color="auto"/>
              <w:bottom w:val="single" w:sz="4" w:space="0" w:color="auto"/>
              <w:right w:val="single" w:sz="4" w:space="0" w:color="auto"/>
            </w:tcBorders>
          </w:tcPr>
          <w:p w14:paraId="71FA1D5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Grădiniță cu Program Normal Coșeni </w:t>
            </w:r>
            <w:r w:rsidRPr="00AD525B">
              <w:rPr>
                <w:i/>
                <w:lang w:val="ro-RO"/>
                <w14:ligatures w14:val="standardContextual"/>
              </w:rPr>
              <w:t>str. Principală nr. 5</w:t>
            </w:r>
          </w:p>
        </w:tc>
        <w:tc>
          <w:tcPr>
            <w:tcW w:w="3119" w:type="dxa"/>
            <w:tcBorders>
              <w:top w:val="single" w:sz="4" w:space="0" w:color="auto"/>
              <w:left w:val="single" w:sz="4" w:space="0" w:color="auto"/>
              <w:bottom w:val="single" w:sz="4" w:space="0" w:color="auto"/>
              <w:right w:val="single" w:sz="4" w:space="0" w:color="auto"/>
            </w:tcBorders>
          </w:tcPr>
          <w:p w14:paraId="2343FF6D"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315</w:t>
            </w:r>
          </w:p>
        </w:tc>
      </w:tr>
      <w:tr w:rsidR="0064009A" w:rsidRPr="00AD525B" w14:paraId="7110460B" w14:textId="77777777" w:rsidTr="00BA2647">
        <w:tc>
          <w:tcPr>
            <w:tcW w:w="709" w:type="dxa"/>
            <w:tcBorders>
              <w:top w:val="single" w:sz="4" w:space="0" w:color="auto"/>
              <w:left w:val="single" w:sz="4" w:space="0" w:color="auto"/>
              <w:bottom w:val="single" w:sz="4" w:space="0" w:color="auto"/>
              <w:right w:val="single" w:sz="4" w:space="0" w:color="auto"/>
            </w:tcBorders>
          </w:tcPr>
          <w:p w14:paraId="6B78057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2.11</w:t>
            </w:r>
          </w:p>
        </w:tc>
        <w:tc>
          <w:tcPr>
            <w:tcW w:w="6095" w:type="dxa"/>
            <w:tcBorders>
              <w:top w:val="single" w:sz="4" w:space="0" w:color="auto"/>
              <w:left w:val="single" w:sz="4" w:space="0" w:color="auto"/>
              <w:bottom w:val="single" w:sz="4" w:space="0" w:color="auto"/>
              <w:right w:val="single" w:sz="4" w:space="0" w:color="auto"/>
            </w:tcBorders>
          </w:tcPr>
          <w:p w14:paraId="767692CD"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Grădiniță cu Program Normal Chilieni </w:t>
            </w:r>
            <w:r w:rsidRPr="00AD525B">
              <w:rPr>
                <w:i/>
                <w:lang w:val="ro-RO"/>
                <w14:ligatures w14:val="standardContextual"/>
              </w:rPr>
              <w:t>str. Principală nr. 72</w:t>
            </w:r>
          </w:p>
        </w:tc>
        <w:tc>
          <w:tcPr>
            <w:tcW w:w="3119" w:type="dxa"/>
            <w:tcBorders>
              <w:top w:val="single" w:sz="4" w:space="0" w:color="auto"/>
              <w:left w:val="single" w:sz="4" w:space="0" w:color="auto"/>
              <w:bottom w:val="single" w:sz="4" w:space="0" w:color="auto"/>
              <w:right w:val="single" w:sz="4" w:space="0" w:color="auto"/>
            </w:tcBorders>
          </w:tcPr>
          <w:p w14:paraId="3DEABAE2"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350</w:t>
            </w:r>
          </w:p>
        </w:tc>
      </w:tr>
      <w:tr w:rsidR="0064009A" w:rsidRPr="00AD525B" w14:paraId="445E6E63" w14:textId="77777777" w:rsidTr="00BA2647">
        <w:tc>
          <w:tcPr>
            <w:tcW w:w="709" w:type="dxa"/>
            <w:tcBorders>
              <w:top w:val="single" w:sz="4" w:space="0" w:color="auto"/>
              <w:left w:val="single" w:sz="4" w:space="0" w:color="auto"/>
              <w:bottom w:val="single" w:sz="4" w:space="0" w:color="auto"/>
              <w:right w:val="single" w:sz="4" w:space="0" w:color="auto"/>
            </w:tcBorders>
          </w:tcPr>
          <w:p w14:paraId="185BFAF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2.12</w:t>
            </w:r>
          </w:p>
        </w:tc>
        <w:tc>
          <w:tcPr>
            <w:tcW w:w="6095" w:type="dxa"/>
            <w:tcBorders>
              <w:top w:val="single" w:sz="4" w:space="0" w:color="auto"/>
              <w:left w:val="single" w:sz="4" w:space="0" w:color="auto"/>
              <w:bottom w:val="single" w:sz="4" w:space="0" w:color="auto"/>
              <w:right w:val="single" w:sz="4" w:space="0" w:color="auto"/>
            </w:tcBorders>
          </w:tcPr>
          <w:p w14:paraId="1BB705EF"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Normal Câmpul Frumos </w:t>
            </w:r>
          </w:p>
          <w:p w14:paraId="576B6A81"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Cartierul</w:t>
            </w:r>
            <w:r w:rsidRPr="00AD525B">
              <w:rPr>
                <w:lang w:val="ro-RO"/>
                <w14:ligatures w14:val="standardContextual"/>
              </w:rPr>
              <w:t xml:space="preserve"> </w:t>
            </w:r>
            <w:r w:rsidRPr="00AD525B">
              <w:rPr>
                <w:i/>
                <w:lang w:val="ro-RO"/>
                <w14:ligatures w14:val="standardContextual"/>
              </w:rPr>
              <w:t>Câmpul Frumos nr. 1; CF 29799</w:t>
            </w:r>
          </w:p>
        </w:tc>
        <w:tc>
          <w:tcPr>
            <w:tcW w:w="3119" w:type="dxa"/>
            <w:tcBorders>
              <w:top w:val="single" w:sz="4" w:space="0" w:color="auto"/>
              <w:left w:val="single" w:sz="4" w:space="0" w:color="auto"/>
              <w:bottom w:val="single" w:sz="4" w:space="0" w:color="auto"/>
              <w:right w:val="single" w:sz="4" w:space="0" w:color="auto"/>
            </w:tcBorders>
          </w:tcPr>
          <w:p w14:paraId="4EE1B80B"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197,9</w:t>
            </w:r>
          </w:p>
        </w:tc>
      </w:tr>
      <w:tr w:rsidR="0064009A" w:rsidRPr="00AD525B" w14:paraId="7771ECBD" w14:textId="77777777" w:rsidTr="00BA2647">
        <w:tc>
          <w:tcPr>
            <w:tcW w:w="709" w:type="dxa"/>
            <w:tcBorders>
              <w:top w:val="single" w:sz="4" w:space="0" w:color="auto"/>
              <w:left w:val="single" w:sz="4" w:space="0" w:color="auto"/>
              <w:bottom w:val="single" w:sz="4" w:space="0" w:color="auto"/>
              <w:right w:val="single" w:sz="4" w:space="0" w:color="auto"/>
            </w:tcBorders>
          </w:tcPr>
          <w:p w14:paraId="75BDB77C"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2.13</w:t>
            </w:r>
          </w:p>
        </w:tc>
        <w:tc>
          <w:tcPr>
            <w:tcW w:w="6095" w:type="dxa"/>
            <w:tcBorders>
              <w:top w:val="single" w:sz="4" w:space="0" w:color="auto"/>
              <w:left w:val="single" w:sz="4" w:space="0" w:color="auto"/>
              <w:bottom w:val="single" w:sz="4" w:space="0" w:color="auto"/>
              <w:right w:val="single" w:sz="4" w:space="0" w:color="auto"/>
            </w:tcBorders>
          </w:tcPr>
          <w:p w14:paraId="0A3502FE"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Gödri Ferenc” </w:t>
            </w:r>
          </w:p>
          <w:p w14:paraId="2EC06FF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Aleea Elevilor nr. 1; CF 43449</w:t>
            </w:r>
          </w:p>
        </w:tc>
        <w:tc>
          <w:tcPr>
            <w:tcW w:w="3119" w:type="dxa"/>
            <w:tcBorders>
              <w:top w:val="single" w:sz="4" w:space="0" w:color="auto"/>
              <w:left w:val="single" w:sz="4" w:space="0" w:color="auto"/>
              <w:bottom w:val="single" w:sz="4" w:space="0" w:color="auto"/>
              <w:right w:val="single" w:sz="4" w:space="0" w:color="auto"/>
            </w:tcBorders>
          </w:tcPr>
          <w:p w14:paraId="27941838"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1048</w:t>
            </w:r>
          </w:p>
        </w:tc>
      </w:tr>
      <w:tr w:rsidR="0064009A" w:rsidRPr="00AD525B" w14:paraId="4344744E" w14:textId="77777777" w:rsidTr="00BA2647">
        <w:tc>
          <w:tcPr>
            <w:tcW w:w="709" w:type="dxa"/>
            <w:tcBorders>
              <w:top w:val="single" w:sz="4" w:space="0" w:color="auto"/>
              <w:left w:val="single" w:sz="4" w:space="0" w:color="auto"/>
              <w:bottom w:val="single" w:sz="4" w:space="0" w:color="auto"/>
              <w:right w:val="single" w:sz="4" w:space="0" w:color="auto"/>
            </w:tcBorders>
          </w:tcPr>
          <w:p w14:paraId="68940B0A"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2.14</w:t>
            </w:r>
          </w:p>
        </w:tc>
        <w:tc>
          <w:tcPr>
            <w:tcW w:w="6095" w:type="dxa"/>
            <w:tcBorders>
              <w:top w:val="single" w:sz="4" w:space="0" w:color="auto"/>
              <w:left w:val="single" w:sz="4" w:space="0" w:color="auto"/>
              <w:bottom w:val="single" w:sz="4" w:space="0" w:color="auto"/>
              <w:right w:val="single" w:sz="4" w:space="0" w:color="auto"/>
            </w:tcBorders>
          </w:tcPr>
          <w:p w14:paraId="12786C8E"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“Árvácska” </w:t>
            </w:r>
          </w:p>
          <w:p w14:paraId="30E948F9"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Romulus Cioflec nr. 14; CF 28032</w:t>
            </w:r>
          </w:p>
        </w:tc>
        <w:tc>
          <w:tcPr>
            <w:tcW w:w="3119" w:type="dxa"/>
            <w:tcBorders>
              <w:top w:val="single" w:sz="4" w:space="0" w:color="auto"/>
              <w:left w:val="single" w:sz="4" w:space="0" w:color="auto"/>
              <w:bottom w:val="single" w:sz="4" w:space="0" w:color="auto"/>
              <w:right w:val="single" w:sz="4" w:space="0" w:color="auto"/>
            </w:tcBorders>
          </w:tcPr>
          <w:p w14:paraId="00A13394" w14:textId="7737E6FD" w:rsidR="0064009A" w:rsidRPr="00AD525B" w:rsidRDefault="0064009A" w:rsidP="00826CD4">
            <w:pPr>
              <w:pStyle w:val="NormalWeb"/>
              <w:spacing w:before="0" w:beforeAutospacing="0" w:after="0" w:afterAutospacing="0"/>
              <w:rPr>
                <w:lang w:val="ro-RO"/>
                <w14:ligatures w14:val="standardContextual"/>
              </w:rPr>
            </w:pPr>
            <w:r w:rsidRPr="00AD525B">
              <w:rPr>
                <w:lang w:val="ro-RO"/>
                <w14:ligatures w14:val="standardContextual"/>
              </w:rPr>
              <w:t>Supr. constr. la sol 1062/</w:t>
            </w:r>
          </w:p>
        </w:tc>
      </w:tr>
      <w:tr w:rsidR="0064009A" w:rsidRPr="00AD525B" w14:paraId="7953C12D" w14:textId="77777777" w:rsidTr="00BA2647">
        <w:tc>
          <w:tcPr>
            <w:tcW w:w="709" w:type="dxa"/>
            <w:tcBorders>
              <w:top w:val="single" w:sz="4" w:space="0" w:color="auto"/>
              <w:left w:val="single" w:sz="4" w:space="0" w:color="auto"/>
              <w:bottom w:val="single" w:sz="4" w:space="0" w:color="auto"/>
              <w:right w:val="single" w:sz="4" w:space="0" w:color="auto"/>
            </w:tcBorders>
          </w:tcPr>
          <w:p w14:paraId="342EAF6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2.15</w:t>
            </w:r>
          </w:p>
        </w:tc>
        <w:tc>
          <w:tcPr>
            <w:tcW w:w="6095" w:type="dxa"/>
            <w:tcBorders>
              <w:top w:val="single" w:sz="4" w:space="0" w:color="auto"/>
              <w:left w:val="single" w:sz="4" w:space="0" w:color="auto"/>
              <w:bottom w:val="single" w:sz="4" w:space="0" w:color="auto"/>
              <w:right w:val="single" w:sz="4" w:space="0" w:color="auto"/>
            </w:tcBorders>
          </w:tcPr>
          <w:p w14:paraId="7E0ACF69"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„Néri Szent Fülöp” </w:t>
            </w:r>
          </w:p>
          <w:p w14:paraId="7FC3F1A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 xml:space="preserve">str. Váradi József nr. 92; Centru multifuncțional </w:t>
            </w:r>
          </w:p>
        </w:tc>
        <w:tc>
          <w:tcPr>
            <w:tcW w:w="3119" w:type="dxa"/>
            <w:tcBorders>
              <w:top w:val="single" w:sz="4" w:space="0" w:color="auto"/>
              <w:left w:val="single" w:sz="4" w:space="0" w:color="auto"/>
              <w:bottom w:val="single" w:sz="4" w:space="0" w:color="auto"/>
              <w:right w:val="single" w:sz="4" w:space="0" w:color="auto"/>
            </w:tcBorders>
          </w:tcPr>
          <w:p w14:paraId="1B1B1726"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w:t>
            </w:r>
          </w:p>
        </w:tc>
      </w:tr>
      <w:tr w:rsidR="0064009A" w:rsidRPr="00AD525B" w14:paraId="79282DD6" w14:textId="77777777" w:rsidTr="00BA2647">
        <w:tc>
          <w:tcPr>
            <w:tcW w:w="709" w:type="dxa"/>
            <w:tcBorders>
              <w:top w:val="single" w:sz="4" w:space="0" w:color="auto"/>
              <w:left w:val="single" w:sz="4" w:space="0" w:color="auto"/>
              <w:bottom w:val="single" w:sz="4" w:space="0" w:color="auto"/>
              <w:right w:val="single" w:sz="4" w:space="0" w:color="auto"/>
            </w:tcBorders>
          </w:tcPr>
          <w:p w14:paraId="1D26DA4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2.16</w:t>
            </w:r>
          </w:p>
        </w:tc>
        <w:tc>
          <w:tcPr>
            <w:tcW w:w="6095" w:type="dxa"/>
            <w:tcBorders>
              <w:top w:val="single" w:sz="4" w:space="0" w:color="auto"/>
              <w:left w:val="single" w:sz="4" w:space="0" w:color="auto"/>
              <w:bottom w:val="single" w:sz="4" w:space="0" w:color="auto"/>
              <w:right w:val="single" w:sz="4" w:space="0" w:color="auto"/>
            </w:tcBorders>
          </w:tcPr>
          <w:p w14:paraId="7690A43D"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Grădiniţa cu Program Prelungit „Néri Szent Fülöp” </w:t>
            </w:r>
            <w:r w:rsidRPr="00AD525B">
              <w:rPr>
                <w:i/>
                <w:lang w:val="ro-RO"/>
                <w14:ligatures w14:val="standardContextual"/>
              </w:rPr>
              <w:t>str. Brazilor f.n.</w:t>
            </w:r>
          </w:p>
        </w:tc>
        <w:tc>
          <w:tcPr>
            <w:tcW w:w="3119" w:type="dxa"/>
            <w:tcBorders>
              <w:top w:val="single" w:sz="4" w:space="0" w:color="auto"/>
              <w:left w:val="single" w:sz="4" w:space="0" w:color="auto"/>
              <w:bottom w:val="single" w:sz="4" w:space="0" w:color="auto"/>
              <w:right w:val="single" w:sz="4" w:space="0" w:color="auto"/>
            </w:tcBorders>
          </w:tcPr>
          <w:p w14:paraId="25F9BF2F"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w:t>
            </w:r>
          </w:p>
        </w:tc>
      </w:tr>
      <w:tr w:rsidR="0064009A" w:rsidRPr="00AD525B" w14:paraId="7B4E3A1B" w14:textId="77777777" w:rsidTr="00BA2647">
        <w:tc>
          <w:tcPr>
            <w:tcW w:w="709" w:type="dxa"/>
            <w:tcBorders>
              <w:top w:val="single" w:sz="4" w:space="0" w:color="auto"/>
              <w:left w:val="single" w:sz="4" w:space="0" w:color="auto"/>
              <w:bottom w:val="single" w:sz="4" w:space="0" w:color="auto"/>
              <w:right w:val="single" w:sz="4" w:space="0" w:color="auto"/>
            </w:tcBorders>
          </w:tcPr>
          <w:p w14:paraId="15735AB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2.17</w:t>
            </w:r>
          </w:p>
        </w:tc>
        <w:tc>
          <w:tcPr>
            <w:tcW w:w="6095" w:type="dxa"/>
            <w:tcBorders>
              <w:top w:val="single" w:sz="4" w:space="0" w:color="auto"/>
              <w:left w:val="single" w:sz="4" w:space="0" w:color="auto"/>
              <w:bottom w:val="single" w:sz="4" w:space="0" w:color="auto"/>
              <w:right w:val="single" w:sz="4" w:space="0" w:color="auto"/>
            </w:tcBorders>
          </w:tcPr>
          <w:p w14:paraId="056AD3CE"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Nicolae Colan </w:t>
            </w:r>
            <w:r w:rsidRPr="00AD525B">
              <w:rPr>
                <w:i/>
                <w:lang w:val="ro-RO"/>
                <w14:ligatures w14:val="standardContextual"/>
              </w:rPr>
              <w:t>str. Lalelei nr. 7; CF 28023</w:t>
            </w:r>
          </w:p>
        </w:tc>
        <w:tc>
          <w:tcPr>
            <w:tcW w:w="3119" w:type="dxa"/>
            <w:tcBorders>
              <w:top w:val="single" w:sz="4" w:space="0" w:color="auto"/>
              <w:left w:val="single" w:sz="4" w:space="0" w:color="auto"/>
              <w:bottom w:val="single" w:sz="4" w:space="0" w:color="auto"/>
              <w:right w:val="single" w:sz="4" w:space="0" w:color="auto"/>
            </w:tcBorders>
          </w:tcPr>
          <w:p w14:paraId="6E4C2C59"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2183</w:t>
            </w:r>
          </w:p>
        </w:tc>
      </w:tr>
      <w:tr w:rsidR="0064009A" w:rsidRPr="00AD525B" w14:paraId="46BF6635" w14:textId="77777777" w:rsidTr="00BA2647">
        <w:tc>
          <w:tcPr>
            <w:tcW w:w="709" w:type="dxa"/>
            <w:tcBorders>
              <w:top w:val="single" w:sz="4" w:space="0" w:color="auto"/>
              <w:left w:val="single" w:sz="4" w:space="0" w:color="auto"/>
              <w:bottom w:val="single" w:sz="4" w:space="0" w:color="auto"/>
              <w:right w:val="single" w:sz="4" w:space="0" w:color="auto"/>
            </w:tcBorders>
          </w:tcPr>
          <w:p w14:paraId="03180DAE"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2.18</w:t>
            </w:r>
          </w:p>
        </w:tc>
        <w:tc>
          <w:tcPr>
            <w:tcW w:w="6095" w:type="dxa"/>
            <w:tcBorders>
              <w:top w:val="single" w:sz="4" w:space="0" w:color="auto"/>
              <w:left w:val="single" w:sz="4" w:space="0" w:color="auto"/>
              <w:bottom w:val="single" w:sz="4" w:space="0" w:color="auto"/>
              <w:right w:val="single" w:sz="4" w:space="0" w:color="auto"/>
            </w:tcBorders>
          </w:tcPr>
          <w:p w14:paraId="4CD1870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“Pinocchio” </w:t>
            </w:r>
          </w:p>
          <w:p w14:paraId="1D3607F1" w14:textId="77777777" w:rsidR="0064009A" w:rsidRPr="00AD525B" w:rsidRDefault="0064009A"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Lalelei nr. 9; CF 28020</w:t>
            </w:r>
          </w:p>
        </w:tc>
        <w:tc>
          <w:tcPr>
            <w:tcW w:w="3119" w:type="dxa"/>
            <w:tcBorders>
              <w:top w:val="single" w:sz="4" w:space="0" w:color="auto"/>
              <w:left w:val="single" w:sz="4" w:space="0" w:color="auto"/>
              <w:bottom w:val="single" w:sz="4" w:space="0" w:color="auto"/>
              <w:right w:val="single" w:sz="4" w:space="0" w:color="auto"/>
            </w:tcBorders>
          </w:tcPr>
          <w:p w14:paraId="3CDB5E5A"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1270</w:t>
            </w:r>
          </w:p>
        </w:tc>
      </w:tr>
      <w:tr w:rsidR="0064009A" w:rsidRPr="00AD525B" w14:paraId="642965BC" w14:textId="77777777" w:rsidTr="00BA2647">
        <w:tc>
          <w:tcPr>
            <w:tcW w:w="709" w:type="dxa"/>
            <w:tcBorders>
              <w:top w:val="single" w:sz="4" w:space="0" w:color="auto"/>
              <w:left w:val="single" w:sz="4" w:space="0" w:color="auto"/>
              <w:bottom w:val="single" w:sz="4" w:space="0" w:color="auto"/>
              <w:right w:val="single" w:sz="4" w:space="0" w:color="auto"/>
            </w:tcBorders>
          </w:tcPr>
          <w:p w14:paraId="37C0CBF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lastRenderedPageBreak/>
              <w:t>2.19</w:t>
            </w:r>
          </w:p>
        </w:tc>
        <w:tc>
          <w:tcPr>
            <w:tcW w:w="6095" w:type="dxa"/>
            <w:tcBorders>
              <w:top w:val="single" w:sz="4" w:space="0" w:color="auto"/>
              <w:left w:val="single" w:sz="4" w:space="0" w:color="auto"/>
              <w:bottom w:val="single" w:sz="4" w:space="0" w:color="auto"/>
              <w:right w:val="single" w:sz="4" w:space="0" w:color="auto"/>
            </w:tcBorders>
          </w:tcPr>
          <w:p w14:paraId="7A5E3605"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Școala Gimnazială” Váradi József”</w:t>
            </w:r>
            <w:r w:rsidRPr="00AD525B">
              <w:rPr>
                <w:i/>
                <w:lang w:val="ro-RO"/>
                <w14:ligatures w14:val="standardContextual"/>
              </w:rPr>
              <w:t>str. Benedek Elek nr. 20; CF 39278</w:t>
            </w:r>
          </w:p>
        </w:tc>
        <w:tc>
          <w:tcPr>
            <w:tcW w:w="3119" w:type="dxa"/>
            <w:tcBorders>
              <w:top w:val="single" w:sz="4" w:space="0" w:color="auto"/>
              <w:left w:val="single" w:sz="4" w:space="0" w:color="auto"/>
              <w:bottom w:val="single" w:sz="4" w:space="0" w:color="auto"/>
              <w:right w:val="single" w:sz="4" w:space="0" w:color="auto"/>
            </w:tcBorders>
          </w:tcPr>
          <w:p w14:paraId="0B4B55DB"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1531</w:t>
            </w:r>
          </w:p>
        </w:tc>
      </w:tr>
      <w:tr w:rsidR="0064009A" w:rsidRPr="00AD525B" w14:paraId="0022FBB7" w14:textId="77777777" w:rsidTr="00BA2647">
        <w:tc>
          <w:tcPr>
            <w:tcW w:w="709" w:type="dxa"/>
            <w:tcBorders>
              <w:top w:val="single" w:sz="4" w:space="0" w:color="auto"/>
              <w:left w:val="single" w:sz="4" w:space="0" w:color="auto"/>
              <w:bottom w:val="single" w:sz="4" w:space="0" w:color="auto"/>
              <w:right w:val="single" w:sz="4" w:space="0" w:color="auto"/>
            </w:tcBorders>
          </w:tcPr>
          <w:p w14:paraId="2330B976"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2.20</w:t>
            </w:r>
          </w:p>
        </w:tc>
        <w:tc>
          <w:tcPr>
            <w:tcW w:w="6095" w:type="dxa"/>
            <w:tcBorders>
              <w:top w:val="single" w:sz="4" w:space="0" w:color="auto"/>
              <w:left w:val="single" w:sz="4" w:space="0" w:color="auto"/>
              <w:bottom w:val="single" w:sz="4" w:space="0" w:color="auto"/>
              <w:right w:val="single" w:sz="4" w:space="0" w:color="auto"/>
            </w:tcBorders>
          </w:tcPr>
          <w:p w14:paraId="1AED00F8" w14:textId="71FBFFF0"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Școala Gimnazial</w:t>
            </w:r>
            <w:r w:rsidR="00DB2C4C" w:rsidRPr="00AD525B">
              <w:rPr>
                <w:lang w:val="ro-RO"/>
                <w14:ligatures w14:val="standardContextual"/>
              </w:rPr>
              <w:t>ă” Váradi József”</w:t>
            </w:r>
            <w:r w:rsidRPr="00AD525B">
              <w:rPr>
                <w:i/>
                <w:lang w:val="ro-RO"/>
                <w14:ligatures w14:val="standardContextual"/>
              </w:rPr>
              <w:t>str. Stadionului nr. 14; CF 26699</w:t>
            </w:r>
          </w:p>
        </w:tc>
        <w:tc>
          <w:tcPr>
            <w:tcW w:w="3119" w:type="dxa"/>
            <w:tcBorders>
              <w:top w:val="single" w:sz="4" w:space="0" w:color="auto"/>
              <w:left w:val="single" w:sz="4" w:space="0" w:color="auto"/>
              <w:bottom w:val="single" w:sz="4" w:space="0" w:color="auto"/>
              <w:right w:val="single" w:sz="4" w:space="0" w:color="auto"/>
            </w:tcBorders>
          </w:tcPr>
          <w:p w14:paraId="114ADD93"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1537</w:t>
            </w:r>
          </w:p>
        </w:tc>
      </w:tr>
      <w:tr w:rsidR="0064009A" w:rsidRPr="00AD525B" w14:paraId="03B08F51" w14:textId="77777777" w:rsidTr="00BA2647">
        <w:tc>
          <w:tcPr>
            <w:tcW w:w="709" w:type="dxa"/>
            <w:tcBorders>
              <w:top w:val="single" w:sz="4" w:space="0" w:color="auto"/>
              <w:left w:val="single" w:sz="4" w:space="0" w:color="auto"/>
              <w:bottom w:val="single" w:sz="4" w:space="0" w:color="auto"/>
              <w:right w:val="single" w:sz="4" w:space="0" w:color="auto"/>
            </w:tcBorders>
          </w:tcPr>
          <w:p w14:paraId="591F4E81"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2.21</w:t>
            </w:r>
          </w:p>
        </w:tc>
        <w:tc>
          <w:tcPr>
            <w:tcW w:w="6095" w:type="dxa"/>
            <w:tcBorders>
              <w:top w:val="single" w:sz="4" w:space="0" w:color="auto"/>
              <w:left w:val="single" w:sz="4" w:space="0" w:color="auto"/>
              <w:bottom w:val="single" w:sz="4" w:space="0" w:color="auto"/>
              <w:right w:val="single" w:sz="4" w:space="0" w:color="auto"/>
            </w:tcBorders>
          </w:tcPr>
          <w:p w14:paraId="08D8FF48" w14:textId="0E99B4EA"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w:t>
            </w:r>
            <w:r w:rsidR="00DB2C4C" w:rsidRPr="00AD525B">
              <w:rPr>
                <w:lang w:val="ro-RO"/>
                <w14:ligatures w14:val="standardContextual"/>
              </w:rPr>
              <w:t xml:space="preserve">e Liceul de Arte Plugor Sándor </w:t>
            </w:r>
            <w:r w:rsidRPr="00AD525B">
              <w:rPr>
                <w:i/>
                <w:lang w:val="ro-RO"/>
                <w14:ligatures w14:val="standardContextual"/>
              </w:rPr>
              <w:t>str. Kossuth Lajos nr. 15; CF 27091</w:t>
            </w:r>
          </w:p>
          <w:p w14:paraId="07C63458" w14:textId="77777777" w:rsidR="0064009A" w:rsidRPr="00AD525B" w:rsidRDefault="0064009A" w:rsidP="00BA2647">
            <w:pPr>
              <w:pStyle w:val="NormalWeb"/>
              <w:spacing w:before="0" w:beforeAutospacing="0" w:after="0" w:afterAutospacing="0"/>
              <w:jc w:val="both"/>
              <w:rPr>
                <w:i/>
                <w:lang w:val="ro-RO"/>
                <w14:ligatures w14:val="standardContextual"/>
              </w:rPr>
            </w:pPr>
            <w:r w:rsidRPr="00AD525B">
              <w:rPr>
                <w:lang w:val="ro-RO"/>
                <w14:ligatures w14:val="standardContextual"/>
              </w:rPr>
              <w:t>Cantină școlară</w:t>
            </w:r>
            <w:r w:rsidRPr="00AD525B">
              <w:rPr>
                <w:i/>
                <w:lang w:val="ro-RO"/>
                <w14:ligatures w14:val="standardContextual"/>
              </w:rPr>
              <w:t xml:space="preserve"> str. Șoimului nr. 25</w:t>
            </w:r>
          </w:p>
        </w:tc>
        <w:tc>
          <w:tcPr>
            <w:tcW w:w="3119" w:type="dxa"/>
            <w:tcBorders>
              <w:top w:val="single" w:sz="4" w:space="0" w:color="auto"/>
              <w:left w:val="single" w:sz="4" w:space="0" w:color="auto"/>
              <w:bottom w:val="single" w:sz="4" w:space="0" w:color="auto"/>
              <w:right w:val="single" w:sz="4" w:space="0" w:color="auto"/>
            </w:tcBorders>
          </w:tcPr>
          <w:p w14:paraId="59D2B682"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1845</w:t>
            </w:r>
          </w:p>
        </w:tc>
      </w:tr>
      <w:tr w:rsidR="0064009A" w:rsidRPr="00AD525B" w14:paraId="015D7F7A" w14:textId="77777777" w:rsidTr="00BA2647">
        <w:tc>
          <w:tcPr>
            <w:tcW w:w="709" w:type="dxa"/>
            <w:tcBorders>
              <w:top w:val="single" w:sz="4" w:space="0" w:color="auto"/>
              <w:left w:val="single" w:sz="4" w:space="0" w:color="auto"/>
              <w:bottom w:val="single" w:sz="4" w:space="0" w:color="auto"/>
              <w:right w:val="single" w:sz="4" w:space="0" w:color="auto"/>
            </w:tcBorders>
          </w:tcPr>
          <w:p w14:paraId="2776D418"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2.22</w:t>
            </w:r>
          </w:p>
        </w:tc>
        <w:tc>
          <w:tcPr>
            <w:tcW w:w="6095" w:type="dxa"/>
            <w:tcBorders>
              <w:top w:val="single" w:sz="4" w:space="0" w:color="auto"/>
              <w:left w:val="single" w:sz="4" w:space="0" w:color="auto"/>
              <w:bottom w:val="single" w:sz="4" w:space="0" w:color="auto"/>
              <w:right w:val="single" w:sz="4" w:space="0" w:color="auto"/>
            </w:tcBorders>
          </w:tcPr>
          <w:p w14:paraId="14B36301"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Teologic Reformat </w:t>
            </w:r>
          </w:p>
          <w:p w14:paraId="40E9DF6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 xml:space="preserve">str. Gróf Mikó Imre nr. 1; CF 37411 </w:t>
            </w:r>
          </w:p>
        </w:tc>
        <w:tc>
          <w:tcPr>
            <w:tcW w:w="3119" w:type="dxa"/>
            <w:tcBorders>
              <w:top w:val="single" w:sz="4" w:space="0" w:color="auto"/>
              <w:left w:val="single" w:sz="4" w:space="0" w:color="auto"/>
              <w:bottom w:val="single" w:sz="4" w:space="0" w:color="auto"/>
              <w:right w:val="single" w:sz="4" w:space="0" w:color="auto"/>
            </w:tcBorders>
          </w:tcPr>
          <w:p w14:paraId="672B40B0"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utilă 1864,38</w:t>
            </w:r>
          </w:p>
        </w:tc>
      </w:tr>
      <w:tr w:rsidR="0064009A" w:rsidRPr="00AD525B" w14:paraId="5593D02D" w14:textId="77777777" w:rsidTr="00BA2647">
        <w:tc>
          <w:tcPr>
            <w:tcW w:w="709" w:type="dxa"/>
            <w:tcBorders>
              <w:top w:val="single" w:sz="4" w:space="0" w:color="auto"/>
              <w:left w:val="single" w:sz="4" w:space="0" w:color="auto"/>
              <w:bottom w:val="single" w:sz="4" w:space="0" w:color="auto"/>
              <w:right w:val="single" w:sz="4" w:space="0" w:color="auto"/>
            </w:tcBorders>
          </w:tcPr>
          <w:p w14:paraId="7AF00F2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2.23</w:t>
            </w:r>
          </w:p>
        </w:tc>
        <w:tc>
          <w:tcPr>
            <w:tcW w:w="6095" w:type="dxa"/>
            <w:tcBorders>
              <w:top w:val="single" w:sz="4" w:space="0" w:color="auto"/>
              <w:left w:val="single" w:sz="4" w:space="0" w:color="auto"/>
              <w:bottom w:val="single" w:sz="4" w:space="0" w:color="auto"/>
              <w:right w:val="single" w:sz="4" w:space="0" w:color="auto"/>
            </w:tcBorders>
          </w:tcPr>
          <w:p w14:paraId="11D0EF84" w14:textId="0A1FB644"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L</w:t>
            </w:r>
            <w:r w:rsidR="00DB2C4C" w:rsidRPr="00AD525B">
              <w:rPr>
                <w:lang w:val="ro-RO"/>
                <w14:ligatures w14:val="standardContextual"/>
              </w:rPr>
              <w:t xml:space="preserve">iceul Teoretic “Mikes Kelemen“ </w:t>
            </w:r>
            <w:r w:rsidRPr="00AD525B">
              <w:rPr>
                <w:i/>
                <w:lang w:val="ro-RO"/>
                <w14:ligatures w14:val="standardContextual"/>
              </w:rPr>
              <w:t>str. Kós Károly nr. 1; CF 42105</w:t>
            </w:r>
          </w:p>
        </w:tc>
        <w:tc>
          <w:tcPr>
            <w:tcW w:w="3119" w:type="dxa"/>
            <w:tcBorders>
              <w:top w:val="single" w:sz="4" w:space="0" w:color="auto"/>
              <w:left w:val="single" w:sz="4" w:space="0" w:color="auto"/>
              <w:bottom w:val="single" w:sz="4" w:space="0" w:color="auto"/>
              <w:right w:val="single" w:sz="4" w:space="0" w:color="auto"/>
            </w:tcBorders>
          </w:tcPr>
          <w:p w14:paraId="1781472A"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 xml:space="preserve">Supr. constr. la sol. 2993 </w:t>
            </w:r>
          </w:p>
        </w:tc>
      </w:tr>
      <w:tr w:rsidR="0064009A" w:rsidRPr="00AD525B" w14:paraId="4B764201" w14:textId="77777777" w:rsidTr="00BA2647">
        <w:tc>
          <w:tcPr>
            <w:tcW w:w="709" w:type="dxa"/>
            <w:tcBorders>
              <w:top w:val="single" w:sz="4" w:space="0" w:color="auto"/>
              <w:left w:val="single" w:sz="4" w:space="0" w:color="auto"/>
              <w:bottom w:val="single" w:sz="4" w:space="0" w:color="auto"/>
              <w:right w:val="single" w:sz="4" w:space="0" w:color="auto"/>
            </w:tcBorders>
          </w:tcPr>
          <w:p w14:paraId="22A637D9"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2.24</w:t>
            </w:r>
          </w:p>
        </w:tc>
        <w:tc>
          <w:tcPr>
            <w:tcW w:w="6095" w:type="dxa"/>
            <w:tcBorders>
              <w:top w:val="single" w:sz="4" w:space="0" w:color="auto"/>
              <w:left w:val="single" w:sz="4" w:space="0" w:color="auto"/>
              <w:bottom w:val="single" w:sz="4" w:space="0" w:color="auto"/>
              <w:right w:val="single" w:sz="4" w:space="0" w:color="auto"/>
            </w:tcBorders>
          </w:tcPr>
          <w:p w14:paraId="2941FDB6" w14:textId="616200D3"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L</w:t>
            </w:r>
            <w:r w:rsidR="00DB2C4C" w:rsidRPr="00AD525B">
              <w:rPr>
                <w:lang w:val="ro-RO"/>
                <w14:ligatures w14:val="standardContextual"/>
              </w:rPr>
              <w:t xml:space="preserve">iceul Teoretic “Mikes Kelemen“ </w:t>
            </w:r>
            <w:r w:rsidRPr="00AD525B">
              <w:rPr>
                <w:i/>
                <w:lang w:val="ro-RO"/>
                <w14:ligatures w14:val="standardContextual"/>
              </w:rPr>
              <w:t>str. Libertății nr. 1; CF 40007</w:t>
            </w:r>
          </w:p>
        </w:tc>
        <w:tc>
          <w:tcPr>
            <w:tcW w:w="3119" w:type="dxa"/>
            <w:tcBorders>
              <w:top w:val="single" w:sz="4" w:space="0" w:color="auto"/>
              <w:left w:val="single" w:sz="4" w:space="0" w:color="auto"/>
              <w:bottom w:val="single" w:sz="4" w:space="0" w:color="auto"/>
              <w:right w:val="single" w:sz="4" w:space="0" w:color="auto"/>
            </w:tcBorders>
          </w:tcPr>
          <w:p w14:paraId="63AEFEEA"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403</w:t>
            </w:r>
          </w:p>
        </w:tc>
      </w:tr>
      <w:tr w:rsidR="0064009A" w:rsidRPr="00AD525B" w14:paraId="2A2124AD" w14:textId="77777777" w:rsidTr="00BA2647">
        <w:tc>
          <w:tcPr>
            <w:tcW w:w="709" w:type="dxa"/>
            <w:tcBorders>
              <w:top w:val="single" w:sz="4" w:space="0" w:color="auto"/>
              <w:left w:val="single" w:sz="4" w:space="0" w:color="auto"/>
              <w:bottom w:val="single" w:sz="4" w:space="0" w:color="auto"/>
              <w:right w:val="single" w:sz="4" w:space="0" w:color="auto"/>
            </w:tcBorders>
          </w:tcPr>
          <w:p w14:paraId="12CF08E4"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2.25</w:t>
            </w:r>
          </w:p>
        </w:tc>
        <w:tc>
          <w:tcPr>
            <w:tcW w:w="6095" w:type="dxa"/>
            <w:tcBorders>
              <w:top w:val="single" w:sz="4" w:space="0" w:color="auto"/>
              <w:left w:val="single" w:sz="4" w:space="0" w:color="auto"/>
              <w:bottom w:val="single" w:sz="4" w:space="0" w:color="auto"/>
              <w:right w:val="single" w:sz="4" w:space="0" w:color="auto"/>
            </w:tcBorders>
          </w:tcPr>
          <w:p w14:paraId="07C47647" w14:textId="734A5B50"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w:t>
            </w:r>
            <w:r w:rsidR="00DB2C4C" w:rsidRPr="00AD525B">
              <w:rPr>
                <w:lang w:val="ro-RO"/>
                <w14:ligatures w14:val="standardContextual"/>
              </w:rPr>
              <w:t xml:space="preserve">Colegiul Național Székely Mikó </w:t>
            </w:r>
            <w:r w:rsidRPr="00AD525B">
              <w:rPr>
                <w:i/>
                <w:lang w:val="ro-RO"/>
                <w14:ligatures w14:val="standardContextual"/>
              </w:rPr>
              <w:t>str. Gróf Mikó Imre nr. 1</w:t>
            </w:r>
          </w:p>
          <w:p w14:paraId="16FA265C"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școală</w:t>
            </w:r>
            <w:r w:rsidRPr="00AD525B">
              <w:rPr>
                <w:i/>
                <w:lang w:val="ro-RO"/>
                <w14:ligatures w14:val="standardContextual"/>
              </w:rPr>
              <w:t xml:space="preserve"> str. Gábor Áron nr. 18</w:t>
            </w:r>
          </w:p>
        </w:tc>
        <w:tc>
          <w:tcPr>
            <w:tcW w:w="3119" w:type="dxa"/>
            <w:tcBorders>
              <w:top w:val="single" w:sz="4" w:space="0" w:color="auto"/>
              <w:left w:val="single" w:sz="4" w:space="0" w:color="auto"/>
              <w:bottom w:val="single" w:sz="4" w:space="0" w:color="auto"/>
              <w:right w:val="single" w:sz="4" w:space="0" w:color="auto"/>
            </w:tcBorders>
          </w:tcPr>
          <w:p w14:paraId="159E637A"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utilă 2542,66</w:t>
            </w:r>
          </w:p>
          <w:p w14:paraId="785B00CE" w14:textId="77777777" w:rsidR="0064009A" w:rsidRPr="00AD525B" w:rsidRDefault="0064009A" w:rsidP="00BA2647">
            <w:pPr>
              <w:pStyle w:val="NormalWeb"/>
              <w:spacing w:before="0" w:beforeAutospacing="0" w:after="0" w:afterAutospacing="0"/>
              <w:rPr>
                <w:lang w:val="ro-RO"/>
                <w14:ligatures w14:val="standardContextual"/>
              </w:rPr>
            </w:pPr>
          </w:p>
          <w:p w14:paraId="563AD599"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2961</w:t>
            </w:r>
          </w:p>
        </w:tc>
      </w:tr>
      <w:tr w:rsidR="0064009A" w:rsidRPr="00AD525B" w14:paraId="792C9FAA" w14:textId="77777777" w:rsidTr="00BA2647">
        <w:tc>
          <w:tcPr>
            <w:tcW w:w="709" w:type="dxa"/>
            <w:tcBorders>
              <w:top w:val="single" w:sz="4" w:space="0" w:color="auto"/>
              <w:left w:val="single" w:sz="4" w:space="0" w:color="auto"/>
              <w:bottom w:val="single" w:sz="4" w:space="0" w:color="auto"/>
              <w:right w:val="single" w:sz="4" w:space="0" w:color="auto"/>
            </w:tcBorders>
          </w:tcPr>
          <w:p w14:paraId="5488CF5F"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2.26</w:t>
            </w:r>
          </w:p>
        </w:tc>
        <w:tc>
          <w:tcPr>
            <w:tcW w:w="6095" w:type="dxa"/>
            <w:tcBorders>
              <w:top w:val="single" w:sz="4" w:space="0" w:color="auto"/>
              <w:left w:val="single" w:sz="4" w:space="0" w:color="auto"/>
              <w:bottom w:val="single" w:sz="4" w:space="0" w:color="auto"/>
              <w:right w:val="single" w:sz="4" w:space="0" w:color="auto"/>
            </w:tcBorders>
          </w:tcPr>
          <w:p w14:paraId="1F885724"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Corp C Colegiul Național Székely Mikó </w:t>
            </w:r>
          </w:p>
          <w:p w14:paraId="4C83BB9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Gróf Mikó Imre nr. 1; CF 38430</w:t>
            </w:r>
          </w:p>
        </w:tc>
        <w:tc>
          <w:tcPr>
            <w:tcW w:w="3119" w:type="dxa"/>
            <w:tcBorders>
              <w:top w:val="single" w:sz="4" w:space="0" w:color="auto"/>
              <w:left w:val="single" w:sz="4" w:space="0" w:color="auto"/>
              <w:bottom w:val="single" w:sz="4" w:space="0" w:color="auto"/>
              <w:right w:val="single" w:sz="4" w:space="0" w:color="auto"/>
            </w:tcBorders>
          </w:tcPr>
          <w:p w14:paraId="74BFB26B"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 constr.sol 454</w:t>
            </w:r>
          </w:p>
        </w:tc>
      </w:tr>
      <w:tr w:rsidR="0064009A" w:rsidRPr="00AD525B" w14:paraId="2D005108" w14:textId="77777777" w:rsidTr="00BA2647">
        <w:tc>
          <w:tcPr>
            <w:tcW w:w="709" w:type="dxa"/>
            <w:tcBorders>
              <w:top w:val="single" w:sz="4" w:space="0" w:color="auto"/>
              <w:left w:val="single" w:sz="4" w:space="0" w:color="auto"/>
              <w:bottom w:val="single" w:sz="4" w:space="0" w:color="auto"/>
              <w:right w:val="single" w:sz="4" w:space="0" w:color="auto"/>
            </w:tcBorders>
          </w:tcPr>
          <w:p w14:paraId="3FF6331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2.27</w:t>
            </w:r>
          </w:p>
        </w:tc>
        <w:tc>
          <w:tcPr>
            <w:tcW w:w="6095" w:type="dxa"/>
            <w:tcBorders>
              <w:top w:val="single" w:sz="4" w:space="0" w:color="auto"/>
              <w:left w:val="single" w:sz="4" w:space="0" w:color="auto"/>
              <w:bottom w:val="single" w:sz="4" w:space="0" w:color="auto"/>
              <w:right w:val="single" w:sz="4" w:space="0" w:color="auto"/>
            </w:tcBorders>
          </w:tcPr>
          <w:p w14:paraId="466A4E53" w14:textId="128B2318"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școală și grădiniță Colegiul Național "Székely Mikó" / /Grădinița</w:t>
            </w:r>
            <w:r w:rsidR="00DB2C4C" w:rsidRPr="00AD525B">
              <w:rPr>
                <w:lang w:val="ro-RO"/>
                <w14:ligatures w14:val="standardContextual"/>
              </w:rPr>
              <w:t xml:space="preserve"> Cu Program Prelungit "Csipike" </w:t>
            </w:r>
            <w:r w:rsidR="00DB2C4C" w:rsidRPr="00AD525B">
              <w:rPr>
                <w:i/>
                <w:lang w:val="ro-RO"/>
                <w14:ligatures w14:val="standardContextual"/>
              </w:rPr>
              <w:t xml:space="preserve">Str. Libertății nr. </w:t>
            </w:r>
          </w:p>
        </w:tc>
        <w:tc>
          <w:tcPr>
            <w:tcW w:w="3119" w:type="dxa"/>
            <w:tcBorders>
              <w:top w:val="single" w:sz="4" w:space="0" w:color="auto"/>
              <w:left w:val="single" w:sz="4" w:space="0" w:color="auto"/>
              <w:bottom w:val="single" w:sz="4" w:space="0" w:color="auto"/>
              <w:right w:val="single" w:sz="4" w:space="0" w:color="auto"/>
            </w:tcBorders>
          </w:tcPr>
          <w:p w14:paraId="774BAB87"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673</w:t>
            </w:r>
          </w:p>
        </w:tc>
      </w:tr>
      <w:tr w:rsidR="0064009A" w:rsidRPr="00AD525B" w14:paraId="57CD13FD" w14:textId="77777777" w:rsidTr="00BA2647">
        <w:tc>
          <w:tcPr>
            <w:tcW w:w="709" w:type="dxa"/>
            <w:tcBorders>
              <w:top w:val="single" w:sz="4" w:space="0" w:color="auto"/>
              <w:left w:val="single" w:sz="4" w:space="0" w:color="auto"/>
              <w:bottom w:val="single" w:sz="4" w:space="0" w:color="auto"/>
              <w:right w:val="single" w:sz="4" w:space="0" w:color="auto"/>
            </w:tcBorders>
          </w:tcPr>
          <w:p w14:paraId="00316478"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2.28</w:t>
            </w:r>
          </w:p>
        </w:tc>
        <w:tc>
          <w:tcPr>
            <w:tcW w:w="6095" w:type="dxa"/>
            <w:tcBorders>
              <w:top w:val="single" w:sz="4" w:space="0" w:color="auto"/>
              <w:left w:val="single" w:sz="4" w:space="0" w:color="auto"/>
              <w:bottom w:val="single" w:sz="4" w:space="0" w:color="auto"/>
              <w:right w:val="single" w:sz="4" w:space="0" w:color="auto"/>
            </w:tcBorders>
          </w:tcPr>
          <w:p w14:paraId="01E80AC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Colegiul Național “Mihai Viteazul” </w:t>
            </w:r>
          </w:p>
          <w:p w14:paraId="3DF2ADE4"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Kós Károly nr. 22-24</w:t>
            </w:r>
          </w:p>
        </w:tc>
        <w:tc>
          <w:tcPr>
            <w:tcW w:w="3119" w:type="dxa"/>
            <w:tcBorders>
              <w:top w:val="single" w:sz="4" w:space="0" w:color="auto"/>
              <w:left w:val="single" w:sz="4" w:space="0" w:color="auto"/>
              <w:bottom w:val="single" w:sz="4" w:space="0" w:color="auto"/>
              <w:right w:val="single" w:sz="4" w:space="0" w:color="auto"/>
            </w:tcBorders>
          </w:tcPr>
          <w:p w14:paraId="2205E91F" w14:textId="0A26B433" w:rsidR="0064009A" w:rsidRPr="00AD525B" w:rsidRDefault="0064009A" w:rsidP="00826CD4">
            <w:pPr>
              <w:pStyle w:val="NormalWeb"/>
              <w:spacing w:before="0" w:beforeAutospacing="0" w:after="0" w:afterAutospacing="0"/>
              <w:rPr>
                <w:lang w:val="ro-RO"/>
                <w14:ligatures w14:val="standardContextual"/>
              </w:rPr>
            </w:pPr>
            <w:r w:rsidRPr="00AD525B">
              <w:rPr>
                <w:lang w:val="ro-RO"/>
                <w14:ligatures w14:val="standardContextual"/>
              </w:rPr>
              <w:t>Supr. constr. la sol 3993</w:t>
            </w:r>
          </w:p>
        </w:tc>
      </w:tr>
      <w:tr w:rsidR="0064009A" w:rsidRPr="00AD525B" w14:paraId="7F201BF8" w14:textId="77777777" w:rsidTr="00BA2647">
        <w:tc>
          <w:tcPr>
            <w:tcW w:w="709" w:type="dxa"/>
            <w:tcBorders>
              <w:top w:val="single" w:sz="4" w:space="0" w:color="auto"/>
              <w:left w:val="single" w:sz="4" w:space="0" w:color="auto"/>
              <w:bottom w:val="single" w:sz="4" w:space="0" w:color="auto"/>
              <w:right w:val="single" w:sz="4" w:space="0" w:color="auto"/>
            </w:tcBorders>
          </w:tcPr>
          <w:p w14:paraId="7184C6E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2.29</w:t>
            </w:r>
          </w:p>
        </w:tc>
        <w:tc>
          <w:tcPr>
            <w:tcW w:w="6095" w:type="dxa"/>
            <w:tcBorders>
              <w:top w:val="single" w:sz="4" w:space="0" w:color="auto"/>
              <w:left w:val="single" w:sz="4" w:space="0" w:color="auto"/>
              <w:bottom w:val="single" w:sz="4" w:space="0" w:color="auto"/>
              <w:right w:val="single" w:sz="4" w:space="0" w:color="auto"/>
            </w:tcBorders>
          </w:tcPr>
          <w:p w14:paraId="0DD028CC"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“Puskás Tivadar” </w:t>
            </w:r>
          </w:p>
          <w:p w14:paraId="05B9E4A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Pescarilor nr. 41; CF 28037</w:t>
            </w:r>
          </w:p>
        </w:tc>
        <w:tc>
          <w:tcPr>
            <w:tcW w:w="3119" w:type="dxa"/>
            <w:tcBorders>
              <w:top w:val="single" w:sz="4" w:space="0" w:color="auto"/>
              <w:left w:val="single" w:sz="4" w:space="0" w:color="auto"/>
              <w:bottom w:val="single" w:sz="4" w:space="0" w:color="auto"/>
              <w:right w:val="single" w:sz="4" w:space="0" w:color="auto"/>
            </w:tcBorders>
          </w:tcPr>
          <w:p w14:paraId="47861D55"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4100</w:t>
            </w:r>
          </w:p>
        </w:tc>
      </w:tr>
      <w:tr w:rsidR="0064009A" w:rsidRPr="00AD525B" w14:paraId="1DE72B78" w14:textId="77777777" w:rsidTr="00BA2647">
        <w:tc>
          <w:tcPr>
            <w:tcW w:w="709" w:type="dxa"/>
            <w:tcBorders>
              <w:top w:val="single" w:sz="4" w:space="0" w:color="auto"/>
              <w:left w:val="single" w:sz="4" w:space="0" w:color="auto"/>
              <w:bottom w:val="single" w:sz="4" w:space="0" w:color="auto"/>
              <w:right w:val="single" w:sz="4" w:space="0" w:color="auto"/>
            </w:tcBorders>
          </w:tcPr>
          <w:p w14:paraId="0DDDEDFC"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2.30</w:t>
            </w:r>
          </w:p>
        </w:tc>
        <w:tc>
          <w:tcPr>
            <w:tcW w:w="6095" w:type="dxa"/>
            <w:tcBorders>
              <w:top w:val="single" w:sz="4" w:space="0" w:color="auto"/>
              <w:left w:val="single" w:sz="4" w:space="0" w:color="auto"/>
              <w:bottom w:val="single" w:sz="4" w:space="0" w:color="auto"/>
              <w:right w:val="single" w:sz="4" w:space="0" w:color="auto"/>
            </w:tcBorders>
          </w:tcPr>
          <w:p w14:paraId="15FF9DD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ateliere școlare Liceul Tehnologic “Puskás Tivadar” str. </w:t>
            </w:r>
            <w:r w:rsidRPr="00AD525B">
              <w:rPr>
                <w:i/>
                <w:lang w:val="ro-RO"/>
                <w14:ligatures w14:val="standardContextual"/>
              </w:rPr>
              <w:t>Muncitorilor nr. 27; CF 30312-C1</w:t>
            </w:r>
          </w:p>
        </w:tc>
        <w:tc>
          <w:tcPr>
            <w:tcW w:w="3119" w:type="dxa"/>
            <w:tcBorders>
              <w:top w:val="single" w:sz="4" w:space="0" w:color="auto"/>
              <w:left w:val="single" w:sz="4" w:space="0" w:color="auto"/>
              <w:bottom w:val="single" w:sz="4" w:space="0" w:color="auto"/>
              <w:right w:val="single" w:sz="4" w:space="0" w:color="auto"/>
            </w:tcBorders>
          </w:tcPr>
          <w:p w14:paraId="0A55F00F"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1727</w:t>
            </w:r>
          </w:p>
        </w:tc>
      </w:tr>
      <w:tr w:rsidR="0064009A" w:rsidRPr="00AD525B" w14:paraId="08D51541" w14:textId="77777777" w:rsidTr="00BA2647">
        <w:tc>
          <w:tcPr>
            <w:tcW w:w="709" w:type="dxa"/>
            <w:tcBorders>
              <w:top w:val="single" w:sz="4" w:space="0" w:color="auto"/>
              <w:left w:val="single" w:sz="4" w:space="0" w:color="auto"/>
              <w:bottom w:val="single" w:sz="4" w:space="0" w:color="auto"/>
              <w:right w:val="single" w:sz="4" w:space="0" w:color="auto"/>
            </w:tcBorders>
          </w:tcPr>
          <w:p w14:paraId="487B610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2.31</w:t>
            </w:r>
          </w:p>
        </w:tc>
        <w:tc>
          <w:tcPr>
            <w:tcW w:w="6095" w:type="dxa"/>
            <w:tcBorders>
              <w:top w:val="single" w:sz="4" w:space="0" w:color="auto"/>
              <w:left w:val="single" w:sz="4" w:space="0" w:color="auto"/>
              <w:bottom w:val="single" w:sz="4" w:space="0" w:color="auto"/>
              <w:right w:val="single" w:sz="4" w:space="0" w:color="auto"/>
            </w:tcBorders>
          </w:tcPr>
          <w:p w14:paraId="4046197E"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Economic-Administrativ “Berde Áron” </w:t>
            </w:r>
            <w:r w:rsidRPr="00AD525B">
              <w:rPr>
                <w:i/>
                <w:lang w:val="ro-RO"/>
                <w14:ligatures w14:val="standardContextual"/>
              </w:rPr>
              <w:t>str. Crângului nr. 30; CF 27024; CF 27025</w:t>
            </w:r>
          </w:p>
        </w:tc>
        <w:tc>
          <w:tcPr>
            <w:tcW w:w="3119" w:type="dxa"/>
            <w:tcBorders>
              <w:top w:val="single" w:sz="4" w:space="0" w:color="auto"/>
              <w:left w:val="single" w:sz="4" w:space="0" w:color="auto"/>
              <w:bottom w:val="single" w:sz="4" w:space="0" w:color="auto"/>
              <w:right w:val="single" w:sz="4" w:space="0" w:color="auto"/>
            </w:tcBorders>
          </w:tcPr>
          <w:p w14:paraId="5C4CC958" w14:textId="24B9E226" w:rsidR="0064009A" w:rsidRPr="00AD525B" w:rsidRDefault="0064009A" w:rsidP="00826CD4">
            <w:pPr>
              <w:pStyle w:val="NormalWeb"/>
              <w:spacing w:before="0" w:beforeAutospacing="0" w:after="0" w:afterAutospacing="0"/>
              <w:rPr>
                <w:lang w:val="ro-RO"/>
                <w14:ligatures w14:val="standardContextual"/>
              </w:rPr>
            </w:pPr>
            <w:r w:rsidRPr="00AD525B">
              <w:rPr>
                <w:lang w:val="ro-RO"/>
                <w14:ligatures w14:val="standardContextual"/>
              </w:rPr>
              <w:t xml:space="preserve">Supr. constr. la sol 1566 </w:t>
            </w:r>
          </w:p>
        </w:tc>
      </w:tr>
      <w:tr w:rsidR="0064009A" w:rsidRPr="00AD525B" w14:paraId="72A5E84C" w14:textId="77777777" w:rsidTr="00BA2647">
        <w:tc>
          <w:tcPr>
            <w:tcW w:w="709" w:type="dxa"/>
            <w:tcBorders>
              <w:top w:val="single" w:sz="4" w:space="0" w:color="auto"/>
              <w:left w:val="single" w:sz="4" w:space="0" w:color="auto"/>
              <w:bottom w:val="single" w:sz="4" w:space="0" w:color="auto"/>
              <w:right w:val="single" w:sz="4" w:space="0" w:color="auto"/>
            </w:tcBorders>
          </w:tcPr>
          <w:p w14:paraId="719D21BF"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2.32</w:t>
            </w:r>
          </w:p>
        </w:tc>
        <w:tc>
          <w:tcPr>
            <w:tcW w:w="6095" w:type="dxa"/>
            <w:tcBorders>
              <w:top w:val="single" w:sz="4" w:space="0" w:color="auto"/>
              <w:left w:val="single" w:sz="4" w:space="0" w:color="auto"/>
              <w:bottom w:val="single" w:sz="4" w:space="0" w:color="auto"/>
              <w:right w:val="single" w:sz="4" w:space="0" w:color="auto"/>
            </w:tcBorders>
          </w:tcPr>
          <w:p w14:paraId="3424930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Constantin Brâncuși  + internat/laborator gastronomie </w:t>
            </w:r>
            <w:r w:rsidRPr="00AD525B">
              <w:rPr>
                <w:i/>
                <w:lang w:val="ro-RO"/>
                <w14:ligatures w14:val="standardContextual"/>
              </w:rPr>
              <w:t>str. Libertății nr. 11</w:t>
            </w:r>
          </w:p>
        </w:tc>
        <w:tc>
          <w:tcPr>
            <w:tcW w:w="3119" w:type="dxa"/>
            <w:tcBorders>
              <w:top w:val="single" w:sz="4" w:space="0" w:color="auto"/>
              <w:left w:val="single" w:sz="4" w:space="0" w:color="auto"/>
              <w:bottom w:val="single" w:sz="4" w:space="0" w:color="auto"/>
              <w:right w:val="single" w:sz="4" w:space="0" w:color="auto"/>
            </w:tcBorders>
          </w:tcPr>
          <w:p w14:paraId="7A282F27"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w:t>
            </w:r>
          </w:p>
        </w:tc>
      </w:tr>
      <w:tr w:rsidR="0064009A" w:rsidRPr="00AD525B" w14:paraId="6B8FE7CE" w14:textId="77777777" w:rsidTr="00DB2C4C">
        <w:trPr>
          <w:trHeight w:val="376"/>
        </w:trPr>
        <w:tc>
          <w:tcPr>
            <w:tcW w:w="709" w:type="dxa"/>
            <w:tcBorders>
              <w:top w:val="single" w:sz="4" w:space="0" w:color="auto"/>
              <w:left w:val="single" w:sz="4" w:space="0" w:color="auto"/>
              <w:bottom w:val="single" w:sz="4" w:space="0" w:color="auto"/>
              <w:right w:val="single" w:sz="4" w:space="0" w:color="auto"/>
            </w:tcBorders>
          </w:tcPr>
          <w:p w14:paraId="61CD92A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2.33</w:t>
            </w:r>
          </w:p>
        </w:tc>
        <w:tc>
          <w:tcPr>
            <w:tcW w:w="6095" w:type="dxa"/>
            <w:tcBorders>
              <w:top w:val="single" w:sz="4" w:space="0" w:color="auto"/>
              <w:left w:val="single" w:sz="4" w:space="0" w:color="auto"/>
              <w:bottom w:val="single" w:sz="4" w:space="0" w:color="auto"/>
              <w:right w:val="single" w:sz="4" w:space="0" w:color="auto"/>
            </w:tcBorders>
          </w:tcPr>
          <w:p w14:paraId="7BF0E7CA" w14:textId="0E255C75"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C</w:t>
            </w:r>
            <w:r w:rsidR="00DB2C4C" w:rsidRPr="00AD525B">
              <w:rPr>
                <w:lang w:val="ro-RO"/>
                <w14:ligatures w14:val="standardContextual"/>
              </w:rPr>
              <w:t xml:space="preserve">lădire cu turn Palatul Copiilor </w:t>
            </w:r>
            <w:r w:rsidRPr="00AD525B">
              <w:rPr>
                <w:i/>
                <w:lang w:val="ro-RO"/>
                <w14:ligatures w14:val="standardContextual"/>
              </w:rPr>
              <w:t>str. Kós Károly nr. 78</w:t>
            </w:r>
          </w:p>
        </w:tc>
        <w:tc>
          <w:tcPr>
            <w:tcW w:w="3119" w:type="dxa"/>
            <w:tcBorders>
              <w:top w:val="single" w:sz="4" w:space="0" w:color="auto"/>
              <w:left w:val="single" w:sz="4" w:space="0" w:color="auto"/>
              <w:bottom w:val="single" w:sz="4" w:space="0" w:color="auto"/>
              <w:right w:val="single" w:sz="4" w:space="0" w:color="auto"/>
            </w:tcBorders>
          </w:tcPr>
          <w:p w14:paraId="63F93C6C" w14:textId="51F9D36D" w:rsidR="0064009A" w:rsidRPr="00AD525B" w:rsidRDefault="0064009A" w:rsidP="00DB2C4C">
            <w:pPr>
              <w:pStyle w:val="NormalWeb"/>
              <w:spacing w:before="0" w:beforeAutospacing="0" w:after="0" w:afterAutospacing="0"/>
              <w:rPr>
                <w:lang w:val="ro-RO"/>
                <w14:ligatures w14:val="standardContextual"/>
              </w:rPr>
            </w:pPr>
            <w:r w:rsidRPr="00AD525B">
              <w:rPr>
                <w:lang w:val="ro-RO"/>
                <w14:ligatures w14:val="standardContextual"/>
              </w:rPr>
              <w:t>Supr. constr. la sol 328</w:t>
            </w:r>
          </w:p>
        </w:tc>
      </w:tr>
      <w:tr w:rsidR="0064009A" w:rsidRPr="00AD525B" w14:paraId="3C6E3A76"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0ABCAB3F"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3</w:t>
            </w:r>
          </w:p>
        </w:tc>
        <w:tc>
          <w:tcPr>
            <w:tcW w:w="6095" w:type="dxa"/>
            <w:tcBorders>
              <w:top w:val="single" w:sz="4" w:space="0" w:color="auto"/>
              <w:left w:val="single" w:sz="4" w:space="0" w:color="auto"/>
              <w:bottom w:val="single" w:sz="4" w:space="0" w:color="auto"/>
              <w:right w:val="single" w:sz="4" w:space="0" w:color="auto"/>
            </w:tcBorders>
            <w:hideMark/>
          </w:tcPr>
          <w:p w14:paraId="03024876"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Clădiri ale instituțiilor publice din subordinea autorităților administrației publice locale, altele decât unitățile sanitare și unitățile de învățământ, din care:</w:t>
            </w:r>
          </w:p>
        </w:tc>
        <w:tc>
          <w:tcPr>
            <w:tcW w:w="3119" w:type="dxa"/>
            <w:tcBorders>
              <w:top w:val="single" w:sz="4" w:space="0" w:color="auto"/>
              <w:left w:val="single" w:sz="4" w:space="0" w:color="auto"/>
              <w:bottom w:val="single" w:sz="4" w:space="0" w:color="auto"/>
              <w:right w:val="single" w:sz="4" w:space="0" w:color="auto"/>
            </w:tcBorders>
          </w:tcPr>
          <w:p w14:paraId="09A28FAB" w14:textId="6CCF9B19" w:rsidR="0064009A" w:rsidRPr="00AD525B" w:rsidRDefault="007036A4" w:rsidP="00BA2647">
            <w:pPr>
              <w:pStyle w:val="NormalWeb"/>
              <w:spacing w:before="0" w:beforeAutospacing="0" w:after="0" w:afterAutospacing="0"/>
              <w:rPr>
                <w:b/>
                <w:lang w:val="ro-RO"/>
                <w14:ligatures w14:val="standardContextual"/>
              </w:rPr>
            </w:pPr>
            <w:r w:rsidRPr="00AD525B">
              <w:rPr>
                <w:b/>
                <w:lang w:val="ro-RO"/>
                <w14:ligatures w14:val="standardContextual"/>
              </w:rPr>
              <w:t>Total 11.687</w:t>
            </w:r>
          </w:p>
        </w:tc>
      </w:tr>
      <w:tr w:rsidR="0064009A" w:rsidRPr="00AD525B" w14:paraId="4CF1B6DF"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6BC5993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w:t>
            </w:r>
          </w:p>
        </w:tc>
        <w:tc>
          <w:tcPr>
            <w:tcW w:w="6095" w:type="dxa"/>
            <w:tcBorders>
              <w:top w:val="single" w:sz="4" w:space="0" w:color="auto"/>
              <w:left w:val="single" w:sz="4" w:space="0" w:color="auto"/>
              <w:bottom w:val="single" w:sz="4" w:space="0" w:color="auto"/>
              <w:right w:val="single" w:sz="4" w:space="0" w:color="auto"/>
            </w:tcBorders>
          </w:tcPr>
          <w:p w14:paraId="16930A01"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principală Sediul Primăriei mun. Sfântu Gheorghe </w:t>
            </w:r>
          </w:p>
          <w:p w14:paraId="21F37F2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1 Decembrie 1918 nr. 2</w:t>
            </w:r>
          </w:p>
        </w:tc>
        <w:tc>
          <w:tcPr>
            <w:tcW w:w="3119" w:type="dxa"/>
            <w:tcBorders>
              <w:top w:val="single" w:sz="4" w:space="0" w:color="auto"/>
              <w:left w:val="single" w:sz="4" w:space="0" w:color="auto"/>
              <w:bottom w:val="single" w:sz="4" w:space="0" w:color="auto"/>
              <w:right w:val="single" w:sz="4" w:space="0" w:color="auto"/>
            </w:tcBorders>
          </w:tcPr>
          <w:p w14:paraId="15613317"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515/</w:t>
            </w:r>
          </w:p>
        </w:tc>
      </w:tr>
      <w:tr w:rsidR="0064009A" w:rsidRPr="00AD525B" w14:paraId="237FB6E9" w14:textId="77777777" w:rsidTr="00BA2647">
        <w:trPr>
          <w:trHeight w:val="405"/>
        </w:trPr>
        <w:tc>
          <w:tcPr>
            <w:tcW w:w="709" w:type="dxa"/>
            <w:tcBorders>
              <w:top w:val="single" w:sz="4" w:space="0" w:color="auto"/>
              <w:left w:val="single" w:sz="4" w:space="0" w:color="auto"/>
              <w:bottom w:val="single" w:sz="4" w:space="0" w:color="auto"/>
              <w:right w:val="single" w:sz="4" w:space="0" w:color="auto"/>
            </w:tcBorders>
          </w:tcPr>
          <w:p w14:paraId="700167B8"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3.2</w:t>
            </w:r>
          </w:p>
        </w:tc>
        <w:tc>
          <w:tcPr>
            <w:tcW w:w="6095" w:type="dxa"/>
            <w:tcBorders>
              <w:top w:val="single" w:sz="4" w:space="0" w:color="auto"/>
              <w:left w:val="single" w:sz="4" w:space="0" w:color="auto"/>
              <w:bottom w:val="single" w:sz="4" w:space="0" w:color="auto"/>
              <w:right w:val="single" w:sz="4" w:space="0" w:color="auto"/>
            </w:tcBorders>
          </w:tcPr>
          <w:p w14:paraId="00F4EE77"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Casa Căsătoriilor </w:t>
            </w:r>
            <w:r w:rsidRPr="00AD525B">
              <w:rPr>
                <w:i/>
                <w:lang w:val="ro-RO"/>
                <w14:ligatures w14:val="standardContextual"/>
              </w:rPr>
              <w:t>str. 1 Decembrie 1918 nr. 2</w:t>
            </w:r>
          </w:p>
        </w:tc>
        <w:tc>
          <w:tcPr>
            <w:tcW w:w="3119" w:type="dxa"/>
            <w:tcBorders>
              <w:top w:val="single" w:sz="4" w:space="0" w:color="auto"/>
              <w:left w:val="single" w:sz="4" w:space="0" w:color="auto"/>
              <w:bottom w:val="single" w:sz="4" w:space="0" w:color="auto"/>
              <w:right w:val="single" w:sz="4" w:space="0" w:color="auto"/>
            </w:tcBorders>
          </w:tcPr>
          <w:p w14:paraId="4F6CFF01"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utilă 797</w:t>
            </w:r>
          </w:p>
        </w:tc>
      </w:tr>
      <w:tr w:rsidR="0064009A" w:rsidRPr="00AD525B" w14:paraId="1E8E8918" w14:textId="77777777" w:rsidTr="00BA2647">
        <w:tc>
          <w:tcPr>
            <w:tcW w:w="709" w:type="dxa"/>
            <w:tcBorders>
              <w:top w:val="single" w:sz="4" w:space="0" w:color="auto"/>
              <w:left w:val="single" w:sz="4" w:space="0" w:color="auto"/>
              <w:bottom w:val="single" w:sz="4" w:space="0" w:color="auto"/>
              <w:right w:val="single" w:sz="4" w:space="0" w:color="auto"/>
            </w:tcBorders>
          </w:tcPr>
          <w:p w14:paraId="7598DD0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3.3</w:t>
            </w:r>
          </w:p>
        </w:tc>
        <w:tc>
          <w:tcPr>
            <w:tcW w:w="6095" w:type="dxa"/>
            <w:tcBorders>
              <w:top w:val="single" w:sz="4" w:space="0" w:color="auto"/>
              <w:left w:val="single" w:sz="4" w:space="0" w:color="auto"/>
              <w:bottom w:val="single" w:sz="4" w:space="0" w:color="auto"/>
              <w:right w:val="single" w:sz="4" w:space="0" w:color="auto"/>
            </w:tcBorders>
          </w:tcPr>
          <w:p w14:paraId="0463AA2A"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Direcția Generală Economică și Fiscală - </w:t>
            </w:r>
            <w:r w:rsidRPr="00AD525B">
              <w:rPr>
                <w:rStyle w:val="Strong"/>
                <w:b w:val="0"/>
                <w:lang w:val="ro-RO"/>
              </w:rPr>
              <w:t xml:space="preserve">Serviciul de urmărire și încasare </w:t>
            </w:r>
            <w:r w:rsidRPr="00AD525B">
              <w:rPr>
                <w:rStyle w:val="Strong"/>
                <w:b w:val="0"/>
                <w:i/>
                <w:lang w:val="ro-RO"/>
              </w:rPr>
              <w:t>str. Oltului nr. 2</w:t>
            </w:r>
          </w:p>
        </w:tc>
        <w:tc>
          <w:tcPr>
            <w:tcW w:w="3119" w:type="dxa"/>
            <w:tcBorders>
              <w:top w:val="single" w:sz="4" w:space="0" w:color="auto"/>
              <w:left w:val="single" w:sz="4" w:space="0" w:color="auto"/>
              <w:bottom w:val="single" w:sz="4" w:space="0" w:color="auto"/>
              <w:right w:val="single" w:sz="4" w:space="0" w:color="auto"/>
            </w:tcBorders>
          </w:tcPr>
          <w:p w14:paraId="7E83BA49"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la sol 816</w:t>
            </w:r>
          </w:p>
        </w:tc>
      </w:tr>
      <w:tr w:rsidR="0064009A" w:rsidRPr="00AD525B" w14:paraId="69DC7B62" w14:textId="77777777" w:rsidTr="00BA2647">
        <w:tc>
          <w:tcPr>
            <w:tcW w:w="709" w:type="dxa"/>
            <w:tcBorders>
              <w:top w:val="single" w:sz="4" w:space="0" w:color="auto"/>
              <w:left w:val="single" w:sz="4" w:space="0" w:color="auto"/>
              <w:bottom w:val="single" w:sz="4" w:space="0" w:color="auto"/>
              <w:right w:val="single" w:sz="4" w:space="0" w:color="auto"/>
            </w:tcBorders>
          </w:tcPr>
          <w:p w14:paraId="5D2E19E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3.4</w:t>
            </w:r>
          </w:p>
        </w:tc>
        <w:tc>
          <w:tcPr>
            <w:tcW w:w="6095" w:type="dxa"/>
            <w:tcBorders>
              <w:top w:val="single" w:sz="4" w:space="0" w:color="auto"/>
              <w:left w:val="single" w:sz="4" w:space="0" w:color="auto"/>
              <w:bottom w:val="single" w:sz="4" w:space="0" w:color="auto"/>
              <w:right w:val="single" w:sz="4" w:space="0" w:color="auto"/>
            </w:tcBorders>
          </w:tcPr>
          <w:p w14:paraId="4CA3EDD5" w14:textId="77777777" w:rsidR="0064009A" w:rsidRPr="00AD525B" w:rsidRDefault="0064009A" w:rsidP="00BA2647">
            <w:pPr>
              <w:pStyle w:val="NormalWeb"/>
              <w:spacing w:before="0" w:beforeAutospacing="0" w:after="0" w:afterAutospacing="0"/>
              <w:jc w:val="both"/>
              <w:rPr>
                <w:i/>
                <w:lang w:val="ro-RO"/>
              </w:rPr>
            </w:pPr>
            <w:r w:rsidRPr="00AD525B">
              <w:rPr>
                <w:lang w:val="ro-RO"/>
                <w14:ligatures w14:val="standardContextual"/>
              </w:rPr>
              <w:t xml:space="preserve">Clădire „Teatrul Tamási Áron” </w:t>
            </w:r>
            <w:r w:rsidRPr="00AD525B">
              <w:rPr>
                <w:i/>
                <w:lang w:val="ro-RO"/>
                <w14:ligatures w14:val="standardContextual"/>
              </w:rPr>
              <w:t xml:space="preserve">str. </w:t>
            </w:r>
            <w:r w:rsidRPr="00AD525B">
              <w:rPr>
                <w:i/>
                <w:lang w:val="ro-RO"/>
              </w:rPr>
              <w:t>Libertății nr. 1; CF 40227-C1</w:t>
            </w:r>
          </w:p>
          <w:p w14:paraId="47E7F273" w14:textId="77777777" w:rsidR="0064009A" w:rsidRPr="00AD525B" w:rsidRDefault="0064009A" w:rsidP="0064009A">
            <w:pPr>
              <w:pStyle w:val="NormalWeb"/>
              <w:numPr>
                <w:ilvl w:val="0"/>
                <w:numId w:val="13"/>
              </w:numPr>
              <w:spacing w:before="0" w:beforeAutospacing="0" w:after="0" w:afterAutospacing="0"/>
              <w:jc w:val="both"/>
              <w:rPr>
                <w:i/>
                <w:lang w:val="ro-RO"/>
              </w:rPr>
            </w:pPr>
            <w:r w:rsidRPr="00AD525B">
              <w:rPr>
                <w:i/>
                <w:lang w:val="ro-RO"/>
              </w:rPr>
              <w:t xml:space="preserve"> Apartament nr. V</w:t>
            </w:r>
          </w:p>
          <w:p w14:paraId="284CF919" w14:textId="77777777" w:rsidR="0064009A" w:rsidRPr="00AD525B" w:rsidRDefault="0064009A" w:rsidP="0064009A">
            <w:pPr>
              <w:pStyle w:val="NormalWeb"/>
              <w:numPr>
                <w:ilvl w:val="0"/>
                <w:numId w:val="13"/>
              </w:numPr>
              <w:spacing w:before="0" w:beforeAutospacing="0" w:after="0" w:afterAutospacing="0"/>
              <w:jc w:val="both"/>
              <w:rPr>
                <w:i/>
                <w:lang w:val="ro-RO"/>
              </w:rPr>
            </w:pPr>
            <w:r w:rsidRPr="00AD525B">
              <w:rPr>
                <w:i/>
                <w:lang w:val="ro-RO"/>
              </w:rPr>
              <w:t xml:space="preserve"> Apartament nr. I/B/2</w:t>
            </w:r>
          </w:p>
          <w:p w14:paraId="2BFD0D53" w14:textId="77777777" w:rsidR="0064009A" w:rsidRPr="00AD525B" w:rsidRDefault="0064009A" w:rsidP="0064009A">
            <w:pPr>
              <w:pStyle w:val="NormalWeb"/>
              <w:numPr>
                <w:ilvl w:val="0"/>
                <w:numId w:val="13"/>
              </w:numPr>
              <w:spacing w:before="0" w:beforeAutospacing="0" w:after="0" w:afterAutospacing="0"/>
              <w:jc w:val="both"/>
              <w:rPr>
                <w:i/>
                <w:lang w:val="ro-RO"/>
              </w:rPr>
            </w:pPr>
            <w:r w:rsidRPr="00AD525B">
              <w:rPr>
                <w:i/>
                <w:lang w:val="ro-RO"/>
              </w:rPr>
              <w:t>Apartament nr. II</w:t>
            </w:r>
          </w:p>
          <w:p w14:paraId="25F4E971" w14:textId="77777777" w:rsidR="0064009A" w:rsidRPr="00AD525B" w:rsidRDefault="0064009A" w:rsidP="0064009A">
            <w:pPr>
              <w:pStyle w:val="NormalWeb"/>
              <w:numPr>
                <w:ilvl w:val="0"/>
                <w:numId w:val="13"/>
              </w:numPr>
              <w:spacing w:before="0" w:beforeAutospacing="0" w:after="0" w:afterAutospacing="0"/>
              <w:jc w:val="both"/>
              <w:rPr>
                <w:i/>
                <w:lang w:val="ro-RO"/>
              </w:rPr>
            </w:pPr>
            <w:r w:rsidRPr="00AD525B">
              <w:rPr>
                <w:i/>
                <w:lang w:val="ro-RO"/>
              </w:rPr>
              <w:t>Apartament nr. I/B/I</w:t>
            </w:r>
          </w:p>
          <w:p w14:paraId="3FAC680C" w14:textId="77777777" w:rsidR="0064009A" w:rsidRPr="00AD525B" w:rsidRDefault="0064009A" w:rsidP="0064009A">
            <w:pPr>
              <w:pStyle w:val="NormalWeb"/>
              <w:numPr>
                <w:ilvl w:val="0"/>
                <w:numId w:val="13"/>
              </w:numPr>
              <w:spacing w:before="0" w:beforeAutospacing="0" w:after="0" w:afterAutospacing="0"/>
              <w:jc w:val="both"/>
              <w:rPr>
                <w:i/>
                <w:lang w:val="ro-RO"/>
              </w:rPr>
            </w:pPr>
            <w:r w:rsidRPr="00AD525B">
              <w:rPr>
                <w:i/>
                <w:lang w:val="ro-RO"/>
              </w:rPr>
              <w:t>Apartament IV</w:t>
            </w:r>
          </w:p>
          <w:p w14:paraId="54205F96" w14:textId="77777777" w:rsidR="0064009A" w:rsidRPr="00AD525B" w:rsidRDefault="0064009A" w:rsidP="0064009A">
            <w:pPr>
              <w:pStyle w:val="NormalWeb"/>
              <w:numPr>
                <w:ilvl w:val="0"/>
                <w:numId w:val="13"/>
              </w:numPr>
              <w:spacing w:before="0" w:beforeAutospacing="0" w:after="0" w:afterAutospacing="0"/>
              <w:jc w:val="both"/>
              <w:rPr>
                <w:i/>
                <w:lang w:val="ro-RO"/>
              </w:rPr>
            </w:pPr>
            <w:r w:rsidRPr="00AD525B">
              <w:rPr>
                <w:i/>
                <w:lang w:val="ro-RO"/>
              </w:rPr>
              <w:t>Apartament III/2</w:t>
            </w:r>
          </w:p>
        </w:tc>
        <w:tc>
          <w:tcPr>
            <w:tcW w:w="3119" w:type="dxa"/>
            <w:tcBorders>
              <w:top w:val="single" w:sz="4" w:space="0" w:color="auto"/>
              <w:left w:val="single" w:sz="4" w:space="0" w:color="auto"/>
              <w:bottom w:val="single" w:sz="4" w:space="0" w:color="auto"/>
              <w:right w:val="single" w:sz="4" w:space="0" w:color="auto"/>
            </w:tcBorders>
          </w:tcPr>
          <w:p w14:paraId="78FFE56A" w14:textId="77777777" w:rsidR="0064009A" w:rsidRPr="00AD525B" w:rsidRDefault="0064009A" w:rsidP="00BA2647">
            <w:pPr>
              <w:pStyle w:val="NormalWeb"/>
              <w:spacing w:before="0" w:beforeAutospacing="0" w:after="0" w:afterAutospacing="0"/>
              <w:rPr>
                <w:b/>
                <w:lang w:val="ro-RO"/>
                <w14:ligatures w14:val="standardContextual"/>
              </w:rPr>
            </w:pPr>
            <w:r w:rsidRPr="00AD525B">
              <w:rPr>
                <w:b/>
                <w:lang w:val="ro-RO"/>
                <w14:ligatures w14:val="standardContextual"/>
              </w:rPr>
              <w:t>4.216,63</w:t>
            </w:r>
          </w:p>
          <w:p w14:paraId="0C11113E" w14:textId="77777777" w:rsidR="0064009A" w:rsidRPr="00AD525B" w:rsidRDefault="0064009A" w:rsidP="00BA2647">
            <w:pPr>
              <w:pStyle w:val="NormalWeb"/>
              <w:spacing w:before="0" w:beforeAutospacing="0" w:after="0" w:afterAutospacing="0"/>
              <w:rPr>
                <w:lang w:val="ro-RO"/>
                <w14:ligatures w14:val="standardContextual"/>
              </w:rPr>
            </w:pPr>
          </w:p>
          <w:p w14:paraId="05CF2336"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224,73</w:t>
            </w:r>
          </w:p>
          <w:p w14:paraId="76867E1E"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728,34</w:t>
            </w:r>
          </w:p>
          <w:p w14:paraId="20A14B3F"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2478,87</w:t>
            </w:r>
          </w:p>
          <w:p w14:paraId="66D07D96"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229,45</w:t>
            </w:r>
          </w:p>
          <w:p w14:paraId="676ECB31"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202</w:t>
            </w:r>
          </w:p>
          <w:p w14:paraId="2075FFA1"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353,23</w:t>
            </w:r>
          </w:p>
        </w:tc>
      </w:tr>
      <w:tr w:rsidR="0064009A" w:rsidRPr="00AD525B" w14:paraId="4AA0721F" w14:textId="77777777" w:rsidTr="00BA2647">
        <w:tc>
          <w:tcPr>
            <w:tcW w:w="709" w:type="dxa"/>
            <w:tcBorders>
              <w:top w:val="single" w:sz="4" w:space="0" w:color="auto"/>
              <w:left w:val="single" w:sz="4" w:space="0" w:color="auto"/>
              <w:bottom w:val="single" w:sz="4" w:space="0" w:color="auto"/>
              <w:right w:val="single" w:sz="4" w:space="0" w:color="auto"/>
            </w:tcBorders>
          </w:tcPr>
          <w:p w14:paraId="4A764BC6"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3.5</w:t>
            </w:r>
          </w:p>
        </w:tc>
        <w:tc>
          <w:tcPr>
            <w:tcW w:w="6095" w:type="dxa"/>
            <w:tcBorders>
              <w:top w:val="single" w:sz="4" w:space="0" w:color="auto"/>
              <w:left w:val="single" w:sz="4" w:space="0" w:color="auto"/>
              <w:bottom w:val="single" w:sz="4" w:space="0" w:color="auto"/>
              <w:right w:val="single" w:sz="4" w:space="0" w:color="auto"/>
            </w:tcBorders>
          </w:tcPr>
          <w:p w14:paraId="3745B75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ap. II Sediu Direcția Patrimoniu </w:t>
            </w:r>
            <w:r w:rsidRPr="00AD525B">
              <w:rPr>
                <w:i/>
                <w:lang w:val="ro-RO"/>
                <w14:ligatures w14:val="standardContextual"/>
              </w:rPr>
              <w:t>str. 1 Decembrie 1918 nr. 11</w:t>
            </w:r>
          </w:p>
        </w:tc>
        <w:tc>
          <w:tcPr>
            <w:tcW w:w="3119" w:type="dxa"/>
            <w:tcBorders>
              <w:top w:val="single" w:sz="4" w:space="0" w:color="auto"/>
              <w:left w:val="single" w:sz="4" w:space="0" w:color="auto"/>
              <w:bottom w:val="single" w:sz="4" w:space="0" w:color="auto"/>
              <w:right w:val="single" w:sz="4" w:space="0" w:color="auto"/>
            </w:tcBorders>
          </w:tcPr>
          <w:p w14:paraId="08980264"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253</w:t>
            </w:r>
          </w:p>
        </w:tc>
      </w:tr>
      <w:tr w:rsidR="0064009A" w:rsidRPr="00AD525B" w14:paraId="6859F3D5" w14:textId="77777777" w:rsidTr="00BA2647">
        <w:tc>
          <w:tcPr>
            <w:tcW w:w="709" w:type="dxa"/>
            <w:tcBorders>
              <w:top w:val="single" w:sz="4" w:space="0" w:color="auto"/>
              <w:left w:val="single" w:sz="4" w:space="0" w:color="auto"/>
              <w:bottom w:val="single" w:sz="4" w:space="0" w:color="auto"/>
              <w:right w:val="single" w:sz="4" w:space="0" w:color="auto"/>
            </w:tcBorders>
          </w:tcPr>
          <w:p w14:paraId="0846E728"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3.6</w:t>
            </w:r>
          </w:p>
        </w:tc>
        <w:tc>
          <w:tcPr>
            <w:tcW w:w="6095" w:type="dxa"/>
            <w:tcBorders>
              <w:top w:val="single" w:sz="4" w:space="0" w:color="auto"/>
              <w:left w:val="single" w:sz="4" w:space="0" w:color="auto"/>
              <w:bottom w:val="single" w:sz="4" w:space="0" w:color="auto"/>
              <w:right w:val="single" w:sz="4" w:space="0" w:color="auto"/>
            </w:tcBorders>
          </w:tcPr>
          <w:p w14:paraId="231E9F7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Serviciul Locativ </w:t>
            </w:r>
            <w:r w:rsidRPr="00AD525B">
              <w:rPr>
                <w:i/>
                <w:lang w:val="ro-RO"/>
                <w14:ligatures w14:val="standardContextual"/>
              </w:rPr>
              <w:t>str. Kőrösi Csoma Sándor nr. 5</w:t>
            </w:r>
          </w:p>
        </w:tc>
        <w:tc>
          <w:tcPr>
            <w:tcW w:w="3119" w:type="dxa"/>
            <w:tcBorders>
              <w:top w:val="single" w:sz="4" w:space="0" w:color="auto"/>
              <w:left w:val="single" w:sz="4" w:space="0" w:color="auto"/>
              <w:bottom w:val="single" w:sz="4" w:space="0" w:color="auto"/>
              <w:right w:val="single" w:sz="4" w:space="0" w:color="auto"/>
            </w:tcBorders>
          </w:tcPr>
          <w:p w14:paraId="68D90321"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328</w:t>
            </w:r>
          </w:p>
        </w:tc>
      </w:tr>
      <w:tr w:rsidR="0064009A" w:rsidRPr="00AD525B" w14:paraId="2DEBF709" w14:textId="77777777" w:rsidTr="00BA2647">
        <w:tc>
          <w:tcPr>
            <w:tcW w:w="709" w:type="dxa"/>
            <w:tcBorders>
              <w:top w:val="single" w:sz="4" w:space="0" w:color="auto"/>
              <w:left w:val="single" w:sz="4" w:space="0" w:color="auto"/>
              <w:bottom w:val="single" w:sz="4" w:space="0" w:color="auto"/>
              <w:right w:val="single" w:sz="4" w:space="0" w:color="auto"/>
            </w:tcBorders>
          </w:tcPr>
          <w:p w14:paraId="5DEC3354"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lastRenderedPageBreak/>
              <w:t>3.7</w:t>
            </w:r>
          </w:p>
        </w:tc>
        <w:tc>
          <w:tcPr>
            <w:tcW w:w="6095" w:type="dxa"/>
            <w:tcBorders>
              <w:top w:val="single" w:sz="4" w:space="0" w:color="auto"/>
              <w:left w:val="single" w:sz="4" w:space="0" w:color="auto"/>
              <w:bottom w:val="single" w:sz="4" w:space="0" w:color="auto"/>
              <w:right w:val="single" w:sz="4" w:space="0" w:color="auto"/>
            </w:tcBorders>
          </w:tcPr>
          <w:p w14:paraId="497A0E8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Cinematograf Arta </w:t>
            </w:r>
            <w:r w:rsidRPr="00AD525B">
              <w:rPr>
                <w:i/>
                <w:lang w:val="ro-RO"/>
                <w14:ligatures w14:val="standardContextual"/>
              </w:rPr>
              <w:t>str. Kőrösi Csoma Sándor nr. 10</w:t>
            </w:r>
          </w:p>
        </w:tc>
        <w:tc>
          <w:tcPr>
            <w:tcW w:w="3119" w:type="dxa"/>
            <w:tcBorders>
              <w:top w:val="single" w:sz="4" w:space="0" w:color="auto"/>
              <w:left w:val="single" w:sz="4" w:space="0" w:color="auto"/>
              <w:bottom w:val="single" w:sz="4" w:space="0" w:color="auto"/>
              <w:right w:val="single" w:sz="4" w:space="0" w:color="auto"/>
            </w:tcBorders>
          </w:tcPr>
          <w:p w14:paraId="6A8B67C4"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1505/</w:t>
            </w:r>
          </w:p>
          <w:p w14:paraId="0118C28B" w14:textId="77777777" w:rsidR="0064009A" w:rsidRPr="00AD525B" w:rsidRDefault="0064009A" w:rsidP="00BA2647">
            <w:pPr>
              <w:pStyle w:val="NormalWeb"/>
              <w:spacing w:before="0" w:beforeAutospacing="0" w:after="0" w:afterAutospacing="0"/>
              <w:rPr>
                <w:lang w:val="ro-RO"/>
                <w14:ligatures w14:val="standardContextual"/>
              </w:rPr>
            </w:pPr>
          </w:p>
        </w:tc>
      </w:tr>
      <w:tr w:rsidR="0064009A" w:rsidRPr="00AD525B" w14:paraId="7DEC3442" w14:textId="77777777" w:rsidTr="00BA2647">
        <w:tc>
          <w:tcPr>
            <w:tcW w:w="709" w:type="dxa"/>
            <w:tcBorders>
              <w:top w:val="single" w:sz="4" w:space="0" w:color="auto"/>
              <w:left w:val="single" w:sz="4" w:space="0" w:color="auto"/>
              <w:bottom w:val="single" w:sz="4" w:space="0" w:color="auto"/>
              <w:right w:val="single" w:sz="4" w:space="0" w:color="auto"/>
            </w:tcBorders>
          </w:tcPr>
          <w:p w14:paraId="5070D20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3.8</w:t>
            </w:r>
          </w:p>
        </w:tc>
        <w:tc>
          <w:tcPr>
            <w:tcW w:w="6095" w:type="dxa"/>
            <w:tcBorders>
              <w:top w:val="single" w:sz="4" w:space="0" w:color="auto"/>
              <w:left w:val="single" w:sz="4" w:space="0" w:color="auto"/>
              <w:bottom w:val="single" w:sz="4" w:space="0" w:color="auto"/>
              <w:right w:val="single" w:sz="4" w:space="0" w:color="auto"/>
            </w:tcBorders>
          </w:tcPr>
          <w:p w14:paraId="133595D8" w14:textId="77777777" w:rsidR="0064009A" w:rsidRPr="00AD525B" w:rsidRDefault="0064009A" w:rsidP="00BA2647">
            <w:pPr>
              <w:pStyle w:val="NormalWeb"/>
              <w:spacing w:before="0" w:beforeAutospacing="0" w:after="0" w:afterAutospacing="0"/>
              <w:jc w:val="both"/>
              <w:rPr>
                <w:color w:val="FF0000"/>
                <w:lang w:val="ro-RO"/>
                <w14:ligatures w14:val="standardContextual"/>
              </w:rPr>
            </w:pPr>
            <w:r w:rsidRPr="00AD525B">
              <w:rPr>
                <w:lang w:val="ro-RO"/>
                <w14:ligatures w14:val="standardContextual"/>
              </w:rPr>
              <w:t xml:space="preserve">Clădire Casa de Cultură „Kónya Ádám „ </w:t>
            </w:r>
            <w:r w:rsidRPr="00AD525B">
              <w:rPr>
                <w:i/>
                <w:lang w:val="ro-RO"/>
                <w14:ligatures w14:val="standardContextual"/>
              </w:rPr>
              <w:t>str. Kossuth Lajos nr. 13</w:t>
            </w:r>
          </w:p>
        </w:tc>
        <w:tc>
          <w:tcPr>
            <w:tcW w:w="3119" w:type="dxa"/>
            <w:tcBorders>
              <w:top w:val="single" w:sz="4" w:space="0" w:color="auto"/>
              <w:left w:val="single" w:sz="4" w:space="0" w:color="auto"/>
              <w:bottom w:val="single" w:sz="4" w:space="0" w:color="auto"/>
              <w:right w:val="single" w:sz="4" w:space="0" w:color="auto"/>
            </w:tcBorders>
          </w:tcPr>
          <w:p w14:paraId="09C24C0D" w14:textId="77777777" w:rsidR="0064009A" w:rsidRPr="00AD525B" w:rsidRDefault="0064009A" w:rsidP="00BA2647">
            <w:pPr>
              <w:pStyle w:val="NormalWeb"/>
              <w:spacing w:before="0" w:beforeAutospacing="0" w:after="0" w:afterAutospacing="0"/>
              <w:rPr>
                <w:lang w:val="ro-RO"/>
                <w14:ligatures w14:val="standardContextual"/>
              </w:rPr>
            </w:pPr>
          </w:p>
        </w:tc>
      </w:tr>
      <w:tr w:rsidR="0064009A" w:rsidRPr="00AD525B" w14:paraId="53DC64B3" w14:textId="77777777" w:rsidTr="00BA2647">
        <w:trPr>
          <w:trHeight w:val="300"/>
        </w:trPr>
        <w:tc>
          <w:tcPr>
            <w:tcW w:w="709" w:type="dxa"/>
            <w:tcBorders>
              <w:top w:val="single" w:sz="4" w:space="0" w:color="auto"/>
              <w:left w:val="single" w:sz="4" w:space="0" w:color="auto"/>
              <w:bottom w:val="single" w:sz="4" w:space="0" w:color="auto"/>
              <w:right w:val="single" w:sz="4" w:space="0" w:color="auto"/>
            </w:tcBorders>
          </w:tcPr>
          <w:p w14:paraId="699DC84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3.9</w:t>
            </w:r>
          </w:p>
        </w:tc>
        <w:tc>
          <w:tcPr>
            <w:tcW w:w="6095" w:type="dxa"/>
            <w:tcBorders>
              <w:top w:val="single" w:sz="4" w:space="0" w:color="auto"/>
              <w:left w:val="single" w:sz="4" w:space="0" w:color="auto"/>
              <w:bottom w:val="single" w:sz="4" w:space="0" w:color="auto"/>
              <w:right w:val="single" w:sz="4" w:space="0" w:color="auto"/>
            </w:tcBorders>
          </w:tcPr>
          <w:p w14:paraId="65183E4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Sala Kamara </w:t>
            </w:r>
            <w:r w:rsidRPr="00AD525B">
              <w:rPr>
                <w:i/>
                <w:lang w:val="ro-RO"/>
                <w14:ligatures w14:val="standardContextual"/>
              </w:rPr>
              <w:t>str. Vasile Goldiș nr. 2</w:t>
            </w:r>
          </w:p>
        </w:tc>
        <w:tc>
          <w:tcPr>
            <w:tcW w:w="3119" w:type="dxa"/>
            <w:tcBorders>
              <w:top w:val="single" w:sz="4" w:space="0" w:color="auto"/>
              <w:left w:val="single" w:sz="4" w:space="0" w:color="auto"/>
              <w:bottom w:val="single" w:sz="4" w:space="0" w:color="auto"/>
              <w:right w:val="single" w:sz="4" w:space="0" w:color="auto"/>
            </w:tcBorders>
          </w:tcPr>
          <w:p w14:paraId="6E1918E1"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475</w:t>
            </w:r>
          </w:p>
        </w:tc>
      </w:tr>
      <w:tr w:rsidR="0064009A" w:rsidRPr="00AD525B" w14:paraId="7803C84D" w14:textId="77777777" w:rsidTr="00BA2647">
        <w:trPr>
          <w:trHeight w:val="405"/>
        </w:trPr>
        <w:tc>
          <w:tcPr>
            <w:tcW w:w="709" w:type="dxa"/>
            <w:tcBorders>
              <w:top w:val="single" w:sz="4" w:space="0" w:color="auto"/>
              <w:left w:val="single" w:sz="4" w:space="0" w:color="auto"/>
              <w:bottom w:val="single" w:sz="4" w:space="0" w:color="auto"/>
              <w:right w:val="single" w:sz="4" w:space="0" w:color="auto"/>
            </w:tcBorders>
          </w:tcPr>
          <w:p w14:paraId="491015B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3.10</w:t>
            </w:r>
          </w:p>
        </w:tc>
        <w:tc>
          <w:tcPr>
            <w:tcW w:w="6095" w:type="dxa"/>
            <w:tcBorders>
              <w:top w:val="single" w:sz="4" w:space="0" w:color="auto"/>
              <w:left w:val="single" w:sz="4" w:space="0" w:color="auto"/>
              <w:bottom w:val="single" w:sz="4" w:space="0" w:color="auto"/>
              <w:right w:val="single" w:sz="4" w:space="0" w:color="auto"/>
            </w:tcBorders>
          </w:tcPr>
          <w:p w14:paraId="091D325F"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Casa cu arcade </w:t>
            </w:r>
            <w:r w:rsidRPr="00AD525B">
              <w:rPr>
                <w:i/>
                <w:lang w:val="ro-RO"/>
                <w14:ligatures w14:val="standardContextual"/>
              </w:rPr>
              <w:t>str. Libertății nr. 7</w:t>
            </w:r>
          </w:p>
        </w:tc>
        <w:tc>
          <w:tcPr>
            <w:tcW w:w="3119" w:type="dxa"/>
            <w:tcBorders>
              <w:top w:val="single" w:sz="4" w:space="0" w:color="auto"/>
              <w:left w:val="single" w:sz="4" w:space="0" w:color="auto"/>
              <w:bottom w:val="single" w:sz="4" w:space="0" w:color="auto"/>
              <w:right w:val="single" w:sz="4" w:space="0" w:color="auto"/>
            </w:tcBorders>
          </w:tcPr>
          <w:p w14:paraId="40221EC8"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638,36</w:t>
            </w:r>
          </w:p>
        </w:tc>
      </w:tr>
      <w:tr w:rsidR="0064009A" w:rsidRPr="00AD525B" w14:paraId="70CD749B" w14:textId="77777777" w:rsidTr="00BA2647">
        <w:tc>
          <w:tcPr>
            <w:tcW w:w="709" w:type="dxa"/>
            <w:tcBorders>
              <w:top w:val="single" w:sz="4" w:space="0" w:color="auto"/>
              <w:left w:val="single" w:sz="4" w:space="0" w:color="auto"/>
              <w:bottom w:val="single" w:sz="4" w:space="0" w:color="auto"/>
              <w:right w:val="single" w:sz="4" w:space="0" w:color="auto"/>
            </w:tcBorders>
          </w:tcPr>
          <w:p w14:paraId="44283685"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3.11</w:t>
            </w:r>
          </w:p>
        </w:tc>
        <w:tc>
          <w:tcPr>
            <w:tcW w:w="6095" w:type="dxa"/>
            <w:tcBorders>
              <w:top w:val="single" w:sz="4" w:space="0" w:color="auto"/>
              <w:left w:val="single" w:sz="4" w:space="0" w:color="auto"/>
              <w:bottom w:val="single" w:sz="4" w:space="0" w:color="auto"/>
              <w:right w:val="single" w:sz="4" w:space="0" w:color="auto"/>
            </w:tcBorders>
          </w:tcPr>
          <w:p w14:paraId="55C07298"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Sediul Serviciului comunitar de evidenta a persoanelor </w:t>
            </w:r>
          </w:p>
          <w:p w14:paraId="52F908BC" w14:textId="77777777" w:rsidR="0064009A" w:rsidRPr="00AD525B" w:rsidRDefault="0064009A"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Dozsa Gyorgy nr. 14</w:t>
            </w:r>
          </w:p>
        </w:tc>
        <w:tc>
          <w:tcPr>
            <w:tcW w:w="3119" w:type="dxa"/>
            <w:tcBorders>
              <w:top w:val="single" w:sz="4" w:space="0" w:color="auto"/>
              <w:left w:val="single" w:sz="4" w:space="0" w:color="auto"/>
              <w:bottom w:val="single" w:sz="4" w:space="0" w:color="auto"/>
              <w:right w:val="single" w:sz="4" w:space="0" w:color="auto"/>
            </w:tcBorders>
          </w:tcPr>
          <w:p w14:paraId="36D0F422"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190</w:t>
            </w:r>
          </w:p>
          <w:p w14:paraId="09327C0B" w14:textId="77777777" w:rsidR="0064009A" w:rsidRPr="00AD525B" w:rsidRDefault="0064009A" w:rsidP="00BA2647">
            <w:pPr>
              <w:pStyle w:val="NormalWeb"/>
              <w:spacing w:before="0" w:beforeAutospacing="0" w:after="0" w:afterAutospacing="0"/>
              <w:rPr>
                <w:lang w:val="ro-RO"/>
                <w14:ligatures w14:val="standardContextual"/>
              </w:rPr>
            </w:pPr>
          </w:p>
        </w:tc>
      </w:tr>
      <w:tr w:rsidR="0064009A" w:rsidRPr="00AD525B" w14:paraId="73F68D1F" w14:textId="77777777" w:rsidTr="00BA2647">
        <w:tc>
          <w:tcPr>
            <w:tcW w:w="709" w:type="dxa"/>
            <w:tcBorders>
              <w:top w:val="single" w:sz="4" w:space="0" w:color="auto"/>
              <w:left w:val="single" w:sz="4" w:space="0" w:color="auto"/>
              <w:bottom w:val="single" w:sz="4" w:space="0" w:color="auto"/>
              <w:right w:val="single" w:sz="4" w:space="0" w:color="auto"/>
            </w:tcBorders>
          </w:tcPr>
          <w:p w14:paraId="14FF4A82"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3.12</w:t>
            </w:r>
          </w:p>
        </w:tc>
        <w:tc>
          <w:tcPr>
            <w:tcW w:w="6095" w:type="dxa"/>
            <w:tcBorders>
              <w:top w:val="single" w:sz="4" w:space="0" w:color="auto"/>
              <w:left w:val="single" w:sz="4" w:space="0" w:color="auto"/>
              <w:bottom w:val="single" w:sz="4" w:space="0" w:color="auto"/>
              <w:right w:val="single" w:sz="4" w:space="0" w:color="auto"/>
            </w:tcBorders>
          </w:tcPr>
          <w:p w14:paraId="20DA1BC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Direcția de Asistență Socială </w:t>
            </w:r>
            <w:r w:rsidRPr="00AD525B">
              <w:rPr>
                <w:i/>
                <w:lang w:val="ro-RO"/>
                <w14:ligatures w14:val="standardContextual"/>
              </w:rPr>
              <w:t>str. Erege nr. 19</w:t>
            </w:r>
          </w:p>
        </w:tc>
        <w:tc>
          <w:tcPr>
            <w:tcW w:w="3119" w:type="dxa"/>
            <w:tcBorders>
              <w:top w:val="single" w:sz="4" w:space="0" w:color="auto"/>
              <w:left w:val="single" w:sz="4" w:space="0" w:color="auto"/>
              <w:bottom w:val="single" w:sz="4" w:space="0" w:color="auto"/>
              <w:right w:val="single" w:sz="4" w:space="0" w:color="auto"/>
            </w:tcBorders>
          </w:tcPr>
          <w:p w14:paraId="6A6907EC"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231</w:t>
            </w:r>
          </w:p>
          <w:p w14:paraId="5A61C605" w14:textId="77777777" w:rsidR="0064009A" w:rsidRPr="00AD525B" w:rsidRDefault="0064009A" w:rsidP="00BA2647">
            <w:pPr>
              <w:pStyle w:val="NormalWeb"/>
              <w:spacing w:before="0" w:beforeAutospacing="0" w:after="0" w:afterAutospacing="0"/>
              <w:rPr>
                <w:lang w:val="ro-RO"/>
                <w14:ligatures w14:val="standardContextual"/>
              </w:rPr>
            </w:pPr>
          </w:p>
        </w:tc>
      </w:tr>
      <w:tr w:rsidR="0064009A" w:rsidRPr="00AD525B" w14:paraId="48DC4FE9" w14:textId="77777777" w:rsidTr="00BA2647">
        <w:tc>
          <w:tcPr>
            <w:tcW w:w="709" w:type="dxa"/>
            <w:tcBorders>
              <w:top w:val="single" w:sz="4" w:space="0" w:color="auto"/>
              <w:left w:val="single" w:sz="4" w:space="0" w:color="auto"/>
              <w:bottom w:val="single" w:sz="4" w:space="0" w:color="auto"/>
              <w:right w:val="single" w:sz="4" w:space="0" w:color="auto"/>
            </w:tcBorders>
          </w:tcPr>
          <w:p w14:paraId="5490E043"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3.13</w:t>
            </w:r>
          </w:p>
        </w:tc>
        <w:tc>
          <w:tcPr>
            <w:tcW w:w="6095" w:type="dxa"/>
            <w:tcBorders>
              <w:top w:val="single" w:sz="4" w:space="0" w:color="auto"/>
              <w:left w:val="single" w:sz="4" w:space="0" w:color="auto"/>
              <w:bottom w:val="single" w:sz="4" w:space="0" w:color="auto"/>
              <w:right w:val="single" w:sz="4" w:space="0" w:color="auto"/>
            </w:tcBorders>
          </w:tcPr>
          <w:p w14:paraId="54F849DF"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birouri relații cu clienții Direcția de Asistență Socială </w:t>
            </w:r>
          </w:p>
          <w:p w14:paraId="5436E08E"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Daliei bl. 12 sc. E</w:t>
            </w:r>
          </w:p>
        </w:tc>
        <w:tc>
          <w:tcPr>
            <w:tcW w:w="3119" w:type="dxa"/>
            <w:tcBorders>
              <w:top w:val="single" w:sz="4" w:space="0" w:color="auto"/>
              <w:left w:val="single" w:sz="4" w:space="0" w:color="auto"/>
              <w:bottom w:val="single" w:sz="4" w:space="0" w:color="auto"/>
              <w:right w:val="single" w:sz="4" w:space="0" w:color="auto"/>
            </w:tcBorders>
          </w:tcPr>
          <w:p w14:paraId="58517AAE"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229</w:t>
            </w:r>
          </w:p>
        </w:tc>
      </w:tr>
      <w:tr w:rsidR="0064009A" w:rsidRPr="00AD525B" w14:paraId="5946ADFD" w14:textId="77777777" w:rsidTr="00BA2647">
        <w:tc>
          <w:tcPr>
            <w:tcW w:w="709" w:type="dxa"/>
            <w:tcBorders>
              <w:top w:val="single" w:sz="4" w:space="0" w:color="auto"/>
              <w:left w:val="single" w:sz="4" w:space="0" w:color="auto"/>
              <w:bottom w:val="single" w:sz="4" w:space="0" w:color="auto"/>
              <w:right w:val="single" w:sz="4" w:space="0" w:color="auto"/>
            </w:tcBorders>
          </w:tcPr>
          <w:p w14:paraId="46F26A4C"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3.14</w:t>
            </w:r>
          </w:p>
        </w:tc>
        <w:tc>
          <w:tcPr>
            <w:tcW w:w="6095" w:type="dxa"/>
            <w:tcBorders>
              <w:top w:val="single" w:sz="4" w:space="0" w:color="auto"/>
              <w:left w:val="single" w:sz="4" w:space="0" w:color="auto"/>
              <w:bottom w:val="single" w:sz="4" w:space="0" w:color="auto"/>
              <w:right w:val="single" w:sz="4" w:space="0" w:color="auto"/>
            </w:tcBorders>
          </w:tcPr>
          <w:p w14:paraId="5CE4B87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Centru Comunitar Cartierul Ciucului; </w:t>
            </w:r>
          </w:p>
          <w:p w14:paraId="4D861C7A"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i/>
                <w:lang w:val="ro-RO"/>
                <w14:ligatures w14:val="standardContextual"/>
              </w:rPr>
              <w:t>Al. Căminului bl. 34 sc. C</w:t>
            </w:r>
          </w:p>
        </w:tc>
        <w:tc>
          <w:tcPr>
            <w:tcW w:w="3119" w:type="dxa"/>
            <w:tcBorders>
              <w:top w:val="single" w:sz="4" w:space="0" w:color="auto"/>
              <w:left w:val="single" w:sz="4" w:space="0" w:color="auto"/>
              <w:bottom w:val="single" w:sz="4" w:space="0" w:color="auto"/>
              <w:right w:val="single" w:sz="4" w:space="0" w:color="auto"/>
            </w:tcBorders>
          </w:tcPr>
          <w:p w14:paraId="2CFF4D56"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187</w:t>
            </w:r>
          </w:p>
        </w:tc>
      </w:tr>
      <w:tr w:rsidR="0064009A" w:rsidRPr="00AD525B" w14:paraId="7DABB89F" w14:textId="77777777" w:rsidTr="00BA2647">
        <w:tc>
          <w:tcPr>
            <w:tcW w:w="709" w:type="dxa"/>
            <w:tcBorders>
              <w:top w:val="single" w:sz="4" w:space="0" w:color="auto"/>
              <w:left w:val="single" w:sz="4" w:space="0" w:color="auto"/>
              <w:bottom w:val="single" w:sz="4" w:space="0" w:color="auto"/>
              <w:right w:val="single" w:sz="4" w:space="0" w:color="auto"/>
            </w:tcBorders>
          </w:tcPr>
          <w:p w14:paraId="078DA346"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3.15</w:t>
            </w:r>
          </w:p>
        </w:tc>
        <w:tc>
          <w:tcPr>
            <w:tcW w:w="6095" w:type="dxa"/>
            <w:tcBorders>
              <w:top w:val="single" w:sz="4" w:space="0" w:color="auto"/>
              <w:left w:val="single" w:sz="4" w:space="0" w:color="auto"/>
              <w:bottom w:val="single" w:sz="4" w:space="0" w:color="auto"/>
              <w:right w:val="single" w:sz="4" w:space="0" w:color="auto"/>
            </w:tcBorders>
          </w:tcPr>
          <w:p w14:paraId="5FBD582B"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Poliția Locală </w:t>
            </w:r>
            <w:r w:rsidRPr="00AD525B">
              <w:rPr>
                <w:i/>
                <w:lang w:val="ro-RO"/>
                <w14:ligatures w14:val="standardContextual"/>
              </w:rPr>
              <w:t>str. Nicolae Grigorescu nr. 4</w:t>
            </w:r>
          </w:p>
        </w:tc>
        <w:tc>
          <w:tcPr>
            <w:tcW w:w="3119" w:type="dxa"/>
            <w:tcBorders>
              <w:top w:val="single" w:sz="4" w:space="0" w:color="auto"/>
              <w:left w:val="single" w:sz="4" w:space="0" w:color="auto"/>
              <w:bottom w:val="single" w:sz="4" w:space="0" w:color="auto"/>
              <w:right w:val="single" w:sz="4" w:space="0" w:color="auto"/>
            </w:tcBorders>
          </w:tcPr>
          <w:p w14:paraId="7DEC5C1C"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280</w:t>
            </w:r>
          </w:p>
          <w:p w14:paraId="6F968CFD" w14:textId="64D84451" w:rsidR="0064009A" w:rsidRPr="00AD525B" w:rsidRDefault="0064009A" w:rsidP="00BA2647">
            <w:pPr>
              <w:pStyle w:val="NormalWeb"/>
              <w:spacing w:before="0" w:beforeAutospacing="0" w:after="0" w:afterAutospacing="0"/>
              <w:rPr>
                <w:lang w:val="ro-RO"/>
                <w14:ligatures w14:val="standardContextual"/>
              </w:rPr>
            </w:pPr>
          </w:p>
        </w:tc>
      </w:tr>
      <w:tr w:rsidR="0064009A" w:rsidRPr="00AD525B" w14:paraId="019BC645"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3FD6AF9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3.16</w:t>
            </w:r>
          </w:p>
        </w:tc>
        <w:tc>
          <w:tcPr>
            <w:tcW w:w="6095" w:type="dxa"/>
            <w:tcBorders>
              <w:top w:val="single" w:sz="4" w:space="0" w:color="auto"/>
              <w:left w:val="single" w:sz="4" w:space="0" w:color="auto"/>
              <w:bottom w:val="single" w:sz="4" w:space="0" w:color="auto"/>
              <w:right w:val="single" w:sz="4" w:space="0" w:color="auto"/>
            </w:tcBorders>
          </w:tcPr>
          <w:p w14:paraId="2A19EE45"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rPr>
              <w:t>Căminul cultural Chilieni</w:t>
            </w:r>
          </w:p>
        </w:tc>
        <w:tc>
          <w:tcPr>
            <w:tcW w:w="3119" w:type="dxa"/>
            <w:tcBorders>
              <w:top w:val="single" w:sz="4" w:space="0" w:color="auto"/>
              <w:left w:val="single" w:sz="4" w:space="0" w:color="auto"/>
              <w:bottom w:val="single" w:sz="4" w:space="0" w:color="auto"/>
              <w:right w:val="single" w:sz="4" w:space="0" w:color="auto"/>
            </w:tcBorders>
          </w:tcPr>
          <w:p w14:paraId="3FD6A76E"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737</w:t>
            </w:r>
          </w:p>
          <w:p w14:paraId="28E2030D" w14:textId="77777777" w:rsidR="0064009A" w:rsidRPr="00AD525B" w:rsidRDefault="0064009A" w:rsidP="00BA2647">
            <w:pPr>
              <w:pStyle w:val="NormalWeb"/>
              <w:spacing w:before="0" w:beforeAutospacing="0" w:after="0" w:afterAutospacing="0"/>
              <w:rPr>
                <w:lang w:val="ro-RO"/>
                <w14:ligatures w14:val="standardContextual"/>
              </w:rPr>
            </w:pPr>
          </w:p>
        </w:tc>
      </w:tr>
      <w:tr w:rsidR="0064009A" w:rsidRPr="00AD525B" w14:paraId="4536E232" w14:textId="77777777" w:rsidTr="00BA2647">
        <w:trPr>
          <w:trHeight w:val="461"/>
        </w:trPr>
        <w:tc>
          <w:tcPr>
            <w:tcW w:w="709" w:type="dxa"/>
            <w:tcBorders>
              <w:top w:val="single" w:sz="4" w:space="0" w:color="auto"/>
              <w:left w:val="single" w:sz="4" w:space="0" w:color="auto"/>
              <w:bottom w:val="single" w:sz="4" w:space="0" w:color="auto"/>
              <w:right w:val="single" w:sz="4" w:space="0" w:color="auto"/>
            </w:tcBorders>
          </w:tcPr>
          <w:p w14:paraId="5011EF8D"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3.17</w:t>
            </w:r>
          </w:p>
        </w:tc>
        <w:tc>
          <w:tcPr>
            <w:tcW w:w="6095" w:type="dxa"/>
            <w:tcBorders>
              <w:top w:val="single" w:sz="4" w:space="0" w:color="auto"/>
              <w:left w:val="single" w:sz="4" w:space="0" w:color="auto"/>
              <w:bottom w:val="single" w:sz="4" w:space="0" w:color="auto"/>
              <w:right w:val="single" w:sz="4" w:space="0" w:color="auto"/>
            </w:tcBorders>
          </w:tcPr>
          <w:p w14:paraId="5B1FCDB0" w14:textId="77777777" w:rsidR="0064009A" w:rsidRPr="00AD525B" w:rsidRDefault="0064009A" w:rsidP="00BA2647">
            <w:pPr>
              <w:pStyle w:val="NormalWeb"/>
              <w:spacing w:before="0" w:beforeAutospacing="0" w:after="0" w:afterAutospacing="0"/>
              <w:jc w:val="both"/>
              <w:rPr>
                <w:lang w:val="ro-RO"/>
              </w:rPr>
            </w:pPr>
            <w:r w:rsidRPr="00AD525B">
              <w:rPr>
                <w:lang w:val="ro-RO"/>
              </w:rPr>
              <w:t>Căminul cultural Coșeni</w:t>
            </w:r>
          </w:p>
        </w:tc>
        <w:tc>
          <w:tcPr>
            <w:tcW w:w="3119" w:type="dxa"/>
            <w:tcBorders>
              <w:top w:val="single" w:sz="4" w:space="0" w:color="auto"/>
              <w:left w:val="single" w:sz="4" w:space="0" w:color="auto"/>
              <w:bottom w:val="single" w:sz="4" w:space="0" w:color="auto"/>
              <w:right w:val="single" w:sz="4" w:space="0" w:color="auto"/>
            </w:tcBorders>
          </w:tcPr>
          <w:p w14:paraId="6E22B998" w14:textId="77777777" w:rsidR="0064009A" w:rsidRPr="00AD525B" w:rsidRDefault="0064009A" w:rsidP="00BA2647">
            <w:pPr>
              <w:pStyle w:val="NormalWeb"/>
              <w:spacing w:before="0" w:beforeAutospacing="0" w:after="0" w:afterAutospacing="0"/>
              <w:rPr>
                <w:lang w:val="ro-RO"/>
                <w14:ligatures w14:val="standardContextual"/>
              </w:rPr>
            </w:pPr>
            <w:r w:rsidRPr="00AD525B">
              <w:rPr>
                <w:lang w:val="ro-RO"/>
                <w14:ligatures w14:val="standardContextual"/>
              </w:rPr>
              <w:t>289</w:t>
            </w:r>
          </w:p>
        </w:tc>
      </w:tr>
      <w:tr w:rsidR="0064009A" w:rsidRPr="00AD525B" w14:paraId="5ADF32F9" w14:textId="77777777" w:rsidTr="00BA2647">
        <w:tc>
          <w:tcPr>
            <w:tcW w:w="709" w:type="dxa"/>
            <w:tcBorders>
              <w:top w:val="single" w:sz="4" w:space="0" w:color="auto"/>
              <w:left w:val="single" w:sz="4" w:space="0" w:color="auto"/>
              <w:bottom w:val="single" w:sz="4" w:space="0" w:color="auto"/>
              <w:right w:val="single" w:sz="4" w:space="0" w:color="auto"/>
            </w:tcBorders>
          </w:tcPr>
          <w:p w14:paraId="65907A3E"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4</w:t>
            </w:r>
          </w:p>
        </w:tc>
        <w:tc>
          <w:tcPr>
            <w:tcW w:w="6095" w:type="dxa"/>
            <w:tcBorders>
              <w:top w:val="single" w:sz="4" w:space="0" w:color="auto"/>
              <w:left w:val="single" w:sz="4" w:space="0" w:color="auto"/>
              <w:bottom w:val="single" w:sz="4" w:space="0" w:color="auto"/>
              <w:right w:val="single" w:sz="4" w:space="0" w:color="auto"/>
            </w:tcBorders>
          </w:tcPr>
          <w:p w14:paraId="72AE93CE" w14:textId="77777777" w:rsidR="0064009A" w:rsidRPr="00AD525B" w:rsidRDefault="0064009A" w:rsidP="00BA2647">
            <w:pPr>
              <w:pStyle w:val="NormalWeb"/>
              <w:spacing w:before="0" w:beforeAutospacing="0" w:after="0" w:afterAutospacing="0"/>
              <w:jc w:val="both"/>
              <w:rPr>
                <w:b/>
                <w:lang w:val="ro-RO"/>
                <w14:ligatures w14:val="standardContextual"/>
              </w:rPr>
            </w:pPr>
            <w:r w:rsidRPr="00AD525B">
              <w:rPr>
                <w:b/>
                <w:lang w:val="ro-RO"/>
              </w:rPr>
              <w:t>Imobile de tip condominiu ale asociațiilor de proprietari/locatari (subsol, spații tehnice și alte asemenea)</w:t>
            </w:r>
          </w:p>
        </w:tc>
        <w:tc>
          <w:tcPr>
            <w:tcW w:w="3119" w:type="dxa"/>
            <w:vMerge w:val="restart"/>
            <w:tcBorders>
              <w:top w:val="single" w:sz="4" w:space="0" w:color="auto"/>
              <w:left w:val="single" w:sz="4" w:space="0" w:color="auto"/>
              <w:right w:val="single" w:sz="4" w:space="0" w:color="auto"/>
            </w:tcBorders>
          </w:tcPr>
          <w:p w14:paraId="2E694CA2" w14:textId="77777777" w:rsidR="0064009A" w:rsidRPr="00AD525B" w:rsidRDefault="0064009A" w:rsidP="00BA2647">
            <w:pPr>
              <w:pStyle w:val="NormalWeb"/>
              <w:spacing w:before="0" w:beforeAutospacing="0" w:after="0" w:afterAutospacing="0"/>
              <w:jc w:val="both"/>
              <w:rPr>
                <w:lang w:val="ro-RO"/>
                <w14:ligatures w14:val="standardContextual"/>
              </w:rPr>
            </w:pPr>
          </w:p>
          <w:p w14:paraId="18ADB400" w14:textId="77777777" w:rsidR="0064009A" w:rsidRPr="00AD525B" w:rsidRDefault="0064009A" w:rsidP="00BA2647">
            <w:pPr>
              <w:pStyle w:val="NormalWeb"/>
              <w:spacing w:before="0" w:beforeAutospacing="0" w:after="0" w:afterAutospacing="0"/>
              <w:jc w:val="both"/>
              <w:rPr>
                <w:lang w:val="ro-RO"/>
                <w14:ligatures w14:val="standardContextual"/>
              </w:rPr>
            </w:pPr>
            <w:r w:rsidRPr="00AD525B">
              <w:rPr>
                <w:lang w:val="ro-RO"/>
                <w14:ligatures w14:val="standardContextual"/>
              </w:rPr>
              <w:t>167 Asociații de proprietari</w:t>
            </w:r>
          </w:p>
        </w:tc>
      </w:tr>
      <w:tr w:rsidR="0064009A" w:rsidRPr="00AD525B" w14:paraId="2FBD4FB9" w14:textId="77777777" w:rsidTr="00BA2647">
        <w:tc>
          <w:tcPr>
            <w:tcW w:w="709" w:type="dxa"/>
            <w:tcBorders>
              <w:top w:val="single" w:sz="4" w:space="0" w:color="auto"/>
              <w:left w:val="single" w:sz="4" w:space="0" w:color="auto"/>
              <w:bottom w:val="single" w:sz="4" w:space="0" w:color="auto"/>
              <w:right w:val="single" w:sz="4" w:space="0" w:color="auto"/>
            </w:tcBorders>
          </w:tcPr>
          <w:p w14:paraId="3FB36588" w14:textId="77777777" w:rsidR="0064009A" w:rsidRPr="00AD525B" w:rsidRDefault="0064009A" w:rsidP="00BA2647">
            <w:pPr>
              <w:pStyle w:val="NormalWeb"/>
              <w:spacing w:before="0" w:beforeAutospacing="0" w:after="0" w:afterAutospacing="0"/>
              <w:jc w:val="both"/>
              <w:rPr>
                <w:b/>
                <w:lang w:val="ro-RO"/>
                <w14:ligatures w14:val="standardContextual"/>
              </w:rPr>
            </w:pPr>
          </w:p>
        </w:tc>
        <w:tc>
          <w:tcPr>
            <w:tcW w:w="6095" w:type="dxa"/>
            <w:tcBorders>
              <w:top w:val="single" w:sz="4" w:space="0" w:color="auto"/>
              <w:left w:val="single" w:sz="4" w:space="0" w:color="auto"/>
              <w:bottom w:val="single" w:sz="4" w:space="0" w:color="auto"/>
              <w:right w:val="single" w:sz="4" w:space="0" w:color="auto"/>
            </w:tcBorders>
          </w:tcPr>
          <w:p w14:paraId="604ADB89" w14:textId="77777777" w:rsidR="0064009A" w:rsidRPr="00AD525B" w:rsidRDefault="0064009A" w:rsidP="00BA2647">
            <w:pPr>
              <w:pStyle w:val="NormalWeb"/>
              <w:spacing w:before="0" w:beforeAutospacing="0" w:after="0" w:afterAutospacing="0"/>
              <w:jc w:val="both"/>
              <w:rPr>
                <w:b/>
                <w:lang w:val="ro-RO"/>
              </w:rPr>
            </w:pPr>
            <w:r w:rsidRPr="00AD525B">
              <w:rPr>
                <w:b/>
                <w:lang w:val="ro-RO"/>
              </w:rPr>
              <w:t>Asociații de proprietari</w:t>
            </w:r>
          </w:p>
        </w:tc>
        <w:tc>
          <w:tcPr>
            <w:tcW w:w="3119" w:type="dxa"/>
            <w:vMerge/>
            <w:tcBorders>
              <w:left w:val="single" w:sz="4" w:space="0" w:color="auto"/>
              <w:bottom w:val="single" w:sz="4" w:space="0" w:color="auto"/>
              <w:right w:val="single" w:sz="4" w:space="0" w:color="auto"/>
            </w:tcBorders>
          </w:tcPr>
          <w:p w14:paraId="32D4FB66" w14:textId="77777777" w:rsidR="0064009A" w:rsidRPr="00AD525B" w:rsidRDefault="0064009A" w:rsidP="00BA2647">
            <w:pPr>
              <w:pStyle w:val="NormalWeb"/>
              <w:spacing w:before="0" w:beforeAutospacing="0" w:after="0" w:afterAutospacing="0"/>
              <w:jc w:val="both"/>
              <w:rPr>
                <w:lang w:val="ro-RO"/>
                <w14:ligatures w14:val="standardContextual"/>
              </w:rPr>
            </w:pPr>
          </w:p>
        </w:tc>
      </w:tr>
    </w:tbl>
    <w:tbl>
      <w:tblPr>
        <w:tblW w:w="992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4820"/>
      </w:tblGrid>
      <w:tr w:rsidR="005832F8" w:rsidRPr="00AD525B" w14:paraId="486BDB7D" w14:textId="77777777" w:rsidTr="005832F8">
        <w:trPr>
          <w:trHeight w:val="300"/>
        </w:trPr>
        <w:tc>
          <w:tcPr>
            <w:tcW w:w="709" w:type="dxa"/>
            <w:tcBorders>
              <w:top w:val="nil"/>
              <w:left w:val="nil"/>
              <w:bottom w:val="nil"/>
              <w:right w:val="nil"/>
            </w:tcBorders>
            <w:shd w:val="clear" w:color="auto" w:fill="auto"/>
            <w:vAlign w:val="bottom"/>
          </w:tcPr>
          <w:p w14:paraId="1AF0E5C9" w14:textId="3FB5F6A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w:t>
            </w:r>
          </w:p>
        </w:tc>
        <w:tc>
          <w:tcPr>
            <w:tcW w:w="4394" w:type="dxa"/>
            <w:shd w:val="clear" w:color="auto" w:fill="auto"/>
            <w:noWrap/>
            <w:vAlign w:val="bottom"/>
            <w:hideMark/>
          </w:tcPr>
          <w:p w14:paraId="65B03BF3" w14:textId="11EF0DC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A+B2:C94.P. 59</w:t>
            </w:r>
          </w:p>
        </w:tc>
        <w:tc>
          <w:tcPr>
            <w:tcW w:w="4820" w:type="dxa"/>
            <w:shd w:val="clear" w:color="auto" w:fill="auto"/>
            <w:noWrap/>
            <w:vAlign w:val="bottom"/>
            <w:hideMark/>
          </w:tcPr>
          <w:p w14:paraId="34F8D0B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1918,nr.59,bl.24,sc.B,ap.15</w:t>
            </w:r>
          </w:p>
        </w:tc>
      </w:tr>
      <w:tr w:rsidR="005832F8" w:rsidRPr="00AD525B" w14:paraId="60E01957" w14:textId="77777777" w:rsidTr="005832F8">
        <w:trPr>
          <w:trHeight w:val="300"/>
        </w:trPr>
        <w:tc>
          <w:tcPr>
            <w:tcW w:w="709" w:type="dxa"/>
            <w:tcBorders>
              <w:top w:val="nil"/>
              <w:left w:val="nil"/>
              <w:bottom w:val="nil"/>
              <w:right w:val="nil"/>
            </w:tcBorders>
            <w:shd w:val="clear" w:color="auto" w:fill="auto"/>
            <w:vAlign w:val="bottom"/>
          </w:tcPr>
          <w:p w14:paraId="33E044D7" w14:textId="085DB72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w:t>
            </w:r>
          </w:p>
        </w:tc>
        <w:tc>
          <w:tcPr>
            <w:tcW w:w="4394" w:type="dxa"/>
            <w:shd w:val="clear" w:color="auto" w:fill="auto"/>
            <w:noWrap/>
            <w:vAlign w:val="bottom"/>
            <w:hideMark/>
          </w:tcPr>
          <w:p w14:paraId="6CD03089" w14:textId="26AC1CF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Bl.3/E</w:t>
            </w:r>
          </w:p>
        </w:tc>
        <w:tc>
          <w:tcPr>
            <w:tcW w:w="4820" w:type="dxa"/>
            <w:shd w:val="clear" w:color="auto" w:fill="auto"/>
            <w:noWrap/>
            <w:vAlign w:val="bottom"/>
            <w:hideMark/>
          </w:tcPr>
          <w:p w14:paraId="09E2E7B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Bălan,nr.23,bl.3,sc.E,ap.1</w:t>
            </w:r>
          </w:p>
        </w:tc>
      </w:tr>
      <w:tr w:rsidR="005832F8" w:rsidRPr="00AD525B" w14:paraId="40480151" w14:textId="77777777" w:rsidTr="005832F8">
        <w:trPr>
          <w:trHeight w:val="300"/>
        </w:trPr>
        <w:tc>
          <w:tcPr>
            <w:tcW w:w="709" w:type="dxa"/>
            <w:tcBorders>
              <w:top w:val="nil"/>
              <w:left w:val="nil"/>
              <w:bottom w:val="nil"/>
              <w:right w:val="nil"/>
            </w:tcBorders>
            <w:shd w:val="clear" w:color="auto" w:fill="auto"/>
            <w:vAlign w:val="bottom"/>
          </w:tcPr>
          <w:p w14:paraId="314C0A06" w14:textId="6645D62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w:t>
            </w:r>
          </w:p>
        </w:tc>
        <w:tc>
          <w:tcPr>
            <w:tcW w:w="4394" w:type="dxa"/>
            <w:shd w:val="clear" w:color="auto" w:fill="auto"/>
            <w:noWrap/>
            <w:vAlign w:val="bottom"/>
            <w:hideMark/>
          </w:tcPr>
          <w:p w14:paraId="103911D9" w14:textId="3DBDB16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Nr.18</w:t>
            </w:r>
          </w:p>
        </w:tc>
        <w:tc>
          <w:tcPr>
            <w:tcW w:w="4820" w:type="dxa"/>
            <w:shd w:val="clear" w:color="auto" w:fill="auto"/>
            <w:noWrap/>
            <w:vAlign w:val="bottom"/>
            <w:hideMark/>
          </w:tcPr>
          <w:p w14:paraId="786E733E"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str.Crângului,nr.12,bl.9,sc.C,ap.4</w:t>
            </w:r>
          </w:p>
        </w:tc>
      </w:tr>
      <w:tr w:rsidR="005832F8" w:rsidRPr="00AD525B" w14:paraId="677447D3" w14:textId="77777777" w:rsidTr="005832F8">
        <w:trPr>
          <w:trHeight w:val="300"/>
        </w:trPr>
        <w:tc>
          <w:tcPr>
            <w:tcW w:w="709" w:type="dxa"/>
            <w:tcBorders>
              <w:top w:val="nil"/>
              <w:left w:val="nil"/>
              <w:bottom w:val="nil"/>
              <w:right w:val="nil"/>
            </w:tcBorders>
            <w:shd w:val="clear" w:color="auto" w:fill="auto"/>
            <w:vAlign w:val="bottom"/>
          </w:tcPr>
          <w:p w14:paraId="444F51C5" w14:textId="6F9568D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w:t>
            </w:r>
          </w:p>
        </w:tc>
        <w:tc>
          <w:tcPr>
            <w:tcW w:w="4394" w:type="dxa"/>
            <w:shd w:val="clear" w:color="auto" w:fill="auto"/>
            <w:noWrap/>
            <w:vAlign w:val="bottom"/>
            <w:hideMark/>
          </w:tcPr>
          <w:p w14:paraId="25675A91" w14:textId="4D294BD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Nr.3</w:t>
            </w:r>
          </w:p>
        </w:tc>
        <w:tc>
          <w:tcPr>
            <w:tcW w:w="4820" w:type="dxa"/>
            <w:shd w:val="clear" w:color="auto" w:fill="auto"/>
            <w:noWrap/>
            <w:vAlign w:val="bottom"/>
            <w:hideMark/>
          </w:tcPr>
          <w:p w14:paraId="090A33D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 Sănătății nr.11,bl.15,sc.C,ap.8</w:t>
            </w:r>
          </w:p>
        </w:tc>
      </w:tr>
      <w:tr w:rsidR="005832F8" w:rsidRPr="00AD525B" w14:paraId="242581A9" w14:textId="77777777" w:rsidTr="005832F8">
        <w:trPr>
          <w:trHeight w:val="300"/>
        </w:trPr>
        <w:tc>
          <w:tcPr>
            <w:tcW w:w="709" w:type="dxa"/>
            <w:tcBorders>
              <w:top w:val="nil"/>
              <w:left w:val="nil"/>
              <w:bottom w:val="nil"/>
              <w:right w:val="nil"/>
            </w:tcBorders>
            <w:shd w:val="clear" w:color="auto" w:fill="auto"/>
            <w:vAlign w:val="bottom"/>
          </w:tcPr>
          <w:p w14:paraId="627251AD" w14:textId="0FECDBA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w:t>
            </w:r>
          </w:p>
        </w:tc>
        <w:tc>
          <w:tcPr>
            <w:tcW w:w="4394" w:type="dxa"/>
            <w:shd w:val="clear" w:color="auto" w:fill="auto"/>
            <w:noWrap/>
            <w:vAlign w:val="bottom"/>
            <w:hideMark/>
          </w:tcPr>
          <w:p w14:paraId="72F45FBD" w14:textId="3200C42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nr.39</w:t>
            </w:r>
          </w:p>
        </w:tc>
        <w:tc>
          <w:tcPr>
            <w:tcW w:w="4820" w:type="dxa"/>
            <w:shd w:val="clear" w:color="auto" w:fill="auto"/>
            <w:noWrap/>
            <w:vAlign w:val="bottom"/>
            <w:hideMark/>
          </w:tcPr>
          <w:p w14:paraId="2409B9B1" w14:textId="392F8F7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w:t>
            </w:r>
            <w:r w:rsidR="00603E86" w:rsidRPr="00AD525B">
              <w:rPr>
                <w:color w:val="000000"/>
                <w:sz w:val="24"/>
                <w:szCs w:val="24"/>
                <w:lang w:eastAsia="ro-RO"/>
              </w:rPr>
              <w:t xml:space="preserve"> </w:t>
            </w:r>
            <w:r w:rsidRPr="00AD525B">
              <w:rPr>
                <w:color w:val="000000"/>
                <w:sz w:val="24"/>
                <w:szCs w:val="24"/>
                <w:lang w:eastAsia="ro-RO"/>
              </w:rPr>
              <w:t>nr.</w:t>
            </w:r>
            <w:r w:rsidR="00603E86" w:rsidRPr="00AD525B">
              <w:rPr>
                <w:color w:val="000000"/>
                <w:sz w:val="24"/>
                <w:szCs w:val="24"/>
                <w:lang w:eastAsia="ro-RO"/>
              </w:rPr>
              <w:t xml:space="preserve"> </w:t>
            </w:r>
            <w:r w:rsidRPr="00AD525B">
              <w:rPr>
                <w:color w:val="000000"/>
                <w:sz w:val="24"/>
                <w:szCs w:val="24"/>
                <w:lang w:eastAsia="ro-RO"/>
              </w:rPr>
              <w:t>39,bl.</w:t>
            </w:r>
            <w:r w:rsidR="00603E86" w:rsidRPr="00AD525B">
              <w:rPr>
                <w:color w:val="000000"/>
                <w:sz w:val="24"/>
                <w:szCs w:val="24"/>
                <w:lang w:eastAsia="ro-RO"/>
              </w:rPr>
              <w:t xml:space="preserve"> </w:t>
            </w:r>
            <w:r w:rsidRPr="00AD525B">
              <w:rPr>
                <w:color w:val="000000"/>
                <w:sz w:val="24"/>
                <w:szCs w:val="24"/>
                <w:lang w:eastAsia="ro-RO"/>
              </w:rPr>
              <w:t>28,</w:t>
            </w:r>
            <w:r w:rsidR="00603E86" w:rsidRPr="00AD525B">
              <w:rPr>
                <w:color w:val="000000"/>
                <w:sz w:val="24"/>
                <w:szCs w:val="24"/>
                <w:lang w:eastAsia="ro-RO"/>
              </w:rPr>
              <w:t xml:space="preserve"> </w:t>
            </w:r>
            <w:r w:rsidRPr="00AD525B">
              <w:rPr>
                <w:color w:val="000000"/>
                <w:sz w:val="24"/>
                <w:szCs w:val="24"/>
                <w:lang w:eastAsia="ro-RO"/>
              </w:rPr>
              <w:t>sc.</w:t>
            </w:r>
            <w:r w:rsidR="00603E86" w:rsidRPr="00AD525B">
              <w:rPr>
                <w:color w:val="000000"/>
                <w:sz w:val="24"/>
                <w:szCs w:val="24"/>
                <w:lang w:eastAsia="ro-RO"/>
              </w:rPr>
              <w:t xml:space="preserve"> </w:t>
            </w:r>
            <w:r w:rsidRPr="00AD525B">
              <w:rPr>
                <w:color w:val="000000"/>
                <w:sz w:val="24"/>
                <w:szCs w:val="24"/>
                <w:lang w:eastAsia="ro-RO"/>
              </w:rPr>
              <w:t>C,</w:t>
            </w:r>
            <w:r w:rsidR="00603E86" w:rsidRPr="00AD525B">
              <w:rPr>
                <w:color w:val="000000"/>
                <w:sz w:val="24"/>
                <w:szCs w:val="24"/>
                <w:lang w:eastAsia="ro-RO"/>
              </w:rPr>
              <w:t xml:space="preserve"> </w:t>
            </w:r>
            <w:r w:rsidRPr="00AD525B">
              <w:rPr>
                <w:color w:val="000000"/>
                <w:sz w:val="24"/>
                <w:szCs w:val="24"/>
                <w:lang w:eastAsia="ro-RO"/>
              </w:rPr>
              <w:t>ap.</w:t>
            </w:r>
            <w:r w:rsidR="00603E86" w:rsidRPr="00AD525B">
              <w:rPr>
                <w:color w:val="000000"/>
                <w:sz w:val="24"/>
                <w:szCs w:val="24"/>
                <w:lang w:eastAsia="ro-RO"/>
              </w:rPr>
              <w:t xml:space="preserve"> </w:t>
            </w:r>
            <w:r w:rsidRPr="00AD525B">
              <w:rPr>
                <w:color w:val="000000"/>
                <w:sz w:val="24"/>
                <w:szCs w:val="24"/>
                <w:lang w:eastAsia="ro-RO"/>
              </w:rPr>
              <w:t>2</w:t>
            </w:r>
          </w:p>
        </w:tc>
      </w:tr>
      <w:tr w:rsidR="005832F8" w:rsidRPr="00AD525B" w14:paraId="2A97D096" w14:textId="77777777" w:rsidTr="005832F8">
        <w:trPr>
          <w:trHeight w:val="300"/>
        </w:trPr>
        <w:tc>
          <w:tcPr>
            <w:tcW w:w="709" w:type="dxa"/>
            <w:tcBorders>
              <w:top w:val="nil"/>
              <w:left w:val="nil"/>
              <w:bottom w:val="nil"/>
              <w:right w:val="nil"/>
            </w:tcBorders>
            <w:shd w:val="clear" w:color="auto" w:fill="auto"/>
            <w:vAlign w:val="bottom"/>
          </w:tcPr>
          <w:p w14:paraId="5ED00353" w14:textId="395C40E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w:t>
            </w:r>
          </w:p>
        </w:tc>
        <w:tc>
          <w:tcPr>
            <w:tcW w:w="4394" w:type="dxa"/>
            <w:shd w:val="clear" w:color="auto" w:fill="auto"/>
            <w:noWrap/>
            <w:vAlign w:val="bottom"/>
            <w:hideMark/>
          </w:tcPr>
          <w:p w14:paraId="4DEBF960" w14:textId="56B4528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Nr.67</w:t>
            </w:r>
          </w:p>
        </w:tc>
        <w:tc>
          <w:tcPr>
            <w:tcW w:w="4820" w:type="dxa"/>
            <w:shd w:val="clear" w:color="auto" w:fill="auto"/>
            <w:noWrap/>
            <w:vAlign w:val="bottom"/>
            <w:hideMark/>
          </w:tcPr>
          <w:p w14:paraId="70CAAE9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str.Oltului,nr.67,bl.7,sc.B,ap.1 </w:t>
            </w:r>
          </w:p>
        </w:tc>
      </w:tr>
      <w:tr w:rsidR="005832F8" w:rsidRPr="00AD525B" w14:paraId="674CB09A" w14:textId="77777777" w:rsidTr="005832F8">
        <w:trPr>
          <w:trHeight w:val="300"/>
        </w:trPr>
        <w:tc>
          <w:tcPr>
            <w:tcW w:w="709" w:type="dxa"/>
            <w:tcBorders>
              <w:top w:val="nil"/>
              <w:left w:val="nil"/>
              <w:bottom w:val="nil"/>
              <w:right w:val="nil"/>
            </w:tcBorders>
            <w:shd w:val="clear" w:color="auto" w:fill="auto"/>
            <w:vAlign w:val="bottom"/>
          </w:tcPr>
          <w:p w14:paraId="78F4D193" w14:textId="6A814D8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w:t>
            </w:r>
          </w:p>
        </w:tc>
        <w:tc>
          <w:tcPr>
            <w:tcW w:w="4394" w:type="dxa"/>
            <w:shd w:val="clear" w:color="auto" w:fill="auto"/>
            <w:noWrap/>
            <w:vAlign w:val="bottom"/>
            <w:hideMark/>
          </w:tcPr>
          <w:p w14:paraId="1D29D127" w14:textId="6D1C7D0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Ciuc 22</w:t>
            </w:r>
          </w:p>
        </w:tc>
        <w:tc>
          <w:tcPr>
            <w:tcW w:w="4820" w:type="dxa"/>
            <w:shd w:val="clear" w:color="auto" w:fill="auto"/>
            <w:noWrap/>
            <w:vAlign w:val="bottom"/>
            <w:hideMark/>
          </w:tcPr>
          <w:p w14:paraId="684983A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Cioflec,nr.15,bl.22,sc.C,ap.6</w:t>
            </w:r>
          </w:p>
        </w:tc>
      </w:tr>
      <w:tr w:rsidR="005832F8" w:rsidRPr="00AD525B" w14:paraId="0155DBA7" w14:textId="77777777" w:rsidTr="005832F8">
        <w:trPr>
          <w:trHeight w:val="300"/>
        </w:trPr>
        <w:tc>
          <w:tcPr>
            <w:tcW w:w="709" w:type="dxa"/>
            <w:tcBorders>
              <w:top w:val="nil"/>
              <w:left w:val="nil"/>
              <w:bottom w:val="nil"/>
              <w:right w:val="nil"/>
            </w:tcBorders>
            <w:shd w:val="clear" w:color="auto" w:fill="auto"/>
            <w:vAlign w:val="bottom"/>
          </w:tcPr>
          <w:p w14:paraId="4E58BC78" w14:textId="44899BE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w:t>
            </w:r>
          </w:p>
        </w:tc>
        <w:tc>
          <w:tcPr>
            <w:tcW w:w="4394" w:type="dxa"/>
            <w:shd w:val="clear" w:color="auto" w:fill="auto"/>
            <w:noWrap/>
            <w:vAlign w:val="bottom"/>
            <w:hideMark/>
          </w:tcPr>
          <w:p w14:paraId="041FE55B" w14:textId="6318ED6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proprietar.nr.50</w:t>
            </w:r>
          </w:p>
        </w:tc>
        <w:tc>
          <w:tcPr>
            <w:tcW w:w="4820" w:type="dxa"/>
            <w:shd w:val="clear" w:color="auto" w:fill="auto"/>
            <w:noWrap/>
            <w:vAlign w:val="bottom"/>
            <w:hideMark/>
          </w:tcPr>
          <w:p w14:paraId="56AE8CA1"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Iorga,nr.31,bl.10,sc.E,ap.18</w:t>
            </w:r>
          </w:p>
        </w:tc>
      </w:tr>
      <w:tr w:rsidR="005832F8" w:rsidRPr="00AD525B" w14:paraId="6DB25519" w14:textId="77777777" w:rsidTr="005832F8">
        <w:trPr>
          <w:trHeight w:val="300"/>
        </w:trPr>
        <w:tc>
          <w:tcPr>
            <w:tcW w:w="709" w:type="dxa"/>
            <w:tcBorders>
              <w:top w:val="nil"/>
              <w:left w:val="nil"/>
              <w:bottom w:val="nil"/>
              <w:right w:val="nil"/>
            </w:tcBorders>
            <w:shd w:val="clear" w:color="auto" w:fill="auto"/>
            <w:vAlign w:val="bottom"/>
          </w:tcPr>
          <w:p w14:paraId="562C710D" w14:textId="75CA68D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w:t>
            </w:r>
          </w:p>
        </w:tc>
        <w:tc>
          <w:tcPr>
            <w:tcW w:w="4394" w:type="dxa"/>
            <w:shd w:val="clear" w:color="auto" w:fill="auto"/>
            <w:noWrap/>
            <w:vAlign w:val="bottom"/>
            <w:hideMark/>
          </w:tcPr>
          <w:p w14:paraId="55D83D01" w14:textId="3D4333F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Adas nr.14</w:t>
            </w:r>
          </w:p>
        </w:tc>
        <w:tc>
          <w:tcPr>
            <w:tcW w:w="4820" w:type="dxa"/>
            <w:shd w:val="clear" w:color="auto" w:fill="auto"/>
            <w:noWrap/>
            <w:vAlign w:val="bottom"/>
            <w:hideMark/>
          </w:tcPr>
          <w:p w14:paraId="63A9371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 Gödri Ferenc,nr.2,bl.2,ap.26 </w:t>
            </w:r>
          </w:p>
        </w:tc>
      </w:tr>
      <w:tr w:rsidR="005832F8" w:rsidRPr="00AD525B" w14:paraId="705D5062" w14:textId="77777777" w:rsidTr="005832F8">
        <w:trPr>
          <w:trHeight w:val="300"/>
        </w:trPr>
        <w:tc>
          <w:tcPr>
            <w:tcW w:w="709" w:type="dxa"/>
            <w:tcBorders>
              <w:top w:val="nil"/>
              <w:left w:val="nil"/>
              <w:bottom w:val="nil"/>
              <w:right w:val="nil"/>
            </w:tcBorders>
            <w:shd w:val="clear" w:color="auto" w:fill="auto"/>
            <w:vAlign w:val="bottom"/>
          </w:tcPr>
          <w:p w14:paraId="6BB9FCD9" w14:textId="4E4E742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w:t>
            </w:r>
          </w:p>
        </w:tc>
        <w:tc>
          <w:tcPr>
            <w:tcW w:w="4394" w:type="dxa"/>
            <w:shd w:val="clear" w:color="auto" w:fill="auto"/>
            <w:noWrap/>
            <w:vAlign w:val="bottom"/>
            <w:hideMark/>
          </w:tcPr>
          <w:p w14:paraId="6D779CAF" w14:textId="01F9EB0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ADL  NR.20</w:t>
            </w:r>
          </w:p>
        </w:tc>
        <w:tc>
          <w:tcPr>
            <w:tcW w:w="4820" w:type="dxa"/>
            <w:shd w:val="clear" w:color="auto" w:fill="auto"/>
            <w:noWrap/>
            <w:vAlign w:val="bottom"/>
            <w:hideMark/>
          </w:tcPr>
          <w:p w14:paraId="20C2E87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 nr.5,ap.15</w:t>
            </w:r>
          </w:p>
        </w:tc>
      </w:tr>
      <w:tr w:rsidR="005832F8" w:rsidRPr="00AD525B" w14:paraId="00355065" w14:textId="77777777" w:rsidTr="005832F8">
        <w:trPr>
          <w:trHeight w:val="300"/>
        </w:trPr>
        <w:tc>
          <w:tcPr>
            <w:tcW w:w="709" w:type="dxa"/>
            <w:tcBorders>
              <w:top w:val="nil"/>
              <w:left w:val="nil"/>
              <w:bottom w:val="nil"/>
              <w:right w:val="nil"/>
            </w:tcBorders>
            <w:shd w:val="clear" w:color="auto" w:fill="auto"/>
            <w:vAlign w:val="bottom"/>
          </w:tcPr>
          <w:p w14:paraId="242C11BD" w14:textId="0E35224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w:t>
            </w:r>
          </w:p>
        </w:tc>
        <w:tc>
          <w:tcPr>
            <w:tcW w:w="4394" w:type="dxa"/>
            <w:shd w:val="clear" w:color="auto" w:fill="auto"/>
            <w:noWrap/>
            <w:vAlign w:val="bottom"/>
            <w:hideMark/>
          </w:tcPr>
          <w:p w14:paraId="46E1A50E" w14:textId="59260F7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Ady Endre</w:t>
            </w:r>
          </w:p>
        </w:tc>
        <w:tc>
          <w:tcPr>
            <w:tcW w:w="4820" w:type="dxa"/>
            <w:shd w:val="clear" w:color="auto" w:fill="auto"/>
            <w:noWrap/>
            <w:vAlign w:val="bottom"/>
            <w:hideMark/>
          </w:tcPr>
          <w:p w14:paraId="5985E1D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str.Viitorului,nr.7,bl.4,sc.A,ap.13</w:t>
            </w:r>
          </w:p>
        </w:tc>
      </w:tr>
      <w:tr w:rsidR="005832F8" w:rsidRPr="00AD525B" w14:paraId="07E03E3A" w14:textId="77777777" w:rsidTr="005832F8">
        <w:trPr>
          <w:trHeight w:val="300"/>
        </w:trPr>
        <w:tc>
          <w:tcPr>
            <w:tcW w:w="709" w:type="dxa"/>
            <w:tcBorders>
              <w:top w:val="nil"/>
              <w:left w:val="nil"/>
              <w:bottom w:val="nil"/>
              <w:right w:val="nil"/>
            </w:tcBorders>
            <w:shd w:val="clear" w:color="auto" w:fill="auto"/>
            <w:vAlign w:val="bottom"/>
          </w:tcPr>
          <w:p w14:paraId="2F1A6AD8" w14:textId="4FC57AA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w:t>
            </w:r>
          </w:p>
        </w:tc>
        <w:tc>
          <w:tcPr>
            <w:tcW w:w="4394" w:type="dxa"/>
            <w:shd w:val="clear" w:color="auto" w:fill="auto"/>
            <w:noWrap/>
            <w:vAlign w:val="bottom"/>
            <w:hideMark/>
          </w:tcPr>
          <w:p w14:paraId="1859E605" w14:textId="49B13A6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Agrement 24/C</w:t>
            </w:r>
          </w:p>
        </w:tc>
        <w:tc>
          <w:tcPr>
            <w:tcW w:w="4820" w:type="dxa"/>
            <w:shd w:val="clear" w:color="auto" w:fill="auto"/>
            <w:noWrap/>
            <w:vAlign w:val="bottom"/>
            <w:hideMark/>
          </w:tcPr>
          <w:p w14:paraId="4BDA118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str.Sporturilor,nr.12,bl. 24,sc.C,parter</w:t>
            </w:r>
          </w:p>
        </w:tc>
      </w:tr>
      <w:tr w:rsidR="005832F8" w:rsidRPr="00AD525B" w14:paraId="2D05C65B" w14:textId="77777777" w:rsidTr="005832F8">
        <w:trPr>
          <w:trHeight w:val="300"/>
        </w:trPr>
        <w:tc>
          <w:tcPr>
            <w:tcW w:w="709" w:type="dxa"/>
            <w:tcBorders>
              <w:top w:val="nil"/>
              <w:left w:val="nil"/>
              <w:bottom w:val="nil"/>
              <w:right w:val="nil"/>
            </w:tcBorders>
            <w:shd w:val="clear" w:color="auto" w:fill="auto"/>
            <w:vAlign w:val="bottom"/>
          </w:tcPr>
          <w:p w14:paraId="4059F6F4" w14:textId="2106F0A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w:t>
            </w:r>
          </w:p>
        </w:tc>
        <w:tc>
          <w:tcPr>
            <w:tcW w:w="4394" w:type="dxa"/>
            <w:shd w:val="clear" w:color="auto" w:fill="auto"/>
            <w:noWrap/>
            <w:vAlign w:val="bottom"/>
            <w:hideMark/>
          </w:tcPr>
          <w:p w14:paraId="40BFE141" w14:textId="2381A9C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Alfa</w:t>
            </w:r>
          </w:p>
        </w:tc>
        <w:tc>
          <w:tcPr>
            <w:tcW w:w="4820" w:type="dxa"/>
            <w:shd w:val="clear" w:color="auto" w:fill="auto"/>
            <w:noWrap/>
            <w:vAlign w:val="bottom"/>
            <w:hideMark/>
          </w:tcPr>
          <w:p w14:paraId="1C315E9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str.Umbrei,nr.3,bl.7A,parter</w:t>
            </w:r>
          </w:p>
        </w:tc>
      </w:tr>
      <w:tr w:rsidR="005832F8" w:rsidRPr="00AD525B" w14:paraId="24E68038" w14:textId="77777777" w:rsidTr="005832F8">
        <w:trPr>
          <w:trHeight w:val="300"/>
        </w:trPr>
        <w:tc>
          <w:tcPr>
            <w:tcW w:w="709" w:type="dxa"/>
            <w:tcBorders>
              <w:top w:val="nil"/>
              <w:left w:val="nil"/>
              <w:bottom w:val="nil"/>
              <w:right w:val="nil"/>
            </w:tcBorders>
            <w:shd w:val="clear" w:color="auto" w:fill="auto"/>
            <w:vAlign w:val="bottom"/>
          </w:tcPr>
          <w:p w14:paraId="4B7F5A55" w14:textId="0D50235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w:t>
            </w:r>
          </w:p>
        </w:tc>
        <w:tc>
          <w:tcPr>
            <w:tcW w:w="4394" w:type="dxa"/>
            <w:shd w:val="clear" w:color="auto" w:fill="auto"/>
            <w:noWrap/>
            <w:vAlign w:val="bottom"/>
            <w:hideMark/>
          </w:tcPr>
          <w:p w14:paraId="51975731" w14:textId="5663BE1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Alfa 48</w:t>
            </w:r>
          </w:p>
        </w:tc>
        <w:tc>
          <w:tcPr>
            <w:tcW w:w="4820" w:type="dxa"/>
            <w:shd w:val="clear" w:color="auto" w:fill="auto"/>
            <w:noWrap/>
            <w:vAlign w:val="bottom"/>
            <w:hideMark/>
          </w:tcPr>
          <w:p w14:paraId="35F8CD3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str.Ciucului,nr.48,bl.48B,sc.A,ap.10</w:t>
            </w:r>
          </w:p>
        </w:tc>
      </w:tr>
      <w:tr w:rsidR="005832F8" w:rsidRPr="00AD525B" w14:paraId="4650178A" w14:textId="77777777" w:rsidTr="005832F8">
        <w:trPr>
          <w:trHeight w:val="300"/>
        </w:trPr>
        <w:tc>
          <w:tcPr>
            <w:tcW w:w="709" w:type="dxa"/>
            <w:tcBorders>
              <w:top w:val="nil"/>
              <w:left w:val="nil"/>
              <w:bottom w:val="nil"/>
              <w:right w:val="nil"/>
            </w:tcBorders>
            <w:shd w:val="clear" w:color="auto" w:fill="auto"/>
            <w:vAlign w:val="bottom"/>
          </w:tcPr>
          <w:p w14:paraId="31B1B1D2" w14:textId="142B359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w:t>
            </w:r>
          </w:p>
        </w:tc>
        <w:tc>
          <w:tcPr>
            <w:tcW w:w="4394" w:type="dxa"/>
            <w:shd w:val="clear" w:color="auto" w:fill="auto"/>
            <w:noWrap/>
            <w:vAlign w:val="bottom"/>
            <w:hideMark/>
          </w:tcPr>
          <w:p w14:paraId="39D19CC4" w14:textId="6FB945A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Apollo</w:t>
            </w:r>
          </w:p>
        </w:tc>
        <w:tc>
          <w:tcPr>
            <w:tcW w:w="4820" w:type="dxa"/>
            <w:shd w:val="clear" w:color="auto" w:fill="auto"/>
            <w:noWrap/>
            <w:vAlign w:val="bottom"/>
            <w:hideMark/>
          </w:tcPr>
          <w:p w14:paraId="3977DC6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 Vasile Goldiș,nr.11,bl.24,ap.67 </w:t>
            </w:r>
          </w:p>
        </w:tc>
      </w:tr>
      <w:tr w:rsidR="005832F8" w:rsidRPr="00AD525B" w14:paraId="7CFCFA3E" w14:textId="77777777" w:rsidTr="005832F8">
        <w:trPr>
          <w:trHeight w:val="300"/>
        </w:trPr>
        <w:tc>
          <w:tcPr>
            <w:tcW w:w="709" w:type="dxa"/>
            <w:tcBorders>
              <w:top w:val="nil"/>
              <w:left w:val="nil"/>
              <w:bottom w:val="nil"/>
              <w:right w:val="nil"/>
            </w:tcBorders>
            <w:shd w:val="clear" w:color="auto" w:fill="auto"/>
            <w:vAlign w:val="bottom"/>
          </w:tcPr>
          <w:p w14:paraId="4E0D6EC0" w14:textId="2BA3502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w:t>
            </w:r>
          </w:p>
        </w:tc>
        <w:tc>
          <w:tcPr>
            <w:tcW w:w="4394" w:type="dxa"/>
            <w:shd w:val="clear" w:color="auto" w:fill="auto"/>
            <w:noWrap/>
            <w:vAlign w:val="bottom"/>
            <w:hideMark/>
          </w:tcPr>
          <w:p w14:paraId="09A3F017" w14:textId="08FF87E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17</w:t>
            </w:r>
          </w:p>
        </w:tc>
        <w:tc>
          <w:tcPr>
            <w:tcW w:w="4820" w:type="dxa"/>
            <w:shd w:val="clear" w:color="auto" w:fill="auto"/>
            <w:noWrap/>
            <w:vAlign w:val="bottom"/>
            <w:hideMark/>
          </w:tcPr>
          <w:p w14:paraId="713E457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str.Crângului,nr.12,bl. 9,sc.C,ap.4</w:t>
            </w:r>
          </w:p>
        </w:tc>
      </w:tr>
      <w:tr w:rsidR="005832F8" w:rsidRPr="00AD525B" w14:paraId="20EC8E06" w14:textId="77777777" w:rsidTr="005832F8">
        <w:trPr>
          <w:trHeight w:val="300"/>
        </w:trPr>
        <w:tc>
          <w:tcPr>
            <w:tcW w:w="709" w:type="dxa"/>
            <w:tcBorders>
              <w:top w:val="nil"/>
              <w:left w:val="nil"/>
              <w:bottom w:val="nil"/>
              <w:right w:val="nil"/>
            </w:tcBorders>
            <w:shd w:val="clear" w:color="auto" w:fill="auto"/>
            <w:vAlign w:val="bottom"/>
          </w:tcPr>
          <w:p w14:paraId="6D470062" w14:textId="1205024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17</w:t>
            </w:r>
          </w:p>
        </w:tc>
        <w:tc>
          <w:tcPr>
            <w:tcW w:w="4394" w:type="dxa"/>
            <w:shd w:val="clear" w:color="auto" w:fill="auto"/>
            <w:noWrap/>
            <w:vAlign w:val="bottom"/>
            <w:hideMark/>
          </w:tcPr>
          <w:p w14:paraId="101905F3" w14:textId="745EA0A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Avântului 1</w:t>
            </w:r>
          </w:p>
        </w:tc>
        <w:tc>
          <w:tcPr>
            <w:tcW w:w="4820" w:type="dxa"/>
            <w:shd w:val="clear" w:color="auto" w:fill="auto"/>
            <w:noWrap/>
            <w:vAlign w:val="bottom"/>
            <w:hideMark/>
          </w:tcPr>
          <w:p w14:paraId="2B0604A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al.Avântului,nr.2,bl.23,sc.A,ap.15</w:t>
            </w:r>
          </w:p>
        </w:tc>
      </w:tr>
      <w:tr w:rsidR="005832F8" w:rsidRPr="00AD525B" w14:paraId="03518904" w14:textId="77777777" w:rsidTr="005832F8">
        <w:trPr>
          <w:trHeight w:val="300"/>
        </w:trPr>
        <w:tc>
          <w:tcPr>
            <w:tcW w:w="709" w:type="dxa"/>
            <w:tcBorders>
              <w:top w:val="nil"/>
              <w:left w:val="nil"/>
              <w:bottom w:val="nil"/>
              <w:right w:val="nil"/>
            </w:tcBorders>
            <w:shd w:val="clear" w:color="auto" w:fill="auto"/>
            <w:vAlign w:val="bottom"/>
          </w:tcPr>
          <w:p w14:paraId="487D3D60" w14:textId="5093D58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18</w:t>
            </w:r>
          </w:p>
        </w:tc>
        <w:tc>
          <w:tcPr>
            <w:tcW w:w="4394" w:type="dxa"/>
            <w:shd w:val="clear" w:color="auto" w:fill="auto"/>
            <w:noWrap/>
            <w:vAlign w:val="bottom"/>
            <w:hideMark/>
          </w:tcPr>
          <w:p w14:paraId="2E11477C" w14:textId="57E6B36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Barátság</w:t>
            </w:r>
          </w:p>
        </w:tc>
        <w:tc>
          <w:tcPr>
            <w:tcW w:w="4820" w:type="dxa"/>
            <w:shd w:val="clear" w:color="auto" w:fill="auto"/>
            <w:noWrap/>
            <w:vAlign w:val="bottom"/>
            <w:hideMark/>
          </w:tcPr>
          <w:p w14:paraId="67F0289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al.Sănătății,nr.9,bl.7,ap.5</w:t>
            </w:r>
          </w:p>
        </w:tc>
      </w:tr>
      <w:tr w:rsidR="005832F8" w:rsidRPr="00AD525B" w14:paraId="1D7BA6CA" w14:textId="77777777" w:rsidTr="005832F8">
        <w:trPr>
          <w:trHeight w:val="300"/>
        </w:trPr>
        <w:tc>
          <w:tcPr>
            <w:tcW w:w="709" w:type="dxa"/>
            <w:tcBorders>
              <w:top w:val="nil"/>
              <w:left w:val="nil"/>
              <w:bottom w:val="nil"/>
              <w:right w:val="nil"/>
            </w:tcBorders>
            <w:shd w:val="clear" w:color="auto" w:fill="auto"/>
            <w:vAlign w:val="bottom"/>
          </w:tcPr>
          <w:p w14:paraId="62670E3F" w14:textId="628D074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19</w:t>
            </w:r>
          </w:p>
        </w:tc>
        <w:tc>
          <w:tcPr>
            <w:tcW w:w="4394" w:type="dxa"/>
            <w:shd w:val="clear" w:color="auto" w:fill="auto"/>
            <w:noWrap/>
            <w:vAlign w:val="bottom"/>
            <w:hideMark/>
          </w:tcPr>
          <w:p w14:paraId="6A020A5C" w14:textId="07A8663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Bălan 65</w:t>
            </w:r>
          </w:p>
        </w:tc>
        <w:tc>
          <w:tcPr>
            <w:tcW w:w="4820" w:type="dxa"/>
            <w:shd w:val="clear" w:color="auto" w:fill="auto"/>
            <w:noWrap/>
            <w:vAlign w:val="bottom"/>
            <w:hideMark/>
          </w:tcPr>
          <w:p w14:paraId="6B54563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 nr.30</w:t>
            </w:r>
          </w:p>
        </w:tc>
      </w:tr>
      <w:tr w:rsidR="005832F8" w:rsidRPr="00AD525B" w14:paraId="76A788ED" w14:textId="77777777" w:rsidTr="005832F8">
        <w:trPr>
          <w:trHeight w:val="300"/>
        </w:trPr>
        <w:tc>
          <w:tcPr>
            <w:tcW w:w="709" w:type="dxa"/>
            <w:tcBorders>
              <w:top w:val="nil"/>
              <w:left w:val="nil"/>
              <w:bottom w:val="nil"/>
              <w:right w:val="nil"/>
            </w:tcBorders>
            <w:shd w:val="clear" w:color="auto" w:fill="auto"/>
            <w:vAlign w:val="bottom"/>
          </w:tcPr>
          <w:p w14:paraId="0CD96199" w14:textId="0BA9FCD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20</w:t>
            </w:r>
          </w:p>
        </w:tc>
        <w:tc>
          <w:tcPr>
            <w:tcW w:w="4394" w:type="dxa"/>
            <w:shd w:val="clear" w:color="auto" w:fill="auto"/>
            <w:noWrap/>
            <w:vAlign w:val="bottom"/>
            <w:hideMark/>
          </w:tcPr>
          <w:p w14:paraId="2BBA5925" w14:textId="269A69C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Berzei 12</w:t>
            </w:r>
          </w:p>
        </w:tc>
        <w:tc>
          <w:tcPr>
            <w:tcW w:w="4820" w:type="dxa"/>
            <w:shd w:val="clear" w:color="auto" w:fill="auto"/>
            <w:noWrap/>
            <w:vAlign w:val="bottom"/>
            <w:hideMark/>
          </w:tcPr>
          <w:p w14:paraId="26FA980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str.Berzei,nr.12,bl.12,ap.7</w:t>
            </w:r>
          </w:p>
        </w:tc>
      </w:tr>
      <w:tr w:rsidR="005832F8" w:rsidRPr="00AD525B" w14:paraId="2BD8E3D9" w14:textId="77777777" w:rsidTr="005832F8">
        <w:trPr>
          <w:trHeight w:val="300"/>
        </w:trPr>
        <w:tc>
          <w:tcPr>
            <w:tcW w:w="709" w:type="dxa"/>
            <w:tcBorders>
              <w:top w:val="nil"/>
              <w:left w:val="nil"/>
              <w:bottom w:val="nil"/>
              <w:right w:val="nil"/>
            </w:tcBorders>
            <w:shd w:val="clear" w:color="auto" w:fill="auto"/>
            <w:vAlign w:val="bottom"/>
          </w:tcPr>
          <w:p w14:paraId="332257C5" w14:textId="6C1CA6C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21</w:t>
            </w:r>
          </w:p>
        </w:tc>
        <w:tc>
          <w:tcPr>
            <w:tcW w:w="4394" w:type="dxa"/>
            <w:shd w:val="clear" w:color="auto" w:fill="auto"/>
            <w:noWrap/>
            <w:vAlign w:val="bottom"/>
            <w:hideMark/>
          </w:tcPr>
          <w:p w14:paraId="143CEF60" w14:textId="0A81DDB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Biruință</w:t>
            </w:r>
          </w:p>
        </w:tc>
        <w:tc>
          <w:tcPr>
            <w:tcW w:w="4820" w:type="dxa"/>
            <w:shd w:val="clear" w:color="auto" w:fill="auto"/>
            <w:noWrap/>
            <w:vAlign w:val="bottom"/>
            <w:hideMark/>
          </w:tcPr>
          <w:p w14:paraId="00B7F25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1918,nr.12,sc.M,ap.1</w:t>
            </w:r>
          </w:p>
        </w:tc>
      </w:tr>
      <w:tr w:rsidR="005832F8" w:rsidRPr="00AD525B" w14:paraId="1ABB3791" w14:textId="77777777" w:rsidTr="005832F8">
        <w:trPr>
          <w:trHeight w:val="300"/>
        </w:trPr>
        <w:tc>
          <w:tcPr>
            <w:tcW w:w="709" w:type="dxa"/>
            <w:tcBorders>
              <w:top w:val="nil"/>
              <w:left w:val="nil"/>
              <w:bottom w:val="nil"/>
              <w:right w:val="nil"/>
            </w:tcBorders>
            <w:shd w:val="clear" w:color="auto" w:fill="auto"/>
            <w:vAlign w:val="bottom"/>
          </w:tcPr>
          <w:p w14:paraId="2A11B8E2" w14:textId="4FDCA5E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22</w:t>
            </w:r>
          </w:p>
        </w:tc>
        <w:tc>
          <w:tcPr>
            <w:tcW w:w="4394" w:type="dxa"/>
            <w:shd w:val="clear" w:color="auto" w:fill="auto"/>
            <w:noWrap/>
            <w:vAlign w:val="bottom"/>
            <w:hideMark/>
          </w:tcPr>
          <w:p w14:paraId="3AA9D96B" w14:textId="478DE83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Bloc 10</w:t>
            </w:r>
          </w:p>
        </w:tc>
        <w:tc>
          <w:tcPr>
            <w:tcW w:w="4820" w:type="dxa"/>
            <w:shd w:val="clear" w:color="auto" w:fill="auto"/>
            <w:noWrap/>
            <w:vAlign w:val="bottom"/>
            <w:hideMark/>
          </w:tcPr>
          <w:p w14:paraId="2106BE3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Táncsics Mihály,nr.6/A,bl.10,ap.10</w:t>
            </w:r>
          </w:p>
        </w:tc>
      </w:tr>
      <w:tr w:rsidR="005832F8" w:rsidRPr="00AD525B" w14:paraId="282D219A" w14:textId="77777777" w:rsidTr="005832F8">
        <w:trPr>
          <w:trHeight w:val="300"/>
        </w:trPr>
        <w:tc>
          <w:tcPr>
            <w:tcW w:w="709" w:type="dxa"/>
            <w:tcBorders>
              <w:top w:val="nil"/>
              <w:left w:val="nil"/>
              <w:bottom w:val="nil"/>
              <w:right w:val="nil"/>
            </w:tcBorders>
            <w:shd w:val="clear" w:color="auto" w:fill="auto"/>
            <w:vAlign w:val="bottom"/>
          </w:tcPr>
          <w:p w14:paraId="49DC3E5C" w14:textId="3BBC10A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lastRenderedPageBreak/>
              <w:t>23</w:t>
            </w:r>
          </w:p>
        </w:tc>
        <w:tc>
          <w:tcPr>
            <w:tcW w:w="4394" w:type="dxa"/>
            <w:shd w:val="clear" w:color="auto" w:fill="auto"/>
            <w:noWrap/>
            <w:vAlign w:val="bottom"/>
            <w:hideMark/>
          </w:tcPr>
          <w:p w14:paraId="1B4F8062" w14:textId="04EE6D1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Bloc 105</w:t>
            </w:r>
          </w:p>
        </w:tc>
        <w:tc>
          <w:tcPr>
            <w:tcW w:w="4820" w:type="dxa"/>
            <w:shd w:val="clear" w:color="auto" w:fill="auto"/>
            <w:noWrap/>
            <w:vAlign w:val="bottom"/>
            <w:hideMark/>
          </w:tcPr>
          <w:p w14:paraId="53FCE6B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Bălan,nr.3,bl.105</w:t>
            </w:r>
          </w:p>
        </w:tc>
      </w:tr>
      <w:tr w:rsidR="005832F8" w:rsidRPr="00AD525B" w14:paraId="026FF71C" w14:textId="77777777" w:rsidTr="005832F8">
        <w:trPr>
          <w:trHeight w:val="300"/>
        </w:trPr>
        <w:tc>
          <w:tcPr>
            <w:tcW w:w="709" w:type="dxa"/>
            <w:tcBorders>
              <w:top w:val="nil"/>
              <w:left w:val="nil"/>
              <w:bottom w:val="nil"/>
              <w:right w:val="nil"/>
            </w:tcBorders>
            <w:shd w:val="clear" w:color="auto" w:fill="auto"/>
            <w:vAlign w:val="bottom"/>
          </w:tcPr>
          <w:p w14:paraId="414FA505" w14:textId="66A6E04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24</w:t>
            </w:r>
          </w:p>
        </w:tc>
        <w:tc>
          <w:tcPr>
            <w:tcW w:w="4394" w:type="dxa"/>
            <w:shd w:val="clear" w:color="auto" w:fill="auto"/>
            <w:noWrap/>
            <w:vAlign w:val="bottom"/>
            <w:hideMark/>
          </w:tcPr>
          <w:p w14:paraId="666EE038" w14:textId="215126F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Bloc 3/E</w:t>
            </w:r>
          </w:p>
        </w:tc>
        <w:tc>
          <w:tcPr>
            <w:tcW w:w="4820" w:type="dxa"/>
            <w:shd w:val="clear" w:color="auto" w:fill="auto"/>
            <w:noWrap/>
            <w:vAlign w:val="bottom"/>
            <w:hideMark/>
          </w:tcPr>
          <w:p w14:paraId="469CA4E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p-ța. Mihai Viteazul,nr.2,bl.3,sc.E,ap.14</w:t>
            </w:r>
          </w:p>
        </w:tc>
      </w:tr>
      <w:tr w:rsidR="005832F8" w:rsidRPr="00AD525B" w14:paraId="63C22A48" w14:textId="77777777" w:rsidTr="005832F8">
        <w:trPr>
          <w:trHeight w:val="300"/>
        </w:trPr>
        <w:tc>
          <w:tcPr>
            <w:tcW w:w="709" w:type="dxa"/>
            <w:tcBorders>
              <w:top w:val="nil"/>
              <w:left w:val="nil"/>
              <w:bottom w:val="nil"/>
              <w:right w:val="nil"/>
            </w:tcBorders>
            <w:shd w:val="clear" w:color="auto" w:fill="auto"/>
            <w:vAlign w:val="bottom"/>
          </w:tcPr>
          <w:p w14:paraId="24FAABA0" w14:textId="71BD42E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25</w:t>
            </w:r>
          </w:p>
        </w:tc>
        <w:tc>
          <w:tcPr>
            <w:tcW w:w="4394" w:type="dxa"/>
            <w:shd w:val="clear" w:color="auto" w:fill="auto"/>
            <w:noWrap/>
            <w:vAlign w:val="bottom"/>
            <w:hideMark/>
          </w:tcPr>
          <w:p w14:paraId="1C67ACF0" w14:textId="277A96D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Blocul 3D</w:t>
            </w:r>
          </w:p>
        </w:tc>
        <w:tc>
          <w:tcPr>
            <w:tcW w:w="4820" w:type="dxa"/>
            <w:shd w:val="clear" w:color="auto" w:fill="auto"/>
            <w:noWrap/>
            <w:vAlign w:val="bottom"/>
            <w:hideMark/>
          </w:tcPr>
          <w:p w14:paraId="50623CC5" w14:textId="5FA6620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bld. </w:t>
            </w:r>
            <w:r w:rsidR="00236D4A" w:rsidRPr="00AD525B">
              <w:rPr>
                <w:color w:val="000000"/>
                <w:sz w:val="24"/>
                <w:szCs w:val="24"/>
                <w:lang w:eastAsia="ro-RO"/>
              </w:rPr>
              <w:t xml:space="preserve">General Grigore </w:t>
            </w:r>
            <w:r w:rsidRPr="00AD525B">
              <w:rPr>
                <w:color w:val="000000"/>
                <w:sz w:val="24"/>
                <w:szCs w:val="24"/>
                <w:lang w:eastAsia="ro-RO"/>
              </w:rPr>
              <w:t>Bălan,nr.</w:t>
            </w:r>
            <w:r w:rsidR="00236D4A" w:rsidRPr="00AD525B">
              <w:rPr>
                <w:color w:val="000000"/>
                <w:sz w:val="24"/>
                <w:szCs w:val="24"/>
                <w:lang w:eastAsia="ro-RO"/>
              </w:rPr>
              <w:t xml:space="preserve"> </w:t>
            </w:r>
            <w:r w:rsidRPr="00AD525B">
              <w:rPr>
                <w:color w:val="000000"/>
                <w:sz w:val="24"/>
                <w:szCs w:val="24"/>
                <w:lang w:eastAsia="ro-RO"/>
              </w:rPr>
              <w:t>23,</w:t>
            </w:r>
            <w:r w:rsidR="00236D4A" w:rsidRPr="00AD525B">
              <w:rPr>
                <w:color w:val="000000"/>
                <w:sz w:val="24"/>
                <w:szCs w:val="24"/>
                <w:lang w:eastAsia="ro-RO"/>
              </w:rPr>
              <w:t xml:space="preserve"> </w:t>
            </w:r>
            <w:r w:rsidRPr="00AD525B">
              <w:rPr>
                <w:color w:val="000000"/>
                <w:sz w:val="24"/>
                <w:szCs w:val="24"/>
                <w:lang w:eastAsia="ro-RO"/>
              </w:rPr>
              <w:t>bl.</w:t>
            </w:r>
            <w:r w:rsidR="00236D4A" w:rsidRPr="00AD525B">
              <w:rPr>
                <w:color w:val="000000"/>
                <w:sz w:val="24"/>
                <w:szCs w:val="24"/>
                <w:lang w:eastAsia="ro-RO"/>
              </w:rPr>
              <w:t xml:space="preserve"> </w:t>
            </w:r>
            <w:r w:rsidRPr="00AD525B">
              <w:rPr>
                <w:color w:val="000000"/>
                <w:sz w:val="24"/>
                <w:szCs w:val="24"/>
                <w:lang w:eastAsia="ro-RO"/>
              </w:rPr>
              <w:t>3,sc.</w:t>
            </w:r>
            <w:r w:rsidR="00236D4A" w:rsidRPr="00AD525B">
              <w:rPr>
                <w:color w:val="000000"/>
                <w:sz w:val="24"/>
                <w:szCs w:val="24"/>
                <w:lang w:eastAsia="ro-RO"/>
              </w:rPr>
              <w:t xml:space="preserve"> </w:t>
            </w:r>
            <w:r w:rsidR="00603E86" w:rsidRPr="00AD525B">
              <w:rPr>
                <w:color w:val="000000"/>
                <w:sz w:val="24"/>
                <w:szCs w:val="24"/>
                <w:lang w:eastAsia="ro-RO"/>
              </w:rPr>
              <w:t>E</w:t>
            </w:r>
          </w:p>
        </w:tc>
      </w:tr>
      <w:tr w:rsidR="005832F8" w:rsidRPr="00AD525B" w14:paraId="7020A196" w14:textId="77777777" w:rsidTr="005832F8">
        <w:trPr>
          <w:trHeight w:val="300"/>
        </w:trPr>
        <w:tc>
          <w:tcPr>
            <w:tcW w:w="709" w:type="dxa"/>
            <w:tcBorders>
              <w:top w:val="nil"/>
              <w:left w:val="nil"/>
              <w:bottom w:val="nil"/>
              <w:right w:val="nil"/>
            </w:tcBorders>
            <w:shd w:val="clear" w:color="auto" w:fill="auto"/>
            <w:vAlign w:val="bottom"/>
          </w:tcPr>
          <w:p w14:paraId="19F441EF" w14:textId="2CA0FF2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26</w:t>
            </w:r>
          </w:p>
        </w:tc>
        <w:tc>
          <w:tcPr>
            <w:tcW w:w="4394" w:type="dxa"/>
            <w:shd w:val="clear" w:color="auto" w:fill="auto"/>
            <w:noWrap/>
            <w:vAlign w:val="bottom"/>
            <w:hideMark/>
          </w:tcPr>
          <w:p w14:paraId="2ADCE865" w14:textId="3F96DEF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Bólyai János 3/A</w:t>
            </w:r>
          </w:p>
        </w:tc>
        <w:tc>
          <w:tcPr>
            <w:tcW w:w="4820" w:type="dxa"/>
            <w:shd w:val="clear" w:color="auto" w:fill="auto"/>
            <w:noWrap/>
            <w:vAlign w:val="bottom"/>
            <w:hideMark/>
          </w:tcPr>
          <w:p w14:paraId="77CC352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Bólyai János,nr.12,bl.3,sc.A,ap.5</w:t>
            </w:r>
          </w:p>
        </w:tc>
      </w:tr>
      <w:tr w:rsidR="005832F8" w:rsidRPr="00AD525B" w14:paraId="5227CCD8" w14:textId="77777777" w:rsidTr="005832F8">
        <w:trPr>
          <w:trHeight w:val="300"/>
        </w:trPr>
        <w:tc>
          <w:tcPr>
            <w:tcW w:w="709" w:type="dxa"/>
            <w:tcBorders>
              <w:top w:val="nil"/>
              <w:left w:val="nil"/>
              <w:bottom w:val="nil"/>
              <w:right w:val="nil"/>
            </w:tcBorders>
            <w:shd w:val="clear" w:color="auto" w:fill="auto"/>
            <w:vAlign w:val="bottom"/>
          </w:tcPr>
          <w:p w14:paraId="66EE4C49" w14:textId="6BDB8A8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27</w:t>
            </w:r>
          </w:p>
        </w:tc>
        <w:tc>
          <w:tcPr>
            <w:tcW w:w="4394" w:type="dxa"/>
            <w:shd w:val="clear" w:color="auto" w:fill="auto"/>
            <w:noWrap/>
            <w:vAlign w:val="bottom"/>
            <w:hideMark/>
          </w:tcPr>
          <w:p w14:paraId="2EE3F825" w14:textId="4A923B0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Bradul</w:t>
            </w:r>
          </w:p>
        </w:tc>
        <w:tc>
          <w:tcPr>
            <w:tcW w:w="4820" w:type="dxa"/>
            <w:shd w:val="clear" w:color="auto" w:fill="auto"/>
            <w:noWrap/>
            <w:vAlign w:val="bottom"/>
            <w:hideMark/>
          </w:tcPr>
          <w:p w14:paraId="7AB378A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Goldiş,nr.9,bl.22,ap.23</w:t>
            </w:r>
          </w:p>
        </w:tc>
      </w:tr>
      <w:tr w:rsidR="005832F8" w:rsidRPr="00AD525B" w14:paraId="76516599" w14:textId="77777777" w:rsidTr="005832F8">
        <w:trPr>
          <w:trHeight w:val="209"/>
        </w:trPr>
        <w:tc>
          <w:tcPr>
            <w:tcW w:w="709" w:type="dxa"/>
            <w:tcBorders>
              <w:top w:val="nil"/>
              <w:left w:val="nil"/>
              <w:bottom w:val="nil"/>
              <w:right w:val="nil"/>
            </w:tcBorders>
            <w:shd w:val="clear" w:color="auto" w:fill="auto"/>
            <w:vAlign w:val="bottom"/>
          </w:tcPr>
          <w:p w14:paraId="6EC27FA7" w14:textId="32680E0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28</w:t>
            </w:r>
          </w:p>
        </w:tc>
        <w:tc>
          <w:tcPr>
            <w:tcW w:w="4394" w:type="dxa"/>
            <w:shd w:val="clear" w:color="auto" w:fill="auto"/>
            <w:noWrap/>
            <w:hideMark/>
          </w:tcPr>
          <w:p w14:paraId="5BEA6D2F" w14:textId="5EF16BD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Carpați</w:t>
            </w:r>
          </w:p>
        </w:tc>
        <w:tc>
          <w:tcPr>
            <w:tcW w:w="4820" w:type="dxa"/>
            <w:shd w:val="clear" w:color="auto" w:fill="auto"/>
            <w:noWrap/>
            <w:hideMark/>
          </w:tcPr>
          <w:p w14:paraId="4B6B816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Goldiş ,nr.13,bl.23</w:t>
            </w:r>
          </w:p>
        </w:tc>
      </w:tr>
      <w:tr w:rsidR="005832F8" w:rsidRPr="00AD525B" w14:paraId="4C86CB14" w14:textId="77777777" w:rsidTr="005832F8">
        <w:trPr>
          <w:trHeight w:val="300"/>
        </w:trPr>
        <w:tc>
          <w:tcPr>
            <w:tcW w:w="709" w:type="dxa"/>
            <w:tcBorders>
              <w:top w:val="nil"/>
              <w:left w:val="nil"/>
              <w:bottom w:val="nil"/>
              <w:right w:val="nil"/>
            </w:tcBorders>
            <w:shd w:val="clear" w:color="auto" w:fill="auto"/>
            <w:vAlign w:val="bottom"/>
          </w:tcPr>
          <w:p w14:paraId="6772FA59" w14:textId="516FF12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29</w:t>
            </w:r>
          </w:p>
        </w:tc>
        <w:tc>
          <w:tcPr>
            <w:tcW w:w="4394" w:type="dxa"/>
            <w:shd w:val="clear" w:color="auto" w:fill="auto"/>
            <w:noWrap/>
            <w:vAlign w:val="bottom"/>
            <w:hideMark/>
          </w:tcPr>
          <w:p w14:paraId="2BB39C77" w14:textId="36A8092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Castanilor 10/A</w:t>
            </w:r>
          </w:p>
        </w:tc>
        <w:tc>
          <w:tcPr>
            <w:tcW w:w="4820" w:type="dxa"/>
            <w:shd w:val="clear" w:color="auto" w:fill="auto"/>
            <w:noWrap/>
            <w:vAlign w:val="bottom"/>
            <w:hideMark/>
          </w:tcPr>
          <w:p w14:paraId="24863AB4"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str.Castanilor,nr.11,bl.10,sc.A,ap.3</w:t>
            </w:r>
          </w:p>
        </w:tc>
      </w:tr>
      <w:tr w:rsidR="005832F8" w:rsidRPr="00AD525B" w14:paraId="6C7D76FC" w14:textId="77777777" w:rsidTr="005832F8">
        <w:trPr>
          <w:trHeight w:val="300"/>
        </w:trPr>
        <w:tc>
          <w:tcPr>
            <w:tcW w:w="709" w:type="dxa"/>
            <w:tcBorders>
              <w:top w:val="nil"/>
              <w:left w:val="nil"/>
              <w:bottom w:val="nil"/>
              <w:right w:val="nil"/>
            </w:tcBorders>
            <w:shd w:val="clear" w:color="auto" w:fill="auto"/>
            <w:vAlign w:val="bottom"/>
          </w:tcPr>
          <w:p w14:paraId="7A413020" w14:textId="354A3F1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30</w:t>
            </w:r>
          </w:p>
        </w:tc>
        <w:tc>
          <w:tcPr>
            <w:tcW w:w="4394" w:type="dxa"/>
            <w:shd w:val="clear" w:color="auto" w:fill="auto"/>
            <w:noWrap/>
            <w:vAlign w:val="bottom"/>
            <w:hideMark/>
          </w:tcPr>
          <w:p w14:paraId="6A29A73D" w14:textId="40FB0D7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Căminul</w:t>
            </w:r>
          </w:p>
        </w:tc>
        <w:tc>
          <w:tcPr>
            <w:tcW w:w="4820" w:type="dxa"/>
            <w:shd w:val="clear" w:color="auto" w:fill="auto"/>
            <w:noWrap/>
            <w:vAlign w:val="bottom"/>
            <w:hideMark/>
          </w:tcPr>
          <w:p w14:paraId="5B01BB5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al.Căminului,nr.7,bl.34,sc.C,ap.2</w:t>
            </w:r>
          </w:p>
        </w:tc>
      </w:tr>
      <w:tr w:rsidR="005832F8" w:rsidRPr="00AD525B" w14:paraId="0FA224D9" w14:textId="77777777" w:rsidTr="005832F8">
        <w:trPr>
          <w:trHeight w:val="300"/>
        </w:trPr>
        <w:tc>
          <w:tcPr>
            <w:tcW w:w="709" w:type="dxa"/>
            <w:tcBorders>
              <w:top w:val="nil"/>
              <w:left w:val="nil"/>
              <w:bottom w:val="nil"/>
              <w:right w:val="nil"/>
            </w:tcBorders>
            <w:shd w:val="clear" w:color="auto" w:fill="auto"/>
            <w:vAlign w:val="bottom"/>
          </w:tcPr>
          <w:p w14:paraId="010DF515" w14:textId="5AD85DD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31</w:t>
            </w:r>
          </w:p>
        </w:tc>
        <w:tc>
          <w:tcPr>
            <w:tcW w:w="4394" w:type="dxa"/>
            <w:shd w:val="clear" w:color="auto" w:fill="auto"/>
            <w:noWrap/>
            <w:vAlign w:val="bottom"/>
            <w:hideMark/>
          </w:tcPr>
          <w:p w14:paraId="244A9517" w14:textId="31E032E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Central 15</w:t>
            </w:r>
          </w:p>
        </w:tc>
        <w:tc>
          <w:tcPr>
            <w:tcW w:w="4820" w:type="dxa"/>
            <w:shd w:val="clear" w:color="auto" w:fill="auto"/>
            <w:noWrap/>
            <w:vAlign w:val="bottom"/>
            <w:hideMark/>
          </w:tcPr>
          <w:p w14:paraId="5C464A6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Kriza János,nr.3,bl.3,ap.4</w:t>
            </w:r>
          </w:p>
        </w:tc>
      </w:tr>
      <w:tr w:rsidR="005832F8" w:rsidRPr="00AD525B" w14:paraId="377C374E" w14:textId="77777777" w:rsidTr="005832F8">
        <w:trPr>
          <w:trHeight w:val="300"/>
        </w:trPr>
        <w:tc>
          <w:tcPr>
            <w:tcW w:w="709" w:type="dxa"/>
            <w:tcBorders>
              <w:top w:val="nil"/>
              <w:left w:val="nil"/>
              <w:bottom w:val="nil"/>
              <w:right w:val="nil"/>
            </w:tcBorders>
            <w:shd w:val="clear" w:color="auto" w:fill="auto"/>
            <w:vAlign w:val="bottom"/>
          </w:tcPr>
          <w:p w14:paraId="358EBE9D" w14:textId="2D4A5EB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32</w:t>
            </w:r>
          </w:p>
        </w:tc>
        <w:tc>
          <w:tcPr>
            <w:tcW w:w="4394" w:type="dxa"/>
            <w:shd w:val="clear" w:color="auto" w:fill="auto"/>
            <w:noWrap/>
            <w:vAlign w:val="bottom"/>
            <w:hideMark/>
          </w:tcPr>
          <w:p w14:paraId="5A6C45DD" w14:textId="0F7FD15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Ciucului 24</w:t>
            </w:r>
          </w:p>
        </w:tc>
        <w:tc>
          <w:tcPr>
            <w:tcW w:w="4820" w:type="dxa"/>
            <w:shd w:val="clear" w:color="auto" w:fill="auto"/>
            <w:noWrap/>
            <w:vAlign w:val="bottom"/>
            <w:hideMark/>
          </w:tcPr>
          <w:p w14:paraId="06C10F7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str.Cerbului,nr.1, bl.19,sc.C,ap.3</w:t>
            </w:r>
          </w:p>
        </w:tc>
      </w:tr>
      <w:tr w:rsidR="005832F8" w:rsidRPr="00AD525B" w14:paraId="36002430" w14:textId="77777777" w:rsidTr="005832F8">
        <w:trPr>
          <w:trHeight w:val="300"/>
        </w:trPr>
        <w:tc>
          <w:tcPr>
            <w:tcW w:w="709" w:type="dxa"/>
            <w:tcBorders>
              <w:top w:val="nil"/>
              <w:left w:val="nil"/>
              <w:bottom w:val="nil"/>
              <w:right w:val="nil"/>
            </w:tcBorders>
            <w:shd w:val="clear" w:color="auto" w:fill="auto"/>
            <w:vAlign w:val="bottom"/>
          </w:tcPr>
          <w:p w14:paraId="0E2B2A85" w14:textId="61E9BB2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33</w:t>
            </w:r>
          </w:p>
        </w:tc>
        <w:tc>
          <w:tcPr>
            <w:tcW w:w="4394" w:type="dxa"/>
            <w:shd w:val="clear" w:color="auto" w:fill="auto"/>
            <w:noWrap/>
            <w:vAlign w:val="bottom"/>
            <w:hideMark/>
          </w:tcPr>
          <w:p w14:paraId="33627FB5" w14:textId="4033615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Ciucului 59</w:t>
            </w:r>
          </w:p>
        </w:tc>
        <w:tc>
          <w:tcPr>
            <w:tcW w:w="4820" w:type="dxa"/>
            <w:shd w:val="clear" w:color="auto" w:fill="auto"/>
            <w:noWrap/>
            <w:vAlign w:val="bottom"/>
            <w:hideMark/>
          </w:tcPr>
          <w:p w14:paraId="64CA0A7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Cioflec,nr.9,bl.20A,sc.A,ap.2</w:t>
            </w:r>
          </w:p>
        </w:tc>
      </w:tr>
      <w:tr w:rsidR="005832F8" w:rsidRPr="00AD525B" w14:paraId="15CB377F" w14:textId="77777777" w:rsidTr="005832F8">
        <w:trPr>
          <w:trHeight w:val="300"/>
        </w:trPr>
        <w:tc>
          <w:tcPr>
            <w:tcW w:w="709" w:type="dxa"/>
            <w:tcBorders>
              <w:top w:val="nil"/>
              <w:left w:val="nil"/>
              <w:bottom w:val="nil"/>
              <w:right w:val="nil"/>
            </w:tcBorders>
            <w:shd w:val="clear" w:color="auto" w:fill="auto"/>
            <w:vAlign w:val="bottom"/>
          </w:tcPr>
          <w:p w14:paraId="20A10221" w14:textId="1921B2D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34</w:t>
            </w:r>
          </w:p>
        </w:tc>
        <w:tc>
          <w:tcPr>
            <w:tcW w:w="4394" w:type="dxa"/>
            <w:shd w:val="clear" w:color="auto" w:fill="auto"/>
            <w:noWrap/>
            <w:vAlign w:val="bottom"/>
            <w:hideMark/>
          </w:tcPr>
          <w:p w14:paraId="3E791EAD" w14:textId="290ADBD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Club 50 I</w:t>
            </w:r>
          </w:p>
        </w:tc>
        <w:tc>
          <w:tcPr>
            <w:tcW w:w="4820" w:type="dxa"/>
            <w:shd w:val="clear" w:color="auto" w:fill="auto"/>
            <w:noWrap/>
            <w:vAlign w:val="bottom"/>
            <w:hideMark/>
          </w:tcPr>
          <w:p w14:paraId="479AB980" w14:textId="166B7A23" w:rsidR="005832F8" w:rsidRPr="00AD525B" w:rsidRDefault="005832F8" w:rsidP="00603E86">
            <w:pPr>
              <w:keepNext w:val="0"/>
              <w:keepLines w:val="0"/>
              <w:spacing w:after="0"/>
              <w:jc w:val="left"/>
              <w:rPr>
                <w:color w:val="000000"/>
                <w:sz w:val="24"/>
                <w:szCs w:val="24"/>
                <w:lang w:eastAsia="ro-RO"/>
              </w:rPr>
            </w:pPr>
            <w:r w:rsidRPr="00AD525B">
              <w:rPr>
                <w:color w:val="000000"/>
                <w:sz w:val="24"/>
                <w:szCs w:val="24"/>
                <w:lang w:eastAsia="ro-RO"/>
              </w:rPr>
              <w:t xml:space="preserve">str. 1 Decembrie 1918, nr. 21, bl. 50, sc. I, </w:t>
            </w:r>
          </w:p>
        </w:tc>
      </w:tr>
      <w:tr w:rsidR="005832F8" w:rsidRPr="00AD525B" w14:paraId="2C85F67C" w14:textId="77777777" w:rsidTr="005832F8">
        <w:trPr>
          <w:trHeight w:val="300"/>
        </w:trPr>
        <w:tc>
          <w:tcPr>
            <w:tcW w:w="709" w:type="dxa"/>
            <w:tcBorders>
              <w:top w:val="nil"/>
              <w:left w:val="nil"/>
              <w:bottom w:val="nil"/>
              <w:right w:val="nil"/>
            </w:tcBorders>
            <w:shd w:val="clear" w:color="auto" w:fill="auto"/>
            <w:vAlign w:val="bottom"/>
          </w:tcPr>
          <w:p w14:paraId="0C121113" w14:textId="2BAEFED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35</w:t>
            </w:r>
          </w:p>
        </w:tc>
        <w:tc>
          <w:tcPr>
            <w:tcW w:w="4394" w:type="dxa"/>
            <w:shd w:val="clear" w:color="auto" w:fill="auto"/>
            <w:noWrap/>
            <w:vAlign w:val="bottom"/>
            <w:hideMark/>
          </w:tcPr>
          <w:p w14:paraId="301CCE5E" w14:textId="5BDB6DD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Consortium</w:t>
            </w:r>
          </w:p>
        </w:tc>
        <w:tc>
          <w:tcPr>
            <w:tcW w:w="4820" w:type="dxa"/>
            <w:shd w:val="clear" w:color="auto" w:fill="auto"/>
            <w:noWrap/>
            <w:vAlign w:val="bottom"/>
            <w:hideMark/>
          </w:tcPr>
          <w:p w14:paraId="5C25ADB6"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Iorga,nr.14,bl.13,sc.B,parter</w:t>
            </w:r>
          </w:p>
        </w:tc>
      </w:tr>
      <w:tr w:rsidR="005832F8" w:rsidRPr="00AD525B" w14:paraId="206329B2" w14:textId="77777777" w:rsidTr="005832F8">
        <w:trPr>
          <w:trHeight w:val="300"/>
        </w:trPr>
        <w:tc>
          <w:tcPr>
            <w:tcW w:w="709" w:type="dxa"/>
            <w:tcBorders>
              <w:top w:val="nil"/>
              <w:left w:val="nil"/>
              <w:bottom w:val="nil"/>
              <w:right w:val="nil"/>
            </w:tcBorders>
            <w:shd w:val="clear" w:color="auto" w:fill="auto"/>
            <w:vAlign w:val="bottom"/>
          </w:tcPr>
          <w:p w14:paraId="405C37DB" w14:textId="1D0411B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36</w:t>
            </w:r>
          </w:p>
        </w:tc>
        <w:tc>
          <w:tcPr>
            <w:tcW w:w="4394" w:type="dxa"/>
            <w:shd w:val="clear" w:color="auto" w:fill="auto"/>
            <w:noWrap/>
            <w:vAlign w:val="bottom"/>
            <w:hideMark/>
          </w:tcPr>
          <w:p w14:paraId="2A4DC4F2" w14:textId="2C25C75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16</w:t>
            </w:r>
          </w:p>
        </w:tc>
        <w:tc>
          <w:tcPr>
            <w:tcW w:w="4820" w:type="dxa"/>
            <w:shd w:val="clear" w:color="auto" w:fill="auto"/>
            <w:noWrap/>
            <w:vAlign w:val="bottom"/>
            <w:hideMark/>
          </w:tcPr>
          <w:p w14:paraId="04893FD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str.Crângului,nr.21,bl.16,ap.19</w:t>
            </w:r>
          </w:p>
        </w:tc>
      </w:tr>
      <w:tr w:rsidR="005832F8" w:rsidRPr="00AD525B" w14:paraId="14CBA314" w14:textId="77777777" w:rsidTr="005832F8">
        <w:trPr>
          <w:trHeight w:val="300"/>
        </w:trPr>
        <w:tc>
          <w:tcPr>
            <w:tcW w:w="709" w:type="dxa"/>
            <w:tcBorders>
              <w:top w:val="nil"/>
              <w:left w:val="nil"/>
              <w:bottom w:val="nil"/>
              <w:right w:val="nil"/>
            </w:tcBorders>
            <w:shd w:val="clear" w:color="auto" w:fill="auto"/>
            <w:vAlign w:val="bottom"/>
          </w:tcPr>
          <w:p w14:paraId="6822E835" w14:textId="7B2AA6A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37</w:t>
            </w:r>
          </w:p>
        </w:tc>
        <w:tc>
          <w:tcPr>
            <w:tcW w:w="4394" w:type="dxa"/>
            <w:shd w:val="clear" w:color="auto" w:fill="auto"/>
            <w:noWrap/>
            <w:vAlign w:val="bottom"/>
            <w:hideMark/>
          </w:tcPr>
          <w:p w14:paraId="17435E8B" w14:textId="2CD7A6B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20/B</w:t>
            </w:r>
          </w:p>
        </w:tc>
        <w:tc>
          <w:tcPr>
            <w:tcW w:w="4820" w:type="dxa"/>
            <w:shd w:val="clear" w:color="auto" w:fill="auto"/>
            <w:noWrap/>
            <w:vAlign w:val="bottom"/>
            <w:hideMark/>
          </w:tcPr>
          <w:p w14:paraId="0E8EBBE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Crângului ,nr.15,bl.20,sc.B,ap.10</w:t>
            </w:r>
          </w:p>
        </w:tc>
      </w:tr>
      <w:tr w:rsidR="005832F8" w:rsidRPr="00AD525B" w14:paraId="4F4C009E" w14:textId="77777777" w:rsidTr="005832F8">
        <w:trPr>
          <w:trHeight w:val="300"/>
        </w:trPr>
        <w:tc>
          <w:tcPr>
            <w:tcW w:w="709" w:type="dxa"/>
            <w:tcBorders>
              <w:top w:val="nil"/>
              <w:left w:val="nil"/>
              <w:bottom w:val="nil"/>
              <w:right w:val="nil"/>
            </w:tcBorders>
            <w:shd w:val="clear" w:color="auto" w:fill="auto"/>
            <w:vAlign w:val="bottom"/>
          </w:tcPr>
          <w:p w14:paraId="2BA66C68" w14:textId="4A7C72B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38</w:t>
            </w:r>
          </w:p>
        </w:tc>
        <w:tc>
          <w:tcPr>
            <w:tcW w:w="4394" w:type="dxa"/>
            <w:shd w:val="clear" w:color="auto" w:fill="auto"/>
            <w:noWrap/>
            <w:vAlign w:val="bottom"/>
            <w:hideMark/>
          </w:tcPr>
          <w:p w14:paraId="633BEA0A" w14:textId="1E33288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21/A</w:t>
            </w:r>
          </w:p>
        </w:tc>
        <w:tc>
          <w:tcPr>
            <w:tcW w:w="4820" w:type="dxa"/>
            <w:shd w:val="clear" w:color="auto" w:fill="auto"/>
            <w:noWrap/>
            <w:vAlign w:val="bottom"/>
            <w:hideMark/>
          </w:tcPr>
          <w:p w14:paraId="0C8E6F2E"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str.Crângului,nr.13,bl.21,sc.A,parter</w:t>
            </w:r>
          </w:p>
        </w:tc>
      </w:tr>
      <w:tr w:rsidR="005832F8" w:rsidRPr="00AD525B" w14:paraId="7A37ED87" w14:textId="77777777" w:rsidTr="005832F8">
        <w:trPr>
          <w:trHeight w:val="300"/>
        </w:trPr>
        <w:tc>
          <w:tcPr>
            <w:tcW w:w="709" w:type="dxa"/>
            <w:tcBorders>
              <w:top w:val="nil"/>
              <w:left w:val="nil"/>
              <w:bottom w:val="nil"/>
              <w:right w:val="nil"/>
            </w:tcBorders>
            <w:shd w:val="clear" w:color="auto" w:fill="auto"/>
            <w:vAlign w:val="bottom"/>
          </w:tcPr>
          <w:p w14:paraId="6020F50F" w14:textId="3D84D5F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39</w:t>
            </w:r>
          </w:p>
        </w:tc>
        <w:tc>
          <w:tcPr>
            <w:tcW w:w="4394" w:type="dxa"/>
            <w:shd w:val="clear" w:color="auto" w:fill="auto"/>
            <w:noWrap/>
            <w:vAlign w:val="bottom"/>
            <w:hideMark/>
          </w:tcPr>
          <w:p w14:paraId="31C07D20" w14:textId="2A998F7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23/A</w:t>
            </w:r>
          </w:p>
        </w:tc>
        <w:tc>
          <w:tcPr>
            <w:tcW w:w="4820" w:type="dxa"/>
            <w:shd w:val="clear" w:color="auto" w:fill="auto"/>
            <w:noWrap/>
            <w:vAlign w:val="bottom"/>
            <w:hideMark/>
          </w:tcPr>
          <w:p w14:paraId="408CF24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str.Crângului,nr.20,bl.23,sc.A,ap.18</w:t>
            </w:r>
          </w:p>
        </w:tc>
      </w:tr>
      <w:tr w:rsidR="005832F8" w:rsidRPr="00AD525B" w14:paraId="0A758BFB" w14:textId="77777777" w:rsidTr="005832F8">
        <w:trPr>
          <w:trHeight w:val="300"/>
        </w:trPr>
        <w:tc>
          <w:tcPr>
            <w:tcW w:w="709" w:type="dxa"/>
            <w:tcBorders>
              <w:top w:val="nil"/>
              <w:left w:val="nil"/>
              <w:bottom w:val="nil"/>
              <w:right w:val="nil"/>
            </w:tcBorders>
            <w:shd w:val="clear" w:color="auto" w:fill="auto"/>
            <w:vAlign w:val="bottom"/>
          </w:tcPr>
          <w:p w14:paraId="49390177" w14:textId="276194D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40</w:t>
            </w:r>
          </w:p>
        </w:tc>
        <w:tc>
          <w:tcPr>
            <w:tcW w:w="4394" w:type="dxa"/>
            <w:shd w:val="clear" w:color="auto" w:fill="auto"/>
            <w:noWrap/>
            <w:vAlign w:val="bottom"/>
            <w:hideMark/>
          </w:tcPr>
          <w:p w14:paraId="4EA03C6B" w14:textId="6B6628D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23/B</w:t>
            </w:r>
          </w:p>
        </w:tc>
        <w:tc>
          <w:tcPr>
            <w:tcW w:w="4820" w:type="dxa"/>
            <w:shd w:val="clear" w:color="auto" w:fill="auto"/>
            <w:noWrap/>
            <w:vAlign w:val="bottom"/>
            <w:hideMark/>
          </w:tcPr>
          <w:p w14:paraId="743AAFC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str.Crângului,nr.20,bl.23,sc.B,ap.3</w:t>
            </w:r>
          </w:p>
        </w:tc>
      </w:tr>
      <w:tr w:rsidR="005832F8" w:rsidRPr="00AD525B" w14:paraId="3F13F273" w14:textId="77777777" w:rsidTr="005832F8">
        <w:trPr>
          <w:trHeight w:val="300"/>
        </w:trPr>
        <w:tc>
          <w:tcPr>
            <w:tcW w:w="709" w:type="dxa"/>
            <w:tcBorders>
              <w:top w:val="nil"/>
              <w:left w:val="nil"/>
              <w:bottom w:val="nil"/>
              <w:right w:val="nil"/>
            </w:tcBorders>
            <w:shd w:val="clear" w:color="auto" w:fill="auto"/>
            <w:vAlign w:val="bottom"/>
          </w:tcPr>
          <w:p w14:paraId="56885662" w14:textId="181DD62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41</w:t>
            </w:r>
          </w:p>
        </w:tc>
        <w:tc>
          <w:tcPr>
            <w:tcW w:w="4394" w:type="dxa"/>
            <w:shd w:val="clear" w:color="auto" w:fill="auto"/>
            <w:noWrap/>
            <w:vAlign w:val="bottom"/>
            <w:hideMark/>
          </w:tcPr>
          <w:p w14:paraId="5A87E23E" w14:textId="2AFA11C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25/18</w:t>
            </w:r>
          </w:p>
        </w:tc>
        <w:tc>
          <w:tcPr>
            <w:tcW w:w="4820" w:type="dxa"/>
            <w:shd w:val="clear" w:color="auto" w:fill="auto"/>
            <w:noWrap/>
            <w:vAlign w:val="bottom"/>
            <w:hideMark/>
          </w:tcPr>
          <w:p w14:paraId="29FF37F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str.Crângului,nr.25,bl.18,parter</w:t>
            </w:r>
          </w:p>
        </w:tc>
      </w:tr>
      <w:tr w:rsidR="005832F8" w:rsidRPr="00AD525B" w14:paraId="1A862156" w14:textId="77777777" w:rsidTr="005832F8">
        <w:trPr>
          <w:trHeight w:val="300"/>
        </w:trPr>
        <w:tc>
          <w:tcPr>
            <w:tcW w:w="709" w:type="dxa"/>
            <w:tcBorders>
              <w:top w:val="nil"/>
              <w:left w:val="nil"/>
              <w:bottom w:val="nil"/>
              <w:right w:val="nil"/>
            </w:tcBorders>
            <w:shd w:val="clear" w:color="auto" w:fill="auto"/>
            <w:vAlign w:val="bottom"/>
          </w:tcPr>
          <w:p w14:paraId="4BFB575D" w14:textId="6AC292A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42</w:t>
            </w:r>
          </w:p>
        </w:tc>
        <w:tc>
          <w:tcPr>
            <w:tcW w:w="4394" w:type="dxa"/>
            <w:shd w:val="clear" w:color="auto" w:fill="auto"/>
            <w:noWrap/>
            <w:vAlign w:val="bottom"/>
            <w:hideMark/>
          </w:tcPr>
          <w:p w14:paraId="7B49042F" w14:textId="4766C0B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28/A</w:t>
            </w:r>
          </w:p>
        </w:tc>
        <w:tc>
          <w:tcPr>
            <w:tcW w:w="4820" w:type="dxa"/>
            <w:shd w:val="clear" w:color="auto" w:fill="auto"/>
            <w:noWrap/>
            <w:vAlign w:val="bottom"/>
            <w:hideMark/>
          </w:tcPr>
          <w:p w14:paraId="3B327A2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str.Crângului,nr.30,bl.28,sc.A,ap.3</w:t>
            </w:r>
          </w:p>
        </w:tc>
      </w:tr>
      <w:tr w:rsidR="005832F8" w:rsidRPr="00AD525B" w14:paraId="3AB6E3C6" w14:textId="77777777" w:rsidTr="005832F8">
        <w:trPr>
          <w:trHeight w:val="300"/>
        </w:trPr>
        <w:tc>
          <w:tcPr>
            <w:tcW w:w="709" w:type="dxa"/>
            <w:tcBorders>
              <w:top w:val="nil"/>
              <w:left w:val="nil"/>
              <w:bottom w:val="nil"/>
              <w:right w:val="nil"/>
            </w:tcBorders>
            <w:shd w:val="clear" w:color="auto" w:fill="auto"/>
            <w:vAlign w:val="bottom"/>
          </w:tcPr>
          <w:p w14:paraId="0C4E3690" w14:textId="1D30442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43</w:t>
            </w:r>
          </w:p>
        </w:tc>
        <w:tc>
          <w:tcPr>
            <w:tcW w:w="4394" w:type="dxa"/>
            <w:shd w:val="clear" w:color="auto" w:fill="auto"/>
            <w:noWrap/>
            <w:vAlign w:val="bottom"/>
            <w:hideMark/>
          </w:tcPr>
          <w:p w14:paraId="26B9A5ED" w14:textId="0453577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35/A</w:t>
            </w:r>
          </w:p>
        </w:tc>
        <w:tc>
          <w:tcPr>
            <w:tcW w:w="4820" w:type="dxa"/>
            <w:shd w:val="clear" w:color="auto" w:fill="auto"/>
            <w:noWrap/>
            <w:vAlign w:val="bottom"/>
            <w:hideMark/>
          </w:tcPr>
          <w:p w14:paraId="3B1F4C1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str.Crângului,nr.29,bl.35,sc.A,ap.11</w:t>
            </w:r>
          </w:p>
        </w:tc>
      </w:tr>
      <w:tr w:rsidR="005832F8" w:rsidRPr="00AD525B" w14:paraId="57C6589D" w14:textId="77777777" w:rsidTr="005832F8">
        <w:trPr>
          <w:trHeight w:val="300"/>
        </w:trPr>
        <w:tc>
          <w:tcPr>
            <w:tcW w:w="709" w:type="dxa"/>
            <w:tcBorders>
              <w:top w:val="nil"/>
              <w:left w:val="nil"/>
              <w:bottom w:val="nil"/>
              <w:right w:val="nil"/>
            </w:tcBorders>
            <w:shd w:val="clear" w:color="auto" w:fill="auto"/>
            <w:vAlign w:val="bottom"/>
          </w:tcPr>
          <w:p w14:paraId="3DD40F0A" w14:textId="6D3828E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44</w:t>
            </w:r>
          </w:p>
        </w:tc>
        <w:tc>
          <w:tcPr>
            <w:tcW w:w="4394" w:type="dxa"/>
            <w:shd w:val="clear" w:color="auto" w:fill="auto"/>
            <w:noWrap/>
            <w:vAlign w:val="bottom"/>
            <w:hideMark/>
          </w:tcPr>
          <w:p w14:paraId="154CFF78" w14:textId="2F8FE1B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37 D</w:t>
            </w:r>
          </w:p>
        </w:tc>
        <w:tc>
          <w:tcPr>
            <w:tcW w:w="4820" w:type="dxa"/>
            <w:shd w:val="clear" w:color="auto" w:fill="auto"/>
            <w:noWrap/>
            <w:vAlign w:val="bottom"/>
            <w:hideMark/>
          </w:tcPr>
          <w:p w14:paraId="45F15E9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str.Crângului,nr.36,bl.37,sc.D,ap.6</w:t>
            </w:r>
          </w:p>
        </w:tc>
      </w:tr>
      <w:tr w:rsidR="005832F8" w:rsidRPr="00AD525B" w14:paraId="208A0C18" w14:textId="77777777" w:rsidTr="005832F8">
        <w:trPr>
          <w:trHeight w:val="300"/>
        </w:trPr>
        <w:tc>
          <w:tcPr>
            <w:tcW w:w="709" w:type="dxa"/>
            <w:tcBorders>
              <w:top w:val="nil"/>
              <w:left w:val="nil"/>
              <w:bottom w:val="nil"/>
              <w:right w:val="nil"/>
            </w:tcBorders>
            <w:shd w:val="clear" w:color="auto" w:fill="auto"/>
            <w:vAlign w:val="bottom"/>
          </w:tcPr>
          <w:p w14:paraId="5AE79D98" w14:textId="10C39FE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45</w:t>
            </w:r>
          </w:p>
        </w:tc>
        <w:tc>
          <w:tcPr>
            <w:tcW w:w="4394" w:type="dxa"/>
            <w:shd w:val="clear" w:color="auto" w:fill="auto"/>
            <w:noWrap/>
            <w:vAlign w:val="bottom"/>
            <w:hideMark/>
          </w:tcPr>
          <w:p w14:paraId="6F425ABF" w14:textId="0B51C46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46</w:t>
            </w:r>
          </w:p>
        </w:tc>
        <w:tc>
          <w:tcPr>
            <w:tcW w:w="4820" w:type="dxa"/>
            <w:shd w:val="clear" w:color="auto" w:fill="auto"/>
            <w:noWrap/>
            <w:vAlign w:val="bottom"/>
            <w:hideMark/>
          </w:tcPr>
          <w:p w14:paraId="5FA037D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Iorga,nr.14,bl.13,sc.B,parter</w:t>
            </w:r>
          </w:p>
        </w:tc>
      </w:tr>
      <w:tr w:rsidR="005832F8" w:rsidRPr="00AD525B" w14:paraId="74959551" w14:textId="77777777" w:rsidTr="005832F8">
        <w:trPr>
          <w:trHeight w:val="300"/>
        </w:trPr>
        <w:tc>
          <w:tcPr>
            <w:tcW w:w="709" w:type="dxa"/>
            <w:tcBorders>
              <w:top w:val="nil"/>
              <w:left w:val="nil"/>
              <w:bottom w:val="nil"/>
              <w:right w:val="nil"/>
            </w:tcBorders>
            <w:shd w:val="clear" w:color="auto" w:fill="auto"/>
            <w:vAlign w:val="bottom"/>
          </w:tcPr>
          <w:p w14:paraId="460DEC11" w14:textId="5BA3416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46</w:t>
            </w:r>
          </w:p>
        </w:tc>
        <w:tc>
          <w:tcPr>
            <w:tcW w:w="4394" w:type="dxa"/>
            <w:shd w:val="clear" w:color="auto" w:fill="auto"/>
            <w:noWrap/>
            <w:vAlign w:val="bottom"/>
            <w:hideMark/>
          </w:tcPr>
          <w:p w14:paraId="6AFEACEA" w14:textId="0295C0B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8/C</w:t>
            </w:r>
          </w:p>
        </w:tc>
        <w:tc>
          <w:tcPr>
            <w:tcW w:w="4820" w:type="dxa"/>
            <w:shd w:val="clear" w:color="auto" w:fill="auto"/>
            <w:noWrap/>
            <w:vAlign w:val="bottom"/>
            <w:hideMark/>
          </w:tcPr>
          <w:p w14:paraId="473C6FB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str.Crângului,nr.18,bl.8,sc.C,parter</w:t>
            </w:r>
          </w:p>
        </w:tc>
      </w:tr>
      <w:tr w:rsidR="005832F8" w:rsidRPr="00AD525B" w14:paraId="47152A9A" w14:textId="77777777" w:rsidTr="005832F8">
        <w:trPr>
          <w:trHeight w:val="300"/>
        </w:trPr>
        <w:tc>
          <w:tcPr>
            <w:tcW w:w="709" w:type="dxa"/>
            <w:tcBorders>
              <w:top w:val="nil"/>
              <w:left w:val="nil"/>
              <w:bottom w:val="nil"/>
              <w:right w:val="nil"/>
            </w:tcBorders>
            <w:shd w:val="clear" w:color="auto" w:fill="auto"/>
            <w:vAlign w:val="bottom"/>
          </w:tcPr>
          <w:p w14:paraId="1258FA22" w14:textId="77BB77A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47</w:t>
            </w:r>
          </w:p>
        </w:tc>
        <w:tc>
          <w:tcPr>
            <w:tcW w:w="4394" w:type="dxa"/>
            <w:shd w:val="clear" w:color="auto" w:fill="auto"/>
            <w:noWrap/>
            <w:vAlign w:val="bottom"/>
            <w:hideMark/>
          </w:tcPr>
          <w:p w14:paraId="298E3139" w14:textId="1F2610A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9/A</w:t>
            </w:r>
          </w:p>
        </w:tc>
        <w:tc>
          <w:tcPr>
            <w:tcW w:w="4820" w:type="dxa"/>
            <w:shd w:val="clear" w:color="auto" w:fill="auto"/>
            <w:noWrap/>
            <w:vAlign w:val="bottom"/>
            <w:hideMark/>
          </w:tcPr>
          <w:p w14:paraId="4F0327A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str.Crângului,nr.12,bl.9,sc.A,ap.10 </w:t>
            </w:r>
          </w:p>
        </w:tc>
      </w:tr>
      <w:tr w:rsidR="005832F8" w:rsidRPr="00AD525B" w14:paraId="1770094A" w14:textId="77777777" w:rsidTr="005832F8">
        <w:trPr>
          <w:trHeight w:val="300"/>
        </w:trPr>
        <w:tc>
          <w:tcPr>
            <w:tcW w:w="709" w:type="dxa"/>
            <w:tcBorders>
              <w:top w:val="nil"/>
              <w:left w:val="nil"/>
              <w:bottom w:val="nil"/>
              <w:right w:val="nil"/>
            </w:tcBorders>
            <w:shd w:val="clear" w:color="auto" w:fill="auto"/>
            <w:vAlign w:val="bottom"/>
          </w:tcPr>
          <w:p w14:paraId="37135312" w14:textId="6FF97D3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48</w:t>
            </w:r>
          </w:p>
        </w:tc>
        <w:tc>
          <w:tcPr>
            <w:tcW w:w="4394" w:type="dxa"/>
            <w:shd w:val="clear" w:color="auto" w:fill="auto"/>
            <w:noWrap/>
            <w:vAlign w:val="bottom"/>
            <w:hideMark/>
          </w:tcPr>
          <w:p w14:paraId="1210363B" w14:textId="7A80B7A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B 35</w:t>
            </w:r>
          </w:p>
        </w:tc>
        <w:tc>
          <w:tcPr>
            <w:tcW w:w="4820" w:type="dxa"/>
            <w:shd w:val="clear" w:color="auto" w:fill="auto"/>
            <w:noWrap/>
            <w:vAlign w:val="bottom"/>
            <w:hideMark/>
          </w:tcPr>
          <w:p w14:paraId="12FD389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str.Crângului,nr.29,bl.35,sc.B,parter</w:t>
            </w:r>
          </w:p>
        </w:tc>
      </w:tr>
      <w:tr w:rsidR="005832F8" w:rsidRPr="00AD525B" w14:paraId="4F68480A" w14:textId="77777777" w:rsidTr="005832F8">
        <w:trPr>
          <w:trHeight w:val="300"/>
        </w:trPr>
        <w:tc>
          <w:tcPr>
            <w:tcW w:w="709" w:type="dxa"/>
            <w:tcBorders>
              <w:top w:val="nil"/>
              <w:left w:val="nil"/>
              <w:bottom w:val="nil"/>
              <w:right w:val="nil"/>
            </w:tcBorders>
            <w:shd w:val="clear" w:color="auto" w:fill="auto"/>
            <w:vAlign w:val="bottom"/>
          </w:tcPr>
          <w:p w14:paraId="2D94E691" w14:textId="04E1756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49</w:t>
            </w:r>
          </w:p>
        </w:tc>
        <w:tc>
          <w:tcPr>
            <w:tcW w:w="4394" w:type="dxa"/>
            <w:shd w:val="clear" w:color="auto" w:fill="auto"/>
            <w:noWrap/>
            <w:vAlign w:val="bottom"/>
            <w:hideMark/>
          </w:tcPr>
          <w:p w14:paraId="402123F7" w14:textId="7B66B0A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Bl.14/B</w:t>
            </w:r>
          </w:p>
        </w:tc>
        <w:tc>
          <w:tcPr>
            <w:tcW w:w="4820" w:type="dxa"/>
            <w:shd w:val="clear" w:color="auto" w:fill="auto"/>
            <w:noWrap/>
            <w:vAlign w:val="bottom"/>
            <w:hideMark/>
          </w:tcPr>
          <w:p w14:paraId="526D8A8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str.Crângului,nr.17,bl.14,sc.B,ap.7</w:t>
            </w:r>
          </w:p>
        </w:tc>
      </w:tr>
      <w:tr w:rsidR="005832F8" w:rsidRPr="00AD525B" w14:paraId="15A09C9A" w14:textId="77777777" w:rsidTr="005832F8">
        <w:trPr>
          <w:trHeight w:val="300"/>
        </w:trPr>
        <w:tc>
          <w:tcPr>
            <w:tcW w:w="709" w:type="dxa"/>
            <w:tcBorders>
              <w:top w:val="nil"/>
              <w:left w:val="nil"/>
              <w:bottom w:val="nil"/>
              <w:right w:val="nil"/>
            </w:tcBorders>
            <w:shd w:val="clear" w:color="auto" w:fill="auto"/>
            <w:vAlign w:val="bottom"/>
          </w:tcPr>
          <w:p w14:paraId="698FFCEF" w14:textId="5A9C46F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50</w:t>
            </w:r>
          </w:p>
        </w:tc>
        <w:tc>
          <w:tcPr>
            <w:tcW w:w="4394" w:type="dxa"/>
            <w:shd w:val="clear" w:color="auto" w:fill="auto"/>
            <w:noWrap/>
            <w:vAlign w:val="bottom"/>
            <w:hideMark/>
          </w:tcPr>
          <w:p w14:paraId="6EA09028" w14:textId="445E1D1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bl.26</w:t>
            </w:r>
          </w:p>
        </w:tc>
        <w:tc>
          <w:tcPr>
            <w:tcW w:w="4820" w:type="dxa"/>
            <w:shd w:val="clear" w:color="auto" w:fill="auto"/>
            <w:noWrap/>
            <w:vAlign w:val="bottom"/>
            <w:hideMark/>
          </w:tcPr>
          <w:p w14:paraId="20C7374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str.Crângului,nr.26,bl.26,ap.10</w:t>
            </w:r>
          </w:p>
        </w:tc>
      </w:tr>
      <w:tr w:rsidR="005832F8" w:rsidRPr="00AD525B" w14:paraId="552A8817" w14:textId="77777777" w:rsidTr="005832F8">
        <w:trPr>
          <w:trHeight w:val="300"/>
        </w:trPr>
        <w:tc>
          <w:tcPr>
            <w:tcW w:w="709" w:type="dxa"/>
            <w:tcBorders>
              <w:top w:val="nil"/>
              <w:left w:val="nil"/>
              <w:bottom w:val="nil"/>
              <w:right w:val="nil"/>
            </w:tcBorders>
            <w:shd w:val="clear" w:color="auto" w:fill="auto"/>
            <w:vAlign w:val="bottom"/>
          </w:tcPr>
          <w:p w14:paraId="6C507994" w14:textId="7D60F0F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51</w:t>
            </w:r>
          </w:p>
        </w:tc>
        <w:tc>
          <w:tcPr>
            <w:tcW w:w="4394" w:type="dxa"/>
            <w:shd w:val="clear" w:color="auto" w:fill="auto"/>
            <w:noWrap/>
            <w:vAlign w:val="bottom"/>
            <w:hideMark/>
          </w:tcPr>
          <w:p w14:paraId="4DA47272" w14:textId="53E7526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D35</w:t>
            </w:r>
          </w:p>
        </w:tc>
        <w:tc>
          <w:tcPr>
            <w:tcW w:w="4820" w:type="dxa"/>
            <w:shd w:val="clear" w:color="auto" w:fill="auto"/>
            <w:noWrap/>
            <w:vAlign w:val="bottom"/>
            <w:hideMark/>
          </w:tcPr>
          <w:p w14:paraId="38C7699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str.Crângului,nr.29,bl.35,sc.D,parter</w:t>
            </w:r>
          </w:p>
        </w:tc>
      </w:tr>
      <w:tr w:rsidR="005832F8" w:rsidRPr="00AD525B" w14:paraId="3594BA35" w14:textId="77777777" w:rsidTr="005832F8">
        <w:trPr>
          <w:trHeight w:val="300"/>
        </w:trPr>
        <w:tc>
          <w:tcPr>
            <w:tcW w:w="709" w:type="dxa"/>
            <w:tcBorders>
              <w:top w:val="nil"/>
              <w:left w:val="nil"/>
              <w:bottom w:val="nil"/>
              <w:right w:val="nil"/>
            </w:tcBorders>
            <w:shd w:val="clear" w:color="auto" w:fill="auto"/>
            <w:vAlign w:val="bottom"/>
          </w:tcPr>
          <w:p w14:paraId="66D00804" w14:textId="0623CA8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52</w:t>
            </w:r>
          </w:p>
        </w:tc>
        <w:tc>
          <w:tcPr>
            <w:tcW w:w="4394" w:type="dxa"/>
            <w:shd w:val="clear" w:color="auto" w:fill="auto"/>
            <w:noWrap/>
            <w:vAlign w:val="bottom"/>
            <w:hideMark/>
          </w:tcPr>
          <w:p w14:paraId="5BB3CA12" w14:textId="665505E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nr 28</w:t>
            </w:r>
          </w:p>
        </w:tc>
        <w:tc>
          <w:tcPr>
            <w:tcW w:w="4820" w:type="dxa"/>
            <w:shd w:val="clear" w:color="auto" w:fill="auto"/>
            <w:noWrap/>
            <w:vAlign w:val="bottom"/>
            <w:hideMark/>
          </w:tcPr>
          <w:p w14:paraId="1B5C0E1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str.Crângului,nr.28,bl.27,ap.14</w:t>
            </w:r>
          </w:p>
        </w:tc>
      </w:tr>
      <w:tr w:rsidR="005832F8" w:rsidRPr="00AD525B" w14:paraId="7BAECFF9" w14:textId="77777777" w:rsidTr="005832F8">
        <w:trPr>
          <w:trHeight w:val="300"/>
        </w:trPr>
        <w:tc>
          <w:tcPr>
            <w:tcW w:w="709" w:type="dxa"/>
            <w:tcBorders>
              <w:top w:val="nil"/>
              <w:left w:val="nil"/>
              <w:bottom w:val="nil"/>
              <w:right w:val="nil"/>
            </w:tcBorders>
            <w:shd w:val="clear" w:color="auto" w:fill="auto"/>
            <w:vAlign w:val="bottom"/>
          </w:tcPr>
          <w:p w14:paraId="3A2D85A9" w14:textId="467FC25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53</w:t>
            </w:r>
          </w:p>
        </w:tc>
        <w:tc>
          <w:tcPr>
            <w:tcW w:w="4394" w:type="dxa"/>
            <w:shd w:val="clear" w:color="auto" w:fill="auto"/>
            <w:noWrap/>
            <w:vAlign w:val="bottom"/>
            <w:hideMark/>
          </w:tcPr>
          <w:p w14:paraId="25B84BC9" w14:textId="55D07BE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nr. 30/B</w:t>
            </w:r>
          </w:p>
        </w:tc>
        <w:tc>
          <w:tcPr>
            <w:tcW w:w="4820" w:type="dxa"/>
            <w:shd w:val="clear" w:color="auto" w:fill="auto"/>
            <w:noWrap/>
            <w:vAlign w:val="bottom"/>
            <w:hideMark/>
          </w:tcPr>
          <w:p w14:paraId="2A403144"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str.Crângului,nr.30,bl.28,sc.B,ap.13 </w:t>
            </w:r>
          </w:p>
        </w:tc>
      </w:tr>
      <w:tr w:rsidR="005832F8" w:rsidRPr="00AD525B" w14:paraId="377444C8" w14:textId="77777777" w:rsidTr="005832F8">
        <w:trPr>
          <w:trHeight w:val="300"/>
        </w:trPr>
        <w:tc>
          <w:tcPr>
            <w:tcW w:w="709" w:type="dxa"/>
            <w:tcBorders>
              <w:top w:val="nil"/>
              <w:left w:val="nil"/>
              <w:bottom w:val="nil"/>
              <w:right w:val="nil"/>
            </w:tcBorders>
            <w:shd w:val="clear" w:color="auto" w:fill="auto"/>
            <w:vAlign w:val="bottom"/>
          </w:tcPr>
          <w:p w14:paraId="280EE445" w14:textId="6063250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54</w:t>
            </w:r>
          </w:p>
        </w:tc>
        <w:tc>
          <w:tcPr>
            <w:tcW w:w="4394" w:type="dxa"/>
            <w:shd w:val="clear" w:color="auto" w:fill="auto"/>
            <w:noWrap/>
            <w:vAlign w:val="bottom"/>
            <w:hideMark/>
          </w:tcPr>
          <w:p w14:paraId="7C6D6E3A" w14:textId="7F6D883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Crângului nr.24</w:t>
            </w:r>
          </w:p>
        </w:tc>
        <w:tc>
          <w:tcPr>
            <w:tcW w:w="4820" w:type="dxa"/>
            <w:shd w:val="clear" w:color="auto" w:fill="auto"/>
            <w:noWrap/>
            <w:vAlign w:val="bottom"/>
            <w:hideMark/>
          </w:tcPr>
          <w:p w14:paraId="0D2AA12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str.Crângului,nr.24,bl.25,parter</w:t>
            </w:r>
          </w:p>
        </w:tc>
      </w:tr>
      <w:tr w:rsidR="005832F8" w:rsidRPr="00AD525B" w14:paraId="08FB5CCC" w14:textId="77777777" w:rsidTr="005832F8">
        <w:trPr>
          <w:trHeight w:val="300"/>
        </w:trPr>
        <w:tc>
          <w:tcPr>
            <w:tcW w:w="709" w:type="dxa"/>
            <w:tcBorders>
              <w:top w:val="nil"/>
              <w:left w:val="nil"/>
              <w:bottom w:val="nil"/>
              <w:right w:val="nil"/>
            </w:tcBorders>
            <w:shd w:val="clear" w:color="auto" w:fill="auto"/>
            <w:vAlign w:val="bottom"/>
          </w:tcPr>
          <w:p w14:paraId="700C1D9C" w14:textId="0692B0B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55</w:t>
            </w:r>
          </w:p>
        </w:tc>
        <w:tc>
          <w:tcPr>
            <w:tcW w:w="4394" w:type="dxa"/>
            <w:shd w:val="clear" w:color="auto" w:fill="auto"/>
            <w:noWrap/>
            <w:vAlign w:val="bottom"/>
            <w:hideMark/>
          </w:tcPr>
          <w:p w14:paraId="027F85AD" w14:textId="5E57F98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Crinul  46</w:t>
            </w:r>
          </w:p>
        </w:tc>
        <w:tc>
          <w:tcPr>
            <w:tcW w:w="4820" w:type="dxa"/>
            <w:shd w:val="clear" w:color="auto" w:fill="auto"/>
            <w:noWrap/>
            <w:vAlign w:val="bottom"/>
            <w:hideMark/>
          </w:tcPr>
          <w:p w14:paraId="7137E93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Lăcrămioarei,nr.20,bl.46,sc.D,ap.6</w:t>
            </w:r>
          </w:p>
        </w:tc>
      </w:tr>
      <w:tr w:rsidR="005832F8" w:rsidRPr="00AD525B" w14:paraId="0DD542F0" w14:textId="77777777" w:rsidTr="005832F8">
        <w:trPr>
          <w:trHeight w:val="300"/>
        </w:trPr>
        <w:tc>
          <w:tcPr>
            <w:tcW w:w="709" w:type="dxa"/>
            <w:tcBorders>
              <w:top w:val="nil"/>
              <w:left w:val="nil"/>
              <w:bottom w:val="nil"/>
              <w:right w:val="nil"/>
            </w:tcBorders>
            <w:shd w:val="clear" w:color="auto" w:fill="auto"/>
            <w:vAlign w:val="bottom"/>
          </w:tcPr>
          <w:p w14:paraId="67A2F562" w14:textId="4FAF8B4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56</w:t>
            </w:r>
          </w:p>
        </w:tc>
        <w:tc>
          <w:tcPr>
            <w:tcW w:w="4394" w:type="dxa"/>
            <w:shd w:val="clear" w:color="auto" w:fill="auto"/>
            <w:noWrap/>
            <w:vAlign w:val="bottom"/>
            <w:hideMark/>
          </w:tcPr>
          <w:p w14:paraId="2E23B8EE" w14:textId="1BD8CFA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Crinului 16 A</w:t>
            </w:r>
          </w:p>
        </w:tc>
        <w:tc>
          <w:tcPr>
            <w:tcW w:w="4820" w:type="dxa"/>
            <w:shd w:val="clear" w:color="auto" w:fill="auto"/>
            <w:noWrap/>
            <w:vAlign w:val="bottom"/>
            <w:hideMark/>
          </w:tcPr>
          <w:p w14:paraId="2B7A4C7E"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str.Crinului,nr.5,bl.16,sc.A,ap.1</w:t>
            </w:r>
          </w:p>
        </w:tc>
      </w:tr>
      <w:tr w:rsidR="005832F8" w:rsidRPr="00AD525B" w14:paraId="4BEB21B4" w14:textId="77777777" w:rsidTr="005832F8">
        <w:trPr>
          <w:trHeight w:val="300"/>
        </w:trPr>
        <w:tc>
          <w:tcPr>
            <w:tcW w:w="709" w:type="dxa"/>
            <w:tcBorders>
              <w:top w:val="nil"/>
              <w:left w:val="nil"/>
              <w:bottom w:val="nil"/>
              <w:right w:val="nil"/>
            </w:tcBorders>
            <w:shd w:val="clear" w:color="auto" w:fill="auto"/>
            <w:vAlign w:val="bottom"/>
          </w:tcPr>
          <w:p w14:paraId="07B18FE7" w14:textId="6EC8D2C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57</w:t>
            </w:r>
          </w:p>
        </w:tc>
        <w:tc>
          <w:tcPr>
            <w:tcW w:w="4394" w:type="dxa"/>
            <w:shd w:val="clear" w:color="auto" w:fill="auto"/>
            <w:noWrap/>
            <w:vAlign w:val="bottom"/>
            <w:hideMark/>
          </w:tcPr>
          <w:p w14:paraId="49759767" w14:textId="71ACA7E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Csiki 48</w:t>
            </w:r>
          </w:p>
        </w:tc>
        <w:tc>
          <w:tcPr>
            <w:tcW w:w="4820" w:type="dxa"/>
            <w:shd w:val="clear" w:color="auto" w:fill="auto"/>
            <w:noWrap/>
            <w:vAlign w:val="bottom"/>
            <w:hideMark/>
          </w:tcPr>
          <w:p w14:paraId="3F3E165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str.Ciucului,nr.48,bl.48A,sc.A,ap.11</w:t>
            </w:r>
          </w:p>
        </w:tc>
      </w:tr>
      <w:tr w:rsidR="005832F8" w:rsidRPr="00AD525B" w14:paraId="4B09FBF2" w14:textId="77777777" w:rsidTr="005832F8">
        <w:trPr>
          <w:trHeight w:val="300"/>
        </w:trPr>
        <w:tc>
          <w:tcPr>
            <w:tcW w:w="709" w:type="dxa"/>
            <w:tcBorders>
              <w:top w:val="nil"/>
              <w:left w:val="nil"/>
              <w:bottom w:val="nil"/>
              <w:right w:val="nil"/>
            </w:tcBorders>
            <w:shd w:val="clear" w:color="auto" w:fill="auto"/>
            <w:vAlign w:val="bottom"/>
          </w:tcPr>
          <w:p w14:paraId="5201375D" w14:textId="40D06E7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58</w:t>
            </w:r>
          </w:p>
        </w:tc>
        <w:tc>
          <w:tcPr>
            <w:tcW w:w="4394" w:type="dxa"/>
            <w:shd w:val="clear" w:color="auto" w:fill="auto"/>
            <w:noWrap/>
            <w:vAlign w:val="bottom"/>
            <w:hideMark/>
          </w:tcPr>
          <w:p w14:paraId="1678CF09" w14:textId="41EA3BB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Dalia</w:t>
            </w:r>
          </w:p>
        </w:tc>
        <w:tc>
          <w:tcPr>
            <w:tcW w:w="4820" w:type="dxa"/>
            <w:shd w:val="clear" w:color="auto" w:fill="auto"/>
            <w:noWrap/>
            <w:vAlign w:val="bottom"/>
            <w:hideMark/>
          </w:tcPr>
          <w:p w14:paraId="33AB3B2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Cioflec,nr.20A,sc.A,ap.2</w:t>
            </w:r>
          </w:p>
        </w:tc>
      </w:tr>
      <w:tr w:rsidR="005832F8" w:rsidRPr="00AD525B" w14:paraId="60D5E11F" w14:textId="77777777" w:rsidTr="005832F8">
        <w:trPr>
          <w:trHeight w:val="300"/>
        </w:trPr>
        <w:tc>
          <w:tcPr>
            <w:tcW w:w="709" w:type="dxa"/>
            <w:tcBorders>
              <w:top w:val="nil"/>
              <w:left w:val="nil"/>
              <w:bottom w:val="nil"/>
              <w:right w:val="nil"/>
            </w:tcBorders>
            <w:shd w:val="clear" w:color="auto" w:fill="auto"/>
            <w:vAlign w:val="bottom"/>
          </w:tcPr>
          <w:p w14:paraId="41DA220D" w14:textId="669C047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59</w:t>
            </w:r>
          </w:p>
        </w:tc>
        <w:tc>
          <w:tcPr>
            <w:tcW w:w="4394" w:type="dxa"/>
            <w:shd w:val="clear" w:color="auto" w:fill="auto"/>
            <w:noWrap/>
            <w:vAlign w:val="bottom"/>
            <w:hideMark/>
          </w:tcPr>
          <w:p w14:paraId="59136182" w14:textId="13B5D5D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Daliei  nr.43</w:t>
            </w:r>
          </w:p>
        </w:tc>
        <w:tc>
          <w:tcPr>
            <w:tcW w:w="4820" w:type="dxa"/>
            <w:shd w:val="clear" w:color="auto" w:fill="auto"/>
            <w:noWrap/>
            <w:vAlign w:val="bottom"/>
            <w:hideMark/>
          </w:tcPr>
          <w:p w14:paraId="579095F6"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str.Daliei,nr.2,bl.44,sc.A,ap.5</w:t>
            </w:r>
          </w:p>
        </w:tc>
      </w:tr>
      <w:tr w:rsidR="005832F8" w:rsidRPr="00AD525B" w14:paraId="036C24C5" w14:textId="77777777" w:rsidTr="005832F8">
        <w:trPr>
          <w:trHeight w:val="300"/>
        </w:trPr>
        <w:tc>
          <w:tcPr>
            <w:tcW w:w="709" w:type="dxa"/>
            <w:tcBorders>
              <w:top w:val="nil"/>
              <w:left w:val="nil"/>
              <w:bottom w:val="nil"/>
              <w:right w:val="nil"/>
            </w:tcBorders>
            <w:shd w:val="clear" w:color="auto" w:fill="auto"/>
            <w:vAlign w:val="bottom"/>
          </w:tcPr>
          <w:p w14:paraId="40C7215D" w14:textId="6B6117D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60</w:t>
            </w:r>
          </w:p>
        </w:tc>
        <w:tc>
          <w:tcPr>
            <w:tcW w:w="4394" w:type="dxa"/>
            <w:shd w:val="clear" w:color="auto" w:fill="auto"/>
            <w:noWrap/>
            <w:vAlign w:val="bottom"/>
            <w:hideMark/>
          </w:tcPr>
          <w:p w14:paraId="082A4B8A" w14:textId="6859315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Dealului 26</w:t>
            </w:r>
          </w:p>
        </w:tc>
        <w:tc>
          <w:tcPr>
            <w:tcW w:w="4820" w:type="dxa"/>
            <w:shd w:val="clear" w:color="auto" w:fill="auto"/>
            <w:noWrap/>
            <w:vAlign w:val="bottom"/>
            <w:hideMark/>
          </w:tcPr>
          <w:p w14:paraId="59A0A87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str.Dealului,nr.13,bl.26,ap.32</w:t>
            </w:r>
          </w:p>
        </w:tc>
      </w:tr>
      <w:tr w:rsidR="005832F8" w:rsidRPr="00AD525B" w14:paraId="268E87CE" w14:textId="77777777" w:rsidTr="005832F8">
        <w:trPr>
          <w:trHeight w:val="300"/>
        </w:trPr>
        <w:tc>
          <w:tcPr>
            <w:tcW w:w="709" w:type="dxa"/>
            <w:tcBorders>
              <w:top w:val="nil"/>
              <w:left w:val="nil"/>
              <w:bottom w:val="nil"/>
              <w:right w:val="nil"/>
            </w:tcBorders>
            <w:shd w:val="clear" w:color="auto" w:fill="auto"/>
            <w:vAlign w:val="bottom"/>
          </w:tcPr>
          <w:p w14:paraId="69A8999C" w14:textId="5C4A732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61</w:t>
            </w:r>
          </w:p>
        </w:tc>
        <w:tc>
          <w:tcPr>
            <w:tcW w:w="4394" w:type="dxa"/>
            <w:shd w:val="clear" w:color="auto" w:fill="auto"/>
            <w:noWrap/>
            <w:vAlign w:val="bottom"/>
            <w:hideMark/>
          </w:tcPr>
          <w:p w14:paraId="66CB41E0" w14:textId="3257B43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Diamant</w:t>
            </w:r>
          </w:p>
        </w:tc>
        <w:tc>
          <w:tcPr>
            <w:tcW w:w="4820" w:type="dxa"/>
            <w:shd w:val="clear" w:color="auto" w:fill="auto"/>
            <w:noWrap/>
            <w:vAlign w:val="bottom"/>
            <w:hideMark/>
          </w:tcPr>
          <w:p w14:paraId="1EAB23F1"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str.Sporturilor,nr.4,bl.14,sc.D,ap.5 </w:t>
            </w:r>
          </w:p>
        </w:tc>
      </w:tr>
      <w:tr w:rsidR="005832F8" w:rsidRPr="00AD525B" w14:paraId="591B6B21" w14:textId="77777777" w:rsidTr="005832F8">
        <w:trPr>
          <w:trHeight w:val="300"/>
        </w:trPr>
        <w:tc>
          <w:tcPr>
            <w:tcW w:w="709" w:type="dxa"/>
            <w:tcBorders>
              <w:top w:val="nil"/>
              <w:left w:val="nil"/>
              <w:bottom w:val="nil"/>
              <w:right w:val="nil"/>
            </w:tcBorders>
            <w:shd w:val="clear" w:color="auto" w:fill="auto"/>
            <w:vAlign w:val="bottom"/>
          </w:tcPr>
          <w:p w14:paraId="6F9C0AD8" w14:textId="4A71F69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62</w:t>
            </w:r>
          </w:p>
        </w:tc>
        <w:tc>
          <w:tcPr>
            <w:tcW w:w="4394" w:type="dxa"/>
            <w:shd w:val="clear" w:color="auto" w:fill="auto"/>
            <w:noWrap/>
            <w:vAlign w:val="bottom"/>
            <w:hideMark/>
          </w:tcPr>
          <w:p w14:paraId="44FCA69A" w14:textId="0419DF6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Domus</w:t>
            </w:r>
          </w:p>
        </w:tc>
        <w:tc>
          <w:tcPr>
            <w:tcW w:w="4820" w:type="dxa"/>
            <w:shd w:val="clear" w:color="auto" w:fill="auto"/>
            <w:noWrap/>
            <w:vAlign w:val="bottom"/>
            <w:hideMark/>
          </w:tcPr>
          <w:p w14:paraId="2B9047B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Iorga,nr.10,bl.9,sc.C,ap.3</w:t>
            </w:r>
          </w:p>
        </w:tc>
      </w:tr>
      <w:tr w:rsidR="005832F8" w:rsidRPr="00AD525B" w14:paraId="0CA8C078" w14:textId="77777777" w:rsidTr="005832F8">
        <w:trPr>
          <w:trHeight w:val="300"/>
        </w:trPr>
        <w:tc>
          <w:tcPr>
            <w:tcW w:w="709" w:type="dxa"/>
            <w:tcBorders>
              <w:top w:val="nil"/>
              <w:left w:val="nil"/>
              <w:bottom w:val="nil"/>
              <w:right w:val="nil"/>
            </w:tcBorders>
            <w:shd w:val="clear" w:color="auto" w:fill="auto"/>
            <w:vAlign w:val="bottom"/>
          </w:tcPr>
          <w:p w14:paraId="7CF80C37" w14:textId="023E153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63</w:t>
            </w:r>
          </w:p>
        </w:tc>
        <w:tc>
          <w:tcPr>
            <w:tcW w:w="4394" w:type="dxa"/>
            <w:shd w:val="clear" w:color="auto" w:fill="auto"/>
            <w:noWrap/>
            <w:vAlign w:val="bottom"/>
            <w:hideMark/>
          </w:tcPr>
          <w:p w14:paraId="0BE9A74F" w14:textId="5058E28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Dózsa  Bólyai</w:t>
            </w:r>
          </w:p>
        </w:tc>
        <w:tc>
          <w:tcPr>
            <w:tcW w:w="4820" w:type="dxa"/>
            <w:shd w:val="clear" w:color="auto" w:fill="auto"/>
            <w:noWrap/>
            <w:vAlign w:val="bottom"/>
            <w:hideMark/>
          </w:tcPr>
          <w:p w14:paraId="1DC43EC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Bólyai János,nr.12,bl.4,sc.C,ap.7</w:t>
            </w:r>
          </w:p>
        </w:tc>
      </w:tr>
      <w:tr w:rsidR="005832F8" w:rsidRPr="00AD525B" w14:paraId="237482AB" w14:textId="77777777" w:rsidTr="005832F8">
        <w:trPr>
          <w:trHeight w:val="300"/>
        </w:trPr>
        <w:tc>
          <w:tcPr>
            <w:tcW w:w="709" w:type="dxa"/>
            <w:tcBorders>
              <w:top w:val="nil"/>
              <w:left w:val="nil"/>
              <w:bottom w:val="nil"/>
              <w:right w:val="nil"/>
            </w:tcBorders>
            <w:shd w:val="clear" w:color="auto" w:fill="auto"/>
            <w:vAlign w:val="bottom"/>
          </w:tcPr>
          <w:p w14:paraId="4EA51756" w14:textId="2DBF974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64</w:t>
            </w:r>
          </w:p>
        </w:tc>
        <w:tc>
          <w:tcPr>
            <w:tcW w:w="4394" w:type="dxa"/>
            <w:shd w:val="clear" w:color="auto" w:fill="auto"/>
            <w:noWrap/>
            <w:vAlign w:val="bottom"/>
            <w:hideMark/>
          </w:tcPr>
          <w:p w14:paraId="40EC7836" w14:textId="52F9A7B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Duo</w:t>
            </w:r>
          </w:p>
        </w:tc>
        <w:tc>
          <w:tcPr>
            <w:tcW w:w="4820" w:type="dxa"/>
            <w:shd w:val="clear" w:color="auto" w:fill="auto"/>
            <w:noWrap/>
            <w:vAlign w:val="bottom"/>
            <w:hideMark/>
          </w:tcPr>
          <w:p w14:paraId="4ACC876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László Ferenc,nr.1,bl.2,sc.A,ap.3</w:t>
            </w:r>
          </w:p>
        </w:tc>
      </w:tr>
      <w:tr w:rsidR="005832F8" w:rsidRPr="00AD525B" w14:paraId="2AC7E342" w14:textId="77777777" w:rsidTr="005832F8">
        <w:trPr>
          <w:trHeight w:val="300"/>
        </w:trPr>
        <w:tc>
          <w:tcPr>
            <w:tcW w:w="709" w:type="dxa"/>
            <w:tcBorders>
              <w:top w:val="nil"/>
              <w:left w:val="nil"/>
              <w:bottom w:val="nil"/>
              <w:right w:val="nil"/>
            </w:tcBorders>
            <w:shd w:val="clear" w:color="auto" w:fill="auto"/>
            <w:vAlign w:val="bottom"/>
          </w:tcPr>
          <w:p w14:paraId="1333AB39" w14:textId="0410702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65</w:t>
            </w:r>
          </w:p>
        </w:tc>
        <w:tc>
          <w:tcPr>
            <w:tcW w:w="4394" w:type="dxa"/>
            <w:shd w:val="clear" w:color="auto" w:fill="auto"/>
            <w:noWrap/>
            <w:vAlign w:val="bottom"/>
            <w:hideMark/>
          </w:tcPr>
          <w:p w14:paraId="47C5AFB0" w14:textId="2E7D2CF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Efes 12</w:t>
            </w:r>
          </w:p>
        </w:tc>
        <w:tc>
          <w:tcPr>
            <w:tcW w:w="4820" w:type="dxa"/>
            <w:shd w:val="clear" w:color="auto" w:fill="auto"/>
            <w:noWrap/>
            <w:vAlign w:val="bottom"/>
            <w:hideMark/>
          </w:tcPr>
          <w:p w14:paraId="05F1DD6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1918,bl.12,sc.F,ap.32</w:t>
            </w:r>
          </w:p>
        </w:tc>
      </w:tr>
      <w:tr w:rsidR="005832F8" w:rsidRPr="00AD525B" w14:paraId="27FB5215" w14:textId="77777777" w:rsidTr="005832F8">
        <w:trPr>
          <w:trHeight w:val="300"/>
        </w:trPr>
        <w:tc>
          <w:tcPr>
            <w:tcW w:w="709" w:type="dxa"/>
            <w:tcBorders>
              <w:top w:val="nil"/>
              <w:left w:val="nil"/>
              <w:bottom w:val="nil"/>
              <w:right w:val="nil"/>
            </w:tcBorders>
            <w:shd w:val="clear" w:color="auto" w:fill="auto"/>
            <w:vAlign w:val="bottom"/>
          </w:tcPr>
          <w:p w14:paraId="66E98494" w14:textId="251F023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66</w:t>
            </w:r>
          </w:p>
        </w:tc>
        <w:tc>
          <w:tcPr>
            <w:tcW w:w="4394" w:type="dxa"/>
            <w:shd w:val="clear" w:color="auto" w:fill="auto"/>
            <w:noWrap/>
            <w:vAlign w:val="bottom"/>
            <w:hideMark/>
          </w:tcPr>
          <w:p w14:paraId="516613D9" w14:textId="403C5DD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Elita</w:t>
            </w:r>
          </w:p>
        </w:tc>
        <w:tc>
          <w:tcPr>
            <w:tcW w:w="4820" w:type="dxa"/>
            <w:shd w:val="clear" w:color="auto" w:fill="auto"/>
            <w:noWrap/>
            <w:vAlign w:val="bottom"/>
            <w:hideMark/>
          </w:tcPr>
          <w:p w14:paraId="5414408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str.Castanilor,nr.5,bl.9,sc.A,ap.5</w:t>
            </w:r>
          </w:p>
        </w:tc>
      </w:tr>
      <w:tr w:rsidR="005832F8" w:rsidRPr="00AD525B" w14:paraId="4F0F57BC" w14:textId="77777777" w:rsidTr="005832F8">
        <w:trPr>
          <w:trHeight w:val="300"/>
        </w:trPr>
        <w:tc>
          <w:tcPr>
            <w:tcW w:w="709" w:type="dxa"/>
            <w:tcBorders>
              <w:top w:val="nil"/>
              <w:left w:val="nil"/>
              <w:bottom w:val="nil"/>
              <w:right w:val="nil"/>
            </w:tcBorders>
            <w:shd w:val="clear" w:color="auto" w:fill="auto"/>
            <w:vAlign w:val="bottom"/>
          </w:tcPr>
          <w:p w14:paraId="5F939757" w14:textId="7D340EF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67</w:t>
            </w:r>
          </w:p>
        </w:tc>
        <w:tc>
          <w:tcPr>
            <w:tcW w:w="4394" w:type="dxa"/>
            <w:shd w:val="clear" w:color="auto" w:fill="auto"/>
            <w:noWrap/>
            <w:vAlign w:val="bottom"/>
            <w:hideMark/>
          </w:tcPr>
          <w:p w14:paraId="6F88B276" w14:textId="279022C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Fabricii 48</w:t>
            </w:r>
          </w:p>
        </w:tc>
        <w:tc>
          <w:tcPr>
            <w:tcW w:w="4820" w:type="dxa"/>
            <w:shd w:val="clear" w:color="auto" w:fill="auto"/>
            <w:noWrap/>
            <w:vAlign w:val="bottom"/>
            <w:hideMark/>
          </w:tcPr>
          <w:p w14:paraId="6A3359F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str.Fabricii,nr.39,sc.B,parter</w:t>
            </w:r>
          </w:p>
        </w:tc>
      </w:tr>
      <w:tr w:rsidR="005832F8" w:rsidRPr="00AD525B" w14:paraId="2B2CAD07" w14:textId="77777777" w:rsidTr="005832F8">
        <w:trPr>
          <w:trHeight w:val="300"/>
        </w:trPr>
        <w:tc>
          <w:tcPr>
            <w:tcW w:w="709" w:type="dxa"/>
            <w:tcBorders>
              <w:top w:val="nil"/>
              <w:left w:val="nil"/>
              <w:bottom w:val="nil"/>
              <w:right w:val="nil"/>
            </w:tcBorders>
            <w:shd w:val="clear" w:color="auto" w:fill="auto"/>
            <w:vAlign w:val="bottom"/>
          </w:tcPr>
          <w:p w14:paraId="7A3717AC" w14:textId="1576096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68</w:t>
            </w:r>
          </w:p>
        </w:tc>
        <w:tc>
          <w:tcPr>
            <w:tcW w:w="4394" w:type="dxa"/>
            <w:shd w:val="clear" w:color="auto" w:fill="auto"/>
            <w:noWrap/>
            <w:vAlign w:val="bottom"/>
            <w:hideMark/>
          </w:tcPr>
          <w:p w14:paraId="1AA59C91" w14:textId="3C21DD6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Fenyő</w:t>
            </w:r>
          </w:p>
        </w:tc>
        <w:tc>
          <w:tcPr>
            <w:tcW w:w="4820" w:type="dxa"/>
            <w:shd w:val="clear" w:color="auto" w:fill="auto"/>
            <w:noWrap/>
            <w:vAlign w:val="bottom"/>
            <w:hideMark/>
          </w:tcPr>
          <w:p w14:paraId="5E743546" w14:textId="0339819A" w:rsidR="005832F8" w:rsidRPr="00AD525B" w:rsidRDefault="005832F8" w:rsidP="00603E86">
            <w:pPr>
              <w:keepNext w:val="0"/>
              <w:keepLines w:val="0"/>
              <w:spacing w:after="0"/>
              <w:jc w:val="left"/>
              <w:rPr>
                <w:color w:val="000000"/>
                <w:sz w:val="24"/>
                <w:szCs w:val="24"/>
                <w:lang w:eastAsia="ro-RO"/>
              </w:rPr>
            </w:pPr>
            <w:r w:rsidRPr="00AD525B">
              <w:rPr>
                <w:color w:val="000000"/>
                <w:sz w:val="24"/>
                <w:szCs w:val="24"/>
                <w:lang w:eastAsia="ro-RO"/>
              </w:rPr>
              <w:t>bld. General Grigore Bălan,</w:t>
            </w:r>
            <w:r w:rsidR="00603E86" w:rsidRPr="00AD525B">
              <w:rPr>
                <w:color w:val="000000"/>
                <w:sz w:val="24"/>
                <w:szCs w:val="24"/>
                <w:lang w:eastAsia="ro-RO"/>
              </w:rPr>
              <w:t xml:space="preserve"> </w:t>
            </w:r>
            <w:r w:rsidRPr="00AD525B">
              <w:rPr>
                <w:color w:val="000000"/>
                <w:sz w:val="24"/>
                <w:szCs w:val="24"/>
                <w:lang w:eastAsia="ro-RO"/>
              </w:rPr>
              <w:t>nr.</w:t>
            </w:r>
            <w:r w:rsidR="00603E86" w:rsidRPr="00AD525B">
              <w:rPr>
                <w:color w:val="000000"/>
                <w:sz w:val="24"/>
                <w:szCs w:val="24"/>
                <w:lang w:eastAsia="ro-RO"/>
              </w:rPr>
              <w:t xml:space="preserve"> </w:t>
            </w:r>
            <w:r w:rsidRPr="00AD525B">
              <w:rPr>
                <w:color w:val="000000"/>
                <w:sz w:val="24"/>
                <w:szCs w:val="24"/>
                <w:lang w:eastAsia="ro-RO"/>
              </w:rPr>
              <w:t>6,</w:t>
            </w:r>
            <w:r w:rsidR="00603E86" w:rsidRPr="00AD525B">
              <w:rPr>
                <w:color w:val="000000"/>
                <w:sz w:val="24"/>
                <w:szCs w:val="24"/>
                <w:lang w:eastAsia="ro-RO"/>
              </w:rPr>
              <w:t xml:space="preserve"> </w:t>
            </w:r>
            <w:r w:rsidRPr="00AD525B">
              <w:rPr>
                <w:color w:val="000000"/>
                <w:sz w:val="24"/>
                <w:szCs w:val="24"/>
                <w:lang w:eastAsia="ro-RO"/>
              </w:rPr>
              <w:t>bl.</w:t>
            </w:r>
            <w:r w:rsidR="00603E86" w:rsidRPr="00AD525B">
              <w:rPr>
                <w:color w:val="000000"/>
                <w:sz w:val="24"/>
                <w:szCs w:val="24"/>
                <w:lang w:eastAsia="ro-RO"/>
              </w:rPr>
              <w:t xml:space="preserve"> </w:t>
            </w:r>
            <w:r w:rsidRPr="00AD525B">
              <w:rPr>
                <w:color w:val="000000"/>
                <w:sz w:val="24"/>
                <w:szCs w:val="24"/>
                <w:lang w:eastAsia="ro-RO"/>
              </w:rPr>
              <w:t>42,</w:t>
            </w:r>
            <w:r w:rsidR="00603E86" w:rsidRPr="00AD525B">
              <w:rPr>
                <w:color w:val="000000"/>
                <w:sz w:val="24"/>
                <w:szCs w:val="24"/>
                <w:lang w:eastAsia="ro-RO"/>
              </w:rPr>
              <w:t xml:space="preserve"> </w:t>
            </w:r>
            <w:r w:rsidRPr="00AD525B">
              <w:rPr>
                <w:color w:val="000000"/>
                <w:sz w:val="24"/>
                <w:szCs w:val="24"/>
                <w:lang w:eastAsia="ro-RO"/>
              </w:rPr>
              <w:t>sc.</w:t>
            </w:r>
            <w:r w:rsidR="00603E86" w:rsidRPr="00AD525B">
              <w:rPr>
                <w:color w:val="000000"/>
                <w:sz w:val="24"/>
                <w:szCs w:val="24"/>
                <w:lang w:eastAsia="ro-RO"/>
              </w:rPr>
              <w:t xml:space="preserve"> </w:t>
            </w:r>
            <w:r w:rsidRPr="00AD525B">
              <w:rPr>
                <w:color w:val="000000"/>
                <w:sz w:val="24"/>
                <w:szCs w:val="24"/>
                <w:lang w:eastAsia="ro-RO"/>
              </w:rPr>
              <w:t>D,</w:t>
            </w:r>
            <w:r w:rsidR="00603E86" w:rsidRPr="00AD525B">
              <w:rPr>
                <w:color w:val="000000"/>
                <w:sz w:val="24"/>
                <w:szCs w:val="24"/>
                <w:lang w:eastAsia="ro-RO"/>
              </w:rPr>
              <w:t xml:space="preserve"> </w:t>
            </w:r>
          </w:p>
        </w:tc>
      </w:tr>
      <w:tr w:rsidR="005832F8" w:rsidRPr="00AD525B" w14:paraId="5373E543" w14:textId="77777777" w:rsidTr="005832F8">
        <w:trPr>
          <w:trHeight w:val="300"/>
        </w:trPr>
        <w:tc>
          <w:tcPr>
            <w:tcW w:w="709" w:type="dxa"/>
            <w:tcBorders>
              <w:top w:val="nil"/>
              <w:left w:val="nil"/>
              <w:bottom w:val="nil"/>
              <w:right w:val="nil"/>
            </w:tcBorders>
            <w:shd w:val="clear" w:color="auto" w:fill="auto"/>
            <w:vAlign w:val="bottom"/>
          </w:tcPr>
          <w:p w14:paraId="01B267B9" w14:textId="737BA32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lastRenderedPageBreak/>
              <w:t>69</w:t>
            </w:r>
          </w:p>
        </w:tc>
        <w:tc>
          <w:tcPr>
            <w:tcW w:w="4394" w:type="dxa"/>
            <w:shd w:val="clear" w:color="auto" w:fill="auto"/>
            <w:noWrap/>
            <w:vAlign w:val="bottom"/>
            <w:hideMark/>
          </w:tcPr>
          <w:p w14:paraId="6BF69CEA" w14:textId="2E94133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Asociația de proprietar Flori de tei    </w:t>
            </w:r>
          </w:p>
        </w:tc>
        <w:tc>
          <w:tcPr>
            <w:tcW w:w="4820" w:type="dxa"/>
            <w:shd w:val="clear" w:color="auto" w:fill="auto"/>
            <w:noWrap/>
            <w:vAlign w:val="bottom"/>
            <w:hideMark/>
          </w:tcPr>
          <w:p w14:paraId="6EEE9FC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Goldiș,nr.2,ap.5</w:t>
            </w:r>
          </w:p>
        </w:tc>
      </w:tr>
      <w:tr w:rsidR="005832F8" w:rsidRPr="00AD525B" w14:paraId="5911EC10" w14:textId="77777777" w:rsidTr="005832F8">
        <w:trPr>
          <w:trHeight w:val="300"/>
        </w:trPr>
        <w:tc>
          <w:tcPr>
            <w:tcW w:w="709" w:type="dxa"/>
            <w:tcBorders>
              <w:top w:val="nil"/>
              <w:left w:val="nil"/>
              <w:bottom w:val="nil"/>
              <w:right w:val="nil"/>
            </w:tcBorders>
            <w:shd w:val="clear" w:color="auto" w:fill="auto"/>
            <w:vAlign w:val="bottom"/>
          </w:tcPr>
          <w:p w14:paraId="5D77C0B0" w14:textId="6BF8217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70</w:t>
            </w:r>
          </w:p>
        </w:tc>
        <w:tc>
          <w:tcPr>
            <w:tcW w:w="4394" w:type="dxa"/>
            <w:shd w:val="clear" w:color="auto" w:fill="auto"/>
            <w:noWrap/>
            <w:vAlign w:val="bottom"/>
            <w:hideMark/>
          </w:tcPr>
          <w:p w14:paraId="202F2B0F" w14:textId="3441DAE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Flux</w:t>
            </w:r>
          </w:p>
        </w:tc>
        <w:tc>
          <w:tcPr>
            <w:tcW w:w="4820" w:type="dxa"/>
            <w:shd w:val="clear" w:color="auto" w:fill="auto"/>
            <w:noWrap/>
            <w:vAlign w:val="bottom"/>
            <w:hideMark/>
          </w:tcPr>
          <w:p w14:paraId="4C93B19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str.Presei,nr.8,bl.16,ap.19</w:t>
            </w:r>
          </w:p>
        </w:tc>
      </w:tr>
      <w:tr w:rsidR="005832F8" w:rsidRPr="00AD525B" w14:paraId="6468A945" w14:textId="77777777" w:rsidTr="005832F8">
        <w:trPr>
          <w:trHeight w:val="300"/>
        </w:trPr>
        <w:tc>
          <w:tcPr>
            <w:tcW w:w="709" w:type="dxa"/>
            <w:tcBorders>
              <w:top w:val="nil"/>
              <w:left w:val="nil"/>
              <w:bottom w:val="nil"/>
              <w:right w:val="nil"/>
            </w:tcBorders>
            <w:shd w:val="clear" w:color="auto" w:fill="auto"/>
            <w:vAlign w:val="bottom"/>
          </w:tcPr>
          <w:p w14:paraId="56781B08" w14:textId="4082520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71</w:t>
            </w:r>
          </w:p>
        </w:tc>
        <w:tc>
          <w:tcPr>
            <w:tcW w:w="4394" w:type="dxa"/>
            <w:shd w:val="clear" w:color="auto" w:fill="auto"/>
            <w:noWrap/>
            <w:vAlign w:val="bottom"/>
            <w:hideMark/>
          </w:tcPr>
          <w:p w14:paraId="1F9A10B5" w14:textId="5627F89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Fortuna nr.1</w:t>
            </w:r>
          </w:p>
        </w:tc>
        <w:tc>
          <w:tcPr>
            <w:tcW w:w="4820" w:type="dxa"/>
            <w:shd w:val="clear" w:color="auto" w:fill="auto"/>
            <w:noWrap/>
            <w:vAlign w:val="bottom"/>
            <w:hideMark/>
          </w:tcPr>
          <w:p w14:paraId="747FC2F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Al.Fortuna,nr.1, ap.103</w:t>
            </w:r>
          </w:p>
        </w:tc>
      </w:tr>
      <w:tr w:rsidR="005832F8" w:rsidRPr="00AD525B" w14:paraId="7B06D719" w14:textId="77777777" w:rsidTr="005832F8">
        <w:trPr>
          <w:trHeight w:val="300"/>
        </w:trPr>
        <w:tc>
          <w:tcPr>
            <w:tcW w:w="709" w:type="dxa"/>
            <w:tcBorders>
              <w:top w:val="nil"/>
              <w:left w:val="nil"/>
              <w:bottom w:val="nil"/>
              <w:right w:val="nil"/>
            </w:tcBorders>
            <w:shd w:val="clear" w:color="auto" w:fill="auto"/>
            <w:vAlign w:val="bottom"/>
          </w:tcPr>
          <w:p w14:paraId="3E58913E" w14:textId="007D80A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72</w:t>
            </w:r>
          </w:p>
        </w:tc>
        <w:tc>
          <w:tcPr>
            <w:tcW w:w="4394" w:type="dxa"/>
            <w:shd w:val="clear" w:color="auto" w:fill="auto"/>
            <w:noWrap/>
            <w:vAlign w:val="bottom"/>
            <w:hideMark/>
          </w:tcPr>
          <w:p w14:paraId="1E32A6FE" w14:textId="58B1F6D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Asociația de proprietar Gábor Áron 24/A </w:t>
            </w:r>
          </w:p>
        </w:tc>
        <w:tc>
          <w:tcPr>
            <w:tcW w:w="4820" w:type="dxa"/>
            <w:shd w:val="clear" w:color="auto" w:fill="auto"/>
            <w:noWrap/>
            <w:vAlign w:val="bottom"/>
            <w:hideMark/>
          </w:tcPr>
          <w:p w14:paraId="183D197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Gábor Áron,nr.24bl.24,sc.A,parter</w:t>
            </w:r>
          </w:p>
        </w:tc>
      </w:tr>
      <w:tr w:rsidR="005832F8" w:rsidRPr="00AD525B" w14:paraId="3F0AB374" w14:textId="77777777" w:rsidTr="005832F8">
        <w:trPr>
          <w:trHeight w:val="300"/>
        </w:trPr>
        <w:tc>
          <w:tcPr>
            <w:tcW w:w="709" w:type="dxa"/>
            <w:tcBorders>
              <w:top w:val="nil"/>
              <w:left w:val="nil"/>
              <w:bottom w:val="nil"/>
              <w:right w:val="nil"/>
            </w:tcBorders>
            <w:shd w:val="clear" w:color="auto" w:fill="auto"/>
            <w:vAlign w:val="bottom"/>
          </w:tcPr>
          <w:p w14:paraId="41AA27BB" w14:textId="75EE7EE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73</w:t>
            </w:r>
          </w:p>
        </w:tc>
        <w:tc>
          <w:tcPr>
            <w:tcW w:w="4394" w:type="dxa"/>
            <w:shd w:val="clear" w:color="auto" w:fill="auto"/>
            <w:noWrap/>
            <w:vAlign w:val="bottom"/>
            <w:hideMark/>
          </w:tcPr>
          <w:p w14:paraId="5076D75D" w14:textId="66C8D54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Gábor Áron 26-28</w:t>
            </w:r>
          </w:p>
        </w:tc>
        <w:tc>
          <w:tcPr>
            <w:tcW w:w="4820" w:type="dxa"/>
            <w:shd w:val="clear" w:color="auto" w:fill="auto"/>
            <w:noWrap/>
            <w:vAlign w:val="bottom"/>
            <w:hideMark/>
          </w:tcPr>
          <w:p w14:paraId="7A30D93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Gábor Áron,nr.28,bl.28,ap.3</w:t>
            </w:r>
          </w:p>
        </w:tc>
      </w:tr>
      <w:tr w:rsidR="005832F8" w:rsidRPr="00AD525B" w14:paraId="5F484904" w14:textId="77777777" w:rsidTr="005832F8">
        <w:trPr>
          <w:trHeight w:val="300"/>
        </w:trPr>
        <w:tc>
          <w:tcPr>
            <w:tcW w:w="709" w:type="dxa"/>
            <w:tcBorders>
              <w:top w:val="nil"/>
              <w:left w:val="nil"/>
              <w:bottom w:val="nil"/>
              <w:right w:val="nil"/>
            </w:tcBorders>
            <w:shd w:val="clear" w:color="auto" w:fill="auto"/>
            <w:vAlign w:val="bottom"/>
          </w:tcPr>
          <w:p w14:paraId="52D144F6" w14:textId="6228FD9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74</w:t>
            </w:r>
          </w:p>
        </w:tc>
        <w:tc>
          <w:tcPr>
            <w:tcW w:w="4394" w:type="dxa"/>
            <w:shd w:val="clear" w:color="auto" w:fill="auto"/>
            <w:noWrap/>
            <w:vAlign w:val="bottom"/>
            <w:hideMark/>
          </w:tcPr>
          <w:p w14:paraId="18934F45" w14:textId="37C31A3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Garsoniera 8</w:t>
            </w:r>
          </w:p>
        </w:tc>
        <w:tc>
          <w:tcPr>
            <w:tcW w:w="4820" w:type="dxa"/>
            <w:shd w:val="clear" w:color="auto" w:fill="auto"/>
            <w:noWrap/>
            <w:vAlign w:val="bottom"/>
            <w:hideMark/>
          </w:tcPr>
          <w:p w14:paraId="6654D3A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Goldiș,nr.24A,bl.8,parter</w:t>
            </w:r>
          </w:p>
        </w:tc>
      </w:tr>
      <w:tr w:rsidR="005832F8" w:rsidRPr="00AD525B" w14:paraId="65FE281B" w14:textId="77777777" w:rsidTr="005832F8">
        <w:trPr>
          <w:trHeight w:val="300"/>
        </w:trPr>
        <w:tc>
          <w:tcPr>
            <w:tcW w:w="709" w:type="dxa"/>
            <w:tcBorders>
              <w:top w:val="nil"/>
              <w:left w:val="nil"/>
              <w:bottom w:val="nil"/>
              <w:right w:val="nil"/>
            </w:tcBorders>
            <w:shd w:val="clear" w:color="auto" w:fill="auto"/>
            <w:vAlign w:val="bottom"/>
          </w:tcPr>
          <w:p w14:paraId="1E01AB3D" w14:textId="3B7BA59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75</w:t>
            </w:r>
          </w:p>
        </w:tc>
        <w:tc>
          <w:tcPr>
            <w:tcW w:w="4394" w:type="dxa"/>
            <w:shd w:val="clear" w:color="auto" w:fill="auto"/>
            <w:noWrap/>
            <w:vAlign w:val="bottom"/>
            <w:hideMark/>
          </w:tcPr>
          <w:p w14:paraId="732603C1" w14:textId="414F65D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Garsoniere 5</w:t>
            </w:r>
          </w:p>
        </w:tc>
        <w:tc>
          <w:tcPr>
            <w:tcW w:w="4820" w:type="dxa"/>
            <w:shd w:val="clear" w:color="auto" w:fill="auto"/>
            <w:noWrap/>
            <w:vAlign w:val="bottom"/>
            <w:hideMark/>
          </w:tcPr>
          <w:p w14:paraId="146AF32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str.Viitorului,nr.15,bl.5,parter</w:t>
            </w:r>
          </w:p>
        </w:tc>
      </w:tr>
      <w:tr w:rsidR="005832F8" w:rsidRPr="00AD525B" w14:paraId="703E3353" w14:textId="77777777" w:rsidTr="005832F8">
        <w:trPr>
          <w:trHeight w:val="300"/>
        </w:trPr>
        <w:tc>
          <w:tcPr>
            <w:tcW w:w="709" w:type="dxa"/>
            <w:tcBorders>
              <w:top w:val="nil"/>
              <w:left w:val="nil"/>
              <w:bottom w:val="nil"/>
              <w:right w:val="nil"/>
            </w:tcBorders>
            <w:shd w:val="clear" w:color="auto" w:fill="auto"/>
            <w:vAlign w:val="bottom"/>
          </w:tcPr>
          <w:p w14:paraId="13B42D0A" w14:textId="3131C34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76</w:t>
            </w:r>
          </w:p>
        </w:tc>
        <w:tc>
          <w:tcPr>
            <w:tcW w:w="4394" w:type="dxa"/>
            <w:shd w:val="clear" w:color="auto" w:fill="auto"/>
            <w:noWrap/>
            <w:vAlign w:val="bottom"/>
            <w:hideMark/>
          </w:tcPr>
          <w:p w14:paraId="62557BF5" w14:textId="4113125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Gladiola</w:t>
            </w:r>
          </w:p>
        </w:tc>
        <w:tc>
          <w:tcPr>
            <w:tcW w:w="4820" w:type="dxa"/>
            <w:shd w:val="clear" w:color="auto" w:fill="auto"/>
            <w:noWrap/>
            <w:vAlign w:val="bottom"/>
            <w:hideMark/>
          </w:tcPr>
          <w:p w14:paraId="0481524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1918,bl.2,sc.E,parter</w:t>
            </w:r>
          </w:p>
        </w:tc>
      </w:tr>
      <w:tr w:rsidR="005832F8" w:rsidRPr="00AD525B" w14:paraId="541B2AAF" w14:textId="77777777" w:rsidTr="005832F8">
        <w:trPr>
          <w:trHeight w:val="300"/>
        </w:trPr>
        <w:tc>
          <w:tcPr>
            <w:tcW w:w="709" w:type="dxa"/>
            <w:tcBorders>
              <w:top w:val="nil"/>
              <w:left w:val="nil"/>
              <w:bottom w:val="nil"/>
              <w:right w:val="nil"/>
            </w:tcBorders>
            <w:shd w:val="clear" w:color="auto" w:fill="auto"/>
            <w:vAlign w:val="bottom"/>
          </w:tcPr>
          <w:p w14:paraId="1CE04FCF" w14:textId="25FFD2B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77</w:t>
            </w:r>
          </w:p>
        </w:tc>
        <w:tc>
          <w:tcPr>
            <w:tcW w:w="4394" w:type="dxa"/>
            <w:shd w:val="clear" w:color="auto" w:fill="auto"/>
            <w:noWrap/>
            <w:vAlign w:val="bottom"/>
            <w:hideMark/>
          </w:tcPr>
          <w:p w14:paraId="1D43E693" w14:textId="0230956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Gödri Ferencz 1</w:t>
            </w:r>
          </w:p>
        </w:tc>
        <w:tc>
          <w:tcPr>
            <w:tcW w:w="4820" w:type="dxa"/>
            <w:shd w:val="clear" w:color="auto" w:fill="auto"/>
            <w:noWrap/>
            <w:vAlign w:val="bottom"/>
            <w:hideMark/>
          </w:tcPr>
          <w:p w14:paraId="50F14CC6"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Gödri Ferencz,nr.1,bl.1,parter</w:t>
            </w:r>
          </w:p>
        </w:tc>
      </w:tr>
      <w:tr w:rsidR="005832F8" w:rsidRPr="00AD525B" w14:paraId="46EF1494" w14:textId="77777777" w:rsidTr="005832F8">
        <w:trPr>
          <w:trHeight w:val="300"/>
        </w:trPr>
        <w:tc>
          <w:tcPr>
            <w:tcW w:w="709" w:type="dxa"/>
            <w:tcBorders>
              <w:top w:val="nil"/>
              <w:left w:val="nil"/>
              <w:bottom w:val="nil"/>
              <w:right w:val="nil"/>
            </w:tcBorders>
            <w:shd w:val="clear" w:color="auto" w:fill="auto"/>
            <w:vAlign w:val="bottom"/>
          </w:tcPr>
          <w:p w14:paraId="32A0C84B" w14:textId="741065D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78</w:t>
            </w:r>
          </w:p>
        </w:tc>
        <w:tc>
          <w:tcPr>
            <w:tcW w:w="4394" w:type="dxa"/>
            <w:shd w:val="clear" w:color="auto" w:fill="auto"/>
            <w:noWrap/>
            <w:vAlign w:val="bottom"/>
            <w:hideMark/>
          </w:tcPr>
          <w:p w14:paraId="314164DA" w14:textId="6462854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Goldiș</w:t>
            </w:r>
          </w:p>
        </w:tc>
        <w:tc>
          <w:tcPr>
            <w:tcW w:w="4820" w:type="dxa"/>
            <w:shd w:val="clear" w:color="auto" w:fill="auto"/>
            <w:noWrap/>
            <w:vAlign w:val="bottom"/>
            <w:hideMark/>
          </w:tcPr>
          <w:p w14:paraId="34C6BA8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 nr.19</w:t>
            </w:r>
          </w:p>
        </w:tc>
      </w:tr>
      <w:tr w:rsidR="005832F8" w:rsidRPr="00AD525B" w14:paraId="2BE7B6DE" w14:textId="77777777" w:rsidTr="005832F8">
        <w:trPr>
          <w:trHeight w:val="300"/>
        </w:trPr>
        <w:tc>
          <w:tcPr>
            <w:tcW w:w="709" w:type="dxa"/>
            <w:tcBorders>
              <w:top w:val="nil"/>
              <w:left w:val="nil"/>
              <w:bottom w:val="nil"/>
              <w:right w:val="nil"/>
            </w:tcBorders>
            <w:shd w:val="clear" w:color="auto" w:fill="auto"/>
            <w:vAlign w:val="bottom"/>
          </w:tcPr>
          <w:p w14:paraId="32339FC3" w14:textId="75135DF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79</w:t>
            </w:r>
          </w:p>
        </w:tc>
        <w:tc>
          <w:tcPr>
            <w:tcW w:w="4394" w:type="dxa"/>
            <w:shd w:val="clear" w:color="auto" w:fill="auto"/>
            <w:noWrap/>
            <w:vAlign w:val="bottom"/>
            <w:hideMark/>
          </w:tcPr>
          <w:p w14:paraId="5CF54070" w14:textId="5D30BF9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Grigore Bălan 23-24</w:t>
            </w:r>
          </w:p>
        </w:tc>
        <w:tc>
          <w:tcPr>
            <w:tcW w:w="4820" w:type="dxa"/>
            <w:shd w:val="clear" w:color="auto" w:fill="auto"/>
            <w:noWrap/>
            <w:vAlign w:val="bottom"/>
            <w:hideMark/>
          </w:tcPr>
          <w:p w14:paraId="47B5FE40" w14:textId="6935107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w:t>
            </w:r>
            <w:r w:rsidR="00603E86" w:rsidRPr="00AD525B">
              <w:rPr>
                <w:color w:val="000000"/>
                <w:sz w:val="24"/>
                <w:szCs w:val="24"/>
                <w:lang w:eastAsia="ro-RO"/>
              </w:rPr>
              <w:t xml:space="preserve"> </w:t>
            </w:r>
            <w:r w:rsidRPr="00AD525B">
              <w:rPr>
                <w:color w:val="000000"/>
                <w:sz w:val="24"/>
                <w:szCs w:val="24"/>
                <w:lang w:eastAsia="ro-RO"/>
              </w:rPr>
              <w:t>nr.</w:t>
            </w:r>
            <w:r w:rsidR="00603E86" w:rsidRPr="00AD525B">
              <w:rPr>
                <w:color w:val="000000"/>
                <w:sz w:val="24"/>
                <w:szCs w:val="24"/>
                <w:lang w:eastAsia="ro-RO"/>
              </w:rPr>
              <w:t xml:space="preserve"> </w:t>
            </w:r>
            <w:r w:rsidRPr="00AD525B">
              <w:rPr>
                <w:color w:val="000000"/>
                <w:sz w:val="24"/>
                <w:szCs w:val="24"/>
                <w:lang w:eastAsia="ro-RO"/>
              </w:rPr>
              <w:t>18,</w:t>
            </w:r>
            <w:r w:rsidR="00603E86" w:rsidRPr="00AD525B">
              <w:rPr>
                <w:color w:val="000000"/>
                <w:sz w:val="24"/>
                <w:szCs w:val="24"/>
                <w:lang w:eastAsia="ro-RO"/>
              </w:rPr>
              <w:t xml:space="preserve"> </w:t>
            </w:r>
            <w:r w:rsidRPr="00AD525B">
              <w:rPr>
                <w:color w:val="000000"/>
                <w:sz w:val="24"/>
                <w:szCs w:val="24"/>
                <w:lang w:eastAsia="ro-RO"/>
              </w:rPr>
              <w:t>bl.</w:t>
            </w:r>
            <w:r w:rsidR="00603E86" w:rsidRPr="00AD525B">
              <w:rPr>
                <w:color w:val="000000"/>
                <w:sz w:val="24"/>
                <w:szCs w:val="24"/>
                <w:lang w:eastAsia="ro-RO"/>
              </w:rPr>
              <w:t xml:space="preserve"> </w:t>
            </w:r>
            <w:r w:rsidRPr="00AD525B">
              <w:rPr>
                <w:color w:val="000000"/>
                <w:sz w:val="24"/>
                <w:szCs w:val="24"/>
                <w:lang w:eastAsia="ro-RO"/>
              </w:rPr>
              <w:t>24,</w:t>
            </w:r>
            <w:r w:rsidR="00603E86" w:rsidRPr="00AD525B">
              <w:rPr>
                <w:color w:val="000000"/>
                <w:sz w:val="24"/>
                <w:szCs w:val="24"/>
                <w:lang w:eastAsia="ro-RO"/>
              </w:rPr>
              <w:t xml:space="preserve"> </w:t>
            </w:r>
            <w:r w:rsidRPr="00AD525B">
              <w:rPr>
                <w:color w:val="000000"/>
                <w:sz w:val="24"/>
                <w:szCs w:val="24"/>
                <w:lang w:eastAsia="ro-RO"/>
              </w:rPr>
              <w:t>sc.</w:t>
            </w:r>
            <w:r w:rsidR="00603E86" w:rsidRPr="00AD525B">
              <w:rPr>
                <w:color w:val="000000"/>
                <w:sz w:val="24"/>
                <w:szCs w:val="24"/>
                <w:lang w:eastAsia="ro-RO"/>
              </w:rPr>
              <w:t xml:space="preserve"> </w:t>
            </w:r>
            <w:r w:rsidRPr="00AD525B">
              <w:rPr>
                <w:color w:val="000000"/>
                <w:sz w:val="24"/>
                <w:szCs w:val="24"/>
                <w:lang w:eastAsia="ro-RO"/>
              </w:rPr>
              <w:t>A,</w:t>
            </w:r>
            <w:r w:rsidR="00603E86" w:rsidRPr="00AD525B">
              <w:rPr>
                <w:color w:val="000000"/>
                <w:sz w:val="24"/>
                <w:szCs w:val="24"/>
                <w:lang w:eastAsia="ro-RO"/>
              </w:rPr>
              <w:t xml:space="preserve"> </w:t>
            </w:r>
            <w:r w:rsidRPr="00AD525B">
              <w:rPr>
                <w:color w:val="000000"/>
                <w:sz w:val="24"/>
                <w:szCs w:val="24"/>
                <w:lang w:eastAsia="ro-RO"/>
              </w:rPr>
              <w:t>ap.3</w:t>
            </w:r>
          </w:p>
        </w:tc>
      </w:tr>
      <w:tr w:rsidR="005832F8" w:rsidRPr="00AD525B" w14:paraId="2ACDD698" w14:textId="77777777" w:rsidTr="005832F8">
        <w:trPr>
          <w:trHeight w:val="300"/>
        </w:trPr>
        <w:tc>
          <w:tcPr>
            <w:tcW w:w="709" w:type="dxa"/>
            <w:tcBorders>
              <w:top w:val="nil"/>
              <w:left w:val="nil"/>
              <w:bottom w:val="nil"/>
              <w:right w:val="nil"/>
            </w:tcBorders>
            <w:shd w:val="clear" w:color="auto" w:fill="auto"/>
            <w:vAlign w:val="bottom"/>
          </w:tcPr>
          <w:p w14:paraId="5BA25873" w14:textId="32AE412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80</w:t>
            </w:r>
          </w:p>
        </w:tc>
        <w:tc>
          <w:tcPr>
            <w:tcW w:w="4394" w:type="dxa"/>
            <w:shd w:val="clear" w:color="auto" w:fill="auto"/>
            <w:noWrap/>
            <w:vAlign w:val="bottom"/>
            <w:hideMark/>
          </w:tcPr>
          <w:p w14:paraId="735F1F6A" w14:textId="0184B86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Grigore Bălan 27/D</w:t>
            </w:r>
          </w:p>
        </w:tc>
        <w:tc>
          <w:tcPr>
            <w:tcW w:w="4820" w:type="dxa"/>
            <w:shd w:val="clear" w:color="auto" w:fill="auto"/>
            <w:noWrap/>
            <w:vAlign w:val="bottom"/>
            <w:hideMark/>
          </w:tcPr>
          <w:p w14:paraId="23450B43" w14:textId="4165177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w:t>
            </w:r>
            <w:r w:rsidR="00603E86" w:rsidRPr="00AD525B">
              <w:rPr>
                <w:color w:val="000000"/>
                <w:sz w:val="24"/>
                <w:szCs w:val="24"/>
                <w:lang w:eastAsia="ro-RO"/>
              </w:rPr>
              <w:t xml:space="preserve"> </w:t>
            </w:r>
            <w:r w:rsidRPr="00AD525B">
              <w:rPr>
                <w:color w:val="000000"/>
                <w:sz w:val="24"/>
                <w:szCs w:val="24"/>
                <w:lang w:eastAsia="ro-RO"/>
              </w:rPr>
              <w:t>nr.8</w:t>
            </w:r>
            <w:r w:rsidR="00603E86" w:rsidRPr="00AD525B">
              <w:rPr>
                <w:color w:val="000000"/>
                <w:sz w:val="24"/>
                <w:szCs w:val="24"/>
                <w:lang w:eastAsia="ro-RO"/>
              </w:rPr>
              <w:t xml:space="preserve"> </w:t>
            </w:r>
            <w:r w:rsidRPr="00AD525B">
              <w:rPr>
                <w:color w:val="000000"/>
                <w:sz w:val="24"/>
                <w:szCs w:val="24"/>
                <w:lang w:eastAsia="ro-RO"/>
              </w:rPr>
              <w:t>,bl.27</w:t>
            </w:r>
            <w:r w:rsidR="00603E86" w:rsidRPr="00AD525B">
              <w:rPr>
                <w:color w:val="000000"/>
                <w:sz w:val="24"/>
                <w:szCs w:val="24"/>
                <w:lang w:eastAsia="ro-RO"/>
              </w:rPr>
              <w:t xml:space="preserve"> </w:t>
            </w:r>
            <w:r w:rsidRPr="00AD525B">
              <w:rPr>
                <w:color w:val="000000"/>
                <w:sz w:val="24"/>
                <w:szCs w:val="24"/>
                <w:lang w:eastAsia="ro-RO"/>
              </w:rPr>
              <w:t>,sc.</w:t>
            </w:r>
            <w:r w:rsidR="00603E86" w:rsidRPr="00AD525B">
              <w:rPr>
                <w:color w:val="000000"/>
                <w:sz w:val="24"/>
                <w:szCs w:val="24"/>
                <w:lang w:eastAsia="ro-RO"/>
              </w:rPr>
              <w:t xml:space="preserve"> </w:t>
            </w:r>
            <w:r w:rsidRPr="00AD525B">
              <w:rPr>
                <w:color w:val="000000"/>
                <w:sz w:val="24"/>
                <w:szCs w:val="24"/>
                <w:lang w:eastAsia="ro-RO"/>
              </w:rPr>
              <w:t>D,</w:t>
            </w:r>
            <w:r w:rsidR="00603E86" w:rsidRPr="00AD525B">
              <w:rPr>
                <w:color w:val="000000"/>
                <w:sz w:val="24"/>
                <w:szCs w:val="24"/>
                <w:lang w:eastAsia="ro-RO"/>
              </w:rPr>
              <w:t xml:space="preserve"> </w:t>
            </w:r>
            <w:r w:rsidRPr="00AD525B">
              <w:rPr>
                <w:color w:val="000000"/>
                <w:sz w:val="24"/>
                <w:szCs w:val="24"/>
                <w:lang w:eastAsia="ro-RO"/>
              </w:rPr>
              <w:t xml:space="preserve">ap.10 </w:t>
            </w:r>
          </w:p>
        </w:tc>
      </w:tr>
      <w:tr w:rsidR="005832F8" w:rsidRPr="00AD525B" w14:paraId="4283F96F" w14:textId="77777777" w:rsidTr="005832F8">
        <w:trPr>
          <w:trHeight w:val="300"/>
        </w:trPr>
        <w:tc>
          <w:tcPr>
            <w:tcW w:w="709" w:type="dxa"/>
            <w:tcBorders>
              <w:top w:val="nil"/>
              <w:left w:val="nil"/>
              <w:bottom w:val="nil"/>
              <w:right w:val="nil"/>
            </w:tcBorders>
            <w:shd w:val="clear" w:color="auto" w:fill="auto"/>
            <w:vAlign w:val="bottom"/>
          </w:tcPr>
          <w:p w14:paraId="6190E42E" w14:textId="3021A00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81</w:t>
            </w:r>
          </w:p>
        </w:tc>
        <w:tc>
          <w:tcPr>
            <w:tcW w:w="4394" w:type="dxa"/>
            <w:shd w:val="clear" w:color="auto" w:fill="auto"/>
            <w:noWrap/>
            <w:vAlign w:val="bottom"/>
            <w:hideMark/>
          </w:tcPr>
          <w:p w14:paraId="35AE431C" w14:textId="0A75EAD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Grigore Bălan nr.</w:t>
            </w:r>
            <w:r w:rsidR="00603E86" w:rsidRPr="00AD525B">
              <w:rPr>
                <w:color w:val="000000"/>
                <w:sz w:val="24"/>
                <w:szCs w:val="24"/>
                <w:lang w:eastAsia="ro-RO"/>
              </w:rPr>
              <w:t xml:space="preserve"> </w:t>
            </w:r>
            <w:r w:rsidRPr="00AD525B">
              <w:rPr>
                <w:color w:val="000000"/>
                <w:sz w:val="24"/>
                <w:szCs w:val="24"/>
                <w:lang w:eastAsia="ro-RO"/>
              </w:rPr>
              <w:t>42/E</w:t>
            </w:r>
          </w:p>
        </w:tc>
        <w:tc>
          <w:tcPr>
            <w:tcW w:w="4820" w:type="dxa"/>
            <w:shd w:val="clear" w:color="auto" w:fill="auto"/>
            <w:noWrap/>
            <w:vAlign w:val="bottom"/>
            <w:hideMark/>
          </w:tcPr>
          <w:p w14:paraId="7951645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Bălan,nr.4bl.42,sc.E,ap.12</w:t>
            </w:r>
          </w:p>
        </w:tc>
      </w:tr>
      <w:tr w:rsidR="005832F8" w:rsidRPr="00AD525B" w14:paraId="0BCB7DCB" w14:textId="77777777" w:rsidTr="005832F8">
        <w:trPr>
          <w:trHeight w:val="300"/>
        </w:trPr>
        <w:tc>
          <w:tcPr>
            <w:tcW w:w="709" w:type="dxa"/>
            <w:tcBorders>
              <w:top w:val="nil"/>
              <w:left w:val="nil"/>
              <w:bottom w:val="nil"/>
              <w:right w:val="nil"/>
            </w:tcBorders>
            <w:shd w:val="clear" w:color="auto" w:fill="auto"/>
            <w:vAlign w:val="bottom"/>
          </w:tcPr>
          <w:p w14:paraId="107067B0" w14:textId="08AE26B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82</w:t>
            </w:r>
          </w:p>
        </w:tc>
        <w:tc>
          <w:tcPr>
            <w:tcW w:w="4394" w:type="dxa"/>
            <w:shd w:val="clear" w:color="auto" w:fill="auto"/>
            <w:noWrap/>
            <w:vAlign w:val="bottom"/>
            <w:hideMark/>
          </w:tcPr>
          <w:p w14:paraId="5C04F343" w14:textId="0E8E9ED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Asociația de proprietar Hărnicia </w:t>
            </w:r>
          </w:p>
        </w:tc>
        <w:tc>
          <w:tcPr>
            <w:tcW w:w="4820" w:type="dxa"/>
            <w:shd w:val="clear" w:color="auto" w:fill="auto"/>
            <w:noWrap/>
            <w:vAlign w:val="bottom"/>
            <w:hideMark/>
          </w:tcPr>
          <w:p w14:paraId="44F5264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al.Hărniciei,nr.14,bl.32,ap.2</w:t>
            </w:r>
          </w:p>
        </w:tc>
      </w:tr>
      <w:tr w:rsidR="005832F8" w:rsidRPr="00AD525B" w14:paraId="2EC56245" w14:textId="77777777" w:rsidTr="005832F8">
        <w:trPr>
          <w:trHeight w:val="300"/>
        </w:trPr>
        <w:tc>
          <w:tcPr>
            <w:tcW w:w="709" w:type="dxa"/>
            <w:tcBorders>
              <w:top w:val="nil"/>
              <w:left w:val="nil"/>
              <w:bottom w:val="nil"/>
              <w:right w:val="nil"/>
            </w:tcBorders>
            <w:shd w:val="clear" w:color="auto" w:fill="auto"/>
            <w:vAlign w:val="bottom"/>
          </w:tcPr>
          <w:p w14:paraId="048EA19D" w14:textId="21D3C1A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83</w:t>
            </w:r>
          </w:p>
        </w:tc>
        <w:tc>
          <w:tcPr>
            <w:tcW w:w="4394" w:type="dxa"/>
            <w:shd w:val="clear" w:color="auto" w:fill="auto"/>
            <w:noWrap/>
            <w:vAlign w:val="bottom"/>
            <w:hideMark/>
          </w:tcPr>
          <w:p w14:paraId="18A5871A" w14:textId="43468CA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Iorga 10A</w:t>
            </w:r>
          </w:p>
        </w:tc>
        <w:tc>
          <w:tcPr>
            <w:tcW w:w="4820" w:type="dxa"/>
            <w:shd w:val="clear" w:color="auto" w:fill="auto"/>
            <w:noWrap/>
            <w:vAlign w:val="bottom"/>
            <w:hideMark/>
          </w:tcPr>
          <w:p w14:paraId="213CA65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Iorga,nr.23,bl.10,sc.A,parter</w:t>
            </w:r>
          </w:p>
        </w:tc>
      </w:tr>
      <w:tr w:rsidR="005832F8" w:rsidRPr="00AD525B" w14:paraId="1065022E" w14:textId="77777777" w:rsidTr="005832F8">
        <w:trPr>
          <w:trHeight w:val="300"/>
        </w:trPr>
        <w:tc>
          <w:tcPr>
            <w:tcW w:w="709" w:type="dxa"/>
            <w:tcBorders>
              <w:top w:val="nil"/>
              <w:left w:val="nil"/>
              <w:bottom w:val="nil"/>
              <w:right w:val="nil"/>
            </w:tcBorders>
            <w:shd w:val="clear" w:color="auto" w:fill="auto"/>
            <w:vAlign w:val="bottom"/>
          </w:tcPr>
          <w:p w14:paraId="55520A32" w14:textId="6222D2E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84</w:t>
            </w:r>
          </w:p>
        </w:tc>
        <w:tc>
          <w:tcPr>
            <w:tcW w:w="4394" w:type="dxa"/>
            <w:shd w:val="clear" w:color="auto" w:fill="auto"/>
            <w:noWrap/>
            <w:vAlign w:val="bottom"/>
            <w:hideMark/>
          </w:tcPr>
          <w:p w14:paraId="6557B9AC" w14:textId="6EDAA75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Iorga 10C</w:t>
            </w:r>
          </w:p>
        </w:tc>
        <w:tc>
          <w:tcPr>
            <w:tcW w:w="4820" w:type="dxa"/>
            <w:shd w:val="clear" w:color="auto" w:fill="auto"/>
            <w:noWrap/>
            <w:vAlign w:val="bottom"/>
            <w:hideMark/>
          </w:tcPr>
          <w:p w14:paraId="717AD5B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Iorga,nr.27,bl.10,sc.C,parter</w:t>
            </w:r>
          </w:p>
        </w:tc>
      </w:tr>
      <w:tr w:rsidR="005832F8" w:rsidRPr="00AD525B" w14:paraId="5CBB7B32" w14:textId="77777777" w:rsidTr="005832F8">
        <w:trPr>
          <w:trHeight w:val="300"/>
        </w:trPr>
        <w:tc>
          <w:tcPr>
            <w:tcW w:w="709" w:type="dxa"/>
            <w:tcBorders>
              <w:top w:val="nil"/>
              <w:left w:val="nil"/>
              <w:bottom w:val="nil"/>
              <w:right w:val="nil"/>
            </w:tcBorders>
            <w:shd w:val="clear" w:color="auto" w:fill="auto"/>
            <w:vAlign w:val="bottom"/>
          </w:tcPr>
          <w:p w14:paraId="7C6C3D19" w14:textId="23FB403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85</w:t>
            </w:r>
          </w:p>
        </w:tc>
        <w:tc>
          <w:tcPr>
            <w:tcW w:w="4394" w:type="dxa"/>
            <w:shd w:val="clear" w:color="auto" w:fill="auto"/>
            <w:noWrap/>
            <w:vAlign w:val="bottom"/>
            <w:hideMark/>
          </w:tcPr>
          <w:p w14:paraId="0E116393" w14:textId="475E017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Înfrățirea</w:t>
            </w:r>
          </w:p>
        </w:tc>
        <w:tc>
          <w:tcPr>
            <w:tcW w:w="4820" w:type="dxa"/>
            <w:shd w:val="clear" w:color="auto" w:fill="auto"/>
            <w:noWrap/>
            <w:vAlign w:val="bottom"/>
            <w:hideMark/>
          </w:tcPr>
          <w:p w14:paraId="4C25AF1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str.Castanilor,nr.4,bl.4,sc.B,ap.4</w:t>
            </w:r>
          </w:p>
        </w:tc>
      </w:tr>
      <w:tr w:rsidR="005832F8" w:rsidRPr="00AD525B" w14:paraId="450CEDBD" w14:textId="77777777" w:rsidTr="005832F8">
        <w:trPr>
          <w:trHeight w:val="300"/>
        </w:trPr>
        <w:tc>
          <w:tcPr>
            <w:tcW w:w="709" w:type="dxa"/>
            <w:tcBorders>
              <w:top w:val="nil"/>
              <w:left w:val="nil"/>
              <w:bottom w:val="nil"/>
              <w:right w:val="nil"/>
            </w:tcBorders>
            <w:shd w:val="clear" w:color="auto" w:fill="auto"/>
            <w:vAlign w:val="bottom"/>
          </w:tcPr>
          <w:p w14:paraId="0AF639FA" w14:textId="39BE189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86</w:t>
            </w:r>
          </w:p>
        </w:tc>
        <w:tc>
          <w:tcPr>
            <w:tcW w:w="4394" w:type="dxa"/>
            <w:shd w:val="clear" w:color="auto" w:fill="auto"/>
            <w:noWrap/>
            <w:vAlign w:val="bottom"/>
            <w:hideMark/>
          </w:tcPr>
          <w:p w14:paraId="1F720595" w14:textId="5F70F1B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Înfrățirii</w:t>
            </w:r>
          </w:p>
        </w:tc>
        <w:tc>
          <w:tcPr>
            <w:tcW w:w="4820" w:type="dxa"/>
            <w:shd w:val="clear" w:color="auto" w:fill="auto"/>
            <w:noWrap/>
            <w:vAlign w:val="bottom"/>
            <w:hideMark/>
          </w:tcPr>
          <w:p w14:paraId="744CE57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Goldiș,nr.19</w:t>
            </w:r>
          </w:p>
        </w:tc>
      </w:tr>
      <w:tr w:rsidR="005832F8" w:rsidRPr="00AD525B" w14:paraId="37B5097D" w14:textId="77777777" w:rsidTr="005832F8">
        <w:trPr>
          <w:trHeight w:val="300"/>
        </w:trPr>
        <w:tc>
          <w:tcPr>
            <w:tcW w:w="709" w:type="dxa"/>
            <w:tcBorders>
              <w:top w:val="nil"/>
              <w:left w:val="nil"/>
              <w:bottom w:val="nil"/>
              <w:right w:val="nil"/>
            </w:tcBorders>
            <w:shd w:val="clear" w:color="auto" w:fill="auto"/>
            <w:vAlign w:val="bottom"/>
          </w:tcPr>
          <w:p w14:paraId="56DBB077" w14:textId="2669144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87</w:t>
            </w:r>
          </w:p>
        </w:tc>
        <w:tc>
          <w:tcPr>
            <w:tcW w:w="4394" w:type="dxa"/>
            <w:shd w:val="clear" w:color="auto" w:fill="auto"/>
            <w:noWrap/>
            <w:vAlign w:val="bottom"/>
            <w:hideMark/>
          </w:tcPr>
          <w:p w14:paraId="1C0932EB" w14:textId="231AD14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Lalelei 38 D</w:t>
            </w:r>
          </w:p>
        </w:tc>
        <w:tc>
          <w:tcPr>
            <w:tcW w:w="4820" w:type="dxa"/>
            <w:shd w:val="clear" w:color="auto" w:fill="auto"/>
            <w:noWrap/>
            <w:vAlign w:val="bottom"/>
            <w:hideMark/>
          </w:tcPr>
          <w:p w14:paraId="27F3313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str.Lalelei,nr.2,bl.38,sc.D,ap.14</w:t>
            </w:r>
          </w:p>
        </w:tc>
      </w:tr>
      <w:tr w:rsidR="005832F8" w:rsidRPr="00AD525B" w14:paraId="3AEA7BB5" w14:textId="77777777" w:rsidTr="005832F8">
        <w:trPr>
          <w:trHeight w:val="300"/>
        </w:trPr>
        <w:tc>
          <w:tcPr>
            <w:tcW w:w="709" w:type="dxa"/>
            <w:tcBorders>
              <w:top w:val="nil"/>
              <w:left w:val="nil"/>
              <w:bottom w:val="nil"/>
              <w:right w:val="nil"/>
            </w:tcBorders>
            <w:shd w:val="clear" w:color="auto" w:fill="auto"/>
            <w:vAlign w:val="bottom"/>
          </w:tcPr>
          <w:p w14:paraId="370C622B" w14:textId="2C5185C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88</w:t>
            </w:r>
          </w:p>
        </w:tc>
        <w:tc>
          <w:tcPr>
            <w:tcW w:w="4394" w:type="dxa"/>
            <w:shd w:val="clear" w:color="auto" w:fill="auto"/>
            <w:noWrap/>
            <w:vAlign w:val="bottom"/>
            <w:hideMark/>
          </w:tcPr>
          <w:p w14:paraId="3739E4D1" w14:textId="450DA1F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Lalelelor nr.50</w:t>
            </w:r>
          </w:p>
        </w:tc>
        <w:tc>
          <w:tcPr>
            <w:tcW w:w="4820" w:type="dxa"/>
            <w:shd w:val="clear" w:color="auto" w:fill="auto"/>
            <w:noWrap/>
            <w:vAlign w:val="bottom"/>
            <w:hideMark/>
          </w:tcPr>
          <w:p w14:paraId="430BE8B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str.Lalelei,nr.6,bl.50,sc.B,parter</w:t>
            </w:r>
          </w:p>
        </w:tc>
      </w:tr>
      <w:tr w:rsidR="005832F8" w:rsidRPr="00AD525B" w14:paraId="7204DC0F" w14:textId="77777777" w:rsidTr="005832F8">
        <w:trPr>
          <w:trHeight w:val="300"/>
        </w:trPr>
        <w:tc>
          <w:tcPr>
            <w:tcW w:w="709" w:type="dxa"/>
            <w:tcBorders>
              <w:top w:val="nil"/>
              <w:left w:val="nil"/>
              <w:bottom w:val="nil"/>
              <w:right w:val="nil"/>
            </w:tcBorders>
            <w:shd w:val="clear" w:color="auto" w:fill="auto"/>
            <w:vAlign w:val="bottom"/>
          </w:tcPr>
          <w:p w14:paraId="482D9EDC" w14:textId="61D16BB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89</w:t>
            </w:r>
          </w:p>
        </w:tc>
        <w:tc>
          <w:tcPr>
            <w:tcW w:w="4394" w:type="dxa"/>
            <w:shd w:val="clear" w:color="auto" w:fill="auto"/>
            <w:noWrap/>
            <w:vAlign w:val="bottom"/>
            <w:hideMark/>
          </w:tcPr>
          <w:p w14:paraId="5098AB71" w14:textId="711EDDB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László Ferenc 6/B</w:t>
            </w:r>
          </w:p>
        </w:tc>
        <w:tc>
          <w:tcPr>
            <w:tcW w:w="4820" w:type="dxa"/>
            <w:shd w:val="clear" w:color="auto" w:fill="auto"/>
            <w:noWrap/>
            <w:vAlign w:val="bottom"/>
            <w:hideMark/>
          </w:tcPr>
          <w:p w14:paraId="0BF5DBF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László Ferenc,nr.10,bl.6,sc.B,parter</w:t>
            </w:r>
          </w:p>
        </w:tc>
      </w:tr>
      <w:tr w:rsidR="005832F8" w:rsidRPr="00AD525B" w14:paraId="050357EA" w14:textId="77777777" w:rsidTr="005832F8">
        <w:trPr>
          <w:trHeight w:val="300"/>
        </w:trPr>
        <w:tc>
          <w:tcPr>
            <w:tcW w:w="709" w:type="dxa"/>
            <w:tcBorders>
              <w:top w:val="nil"/>
              <w:left w:val="nil"/>
              <w:bottom w:val="nil"/>
              <w:right w:val="nil"/>
            </w:tcBorders>
            <w:shd w:val="clear" w:color="auto" w:fill="auto"/>
            <w:vAlign w:val="bottom"/>
          </w:tcPr>
          <w:p w14:paraId="039C81E5" w14:textId="1195BC8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90</w:t>
            </w:r>
          </w:p>
        </w:tc>
        <w:tc>
          <w:tcPr>
            <w:tcW w:w="4394" w:type="dxa"/>
            <w:shd w:val="clear" w:color="auto" w:fill="auto"/>
            <w:noWrap/>
            <w:vAlign w:val="bottom"/>
            <w:hideMark/>
          </w:tcPr>
          <w:p w14:paraId="3F7B2E46" w14:textId="193439D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László Ferencz 3/A</w:t>
            </w:r>
          </w:p>
        </w:tc>
        <w:tc>
          <w:tcPr>
            <w:tcW w:w="4820" w:type="dxa"/>
            <w:shd w:val="clear" w:color="auto" w:fill="auto"/>
            <w:noWrap/>
            <w:vAlign w:val="bottom"/>
            <w:hideMark/>
          </w:tcPr>
          <w:p w14:paraId="73AB12F6"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László Ferenc,nr.2,bl.3,sc.A,ap.13</w:t>
            </w:r>
          </w:p>
        </w:tc>
      </w:tr>
      <w:tr w:rsidR="005832F8" w:rsidRPr="00AD525B" w14:paraId="78BDAB00" w14:textId="77777777" w:rsidTr="005832F8">
        <w:trPr>
          <w:trHeight w:val="300"/>
        </w:trPr>
        <w:tc>
          <w:tcPr>
            <w:tcW w:w="709" w:type="dxa"/>
            <w:tcBorders>
              <w:top w:val="nil"/>
              <w:left w:val="nil"/>
              <w:bottom w:val="nil"/>
              <w:right w:val="nil"/>
            </w:tcBorders>
            <w:shd w:val="clear" w:color="auto" w:fill="auto"/>
            <w:vAlign w:val="bottom"/>
          </w:tcPr>
          <w:p w14:paraId="15D47017" w14:textId="761E652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91</w:t>
            </w:r>
          </w:p>
        </w:tc>
        <w:tc>
          <w:tcPr>
            <w:tcW w:w="4394" w:type="dxa"/>
            <w:shd w:val="clear" w:color="auto" w:fill="auto"/>
            <w:noWrap/>
            <w:vAlign w:val="bottom"/>
            <w:hideMark/>
          </w:tcPr>
          <w:p w14:paraId="6C5058E3" w14:textId="262FE0E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Lazar 63</w:t>
            </w:r>
          </w:p>
        </w:tc>
        <w:tc>
          <w:tcPr>
            <w:tcW w:w="4820" w:type="dxa"/>
            <w:shd w:val="clear" w:color="auto" w:fill="auto"/>
            <w:noWrap/>
            <w:vAlign w:val="bottom"/>
            <w:hideMark/>
          </w:tcPr>
          <w:p w14:paraId="616EF51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Lázár Mihály,nr.63,bl.63,sc.C,ap.1</w:t>
            </w:r>
          </w:p>
        </w:tc>
      </w:tr>
      <w:tr w:rsidR="005832F8" w:rsidRPr="00AD525B" w14:paraId="2FA2CB2F" w14:textId="77777777" w:rsidTr="005832F8">
        <w:trPr>
          <w:trHeight w:val="300"/>
        </w:trPr>
        <w:tc>
          <w:tcPr>
            <w:tcW w:w="709" w:type="dxa"/>
            <w:tcBorders>
              <w:top w:val="nil"/>
              <w:left w:val="nil"/>
              <w:bottom w:val="nil"/>
              <w:right w:val="nil"/>
            </w:tcBorders>
            <w:shd w:val="clear" w:color="auto" w:fill="auto"/>
            <w:vAlign w:val="bottom"/>
          </w:tcPr>
          <w:p w14:paraId="606019E9" w14:textId="1D8CEA4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92</w:t>
            </w:r>
          </w:p>
        </w:tc>
        <w:tc>
          <w:tcPr>
            <w:tcW w:w="4394" w:type="dxa"/>
            <w:shd w:val="clear" w:color="auto" w:fill="auto"/>
            <w:noWrap/>
            <w:vAlign w:val="bottom"/>
            <w:hideMark/>
          </w:tcPr>
          <w:p w14:paraId="1F5626EC" w14:textId="11DCD83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Lăcrămioarei 37</w:t>
            </w:r>
          </w:p>
        </w:tc>
        <w:tc>
          <w:tcPr>
            <w:tcW w:w="4820" w:type="dxa"/>
            <w:shd w:val="clear" w:color="auto" w:fill="auto"/>
            <w:noWrap/>
            <w:vAlign w:val="bottom"/>
            <w:hideMark/>
          </w:tcPr>
          <w:p w14:paraId="471FF264"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Puskás Tivadar,nr.66,bl.11,sc.F,ap.8</w:t>
            </w:r>
          </w:p>
        </w:tc>
      </w:tr>
      <w:tr w:rsidR="005832F8" w:rsidRPr="00AD525B" w14:paraId="36BFA23F" w14:textId="77777777" w:rsidTr="005832F8">
        <w:trPr>
          <w:trHeight w:val="300"/>
        </w:trPr>
        <w:tc>
          <w:tcPr>
            <w:tcW w:w="709" w:type="dxa"/>
            <w:tcBorders>
              <w:top w:val="nil"/>
              <w:left w:val="nil"/>
              <w:bottom w:val="nil"/>
              <w:right w:val="nil"/>
            </w:tcBorders>
            <w:shd w:val="clear" w:color="auto" w:fill="auto"/>
            <w:vAlign w:val="bottom"/>
          </w:tcPr>
          <w:p w14:paraId="5AA4D73F" w14:textId="2CEF89D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93</w:t>
            </w:r>
          </w:p>
        </w:tc>
        <w:tc>
          <w:tcPr>
            <w:tcW w:w="4394" w:type="dxa"/>
            <w:shd w:val="clear" w:color="auto" w:fill="auto"/>
            <w:noWrap/>
            <w:vAlign w:val="bottom"/>
            <w:hideMark/>
          </w:tcPr>
          <w:p w14:paraId="13599049" w14:textId="61CEEE9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Lăcrămioarei 41</w:t>
            </w:r>
          </w:p>
        </w:tc>
        <w:tc>
          <w:tcPr>
            <w:tcW w:w="4820" w:type="dxa"/>
            <w:shd w:val="clear" w:color="auto" w:fill="auto"/>
            <w:noWrap/>
            <w:vAlign w:val="bottom"/>
            <w:hideMark/>
          </w:tcPr>
          <w:p w14:paraId="6E00FB8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str.Lăcrămioarei,nr.7,bl.35,sc.D,parter</w:t>
            </w:r>
          </w:p>
        </w:tc>
      </w:tr>
      <w:tr w:rsidR="005832F8" w:rsidRPr="00AD525B" w14:paraId="44627D31" w14:textId="77777777" w:rsidTr="005832F8">
        <w:trPr>
          <w:trHeight w:val="300"/>
        </w:trPr>
        <w:tc>
          <w:tcPr>
            <w:tcW w:w="709" w:type="dxa"/>
            <w:tcBorders>
              <w:top w:val="nil"/>
              <w:left w:val="nil"/>
              <w:bottom w:val="nil"/>
              <w:right w:val="nil"/>
            </w:tcBorders>
            <w:shd w:val="clear" w:color="auto" w:fill="auto"/>
            <w:vAlign w:val="bottom"/>
          </w:tcPr>
          <w:p w14:paraId="0C64B435" w14:textId="301AE41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94</w:t>
            </w:r>
          </w:p>
        </w:tc>
        <w:tc>
          <w:tcPr>
            <w:tcW w:w="4394" w:type="dxa"/>
            <w:shd w:val="clear" w:color="auto" w:fill="auto"/>
            <w:noWrap/>
            <w:vAlign w:val="bottom"/>
            <w:hideMark/>
          </w:tcPr>
          <w:p w14:paraId="70C02A1E" w14:textId="00E2806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Lăcrămioarei 47</w:t>
            </w:r>
          </w:p>
        </w:tc>
        <w:tc>
          <w:tcPr>
            <w:tcW w:w="4820" w:type="dxa"/>
            <w:shd w:val="clear" w:color="auto" w:fill="auto"/>
            <w:noWrap/>
            <w:vAlign w:val="bottom"/>
            <w:hideMark/>
          </w:tcPr>
          <w:p w14:paraId="171CBBE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str.Lăcrămioarei,nr.15,bl.47,sc.D,ap.3</w:t>
            </w:r>
          </w:p>
        </w:tc>
      </w:tr>
      <w:tr w:rsidR="005832F8" w:rsidRPr="00AD525B" w14:paraId="6DFDFEDE" w14:textId="77777777" w:rsidTr="005832F8">
        <w:trPr>
          <w:trHeight w:val="300"/>
        </w:trPr>
        <w:tc>
          <w:tcPr>
            <w:tcW w:w="709" w:type="dxa"/>
            <w:tcBorders>
              <w:top w:val="nil"/>
              <w:left w:val="nil"/>
              <w:bottom w:val="nil"/>
              <w:right w:val="nil"/>
            </w:tcBorders>
            <w:shd w:val="clear" w:color="auto" w:fill="auto"/>
            <w:vAlign w:val="bottom"/>
          </w:tcPr>
          <w:p w14:paraId="60801BEB" w14:textId="732C494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95</w:t>
            </w:r>
          </w:p>
        </w:tc>
        <w:tc>
          <w:tcPr>
            <w:tcW w:w="4394" w:type="dxa"/>
            <w:shd w:val="clear" w:color="auto" w:fill="auto"/>
            <w:noWrap/>
            <w:vAlign w:val="bottom"/>
            <w:hideMark/>
          </w:tcPr>
          <w:p w14:paraId="11699194" w14:textId="0E61FEF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Lăcrămioarei 47/B</w:t>
            </w:r>
          </w:p>
        </w:tc>
        <w:tc>
          <w:tcPr>
            <w:tcW w:w="4820" w:type="dxa"/>
            <w:shd w:val="clear" w:color="auto" w:fill="auto"/>
            <w:noWrap/>
            <w:vAlign w:val="bottom"/>
            <w:hideMark/>
          </w:tcPr>
          <w:p w14:paraId="1A0286E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str.Lăcrămioarei,nr.15,bl.47,sc.B,ap.14</w:t>
            </w:r>
          </w:p>
        </w:tc>
      </w:tr>
      <w:tr w:rsidR="005832F8" w:rsidRPr="00AD525B" w14:paraId="10D5CF07" w14:textId="77777777" w:rsidTr="005832F8">
        <w:trPr>
          <w:trHeight w:val="300"/>
        </w:trPr>
        <w:tc>
          <w:tcPr>
            <w:tcW w:w="709" w:type="dxa"/>
            <w:tcBorders>
              <w:top w:val="nil"/>
              <w:left w:val="nil"/>
              <w:bottom w:val="nil"/>
              <w:right w:val="nil"/>
            </w:tcBorders>
            <w:shd w:val="clear" w:color="auto" w:fill="auto"/>
            <w:vAlign w:val="bottom"/>
          </w:tcPr>
          <w:p w14:paraId="1D824326" w14:textId="0C240AB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96</w:t>
            </w:r>
          </w:p>
        </w:tc>
        <w:tc>
          <w:tcPr>
            <w:tcW w:w="4394" w:type="dxa"/>
            <w:shd w:val="clear" w:color="auto" w:fill="auto"/>
            <w:noWrap/>
            <w:vAlign w:val="bottom"/>
            <w:hideMark/>
          </w:tcPr>
          <w:p w14:paraId="44277845" w14:textId="2DBBED1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Lăcrămioarei 47/C</w:t>
            </w:r>
          </w:p>
        </w:tc>
        <w:tc>
          <w:tcPr>
            <w:tcW w:w="4820" w:type="dxa"/>
            <w:shd w:val="clear" w:color="auto" w:fill="auto"/>
            <w:noWrap/>
            <w:vAlign w:val="bottom"/>
            <w:hideMark/>
          </w:tcPr>
          <w:p w14:paraId="393DBF04"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str.Lăcrămioarei,nr.15,bl.47,sc.C,ap.3</w:t>
            </w:r>
          </w:p>
        </w:tc>
      </w:tr>
      <w:tr w:rsidR="005832F8" w:rsidRPr="00AD525B" w14:paraId="1DAB9F66" w14:textId="77777777" w:rsidTr="005832F8">
        <w:trPr>
          <w:trHeight w:val="300"/>
        </w:trPr>
        <w:tc>
          <w:tcPr>
            <w:tcW w:w="709" w:type="dxa"/>
            <w:tcBorders>
              <w:top w:val="nil"/>
              <w:left w:val="nil"/>
              <w:bottom w:val="nil"/>
              <w:right w:val="nil"/>
            </w:tcBorders>
            <w:shd w:val="clear" w:color="auto" w:fill="auto"/>
            <w:vAlign w:val="bottom"/>
          </w:tcPr>
          <w:p w14:paraId="0347BC61" w14:textId="6CDA736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97</w:t>
            </w:r>
          </w:p>
        </w:tc>
        <w:tc>
          <w:tcPr>
            <w:tcW w:w="4394" w:type="dxa"/>
            <w:shd w:val="clear" w:color="auto" w:fill="auto"/>
            <w:noWrap/>
            <w:vAlign w:val="bottom"/>
            <w:hideMark/>
          </w:tcPr>
          <w:p w14:paraId="7573F976" w14:textId="2956D57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Liliacului  35</w:t>
            </w:r>
          </w:p>
        </w:tc>
        <w:tc>
          <w:tcPr>
            <w:tcW w:w="4820" w:type="dxa"/>
            <w:shd w:val="clear" w:color="auto" w:fill="auto"/>
            <w:noWrap/>
            <w:vAlign w:val="bottom"/>
            <w:hideMark/>
          </w:tcPr>
          <w:p w14:paraId="7D360D5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str.Narciselor,nr.2,bl.9,sc.A,ap.1</w:t>
            </w:r>
          </w:p>
        </w:tc>
      </w:tr>
      <w:tr w:rsidR="005832F8" w:rsidRPr="00AD525B" w14:paraId="7332807A" w14:textId="77777777" w:rsidTr="005832F8">
        <w:trPr>
          <w:trHeight w:val="300"/>
        </w:trPr>
        <w:tc>
          <w:tcPr>
            <w:tcW w:w="709" w:type="dxa"/>
            <w:tcBorders>
              <w:top w:val="nil"/>
              <w:left w:val="nil"/>
              <w:bottom w:val="nil"/>
              <w:right w:val="nil"/>
            </w:tcBorders>
            <w:shd w:val="clear" w:color="auto" w:fill="auto"/>
            <w:vAlign w:val="bottom"/>
          </w:tcPr>
          <w:p w14:paraId="4B786D23" w14:textId="24D7845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98</w:t>
            </w:r>
          </w:p>
        </w:tc>
        <w:tc>
          <w:tcPr>
            <w:tcW w:w="4394" w:type="dxa"/>
            <w:shd w:val="clear" w:color="auto" w:fill="auto"/>
            <w:noWrap/>
            <w:vAlign w:val="bottom"/>
            <w:hideMark/>
          </w:tcPr>
          <w:p w14:paraId="5C0ED436" w14:textId="721284A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Liliacului Bl.10A</w:t>
            </w:r>
          </w:p>
        </w:tc>
        <w:tc>
          <w:tcPr>
            <w:tcW w:w="4820" w:type="dxa"/>
            <w:shd w:val="clear" w:color="auto" w:fill="auto"/>
            <w:noWrap/>
            <w:vAlign w:val="bottom"/>
            <w:hideMark/>
          </w:tcPr>
          <w:p w14:paraId="3FEFF26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str.Liliacului,nr.3,bl.10,sc.A,parter</w:t>
            </w:r>
          </w:p>
        </w:tc>
      </w:tr>
      <w:tr w:rsidR="005832F8" w:rsidRPr="00AD525B" w14:paraId="305B482A" w14:textId="77777777" w:rsidTr="005832F8">
        <w:trPr>
          <w:trHeight w:val="300"/>
        </w:trPr>
        <w:tc>
          <w:tcPr>
            <w:tcW w:w="709" w:type="dxa"/>
            <w:tcBorders>
              <w:top w:val="nil"/>
              <w:left w:val="nil"/>
              <w:bottom w:val="nil"/>
              <w:right w:val="nil"/>
            </w:tcBorders>
            <w:shd w:val="clear" w:color="auto" w:fill="auto"/>
            <w:vAlign w:val="bottom"/>
          </w:tcPr>
          <w:p w14:paraId="1F8A4C65" w14:textId="4434B41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99</w:t>
            </w:r>
          </w:p>
        </w:tc>
        <w:tc>
          <w:tcPr>
            <w:tcW w:w="4394" w:type="dxa"/>
            <w:shd w:val="clear" w:color="auto" w:fill="auto"/>
            <w:noWrap/>
            <w:vAlign w:val="bottom"/>
            <w:hideMark/>
          </w:tcPr>
          <w:p w14:paraId="7377B138" w14:textId="65FFC08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Loco 15 A</w:t>
            </w:r>
          </w:p>
        </w:tc>
        <w:tc>
          <w:tcPr>
            <w:tcW w:w="4820" w:type="dxa"/>
            <w:shd w:val="clear" w:color="auto" w:fill="auto"/>
            <w:noWrap/>
            <w:vAlign w:val="bottom"/>
            <w:hideMark/>
          </w:tcPr>
          <w:p w14:paraId="51D6969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str.Crângului,nr.19,bl.15,sc.A,ap.12</w:t>
            </w:r>
          </w:p>
        </w:tc>
      </w:tr>
      <w:tr w:rsidR="005832F8" w:rsidRPr="00AD525B" w14:paraId="1AA8095D" w14:textId="77777777" w:rsidTr="005832F8">
        <w:trPr>
          <w:trHeight w:val="300"/>
        </w:trPr>
        <w:tc>
          <w:tcPr>
            <w:tcW w:w="709" w:type="dxa"/>
            <w:tcBorders>
              <w:top w:val="nil"/>
              <w:left w:val="nil"/>
              <w:bottom w:val="nil"/>
              <w:right w:val="nil"/>
            </w:tcBorders>
            <w:shd w:val="clear" w:color="auto" w:fill="auto"/>
            <w:vAlign w:val="bottom"/>
          </w:tcPr>
          <w:p w14:paraId="2A8B4BEE" w14:textId="24D9ABC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100</w:t>
            </w:r>
          </w:p>
        </w:tc>
        <w:tc>
          <w:tcPr>
            <w:tcW w:w="4394" w:type="dxa"/>
            <w:shd w:val="clear" w:color="auto" w:fill="auto"/>
            <w:noWrap/>
            <w:vAlign w:val="bottom"/>
            <w:hideMark/>
          </w:tcPr>
          <w:p w14:paraId="38EC4707" w14:textId="17A1858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Loco 15 B</w:t>
            </w:r>
          </w:p>
        </w:tc>
        <w:tc>
          <w:tcPr>
            <w:tcW w:w="4820" w:type="dxa"/>
            <w:shd w:val="clear" w:color="auto" w:fill="auto"/>
            <w:noWrap/>
            <w:vAlign w:val="bottom"/>
            <w:hideMark/>
          </w:tcPr>
          <w:p w14:paraId="5B6DB43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str.Crângului,nr.19,bl.15,sc.B,ap.7</w:t>
            </w:r>
          </w:p>
        </w:tc>
      </w:tr>
      <w:tr w:rsidR="005832F8" w:rsidRPr="00AD525B" w14:paraId="706085BA" w14:textId="77777777" w:rsidTr="005832F8">
        <w:trPr>
          <w:trHeight w:val="300"/>
        </w:trPr>
        <w:tc>
          <w:tcPr>
            <w:tcW w:w="709" w:type="dxa"/>
            <w:tcBorders>
              <w:top w:val="nil"/>
              <w:left w:val="nil"/>
              <w:bottom w:val="nil"/>
              <w:right w:val="nil"/>
            </w:tcBorders>
            <w:shd w:val="clear" w:color="auto" w:fill="auto"/>
            <w:vAlign w:val="bottom"/>
          </w:tcPr>
          <w:p w14:paraId="5DDFE2C1" w14:textId="0172606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101</w:t>
            </w:r>
          </w:p>
        </w:tc>
        <w:tc>
          <w:tcPr>
            <w:tcW w:w="4394" w:type="dxa"/>
            <w:shd w:val="clear" w:color="auto" w:fill="auto"/>
            <w:noWrap/>
            <w:vAlign w:val="bottom"/>
            <w:hideMark/>
          </w:tcPr>
          <w:p w14:paraId="3B7BE4AA" w14:textId="3CECA76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Asociația de proprietar Luceafărul </w:t>
            </w:r>
          </w:p>
        </w:tc>
        <w:tc>
          <w:tcPr>
            <w:tcW w:w="4820" w:type="dxa"/>
            <w:shd w:val="clear" w:color="auto" w:fill="auto"/>
            <w:noWrap/>
            <w:vAlign w:val="bottom"/>
            <w:hideMark/>
          </w:tcPr>
          <w:p w14:paraId="1B002A3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str.Luceafărului,nr.15,bl.60,sc.D,parter</w:t>
            </w:r>
          </w:p>
        </w:tc>
      </w:tr>
      <w:tr w:rsidR="005832F8" w:rsidRPr="00AD525B" w14:paraId="3B00A386" w14:textId="77777777" w:rsidTr="005832F8">
        <w:trPr>
          <w:trHeight w:val="300"/>
        </w:trPr>
        <w:tc>
          <w:tcPr>
            <w:tcW w:w="709" w:type="dxa"/>
            <w:tcBorders>
              <w:top w:val="nil"/>
              <w:left w:val="nil"/>
              <w:bottom w:val="nil"/>
              <w:right w:val="nil"/>
            </w:tcBorders>
            <w:shd w:val="clear" w:color="auto" w:fill="auto"/>
            <w:vAlign w:val="bottom"/>
          </w:tcPr>
          <w:p w14:paraId="48F3A8AD" w14:textId="326EAC7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102</w:t>
            </w:r>
          </w:p>
        </w:tc>
        <w:tc>
          <w:tcPr>
            <w:tcW w:w="4394" w:type="dxa"/>
            <w:shd w:val="clear" w:color="auto" w:fill="auto"/>
            <w:noWrap/>
            <w:vAlign w:val="bottom"/>
            <w:hideMark/>
          </w:tcPr>
          <w:p w14:paraId="41F7132D" w14:textId="710ADE0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Luceafărul 62</w:t>
            </w:r>
          </w:p>
        </w:tc>
        <w:tc>
          <w:tcPr>
            <w:tcW w:w="4820" w:type="dxa"/>
            <w:shd w:val="clear" w:color="auto" w:fill="auto"/>
            <w:noWrap/>
            <w:vAlign w:val="bottom"/>
            <w:hideMark/>
          </w:tcPr>
          <w:p w14:paraId="3EA780B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str.Luceăfarului,nr.14,bl.62,sc.C,ap.5</w:t>
            </w:r>
          </w:p>
        </w:tc>
      </w:tr>
      <w:tr w:rsidR="005832F8" w:rsidRPr="00AD525B" w14:paraId="2DD04844" w14:textId="77777777" w:rsidTr="005832F8">
        <w:trPr>
          <w:trHeight w:val="300"/>
        </w:trPr>
        <w:tc>
          <w:tcPr>
            <w:tcW w:w="709" w:type="dxa"/>
            <w:tcBorders>
              <w:top w:val="nil"/>
              <w:left w:val="nil"/>
              <w:bottom w:val="nil"/>
              <w:right w:val="nil"/>
            </w:tcBorders>
            <w:shd w:val="clear" w:color="auto" w:fill="auto"/>
            <w:vAlign w:val="bottom"/>
          </w:tcPr>
          <w:p w14:paraId="3AB61618" w14:textId="3D555BA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103</w:t>
            </w:r>
          </w:p>
        </w:tc>
        <w:tc>
          <w:tcPr>
            <w:tcW w:w="4394" w:type="dxa"/>
            <w:shd w:val="clear" w:color="auto" w:fill="auto"/>
            <w:noWrap/>
            <w:vAlign w:val="bottom"/>
            <w:hideMark/>
          </w:tcPr>
          <w:p w14:paraId="228E1F60" w14:textId="469AC64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Luceafărului 38</w:t>
            </w:r>
          </w:p>
        </w:tc>
        <w:tc>
          <w:tcPr>
            <w:tcW w:w="4820" w:type="dxa"/>
            <w:shd w:val="clear" w:color="auto" w:fill="auto"/>
            <w:noWrap/>
            <w:vAlign w:val="bottom"/>
            <w:hideMark/>
          </w:tcPr>
          <w:p w14:paraId="41567B9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str.Luceafărului,nr.4,bl.61,sc.D,parter</w:t>
            </w:r>
          </w:p>
        </w:tc>
      </w:tr>
      <w:tr w:rsidR="005832F8" w:rsidRPr="00AD525B" w14:paraId="5326EECE" w14:textId="77777777" w:rsidTr="005832F8">
        <w:trPr>
          <w:trHeight w:val="300"/>
        </w:trPr>
        <w:tc>
          <w:tcPr>
            <w:tcW w:w="709" w:type="dxa"/>
            <w:tcBorders>
              <w:top w:val="nil"/>
              <w:left w:val="nil"/>
              <w:bottom w:val="nil"/>
              <w:right w:val="nil"/>
            </w:tcBorders>
            <w:shd w:val="clear" w:color="auto" w:fill="auto"/>
            <w:vAlign w:val="bottom"/>
          </w:tcPr>
          <w:p w14:paraId="5259AE54" w14:textId="46C6E14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104</w:t>
            </w:r>
          </w:p>
        </w:tc>
        <w:tc>
          <w:tcPr>
            <w:tcW w:w="4394" w:type="dxa"/>
            <w:shd w:val="clear" w:color="auto" w:fill="auto"/>
            <w:noWrap/>
            <w:vAlign w:val="bottom"/>
            <w:hideMark/>
          </w:tcPr>
          <w:p w14:paraId="2A712E93" w14:textId="767A714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Luky</w:t>
            </w:r>
          </w:p>
        </w:tc>
        <w:tc>
          <w:tcPr>
            <w:tcW w:w="4820" w:type="dxa"/>
            <w:shd w:val="clear" w:color="auto" w:fill="auto"/>
            <w:noWrap/>
            <w:vAlign w:val="bottom"/>
            <w:hideMark/>
          </w:tcPr>
          <w:p w14:paraId="5314770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str.Luceafărului,nr.14,bl.62,sc.B,ap.12</w:t>
            </w:r>
          </w:p>
        </w:tc>
      </w:tr>
      <w:tr w:rsidR="005832F8" w:rsidRPr="00AD525B" w14:paraId="7193F9A5" w14:textId="77777777" w:rsidTr="005832F8">
        <w:trPr>
          <w:trHeight w:val="300"/>
        </w:trPr>
        <w:tc>
          <w:tcPr>
            <w:tcW w:w="709" w:type="dxa"/>
            <w:tcBorders>
              <w:top w:val="nil"/>
              <w:left w:val="nil"/>
              <w:bottom w:val="nil"/>
              <w:right w:val="nil"/>
            </w:tcBorders>
            <w:shd w:val="clear" w:color="auto" w:fill="auto"/>
            <w:vAlign w:val="bottom"/>
          </w:tcPr>
          <w:p w14:paraId="6959486B" w14:textId="4FE7CED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105</w:t>
            </w:r>
          </w:p>
        </w:tc>
        <w:tc>
          <w:tcPr>
            <w:tcW w:w="4394" w:type="dxa"/>
            <w:shd w:val="clear" w:color="auto" w:fill="auto"/>
            <w:noWrap/>
            <w:vAlign w:val="bottom"/>
            <w:hideMark/>
          </w:tcPr>
          <w:p w14:paraId="17A43592" w14:textId="5581A30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Mimozelor</w:t>
            </w:r>
          </w:p>
        </w:tc>
        <w:tc>
          <w:tcPr>
            <w:tcW w:w="4820" w:type="dxa"/>
            <w:shd w:val="clear" w:color="auto" w:fill="auto"/>
            <w:noWrap/>
            <w:vAlign w:val="bottom"/>
            <w:hideMark/>
          </w:tcPr>
          <w:p w14:paraId="11A7E8A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Bălan,nr.35,bl.52,sc.B,ap.6</w:t>
            </w:r>
          </w:p>
        </w:tc>
      </w:tr>
      <w:tr w:rsidR="005832F8" w:rsidRPr="00AD525B" w14:paraId="7DF8428E" w14:textId="77777777" w:rsidTr="005832F8">
        <w:trPr>
          <w:trHeight w:val="300"/>
        </w:trPr>
        <w:tc>
          <w:tcPr>
            <w:tcW w:w="709" w:type="dxa"/>
            <w:tcBorders>
              <w:top w:val="nil"/>
              <w:left w:val="nil"/>
              <w:bottom w:val="nil"/>
              <w:right w:val="nil"/>
            </w:tcBorders>
            <w:shd w:val="clear" w:color="auto" w:fill="auto"/>
            <w:vAlign w:val="bottom"/>
          </w:tcPr>
          <w:p w14:paraId="1B8FCA75" w14:textId="3BDCAFB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106</w:t>
            </w:r>
          </w:p>
        </w:tc>
        <w:tc>
          <w:tcPr>
            <w:tcW w:w="4394" w:type="dxa"/>
            <w:shd w:val="clear" w:color="auto" w:fill="auto"/>
            <w:noWrap/>
            <w:vAlign w:val="bottom"/>
            <w:hideMark/>
          </w:tcPr>
          <w:p w14:paraId="54DD1FA2" w14:textId="213C262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Molce</w:t>
            </w:r>
          </w:p>
        </w:tc>
        <w:tc>
          <w:tcPr>
            <w:tcW w:w="4820" w:type="dxa"/>
            <w:shd w:val="clear" w:color="auto" w:fill="auto"/>
            <w:noWrap/>
            <w:vAlign w:val="bottom"/>
            <w:hideMark/>
          </w:tcPr>
          <w:p w14:paraId="42136AE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1918,bl.12,sc.C,ap.25</w:t>
            </w:r>
          </w:p>
        </w:tc>
      </w:tr>
      <w:tr w:rsidR="005832F8" w:rsidRPr="00AD525B" w14:paraId="42388C7F" w14:textId="77777777" w:rsidTr="005832F8">
        <w:trPr>
          <w:trHeight w:val="300"/>
        </w:trPr>
        <w:tc>
          <w:tcPr>
            <w:tcW w:w="709" w:type="dxa"/>
            <w:tcBorders>
              <w:top w:val="nil"/>
              <w:left w:val="nil"/>
              <w:bottom w:val="nil"/>
              <w:right w:val="nil"/>
            </w:tcBorders>
            <w:shd w:val="clear" w:color="auto" w:fill="auto"/>
            <w:vAlign w:val="bottom"/>
          </w:tcPr>
          <w:p w14:paraId="77D44B5D" w14:textId="74CA2B9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107</w:t>
            </w:r>
          </w:p>
        </w:tc>
        <w:tc>
          <w:tcPr>
            <w:tcW w:w="4394" w:type="dxa"/>
            <w:shd w:val="clear" w:color="auto" w:fill="auto"/>
            <w:noWrap/>
            <w:vAlign w:val="bottom"/>
            <w:hideMark/>
          </w:tcPr>
          <w:p w14:paraId="381E355A" w14:textId="7656B7C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Muzelor 5</w:t>
            </w:r>
          </w:p>
        </w:tc>
        <w:tc>
          <w:tcPr>
            <w:tcW w:w="4820" w:type="dxa"/>
            <w:shd w:val="clear" w:color="auto" w:fill="auto"/>
            <w:noWrap/>
            <w:vAlign w:val="bottom"/>
            <w:hideMark/>
          </w:tcPr>
          <w:p w14:paraId="79F1899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al.Muzelor,nr.1,bl.12,sc.C,ap.49</w:t>
            </w:r>
          </w:p>
        </w:tc>
      </w:tr>
      <w:tr w:rsidR="005832F8" w:rsidRPr="00AD525B" w14:paraId="1F4CA9EA" w14:textId="77777777" w:rsidTr="005832F8">
        <w:trPr>
          <w:trHeight w:val="300"/>
        </w:trPr>
        <w:tc>
          <w:tcPr>
            <w:tcW w:w="709" w:type="dxa"/>
            <w:tcBorders>
              <w:top w:val="nil"/>
              <w:left w:val="nil"/>
              <w:bottom w:val="nil"/>
              <w:right w:val="nil"/>
            </w:tcBorders>
            <w:shd w:val="clear" w:color="auto" w:fill="auto"/>
            <w:vAlign w:val="bottom"/>
          </w:tcPr>
          <w:p w14:paraId="39BCEF12" w14:textId="5805D42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108</w:t>
            </w:r>
          </w:p>
        </w:tc>
        <w:tc>
          <w:tcPr>
            <w:tcW w:w="4394" w:type="dxa"/>
            <w:shd w:val="clear" w:color="auto" w:fill="auto"/>
            <w:noWrap/>
            <w:vAlign w:val="bottom"/>
            <w:hideMark/>
          </w:tcPr>
          <w:p w14:paraId="0E72BCC8" w14:textId="265C307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Muzeul</w:t>
            </w:r>
          </w:p>
        </w:tc>
        <w:tc>
          <w:tcPr>
            <w:tcW w:w="4820" w:type="dxa"/>
            <w:shd w:val="clear" w:color="auto" w:fill="auto"/>
            <w:noWrap/>
            <w:vAlign w:val="bottom"/>
            <w:hideMark/>
          </w:tcPr>
          <w:p w14:paraId="62C0F38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 nr.2</w:t>
            </w:r>
          </w:p>
        </w:tc>
      </w:tr>
      <w:tr w:rsidR="005832F8" w:rsidRPr="00AD525B" w14:paraId="14A13EF3" w14:textId="77777777" w:rsidTr="005832F8">
        <w:trPr>
          <w:trHeight w:val="300"/>
        </w:trPr>
        <w:tc>
          <w:tcPr>
            <w:tcW w:w="709" w:type="dxa"/>
            <w:tcBorders>
              <w:top w:val="nil"/>
              <w:left w:val="nil"/>
              <w:bottom w:val="nil"/>
              <w:right w:val="nil"/>
            </w:tcBorders>
            <w:shd w:val="clear" w:color="auto" w:fill="auto"/>
            <w:vAlign w:val="bottom"/>
          </w:tcPr>
          <w:p w14:paraId="61737C7C" w14:textId="3B27AE0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109</w:t>
            </w:r>
          </w:p>
        </w:tc>
        <w:tc>
          <w:tcPr>
            <w:tcW w:w="4394" w:type="dxa"/>
            <w:shd w:val="clear" w:color="auto" w:fill="auto"/>
            <w:noWrap/>
            <w:vAlign w:val="bottom"/>
            <w:hideMark/>
          </w:tcPr>
          <w:p w14:paraId="5B1F3E3D" w14:textId="202C603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Narciselor 36</w:t>
            </w:r>
          </w:p>
        </w:tc>
        <w:tc>
          <w:tcPr>
            <w:tcW w:w="4820" w:type="dxa"/>
            <w:shd w:val="clear" w:color="auto" w:fill="auto"/>
            <w:noWrap/>
            <w:vAlign w:val="bottom"/>
            <w:hideMark/>
          </w:tcPr>
          <w:p w14:paraId="58A387E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str.Narciselor,nr.2,bl.9,sc.A,ap.1</w:t>
            </w:r>
          </w:p>
        </w:tc>
      </w:tr>
      <w:tr w:rsidR="005832F8" w:rsidRPr="00AD525B" w14:paraId="209AD1E3" w14:textId="77777777" w:rsidTr="005832F8">
        <w:trPr>
          <w:trHeight w:val="300"/>
        </w:trPr>
        <w:tc>
          <w:tcPr>
            <w:tcW w:w="709" w:type="dxa"/>
            <w:tcBorders>
              <w:top w:val="nil"/>
              <w:left w:val="nil"/>
              <w:bottom w:val="nil"/>
              <w:right w:val="nil"/>
            </w:tcBorders>
            <w:shd w:val="clear" w:color="auto" w:fill="auto"/>
            <w:vAlign w:val="bottom"/>
          </w:tcPr>
          <w:p w14:paraId="6EC952B9" w14:textId="1B1B60D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110</w:t>
            </w:r>
          </w:p>
        </w:tc>
        <w:tc>
          <w:tcPr>
            <w:tcW w:w="4394" w:type="dxa"/>
            <w:shd w:val="clear" w:color="auto" w:fill="auto"/>
            <w:noWrap/>
            <w:vAlign w:val="bottom"/>
            <w:hideMark/>
          </w:tcPr>
          <w:p w14:paraId="08F8B331" w14:textId="267B99D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Nemere</w:t>
            </w:r>
          </w:p>
        </w:tc>
        <w:tc>
          <w:tcPr>
            <w:tcW w:w="4820" w:type="dxa"/>
            <w:shd w:val="clear" w:color="auto" w:fill="auto"/>
            <w:noWrap/>
            <w:vAlign w:val="bottom"/>
            <w:hideMark/>
          </w:tcPr>
          <w:p w14:paraId="47FF1A2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Cioflec,nr.20A,sc.A,ap.2</w:t>
            </w:r>
          </w:p>
        </w:tc>
      </w:tr>
      <w:tr w:rsidR="005832F8" w:rsidRPr="00AD525B" w14:paraId="5445217B" w14:textId="77777777" w:rsidTr="005832F8">
        <w:trPr>
          <w:trHeight w:val="300"/>
        </w:trPr>
        <w:tc>
          <w:tcPr>
            <w:tcW w:w="709" w:type="dxa"/>
            <w:tcBorders>
              <w:top w:val="nil"/>
              <w:left w:val="nil"/>
              <w:bottom w:val="nil"/>
              <w:right w:val="nil"/>
            </w:tcBorders>
            <w:shd w:val="clear" w:color="auto" w:fill="auto"/>
            <w:vAlign w:val="bottom"/>
          </w:tcPr>
          <w:p w14:paraId="4DCE5DED" w14:textId="345895B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lastRenderedPageBreak/>
              <w:t>111</w:t>
            </w:r>
          </w:p>
        </w:tc>
        <w:tc>
          <w:tcPr>
            <w:tcW w:w="4394" w:type="dxa"/>
            <w:shd w:val="clear" w:color="auto" w:fill="auto"/>
            <w:noWrap/>
            <w:vAlign w:val="bottom"/>
            <w:hideMark/>
          </w:tcPr>
          <w:p w14:paraId="6E72C023" w14:textId="3C7774F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Nicolae Iorga</w:t>
            </w:r>
          </w:p>
        </w:tc>
        <w:tc>
          <w:tcPr>
            <w:tcW w:w="4820" w:type="dxa"/>
            <w:shd w:val="clear" w:color="auto" w:fill="auto"/>
            <w:noWrap/>
            <w:vAlign w:val="bottom"/>
            <w:hideMark/>
          </w:tcPr>
          <w:p w14:paraId="4341F44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Iorga,nr.14,bl.13,sc.B,parter</w:t>
            </w:r>
          </w:p>
        </w:tc>
      </w:tr>
      <w:tr w:rsidR="005832F8" w:rsidRPr="00AD525B" w14:paraId="47BAD36F" w14:textId="77777777" w:rsidTr="005832F8">
        <w:trPr>
          <w:trHeight w:val="300"/>
        </w:trPr>
        <w:tc>
          <w:tcPr>
            <w:tcW w:w="709" w:type="dxa"/>
            <w:tcBorders>
              <w:top w:val="nil"/>
              <w:left w:val="nil"/>
              <w:bottom w:val="nil"/>
              <w:right w:val="nil"/>
            </w:tcBorders>
            <w:shd w:val="clear" w:color="auto" w:fill="auto"/>
            <w:vAlign w:val="bottom"/>
          </w:tcPr>
          <w:p w14:paraId="7EBC314B" w14:textId="2316082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112</w:t>
            </w:r>
          </w:p>
        </w:tc>
        <w:tc>
          <w:tcPr>
            <w:tcW w:w="4394" w:type="dxa"/>
            <w:shd w:val="clear" w:color="auto" w:fill="auto"/>
            <w:noWrap/>
            <w:vAlign w:val="bottom"/>
            <w:hideMark/>
          </w:tcPr>
          <w:p w14:paraId="7B2255C7" w14:textId="00F62A2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Nicolae Iorga 10H</w:t>
            </w:r>
          </w:p>
        </w:tc>
        <w:tc>
          <w:tcPr>
            <w:tcW w:w="4820" w:type="dxa"/>
            <w:shd w:val="clear" w:color="auto" w:fill="auto"/>
            <w:noWrap/>
            <w:vAlign w:val="bottom"/>
            <w:hideMark/>
          </w:tcPr>
          <w:p w14:paraId="6F41BB4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Iorga,nr.55,bl.10,sc.H,ap.13</w:t>
            </w:r>
          </w:p>
        </w:tc>
      </w:tr>
      <w:tr w:rsidR="005832F8" w:rsidRPr="00AD525B" w14:paraId="1E7A2ADA" w14:textId="77777777" w:rsidTr="005832F8">
        <w:trPr>
          <w:trHeight w:val="300"/>
        </w:trPr>
        <w:tc>
          <w:tcPr>
            <w:tcW w:w="709" w:type="dxa"/>
            <w:tcBorders>
              <w:top w:val="nil"/>
              <w:left w:val="nil"/>
              <w:bottom w:val="nil"/>
              <w:right w:val="nil"/>
            </w:tcBorders>
            <w:shd w:val="clear" w:color="auto" w:fill="auto"/>
            <w:vAlign w:val="bottom"/>
          </w:tcPr>
          <w:p w14:paraId="0F09028D" w14:textId="587051E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113</w:t>
            </w:r>
          </w:p>
        </w:tc>
        <w:tc>
          <w:tcPr>
            <w:tcW w:w="4394" w:type="dxa"/>
            <w:shd w:val="clear" w:color="auto" w:fill="auto"/>
            <w:noWrap/>
            <w:vAlign w:val="bottom"/>
            <w:hideMark/>
          </w:tcPr>
          <w:p w14:paraId="654E2329" w14:textId="14BC189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Nicolae Iorga 22/C</w:t>
            </w:r>
          </w:p>
        </w:tc>
        <w:tc>
          <w:tcPr>
            <w:tcW w:w="4820" w:type="dxa"/>
            <w:shd w:val="clear" w:color="auto" w:fill="auto"/>
            <w:noWrap/>
            <w:vAlign w:val="bottom"/>
            <w:hideMark/>
          </w:tcPr>
          <w:p w14:paraId="01A7D3E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Iorga,nr.12bl.22,sc.C,ap.16</w:t>
            </w:r>
          </w:p>
        </w:tc>
      </w:tr>
      <w:tr w:rsidR="005832F8" w:rsidRPr="00AD525B" w14:paraId="1ACA9713" w14:textId="77777777" w:rsidTr="005832F8">
        <w:trPr>
          <w:trHeight w:val="300"/>
        </w:trPr>
        <w:tc>
          <w:tcPr>
            <w:tcW w:w="709" w:type="dxa"/>
            <w:tcBorders>
              <w:top w:val="nil"/>
              <w:left w:val="nil"/>
              <w:bottom w:val="nil"/>
              <w:right w:val="nil"/>
            </w:tcBorders>
            <w:shd w:val="clear" w:color="auto" w:fill="auto"/>
            <w:vAlign w:val="bottom"/>
          </w:tcPr>
          <w:p w14:paraId="6C7F3154" w14:textId="0245CCD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114</w:t>
            </w:r>
          </w:p>
        </w:tc>
        <w:tc>
          <w:tcPr>
            <w:tcW w:w="4394" w:type="dxa"/>
            <w:shd w:val="clear" w:color="auto" w:fill="auto"/>
            <w:noWrap/>
            <w:vAlign w:val="bottom"/>
            <w:hideMark/>
          </w:tcPr>
          <w:p w14:paraId="4FCABB6C" w14:textId="67B3819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Nicolae Iorga 22A</w:t>
            </w:r>
          </w:p>
        </w:tc>
        <w:tc>
          <w:tcPr>
            <w:tcW w:w="4820" w:type="dxa"/>
            <w:shd w:val="clear" w:color="auto" w:fill="auto"/>
            <w:noWrap/>
            <w:vAlign w:val="bottom"/>
            <w:hideMark/>
          </w:tcPr>
          <w:p w14:paraId="2F84F57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Iorga,nr.12,bl.22,sc.A,parter</w:t>
            </w:r>
          </w:p>
        </w:tc>
      </w:tr>
      <w:tr w:rsidR="005832F8" w:rsidRPr="00AD525B" w14:paraId="1C8B9D15" w14:textId="77777777" w:rsidTr="005832F8">
        <w:trPr>
          <w:trHeight w:val="300"/>
        </w:trPr>
        <w:tc>
          <w:tcPr>
            <w:tcW w:w="709" w:type="dxa"/>
            <w:tcBorders>
              <w:top w:val="nil"/>
              <w:left w:val="nil"/>
              <w:bottom w:val="nil"/>
              <w:right w:val="nil"/>
            </w:tcBorders>
            <w:shd w:val="clear" w:color="auto" w:fill="auto"/>
            <w:vAlign w:val="bottom"/>
          </w:tcPr>
          <w:p w14:paraId="648909C3" w14:textId="16E28A1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115</w:t>
            </w:r>
          </w:p>
        </w:tc>
        <w:tc>
          <w:tcPr>
            <w:tcW w:w="4394" w:type="dxa"/>
            <w:shd w:val="clear" w:color="auto" w:fill="auto"/>
            <w:noWrap/>
            <w:vAlign w:val="bottom"/>
            <w:hideMark/>
          </w:tcPr>
          <w:p w14:paraId="6912857F" w14:textId="66945B8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Nicolae Iorga 4/B</w:t>
            </w:r>
          </w:p>
        </w:tc>
        <w:tc>
          <w:tcPr>
            <w:tcW w:w="4820" w:type="dxa"/>
            <w:shd w:val="clear" w:color="auto" w:fill="auto"/>
            <w:noWrap/>
            <w:vAlign w:val="bottom"/>
            <w:hideMark/>
          </w:tcPr>
          <w:p w14:paraId="069851E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Iorga,nr.45,bl.4,sc.B,ap.16</w:t>
            </w:r>
          </w:p>
        </w:tc>
      </w:tr>
      <w:tr w:rsidR="005832F8" w:rsidRPr="00AD525B" w14:paraId="3CD3F632" w14:textId="77777777" w:rsidTr="005832F8">
        <w:trPr>
          <w:trHeight w:val="300"/>
        </w:trPr>
        <w:tc>
          <w:tcPr>
            <w:tcW w:w="709" w:type="dxa"/>
            <w:tcBorders>
              <w:top w:val="nil"/>
              <w:left w:val="nil"/>
              <w:bottom w:val="nil"/>
              <w:right w:val="nil"/>
            </w:tcBorders>
            <w:shd w:val="clear" w:color="auto" w:fill="auto"/>
            <w:vAlign w:val="bottom"/>
          </w:tcPr>
          <w:p w14:paraId="0AB19BE1" w14:textId="6C9CED2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116</w:t>
            </w:r>
          </w:p>
        </w:tc>
        <w:tc>
          <w:tcPr>
            <w:tcW w:w="4394" w:type="dxa"/>
            <w:shd w:val="clear" w:color="auto" w:fill="auto"/>
            <w:noWrap/>
            <w:vAlign w:val="bottom"/>
            <w:hideMark/>
          </w:tcPr>
          <w:p w14:paraId="3315FA02" w14:textId="78485A0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Nicolae Iorga 49</w:t>
            </w:r>
          </w:p>
        </w:tc>
        <w:tc>
          <w:tcPr>
            <w:tcW w:w="4820" w:type="dxa"/>
            <w:shd w:val="clear" w:color="auto" w:fill="auto"/>
            <w:noWrap/>
            <w:vAlign w:val="bottom"/>
            <w:hideMark/>
          </w:tcPr>
          <w:p w14:paraId="6D24EE3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Iorga,nr.20,bl.34,sc.C,parter</w:t>
            </w:r>
          </w:p>
        </w:tc>
      </w:tr>
      <w:tr w:rsidR="005832F8" w:rsidRPr="00AD525B" w14:paraId="7B717B27" w14:textId="77777777" w:rsidTr="005832F8">
        <w:trPr>
          <w:trHeight w:val="300"/>
        </w:trPr>
        <w:tc>
          <w:tcPr>
            <w:tcW w:w="709" w:type="dxa"/>
            <w:tcBorders>
              <w:top w:val="nil"/>
              <w:left w:val="nil"/>
              <w:bottom w:val="nil"/>
              <w:right w:val="nil"/>
            </w:tcBorders>
            <w:shd w:val="clear" w:color="auto" w:fill="auto"/>
            <w:vAlign w:val="bottom"/>
          </w:tcPr>
          <w:p w14:paraId="06C17829" w14:textId="3737818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117</w:t>
            </w:r>
          </w:p>
        </w:tc>
        <w:tc>
          <w:tcPr>
            <w:tcW w:w="4394" w:type="dxa"/>
            <w:shd w:val="clear" w:color="auto" w:fill="auto"/>
            <w:noWrap/>
            <w:vAlign w:val="bottom"/>
            <w:hideMark/>
          </w:tcPr>
          <w:p w14:paraId="2A98AED0" w14:textId="5AB5AD2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Nova 13</w:t>
            </w:r>
          </w:p>
        </w:tc>
        <w:tc>
          <w:tcPr>
            <w:tcW w:w="4820" w:type="dxa"/>
            <w:shd w:val="clear" w:color="auto" w:fill="auto"/>
            <w:noWrap/>
            <w:vAlign w:val="bottom"/>
            <w:hideMark/>
          </w:tcPr>
          <w:p w14:paraId="3E77227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Nicolae Iorga,nr.14,bl.13,sc.A,ap.3</w:t>
            </w:r>
          </w:p>
        </w:tc>
      </w:tr>
      <w:tr w:rsidR="005832F8" w:rsidRPr="00AD525B" w14:paraId="41BA18EA" w14:textId="77777777" w:rsidTr="005832F8">
        <w:trPr>
          <w:trHeight w:val="300"/>
        </w:trPr>
        <w:tc>
          <w:tcPr>
            <w:tcW w:w="709" w:type="dxa"/>
            <w:tcBorders>
              <w:top w:val="nil"/>
              <w:left w:val="nil"/>
              <w:bottom w:val="nil"/>
              <w:right w:val="nil"/>
            </w:tcBorders>
            <w:shd w:val="clear" w:color="auto" w:fill="auto"/>
            <w:vAlign w:val="bottom"/>
          </w:tcPr>
          <w:p w14:paraId="66AB5364" w14:textId="6F2808D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118</w:t>
            </w:r>
          </w:p>
        </w:tc>
        <w:tc>
          <w:tcPr>
            <w:tcW w:w="4394" w:type="dxa"/>
            <w:shd w:val="clear" w:color="auto" w:fill="auto"/>
            <w:noWrap/>
            <w:vAlign w:val="bottom"/>
            <w:hideMark/>
          </w:tcPr>
          <w:p w14:paraId="4B8E7E27" w14:textId="472B641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Oltul 22</w:t>
            </w:r>
          </w:p>
        </w:tc>
        <w:tc>
          <w:tcPr>
            <w:tcW w:w="4820" w:type="dxa"/>
            <w:shd w:val="clear" w:color="auto" w:fill="auto"/>
            <w:noWrap/>
            <w:vAlign w:val="bottom"/>
            <w:hideMark/>
          </w:tcPr>
          <w:p w14:paraId="348A891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 nr. 8,bl.27,sc.B,AP.2(Oltului ,nr.30)</w:t>
            </w:r>
          </w:p>
        </w:tc>
      </w:tr>
      <w:tr w:rsidR="005832F8" w:rsidRPr="00AD525B" w14:paraId="5428E676" w14:textId="77777777" w:rsidTr="005832F8">
        <w:trPr>
          <w:trHeight w:val="300"/>
        </w:trPr>
        <w:tc>
          <w:tcPr>
            <w:tcW w:w="709" w:type="dxa"/>
            <w:tcBorders>
              <w:top w:val="nil"/>
              <w:left w:val="nil"/>
              <w:bottom w:val="nil"/>
              <w:right w:val="nil"/>
            </w:tcBorders>
            <w:shd w:val="clear" w:color="auto" w:fill="auto"/>
            <w:vAlign w:val="bottom"/>
          </w:tcPr>
          <w:p w14:paraId="1F3A4434" w14:textId="28F9AFD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119</w:t>
            </w:r>
          </w:p>
        </w:tc>
        <w:tc>
          <w:tcPr>
            <w:tcW w:w="4394" w:type="dxa"/>
            <w:shd w:val="clear" w:color="auto" w:fill="auto"/>
            <w:noWrap/>
            <w:vAlign w:val="bottom"/>
            <w:hideMark/>
          </w:tcPr>
          <w:p w14:paraId="1B5A8F85" w14:textId="55AB146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Oltului 21</w:t>
            </w:r>
          </w:p>
        </w:tc>
        <w:tc>
          <w:tcPr>
            <w:tcW w:w="4820" w:type="dxa"/>
            <w:shd w:val="clear" w:color="auto" w:fill="auto"/>
            <w:noWrap/>
            <w:vAlign w:val="bottom"/>
            <w:hideMark/>
          </w:tcPr>
          <w:p w14:paraId="7C4091DE"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Bălan,nr.4,bl.42,sc.H,ap.20</w:t>
            </w:r>
          </w:p>
        </w:tc>
      </w:tr>
      <w:tr w:rsidR="005832F8" w:rsidRPr="00AD525B" w14:paraId="7F910FED" w14:textId="77777777" w:rsidTr="005832F8">
        <w:trPr>
          <w:trHeight w:val="300"/>
        </w:trPr>
        <w:tc>
          <w:tcPr>
            <w:tcW w:w="709" w:type="dxa"/>
            <w:tcBorders>
              <w:top w:val="nil"/>
              <w:left w:val="nil"/>
              <w:bottom w:val="nil"/>
              <w:right w:val="nil"/>
            </w:tcBorders>
            <w:shd w:val="clear" w:color="auto" w:fill="auto"/>
            <w:vAlign w:val="bottom"/>
          </w:tcPr>
          <w:p w14:paraId="4527E44C" w14:textId="6BF59C0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120</w:t>
            </w:r>
          </w:p>
        </w:tc>
        <w:tc>
          <w:tcPr>
            <w:tcW w:w="4394" w:type="dxa"/>
            <w:shd w:val="clear" w:color="auto" w:fill="auto"/>
            <w:noWrap/>
            <w:vAlign w:val="bottom"/>
            <w:hideMark/>
          </w:tcPr>
          <w:p w14:paraId="401E1D9A" w14:textId="19574CB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Oltului 6/A</w:t>
            </w:r>
          </w:p>
        </w:tc>
        <w:tc>
          <w:tcPr>
            <w:tcW w:w="4820" w:type="dxa"/>
            <w:shd w:val="clear" w:color="auto" w:fill="auto"/>
            <w:noWrap/>
            <w:vAlign w:val="bottom"/>
            <w:hideMark/>
          </w:tcPr>
          <w:p w14:paraId="5E62638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str.Oltului,nr.57,bl.6,sc.A,ap.1</w:t>
            </w:r>
          </w:p>
        </w:tc>
      </w:tr>
      <w:tr w:rsidR="005832F8" w:rsidRPr="00AD525B" w14:paraId="3AA9F20A" w14:textId="77777777" w:rsidTr="005832F8">
        <w:trPr>
          <w:trHeight w:val="300"/>
        </w:trPr>
        <w:tc>
          <w:tcPr>
            <w:tcW w:w="709" w:type="dxa"/>
            <w:tcBorders>
              <w:top w:val="nil"/>
              <w:left w:val="nil"/>
              <w:bottom w:val="nil"/>
              <w:right w:val="nil"/>
            </w:tcBorders>
            <w:shd w:val="clear" w:color="auto" w:fill="auto"/>
            <w:vAlign w:val="bottom"/>
          </w:tcPr>
          <w:p w14:paraId="68A2EECF" w14:textId="5B43BC7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121</w:t>
            </w:r>
          </w:p>
        </w:tc>
        <w:tc>
          <w:tcPr>
            <w:tcW w:w="4394" w:type="dxa"/>
            <w:shd w:val="clear" w:color="auto" w:fill="auto"/>
            <w:noWrap/>
            <w:vAlign w:val="bottom"/>
            <w:hideMark/>
          </w:tcPr>
          <w:p w14:paraId="7B1CE7C9" w14:textId="266E183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Omega</w:t>
            </w:r>
          </w:p>
        </w:tc>
        <w:tc>
          <w:tcPr>
            <w:tcW w:w="4820" w:type="dxa"/>
            <w:shd w:val="clear" w:color="auto" w:fill="auto"/>
            <w:noWrap/>
            <w:vAlign w:val="bottom"/>
            <w:hideMark/>
          </w:tcPr>
          <w:p w14:paraId="1EF5116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str.Ciucului,nr.48,bl.48,sc.B,ap.44</w:t>
            </w:r>
          </w:p>
        </w:tc>
      </w:tr>
      <w:tr w:rsidR="005832F8" w:rsidRPr="00AD525B" w14:paraId="38BBA9DC" w14:textId="77777777" w:rsidTr="005832F8">
        <w:trPr>
          <w:trHeight w:val="300"/>
        </w:trPr>
        <w:tc>
          <w:tcPr>
            <w:tcW w:w="709" w:type="dxa"/>
            <w:tcBorders>
              <w:top w:val="nil"/>
              <w:left w:val="nil"/>
              <w:bottom w:val="nil"/>
              <w:right w:val="nil"/>
            </w:tcBorders>
            <w:shd w:val="clear" w:color="auto" w:fill="auto"/>
            <w:vAlign w:val="bottom"/>
          </w:tcPr>
          <w:p w14:paraId="02929D19" w14:textId="52FDEEB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122</w:t>
            </w:r>
          </w:p>
        </w:tc>
        <w:tc>
          <w:tcPr>
            <w:tcW w:w="4394" w:type="dxa"/>
            <w:shd w:val="clear" w:color="auto" w:fill="auto"/>
            <w:noWrap/>
            <w:vAlign w:val="bottom"/>
            <w:hideMark/>
          </w:tcPr>
          <w:p w14:paraId="24B73E01" w14:textId="4DB0615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Örkő</w:t>
            </w:r>
          </w:p>
        </w:tc>
        <w:tc>
          <w:tcPr>
            <w:tcW w:w="4820" w:type="dxa"/>
            <w:shd w:val="clear" w:color="auto" w:fill="auto"/>
            <w:noWrap/>
            <w:vAlign w:val="bottom"/>
            <w:hideMark/>
          </w:tcPr>
          <w:p w14:paraId="24D2741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str.Presei,nr.2,bl.15,ap.43</w:t>
            </w:r>
          </w:p>
        </w:tc>
      </w:tr>
      <w:tr w:rsidR="005832F8" w:rsidRPr="00AD525B" w14:paraId="60A733DA" w14:textId="77777777" w:rsidTr="005832F8">
        <w:trPr>
          <w:trHeight w:val="300"/>
        </w:trPr>
        <w:tc>
          <w:tcPr>
            <w:tcW w:w="709" w:type="dxa"/>
            <w:tcBorders>
              <w:top w:val="nil"/>
              <w:left w:val="nil"/>
              <w:bottom w:val="nil"/>
              <w:right w:val="nil"/>
            </w:tcBorders>
            <w:shd w:val="clear" w:color="auto" w:fill="auto"/>
            <w:vAlign w:val="bottom"/>
          </w:tcPr>
          <w:p w14:paraId="4930160D" w14:textId="1F55621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123</w:t>
            </w:r>
          </w:p>
        </w:tc>
        <w:tc>
          <w:tcPr>
            <w:tcW w:w="4394" w:type="dxa"/>
            <w:shd w:val="clear" w:color="auto" w:fill="auto"/>
            <w:noWrap/>
            <w:vAlign w:val="bottom"/>
            <w:hideMark/>
          </w:tcPr>
          <w:p w14:paraId="1270362A" w14:textId="4DA189C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Park</w:t>
            </w:r>
          </w:p>
        </w:tc>
        <w:tc>
          <w:tcPr>
            <w:tcW w:w="4820" w:type="dxa"/>
            <w:shd w:val="clear" w:color="auto" w:fill="auto"/>
            <w:noWrap/>
            <w:vAlign w:val="bottom"/>
            <w:hideMark/>
          </w:tcPr>
          <w:p w14:paraId="75DAA98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p-ța Libertății,nr.9,bl.9,ap.8</w:t>
            </w:r>
          </w:p>
        </w:tc>
      </w:tr>
      <w:tr w:rsidR="005832F8" w:rsidRPr="00AD525B" w14:paraId="3E142E2C" w14:textId="77777777" w:rsidTr="005832F8">
        <w:trPr>
          <w:trHeight w:val="300"/>
        </w:trPr>
        <w:tc>
          <w:tcPr>
            <w:tcW w:w="709" w:type="dxa"/>
            <w:tcBorders>
              <w:top w:val="nil"/>
              <w:left w:val="nil"/>
              <w:bottom w:val="nil"/>
              <w:right w:val="nil"/>
            </w:tcBorders>
            <w:shd w:val="clear" w:color="auto" w:fill="auto"/>
            <w:vAlign w:val="bottom"/>
          </w:tcPr>
          <w:p w14:paraId="03CF5C38" w14:textId="46993AE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124</w:t>
            </w:r>
          </w:p>
        </w:tc>
        <w:tc>
          <w:tcPr>
            <w:tcW w:w="4394" w:type="dxa"/>
            <w:shd w:val="clear" w:color="auto" w:fill="auto"/>
            <w:noWrap/>
            <w:vAlign w:val="bottom"/>
            <w:hideMark/>
          </w:tcPr>
          <w:p w14:paraId="097D23DD" w14:textId="54CAD16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Perla</w:t>
            </w:r>
          </w:p>
        </w:tc>
        <w:tc>
          <w:tcPr>
            <w:tcW w:w="4820" w:type="dxa"/>
            <w:shd w:val="clear" w:color="auto" w:fill="auto"/>
            <w:noWrap/>
            <w:vAlign w:val="bottom"/>
            <w:hideMark/>
          </w:tcPr>
          <w:p w14:paraId="20D59DD1"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Cioflec,nr.20A,sc.A,ap.2</w:t>
            </w:r>
          </w:p>
        </w:tc>
      </w:tr>
      <w:tr w:rsidR="005832F8" w:rsidRPr="00AD525B" w14:paraId="611BD195" w14:textId="77777777" w:rsidTr="005832F8">
        <w:trPr>
          <w:trHeight w:val="300"/>
        </w:trPr>
        <w:tc>
          <w:tcPr>
            <w:tcW w:w="709" w:type="dxa"/>
            <w:tcBorders>
              <w:top w:val="nil"/>
              <w:left w:val="nil"/>
              <w:bottom w:val="nil"/>
              <w:right w:val="nil"/>
            </w:tcBorders>
            <w:shd w:val="clear" w:color="auto" w:fill="auto"/>
            <w:vAlign w:val="bottom"/>
          </w:tcPr>
          <w:p w14:paraId="4D3432DD" w14:textId="08789FB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125</w:t>
            </w:r>
          </w:p>
        </w:tc>
        <w:tc>
          <w:tcPr>
            <w:tcW w:w="4394" w:type="dxa"/>
            <w:shd w:val="clear" w:color="auto" w:fill="auto"/>
            <w:noWrap/>
            <w:vAlign w:val="bottom"/>
            <w:hideMark/>
          </w:tcPr>
          <w:p w14:paraId="273C2042" w14:textId="45118BF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Pescarilor 32</w:t>
            </w:r>
          </w:p>
        </w:tc>
        <w:tc>
          <w:tcPr>
            <w:tcW w:w="4820" w:type="dxa"/>
            <w:shd w:val="clear" w:color="auto" w:fill="auto"/>
            <w:noWrap/>
            <w:vAlign w:val="bottom"/>
            <w:hideMark/>
          </w:tcPr>
          <w:p w14:paraId="48AE486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str.Pescarilor,nr.32,bl.32,sc.B,ap.2 </w:t>
            </w:r>
          </w:p>
        </w:tc>
      </w:tr>
      <w:tr w:rsidR="005832F8" w:rsidRPr="00AD525B" w14:paraId="715D61CB" w14:textId="77777777" w:rsidTr="005832F8">
        <w:trPr>
          <w:trHeight w:val="300"/>
        </w:trPr>
        <w:tc>
          <w:tcPr>
            <w:tcW w:w="709" w:type="dxa"/>
            <w:tcBorders>
              <w:top w:val="nil"/>
              <w:left w:val="nil"/>
              <w:bottom w:val="nil"/>
              <w:right w:val="nil"/>
            </w:tcBorders>
            <w:shd w:val="clear" w:color="auto" w:fill="auto"/>
            <w:vAlign w:val="bottom"/>
          </w:tcPr>
          <w:p w14:paraId="441504CE" w14:textId="3BF36DA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126</w:t>
            </w:r>
          </w:p>
        </w:tc>
        <w:tc>
          <w:tcPr>
            <w:tcW w:w="4394" w:type="dxa"/>
            <w:shd w:val="clear" w:color="auto" w:fill="auto"/>
            <w:noWrap/>
            <w:vAlign w:val="bottom"/>
            <w:hideMark/>
          </w:tcPr>
          <w:p w14:paraId="0344363F" w14:textId="66902CD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Pescarilor nr.34</w:t>
            </w:r>
          </w:p>
        </w:tc>
        <w:tc>
          <w:tcPr>
            <w:tcW w:w="4820" w:type="dxa"/>
            <w:shd w:val="clear" w:color="auto" w:fill="auto"/>
            <w:noWrap/>
            <w:vAlign w:val="bottom"/>
            <w:hideMark/>
          </w:tcPr>
          <w:p w14:paraId="6AE1BEB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str.Pescarilor,nr.34,sc.A,ap.2</w:t>
            </w:r>
          </w:p>
        </w:tc>
      </w:tr>
      <w:tr w:rsidR="005832F8" w:rsidRPr="00AD525B" w14:paraId="63A20AD8" w14:textId="77777777" w:rsidTr="005832F8">
        <w:trPr>
          <w:trHeight w:val="300"/>
        </w:trPr>
        <w:tc>
          <w:tcPr>
            <w:tcW w:w="709" w:type="dxa"/>
            <w:tcBorders>
              <w:top w:val="nil"/>
              <w:left w:val="nil"/>
              <w:bottom w:val="nil"/>
              <w:right w:val="nil"/>
            </w:tcBorders>
            <w:shd w:val="clear" w:color="auto" w:fill="auto"/>
            <w:vAlign w:val="bottom"/>
          </w:tcPr>
          <w:p w14:paraId="69A7B338" w14:textId="63695CC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127</w:t>
            </w:r>
          </w:p>
        </w:tc>
        <w:tc>
          <w:tcPr>
            <w:tcW w:w="4394" w:type="dxa"/>
            <w:shd w:val="clear" w:color="auto" w:fill="auto"/>
            <w:noWrap/>
            <w:vAlign w:val="bottom"/>
            <w:hideMark/>
          </w:tcPr>
          <w:p w14:paraId="267DA341" w14:textId="75661E5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Pescarilor nr.36</w:t>
            </w:r>
          </w:p>
        </w:tc>
        <w:tc>
          <w:tcPr>
            <w:tcW w:w="4820" w:type="dxa"/>
            <w:shd w:val="clear" w:color="auto" w:fill="auto"/>
            <w:noWrap/>
            <w:vAlign w:val="bottom"/>
            <w:hideMark/>
          </w:tcPr>
          <w:p w14:paraId="3CECCDDA"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str.Pescarilor,nr.36,ap.19-20</w:t>
            </w:r>
          </w:p>
        </w:tc>
      </w:tr>
      <w:tr w:rsidR="005832F8" w:rsidRPr="00AD525B" w14:paraId="5832CC73" w14:textId="77777777" w:rsidTr="005832F8">
        <w:trPr>
          <w:trHeight w:val="503"/>
        </w:trPr>
        <w:tc>
          <w:tcPr>
            <w:tcW w:w="709" w:type="dxa"/>
            <w:tcBorders>
              <w:top w:val="nil"/>
              <w:left w:val="nil"/>
              <w:bottom w:val="nil"/>
              <w:right w:val="nil"/>
            </w:tcBorders>
            <w:shd w:val="clear" w:color="auto" w:fill="auto"/>
            <w:vAlign w:val="bottom"/>
          </w:tcPr>
          <w:p w14:paraId="6CBD4C1E" w14:textId="4EC7681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128</w:t>
            </w:r>
          </w:p>
        </w:tc>
        <w:tc>
          <w:tcPr>
            <w:tcW w:w="4394" w:type="dxa"/>
            <w:shd w:val="clear" w:color="auto" w:fill="auto"/>
            <w:noWrap/>
            <w:hideMark/>
          </w:tcPr>
          <w:p w14:paraId="5A86FAD3" w14:textId="619358A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Pescărușul</w:t>
            </w:r>
          </w:p>
        </w:tc>
        <w:tc>
          <w:tcPr>
            <w:tcW w:w="4820" w:type="dxa"/>
            <w:shd w:val="clear" w:color="auto" w:fill="auto"/>
            <w:hideMark/>
          </w:tcPr>
          <w:p w14:paraId="0751623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(str.Pescarilor,nr.30,ap.66)  </w:t>
            </w:r>
            <w:r w:rsidRPr="00AD525B">
              <w:rPr>
                <w:bCs/>
                <w:color w:val="000000"/>
                <w:sz w:val="24"/>
                <w:szCs w:val="24"/>
                <w:lang w:eastAsia="ro-RO"/>
              </w:rPr>
              <w:t xml:space="preserve">Str. 1 Decembrie 1918 bl. 15 sc. E ap.6 </w:t>
            </w:r>
          </w:p>
        </w:tc>
      </w:tr>
      <w:tr w:rsidR="005832F8" w:rsidRPr="00AD525B" w14:paraId="62958189" w14:textId="77777777" w:rsidTr="005832F8">
        <w:trPr>
          <w:trHeight w:val="300"/>
        </w:trPr>
        <w:tc>
          <w:tcPr>
            <w:tcW w:w="709" w:type="dxa"/>
            <w:tcBorders>
              <w:top w:val="nil"/>
              <w:left w:val="nil"/>
              <w:bottom w:val="nil"/>
              <w:right w:val="nil"/>
            </w:tcBorders>
            <w:shd w:val="clear" w:color="auto" w:fill="auto"/>
            <w:vAlign w:val="bottom"/>
          </w:tcPr>
          <w:p w14:paraId="5F58C250" w14:textId="7F179F1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129</w:t>
            </w:r>
          </w:p>
        </w:tc>
        <w:tc>
          <w:tcPr>
            <w:tcW w:w="4394" w:type="dxa"/>
            <w:shd w:val="clear" w:color="auto" w:fill="auto"/>
            <w:noWrap/>
            <w:vAlign w:val="bottom"/>
            <w:hideMark/>
          </w:tcPr>
          <w:p w14:paraId="2FDA2F25" w14:textId="351E1D5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Piața Târgului</w:t>
            </w:r>
          </w:p>
        </w:tc>
        <w:tc>
          <w:tcPr>
            <w:tcW w:w="4820" w:type="dxa"/>
            <w:shd w:val="clear" w:color="auto" w:fill="auto"/>
            <w:noWrap/>
            <w:vAlign w:val="bottom"/>
            <w:hideMark/>
          </w:tcPr>
          <w:p w14:paraId="604F7056"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Bălan,nr.19,ap.6</w:t>
            </w:r>
          </w:p>
        </w:tc>
      </w:tr>
      <w:tr w:rsidR="005832F8" w:rsidRPr="00AD525B" w14:paraId="69014C5D" w14:textId="77777777" w:rsidTr="005832F8">
        <w:trPr>
          <w:trHeight w:val="300"/>
        </w:trPr>
        <w:tc>
          <w:tcPr>
            <w:tcW w:w="709" w:type="dxa"/>
            <w:tcBorders>
              <w:top w:val="nil"/>
              <w:left w:val="nil"/>
              <w:bottom w:val="nil"/>
              <w:right w:val="nil"/>
            </w:tcBorders>
            <w:shd w:val="clear" w:color="auto" w:fill="auto"/>
            <w:vAlign w:val="bottom"/>
          </w:tcPr>
          <w:p w14:paraId="4495E315" w14:textId="4A615AA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130</w:t>
            </w:r>
          </w:p>
        </w:tc>
        <w:tc>
          <w:tcPr>
            <w:tcW w:w="4394" w:type="dxa"/>
            <w:shd w:val="clear" w:color="auto" w:fill="auto"/>
            <w:noWrap/>
            <w:vAlign w:val="bottom"/>
            <w:hideMark/>
          </w:tcPr>
          <w:p w14:paraId="1C974CFF" w14:textId="6B234EE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Piața veche</w:t>
            </w:r>
          </w:p>
        </w:tc>
        <w:tc>
          <w:tcPr>
            <w:tcW w:w="4820" w:type="dxa"/>
            <w:shd w:val="clear" w:color="auto" w:fill="auto"/>
            <w:noWrap/>
            <w:vAlign w:val="bottom"/>
            <w:hideMark/>
          </w:tcPr>
          <w:p w14:paraId="73719F8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str.Ciucului,nr.48,bl.48B,sc.A,ap.10</w:t>
            </w:r>
          </w:p>
        </w:tc>
      </w:tr>
      <w:tr w:rsidR="005832F8" w:rsidRPr="00AD525B" w14:paraId="4C5C135A" w14:textId="77777777" w:rsidTr="005832F8">
        <w:trPr>
          <w:trHeight w:val="300"/>
        </w:trPr>
        <w:tc>
          <w:tcPr>
            <w:tcW w:w="709" w:type="dxa"/>
            <w:tcBorders>
              <w:top w:val="nil"/>
              <w:left w:val="nil"/>
              <w:bottom w:val="nil"/>
              <w:right w:val="nil"/>
            </w:tcBorders>
            <w:shd w:val="clear" w:color="auto" w:fill="auto"/>
            <w:vAlign w:val="bottom"/>
          </w:tcPr>
          <w:p w14:paraId="2E6DB282" w14:textId="13DF28A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131</w:t>
            </w:r>
          </w:p>
        </w:tc>
        <w:tc>
          <w:tcPr>
            <w:tcW w:w="4394" w:type="dxa"/>
            <w:shd w:val="clear" w:color="auto" w:fill="auto"/>
            <w:noWrap/>
            <w:vAlign w:val="bottom"/>
            <w:hideMark/>
          </w:tcPr>
          <w:p w14:paraId="71DB7BA6" w14:textId="4535724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Presei nr.6.</w:t>
            </w:r>
          </w:p>
        </w:tc>
        <w:tc>
          <w:tcPr>
            <w:tcW w:w="4820" w:type="dxa"/>
            <w:shd w:val="clear" w:color="auto" w:fill="auto"/>
            <w:noWrap/>
            <w:vAlign w:val="bottom"/>
            <w:hideMark/>
          </w:tcPr>
          <w:p w14:paraId="0C2396C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str.Presei,nr.6,ap.15</w:t>
            </w:r>
          </w:p>
        </w:tc>
      </w:tr>
      <w:tr w:rsidR="005832F8" w:rsidRPr="00AD525B" w14:paraId="3C4B60A0" w14:textId="77777777" w:rsidTr="005832F8">
        <w:trPr>
          <w:trHeight w:val="300"/>
        </w:trPr>
        <w:tc>
          <w:tcPr>
            <w:tcW w:w="709" w:type="dxa"/>
            <w:tcBorders>
              <w:top w:val="nil"/>
              <w:left w:val="nil"/>
              <w:bottom w:val="nil"/>
              <w:right w:val="nil"/>
            </w:tcBorders>
            <w:shd w:val="clear" w:color="auto" w:fill="auto"/>
            <w:vAlign w:val="bottom"/>
          </w:tcPr>
          <w:p w14:paraId="00FCC098" w14:textId="2DE0177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132</w:t>
            </w:r>
          </w:p>
        </w:tc>
        <w:tc>
          <w:tcPr>
            <w:tcW w:w="4394" w:type="dxa"/>
            <w:shd w:val="clear" w:color="auto" w:fill="auto"/>
            <w:noWrap/>
            <w:vAlign w:val="bottom"/>
            <w:hideMark/>
          </w:tcPr>
          <w:p w14:paraId="035F5358" w14:textId="4165FF3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Prietenia</w:t>
            </w:r>
          </w:p>
        </w:tc>
        <w:tc>
          <w:tcPr>
            <w:tcW w:w="4820" w:type="dxa"/>
            <w:shd w:val="clear" w:color="auto" w:fill="auto"/>
            <w:noWrap/>
            <w:vAlign w:val="bottom"/>
            <w:hideMark/>
          </w:tcPr>
          <w:p w14:paraId="7B0CFCCE"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 Prieteniei, nr. 7, bl. 3 , ap .4</w:t>
            </w:r>
          </w:p>
        </w:tc>
      </w:tr>
      <w:tr w:rsidR="005832F8" w:rsidRPr="00AD525B" w14:paraId="5614969C" w14:textId="77777777" w:rsidTr="005832F8">
        <w:trPr>
          <w:trHeight w:val="300"/>
        </w:trPr>
        <w:tc>
          <w:tcPr>
            <w:tcW w:w="709" w:type="dxa"/>
            <w:tcBorders>
              <w:top w:val="nil"/>
              <w:left w:val="nil"/>
              <w:bottom w:val="nil"/>
              <w:right w:val="nil"/>
            </w:tcBorders>
            <w:shd w:val="clear" w:color="auto" w:fill="auto"/>
            <w:vAlign w:val="bottom"/>
          </w:tcPr>
          <w:p w14:paraId="5A0C1F56" w14:textId="79487C7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133</w:t>
            </w:r>
          </w:p>
        </w:tc>
        <w:tc>
          <w:tcPr>
            <w:tcW w:w="4394" w:type="dxa"/>
            <w:shd w:val="clear" w:color="auto" w:fill="auto"/>
            <w:noWrap/>
            <w:vAlign w:val="bottom"/>
            <w:hideMark/>
          </w:tcPr>
          <w:p w14:paraId="32C6A248" w14:textId="7B75320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Prietenia 24-26</w:t>
            </w:r>
          </w:p>
        </w:tc>
        <w:tc>
          <w:tcPr>
            <w:tcW w:w="4820" w:type="dxa"/>
            <w:shd w:val="clear" w:color="auto" w:fill="auto"/>
            <w:noWrap/>
            <w:vAlign w:val="bottom"/>
            <w:hideMark/>
          </w:tcPr>
          <w:p w14:paraId="094C7AE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Cioflec,nr.20A,sc.A,ap.2</w:t>
            </w:r>
          </w:p>
        </w:tc>
      </w:tr>
      <w:tr w:rsidR="005832F8" w:rsidRPr="00AD525B" w14:paraId="161646D5" w14:textId="77777777" w:rsidTr="005832F8">
        <w:trPr>
          <w:trHeight w:val="300"/>
        </w:trPr>
        <w:tc>
          <w:tcPr>
            <w:tcW w:w="709" w:type="dxa"/>
            <w:tcBorders>
              <w:top w:val="nil"/>
              <w:left w:val="nil"/>
              <w:bottom w:val="nil"/>
              <w:right w:val="nil"/>
            </w:tcBorders>
            <w:shd w:val="clear" w:color="auto" w:fill="auto"/>
            <w:vAlign w:val="bottom"/>
          </w:tcPr>
          <w:p w14:paraId="112EC5A5" w14:textId="1FB35CC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134</w:t>
            </w:r>
          </w:p>
        </w:tc>
        <w:tc>
          <w:tcPr>
            <w:tcW w:w="4394" w:type="dxa"/>
            <w:shd w:val="clear" w:color="auto" w:fill="auto"/>
            <w:noWrap/>
            <w:vAlign w:val="bottom"/>
            <w:hideMark/>
          </w:tcPr>
          <w:p w14:paraId="6EE2C792" w14:textId="1E1B1CD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Primăverii</w:t>
            </w:r>
          </w:p>
        </w:tc>
        <w:tc>
          <w:tcPr>
            <w:tcW w:w="4820" w:type="dxa"/>
            <w:shd w:val="clear" w:color="auto" w:fill="auto"/>
            <w:noWrap/>
            <w:vAlign w:val="bottom"/>
            <w:hideMark/>
          </w:tcPr>
          <w:p w14:paraId="0D0F114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Cioflec,nr.20A,sc.A,ap.2</w:t>
            </w:r>
          </w:p>
        </w:tc>
      </w:tr>
      <w:tr w:rsidR="005832F8" w:rsidRPr="00AD525B" w14:paraId="0C61D2C2" w14:textId="77777777" w:rsidTr="005832F8">
        <w:trPr>
          <w:trHeight w:val="300"/>
        </w:trPr>
        <w:tc>
          <w:tcPr>
            <w:tcW w:w="709" w:type="dxa"/>
            <w:tcBorders>
              <w:top w:val="nil"/>
              <w:left w:val="nil"/>
              <w:bottom w:val="nil"/>
              <w:right w:val="nil"/>
            </w:tcBorders>
            <w:shd w:val="clear" w:color="auto" w:fill="auto"/>
            <w:vAlign w:val="bottom"/>
          </w:tcPr>
          <w:p w14:paraId="048BF1E0" w14:textId="33FE819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135</w:t>
            </w:r>
          </w:p>
        </w:tc>
        <w:tc>
          <w:tcPr>
            <w:tcW w:w="4394" w:type="dxa"/>
            <w:shd w:val="clear" w:color="auto" w:fill="auto"/>
            <w:noWrap/>
            <w:vAlign w:val="bottom"/>
            <w:hideMark/>
          </w:tcPr>
          <w:p w14:paraId="6FA806C8" w14:textId="4A60F46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w:t>
            </w:r>
          </w:p>
        </w:tc>
        <w:tc>
          <w:tcPr>
            <w:tcW w:w="4820" w:type="dxa"/>
            <w:shd w:val="clear" w:color="auto" w:fill="auto"/>
            <w:noWrap/>
            <w:vAlign w:val="bottom"/>
            <w:hideMark/>
          </w:tcPr>
          <w:p w14:paraId="1C1929B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Cioflec,nr.20A,sc.A,ap.2</w:t>
            </w:r>
          </w:p>
        </w:tc>
      </w:tr>
      <w:tr w:rsidR="005832F8" w:rsidRPr="00AD525B" w14:paraId="182BD489" w14:textId="77777777" w:rsidTr="005832F8">
        <w:trPr>
          <w:trHeight w:val="300"/>
        </w:trPr>
        <w:tc>
          <w:tcPr>
            <w:tcW w:w="709" w:type="dxa"/>
            <w:tcBorders>
              <w:top w:val="nil"/>
              <w:left w:val="nil"/>
              <w:bottom w:val="nil"/>
              <w:right w:val="nil"/>
            </w:tcBorders>
            <w:shd w:val="clear" w:color="auto" w:fill="auto"/>
            <w:vAlign w:val="bottom"/>
          </w:tcPr>
          <w:p w14:paraId="0D14D086" w14:textId="521AAA0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136</w:t>
            </w:r>
          </w:p>
        </w:tc>
        <w:tc>
          <w:tcPr>
            <w:tcW w:w="4394" w:type="dxa"/>
            <w:shd w:val="clear" w:color="auto" w:fill="auto"/>
            <w:noWrap/>
            <w:vAlign w:val="bottom"/>
            <w:hideMark/>
          </w:tcPr>
          <w:p w14:paraId="1FDF1354" w14:textId="07CAE08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Progres 12</w:t>
            </w:r>
          </w:p>
        </w:tc>
        <w:tc>
          <w:tcPr>
            <w:tcW w:w="4820" w:type="dxa"/>
            <w:shd w:val="clear" w:color="auto" w:fill="auto"/>
            <w:noWrap/>
            <w:vAlign w:val="bottom"/>
            <w:hideMark/>
          </w:tcPr>
          <w:p w14:paraId="4BF52F7E"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Goldiș,nr.6,bl.12,ap.38</w:t>
            </w:r>
          </w:p>
        </w:tc>
      </w:tr>
      <w:tr w:rsidR="005832F8" w:rsidRPr="00AD525B" w14:paraId="3466ACB0" w14:textId="77777777" w:rsidTr="005832F8">
        <w:trPr>
          <w:trHeight w:val="284"/>
        </w:trPr>
        <w:tc>
          <w:tcPr>
            <w:tcW w:w="709" w:type="dxa"/>
            <w:tcBorders>
              <w:top w:val="nil"/>
              <w:left w:val="nil"/>
              <w:bottom w:val="nil"/>
              <w:right w:val="nil"/>
            </w:tcBorders>
            <w:shd w:val="clear" w:color="auto" w:fill="auto"/>
            <w:vAlign w:val="bottom"/>
          </w:tcPr>
          <w:p w14:paraId="26310C9A" w14:textId="1DB7C1F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137</w:t>
            </w:r>
          </w:p>
        </w:tc>
        <w:tc>
          <w:tcPr>
            <w:tcW w:w="4394" w:type="dxa"/>
            <w:shd w:val="clear" w:color="auto" w:fill="auto"/>
            <w:noWrap/>
            <w:hideMark/>
          </w:tcPr>
          <w:p w14:paraId="6485447D" w14:textId="7290559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Progresul</w:t>
            </w:r>
          </w:p>
        </w:tc>
        <w:tc>
          <w:tcPr>
            <w:tcW w:w="4820" w:type="dxa"/>
            <w:shd w:val="clear" w:color="auto" w:fill="auto"/>
            <w:noWrap/>
            <w:hideMark/>
          </w:tcPr>
          <w:p w14:paraId="67A15C81"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 nr.19</w:t>
            </w:r>
          </w:p>
        </w:tc>
      </w:tr>
      <w:tr w:rsidR="005832F8" w:rsidRPr="00AD525B" w14:paraId="0EF211C8" w14:textId="77777777" w:rsidTr="005832F8">
        <w:trPr>
          <w:trHeight w:val="300"/>
        </w:trPr>
        <w:tc>
          <w:tcPr>
            <w:tcW w:w="709" w:type="dxa"/>
            <w:tcBorders>
              <w:top w:val="nil"/>
              <w:left w:val="nil"/>
              <w:bottom w:val="nil"/>
              <w:right w:val="nil"/>
            </w:tcBorders>
            <w:shd w:val="clear" w:color="auto" w:fill="auto"/>
            <w:vAlign w:val="bottom"/>
          </w:tcPr>
          <w:p w14:paraId="70B38D7C" w14:textId="326C1B1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138</w:t>
            </w:r>
          </w:p>
        </w:tc>
        <w:tc>
          <w:tcPr>
            <w:tcW w:w="4394" w:type="dxa"/>
            <w:shd w:val="clear" w:color="auto" w:fill="auto"/>
            <w:noWrap/>
            <w:vAlign w:val="bottom"/>
            <w:hideMark/>
          </w:tcPr>
          <w:p w14:paraId="61FB9E06" w14:textId="42BD3BF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Racheta</w:t>
            </w:r>
          </w:p>
        </w:tc>
        <w:tc>
          <w:tcPr>
            <w:tcW w:w="4820" w:type="dxa"/>
            <w:shd w:val="clear" w:color="auto" w:fill="auto"/>
            <w:noWrap/>
            <w:vAlign w:val="bottom"/>
            <w:hideMark/>
          </w:tcPr>
          <w:p w14:paraId="0CEA2DF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Bánki Dónáth,nr.24,ap.11</w:t>
            </w:r>
          </w:p>
        </w:tc>
      </w:tr>
      <w:tr w:rsidR="005832F8" w:rsidRPr="00AD525B" w14:paraId="5A82890B" w14:textId="77777777" w:rsidTr="005832F8">
        <w:trPr>
          <w:trHeight w:val="300"/>
        </w:trPr>
        <w:tc>
          <w:tcPr>
            <w:tcW w:w="709" w:type="dxa"/>
            <w:tcBorders>
              <w:top w:val="nil"/>
              <w:left w:val="nil"/>
              <w:bottom w:val="nil"/>
              <w:right w:val="nil"/>
            </w:tcBorders>
            <w:shd w:val="clear" w:color="auto" w:fill="auto"/>
            <w:vAlign w:val="bottom"/>
          </w:tcPr>
          <w:p w14:paraId="63560F4A" w14:textId="6083AA9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139</w:t>
            </w:r>
          </w:p>
        </w:tc>
        <w:tc>
          <w:tcPr>
            <w:tcW w:w="4394" w:type="dxa"/>
            <w:shd w:val="clear" w:color="auto" w:fill="auto"/>
            <w:noWrap/>
            <w:vAlign w:val="bottom"/>
            <w:hideMark/>
          </w:tcPr>
          <w:p w14:paraId="77A0F035" w14:textId="3347C4C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Asociația de proprietar San </w:t>
            </w:r>
          </w:p>
        </w:tc>
        <w:tc>
          <w:tcPr>
            <w:tcW w:w="4820" w:type="dxa"/>
            <w:shd w:val="clear" w:color="auto" w:fill="auto"/>
            <w:noWrap/>
            <w:vAlign w:val="bottom"/>
            <w:hideMark/>
          </w:tcPr>
          <w:p w14:paraId="742C173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al.Sănătății,nr.2,bl.15,sc.B,parter</w:t>
            </w:r>
          </w:p>
        </w:tc>
      </w:tr>
      <w:tr w:rsidR="005832F8" w:rsidRPr="00AD525B" w14:paraId="03BD7AF7" w14:textId="77777777" w:rsidTr="005832F8">
        <w:trPr>
          <w:trHeight w:val="300"/>
        </w:trPr>
        <w:tc>
          <w:tcPr>
            <w:tcW w:w="709" w:type="dxa"/>
            <w:tcBorders>
              <w:top w:val="nil"/>
              <w:left w:val="nil"/>
              <w:bottom w:val="nil"/>
              <w:right w:val="nil"/>
            </w:tcBorders>
            <w:shd w:val="clear" w:color="auto" w:fill="auto"/>
            <w:vAlign w:val="bottom"/>
          </w:tcPr>
          <w:p w14:paraId="3D2D3331" w14:textId="3AAB3CC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140</w:t>
            </w:r>
          </w:p>
        </w:tc>
        <w:tc>
          <w:tcPr>
            <w:tcW w:w="4394" w:type="dxa"/>
            <w:shd w:val="clear" w:color="auto" w:fill="auto"/>
            <w:noWrap/>
            <w:vAlign w:val="bottom"/>
            <w:hideMark/>
          </w:tcPr>
          <w:p w14:paraId="5CD04788" w14:textId="77957EC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Semaforul nr. 42</w:t>
            </w:r>
          </w:p>
        </w:tc>
        <w:tc>
          <w:tcPr>
            <w:tcW w:w="4820" w:type="dxa"/>
            <w:shd w:val="clear" w:color="auto" w:fill="auto"/>
            <w:noWrap/>
            <w:vAlign w:val="bottom"/>
            <w:hideMark/>
          </w:tcPr>
          <w:p w14:paraId="3D5512C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1918,bl.15,sc.H,parter</w:t>
            </w:r>
          </w:p>
        </w:tc>
      </w:tr>
      <w:tr w:rsidR="005832F8" w:rsidRPr="00AD525B" w14:paraId="0A8E3FC2" w14:textId="77777777" w:rsidTr="005832F8">
        <w:trPr>
          <w:trHeight w:val="300"/>
        </w:trPr>
        <w:tc>
          <w:tcPr>
            <w:tcW w:w="709" w:type="dxa"/>
            <w:tcBorders>
              <w:top w:val="nil"/>
              <w:left w:val="nil"/>
              <w:bottom w:val="nil"/>
              <w:right w:val="nil"/>
            </w:tcBorders>
            <w:shd w:val="clear" w:color="auto" w:fill="auto"/>
            <w:vAlign w:val="bottom"/>
          </w:tcPr>
          <w:p w14:paraId="661BAF48" w14:textId="6ECCB31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141</w:t>
            </w:r>
          </w:p>
        </w:tc>
        <w:tc>
          <w:tcPr>
            <w:tcW w:w="4394" w:type="dxa"/>
            <w:shd w:val="clear" w:color="auto" w:fill="auto"/>
            <w:noWrap/>
            <w:vAlign w:val="bottom"/>
            <w:hideMark/>
          </w:tcPr>
          <w:p w14:paraId="17230B15" w14:textId="0A11C0B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Sim</w:t>
            </w:r>
          </w:p>
        </w:tc>
        <w:tc>
          <w:tcPr>
            <w:tcW w:w="4820" w:type="dxa"/>
            <w:shd w:val="clear" w:color="auto" w:fill="auto"/>
            <w:noWrap/>
            <w:vAlign w:val="bottom"/>
            <w:hideMark/>
          </w:tcPr>
          <w:p w14:paraId="366CE4B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Goldiș,nr.19</w:t>
            </w:r>
          </w:p>
        </w:tc>
      </w:tr>
      <w:tr w:rsidR="005832F8" w:rsidRPr="00AD525B" w14:paraId="4C90EFBB" w14:textId="77777777" w:rsidTr="005832F8">
        <w:trPr>
          <w:trHeight w:val="300"/>
        </w:trPr>
        <w:tc>
          <w:tcPr>
            <w:tcW w:w="709" w:type="dxa"/>
            <w:tcBorders>
              <w:top w:val="nil"/>
              <w:left w:val="nil"/>
              <w:bottom w:val="nil"/>
              <w:right w:val="nil"/>
            </w:tcBorders>
            <w:shd w:val="clear" w:color="auto" w:fill="auto"/>
            <w:vAlign w:val="bottom"/>
          </w:tcPr>
          <w:p w14:paraId="2423CCB4" w14:textId="32AD01A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142</w:t>
            </w:r>
          </w:p>
        </w:tc>
        <w:tc>
          <w:tcPr>
            <w:tcW w:w="4394" w:type="dxa"/>
            <w:shd w:val="clear" w:color="auto" w:fill="auto"/>
            <w:noWrap/>
            <w:vAlign w:val="bottom"/>
            <w:hideMark/>
          </w:tcPr>
          <w:p w14:paraId="0E30A6B5" w14:textId="4F2045D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Simeria 7</w:t>
            </w:r>
          </w:p>
        </w:tc>
        <w:tc>
          <w:tcPr>
            <w:tcW w:w="4820" w:type="dxa"/>
            <w:shd w:val="clear" w:color="auto" w:fill="auto"/>
            <w:noWrap/>
            <w:vAlign w:val="bottom"/>
            <w:hideMark/>
          </w:tcPr>
          <w:p w14:paraId="7B782E3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 nr. 19</w:t>
            </w:r>
          </w:p>
        </w:tc>
      </w:tr>
      <w:tr w:rsidR="005832F8" w:rsidRPr="00AD525B" w14:paraId="789E21BD" w14:textId="77777777" w:rsidTr="005832F8">
        <w:trPr>
          <w:trHeight w:val="300"/>
        </w:trPr>
        <w:tc>
          <w:tcPr>
            <w:tcW w:w="709" w:type="dxa"/>
            <w:tcBorders>
              <w:top w:val="nil"/>
              <w:left w:val="nil"/>
              <w:bottom w:val="nil"/>
              <w:right w:val="nil"/>
            </w:tcBorders>
            <w:shd w:val="clear" w:color="auto" w:fill="auto"/>
            <w:vAlign w:val="bottom"/>
          </w:tcPr>
          <w:p w14:paraId="61F88EBA" w14:textId="4D13A76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143</w:t>
            </w:r>
          </w:p>
        </w:tc>
        <w:tc>
          <w:tcPr>
            <w:tcW w:w="4394" w:type="dxa"/>
            <w:shd w:val="clear" w:color="auto" w:fill="auto"/>
            <w:noWrap/>
            <w:vAlign w:val="bottom"/>
            <w:hideMark/>
          </w:tcPr>
          <w:p w14:paraId="6F49C25B" w14:textId="0C70E47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Simeria nr.9</w:t>
            </w:r>
          </w:p>
        </w:tc>
        <w:tc>
          <w:tcPr>
            <w:tcW w:w="4820" w:type="dxa"/>
            <w:shd w:val="clear" w:color="auto" w:fill="auto"/>
            <w:noWrap/>
            <w:vAlign w:val="bottom"/>
            <w:hideMark/>
          </w:tcPr>
          <w:p w14:paraId="7BB20CB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Goldiş,nr.7,bl.24,ap.41</w:t>
            </w:r>
          </w:p>
        </w:tc>
      </w:tr>
      <w:tr w:rsidR="005832F8" w:rsidRPr="00AD525B" w14:paraId="146C2505" w14:textId="77777777" w:rsidTr="005832F8">
        <w:trPr>
          <w:trHeight w:val="300"/>
        </w:trPr>
        <w:tc>
          <w:tcPr>
            <w:tcW w:w="709" w:type="dxa"/>
            <w:tcBorders>
              <w:top w:val="nil"/>
              <w:left w:val="nil"/>
              <w:bottom w:val="nil"/>
              <w:right w:val="nil"/>
            </w:tcBorders>
            <w:shd w:val="clear" w:color="auto" w:fill="auto"/>
            <w:vAlign w:val="bottom"/>
          </w:tcPr>
          <w:p w14:paraId="65FBE28D" w14:textId="34BE8B0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144</w:t>
            </w:r>
          </w:p>
        </w:tc>
        <w:tc>
          <w:tcPr>
            <w:tcW w:w="4394" w:type="dxa"/>
            <w:shd w:val="clear" w:color="auto" w:fill="auto"/>
            <w:noWrap/>
            <w:vAlign w:val="bottom"/>
            <w:hideMark/>
          </w:tcPr>
          <w:p w14:paraId="65815375" w14:textId="178860F2"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Sîrguință</w:t>
            </w:r>
          </w:p>
        </w:tc>
        <w:tc>
          <w:tcPr>
            <w:tcW w:w="4820" w:type="dxa"/>
            <w:shd w:val="clear" w:color="auto" w:fill="auto"/>
            <w:noWrap/>
            <w:vAlign w:val="bottom"/>
            <w:hideMark/>
          </w:tcPr>
          <w:p w14:paraId="2D6B9CD3" w14:textId="38350BFD" w:rsidR="005832F8" w:rsidRPr="00AD525B" w:rsidRDefault="00003469" w:rsidP="00003469">
            <w:pPr>
              <w:keepNext w:val="0"/>
              <w:keepLines w:val="0"/>
              <w:spacing w:after="0"/>
              <w:jc w:val="left"/>
              <w:rPr>
                <w:color w:val="000000"/>
                <w:sz w:val="24"/>
                <w:szCs w:val="24"/>
                <w:lang w:eastAsia="ro-RO"/>
              </w:rPr>
            </w:pPr>
            <w:r w:rsidRPr="00AD525B">
              <w:rPr>
                <w:color w:val="000000"/>
                <w:sz w:val="24"/>
                <w:szCs w:val="24"/>
                <w:lang w:eastAsia="ro-RO"/>
              </w:rPr>
              <w:t>al.Avântului,nr.7,bl.17,sc.C</w:t>
            </w:r>
          </w:p>
        </w:tc>
      </w:tr>
      <w:tr w:rsidR="005832F8" w:rsidRPr="00AD525B" w14:paraId="4BBC937B" w14:textId="77777777" w:rsidTr="005832F8">
        <w:trPr>
          <w:trHeight w:val="300"/>
        </w:trPr>
        <w:tc>
          <w:tcPr>
            <w:tcW w:w="709" w:type="dxa"/>
            <w:tcBorders>
              <w:top w:val="nil"/>
              <w:left w:val="nil"/>
              <w:bottom w:val="nil"/>
              <w:right w:val="nil"/>
            </w:tcBorders>
            <w:shd w:val="clear" w:color="auto" w:fill="auto"/>
            <w:vAlign w:val="bottom"/>
          </w:tcPr>
          <w:p w14:paraId="2D2D201A" w14:textId="49F9589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145</w:t>
            </w:r>
          </w:p>
        </w:tc>
        <w:tc>
          <w:tcPr>
            <w:tcW w:w="4394" w:type="dxa"/>
            <w:shd w:val="clear" w:color="auto" w:fill="auto"/>
            <w:noWrap/>
            <w:vAlign w:val="bottom"/>
            <w:hideMark/>
          </w:tcPr>
          <w:p w14:paraId="13D4E68B" w14:textId="0B2F35B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Speranța</w:t>
            </w:r>
          </w:p>
        </w:tc>
        <w:tc>
          <w:tcPr>
            <w:tcW w:w="4820" w:type="dxa"/>
            <w:shd w:val="clear" w:color="auto" w:fill="auto"/>
            <w:noWrap/>
            <w:vAlign w:val="bottom"/>
            <w:hideMark/>
          </w:tcPr>
          <w:p w14:paraId="699D1F0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1918,nr.44,ap.1</w:t>
            </w:r>
          </w:p>
        </w:tc>
      </w:tr>
      <w:tr w:rsidR="005832F8" w:rsidRPr="00AD525B" w14:paraId="431039A2" w14:textId="77777777" w:rsidTr="005832F8">
        <w:trPr>
          <w:trHeight w:val="300"/>
        </w:trPr>
        <w:tc>
          <w:tcPr>
            <w:tcW w:w="709" w:type="dxa"/>
            <w:tcBorders>
              <w:top w:val="nil"/>
              <w:left w:val="nil"/>
              <w:bottom w:val="nil"/>
              <w:right w:val="nil"/>
            </w:tcBorders>
            <w:shd w:val="clear" w:color="auto" w:fill="auto"/>
            <w:vAlign w:val="bottom"/>
          </w:tcPr>
          <w:p w14:paraId="10B5BD52" w14:textId="2C166C9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146</w:t>
            </w:r>
          </w:p>
        </w:tc>
        <w:tc>
          <w:tcPr>
            <w:tcW w:w="4394" w:type="dxa"/>
            <w:shd w:val="clear" w:color="auto" w:fill="auto"/>
            <w:noWrap/>
            <w:vAlign w:val="bottom"/>
            <w:hideMark/>
          </w:tcPr>
          <w:p w14:paraId="1C72AF27" w14:textId="37353EC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Sporturilor 34</w:t>
            </w:r>
          </w:p>
        </w:tc>
        <w:tc>
          <w:tcPr>
            <w:tcW w:w="4820" w:type="dxa"/>
            <w:shd w:val="clear" w:color="auto" w:fill="auto"/>
            <w:noWrap/>
            <w:vAlign w:val="bottom"/>
            <w:hideMark/>
          </w:tcPr>
          <w:p w14:paraId="76B619F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str.Sporturilor,nr.10,bl.17,sc.A,ap.6</w:t>
            </w:r>
          </w:p>
        </w:tc>
      </w:tr>
      <w:tr w:rsidR="005832F8" w:rsidRPr="00AD525B" w14:paraId="55838D87" w14:textId="77777777" w:rsidTr="005832F8">
        <w:trPr>
          <w:trHeight w:val="300"/>
        </w:trPr>
        <w:tc>
          <w:tcPr>
            <w:tcW w:w="709" w:type="dxa"/>
            <w:tcBorders>
              <w:top w:val="nil"/>
              <w:left w:val="nil"/>
              <w:bottom w:val="nil"/>
              <w:right w:val="nil"/>
            </w:tcBorders>
            <w:shd w:val="clear" w:color="auto" w:fill="auto"/>
            <w:vAlign w:val="bottom"/>
          </w:tcPr>
          <w:p w14:paraId="7A742806" w14:textId="6A01DA2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147</w:t>
            </w:r>
          </w:p>
        </w:tc>
        <w:tc>
          <w:tcPr>
            <w:tcW w:w="4394" w:type="dxa"/>
            <w:shd w:val="clear" w:color="auto" w:fill="auto"/>
            <w:noWrap/>
            <w:vAlign w:val="bottom"/>
            <w:hideMark/>
          </w:tcPr>
          <w:p w14:paraId="607FC834" w14:textId="272CBDA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Sporturilor 6/15/B</w:t>
            </w:r>
          </w:p>
        </w:tc>
        <w:tc>
          <w:tcPr>
            <w:tcW w:w="4820" w:type="dxa"/>
            <w:shd w:val="clear" w:color="auto" w:fill="auto"/>
            <w:noWrap/>
            <w:vAlign w:val="bottom"/>
            <w:hideMark/>
          </w:tcPr>
          <w:p w14:paraId="21305041"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str.Sporturilor,nr.6,bl.15,sc.B,parter</w:t>
            </w:r>
          </w:p>
        </w:tc>
      </w:tr>
      <w:tr w:rsidR="005832F8" w:rsidRPr="00AD525B" w14:paraId="5C09BAB5" w14:textId="77777777" w:rsidTr="005832F8">
        <w:trPr>
          <w:trHeight w:val="300"/>
        </w:trPr>
        <w:tc>
          <w:tcPr>
            <w:tcW w:w="709" w:type="dxa"/>
            <w:tcBorders>
              <w:top w:val="nil"/>
              <w:left w:val="nil"/>
              <w:bottom w:val="nil"/>
              <w:right w:val="nil"/>
            </w:tcBorders>
            <w:shd w:val="clear" w:color="auto" w:fill="auto"/>
            <w:vAlign w:val="bottom"/>
          </w:tcPr>
          <w:p w14:paraId="3AFF5A44" w14:textId="289BB32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148</w:t>
            </w:r>
          </w:p>
        </w:tc>
        <w:tc>
          <w:tcPr>
            <w:tcW w:w="4394" w:type="dxa"/>
            <w:shd w:val="clear" w:color="auto" w:fill="auto"/>
            <w:noWrap/>
            <w:vAlign w:val="bottom"/>
            <w:hideMark/>
          </w:tcPr>
          <w:p w14:paraId="32D94B8F" w14:textId="55305A2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Sporturilor Bl 6/B</w:t>
            </w:r>
          </w:p>
        </w:tc>
        <w:tc>
          <w:tcPr>
            <w:tcW w:w="4820" w:type="dxa"/>
            <w:shd w:val="clear" w:color="auto" w:fill="auto"/>
            <w:noWrap/>
            <w:vAlign w:val="bottom"/>
            <w:hideMark/>
          </w:tcPr>
          <w:p w14:paraId="55348CC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str.Sporturilor,nr.7,bl.6,sc.B,ap.12</w:t>
            </w:r>
          </w:p>
        </w:tc>
      </w:tr>
      <w:tr w:rsidR="005832F8" w:rsidRPr="00AD525B" w14:paraId="12F4ED22" w14:textId="77777777" w:rsidTr="005832F8">
        <w:trPr>
          <w:trHeight w:val="300"/>
        </w:trPr>
        <w:tc>
          <w:tcPr>
            <w:tcW w:w="709" w:type="dxa"/>
            <w:tcBorders>
              <w:top w:val="nil"/>
              <w:left w:val="nil"/>
              <w:bottom w:val="nil"/>
              <w:right w:val="nil"/>
            </w:tcBorders>
            <w:shd w:val="clear" w:color="auto" w:fill="auto"/>
            <w:vAlign w:val="bottom"/>
          </w:tcPr>
          <w:p w14:paraId="5CEBC6A8" w14:textId="206CC58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149</w:t>
            </w:r>
          </w:p>
        </w:tc>
        <w:tc>
          <w:tcPr>
            <w:tcW w:w="4394" w:type="dxa"/>
            <w:shd w:val="clear" w:color="auto" w:fill="auto"/>
            <w:noWrap/>
            <w:vAlign w:val="bottom"/>
            <w:hideMark/>
          </w:tcPr>
          <w:p w14:paraId="7C4C9ABA" w14:textId="7136C33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Școlii 4/B</w:t>
            </w:r>
          </w:p>
        </w:tc>
        <w:tc>
          <w:tcPr>
            <w:tcW w:w="4820" w:type="dxa"/>
            <w:shd w:val="clear" w:color="auto" w:fill="auto"/>
            <w:noWrap/>
            <w:vAlign w:val="bottom"/>
            <w:hideMark/>
          </w:tcPr>
          <w:p w14:paraId="21D8BDC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Gróf Mikó Imre,nr.4,bl.1,sc.B,ap.8</w:t>
            </w:r>
          </w:p>
        </w:tc>
      </w:tr>
      <w:tr w:rsidR="005832F8" w:rsidRPr="00AD525B" w14:paraId="40BD9BD3" w14:textId="77777777" w:rsidTr="005832F8">
        <w:trPr>
          <w:trHeight w:val="300"/>
        </w:trPr>
        <w:tc>
          <w:tcPr>
            <w:tcW w:w="709" w:type="dxa"/>
            <w:tcBorders>
              <w:top w:val="nil"/>
              <w:left w:val="nil"/>
              <w:bottom w:val="nil"/>
              <w:right w:val="nil"/>
            </w:tcBorders>
            <w:shd w:val="clear" w:color="auto" w:fill="auto"/>
            <w:vAlign w:val="bottom"/>
          </w:tcPr>
          <w:p w14:paraId="5FA7443B" w14:textId="35D902B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150</w:t>
            </w:r>
          </w:p>
        </w:tc>
        <w:tc>
          <w:tcPr>
            <w:tcW w:w="4394" w:type="dxa"/>
            <w:shd w:val="clear" w:color="auto" w:fill="auto"/>
            <w:noWrap/>
            <w:vAlign w:val="bottom"/>
            <w:hideMark/>
          </w:tcPr>
          <w:p w14:paraId="5939FE87" w14:textId="5C31055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Textiliștilor</w:t>
            </w:r>
          </w:p>
        </w:tc>
        <w:tc>
          <w:tcPr>
            <w:tcW w:w="4820" w:type="dxa"/>
            <w:shd w:val="clear" w:color="auto" w:fill="auto"/>
            <w:noWrap/>
            <w:vAlign w:val="bottom"/>
            <w:hideMark/>
          </w:tcPr>
          <w:p w14:paraId="20E65E55"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Kriza János,nr.3,bl.3,ap.4</w:t>
            </w:r>
          </w:p>
        </w:tc>
      </w:tr>
      <w:tr w:rsidR="005832F8" w:rsidRPr="00AD525B" w14:paraId="591C222E" w14:textId="77777777" w:rsidTr="005832F8">
        <w:trPr>
          <w:trHeight w:val="300"/>
        </w:trPr>
        <w:tc>
          <w:tcPr>
            <w:tcW w:w="709" w:type="dxa"/>
            <w:tcBorders>
              <w:top w:val="nil"/>
              <w:left w:val="nil"/>
              <w:bottom w:val="nil"/>
              <w:right w:val="nil"/>
            </w:tcBorders>
            <w:shd w:val="clear" w:color="auto" w:fill="auto"/>
            <w:vAlign w:val="bottom"/>
          </w:tcPr>
          <w:p w14:paraId="7FD22890" w14:textId="5FDE098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151</w:t>
            </w:r>
          </w:p>
        </w:tc>
        <w:tc>
          <w:tcPr>
            <w:tcW w:w="4394" w:type="dxa"/>
            <w:shd w:val="clear" w:color="auto" w:fill="auto"/>
            <w:noWrap/>
            <w:vAlign w:val="bottom"/>
            <w:hideMark/>
          </w:tcPr>
          <w:p w14:paraId="450FC94A" w14:textId="2EF172E9"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Asociația de proprietar Tinefam 57 </w:t>
            </w:r>
          </w:p>
        </w:tc>
        <w:tc>
          <w:tcPr>
            <w:tcW w:w="4820" w:type="dxa"/>
            <w:shd w:val="clear" w:color="auto" w:fill="auto"/>
            <w:noWrap/>
            <w:vAlign w:val="bottom"/>
            <w:hideMark/>
          </w:tcPr>
          <w:p w14:paraId="09A9FB5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str.Presei,nr.5,bl.2,ap.11</w:t>
            </w:r>
          </w:p>
        </w:tc>
      </w:tr>
      <w:tr w:rsidR="005832F8" w:rsidRPr="00AD525B" w14:paraId="42B27268" w14:textId="77777777" w:rsidTr="005832F8">
        <w:trPr>
          <w:trHeight w:val="300"/>
        </w:trPr>
        <w:tc>
          <w:tcPr>
            <w:tcW w:w="709" w:type="dxa"/>
            <w:tcBorders>
              <w:top w:val="nil"/>
              <w:left w:val="nil"/>
              <w:bottom w:val="nil"/>
              <w:right w:val="nil"/>
            </w:tcBorders>
            <w:shd w:val="clear" w:color="auto" w:fill="auto"/>
            <w:vAlign w:val="bottom"/>
          </w:tcPr>
          <w:p w14:paraId="70F5EAF1" w14:textId="51379C4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152</w:t>
            </w:r>
          </w:p>
        </w:tc>
        <w:tc>
          <w:tcPr>
            <w:tcW w:w="4394" w:type="dxa"/>
            <w:shd w:val="clear" w:color="auto" w:fill="auto"/>
            <w:noWrap/>
            <w:vAlign w:val="bottom"/>
            <w:hideMark/>
          </w:tcPr>
          <w:p w14:paraId="275815EE" w14:textId="3C6B06F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Tineretului 2</w:t>
            </w:r>
          </w:p>
        </w:tc>
        <w:tc>
          <w:tcPr>
            <w:tcW w:w="4820" w:type="dxa"/>
            <w:shd w:val="clear" w:color="auto" w:fill="auto"/>
            <w:noWrap/>
            <w:vAlign w:val="bottom"/>
            <w:hideMark/>
          </w:tcPr>
          <w:p w14:paraId="794E0F6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Goldiș,nr.1,bl.1,parter</w:t>
            </w:r>
          </w:p>
        </w:tc>
      </w:tr>
      <w:tr w:rsidR="005832F8" w:rsidRPr="00AD525B" w14:paraId="6F59E998" w14:textId="77777777" w:rsidTr="005832F8">
        <w:trPr>
          <w:trHeight w:val="300"/>
        </w:trPr>
        <w:tc>
          <w:tcPr>
            <w:tcW w:w="709" w:type="dxa"/>
            <w:tcBorders>
              <w:top w:val="nil"/>
              <w:left w:val="nil"/>
              <w:bottom w:val="nil"/>
              <w:right w:val="nil"/>
            </w:tcBorders>
            <w:shd w:val="clear" w:color="auto" w:fill="auto"/>
            <w:vAlign w:val="bottom"/>
          </w:tcPr>
          <w:p w14:paraId="1BC419D3" w14:textId="272AB0D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153</w:t>
            </w:r>
          </w:p>
        </w:tc>
        <w:tc>
          <w:tcPr>
            <w:tcW w:w="4394" w:type="dxa"/>
            <w:shd w:val="clear" w:color="auto" w:fill="auto"/>
            <w:noWrap/>
            <w:vAlign w:val="bottom"/>
            <w:hideMark/>
          </w:tcPr>
          <w:p w14:paraId="52DBE768" w14:textId="254323E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Tinespero 58</w:t>
            </w:r>
          </w:p>
        </w:tc>
        <w:tc>
          <w:tcPr>
            <w:tcW w:w="4820" w:type="dxa"/>
            <w:shd w:val="clear" w:color="auto" w:fill="auto"/>
            <w:noWrap/>
            <w:vAlign w:val="bottom"/>
            <w:hideMark/>
          </w:tcPr>
          <w:p w14:paraId="594962A3"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str.Stadionului,nr.9,bl.5,ap.3</w:t>
            </w:r>
          </w:p>
        </w:tc>
      </w:tr>
      <w:tr w:rsidR="005832F8" w:rsidRPr="00AD525B" w14:paraId="594747FD" w14:textId="77777777" w:rsidTr="005832F8">
        <w:trPr>
          <w:trHeight w:val="300"/>
        </w:trPr>
        <w:tc>
          <w:tcPr>
            <w:tcW w:w="709" w:type="dxa"/>
            <w:tcBorders>
              <w:top w:val="nil"/>
              <w:left w:val="nil"/>
              <w:bottom w:val="nil"/>
              <w:right w:val="nil"/>
            </w:tcBorders>
            <w:shd w:val="clear" w:color="auto" w:fill="auto"/>
            <w:vAlign w:val="bottom"/>
          </w:tcPr>
          <w:p w14:paraId="4B50B14E" w14:textId="4DB04FA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lastRenderedPageBreak/>
              <w:t>154</w:t>
            </w:r>
          </w:p>
        </w:tc>
        <w:tc>
          <w:tcPr>
            <w:tcW w:w="4394" w:type="dxa"/>
            <w:shd w:val="clear" w:color="auto" w:fill="auto"/>
            <w:noWrap/>
            <w:vAlign w:val="bottom"/>
            <w:hideMark/>
          </w:tcPr>
          <w:p w14:paraId="67635903" w14:textId="4D1F7823"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To-Lac</w:t>
            </w:r>
          </w:p>
        </w:tc>
        <w:tc>
          <w:tcPr>
            <w:tcW w:w="4820" w:type="dxa"/>
            <w:shd w:val="clear" w:color="auto" w:fill="auto"/>
            <w:noWrap/>
            <w:vAlign w:val="bottom"/>
            <w:hideMark/>
          </w:tcPr>
          <w:p w14:paraId="695ABE66"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str.1 Decembrie 1918,nr.11,bl. 49,sc.H, parter</w:t>
            </w:r>
          </w:p>
        </w:tc>
      </w:tr>
      <w:tr w:rsidR="005832F8" w:rsidRPr="00AD525B" w14:paraId="75F8F438" w14:textId="77777777" w:rsidTr="005832F8">
        <w:trPr>
          <w:trHeight w:val="300"/>
        </w:trPr>
        <w:tc>
          <w:tcPr>
            <w:tcW w:w="709" w:type="dxa"/>
            <w:tcBorders>
              <w:top w:val="nil"/>
              <w:left w:val="nil"/>
              <w:bottom w:val="nil"/>
              <w:right w:val="nil"/>
            </w:tcBorders>
            <w:shd w:val="clear" w:color="auto" w:fill="auto"/>
            <w:vAlign w:val="bottom"/>
          </w:tcPr>
          <w:p w14:paraId="593A2545" w14:textId="18CE14D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155</w:t>
            </w:r>
          </w:p>
        </w:tc>
        <w:tc>
          <w:tcPr>
            <w:tcW w:w="4394" w:type="dxa"/>
            <w:shd w:val="clear" w:color="auto" w:fill="auto"/>
            <w:noWrap/>
            <w:vAlign w:val="bottom"/>
            <w:hideMark/>
          </w:tcPr>
          <w:p w14:paraId="1EA19532" w14:textId="71AEC7F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Trei Trandafiri</w:t>
            </w:r>
          </w:p>
        </w:tc>
        <w:tc>
          <w:tcPr>
            <w:tcW w:w="4820" w:type="dxa"/>
            <w:shd w:val="clear" w:color="auto" w:fill="auto"/>
            <w:noWrap/>
            <w:vAlign w:val="bottom"/>
            <w:hideMark/>
          </w:tcPr>
          <w:p w14:paraId="37E5624D"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Bisericii, nr.38,bl.38,parter</w:t>
            </w:r>
          </w:p>
        </w:tc>
      </w:tr>
      <w:tr w:rsidR="005832F8" w:rsidRPr="00AD525B" w14:paraId="76A25672" w14:textId="77777777" w:rsidTr="005832F8">
        <w:trPr>
          <w:trHeight w:val="300"/>
        </w:trPr>
        <w:tc>
          <w:tcPr>
            <w:tcW w:w="709" w:type="dxa"/>
            <w:tcBorders>
              <w:top w:val="nil"/>
              <w:left w:val="nil"/>
              <w:bottom w:val="nil"/>
              <w:right w:val="nil"/>
            </w:tcBorders>
            <w:shd w:val="clear" w:color="auto" w:fill="auto"/>
            <w:vAlign w:val="bottom"/>
          </w:tcPr>
          <w:p w14:paraId="7F48DE2F" w14:textId="0D3BC82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156</w:t>
            </w:r>
          </w:p>
        </w:tc>
        <w:tc>
          <w:tcPr>
            <w:tcW w:w="4394" w:type="dxa"/>
            <w:shd w:val="clear" w:color="auto" w:fill="auto"/>
            <w:noWrap/>
            <w:vAlign w:val="bottom"/>
            <w:hideMark/>
          </w:tcPr>
          <w:p w14:paraId="6ABDF6C9" w14:textId="26B4C07A"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Trio</w:t>
            </w:r>
          </w:p>
        </w:tc>
        <w:tc>
          <w:tcPr>
            <w:tcW w:w="4820" w:type="dxa"/>
            <w:shd w:val="clear" w:color="auto" w:fill="auto"/>
            <w:noWrap/>
            <w:vAlign w:val="bottom"/>
            <w:hideMark/>
          </w:tcPr>
          <w:p w14:paraId="14B17356"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László Ferenc,nr.3bl.1,sc.B,ap.9</w:t>
            </w:r>
          </w:p>
        </w:tc>
      </w:tr>
      <w:tr w:rsidR="005832F8" w:rsidRPr="00AD525B" w14:paraId="1F514C66" w14:textId="77777777" w:rsidTr="005832F8">
        <w:trPr>
          <w:trHeight w:val="300"/>
        </w:trPr>
        <w:tc>
          <w:tcPr>
            <w:tcW w:w="709" w:type="dxa"/>
            <w:tcBorders>
              <w:top w:val="nil"/>
              <w:left w:val="nil"/>
              <w:bottom w:val="nil"/>
              <w:right w:val="nil"/>
            </w:tcBorders>
            <w:shd w:val="clear" w:color="auto" w:fill="auto"/>
            <w:vAlign w:val="bottom"/>
          </w:tcPr>
          <w:p w14:paraId="4A0977EF" w14:textId="7FAC1F5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157</w:t>
            </w:r>
          </w:p>
        </w:tc>
        <w:tc>
          <w:tcPr>
            <w:tcW w:w="4394" w:type="dxa"/>
            <w:shd w:val="clear" w:color="auto" w:fill="auto"/>
            <w:noWrap/>
            <w:vAlign w:val="bottom"/>
            <w:hideMark/>
          </w:tcPr>
          <w:p w14:paraId="4CDB5A0F" w14:textId="2980B76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Újváros</w:t>
            </w:r>
          </w:p>
        </w:tc>
        <w:tc>
          <w:tcPr>
            <w:tcW w:w="4820" w:type="dxa"/>
            <w:shd w:val="clear" w:color="auto" w:fill="auto"/>
            <w:noWrap/>
            <w:vAlign w:val="bottom"/>
            <w:hideMark/>
          </w:tcPr>
          <w:p w14:paraId="161ADB07"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Victor Babeș, nr.10, et. II</w:t>
            </w:r>
          </w:p>
        </w:tc>
      </w:tr>
      <w:tr w:rsidR="005832F8" w:rsidRPr="00AD525B" w14:paraId="622FB799" w14:textId="77777777" w:rsidTr="005832F8">
        <w:trPr>
          <w:trHeight w:val="300"/>
        </w:trPr>
        <w:tc>
          <w:tcPr>
            <w:tcW w:w="709" w:type="dxa"/>
            <w:tcBorders>
              <w:top w:val="nil"/>
              <w:left w:val="nil"/>
              <w:bottom w:val="nil"/>
              <w:right w:val="nil"/>
            </w:tcBorders>
            <w:shd w:val="clear" w:color="auto" w:fill="auto"/>
            <w:vAlign w:val="bottom"/>
          </w:tcPr>
          <w:p w14:paraId="1E6D4482" w14:textId="66125EE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158</w:t>
            </w:r>
          </w:p>
        </w:tc>
        <w:tc>
          <w:tcPr>
            <w:tcW w:w="4394" w:type="dxa"/>
            <w:shd w:val="clear" w:color="auto" w:fill="auto"/>
            <w:noWrap/>
            <w:vAlign w:val="bottom"/>
            <w:hideMark/>
          </w:tcPr>
          <w:p w14:paraId="0CECA905" w14:textId="684AF386"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Váradi  József 13</w:t>
            </w:r>
          </w:p>
        </w:tc>
        <w:tc>
          <w:tcPr>
            <w:tcW w:w="4820" w:type="dxa"/>
            <w:shd w:val="clear" w:color="auto" w:fill="auto"/>
            <w:noWrap/>
            <w:vAlign w:val="bottom"/>
            <w:hideMark/>
          </w:tcPr>
          <w:p w14:paraId="6E1CCEA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Váradi József,nr.90A,nr.2,sc.B,ap.7</w:t>
            </w:r>
          </w:p>
        </w:tc>
      </w:tr>
      <w:tr w:rsidR="005832F8" w:rsidRPr="00AD525B" w14:paraId="6F00F437" w14:textId="77777777" w:rsidTr="005832F8">
        <w:trPr>
          <w:trHeight w:val="300"/>
        </w:trPr>
        <w:tc>
          <w:tcPr>
            <w:tcW w:w="709" w:type="dxa"/>
            <w:tcBorders>
              <w:top w:val="nil"/>
              <w:left w:val="nil"/>
              <w:bottom w:val="nil"/>
              <w:right w:val="nil"/>
            </w:tcBorders>
            <w:shd w:val="clear" w:color="auto" w:fill="auto"/>
            <w:vAlign w:val="bottom"/>
          </w:tcPr>
          <w:p w14:paraId="08547D70" w14:textId="087D96F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159</w:t>
            </w:r>
          </w:p>
        </w:tc>
        <w:tc>
          <w:tcPr>
            <w:tcW w:w="4394" w:type="dxa"/>
            <w:shd w:val="clear" w:color="auto" w:fill="auto"/>
            <w:noWrap/>
            <w:vAlign w:val="bottom"/>
            <w:hideMark/>
          </w:tcPr>
          <w:p w14:paraId="5BA362F0" w14:textId="60E9E71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Váradi József</w:t>
            </w:r>
          </w:p>
        </w:tc>
        <w:tc>
          <w:tcPr>
            <w:tcW w:w="4820" w:type="dxa"/>
            <w:shd w:val="clear" w:color="auto" w:fill="auto"/>
            <w:noWrap/>
            <w:vAlign w:val="bottom"/>
            <w:hideMark/>
          </w:tcPr>
          <w:p w14:paraId="261782C8"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Váradi József,nr.14,bl.3,sc.A,ap.4</w:t>
            </w:r>
          </w:p>
        </w:tc>
      </w:tr>
      <w:tr w:rsidR="005832F8" w:rsidRPr="00AD525B" w14:paraId="6712F020" w14:textId="77777777" w:rsidTr="005832F8">
        <w:trPr>
          <w:trHeight w:val="300"/>
        </w:trPr>
        <w:tc>
          <w:tcPr>
            <w:tcW w:w="709" w:type="dxa"/>
            <w:tcBorders>
              <w:top w:val="nil"/>
              <w:left w:val="nil"/>
              <w:bottom w:val="nil"/>
              <w:right w:val="nil"/>
            </w:tcBorders>
            <w:shd w:val="clear" w:color="auto" w:fill="auto"/>
            <w:vAlign w:val="bottom"/>
          </w:tcPr>
          <w:p w14:paraId="00CDC515" w14:textId="3FE563B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160</w:t>
            </w:r>
          </w:p>
        </w:tc>
        <w:tc>
          <w:tcPr>
            <w:tcW w:w="4394" w:type="dxa"/>
            <w:shd w:val="clear" w:color="auto" w:fill="auto"/>
            <w:noWrap/>
            <w:vAlign w:val="bottom"/>
            <w:hideMark/>
          </w:tcPr>
          <w:p w14:paraId="12A5DFB7" w14:textId="2C5CD7C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Venus</w:t>
            </w:r>
          </w:p>
        </w:tc>
        <w:tc>
          <w:tcPr>
            <w:tcW w:w="4820" w:type="dxa"/>
            <w:shd w:val="clear" w:color="auto" w:fill="auto"/>
            <w:noWrap/>
            <w:vAlign w:val="bottom"/>
            <w:hideMark/>
          </w:tcPr>
          <w:p w14:paraId="00841B2B"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bld. General Grigore Bălan,nr.27,bl.160,ap.8</w:t>
            </w:r>
          </w:p>
        </w:tc>
      </w:tr>
      <w:tr w:rsidR="005832F8" w:rsidRPr="00AD525B" w14:paraId="57C5B98E" w14:textId="77777777" w:rsidTr="005832F8">
        <w:trPr>
          <w:trHeight w:val="300"/>
        </w:trPr>
        <w:tc>
          <w:tcPr>
            <w:tcW w:w="709" w:type="dxa"/>
            <w:tcBorders>
              <w:top w:val="nil"/>
              <w:left w:val="nil"/>
              <w:bottom w:val="nil"/>
              <w:right w:val="nil"/>
            </w:tcBorders>
            <w:shd w:val="clear" w:color="auto" w:fill="auto"/>
            <w:vAlign w:val="bottom"/>
          </w:tcPr>
          <w:p w14:paraId="52487120" w14:textId="6D604F50"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161</w:t>
            </w:r>
          </w:p>
        </w:tc>
        <w:tc>
          <w:tcPr>
            <w:tcW w:w="4394" w:type="dxa"/>
            <w:shd w:val="clear" w:color="auto" w:fill="auto"/>
            <w:noWrap/>
            <w:vAlign w:val="bottom"/>
            <w:hideMark/>
          </w:tcPr>
          <w:p w14:paraId="5C92DB9C" w14:textId="710E726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Viitorul</w:t>
            </w:r>
          </w:p>
        </w:tc>
        <w:tc>
          <w:tcPr>
            <w:tcW w:w="4820" w:type="dxa"/>
            <w:shd w:val="clear" w:color="auto" w:fill="auto"/>
            <w:noWrap/>
            <w:vAlign w:val="bottom"/>
            <w:hideMark/>
          </w:tcPr>
          <w:p w14:paraId="08FFC8C4"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Vasile Goldiș,nr.19</w:t>
            </w:r>
          </w:p>
        </w:tc>
      </w:tr>
      <w:tr w:rsidR="005832F8" w:rsidRPr="00AD525B" w14:paraId="5AD31DF5" w14:textId="77777777" w:rsidTr="005832F8">
        <w:trPr>
          <w:trHeight w:val="300"/>
        </w:trPr>
        <w:tc>
          <w:tcPr>
            <w:tcW w:w="709" w:type="dxa"/>
            <w:tcBorders>
              <w:top w:val="nil"/>
              <w:left w:val="nil"/>
              <w:bottom w:val="nil"/>
              <w:right w:val="nil"/>
            </w:tcBorders>
            <w:shd w:val="clear" w:color="auto" w:fill="auto"/>
            <w:vAlign w:val="bottom"/>
          </w:tcPr>
          <w:p w14:paraId="766FB896" w14:textId="136AE0B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162</w:t>
            </w:r>
          </w:p>
        </w:tc>
        <w:tc>
          <w:tcPr>
            <w:tcW w:w="4394" w:type="dxa"/>
            <w:shd w:val="clear" w:color="auto" w:fill="auto"/>
            <w:noWrap/>
            <w:vAlign w:val="bottom"/>
            <w:hideMark/>
          </w:tcPr>
          <w:p w14:paraId="576C58D2" w14:textId="4028C08D"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Viitorului 6</w:t>
            </w:r>
          </w:p>
        </w:tc>
        <w:tc>
          <w:tcPr>
            <w:tcW w:w="4820" w:type="dxa"/>
            <w:shd w:val="clear" w:color="auto" w:fill="auto"/>
            <w:noWrap/>
            <w:vAlign w:val="bottom"/>
            <w:hideMark/>
          </w:tcPr>
          <w:p w14:paraId="72986121"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str.Viitorului,nr.13,bl.6,parter</w:t>
            </w:r>
          </w:p>
        </w:tc>
      </w:tr>
      <w:tr w:rsidR="005832F8" w:rsidRPr="00AD525B" w14:paraId="4244CAD0" w14:textId="77777777" w:rsidTr="005832F8">
        <w:trPr>
          <w:trHeight w:val="300"/>
        </w:trPr>
        <w:tc>
          <w:tcPr>
            <w:tcW w:w="709" w:type="dxa"/>
            <w:tcBorders>
              <w:top w:val="nil"/>
              <w:left w:val="nil"/>
              <w:bottom w:val="nil"/>
              <w:right w:val="nil"/>
            </w:tcBorders>
            <w:shd w:val="clear" w:color="auto" w:fill="auto"/>
            <w:vAlign w:val="bottom"/>
          </w:tcPr>
          <w:p w14:paraId="7A85961E" w14:textId="4FE6066C"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163</w:t>
            </w:r>
          </w:p>
        </w:tc>
        <w:tc>
          <w:tcPr>
            <w:tcW w:w="4394" w:type="dxa"/>
            <w:shd w:val="clear" w:color="auto" w:fill="auto"/>
            <w:noWrap/>
            <w:vAlign w:val="bottom"/>
            <w:hideMark/>
          </w:tcPr>
          <w:p w14:paraId="70311A4A" w14:textId="37094AC1"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 xml:space="preserve">Asociația de proprietar Yza </w:t>
            </w:r>
          </w:p>
        </w:tc>
        <w:tc>
          <w:tcPr>
            <w:tcW w:w="4820" w:type="dxa"/>
            <w:shd w:val="clear" w:color="auto" w:fill="auto"/>
            <w:noWrap/>
            <w:vAlign w:val="bottom"/>
            <w:hideMark/>
          </w:tcPr>
          <w:p w14:paraId="26CA845E"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str.Ciucului,nr.48,bl.48,sc.B,ap.8</w:t>
            </w:r>
          </w:p>
        </w:tc>
      </w:tr>
      <w:tr w:rsidR="005832F8" w:rsidRPr="00AD525B" w14:paraId="65011369" w14:textId="77777777" w:rsidTr="005832F8">
        <w:trPr>
          <w:trHeight w:val="300"/>
        </w:trPr>
        <w:tc>
          <w:tcPr>
            <w:tcW w:w="709" w:type="dxa"/>
            <w:tcBorders>
              <w:top w:val="nil"/>
              <w:left w:val="nil"/>
              <w:bottom w:val="nil"/>
              <w:right w:val="nil"/>
            </w:tcBorders>
            <w:shd w:val="clear" w:color="auto" w:fill="auto"/>
            <w:vAlign w:val="bottom"/>
          </w:tcPr>
          <w:p w14:paraId="435A1D79" w14:textId="4AF51158"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164</w:t>
            </w:r>
          </w:p>
        </w:tc>
        <w:tc>
          <w:tcPr>
            <w:tcW w:w="4394" w:type="dxa"/>
            <w:shd w:val="clear" w:color="auto" w:fill="auto"/>
            <w:noWrap/>
            <w:vAlign w:val="bottom"/>
            <w:hideMark/>
          </w:tcPr>
          <w:p w14:paraId="64255E09" w14:textId="71DCEC1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Zefirul 16</w:t>
            </w:r>
          </w:p>
        </w:tc>
        <w:tc>
          <w:tcPr>
            <w:tcW w:w="4820" w:type="dxa"/>
            <w:shd w:val="clear" w:color="auto" w:fill="auto"/>
            <w:noWrap/>
            <w:vAlign w:val="bottom"/>
            <w:hideMark/>
          </w:tcPr>
          <w:p w14:paraId="08955C42"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str.Zefirului,nr.3,bl.16C,sc.B,parter</w:t>
            </w:r>
          </w:p>
        </w:tc>
      </w:tr>
      <w:tr w:rsidR="005832F8" w:rsidRPr="00AD525B" w14:paraId="20FFA835" w14:textId="77777777" w:rsidTr="005832F8">
        <w:trPr>
          <w:trHeight w:val="300"/>
        </w:trPr>
        <w:tc>
          <w:tcPr>
            <w:tcW w:w="709" w:type="dxa"/>
            <w:tcBorders>
              <w:top w:val="nil"/>
              <w:left w:val="nil"/>
              <w:bottom w:val="nil"/>
              <w:right w:val="nil"/>
            </w:tcBorders>
            <w:shd w:val="clear" w:color="auto" w:fill="auto"/>
            <w:vAlign w:val="bottom"/>
          </w:tcPr>
          <w:p w14:paraId="1D003EF4" w14:textId="4692A485"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165</w:t>
            </w:r>
          </w:p>
        </w:tc>
        <w:tc>
          <w:tcPr>
            <w:tcW w:w="4394" w:type="dxa"/>
            <w:shd w:val="clear" w:color="auto" w:fill="auto"/>
            <w:noWrap/>
            <w:vAlign w:val="bottom"/>
            <w:hideMark/>
          </w:tcPr>
          <w:p w14:paraId="75528F43" w14:textId="7329932E"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Zona Culturii</w:t>
            </w:r>
          </w:p>
        </w:tc>
        <w:tc>
          <w:tcPr>
            <w:tcW w:w="4820" w:type="dxa"/>
            <w:shd w:val="clear" w:color="auto" w:fill="auto"/>
            <w:noWrap/>
            <w:vAlign w:val="bottom"/>
            <w:hideMark/>
          </w:tcPr>
          <w:p w14:paraId="7B4F01A9"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p-ța. Mihai Viteazul,nr.13,bl.43,sc.B,parter</w:t>
            </w:r>
          </w:p>
        </w:tc>
      </w:tr>
      <w:tr w:rsidR="005832F8" w:rsidRPr="00AD525B" w14:paraId="742189C4" w14:textId="77777777" w:rsidTr="005832F8">
        <w:trPr>
          <w:trHeight w:val="300"/>
        </w:trPr>
        <w:tc>
          <w:tcPr>
            <w:tcW w:w="709" w:type="dxa"/>
            <w:tcBorders>
              <w:top w:val="nil"/>
              <w:left w:val="nil"/>
              <w:bottom w:val="nil"/>
              <w:right w:val="nil"/>
            </w:tcBorders>
            <w:shd w:val="clear" w:color="auto" w:fill="auto"/>
            <w:vAlign w:val="bottom"/>
          </w:tcPr>
          <w:p w14:paraId="03221A43" w14:textId="5BCE1D1B"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166</w:t>
            </w:r>
          </w:p>
        </w:tc>
        <w:tc>
          <w:tcPr>
            <w:tcW w:w="4394" w:type="dxa"/>
            <w:shd w:val="clear" w:color="auto" w:fill="auto"/>
            <w:noWrap/>
            <w:vAlign w:val="bottom"/>
            <w:hideMark/>
          </w:tcPr>
          <w:p w14:paraId="0AE4BDD1" w14:textId="2D7BD834"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Zona Șugaș nr.16</w:t>
            </w:r>
          </w:p>
        </w:tc>
        <w:tc>
          <w:tcPr>
            <w:tcW w:w="4820" w:type="dxa"/>
            <w:shd w:val="clear" w:color="auto" w:fill="auto"/>
            <w:noWrap/>
            <w:vAlign w:val="bottom"/>
            <w:hideMark/>
          </w:tcPr>
          <w:p w14:paraId="0452B620"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József Bem,nr.2,bl.3,sc.G,AP.23</w:t>
            </w:r>
          </w:p>
        </w:tc>
      </w:tr>
      <w:tr w:rsidR="005832F8" w:rsidRPr="00AD525B" w14:paraId="3F16C8CB" w14:textId="77777777" w:rsidTr="005832F8">
        <w:trPr>
          <w:trHeight w:val="285"/>
        </w:trPr>
        <w:tc>
          <w:tcPr>
            <w:tcW w:w="709" w:type="dxa"/>
            <w:tcBorders>
              <w:top w:val="nil"/>
              <w:left w:val="nil"/>
              <w:bottom w:val="nil"/>
              <w:right w:val="nil"/>
            </w:tcBorders>
            <w:shd w:val="clear" w:color="auto" w:fill="auto"/>
            <w:vAlign w:val="bottom"/>
          </w:tcPr>
          <w:p w14:paraId="5A44844F" w14:textId="59C62DF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rPr>
              <w:t>167</w:t>
            </w:r>
          </w:p>
        </w:tc>
        <w:tc>
          <w:tcPr>
            <w:tcW w:w="4394" w:type="dxa"/>
            <w:shd w:val="clear" w:color="auto" w:fill="auto"/>
            <w:noWrap/>
            <w:vAlign w:val="bottom"/>
            <w:hideMark/>
          </w:tcPr>
          <w:p w14:paraId="45AF217C" w14:textId="4E5627DF"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Asociația de proprietar Zorilor</w:t>
            </w:r>
          </w:p>
        </w:tc>
        <w:tc>
          <w:tcPr>
            <w:tcW w:w="4820" w:type="dxa"/>
            <w:shd w:val="clear" w:color="auto" w:fill="auto"/>
            <w:noWrap/>
            <w:vAlign w:val="bottom"/>
            <w:hideMark/>
          </w:tcPr>
          <w:p w14:paraId="6AA4607F" w14:textId="77777777" w:rsidR="005832F8" w:rsidRPr="00AD525B" w:rsidRDefault="005832F8" w:rsidP="005832F8">
            <w:pPr>
              <w:keepNext w:val="0"/>
              <w:keepLines w:val="0"/>
              <w:spacing w:after="0"/>
              <w:jc w:val="left"/>
              <w:rPr>
                <w:color w:val="000000"/>
                <w:sz w:val="24"/>
                <w:szCs w:val="24"/>
                <w:lang w:eastAsia="ro-RO"/>
              </w:rPr>
            </w:pPr>
            <w:r w:rsidRPr="00AD525B">
              <w:rPr>
                <w:color w:val="000000"/>
                <w:sz w:val="24"/>
                <w:szCs w:val="24"/>
                <w:lang w:eastAsia="ro-RO"/>
              </w:rPr>
              <w:t>str. Romulus Cioflec,nr.20A,sc.A,ap.2</w:t>
            </w:r>
          </w:p>
        </w:tc>
      </w:tr>
    </w:tbl>
    <w:p w14:paraId="11CFABB4" w14:textId="77777777" w:rsidR="00B42B20" w:rsidRPr="00AD525B" w:rsidRDefault="00B42B20" w:rsidP="009C66F5">
      <w:pPr>
        <w:spacing w:after="0"/>
        <w:rPr>
          <w:sz w:val="24"/>
          <w:szCs w:val="24"/>
        </w:rPr>
      </w:pPr>
    </w:p>
    <w:p w14:paraId="44F38F23" w14:textId="77777777" w:rsidR="000819E4" w:rsidRPr="00AD525B" w:rsidRDefault="000819E4">
      <w:pPr>
        <w:keepNext w:val="0"/>
        <w:keepLines w:val="0"/>
        <w:spacing w:after="0"/>
        <w:jc w:val="left"/>
        <w:rPr>
          <w:b/>
          <w:sz w:val="24"/>
          <w:szCs w:val="24"/>
        </w:rPr>
      </w:pPr>
      <w:r w:rsidRPr="00AD525B">
        <w:rPr>
          <w:b/>
          <w:sz w:val="24"/>
          <w:szCs w:val="24"/>
        </w:rPr>
        <w:br w:type="page"/>
      </w:r>
    </w:p>
    <w:p w14:paraId="66FACB0A" w14:textId="34E4B4A9" w:rsidR="00B42B20" w:rsidRPr="00AD525B" w:rsidRDefault="00744AF2" w:rsidP="009C66F5">
      <w:pPr>
        <w:spacing w:after="0"/>
        <w:rPr>
          <w:sz w:val="24"/>
          <w:szCs w:val="24"/>
        </w:rPr>
      </w:pPr>
      <w:r w:rsidRPr="00AD525B">
        <w:rPr>
          <w:b/>
          <w:sz w:val="24"/>
          <w:szCs w:val="24"/>
        </w:rPr>
        <w:lastRenderedPageBreak/>
        <w:t>ANEXA NR. 26</w:t>
      </w:r>
      <w:r w:rsidR="00D40715" w:rsidRPr="00AD525B">
        <w:rPr>
          <w:sz w:val="24"/>
          <w:szCs w:val="24"/>
        </w:rPr>
        <w:t xml:space="preserve"> </w:t>
      </w:r>
      <w:r w:rsidR="00B42B20" w:rsidRPr="00AD525B">
        <w:rPr>
          <w:sz w:val="24"/>
          <w:szCs w:val="24"/>
        </w:rPr>
        <w:t>la caietul de sarcini-cadru</w:t>
      </w:r>
    </w:p>
    <w:p w14:paraId="3E4C36BE" w14:textId="77777777" w:rsidR="00B42B20" w:rsidRPr="00AD525B" w:rsidRDefault="00B42B20" w:rsidP="009C66F5">
      <w:pPr>
        <w:pStyle w:val="NormalWeb"/>
        <w:spacing w:before="0" w:beforeAutospacing="0" w:after="0" w:afterAutospacing="0"/>
        <w:jc w:val="both"/>
        <w:rPr>
          <w:b/>
          <w:lang w:val="ro-RO"/>
          <w14:ligatures w14:val="standardContextual"/>
        </w:rPr>
      </w:pPr>
      <w:r w:rsidRPr="00AD525B">
        <w:rPr>
          <w:b/>
          <w:lang w:val="ro-RO"/>
        </w:rPr>
        <w:t>Deratizare cămine rețele tehnico-edilitare – vector șobolani/șoareci</w:t>
      </w:r>
    </w:p>
    <w:p w14:paraId="5E9AD1CF" w14:textId="77777777" w:rsidR="00402C3C" w:rsidRPr="00AD525B" w:rsidRDefault="00402C3C" w:rsidP="009C66F5">
      <w:pPr>
        <w:pStyle w:val="NormalWeb"/>
        <w:spacing w:before="0" w:beforeAutospacing="0" w:after="0" w:afterAutospacing="0"/>
        <w:rPr>
          <w:i/>
          <w:iCs/>
          <w:lang w:val="ro-RO"/>
          <w14:ligatures w14:val="standardContextual"/>
        </w:rPr>
      </w:pPr>
    </w:p>
    <w:tbl>
      <w:tblPr>
        <w:tblW w:w="9351" w:type="dxa"/>
        <w:tblLook w:val="04A0" w:firstRow="1" w:lastRow="0" w:firstColumn="1" w:lastColumn="0" w:noHBand="0" w:noVBand="1"/>
      </w:tblPr>
      <w:tblGrid>
        <w:gridCol w:w="980"/>
        <w:gridCol w:w="4969"/>
        <w:gridCol w:w="1559"/>
        <w:gridCol w:w="1843"/>
      </w:tblGrid>
      <w:tr w:rsidR="008C6EED" w:rsidRPr="00AD525B" w14:paraId="34DAD060" w14:textId="77777777" w:rsidTr="00005B5F">
        <w:trPr>
          <w:trHeight w:val="300"/>
        </w:trPr>
        <w:tc>
          <w:tcPr>
            <w:tcW w:w="9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94D55A" w14:textId="77777777" w:rsidR="008C6EED" w:rsidRPr="00AD525B" w:rsidRDefault="008C6EED" w:rsidP="00005B5F">
            <w:pPr>
              <w:keepNext w:val="0"/>
              <w:keepLines w:val="0"/>
              <w:spacing w:after="0"/>
              <w:jc w:val="center"/>
              <w:rPr>
                <w:b/>
                <w:color w:val="000000"/>
                <w:sz w:val="24"/>
                <w:szCs w:val="24"/>
                <w:lang w:eastAsia="ro-RO"/>
              </w:rPr>
            </w:pPr>
            <w:r w:rsidRPr="00AD525B">
              <w:rPr>
                <w:b/>
                <w:color w:val="000000"/>
                <w:sz w:val="24"/>
                <w:szCs w:val="24"/>
                <w:lang w:eastAsia="ro-RO"/>
              </w:rPr>
              <w:t>Nr.crt.</w:t>
            </w:r>
          </w:p>
        </w:tc>
        <w:tc>
          <w:tcPr>
            <w:tcW w:w="4969" w:type="dxa"/>
            <w:tcBorders>
              <w:top w:val="single" w:sz="4" w:space="0" w:color="000000"/>
              <w:left w:val="nil"/>
              <w:bottom w:val="single" w:sz="4" w:space="0" w:color="000000"/>
              <w:right w:val="single" w:sz="4" w:space="0" w:color="000000"/>
            </w:tcBorders>
            <w:shd w:val="clear" w:color="auto" w:fill="auto"/>
            <w:noWrap/>
            <w:vAlign w:val="bottom"/>
            <w:hideMark/>
          </w:tcPr>
          <w:p w14:paraId="06C9BA29" w14:textId="6078C161" w:rsidR="008C6EED" w:rsidRPr="00AD525B" w:rsidRDefault="008C6EED" w:rsidP="00005B5F">
            <w:pPr>
              <w:keepNext w:val="0"/>
              <w:keepLines w:val="0"/>
              <w:spacing w:after="0"/>
              <w:jc w:val="center"/>
              <w:rPr>
                <w:color w:val="000000"/>
                <w:sz w:val="24"/>
                <w:szCs w:val="24"/>
                <w:lang w:eastAsia="ro-RO"/>
              </w:rPr>
            </w:pPr>
            <w:r w:rsidRPr="00AD525B">
              <w:rPr>
                <w:b/>
                <w:sz w:val="24"/>
                <w:szCs w:val="24"/>
              </w:rPr>
              <w:t>Cămine aferente rețelelor tehnico-edilitare</w:t>
            </w:r>
            <w:r w:rsidRPr="00AD525B">
              <w:rPr>
                <w:b/>
                <w:sz w:val="24"/>
                <w:szCs w:val="24"/>
                <w14:ligatures w14:val="standardContextual"/>
              </w:rPr>
              <w:t xml:space="preserve"> </w:t>
            </w:r>
            <w:r w:rsidRPr="00AD525B">
              <w:rPr>
                <w:b/>
                <w:sz w:val="24"/>
                <w:szCs w:val="24"/>
              </w:rPr>
              <w:t>unde se aplică tratamentul de deratizare</w:t>
            </w:r>
          </w:p>
        </w:tc>
        <w:tc>
          <w:tcPr>
            <w:tcW w:w="1559" w:type="dxa"/>
            <w:tcBorders>
              <w:top w:val="single" w:sz="4" w:space="0" w:color="000000"/>
              <w:left w:val="nil"/>
              <w:bottom w:val="single" w:sz="4" w:space="0" w:color="000000"/>
              <w:right w:val="single" w:sz="4" w:space="0" w:color="000000"/>
            </w:tcBorders>
            <w:shd w:val="clear" w:color="auto" w:fill="auto"/>
            <w:noWrap/>
            <w:vAlign w:val="bottom"/>
            <w:hideMark/>
          </w:tcPr>
          <w:p w14:paraId="03F76FEB" w14:textId="77777777" w:rsidR="008C6EED" w:rsidRPr="00AD525B" w:rsidRDefault="008C6EED" w:rsidP="00005B5F">
            <w:pPr>
              <w:keepNext w:val="0"/>
              <w:keepLines w:val="0"/>
              <w:spacing w:after="0"/>
              <w:jc w:val="center"/>
              <w:rPr>
                <w:b/>
                <w:color w:val="000000"/>
                <w:sz w:val="24"/>
                <w:szCs w:val="24"/>
                <w:lang w:eastAsia="ro-RO"/>
              </w:rPr>
            </w:pPr>
            <w:r w:rsidRPr="00AD525B">
              <w:rPr>
                <w:b/>
                <w:color w:val="000000"/>
                <w:sz w:val="24"/>
                <w:szCs w:val="24"/>
                <w:lang w:eastAsia="ro-RO"/>
              </w:rPr>
              <w:t>Bucăți</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14:paraId="468D469D" w14:textId="77777777" w:rsidR="008C6EED" w:rsidRPr="00AD525B" w:rsidRDefault="008C6EED" w:rsidP="00005B5F">
            <w:pPr>
              <w:keepNext w:val="0"/>
              <w:keepLines w:val="0"/>
              <w:spacing w:after="0"/>
              <w:jc w:val="center"/>
              <w:rPr>
                <w:b/>
                <w:color w:val="000000"/>
                <w:sz w:val="24"/>
                <w:szCs w:val="24"/>
                <w:lang w:eastAsia="ro-RO"/>
              </w:rPr>
            </w:pPr>
            <w:r w:rsidRPr="00AD525B">
              <w:rPr>
                <w:b/>
                <w:color w:val="000000"/>
                <w:sz w:val="24"/>
                <w:szCs w:val="24"/>
                <w:lang w:eastAsia="ro-RO"/>
              </w:rPr>
              <w:t>Suprafața mp aproximativ</w:t>
            </w:r>
          </w:p>
        </w:tc>
      </w:tr>
      <w:tr w:rsidR="008C6EED" w:rsidRPr="00AD525B" w14:paraId="20173483" w14:textId="77777777" w:rsidTr="00005B5F">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4978B676"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1</w:t>
            </w:r>
          </w:p>
        </w:tc>
        <w:tc>
          <w:tcPr>
            <w:tcW w:w="4969" w:type="dxa"/>
            <w:tcBorders>
              <w:top w:val="nil"/>
              <w:left w:val="nil"/>
              <w:bottom w:val="single" w:sz="4" w:space="0" w:color="000000"/>
              <w:right w:val="single" w:sz="4" w:space="0" w:color="000000"/>
            </w:tcBorders>
            <w:shd w:val="clear" w:color="auto" w:fill="auto"/>
            <w:noWrap/>
            <w:vAlign w:val="bottom"/>
            <w:hideMark/>
          </w:tcPr>
          <w:p w14:paraId="36FCA090"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Cămine de vizitare aferente rețelelor de alimentare cu apă</w:t>
            </w:r>
          </w:p>
        </w:tc>
        <w:tc>
          <w:tcPr>
            <w:tcW w:w="1559" w:type="dxa"/>
            <w:tcBorders>
              <w:top w:val="nil"/>
              <w:left w:val="nil"/>
              <w:bottom w:val="single" w:sz="4" w:space="0" w:color="000000"/>
              <w:right w:val="single" w:sz="4" w:space="0" w:color="000000"/>
            </w:tcBorders>
            <w:shd w:val="clear" w:color="auto" w:fill="auto"/>
            <w:noWrap/>
            <w:vAlign w:val="bottom"/>
            <w:hideMark/>
          </w:tcPr>
          <w:p w14:paraId="14A88A09"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532</w:t>
            </w:r>
          </w:p>
        </w:tc>
        <w:tc>
          <w:tcPr>
            <w:tcW w:w="1843" w:type="dxa"/>
            <w:tcBorders>
              <w:top w:val="nil"/>
              <w:left w:val="nil"/>
              <w:bottom w:val="single" w:sz="4" w:space="0" w:color="000000"/>
              <w:right w:val="single" w:sz="4" w:space="0" w:color="000000"/>
            </w:tcBorders>
            <w:shd w:val="clear" w:color="auto" w:fill="auto"/>
            <w:noWrap/>
            <w:vAlign w:val="bottom"/>
            <w:hideMark/>
          </w:tcPr>
          <w:p w14:paraId="20C426F4"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2128</w:t>
            </w:r>
          </w:p>
        </w:tc>
      </w:tr>
      <w:tr w:rsidR="008C6EED" w:rsidRPr="00AD525B" w14:paraId="41C3B8D6" w14:textId="77777777" w:rsidTr="00005B5F">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35463F36"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2</w:t>
            </w:r>
          </w:p>
        </w:tc>
        <w:tc>
          <w:tcPr>
            <w:tcW w:w="4969" w:type="dxa"/>
            <w:tcBorders>
              <w:top w:val="nil"/>
              <w:left w:val="nil"/>
              <w:bottom w:val="single" w:sz="4" w:space="0" w:color="000000"/>
              <w:right w:val="single" w:sz="4" w:space="0" w:color="000000"/>
            </w:tcBorders>
            <w:shd w:val="clear" w:color="auto" w:fill="auto"/>
            <w:noWrap/>
            <w:vAlign w:val="bottom"/>
            <w:hideMark/>
          </w:tcPr>
          <w:p w14:paraId="62F3C83E"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Cămine de vizitare aferente rețelelor de canalizare - menajeră</w:t>
            </w:r>
          </w:p>
        </w:tc>
        <w:tc>
          <w:tcPr>
            <w:tcW w:w="1559" w:type="dxa"/>
            <w:tcBorders>
              <w:top w:val="nil"/>
              <w:left w:val="nil"/>
              <w:bottom w:val="single" w:sz="4" w:space="0" w:color="000000"/>
              <w:right w:val="single" w:sz="4" w:space="0" w:color="000000"/>
            </w:tcBorders>
            <w:shd w:val="clear" w:color="auto" w:fill="auto"/>
            <w:noWrap/>
            <w:vAlign w:val="bottom"/>
            <w:hideMark/>
          </w:tcPr>
          <w:p w14:paraId="3D55D342"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3941</w:t>
            </w:r>
          </w:p>
        </w:tc>
        <w:tc>
          <w:tcPr>
            <w:tcW w:w="1843" w:type="dxa"/>
            <w:tcBorders>
              <w:top w:val="nil"/>
              <w:left w:val="nil"/>
              <w:bottom w:val="single" w:sz="4" w:space="0" w:color="000000"/>
              <w:right w:val="single" w:sz="4" w:space="0" w:color="000000"/>
            </w:tcBorders>
            <w:shd w:val="clear" w:color="auto" w:fill="auto"/>
            <w:noWrap/>
            <w:vAlign w:val="bottom"/>
            <w:hideMark/>
          </w:tcPr>
          <w:p w14:paraId="20965190"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5675</w:t>
            </w:r>
          </w:p>
        </w:tc>
      </w:tr>
      <w:tr w:rsidR="008C6EED" w:rsidRPr="00AD525B" w14:paraId="692CC8F5" w14:textId="77777777" w:rsidTr="00005B5F">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0C96B413"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3</w:t>
            </w:r>
          </w:p>
        </w:tc>
        <w:tc>
          <w:tcPr>
            <w:tcW w:w="4969" w:type="dxa"/>
            <w:tcBorders>
              <w:top w:val="nil"/>
              <w:left w:val="nil"/>
              <w:bottom w:val="single" w:sz="4" w:space="0" w:color="000000"/>
              <w:right w:val="single" w:sz="4" w:space="0" w:color="000000"/>
            </w:tcBorders>
            <w:shd w:val="clear" w:color="auto" w:fill="auto"/>
            <w:noWrap/>
            <w:vAlign w:val="bottom"/>
            <w:hideMark/>
          </w:tcPr>
          <w:p w14:paraId="0C86F793"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Cămine de vizitare aferente rețelelor de canalizare - pluvială</w:t>
            </w:r>
          </w:p>
        </w:tc>
        <w:tc>
          <w:tcPr>
            <w:tcW w:w="1559" w:type="dxa"/>
            <w:tcBorders>
              <w:top w:val="nil"/>
              <w:left w:val="nil"/>
              <w:bottom w:val="single" w:sz="4" w:space="0" w:color="000000"/>
              <w:right w:val="single" w:sz="4" w:space="0" w:color="000000"/>
            </w:tcBorders>
            <w:shd w:val="clear" w:color="auto" w:fill="auto"/>
            <w:noWrap/>
            <w:vAlign w:val="bottom"/>
            <w:hideMark/>
          </w:tcPr>
          <w:p w14:paraId="30D47E7F"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3049</w:t>
            </w:r>
          </w:p>
        </w:tc>
        <w:tc>
          <w:tcPr>
            <w:tcW w:w="1843" w:type="dxa"/>
            <w:tcBorders>
              <w:top w:val="nil"/>
              <w:left w:val="nil"/>
              <w:bottom w:val="single" w:sz="4" w:space="0" w:color="000000"/>
              <w:right w:val="single" w:sz="4" w:space="0" w:color="000000"/>
            </w:tcBorders>
            <w:shd w:val="clear" w:color="auto" w:fill="auto"/>
            <w:noWrap/>
            <w:vAlign w:val="bottom"/>
            <w:hideMark/>
          </w:tcPr>
          <w:p w14:paraId="63059B89"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4391</w:t>
            </w:r>
          </w:p>
        </w:tc>
      </w:tr>
      <w:tr w:rsidR="008C6EED" w:rsidRPr="00AD525B" w14:paraId="79D5C9CC" w14:textId="77777777" w:rsidTr="00005B5F">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7626584F"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4</w:t>
            </w:r>
          </w:p>
        </w:tc>
        <w:tc>
          <w:tcPr>
            <w:tcW w:w="4969" w:type="dxa"/>
            <w:tcBorders>
              <w:top w:val="nil"/>
              <w:left w:val="nil"/>
              <w:bottom w:val="single" w:sz="4" w:space="0" w:color="000000"/>
              <w:right w:val="single" w:sz="4" w:space="0" w:color="000000"/>
            </w:tcBorders>
            <w:shd w:val="clear" w:color="auto" w:fill="auto"/>
            <w:noWrap/>
            <w:vAlign w:val="bottom"/>
            <w:hideMark/>
          </w:tcPr>
          <w:p w14:paraId="3816D1D3"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SPAU</w:t>
            </w:r>
          </w:p>
        </w:tc>
        <w:tc>
          <w:tcPr>
            <w:tcW w:w="1559" w:type="dxa"/>
            <w:tcBorders>
              <w:top w:val="nil"/>
              <w:left w:val="nil"/>
              <w:bottom w:val="single" w:sz="4" w:space="0" w:color="000000"/>
              <w:right w:val="single" w:sz="4" w:space="0" w:color="000000"/>
            </w:tcBorders>
            <w:shd w:val="clear" w:color="auto" w:fill="auto"/>
            <w:noWrap/>
            <w:vAlign w:val="bottom"/>
            <w:hideMark/>
          </w:tcPr>
          <w:p w14:paraId="5E7C60B2"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35</w:t>
            </w:r>
          </w:p>
        </w:tc>
        <w:tc>
          <w:tcPr>
            <w:tcW w:w="1843" w:type="dxa"/>
            <w:tcBorders>
              <w:top w:val="nil"/>
              <w:left w:val="nil"/>
              <w:bottom w:val="single" w:sz="4" w:space="0" w:color="000000"/>
              <w:right w:val="single" w:sz="4" w:space="0" w:color="000000"/>
            </w:tcBorders>
            <w:shd w:val="clear" w:color="auto" w:fill="auto"/>
            <w:noWrap/>
            <w:vAlign w:val="bottom"/>
            <w:hideMark/>
          </w:tcPr>
          <w:p w14:paraId="64966CB8"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140</w:t>
            </w:r>
          </w:p>
        </w:tc>
      </w:tr>
      <w:tr w:rsidR="008C6EED" w:rsidRPr="00AD525B" w14:paraId="268B27AA" w14:textId="77777777" w:rsidTr="00005B5F">
        <w:trPr>
          <w:trHeight w:val="300"/>
        </w:trPr>
        <w:tc>
          <w:tcPr>
            <w:tcW w:w="980" w:type="dxa"/>
            <w:tcBorders>
              <w:top w:val="nil"/>
              <w:left w:val="single" w:sz="4" w:space="0" w:color="000000"/>
              <w:bottom w:val="single" w:sz="4" w:space="0" w:color="000000"/>
              <w:right w:val="single" w:sz="4" w:space="0" w:color="000000"/>
            </w:tcBorders>
            <w:shd w:val="clear" w:color="auto" w:fill="auto"/>
            <w:noWrap/>
            <w:vAlign w:val="bottom"/>
            <w:hideMark/>
          </w:tcPr>
          <w:p w14:paraId="19AB9A16"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5</w:t>
            </w:r>
          </w:p>
        </w:tc>
        <w:tc>
          <w:tcPr>
            <w:tcW w:w="4969" w:type="dxa"/>
            <w:tcBorders>
              <w:top w:val="single" w:sz="4" w:space="0" w:color="auto"/>
              <w:left w:val="single" w:sz="4" w:space="0" w:color="auto"/>
              <w:bottom w:val="single" w:sz="4" w:space="0" w:color="auto"/>
              <w:right w:val="single" w:sz="4" w:space="0" w:color="auto"/>
            </w:tcBorders>
            <w:noWrap/>
            <w:hideMark/>
          </w:tcPr>
          <w:p w14:paraId="674304F2" w14:textId="77777777" w:rsidR="008C6EED" w:rsidRPr="00AD525B" w:rsidRDefault="008C6EED" w:rsidP="00005B5F">
            <w:pPr>
              <w:keepNext w:val="0"/>
              <w:keepLines w:val="0"/>
              <w:spacing w:after="0"/>
              <w:jc w:val="center"/>
              <w:rPr>
                <w:color w:val="000000"/>
                <w:sz w:val="24"/>
                <w:szCs w:val="24"/>
                <w:lang w:eastAsia="ro-RO"/>
              </w:rPr>
            </w:pPr>
            <w:r w:rsidRPr="00AD525B">
              <w:rPr>
                <w:sz w:val="24"/>
                <w:szCs w:val="24"/>
                <w14:ligatures w14:val="standardContextual"/>
              </w:rPr>
              <w:t>Cămine de vizitare aferente rețelelor de alimentare cu energie termica</w:t>
            </w:r>
          </w:p>
        </w:tc>
        <w:tc>
          <w:tcPr>
            <w:tcW w:w="1559" w:type="dxa"/>
            <w:tcBorders>
              <w:top w:val="nil"/>
              <w:left w:val="nil"/>
              <w:bottom w:val="single" w:sz="4" w:space="0" w:color="000000"/>
              <w:right w:val="single" w:sz="4" w:space="0" w:color="000000"/>
            </w:tcBorders>
            <w:shd w:val="clear" w:color="auto" w:fill="auto"/>
            <w:noWrap/>
            <w:vAlign w:val="bottom"/>
            <w:hideMark/>
          </w:tcPr>
          <w:p w14:paraId="1121B8A5"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0</w:t>
            </w:r>
          </w:p>
        </w:tc>
        <w:tc>
          <w:tcPr>
            <w:tcW w:w="1843" w:type="dxa"/>
            <w:tcBorders>
              <w:top w:val="nil"/>
              <w:left w:val="nil"/>
              <w:bottom w:val="single" w:sz="4" w:space="0" w:color="000000"/>
              <w:right w:val="single" w:sz="4" w:space="0" w:color="000000"/>
            </w:tcBorders>
            <w:shd w:val="clear" w:color="auto" w:fill="auto"/>
            <w:noWrap/>
            <w:vAlign w:val="bottom"/>
            <w:hideMark/>
          </w:tcPr>
          <w:p w14:paraId="55B547AA" w14:textId="77777777" w:rsidR="008C6EED" w:rsidRPr="00AD525B" w:rsidRDefault="008C6EED" w:rsidP="00005B5F">
            <w:pPr>
              <w:keepNext w:val="0"/>
              <w:keepLines w:val="0"/>
              <w:spacing w:after="0"/>
              <w:jc w:val="center"/>
              <w:rPr>
                <w:color w:val="000000"/>
                <w:sz w:val="24"/>
                <w:szCs w:val="24"/>
                <w:lang w:eastAsia="ro-RO"/>
              </w:rPr>
            </w:pPr>
            <w:r w:rsidRPr="00AD525B">
              <w:rPr>
                <w:color w:val="000000"/>
                <w:sz w:val="24"/>
                <w:szCs w:val="24"/>
                <w:lang w:eastAsia="ro-RO"/>
              </w:rPr>
              <w:t>0</w:t>
            </w:r>
          </w:p>
        </w:tc>
      </w:tr>
    </w:tbl>
    <w:p w14:paraId="069203D7" w14:textId="77777777" w:rsidR="00B42B20" w:rsidRPr="00AD525B" w:rsidRDefault="00B42B20" w:rsidP="00B42B20">
      <w:pPr>
        <w:pStyle w:val="NormalWeb"/>
        <w:spacing w:before="0" w:beforeAutospacing="0" w:after="0" w:afterAutospacing="0" w:line="360" w:lineRule="auto"/>
        <w:jc w:val="both"/>
        <w:rPr>
          <w:lang w:val="ro-RO"/>
          <w14:ligatures w14:val="standardContextual"/>
        </w:rPr>
      </w:pPr>
    </w:p>
    <w:p w14:paraId="031B385B" w14:textId="77777777" w:rsidR="009C66F5" w:rsidRPr="00AD525B" w:rsidRDefault="009C66F5">
      <w:pPr>
        <w:keepNext w:val="0"/>
        <w:keepLines w:val="0"/>
        <w:spacing w:after="0"/>
        <w:jc w:val="left"/>
        <w:rPr>
          <w:sz w:val="24"/>
          <w:szCs w:val="24"/>
        </w:rPr>
      </w:pPr>
      <w:bookmarkStart w:id="35" w:name="_Hlk190416601"/>
      <w:r w:rsidRPr="00AD525B">
        <w:rPr>
          <w:sz w:val="24"/>
          <w:szCs w:val="24"/>
        </w:rPr>
        <w:br w:type="page"/>
      </w:r>
    </w:p>
    <w:p w14:paraId="2AA9F2D9" w14:textId="46D4E139" w:rsidR="00B42B20" w:rsidRPr="00AD525B" w:rsidRDefault="009B5A17" w:rsidP="00D40715">
      <w:pPr>
        <w:spacing w:after="0"/>
        <w:rPr>
          <w:sz w:val="24"/>
          <w:szCs w:val="24"/>
        </w:rPr>
      </w:pPr>
      <w:r w:rsidRPr="00AD525B">
        <w:rPr>
          <w:b/>
          <w:sz w:val="24"/>
          <w:szCs w:val="24"/>
        </w:rPr>
        <w:lastRenderedPageBreak/>
        <w:t>ANEXA NR. 27</w:t>
      </w:r>
      <w:r w:rsidR="00D40715" w:rsidRPr="00AD525B">
        <w:rPr>
          <w:sz w:val="24"/>
          <w:szCs w:val="24"/>
        </w:rPr>
        <w:t xml:space="preserve"> </w:t>
      </w:r>
      <w:r w:rsidR="00B42B20" w:rsidRPr="00AD525B">
        <w:rPr>
          <w:sz w:val="24"/>
          <w:szCs w:val="24"/>
        </w:rPr>
        <w:t>la caietul de sarcini-cadru</w:t>
      </w:r>
    </w:p>
    <w:p w14:paraId="54D63AF5" w14:textId="28242442" w:rsidR="00B42B20" w:rsidRPr="00AD525B" w:rsidRDefault="00B42B20" w:rsidP="00D40715">
      <w:pPr>
        <w:keepNext w:val="0"/>
        <w:keepLines w:val="0"/>
        <w:spacing w:after="0"/>
        <w:rPr>
          <w:b/>
          <w:sz w:val="24"/>
          <w:szCs w:val="24"/>
          <w14:ligatures w14:val="standardContextual"/>
        </w:rPr>
      </w:pPr>
      <w:r w:rsidRPr="00AD525B">
        <w:rPr>
          <w:b/>
          <w:sz w:val="24"/>
          <w:szCs w:val="24"/>
          <w14:ligatures w14:val="standardContextual"/>
        </w:rPr>
        <w:t>Dezinfecție</w:t>
      </w:r>
    </w:p>
    <w:tbl>
      <w:tblPr>
        <w:tblStyle w:val="TableGrid"/>
        <w:tblW w:w="9923" w:type="dxa"/>
        <w:tblInd w:w="-572" w:type="dxa"/>
        <w:tblLook w:val="04A0" w:firstRow="1" w:lastRow="0" w:firstColumn="1" w:lastColumn="0" w:noHBand="0" w:noVBand="1"/>
      </w:tblPr>
      <w:tblGrid>
        <w:gridCol w:w="709"/>
        <w:gridCol w:w="6095"/>
        <w:gridCol w:w="3119"/>
      </w:tblGrid>
      <w:tr w:rsidR="00306247" w:rsidRPr="00AD525B" w14:paraId="7577F32E"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35D41514"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Nr.</w:t>
            </w:r>
          </w:p>
          <w:p w14:paraId="24396820"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crt.</w:t>
            </w:r>
          </w:p>
        </w:tc>
        <w:tc>
          <w:tcPr>
            <w:tcW w:w="6095" w:type="dxa"/>
            <w:tcBorders>
              <w:top w:val="single" w:sz="4" w:space="0" w:color="auto"/>
              <w:left w:val="single" w:sz="4" w:space="0" w:color="auto"/>
              <w:bottom w:val="single" w:sz="4" w:space="0" w:color="auto"/>
              <w:right w:val="single" w:sz="4" w:space="0" w:color="auto"/>
            </w:tcBorders>
            <w:hideMark/>
          </w:tcPr>
          <w:p w14:paraId="495C4E85" w14:textId="34EB2570" w:rsidR="00306247" w:rsidRPr="00AD525B" w:rsidRDefault="00306247" w:rsidP="00306247">
            <w:pPr>
              <w:pStyle w:val="NormalWeb"/>
              <w:spacing w:before="0" w:beforeAutospacing="0" w:after="0" w:afterAutospacing="0"/>
              <w:jc w:val="center"/>
              <w:rPr>
                <w:b/>
                <w:lang w:val="ro-RO"/>
                <w14:ligatures w14:val="standardContextual"/>
              </w:rPr>
            </w:pPr>
            <w:r w:rsidRPr="00AD525B">
              <w:rPr>
                <w:b/>
                <w:lang w:val="ro-RO"/>
                <w14:ligatures w14:val="standardContextual"/>
              </w:rPr>
              <w:t xml:space="preserve">Obiectivul aferent </w:t>
            </w:r>
            <w:r w:rsidRPr="00AD525B">
              <w:rPr>
                <w:b/>
                <w:lang w:val="ro-RO"/>
              </w:rPr>
              <w:t xml:space="preserve">spațiilor comune închise ale clădirilor/condominiilor (subsol, spații tehnice și alte asemenea) </w:t>
            </w:r>
            <w:r w:rsidRPr="00AD525B">
              <w:rPr>
                <w:b/>
                <w:lang w:val="ro-RO"/>
                <w14:ligatures w14:val="standardContextual"/>
              </w:rPr>
              <w:t>unde se aplică tratamentul de dezinfecție</w:t>
            </w:r>
          </w:p>
        </w:tc>
        <w:tc>
          <w:tcPr>
            <w:tcW w:w="3119" w:type="dxa"/>
            <w:tcBorders>
              <w:top w:val="single" w:sz="4" w:space="0" w:color="auto"/>
              <w:left w:val="single" w:sz="4" w:space="0" w:color="auto"/>
              <w:bottom w:val="single" w:sz="4" w:space="0" w:color="auto"/>
              <w:right w:val="single" w:sz="4" w:space="0" w:color="auto"/>
            </w:tcBorders>
            <w:hideMark/>
          </w:tcPr>
          <w:p w14:paraId="753D1550" w14:textId="77777777" w:rsidR="00306247" w:rsidRPr="00AD525B" w:rsidRDefault="00306247" w:rsidP="00BA2647">
            <w:pPr>
              <w:pStyle w:val="NormalWeb"/>
              <w:spacing w:before="0" w:beforeAutospacing="0" w:after="0" w:afterAutospacing="0"/>
              <w:jc w:val="center"/>
              <w:rPr>
                <w:b/>
                <w:lang w:val="ro-RO"/>
                <w14:ligatures w14:val="standardContextual"/>
              </w:rPr>
            </w:pPr>
            <w:r w:rsidRPr="00AD525B">
              <w:rPr>
                <w:b/>
                <w:lang w:val="ro-RO"/>
                <w14:ligatures w14:val="standardContextual"/>
              </w:rPr>
              <w:t>Suprafața</w:t>
            </w:r>
          </w:p>
          <w:p w14:paraId="43678577" w14:textId="77777777" w:rsidR="00306247" w:rsidRPr="00AD525B" w:rsidRDefault="00306247" w:rsidP="00BA2647">
            <w:pPr>
              <w:pStyle w:val="NormalWeb"/>
              <w:spacing w:before="0" w:beforeAutospacing="0" w:after="0" w:afterAutospacing="0"/>
              <w:jc w:val="center"/>
              <w:rPr>
                <w:b/>
                <w:lang w:val="ro-RO"/>
                <w14:ligatures w14:val="standardContextual"/>
              </w:rPr>
            </w:pPr>
            <w:r w:rsidRPr="00AD525B">
              <w:rPr>
                <w:b/>
                <w:lang w:val="ro-RO"/>
                <w14:ligatures w14:val="standardContextual"/>
              </w:rPr>
              <w:t>tratată/trecere (mp)</w:t>
            </w:r>
          </w:p>
        </w:tc>
      </w:tr>
      <w:tr w:rsidR="00306247" w:rsidRPr="00AD525B" w14:paraId="730FBBDB"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15B91A75"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1</w:t>
            </w:r>
          </w:p>
        </w:tc>
        <w:tc>
          <w:tcPr>
            <w:tcW w:w="6095" w:type="dxa"/>
            <w:tcBorders>
              <w:top w:val="single" w:sz="4" w:space="0" w:color="auto"/>
              <w:left w:val="single" w:sz="4" w:space="0" w:color="auto"/>
              <w:bottom w:val="single" w:sz="4" w:space="0" w:color="auto"/>
              <w:right w:val="single" w:sz="4" w:space="0" w:color="auto"/>
            </w:tcBorders>
            <w:hideMark/>
          </w:tcPr>
          <w:p w14:paraId="7938BFF6"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Clădiri ale unităților sanitare din subordinea autorităților administrației publice locale, din care:</w:t>
            </w:r>
          </w:p>
        </w:tc>
        <w:tc>
          <w:tcPr>
            <w:tcW w:w="3119" w:type="dxa"/>
            <w:tcBorders>
              <w:top w:val="single" w:sz="4" w:space="0" w:color="auto"/>
              <w:left w:val="single" w:sz="4" w:space="0" w:color="auto"/>
              <w:bottom w:val="single" w:sz="4" w:space="0" w:color="auto"/>
              <w:right w:val="single" w:sz="4" w:space="0" w:color="auto"/>
            </w:tcBorders>
          </w:tcPr>
          <w:p w14:paraId="112928D2" w14:textId="722E8DE3" w:rsidR="00306247" w:rsidRPr="00AD525B" w:rsidRDefault="00DE512E" w:rsidP="00BA2647">
            <w:pPr>
              <w:pStyle w:val="NormalWeb"/>
              <w:spacing w:before="0" w:beforeAutospacing="0" w:after="0" w:afterAutospacing="0"/>
              <w:rPr>
                <w:b/>
                <w:lang w:val="ro-RO"/>
                <w14:ligatures w14:val="standardContextual"/>
              </w:rPr>
            </w:pPr>
            <w:r w:rsidRPr="00AD525B">
              <w:rPr>
                <w:b/>
                <w:lang w:val="ro-RO"/>
                <w14:ligatures w14:val="standardContextual"/>
              </w:rPr>
              <w:t>Total 585,16</w:t>
            </w:r>
          </w:p>
        </w:tc>
      </w:tr>
      <w:tr w:rsidR="00306247" w:rsidRPr="00AD525B" w14:paraId="6FDE2BC2"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3DA6A9E9"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1.1</w:t>
            </w:r>
          </w:p>
        </w:tc>
        <w:tc>
          <w:tcPr>
            <w:tcW w:w="6095" w:type="dxa"/>
            <w:tcBorders>
              <w:top w:val="single" w:sz="4" w:space="0" w:color="auto"/>
              <w:left w:val="single" w:sz="4" w:space="0" w:color="auto"/>
              <w:bottom w:val="single" w:sz="4" w:space="0" w:color="auto"/>
              <w:right w:val="single" w:sz="4" w:space="0" w:color="auto"/>
            </w:tcBorders>
          </w:tcPr>
          <w:p w14:paraId="3DD1121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Centrul socio-medical pentru vârstnici "Zathureczky Berta" </w:t>
            </w:r>
          </w:p>
          <w:p w14:paraId="18B07412" w14:textId="77777777" w:rsidR="00306247" w:rsidRPr="00AD525B" w:rsidRDefault="00306247"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Bd. Gen. Grigore Bălan nr. 31</w:t>
            </w:r>
          </w:p>
        </w:tc>
        <w:tc>
          <w:tcPr>
            <w:tcW w:w="3119" w:type="dxa"/>
            <w:tcBorders>
              <w:top w:val="single" w:sz="4" w:space="0" w:color="auto"/>
              <w:left w:val="single" w:sz="4" w:space="0" w:color="auto"/>
              <w:bottom w:val="single" w:sz="4" w:space="0" w:color="auto"/>
              <w:right w:val="single" w:sz="4" w:space="0" w:color="auto"/>
            </w:tcBorders>
          </w:tcPr>
          <w:p w14:paraId="44619D59" w14:textId="77777777" w:rsidR="00306247" w:rsidRPr="00AD525B" w:rsidRDefault="00306247" w:rsidP="00DE512E">
            <w:pPr>
              <w:pStyle w:val="NormalWeb"/>
              <w:spacing w:before="0" w:beforeAutospacing="0" w:after="0" w:afterAutospacing="0"/>
              <w:rPr>
                <w:lang w:val="ro-RO"/>
                <w14:ligatures w14:val="standardContextual"/>
              </w:rPr>
            </w:pPr>
            <w:r w:rsidRPr="00AD525B">
              <w:rPr>
                <w:lang w:val="ro-RO"/>
                <w14:ligatures w14:val="standardContextual"/>
              </w:rPr>
              <w:t>585,16</w:t>
            </w:r>
          </w:p>
        </w:tc>
      </w:tr>
      <w:tr w:rsidR="00306247" w:rsidRPr="00AD525B" w14:paraId="05118277"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394195CE"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2</w:t>
            </w:r>
          </w:p>
        </w:tc>
        <w:tc>
          <w:tcPr>
            <w:tcW w:w="6095" w:type="dxa"/>
            <w:tcBorders>
              <w:top w:val="single" w:sz="4" w:space="0" w:color="auto"/>
              <w:left w:val="single" w:sz="4" w:space="0" w:color="auto"/>
              <w:bottom w:val="single" w:sz="4" w:space="0" w:color="auto"/>
              <w:right w:val="single" w:sz="4" w:space="0" w:color="auto"/>
            </w:tcBorders>
            <w:hideMark/>
          </w:tcPr>
          <w:p w14:paraId="241CE212"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Clădiri ale unităților de învățământ din subordinea autorităților administrației publice locale, din care:</w:t>
            </w:r>
          </w:p>
        </w:tc>
        <w:tc>
          <w:tcPr>
            <w:tcW w:w="3119" w:type="dxa"/>
            <w:tcBorders>
              <w:top w:val="single" w:sz="4" w:space="0" w:color="auto"/>
              <w:left w:val="single" w:sz="4" w:space="0" w:color="auto"/>
              <w:bottom w:val="single" w:sz="4" w:space="0" w:color="auto"/>
              <w:right w:val="single" w:sz="4" w:space="0" w:color="auto"/>
            </w:tcBorders>
          </w:tcPr>
          <w:p w14:paraId="0319850A" w14:textId="27462E34" w:rsidR="00306247" w:rsidRPr="00AD525B" w:rsidRDefault="00DE512E" w:rsidP="00BA2647">
            <w:pPr>
              <w:pStyle w:val="NormalWeb"/>
              <w:spacing w:before="0" w:beforeAutospacing="0" w:after="0" w:afterAutospacing="0"/>
              <w:rPr>
                <w:b/>
                <w:lang w:val="ro-RO"/>
                <w14:ligatures w14:val="standardContextual"/>
              </w:rPr>
            </w:pPr>
            <w:r w:rsidRPr="00AD525B">
              <w:rPr>
                <w:b/>
                <w:lang w:val="ro-RO"/>
                <w14:ligatures w14:val="standardContextual"/>
              </w:rPr>
              <w:t>Total 42.543,96</w:t>
            </w:r>
          </w:p>
        </w:tc>
      </w:tr>
      <w:tr w:rsidR="00306247" w:rsidRPr="00AD525B" w14:paraId="4A9AACCD"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0BC6BAB2"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w:t>
            </w:r>
          </w:p>
        </w:tc>
        <w:tc>
          <w:tcPr>
            <w:tcW w:w="6095" w:type="dxa"/>
            <w:tcBorders>
              <w:top w:val="single" w:sz="4" w:space="0" w:color="auto"/>
              <w:left w:val="single" w:sz="4" w:space="0" w:color="auto"/>
              <w:bottom w:val="single" w:sz="4" w:space="0" w:color="auto"/>
              <w:right w:val="single" w:sz="4" w:space="0" w:color="auto"/>
            </w:tcBorders>
          </w:tcPr>
          <w:p w14:paraId="61F4F04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Grădinița cu Program Prelungit „Benedek Elek”</w:t>
            </w:r>
          </w:p>
          <w:p w14:paraId="0CB1E801" w14:textId="77777777" w:rsidR="00306247" w:rsidRPr="00AD525B" w:rsidRDefault="00306247"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Oltului nr. 19 CF  23367</w:t>
            </w:r>
          </w:p>
          <w:p w14:paraId="201E1AA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grădiniță str. Oltului nr. 38</w:t>
            </w:r>
          </w:p>
          <w:p w14:paraId="3DF1133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 apartamente str. Oltului nr. 35 /sc. A/ap. 1; 3</w:t>
            </w:r>
          </w:p>
        </w:tc>
        <w:tc>
          <w:tcPr>
            <w:tcW w:w="3119" w:type="dxa"/>
            <w:tcBorders>
              <w:top w:val="single" w:sz="4" w:space="0" w:color="auto"/>
              <w:left w:val="single" w:sz="4" w:space="0" w:color="auto"/>
              <w:bottom w:val="single" w:sz="4" w:space="0" w:color="auto"/>
              <w:right w:val="single" w:sz="4" w:space="0" w:color="auto"/>
            </w:tcBorders>
          </w:tcPr>
          <w:p w14:paraId="647A242D" w14:textId="77777777" w:rsidR="00306247" w:rsidRPr="00AD525B" w:rsidRDefault="00306247" w:rsidP="00BA2647">
            <w:pPr>
              <w:pStyle w:val="NormalWeb"/>
              <w:spacing w:before="0" w:beforeAutospacing="0" w:after="0" w:afterAutospacing="0"/>
              <w:jc w:val="right"/>
              <w:rPr>
                <w:lang w:val="ro-RO"/>
                <w14:ligatures w14:val="standardContextual"/>
              </w:rPr>
            </w:pPr>
          </w:p>
          <w:p w14:paraId="3CCAC956"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490</w:t>
            </w:r>
          </w:p>
        </w:tc>
      </w:tr>
      <w:tr w:rsidR="00306247" w:rsidRPr="00AD525B" w14:paraId="02FCD519"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2AE4160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w:t>
            </w:r>
          </w:p>
        </w:tc>
        <w:tc>
          <w:tcPr>
            <w:tcW w:w="6095" w:type="dxa"/>
            <w:tcBorders>
              <w:top w:val="single" w:sz="4" w:space="0" w:color="auto"/>
              <w:left w:val="single" w:sz="4" w:space="0" w:color="auto"/>
              <w:bottom w:val="single" w:sz="4" w:space="0" w:color="auto"/>
              <w:right w:val="single" w:sz="4" w:space="0" w:color="auto"/>
            </w:tcBorders>
          </w:tcPr>
          <w:p w14:paraId="0B2DF76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"Csipike" </w:t>
            </w:r>
          </w:p>
          <w:p w14:paraId="7D79746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Kriza János nr. 1; CF 33568</w:t>
            </w:r>
          </w:p>
        </w:tc>
        <w:tc>
          <w:tcPr>
            <w:tcW w:w="3119" w:type="dxa"/>
            <w:tcBorders>
              <w:top w:val="single" w:sz="4" w:space="0" w:color="auto"/>
              <w:left w:val="single" w:sz="4" w:space="0" w:color="auto"/>
              <w:bottom w:val="single" w:sz="4" w:space="0" w:color="auto"/>
              <w:right w:val="single" w:sz="4" w:space="0" w:color="auto"/>
            </w:tcBorders>
          </w:tcPr>
          <w:p w14:paraId="3774480C"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160</w:t>
            </w:r>
          </w:p>
        </w:tc>
      </w:tr>
      <w:tr w:rsidR="00306247" w:rsidRPr="00AD525B" w14:paraId="25AF5633" w14:textId="77777777" w:rsidTr="00BA2647">
        <w:tc>
          <w:tcPr>
            <w:tcW w:w="709" w:type="dxa"/>
            <w:tcBorders>
              <w:top w:val="single" w:sz="4" w:space="0" w:color="auto"/>
              <w:left w:val="single" w:sz="4" w:space="0" w:color="auto"/>
              <w:bottom w:val="single" w:sz="4" w:space="0" w:color="auto"/>
              <w:right w:val="single" w:sz="4" w:space="0" w:color="auto"/>
            </w:tcBorders>
          </w:tcPr>
          <w:p w14:paraId="3887C04D"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2.3</w:t>
            </w:r>
          </w:p>
        </w:tc>
        <w:tc>
          <w:tcPr>
            <w:tcW w:w="6095" w:type="dxa"/>
            <w:tcBorders>
              <w:top w:val="single" w:sz="4" w:space="0" w:color="auto"/>
              <w:left w:val="single" w:sz="4" w:space="0" w:color="auto"/>
              <w:bottom w:val="single" w:sz="4" w:space="0" w:color="auto"/>
              <w:right w:val="single" w:sz="4" w:space="0" w:color="auto"/>
            </w:tcBorders>
          </w:tcPr>
          <w:p w14:paraId="4AE927D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„Gulliver” </w:t>
            </w:r>
          </w:p>
          <w:p w14:paraId="6DAB0440" w14:textId="77777777" w:rsidR="00306247" w:rsidRPr="00AD525B" w:rsidRDefault="00306247"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Dealului nr. 24; CF 28019</w:t>
            </w:r>
          </w:p>
        </w:tc>
        <w:tc>
          <w:tcPr>
            <w:tcW w:w="3119" w:type="dxa"/>
            <w:tcBorders>
              <w:top w:val="single" w:sz="4" w:space="0" w:color="auto"/>
              <w:left w:val="single" w:sz="4" w:space="0" w:color="auto"/>
              <w:bottom w:val="single" w:sz="4" w:space="0" w:color="auto"/>
              <w:right w:val="single" w:sz="4" w:space="0" w:color="auto"/>
            </w:tcBorders>
          </w:tcPr>
          <w:p w14:paraId="54CF0994"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970</w:t>
            </w:r>
          </w:p>
        </w:tc>
      </w:tr>
      <w:tr w:rsidR="00306247" w:rsidRPr="00AD525B" w14:paraId="1C632887" w14:textId="77777777" w:rsidTr="00BA2647">
        <w:tc>
          <w:tcPr>
            <w:tcW w:w="709" w:type="dxa"/>
            <w:tcBorders>
              <w:top w:val="single" w:sz="4" w:space="0" w:color="auto"/>
              <w:left w:val="single" w:sz="4" w:space="0" w:color="auto"/>
              <w:bottom w:val="single" w:sz="4" w:space="0" w:color="auto"/>
              <w:right w:val="single" w:sz="4" w:space="0" w:color="auto"/>
            </w:tcBorders>
          </w:tcPr>
          <w:p w14:paraId="528A976D"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2.4.</w:t>
            </w:r>
          </w:p>
        </w:tc>
        <w:tc>
          <w:tcPr>
            <w:tcW w:w="6095" w:type="dxa"/>
            <w:tcBorders>
              <w:top w:val="single" w:sz="4" w:space="0" w:color="auto"/>
              <w:left w:val="single" w:sz="4" w:space="0" w:color="auto"/>
              <w:bottom w:val="single" w:sz="4" w:space="0" w:color="auto"/>
              <w:right w:val="single" w:sz="4" w:space="0" w:color="auto"/>
            </w:tcBorders>
          </w:tcPr>
          <w:p w14:paraId="29E0139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„Gulliver” </w:t>
            </w:r>
          </w:p>
          <w:p w14:paraId="145BEC9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Kós Károly nr. 78; CF 28963</w:t>
            </w:r>
          </w:p>
        </w:tc>
        <w:tc>
          <w:tcPr>
            <w:tcW w:w="3119" w:type="dxa"/>
            <w:tcBorders>
              <w:top w:val="single" w:sz="4" w:space="0" w:color="auto"/>
              <w:left w:val="single" w:sz="4" w:space="0" w:color="auto"/>
              <w:bottom w:val="single" w:sz="4" w:space="0" w:color="auto"/>
              <w:right w:val="single" w:sz="4" w:space="0" w:color="auto"/>
            </w:tcBorders>
          </w:tcPr>
          <w:p w14:paraId="258FE579"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914</w:t>
            </w:r>
          </w:p>
        </w:tc>
      </w:tr>
      <w:tr w:rsidR="00306247" w:rsidRPr="00AD525B" w14:paraId="19F55833" w14:textId="77777777" w:rsidTr="00BA2647">
        <w:tc>
          <w:tcPr>
            <w:tcW w:w="709" w:type="dxa"/>
            <w:tcBorders>
              <w:top w:val="single" w:sz="4" w:space="0" w:color="auto"/>
              <w:left w:val="single" w:sz="4" w:space="0" w:color="auto"/>
              <w:bottom w:val="single" w:sz="4" w:space="0" w:color="auto"/>
              <w:right w:val="single" w:sz="4" w:space="0" w:color="auto"/>
            </w:tcBorders>
          </w:tcPr>
          <w:p w14:paraId="2316872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2.5</w:t>
            </w:r>
          </w:p>
        </w:tc>
        <w:tc>
          <w:tcPr>
            <w:tcW w:w="6095" w:type="dxa"/>
            <w:tcBorders>
              <w:top w:val="single" w:sz="4" w:space="0" w:color="auto"/>
              <w:left w:val="single" w:sz="4" w:space="0" w:color="auto"/>
              <w:bottom w:val="single" w:sz="4" w:space="0" w:color="auto"/>
              <w:right w:val="single" w:sz="4" w:space="0" w:color="auto"/>
            </w:tcBorders>
          </w:tcPr>
          <w:p w14:paraId="324BC14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“Hófehérke” </w:t>
            </w:r>
          </w:p>
          <w:p w14:paraId="1F42A00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Tineretului nr. 2; CF 39609</w:t>
            </w:r>
          </w:p>
        </w:tc>
        <w:tc>
          <w:tcPr>
            <w:tcW w:w="3119" w:type="dxa"/>
            <w:tcBorders>
              <w:top w:val="single" w:sz="4" w:space="0" w:color="auto"/>
              <w:left w:val="single" w:sz="4" w:space="0" w:color="auto"/>
              <w:bottom w:val="single" w:sz="4" w:space="0" w:color="auto"/>
              <w:right w:val="single" w:sz="4" w:space="0" w:color="auto"/>
            </w:tcBorders>
          </w:tcPr>
          <w:p w14:paraId="5A020136"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1142</w:t>
            </w:r>
          </w:p>
        </w:tc>
      </w:tr>
      <w:tr w:rsidR="00306247" w:rsidRPr="00AD525B" w14:paraId="54C3C8A1" w14:textId="77777777" w:rsidTr="00BA2647">
        <w:tc>
          <w:tcPr>
            <w:tcW w:w="709" w:type="dxa"/>
            <w:tcBorders>
              <w:top w:val="single" w:sz="4" w:space="0" w:color="auto"/>
              <w:left w:val="single" w:sz="4" w:space="0" w:color="auto"/>
              <w:bottom w:val="single" w:sz="4" w:space="0" w:color="auto"/>
              <w:right w:val="single" w:sz="4" w:space="0" w:color="auto"/>
            </w:tcBorders>
          </w:tcPr>
          <w:p w14:paraId="74455F5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2.6</w:t>
            </w:r>
          </w:p>
        </w:tc>
        <w:tc>
          <w:tcPr>
            <w:tcW w:w="6095" w:type="dxa"/>
            <w:tcBorders>
              <w:top w:val="single" w:sz="4" w:space="0" w:color="auto"/>
              <w:left w:val="single" w:sz="4" w:space="0" w:color="auto"/>
              <w:bottom w:val="single" w:sz="4" w:space="0" w:color="auto"/>
              <w:right w:val="single" w:sz="4" w:space="0" w:color="auto"/>
            </w:tcBorders>
          </w:tcPr>
          <w:p w14:paraId="24684D8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Ady Endre” </w:t>
            </w:r>
          </w:p>
          <w:p w14:paraId="5072E652" w14:textId="77777777" w:rsidR="00306247" w:rsidRPr="00AD525B" w:rsidRDefault="00306247"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Armata Română nr. 25; CF 42059</w:t>
            </w:r>
          </w:p>
          <w:p w14:paraId="62FAAD0E"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Sală de sport </w:t>
            </w:r>
            <w:r w:rsidRPr="00AD525B">
              <w:rPr>
                <w:i/>
                <w:lang w:val="ro-RO"/>
                <w14:ligatures w14:val="standardContextual"/>
              </w:rPr>
              <w:t>Hărniciei nr. 1/A; CF 28089-C1-U1</w:t>
            </w:r>
          </w:p>
        </w:tc>
        <w:tc>
          <w:tcPr>
            <w:tcW w:w="3119" w:type="dxa"/>
            <w:tcBorders>
              <w:top w:val="single" w:sz="4" w:space="0" w:color="auto"/>
              <w:left w:val="single" w:sz="4" w:space="0" w:color="auto"/>
              <w:bottom w:val="single" w:sz="4" w:space="0" w:color="auto"/>
              <w:right w:val="single" w:sz="4" w:space="0" w:color="auto"/>
            </w:tcBorders>
          </w:tcPr>
          <w:p w14:paraId="45CDE70D"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1022</w:t>
            </w:r>
          </w:p>
          <w:p w14:paraId="0725A5F5" w14:textId="77777777" w:rsidR="00306247" w:rsidRPr="00AD525B" w:rsidRDefault="00306247" w:rsidP="00BA2647">
            <w:pPr>
              <w:pStyle w:val="NormalWeb"/>
              <w:spacing w:before="0" w:beforeAutospacing="0" w:after="0" w:afterAutospacing="0"/>
              <w:rPr>
                <w:lang w:val="ro-RO"/>
                <w14:ligatures w14:val="standardContextual"/>
              </w:rPr>
            </w:pPr>
          </w:p>
          <w:p w14:paraId="4A5C5F60"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282,93</w:t>
            </w:r>
          </w:p>
        </w:tc>
      </w:tr>
      <w:tr w:rsidR="00306247" w:rsidRPr="00AD525B" w14:paraId="236DC380" w14:textId="77777777" w:rsidTr="00BA2647">
        <w:tc>
          <w:tcPr>
            <w:tcW w:w="709" w:type="dxa"/>
            <w:tcBorders>
              <w:top w:val="single" w:sz="4" w:space="0" w:color="auto"/>
              <w:left w:val="single" w:sz="4" w:space="0" w:color="auto"/>
              <w:bottom w:val="single" w:sz="4" w:space="0" w:color="auto"/>
              <w:right w:val="single" w:sz="4" w:space="0" w:color="auto"/>
            </w:tcBorders>
          </w:tcPr>
          <w:p w14:paraId="75F4B1C2"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2.7</w:t>
            </w:r>
          </w:p>
        </w:tc>
        <w:tc>
          <w:tcPr>
            <w:tcW w:w="6095" w:type="dxa"/>
            <w:tcBorders>
              <w:top w:val="single" w:sz="4" w:space="0" w:color="auto"/>
              <w:left w:val="single" w:sz="4" w:space="0" w:color="auto"/>
              <w:bottom w:val="single" w:sz="4" w:space="0" w:color="auto"/>
              <w:right w:val="single" w:sz="4" w:space="0" w:color="auto"/>
            </w:tcBorders>
          </w:tcPr>
          <w:p w14:paraId="4754678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Prelungit „Napsugár” </w:t>
            </w:r>
          </w:p>
          <w:p w14:paraId="0C153A4F"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Armata Română nr. 25; CF 42059</w:t>
            </w:r>
          </w:p>
        </w:tc>
        <w:tc>
          <w:tcPr>
            <w:tcW w:w="3119" w:type="dxa"/>
            <w:tcBorders>
              <w:top w:val="single" w:sz="4" w:space="0" w:color="auto"/>
              <w:left w:val="single" w:sz="4" w:space="0" w:color="auto"/>
              <w:bottom w:val="single" w:sz="4" w:space="0" w:color="auto"/>
              <w:right w:val="single" w:sz="4" w:space="0" w:color="auto"/>
            </w:tcBorders>
          </w:tcPr>
          <w:p w14:paraId="256A9103"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710/</w:t>
            </w:r>
          </w:p>
          <w:p w14:paraId="0449EF4B" w14:textId="77777777" w:rsidR="00306247" w:rsidRPr="00AD525B" w:rsidRDefault="00306247" w:rsidP="00BA2647">
            <w:pPr>
              <w:pStyle w:val="NormalWeb"/>
              <w:spacing w:before="0" w:beforeAutospacing="0" w:after="0" w:afterAutospacing="0"/>
              <w:rPr>
                <w:lang w:val="ro-RO"/>
                <w14:ligatures w14:val="standardContextual"/>
              </w:rPr>
            </w:pPr>
          </w:p>
        </w:tc>
      </w:tr>
      <w:tr w:rsidR="00306247" w:rsidRPr="00AD525B" w14:paraId="6D413A8D" w14:textId="77777777" w:rsidTr="00BA2647">
        <w:tc>
          <w:tcPr>
            <w:tcW w:w="709" w:type="dxa"/>
            <w:tcBorders>
              <w:top w:val="single" w:sz="4" w:space="0" w:color="auto"/>
              <w:left w:val="single" w:sz="4" w:space="0" w:color="auto"/>
              <w:bottom w:val="single" w:sz="4" w:space="0" w:color="auto"/>
              <w:right w:val="single" w:sz="4" w:space="0" w:color="auto"/>
            </w:tcBorders>
          </w:tcPr>
          <w:p w14:paraId="44F1C24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2.8</w:t>
            </w:r>
          </w:p>
        </w:tc>
        <w:tc>
          <w:tcPr>
            <w:tcW w:w="6095" w:type="dxa"/>
            <w:tcBorders>
              <w:top w:val="single" w:sz="4" w:space="0" w:color="auto"/>
              <w:left w:val="single" w:sz="4" w:space="0" w:color="auto"/>
              <w:bottom w:val="single" w:sz="4" w:space="0" w:color="auto"/>
              <w:right w:val="single" w:sz="4" w:space="0" w:color="auto"/>
            </w:tcBorders>
          </w:tcPr>
          <w:p w14:paraId="09B6907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Creșa Sfântu Gheorghe </w:t>
            </w:r>
          </w:p>
          <w:p w14:paraId="3BD0A59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Armata Română nr. 25; CF42059</w:t>
            </w:r>
          </w:p>
        </w:tc>
        <w:tc>
          <w:tcPr>
            <w:tcW w:w="3119" w:type="dxa"/>
            <w:tcBorders>
              <w:top w:val="single" w:sz="4" w:space="0" w:color="auto"/>
              <w:left w:val="single" w:sz="4" w:space="0" w:color="auto"/>
              <w:bottom w:val="single" w:sz="4" w:space="0" w:color="auto"/>
              <w:right w:val="single" w:sz="4" w:space="0" w:color="auto"/>
            </w:tcBorders>
          </w:tcPr>
          <w:p w14:paraId="4E6E01A0"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337/</w:t>
            </w:r>
          </w:p>
        </w:tc>
      </w:tr>
      <w:tr w:rsidR="00306247" w:rsidRPr="00AD525B" w14:paraId="7C9C0C3B" w14:textId="77777777" w:rsidTr="00BA2647">
        <w:trPr>
          <w:trHeight w:val="524"/>
        </w:trPr>
        <w:tc>
          <w:tcPr>
            <w:tcW w:w="709" w:type="dxa"/>
            <w:tcBorders>
              <w:top w:val="single" w:sz="4" w:space="0" w:color="auto"/>
              <w:left w:val="single" w:sz="4" w:space="0" w:color="auto"/>
              <w:bottom w:val="single" w:sz="4" w:space="0" w:color="auto"/>
              <w:right w:val="single" w:sz="4" w:space="0" w:color="auto"/>
            </w:tcBorders>
          </w:tcPr>
          <w:p w14:paraId="7A7034D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2.9</w:t>
            </w:r>
          </w:p>
        </w:tc>
        <w:tc>
          <w:tcPr>
            <w:tcW w:w="6095" w:type="dxa"/>
            <w:tcBorders>
              <w:top w:val="single" w:sz="4" w:space="0" w:color="auto"/>
              <w:left w:val="single" w:sz="4" w:space="0" w:color="auto"/>
              <w:bottom w:val="single" w:sz="4" w:space="0" w:color="auto"/>
              <w:right w:val="single" w:sz="4" w:space="0" w:color="auto"/>
            </w:tcBorders>
          </w:tcPr>
          <w:p w14:paraId="3DA84BF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Primară „Mánya Béla” Chilieni </w:t>
            </w:r>
            <w:r w:rsidRPr="00AD525B">
              <w:rPr>
                <w:i/>
                <w:lang w:val="ro-RO"/>
                <w14:ligatures w14:val="standardContextual"/>
              </w:rPr>
              <w:t>str.Principală nr. 72</w:t>
            </w:r>
          </w:p>
        </w:tc>
        <w:tc>
          <w:tcPr>
            <w:tcW w:w="3119" w:type="dxa"/>
            <w:tcBorders>
              <w:top w:val="single" w:sz="4" w:space="0" w:color="auto"/>
              <w:left w:val="single" w:sz="4" w:space="0" w:color="auto"/>
              <w:bottom w:val="single" w:sz="4" w:space="0" w:color="auto"/>
              <w:right w:val="single" w:sz="4" w:space="0" w:color="auto"/>
            </w:tcBorders>
          </w:tcPr>
          <w:p w14:paraId="7C770231"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226</w:t>
            </w:r>
          </w:p>
        </w:tc>
      </w:tr>
      <w:tr w:rsidR="00306247" w:rsidRPr="00AD525B" w14:paraId="761BAB65" w14:textId="77777777" w:rsidTr="00BA2647">
        <w:tc>
          <w:tcPr>
            <w:tcW w:w="709" w:type="dxa"/>
            <w:tcBorders>
              <w:top w:val="single" w:sz="4" w:space="0" w:color="auto"/>
              <w:left w:val="single" w:sz="4" w:space="0" w:color="auto"/>
              <w:bottom w:val="single" w:sz="4" w:space="0" w:color="auto"/>
              <w:right w:val="single" w:sz="4" w:space="0" w:color="auto"/>
            </w:tcBorders>
          </w:tcPr>
          <w:p w14:paraId="098E2C2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2.10</w:t>
            </w:r>
          </w:p>
        </w:tc>
        <w:tc>
          <w:tcPr>
            <w:tcW w:w="6095" w:type="dxa"/>
            <w:tcBorders>
              <w:top w:val="single" w:sz="4" w:space="0" w:color="auto"/>
              <w:left w:val="single" w:sz="4" w:space="0" w:color="auto"/>
              <w:bottom w:val="single" w:sz="4" w:space="0" w:color="auto"/>
              <w:right w:val="single" w:sz="4" w:space="0" w:color="auto"/>
            </w:tcBorders>
          </w:tcPr>
          <w:p w14:paraId="2E4052E5"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Grădiniță cu Program Normal Coșeni </w:t>
            </w:r>
            <w:r w:rsidRPr="00AD525B">
              <w:rPr>
                <w:i/>
                <w:lang w:val="ro-RO"/>
                <w14:ligatures w14:val="standardContextual"/>
              </w:rPr>
              <w:t>str. Principală nr. 5</w:t>
            </w:r>
          </w:p>
        </w:tc>
        <w:tc>
          <w:tcPr>
            <w:tcW w:w="3119" w:type="dxa"/>
            <w:tcBorders>
              <w:top w:val="single" w:sz="4" w:space="0" w:color="auto"/>
              <w:left w:val="single" w:sz="4" w:space="0" w:color="auto"/>
              <w:bottom w:val="single" w:sz="4" w:space="0" w:color="auto"/>
              <w:right w:val="single" w:sz="4" w:space="0" w:color="auto"/>
            </w:tcBorders>
          </w:tcPr>
          <w:p w14:paraId="74B8F1A8"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315</w:t>
            </w:r>
          </w:p>
        </w:tc>
      </w:tr>
      <w:tr w:rsidR="00306247" w:rsidRPr="00AD525B" w14:paraId="0B91A4B8" w14:textId="77777777" w:rsidTr="00BA2647">
        <w:tc>
          <w:tcPr>
            <w:tcW w:w="709" w:type="dxa"/>
            <w:tcBorders>
              <w:top w:val="single" w:sz="4" w:space="0" w:color="auto"/>
              <w:left w:val="single" w:sz="4" w:space="0" w:color="auto"/>
              <w:bottom w:val="single" w:sz="4" w:space="0" w:color="auto"/>
              <w:right w:val="single" w:sz="4" w:space="0" w:color="auto"/>
            </w:tcBorders>
          </w:tcPr>
          <w:p w14:paraId="1E8B3B2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2.11</w:t>
            </w:r>
          </w:p>
        </w:tc>
        <w:tc>
          <w:tcPr>
            <w:tcW w:w="6095" w:type="dxa"/>
            <w:tcBorders>
              <w:top w:val="single" w:sz="4" w:space="0" w:color="auto"/>
              <w:left w:val="single" w:sz="4" w:space="0" w:color="auto"/>
              <w:bottom w:val="single" w:sz="4" w:space="0" w:color="auto"/>
              <w:right w:val="single" w:sz="4" w:space="0" w:color="auto"/>
            </w:tcBorders>
          </w:tcPr>
          <w:p w14:paraId="5E690B9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Grădiniță cu Program Normal Chilieni </w:t>
            </w:r>
            <w:r w:rsidRPr="00AD525B">
              <w:rPr>
                <w:i/>
                <w:lang w:val="ro-RO"/>
                <w14:ligatures w14:val="standardContextual"/>
              </w:rPr>
              <w:t>str. Principală nr. 72</w:t>
            </w:r>
          </w:p>
        </w:tc>
        <w:tc>
          <w:tcPr>
            <w:tcW w:w="3119" w:type="dxa"/>
            <w:tcBorders>
              <w:top w:val="single" w:sz="4" w:space="0" w:color="auto"/>
              <w:left w:val="single" w:sz="4" w:space="0" w:color="auto"/>
              <w:bottom w:val="single" w:sz="4" w:space="0" w:color="auto"/>
              <w:right w:val="single" w:sz="4" w:space="0" w:color="auto"/>
            </w:tcBorders>
          </w:tcPr>
          <w:p w14:paraId="7EEE0062"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350</w:t>
            </w:r>
          </w:p>
        </w:tc>
      </w:tr>
      <w:tr w:rsidR="00306247" w:rsidRPr="00AD525B" w14:paraId="6469FBDC" w14:textId="77777777" w:rsidTr="00BA2647">
        <w:tc>
          <w:tcPr>
            <w:tcW w:w="709" w:type="dxa"/>
            <w:tcBorders>
              <w:top w:val="single" w:sz="4" w:space="0" w:color="auto"/>
              <w:left w:val="single" w:sz="4" w:space="0" w:color="auto"/>
              <w:bottom w:val="single" w:sz="4" w:space="0" w:color="auto"/>
              <w:right w:val="single" w:sz="4" w:space="0" w:color="auto"/>
            </w:tcBorders>
          </w:tcPr>
          <w:p w14:paraId="6D68D6B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2.12</w:t>
            </w:r>
          </w:p>
        </w:tc>
        <w:tc>
          <w:tcPr>
            <w:tcW w:w="6095" w:type="dxa"/>
            <w:tcBorders>
              <w:top w:val="single" w:sz="4" w:space="0" w:color="auto"/>
              <w:left w:val="single" w:sz="4" w:space="0" w:color="auto"/>
              <w:bottom w:val="single" w:sz="4" w:space="0" w:color="auto"/>
              <w:right w:val="single" w:sz="4" w:space="0" w:color="auto"/>
            </w:tcBorders>
          </w:tcPr>
          <w:p w14:paraId="6A0253A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Grădinița cu Program Normal Câmpul Frumos </w:t>
            </w:r>
          </w:p>
          <w:p w14:paraId="7650A6A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Cartierul</w:t>
            </w:r>
            <w:r w:rsidRPr="00AD525B">
              <w:rPr>
                <w:lang w:val="ro-RO"/>
                <w14:ligatures w14:val="standardContextual"/>
              </w:rPr>
              <w:t xml:space="preserve"> </w:t>
            </w:r>
            <w:r w:rsidRPr="00AD525B">
              <w:rPr>
                <w:i/>
                <w:lang w:val="ro-RO"/>
                <w14:ligatures w14:val="standardContextual"/>
              </w:rPr>
              <w:t>Câmpul Frumos nr. 1; CF 29799</w:t>
            </w:r>
          </w:p>
        </w:tc>
        <w:tc>
          <w:tcPr>
            <w:tcW w:w="3119" w:type="dxa"/>
            <w:tcBorders>
              <w:top w:val="single" w:sz="4" w:space="0" w:color="auto"/>
              <w:left w:val="single" w:sz="4" w:space="0" w:color="auto"/>
              <w:bottom w:val="single" w:sz="4" w:space="0" w:color="auto"/>
              <w:right w:val="single" w:sz="4" w:space="0" w:color="auto"/>
            </w:tcBorders>
          </w:tcPr>
          <w:p w14:paraId="0F164537"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197,9</w:t>
            </w:r>
          </w:p>
        </w:tc>
      </w:tr>
      <w:tr w:rsidR="00306247" w:rsidRPr="00AD525B" w14:paraId="2AAD27A1" w14:textId="77777777" w:rsidTr="00BA2647">
        <w:tc>
          <w:tcPr>
            <w:tcW w:w="709" w:type="dxa"/>
            <w:tcBorders>
              <w:top w:val="single" w:sz="4" w:space="0" w:color="auto"/>
              <w:left w:val="single" w:sz="4" w:space="0" w:color="auto"/>
              <w:bottom w:val="single" w:sz="4" w:space="0" w:color="auto"/>
              <w:right w:val="single" w:sz="4" w:space="0" w:color="auto"/>
            </w:tcBorders>
          </w:tcPr>
          <w:p w14:paraId="50F01F8E"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2.13</w:t>
            </w:r>
          </w:p>
        </w:tc>
        <w:tc>
          <w:tcPr>
            <w:tcW w:w="6095" w:type="dxa"/>
            <w:tcBorders>
              <w:top w:val="single" w:sz="4" w:space="0" w:color="auto"/>
              <w:left w:val="single" w:sz="4" w:space="0" w:color="auto"/>
              <w:bottom w:val="single" w:sz="4" w:space="0" w:color="auto"/>
              <w:right w:val="single" w:sz="4" w:space="0" w:color="auto"/>
            </w:tcBorders>
          </w:tcPr>
          <w:p w14:paraId="26F7755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Gödri Ferenc” </w:t>
            </w:r>
          </w:p>
          <w:p w14:paraId="7E5E1E0A"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Aleea Elevilor nr. 1; CF 43449</w:t>
            </w:r>
          </w:p>
        </w:tc>
        <w:tc>
          <w:tcPr>
            <w:tcW w:w="3119" w:type="dxa"/>
            <w:tcBorders>
              <w:top w:val="single" w:sz="4" w:space="0" w:color="auto"/>
              <w:left w:val="single" w:sz="4" w:space="0" w:color="auto"/>
              <w:bottom w:val="single" w:sz="4" w:space="0" w:color="auto"/>
              <w:right w:val="single" w:sz="4" w:space="0" w:color="auto"/>
            </w:tcBorders>
          </w:tcPr>
          <w:p w14:paraId="7BB35ABE"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1048</w:t>
            </w:r>
          </w:p>
        </w:tc>
      </w:tr>
      <w:tr w:rsidR="00306247" w:rsidRPr="00AD525B" w14:paraId="1A4BDD90" w14:textId="77777777" w:rsidTr="00BA2647">
        <w:tc>
          <w:tcPr>
            <w:tcW w:w="709" w:type="dxa"/>
            <w:tcBorders>
              <w:top w:val="single" w:sz="4" w:space="0" w:color="auto"/>
              <w:left w:val="single" w:sz="4" w:space="0" w:color="auto"/>
              <w:bottom w:val="single" w:sz="4" w:space="0" w:color="auto"/>
              <w:right w:val="single" w:sz="4" w:space="0" w:color="auto"/>
            </w:tcBorders>
          </w:tcPr>
          <w:p w14:paraId="4FD6280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2.14</w:t>
            </w:r>
          </w:p>
        </w:tc>
        <w:tc>
          <w:tcPr>
            <w:tcW w:w="6095" w:type="dxa"/>
            <w:tcBorders>
              <w:top w:val="single" w:sz="4" w:space="0" w:color="auto"/>
              <w:left w:val="single" w:sz="4" w:space="0" w:color="auto"/>
              <w:bottom w:val="single" w:sz="4" w:space="0" w:color="auto"/>
              <w:right w:val="single" w:sz="4" w:space="0" w:color="auto"/>
            </w:tcBorders>
          </w:tcPr>
          <w:p w14:paraId="65CA548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“Árvácska” </w:t>
            </w:r>
          </w:p>
          <w:p w14:paraId="1E19C3E5"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Romulus Cioflec nr. 14; CF 28032</w:t>
            </w:r>
          </w:p>
        </w:tc>
        <w:tc>
          <w:tcPr>
            <w:tcW w:w="3119" w:type="dxa"/>
            <w:tcBorders>
              <w:top w:val="single" w:sz="4" w:space="0" w:color="auto"/>
              <w:left w:val="single" w:sz="4" w:space="0" w:color="auto"/>
              <w:bottom w:val="single" w:sz="4" w:space="0" w:color="auto"/>
              <w:right w:val="single" w:sz="4" w:space="0" w:color="auto"/>
            </w:tcBorders>
          </w:tcPr>
          <w:p w14:paraId="5D7CDD8A"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1062/</w:t>
            </w:r>
          </w:p>
        </w:tc>
      </w:tr>
      <w:tr w:rsidR="00306247" w:rsidRPr="00AD525B" w14:paraId="16A399B3" w14:textId="77777777" w:rsidTr="00BA2647">
        <w:tc>
          <w:tcPr>
            <w:tcW w:w="709" w:type="dxa"/>
            <w:tcBorders>
              <w:top w:val="single" w:sz="4" w:space="0" w:color="auto"/>
              <w:left w:val="single" w:sz="4" w:space="0" w:color="auto"/>
              <w:bottom w:val="single" w:sz="4" w:space="0" w:color="auto"/>
              <w:right w:val="single" w:sz="4" w:space="0" w:color="auto"/>
            </w:tcBorders>
          </w:tcPr>
          <w:p w14:paraId="6B7F9C6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2.15</w:t>
            </w:r>
          </w:p>
        </w:tc>
        <w:tc>
          <w:tcPr>
            <w:tcW w:w="6095" w:type="dxa"/>
            <w:tcBorders>
              <w:top w:val="single" w:sz="4" w:space="0" w:color="auto"/>
              <w:left w:val="single" w:sz="4" w:space="0" w:color="auto"/>
              <w:bottom w:val="single" w:sz="4" w:space="0" w:color="auto"/>
              <w:right w:val="single" w:sz="4" w:space="0" w:color="auto"/>
            </w:tcBorders>
          </w:tcPr>
          <w:p w14:paraId="199FF30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„Néri Szent Fülöp” </w:t>
            </w:r>
          </w:p>
          <w:p w14:paraId="283A7A9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 xml:space="preserve">str. Váradi József nr. 92; Centru multifuncțional </w:t>
            </w:r>
          </w:p>
        </w:tc>
        <w:tc>
          <w:tcPr>
            <w:tcW w:w="3119" w:type="dxa"/>
            <w:tcBorders>
              <w:top w:val="single" w:sz="4" w:space="0" w:color="auto"/>
              <w:left w:val="single" w:sz="4" w:space="0" w:color="auto"/>
              <w:bottom w:val="single" w:sz="4" w:space="0" w:color="auto"/>
              <w:right w:val="single" w:sz="4" w:space="0" w:color="auto"/>
            </w:tcBorders>
          </w:tcPr>
          <w:p w14:paraId="667E4ED8" w14:textId="4B2470FC"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 xml:space="preserve">Supr. constr. </w:t>
            </w:r>
            <w:r w:rsidR="00DE512E" w:rsidRPr="00AD525B">
              <w:rPr>
                <w:lang w:val="ro-RO"/>
                <w14:ligatures w14:val="standardContextual"/>
              </w:rPr>
              <w:t>L</w:t>
            </w:r>
            <w:r w:rsidRPr="00AD525B">
              <w:rPr>
                <w:lang w:val="ro-RO"/>
                <w14:ligatures w14:val="standardContextual"/>
              </w:rPr>
              <w:t>a</w:t>
            </w:r>
            <w:r w:rsidR="00DE512E" w:rsidRPr="00AD525B">
              <w:rPr>
                <w:lang w:val="ro-RO"/>
                <w14:ligatures w14:val="standardContextual"/>
              </w:rPr>
              <w:t xml:space="preserve"> 612</w:t>
            </w:r>
          </w:p>
        </w:tc>
      </w:tr>
      <w:tr w:rsidR="00306247" w:rsidRPr="00AD525B" w14:paraId="32FD2648" w14:textId="77777777" w:rsidTr="00BA2647">
        <w:tc>
          <w:tcPr>
            <w:tcW w:w="709" w:type="dxa"/>
            <w:tcBorders>
              <w:top w:val="single" w:sz="4" w:space="0" w:color="auto"/>
              <w:left w:val="single" w:sz="4" w:space="0" w:color="auto"/>
              <w:bottom w:val="single" w:sz="4" w:space="0" w:color="auto"/>
              <w:right w:val="single" w:sz="4" w:space="0" w:color="auto"/>
            </w:tcBorders>
          </w:tcPr>
          <w:p w14:paraId="1D4C2AB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2.16</w:t>
            </w:r>
          </w:p>
        </w:tc>
        <w:tc>
          <w:tcPr>
            <w:tcW w:w="6095" w:type="dxa"/>
            <w:tcBorders>
              <w:top w:val="single" w:sz="4" w:space="0" w:color="auto"/>
              <w:left w:val="single" w:sz="4" w:space="0" w:color="auto"/>
              <w:bottom w:val="single" w:sz="4" w:space="0" w:color="auto"/>
              <w:right w:val="single" w:sz="4" w:space="0" w:color="auto"/>
            </w:tcBorders>
          </w:tcPr>
          <w:p w14:paraId="0E0F7B49"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Grădiniţa cu Program Prelungit „Néri Szent Fülöp” </w:t>
            </w:r>
            <w:r w:rsidRPr="00AD525B">
              <w:rPr>
                <w:i/>
                <w:lang w:val="ro-RO"/>
                <w14:ligatures w14:val="standardContextual"/>
              </w:rPr>
              <w:t>str. Brazilor f.n.</w:t>
            </w:r>
          </w:p>
        </w:tc>
        <w:tc>
          <w:tcPr>
            <w:tcW w:w="3119" w:type="dxa"/>
            <w:tcBorders>
              <w:top w:val="single" w:sz="4" w:space="0" w:color="auto"/>
              <w:left w:val="single" w:sz="4" w:space="0" w:color="auto"/>
              <w:bottom w:val="single" w:sz="4" w:space="0" w:color="auto"/>
              <w:right w:val="single" w:sz="4" w:space="0" w:color="auto"/>
            </w:tcBorders>
          </w:tcPr>
          <w:p w14:paraId="02F959F8" w14:textId="5CCCFB5C"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 xml:space="preserve">Supr. constr. </w:t>
            </w:r>
            <w:r w:rsidR="00DE512E" w:rsidRPr="00AD525B">
              <w:rPr>
                <w:lang w:val="ro-RO"/>
                <w14:ligatures w14:val="standardContextual"/>
              </w:rPr>
              <w:t>L</w:t>
            </w:r>
            <w:r w:rsidRPr="00AD525B">
              <w:rPr>
                <w:lang w:val="ro-RO"/>
                <w14:ligatures w14:val="standardContextual"/>
              </w:rPr>
              <w:t>a</w:t>
            </w:r>
            <w:r w:rsidR="00DE512E" w:rsidRPr="00AD525B">
              <w:rPr>
                <w:lang w:val="ro-RO"/>
                <w14:ligatures w14:val="standardContextual"/>
              </w:rPr>
              <w:t xml:space="preserve"> 320</w:t>
            </w:r>
          </w:p>
        </w:tc>
      </w:tr>
      <w:tr w:rsidR="00306247" w:rsidRPr="00AD525B" w14:paraId="6B0A59CF" w14:textId="77777777" w:rsidTr="00BA2647">
        <w:tc>
          <w:tcPr>
            <w:tcW w:w="709" w:type="dxa"/>
            <w:tcBorders>
              <w:top w:val="single" w:sz="4" w:space="0" w:color="auto"/>
              <w:left w:val="single" w:sz="4" w:space="0" w:color="auto"/>
              <w:bottom w:val="single" w:sz="4" w:space="0" w:color="auto"/>
              <w:right w:val="single" w:sz="4" w:space="0" w:color="auto"/>
            </w:tcBorders>
          </w:tcPr>
          <w:p w14:paraId="34B271E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2.17</w:t>
            </w:r>
          </w:p>
        </w:tc>
        <w:tc>
          <w:tcPr>
            <w:tcW w:w="6095" w:type="dxa"/>
            <w:tcBorders>
              <w:top w:val="single" w:sz="4" w:space="0" w:color="auto"/>
              <w:left w:val="single" w:sz="4" w:space="0" w:color="auto"/>
              <w:bottom w:val="single" w:sz="4" w:space="0" w:color="auto"/>
              <w:right w:val="single" w:sz="4" w:space="0" w:color="auto"/>
            </w:tcBorders>
          </w:tcPr>
          <w:p w14:paraId="3CC94C7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Școala Gimnazială Nicolae Colan </w:t>
            </w:r>
            <w:r w:rsidRPr="00AD525B">
              <w:rPr>
                <w:i/>
                <w:lang w:val="ro-RO"/>
                <w14:ligatures w14:val="standardContextual"/>
              </w:rPr>
              <w:t>str. Lalelei nr. 7; CF 28023</w:t>
            </w:r>
          </w:p>
        </w:tc>
        <w:tc>
          <w:tcPr>
            <w:tcW w:w="3119" w:type="dxa"/>
            <w:tcBorders>
              <w:top w:val="single" w:sz="4" w:space="0" w:color="auto"/>
              <w:left w:val="single" w:sz="4" w:space="0" w:color="auto"/>
              <w:bottom w:val="single" w:sz="4" w:space="0" w:color="auto"/>
              <w:right w:val="single" w:sz="4" w:space="0" w:color="auto"/>
            </w:tcBorders>
          </w:tcPr>
          <w:p w14:paraId="11865F80"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2183</w:t>
            </w:r>
          </w:p>
        </w:tc>
      </w:tr>
      <w:tr w:rsidR="00306247" w:rsidRPr="00AD525B" w14:paraId="13D66799" w14:textId="77777777" w:rsidTr="00BA2647">
        <w:tc>
          <w:tcPr>
            <w:tcW w:w="709" w:type="dxa"/>
            <w:tcBorders>
              <w:top w:val="single" w:sz="4" w:space="0" w:color="auto"/>
              <w:left w:val="single" w:sz="4" w:space="0" w:color="auto"/>
              <w:bottom w:val="single" w:sz="4" w:space="0" w:color="auto"/>
              <w:right w:val="single" w:sz="4" w:space="0" w:color="auto"/>
            </w:tcBorders>
          </w:tcPr>
          <w:p w14:paraId="07244FC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2.18</w:t>
            </w:r>
          </w:p>
        </w:tc>
        <w:tc>
          <w:tcPr>
            <w:tcW w:w="6095" w:type="dxa"/>
            <w:tcBorders>
              <w:top w:val="single" w:sz="4" w:space="0" w:color="auto"/>
              <w:left w:val="single" w:sz="4" w:space="0" w:color="auto"/>
              <w:bottom w:val="single" w:sz="4" w:space="0" w:color="auto"/>
              <w:right w:val="single" w:sz="4" w:space="0" w:color="auto"/>
            </w:tcBorders>
          </w:tcPr>
          <w:p w14:paraId="1714C58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Grădiniţa cu Program Prelungit “Pinocchio” </w:t>
            </w:r>
          </w:p>
          <w:p w14:paraId="12EAB625" w14:textId="77777777" w:rsidR="00306247" w:rsidRPr="00AD525B" w:rsidRDefault="00306247"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Lalelei nr. 9; CF 28020</w:t>
            </w:r>
          </w:p>
        </w:tc>
        <w:tc>
          <w:tcPr>
            <w:tcW w:w="3119" w:type="dxa"/>
            <w:tcBorders>
              <w:top w:val="single" w:sz="4" w:space="0" w:color="auto"/>
              <w:left w:val="single" w:sz="4" w:space="0" w:color="auto"/>
              <w:bottom w:val="single" w:sz="4" w:space="0" w:color="auto"/>
              <w:right w:val="single" w:sz="4" w:space="0" w:color="auto"/>
            </w:tcBorders>
          </w:tcPr>
          <w:p w14:paraId="515A64B5"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1270</w:t>
            </w:r>
          </w:p>
        </w:tc>
      </w:tr>
      <w:tr w:rsidR="00306247" w:rsidRPr="00AD525B" w14:paraId="4685BCE8" w14:textId="77777777" w:rsidTr="00BA2647">
        <w:tc>
          <w:tcPr>
            <w:tcW w:w="709" w:type="dxa"/>
            <w:tcBorders>
              <w:top w:val="single" w:sz="4" w:space="0" w:color="auto"/>
              <w:left w:val="single" w:sz="4" w:space="0" w:color="auto"/>
              <w:bottom w:val="single" w:sz="4" w:space="0" w:color="auto"/>
              <w:right w:val="single" w:sz="4" w:space="0" w:color="auto"/>
            </w:tcBorders>
          </w:tcPr>
          <w:p w14:paraId="2351050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lastRenderedPageBreak/>
              <w:t>2.19</w:t>
            </w:r>
          </w:p>
        </w:tc>
        <w:tc>
          <w:tcPr>
            <w:tcW w:w="6095" w:type="dxa"/>
            <w:tcBorders>
              <w:top w:val="single" w:sz="4" w:space="0" w:color="auto"/>
              <w:left w:val="single" w:sz="4" w:space="0" w:color="auto"/>
              <w:bottom w:val="single" w:sz="4" w:space="0" w:color="auto"/>
              <w:right w:val="single" w:sz="4" w:space="0" w:color="auto"/>
            </w:tcBorders>
          </w:tcPr>
          <w:p w14:paraId="763A394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Școala Gimnazială” Váradi József”</w:t>
            </w:r>
            <w:r w:rsidRPr="00AD525B">
              <w:rPr>
                <w:i/>
                <w:lang w:val="ro-RO"/>
                <w14:ligatures w14:val="standardContextual"/>
              </w:rPr>
              <w:t>str. Benedek Elek nr. 20; CF 39278</w:t>
            </w:r>
          </w:p>
        </w:tc>
        <w:tc>
          <w:tcPr>
            <w:tcW w:w="3119" w:type="dxa"/>
            <w:tcBorders>
              <w:top w:val="single" w:sz="4" w:space="0" w:color="auto"/>
              <w:left w:val="single" w:sz="4" w:space="0" w:color="auto"/>
              <w:bottom w:val="single" w:sz="4" w:space="0" w:color="auto"/>
              <w:right w:val="single" w:sz="4" w:space="0" w:color="auto"/>
            </w:tcBorders>
          </w:tcPr>
          <w:p w14:paraId="32B435EE"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1531</w:t>
            </w:r>
          </w:p>
        </w:tc>
      </w:tr>
      <w:tr w:rsidR="00306247" w:rsidRPr="00AD525B" w14:paraId="27AE243C" w14:textId="77777777" w:rsidTr="00BA2647">
        <w:tc>
          <w:tcPr>
            <w:tcW w:w="709" w:type="dxa"/>
            <w:tcBorders>
              <w:top w:val="single" w:sz="4" w:space="0" w:color="auto"/>
              <w:left w:val="single" w:sz="4" w:space="0" w:color="auto"/>
              <w:bottom w:val="single" w:sz="4" w:space="0" w:color="auto"/>
              <w:right w:val="single" w:sz="4" w:space="0" w:color="auto"/>
            </w:tcBorders>
          </w:tcPr>
          <w:p w14:paraId="13ACFB22"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2.20</w:t>
            </w:r>
          </w:p>
        </w:tc>
        <w:tc>
          <w:tcPr>
            <w:tcW w:w="6095" w:type="dxa"/>
            <w:tcBorders>
              <w:top w:val="single" w:sz="4" w:space="0" w:color="auto"/>
              <w:left w:val="single" w:sz="4" w:space="0" w:color="auto"/>
              <w:bottom w:val="single" w:sz="4" w:space="0" w:color="auto"/>
              <w:right w:val="single" w:sz="4" w:space="0" w:color="auto"/>
            </w:tcBorders>
          </w:tcPr>
          <w:p w14:paraId="6E2AFB9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Școala Gimnazială” Váradi József”</w:t>
            </w:r>
            <w:r w:rsidRPr="00AD525B">
              <w:rPr>
                <w:i/>
                <w:lang w:val="ro-RO"/>
                <w14:ligatures w14:val="standardContextual"/>
              </w:rPr>
              <w:t>str. Stadionului nr. 14; CF 26699</w:t>
            </w:r>
          </w:p>
        </w:tc>
        <w:tc>
          <w:tcPr>
            <w:tcW w:w="3119" w:type="dxa"/>
            <w:tcBorders>
              <w:top w:val="single" w:sz="4" w:space="0" w:color="auto"/>
              <w:left w:val="single" w:sz="4" w:space="0" w:color="auto"/>
              <w:bottom w:val="single" w:sz="4" w:space="0" w:color="auto"/>
              <w:right w:val="single" w:sz="4" w:space="0" w:color="auto"/>
            </w:tcBorders>
          </w:tcPr>
          <w:p w14:paraId="02022766"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1537</w:t>
            </w:r>
          </w:p>
        </w:tc>
      </w:tr>
      <w:tr w:rsidR="00306247" w:rsidRPr="00AD525B" w14:paraId="67FF1C46" w14:textId="77777777" w:rsidTr="00BA2647">
        <w:tc>
          <w:tcPr>
            <w:tcW w:w="709" w:type="dxa"/>
            <w:tcBorders>
              <w:top w:val="single" w:sz="4" w:space="0" w:color="auto"/>
              <w:left w:val="single" w:sz="4" w:space="0" w:color="auto"/>
              <w:bottom w:val="single" w:sz="4" w:space="0" w:color="auto"/>
              <w:right w:val="single" w:sz="4" w:space="0" w:color="auto"/>
            </w:tcBorders>
          </w:tcPr>
          <w:p w14:paraId="5EB0E3C5"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2.21</w:t>
            </w:r>
          </w:p>
        </w:tc>
        <w:tc>
          <w:tcPr>
            <w:tcW w:w="6095" w:type="dxa"/>
            <w:tcBorders>
              <w:top w:val="single" w:sz="4" w:space="0" w:color="auto"/>
              <w:left w:val="single" w:sz="4" w:space="0" w:color="auto"/>
              <w:bottom w:val="single" w:sz="4" w:space="0" w:color="auto"/>
              <w:right w:val="single" w:sz="4" w:space="0" w:color="auto"/>
            </w:tcBorders>
          </w:tcPr>
          <w:p w14:paraId="431EE27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de Arte Plugor Sándor </w:t>
            </w:r>
            <w:r w:rsidRPr="00AD525B">
              <w:rPr>
                <w:i/>
                <w:lang w:val="ro-RO"/>
                <w14:ligatures w14:val="standardContextual"/>
              </w:rPr>
              <w:t>str. Kossuth Lajos nr. 15; CF 27091</w:t>
            </w:r>
          </w:p>
          <w:p w14:paraId="12E2F0A2" w14:textId="77777777" w:rsidR="00306247" w:rsidRPr="00AD525B" w:rsidRDefault="00306247" w:rsidP="00BA2647">
            <w:pPr>
              <w:pStyle w:val="NormalWeb"/>
              <w:spacing w:before="0" w:beforeAutospacing="0" w:after="0" w:afterAutospacing="0"/>
              <w:jc w:val="both"/>
              <w:rPr>
                <w:i/>
                <w:lang w:val="ro-RO"/>
                <w14:ligatures w14:val="standardContextual"/>
              </w:rPr>
            </w:pPr>
            <w:r w:rsidRPr="00AD525B">
              <w:rPr>
                <w:lang w:val="ro-RO"/>
                <w14:ligatures w14:val="standardContextual"/>
              </w:rPr>
              <w:t>Cantină școlară</w:t>
            </w:r>
            <w:r w:rsidRPr="00AD525B">
              <w:rPr>
                <w:i/>
                <w:lang w:val="ro-RO"/>
                <w14:ligatures w14:val="standardContextual"/>
              </w:rPr>
              <w:t xml:space="preserve"> str. Șoimului nr. 25</w:t>
            </w:r>
          </w:p>
        </w:tc>
        <w:tc>
          <w:tcPr>
            <w:tcW w:w="3119" w:type="dxa"/>
            <w:tcBorders>
              <w:top w:val="single" w:sz="4" w:space="0" w:color="auto"/>
              <w:left w:val="single" w:sz="4" w:space="0" w:color="auto"/>
              <w:bottom w:val="single" w:sz="4" w:space="0" w:color="auto"/>
              <w:right w:val="single" w:sz="4" w:space="0" w:color="auto"/>
            </w:tcBorders>
          </w:tcPr>
          <w:p w14:paraId="273644EE"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1845</w:t>
            </w:r>
          </w:p>
        </w:tc>
      </w:tr>
      <w:tr w:rsidR="00306247" w:rsidRPr="00AD525B" w14:paraId="1DEBE15C" w14:textId="77777777" w:rsidTr="00BA2647">
        <w:tc>
          <w:tcPr>
            <w:tcW w:w="709" w:type="dxa"/>
            <w:tcBorders>
              <w:top w:val="single" w:sz="4" w:space="0" w:color="auto"/>
              <w:left w:val="single" w:sz="4" w:space="0" w:color="auto"/>
              <w:bottom w:val="single" w:sz="4" w:space="0" w:color="auto"/>
              <w:right w:val="single" w:sz="4" w:space="0" w:color="auto"/>
            </w:tcBorders>
          </w:tcPr>
          <w:p w14:paraId="40ECA40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2.22</w:t>
            </w:r>
          </w:p>
        </w:tc>
        <w:tc>
          <w:tcPr>
            <w:tcW w:w="6095" w:type="dxa"/>
            <w:tcBorders>
              <w:top w:val="single" w:sz="4" w:space="0" w:color="auto"/>
              <w:left w:val="single" w:sz="4" w:space="0" w:color="auto"/>
              <w:bottom w:val="single" w:sz="4" w:space="0" w:color="auto"/>
              <w:right w:val="single" w:sz="4" w:space="0" w:color="auto"/>
            </w:tcBorders>
          </w:tcPr>
          <w:p w14:paraId="515CE739"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Teologic Reformat </w:t>
            </w:r>
          </w:p>
          <w:p w14:paraId="741F514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 xml:space="preserve">str. Gróf Mikó Imre nr. 1; CF 37411 </w:t>
            </w:r>
          </w:p>
        </w:tc>
        <w:tc>
          <w:tcPr>
            <w:tcW w:w="3119" w:type="dxa"/>
            <w:tcBorders>
              <w:top w:val="single" w:sz="4" w:space="0" w:color="auto"/>
              <w:left w:val="single" w:sz="4" w:space="0" w:color="auto"/>
              <w:bottom w:val="single" w:sz="4" w:space="0" w:color="auto"/>
              <w:right w:val="single" w:sz="4" w:space="0" w:color="auto"/>
            </w:tcBorders>
          </w:tcPr>
          <w:p w14:paraId="707D9C8E"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utilă 1864,38</w:t>
            </w:r>
          </w:p>
        </w:tc>
      </w:tr>
      <w:tr w:rsidR="00306247" w:rsidRPr="00AD525B" w14:paraId="7009F80A" w14:textId="77777777" w:rsidTr="00BA2647">
        <w:tc>
          <w:tcPr>
            <w:tcW w:w="709" w:type="dxa"/>
            <w:tcBorders>
              <w:top w:val="single" w:sz="4" w:space="0" w:color="auto"/>
              <w:left w:val="single" w:sz="4" w:space="0" w:color="auto"/>
              <w:bottom w:val="single" w:sz="4" w:space="0" w:color="auto"/>
              <w:right w:val="single" w:sz="4" w:space="0" w:color="auto"/>
            </w:tcBorders>
          </w:tcPr>
          <w:p w14:paraId="7D313DF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2.23</w:t>
            </w:r>
          </w:p>
        </w:tc>
        <w:tc>
          <w:tcPr>
            <w:tcW w:w="6095" w:type="dxa"/>
            <w:tcBorders>
              <w:top w:val="single" w:sz="4" w:space="0" w:color="auto"/>
              <w:left w:val="single" w:sz="4" w:space="0" w:color="auto"/>
              <w:bottom w:val="single" w:sz="4" w:space="0" w:color="auto"/>
              <w:right w:val="single" w:sz="4" w:space="0" w:color="auto"/>
            </w:tcBorders>
          </w:tcPr>
          <w:p w14:paraId="6522373E"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Teoretic “Mikes Kelemen“ </w:t>
            </w:r>
            <w:r w:rsidRPr="00AD525B">
              <w:rPr>
                <w:i/>
                <w:lang w:val="ro-RO"/>
                <w14:ligatures w14:val="standardContextual"/>
              </w:rPr>
              <w:t>str. Kós Károly nr. 1; CF 42105</w:t>
            </w:r>
          </w:p>
        </w:tc>
        <w:tc>
          <w:tcPr>
            <w:tcW w:w="3119" w:type="dxa"/>
            <w:tcBorders>
              <w:top w:val="single" w:sz="4" w:space="0" w:color="auto"/>
              <w:left w:val="single" w:sz="4" w:space="0" w:color="auto"/>
              <w:bottom w:val="single" w:sz="4" w:space="0" w:color="auto"/>
              <w:right w:val="single" w:sz="4" w:space="0" w:color="auto"/>
            </w:tcBorders>
          </w:tcPr>
          <w:p w14:paraId="6CAE268E"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 xml:space="preserve">Supr. constr. la sol. 2993 </w:t>
            </w:r>
          </w:p>
        </w:tc>
      </w:tr>
      <w:tr w:rsidR="00306247" w:rsidRPr="00AD525B" w14:paraId="63056B91" w14:textId="77777777" w:rsidTr="00BA2647">
        <w:tc>
          <w:tcPr>
            <w:tcW w:w="709" w:type="dxa"/>
            <w:tcBorders>
              <w:top w:val="single" w:sz="4" w:space="0" w:color="auto"/>
              <w:left w:val="single" w:sz="4" w:space="0" w:color="auto"/>
              <w:bottom w:val="single" w:sz="4" w:space="0" w:color="auto"/>
              <w:right w:val="single" w:sz="4" w:space="0" w:color="auto"/>
            </w:tcBorders>
          </w:tcPr>
          <w:p w14:paraId="497D8B8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2.24</w:t>
            </w:r>
          </w:p>
        </w:tc>
        <w:tc>
          <w:tcPr>
            <w:tcW w:w="6095" w:type="dxa"/>
            <w:tcBorders>
              <w:top w:val="single" w:sz="4" w:space="0" w:color="auto"/>
              <w:left w:val="single" w:sz="4" w:space="0" w:color="auto"/>
              <w:bottom w:val="single" w:sz="4" w:space="0" w:color="auto"/>
              <w:right w:val="single" w:sz="4" w:space="0" w:color="auto"/>
            </w:tcBorders>
          </w:tcPr>
          <w:p w14:paraId="705F53B2"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Teoretic “Mikes Kelemen“ </w:t>
            </w:r>
            <w:r w:rsidRPr="00AD525B">
              <w:rPr>
                <w:i/>
                <w:lang w:val="ro-RO"/>
                <w14:ligatures w14:val="standardContextual"/>
              </w:rPr>
              <w:t>str. Libertății nr. 1; CF 40007</w:t>
            </w:r>
          </w:p>
        </w:tc>
        <w:tc>
          <w:tcPr>
            <w:tcW w:w="3119" w:type="dxa"/>
            <w:tcBorders>
              <w:top w:val="single" w:sz="4" w:space="0" w:color="auto"/>
              <w:left w:val="single" w:sz="4" w:space="0" w:color="auto"/>
              <w:bottom w:val="single" w:sz="4" w:space="0" w:color="auto"/>
              <w:right w:val="single" w:sz="4" w:space="0" w:color="auto"/>
            </w:tcBorders>
          </w:tcPr>
          <w:p w14:paraId="141ACBB4"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403</w:t>
            </w:r>
          </w:p>
        </w:tc>
      </w:tr>
      <w:tr w:rsidR="00306247" w:rsidRPr="00AD525B" w14:paraId="766CD4EC" w14:textId="77777777" w:rsidTr="00BA2647">
        <w:tc>
          <w:tcPr>
            <w:tcW w:w="709" w:type="dxa"/>
            <w:tcBorders>
              <w:top w:val="single" w:sz="4" w:space="0" w:color="auto"/>
              <w:left w:val="single" w:sz="4" w:space="0" w:color="auto"/>
              <w:bottom w:val="single" w:sz="4" w:space="0" w:color="auto"/>
              <w:right w:val="single" w:sz="4" w:space="0" w:color="auto"/>
            </w:tcBorders>
          </w:tcPr>
          <w:p w14:paraId="61FC75D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2.25</w:t>
            </w:r>
          </w:p>
        </w:tc>
        <w:tc>
          <w:tcPr>
            <w:tcW w:w="6095" w:type="dxa"/>
            <w:tcBorders>
              <w:top w:val="single" w:sz="4" w:space="0" w:color="auto"/>
              <w:left w:val="single" w:sz="4" w:space="0" w:color="auto"/>
              <w:bottom w:val="single" w:sz="4" w:space="0" w:color="auto"/>
              <w:right w:val="single" w:sz="4" w:space="0" w:color="auto"/>
            </w:tcBorders>
          </w:tcPr>
          <w:p w14:paraId="2D417C9E"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Colegiul Național Székely Mikó </w:t>
            </w:r>
            <w:r w:rsidRPr="00AD525B">
              <w:rPr>
                <w:i/>
                <w:lang w:val="ro-RO"/>
                <w14:ligatures w14:val="standardContextual"/>
              </w:rPr>
              <w:t>str. Gróf Mikó Imre nr. 1</w:t>
            </w:r>
          </w:p>
          <w:p w14:paraId="44568620"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Clădire școală</w:t>
            </w:r>
            <w:r w:rsidRPr="00AD525B">
              <w:rPr>
                <w:i/>
                <w:lang w:val="ro-RO"/>
                <w14:ligatures w14:val="standardContextual"/>
              </w:rPr>
              <w:t xml:space="preserve"> str. Gábor Áron nr. 18</w:t>
            </w:r>
          </w:p>
        </w:tc>
        <w:tc>
          <w:tcPr>
            <w:tcW w:w="3119" w:type="dxa"/>
            <w:tcBorders>
              <w:top w:val="single" w:sz="4" w:space="0" w:color="auto"/>
              <w:left w:val="single" w:sz="4" w:space="0" w:color="auto"/>
              <w:bottom w:val="single" w:sz="4" w:space="0" w:color="auto"/>
              <w:right w:val="single" w:sz="4" w:space="0" w:color="auto"/>
            </w:tcBorders>
          </w:tcPr>
          <w:p w14:paraId="46645377"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utilă 2542,66</w:t>
            </w:r>
          </w:p>
          <w:p w14:paraId="11E2CDE8" w14:textId="77777777" w:rsidR="00306247" w:rsidRPr="00AD525B" w:rsidRDefault="00306247" w:rsidP="00BA2647">
            <w:pPr>
              <w:pStyle w:val="NormalWeb"/>
              <w:spacing w:before="0" w:beforeAutospacing="0" w:after="0" w:afterAutospacing="0"/>
              <w:rPr>
                <w:lang w:val="ro-RO"/>
                <w14:ligatures w14:val="standardContextual"/>
              </w:rPr>
            </w:pPr>
          </w:p>
          <w:p w14:paraId="4501F04F"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2961</w:t>
            </w:r>
          </w:p>
        </w:tc>
      </w:tr>
      <w:tr w:rsidR="00306247" w:rsidRPr="00AD525B" w14:paraId="4A3AFA77" w14:textId="77777777" w:rsidTr="00BA2647">
        <w:tc>
          <w:tcPr>
            <w:tcW w:w="709" w:type="dxa"/>
            <w:tcBorders>
              <w:top w:val="single" w:sz="4" w:space="0" w:color="auto"/>
              <w:left w:val="single" w:sz="4" w:space="0" w:color="auto"/>
              <w:bottom w:val="single" w:sz="4" w:space="0" w:color="auto"/>
              <w:right w:val="single" w:sz="4" w:space="0" w:color="auto"/>
            </w:tcBorders>
          </w:tcPr>
          <w:p w14:paraId="483153DA"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2.26</w:t>
            </w:r>
          </w:p>
        </w:tc>
        <w:tc>
          <w:tcPr>
            <w:tcW w:w="6095" w:type="dxa"/>
            <w:tcBorders>
              <w:top w:val="single" w:sz="4" w:space="0" w:color="auto"/>
              <w:left w:val="single" w:sz="4" w:space="0" w:color="auto"/>
              <w:bottom w:val="single" w:sz="4" w:space="0" w:color="auto"/>
              <w:right w:val="single" w:sz="4" w:space="0" w:color="auto"/>
            </w:tcBorders>
          </w:tcPr>
          <w:p w14:paraId="276A9E40"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Corp C Colegiul Național Székely Mikó </w:t>
            </w:r>
          </w:p>
          <w:p w14:paraId="4045BEBD"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Gróf Mikó Imre nr. 1; CF 38430</w:t>
            </w:r>
          </w:p>
        </w:tc>
        <w:tc>
          <w:tcPr>
            <w:tcW w:w="3119" w:type="dxa"/>
            <w:tcBorders>
              <w:top w:val="single" w:sz="4" w:space="0" w:color="auto"/>
              <w:left w:val="single" w:sz="4" w:space="0" w:color="auto"/>
              <w:bottom w:val="single" w:sz="4" w:space="0" w:color="auto"/>
              <w:right w:val="single" w:sz="4" w:space="0" w:color="auto"/>
            </w:tcBorders>
          </w:tcPr>
          <w:p w14:paraId="4EB3290F"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 constr.sol 454</w:t>
            </w:r>
          </w:p>
        </w:tc>
      </w:tr>
      <w:tr w:rsidR="00306247" w:rsidRPr="00AD525B" w14:paraId="0302C74C" w14:textId="77777777" w:rsidTr="00BA2647">
        <w:tc>
          <w:tcPr>
            <w:tcW w:w="709" w:type="dxa"/>
            <w:tcBorders>
              <w:top w:val="single" w:sz="4" w:space="0" w:color="auto"/>
              <w:left w:val="single" w:sz="4" w:space="0" w:color="auto"/>
              <w:bottom w:val="single" w:sz="4" w:space="0" w:color="auto"/>
              <w:right w:val="single" w:sz="4" w:space="0" w:color="auto"/>
            </w:tcBorders>
          </w:tcPr>
          <w:p w14:paraId="53A7952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2.27</w:t>
            </w:r>
          </w:p>
        </w:tc>
        <w:tc>
          <w:tcPr>
            <w:tcW w:w="6095" w:type="dxa"/>
            <w:tcBorders>
              <w:top w:val="single" w:sz="4" w:space="0" w:color="auto"/>
              <w:left w:val="single" w:sz="4" w:space="0" w:color="auto"/>
              <w:bottom w:val="single" w:sz="4" w:space="0" w:color="auto"/>
              <w:right w:val="single" w:sz="4" w:space="0" w:color="auto"/>
            </w:tcBorders>
          </w:tcPr>
          <w:p w14:paraId="5F11BE8D"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școală și grădiniță Colegiul Național "Székely Mikó" / /Grădinița Cu Program Prelungit "Csipike" </w:t>
            </w:r>
            <w:r w:rsidRPr="00AD525B">
              <w:rPr>
                <w:i/>
                <w:lang w:val="ro-RO"/>
                <w14:ligatures w14:val="standardContextual"/>
              </w:rPr>
              <w:t xml:space="preserve">Str. Libertății nr. </w:t>
            </w:r>
          </w:p>
        </w:tc>
        <w:tc>
          <w:tcPr>
            <w:tcW w:w="3119" w:type="dxa"/>
            <w:tcBorders>
              <w:top w:val="single" w:sz="4" w:space="0" w:color="auto"/>
              <w:left w:val="single" w:sz="4" w:space="0" w:color="auto"/>
              <w:bottom w:val="single" w:sz="4" w:space="0" w:color="auto"/>
              <w:right w:val="single" w:sz="4" w:space="0" w:color="auto"/>
            </w:tcBorders>
          </w:tcPr>
          <w:p w14:paraId="46C808B4"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673</w:t>
            </w:r>
          </w:p>
        </w:tc>
      </w:tr>
      <w:tr w:rsidR="00306247" w:rsidRPr="00AD525B" w14:paraId="2C3DAEFF" w14:textId="77777777" w:rsidTr="00BA2647">
        <w:tc>
          <w:tcPr>
            <w:tcW w:w="709" w:type="dxa"/>
            <w:tcBorders>
              <w:top w:val="single" w:sz="4" w:space="0" w:color="auto"/>
              <w:left w:val="single" w:sz="4" w:space="0" w:color="auto"/>
              <w:bottom w:val="single" w:sz="4" w:space="0" w:color="auto"/>
              <w:right w:val="single" w:sz="4" w:space="0" w:color="auto"/>
            </w:tcBorders>
          </w:tcPr>
          <w:p w14:paraId="1CA46349"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2.28</w:t>
            </w:r>
          </w:p>
        </w:tc>
        <w:tc>
          <w:tcPr>
            <w:tcW w:w="6095" w:type="dxa"/>
            <w:tcBorders>
              <w:top w:val="single" w:sz="4" w:space="0" w:color="auto"/>
              <w:left w:val="single" w:sz="4" w:space="0" w:color="auto"/>
              <w:bottom w:val="single" w:sz="4" w:space="0" w:color="auto"/>
              <w:right w:val="single" w:sz="4" w:space="0" w:color="auto"/>
            </w:tcBorders>
          </w:tcPr>
          <w:p w14:paraId="6981B59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Colegiul Național “Mihai Viteazul” </w:t>
            </w:r>
          </w:p>
          <w:p w14:paraId="3020836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Kós Károly nr. 22-24</w:t>
            </w:r>
          </w:p>
        </w:tc>
        <w:tc>
          <w:tcPr>
            <w:tcW w:w="3119" w:type="dxa"/>
            <w:tcBorders>
              <w:top w:val="single" w:sz="4" w:space="0" w:color="auto"/>
              <w:left w:val="single" w:sz="4" w:space="0" w:color="auto"/>
              <w:bottom w:val="single" w:sz="4" w:space="0" w:color="auto"/>
              <w:right w:val="single" w:sz="4" w:space="0" w:color="auto"/>
            </w:tcBorders>
          </w:tcPr>
          <w:p w14:paraId="6A5DD192"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3993</w:t>
            </w:r>
          </w:p>
        </w:tc>
      </w:tr>
      <w:tr w:rsidR="00306247" w:rsidRPr="00AD525B" w14:paraId="339A706C" w14:textId="77777777" w:rsidTr="00BA2647">
        <w:tc>
          <w:tcPr>
            <w:tcW w:w="709" w:type="dxa"/>
            <w:tcBorders>
              <w:top w:val="single" w:sz="4" w:space="0" w:color="auto"/>
              <w:left w:val="single" w:sz="4" w:space="0" w:color="auto"/>
              <w:bottom w:val="single" w:sz="4" w:space="0" w:color="auto"/>
              <w:right w:val="single" w:sz="4" w:space="0" w:color="auto"/>
            </w:tcBorders>
          </w:tcPr>
          <w:p w14:paraId="556F4820"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2.29</w:t>
            </w:r>
          </w:p>
        </w:tc>
        <w:tc>
          <w:tcPr>
            <w:tcW w:w="6095" w:type="dxa"/>
            <w:tcBorders>
              <w:top w:val="single" w:sz="4" w:space="0" w:color="auto"/>
              <w:left w:val="single" w:sz="4" w:space="0" w:color="auto"/>
              <w:bottom w:val="single" w:sz="4" w:space="0" w:color="auto"/>
              <w:right w:val="single" w:sz="4" w:space="0" w:color="auto"/>
            </w:tcBorders>
          </w:tcPr>
          <w:p w14:paraId="292EC52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“Puskás Tivadar” </w:t>
            </w:r>
          </w:p>
          <w:p w14:paraId="024E0E4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Pescarilor nr. 41; CF 28037</w:t>
            </w:r>
          </w:p>
        </w:tc>
        <w:tc>
          <w:tcPr>
            <w:tcW w:w="3119" w:type="dxa"/>
            <w:tcBorders>
              <w:top w:val="single" w:sz="4" w:space="0" w:color="auto"/>
              <w:left w:val="single" w:sz="4" w:space="0" w:color="auto"/>
              <w:bottom w:val="single" w:sz="4" w:space="0" w:color="auto"/>
              <w:right w:val="single" w:sz="4" w:space="0" w:color="auto"/>
            </w:tcBorders>
          </w:tcPr>
          <w:p w14:paraId="0785D073"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4100</w:t>
            </w:r>
          </w:p>
        </w:tc>
      </w:tr>
      <w:tr w:rsidR="00306247" w:rsidRPr="00AD525B" w14:paraId="1CC7A81A" w14:textId="77777777" w:rsidTr="00BA2647">
        <w:tc>
          <w:tcPr>
            <w:tcW w:w="709" w:type="dxa"/>
            <w:tcBorders>
              <w:top w:val="single" w:sz="4" w:space="0" w:color="auto"/>
              <w:left w:val="single" w:sz="4" w:space="0" w:color="auto"/>
              <w:bottom w:val="single" w:sz="4" w:space="0" w:color="auto"/>
              <w:right w:val="single" w:sz="4" w:space="0" w:color="auto"/>
            </w:tcBorders>
          </w:tcPr>
          <w:p w14:paraId="46D7A2E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2.30</w:t>
            </w:r>
          </w:p>
        </w:tc>
        <w:tc>
          <w:tcPr>
            <w:tcW w:w="6095" w:type="dxa"/>
            <w:tcBorders>
              <w:top w:val="single" w:sz="4" w:space="0" w:color="auto"/>
              <w:left w:val="single" w:sz="4" w:space="0" w:color="auto"/>
              <w:bottom w:val="single" w:sz="4" w:space="0" w:color="auto"/>
              <w:right w:val="single" w:sz="4" w:space="0" w:color="auto"/>
            </w:tcBorders>
          </w:tcPr>
          <w:p w14:paraId="5990A9E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ateliere școlare Liceul Tehnologic “Puskás Tivadar” str. </w:t>
            </w:r>
            <w:r w:rsidRPr="00AD525B">
              <w:rPr>
                <w:i/>
                <w:lang w:val="ro-RO"/>
                <w14:ligatures w14:val="standardContextual"/>
              </w:rPr>
              <w:t>Muncitorilor nr. 27; CF 30312-C1</w:t>
            </w:r>
          </w:p>
        </w:tc>
        <w:tc>
          <w:tcPr>
            <w:tcW w:w="3119" w:type="dxa"/>
            <w:tcBorders>
              <w:top w:val="single" w:sz="4" w:space="0" w:color="auto"/>
              <w:left w:val="single" w:sz="4" w:space="0" w:color="auto"/>
              <w:bottom w:val="single" w:sz="4" w:space="0" w:color="auto"/>
              <w:right w:val="single" w:sz="4" w:space="0" w:color="auto"/>
            </w:tcBorders>
          </w:tcPr>
          <w:p w14:paraId="1DD202F1"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1727</w:t>
            </w:r>
          </w:p>
        </w:tc>
      </w:tr>
      <w:tr w:rsidR="00306247" w:rsidRPr="00AD525B" w14:paraId="00530B96" w14:textId="77777777" w:rsidTr="00BA2647">
        <w:tc>
          <w:tcPr>
            <w:tcW w:w="709" w:type="dxa"/>
            <w:tcBorders>
              <w:top w:val="single" w:sz="4" w:space="0" w:color="auto"/>
              <w:left w:val="single" w:sz="4" w:space="0" w:color="auto"/>
              <w:bottom w:val="single" w:sz="4" w:space="0" w:color="auto"/>
              <w:right w:val="single" w:sz="4" w:space="0" w:color="auto"/>
            </w:tcBorders>
          </w:tcPr>
          <w:p w14:paraId="3288AB0A"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2.31</w:t>
            </w:r>
          </w:p>
        </w:tc>
        <w:tc>
          <w:tcPr>
            <w:tcW w:w="6095" w:type="dxa"/>
            <w:tcBorders>
              <w:top w:val="single" w:sz="4" w:space="0" w:color="auto"/>
              <w:left w:val="single" w:sz="4" w:space="0" w:color="auto"/>
              <w:bottom w:val="single" w:sz="4" w:space="0" w:color="auto"/>
              <w:right w:val="single" w:sz="4" w:space="0" w:color="auto"/>
            </w:tcBorders>
          </w:tcPr>
          <w:p w14:paraId="40165DF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Economic-Administrativ “Berde Áron” </w:t>
            </w:r>
            <w:r w:rsidRPr="00AD525B">
              <w:rPr>
                <w:i/>
                <w:lang w:val="ro-RO"/>
                <w14:ligatures w14:val="standardContextual"/>
              </w:rPr>
              <w:t>str. Crângului nr. 30; CF 27024; CF 27025</w:t>
            </w:r>
          </w:p>
        </w:tc>
        <w:tc>
          <w:tcPr>
            <w:tcW w:w="3119" w:type="dxa"/>
            <w:tcBorders>
              <w:top w:val="single" w:sz="4" w:space="0" w:color="auto"/>
              <w:left w:val="single" w:sz="4" w:space="0" w:color="auto"/>
              <w:bottom w:val="single" w:sz="4" w:space="0" w:color="auto"/>
              <w:right w:val="single" w:sz="4" w:space="0" w:color="auto"/>
            </w:tcBorders>
          </w:tcPr>
          <w:p w14:paraId="351EF969"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 xml:space="preserve">Supr. constr. la sol 1566 </w:t>
            </w:r>
          </w:p>
        </w:tc>
      </w:tr>
      <w:tr w:rsidR="00306247" w:rsidRPr="00AD525B" w14:paraId="0239F0B2" w14:textId="77777777" w:rsidTr="00BA2647">
        <w:tc>
          <w:tcPr>
            <w:tcW w:w="709" w:type="dxa"/>
            <w:tcBorders>
              <w:top w:val="single" w:sz="4" w:space="0" w:color="auto"/>
              <w:left w:val="single" w:sz="4" w:space="0" w:color="auto"/>
              <w:bottom w:val="single" w:sz="4" w:space="0" w:color="auto"/>
              <w:right w:val="single" w:sz="4" w:space="0" w:color="auto"/>
            </w:tcBorders>
          </w:tcPr>
          <w:p w14:paraId="0CF03630"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2.32</w:t>
            </w:r>
          </w:p>
        </w:tc>
        <w:tc>
          <w:tcPr>
            <w:tcW w:w="6095" w:type="dxa"/>
            <w:tcBorders>
              <w:top w:val="single" w:sz="4" w:space="0" w:color="auto"/>
              <w:left w:val="single" w:sz="4" w:space="0" w:color="auto"/>
              <w:bottom w:val="single" w:sz="4" w:space="0" w:color="auto"/>
              <w:right w:val="single" w:sz="4" w:space="0" w:color="auto"/>
            </w:tcBorders>
          </w:tcPr>
          <w:p w14:paraId="765B87D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Liceul Tehnologic Constantin Brâncuși  + internat/laborator gastronomie </w:t>
            </w:r>
            <w:r w:rsidRPr="00AD525B">
              <w:rPr>
                <w:i/>
                <w:lang w:val="ro-RO"/>
                <w14:ligatures w14:val="standardContextual"/>
              </w:rPr>
              <w:t>str. Libertății nr. 11</w:t>
            </w:r>
          </w:p>
        </w:tc>
        <w:tc>
          <w:tcPr>
            <w:tcW w:w="3119" w:type="dxa"/>
            <w:tcBorders>
              <w:top w:val="single" w:sz="4" w:space="0" w:color="auto"/>
              <w:left w:val="single" w:sz="4" w:space="0" w:color="auto"/>
              <w:bottom w:val="single" w:sz="4" w:space="0" w:color="auto"/>
              <w:right w:val="single" w:sz="4" w:space="0" w:color="auto"/>
            </w:tcBorders>
          </w:tcPr>
          <w:p w14:paraId="3077E286" w14:textId="2065AFC1"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w:t>
            </w:r>
            <w:r w:rsidR="00DE512E" w:rsidRPr="00AD525B">
              <w:rPr>
                <w:lang w:val="ro-RO"/>
                <w14:ligatures w14:val="standardContextual"/>
              </w:rPr>
              <w:t xml:space="preserve"> 415</w:t>
            </w:r>
          </w:p>
        </w:tc>
      </w:tr>
      <w:tr w:rsidR="00306247" w:rsidRPr="00AD525B" w14:paraId="5DE95B39" w14:textId="77777777" w:rsidTr="00BA2647">
        <w:trPr>
          <w:trHeight w:val="376"/>
        </w:trPr>
        <w:tc>
          <w:tcPr>
            <w:tcW w:w="709" w:type="dxa"/>
            <w:tcBorders>
              <w:top w:val="single" w:sz="4" w:space="0" w:color="auto"/>
              <w:left w:val="single" w:sz="4" w:space="0" w:color="auto"/>
              <w:bottom w:val="single" w:sz="4" w:space="0" w:color="auto"/>
              <w:right w:val="single" w:sz="4" w:space="0" w:color="auto"/>
            </w:tcBorders>
          </w:tcPr>
          <w:p w14:paraId="03D3911E"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2.33</w:t>
            </w:r>
          </w:p>
        </w:tc>
        <w:tc>
          <w:tcPr>
            <w:tcW w:w="6095" w:type="dxa"/>
            <w:tcBorders>
              <w:top w:val="single" w:sz="4" w:space="0" w:color="auto"/>
              <w:left w:val="single" w:sz="4" w:space="0" w:color="auto"/>
              <w:bottom w:val="single" w:sz="4" w:space="0" w:color="auto"/>
              <w:right w:val="single" w:sz="4" w:space="0" w:color="auto"/>
            </w:tcBorders>
          </w:tcPr>
          <w:p w14:paraId="6672E512"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cu turn Palatul Copiilor </w:t>
            </w:r>
            <w:r w:rsidRPr="00AD525B">
              <w:rPr>
                <w:i/>
                <w:lang w:val="ro-RO"/>
                <w14:ligatures w14:val="standardContextual"/>
              </w:rPr>
              <w:t>str. Kós Károly nr. 78</w:t>
            </w:r>
          </w:p>
        </w:tc>
        <w:tc>
          <w:tcPr>
            <w:tcW w:w="3119" w:type="dxa"/>
            <w:tcBorders>
              <w:top w:val="single" w:sz="4" w:space="0" w:color="auto"/>
              <w:left w:val="single" w:sz="4" w:space="0" w:color="auto"/>
              <w:bottom w:val="single" w:sz="4" w:space="0" w:color="auto"/>
              <w:right w:val="single" w:sz="4" w:space="0" w:color="auto"/>
            </w:tcBorders>
          </w:tcPr>
          <w:p w14:paraId="60CAC4B6"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328</w:t>
            </w:r>
          </w:p>
        </w:tc>
      </w:tr>
      <w:tr w:rsidR="00306247" w:rsidRPr="00AD525B" w14:paraId="20AB0783"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5C5D8321"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3</w:t>
            </w:r>
          </w:p>
        </w:tc>
        <w:tc>
          <w:tcPr>
            <w:tcW w:w="6095" w:type="dxa"/>
            <w:tcBorders>
              <w:top w:val="single" w:sz="4" w:space="0" w:color="auto"/>
              <w:left w:val="single" w:sz="4" w:space="0" w:color="auto"/>
              <w:bottom w:val="single" w:sz="4" w:space="0" w:color="auto"/>
              <w:right w:val="single" w:sz="4" w:space="0" w:color="auto"/>
            </w:tcBorders>
            <w:hideMark/>
          </w:tcPr>
          <w:p w14:paraId="0A7C78A3"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Clădiri ale instituțiilor publice din subordinea autorităților administrației publice locale, altele decât unitățile sanitare și unitățile de învățământ, din care:</w:t>
            </w:r>
          </w:p>
        </w:tc>
        <w:tc>
          <w:tcPr>
            <w:tcW w:w="3119" w:type="dxa"/>
            <w:tcBorders>
              <w:top w:val="single" w:sz="4" w:space="0" w:color="auto"/>
              <w:left w:val="single" w:sz="4" w:space="0" w:color="auto"/>
              <w:bottom w:val="single" w:sz="4" w:space="0" w:color="auto"/>
              <w:right w:val="single" w:sz="4" w:space="0" w:color="auto"/>
            </w:tcBorders>
          </w:tcPr>
          <w:p w14:paraId="642CAB0D" w14:textId="344C7E31" w:rsidR="00306247" w:rsidRPr="00AD525B" w:rsidRDefault="007036A4" w:rsidP="00BA2647">
            <w:pPr>
              <w:pStyle w:val="NormalWeb"/>
              <w:spacing w:before="0" w:beforeAutospacing="0" w:after="0" w:afterAutospacing="0"/>
              <w:rPr>
                <w:lang w:val="ro-RO"/>
                <w14:ligatures w14:val="standardContextual"/>
              </w:rPr>
            </w:pPr>
            <w:r w:rsidRPr="00AD525B">
              <w:rPr>
                <w:b/>
                <w:lang w:val="ro-RO"/>
                <w14:ligatures w14:val="standardContextual"/>
              </w:rPr>
              <w:t>Total 11.687</w:t>
            </w:r>
          </w:p>
        </w:tc>
      </w:tr>
      <w:tr w:rsidR="00306247" w:rsidRPr="00AD525B" w14:paraId="4975456B"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5C4BF4BF"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w:t>
            </w:r>
          </w:p>
        </w:tc>
        <w:tc>
          <w:tcPr>
            <w:tcW w:w="6095" w:type="dxa"/>
            <w:tcBorders>
              <w:top w:val="single" w:sz="4" w:space="0" w:color="auto"/>
              <w:left w:val="single" w:sz="4" w:space="0" w:color="auto"/>
              <w:bottom w:val="single" w:sz="4" w:space="0" w:color="auto"/>
              <w:right w:val="single" w:sz="4" w:space="0" w:color="auto"/>
            </w:tcBorders>
          </w:tcPr>
          <w:p w14:paraId="68F91A2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principală Sediul Primăriei mun. Sfântu Gheorghe </w:t>
            </w:r>
          </w:p>
          <w:p w14:paraId="376D310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1 Decembrie 1918 nr. 2</w:t>
            </w:r>
          </w:p>
        </w:tc>
        <w:tc>
          <w:tcPr>
            <w:tcW w:w="3119" w:type="dxa"/>
            <w:tcBorders>
              <w:top w:val="single" w:sz="4" w:space="0" w:color="auto"/>
              <w:left w:val="single" w:sz="4" w:space="0" w:color="auto"/>
              <w:bottom w:val="single" w:sz="4" w:space="0" w:color="auto"/>
              <w:right w:val="single" w:sz="4" w:space="0" w:color="auto"/>
            </w:tcBorders>
          </w:tcPr>
          <w:p w14:paraId="72FF5BE5"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515/</w:t>
            </w:r>
          </w:p>
        </w:tc>
      </w:tr>
      <w:tr w:rsidR="00306247" w:rsidRPr="00AD525B" w14:paraId="3B2E1798" w14:textId="77777777" w:rsidTr="00BA2647">
        <w:trPr>
          <w:trHeight w:val="405"/>
        </w:trPr>
        <w:tc>
          <w:tcPr>
            <w:tcW w:w="709" w:type="dxa"/>
            <w:tcBorders>
              <w:top w:val="single" w:sz="4" w:space="0" w:color="auto"/>
              <w:left w:val="single" w:sz="4" w:space="0" w:color="auto"/>
              <w:bottom w:val="single" w:sz="4" w:space="0" w:color="auto"/>
              <w:right w:val="single" w:sz="4" w:space="0" w:color="auto"/>
            </w:tcBorders>
          </w:tcPr>
          <w:p w14:paraId="32F502FF"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3.2</w:t>
            </w:r>
          </w:p>
        </w:tc>
        <w:tc>
          <w:tcPr>
            <w:tcW w:w="6095" w:type="dxa"/>
            <w:tcBorders>
              <w:top w:val="single" w:sz="4" w:space="0" w:color="auto"/>
              <w:left w:val="single" w:sz="4" w:space="0" w:color="auto"/>
              <w:bottom w:val="single" w:sz="4" w:space="0" w:color="auto"/>
              <w:right w:val="single" w:sz="4" w:space="0" w:color="auto"/>
            </w:tcBorders>
          </w:tcPr>
          <w:p w14:paraId="7C80C46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Casa Căsătoriilor </w:t>
            </w:r>
            <w:r w:rsidRPr="00AD525B">
              <w:rPr>
                <w:i/>
                <w:lang w:val="ro-RO"/>
                <w14:ligatures w14:val="standardContextual"/>
              </w:rPr>
              <w:t>str. 1 Decembrie 1918 nr. 2</w:t>
            </w:r>
          </w:p>
        </w:tc>
        <w:tc>
          <w:tcPr>
            <w:tcW w:w="3119" w:type="dxa"/>
            <w:tcBorders>
              <w:top w:val="single" w:sz="4" w:space="0" w:color="auto"/>
              <w:left w:val="single" w:sz="4" w:space="0" w:color="auto"/>
              <w:bottom w:val="single" w:sz="4" w:space="0" w:color="auto"/>
              <w:right w:val="single" w:sz="4" w:space="0" w:color="auto"/>
            </w:tcBorders>
          </w:tcPr>
          <w:p w14:paraId="72FBA677"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utilă 797</w:t>
            </w:r>
          </w:p>
        </w:tc>
      </w:tr>
      <w:tr w:rsidR="00306247" w:rsidRPr="00AD525B" w14:paraId="7AA84938" w14:textId="77777777" w:rsidTr="00BA2647">
        <w:tc>
          <w:tcPr>
            <w:tcW w:w="709" w:type="dxa"/>
            <w:tcBorders>
              <w:top w:val="single" w:sz="4" w:space="0" w:color="auto"/>
              <w:left w:val="single" w:sz="4" w:space="0" w:color="auto"/>
              <w:bottom w:val="single" w:sz="4" w:space="0" w:color="auto"/>
              <w:right w:val="single" w:sz="4" w:space="0" w:color="auto"/>
            </w:tcBorders>
          </w:tcPr>
          <w:p w14:paraId="724BFF80"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3.3</w:t>
            </w:r>
          </w:p>
        </w:tc>
        <w:tc>
          <w:tcPr>
            <w:tcW w:w="6095" w:type="dxa"/>
            <w:tcBorders>
              <w:top w:val="single" w:sz="4" w:space="0" w:color="auto"/>
              <w:left w:val="single" w:sz="4" w:space="0" w:color="auto"/>
              <w:bottom w:val="single" w:sz="4" w:space="0" w:color="auto"/>
              <w:right w:val="single" w:sz="4" w:space="0" w:color="auto"/>
            </w:tcBorders>
          </w:tcPr>
          <w:p w14:paraId="6895D72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Direcția Generală Economică și Fiscală - </w:t>
            </w:r>
            <w:r w:rsidRPr="00AD525B">
              <w:rPr>
                <w:rStyle w:val="Strong"/>
                <w:b w:val="0"/>
                <w:lang w:val="ro-RO"/>
              </w:rPr>
              <w:t xml:space="preserve">Serviciul de urmărire și încasare </w:t>
            </w:r>
            <w:r w:rsidRPr="00AD525B">
              <w:rPr>
                <w:rStyle w:val="Strong"/>
                <w:b w:val="0"/>
                <w:i/>
                <w:lang w:val="ro-RO"/>
              </w:rPr>
              <w:t>str. Oltului nr. 2</w:t>
            </w:r>
          </w:p>
        </w:tc>
        <w:tc>
          <w:tcPr>
            <w:tcW w:w="3119" w:type="dxa"/>
            <w:tcBorders>
              <w:top w:val="single" w:sz="4" w:space="0" w:color="auto"/>
              <w:left w:val="single" w:sz="4" w:space="0" w:color="auto"/>
              <w:bottom w:val="single" w:sz="4" w:space="0" w:color="auto"/>
              <w:right w:val="single" w:sz="4" w:space="0" w:color="auto"/>
            </w:tcBorders>
          </w:tcPr>
          <w:p w14:paraId="576C8E9F"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la sol 816</w:t>
            </w:r>
          </w:p>
        </w:tc>
      </w:tr>
      <w:tr w:rsidR="00306247" w:rsidRPr="00AD525B" w14:paraId="7370D685" w14:textId="77777777" w:rsidTr="00BA2647">
        <w:tc>
          <w:tcPr>
            <w:tcW w:w="709" w:type="dxa"/>
            <w:tcBorders>
              <w:top w:val="single" w:sz="4" w:space="0" w:color="auto"/>
              <w:left w:val="single" w:sz="4" w:space="0" w:color="auto"/>
              <w:bottom w:val="single" w:sz="4" w:space="0" w:color="auto"/>
              <w:right w:val="single" w:sz="4" w:space="0" w:color="auto"/>
            </w:tcBorders>
          </w:tcPr>
          <w:p w14:paraId="250DD2E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3.4</w:t>
            </w:r>
          </w:p>
        </w:tc>
        <w:tc>
          <w:tcPr>
            <w:tcW w:w="6095" w:type="dxa"/>
            <w:tcBorders>
              <w:top w:val="single" w:sz="4" w:space="0" w:color="auto"/>
              <w:left w:val="single" w:sz="4" w:space="0" w:color="auto"/>
              <w:bottom w:val="single" w:sz="4" w:space="0" w:color="auto"/>
              <w:right w:val="single" w:sz="4" w:space="0" w:color="auto"/>
            </w:tcBorders>
          </w:tcPr>
          <w:p w14:paraId="1E6158AA" w14:textId="77777777" w:rsidR="00306247" w:rsidRPr="00AD525B" w:rsidRDefault="00306247" w:rsidP="00BA2647">
            <w:pPr>
              <w:pStyle w:val="NormalWeb"/>
              <w:spacing w:before="0" w:beforeAutospacing="0" w:after="0" w:afterAutospacing="0"/>
              <w:jc w:val="both"/>
              <w:rPr>
                <w:i/>
                <w:lang w:val="ro-RO"/>
              </w:rPr>
            </w:pPr>
            <w:r w:rsidRPr="00AD525B">
              <w:rPr>
                <w:lang w:val="ro-RO"/>
                <w14:ligatures w14:val="standardContextual"/>
              </w:rPr>
              <w:t xml:space="preserve">Clădire „Teatrul Tamási Áron” </w:t>
            </w:r>
            <w:r w:rsidRPr="00AD525B">
              <w:rPr>
                <w:i/>
                <w:lang w:val="ro-RO"/>
                <w14:ligatures w14:val="standardContextual"/>
              </w:rPr>
              <w:t xml:space="preserve">str. </w:t>
            </w:r>
            <w:r w:rsidRPr="00AD525B">
              <w:rPr>
                <w:i/>
                <w:lang w:val="ro-RO"/>
              </w:rPr>
              <w:t>Libertății nr. 1; CF 40227-C1</w:t>
            </w:r>
          </w:p>
          <w:p w14:paraId="17933CB0" w14:textId="77777777" w:rsidR="00306247" w:rsidRPr="00AD525B" w:rsidRDefault="00306247" w:rsidP="00BA2647">
            <w:pPr>
              <w:pStyle w:val="NormalWeb"/>
              <w:numPr>
                <w:ilvl w:val="0"/>
                <w:numId w:val="13"/>
              </w:numPr>
              <w:spacing w:before="0" w:beforeAutospacing="0" w:after="0" w:afterAutospacing="0"/>
              <w:jc w:val="both"/>
              <w:rPr>
                <w:i/>
                <w:lang w:val="ro-RO"/>
              </w:rPr>
            </w:pPr>
            <w:r w:rsidRPr="00AD525B">
              <w:rPr>
                <w:i/>
                <w:lang w:val="ro-RO"/>
              </w:rPr>
              <w:t xml:space="preserve"> Apartament nr. V</w:t>
            </w:r>
          </w:p>
          <w:p w14:paraId="068BF7FE" w14:textId="77777777" w:rsidR="00306247" w:rsidRPr="00AD525B" w:rsidRDefault="00306247" w:rsidP="00BA2647">
            <w:pPr>
              <w:pStyle w:val="NormalWeb"/>
              <w:numPr>
                <w:ilvl w:val="0"/>
                <w:numId w:val="13"/>
              </w:numPr>
              <w:spacing w:before="0" w:beforeAutospacing="0" w:after="0" w:afterAutospacing="0"/>
              <w:jc w:val="both"/>
              <w:rPr>
                <w:i/>
                <w:lang w:val="ro-RO"/>
              </w:rPr>
            </w:pPr>
            <w:r w:rsidRPr="00AD525B">
              <w:rPr>
                <w:i/>
                <w:lang w:val="ro-RO"/>
              </w:rPr>
              <w:t xml:space="preserve"> Apartament nr. I/B/2</w:t>
            </w:r>
          </w:p>
          <w:p w14:paraId="42B58CC3" w14:textId="77777777" w:rsidR="00306247" w:rsidRPr="00AD525B" w:rsidRDefault="00306247" w:rsidP="00BA2647">
            <w:pPr>
              <w:pStyle w:val="NormalWeb"/>
              <w:numPr>
                <w:ilvl w:val="0"/>
                <w:numId w:val="13"/>
              </w:numPr>
              <w:spacing w:before="0" w:beforeAutospacing="0" w:after="0" w:afterAutospacing="0"/>
              <w:jc w:val="both"/>
              <w:rPr>
                <w:i/>
                <w:lang w:val="ro-RO"/>
              </w:rPr>
            </w:pPr>
            <w:r w:rsidRPr="00AD525B">
              <w:rPr>
                <w:i/>
                <w:lang w:val="ro-RO"/>
              </w:rPr>
              <w:t>Apartament nr. II</w:t>
            </w:r>
          </w:p>
          <w:p w14:paraId="49E5E53D" w14:textId="77777777" w:rsidR="00306247" w:rsidRPr="00AD525B" w:rsidRDefault="00306247" w:rsidP="00BA2647">
            <w:pPr>
              <w:pStyle w:val="NormalWeb"/>
              <w:numPr>
                <w:ilvl w:val="0"/>
                <w:numId w:val="13"/>
              </w:numPr>
              <w:spacing w:before="0" w:beforeAutospacing="0" w:after="0" w:afterAutospacing="0"/>
              <w:jc w:val="both"/>
              <w:rPr>
                <w:i/>
                <w:lang w:val="ro-RO"/>
              </w:rPr>
            </w:pPr>
            <w:r w:rsidRPr="00AD525B">
              <w:rPr>
                <w:i/>
                <w:lang w:val="ro-RO"/>
              </w:rPr>
              <w:t>Apartament nr. I/B/I</w:t>
            </w:r>
          </w:p>
          <w:p w14:paraId="13982B2E" w14:textId="77777777" w:rsidR="00306247" w:rsidRPr="00AD525B" w:rsidRDefault="00306247" w:rsidP="00BA2647">
            <w:pPr>
              <w:pStyle w:val="NormalWeb"/>
              <w:numPr>
                <w:ilvl w:val="0"/>
                <w:numId w:val="13"/>
              </w:numPr>
              <w:spacing w:before="0" w:beforeAutospacing="0" w:after="0" w:afterAutospacing="0"/>
              <w:jc w:val="both"/>
              <w:rPr>
                <w:i/>
                <w:lang w:val="ro-RO"/>
              </w:rPr>
            </w:pPr>
            <w:r w:rsidRPr="00AD525B">
              <w:rPr>
                <w:i/>
                <w:lang w:val="ro-RO"/>
              </w:rPr>
              <w:t>Apartament IV</w:t>
            </w:r>
          </w:p>
          <w:p w14:paraId="4FBD4B44" w14:textId="77777777" w:rsidR="00306247" w:rsidRPr="00AD525B" w:rsidRDefault="00306247" w:rsidP="00BA2647">
            <w:pPr>
              <w:pStyle w:val="NormalWeb"/>
              <w:numPr>
                <w:ilvl w:val="0"/>
                <w:numId w:val="13"/>
              </w:numPr>
              <w:spacing w:before="0" w:beforeAutospacing="0" w:after="0" w:afterAutospacing="0"/>
              <w:jc w:val="both"/>
              <w:rPr>
                <w:i/>
                <w:lang w:val="ro-RO"/>
              </w:rPr>
            </w:pPr>
            <w:r w:rsidRPr="00AD525B">
              <w:rPr>
                <w:i/>
                <w:lang w:val="ro-RO"/>
              </w:rPr>
              <w:t>Apartament III/2</w:t>
            </w:r>
          </w:p>
        </w:tc>
        <w:tc>
          <w:tcPr>
            <w:tcW w:w="3119" w:type="dxa"/>
            <w:tcBorders>
              <w:top w:val="single" w:sz="4" w:space="0" w:color="auto"/>
              <w:left w:val="single" w:sz="4" w:space="0" w:color="auto"/>
              <w:bottom w:val="single" w:sz="4" w:space="0" w:color="auto"/>
              <w:right w:val="single" w:sz="4" w:space="0" w:color="auto"/>
            </w:tcBorders>
          </w:tcPr>
          <w:p w14:paraId="2BFD5B74" w14:textId="77777777" w:rsidR="00306247" w:rsidRPr="00AD525B" w:rsidRDefault="00306247" w:rsidP="00BA2647">
            <w:pPr>
              <w:pStyle w:val="NormalWeb"/>
              <w:spacing w:before="0" w:beforeAutospacing="0" w:after="0" w:afterAutospacing="0"/>
              <w:rPr>
                <w:b/>
                <w:lang w:val="ro-RO"/>
                <w14:ligatures w14:val="standardContextual"/>
              </w:rPr>
            </w:pPr>
            <w:r w:rsidRPr="00AD525B">
              <w:rPr>
                <w:b/>
                <w:lang w:val="ro-RO"/>
                <w14:ligatures w14:val="standardContextual"/>
              </w:rPr>
              <w:t>4.216,63</w:t>
            </w:r>
          </w:p>
          <w:p w14:paraId="31AA2C43" w14:textId="77777777" w:rsidR="00306247" w:rsidRPr="00AD525B" w:rsidRDefault="00306247" w:rsidP="00BA2647">
            <w:pPr>
              <w:pStyle w:val="NormalWeb"/>
              <w:spacing w:before="0" w:beforeAutospacing="0" w:after="0" w:afterAutospacing="0"/>
              <w:rPr>
                <w:lang w:val="ro-RO"/>
                <w14:ligatures w14:val="standardContextual"/>
              </w:rPr>
            </w:pPr>
          </w:p>
          <w:p w14:paraId="6870C5E0"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224,73</w:t>
            </w:r>
          </w:p>
          <w:p w14:paraId="496423C7"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728,34</w:t>
            </w:r>
          </w:p>
          <w:p w14:paraId="21BD575F"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2478,87</w:t>
            </w:r>
          </w:p>
          <w:p w14:paraId="77CD9553"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229,45</w:t>
            </w:r>
          </w:p>
          <w:p w14:paraId="24E68BBD"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202</w:t>
            </w:r>
          </w:p>
          <w:p w14:paraId="3B8B8B6E"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353,23</w:t>
            </w:r>
          </w:p>
        </w:tc>
      </w:tr>
      <w:tr w:rsidR="00306247" w:rsidRPr="00AD525B" w14:paraId="03EA4871" w14:textId="77777777" w:rsidTr="00BA2647">
        <w:tc>
          <w:tcPr>
            <w:tcW w:w="709" w:type="dxa"/>
            <w:tcBorders>
              <w:top w:val="single" w:sz="4" w:space="0" w:color="auto"/>
              <w:left w:val="single" w:sz="4" w:space="0" w:color="auto"/>
              <w:bottom w:val="single" w:sz="4" w:space="0" w:color="auto"/>
              <w:right w:val="single" w:sz="4" w:space="0" w:color="auto"/>
            </w:tcBorders>
          </w:tcPr>
          <w:p w14:paraId="4AE2AB2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3.5</w:t>
            </w:r>
          </w:p>
        </w:tc>
        <w:tc>
          <w:tcPr>
            <w:tcW w:w="6095" w:type="dxa"/>
            <w:tcBorders>
              <w:top w:val="single" w:sz="4" w:space="0" w:color="auto"/>
              <w:left w:val="single" w:sz="4" w:space="0" w:color="auto"/>
              <w:bottom w:val="single" w:sz="4" w:space="0" w:color="auto"/>
              <w:right w:val="single" w:sz="4" w:space="0" w:color="auto"/>
            </w:tcBorders>
          </w:tcPr>
          <w:p w14:paraId="74CD7E6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ap. II Sediu Direcția Patrimoniu </w:t>
            </w:r>
            <w:r w:rsidRPr="00AD525B">
              <w:rPr>
                <w:i/>
                <w:lang w:val="ro-RO"/>
                <w14:ligatures w14:val="standardContextual"/>
              </w:rPr>
              <w:t>str. 1 Decembrie 1918 nr. 11</w:t>
            </w:r>
          </w:p>
        </w:tc>
        <w:tc>
          <w:tcPr>
            <w:tcW w:w="3119" w:type="dxa"/>
            <w:tcBorders>
              <w:top w:val="single" w:sz="4" w:space="0" w:color="auto"/>
              <w:left w:val="single" w:sz="4" w:space="0" w:color="auto"/>
              <w:bottom w:val="single" w:sz="4" w:space="0" w:color="auto"/>
              <w:right w:val="single" w:sz="4" w:space="0" w:color="auto"/>
            </w:tcBorders>
          </w:tcPr>
          <w:p w14:paraId="0A76A024"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253</w:t>
            </w:r>
          </w:p>
        </w:tc>
      </w:tr>
      <w:tr w:rsidR="00306247" w:rsidRPr="00AD525B" w14:paraId="353FF6DB" w14:textId="77777777" w:rsidTr="00BA2647">
        <w:tc>
          <w:tcPr>
            <w:tcW w:w="709" w:type="dxa"/>
            <w:tcBorders>
              <w:top w:val="single" w:sz="4" w:space="0" w:color="auto"/>
              <w:left w:val="single" w:sz="4" w:space="0" w:color="auto"/>
              <w:bottom w:val="single" w:sz="4" w:space="0" w:color="auto"/>
              <w:right w:val="single" w:sz="4" w:space="0" w:color="auto"/>
            </w:tcBorders>
          </w:tcPr>
          <w:p w14:paraId="4DE9D5D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3.6</w:t>
            </w:r>
          </w:p>
        </w:tc>
        <w:tc>
          <w:tcPr>
            <w:tcW w:w="6095" w:type="dxa"/>
            <w:tcBorders>
              <w:top w:val="single" w:sz="4" w:space="0" w:color="auto"/>
              <w:left w:val="single" w:sz="4" w:space="0" w:color="auto"/>
              <w:bottom w:val="single" w:sz="4" w:space="0" w:color="auto"/>
              <w:right w:val="single" w:sz="4" w:space="0" w:color="auto"/>
            </w:tcBorders>
          </w:tcPr>
          <w:p w14:paraId="1EBD7B30"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Serviciul Locativ </w:t>
            </w:r>
            <w:r w:rsidRPr="00AD525B">
              <w:rPr>
                <w:i/>
                <w:lang w:val="ro-RO"/>
                <w14:ligatures w14:val="standardContextual"/>
              </w:rPr>
              <w:t>str. Kőrösi Csoma Sándor nr. 5</w:t>
            </w:r>
          </w:p>
        </w:tc>
        <w:tc>
          <w:tcPr>
            <w:tcW w:w="3119" w:type="dxa"/>
            <w:tcBorders>
              <w:top w:val="single" w:sz="4" w:space="0" w:color="auto"/>
              <w:left w:val="single" w:sz="4" w:space="0" w:color="auto"/>
              <w:bottom w:val="single" w:sz="4" w:space="0" w:color="auto"/>
              <w:right w:val="single" w:sz="4" w:space="0" w:color="auto"/>
            </w:tcBorders>
          </w:tcPr>
          <w:p w14:paraId="662BB15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328</w:t>
            </w:r>
          </w:p>
        </w:tc>
      </w:tr>
      <w:tr w:rsidR="00306247" w:rsidRPr="00AD525B" w14:paraId="3FF600B1" w14:textId="77777777" w:rsidTr="00BA2647">
        <w:tc>
          <w:tcPr>
            <w:tcW w:w="709" w:type="dxa"/>
            <w:tcBorders>
              <w:top w:val="single" w:sz="4" w:space="0" w:color="auto"/>
              <w:left w:val="single" w:sz="4" w:space="0" w:color="auto"/>
              <w:bottom w:val="single" w:sz="4" w:space="0" w:color="auto"/>
              <w:right w:val="single" w:sz="4" w:space="0" w:color="auto"/>
            </w:tcBorders>
          </w:tcPr>
          <w:p w14:paraId="71EE00A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lastRenderedPageBreak/>
              <w:t>3.7</w:t>
            </w:r>
          </w:p>
        </w:tc>
        <w:tc>
          <w:tcPr>
            <w:tcW w:w="6095" w:type="dxa"/>
            <w:tcBorders>
              <w:top w:val="single" w:sz="4" w:space="0" w:color="auto"/>
              <w:left w:val="single" w:sz="4" w:space="0" w:color="auto"/>
              <w:bottom w:val="single" w:sz="4" w:space="0" w:color="auto"/>
              <w:right w:val="single" w:sz="4" w:space="0" w:color="auto"/>
            </w:tcBorders>
          </w:tcPr>
          <w:p w14:paraId="529B0EDB"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Cinematograf Arta </w:t>
            </w:r>
            <w:r w:rsidRPr="00AD525B">
              <w:rPr>
                <w:i/>
                <w:lang w:val="ro-RO"/>
                <w14:ligatures w14:val="standardContextual"/>
              </w:rPr>
              <w:t>str. Kőrösi Csoma Sándor nr. 10</w:t>
            </w:r>
          </w:p>
        </w:tc>
        <w:tc>
          <w:tcPr>
            <w:tcW w:w="3119" w:type="dxa"/>
            <w:tcBorders>
              <w:top w:val="single" w:sz="4" w:space="0" w:color="auto"/>
              <w:left w:val="single" w:sz="4" w:space="0" w:color="auto"/>
              <w:bottom w:val="single" w:sz="4" w:space="0" w:color="auto"/>
              <w:right w:val="single" w:sz="4" w:space="0" w:color="auto"/>
            </w:tcBorders>
          </w:tcPr>
          <w:p w14:paraId="2195D6D4"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1505/</w:t>
            </w:r>
          </w:p>
          <w:p w14:paraId="0C5F52BE" w14:textId="77777777" w:rsidR="00306247" w:rsidRPr="00AD525B" w:rsidRDefault="00306247" w:rsidP="00BA2647">
            <w:pPr>
              <w:pStyle w:val="NormalWeb"/>
              <w:spacing w:before="0" w:beforeAutospacing="0" w:after="0" w:afterAutospacing="0"/>
              <w:rPr>
                <w:lang w:val="ro-RO"/>
                <w14:ligatures w14:val="standardContextual"/>
              </w:rPr>
            </w:pPr>
          </w:p>
        </w:tc>
      </w:tr>
      <w:tr w:rsidR="00306247" w:rsidRPr="00AD525B" w14:paraId="63C27761" w14:textId="77777777" w:rsidTr="00BA2647">
        <w:tc>
          <w:tcPr>
            <w:tcW w:w="709" w:type="dxa"/>
            <w:tcBorders>
              <w:top w:val="single" w:sz="4" w:space="0" w:color="auto"/>
              <w:left w:val="single" w:sz="4" w:space="0" w:color="auto"/>
              <w:bottom w:val="single" w:sz="4" w:space="0" w:color="auto"/>
              <w:right w:val="single" w:sz="4" w:space="0" w:color="auto"/>
            </w:tcBorders>
          </w:tcPr>
          <w:p w14:paraId="5B854C95"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3.8</w:t>
            </w:r>
          </w:p>
        </w:tc>
        <w:tc>
          <w:tcPr>
            <w:tcW w:w="6095" w:type="dxa"/>
            <w:tcBorders>
              <w:top w:val="single" w:sz="4" w:space="0" w:color="auto"/>
              <w:left w:val="single" w:sz="4" w:space="0" w:color="auto"/>
              <w:bottom w:val="single" w:sz="4" w:space="0" w:color="auto"/>
              <w:right w:val="single" w:sz="4" w:space="0" w:color="auto"/>
            </w:tcBorders>
          </w:tcPr>
          <w:p w14:paraId="23D7D882" w14:textId="77777777" w:rsidR="00306247" w:rsidRPr="00AD525B" w:rsidRDefault="00306247" w:rsidP="00BA2647">
            <w:pPr>
              <w:pStyle w:val="NormalWeb"/>
              <w:spacing w:before="0" w:beforeAutospacing="0" w:after="0" w:afterAutospacing="0"/>
              <w:jc w:val="both"/>
              <w:rPr>
                <w:color w:val="FF0000"/>
                <w:lang w:val="ro-RO"/>
                <w14:ligatures w14:val="standardContextual"/>
              </w:rPr>
            </w:pPr>
            <w:r w:rsidRPr="00AD525B">
              <w:rPr>
                <w:lang w:val="ro-RO"/>
                <w14:ligatures w14:val="standardContextual"/>
              </w:rPr>
              <w:t xml:space="preserve">Clădire Casa de Cultură „Kónya Ádám „ </w:t>
            </w:r>
            <w:r w:rsidRPr="00AD525B">
              <w:rPr>
                <w:i/>
                <w:lang w:val="ro-RO"/>
                <w14:ligatures w14:val="standardContextual"/>
              </w:rPr>
              <w:t>str. Kossuth Lajos nr. 13</w:t>
            </w:r>
          </w:p>
        </w:tc>
        <w:tc>
          <w:tcPr>
            <w:tcW w:w="3119" w:type="dxa"/>
            <w:tcBorders>
              <w:top w:val="single" w:sz="4" w:space="0" w:color="auto"/>
              <w:left w:val="single" w:sz="4" w:space="0" w:color="auto"/>
              <w:bottom w:val="single" w:sz="4" w:space="0" w:color="auto"/>
              <w:right w:val="single" w:sz="4" w:space="0" w:color="auto"/>
            </w:tcBorders>
          </w:tcPr>
          <w:p w14:paraId="2A99A7AE" w14:textId="77777777" w:rsidR="00306247" w:rsidRPr="00AD525B" w:rsidRDefault="00306247" w:rsidP="00BA2647">
            <w:pPr>
              <w:pStyle w:val="NormalWeb"/>
              <w:spacing w:before="0" w:beforeAutospacing="0" w:after="0" w:afterAutospacing="0"/>
              <w:rPr>
                <w:lang w:val="ro-RO"/>
                <w14:ligatures w14:val="standardContextual"/>
              </w:rPr>
            </w:pPr>
          </w:p>
        </w:tc>
      </w:tr>
      <w:tr w:rsidR="00306247" w:rsidRPr="00AD525B" w14:paraId="5390DF6E" w14:textId="77777777" w:rsidTr="00BA2647">
        <w:trPr>
          <w:trHeight w:val="300"/>
        </w:trPr>
        <w:tc>
          <w:tcPr>
            <w:tcW w:w="709" w:type="dxa"/>
            <w:tcBorders>
              <w:top w:val="single" w:sz="4" w:space="0" w:color="auto"/>
              <w:left w:val="single" w:sz="4" w:space="0" w:color="auto"/>
              <w:bottom w:val="single" w:sz="4" w:space="0" w:color="auto"/>
              <w:right w:val="single" w:sz="4" w:space="0" w:color="auto"/>
            </w:tcBorders>
          </w:tcPr>
          <w:p w14:paraId="366AB4C8"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3.9</w:t>
            </w:r>
          </w:p>
        </w:tc>
        <w:tc>
          <w:tcPr>
            <w:tcW w:w="6095" w:type="dxa"/>
            <w:tcBorders>
              <w:top w:val="single" w:sz="4" w:space="0" w:color="auto"/>
              <w:left w:val="single" w:sz="4" w:space="0" w:color="auto"/>
              <w:bottom w:val="single" w:sz="4" w:space="0" w:color="auto"/>
              <w:right w:val="single" w:sz="4" w:space="0" w:color="auto"/>
            </w:tcBorders>
          </w:tcPr>
          <w:p w14:paraId="36A62FC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Sala Kamara </w:t>
            </w:r>
            <w:r w:rsidRPr="00AD525B">
              <w:rPr>
                <w:i/>
                <w:lang w:val="ro-RO"/>
                <w14:ligatures w14:val="standardContextual"/>
              </w:rPr>
              <w:t>str. Vasile Goldiș nr. 2</w:t>
            </w:r>
          </w:p>
        </w:tc>
        <w:tc>
          <w:tcPr>
            <w:tcW w:w="3119" w:type="dxa"/>
            <w:tcBorders>
              <w:top w:val="single" w:sz="4" w:space="0" w:color="auto"/>
              <w:left w:val="single" w:sz="4" w:space="0" w:color="auto"/>
              <w:bottom w:val="single" w:sz="4" w:space="0" w:color="auto"/>
              <w:right w:val="single" w:sz="4" w:space="0" w:color="auto"/>
            </w:tcBorders>
          </w:tcPr>
          <w:p w14:paraId="2082C373"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475</w:t>
            </w:r>
          </w:p>
        </w:tc>
      </w:tr>
      <w:tr w:rsidR="00306247" w:rsidRPr="00AD525B" w14:paraId="4D07DC9E" w14:textId="77777777" w:rsidTr="00BA2647">
        <w:trPr>
          <w:trHeight w:val="405"/>
        </w:trPr>
        <w:tc>
          <w:tcPr>
            <w:tcW w:w="709" w:type="dxa"/>
            <w:tcBorders>
              <w:top w:val="single" w:sz="4" w:space="0" w:color="auto"/>
              <w:left w:val="single" w:sz="4" w:space="0" w:color="auto"/>
              <w:bottom w:val="single" w:sz="4" w:space="0" w:color="auto"/>
              <w:right w:val="single" w:sz="4" w:space="0" w:color="auto"/>
            </w:tcBorders>
          </w:tcPr>
          <w:p w14:paraId="77D851D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3.10</w:t>
            </w:r>
          </w:p>
        </w:tc>
        <w:tc>
          <w:tcPr>
            <w:tcW w:w="6095" w:type="dxa"/>
            <w:tcBorders>
              <w:top w:val="single" w:sz="4" w:space="0" w:color="auto"/>
              <w:left w:val="single" w:sz="4" w:space="0" w:color="auto"/>
              <w:bottom w:val="single" w:sz="4" w:space="0" w:color="auto"/>
              <w:right w:val="single" w:sz="4" w:space="0" w:color="auto"/>
            </w:tcBorders>
          </w:tcPr>
          <w:p w14:paraId="40C82E2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Casa cu arcade </w:t>
            </w:r>
            <w:r w:rsidRPr="00AD525B">
              <w:rPr>
                <w:i/>
                <w:lang w:val="ro-RO"/>
                <w14:ligatures w14:val="standardContextual"/>
              </w:rPr>
              <w:t>str. Libertății nr. 7</w:t>
            </w:r>
          </w:p>
        </w:tc>
        <w:tc>
          <w:tcPr>
            <w:tcW w:w="3119" w:type="dxa"/>
            <w:tcBorders>
              <w:top w:val="single" w:sz="4" w:space="0" w:color="auto"/>
              <w:left w:val="single" w:sz="4" w:space="0" w:color="auto"/>
              <w:bottom w:val="single" w:sz="4" w:space="0" w:color="auto"/>
              <w:right w:val="single" w:sz="4" w:space="0" w:color="auto"/>
            </w:tcBorders>
          </w:tcPr>
          <w:p w14:paraId="5AA02713"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638,36</w:t>
            </w:r>
          </w:p>
        </w:tc>
      </w:tr>
      <w:tr w:rsidR="00306247" w:rsidRPr="00AD525B" w14:paraId="7B40CD7B" w14:textId="77777777" w:rsidTr="00BA2647">
        <w:tc>
          <w:tcPr>
            <w:tcW w:w="709" w:type="dxa"/>
            <w:tcBorders>
              <w:top w:val="single" w:sz="4" w:space="0" w:color="auto"/>
              <w:left w:val="single" w:sz="4" w:space="0" w:color="auto"/>
              <w:bottom w:val="single" w:sz="4" w:space="0" w:color="auto"/>
              <w:right w:val="single" w:sz="4" w:space="0" w:color="auto"/>
            </w:tcBorders>
          </w:tcPr>
          <w:p w14:paraId="41A775A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3.11</w:t>
            </w:r>
          </w:p>
        </w:tc>
        <w:tc>
          <w:tcPr>
            <w:tcW w:w="6095" w:type="dxa"/>
            <w:tcBorders>
              <w:top w:val="single" w:sz="4" w:space="0" w:color="auto"/>
              <w:left w:val="single" w:sz="4" w:space="0" w:color="auto"/>
              <w:bottom w:val="single" w:sz="4" w:space="0" w:color="auto"/>
              <w:right w:val="single" w:sz="4" w:space="0" w:color="auto"/>
            </w:tcBorders>
          </w:tcPr>
          <w:p w14:paraId="5058B8B1"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Sediul Serviciului comunitar de evidenta a persoanelor </w:t>
            </w:r>
          </w:p>
          <w:p w14:paraId="76B24D44" w14:textId="77777777" w:rsidR="00306247" w:rsidRPr="00AD525B" w:rsidRDefault="00306247" w:rsidP="00BA2647">
            <w:pPr>
              <w:pStyle w:val="NormalWeb"/>
              <w:spacing w:before="0" w:beforeAutospacing="0" w:after="0" w:afterAutospacing="0"/>
              <w:jc w:val="both"/>
              <w:rPr>
                <w:i/>
                <w:lang w:val="ro-RO"/>
                <w14:ligatures w14:val="standardContextual"/>
              </w:rPr>
            </w:pPr>
            <w:r w:rsidRPr="00AD525B">
              <w:rPr>
                <w:i/>
                <w:lang w:val="ro-RO"/>
                <w14:ligatures w14:val="standardContextual"/>
              </w:rPr>
              <w:t>str. Dozsa Gyorgy nr. 14</w:t>
            </w:r>
          </w:p>
        </w:tc>
        <w:tc>
          <w:tcPr>
            <w:tcW w:w="3119" w:type="dxa"/>
            <w:tcBorders>
              <w:top w:val="single" w:sz="4" w:space="0" w:color="auto"/>
              <w:left w:val="single" w:sz="4" w:space="0" w:color="auto"/>
              <w:bottom w:val="single" w:sz="4" w:space="0" w:color="auto"/>
              <w:right w:val="single" w:sz="4" w:space="0" w:color="auto"/>
            </w:tcBorders>
          </w:tcPr>
          <w:p w14:paraId="314B2A48"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190</w:t>
            </w:r>
          </w:p>
          <w:p w14:paraId="2BA1DA4F" w14:textId="77777777" w:rsidR="00306247" w:rsidRPr="00AD525B" w:rsidRDefault="00306247" w:rsidP="00BA2647">
            <w:pPr>
              <w:pStyle w:val="NormalWeb"/>
              <w:spacing w:before="0" w:beforeAutospacing="0" w:after="0" w:afterAutospacing="0"/>
              <w:rPr>
                <w:lang w:val="ro-RO"/>
                <w14:ligatures w14:val="standardContextual"/>
              </w:rPr>
            </w:pPr>
          </w:p>
        </w:tc>
      </w:tr>
      <w:tr w:rsidR="00306247" w:rsidRPr="00AD525B" w14:paraId="2FAF0EB8" w14:textId="77777777" w:rsidTr="00BA2647">
        <w:tc>
          <w:tcPr>
            <w:tcW w:w="709" w:type="dxa"/>
            <w:tcBorders>
              <w:top w:val="single" w:sz="4" w:space="0" w:color="auto"/>
              <w:left w:val="single" w:sz="4" w:space="0" w:color="auto"/>
              <w:bottom w:val="single" w:sz="4" w:space="0" w:color="auto"/>
              <w:right w:val="single" w:sz="4" w:space="0" w:color="auto"/>
            </w:tcBorders>
          </w:tcPr>
          <w:p w14:paraId="0017DE2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3.12</w:t>
            </w:r>
          </w:p>
        </w:tc>
        <w:tc>
          <w:tcPr>
            <w:tcW w:w="6095" w:type="dxa"/>
            <w:tcBorders>
              <w:top w:val="single" w:sz="4" w:space="0" w:color="auto"/>
              <w:left w:val="single" w:sz="4" w:space="0" w:color="auto"/>
              <w:bottom w:val="single" w:sz="4" w:space="0" w:color="auto"/>
              <w:right w:val="single" w:sz="4" w:space="0" w:color="auto"/>
            </w:tcBorders>
          </w:tcPr>
          <w:p w14:paraId="2EB2120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Direcția de Asistență Socială </w:t>
            </w:r>
            <w:r w:rsidRPr="00AD525B">
              <w:rPr>
                <w:i/>
                <w:lang w:val="ro-RO"/>
                <w14:ligatures w14:val="standardContextual"/>
              </w:rPr>
              <w:t>str. Erege nr. 19</w:t>
            </w:r>
          </w:p>
        </w:tc>
        <w:tc>
          <w:tcPr>
            <w:tcW w:w="3119" w:type="dxa"/>
            <w:tcBorders>
              <w:top w:val="single" w:sz="4" w:space="0" w:color="auto"/>
              <w:left w:val="single" w:sz="4" w:space="0" w:color="auto"/>
              <w:bottom w:val="single" w:sz="4" w:space="0" w:color="auto"/>
              <w:right w:val="single" w:sz="4" w:space="0" w:color="auto"/>
            </w:tcBorders>
          </w:tcPr>
          <w:p w14:paraId="006A4F32"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231</w:t>
            </w:r>
          </w:p>
          <w:p w14:paraId="096CD835" w14:textId="77777777" w:rsidR="00306247" w:rsidRPr="00AD525B" w:rsidRDefault="00306247" w:rsidP="00BA2647">
            <w:pPr>
              <w:pStyle w:val="NormalWeb"/>
              <w:spacing w:before="0" w:beforeAutospacing="0" w:after="0" w:afterAutospacing="0"/>
              <w:rPr>
                <w:lang w:val="ro-RO"/>
                <w14:ligatures w14:val="standardContextual"/>
              </w:rPr>
            </w:pPr>
          </w:p>
        </w:tc>
      </w:tr>
      <w:tr w:rsidR="00306247" w:rsidRPr="00AD525B" w14:paraId="7D47F0D0" w14:textId="77777777" w:rsidTr="00BA2647">
        <w:tc>
          <w:tcPr>
            <w:tcW w:w="709" w:type="dxa"/>
            <w:tcBorders>
              <w:top w:val="single" w:sz="4" w:space="0" w:color="auto"/>
              <w:left w:val="single" w:sz="4" w:space="0" w:color="auto"/>
              <w:bottom w:val="single" w:sz="4" w:space="0" w:color="auto"/>
              <w:right w:val="single" w:sz="4" w:space="0" w:color="auto"/>
            </w:tcBorders>
          </w:tcPr>
          <w:p w14:paraId="69D4874A"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3.13</w:t>
            </w:r>
          </w:p>
        </w:tc>
        <w:tc>
          <w:tcPr>
            <w:tcW w:w="6095" w:type="dxa"/>
            <w:tcBorders>
              <w:top w:val="single" w:sz="4" w:space="0" w:color="auto"/>
              <w:left w:val="single" w:sz="4" w:space="0" w:color="auto"/>
              <w:bottom w:val="single" w:sz="4" w:space="0" w:color="auto"/>
              <w:right w:val="single" w:sz="4" w:space="0" w:color="auto"/>
            </w:tcBorders>
          </w:tcPr>
          <w:p w14:paraId="19570D4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birouri relații cu clienții Direcția de Asistență Socială </w:t>
            </w:r>
          </w:p>
          <w:p w14:paraId="3BA5CB8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str. Daliei bl. 12 sc. E</w:t>
            </w:r>
          </w:p>
        </w:tc>
        <w:tc>
          <w:tcPr>
            <w:tcW w:w="3119" w:type="dxa"/>
            <w:tcBorders>
              <w:top w:val="single" w:sz="4" w:space="0" w:color="auto"/>
              <w:left w:val="single" w:sz="4" w:space="0" w:color="auto"/>
              <w:bottom w:val="single" w:sz="4" w:space="0" w:color="auto"/>
              <w:right w:val="single" w:sz="4" w:space="0" w:color="auto"/>
            </w:tcBorders>
          </w:tcPr>
          <w:p w14:paraId="627D558D"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229</w:t>
            </w:r>
          </w:p>
        </w:tc>
      </w:tr>
      <w:tr w:rsidR="00306247" w:rsidRPr="00AD525B" w14:paraId="1B51251B" w14:textId="77777777" w:rsidTr="00BA2647">
        <w:tc>
          <w:tcPr>
            <w:tcW w:w="709" w:type="dxa"/>
            <w:tcBorders>
              <w:top w:val="single" w:sz="4" w:space="0" w:color="auto"/>
              <w:left w:val="single" w:sz="4" w:space="0" w:color="auto"/>
              <w:bottom w:val="single" w:sz="4" w:space="0" w:color="auto"/>
              <w:right w:val="single" w:sz="4" w:space="0" w:color="auto"/>
            </w:tcBorders>
          </w:tcPr>
          <w:p w14:paraId="4BEE5FA9"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3.14</w:t>
            </w:r>
          </w:p>
        </w:tc>
        <w:tc>
          <w:tcPr>
            <w:tcW w:w="6095" w:type="dxa"/>
            <w:tcBorders>
              <w:top w:val="single" w:sz="4" w:space="0" w:color="auto"/>
              <w:left w:val="single" w:sz="4" w:space="0" w:color="auto"/>
              <w:bottom w:val="single" w:sz="4" w:space="0" w:color="auto"/>
              <w:right w:val="single" w:sz="4" w:space="0" w:color="auto"/>
            </w:tcBorders>
          </w:tcPr>
          <w:p w14:paraId="12D8B93A"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Centru Comunitar Cartierul Ciucului; </w:t>
            </w:r>
          </w:p>
          <w:p w14:paraId="1F46AFF4"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i/>
                <w:lang w:val="ro-RO"/>
                <w14:ligatures w14:val="standardContextual"/>
              </w:rPr>
              <w:t>Al. Căminului bl. 34 sc. C</w:t>
            </w:r>
          </w:p>
        </w:tc>
        <w:tc>
          <w:tcPr>
            <w:tcW w:w="3119" w:type="dxa"/>
            <w:tcBorders>
              <w:top w:val="single" w:sz="4" w:space="0" w:color="auto"/>
              <w:left w:val="single" w:sz="4" w:space="0" w:color="auto"/>
              <w:bottom w:val="single" w:sz="4" w:space="0" w:color="auto"/>
              <w:right w:val="single" w:sz="4" w:space="0" w:color="auto"/>
            </w:tcBorders>
          </w:tcPr>
          <w:p w14:paraId="75D8DADC"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187</w:t>
            </w:r>
          </w:p>
        </w:tc>
      </w:tr>
      <w:tr w:rsidR="00306247" w:rsidRPr="00AD525B" w14:paraId="116BF1E7" w14:textId="77777777" w:rsidTr="00BA2647">
        <w:tc>
          <w:tcPr>
            <w:tcW w:w="709" w:type="dxa"/>
            <w:tcBorders>
              <w:top w:val="single" w:sz="4" w:space="0" w:color="auto"/>
              <w:left w:val="single" w:sz="4" w:space="0" w:color="auto"/>
              <w:bottom w:val="single" w:sz="4" w:space="0" w:color="auto"/>
              <w:right w:val="single" w:sz="4" w:space="0" w:color="auto"/>
            </w:tcBorders>
          </w:tcPr>
          <w:p w14:paraId="130947F7"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3.15</w:t>
            </w:r>
          </w:p>
        </w:tc>
        <w:tc>
          <w:tcPr>
            <w:tcW w:w="6095" w:type="dxa"/>
            <w:tcBorders>
              <w:top w:val="single" w:sz="4" w:space="0" w:color="auto"/>
              <w:left w:val="single" w:sz="4" w:space="0" w:color="auto"/>
              <w:bottom w:val="single" w:sz="4" w:space="0" w:color="auto"/>
              <w:right w:val="single" w:sz="4" w:space="0" w:color="auto"/>
            </w:tcBorders>
          </w:tcPr>
          <w:p w14:paraId="661A8953"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 xml:space="preserve">Clădire sediu Poliția Locală </w:t>
            </w:r>
            <w:r w:rsidRPr="00AD525B">
              <w:rPr>
                <w:i/>
                <w:lang w:val="ro-RO"/>
                <w14:ligatures w14:val="standardContextual"/>
              </w:rPr>
              <w:t>str. Nicolae Grigorescu nr. 4</w:t>
            </w:r>
          </w:p>
        </w:tc>
        <w:tc>
          <w:tcPr>
            <w:tcW w:w="3119" w:type="dxa"/>
            <w:tcBorders>
              <w:top w:val="single" w:sz="4" w:space="0" w:color="auto"/>
              <w:left w:val="single" w:sz="4" w:space="0" w:color="auto"/>
              <w:bottom w:val="single" w:sz="4" w:space="0" w:color="auto"/>
              <w:right w:val="single" w:sz="4" w:space="0" w:color="auto"/>
            </w:tcBorders>
          </w:tcPr>
          <w:p w14:paraId="231310A4"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280</w:t>
            </w:r>
          </w:p>
          <w:p w14:paraId="2D72351A" w14:textId="7EA333BE" w:rsidR="00306247" w:rsidRPr="00AD525B" w:rsidRDefault="00306247" w:rsidP="00BA2647">
            <w:pPr>
              <w:pStyle w:val="NormalWeb"/>
              <w:spacing w:before="0" w:beforeAutospacing="0" w:after="0" w:afterAutospacing="0"/>
              <w:rPr>
                <w:lang w:val="ro-RO"/>
                <w14:ligatures w14:val="standardContextual"/>
              </w:rPr>
            </w:pPr>
          </w:p>
        </w:tc>
      </w:tr>
      <w:tr w:rsidR="00306247" w:rsidRPr="00AD525B" w14:paraId="2AC01071" w14:textId="77777777" w:rsidTr="00BA2647">
        <w:tc>
          <w:tcPr>
            <w:tcW w:w="709" w:type="dxa"/>
            <w:tcBorders>
              <w:top w:val="single" w:sz="4" w:space="0" w:color="auto"/>
              <w:left w:val="single" w:sz="4" w:space="0" w:color="auto"/>
              <w:bottom w:val="single" w:sz="4" w:space="0" w:color="auto"/>
              <w:right w:val="single" w:sz="4" w:space="0" w:color="auto"/>
            </w:tcBorders>
            <w:hideMark/>
          </w:tcPr>
          <w:p w14:paraId="752BDB05"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3.16</w:t>
            </w:r>
          </w:p>
        </w:tc>
        <w:tc>
          <w:tcPr>
            <w:tcW w:w="6095" w:type="dxa"/>
            <w:tcBorders>
              <w:top w:val="single" w:sz="4" w:space="0" w:color="auto"/>
              <w:left w:val="single" w:sz="4" w:space="0" w:color="auto"/>
              <w:bottom w:val="single" w:sz="4" w:space="0" w:color="auto"/>
              <w:right w:val="single" w:sz="4" w:space="0" w:color="auto"/>
            </w:tcBorders>
          </w:tcPr>
          <w:p w14:paraId="2E7E402F"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rPr>
              <w:t>Căminul cultural Chilieni</w:t>
            </w:r>
          </w:p>
        </w:tc>
        <w:tc>
          <w:tcPr>
            <w:tcW w:w="3119" w:type="dxa"/>
            <w:tcBorders>
              <w:top w:val="single" w:sz="4" w:space="0" w:color="auto"/>
              <w:left w:val="single" w:sz="4" w:space="0" w:color="auto"/>
              <w:bottom w:val="single" w:sz="4" w:space="0" w:color="auto"/>
              <w:right w:val="single" w:sz="4" w:space="0" w:color="auto"/>
            </w:tcBorders>
          </w:tcPr>
          <w:p w14:paraId="3C711E2C"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Supr. constr. la sol 737</w:t>
            </w:r>
          </w:p>
          <w:p w14:paraId="5A9F4251" w14:textId="77777777" w:rsidR="00306247" w:rsidRPr="00AD525B" w:rsidRDefault="00306247" w:rsidP="00BA2647">
            <w:pPr>
              <w:pStyle w:val="NormalWeb"/>
              <w:spacing w:before="0" w:beforeAutospacing="0" w:after="0" w:afterAutospacing="0"/>
              <w:rPr>
                <w:lang w:val="ro-RO"/>
                <w14:ligatures w14:val="standardContextual"/>
              </w:rPr>
            </w:pPr>
          </w:p>
        </w:tc>
      </w:tr>
      <w:tr w:rsidR="00306247" w:rsidRPr="00AD525B" w14:paraId="61243532" w14:textId="77777777" w:rsidTr="00BA2647">
        <w:trPr>
          <w:trHeight w:val="461"/>
        </w:trPr>
        <w:tc>
          <w:tcPr>
            <w:tcW w:w="709" w:type="dxa"/>
            <w:tcBorders>
              <w:top w:val="single" w:sz="4" w:space="0" w:color="auto"/>
              <w:left w:val="single" w:sz="4" w:space="0" w:color="auto"/>
              <w:bottom w:val="single" w:sz="4" w:space="0" w:color="auto"/>
              <w:right w:val="single" w:sz="4" w:space="0" w:color="auto"/>
            </w:tcBorders>
          </w:tcPr>
          <w:p w14:paraId="254391EC"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3.17</w:t>
            </w:r>
          </w:p>
        </w:tc>
        <w:tc>
          <w:tcPr>
            <w:tcW w:w="6095" w:type="dxa"/>
            <w:tcBorders>
              <w:top w:val="single" w:sz="4" w:space="0" w:color="auto"/>
              <w:left w:val="single" w:sz="4" w:space="0" w:color="auto"/>
              <w:bottom w:val="single" w:sz="4" w:space="0" w:color="auto"/>
              <w:right w:val="single" w:sz="4" w:space="0" w:color="auto"/>
            </w:tcBorders>
          </w:tcPr>
          <w:p w14:paraId="2C41E087" w14:textId="77777777" w:rsidR="00306247" w:rsidRPr="00AD525B" w:rsidRDefault="00306247" w:rsidP="00BA2647">
            <w:pPr>
              <w:pStyle w:val="NormalWeb"/>
              <w:spacing w:before="0" w:beforeAutospacing="0" w:after="0" w:afterAutospacing="0"/>
              <w:jc w:val="both"/>
              <w:rPr>
                <w:lang w:val="ro-RO"/>
              </w:rPr>
            </w:pPr>
            <w:r w:rsidRPr="00AD525B">
              <w:rPr>
                <w:lang w:val="ro-RO"/>
              </w:rPr>
              <w:t>Căminul cultural Coșeni</w:t>
            </w:r>
          </w:p>
        </w:tc>
        <w:tc>
          <w:tcPr>
            <w:tcW w:w="3119" w:type="dxa"/>
            <w:tcBorders>
              <w:top w:val="single" w:sz="4" w:space="0" w:color="auto"/>
              <w:left w:val="single" w:sz="4" w:space="0" w:color="auto"/>
              <w:bottom w:val="single" w:sz="4" w:space="0" w:color="auto"/>
              <w:right w:val="single" w:sz="4" w:space="0" w:color="auto"/>
            </w:tcBorders>
          </w:tcPr>
          <w:p w14:paraId="764F740E" w14:textId="77777777" w:rsidR="00306247" w:rsidRPr="00AD525B" w:rsidRDefault="00306247" w:rsidP="00BA2647">
            <w:pPr>
              <w:pStyle w:val="NormalWeb"/>
              <w:spacing w:before="0" w:beforeAutospacing="0" w:after="0" w:afterAutospacing="0"/>
              <w:rPr>
                <w:lang w:val="ro-RO"/>
                <w14:ligatures w14:val="standardContextual"/>
              </w:rPr>
            </w:pPr>
            <w:r w:rsidRPr="00AD525B">
              <w:rPr>
                <w:lang w:val="ro-RO"/>
                <w14:ligatures w14:val="standardContextual"/>
              </w:rPr>
              <w:t>289</w:t>
            </w:r>
          </w:p>
        </w:tc>
      </w:tr>
      <w:tr w:rsidR="00306247" w:rsidRPr="00AD525B" w14:paraId="56B3BEFD" w14:textId="77777777" w:rsidTr="00BA2647">
        <w:tc>
          <w:tcPr>
            <w:tcW w:w="709" w:type="dxa"/>
            <w:tcBorders>
              <w:top w:val="single" w:sz="4" w:space="0" w:color="auto"/>
              <w:left w:val="single" w:sz="4" w:space="0" w:color="auto"/>
              <w:bottom w:val="single" w:sz="4" w:space="0" w:color="auto"/>
              <w:right w:val="single" w:sz="4" w:space="0" w:color="auto"/>
            </w:tcBorders>
          </w:tcPr>
          <w:p w14:paraId="45199F99"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14:ligatures w14:val="standardContextual"/>
              </w:rPr>
              <w:t>4</w:t>
            </w:r>
          </w:p>
        </w:tc>
        <w:tc>
          <w:tcPr>
            <w:tcW w:w="6095" w:type="dxa"/>
            <w:tcBorders>
              <w:top w:val="single" w:sz="4" w:space="0" w:color="auto"/>
              <w:left w:val="single" w:sz="4" w:space="0" w:color="auto"/>
              <w:bottom w:val="single" w:sz="4" w:space="0" w:color="auto"/>
              <w:right w:val="single" w:sz="4" w:space="0" w:color="auto"/>
            </w:tcBorders>
          </w:tcPr>
          <w:p w14:paraId="030C81A9" w14:textId="77777777" w:rsidR="00306247" w:rsidRPr="00AD525B" w:rsidRDefault="00306247" w:rsidP="00BA2647">
            <w:pPr>
              <w:pStyle w:val="NormalWeb"/>
              <w:spacing w:before="0" w:beforeAutospacing="0" w:after="0" w:afterAutospacing="0"/>
              <w:jc w:val="both"/>
              <w:rPr>
                <w:b/>
                <w:lang w:val="ro-RO"/>
                <w14:ligatures w14:val="standardContextual"/>
              </w:rPr>
            </w:pPr>
            <w:r w:rsidRPr="00AD525B">
              <w:rPr>
                <w:b/>
                <w:lang w:val="ro-RO"/>
              </w:rPr>
              <w:t>Imobile de tip condominiu ale asociațiilor de proprietari/locatari (subsol, spații tehnice și alte asemenea)</w:t>
            </w:r>
          </w:p>
        </w:tc>
        <w:tc>
          <w:tcPr>
            <w:tcW w:w="3119" w:type="dxa"/>
            <w:tcBorders>
              <w:top w:val="single" w:sz="4" w:space="0" w:color="auto"/>
              <w:left w:val="single" w:sz="4" w:space="0" w:color="auto"/>
              <w:right w:val="single" w:sz="4" w:space="0" w:color="auto"/>
            </w:tcBorders>
          </w:tcPr>
          <w:p w14:paraId="11D6D20A" w14:textId="77777777" w:rsidR="00306247" w:rsidRPr="00AD525B" w:rsidRDefault="00306247" w:rsidP="00BA2647">
            <w:pPr>
              <w:pStyle w:val="NormalWeb"/>
              <w:spacing w:before="0" w:beforeAutospacing="0" w:after="0" w:afterAutospacing="0"/>
              <w:jc w:val="both"/>
              <w:rPr>
                <w:lang w:val="ro-RO"/>
                <w14:ligatures w14:val="standardContextual"/>
              </w:rPr>
            </w:pPr>
          </w:p>
          <w:p w14:paraId="79449276" w14:textId="77777777" w:rsidR="00306247" w:rsidRPr="00AD525B" w:rsidRDefault="00306247" w:rsidP="00BA2647">
            <w:pPr>
              <w:pStyle w:val="NormalWeb"/>
              <w:spacing w:before="0" w:beforeAutospacing="0" w:after="0" w:afterAutospacing="0"/>
              <w:jc w:val="both"/>
              <w:rPr>
                <w:lang w:val="ro-RO"/>
                <w14:ligatures w14:val="standardContextual"/>
              </w:rPr>
            </w:pPr>
            <w:r w:rsidRPr="00AD525B">
              <w:rPr>
                <w:lang w:val="ro-RO"/>
                <w14:ligatures w14:val="standardContextual"/>
              </w:rPr>
              <w:t>167 Asociații de proprietari</w:t>
            </w:r>
          </w:p>
        </w:tc>
      </w:tr>
    </w:tbl>
    <w:p w14:paraId="0D8FCC46" w14:textId="77777777" w:rsidR="00306247" w:rsidRPr="00AD525B" w:rsidRDefault="00306247" w:rsidP="00D40715">
      <w:pPr>
        <w:keepNext w:val="0"/>
        <w:keepLines w:val="0"/>
        <w:spacing w:after="0"/>
        <w:rPr>
          <w:b/>
          <w:sz w:val="24"/>
          <w:szCs w:val="24"/>
          <w14:ligatures w14:val="standardContextual"/>
        </w:rPr>
      </w:pPr>
    </w:p>
    <w:p w14:paraId="1BBA6CAD" w14:textId="77777777" w:rsidR="00B42B20" w:rsidRPr="00AD525B" w:rsidRDefault="00B42B20" w:rsidP="00B42B20">
      <w:pPr>
        <w:keepNext w:val="0"/>
        <w:keepLines w:val="0"/>
        <w:spacing w:after="0" w:line="360" w:lineRule="auto"/>
        <w:rPr>
          <w:sz w:val="24"/>
          <w:szCs w:val="24"/>
        </w:rPr>
      </w:pPr>
    </w:p>
    <w:p w14:paraId="5255A0B8" w14:textId="4D23FEC1" w:rsidR="00BB14E6" w:rsidRPr="00AD525B" w:rsidRDefault="00BB14E6" w:rsidP="00F45077">
      <w:pPr>
        <w:keepNext w:val="0"/>
        <w:keepLines w:val="0"/>
        <w:spacing w:after="0" w:line="360" w:lineRule="auto"/>
        <w:jc w:val="left"/>
        <w:rPr>
          <w:iCs/>
          <w:sz w:val="24"/>
          <w:szCs w:val="24"/>
        </w:rPr>
      </w:pPr>
      <w:r w:rsidRPr="00AD525B">
        <w:tab/>
      </w:r>
    </w:p>
    <w:p w14:paraId="0A84E06A" w14:textId="024E3FA6" w:rsidR="00BB14E6" w:rsidRPr="00AD525B" w:rsidRDefault="00BB14E6" w:rsidP="00BB14E6"/>
    <w:p w14:paraId="0EEC713D" w14:textId="77777777" w:rsidR="00B42B20" w:rsidRPr="00AD525B" w:rsidRDefault="00B42B20" w:rsidP="00BB14E6">
      <w:pPr>
        <w:sectPr w:rsidR="00B42B20" w:rsidRPr="00AD525B" w:rsidSect="00717BD2">
          <w:pgSz w:w="11907" w:h="16840" w:code="9"/>
          <w:pgMar w:top="993" w:right="1418" w:bottom="1134" w:left="1418" w:header="709" w:footer="709" w:gutter="0"/>
          <w:cols w:space="708"/>
          <w:docGrid w:linePitch="381"/>
        </w:sectPr>
      </w:pPr>
    </w:p>
    <w:p w14:paraId="391633F6" w14:textId="41C8214B" w:rsidR="00B42B20" w:rsidRPr="00AD525B" w:rsidRDefault="009B5A17" w:rsidP="00B42B20">
      <w:pPr>
        <w:pStyle w:val="BodyText"/>
        <w:numPr>
          <w:ilvl w:val="0"/>
          <w:numId w:val="0"/>
        </w:numPr>
        <w:spacing w:after="0" w:line="360" w:lineRule="auto"/>
        <w:rPr>
          <w:iCs/>
          <w:sz w:val="24"/>
          <w:szCs w:val="24"/>
        </w:rPr>
      </w:pPr>
      <w:r w:rsidRPr="00AD525B">
        <w:rPr>
          <w:b/>
          <w:iCs/>
          <w:sz w:val="24"/>
          <w:szCs w:val="24"/>
        </w:rPr>
        <w:lastRenderedPageBreak/>
        <w:t>ANEXA NR. 28</w:t>
      </w:r>
      <w:r w:rsidR="00D40715" w:rsidRPr="00AD525B">
        <w:rPr>
          <w:iCs/>
          <w:sz w:val="24"/>
          <w:szCs w:val="24"/>
        </w:rPr>
        <w:t xml:space="preserve"> </w:t>
      </w:r>
      <w:r w:rsidR="00B42B20" w:rsidRPr="00AD525B">
        <w:rPr>
          <w:iCs/>
          <w:sz w:val="24"/>
          <w:szCs w:val="24"/>
        </w:rPr>
        <w:t>la caietul de sarcini-cadru</w:t>
      </w:r>
    </w:p>
    <w:p w14:paraId="23D44819" w14:textId="3714A436" w:rsidR="00B42B20" w:rsidRPr="00AD525B" w:rsidRDefault="00A64F2A" w:rsidP="00B42B20">
      <w:pPr>
        <w:pStyle w:val="BodyText"/>
        <w:numPr>
          <w:ilvl w:val="0"/>
          <w:numId w:val="0"/>
        </w:numPr>
        <w:spacing w:after="0" w:line="360" w:lineRule="auto"/>
        <w:rPr>
          <w:b/>
          <w:iCs/>
          <w:sz w:val="24"/>
          <w:szCs w:val="24"/>
        </w:rPr>
      </w:pPr>
      <w:r w:rsidRPr="00AD525B">
        <w:rPr>
          <w:b/>
          <w:iCs/>
          <w:sz w:val="24"/>
          <w:szCs w:val="24"/>
        </w:rPr>
        <w:t xml:space="preserve">PROGRAMUL UNITAR DE ACȚIUNE PENTRU </w:t>
      </w:r>
      <w:r w:rsidR="00EC179D" w:rsidRPr="00AD525B">
        <w:rPr>
          <w:b/>
          <w:iCs/>
          <w:sz w:val="24"/>
          <w:szCs w:val="24"/>
        </w:rPr>
        <w:t>ANUL  2025</w:t>
      </w:r>
      <w:r w:rsidR="005C28B2">
        <w:rPr>
          <w:b/>
          <w:iCs/>
          <w:sz w:val="24"/>
          <w:szCs w:val="24"/>
        </w:rPr>
        <w:t xml:space="preserve"> pe raza municipiului Sfântu Gheorghe</w:t>
      </w:r>
    </w:p>
    <w:bookmarkEnd w:id="35"/>
    <w:p w14:paraId="208863EE" w14:textId="77E53D02" w:rsidR="00B42B20" w:rsidRPr="00AD525B" w:rsidRDefault="00B42B20" w:rsidP="00B42B20">
      <w:pPr>
        <w:pStyle w:val="NormalWeb"/>
        <w:spacing w:before="0" w:beforeAutospacing="0" w:after="0" w:afterAutospacing="0" w:line="360" w:lineRule="auto"/>
        <w:jc w:val="both"/>
        <w:rPr>
          <w:i/>
          <w:iCs/>
          <w:lang w:val="ro-RO"/>
          <w14:ligatures w14:val="standardContextual"/>
        </w:rPr>
      </w:pPr>
    </w:p>
    <w:p w14:paraId="2B6E5B75" w14:textId="77777777" w:rsidR="00B42B20" w:rsidRPr="00AD525B" w:rsidRDefault="00B42B20" w:rsidP="00B42B20">
      <w:pPr>
        <w:pStyle w:val="NormalWeb"/>
        <w:spacing w:before="0" w:beforeAutospacing="0" w:after="0" w:afterAutospacing="0" w:line="360" w:lineRule="auto"/>
        <w:jc w:val="both"/>
        <w:rPr>
          <w:i/>
          <w:lang w:val="ro-RO"/>
        </w:rPr>
      </w:pPr>
      <w:r w:rsidRPr="00AD525B">
        <w:rPr>
          <w:lang w:val="ro-RO"/>
          <w14:ligatures w14:val="standardContextual"/>
        </w:rPr>
        <w:t>(*) tariful la care se calculează valoarea estimată este cel în vigoare, dacă acesta a fost aprobat cu cel mult 3 luni înainte de data transmiterii Programului Unitar de Acțiune la autoritatea administrației publice locale sau tariful estimat prin aplicarea inflației de la luna de referință aferentă ultimului tarif aprobat, în cazul în care aprobarea are o vechime mai mare de 3 luni</w:t>
      </w:r>
    </w:p>
    <w:tbl>
      <w:tblPr>
        <w:tblStyle w:val="TableGrid"/>
        <w:tblpPr w:leftFromText="180" w:rightFromText="180" w:vertAnchor="text" w:tblpY="1"/>
        <w:tblOverlap w:val="never"/>
        <w:tblW w:w="14215" w:type="dxa"/>
        <w:tblLook w:val="04A0" w:firstRow="1" w:lastRow="0" w:firstColumn="1" w:lastColumn="0" w:noHBand="0" w:noVBand="1"/>
      </w:tblPr>
      <w:tblGrid>
        <w:gridCol w:w="533"/>
        <w:gridCol w:w="5344"/>
        <w:gridCol w:w="1469"/>
        <w:gridCol w:w="1189"/>
        <w:gridCol w:w="1346"/>
        <w:gridCol w:w="1341"/>
        <w:gridCol w:w="1369"/>
        <w:gridCol w:w="1624"/>
      </w:tblGrid>
      <w:tr w:rsidR="009D5C92" w:rsidRPr="00AD525B" w14:paraId="15BA0C96" w14:textId="77777777" w:rsidTr="00F94E84">
        <w:tc>
          <w:tcPr>
            <w:tcW w:w="533" w:type="dxa"/>
          </w:tcPr>
          <w:p w14:paraId="25014306" w14:textId="77777777" w:rsidR="009D5C92" w:rsidRPr="00AD525B" w:rsidRDefault="009D5C92" w:rsidP="009D5C92">
            <w:pPr>
              <w:pStyle w:val="BodyText"/>
              <w:numPr>
                <w:ilvl w:val="0"/>
                <w:numId w:val="0"/>
              </w:numPr>
              <w:spacing w:after="0"/>
              <w:rPr>
                <w:iCs/>
                <w:sz w:val="24"/>
                <w:szCs w:val="24"/>
              </w:rPr>
            </w:pPr>
            <w:r w:rsidRPr="00AD525B">
              <w:rPr>
                <w:iCs/>
                <w:sz w:val="24"/>
                <w:szCs w:val="24"/>
              </w:rPr>
              <w:t>Nr.</w:t>
            </w:r>
          </w:p>
          <w:p w14:paraId="3C74FF58" w14:textId="77777777" w:rsidR="009D5C92" w:rsidRPr="00AD525B" w:rsidRDefault="009D5C92" w:rsidP="009D5C92">
            <w:pPr>
              <w:pStyle w:val="BodyText"/>
              <w:numPr>
                <w:ilvl w:val="0"/>
                <w:numId w:val="0"/>
              </w:numPr>
              <w:spacing w:after="0"/>
              <w:rPr>
                <w:iCs/>
                <w:sz w:val="24"/>
                <w:szCs w:val="24"/>
              </w:rPr>
            </w:pPr>
            <w:r w:rsidRPr="00AD525B">
              <w:rPr>
                <w:iCs/>
                <w:sz w:val="24"/>
                <w:szCs w:val="24"/>
              </w:rPr>
              <w:t>crt.</w:t>
            </w:r>
          </w:p>
        </w:tc>
        <w:tc>
          <w:tcPr>
            <w:tcW w:w="5344" w:type="dxa"/>
          </w:tcPr>
          <w:p w14:paraId="6F74955A" w14:textId="77777777" w:rsidR="009D5C92" w:rsidRPr="00AD525B" w:rsidRDefault="009D5C92" w:rsidP="009D5C92">
            <w:pPr>
              <w:pStyle w:val="BodyText"/>
              <w:numPr>
                <w:ilvl w:val="0"/>
                <w:numId w:val="0"/>
              </w:numPr>
              <w:spacing w:after="0"/>
              <w:rPr>
                <w:iCs/>
                <w:sz w:val="24"/>
                <w:szCs w:val="24"/>
              </w:rPr>
            </w:pPr>
            <w:r w:rsidRPr="00AD525B">
              <w:rPr>
                <w:iCs/>
                <w:sz w:val="24"/>
                <w:szCs w:val="24"/>
              </w:rPr>
              <w:t>Obiective</w:t>
            </w:r>
          </w:p>
        </w:tc>
        <w:tc>
          <w:tcPr>
            <w:tcW w:w="1469" w:type="dxa"/>
          </w:tcPr>
          <w:p w14:paraId="66929B59"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Suprafața</w:t>
            </w:r>
          </w:p>
          <w:p w14:paraId="44C8240C" w14:textId="365176AA" w:rsidR="009D5C92" w:rsidRPr="00AD525B" w:rsidRDefault="009D5C92" w:rsidP="009D5C92">
            <w:pPr>
              <w:pStyle w:val="BodyText"/>
              <w:numPr>
                <w:ilvl w:val="0"/>
                <w:numId w:val="0"/>
              </w:numPr>
              <w:spacing w:after="0"/>
              <w:jc w:val="center"/>
              <w:rPr>
                <w:iCs/>
                <w:sz w:val="24"/>
                <w:szCs w:val="24"/>
              </w:rPr>
            </w:pPr>
            <w:r w:rsidRPr="00AD525B">
              <w:rPr>
                <w:iCs/>
                <w:sz w:val="24"/>
                <w:szCs w:val="24"/>
              </w:rPr>
              <w:t>totală/trecere</w:t>
            </w:r>
          </w:p>
          <w:p w14:paraId="4D1BC417"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(mp)</w:t>
            </w:r>
          </w:p>
        </w:tc>
        <w:tc>
          <w:tcPr>
            <w:tcW w:w="1189" w:type="dxa"/>
          </w:tcPr>
          <w:p w14:paraId="3D3E7721"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Numărul</w:t>
            </w:r>
          </w:p>
          <w:p w14:paraId="206CFF7D"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de treceri//an</w:t>
            </w:r>
          </w:p>
          <w:p w14:paraId="1092115D" w14:textId="77777777" w:rsidR="009D5C92" w:rsidRPr="00AD525B" w:rsidRDefault="009D5C92" w:rsidP="009D5C92">
            <w:pPr>
              <w:pStyle w:val="BodyText"/>
              <w:numPr>
                <w:ilvl w:val="0"/>
                <w:numId w:val="0"/>
              </w:numPr>
              <w:spacing w:after="0"/>
              <w:jc w:val="center"/>
              <w:rPr>
                <w:iCs/>
                <w:sz w:val="24"/>
                <w:szCs w:val="24"/>
              </w:rPr>
            </w:pPr>
          </w:p>
        </w:tc>
        <w:tc>
          <w:tcPr>
            <w:tcW w:w="1346" w:type="dxa"/>
          </w:tcPr>
          <w:p w14:paraId="4EB0E40B"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Suprafața tratată/an</w:t>
            </w:r>
          </w:p>
        </w:tc>
        <w:tc>
          <w:tcPr>
            <w:tcW w:w="1341" w:type="dxa"/>
          </w:tcPr>
          <w:p w14:paraId="732949DE"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Tarif *,</w:t>
            </w:r>
          </w:p>
          <w:p w14:paraId="34415A84" w14:textId="08CDF348" w:rsidR="009D5C92" w:rsidRPr="00AD525B" w:rsidRDefault="009D5C92" w:rsidP="009D5C92">
            <w:pPr>
              <w:pStyle w:val="BodyText"/>
              <w:numPr>
                <w:ilvl w:val="0"/>
                <w:numId w:val="0"/>
              </w:numPr>
              <w:spacing w:after="0"/>
              <w:jc w:val="center"/>
              <w:rPr>
                <w:iCs/>
                <w:sz w:val="24"/>
                <w:szCs w:val="24"/>
              </w:rPr>
            </w:pPr>
            <w:r w:rsidRPr="00AD525B">
              <w:rPr>
                <w:iCs/>
                <w:sz w:val="24"/>
                <w:szCs w:val="24"/>
              </w:rPr>
              <w:t>fără TVA</w:t>
            </w:r>
          </w:p>
          <w:p w14:paraId="4A3A43AF"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(lei/mp)</w:t>
            </w:r>
          </w:p>
        </w:tc>
        <w:tc>
          <w:tcPr>
            <w:tcW w:w="1369" w:type="dxa"/>
          </w:tcPr>
          <w:p w14:paraId="38436039"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Valoare</w:t>
            </w:r>
          </w:p>
          <w:p w14:paraId="0BCF47C5"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estimată/an,</w:t>
            </w:r>
          </w:p>
          <w:p w14:paraId="2A011AF9"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fără TVA</w:t>
            </w:r>
          </w:p>
          <w:p w14:paraId="07748419"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(lei)</w:t>
            </w:r>
          </w:p>
        </w:tc>
        <w:tc>
          <w:tcPr>
            <w:tcW w:w="1624" w:type="dxa"/>
          </w:tcPr>
          <w:p w14:paraId="1BFC6B0E"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Valoare</w:t>
            </w:r>
          </w:p>
          <w:p w14:paraId="3DA3C5DD"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estimată/an,</w:t>
            </w:r>
          </w:p>
          <w:p w14:paraId="4EEA7797"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inclusiv TVA</w:t>
            </w:r>
          </w:p>
          <w:p w14:paraId="13FAC090" w14:textId="77777777" w:rsidR="009D5C92" w:rsidRPr="00AD525B" w:rsidRDefault="009D5C92" w:rsidP="009D5C92">
            <w:pPr>
              <w:pStyle w:val="BodyText"/>
              <w:numPr>
                <w:ilvl w:val="0"/>
                <w:numId w:val="0"/>
              </w:numPr>
              <w:spacing w:after="0"/>
              <w:jc w:val="center"/>
              <w:rPr>
                <w:iCs/>
                <w:sz w:val="24"/>
                <w:szCs w:val="24"/>
              </w:rPr>
            </w:pPr>
            <w:r w:rsidRPr="00AD525B">
              <w:rPr>
                <w:iCs/>
                <w:sz w:val="24"/>
                <w:szCs w:val="24"/>
              </w:rPr>
              <w:t>(lei)</w:t>
            </w:r>
          </w:p>
        </w:tc>
      </w:tr>
      <w:tr w:rsidR="009D5C92" w:rsidRPr="00AD525B" w14:paraId="0FF5457B" w14:textId="77777777" w:rsidTr="00F94E84">
        <w:tc>
          <w:tcPr>
            <w:tcW w:w="14215" w:type="dxa"/>
            <w:gridSpan w:val="8"/>
          </w:tcPr>
          <w:p w14:paraId="1D8199C8" w14:textId="77777777" w:rsidR="009D5C92" w:rsidRPr="00AD525B" w:rsidRDefault="009D5C92" w:rsidP="009D5C92">
            <w:pPr>
              <w:pStyle w:val="BodyText"/>
              <w:numPr>
                <w:ilvl w:val="0"/>
                <w:numId w:val="0"/>
              </w:numPr>
              <w:spacing w:after="0"/>
              <w:rPr>
                <w:iCs/>
                <w:sz w:val="24"/>
                <w:szCs w:val="24"/>
              </w:rPr>
            </w:pPr>
            <w:r w:rsidRPr="00AD525B">
              <w:rPr>
                <w:iCs/>
                <w:sz w:val="24"/>
                <w:szCs w:val="24"/>
              </w:rPr>
              <w:t>I</w:t>
            </w:r>
            <w:r w:rsidRPr="00AD525B">
              <w:rPr>
                <w:b/>
                <w:iCs/>
                <w:sz w:val="24"/>
                <w:szCs w:val="24"/>
              </w:rPr>
              <w:t>. Dezinsecție – țânțari</w:t>
            </w:r>
          </w:p>
        </w:tc>
      </w:tr>
      <w:tr w:rsidR="009F789B" w:rsidRPr="00AD525B" w14:paraId="6F4DA5D9" w14:textId="77777777" w:rsidTr="00693B0E">
        <w:tc>
          <w:tcPr>
            <w:tcW w:w="533" w:type="dxa"/>
          </w:tcPr>
          <w:p w14:paraId="4F773F86" w14:textId="77777777" w:rsidR="009F789B" w:rsidRPr="00AD525B" w:rsidRDefault="009F789B" w:rsidP="009F789B">
            <w:pPr>
              <w:pStyle w:val="BodyText"/>
              <w:numPr>
                <w:ilvl w:val="0"/>
                <w:numId w:val="0"/>
              </w:numPr>
              <w:spacing w:after="0"/>
              <w:rPr>
                <w:iCs/>
                <w:sz w:val="24"/>
                <w:szCs w:val="24"/>
              </w:rPr>
            </w:pPr>
            <w:r w:rsidRPr="00AD525B">
              <w:rPr>
                <w:iCs/>
                <w:sz w:val="24"/>
                <w:szCs w:val="24"/>
              </w:rPr>
              <w:t>1</w:t>
            </w:r>
          </w:p>
        </w:tc>
        <w:tc>
          <w:tcPr>
            <w:tcW w:w="5344" w:type="dxa"/>
          </w:tcPr>
          <w:p w14:paraId="2CCCC83B" w14:textId="77777777" w:rsidR="009F789B" w:rsidRPr="00AD525B" w:rsidRDefault="009F789B" w:rsidP="009F789B">
            <w:pPr>
              <w:pStyle w:val="BodyText"/>
              <w:numPr>
                <w:ilvl w:val="0"/>
                <w:numId w:val="0"/>
              </w:numPr>
              <w:spacing w:after="0"/>
              <w:rPr>
                <w:iCs/>
                <w:sz w:val="24"/>
                <w:szCs w:val="24"/>
              </w:rPr>
            </w:pPr>
            <w:r w:rsidRPr="00AD525B">
              <w:rPr>
                <w:iCs/>
                <w:sz w:val="24"/>
                <w:szCs w:val="24"/>
              </w:rPr>
              <w:t>Spații deschise din domeniul public și privat al unității administrativ-teritoriale (terenuri ale instituțiilor publice din subordine, parcuri, spații verzi/terenuri adiacente blocurilor de locuințe, piețe, târguri, oboare, cimitire, maluri de lac/ape curgătoare, locuri de joacă și alte asemenea)</w:t>
            </w:r>
          </w:p>
        </w:tc>
        <w:tc>
          <w:tcPr>
            <w:tcW w:w="1469" w:type="dxa"/>
          </w:tcPr>
          <w:p w14:paraId="472A3D06" w14:textId="6C65416D" w:rsidR="009F789B" w:rsidRPr="00AD525B" w:rsidRDefault="009F789B" w:rsidP="009F789B">
            <w:pPr>
              <w:pStyle w:val="BodyText"/>
              <w:numPr>
                <w:ilvl w:val="0"/>
                <w:numId w:val="0"/>
              </w:numPr>
              <w:spacing w:after="0"/>
              <w:rPr>
                <w:iCs/>
                <w:sz w:val="24"/>
                <w:szCs w:val="24"/>
              </w:rPr>
            </w:pPr>
            <w:r w:rsidRPr="00AD525B">
              <w:rPr>
                <w:iCs/>
                <w:sz w:val="24"/>
                <w:szCs w:val="24"/>
              </w:rPr>
              <w:t>1.302.429</w:t>
            </w:r>
          </w:p>
        </w:tc>
        <w:tc>
          <w:tcPr>
            <w:tcW w:w="1189" w:type="dxa"/>
          </w:tcPr>
          <w:p w14:paraId="3A73F4DC" w14:textId="77777777" w:rsidR="009F789B" w:rsidRPr="00AD525B" w:rsidRDefault="009F789B" w:rsidP="009F789B">
            <w:pPr>
              <w:pStyle w:val="BodyText"/>
              <w:numPr>
                <w:ilvl w:val="0"/>
                <w:numId w:val="0"/>
              </w:numPr>
              <w:spacing w:after="0"/>
              <w:rPr>
                <w:iCs/>
                <w:sz w:val="24"/>
                <w:szCs w:val="24"/>
              </w:rPr>
            </w:pPr>
            <w:r w:rsidRPr="00AD525B">
              <w:rPr>
                <w:iCs/>
                <w:sz w:val="24"/>
                <w:szCs w:val="24"/>
              </w:rPr>
              <w:t xml:space="preserve">  16</w:t>
            </w:r>
          </w:p>
        </w:tc>
        <w:tc>
          <w:tcPr>
            <w:tcW w:w="1346" w:type="dxa"/>
          </w:tcPr>
          <w:p w14:paraId="0D85620F" w14:textId="582A1B10" w:rsidR="009F789B" w:rsidRPr="00AD525B" w:rsidRDefault="009F789B" w:rsidP="009F789B">
            <w:pPr>
              <w:pStyle w:val="BodyText"/>
              <w:numPr>
                <w:ilvl w:val="0"/>
                <w:numId w:val="0"/>
              </w:numPr>
              <w:spacing w:after="0"/>
              <w:rPr>
                <w:iCs/>
                <w:sz w:val="24"/>
                <w:szCs w:val="24"/>
              </w:rPr>
            </w:pPr>
            <w:r w:rsidRPr="00AD525B">
              <w:rPr>
                <w:iCs/>
                <w:sz w:val="24"/>
                <w:szCs w:val="24"/>
              </w:rPr>
              <w:t>20.838.864</w:t>
            </w:r>
          </w:p>
        </w:tc>
        <w:tc>
          <w:tcPr>
            <w:tcW w:w="1341" w:type="dxa"/>
          </w:tcPr>
          <w:p w14:paraId="510F8D86" w14:textId="47740C91" w:rsidR="009F789B" w:rsidRPr="00AD525B" w:rsidRDefault="009F789B" w:rsidP="009F789B">
            <w:pPr>
              <w:pStyle w:val="BodyText"/>
              <w:numPr>
                <w:ilvl w:val="0"/>
                <w:numId w:val="0"/>
              </w:numPr>
              <w:spacing w:after="0"/>
              <w:rPr>
                <w:iCs/>
                <w:sz w:val="24"/>
                <w:szCs w:val="24"/>
              </w:rPr>
            </w:pPr>
            <w:r w:rsidRPr="00AD525B">
              <w:rPr>
                <w:iCs/>
                <w:sz w:val="24"/>
                <w:szCs w:val="24"/>
              </w:rPr>
              <w:t>0,087</w:t>
            </w:r>
          </w:p>
        </w:tc>
        <w:tc>
          <w:tcPr>
            <w:tcW w:w="1369" w:type="dxa"/>
          </w:tcPr>
          <w:p w14:paraId="5CB530BC" w14:textId="3915D8A2" w:rsidR="009F789B" w:rsidRPr="00AD525B" w:rsidRDefault="009F789B" w:rsidP="009F789B">
            <w:pPr>
              <w:pStyle w:val="BodyText"/>
              <w:numPr>
                <w:ilvl w:val="0"/>
                <w:numId w:val="0"/>
              </w:numPr>
              <w:spacing w:after="0"/>
              <w:rPr>
                <w:iCs/>
                <w:sz w:val="24"/>
                <w:szCs w:val="24"/>
              </w:rPr>
            </w:pPr>
            <w:r w:rsidRPr="00AD525B">
              <w:rPr>
                <w:iCs/>
                <w:sz w:val="24"/>
                <w:szCs w:val="24"/>
              </w:rPr>
              <w:t>1.812.981</w:t>
            </w:r>
          </w:p>
        </w:tc>
        <w:tc>
          <w:tcPr>
            <w:tcW w:w="1624" w:type="dxa"/>
            <w:vAlign w:val="bottom"/>
          </w:tcPr>
          <w:p w14:paraId="2E1B7B15" w14:textId="4C515EA9" w:rsidR="009F789B" w:rsidRPr="00AD525B" w:rsidRDefault="004E421B" w:rsidP="009F789B">
            <w:pPr>
              <w:pStyle w:val="BodyText"/>
              <w:numPr>
                <w:ilvl w:val="0"/>
                <w:numId w:val="0"/>
              </w:numPr>
              <w:spacing w:after="0"/>
              <w:rPr>
                <w:iCs/>
                <w:sz w:val="24"/>
                <w:szCs w:val="24"/>
              </w:rPr>
            </w:pPr>
            <w:r w:rsidRPr="00AD525B">
              <w:rPr>
                <w:iCs/>
                <w:sz w:val="24"/>
                <w:szCs w:val="24"/>
              </w:rPr>
              <w:t>2157447</w:t>
            </w:r>
          </w:p>
        </w:tc>
      </w:tr>
      <w:tr w:rsidR="009F789B" w:rsidRPr="00AD525B" w14:paraId="5565018F" w14:textId="77777777" w:rsidTr="00693B0E">
        <w:tc>
          <w:tcPr>
            <w:tcW w:w="533" w:type="dxa"/>
          </w:tcPr>
          <w:p w14:paraId="10E07224" w14:textId="77777777" w:rsidR="009F789B" w:rsidRPr="00AD525B" w:rsidRDefault="009F789B" w:rsidP="009F789B">
            <w:pPr>
              <w:pStyle w:val="BodyText"/>
              <w:numPr>
                <w:ilvl w:val="0"/>
                <w:numId w:val="0"/>
              </w:numPr>
              <w:spacing w:after="0"/>
              <w:rPr>
                <w:iCs/>
                <w:sz w:val="24"/>
                <w:szCs w:val="24"/>
              </w:rPr>
            </w:pPr>
            <w:r w:rsidRPr="00AD525B">
              <w:rPr>
                <w:iCs/>
                <w:sz w:val="24"/>
                <w:szCs w:val="24"/>
              </w:rPr>
              <w:t>2</w:t>
            </w:r>
          </w:p>
        </w:tc>
        <w:tc>
          <w:tcPr>
            <w:tcW w:w="5344" w:type="dxa"/>
          </w:tcPr>
          <w:p w14:paraId="0D878FBF" w14:textId="77777777" w:rsidR="009F789B" w:rsidRPr="00AD525B" w:rsidRDefault="009F789B" w:rsidP="009F789B">
            <w:pPr>
              <w:pStyle w:val="BodyText"/>
              <w:numPr>
                <w:ilvl w:val="0"/>
                <w:numId w:val="0"/>
              </w:numPr>
              <w:spacing w:after="0"/>
              <w:rPr>
                <w:iCs/>
                <w:sz w:val="24"/>
                <w:szCs w:val="24"/>
              </w:rPr>
            </w:pPr>
            <w:r w:rsidRPr="00AD525B">
              <w:rPr>
                <w:iCs/>
                <w:sz w:val="24"/>
                <w:szCs w:val="24"/>
              </w:rPr>
              <w:t>Spații deschise</w:t>
            </w:r>
            <w:r w:rsidRPr="00AD525B">
              <w:rPr>
                <w:sz w:val="24"/>
                <w:szCs w:val="24"/>
              </w:rPr>
              <w:t xml:space="preserve"> din proprietatea privată a persoanelor fizice și juridice, la care dezinsecția se execută de pe aliniamentul stradal cu utilaje adecvate</w:t>
            </w:r>
          </w:p>
        </w:tc>
        <w:tc>
          <w:tcPr>
            <w:tcW w:w="1469" w:type="dxa"/>
          </w:tcPr>
          <w:p w14:paraId="24A23C80" w14:textId="4EDF6C6B" w:rsidR="009F789B" w:rsidRPr="00AD525B" w:rsidRDefault="009F789B" w:rsidP="009F789B">
            <w:pPr>
              <w:pStyle w:val="BodyText"/>
              <w:numPr>
                <w:ilvl w:val="0"/>
                <w:numId w:val="0"/>
              </w:numPr>
              <w:spacing w:after="0"/>
              <w:rPr>
                <w:iCs/>
                <w:sz w:val="24"/>
                <w:szCs w:val="24"/>
              </w:rPr>
            </w:pPr>
            <w:r w:rsidRPr="00AD525B">
              <w:rPr>
                <w:iCs/>
                <w:sz w:val="24"/>
                <w:szCs w:val="24"/>
              </w:rPr>
              <w:t>96.000</w:t>
            </w:r>
          </w:p>
        </w:tc>
        <w:tc>
          <w:tcPr>
            <w:tcW w:w="1189" w:type="dxa"/>
          </w:tcPr>
          <w:p w14:paraId="7EF7B11F" w14:textId="77777777" w:rsidR="009F789B" w:rsidRPr="00AD525B" w:rsidRDefault="009F789B" w:rsidP="009F789B">
            <w:pPr>
              <w:pStyle w:val="BodyText"/>
              <w:numPr>
                <w:ilvl w:val="0"/>
                <w:numId w:val="0"/>
              </w:numPr>
              <w:spacing w:after="0"/>
              <w:rPr>
                <w:iCs/>
                <w:sz w:val="24"/>
                <w:szCs w:val="24"/>
              </w:rPr>
            </w:pPr>
            <w:r w:rsidRPr="00AD525B">
              <w:rPr>
                <w:iCs/>
                <w:sz w:val="24"/>
                <w:szCs w:val="24"/>
              </w:rPr>
              <w:t xml:space="preserve"> 3</w:t>
            </w:r>
          </w:p>
        </w:tc>
        <w:tc>
          <w:tcPr>
            <w:tcW w:w="1346" w:type="dxa"/>
          </w:tcPr>
          <w:p w14:paraId="7F52DC0F" w14:textId="2D57C25D" w:rsidR="009F789B" w:rsidRPr="00AD525B" w:rsidRDefault="009F789B" w:rsidP="009F789B">
            <w:pPr>
              <w:pStyle w:val="BodyText"/>
              <w:numPr>
                <w:ilvl w:val="0"/>
                <w:numId w:val="0"/>
              </w:numPr>
              <w:spacing w:after="0"/>
              <w:rPr>
                <w:iCs/>
                <w:sz w:val="24"/>
                <w:szCs w:val="24"/>
              </w:rPr>
            </w:pPr>
            <w:r w:rsidRPr="00AD525B">
              <w:rPr>
                <w:iCs/>
                <w:sz w:val="24"/>
                <w:szCs w:val="24"/>
              </w:rPr>
              <w:t>14.400.000</w:t>
            </w:r>
          </w:p>
        </w:tc>
        <w:tc>
          <w:tcPr>
            <w:tcW w:w="1341" w:type="dxa"/>
          </w:tcPr>
          <w:p w14:paraId="28D11793" w14:textId="53BD7173" w:rsidR="009F789B" w:rsidRPr="00AD525B" w:rsidRDefault="009F789B" w:rsidP="009F789B">
            <w:pPr>
              <w:pStyle w:val="BodyText"/>
              <w:numPr>
                <w:ilvl w:val="0"/>
                <w:numId w:val="0"/>
              </w:numPr>
              <w:spacing w:after="0"/>
              <w:rPr>
                <w:iCs/>
                <w:sz w:val="24"/>
                <w:szCs w:val="24"/>
              </w:rPr>
            </w:pPr>
            <w:r w:rsidRPr="00AD525B">
              <w:rPr>
                <w:iCs/>
                <w:sz w:val="24"/>
                <w:szCs w:val="24"/>
              </w:rPr>
              <w:t>0,087</w:t>
            </w:r>
          </w:p>
        </w:tc>
        <w:tc>
          <w:tcPr>
            <w:tcW w:w="1369" w:type="dxa"/>
          </w:tcPr>
          <w:p w14:paraId="78821A12" w14:textId="68E6836D" w:rsidR="009F789B" w:rsidRPr="00AD525B" w:rsidRDefault="009F789B" w:rsidP="009F789B">
            <w:pPr>
              <w:pStyle w:val="BodyText"/>
              <w:numPr>
                <w:ilvl w:val="0"/>
                <w:numId w:val="0"/>
              </w:numPr>
              <w:spacing w:after="0"/>
              <w:rPr>
                <w:iCs/>
                <w:sz w:val="24"/>
                <w:szCs w:val="24"/>
              </w:rPr>
            </w:pPr>
            <w:r w:rsidRPr="00AD525B">
              <w:rPr>
                <w:iCs/>
                <w:sz w:val="24"/>
                <w:szCs w:val="24"/>
              </w:rPr>
              <w:t>1.252.800</w:t>
            </w:r>
          </w:p>
        </w:tc>
        <w:tc>
          <w:tcPr>
            <w:tcW w:w="1624" w:type="dxa"/>
            <w:vAlign w:val="bottom"/>
          </w:tcPr>
          <w:p w14:paraId="322F232B" w14:textId="0026E2FC" w:rsidR="009F789B" w:rsidRPr="00AD525B" w:rsidRDefault="009F789B" w:rsidP="009F789B">
            <w:pPr>
              <w:pStyle w:val="BodyText"/>
              <w:numPr>
                <w:ilvl w:val="0"/>
                <w:numId w:val="0"/>
              </w:numPr>
              <w:spacing w:after="0"/>
              <w:rPr>
                <w:iCs/>
                <w:sz w:val="24"/>
                <w:szCs w:val="24"/>
              </w:rPr>
            </w:pPr>
            <w:r w:rsidRPr="00AD525B">
              <w:rPr>
                <w:iCs/>
                <w:sz w:val="24"/>
                <w:szCs w:val="24"/>
              </w:rPr>
              <w:t>1490832</w:t>
            </w:r>
          </w:p>
        </w:tc>
      </w:tr>
      <w:tr w:rsidR="009F789B" w:rsidRPr="00AD525B" w14:paraId="652B0296" w14:textId="77777777" w:rsidTr="00693B0E">
        <w:tc>
          <w:tcPr>
            <w:tcW w:w="533" w:type="dxa"/>
          </w:tcPr>
          <w:p w14:paraId="1EF9BC18" w14:textId="77777777" w:rsidR="009F789B" w:rsidRPr="00AD525B" w:rsidRDefault="009F789B" w:rsidP="009F789B">
            <w:pPr>
              <w:pStyle w:val="BodyText"/>
              <w:numPr>
                <w:ilvl w:val="0"/>
                <w:numId w:val="0"/>
              </w:numPr>
              <w:spacing w:after="0"/>
              <w:rPr>
                <w:iCs/>
                <w:sz w:val="24"/>
                <w:szCs w:val="24"/>
              </w:rPr>
            </w:pPr>
            <w:r w:rsidRPr="00AD525B">
              <w:rPr>
                <w:iCs/>
                <w:sz w:val="24"/>
                <w:szCs w:val="24"/>
              </w:rPr>
              <w:t>3</w:t>
            </w:r>
          </w:p>
        </w:tc>
        <w:tc>
          <w:tcPr>
            <w:tcW w:w="5344" w:type="dxa"/>
          </w:tcPr>
          <w:p w14:paraId="6DB1A2D5" w14:textId="77777777" w:rsidR="009F789B" w:rsidRPr="00AD525B" w:rsidRDefault="009F789B" w:rsidP="009F789B">
            <w:pPr>
              <w:pStyle w:val="BodyText"/>
              <w:numPr>
                <w:ilvl w:val="0"/>
                <w:numId w:val="0"/>
              </w:numPr>
              <w:spacing w:after="0"/>
              <w:rPr>
                <w:iCs/>
                <w:sz w:val="24"/>
                <w:szCs w:val="24"/>
              </w:rPr>
            </w:pPr>
            <w:r w:rsidRPr="00AD525B">
              <w:rPr>
                <w:sz w:val="24"/>
                <w:szCs w:val="24"/>
                <w14:ligatures w14:val="standardContextual"/>
              </w:rPr>
              <w:t>Clădiri ale unităților sanitare din subordinea autorităților administrației publice locale</w:t>
            </w:r>
          </w:p>
        </w:tc>
        <w:tc>
          <w:tcPr>
            <w:tcW w:w="1469" w:type="dxa"/>
          </w:tcPr>
          <w:p w14:paraId="52C0B579" w14:textId="5A96ED5E" w:rsidR="009F789B" w:rsidRPr="00AD525B" w:rsidRDefault="009F789B" w:rsidP="009F789B">
            <w:pPr>
              <w:pStyle w:val="BodyText"/>
              <w:numPr>
                <w:ilvl w:val="0"/>
                <w:numId w:val="0"/>
              </w:numPr>
              <w:spacing w:after="0"/>
              <w:rPr>
                <w:iCs/>
                <w:sz w:val="24"/>
                <w:szCs w:val="24"/>
              </w:rPr>
            </w:pPr>
            <w:r w:rsidRPr="00AD525B">
              <w:rPr>
                <w:iCs/>
                <w:sz w:val="24"/>
                <w:szCs w:val="24"/>
              </w:rPr>
              <w:t>585,16</w:t>
            </w:r>
          </w:p>
        </w:tc>
        <w:tc>
          <w:tcPr>
            <w:tcW w:w="1189" w:type="dxa"/>
          </w:tcPr>
          <w:p w14:paraId="45FEB29B" w14:textId="77777777" w:rsidR="009F789B" w:rsidRPr="00AD525B" w:rsidRDefault="009F789B" w:rsidP="009F789B">
            <w:pPr>
              <w:pStyle w:val="BodyText"/>
              <w:numPr>
                <w:ilvl w:val="0"/>
                <w:numId w:val="0"/>
              </w:numPr>
              <w:spacing w:after="0"/>
              <w:rPr>
                <w:iCs/>
                <w:sz w:val="24"/>
                <w:szCs w:val="24"/>
              </w:rPr>
            </w:pPr>
            <w:r w:rsidRPr="00AD525B">
              <w:rPr>
                <w:iCs/>
                <w:sz w:val="24"/>
                <w:szCs w:val="24"/>
              </w:rPr>
              <w:t>3</w:t>
            </w:r>
          </w:p>
        </w:tc>
        <w:tc>
          <w:tcPr>
            <w:tcW w:w="1346" w:type="dxa"/>
          </w:tcPr>
          <w:p w14:paraId="5716C15E" w14:textId="0A8C16C0" w:rsidR="009F789B" w:rsidRPr="00AD525B" w:rsidRDefault="009F789B" w:rsidP="009F789B">
            <w:pPr>
              <w:pStyle w:val="BodyText"/>
              <w:numPr>
                <w:ilvl w:val="0"/>
                <w:numId w:val="0"/>
              </w:numPr>
              <w:spacing w:after="0"/>
              <w:rPr>
                <w:iCs/>
                <w:sz w:val="24"/>
                <w:szCs w:val="24"/>
              </w:rPr>
            </w:pPr>
            <w:r w:rsidRPr="00AD525B">
              <w:rPr>
                <w:iCs/>
                <w:sz w:val="24"/>
                <w:szCs w:val="24"/>
              </w:rPr>
              <w:t>1755,48</w:t>
            </w:r>
          </w:p>
        </w:tc>
        <w:tc>
          <w:tcPr>
            <w:tcW w:w="1341" w:type="dxa"/>
          </w:tcPr>
          <w:p w14:paraId="1F0523EB" w14:textId="2C86CA93" w:rsidR="009F789B" w:rsidRPr="00AD525B" w:rsidRDefault="009F789B" w:rsidP="009F789B">
            <w:pPr>
              <w:pStyle w:val="BodyText"/>
              <w:numPr>
                <w:ilvl w:val="0"/>
                <w:numId w:val="0"/>
              </w:numPr>
              <w:spacing w:after="0"/>
              <w:rPr>
                <w:iCs/>
                <w:sz w:val="24"/>
                <w:szCs w:val="24"/>
              </w:rPr>
            </w:pPr>
            <w:r w:rsidRPr="00AD525B">
              <w:rPr>
                <w:iCs/>
                <w:sz w:val="24"/>
                <w:szCs w:val="24"/>
              </w:rPr>
              <w:t>0,94</w:t>
            </w:r>
          </w:p>
        </w:tc>
        <w:tc>
          <w:tcPr>
            <w:tcW w:w="1369" w:type="dxa"/>
          </w:tcPr>
          <w:p w14:paraId="233FB003" w14:textId="2C831323" w:rsidR="009F789B" w:rsidRPr="00AD525B" w:rsidRDefault="009F789B" w:rsidP="009F789B">
            <w:pPr>
              <w:pStyle w:val="BodyText"/>
              <w:numPr>
                <w:ilvl w:val="0"/>
                <w:numId w:val="0"/>
              </w:numPr>
              <w:spacing w:after="0"/>
              <w:rPr>
                <w:iCs/>
                <w:sz w:val="24"/>
                <w:szCs w:val="24"/>
              </w:rPr>
            </w:pPr>
            <w:r w:rsidRPr="00AD525B">
              <w:rPr>
                <w:iCs/>
                <w:sz w:val="24"/>
                <w:szCs w:val="24"/>
              </w:rPr>
              <w:t>1650</w:t>
            </w:r>
          </w:p>
        </w:tc>
        <w:tc>
          <w:tcPr>
            <w:tcW w:w="1624" w:type="dxa"/>
            <w:vAlign w:val="bottom"/>
          </w:tcPr>
          <w:p w14:paraId="5D501B0F" w14:textId="42CB259E" w:rsidR="009F789B" w:rsidRPr="00AD525B" w:rsidRDefault="004E421B" w:rsidP="009F789B">
            <w:pPr>
              <w:pStyle w:val="BodyText"/>
              <w:numPr>
                <w:ilvl w:val="0"/>
                <w:numId w:val="0"/>
              </w:numPr>
              <w:spacing w:after="0"/>
              <w:rPr>
                <w:iCs/>
                <w:sz w:val="24"/>
                <w:szCs w:val="24"/>
              </w:rPr>
            </w:pPr>
            <w:r w:rsidRPr="00AD525B">
              <w:rPr>
                <w:iCs/>
                <w:sz w:val="24"/>
                <w:szCs w:val="24"/>
              </w:rPr>
              <w:t>1963</w:t>
            </w:r>
          </w:p>
        </w:tc>
      </w:tr>
      <w:tr w:rsidR="009F789B" w:rsidRPr="00AD525B" w14:paraId="65090BAD" w14:textId="77777777" w:rsidTr="00693B0E">
        <w:tc>
          <w:tcPr>
            <w:tcW w:w="533" w:type="dxa"/>
          </w:tcPr>
          <w:p w14:paraId="3E0F2329" w14:textId="77777777" w:rsidR="009F789B" w:rsidRPr="00AD525B" w:rsidRDefault="009F789B" w:rsidP="009F789B">
            <w:pPr>
              <w:pStyle w:val="BodyText"/>
              <w:numPr>
                <w:ilvl w:val="0"/>
                <w:numId w:val="0"/>
              </w:numPr>
              <w:spacing w:after="0"/>
              <w:rPr>
                <w:iCs/>
                <w:sz w:val="24"/>
                <w:szCs w:val="24"/>
              </w:rPr>
            </w:pPr>
            <w:r w:rsidRPr="00AD525B">
              <w:rPr>
                <w:iCs/>
                <w:sz w:val="24"/>
                <w:szCs w:val="24"/>
              </w:rPr>
              <w:t>4</w:t>
            </w:r>
          </w:p>
        </w:tc>
        <w:tc>
          <w:tcPr>
            <w:tcW w:w="5344" w:type="dxa"/>
          </w:tcPr>
          <w:p w14:paraId="65C4C099" w14:textId="77777777" w:rsidR="009F789B" w:rsidRPr="00AD525B" w:rsidRDefault="009F789B" w:rsidP="009F789B">
            <w:pPr>
              <w:pStyle w:val="BodyText"/>
              <w:numPr>
                <w:ilvl w:val="0"/>
                <w:numId w:val="0"/>
              </w:numPr>
              <w:spacing w:after="0"/>
              <w:rPr>
                <w:iCs/>
                <w:sz w:val="24"/>
                <w:szCs w:val="24"/>
              </w:rPr>
            </w:pPr>
            <w:r w:rsidRPr="00AD525B">
              <w:rPr>
                <w:sz w:val="24"/>
                <w:szCs w:val="24"/>
                <w14:ligatures w14:val="standardContextual"/>
              </w:rPr>
              <w:t>Clădiri ale unităților de învățământ din subordinea autorităților administrației publice locale</w:t>
            </w:r>
          </w:p>
        </w:tc>
        <w:tc>
          <w:tcPr>
            <w:tcW w:w="1469" w:type="dxa"/>
          </w:tcPr>
          <w:p w14:paraId="481D8C37" w14:textId="65817DA4" w:rsidR="009F789B" w:rsidRPr="00AD525B" w:rsidRDefault="009F789B" w:rsidP="009F789B">
            <w:pPr>
              <w:pStyle w:val="BodyText"/>
              <w:numPr>
                <w:ilvl w:val="0"/>
                <w:numId w:val="0"/>
              </w:numPr>
              <w:spacing w:after="0"/>
              <w:rPr>
                <w:iCs/>
                <w:sz w:val="24"/>
                <w:szCs w:val="24"/>
              </w:rPr>
            </w:pPr>
            <w:r w:rsidRPr="00AD525B">
              <w:rPr>
                <w:iCs/>
                <w:sz w:val="24"/>
                <w:szCs w:val="24"/>
              </w:rPr>
              <w:t>42543</w:t>
            </w:r>
          </w:p>
        </w:tc>
        <w:tc>
          <w:tcPr>
            <w:tcW w:w="1189" w:type="dxa"/>
          </w:tcPr>
          <w:p w14:paraId="309903A1" w14:textId="77777777" w:rsidR="009F789B" w:rsidRPr="00AD525B" w:rsidRDefault="009F789B" w:rsidP="009F789B">
            <w:pPr>
              <w:pStyle w:val="BodyText"/>
              <w:numPr>
                <w:ilvl w:val="0"/>
                <w:numId w:val="0"/>
              </w:numPr>
              <w:spacing w:after="0"/>
              <w:rPr>
                <w:iCs/>
                <w:sz w:val="24"/>
                <w:szCs w:val="24"/>
              </w:rPr>
            </w:pPr>
            <w:r w:rsidRPr="00AD525B">
              <w:rPr>
                <w:iCs/>
                <w:sz w:val="24"/>
                <w:szCs w:val="24"/>
              </w:rPr>
              <w:t>3</w:t>
            </w:r>
          </w:p>
        </w:tc>
        <w:tc>
          <w:tcPr>
            <w:tcW w:w="1346" w:type="dxa"/>
          </w:tcPr>
          <w:p w14:paraId="792D15AC" w14:textId="1C89A899" w:rsidR="009F789B" w:rsidRPr="00AD525B" w:rsidRDefault="009F789B" w:rsidP="009F789B">
            <w:pPr>
              <w:pStyle w:val="BodyText"/>
              <w:numPr>
                <w:ilvl w:val="0"/>
                <w:numId w:val="0"/>
              </w:numPr>
              <w:spacing w:after="0"/>
              <w:rPr>
                <w:iCs/>
                <w:sz w:val="24"/>
                <w:szCs w:val="24"/>
              </w:rPr>
            </w:pPr>
            <w:r w:rsidRPr="00AD525B">
              <w:rPr>
                <w:iCs/>
                <w:sz w:val="24"/>
                <w:szCs w:val="24"/>
              </w:rPr>
              <w:t>127631,88</w:t>
            </w:r>
          </w:p>
        </w:tc>
        <w:tc>
          <w:tcPr>
            <w:tcW w:w="1341" w:type="dxa"/>
          </w:tcPr>
          <w:p w14:paraId="51A54DB0" w14:textId="11A7A1DE" w:rsidR="009F789B" w:rsidRPr="00AD525B" w:rsidRDefault="009F789B" w:rsidP="009F789B">
            <w:pPr>
              <w:pStyle w:val="BodyText"/>
              <w:numPr>
                <w:ilvl w:val="0"/>
                <w:numId w:val="0"/>
              </w:numPr>
              <w:spacing w:after="0"/>
              <w:rPr>
                <w:iCs/>
                <w:sz w:val="24"/>
                <w:szCs w:val="24"/>
              </w:rPr>
            </w:pPr>
            <w:r w:rsidRPr="00AD525B">
              <w:rPr>
                <w:iCs/>
                <w:sz w:val="24"/>
                <w:szCs w:val="24"/>
              </w:rPr>
              <w:t>0,94</w:t>
            </w:r>
          </w:p>
        </w:tc>
        <w:tc>
          <w:tcPr>
            <w:tcW w:w="1369" w:type="dxa"/>
          </w:tcPr>
          <w:p w14:paraId="4DA2297C" w14:textId="34C7974D" w:rsidR="009F789B" w:rsidRPr="00AD525B" w:rsidRDefault="009F789B" w:rsidP="009F789B">
            <w:pPr>
              <w:pStyle w:val="BodyText"/>
              <w:numPr>
                <w:ilvl w:val="0"/>
                <w:numId w:val="0"/>
              </w:numPr>
              <w:spacing w:after="0"/>
              <w:rPr>
                <w:iCs/>
                <w:sz w:val="24"/>
                <w:szCs w:val="24"/>
              </w:rPr>
            </w:pPr>
            <w:r w:rsidRPr="00AD525B">
              <w:rPr>
                <w:iCs/>
                <w:sz w:val="24"/>
                <w:szCs w:val="24"/>
              </w:rPr>
              <w:t>119974</w:t>
            </w:r>
          </w:p>
        </w:tc>
        <w:tc>
          <w:tcPr>
            <w:tcW w:w="1624" w:type="dxa"/>
            <w:vAlign w:val="bottom"/>
          </w:tcPr>
          <w:p w14:paraId="611E5E00" w14:textId="15DC16BD" w:rsidR="009F789B" w:rsidRPr="00AD525B" w:rsidRDefault="004E421B" w:rsidP="009F789B">
            <w:pPr>
              <w:pStyle w:val="BodyText"/>
              <w:numPr>
                <w:ilvl w:val="0"/>
                <w:numId w:val="0"/>
              </w:numPr>
              <w:spacing w:after="0"/>
              <w:rPr>
                <w:iCs/>
                <w:sz w:val="24"/>
                <w:szCs w:val="24"/>
              </w:rPr>
            </w:pPr>
            <w:r w:rsidRPr="00AD525B">
              <w:rPr>
                <w:iCs/>
                <w:sz w:val="24"/>
                <w:szCs w:val="24"/>
              </w:rPr>
              <w:t>142769</w:t>
            </w:r>
          </w:p>
        </w:tc>
      </w:tr>
      <w:tr w:rsidR="009F789B" w:rsidRPr="00AD525B" w14:paraId="4C5CA195" w14:textId="77777777" w:rsidTr="00693B0E">
        <w:tc>
          <w:tcPr>
            <w:tcW w:w="533" w:type="dxa"/>
          </w:tcPr>
          <w:p w14:paraId="2711D858" w14:textId="77777777" w:rsidR="009F789B" w:rsidRPr="00AD525B" w:rsidRDefault="009F789B" w:rsidP="009F789B">
            <w:pPr>
              <w:pStyle w:val="BodyText"/>
              <w:numPr>
                <w:ilvl w:val="0"/>
                <w:numId w:val="0"/>
              </w:numPr>
              <w:spacing w:after="0"/>
              <w:rPr>
                <w:iCs/>
                <w:sz w:val="24"/>
                <w:szCs w:val="24"/>
              </w:rPr>
            </w:pPr>
            <w:r w:rsidRPr="00AD525B">
              <w:rPr>
                <w:iCs/>
                <w:sz w:val="24"/>
                <w:szCs w:val="24"/>
              </w:rPr>
              <w:t>5</w:t>
            </w:r>
          </w:p>
        </w:tc>
        <w:tc>
          <w:tcPr>
            <w:tcW w:w="5344" w:type="dxa"/>
          </w:tcPr>
          <w:p w14:paraId="72A58268" w14:textId="77777777" w:rsidR="009F789B" w:rsidRPr="00AD525B" w:rsidRDefault="009F789B" w:rsidP="009F789B">
            <w:pPr>
              <w:pStyle w:val="BodyText"/>
              <w:numPr>
                <w:ilvl w:val="0"/>
                <w:numId w:val="0"/>
              </w:numPr>
              <w:spacing w:after="0"/>
              <w:rPr>
                <w:iCs/>
                <w:sz w:val="24"/>
                <w:szCs w:val="24"/>
              </w:rPr>
            </w:pPr>
            <w:r w:rsidRPr="00AD525B">
              <w:rPr>
                <w:sz w:val="24"/>
                <w:szCs w:val="24"/>
                <w14:ligatures w14:val="standardContextual"/>
              </w:rPr>
              <w:t>Clădiri ale instituțiilor publice din subordinea autorităților administrației publice locale, altele decât unitățile sanitare și unitățile de învățământ</w:t>
            </w:r>
          </w:p>
        </w:tc>
        <w:tc>
          <w:tcPr>
            <w:tcW w:w="1469" w:type="dxa"/>
          </w:tcPr>
          <w:p w14:paraId="5288B2D6" w14:textId="55E7F207" w:rsidR="009F789B" w:rsidRPr="00AD525B" w:rsidRDefault="009F789B" w:rsidP="009F789B">
            <w:pPr>
              <w:pStyle w:val="BodyText"/>
              <w:numPr>
                <w:ilvl w:val="0"/>
                <w:numId w:val="0"/>
              </w:numPr>
              <w:spacing w:after="0"/>
              <w:rPr>
                <w:iCs/>
                <w:sz w:val="24"/>
                <w:szCs w:val="24"/>
              </w:rPr>
            </w:pPr>
            <w:r w:rsidRPr="00AD525B">
              <w:rPr>
                <w:iCs/>
                <w:sz w:val="24"/>
                <w:szCs w:val="24"/>
              </w:rPr>
              <w:t>11687</w:t>
            </w:r>
          </w:p>
        </w:tc>
        <w:tc>
          <w:tcPr>
            <w:tcW w:w="1189" w:type="dxa"/>
          </w:tcPr>
          <w:p w14:paraId="61419AAD" w14:textId="77777777" w:rsidR="009F789B" w:rsidRPr="00AD525B" w:rsidRDefault="009F789B" w:rsidP="009F789B">
            <w:pPr>
              <w:pStyle w:val="BodyText"/>
              <w:numPr>
                <w:ilvl w:val="0"/>
                <w:numId w:val="0"/>
              </w:numPr>
              <w:spacing w:after="0"/>
              <w:rPr>
                <w:iCs/>
                <w:sz w:val="24"/>
                <w:szCs w:val="24"/>
              </w:rPr>
            </w:pPr>
            <w:r w:rsidRPr="00AD525B">
              <w:rPr>
                <w:iCs/>
                <w:sz w:val="24"/>
                <w:szCs w:val="24"/>
              </w:rPr>
              <w:t>3</w:t>
            </w:r>
          </w:p>
        </w:tc>
        <w:tc>
          <w:tcPr>
            <w:tcW w:w="1346" w:type="dxa"/>
          </w:tcPr>
          <w:p w14:paraId="2CD7BE02" w14:textId="2F437FE1" w:rsidR="009F789B" w:rsidRPr="00AD525B" w:rsidRDefault="009F789B" w:rsidP="009F789B">
            <w:pPr>
              <w:pStyle w:val="BodyText"/>
              <w:numPr>
                <w:ilvl w:val="0"/>
                <w:numId w:val="0"/>
              </w:numPr>
              <w:spacing w:after="0"/>
              <w:rPr>
                <w:iCs/>
                <w:sz w:val="24"/>
                <w:szCs w:val="24"/>
              </w:rPr>
            </w:pPr>
            <w:r w:rsidRPr="00AD525B">
              <w:rPr>
                <w:iCs/>
                <w:sz w:val="24"/>
                <w:szCs w:val="24"/>
              </w:rPr>
              <w:t>35061</w:t>
            </w:r>
          </w:p>
        </w:tc>
        <w:tc>
          <w:tcPr>
            <w:tcW w:w="1341" w:type="dxa"/>
          </w:tcPr>
          <w:p w14:paraId="6BA1206D" w14:textId="51A2AEB0" w:rsidR="009F789B" w:rsidRPr="00AD525B" w:rsidRDefault="009F789B" w:rsidP="009F789B">
            <w:pPr>
              <w:pStyle w:val="BodyText"/>
              <w:numPr>
                <w:ilvl w:val="0"/>
                <w:numId w:val="0"/>
              </w:numPr>
              <w:spacing w:after="0"/>
              <w:rPr>
                <w:iCs/>
                <w:sz w:val="24"/>
                <w:szCs w:val="24"/>
              </w:rPr>
            </w:pPr>
            <w:r w:rsidRPr="00AD525B">
              <w:rPr>
                <w:iCs/>
                <w:sz w:val="24"/>
                <w:szCs w:val="24"/>
              </w:rPr>
              <w:t>0,94</w:t>
            </w:r>
          </w:p>
        </w:tc>
        <w:tc>
          <w:tcPr>
            <w:tcW w:w="1369" w:type="dxa"/>
          </w:tcPr>
          <w:p w14:paraId="1F65DD4D" w14:textId="2BCEEFA3" w:rsidR="009F789B" w:rsidRPr="00AD525B" w:rsidRDefault="009F789B" w:rsidP="009F789B">
            <w:pPr>
              <w:pStyle w:val="BodyText"/>
              <w:numPr>
                <w:ilvl w:val="0"/>
                <w:numId w:val="0"/>
              </w:numPr>
              <w:spacing w:after="0"/>
              <w:rPr>
                <w:iCs/>
                <w:sz w:val="24"/>
                <w:szCs w:val="24"/>
              </w:rPr>
            </w:pPr>
            <w:r w:rsidRPr="00AD525B">
              <w:rPr>
                <w:iCs/>
                <w:sz w:val="24"/>
                <w:szCs w:val="24"/>
              </w:rPr>
              <w:t>32.957</w:t>
            </w:r>
          </w:p>
        </w:tc>
        <w:tc>
          <w:tcPr>
            <w:tcW w:w="1624" w:type="dxa"/>
            <w:vAlign w:val="bottom"/>
          </w:tcPr>
          <w:p w14:paraId="21E79570" w14:textId="5BB75BC0" w:rsidR="009F789B" w:rsidRPr="00AD525B" w:rsidRDefault="004E421B" w:rsidP="009F789B">
            <w:pPr>
              <w:pStyle w:val="BodyText"/>
              <w:numPr>
                <w:ilvl w:val="0"/>
                <w:numId w:val="0"/>
              </w:numPr>
              <w:spacing w:after="0"/>
              <w:rPr>
                <w:iCs/>
                <w:sz w:val="24"/>
                <w:szCs w:val="24"/>
              </w:rPr>
            </w:pPr>
            <w:r w:rsidRPr="00AD525B">
              <w:rPr>
                <w:iCs/>
                <w:sz w:val="24"/>
                <w:szCs w:val="24"/>
              </w:rPr>
              <w:t>39218</w:t>
            </w:r>
          </w:p>
        </w:tc>
      </w:tr>
      <w:tr w:rsidR="009D5C92" w:rsidRPr="00AD525B" w14:paraId="432C212C" w14:textId="77777777" w:rsidTr="00F94E84">
        <w:tc>
          <w:tcPr>
            <w:tcW w:w="533" w:type="dxa"/>
          </w:tcPr>
          <w:p w14:paraId="18AFBE4D" w14:textId="77777777" w:rsidR="009D5C92" w:rsidRPr="00AD525B" w:rsidRDefault="009D5C92" w:rsidP="009D5C92">
            <w:pPr>
              <w:pStyle w:val="BodyText"/>
              <w:numPr>
                <w:ilvl w:val="0"/>
                <w:numId w:val="0"/>
              </w:numPr>
              <w:spacing w:after="0"/>
              <w:rPr>
                <w:iCs/>
                <w:sz w:val="24"/>
                <w:szCs w:val="24"/>
              </w:rPr>
            </w:pPr>
            <w:r w:rsidRPr="00AD525B">
              <w:rPr>
                <w:iCs/>
                <w:sz w:val="24"/>
                <w:szCs w:val="24"/>
              </w:rPr>
              <w:t>6</w:t>
            </w:r>
          </w:p>
        </w:tc>
        <w:tc>
          <w:tcPr>
            <w:tcW w:w="5344" w:type="dxa"/>
          </w:tcPr>
          <w:p w14:paraId="29245C67" w14:textId="77777777" w:rsidR="009D5C92" w:rsidRPr="00AD525B" w:rsidRDefault="009D5C92" w:rsidP="009D5C92">
            <w:pPr>
              <w:pStyle w:val="BodyText"/>
              <w:numPr>
                <w:ilvl w:val="0"/>
                <w:numId w:val="0"/>
              </w:numPr>
              <w:spacing w:after="0"/>
              <w:rPr>
                <w:iCs/>
                <w:sz w:val="24"/>
                <w:szCs w:val="24"/>
              </w:rPr>
            </w:pPr>
            <w:r w:rsidRPr="00AD525B">
              <w:rPr>
                <w:iCs/>
                <w:sz w:val="24"/>
                <w:szCs w:val="24"/>
              </w:rPr>
              <w:t xml:space="preserve">Spații comune închise ale condominiilor aparținând asociațiilor de proprietari/locatari </w:t>
            </w:r>
          </w:p>
        </w:tc>
        <w:tc>
          <w:tcPr>
            <w:tcW w:w="1469" w:type="dxa"/>
          </w:tcPr>
          <w:p w14:paraId="72F99962" w14:textId="15C5A169" w:rsidR="009D5C92" w:rsidRPr="00AD525B" w:rsidRDefault="00EA7D11" w:rsidP="009D5C92">
            <w:pPr>
              <w:pStyle w:val="BodyText"/>
              <w:numPr>
                <w:ilvl w:val="0"/>
                <w:numId w:val="0"/>
              </w:numPr>
              <w:spacing w:after="0"/>
              <w:rPr>
                <w:iCs/>
                <w:sz w:val="24"/>
                <w:szCs w:val="24"/>
              </w:rPr>
            </w:pPr>
            <w:r w:rsidRPr="00AD525B">
              <w:rPr>
                <w:iCs/>
                <w:sz w:val="24"/>
                <w:szCs w:val="24"/>
              </w:rPr>
              <w:t>167 de asociații</w:t>
            </w:r>
          </w:p>
        </w:tc>
        <w:tc>
          <w:tcPr>
            <w:tcW w:w="1189" w:type="dxa"/>
          </w:tcPr>
          <w:p w14:paraId="6C7E26C1" w14:textId="77777777" w:rsidR="009D5C92" w:rsidRPr="00AD525B" w:rsidRDefault="009D5C92" w:rsidP="009D5C92">
            <w:pPr>
              <w:pStyle w:val="BodyText"/>
              <w:numPr>
                <w:ilvl w:val="0"/>
                <w:numId w:val="0"/>
              </w:numPr>
              <w:spacing w:after="0"/>
              <w:rPr>
                <w:iCs/>
                <w:sz w:val="24"/>
                <w:szCs w:val="24"/>
              </w:rPr>
            </w:pPr>
            <w:r w:rsidRPr="00AD525B">
              <w:rPr>
                <w:iCs/>
                <w:sz w:val="24"/>
                <w:szCs w:val="24"/>
              </w:rPr>
              <w:t>3</w:t>
            </w:r>
          </w:p>
        </w:tc>
        <w:tc>
          <w:tcPr>
            <w:tcW w:w="1346" w:type="dxa"/>
          </w:tcPr>
          <w:p w14:paraId="3EA1B885" w14:textId="6618D5CD" w:rsidR="009D5C92" w:rsidRPr="00AD525B" w:rsidRDefault="009A059E" w:rsidP="009D5C92">
            <w:pPr>
              <w:pStyle w:val="BodyText"/>
              <w:numPr>
                <w:ilvl w:val="0"/>
                <w:numId w:val="0"/>
              </w:numPr>
              <w:spacing w:after="0"/>
              <w:rPr>
                <w:iCs/>
                <w:sz w:val="24"/>
                <w:szCs w:val="24"/>
              </w:rPr>
            </w:pPr>
            <w:r w:rsidRPr="00AD525B">
              <w:rPr>
                <w:iCs/>
                <w:sz w:val="24"/>
                <w:szCs w:val="24"/>
              </w:rPr>
              <w:t>-</w:t>
            </w:r>
          </w:p>
        </w:tc>
        <w:tc>
          <w:tcPr>
            <w:tcW w:w="1341" w:type="dxa"/>
          </w:tcPr>
          <w:p w14:paraId="5D308A46" w14:textId="27B135ED" w:rsidR="009D5C92" w:rsidRPr="00AD525B" w:rsidRDefault="009A059E" w:rsidP="009D5C92">
            <w:pPr>
              <w:pStyle w:val="BodyText"/>
              <w:numPr>
                <w:ilvl w:val="0"/>
                <w:numId w:val="0"/>
              </w:numPr>
              <w:spacing w:after="0"/>
              <w:rPr>
                <w:iCs/>
                <w:sz w:val="24"/>
                <w:szCs w:val="24"/>
              </w:rPr>
            </w:pPr>
            <w:r w:rsidRPr="00AD525B">
              <w:rPr>
                <w:iCs/>
                <w:sz w:val="24"/>
                <w:szCs w:val="24"/>
              </w:rPr>
              <w:t>-</w:t>
            </w:r>
          </w:p>
        </w:tc>
        <w:tc>
          <w:tcPr>
            <w:tcW w:w="1369" w:type="dxa"/>
          </w:tcPr>
          <w:p w14:paraId="2A3595F8" w14:textId="2545490F" w:rsidR="009D5C92" w:rsidRPr="00AD525B" w:rsidRDefault="009A059E" w:rsidP="009D5C92">
            <w:pPr>
              <w:pStyle w:val="BodyText"/>
              <w:numPr>
                <w:ilvl w:val="0"/>
                <w:numId w:val="0"/>
              </w:numPr>
              <w:spacing w:after="0"/>
              <w:rPr>
                <w:iCs/>
                <w:sz w:val="24"/>
                <w:szCs w:val="24"/>
              </w:rPr>
            </w:pPr>
            <w:r w:rsidRPr="00AD525B">
              <w:rPr>
                <w:iCs/>
                <w:sz w:val="24"/>
                <w:szCs w:val="24"/>
              </w:rPr>
              <w:t>-</w:t>
            </w:r>
          </w:p>
        </w:tc>
        <w:tc>
          <w:tcPr>
            <w:tcW w:w="1624" w:type="dxa"/>
          </w:tcPr>
          <w:p w14:paraId="64C70C34" w14:textId="77777777" w:rsidR="009D5C92" w:rsidRPr="00AD525B" w:rsidRDefault="009D5C92" w:rsidP="009D5C92">
            <w:pPr>
              <w:pStyle w:val="BodyText"/>
              <w:numPr>
                <w:ilvl w:val="0"/>
                <w:numId w:val="0"/>
              </w:numPr>
              <w:spacing w:after="0"/>
              <w:rPr>
                <w:iCs/>
                <w:sz w:val="24"/>
                <w:szCs w:val="24"/>
              </w:rPr>
            </w:pPr>
          </w:p>
        </w:tc>
      </w:tr>
      <w:tr w:rsidR="009D5C92" w:rsidRPr="00AD525B" w14:paraId="791791D5" w14:textId="77777777" w:rsidTr="00F94E84">
        <w:tc>
          <w:tcPr>
            <w:tcW w:w="533" w:type="dxa"/>
          </w:tcPr>
          <w:p w14:paraId="0F017F9C" w14:textId="77777777" w:rsidR="009D5C92" w:rsidRPr="00AD525B" w:rsidRDefault="009D5C92" w:rsidP="009D5C92">
            <w:pPr>
              <w:pStyle w:val="BodyText"/>
              <w:numPr>
                <w:ilvl w:val="0"/>
                <w:numId w:val="0"/>
              </w:numPr>
              <w:spacing w:after="0"/>
              <w:rPr>
                <w:iCs/>
                <w:sz w:val="24"/>
                <w:szCs w:val="24"/>
              </w:rPr>
            </w:pPr>
            <w:r w:rsidRPr="00AD525B">
              <w:rPr>
                <w:iCs/>
                <w:sz w:val="24"/>
                <w:szCs w:val="24"/>
              </w:rPr>
              <w:lastRenderedPageBreak/>
              <w:t>7</w:t>
            </w:r>
          </w:p>
        </w:tc>
        <w:tc>
          <w:tcPr>
            <w:tcW w:w="5344" w:type="dxa"/>
          </w:tcPr>
          <w:p w14:paraId="4789495B" w14:textId="77777777" w:rsidR="009D5C92" w:rsidRPr="00AD525B" w:rsidRDefault="009D5C92" w:rsidP="009D5C92">
            <w:pPr>
              <w:pStyle w:val="BodyText"/>
              <w:numPr>
                <w:ilvl w:val="0"/>
                <w:numId w:val="0"/>
              </w:numPr>
              <w:spacing w:after="0"/>
              <w:rPr>
                <w:iCs/>
                <w:sz w:val="24"/>
                <w:szCs w:val="24"/>
              </w:rPr>
            </w:pPr>
            <w:r w:rsidRPr="00AD525B">
              <w:rPr>
                <w:sz w:val="24"/>
                <w:szCs w:val="24"/>
              </w:rPr>
              <w:t>Cămine aferente rețelelor tehnico-edilitare</w:t>
            </w:r>
          </w:p>
        </w:tc>
        <w:tc>
          <w:tcPr>
            <w:tcW w:w="1469" w:type="dxa"/>
          </w:tcPr>
          <w:p w14:paraId="78CFFF0C" w14:textId="5752C7F3" w:rsidR="009D5C92" w:rsidRPr="00AD525B" w:rsidRDefault="00EA7D11" w:rsidP="009D5C92">
            <w:pPr>
              <w:pStyle w:val="BodyText"/>
              <w:numPr>
                <w:ilvl w:val="0"/>
                <w:numId w:val="0"/>
              </w:numPr>
              <w:spacing w:after="0"/>
              <w:rPr>
                <w:iCs/>
                <w:sz w:val="24"/>
                <w:szCs w:val="24"/>
              </w:rPr>
            </w:pPr>
            <w:r w:rsidRPr="00AD525B">
              <w:rPr>
                <w:iCs/>
                <w:sz w:val="24"/>
                <w:szCs w:val="24"/>
              </w:rPr>
              <w:t>12334</w:t>
            </w:r>
          </w:p>
        </w:tc>
        <w:tc>
          <w:tcPr>
            <w:tcW w:w="1189" w:type="dxa"/>
          </w:tcPr>
          <w:p w14:paraId="5E786B24" w14:textId="77777777" w:rsidR="009D5C92" w:rsidRPr="00AD525B" w:rsidRDefault="009D5C92" w:rsidP="009D5C92">
            <w:pPr>
              <w:pStyle w:val="BodyText"/>
              <w:numPr>
                <w:ilvl w:val="0"/>
                <w:numId w:val="0"/>
              </w:numPr>
              <w:spacing w:after="0"/>
              <w:rPr>
                <w:iCs/>
                <w:sz w:val="24"/>
                <w:szCs w:val="24"/>
              </w:rPr>
            </w:pPr>
            <w:r w:rsidRPr="00AD525B">
              <w:rPr>
                <w:iCs/>
                <w:sz w:val="24"/>
                <w:szCs w:val="24"/>
              </w:rPr>
              <w:t>1</w:t>
            </w:r>
          </w:p>
        </w:tc>
        <w:tc>
          <w:tcPr>
            <w:tcW w:w="1346" w:type="dxa"/>
          </w:tcPr>
          <w:p w14:paraId="4CB3209D" w14:textId="24A196CA" w:rsidR="009D5C92" w:rsidRPr="00AD525B" w:rsidRDefault="00EA7D11" w:rsidP="009D5C92">
            <w:pPr>
              <w:pStyle w:val="BodyText"/>
              <w:numPr>
                <w:ilvl w:val="0"/>
                <w:numId w:val="0"/>
              </w:numPr>
              <w:spacing w:after="0"/>
              <w:rPr>
                <w:iCs/>
                <w:sz w:val="24"/>
                <w:szCs w:val="24"/>
              </w:rPr>
            </w:pPr>
            <w:r w:rsidRPr="00AD525B">
              <w:rPr>
                <w:iCs/>
                <w:sz w:val="24"/>
                <w:szCs w:val="24"/>
              </w:rPr>
              <w:t>12334</w:t>
            </w:r>
          </w:p>
        </w:tc>
        <w:tc>
          <w:tcPr>
            <w:tcW w:w="1341" w:type="dxa"/>
          </w:tcPr>
          <w:p w14:paraId="0EF70D64" w14:textId="220CDD60" w:rsidR="009D5C92" w:rsidRPr="00AD525B" w:rsidRDefault="00EA7D11" w:rsidP="009D5C92">
            <w:pPr>
              <w:pStyle w:val="BodyText"/>
              <w:numPr>
                <w:ilvl w:val="0"/>
                <w:numId w:val="0"/>
              </w:numPr>
              <w:spacing w:after="0"/>
              <w:rPr>
                <w:iCs/>
                <w:sz w:val="24"/>
                <w:szCs w:val="24"/>
              </w:rPr>
            </w:pPr>
            <w:r w:rsidRPr="00AD525B">
              <w:rPr>
                <w:iCs/>
                <w:sz w:val="24"/>
                <w:szCs w:val="24"/>
              </w:rPr>
              <w:t>0,94</w:t>
            </w:r>
          </w:p>
        </w:tc>
        <w:tc>
          <w:tcPr>
            <w:tcW w:w="1369" w:type="dxa"/>
          </w:tcPr>
          <w:p w14:paraId="36C96D73" w14:textId="7115937F" w:rsidR="009D5C92" w:rsidRPr="00AD525B" w:rsidRDefault="009A059E" w:rsidP="009D5C92">
            <w:pPr>
              <w:pStyle w:val="BodyText"/>
              <w:numPr>
                <w:ilvl w:val="0"/>
                <w:numId w:val="0"/>
              </w:numPr>
              <w:spacing w:after="0"/>
              <w:rPr>
                <w:iCs/>
                <w:sz w:val="24"/>
                <w:szCs w:val="24"/>
              </w:rPr>
            </w:pPr>
            <w:r w:rsidRPr="00AD525B">
              <w:rPr>
                <w:iCs/>
                <w:sz w:val="24"/>
                <w:szCs w:val="24"/>
              </w:rPr>
              <w:t>12.333</w:t>
            </w:r>
          </w:p>
        </w:tc>
        <w:tc>
          <w:tcPr>
            <w:tcW w:w="1624" w:type="dxa"/>
          </w:tcPr>
          <w:p w14:paraId="6878B07D" w14:textId="31D79F5D" w:rsidR="009D5C92" w:rsidRPr="00AD525B" w:rsidRDefault="004E421B" w:rsidP="009D5C92">
            <w:pPr>
              <w:pStyle w:val="BodyText"/>
              <w:numPr>
                <w:ilvl w:val="0"/>
                <w:numId w:val="0"/>
              </w:numPr>
              <w:spacing w:after="0"/>
              <w:rPr>
                <w:iCs/>
                <w:sz w:val="24"/>
                <w:szCs w:val="24"/>
              </w:rPr>
            </w:pPr>
            <w:r w:rsidRPr="00AD525B">
              <w:rPr>
                <w:iCs/>
                <w:sz w:val="24"/>
                <w:szCs w:val="24"/>
              </w:rPr>
              <w:t>14676</w:t>
            </w:r>
          </w:p>
        </w:tc>
      </w:tr>
      <w:tr w:rsidR="009D5C92" w:rsidRPr="00AD525B" w14:paraId="1931D9F2" w14:textId="77777777" w:rsidTr="00F94E84">
        <w:tc>
          <w:tcPr>
            <w:tcW w:w="533" w:type="dxa"/>
          </w:tcPr>
          <w:p w14:paraId="1842A433" w14:textId="77777777" w:rsidR="009D5C92" w:rsidRPr="00AD525B" w:rsidRDefault="009D5C92" w:rsidP="009D5C92">
            <w:pPr>
              <w:pStyle w:val="BodyText"/>
              <w:numPr>
                <w:ilvl w:val="0"/>
                <w:numId w:val="0"/>
              </w:numPr>
              <w:spacing w:after="0"/>
              <w:rPr>
                <w:iCs/>
                <w:sz w:val="24"/>
                <w:szCs w:val="24"/>
              </w:rPr>
            </w:pPr>
            <w:r w:rsidRPr="00AD525B">
              <w:rPr>
                <w:iCs/>
                <w:sz w:val="24"/>
                <w:szCs w:val="24"/>
              </w:rPr>
              <w:t>I</w:t>
            </w:r>
          </w:p>
        </w:tc>
        <w:tc>
          <w:tcPr>
            <w:tcW w:w="10689" w:type="dxa"/>
            <w:gridSpan w:val="5"/>
          </w:tcPr>
          <w:p w14:paraId="4FA1E9E8"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Total valoare estimată/an dezinsecție – țânțari</w:t>
            </w:r>
          </w:p>
        </w:tc>
        <w:tc>
          <w:tcPr>
            <w:tcW w:w="1369" w:type="dxa"/>
          </w:tcPr>
          <w:p w14:paraId="119737A9" w14:textId="77777777" w:rsidR="009D5C92" w:rsidRPr="00AD525B" w:rsidRDefault="009D5C92" w:rsidP="009D5C92">
            <w:pPr>
              <w:pStyle w:val="BodyText"/>
              <w:numPr>
                <w:ilvl w:val="0"/>
                <w:numId w:val="0"/>
              </w:numPr>
              <w:spacing w:after="0"/>
              <w:rPr>
                <w:b/>
                <w:iCs/>
                <w:sz w:val="24"/>
                <w:szCs w:val="24"/>
              </w:rPr>
            </w:pPr>
          </w:p>
        </w:tc>
        <w:tc>
          <w:tcPr>
            <w:tcW w:w="1624" w:type="dxa"/>
          </w:tcPr>
          <w:p w14:paraId="63094B69" w14:textId="4EE2CCF5" w:rsidR="004E421B" w:rsidRPr="00AD525B" w:rsidRDefault="004E421B" w:rsidP="004E421B">
            <w:pPr>
              <w:pStyle w:val="BodyText"/>
              <w:numPr>
                <w:ilvl w:val="0"/>
                <w:numId w:val="0"/>
              </w:numPr>
              <w:spacing w:after="0"/>
              <w:rPr>
                <w:b/>
                <w:iCs/>
                <w:sz w:val="24"/>
                <w:szCs w:val="24"/>
              </w:rPr>
            </w:pPr>
            <w:r w:rsidRPr="00AD525B">
              <w:rPr>
                <w:b/>
                <w:iCs/>
                <w:sz w:val="24"/>
                <w:szCs w:val="24"/>
              </w:rPr>
              <w:t>3.846</w:t>
            </w:r>
            <w:r w:rsidR="0072480A" w:rsidRPr="00AD525B">
              <w:rPr>
                <w:b/>
                <w:iCs/>
                <w:sz w:val="24"/>
                <w:szCs w:val="24"/>
              </w:rPr>
              <w:t>.</w:t>
            </w:r>
            <w:r w:rsidRPr="00AD525B">
              <w:rPr>
                <w:b/>
                <w:iCs/>
                <w:sz w:val="24"/>
                <w:szCs w:val="24"/>
              </w:rPr>
              <w:t>907</w:t>
            </w:r>
          </w:p>
          <w:p w14:paraId="713F01B8" w14:textId="77777777" w:rsidR="009D5C92" w:rsidRPr="00AD525B" w:rsidRDefault="009D5C92" w:rsidP="004E421B">
            <w:pPr>
              <w:pStyle w:val="BodyText"/>
              <w:numPr>
                <w:ilvl w:val="0"/>
                <w:numId w:val="0"/>
              </w:numPr>
              <w:spacing w:after="0"/>
              <w:rPr>
                <w:b/>
                <w:iCs/>
                <w:sz w:val="24"/>
                <w:szCs w:val="24"/>
              </w:rPr>
            </w:pPr>
          </w:p>
        </w:tc>
      </w:tr>
      <w:tr w:rsidR="009D5C92" w:rsidRPr="00AD525B" w14:paraId="3E12DC8D" w14:textId="77777777" w:rsidTr="00F94E84">
        <w:tc>
          <w:tcPr>
            <w:tcW w:w="14215" w:type="dxa"/>
            <w:gridSpan w:val="8"/>
          </w:tcPr>
          <w:p w14:paraId="2882D42F"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II. Dezinsecție - căpușe</w:t>
            </w:r>
          </w:p>
        </w:tc>
      </w:tr>
      <w:tr w:rsidR="009D5C92" w:rsidRPr="00AD525B" w14:paraId="6688347D" w14:textId="77777777" w:rsidTr="00F94E84">
        <w:tc>
          <w:tcPr>
            <w:tcW w:w="533" w:type="dxa"/>
          </w:tcPr>
          <w:p w14:paraId="74A3E004" w14:textId="77777777" w:rsidR="009D5C92" w:rsidRPr="00AD525B" w:rsidRDefault="009D5C92" w:rsidP="009D5C92">
            <w:pPr>
              <w:pStyle w:val="BodyText"/>
              <w:numPr>
                <w:ilvl w:val="0"/>
                <w:numId w:val="0"/>
              </w:numPr>
              <w:spacing w:after="0"/>
              <w:rPr>
                <w:iCs/>
                <w:sz w:val="24"/>
                <w:szCs w:val="24"/>
              </w:rPr>
            </w:pPr>
          </w:p>
        </w:tc>
        <w:tc>
          <w:tcPr>
            <w:tcW w:w="5344" w:type="dxa"/>
          </w:tcPr>
          <w:p w14:paraId="4DD5EEA4" w14:textId="77777777" w:rsidR="009D5C92" w:rsidRPr="00AD525B" w:rsidRDefault="009D5C92" w:rsidP="009D5C92">
            <w:pPr>
              <w:pStyle w:val="BodyText"/>
              <w:numPr>
                <w:ilvl w:val="0"/>
                <w:numId w:val="0"/>
              </w:numPr>
              <w:spacing w:after="0"/>
              <w:rPr>
                <w:iCs/>
                <w:sz w:val="24"/>
                <w:szCs w:val="24"/>
              </w:rPr>
            </w:pPr>
            <w:bookmarkStart w:id="36" w:name="_Hlk190411121"/>
            <w:r w:rsidRPr="00AD525B">
              <w:rPr>
                <w:sz w:val="24"/>
                <w:szCs w:val="24"/>
              </w:rPr>
              <w:t>Zone cu vegetație: parcuri, grădini publice, locuri de agrement, terenuri aparținând instituțiilor publice din subordine, terenuri adiacente blocurilor de locuințe, alte spații verzi</w:t>
            </w:r>
            <w:bookmarkEnd w:id="36"/>
          </w:p>
        </w:tc>
        <w:tc>
          <w:tcPr>
            <w:tcW w:w="1469" w:type="dxa"/>
          </w:tcPr>
          <w:p w14:paraId="2330E6B7" w14:textId="3C6851C7" w:rsidR="009D5C92" w:rsidRPr="00AD525B" w:rsidRDefault="00EA7D11" w:rsidP="009D5C92">
            <w:pPr>
              <w:pStyle w:val="BodyText"/>
              <w:numPr>
                <w:ilvl w:val="0"/>
                <w:numId w:val="0"/>
              </w:numPr>
              <w:spacing w:after="0"/>
              <w:rPr>
                <w:iCs/>
                <w:sz w:val="24"/>
                <w:szCs w:val="24"/>
              </w:rPr>
            </w:pPr>
            <w:r w:rsidRPr="00AD525B">
              <w:rPr>
                <w:iCs/>
                <w:sz w:val="24"/>
                <w:szCs w:val="24"/>
              </w:rPr>
              <w:t>1.075.448</w:t>
            </w:r>
          </w:p>
        </w:tc>
        <w:tc>
          <w:tcPr>
            <w:tcW w:w="1189" w:type="dxa"/>
          </w:tcPr>
          <w:p w14:paraId="260FCBDB" w14:textId="77777777" w:rsidR="009D5C92" w:rsidRPr="00AD525B" w:rsidRDefault="009D5C92" w:rsidP="009D5C92">
            <w:pPr>
              <w:pStyle w:val="BodyText"/>
              <w:numPr>
                <w:ilvl w:val="0"/>
                <w:numId w:val="0"/>
              </w:numPr>
              <w:spacing w:after="0"/>
              <w:rPr>
                <w:iCs/>
                <w:sz w:val="24"/>
                <w:szCs w:val="24"/>
              </w:rPr>
            </w:pPr>
            <w:r w:rsidRPr="00AD525B">
              <w:rPr>
                <w:iCs/>
                <w:sz w:val="24"/>
                <w:szCs w:val="24"/>
              </w:rPr>
              <w:t>2</w:t>
            </w:r>
          </w:p>
        </w:tc>
        <w:tc>
          <w:tcPr>
            <w:tcW w:w="1346" w:type="dxa"/>
          </w:tcPr>
          <w:p w14:paraId="470C4E13" w14:textId="2C4B9D63" w:rsidR="009D5C92" w:rsidRPr="00AD525B" w:rsidRDefault="00EA7D11" w:rsidP="009D5C92">
            <w:pPr>
              <w:pStyle w:val="BodyText"/>
              <w:numPr>
                <w:ilvl w:val="0"/>
                <w:numId w:val="0"/>
              </w:numPr>
              <w:spacing w:after="0"/>
              <w:rPr>
                <w:iCs/>
                <w:sz w:val="24"/>
                <w:szCs w:val="24"/>
              </w:rPr>
            </w:pPr>
            <w:r w:rsidRPr="00AD525B">
              <w:rPr>
                <w:iCs/>
                <w:sz w:val="24"/>
                <w:szCs w:val="24"/>
              </w:rPr>
              <w:t>2.150.896</w:t>
            </w:r>
          </w:p>
        </w:tc>
        <w:tc>
          <w:tcPr>
            <w:tcW w:w="1341" w:type="dxa"/>
          </w:tcPr>
          <w:p w14:paraId="3E1C0D9D" w14:textId="38A47333" w:rsidR="009D5C92" w:rsidRPr="00AD525B" w:rsidRDefault="00EA7D11" w:rsidP="009D5C92">
            <w:pPr>
              <w:pStyle w:val="BodyText"/>
              <w:numPr>
                <w:ilvl w:val="0"/>
                <w:numId w:val="0"/>
              </w:numPr>
              <w:spacing w:after="0"/>
              <w:rPr>
                <w:iCs/>
                <w:sz w:val="24"/>
                <w:szCs w:val="24"/>
              </w:rPr>
            </w:pPr>
            <w:r w:rsidRPr="00AD525B">
              <w:rPr>
                <w:iCs/>
                <w:sz w:val="24"/>
                <w:szCs w:val="24"/>
              </w:rPr>
              <w:t>0,087</w:t>
            </w:r>
          </w:p>
        </w:tc>
        <w:tc>
          <w:tcPr>
            <w:tcW w:w="1369" w:type="dxa"/>
          </w:tcPr>
          <w:p w14:paraId="55430A4A" w14:textId="03B52148" w:rsidR="009D5C92" w:rsidRPr="00AD525B" w:rsidRDefault="006F193F" w:rsidP="009D5C92">
            <w:pPr>
              <w:pStyle w:val="BodyText"/>
              <w:numPr>
                <w:ilvl w:val="0"/>
                <w:numId w:val="0"/>
              </w:numPr>
              <w:spacing w:after="0"/>
              <w:rPr>
                <w:iCs/>
                <w:sz w:val="24"/>
                <w:szCs w:val="24"/>
              </w:rPr>
            </w:pPr>
            <w:r w:rsidRPr="00AD525B">
              <w:rPr>
                <w:iCs/>
                <w:sz w:val="24"/>
                <w:szCs w:val="24"/>
              </w:rPr>
              <w:t>187.127</w:t>
            </w:r>
          </w:p>
        </w:tc>
        <w:tc>
          <w:tcPr>
            <w:tcW w:w="1624" w:type="dxa"/>
          </w:tcPr>
          <w:p w14:paraId="1D9701BB" w14:textId="6F3FACDE" w:rsidR="004E421B" w:rsidRPr="00AD525B" w:rsidRDefault="004E421B" w:rsidP="004E421B">
            <w:pPr>
              <w:pStyle w:val="BodyText"/>
              <w:numPr>
                <w:ilvl w:val="0"/>
                <w:numId w:val="0"/>
              </w:numPr>
              <w:spacing w:after="0"/>
              <w:rPr>
                <w:iCs/>
                <w:sz w:val="24"/>
                <w:szCs w:val="24"/>
              </w:rPr>
            </w:pPr>
            <w:r w:rsidRPr="00AD525B">
              <w:rPr>
                <w:iCs/>
                <w:sz w:val="24"/>
                <w:szCs w:val="24"/>
              </w:rPr>
              <w:t>222681</w:t>
            </w:r>
          </w:p>
          <w:p w14:paraId="07EE92F3" w14:textId="77777777" w:rsidR="009D5C92" w:rsidRPr="00AD525B" w:rsidRDefault="009D5C92" w:rsidP="004E421B">
            <w:pPr>
              <w:pStyle w:val="BodyText"/>
              <w:numPr>
                <w:ilvl w:val="0"/>
                <w:numId w:val="0"/>
              </w:numPr>
              <w:spacing w:after="0"/>
              <w:rPr>
                <w:iCs/>
                <w:sz w:val="24"/>
                <w:szCs w:val="24"/>
              </w:rPr>
            </w:pPr>
          </w:p>
        </w:tc>
      </w:tr>
      <w:tr w:rsidR="009D5C92" w:rsidRPr="00AD525B" w14:paraId="60B0ECC6" w14:textId="77777777" w:rsidTr="00F94E84">
        <w:tc>
          <w:tcPr>
            <w:tcW w:w="533" w:type="dxa"/>
          </w:tcPr>
          <w:p w14:paraId="125292CE"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II</w:t>
            </w:r>
          </w:p>
        </w:tc>
        <w:tc>
          <w:tcPr>
            <w:tcW w:w="10689" w:type="dxa"/>
            <w:gridSpan w:val="5"/>
          </w:tcPr>
          <w:p w14:paraId="04D691D3"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Total valoare estimată/an dezinsecție – căpușe</w:t>
            </w:r>
          </w:p>
        </w:tc>
        <w:tc>
          <w:tcPr>
            <w:tcW w:w="1369" w:type="dxa"/>
          </w:tcPr>
          <w:p w14:paraId="36A50CD7" w14:textId="77777777" w:rsidR="009D5C92" w:rsidRPr="00AD525B" w:rsidRDefault="009D5C92" w:rsidP="009D5C92">
            <w:pPr>
              <w:pStyle w:val="BodyText"/>
              <w:numPr>
                <w:ilvl w:val="0"/>
                <w:numId w:val="0"/>
              </w:numPr>
              <w:spacing w:after="0"/>
              <w:rPr>
                <w:b/>
                <w:iCs/>
                <w:sz w:val="24"/>
                <w:szCs w:val="24"/>
              </w:rPr>
            </w:pPr>
          </w:p>
        </w:tc>
        <w:tc>
          <w:tcPr>
            <w:tcW w:w="1624" w:type="dxa"/>
          </w:tcPr>
          <w:p w14:paraId="1716080B" w14:textId="39DA7CFA" w:rsidR="004E421B" w:rsidRPr="00AD525B" w:rsidRDefault="004E421B" w:rsidP="004E421B">
            <w:pPr>
              <w:pStyle w:val="BodyText"/>
              <w:numPr>
                <w:ilvl w:val="0"/>
                <w:numId w:val="0"/>
              </w:numPr>
              <w:spacing w:after="0"/>
              <w:rPr>
                <w:b/>
                <w:iCs/>
                <w:sz w:val="24"/>
                <w:szCs w:val="24"/>
              </w:rPr>
            </w:pPr>
            <w:r w:rsidRPr="00AD525B">
              <w:rPr>
                <w:b/>
                <w:iCs/>
                <w:sz w:val="24"/>
                <w:szCs w:val="24"/>
              </w:rPr>
              <w:t>222.681</w:t>
            </w:r>
          </w:p>
          <w:p w14:paraId="74EA6EFE" w14:textId="77777777" w:rsidR="009D5C92" w:rsidRPr="00AD525B" w:rsidRDefault="009D5C92" w:rsidP="009D5C92">
            <w:pPr>
              <w:pStyle w:val="BodyText"/>
              <w:numPr>
                <w:ilvl w:val="0"/>
                <w:numId w:val="0"/>
              </w:numPr>
              <w:spacing w:after="0"/>
              <w:rPr>
                <w:b/>
                <w:iCs/>
                <w:sz w:val="24"/>
                <w:szCs w:val="24"/>
              </w:rPr>
            </w:pPr>
          </w:p>
        </w:tc>
      </w:tr>
      <w:tr w:rsidR="009D5C92" w:rsidRPr="00AD525B" w14:paraId="6948D42A" w14:textId="77777777" w:rsidTr="00F94E84">
        <w:tc>
          <w:tcPr>
            <w:tcW w:w="14215" w:type="dxa"/>
            <w:gridSpan w:val="8"/>
          </w:tcPr>
          <w:p w14:paraId="7E785459" w14:textId="77777777" w:rsidR="009D5C92" w:rsidRPr="00AD525B" w:rsidRDefault="009D5C92" w:rsidP="009D5C92">
            <w:pPr>
              <w:pStyle w:val="BodyText"/>
              <w:numPr>
                <w:ilvl w:val="0"/>
                <w:numId w:val="0"/>
              </w:numPr>
              <w:spacing w:after="0"/>
              <w:rPr>
                <w:iCs/>
                <w:sz w:val="24"/>
                <w:szCs w:val="24"/>
              </w:rPr>
            </w:pPr>
            <w:r w:rsidRPr="00AD525B">
              <w:rPr>
                <w:iCs/>
                <w:sz w:val="24"/>
                <w:szCs w:val="24"/>
              </w:rPr>
              <w:t>III. Deratizare</w:t>
            </w:r>
          </w:p>
        </w:tc>
      </w:tr>
      <w:tr w:rsidR="004E421B" w:rsidRPr="00AD525B" w14:paraId="6CD448C1" w14:textId="77777777" w:rsidTr="00693B0E">
        <w:tc>
          <w:tcPr>
            <w:tcW w:w="533" w:type="dxa"/>
          </w:tcPr>
          <w:p w14:paraId="2A003696" w14:textId="77777777" w:rsidR="004E421B" w:rsidRPr="00AD525B" w:rsidRDefault="004E421B" w:rsidP="004E421B">
            <w:pPr>
              <w:pStyle w:val="BodyText"/>
              <w:numPr>
                <w:ilvl w:val="0"/>
                <w:numId w:val="0"/>
              </w:numPr>
              <w:spacing w:after="0"/>
              <w:rPr>
                <w:iCs/>
                <w:sz w:val="24"/>
                <w:szCs w:val="24"/>
              </w:rPr>
            </w:pPr>
            <w:r w:rsidRPr="00AD525B">
              <w:rPr>
                <w:iCs/>
                <w:sz w:val="24"/>
                <w:szCs w:val="24"/>
              </w:rPr>
              <w:t>1</w:t>
            </w:r>
          </w:p>
        </w:tc>
        <w:tc>
          <w:tcPr>
            <w:tcW w:w="5344" w:type="dxa"/>
          </w:tcPr>
          <w:p w14:paraId="653ADE79" w14:textId="77777777" w:rsidR="004E421B" w:rsidRPr="00AD525B" w:rsidRDefault="004E421B" w:rsidP="004E421B">
            <w:pPr>
              <w:pStyle w:val="BodyText"/>
              <w:numPr>
                <w:ilvl w:val="0"/>
                <w:numId w:val="0"/>
              </w:numPr>
              <w:spacing w:after="0"/>
              <w:rPr>
                <w:iCs/>
                <w:sz w:val="24"/>
                <w:szCs w:val="24"/>
              </w:rPr>
            </w:pPr>
            <w:r w:rsidRPr="00AD525B">
              <w:rPr>
                <w:iCs/>
                <w:sz w:val="24"/>
                <w:szCs w:val="24"/>
              </w:rPr>
              <w:t>Spații deschise din domeniul public și privat al unității administrativ-teritoriale</w:t>
            </w:r>
          </w:p>
        </w:tc>
        <w:tc>
          <w:tcPr>
            <w:tcW w:w="1469" w:type="dxa"/>
          </w:tcPr>
          <w:p w14:paraId="1E75BAD3" w14:textId="309DEC34" w:rsidR="004E421B" w:rsidRPr="00AD525B" w:rsidRDefault="004E421B" w:rsidP="004E421B">
            <w:pPr>
              <w:pStyle w:val="BodyText"/>
              <w:numPr>
                <w:ilvl w:val="0"/>
                <w:numId w:val="0"/>
              </w:numPr>
              <w:spacing w:after="0"/>
              <w:rPr>
                <w:iCs/>
                <w:sz w:val="24"/>
                <w:szCs w:val="24"/>
              </w:rPr>
            </w:pPr>
            <w:r w:rsidRPr="00AD525B">
              <w:rPr>
                <w:iCs/>
                <w:sz w:val="24"/>
                <w:szCs w:val="24"/>
              </w:rPr>
              <w:t>1.302.429</w:t>
            </w:r>
          </w:p>
        </w:tc>
        <w:tc>
          <w:tcPr>
            <w:tcW w:w="1189" w:type="dxa"/>
          </w:tcPr>
          <w:p w14:paraId="258CF597" w14:textId="77777777" w:rsidR="004E421B" w:rsidRPr="00AD525B" w:rsidRDefault="004E421B" w:rsidP="004E421B">
            <w:pPr>
              <w:pStyle w:val="BodyText"/>
              <w:numPr>
                <w:ilvl w:val="0"/>
                <w:numId w:val="0"/>
              </w:numPr>
              <w:spacing w:after="0"/>
              <w:rPr>
                <w:iCs/>
                <w:sz w:val="24"/>
                <w:szCs w:val="24"/>
              </w:rPr>
            </w:pPr>
            <w:r w:rsidRPr="00AD525B">
              <w:rPr>
                <w:iCs/>
                <w:sz w:val="24"/>
                <w:szCs w:val="24"/>
              </w:rPr>
              <w:t>3</w:t>
            </w:r>
          </w:p>
        </w:tc>
        <w:tc>
          <w:tcPr>
            <w:tcW w:w="1346" w:type="dxa"/>
          </w:tcPr>
          <w:p w14:paraId="2BB65987" w14:textId="2AA0C047" w:rsidR="004E421B" w:rsidRPr="00AD525B" w:rsidRDefault="004E421B" w:rsidP="004E421B">
            <w:pPr>
              <w:pStyle w:val="BodyText"/>
              <w:numPr>
                <w:ilvl w:val="0"/>
                <w:numId w:val="0"/>
              </w:numPr>
              <w:spacing w:after="0"/>
              <w:rPr>
                <w:iCs/>
                <w:sz w:val="24"/>
                <w:szCs w:val="24"/>
              </w:rPr>
            </w:pPr>
            <w:r w:rsidRPr="00AD525B">
              <w:rPr>
                <w:iCs/>
                <w:sz w:val="24"/>
                <w:szCs w:val="24"/>
              </w:rPr>
              <w:t>3.907.287</w:t>
            </w:r>
          </w:p>
        </w:tc>
        <w:tc>
          <w:tcPr>
            <w:tcW w:w="1341" w:type="dxa"/>
          </w:tcPr>
          <w:p w14:paraId="0D956850" w14:textId="5AE0B6AB" w:rsidR="004E421B" w:rsidRPr="00AD525B" w:rsidRDefault="004E421B" w:rsidP="004E421B">
            <w:pPr>
              <w:pStyle w:val="BodyText"/>
              <w:numPr>
                <w:ilvl w:val="0"/>
                <w:numId w:val="0"/>
              </w:numPr>
              <w:spacing w:after="0"/>
              <w:rPr>
                <w:iCs/>
                <w:sz w:val="24"/>
                <w:szCs w:val="24"/>
              </w:rPr>
            </w:pPr>
            <w:r w:rsidRPr="00AD525B">
              <w:rPr>
                <w:iCs/>
                <w:sz w:val="24"/>
                <w:szCs w:val="24"/>
              </w:rPr>
              <w:t>0,075</w:t>
            </w:r>
          </w:p>
        </w:tc>
        <w:tc>
          <w:tcPr>
            <w:tcW w:w="1369" w:type="dxa"/>
          </w:tcPr>
          <w:p w14:paraId="37CF777D" w14:textId="630C3FC9" w:rsidR="004E421B" w:rsidRPr="00AD525B" w:rsidRDefault="004E421B" w:rsidP="004E421B">
            <w:pPr>
              <w:pStyle w:val="BodyText"/>
              <w:numPr>
                <w:ilvl w:val="0"/>
                <w:numId w:val="0"/>
              </w:numPr>
              <w:spacing w:after="0"/>
              <w:jc w:val="center"/>
              <w:rPr>
                <w:iCs/>
                <w:sz w:val="24"/>
                <w:szCs w:val="24"/>
              </w:rPr>
            </w:pPr>
            <w:r w:rsidRPr="00AD525B">
              <w:rPr>
                <w:iCs/>
                <w:sz w:val="24"/>
                <w:szCs w:val="24"/>
              </w:rPr>
              <w:t>293.046</w:t>
            </w:r>
          </w:p>
        </w:tc>
        <w:tc>
          <w:tcPr>
            <w:tcW w:w="1624" w:type="dxa"/>
            <w:vAlign w:val="bottom"/>
          </w:tcPr>
          <w:p w14:paraId="2D27D99E" w14:textId="4C314D47" w:rsidR="004E421B" w:rsidRPr="00AD525B" w:rsidRDefault="004E421B" w:rsidP="004E421B">
            <w:pPr>
              <w:pStyle w:val="BodyText"/>
              <w:numPr>
                <w:ilvl w:val="0"/>
                <w:numId w:val="0"/>
              </w:numPr>
              <w:spacing w:after="0"/>
              <w:rPr>
                <w:iCs/>
                <w:sz w:val="24"/>
                <w:szCs w:val="24"/>
              </w:rPr>
            </w:pPr>
            <w:r w:rsidRPr="00AD525B">
              <w:rPr>
                <w:iCs/>
                <w:sz w:val="24"/>
                <w:szCs w:val="24"/>
              </w:rPr>
              <w:t>348724</w:t>
            </w:r>
          </w:p>
        </w:tc>
      </w:tr>
      <w:tr w:rsidR="004E421B" w:rsidRPr="00AD525B" w14:paraId="4CDC0471" w14:textId="77777777" w:rsidTr="00693B0E">
        <w:tc>
          <w:tcPr>
            <w:tcW w:w="533" w:type="dxa"/>
          </w:tcPr>
          <w:p w14:paraId="26F80375" w14:textId="77777777" w:rsidR="004E421B" w:rsidRPr="00AD525B" w:rsidRDefault="004E421B" w:rsidP="004E421B">
            <w:pPr>
              <w:pStyle w:val="BodyText"/>
              <w:numPr>
                <w:ilvl w:val="0"/>
                <w:numId w:val="0"/>
              </w:numPr>
              <w:spacing w:after="0"/>
              <w:rPr>
                <w:iCs/>
                <w:sz w:val="24"/>
                <w:szCs w:val="24"/>
              </w:rPr>
            </w:pPr>
            <w:r w:rsidRPr="00AD525B">
              <w:rPr>
                <w:iCs/>
                <w:sz w:val="24"/>
                <w:szCs w:val="24"/>
              </w:rPr>
              <w:t>2</w:t>
            </w:r>
          </w:p>
        </w:tc>
        <w:tc>
          <w:tcPr>
            <w:tcW w:w="5344" w:type="dxa"/>
          </w:tcPr>
          <w:p w14:paraId="13A97659" w14:textId="77777777" w:rsidR="004E421B" w:rsidRPr="00AD525B" w:rsidRDefault="004E421B" w:rsidP="004E421B">
            <w:pPr>
              <w:pStyle w:val="BodyText"/>
              <w:numPr>
                <w:ilvl w:val="0"/>
                <w:numId w:val="0"/>
              </w:numPr>
              <w:spacing w:after="0"/>
              <w:rPr>
                <w:iCs/>
                <w:sz w:val="24"/>
                <w:szCs w:val="24"/>
              </w:rPr>
            </w:pPr>
            <w:r w:rsidRPr="00AD525B">
              <w:rPr>
                <w:sz w:val="24"/>
                <w:szCs w:val="24"/>
                <w14:ligatures w14:val="standardContextual"/>
              </w:rPr>
              <w:t>Clădiri ale unităților sanitare din subordinea autorităților administrației publice locale</w:t>
            </w:r>
          </w:p>
        </w:tc>
        <w:tc>
          <w:tcPr>
            <w:tcW w:w="1469" w:type="dxa"/>
          </w:tcPr>
          <w:p w14:paraId="672DFBD0" w14:textId="2EC4197F" w:rsidR="004E421B" w:rsidRPr="00AD525B" w:rsidRDefault="004E421B" w:rsidP="004E421B">
            <w:pPr>
              <w:pStyle w:val="BodyText"/>
              <w:numPr>
                <w:ilvl w:val="0"/>
                <w:numId w:val="0"/>
              </w:numPr>
              <w:spacing w:after="0"/>
              <w:rPr>
                <w:iCs/>
                <w:sz w:val="24"/>
                <w:szCs w:val="24"/>
              </w:rPr>
            </w:pPr>
            <w:r w:rsidRPr="00AD525B">
              <w:rPr>
                <w:iCs/>
                <w:sz w:val="24"/>
                <w:szCs w:val="24"/>
              </w:rPr>
              <w:t>585,16</w:t>
            </w:r>
          </w:p>
        </w:tc>
        <w:tc>
          <w:tcPr>
            <w:tcW w:w="1189" w:type="dxa"/>
          </w:tcPr>
          <w:p w14:paraId="6A223F57" w14:textId="77777777" w:rsidR="004E421B" w:rsidRPr="00AD525B" w:rsidRDefault="004E421B" w:rsidP="004E421B">
            <w:pPr>
              <w:pStyle w:val="BodyText"/>
              <w:numPr>
                <w:ilvl w:val="0"/>
                <w:numId w:val="0"/>
              </w:numPr>
              <w:spacing w:after="0"/>
              <w:rPr>
                <w:iCs/>
                <w:sz w:val="24"/>
                <w:szCs w:val="24"/>
              </w:rPr>
            </w:pPr>
            <w:r w:rsidRPr="00AD525B">
              <w:rPr>
                <w:iCs/>
                <w:sz w:val="24"/>
                <w:szCs w:val="24"/>
              </w:rPr>
              <w:t>2</w:t>
            </w:r>
          </w:p>
        </w:tc>
        <w:tc>
          <w:tcPr>
            <w:tcW w:w="1346" w:type="dxa"/>
          </w:tcPr>
          <w:p w14:paraId="3EE4D235" w14:textId="1513A7B5" w:rsidR="004E421B" w:rsidRPr="00AD525B" w:rsidRDefault="004E421B" w:rsidP="004E421B">
            <w:pPr>
              <w:pStyle w:val="BodyText"/>
              <w:numPr>
                <w:ilvl w:val="0"/>
                <w:numId w:val="0"/>
              </w:numPr>
              <w:spacing w:after="0"/>
              <w:rPr>
                <w:iCs/>
                <w:sz w:val="24"/>
                <w:szCs w:val="24"/>
              </w:rPr>
            </w:pPr>
            <w:r w:rsidRPr="00AD525B">
              <w:rPr>
                <w:iCs/>
                <w:sz w:val="24"/>
                <w:szCs w:val="24"/>
              </w:rPr>
              <w:t>1170,32</w:t>
            </w:r>
          </w:p>
        </w:tc>
        <w:tc>
          <w:tcPr>
            <w:tcW w:w="1341" w:type="dxa"/>
          </w:tcPr>
          <w:p w14:paraId="6B6120C8" w14:textId="663EBDBE" w:rsidR="004E421B" w:rsidRPr="00AD525B" w:rsidRDefault="004E421B" w:rsidP="004E421B">
            <w:pPr>
              <w:pStyle w:val="BodyText"/>
              <w:numPr>
                <w:ilvl w:val="0"/>
                <w:numId w:val="0"/>
              </w:numPr>
              <w:spacing w:after="0"/>
              <w:rPr>
                <w:iCs/>
                <w:sz w:val="24"/>
                <w:szCs w:val="24"/>
              </w:rPr>
            </w:pPr>
            <w:r w:rsidRPr="00AD525B">
              <w:rPr>
                <w:iCs/>
                <w:sz w:val="24"/>
                <w:szCs w:val="24"/>
              </w:rPr>
              <w:t>0,75</w:t>
            </w:r>
          </w:p>
        </w:tc>
        <w:tc>
          <w:tcPr>
            <w:tcW w:w="1369" w:type="dxa"/>
          </w:tcPr>
          <w:p w14:paraId="08337738" w14:textId="21C8AB30" w:rsidR="004E421B" w:rsidRPr="00AD525B" w:rsidRDefault="004E421B" w:rsidP="004E421B">
            <w:pPr>
              <w:pStyle w:val="BodyText"/>
              <w:numPr>
                <w:ilvl w:val="0"/>
                <w:numId w:val="0"/>
              </w:numPr>
              <w:spacing w:after="0"/>
              <w:jc w:val="center"/>
              <w:rPr>
                <w:iCs/>
                <w:sz w:val="24"/>
                <w:szCs w:val="24"/>
              </w:rPr>
            </w:pPr>
            <w:r w:rsidRPr="00AD525B">
              <w:rPr>
                <w:iCs/>
                <w:sz w:val="24"/>
                <w:szCs w:val="24"/>
              </w:rPr>
              <w:t>878</w:t>
            </w:r>
          </w:p>
        </w:tc>
        <w:tc>
          <w:tcPr>
            <w:tcW w:w="1624" w:type="dxa"/>
            <w:vAlign w:val="bottom"/>
          </w:tcPr>
          <w:p w14:paraId="39715BD0" w14:textId="65F2F859" w:rsidR="004E421B" w:rsidRPr="00AD525B" w:rsidRDefault="004E421B" w:rsidP="004E421B">
            <w:pPr>
              <w:pStyle w:val="BodyText"/>
              <w:numPr>
                <w:ilvl w:val="0"/>
                <w:numId w:val="0"/>
              </w:numPr>
              <w:spacing w:after="0"/>
              <w:rPr>
                <w:iCs/>
                <w:sz w:val="24"/>
                <w:szCs w:val="24"/>
              </w:rPr>
            </w:pPr>
            <w:r w:rsidRPr="00AD525B">
              <w:rPr>
                <w:iCs/>
                <w:sz w:val="24"/>
                <w:szCs w:val="24"/>
              </w:rPr>
              <w:t>1044</w:t>
            </w:r>
          </w:p>
        </w:tc>
      </w:tr>
      <w:tr w:rsidR="004E421B" w:rsidRPr="00AD525B" w14:paraId="287D51B5" w14:textId="77777777" w:rsidTr="00693B0E">
        <w:tc>
          <w:tcPr>
            <w:tcW w:w="533" w:type="dxa"/>
          </w:tcPr>
          <w:p w14:paraId="2FA340A3" w14:textId="77777777" w:rsidR="004E421B" w:rsidRPr="00AD525B" w:rsidRDefault="004E421B" w:rsidP="004E421B">
            <w:pPr>
              <w:pStyle w:val="BodyText"/>
              <w:numPr>
                <w:ilvl w:val="0"/>
                <w:numId w:val="0"/>
              </w:numPr>
              <w:spacing w:after="0"/>
              <w:rPr>
                <w:iCs/>
                <w:sz w:val="24"/>
                <w:szCs w:val="24"/>
              </w:rPr>
            </w:pPr>
            <w:r w:rsidRPr="00AD525B">
              <w:rPr>
                <w:iCs/>
                <w:sz w:val="24"/>
                <w:szCs w:val="24"/>
              </w:rPr>
              <w:t>3</w:t>
            </w:r>
          </w:p>
        </w:tc>
        <w:tc>
          <w:tcPr>
            <w:tcW w:w="5344" w:type="dxa"/>
          </w:tcPr>
          <w:p w14:paraId="24F38209" w14:textId="77777777" w:rsidR="004E421B" w:rsidRPr="00AD525B" w:rsidRDefault="004E421B" w:rsidP="004E421B">
            <w:pPr>
              <w:pStyle w:val="BodyText"/>
              <w:numPr>
                <w:ilvl w:val="0"/>
                <w:numId w:val="0"/>
              </w:numPr>
              <w:spacing w:after="0"/>
              <w:rPr>
                <w:iCs/>
                <w:sz w:val="24"/>
                <w:szCs w:val="24"/>
              </w:rPr>
            </w:pPr>
            <w:r w:rsidRPr="00AD525B">
              <w:rPr>
                <w:sz w:val="24"/>
                <w:szCs w:val="24"/>
                <w14:ligatures w14:val="standardContextual"/>
              </w:rPr>
              <w:t>Clădiri ale unităților de învățământ din subordinea autorităților administrației publice locale</w:t>
            </w:r>
          </w:p>
        </w:tc>
        <w:tc>
          <w:tcPr>
            <w:tcW w:w="1469" w:type="dxa"/>
          </w:tcPr>
          <w:p w14:paraId="2CD05E6D" w14:textId="56FCB0CC" w:rsidR="004E421B" w:rsidRPr="00AD525B" w:rsidRDefault="004E421B" w:rsidP="004E421B">
            <w:pPr>
              <w:pStyle w:val="BodyText"/>
              <w:numPr>
                <w:ilvl w:val="0"/>
                <w:numId w:val="0"/>
              </w:numPr>
              <w:spacing w:after="0"/>
              <w:rPr>
                <w:iCs/>
                <w:sz w:val="24"/>
                <w:szCs w:val="24"/>
              </w:rPr>
            </w:pPr>
            <w:r w:rsidRPr="00AD525B">
              <w:rPr>
                <w:iCs/>
                <w:sz w:val="24"/>
                <w:szCs w:val="24"/>
              </w:rPr>
              <w:t>45243</w:t>
            </w:r>
          </w:p>
        </w:tc>
        <w:tc>
          <w:tcPr>
            <w:tcW w:w="1189" w:type="dxa"/>
          </w:tcPr>
          <w:p w14:paraId="50C33631" w14:textId="77777777" w:rsidR="004E421B" w:rsidRPr="00AD525B" w:rsidRDefault="004E421B" w:rsidP="004E421B">
            <w:pPr>
              <w:pStyle w:val="BodyText"/>
              <w:numPr>
                <w:ilvl w:val="0"/>
                <w:numId w:val="0"/>
              </w:numPr>
              <w:spacing w:after="0"/>
              <w:rPr>
                <w:iCs/>
                <w:sz w:val="24"/>
                <w:szCs w:val="24"/>
              </w:rPr>
            </w:pPr>
            <w:r w:rsidRPr="00AD525B">
              <w:rPr>
                <w:iCs/>
                <w:sz w:val="24"/>
                <w:szCs w:val="24"/>
              </w:rPr>
              <w:t>2</w:t>
            </w:r>
          </w:p>
        </w:tc>
        <w:tc>
          <w:tcPr>
            <w:tcW w:w="1346" w:type="dxa"/>
          </w:tcPr>
          <w:p w14:paraId="6C02D149" w14:textId="2C978620" w:rsidR="004E421B" w:rsidRPr="00AD525B" w:rsidRDefault="004E421B" w:rsidP="004E421B">
            <w:pPr>
              <w:pStyle w:val="BodyText"/>
              <w:numPr>
                <w:ilvl w:val="0"/>
                <w:numId w:val="0"/>
              </w:numPr>
              <w:spacing w:after="0"/>
              <w:rPr>
                <w:iCs/>
                <w:sz w:val="24"/>
                <w:szCs w:val="24"/>
              </w:rPr>
            </w:pPr>
            <w:r w:rsidRPr="00AD525B">
              <w:rPr>
                <w:iCs/>
                <w:sz w:val="24"/>
                <w:szCs w:val="24"/>
              </w:rPr>
              <w:t>85086</w:t>
            </w:r>
          </w:p>
        </w:tc>
        <w:tc>
          <w:tcPr>
            <w:tcW w:w="1341" w:type="dxa"/>
          </w:tcPr>
          <w:p w14:paraId="4323D568" w14:textId="7C0478AF" w:rsidR="004E421B" w:rsidRPr="00AD525B" w:rsidRDefault="004E421B" w:rsidP="004E421B">
            <w:pPr>
              <w:pStyle w:val="BodyText"/>
              <w:numPr>
                <w:ilvl w:val="0"/>
                <w:numId w:val="0"/>
              </w:numPr>
              <w:spacing w:after="0"/>
              <w:rPr>
                <w:iCs/>
                <w:sz w:val="24"/>
                <w:szCs w:val="24"/>
              </w:rPr>
            </w:pPr>
            <w:r w:rsidRPr="00AD525B">
              <w:rPr>
                <w:iCs/>
                <w:sz w:val="24"/>
                <w:szCs w:val="24"/>
              </w:rPr>
              <w:t>0,75</w:t>
            </w:r>
          </w:p>
        </w:tc>
        <w:tc>
          <w:tcPr>
            <w:tcW w:w="1369" w:type="dxa"/>
          </w:tcPr>
          <w:p w14:paraId="50BEC23C" w14:textId="3B5F0132" w:rsidR="004E421B" w:rsidRPr="00AD525B" w:rsidRDefault="004E421B" w:rsidP="004E421B">
            <w:pPr>
              <w:pStyle w:val="BodyText"/>
              <w:numPr>
                <w:ilvl w:val="0"/>
                <w:numId w:val="0"/>
              </w:numPr>
              <w:spacing w:after="0"/>
              <w:jc w:val="center"/>
              <w:rPr>
                <w:iCs/>
                <w:sz w:val="24"/>
                <w:szCs w:val="24"/>
              </w:rPr>
            </w:pPr>
            <w:r w:rsidRPr="00AD525B">
              <w:rPr>
                <w:iCs/>
                <w:sz w:val="24"/>
                <w:szCs w:val="24"/>
              </w:rPr>
              <w:t>63.814</w:t>
            </w:r>
          </w:p>
        </w:tc>
        <w:tc>
          <w:tcPr>
            <w:tcW w:w="1624" w:type="dxa"/>
            <w:vAlign w:val="bottom"/>
          </w:tcPr>
          <w:p w14:paraId="412E4E44" w14:textId="226B9D18" w:rsidR="004E421B" w:rsidRPr="00AD525B" w:rsidRDefault="004E421B" w:rsidP="004E421B">
            <w:pPr>
              <w:pStyle w:val="BodyText"/>
              <w:numPr>
                <w:ilvl w:val="0"/>
                <w:numId w:val="0"/>
              </w:numPr>
              <w:spacing w:after="0"/>
              <w:rPr>
                <w:iCs/>
                <w:sz w:val="24"/>
                <w:szCs w:val="24"/>
              </w:rPr>
            </w:pPr>
            <w:r w:rsidRPr="00AD525B">
              <w:rPr>
                <w:iCs/>
                <w:sz w:val="24"/>
                <w:szCs w:val="24"/>
              </w:rPr>
              <w:t>7593</w:t>
            </w:r>
          </w:p>
        </w:tc>
      </w:tr>
      <w:tr w:rsidR="004E421B" w:rsidRPr="00AD525B" w14:paraId="29E1DA6B" w14:textId="77777777" w:rsidTr="00693B0E">
        <w:tc>
          <w:tcPr>
            <w:tcW w:w="533" w:type="dxa"/>
          </w:tcPr>
          <w:p w14:paraId="6AB45FC6" w14:textId="77777777" w:rsidR="004E421B" w:rsidRPr="00AD525B" w:rsidRDefault="004E421B" w:rsidP="004E421B">
            <w:pPr>
              <w:pStyle w:val="BodyText"/>
              <w:numPr>
                <w:ilvl w:val="0"/>
                <w:numId w:val="0"/>
              </w:numPr>
              <w:spacing w:after="0"/>
              <w:rPr>
                <w:iCs/>
                <w:sz w:val="24"/>
                <w:szCs w:val="24"/>
              </w:rPr>
            </w:pPr>
            <w:r w:rsidRPr="00AD525B">
              <w:rPr>
                <w:iCs/>
                <w:sz w:val="24"/>
                <w:szCs w:val="24"/>
              </w:rPr>
              <w:t>4</w:t>
            </w:r>
          </w:p>
        </w:tc>
        <w:tc>
          <w:tcPr>
            <w:tcW w:w="5344" w:type="dxa"/>
          </w:tcPr>
          <w:p w14:paraId="24CB12A9" w14:textId="77777777" w:rsidR="004E421B" w:rsidRPr="00AD525B" w:rsidRDefault="004E421B" w:rsidP="004E421B">
            <w:pPr>
              <w:pStyle w:val="BodyText"/>
              <w:numPr>
                <w:ilvl w:val="0"/>
                <w:numId w:val="0"/>
              </w:numPr>
              <w:spacing w:after="0"/>
              <w:rPr>
                <w:iCs/>
                <w:sz w:val="24"/>
                <w:szCs w:val="24"/>
              </w:rPr>
            </w:pPr>
            <w:r w:rsidRPr="00AD525B">
              <w:rPr>
                <w:sz w:val="24"/>
                <w:szCs w:val="24"/>
                <w14:ligatures w14:val="standardContextual"/>
              </w:rPr>
              <w:t>Clădiri ale instituțiilor publice din subordinea autorităților administrației publice locale, altele decât unitățile sanitare și unitățile de învățământ</w:t>
            </w:r>
          </w:p>
        </w:tc>
        <w:tc>
          <w:tcPr>
            <w:tcW w:w="1469" w:type="dxa"/>
          </w:tcPr>
          <w:p w14:paraId="1D97AE2B" w14:textId="2B4549CD" w:rsidR="004E421B" w:rsidRPr="00AD525B" w:rsidRDefault="004E421B" w:rsidP="004E421B">
            <w:pPr>
              <w:pStyle w:val="BodyText"/>
              <w:numPr>
                <w:ilvl w:val="0"/>
                <w:numId w:val="0"/>
              </w:numPr>
              <w:spacing w:after="0"/>
              <w:rPr>
                <w:iCs/>
                <w:sz w:val="24"/>
                <w:szCs w:val="24"/>
              </w:rPr>
            </w:pPr>
            <w:r w:rsidRPr="00AD525B">
              <w:rPr>
                <w:iCs/>
                <w:sz w:val="24"/>
                <w:szCs w:val="24"/>
              </w:rPr>
              <w:t>11687</w:t>
            </w:r>
          </w:p>
        </w:tc>
        <w:tc>
          <w:tcPr>
            <w:tcW w:w="1189" w:type="dxa"/>
          </w:tcPr>
          <w:p w14:paraId="5F017A1E" w14:textId="77777777" w:rsidR="004E421B" w:rsidRPr="00AD525B" w:rsidRDefault="004E421B" w:rsidP="004E421B">
            <w:pPr>
              <w:pStyle w:val="BodyText"/>
              <w:numPr>
                <w:ilvl w:val="0"/>
                <w:numId w:val="0"/>
              </w:numPr>
              <w:spacing w:after="0"/>
              <w:rPr>
                <w:iCs/>
                <w:sz w:val="24"/>
                <w:szCs w:val="24"/>
              </w:rPr>
            </w:pPr>
            <w:r w:rsidRPr="00AD525B">
              <w:rPr>
                <w:iCs/>
                <w:sz w:val="24"/>
                <w:szCs w:val="24"/>
              </w:rPr>
              <w:t>2</w:t>
            </w:r>
          </w:p>
        </w:tc>
        <w:tc>
          <w:tcPr>
            <w:tcW w:w="1346" w:type="dxa"/>
          </w:tcPr>
          <w:p w14:paraId="56B6AA36" w14:textId="614D4324" w:rsidR="004E421B" w:rsidRPr="00AD525B" w:rsidRDefault="004E421B" w:rsidP="004E421B">
            <w:pPr>
              <w:pStyle w:val="BodyText"/>
              <w:numPr>
                <w:ilvl w:val="0"/>
                <w:numId w:val="0"/>
              </w:numPr>
              <w:spacing w:after="0"/>
              <w:rPr>
                <w:iCs/>
                <w:sz w:val="24"/>
                <w:szCs w:val="24"/>
              </w:rPr>
            </w:pPr>
            <w:r w:rsidRPr="00AD525B">
              <w:rPr>
                <w:iCs/>
                <w:sz w:val="24"/>
                <w:szCs w:val="24"/>
              </w:rPr>
              <w:t>23374</w:t>
            </w:r>
          </w:p>
        </w:tc>
        <w:tc>
          <w:tcPr>
            <w:tcW w:w="1341" w:type="dxa"/>
          </w:tcPr>
          <w:p w14:paraId="38ACC73D" w14:textId="2A94D838" w:rsidR="004E421B" w:rsidRPr="00AD525B" w:rsidRDefault="004E421B" w:rsidP="004E421B">
            <w:pPr>
              <w:pStyle w:val="BodyText"/>
              <w:numPr>
                <w:ilvl w:val="0"/>
                <w:numId w:val="0"/>
              </w:numPr>
              <w:spacing w:after="0"/>
              <w:rPr>
                <w:iCs/>
                <w:sz w:val="24"/>
                <w:szCs w:val="24"/>
              </w:rPr>
            </w:pPr>
            <w:r w:rsidRPr="00AD525B">
              <w:rPr>
                <w:iCs/>
                <w:sz w:val="24"/>
                <w:szCs w:val="24"/>
              </w:rPr>
              <w:t>0,75</w:t>
            </w:r>
          </w:p>
        </w:tc>
        <w:tc>
          <w:tcPr>
            <w:tcW w:w="1369" w:type="dxa"/>
          </w:tcPr>
          <w:p w14:paraId="57643F08" w14:textId="7B6F0136" w:rsidR="004E421B" w:rsidRPr="00AD525B" w:rsidRDefault="004E421B" w:rsidP="004E421B">
            <w:pPr>
              <w:pStyle w:val="BodyText"/>
              <w:numPr>
                <w:ilvl w:val="0"/>
                <w:numId w:val="0"/>
              </w:numPr>
              <w:spacing w:after="0"/>
              <w:jc w:val="center"/>
              <w:rPr>
                <w:iCs/>
                <w:sz w:val="24"/>
                <w:szCs w:val="24"/>
              </w:rPr>
            </w:pPr>
            <w:r w:rsidRPr="00AD525B">
              <w:rPr>
                <w:iCs/>
                <w:sz w:val="24"/>
                <w:szCs w:val="24"/>
              </w:rPr>
              <w:t>17.530</w:t>
            </w:r>
          </w:p>
        </w:tc>
        <w:tc>
          <w:tcPr>
            <w:tcW w:w="1624" w:type="dxa"/>
            <w:vAlign w:val="bottom"/>
          </w:tcPr>
          <w:p w14:paraId="3BD307DF" w14:textId="4D28E01F" w:rsidR="004E421B" w:rsidRPr="00AD525B" w:rsidRDefault="004E421B" w:rsidP="004E421B">
            <w:pPr>
              <w:pStyle w:val="BodyText"/>
              <w:numPr>
                <w:ilvl w:val="0"/>
                <w:numId w:val="0"/>
              </w:numPr>
              <w:spacing w:after="0"/>
              <w:rPr>
                <w:iCs/>
                <w:sz w:val="24"/>
                <w:szCs w:val="24"/>
              </w:rPr>
            </w:pPr>
            <w:r w:rsidRPr="00AD525B">
              <w:rPr>
                <w:iCs/>
                <w:sz w:val="24"/>
                <w:szCs w:val="24"/>
              </w:rPr>
              <w:t>20860</w:t>
            </w:r>
          </w:p>
        </w:tc>
      </w:tr>
      <w:tr w:rsidR="009D5C92" w:rsidRPr="00AD525B" w14:paraId="4D797021" w14:textId="77777777" w:rsidTr="00F94E84">
        <w:tc>
          <w:tcPr>
            <w:tcW w:w="533" w:type="dxa"/>
          </w:tcPr>
          <w:p w14:paraId="5884FDA2" w14:textId="77777777" w:rsidR="009D5C92" w:rsidRPr="00AD525B" w:rsidRDefault="009D5C92" w:rsidP="009D5C92">
            <w:pPr>
              <w:pStyle w:val="BodyText"/>
              <w:numPr>
                <w:ilvl w:val="0"/>
                <w:numId w:val="0"/>
              </w:numPr>
              <w:spacing w:after="0"/>
              <w:rPr>
                <w:iCs/>
                <w:sz w:val="24"/>
                <w:szCs w:val="24"/>
              </w:rPr>
            </w:pPr>
            <w:r w:rsidRPr="00AD525B">
              <w:rPr>
                <w:iCs/>
                <w:sz w:val="24"/>
                <w:szCs w:val="24"/>
              </w:rPr>
              <w:t>5</w:t>
            </w:r>
          </w:p>
        </w:tc>
        <w:tc>
          <w:tcPr>
            <w:tcW w:w="5344" w:type="dxa"/>
          </w:tcPr>
          <w:p w14:paraId="010303A0" w14:textId="77777777" w:rsidR="009D5C92" w:rsidRPr="00AD525B" w:rsidRDefault="009D5C92" w:rsidP="009D5C92">
            <w:pPr>
              <w:pStyle w:val="BodyText"/>
              <w:numPr>
                <w:ilvl w:val="0"/>
                <w:numId w:val="0"/>
              </w:numPr>
              <w:spacing w:after="0"/>
              <w:rPr>
                <w:iCs/>
                <w:sz w:val="24"/>
                <w:szCs w:val="24"/>
              </w:rPr>
            </w:pPr>
            <w:r w:rsidRPr="00AD525B">
              <w:rPr>
                <w:iCs/>
                <w:sz w:val="24"/>
                <w:szCs w:val="24"/>
              </w:rPr>
              <w:t xml:space="preserve">Spații comune închise ale condominiilor aparținând asociațiilor de proprietari/locatari (subsol, spații tehnice și alte asemenea) </w:t>
            </w:r>
          </w:p>
        </w:tc>
        <w:tc>
          <w:tcPr>
            <w:tcW w:w="1469" w:type="dxa"/>
          </w:tcPr>
          <w:p w14:paraId="6BAEC772" w14:textId="4B71937F" w:rsidR="009D5C92" w:rsidRPr="00AD525B" w:rsidRDefault="00EA7D11" w:rsidP="009D5C92">
            <w:pPr>
              <w:pStyle w:val="BodyText"/>
              <w:numPr>
                <w:ilvl w:val="0"/>
                <w:numId w:val="0"/>
              </w:numPr>
              <w:spacing w:after="0"/>
              <w:rPr>
                <w:iCs/>
                <w:sz w:val="24"/>
                <w:szCs w:val="24"/>
              </w:rPr>
            </w:pPr>
            <w:r w:rsidRPr="00AD525B">
              <w:rPr>
                <w:iCs/>
                <w:sz w:val="24"/>
                <w:szCs w:val="24"/>
              </w:rPr>
              <w:t>167 as</w:t>
            </w:r>
          </w:p>
        </w:tc>
        <w:tc>
          <w:tcPr>
            <w:tcW w:w="1189" w:type="dxa"/>
          </w:tcPr>
          <w:p w14:paraId="2B2654B5" w14:textId="77777777" w:rsidR="009D5C92" w:rsidRPr="00AD525B" w:rsidRDefault="009D5C92" w:rsidP="009D5C92">
            <w:pPr>
              <w:pStyle w:val="BodyText"/>
              <w:numPr>
                <w:ilvl w:val="0"/>
                <w:numId w:val="0"/>
              </w:numPr>
              <w:spacing w:after="0"/>
              <w:rPr>
                <w:iCs/>
                <w:sz w:val="24"/>
                <w:szCs w:val="24"/>
              </w:rPr>
            </w:pPr>
            <w:r w:rsidRPr="00AD525B">
              <w:rPr>
                <w:iCs/>
                <w:sz w:val="24"/>
                <w:szCs w:val="24"/>
              </w:rPr>
              <w:t>2</w:t>
            </w:r>
          </w:p>
        </w:tc>
        <w:tc>
          <w:tcPr>
            <w:tcW w:w="1346" w:type="dxa"/>
          </w:tcPr>
          <w:p w14:paraId="788C5F2B" w14:textId="59684CA1" w:rsidR="009D5C92" w:rsidRPr="00AD525B" w:rsidRDefault="00EA7D11" w:rsidP="009D5C92">
            <w:pPr>
              <w:pStyle w:val="BodyText"/>
              <w:numPr>
                <w:ilvl w:val="0"/>
                <w:numId w:val="0"/>
              </w:numPr>
              <w:spacing w:after="0"/>
              <w:rPr>
                <w:iCs/>
                <w:sz w:val="24"/>
                <w:szCs w:val="24"/>
              </w:rPr>
            </w:pPr>
            <w:r w:rsidRPr="00AD525B">
              <w:rPr>
                <w:iCs/>
                <w:sz w:val="24"/>
                <w:szCs w:val="24"/>
              </w:rPr>
              <w:t>-</w:t>
            </w:r>
          </w:p>
        </w:tc>
        <w:tc>
          <w:tcPr>
            <w:tcW w:w="1341" w:type="dxa"/>
          </w:tcPr>
          <w:p w14:paraId="3C2BF666" w14:textId="4F3CC186" w:rsidR="009D5C92" w:rsidRPr="00AD525B" w:rsidRDefault="00EA7D11" w:rsidP="009D5C92">
            <w:pPr>
              <w:pStyle w:val="BodyText"/>
              <w:numPr>
                <w:ilvl w:val="0"/>
                <w:numId w:val="0"/>
              </w:numPr>
              <w:spacing w:after="0"/>
              <w:rPr>
                <w:iCs/>
                <w:sz w:val="24"/>
                <w:szCs w:val="24"/>
              </w:rPr>
            </w:pPr>
            <w:r w:rsidRPr="00AD525B">
              <w:rPr>
                <w:iCs/>
                <w:sz w:val="24"/>
                <w:szCs w:val="24"/>
              </w:rPr>
              <w:t>0,75</w:t>
            </w:r>
          </w:p>
        </w:tc>
        <w:tc>
          <w:tcPr>
            <w:tcW w:w="1369" w:type="dxa"/>
          </w:tcPr>
          <w:p w14:paraId="7D98719B" w14:textId="00425D94" w:rsidR="009D5C92" w:rsidRPr="00AD525B" w:rsidRDefault="00EA7D11" w:rsidP="006F193F">
            <w:pPr>
              <w:pStyle w:val="BodyText"/>
              <w:numPr>
                <w:ilvl w:val="0"/>
                <w:numId w:val="0"/>
              </w:numPr>
              <w:spacing w:after="0"/>
              <w:jc w:val="center"/>
              <w:rPr>
                <w:iCs/>
                <w:sz w:val="24"/>
                <w:szCs w:val="24"/>
              </w:rPr>
            </w:pPr>
            <w:r w:rsidRPr="00AD525B">
              <w:rPr>
                <w:iCs/>
                <w:sz w:val="24"/>
                <w:szCs w:val="24"/>
              </w:rPr>
              <w:t>-</w:t>
            </w:r>
          </w:p>
        </w:tc>
        <w:tc>
          <w:tcPr>
            <w:tcW w:w="1624" w:type="dxa"/>
          </w:tcPr>
          <w:p w14:paraId="5C4B3D3F" w14:textId="69ED7FC7" w:rsidR="009D5C92" w:rsidRPr="00AD525B" w:rsidRDefault="00EA7D11" w:rsidP="009D5C92">
            <w:pPr>
              <w:pStyle w:val="BodyText"/>
              <w:numPr>
                <w:ilvl w:val="0"/>
                <w:numId w:val="0"/>
              </w:numPr>
              <w:spacing w:after="0"/>
              <w:rPr>
                <w:iCs/>
                <w:sz w:val="24"/>
                <w:szCs w:val="24"/>
              </w:rPr>
            </w:pPr>
            <w:r w:rsidRPr="00AD525B">
              <w:rPr>
                <w:iCs/>
                <w:sz w:val="24"/>
                <w:szCs w:val="24"/>
              </w:rPr>
              <w:t>-</w:t>
            </w:r>
          </w:p>
        </w:tc>
      </w:tr>
      <w:tr w:rsidR="009D5C92" w:rsidRPr="00AD525B" w14:paraId="1469EFAE" w14:textId="77777777" w:rsidTr="00F94E84">
        <w:tc>
          <w:tcPr>
            <w:tcW w:w="533" w:type="dxa"/>
          </w:tcPr>
          <w:p w14:paraId="46CF7E73" w14:textId="77777777" w:rsidR="009D5C92" w:rsidRPr="00AD525B" w:rsidRDefault="009D5C92" w:rsidP="009D5C92">
            <w:pPr>
              <w:pStyle w:val="BodyText"/>
              <w:numPr>
                <w:ilvl w:val="0"/>
                <w:numId w:val="0"/>
              </w:numPr>
              <w:spacing w:after="0"/>
              <w:rPr>
                <w:iCs/>
                <w:sz w:val="24"/>
                <w:szCs w:val="24"/>
              </w:rPr>
            </w:pPr>
            <w:r w:rsidRPr="00AD525B">
              <w:rPr>
                <w:iCs/>
                <w:sz w:val="24"/>
                <w:szCs w:val="24"/>
              </w:rPr>
              <w:t>6</w:t>
            </w:r>
          </w:p>
        </w:tc>
        <w:tc>
          <w:tcPr>
            <w:tcW w:w="5344" w:type="dxa"/>
          </w:tcPr>
          <w:p w14:paraId="2132E12A" w14:textId="77777777" w:rsidR="009D5C92" w:rsidRPr="00AD525B" w:rsidRDefault="009D5C92" w:rsidP="009D5C92">
            <w:pPr>
              <w:pStyle w:val="BodyText"/>
              <w:numPr>
                <w:ilvl w:val="0"/>
                <w:numId w:val="0"/>
              </w:numPr>
              <w:spacing w:after="0"/>
              <w:rPr>
                <w:iCs/>
                <w:sz w:val="24"/>
                <w:szCs w:val="24"/>
              </w:rPr>
            </w:pPr>
            <w:r w:rsidRPr="00AD525B">
              <w:rPr>
                <w:sz w:val="24"/>
                <w:szCs w:val="24"/>
              </w:rPr>
              <w:t>Cămine aferente rețelelor tehnico-edilitare</w:t>
            </w:r>
          </w:p>
        </w:tc>
        <w:tc>
          <w:tcPr>
            <w:tcW w:w="1469" w:type="dxa"/>
          </w:tcPr>
          <w:p w14:paraId="37F4C480" w14:textId="03662B2B" w:rsidR="009D5C92" w:rsidRPr="00AD525B" w:rsidRDefault="00EA7D11" w:rsidP="009D5C92">
            <w:pPr>
              <w:pStyle w:val="BodyText"/>
              <w:numPr>
                <w:ilvl w:val="0"/>
                <w:numId w:val="0"/>
              </w:numPr>
              <w:spacing w:after="0"/>
              <w:rPr>
                <w:iCs/>
                <w:sz w:val="24"/>
                <w:szCs w:val="24"/>
              </w:rPr>
            </w:pPr>
            <w:r w:rsidRPr="00AD525B">
              <w:rPr>
                <w:iCs/>
                <w:sz w:val="24"/>
                <w:szCs w:val="24"/>
              </w:rPr>
              <w:t>12334</w:t>
            </w:r>
          </w:p>
        </w:tc>
        <w:tc>
          <w:tcPr>
            <w:tcW w:w="1189" w:type="dxa"/>
          </w:tcPr>
          <w:p w14:paraId="44233DD6" w14:textId="77777777" w:rsidR="009D5C92" w:rsidRPr="00AD525B" w:rsidRDefault="009D5C92" w:rsidP="009D5C92">
            <w:pPr>
              <w:pStyle w:val="BodyText"/>
              <w:numPr>
                <w:ilvl w:val="0"/>
                <w:numId w:val="0"/>
              </w:numPr>
              <w:spacing w:after="0"/>
              <w:rPr>
                <w:iCs/>
                <w:sz w:val="24"/>
                <w:szCs w:val="24"/>
              </w:rPr>
            </w:pPr>
            <w:r w:rsidRPr="00AD525B">
              <w:rPr>
                <w:iCs/>
                <w:sz w:val="24"/>
                <w:szCs w:val="24"/>
              </w:rPr>
              <w:t>1</w:t>
            </w:r>
          </w:p>
        </w:tc>
        <w:tc>
          <w:tcPr>
            <w:tcW w:w="1346" w:type="dxa"/>
          </w:tcPr>
          <w:p w14:paraId="170824B2" w14:textId="21C4F5DC" w:rsidR="009D5C92" w:rsidRPr="00AD525B" w:rsidRDefault="00EA7D11" w:rsidP="009D5C92">
            <w:pPr>
              <w:pStyle w:val="BodyText"/>
              <w:numPr>
                <w:ilvl w:val="0"/>
                <w:numId w:val="0"/>
              </w:numPr>
              <w:spacing w:after="0"/>
              <w:rPr>
                <w:b/>
                <w:iCs/>
                <w:sz w:val="24"/>
                <w:szCs w:val="24"/>
              </w:rPr>
            </w:pPr>
            <w:r w:rsidRPr="00AD525B">
              <w:rPr>
                <w:b/>
                <w:iCs/>
                <w:sz w:val="24"/>
                <w:szCs w:val="24"/>
              </w:rPr>
              <w:t>12334</w:t>
            </w:r>
          </w:p>
        </w:tc>
        <w:tc>
          <w:tcPr>
            <w:tcW w:w="1341" w:type="dxa"/>
          </w:tcPr>
          <w:p w14:paraId="2E746DFF" w14:textId="5C93EB16" w:rsidR="009D5C92" w:rsidRPr="00AD525B" w:rsidRDefault="006F193F" w:rsidP="009D5C92">
            <w:pPr>
              <w:pStyle w:val="BodyText"/>
              <w:numPr>
                <w:ilvl w:val="0"/>
                <w:numId w:val="0"/>
              </w:numPr>
              <w:spacing w:after="0"/>
              <w:rPr>
                <w:iCs/>
                <w:sz w:val="24"/>
                <w:szCs w:val="24"/>
              </w:rPr>
            </w:pPr>
            <w:r w:rsidRPr="00AD525B">
              <w:rPr>
                <w:iCs/>
                <w:sz w:val="24"/>
                <w:szCs w:val="24"/>
              </w:rPr>
              <w:t>0,75</w:t>
            </w:r>
          </w:p>
        </w:tc>
        <w:tc>
          <w:tcPr>
            <w:tcW w:w="1369" w:type="dxa"/>
          </w:tcPr>
          <w:p w14:paraId="43ACA55B" w14:textId="7534AE11" w:rsidR="009D5C92" w:rsidRPr="00AD525B" w:rsidRDefault="006F193F" w:rsidP="009D5C92">
            <w:pPr>
              <w:pStyle w:val="BodyText"/>
              <w:numPr>
                <w:ilvl w:val="0"/>
                <w:numId w:val="0"/>
              </w:numPr>
              <w:spacing w:after="0"/>
              <w:rPr>
                <w:iCs/>
                <w:sz w:val="24"/>
                <w:szCs w:val="24"/>
              </w:rPr>
            </w:pPr>
            <w:r w:rsidRPr="00AD525B">
              <w:rPr>
                <w:iCs/>
                <w:sz w:val="24"/>
                <w:szCs w:val="24"/>
              </w:rPr>
              <w:t>9250</w:t>
            </w:r>
          </w:p>
        </w:tc>
        <w:tc>
          <w:tcPr>
            <w:tcW w:w="1624" w:type="dxa"/>
          </w:tcPr>
          <w:p w14:paraId="1B7C03A9" w14:textId="4E46092A" w:rsidR="004E421B" w:rsidRPr="00AD525B" w:rsidRDefault="004E421B" w:rsidP="004E421B">
            <w:pPr>
              <w:pStyle w:val="BodyText"/>
              <w:numPr>
                <w:ilvl w:val="0"/>
                <w:numId w:val="0"/>
              </w:numPr>
              <w:spacing w:after="0"/>
              <w:rPr>
                <w:iCs/>
                <w:sz w:val="24"/>
                <w:szCs w:val="24"/>
              </w:rPr>
            </w:pPr>
            <w:r w:rsidRPr="00AD525B">
              <w:rPr>
                <w:iCs/>
                <w:sz w:val="24"/>
                <w:szCs w:val="24"/>
              </w:rPr>
              <w:t>11007</w:t>
            </w:r>
          </w:p>
          <w:p w14:paraId="5150661B" w14:textId="77777777" w:rsidR="009D5C92" w:rsidRPr="00AD525B" w:rsidRDefault="009D5C92" w:rsidP="004E421B">
            <w:pPr>
              <w:pStyle w:val="BodyText"/>
              <w:numPr>
                <w:ilvl w:val="0"/>
                <w:numId w:val="0"/>
              </w:numPr>
              <w:spacing w:after="0"/>
              <w:rPr>
                <w:iCs/>
                <w:sz w:val="24"/>
                <w:szCs w:val="24"/>
              </w:rPr>
            </w:pPr>
          </w:p>
        </w:tc>
      </w:tr>
      <w:tr w:rsidR="009D5C92" w:rsidRPr="00AD525B" w14:paraId="560893CB" w14:textId="77777777" w:rsidTr="00F94E84">
        <w:tc>
          <w:tcPr>
            <w:tcW w:w="533" w:type="dxa"/>
          </w:tcPr>
          <w:p w14:paraId="3F1C9FD5"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III</w:t>
            </w:r>
          </w:p>
        </w:tc>
        <w:tc>
          <w:tcPr>
            <w:tcW w:w="10689" w:type="dxa"/>
            <w:gridSpan w:val="5"/>
          </w:tcPr>
          <w:p w14:paraId="482C7C01"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Total valoare estimată/an deratizare</w:t>
            </w:r>
          </w:p>
        </w:tc>
        <w:tc>
          <w:tcPr>
            <w:tcW w:w="1369" w:type="dxa"/>
          </w:tcPr>
          <w:p w14:paraId="6D9E1318" w14:textId="77777777" w:rsidR="009D5C92" w:rsidRPr="00AD525B" w:rsidRDefault="009D5C92" w:rsidP="009D5C92">
            <w:pPr>
              <w:pStyle w:val="BodyText"/>
              <w:numPr>
                <w:ilvl w:val="0"/>
                <w:numId w:val="0"/>
              </w:numPr>
              <w:spacing w:after="0"/>
              <w:rPr>
                <w:b/>
                <w:iCs/>
                <w:sz w:val="24"/>
                <w:szCs w:val="24"/>
              </w:rPr>
            </w:pPr>
          </w:p>
        </w:tc>
        <w:tc>
          <w:tcPr>
            <w:tcW w:w="1624" w:type="dxa"/>
          </w:tcPr>
          <w:p w14:paraId="663DEFF7" w14:textId="058969C2" w:rsidR="004E421B" w:rsidRPr="00AD525B" w:rsidRDefault="004E421B" w:rsidP="004E421B">
            <w:pPr>
              <w:pStyle w:val="BodyText"/>
              <w:numPr>
                <w:ilvl w:val="0"/>
                <w:numId w:val="0"/>
              </w:numPr>
              <w:spacing w:after="0"/>
              <w:rPr>
                <w:b/>
                <w:iCs/>
                <w:sz w:val="24"/>
                <w:szCs w:val="24"/>
              </w:rPr>
            </w:pPr>
            <w:r w:rsidRPr="00AD525B">
              <w:rPr>
                <w:b/>
                <w:iCs/>
                <w:sz w:val="24"/>
                <w:szCs w:val="24"/>
              </w:rPr>
              <w:t>457.576</w:t>
            </w:r>
          </w:p>
          <w:p w14:paraId="644F6CAA" w14:textId="77777777" w:rsidR="009D5C92" w:rsidRPr="00AD525B" w:rsidRDefault="009D5C92" w:rsidP="009D5C92">
            <w:pPr>
              <w:pStyle w:val="BodyText"/>
              <w:numPr>
                <w:ilvl w:val="0"/>
                <w:numId w:val="0"/>
              </w:numPr>
              <w:spacing w:after="0"/>
              <w:rPr>
                <w:b/>
                <w:iCs/>
                <w:sz w:val="24"/>
                <w:szCs w:val="24"/>
              </w:rPr>
            </w:pPr>
          </w:p>
        </w:tc>
      </w:tr>
      <w:tr w:rsidR="009D5C92" w:rsidRPr="00AD525B" w14:paraId="741F6AE1" w14:textId="77777777" w:rsidTr="00F94E84">
        <w:tc>
          <w:tcPr>
            <w:tcW w:w="14215" w:type="dxa"/>
            <w:gridSpan w:val="8"/>
          </w:tcPr>
          <w:p w14:paraId="221AAB04" w14:textId="77777777" w:rsidR="009D5C92" w:rsidRPr="00AD525B" w:rsidRDefault="009D5C92" w:rsidP="009D5C92">
            <w:pPr>
              <w:pStyle w:val="BodyText"/>
              <w:numPr>
                <w:ilvl w:val="0"/>
                <w:numId w:val="0"/>
              </w:numPr>
              <w:spacing w:after="0"/>
              <w:rPr>
                <w:iCs/>
                <w:sz w:val="24"/>
                <w:szCs w:val="24"/>
              </w:rPr>
            </w:pPr>
            <w:r w:rsidRPr="00AD525B">
              <w:rPr>
                <w:iCs/>
                <w:sz w:val="24"/>
                <w:szCs w:val="24"/>
              </w:rPr>
              <w:t>IV. Dezinfecție</w:t>
            </w:r>
          </w:p>
        </w:tc>
      </w:tr>
      <w:tr w:rsidR="004E421B" w:rsidRPr="00AD525B" w14:paraId="25A13997" w14:textId="77777777" w:rsidTr="00693B0E">
        <w:tc>
          <w:tcPr>
            <w:tcW w:w="533" w:type="dxa"/>
          </w:tcPr>
          <w:p w14:paraId="74541CF1" w14:textId="77777777" w:rsidR="004E421B" w:rsidRPr="00AD525B" w:rsidRDefault="004E421B" w:rsidP="004E421B">
            <w:pPr>
              <w:pStyle w:val="BodyText"/>
              <w:numPr>
                <w:ilvl w:val="0"/>
                <w:numId w:val="0"/>
              </w:numPr>
              <w:spacing w:after="0"/>
              <w:rPr>
                <w:iCs/>
                <w:sz w:val="24"/>
                <w:szCs w:val="24"/>
              </w:rPr>
            </w:pPr>
            <w:r w:rsidRPr="00AD525B">
              <w:rPr>
                <w:iCs/>
                <w:sz w:val="24"/>
                <w:szCs w:val="24"/>
              </w:rPr>
              <w:t>1</w:t>
            </w:r>
          </w:p>
        </w:tc>
        <w:tc>
          <w:tcPr>
            <w:tcW w:w="5344" w:type="dxa"/>
          </w:tcPr>
          <w:p w14:paraId="59E73645" w14:textId="77777777" w:rsidR="004E421B" w:rsidRPr="00AD525B" w:rsidRDefault="004E421B" w:rsidP="004E421B">
            <w:pPr>
              <w:pStyle w:val="BodyText"/>
              <w:numPr>
                <w:ilvl w:val="0"/>
                <w:numId w:val="0"/>
              </w:numPr>
              <w:spacing w:after="0"/>
              <w:rPr>
                <w:iCs/>
                <w:sz w:val="24"/>
                <w:szCs w:val="24"/>
              </w:rPr>
            </w:pPr>
            <w:r w:rsidRPr="00AD525B">
              <w:rPr>
                <w:sz w:val="24"/>
                <w:szCs w:val="24"/>
                <w14:ligatures w14:val="standardContextual"/>
              </w:rPr>
              <w:t>Spații interioare ale clădirilor unităților sanitare din subordinea autorităților administrației publice locale (cantine, vestiare, băi, bucătării)</w:t>
            </w:r>
          </w:p>
        </w:tc>
        <w:tc>
          <w:tcPr>
            <w:tcW w:w="1469" w:type="dxa"/>
          </w:tcPr>
          <w:p w14:paraId="1619E47D" w14:textId="387308A6" w:rsidR="004E421B" w:rsidRPr="00AD525B" w:rsidRDefault="004E421B" w:rsidP="004E421B">
            <w:pPr>
              <w:pStyle w:val="BodyText"/>
              <w:numPr>
                <w:ilvl w:val="0"/>
                <w:numId w:val="0"/>
              </w:numPr>
              <w:spacing w:after="0"/>
              <w:rPr>
                <w:iCs/>
                <w:sz w:val="24"/>
                <w:szCs w:val="24"/>
              </w:rPr>
            </w:pPr>
            <w:r w:rsidRPr="00AD525B">
              <w:rPr>
                <w:iCs/>
                <w:sz w:val="24"/>
                <w:szCs w:val="24"/>
              </w:rPr>
              <w:t>585,16</w:t>
            </w:r>
          </w:p>
        </w:tc>
        <w:tc>
          <w:tcPr>
            <w:tcW w:w="1189" w:type="dxa"/>
          </w:tcPr>
          <w:p w14:paraId="7A5F46B4" w14:textId="79B69A21" w:rsidR="004E421B" w:rsidRPr="00AD525B" w:rsidRDefault="004E421B" w:rsidP="004E421B">
            <w:pPr>
              <w:pStyle w:val="BodyText"/>
              <w:numPr>
                <w:ilvl w:val="0"/>
                <w:numId w:val="0"/>
              </w:numPr>
              <w:spacing w:after="0"/>
              <w:rPr>
                <w:iCs/>
                <w:sz w:val="24"/>
                <w:szCs w:val="24"/>
              </w:rPr>
            </w:pPr>
            <w:r w:rsidRPr="00AD525B">
              <w:rPr>
                <w:iCs/>
                <w:sz w:val="24"/>
                <w:szCs w:val="24"/>
              </w:rPr>
              <w:t>3</w:t>
            </w:r>
          </w:p>
        </w:tc>
        <w:tc>
          <w:tcPr>
            <w:tcW w:w="1346" w:type="dxa"/>
          </w:tcPr>
          <w:p w14:paraId="3428698B" w14:textId="13844FAB" w:rsidR="004E421B" w:rsidRPr="00AD525B" w:rsidRDefault="004E421B" w:rsidP="004E421B">
            <w:pPr>
              <w:pStyle w:val="BodyText"/>
              <w:numPr>
                <w:ilvl w:val="0"/>
                <w:numId w:val="0"/>
              </w:numPr>
              <w:spacing w:after="0"/>
              <w:rPr>
                <w:iCs/>
                <w:sz w:val="24"/>
                <w:szCs w:val="24"/>
              </w:rPr>
            </w:pPr>
            <w:r w:rsidRPr="00AD525B">
              <w:rPr>
                <w:iCs/>
                <w:sz w:val="24"/>
                <w:szCs w:val="24"/>
              </w:rPr>
              <w:t>1755,48</w:t>
            </w:r>
          </w:p>
        </w:tc>
        <w:tc>
          <w:tcPr>
            <w:tcW w:w="1341" w:type="dxa"/>
          </w:tcPr>
          <w:p w14:paraId="0D65C09B" w14:textId="4ED95C49" w:rsidR="004E421B" w:rsidRPr="00AD525B" w:rsidRDefault="004E421B" w:rsidP="004E421B">
            <w:pPr>
              <w:pStyle w:val="BodyText"/>
              <w:numPr>
                <w:ilvl w:val="0"/>
                <w:numId w:val="0"/>
              </w:numPr>
              <w:spacing w:after="0"/>
              <w:rPr>
                <w:iCs/>
                <w:sz w:val="24"/>
                <w:szCs w:val="24"/>
              </w:rPr>
            </w:pPr>
            <w:r w:rsidRPr="00AD525B">
              <w:rPr>
                <w:iCs/>
                <w:sz w:val="24"/>
                <w:szCs w:val="24"/>
              </w:rPr>
              <w:t>0,84</w:t>
            </w:r>
          </w:p>
        </w:tc>
        <w:tc>
          <w:tcPr>
            <w:tcW w:w="1369" w:type="dxa"/>
          </w:tcPr>
          <w:p w14:paraId="139ABC40" w14:textId="38DA3516" w:rsidR="004E421B" w:rsidRPr="00AD525B" w:rsidRDefault="004E421B" w:rsidP="004E421B">
            <w:pPr>
              <w:pStyle w:val="BodyText"/>
              <w:numPr>
                <w:ilvl w:val="0"/>
                <w:numId w:val="0"/>
              </w:numPr>
              <w:spacing w:after="0"/>
              <w:rPr>
                <w:iCs/>
                <w:sz w:val="24"/>
                <w:szCs w:val="24"/>
              </w:rPr>
            </w:pPr>
            <w:r w:rsidRPr="00AD525B">
              <w:rPr>
                <w:iCs/>
                <w:sz w:val="24"/>
                <w:szCs w:val="24"/>
              </w:rPr>
              <w:t>1.475</w:t>
            </w:r>
          </w:p>
        </w:tc>
        <w:tc>
          <w:tcPr>
            <w:tcW w:w="1624" w:type="dxa"/>
            <w:vAlign w:val="bottom"/>
          </w:tcPr>
          <w:p w14:paraId="323490BC" w14:textId="1C901FED" w:rsidR="004E421B" w:rsidRPr="00AD525B" w:rsidRDefault="004E421B" w:rsidP="004E421B">
            <w:pPr>
              <w:pStyle w:val="BodyText"/>
              <w:numPr>
                <w:ilvl w:val="0"/>
                <w:numId w:val="0"/>
              </w:numPr>
              <w:spacing w:after="0"/>
              <w:rPr>
                <w:iCs/>
                <w:sz w:val="24"/>
                <w:szCs w:val="24"/>
              </w:rPr>
            </w:pPr>
            <w:r w:rsidRPr="00AD525B">
              <w:rPr>
                <w:iCs/>
                <w:sz w:val="24"/>
                <w:szCs w:val="24"/>
              </w:rPr>
              <w:t>1755</w:t>
            </w:r>
          </w:p>
        </w:tc>
      </w:tr>
      <w:tr w:rsidR="004E421B" w:rsidRPr="00AD525B" w14:paraId="521CD711" w14:textId="77777777" w:rsidTr="00693B0E">
        <w:tc>
          <w:tcPr>
            <w:tcW w:w="533" w:type="dxa"/>
          </w:tcPr>
          <w:p w14:paraId="352B1FA9" w14:textId="77777777" w:rsidR="004E421B" w:rsidRPr="00AD525B" w:rsidRDefault="004E421B" w:rsidP="004E421B">
            <w:pPr>
              <w:pStyle w:val="BodyText"/>
              <w:numPr>
                <w:ilvl w:val="0"/>
                <w:numId w:val="0"/>
              </w:numPr>
              <w:spacing w:after="0"/>
              <w:rPr>
                <w:iCs/>
                <w:sz w:val="24"/>
                <w:szCs w:val="24"/>
              </w:rPr>
            </w:pPr>
            <w:r w:rsidRPr="00AD525B">
              <w:rPr>
                <w:iCs/>
                <w:sz w:val="24"/>
                <w:szCs w:val="24"/>
              </w:rPr>
              <w:lastRenderedPageBreak/>
              <w:t>2</w:t>
            </w:r>
          </w:p>
        </w:tc>
        <w:tc>
          <w:tcPr>
            <w:tcW w:w="5344" w:type="dxa"/>
          </w:tcPr>
          <w:p w14:paraId="526A6D03" w14:textId="77777777" w:rsidR="004E421B" w:rsidRPr="00AD525B" w:rsidRDefault="004E421B" w:rsidP="004E421B">
            <w:pPr>
              <w:pStyle w:val="BodyText"/>
              <w:numPr>
                <w:ilvl w:val="0"/>
                <w:numId w:val="0"/>
              </w:numPr>
              <w:spacing w:after="0"/>
              <w:rPr>
                <w:iCs/>
                <w:sz w:val="24"/>
                <w:szCs w:val="24"/>
              </w:rPr>
            </w:pPr>
            <w:r w:rsidRPr="00AD525B">
              <w:rPr>
                <w:sz w:val="24"/>
                <w:szCs w:val="24"/>
                <w14:ligatures w14:val="standardContextual"/>
              </w:rPr>
              <w:t>Spații interioare ale clădirilor unităților de învățământ din subordinea autorităților administrației publice locale (cantine, vestiare, băi, bucătării)</w:t>
            </w:r>
          </w:p>
        </w:tc>
        <w:tc>
          <w:tcPr>
            <w:tcW w:w="1469" w:type="dxa"/>
          </w:tcPr>
          <w:p w14:paraId="57E4E507" w14:textId="3841379D" w:rsidR="004E421B" w:rsidRPr="00AD525B" w:rsidRDefault="004E421B" w:rsidP="004E421B">
            <w:pPr>
              <w:pStyle w:val="BodyText"/>
              <w:numPr>
                <w:ilvl w:val="0"/>
                <w:numId w:val="0"/>
              </w:numPr>
              <w:spacing w:after="0"/>
              <w:rPr>
                <w:iCs/>
                <w:sz w:val="24"/>
                <w:szCs w:val="24"/>
              </w:rPr>
            </w:pPr>
            <w:r w:rsidRPr="00AD525B">
              <w:rPr>
                <w:iCs/>
                <w:sz w:val="24"/>
                <w:szCs w:val="24"/>
              </w:rPr>
              <w:t>45243</w:t>
            </w:r>
          </w:p>
        </w:tc>
        <w:tc>
          <w:tcPr>
            <w:tcW w:w="1189" w:type="dxa"/>
          </w:tcPr>
          <w:p w14:paraId="03332EB0" w14:textId="77777777" w:rsidR="004E421B" w:rsidRPr="00AD525B" w:rsidRDefault="004E421B" w:rsidP="004E421B">
            <w:pPr>
              <w:pStyle w:val="BodyText"/>
              <w:numPr>
                <w:ilvl w:val="0"/>
                <w:numId w:val="0"/>
              </w:numPr>
              <w:spacing w:after="0"/>
              <w:rPr>
                <w:iCs/>
                <w:sz w:val="24"/>
                <w:szCs w:val="24"/>
              </w:rPr>
            </w:pPr>
            <w:r w:rsidRPr="00AD525B">
              <w:rPr>
                <w:iCs/>
                <w:sz w:val="24"/>
                <w:szCs w:val="24"/>
              </w:rPr>
              <w:t>3</w:t>
            </w:r>
          </w:p>
        </w:tc>
        <w:tc>
          <w:tcPr>
            <w:tcW w:w="1346" w:type="dxa"/>
          </w:tcPr>
          <w:p w14:paraId="5D92D40D" w14:textId="42F74E60" w:rsidR="004E421B" w:rsidRPr="00AD525B" w:rsidRDefault="004E421B" w:rsidP="004E421B">
            <w:pPr>
              <w:pStyle w:val="BodyText"/>
              <w:numPr>
                <w:ilvl w:val="0"/>
                <w:numId w:val="0"/>
              </w:numPr>
              <w:spacing w:after="0"/>
              <w:rPr>
                <w:iCs/>
                <w:sz w:val="24"/>
                <w:szCs w:val="24"/>
              </w:rPr>
            </w:pPr>
            <w:r w:rsidRPr="00AD525B">
              <w:rPr>
                <w:iCs/>
                <w:sz w:val="24"/>
                <w:szCs w:val="24"/>
              </w:rPr>
              <w:t>135729</w:t>
            </w:r>
          </w:p>
        </w:tc>
        <w:tc>
          <w:tcPr>
            <w:tcW w:w="1341" w:type="dxa"/>
          </w:tcPr>
          <w:p w14:paraId="64DDE6D1" w14:textId="12CEDC8C" w:rsidR="004E421B" w:rsidRPr="00AD525B" w:rsidRDefault="004E421B" w:rsidP="004E421B">
            <w:pPr>
              <w:pStyle w:val="BodyText"/>
              <w:numPr>
                <w:ilvl w:val="0"/>
                <w:numId w:val="0"/>
              </w:numPr>
              <w:spacing w:after="0"/>
              <w:rPr>
                <w:iCs/>
                <w:sz w:val="24"/>
                <w:szCs w:val="24"/>
              </w:rPr>
            </w:pPr>
            <w:r w:rsidRPr="00AD525B">
              <w:rPr>
                <w:iCs/>
                <w:sz w:val="24"/>
                <w:szCs w:val="24"/>
              </w:rPr>
              <w:t>0,84</w:t>
            </w:r>
          </w:p>
        </w:tc>
        <w:tc>
          <w:tcPr>
            <w:tcW w:w="1369" w:type="dxa"/>
          </w:tcPr>
          <w:p w14:paraId="2FECC694" w14:textId="35A7C0A6" w:rsidR="004E421B" w:rsidRPr="00AD525B" w:rsidRDefault="004E421B" w:rsidP="004E421B">
            <w:pPr>
              <w:pStyle w:val="BodyText"/>
              <w:numPr>
                <w:ilvl w:val="0"/>
                <w:numId w:val="0"/>
              </w:numPr>
              <w:spacing w:after="0"/>
              <w:rPr>
                <w:iCs/>
                <w:sz w:val="24"/>
                <w:szCs w:val="24"/>
              </w:rPr>
            </w:pPr>
            <w:r w:rsidRPr="00AD525B">
              <w:rPr>
                <w:iCs/>
                <w:sz w:val="24"/>
                <w:szCs w:val="24"/>
              </w:rPr>
              <w:t>114.012</w:t>
            </w:r>
          </w:p>
        </w:tc>
        <w:tc>
          <w:tcPr>
            <w:tcW w:w="1624" w:type="dxa"/>
            <w:vAlign w:val="bottom"/>
          </w:tcPr>
          <w:p w14:paraId="298AEFC3" w14:textId="5746312E" w:rsidR="004E421B" w:rsidRPr="00AD525B" w:rsidRDefault="004E421B" w:rsidP="004E421B">
            <w:pPr>
              <w:pStyle w:val="BodyText"/>
              <w:numPr>
                <w:ilvl w:val="0"/>
                <w:numId w:val="0"/>
              </w:numPr>
              <w:spacing w:after="0"/>
              <w:rPr>
                <w:iCs/>
                <w:sz w:val="24"/>
                <w:szCs w:val="24"/>
              </w:rPr>
            </w:pPr>
            <w:r w:rsidRPr="00AD525B">
              <w:rPr>
                <w:iCs/>
                <w:sz w:val="24"/>
                <w:szCs w:val="24"/>
              </w:rPr>
              <w:t>135674</w:t>
            </w:r>
          </w:p>
        </w:tc>
      </w:tr>
      <w:tr w:rsidR="004E421B" w:rsidRPr="00AD525B" w14:paraId="7D2709EE" w14:textId="77777777" w:rsidTr="00693B0E">
        <w:tc>
          <w:tcPr>
            <w:tcW w:w="533" w:type="dxa"/>
          </w:tcPr>
          <w:p w14:paraId="37738F1A" w14:textId="77777777" w:rsidR="004E421B" w:rsidRPr="00AD525B" w:rsidRDefault="004E421B" w:rsidP="004E421B">
            <w:pPr>
              <w:pStyle w:val="BodyText"/>
              <w:numPr>
                <w:ilvl w:val="0"/>
                <w:numId w:val="0"/>
              </w:numPr>
              <w:spacing w:after="0"/>
              <w:rPr>
                <w:iCs/>
                <w:sz w:val="24"/>
                <w:szCs w:val="24"/>
              </w:rPr>
            </w:pPr>
            <w:r w:rsidRPr="00AD525B">
              <w:rPr>
                <w:iCs/>
                <w:sz w:val="24"/>
                <w:szCs w:val="24"/>
              </w:rPr>
              <w:t>3</w:t>
            </w:r>
          </w:p>
        </w:tc>
        <w:tc>
          <w:tcPr>
            <w:tcW w:w="5344" w:type="dxa"/>
          </w:tcPr>
          <w:p w14:paraId="6745AFCF" w14:textId="77777777" w:rsidR="004E421B" w:rsidRPr="00AD525B" w:rsidRDefault="004E421B" w:rsidP="004E421B">
            <w:pPr>
              <w:pStyle w:val="BodyText"/>
              <w:numPr>
                <w:ilvl w:val="0"/>
                <w:numId w:val="0"/>
              </w:numPr>
              <w:spacing w:after="0"/>
              <w:rPr>
                <w:iCs/>
                <w:sz w:val="24"/>
                <w:szCs w:val="24"/>
              </w:rPr>
            </w:pPr>
            <w:r w:rsidRPr="00AD525B">
              <w:rPr>
                <w:sz w:val="24"/>
                <w:szCs w:val="24"/>
                <w14:ligatures w14:val="standardContextual"/>
              </w:rPr>
              <w:t>Spații interioare ale clădirilor instituțiilor publice din subordinea autorităților administrației publice locale, altele decât unitățile sanitare și unitățile de învățământ</w:t>
            </w:r>
          </w:p>
        </w:tc>
        <w:tc>
          <w:tcPr>
            <w:tcW w:w="1469" w:type="dxa"/>
          </w:tcPr>
          <w:p w14:paraId="77769075" w14:textId="63B56E9F" w:rsidR="004E421B" w:rsidRPr="00AD525B" w:rsidRDefault="004E421B" w:rsidP="004E421B">
            <w:pPr>
              <w:pStyle w:val="BodyText"/>
              <w:numPr>
                <w:ilvl w:val="0"/>
                <w:numId w:val="0"/>
              </w:numPr>
              <w:spacing w:after="0"/>
              <w:rPr>
                <w:iCs/>
                <w:sz w:val="24"/>
                <w:szCs w:val="24"/>
              </w:rPr>
            </w:pPr>
            <w:r w:rsidRPr="00AD525B">
              <w:rPr>
                <w:iCs/>
                <w:sz w:val="24"/>
                <w:szCs w:val="24"/>
              </w:rPr>
              <w:t>11687</w:t>
            </w:r>
          </w:p>
        </w:tc>
        <w:tc>
          <w:tcPr>
            <w:tcW w:w="1189" w:type="dxa"/>
          </w:tcPr>
          <w:p w14:paraId="1A90C6CD" w14:textId="77777777" w:rsidR="004E421B" w:rsidRPr="00AD525B" w:rsidRDefault="004E421B" w:rsidP="004E421B">
            <w:pPr>
              <w:pStyle w:val="BodyText"/>
              <w:numPr>
                <w:ilvl w:val="0"/>
                <w:numId w:val="0"/>
              </w:numPr>
              <w:spacing w:after="0"/>
              <w:rPr>
                <w:iCs/>
                <w:sz w:val="24"/>
                <w:szCs w:val="24"/>
              </w:rPr>
            </w:pPr>
            <w:r w:rsidRPr="00AD525B">
              <w:rPr>
                <w:iCs/>
                <w:sz w:val="24"/>
                <w:szCs w:val="24"/>
              </w:rPr>
              <w:t>3</w:t>
            </w:r>
          </w:p>
        </w:tc>
        <w:tc>
          <w:tcPr>
            <w:tcW w:w="1346" w:type="dxa"/>
          </w:tcPr>
          <w:p w14:paraId="3F276856" w14:textId="0D682539" w:rsidR="004E421B" w:rsidRPr="00AD525B" w:rsidRDefault="004E421B" w:rsidP="004E421B">
            <w:pPr>
              <w:pStyle w:val="BodyText"/>
              <w:numPr>
                <w:ilvl w:val="0"/>
                <w:numId w:val="0"/>
              </w:numPr>
              <w:spacing w:after="0"/>
              <w:rPr>
                <w:iCs/>
                <w:sz w:val="24"/>
                <w:szCs w:val="24"/>
              </w:rPr>
            </w:pPr>
            <w:r w:rsidRPr="00AD525B">
              <w:rPr>
                <w:iCs/>
                <w:sz w:val="24"/>
                <w:szCs w:val="24"/>
              </w:rPr>
              <w:t>25061</w:t>
            </w:r>
          </w:p>
        </w:tc>
        <w:tc>
          <w:tcPr>
            <w:tcW w:w="1341" w:type="dxa"/>
          </w:tcPr>
          <w:p w14:paraId="65DA781E" w14:textId="5C6C28DF" w:rsidR="004E421B" w:rsidRPr="00AD525B" w:rsidRDefault="004E421B" w:rsidP="004E421B">
            <w:pPr>
              <w:pStyle w:val="BodyText"/>
              <w:numPr>
                <w:ilvl w:val="0"/>
                <w:numId w:val="0"/>
              </w:numPr>
              <w:spacing w:after="0"/>
              <w:rPr>
                <w:iCs/>
                <w:sz w:val="24"/>
                <w:szCs w:val="24"/>
              </w:rPr>
            </w:pPr>
            <w:r w:rsidRPr="00AD525B">
              <w:rPr>
                <w:iCs/>
                <w:sz w:val="24"/>
                <w:szCs w:val="24"/>
              </w:rPr>
              <w:t>0,84</w:t>
            </w:r>
          </w:p>
        </w:tc>
        <w:tc>
          <w:tcPr>
            <w:tcW w:w="1369" w:type="dxa"/>
          </w:tcPr>
          <w:p w14:paraId="093EFEAE" w14:textId="60B50688" w:rsidR="004E421B" w:rsidRPr="00AD525B" w:rsidRDefault="004E421B" w:rsidP="004E421B">
            <w:pPr>
              <w:pStyle w:val="BodyText"/>
              <w:numPr>
                <w:ilvl w:val="0"/>
                <w:numId w:val="0"/>
              </w:numPr>
              <w:spacing w:after="0"/>
              <w:rPr>
                <w:iCs/>
                <w:sz w:val="24"/>
                <w:szCs w:val="24"/>
              </w:rPr>
            </w:pPr>
            <w:r w:rsidRPr="00AD525B">
              <w:rPr>
                <w:iCs/>
                <w:sz w:val="24"/>
                <w:szCs w:val="24"/>
              </w:rPr>
              <w:t>21.051</w:t>
            </w:r>
          </w:p>
        </w:tc>
        <w:tc>
          <w:tcPr>
            <w:tcW w:w="1624" w:type="dxa"/>
            <w:vAlign w:val="bottom"/>
          </w:tcPr>
          <w:p w14:paraId="50BCFC47" w14:textId="2F9E3746" w:rsidR="004E421B" w:rsidRPr="00AD525B" w:rsidRDefault="004E421B" w:rsidP="004E421B">
            <w:pPr>
              <w:pStyle w:val="BodyText"/>
              <w:numPr>
                <w:ilvl w:val="0"/>
                <w:numId w:val="0"/>
              </w:numPr>
              <w:spacing w:after="0"/>
              <w:rPr>
                <w:iCs/>
                <w:sz w:val="24"/>
                <w:szCs w:val="24"/>
              </w:rPr>
            </w:pPr>
            <w:r w:rsidRPr="00AD525B">
              <w:rPr>
                <w:iCs/>
                <w:sz w:val="24"/>
                <w:szCs w:val="24"/>
              </w:rPr>
              <w:t>25050</w:t>
            </w:r>
          </w:p>
        </w:tc>
      </w:tr>
      <w:tr w:rsidR="009D5C92" w:rsidRPr="00AD525B" w14:paraId="63B74A56" w14:textId="77777777" w:rsidTr="00F94E84">
        <w:tc>
          <w:tcPr>
            <w:tcW w:w="533" w:type="dxa"/>
          </w:tcPr>
          <w:p w14:paraId="5DB4DD01" w14:textId="77777777" w:rsidR="009D5C92" w:rsidRPr="00AD525B" w:rsidRDefault="009D5C92" w:rsidP="009D5C92">
            <w:pPr>
              <w:pStyle w:val="BodyText"/>
              <w:numPr>
                <w:ilvl w:val="0"/>
                <w:numId w:val="0"/>
              </w:numPr>
              <w:spacing w:after="0"/>
              <w:rPr>
                <w:iCs/>
                <w:sz w:val="24"/>
                <w:szCs w:val="24"/>
              </w:rPr>
            </w:pPr>
            <w:r w:rsidRPr="00AD525B">
              <w:rPr>
                <w:iCs/>
                <w:sz w:val="24"/>
                <w:szCs w:val="24"/>
              </w:rPr>
              <w:t>4</w:t>
            </w:r>
          </w:p>
        </w:tc>
        <w:tc>
          <w:tcPr>
            <w:tcW w:w="5344" w:type="dxa"/>
          </w:tcPr>
          <w:p w14:paraId="7E8F5EC7" w14:textId="77777777" w:rsidR="009D5C92" w:rsidRPr="00AD525B" w:rsidRDefault="009D5C92" w:rsidP="009D5C92">
            <w:pPr>
              <w:pStyle w:val="BodyText"/>
              <w:numPr>
                <w:ilvl w:val="0"/>
                <w:numId w:val="0"/>
              </w:numPr>
              <w:spacing w:after="0"/>
              <w:rPr>
                <w:iCs/>
                <w:sz w:val="24"/>
                <w:szCs w:val="24"/>
              </w:rPr>
            </w:pPr>
            <w:r w:rsidRPr="00AD525B">
              <w:rPr>
                <w:sz w:val="24"/>
                <w:szCs w:val="24"/>
              </w:rPr>
              <w:t>Spații comune închise ale imobilelor de tip condominiu aparținând asociațiilor de proprietari/locatari (casa scării, subsol, spații tehnice, încăperile prevăzute cu tobogan destinate colectării/evacuării deșeurilor municipale, parcări subterane și alte asemenea)</w:t>
            </w:r>
          </w:p>
        </w:tc>
        <w:tc>
          <w:tcPr>
            <w:tcW w:w="1469" w:type="dxa"/>
          </w:tcPr>
          <w:p w14:paraId="5D33FC51" w14:textId="1AF89CB2" w:rsidR="009D5C92" w:rsidRPr="00AD525B" w:rsidRDefault="00B160A5" w:rsidP="009D5C92">
            <w:pPr>
              <w:pStyle w:val="BodyText"/>
              <w:numPr>
                <w:ilvl w:val="0"/>
                <w:numId w:val="0"/>
              </w:numPr>
              <w:spacing w:after="0"/>
              <w:rPr>
                <w:iCs/>
                <w:sz w:val="24"/>
                <w:szCs w:val="24"/>
              </w:rPr>
            </w:pPr>
            <w:r w:rsidRPr="00AD525B">
              <w:rPr>
                <w:iCs/>
                <w:sz w:val="24"/>
                <w:szCs w:val="24"/>
              </w:rPr>
              <w:t>167 asociații</w:t>
            </w:r>
          </w:p>
        </w:tc>
        <w:tc>
          <w:tcPr>
            <w:tcW w:w="1189" w:type="dxa"/>
          </w:tcPr>
          <w:p w14:paraId="2E638B5D" w14:textId="77777777" w:rsidR="009D5C92" w:rsidRPr="00AD525B" w:rsidRDefault="009D5C92" w:rsidP="009D5C92">
            <w:pPr>
              <w:pStyle w:val="BodyText"/>
              <w:numPr>
                <w:ilvl w:val="0"/>
                <w:numId w:val="0"/>
              </w:numPr>
              <w:spacing w:after="0"/>
              <w:rPr>
                <w:iCs/>
                <w:sz w:val="24"/>
                <w:szCs w:val="24"/>
              </w:rPr>
            </w:pPr>
            <w:r w:rsidRPr="00AD525B">
              <w:rPr>
                <w:iCs/>
                <w:sz w:val="24"/>
                <w:szCs w:val="24"/>
              </w:rPr>
              <w:t>3</w:t>
            </w:r>
          </w:p>
        </w:tc>
        <w:tc>
          <w:tcPr>
            <w:tcW w:w="1346" w:type="dxa"/>
          </w:tcPr>
          <w:p w14:paraId="3BE643C1" w14:textId="4382743B" w:rsidR="009D5C92" w:rsidRPr="00AD525B" w:rsidRDefault="00B160A5" w:rsidP="009D5C92">
            <w:pPr>
              <w:pStyle w:val="BodyText"/>
              <w:numPr>
                <w:ilvl w:val="0"/>
                <w:numId w:val="0"/>
              </w:numPr>
              <w:spacing w:after="0"/>
              <w:rPr>
                <w:iCs/>
                <w:sz w:val="24"/>
                <w:szCs w:val="24"/>
              </w:rPr>
            </w:pPr>
            <w:r w:rsidRPr="00AD525B">
              <w:rPr>
                <w:iCs/>
                <w:sz w:val="24"/>
                <w:szCs w:val="24"/>
              </w:rPr>
              <w:t>-</w:t>
            </w:r>
          </w:p>
        </w:tc>
        <w:tc>
          <w:tcPr>
            <w:tcW w:w="1341" w:type="dxa"/>
          </w:tcPr>
          <w:p w14:paraId="0BC21C35" w14:textId="3F298BB4" w:rsidR="009D5C92" w:rsidRPr="00AD525B" w:rsidRDefault="00B160A5" w:rsidP="009D5C92">
            <w:pPr>
              <w:pStyle w:val="BodyText"/>
              <w:numPr>
                <w:ilvl w:val="0"/>
                <w:numId w:val="0"/>
              </w:numPr>
              <w:spacing w:after="0"/>
              <w:rPr>
                <w:iCs/>
                <w:sz w:val="24"/>
                <w:szCs w:val="24"/>
              </w:rPr>
            </w:pPr>
            <w:r w:rsidRPr="00AD525B">
              <w:rPr>
                <w:iCs/>
                <w:sz w:val="24"/>
                <w:szCs w:val="24"/>
              </w:rPr>
              <w:t>-</w:t>
            </w:r>
          </w:p>
        </w:tc>
        <w:tc>
          <w:tcPr>
            <w:tcW w:w="1369" w:type="dxa"/>
          </w:tcPr>
          <w:p w14:paraId="30C0CF9B" w14:textId="51E3FADA" w:rsidR="009D5C92" w:rsidRPr="00AD525B" w:rsidRDefault="00B160A5" w:rsidP="009D5C92">
            <w:pPr>
              <w:pStyle w:val="BodyText"/>
              <w:numPr>
                <w:ilvl w:val="0"/>
                <w:numId w:val="0"/>
              </w:numPr>
              <w:spacing w:after="0"/>
              <w:rPr>
                <w:iCs/>
                <w:sz w:val="24"/>
                <w:szCs w:val="24"/>
              </w:rPr>
            </w:pPr>
            <w:r w:rsidRPr="00AD525B">
              <w:rPr>
                <w:iCs/>
                <w:sz w:val="24"/>
                <w:szCs w:val="24"/>
              </w:rPr>
              <w:t>-</w:t>
            </w:r>
          </w:p>
        </w:tc>
        <w:tc>
          <w:tcPr>
            <w:tcW w:w="1624" w:type="dxa"/>
          </w:tcPr>
          <w:p w14:paraId="6FE9498B" w14:textId="5C198014" w:rsidR="009D5C92" w:rsidRPr="00AD525B" w:rsidRDefault="00B160A5" w:rsidP="009D5C92">
            <w:pPr>
              <w:pStyle w:val="BodyText"/>
              <w:numPr>
                <w:ilvl w:val="0"/>
                <w:numId w:val="0"/>
              </w:numPr>
              <w:spacing w:after="0"/>
              <w:rPr>
                <w:iCs/>
                <w:sz w:val="24"/>
                <w:szCs w:val="24"/>
              </w:rPr>
            </w:pPr>
            <w:r w:rsidRPr="00AD525B">
              <w:rPr>
                <w:iCs/>
                <w:sz w:val="24"/>
                <w:szCs w:val="24"/>
              </w:rPr>
              <w:t>-</w:t>
            </w:r>
          </w:p>
        </w:tc>
      </w:tr>
      <w:tr w:rsidR="009D5C92" w:rsidRPr="00AD525B" w14:paraId="52018EA3" w14:textId="77777777" w:rsidTr="00F94E84">
        <w:tc>
          <w:tcPr>
            <w:tcW w:w="533" w:type="dxa"/>
          </w:tcPr>
          <w:p w14:paraId="09ABB45D"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IV</w:t>
            </w:r>
          </w:p>
        </w:tc>
        <w:tc>
          <w:tcPr>
            <w:tcW w:w="10689" w:type="dxa"/>
            <w:gridSpan w:val="5"/>
          </w:tcPr>
          <w:p w14:paraId="1B331593"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Total valoare estimată/an dezinfecție</w:t>
            </w:r>
          </w:p>
        </w:tc>
        <w:tc>
          <w:tcPr>
            <w:tcW w:w="1369" w:type="dxa"/>
          </w:tcPr>
          <w:p w14:paraId="11CF6E50" w14:textId="77777777" w:rsidR="009D5C92" w:rsidRPr="00AD525B" w:rsidRDefault="009D5C92" w:rsidP="009D5C92">
            <w:pPr>
              <w:pStyle w:val="BodyText"/>
              <w:numPr>
                <w:ilvl w:val="0"/>
                <w:numId w:val="0"/>
              </w:numPr>
              <w:spacing w:after="0"/>
              <w:rPr>
                <w:iCs/>
                <w:sz w:val="24"/>
                <w:szCs w:val="24"/>
              </w:rPr>
            </w:pPr>
          </w:p>
        </w:tc>
        <w:tc>
          <w:tcPr>
            <w:tcW w:w="1624" w:type="dxa"/>
          </w:tcPr>
          <w:p w14:paraId="045E511B" w14:textId="2DF5DCD2" w:rsidR="004E421B" w:rsidRPr="00AD525B" w:rsidRDefault="004E421B" w:rsidP="004E421B">
            <w:pPr>
              <w:pStyle w:val="BodyText"/>
              <w:numPr>
                <w:ilvl w:val="0"/>
                <w:numId w:val="0"/>
              </w:numPr>
              <w:spacing w:after="0"/>
              <w:rPr>
                <w:b/>
                <w:iCs/>
                <w:sz w:val="24"/>
                <w:szCs w:val="24"/>
              </w:rPr>
            </w:pPr>
            <w:r w:rsidRPr="00AD525B">
              <w:rPr>
                <w:b/>
                <w:iCs/>
                <w:sz w:val="24"/>
                <w:szCs w:val="24"/>
              </w:rPr>
              <w:t>162.479</w:t>
            </w:r>
          </w:p>
          <w:p w14:paraId="5DC7B898" w14:textId="77777777" w:rsidR="009D5C92" w:rsidRPr="00AD525B" w:rsidRDefault="009D5C92" w:rsidP="009D5C92">
            <w:pPr>
              <w:pStyle w:val="BodyText"/>
              <w:numPr>
                <w:ilvl w:val="0"/>
                <w:numId w:val="0"/>
              </w:numPr>
              <w:spacing w:after="0"/>
              <w:rPr>
                <w:iCs/>
                <w:sz w:val="24"/>
                <w:szCs w:val="24"/>
              </w:rPr>
            </w:pPr>
          </w:p>
        </w:tc>
      </w:tr>
      <w:tr w:rsidR="009D5C92" w:rsidRPr="00AD525B" w14:paraId="318F7737" w14:textId="77777777" w:rsidTr="00F94E84">
        <w:tc>
          <w:tcPr>
            <w:tcW w:w="11222" w:type="dxa"/>
            <w:gridSpan w:val="6"/>
          </w:tcPr>
          <w:p w14:paraId="20C9E0E1" w14:textId="77777777" w:rsidR="009D5C92" w:rsidRPr="00AD525B" w:rsidRDefault="009D5C92" w:rsidP="009D5C92">
            <w:pPr>
              <w:pStyle w:val="BodyText"/>
              <w:numPr>
                <w:ilvl w:val="0"/>
                <w:numId w:val="0"/>
              </w:numPr>
              <w:spacing w:after="0"/>
              <w:rPr>
                <w:b/>
                <w:iCs/>
                <w:sz w:val="24"/>
                <w:szCs w:val="24"/>
              </w:rPr>
            </w:pPr>
            <w:r w:rsidRPr="00AD525B">
              <w:rPr>
                <w:b/>
                <w:iCs/>
                <w:sz w:val="24"/>
                <w:szCs w:val="24"/>
              </w:rPr>
              <w:t>Total valoare estimată/an dezinsecție, dezinfecție și deratizare (I + II + III + IV)</w:t>
            </w:r>
          </w:p>
        </w:tc>
        <w:tc>
          <w:tcPr>
            <w:tcW w:w="1369" w:type="dxa"/>
          </w:tcPr>
          <w:p w14:paraId="7BC4CD29" w14:textId="77777777" w:rsidR="009D5C92" w:rsidRPr="00AD525B" w:rsidRDefault="009D5C92" w:rsidP="009D5C92">
            <w:pPr>
              <w:pStyle w:val="BodyText"/>
              <w:numPr>
                <w:ilvl w:val="0"/>
                <w:numId w:val="0"/>
              </w:numPr>
              <w:spacing w:after="0"/>
              <w:rPr>
                <w:iCs/>
                <w:sz w:val="24"/>
                <w:szCs w:val="24"/>
              </w:rPr>
            </w:pPr>
          </w:p>
        </w:tc>
        <w:tc>
          <w:tcPr>
            <w:tcW w:w="1624" w:type="dxa"/>
          </w:tcPr>
          <w:p w14:paraId="47FF8B4A" w14:textId="44E4C3CE" w:rsidR="009D5C92" w:rsidRPr="00AD525B" w:rsidRDefault="004E421B" w:rsidP="009D5C92">
            <w:pPr>
              <w:pStyle w:val="BodyText"/>
              <w:numPr>
                <w:ilvl w:val="0"/>
                <w:numId w:val="0"/>
              </w:numPr>
              <w:spacing w:after="0"/>
              <w:rPr>
                <w:b/>
                <w:iCs/>
                <w:sz w:val="24"/>
                <w:szCs w:val="24"/>
              </w:rPr>
            </w:pPr>
            <w:r w:rsidRPr="00AD525B">
              <w:rPr>
                <w:b/>
                <w:iCs/>
                <w:sz w:val="24"/>
                <w:szCs w:val="24"/>
              </w:rPr>
              <w:t>4.689.643</w:t>
            </w:r>
          </w:p>
        </w:tc>
      </w:tr>
    </w:tbl>
    <w:p w14:paraId="6FE7446C" w14:textId="77777777" w:rsidR="00155085" w:rsidRPr="00AD525B" w:rsidRDefault="00155085" w:rsidP="00913AC8">
      <w:pPr>
        <w:keepNext w:val="0"/>
        <w:keepLines w:val="0"/>
        <w:spacing w:after="0"/>
        <w:jc w:val="left"/>
        <w:rPr>
          <w:rFonts w:eastAsiaTheme="minorEastAsia"/>
          <w:sz w:val="24"/>
          <w:szCs w:val="24"/>
          <w14:ligatures w14:val="standardContextual"/>
        </w:rPr>
        <w:sectPr w:rsidR="00155085" w:rsidRPr="00AD525B" w:rsidSect="00706773">
          <w:pgSz w:w="16840" w:h="11907" w:orient="landscape" w:code="9"/>
          <w:pgMar w:top="1440" w:right="1440" w:bottom="1440" w:left="1440" w:header="706" w:footer="706" w:gutter="0"/>
          <w:cols w:space="708"/>
          <w:docGrid w:linePitch="381"/>
        </w:sectPr>
      </w:pPr>
    </w:p>
    <w:p w14:paraId="2E6FDB91" w14:textId="5EE168B9" w:rsidR="00F86350" w:rsidRPr="00AD525B" w:rsidRDefault="00F86350" w:rsidP="00F86350">
      <w:pPr>
        <w:pStyle w:val="BodyText"/>
        <w:numPr>
          <w:ilvl w:val="0"/>
          <w:numId w:val="0"/>
        </w:numPr>
        <w:spacing w:after="0" w:line="360" w:lineRule="auto"/>
        <w:rPr>
          <w:iCs/>
          <w:sz w:val="24"/>
          <w:szCs w:val="24"/>
        </w:rPr>
      </w:pPr>
      <w:r w:rsidRPr="00AD525B">
        <w:rPr>
          <w:b/>
          <w:iCs/>
          <w:sz w:val="24"/>
          <w:szCs w:val="24"/>
        </w:rPr>
        <w:lastRenderedPageBreak/>
        <w:t>ANEXA NR. 29</w:t>
      </w:r>
      <w:r w:rsidRPr="00AD525B">
        <w:rPr>
          <w:iCs/>
          <w:sz w:val="24"/>
          <w:szCs w:val="24"/>
        </w:rPr>
        <w:t xml:space="preserve"> la caietul de sarcini-cadru</w:t>
      </w:r>
    </w:p>
    <w:p w14:paraId="4D7709FD" w14:textId="77777777" w:rsidR="00F9600B" w:rsidRPr="00AD525B" w:rsidRDefault="00F9600B" w:rsidP="00F9600B">
      <w:pPr>
        <w:pStyle w:val="Heading5"/>
        <w:spacing w:before="0"/>
        <w:ind w:left="709"/>
        <w:jc w:val="center"/>
      </w:pPr>
    </w:p>
    <w:p w14:paraId="66645548" w14:textId="04A51DDB" w:rsidR="00F9600B" w:rsidRPr="00AD525B" w:rsidRDefault="00F9600B" w:rsidP="00F9600B">
      <w:pPr>
        <w:pStyle w:val="Heading5"/>
        <w:spacing w:before="0"/>
        <w:ind w:left="709"/>
        <w:jc w:val="center"/>
        <w:rPr>
          <w:i/>
        </w:rPr>
      </w:pPr>
      <w:r w:rsidRPr="00AD525B">
        <w:t>INDICATORI DE PERFORMANŢĂ ȘI TEHNICI</w:t>
      </w:r>
    </w:p>
    <w:p w14:paraId="3228AB23" w14:textId="77777777" w:rsidR="00F9600B" w:rsidRPr="00AD525B" w:rsidRDefault="00F9600B" w:rsidP="00F9600B">
      <w:pPr>
        <w:pStyle w:val="Heading5"/>
        <w:spacing w:before="0"/>
        <w:ind w:left="709"/>
        <w:jc w:val="center"/>
        <w:rPr>
          <w:i/>
        </w:rPr>
      </w:pPr>
      <w:r w:rsidRPr="00AD525B">
        <w:t>PENTRU SERVICIUL PUBLIC DE SALUBRIZARE</w:t>
      </w:r>
    </w:p>
    <w:p w14:paraId="5D3A1A7B" w14:textId="77777777" w:rsidR="00F9600B" w:rsidRPr="00AD525B" w:rsidRDefault="00F9600B" w:rsidP="00F9600B">
      <w:pPr>
        <w:rPr>
          <w:sz w:val="22"/>
          <w:szCs w:val="22"/>
        </w:rPr>
      </w:pPr>
    </w:p>
    <w:p w14:paraId="1916C670" w14:textId="77777777" w:rsidR="00F9600B" w:rsidRPr="00AD525B" w:rsidRDefault="00F9600B" w:rsidP="00F9600B">
      <w:pPr>
        <w:pStyle w:val="textarticolorlege"/>
        <w:spacing w:after="0" w:line="240" w:lineRule="auto"/>
        <w:rPr>
          <w:sz w:val="22"/>
          <w:szCs w:val="22"/>
        </w:rPr>
      </w:pPr>
      <w:r w:rsidRPr="00AD525B">
        <w:rPr>
          <w:sz w:val="22"/>
          <w:szCs w:val="22"/>
        </w:rPr>
        <w:t>Măturat</w:t>
      </w:r>
      <w:r w:rsidRPr="00AD525B">
        <w:rPr>
          <w:rFonts w:eastAsia="Calibri"/>
          <w:bCs/>
          <w:sz w:val="22"/>
          <w:szCs w:val="22"/>
        </w:rPr>
        <w: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AD525B">
        <w:rPr>
          <w:sz w:val="22"/>
          <w:szCs w:val="22"/>
        </w:rPr>
        <w:t>, curăţarea şi transportul zăpezii de pe căile publice din localitate şi menținerea în funcţiune a acestora pe timp de polei sau de îngheţ;</w:t>
      </w:r>
    </w:p>
    <w:tbl>
      <w:tblPr>
        <w:tblpPr w:leftFromText="180" w:rightFromText="180" w:vertAnchor="text" w:horzAnchor="page" w:tblpXSpec="center"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387"/>
        <w:gridCol w:w="1643"/>
      </w:tblGrid>
      <w:tr w:rsidR="00F9600B" w:rsidRPr="00AD525B" w14:paraId="0CF89930" w14:textId="77777777" w:rsidTr="00332528">
        <w:trPr>
          <w:trHeight w:val="281"/>
          <w:tblHeader/>
        </w:trPr>
        <w:tc>
          <w:tcPr>
            <w:tcW w:w="1135" w:type="dxa"/>
            <w:shd w:val="clear" w:color="auto" w:fill="E6E6E6"/>
            <w:vAlign w:val="center"/>
          </w:tcPr>
          <w:p w14:paraId="19C783CB" w14:textId="77777777" w:rsidR="00F9600B" w:rsidRPr="00AD525B" w:rsidRDefault="00F9600B" w:rsidP="00332528">
            <w:pPr>
              <w:ind w:left="360"/>
              <w:rPr>
                <w:b/>
                <w:noProof/>
                <w:sz w:val="22"/>
                <w:szCs w:val="22"/>
              </w:rPr>
            </w:pPr>
            <w:r w:rsidRPr="00AD525B">
              <w:rPr>
                <w:b/>
                <w:noProof/>
                <w:sz w:val="22"/>
                <w:szCs w:val="22"/>
              </w:rPr>
              <w:t>Nr.</w:t>
            </w:r>
          </w:p>
        </w:tc>
        <w:tc>
          <w:tcPr>
            <w:tcW w:w="2933" w:type="dxa"/>
            <w:shd w:val="clear" w:color="auto" w:fill="E6E6E6"/>
            <w:vAlign w:val="center"/>
          </w:tcPr>
          <w:p w14:paraId="1617B2B4" w14:textId="77777777" w:rsidR="00F9600B" w:rsidRPr="00AD525B" w:rsidRDefault="00F9600B" w:rsidP="00332528">
            <w:pPr>
              <w:ind w:left="360"/>
              <w:rPr>
                <w:b/>
                <w:noProof/>
                <w:sz w:val="22"/>
                <w:szCs w:val="22"/>
              </w:rPr>
            </w:pPr>
            <w:r w:rsidRPr="00AD525B">
              <w:rPr>
                <w:b/>
                <w:noProof/>
                <w:sz w:val="22"/>
                <w:szCs w:val="22"/>
              </w:rPr>
              <w:t>Titlu</w:t>
            </w:r>
          </w:p>
        </w:tc>
        <w:tc>
          <w:tcPr>
            <w:tcW w:w="4387" w:type="dxa"/>
            <w:shd w:val="clear" w:color="auto" w:fill="E6E6E6"/>
            <w:vAlign w:val="center"/>
          </w:tcPr>
          <w:p w14:paraId="262F6076" w14:textId="77777777" w:rsidR="00F9600B" w:rsidRPr="00AD525B" w:rsidRDefault="00F9600B" w:rsidP="00332528">
            <w:pPr>
              <w:ind w:left="360"/>
              <w:rPr>
                <w:b/>
                <w:noProof/>
                <w:sz w:val="22"/>
                <w:szCs w:val="22"/>
              </w:rPr>
            </w:pPr>
            <w:r w:rsidRPr="00AD525B">
              <w:rPr>
                <w:b/>
                <w:noProof/>
                <w:sz w:val="22"/>
                <w:szCs w:val="22"/>
              </w:rPr>
              <w:t>Descriere</w:t>
            </w:r>
          </w:p>
        </w:tc>
        <w:tc>
          <w:tcPr>
            <w:tcW w:w="1643" w:type="dxa"/>
            <w:shd w:val="clear" w:color="auto" w:fill="E6E6E6"/>
            <w:vAlign w:val="center"/>
          </w:tcPr>
          <w:p w14:paraId="029443C5" w14:textId="77777777" w:rsidR="00F9600B" w:rsidRPr="00AD525B" w:rsidRDefault="00F9600B" w:rsidP="00332528">
            <w:pPr>
              <w:rPr>
                <w:b/>
                <w:noProof/>
                <w:sz w:val="22"/>
                <w:szCs w:val="22"/>
              </w:rPr>
            </w:pPr>
            <w:r w:rsidRPr="00AD525B">
              <w:rPr>
                <w:b/>
                <w:noProof/>
                <w:sz w:val="22"/>
                <w:szCs w:val="22"/>
              </w:rPr>
              <w:t>Unitate de măsură</w:t>
            </w:r>
          </w:p>
        </w:tc>
      </w:tr>
      <w:tr w:rsidR="00F9600B" w:rsidRPr="00AD525B" w14:paraId="1D2D816E" w14:textId="77777777" w:rsidTr="00332528">
        <w:tc>
          <w:tcPr>
            <w:tcW w:w="10098" w:type="dxa"/>
            <w:gridSpan w:val="4"/>
            <w:shd w:val="clear" w:color="auto" w:fill="BFBFBF"/>
            <w:vAlign w:val="center"/>
          </w:tcPr>
          <w:p w14:paraId="381977E5" w14:textId="77777777" w:rsidR="00F9600B" w:rsidRPr="00AD525B" w:rsidRDefault="00F9600B" w:rsidP="00332528">
            <w:pPr>
              <w:ind w:left="360"/>
              <w:rPr>
                <w:b/>
                <w:noProof/>
                <w:sz w:val="22"/>
                <w:szCs w:val="22"/>
              </w:rPr>
            </w:pPr>
            <w:r w:rsidRPr="00AD525B">
              <w:rPr>
                <w:b/>
                <w:noProof/>
                <w:sz w:val="22"/>
                <w:szCs w:val="22"/>
              </w:rPr>
              <w:t>INDICATORI DE PERFORMANTA GENERALI</w:t>
            </w:r>
          </w:p>
          <w:tbl>
            <w:tblPr>
              <w:tblpPr w:leftFromText="180" w:rightFromText="180" w:vertAnchor="text" w:horzAnchor="page" w:tblpX="838"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770"/>
              <w:gridCol w:w="1260"/>
            </w:tblGrid>
            <w:tr w:rsidR="00F9600B" w:rsidRPr="00AD525B" w14:paraId="216412F2" w14:textId="77777777" w:rsidTr="00B77054">
              <w:trPr>
                <w:trHeight w:val="421"/>
              </w:trPr>
              <w:tc>
                <w:tcPr>
                  <w:tcW w:w="10098" w:type="dxa"/>
                  <w:gridSpan w:val="4"/>
                  <w:shd w:val="clear" w:color="auto" w:fill="BFBFBF"/>
                  <w:vAlign w:val="center"/>
                </w:tcPr>
                <w:p w14:paraId="1A71F8D7" w14:textId="239AACE7" w:rsidR="00F9600B" w:rsidRPr="00AD525B" w:rsidRDefault="00F9600B" w:rsidP="00332528">
                  <w:pPr>
                    <w:ind w:left="360"/>
                    <w:rPr>
                      <w:b/>
                      <w:noProof/>
                      <w:sz w:val="22"/>
                      <w:szCs w:val="22"/>
                    </w:rPr>
                  </w:pPr>
                  <w:r w:rsidRPr="00AD525B">
                    <w:rPr>
                      <w:b/>
                      <w:noProof/>
                      <w:sz w:val="22"/>
                      <w:szCs w:val="22"/>
                    </w:rPr>
                    <w:t>1.1 Rata de acoperi</w:t>
                  </w:r>
                  <w:r w:rsidR="00B77054">
                    <w:rPr>
                      <w:b/>
                      <w:noProof/>
                      <w:sz w:val="22"/>
                      <w:szCs w:val="22"/>
                    </w:rPr>
                    <w:t>re a serviciului de salubrizare</w:t>
                  </w:r>
                </w:p>
              </w:tc>
            </w:tr>
            <w:tr w:rsidR="00F9600B" w:rsidRPr="00AD525B" w14:paraId="59875175" w14:textId="77777777" w:rsidTr="00332528">
              <w:tc>
                <w:tcPr>
                  <w:tcW w:w="1135" w:type="dxa"/>
                  <w:shd w:val="clear" w:color="auto" w:fill="FFFFFF" w:themeFill="background1"/>
                  <w:vAlign w:val="center"/>
                </w:tcPr>
                <w:p w14:paraId="1737824B" w14:textId="77777777" w:rsidR="00F9600B" w:rsidRPr="00AD525B" w:rsidRDefault="00F9600B" w:rsidP="00332528">
                  <w:pPr>
                    <w:ind w:left="360"/>
                    <w:rPr>
                      <w:b/>
                      <w:noProof/>
                      <w:sz w:val="22"/>
                      <w:szCs w:val="22"/>
                    </w:rPr>
                  </w:pPr>
                  <w:r w:rsidRPr="00AD525B">
                    <w:rPr>
                      <w:b/>
                      <w:noProof/>
                      <w:sz w:val="22"/>
                      <w:szCs w:val="22"/>
                    </w:rPr>
                    <w:t>1.1.1</w:t>
                  </w:r>
                </w:p>
              </w:tc>
              <w:tc>
                <w:tcPr>
                  <w:tcW w:w="2933" w:type="dxa"/>
                  <w:shd w:val="clear" w:color="auto" w:fill="FFFFFF" w:themeFill="background1"/>
                  <w:vAlign w:val="center"/>
                </w:tcPr>
                <w:p w14:paraId="478E2973" w14:textId="77777777" w:rsidR="00F9600B" w:rsidRPr="00AD525B" w:rsidRDefault="00F9600B" w:rsidP="00332528">
                  <w:pPr>
                    <w:rPr>
                      <w:b/>
                      <w:noProof/>
                      <w:sz w:val="22"/>
                      <w:szCs w:val="22"/>
                    </w:rPr>
                  </w:pPr>
                  <w:r w:rsidRPr="00AD525B">
                    <w:rPr>
                      <w:b/>
                      <w:noProof/>
                      <w:sz w:val="22"/>
                      <w:szCs w:val="22"/>
                    </w:rPr>
                    <w:t>Rata de acoperire a serviciului de salubrizare</w:t>
                  </w:r>
                </w:p>
              </w:tc>
              <w:tc>
                <w:tcPr>
                  <w:tcW w:w="4770" w:type="dxa"/>
                  <w:shd w:val="clear" w:color="auto" w:fill="FFFFFF" w:themeFill="background1"/>
                  <w:vAlign w:val="center"/>
                </w:tcPr>
                <w:p w14:paraId="33D8EF14" w14:textId="77777777" w:rsidR="00F9600B" w:rsidRPr="00AD525B" w:rsidRDefault="00F9600B" w:rsidP="00332528">
                  <w:pPr>
                    <w:jc w:val="center"/>
                    <w:rPr>
                      <w:sz w:val="22"/>
                      <w:szCs w:val="22"/>
                    </w:rPr>
                  </w:pPr>
                  <w:r w:rsidRPr="00AD525B">
                    <w:rPr>
                      <w:noProof/>
                      <w:sz w:val="22"/>
                      <w:szCs w:val="22"/>
                    </w:rPr>
                    <w:t>Populatia care beneficiaza de activitatea de măturat, spălat</w:t>
                  </w:r>
                  <w:r w:rsidRPr="00AD525B">
                    <w:rPr>
                      <w:rFonts w:eastAsia="Calibri"/>
                      <w:b/>
                      <w:bCs/>
                      <w:sz w:val="22"/>
                      <w:szCs w:val="22"/>
                    </w:rPr>
                    <w:t xml:space="preserve">, </w:t>
                  </w:r>
                  <w:r w:rsidRPr="00AD525B">
                    <w:rPr>
                      <w:rFonts w:eastAsia="Calibri"/>
                      <w:sz w:val="22"/>
                      <w:szCs w:val="22"/>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AD525B">
                    <w:rPr>
                      <w:sz w:val="22"/>
                      <w:szCs w:val="22"/>
                    </w:rPr>
                    <w:t xml:space="preserve"> </w:t>
                  </w:r>
                  <w:r w:rsidRPr="00AD525B">
                    <w:rPr>
                      <w:noProof/>
                      <w:sz w:val="22"/>
                      <w:szCs w:val="22"/>
                    </w:rPr>
                    <w:t>la nivel de unitate teritorial administrativa (</w:t>
                  </w:r>
                  <w:r w:rsidRPr="00AD525B">
                    <w:rPr>
                      <w:b/>
                      <w:noProof/>
                      <w:sz w:val="22"/>
                      <w:szCs w:val="22"/>
                    </w:rPr>
                    <w:t>%</w:t>
                  </w:r>
                  <w:r w:rsidRPr="00AD525B">
                    <w:rPr>
                      <w:noProof/>
                      <w:sz w:val="22"/>
                      <w:szCs w:val="22"/>
                    </w:rPr>
                    <w:t>)</w:t>
                  </w:r>
                </w:p>
              </w:tc>
              <w:tc>
                <w:tcPr>
                  <w:tcW w:w="1260" w:type="dxa"/>
                  <w:shd w:val="clear" w:color="auto" w:fill="FFFFFF" w:themeFill="background1"/>
                  <w:vAlign w:val="center"/>
                </w:tcPr>
                <w:p w14:paraId="2458A4FD" w14:textId="77777777" w:rsidR="00F9600B" w:rsidRPr="00AD525B" w:rsidRDefault="00F9600B" w:rsidP="00332528">
                  <w:pPr>
                    <w:ind w:left="360"/>
                    <w:rPr>
                      <w:noProof/>
                      <w:sz w:val="22"/>
                      <w:szCs w:val="22"/>
                    </w:rPr>
                  </w:pPr>
                  <w:r w:rsidRPr="00AD525B">
                    <w:rPr>
                      <w:b/>
                      <w:noProof/>
                      <w:sz w:val="22"/>
                      <w:szCs w:val="22"/>
                    </w:rPr>
                    <w:t>100 %</w:t>
                  </w:r>
                </w:p>
                <w:p w14:paraId="77BE45C3" w14:textId="77777777" w:rsidR="00F9600B" w:rsidRPr="00AD525B" w:rsidRDefault="00F9600B" w:rsidP="00332528">
                  <w:pPr>
                    <w:ind w:left="360"/>
                    <w:rPr>
                      <w:noProof/>
                      <w:sz w:val="22"/>
                      <w:szCs w:val="22"/>
                    </w:rPr>
                  </w:pPr>
                </w:p>
              </w:tc>
            </w:tr>
          </w:tbl>
          <w:p w14:paraId="374CED04" w14:textId="77777777" w:rsidR="00F9600B" w:rsidRPr="00AD525B" w:rsidRDefault="00F9600B" w:rsidP="00332528">
            <w:pPr>
              <w:ind w:left="360"/>
              <w:rPr>
                <w:b/>
                <w:noProof/>
                <w:sz w:val="22"/>
                <w:szCs w:val="22"/>
              </w:rPr>
            </w:pPr>
          </w:p>
        </w:tc>
      </w:tr>
      <w:tr w:rsidR="00F9600B" w:rsidRPr="00AD525B" w14:paraId="0C3E189E" w14:textId="77777777" w:rsidTr="00332528">
        <w:tc>
          <w:tcPr>
            <w:tcW w:w="10098" w:type="dxa"/>
            <w:gridSpan w:val="4"/>
            <w:shd w:val="clear" w:color="auto" w:fill="BFBFBF"/>
            <w:vAlign w:val="center"/>
          </w:tcPr>
          <w:p w14:paraId="75CB1DAB" w14:textId="77777777" w:rsidR="00F9600B" w:rsidRPr="00AD525B" w:rsidRDefault="00F9600B" w:rsidP="00332528">
            <w:pPr>
              <w:ind w:left="360"/>
              <w:rPr>
                <w:b/>
                <w:noProof/>
                <w:sz w:val="22"/>
                <w:szCs w:val="22"/>
              </w:rPr>
            </w:pPr>
            <w:r w:rsidRPr="00AD525B">
              <w:rPr>
                <w:b/>
                <w:noProof/>
                <w:sz w:val="22"/>
                <w:szCs w:val="22"/>
              </w:rPr>
              <w:t xml:space="preserve">1.2 Contractarea serviciilor </w:t>
            </w:r>
            <w:r w:rsidRPr="00AD525B">
              <w:rPr>
                <w:bCs/>
                <w:noProof/>
                <w:sz w:val="22"/>
                <w:szCs w:val="22"/>
              </w:rPr>
              <w:t xml:space="preserve">de </w:t>
            </w:r>
            <w:r w:rsidRPr="00AD525B">
              <w:rPr>
                <w:noProof/>
                <w:sz w:val="22"/>
                <w:szCs w:val="22"/>
              </w:rPr>
              <w:t>măturat, spălat</w:t>
            </w:r>
            <w:r w:rsidRPr="00AD525B">
              <w:rPr>
                <w:rFonts w:eastAsia="Calibri"/>
                <w:b/>
                <w:bCs/>
                <w:sz w:val="22"/>
                <w:szCs w:val="22"/>
              </w:rPr>
              <w:t xml:space="preserve">, </w:t>
            </w:r>
            <w:r w:rsidRPr="00AD525B">
              <w:rPr>
                <w:rFonts w:eastAsia="Calibri"/>
                <w:sz w:val="22"/>
                <w:szCs w:val="22"/>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AD525B">
              <w:rPr>
                <w:b/>
                <w:noProof/>
                <w:sz w:val="22"/>
                <w:szCs w:val="22"/>
              </w:rPr>
              <w:t>– Prestarea serviciului pentru toti utilizatorii din aria sa de responsabilitate</w:t>
            </w:r>
          </w:p>
        </w:tc>
      </w:tr>
      <w:tr w:rsidR="00F9600B" w:rsidRPr="00AD525B" w14:paraId="44841EFB" w14:textId="77777777" w:rsidTr="00332528">
        <w:tc>
          <w:tcPr>
            <w:tcW w:w="1135" w:type="dxa"/>
            <w:vAlign w:val="center"/>
          </w:tcPr>
          <w:p w14:paraId="454323AA" w14:textId="77777777" w:rsidR="00F9600B" w:rsidRPr="00AD525B" w:rsidRDefault="00F9600B" w:rsidP="00332528">
            <w:pPr>
              <w:ind w:left="360"/>
              <w:rPr>
                <w:b/>
                <w:noProof/>
                <w:sz w:val="22"/>
                <w:szCs w:val="22"/>
              </w:rPr>
            </w:pPr>
            <w:r w:rsidRPr="00AD525B">
              <w:rPr>
                <w:b/>
                <w:noProof/>
                <w:sz w:val="22"/>
                <w:szCs w:val="22"/>
              </w:rPr>
              <w:t>1.2.1</w:t>
            </w:r>
          </w:p>
        </w:tc>
        <w:tc>
          <w:tcPr>
            <w:tcW w:w="2933" w:type="dxa"/>
            <w:vAlign w:val="center"/>
          </w:tcPr>
          <w:p w14:paraId="3BBC086D" w14:textId="77777777" w:rsidR="00F9600B" w:rsidRPr="00AD525B" w:rsidRDefault="00F9600B" w:rsidP="00332528">
            <w:pPr>
              <w:rPr>
                <w:b/>
                <w:noProof/>
                <w:sz w:val="22"/>
                <w:szCs w:val="22"/>
              </w:rPr>
            </w:pPr>
            <w:r w:rsidRPr="00AD525B">
              <w:rPr>
                <w:b/>
                <w:noProof/>
                <w:sz w:val="22"/>
                <w:szCs w:val="22"/>
              </w:rPr>
              <w:t xml:space="preserve">Eficienta in incheierea Contractelor </w:t>
            </w:r>
          </w:p>
        </w:tc>
        <w:tc>
          <w:tcPr>
            <w:tcW w:w="4387" w:type="dxa"/>
            <w:vAlign w:val="center"/>
          </w:tcPr>
          <w:p w14:paraId="379C0501" w14:textId="77777777" w:rsidR="00F9600B" w:rsidRPr="00AD525B" w:rsidRDefault="00F9600B" w:rsidP="00332528">
            <w:pPr>
              <w:rPr>
                <w:b/>
                <w:noProof/>
                <w:sz w:val="22"/>
                <w:szCs w:val="22"/>
              </w:rPr>
            </w:pPr>
          </w:p>
        </w:tc>
        <w:tc>
          <w:tcPr>
            <w:tcW w:w="1643" w:type="dxa"/>
            <w:vAlign w:val="center"/>
          </w:tcPr>
          <w:p w14:paraId="7778D52C" w14:textId="77777777" w:rsidR="00F9600B" w:rsidRPr="00AD525B" w:rsidRDefault="00F9600B" w:rsidP="00332528">
            <w:pPr>
              <w:ind w:left="360"/>
              <w:rPr>
                <w:noProof/>
                <w:sz w:val="22"/>
                <w:szCs w:val="22"/>
              </w:rPr>
            </w:pPr>
            <w:r w:rsidRPr="00AD525B">
              <w:rPr>
                <w:b/>
                <w:noProof/>
                <w:sz w:val="22"/>
                <w:szCs w:val="22"/>
              </w:rPr>
              <w:t>100 %</w:t>
            </w:r>
          </w:p>
          <w:p w14:paraId="7196E2B5" w14:textId="77777777" w:rsidR="00F9600B" w:rsidRPr="00AD525B" w:rsidRDefault="00F9600B" w:rsidP="00332528">
            <w:pPr>
              <w:ind w:left="360"/>
              <w:rPr>
                <w:b/>
                <w:noProof/>
                <w:sz w:val="22"/>
                <w:szCs w:val="22"/>
              </w:rPr>
            </w:pPr>
          </w:p>
        </w:tc>
      </w:tr>
      <w:tr w:rsidR="00F9600B" w:rsidRPr="00AD525B" w14:paraId="5754CC79" w14:textId="77777777" w:rsidTr="00332528">
        <w:tc>
          <w:tcPr>
            <w:tcW w:w="1135" w:type="dxa"/>
            <w:vAlign w:val="center"/>
          </w:tcPr>
          <w:p w14:paraId="1BA56C4F" w14:textId="77777777" w:rsidR="00F9600B" w:rsidRPr="00AD525B" w:rsidRDefault="00F9600B" w:rsidP="00332528">
            <w:pPr>
              <w:ind w:left="360"/>
              <w:rPr>
                <w:b/>
                <w:noProof/>
                <w:sz w:val="22"/>
                <w:szCs w:val="22"/>
              </w:rPr>
            </w:pPr>
            <w:r w:rsidRPr="00AD525B">
              <w:rPr>
                <w:b/>
                <w:noProof/>
                <w:sz w:val="22"/>
                <w:szCs w:val="22"/>
              </w:rPr>
              <w:t>1.2.2</w:t>
            </w:r>
          </w:p>
        </w:tc>
        <w:tc>
          <w:tcPr>
            <w:tcW w:w="2933" w:type="dxa"/>
            <w:vAlign w:val="center"/>
          </w:tcPr>
          <w:p w14:paraId="3438E678" w14:textId="77777777" w:rsidR="00F9600B" w:rsidRPr="00AD525B" w:rsidRDefault="00F9600B" w:rsidP="00332528">
            <w:pPr>
              <w:rPr>
                <w:b/>
                <w:noProof/>
                <w:sz w:val="22"/>
                <w:szCs w:val="22"/>
              </w:rPr>
            </w:pPr>
            <w:r w:rsidRPr="00AD525B">
              <w:rPr>
                <w:b/>
                <w:noProof/>
                <w:sz w:val="22"/>
                <w:szCs w:val="22"/>
              </w:rPr>
              <w:t>Eficienta in imbunatatirea parametrilor de calitate prevazuti in Contractul de delegare</w:t>
            </w:r>
          </w:p>
        </w:tc>
        <w:tc>
          <w:tcPr>
            <w:tcW w:w="4387" w:type="dxa"/>
            <w:vAlign w:val="center"/>
          </w:tcPr>
          <w:p w14:paraId="05EE6649" w14:textId="77777777" w:rsidR="00F9600B" w:rsidRPr="00AD525B" w:rsidRDefault="00F9600B" w:rsidP="00332528">
            <w:pPr>
              <w:rPr>
                <w:b/>
                <w:noProof/>
                <w:sz w:val="22"/>
                <w:szCs w:val="22"/>
              </w:rPr>
            </w:pPr>
            <w:r w:rsidRPr="00AD525B">
              <w:rPr>
                <w:noProof/>
                <w:sz w:val="22"/>
                <w:szCs w:val="22"/>
              </w:rPr>
              <w:t>Numarul de contracte modificate cu privire la inbunatatirile parametrilor de calitate ai activitatii prestate raportat la numarul de cereri justificate de modificare a clauzelor contractuale, pe categorii de activitate</w:t>
            </w:r>
          </w:p>
        </w:tc>
        <w:tc>
          <w:tcPr>
            <w:tcW w:w="1643" w:type="dxa"/>
            <w:vAlign w:val="center"/>
          </w:tcPr>
          <w:p w14:paraId="25D6A615" w14:textId="77777777" w:rsidR="00F9600B" w:rsidRPr="00AD525B" w:rsidRDefault="00F9600B" w:rsidP="00332528">
            <w:pPr>
              <w:ind w:left="360"/>
              <w:rPr>
                <w:noProof/>
                <w:sz w:val="22"/>
                <w:szCs w:val="22"/>
              </w:rPr>
            </w:pPr>
            <w:r w:rsidRPr="00AD525B">
              <w:rPr>
                <w:b/>
                <w:noProof/>
                <w:sz w:val="22"/>
                <w:szCs w:val="22"/>
              </w:rPr>
              <w:t>100 %</w:t>
            </w:r>
          </w:p>
          <w:p w14:paraId="36AE49DF" w14:textId="77777777" w:rsidR="00F9600B" w:rsidRPr="00AD525B" w:rsidRDefault="00F9600B" w:rsidP="00332528">
            <w:pPr>
              <w:ind w:left="360"/>
              <w:rPr>
                <w:b/>
                <w:noProof/>
                <w:sz w:val="22"/>
                <w:szCs w:val="22"/>
              </w:rPr>
            </w:pPr>
          </w:p>
        </w:tc>
      </w:tr>
      <w:tr w:rsidR="00F9600B" w:rsidRPr="00AD525B" w14:paraId="6FB37535" w14:textId="77777777" w:rsidTr="00332528">
        <w:tc>
          <w:tcPr>
            <w:tcW w:w="10098" w:type="dxa"/>
            <w:gridSpan w:val="4"/>
            <w:shd w:val="clear" w:color="auto" w:fill="BFBFBF"/>
            <w:vAlign w:val="center"/>
          </w:tcPr>
          <w:p w14:paraId="6B351D57" w14:textId="77777777" w:rsidR="00F9600B" w:rsidRPr="00AD525B" w:rsidRDefault="00F9600B" w:rsidP="00332528">
            <w:pPr>
              <w:ind w:left="360"/>
              <w:rPr>
                <w:b/>
                <w:noProof/>
                <w:sz w:val="22"/>
                <w:szCs w:val="22"/>
              </w:rPr>
            </w:pPr>
            <w:r w:rsidRPr="00AD525B">
              <w:rPr>
                <w:b/>
                <w:noProof/>
                <w:sz w:val="22"/>
                <w:szCs w:val="22"/>
              </w:rPr>
              <w:t>1.3 Continuitatea din punct de vedere cantitativ si calitativ, adaptarea permanenta la cerintele utilizatorilor</w:t>
            </w:r>
          </w:p>
        </w:tc>
      </w:tr>
      <w:tr w:rsidR="00F9600B" w:rsidRPr="00AD525B" w14:paraId="4B9FF6E0" w14:textId="77777777" w:rsidTr="00332528">
        <w:tc>
          <w:tcPr>
            <w:tcW w:w="1135" w:type="dxa"/>
            <w:shd w:val="clear" w:color="auto" w:fill="FFFFFF" w:themeFill="background1"/>
            <w:vAlign w:val="center"/>
          </w:tcPr>
          <w:p w14:paraId="52A473F4" w14:textId="77777777" w:rsidR="00F9600B" w:rsidRPr="00AD525B" w:rsidRDefault="00F9600B" w:rsidP="00332528">
            <w:pPr>
              <w:ind w:left="360"/>
              <w:rPr>
                <w:b/>
                <w:noProof/>
                <w:sz w:val="22"/>
                <w:szCs w:val="22"/>
              </w:rPr>
            </w:pPr>
            <w:r w:rsidRPr="00AD525B">
              <w:rPr>
                <w:b/>
                <w:noProof/>
                <w:sz w:val="22"/>
                <w:szCs w:val="22"/>
              </w:rPr>
              <w:t>1.3.1</w:t>
            </w:r>
          </w:p>
        </w:tc>
        <w:tc>
          <w:tcPr>
            <w:tcW w:w="2933" w:type="dxa"/>
            <w:shd w:val="clear" w:color="auto" w:fill="FFFFFF" w:themeFill="background1"/>
            <w:vAlign w:val="center"/>
          </w:tcPr>
          <w:p w14:paraId="0A0141AB" w14:textId="77777777" w:rsidR="00F9600B" w:rsidRPr="00AD525B" w:rsidRDefault="00F9600B" w:rsidP="00332528">
            <w:pPr>
              <w:rPr>
                <w:b/>
                <w:noProof/>
                <w:sz w:val="22"/>
                <w:szCs w:val="22"/>
              </w:rPr>
            </w:pPr>
            <w:r w:rsidRPr="00AD525B">
              <w:rPr>
                <w:b/>
                <w:noProof/>
                <w:sz w:val="22"/>
                <w:szCs w:val="22"/>
              </w:rPr>
              <w:t>Numarul de solicitari de imbunatatire a parametrilor de calitate ai activitatii, pe categorii de activitati</w:t>
            </w:r>
          </w:p>
        </w:tc>
        <w:tc>
          <w:tcPr>
            <w:tcW w:w="4387" w:type="dxa"/>
            <w:shd w:val="clear" w:color="auto" w:fill="FFFFFF" w:themeFill="background1"/>
            <w:vAlign w:val="center"/>
          </w:tcPr>
          <w:p w14:paraId="6D40F16B" w14:textId="77777777" w:rsidR="00F9600B" w:rsidRPr="00AD525B" w:rsidRDefault="00F9600B" w:rsidP="00332528">
            <w:pPr>
              <w:rPr>
                <w:noProof/>
                <w:sz w:val="22"/>
                <w:szCs w:val="22"/>
              </w:rPr>
            </w:pPr>
            <w:r w:rsidRPr="00AD525B">
              <w:rPr>
                <w:noProof/>
                <w:sz w:val="22"/>
                <w:szCs w:val="22"/>
              </w:rPr>
              <w:t>Numarul de solicitati scrise la care Operatorul a raspuns in 30 de zile de la data primirii reclamației, raportat la numarul total de reclamatii scrise</w:t>
            </w:r>
          </w:p>
        </w:tc>
        <w:tc>
          <w:tcPr>
            <w:tcW w:w="1643" w:type="dxa"/>
            <w:shd w:val="clear" w:color="auto" w:fill="FFFFFF" w:themeFill="background1"/>
            <w:vAlign w:val="center"/>
          </w:tcPr>
          <w:p w14:paraId="6F7A8DD4" w14:textId="77777777" w:rsidR="00F9600B" w:rsidRPr="00AD525B" w:rsidRDefault="00F9600B" w:rsidP="00332528">
            <w:pPr>
              <w:ind w:left="360"/>
              <w:rPr>
                <w:b/>
                <w:noProof/>
                <w:sz w:val="22"/>
                <w:szCs w:val="22"/>
              </w:rPr>
            </w:pPr>
            <w:r w:rsidRPr="00AD525B">
              <w:rPr>
                <w:b/>
                <w:noProof/>
                <w:sz w:val="22"/>
                <w:szCs w:val="22"/>
              </w:rPr>
              <w:t>100%</w:t>
            </w:r>
          </w:p>
        </w:tc>
      </w:tr>
      <w:tr w:rsidR="00F9600B" w:rsidRPr="00AD525B" w14:paraId="6A8D0F7B" w14:textId="77777777" w:rsidTr="00332528">
        <w:tc>
          <w:tcPr>
            <w:tcW w:w="1135" w:type="dxa"/>
            <w:vAlign w:val="center"/>
          </w:tcPr>
          <w:p w14:paraId="52CEC8C3" w14:textId="77777777" w:rsidR="00F9600B" w:rsidRPr="00AD525B" w:rsidRDefault="00F9600B" w:rsidP="00332528">
            <w:pPr>
              <w:ind w:left="360"/>
              <w:rPr>
                <w:b/>
                <w:noProof/>
                <w:sz w:val="22"/>
                <w:szCs w:val="22"/>
              </w:rPr>
            </w:pPr>
            <w:r w:rsidRPr="00AD525B">
              <w:rPr>
                <w:b/>
                <w:noProof/>
                <w:sz w:val="22"/>
                <w:szCs w:val="22"/>
              </w:rPr>
              <w:t>1.3.2</w:t>
            </w:r>
          </w:p>
        </w:tc>
        <w:tc>
          <w:tcPr>
            <w:tcW w:w="2933" w:type="dxa"/>
            <w:vAlign w:val="center"/>
          </w:tcPr>
          <w:p w14:paraId="61F8D56D" w14:textId="77777777" w:rsidR="00F9600B" w:rsidRPr="00AD525B" w:rsidRDefault="00F9600B" w:rsidP="00332528">
            <w:pPr>
              <w:rPr>
                <w:b/>
                <w:noProof/>
                <w:sz w:val="22"/>
                <w:szCs w:val="22"/>
              </w:rPr>
            </w:pPr>
            <w:r w:rsidRPr="00AD525B">
              <w:rPr>
                <w:b/>
                <w:noProof/>
                <w:sz w:val="22"/>
                <w:szCs w:val="22"/>
              </w:rPr>
              <w:t>Numarul de reclamatii scrise la care s-a raspuns</w:t>
            </w:r>
          </w:p>
        </w:tc>
        <w:tc>
          <w:tcPr>
            <w:tcW w:w="4387" w:type="dxa"/>
            <w:vAlign w:val="center"/>
          </w:tcPr>
          <w:p w14:paraId="2220A8B7" w14:textId="77777777" w:rsidR="00F9600B" w:rsidRPr="00AD525B" w:rsidRDefault="00F9600B" w:rsidP="00332528">
            <w:pPr>
              <w:rPr>
                <w:b/>
                <w:noProof/>
                <w:sz w:val="22"/>
                <w:szCs w:val="22"/>
              </w:rPr>
            </w:pPr>
            <w:r w:rsidRPr="00AD525B">
              <w:rPr>
                <w:noProof/>
                <w:sz w:val="22"/>
                <w:szCs w:val="22"/>
              </w:rPr>
              <w:t>Numarul de reclamatii scrise la care Operatorul a raspuns in 30 de zile de la data primirii reclamației, raportat la numarul total de reclamatii scrise</w:t>
            </w:r>
          </w:p>
        </w:tc>
        <w:tc>
          <w:tcPr>
            <w:tcW w:w="1643" w:type="dxa"/>
            <w:vAlign w:val="center"/>
          </w:tcPr>
          <w:p w14:paraId="59F54075" w14:textId="77777777" w:rsidR="00F9600B" w:rsidRPr="00AD525B" w:rsidRDefault="00F9600B" w:rsidP="00332528">
            <w:pPr>
              <w:ind w:left="360"/>
              <w:rPr>
                <w:noProof/>
                <w:sz w:val="22"/>
                <w:szCs w:val="22"/>
              </w:rPr>
            </w:pPr>
            <w:r w:rsidRPr="00AD525B">
              <w:rPr>
                <w:b/>
                <w:noProof/>
                <w:sz w:val="22"/>
                <w:szCs w:val="22"/>
              </w:rPr>
              <w:t>100 %</w:t>
            </w:r>
          </w:p>
          <w:p w14:paraId="30B6A963" w14:textId="77777777" w:rsidR="00F9600B" w:rsidRPr="00AD525B" w:rsidRDefault="00F9600B" w:rsidP="00332528">
            <w:pPr>
              <w:ind w:left="360"/>
              <w:rPr>
                <w:b/>
                <w:noProof/>
                <w:sz w:val="22"/>
                <w:szCs w:val="22"/>
              </w:rPr>
            </w:pPr>
          </w:p>
        </w:tc>
      </w:tr>
      <w:tr w:rsidR="00F9600B" w:rsidRPr="00AD525B" w14:paraId="08C62566" w14:textId="77777777" w:rsidTr="00332528">
        <w:tc>
          <w:tcPr>
            <w:tcW w:w="1135" w:type="dxa"/>
            <w:vAlign w:val="center"/>
          </w:tcPr>
          <w:p w14:paraId="4097DDB1" w14:textId="77777777" w:rsidR="00F9600B" w:rsidRPr="00AD525B" w:rsidRDefault="00F9600B" w:rsidP="00332528">
            <w:pPr>
              <w:ind w:left="360"/>
              <w:rPr>
                <w:b/>
                <w:noProof/>
                <w:sz w:val="22"/>
                <w:szCs w:val="22"/>
              </w:rPr>
            </w:pPr>
            <w:r w:rsidRPr="00AD525B">
              <w:rPr>
                <w:b/>
                <w:noProof/>
                <w:sz w:val="22"/>
                <w:szCs w:val="22"/>
              </w:rPr>
              <w:lastRenderedPageBreak/>
              <w:t>1.3.3</w:t>
            </w:r>
          </w:p>
        </w:tc>
        <w:tc>
          <w:tcPr>
            <w:tcW w:w="2933" w:type="dxa"/>
            <w:vAlign w:val="center"/>
          </w:tcPr>
          <w:p w14:paraId="1D209A62" w14:textId="77777777" w:rsidR="00F9600B" w:rsidRPr="00AD525B" w:rsidRDefault="00F9600B" w:rsidP="00332528">
            <w:pPr>
              <w:rPr>
                <w:b/>
                <w:noProof/>
                <w:sz w:val="22"/>
                <w:szCs w:val="22"/>
              </w:rPr>
            </w:pPr>
            <w:r w:rsidRPr="00AD525B">
              <w:rPr>
                <w:b/>
                <w:noProof/>
                <w:sz w:val="22"/>
                <w:szCs w:val="22"/>
              </w:rPr>
              <w:t>Numarul de reclamatii scrise justificate (care au primit o soluție definitiva si irevocabila favorabila reclamantului)</w:t>
            </w:r>
          </w:p>
        </w:tc>
        <w:tc>
          <w:tcPr>
            <w:tcW w:w="4387" w:type="dxa"/>
            <w:vAlign w:val="center"/>
          </w:tcPr>
          <w:p w14:paraId="06CF553B" w14:textId="77777777" w:rsidR="00F9600B" w:rsidRPr="00AD525B" w:rsidRDefault="00F9600B" w:rsidP="00332528">
            <w:pPr>
              <w:rPr>
                <w:b/>
                <w:noProof/>
                <w:sz w:val="22"/>
                <w:szCs w:val="22"/>
              </w:rPr>
            </w:pPr>
            <w:r w:rsidRPr="00AD525B">
              <w:rPr>
                <w:noProof/>
                <w:sz w:val="22"/>
                <w:szCs w:val="22"/>
              </w:rPr>
              <w:t xml:space="preserve">Numarul de reclamatii scrise justificate raportat la numarul total de utilizatori, pe categori de utilizatori </w:t>
            </w:r>
          </w:p>
        </w:tc>
        <w:tc>
          <w:tcPr>
            <w:tcW w:w="1643" w:type="dxa"/>
            <w:vAlign w:val="center"/>
          </w:tcPr>
          <w:p w14:paraId="5B0571AD" w14:textId="77777777" w:rsidR="00F9600B" w:rsidRPr="00AD525B" w:rsidRDefault="00F9600B" w:rsidP="00332528">
            <w:pPr>
              <w:ind w:left="360"/>
              <w:rPr>
                <w:noProof/>
                <w:sz w:val="22"/>
                <w:szCs w:val="22"/>
              </w:rPr>
            </w:pPr>
            <w:r w:rsidRPr="00AD525B">
              <w:rPr>
                <w:b/>
                <w:noProof/>
                <w:sz w:val="22"/>
                <w:szCs w:val="22"/>
              </w:rPr>
              <w:t>100 %</w:t>
            </w:r>
          </w:p>
          <w:p w14:paraId="7AE6F15B" w14:textId="77777777" w:rsidR="00F9600B" w:rsidRPr="00AD525B" w:rsidRDefault="00F9600B" w:rsidP="00332528">
            <w:pPr>
              <w:ind w:left="360"/>
              <w:rPr>
                <w:b/>
                <w:noProof/>
                <w:sz w:val="22"/>
                <w:szCs w:val="22"/>
              </w:rPr>
            </w:pPr>
          </w:p>
        </w:tc>
      </w:tr>
    </w:tbl>
    <w:p w14:paraId="34957EEA" w14:textId="4896B07C" w:rsidR="00F9600B" w:rsidRPr="00AD525B" w:rsidRDefault="00F9600B" w:rsidP="00F9600B">
      <w:pPr>
        <w:rPr>
          <w:rFonts w:eastAsiaTheme="minorEastAsia"/>
          <w:sz w:val="22"/>
          <w:szCs w:val="22"/>
        </w:rPr>
      </w:pPr>
    </w:p>
    <w:p w14:paraId="57FD66AD" w14:textId="77777777" w:rsidR="00F9600B" w:rsidRPr="00AD525B" w:rsidRDefault="00F9600B">
      <w:pPr>
        <w:keepNext w:val="0"/>
        <w:keepLines w:val="0"/>
        <w:spacing w:after="0"/>
        <w:jc w:val="left"/>
        <w:rPr>
          <w:rFonts w:eastAsiaTheme="minorEastAsia"/>
          <w:sz w:val="22"/>
          <w:szCs w:val="22"/>
        </w:rPr>
      </w:pPr>
      <w:r w:rsidRPr="00AD525B">
        <w:rPr>
          <w:rFonts w:eastAsiaTheme="minorEastAsia"/>
          <w:sz w:val="22"/>
          <w:szCs w:val="22"/>
        </w:rPr>
        <w:br w:type="page"/>
      </w:r>
    </w:p>
    <w:p w14:paraId="0B21525A" w14:textId="04DACD16" w:rsidR="00F9600B" w:rsidRPr="00AD525B" w:rsidRDefault="00F9600B" w:rsidP="00F9600B">
      <w:pPr>
        <w:pStyle w:val="BodyText"/>
        <w:numPr>
          <w:ilvl w:val="0"/>
          <w:numId w:val="0"/>
        </w:numPr>
        <w:spacing w:after="0" w:line="360" w:lineRule="auto"/>
        <w:rPr>
          <w:iCs/>
          <w:sz w:val="24"/>
          <w:szCs w:val="24"/>
        </w:rPr>
      </w:pPr>
      <w:r w:rsidRPr="00AD525B">
        <w:rPr>
          <w:b/>
          <w:iCs/>
          <w:sz w:val="24"/>
          <w:szCs w:val="24"/>
        </w:rPr>
        <w:lastRenderedPageBreak/>
        <w:t>ANEXA NR. 30</w:t>
      </w:r>
      <w:r w:rsidRPr="00AD525B">
        <w:rPr>
          <w:iCs/>
          <w:sz w:val="24"/>
          <w:szCs w:val="24"/>
        </w:rPr>
        <w:t xml:space="preserve"> la caietul de sarcini-cadru</w:t>
      </w:r>
    </w:p>
    <w:p w14:paraId="1CD49B07" w14:textId="77777777" w:rsidR="00F9600B" w:rsidRPr="00AD525B" w:rsidRDefault="00F9600B" w:rsidP="00F9600B">
      <w:pPr>
        <w:keepNext w:val="0"/>
        <w:keepLines w:val="0"/>
        <w:spacing w:after="0"/>
        <w:ind w:left="5040" w:firstLine="720"/>
        <w:rPr>
          <w:sz w:val="22"/>
          <w:szCs w:val="22"/>
        </w:rPr>
      </w:pPr>
    </w:p>
    <w:p w14:paraId="234C2679" w14:textId="77777777" w:rsidR="00F9600B" w:rsidRPr="00AD525B" w:rsidRDefault="00F9600B" w:rsidP="00F9600B">
      <w:pPr>
        <w:keepNext w:val="0"/>
        <w:keepLines w:val="0"/>
        <w:autoSpaceDE w:val="0"/>
        <w:autoSpaceDN w:val="0"/>
        <w:spacing w:after="0"/>
        <w:rPr>
          <w:rFonts w:eastAsia="Verdana"/>
          <w:b/>
          <w:sz w:val="22"/>
          <w:szCs w:val="22"/>
        </w:rPr>
      </w:pPr>
      <w:r w:rsidRPr="00AD525B">
        <w:rPr>
          <w:rFonts w:eastAsia="Verdana"/>
          <w:b/>
          <w:sz w:val="22"/>
          <w:szCs w:val="22"/>
        </w:rPr>
        <w:t xml:space="preserve"> INDICATORI DE PERFORMANŢĂ </w:t>
      </w:r>
      <w:r w:rsidRPr="00AD525B">
        <w:rPr>
          <w:rFonts w:eastAsia="Verdana"/>
          <w:sz w:val="22"/>
          <w:szCs w:val="22"/>
        </w:rPr>
        <w:t xml:space="preserve">ai serviciului de salubrizare din municipiul Sfântu Gheorghe pentru activitatea de dezinsecție, dezinfecție și deratizare   </w:t>
      </w:r>
    </w:p>
    <w:p w14:paraId="3B6CBC03" w14:textId="77777777" w:rsidR="00F9600B" w:rsidRPr="00AD525B" w:rsidRDefault="00F9600B" w:rsidP="00F9600B">
      <w:pPr>
        <w:keepNext w:val="0"/>
        <w:keepLines w:val="0"/>
        <w:autoSpaceDE w:val="0"/>
        <w:autoSpaceDN w:val="0"/>
        <w:spacing w:after="0"/>
        <w:rPr>
          <w:rFonts w:eastAsia="Verdana"/>
          <w:sz w:val="22"/>
          <w:szCs w:val="22"/>
        </w:rPr>
      </w:pPr>
    </w:p>
    <w:tbl>
      <w:tblPr>
        <w:tblStyle w:val="TableGrid0"/>
        <w:tblW w:w="10343" w:type="dxa"/>
        <w:jc w:val="center"/>
        <w:tblInd w:w="0" w:type="dxa"/>
        <w:tblCellMar>
          <w:right w:w="14" w:type="dxa"/>
        </w:tblCellMar>
        <w:tblLook w:val="04A0" w:firstRow="1" w:lastRow="0" w:firstColumn="1" w:lastColumn="0" w:noHBand="0" w:noVBand="1"/>
      </w:tblPr>
      <w:tblGrid>
        <w:gridCol w:w="421"/>
        <w:gridCol w:w="725"/>
        <w:gridCol w:w="6423"/>
        <w:gridCol w:w="422"/>
        <w:gridCol w:w="425"/>
        <w:gridCol w:w="432"/>
        <w:gridCol w:w="423"/>
        <w:gridCol w:w="1072"/>
      </w:tblGrid>
      <w:tr w:rsidR="00F9600B" w:rsidRPr="00AD525B" w14:paraId="4D7A6C36" w14:textId="77777777" w:rsidTr="00332528">
        <w:trPr>
          <w:trHeight w:val="240"/>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14:paraId="55758094" w14:textId="77777777" w:rsidR="00F9600B" w:rsidRPr="00AD525B" w:rsidRDefault="00F9600B" w:rsidP="00F9600B">
            <w:pPr>
              <w:keepNext w:val="0"/>
              <w:keepLines w:val="0"/>
              <w:autoSpaceDE w:val="0"/>
              <w:autoSpaceDN w:val="0"/>
              <w:spacing w:after="0"/>
              <w:jc w:val="center"/>
              <w:rPr>
                <w:rFonts w:eastAsia="Verdana"/>
                <w:b/>
                <w:sz w:val="22"/>
                <w:szCs w:val="22"/>
              </w:rPr>
            </w:pPr>
            <w:r w:rsidRPr="00AD525B">
              <w:rPr>
                <w:rFonts w:eastAsia="Verdana"/>
                <w:b/>
                <w:sz w:val="22"/>
                <w:szCs w:val="22"/>
              </w:rPr>
              <w:t>Nr. crt.</w:t>
            </w:r>
          </w:p>
        </w:tc>
        <w:tc>
          <w:tcPr>
            <w:tcW w:w="7148" w:type="dxa"/>
            <w:gridSpan w:val="2"/>
            <w:vMerge w:val="restart"/>
            <w:tcBorders>
              <w:top w:val="single" w:sz="4" w:space="0" w:color="000000"/>
              <w:left w:val="single" w:sz="4" w:space="0" w:color="000000"/>
              <w:bottom w:val="single" w:sz="4" w:space="0" w:color="000000"/>
              <w:right w:val="single" w:sz="4" w:space="0" w:color="000000"/>
            </w:tcBorders>
          </w:tcPr>
          <w:p w14:paraId="17D27E2B" w14:textId="77777777" w:rsidR="00F9600B" w:rsidRPr="00AD525B" w:rsidRDefault="00F9600B" w:rsidP="00F9600B">
            <w:pPr>
              <w:keepNext w:val="0"/>
              <w:keepLines w:val="0"/>
              <w:autoSpaceDE w:val="0"/>
              <w:autoSpaceDN w:val="0"/>
              <w:spacing w:after="0"/>
              <w:jc w:val="center"/>
              <w:rPr>
                <w:rFonts w:eastAsia="Verdana"/>
                <w:b/>
                <w:sz w:val="22"/>
                <w:szCs w:val="22"/>
              </w:rPr>
            </w:pPr>
          </w:p>
          <w:p w14:paraId="013EE748" w14:textId="77777777" w:rsidR="00F9600B" w:rsidRPr="00AD525B" w:rsidRDefault="00F9600B" w:rsidP="00F9600B">
            <w:pPr>
              <w:keepNext w:val="0"/>
              <w:keepLines w:val="0"/>
              <w:autoSpaceDE w:val="0"/>
              <w:autoSpaceDN w:val="0"/>
              <w:spacing w:after="0"/>
              <w:jc w:val="center"/>
              <w:rPr>
                <w:rFonts w:eastAsia="Verdana"/>
                <w:b/>
                <w:sz w:val="22"/>
                <w:szCs w:val="22"/>
              </w:rPr>
            </w:pPr>
            <w:r w:rsidRPr="00AD525B">
              <w:rPr>
                <w:rFonts w:eastAsia="Verdana"/>
                <w:b/>
                <w:sz w:val="22"/>
                <w:szCs w:val="22"/>
              </w:rPr>
              <w:t>INDICATORI DE PERFORMANŢĂ</w:t>
            </w:r>
          </w:p>
        </w:tc>
        <w:tc>
          <w:tcPr>
            <w:tcW w:w="1702" w:type="dxa"/>
            <w:gridSpan w:val="4"/>
            <w:tcBorders>
              <w:top w:val="single" w:sz="4" w:space="0" w:color="000000"/>
              <w:left w:val="single" w:sz="4" w:space="0" w:color="000000"/>
              <w:bottom w:val="single" w:sz="4" w:space="0" w:color="000000"/>
              <w:right w:val="single" w:sz="4" w:space="0" w:color="000000"/>
            </w:tcBorders>
          </w:tcPr>
          <w:p w14:paraId="653B5659" w14:textId="77777777" w:rsidR="00F9600B" w:rsidRPr="00AD525B" w:rsidRDefault="00F9600B" w:rsidP="00F9600B">
            <w:pPr>
              <w:keepNext w:val="0"/>
              <w:keepLines w:val="0"/>
              <w:autoSpaceDE w:val="0"/>
              <w:autoSpaceDN w:val="0"/>
              <w:spacing w:after="0"/>
              <w:jc w:val="center"/>
              <w:rPr>
                <w:rFonts w:eastAsia="Verdana"/>
                <w:b/>
                <w:sz w:val="22"/>
                <w:szCs w:val="22"/>
              </w:rPr>
            </w:pPr>
            <w:r w:rsidRPr="00AD525B">
              <w:rPr>
                <w:rFonts w:eastAsia="Verdana"/>
                <w:b/>
                <w:sz w:val="22"/>
                <w:szCs w:val="22"/>
              </w:rPr>
              <w:t>Trimestrul</w:t>
            </w:r>
          </w:p>
        </w:tc>
        <w:tc>
          <w:tcPr>
            <w:tcW w:w="1072" w:type="dxa"/>
            <w:vMerge w:val="restart"/>
            <w:tcBorders>
              <w:top w:val="single" w:sz="4" w:space="0" w:color="000000"/>
              <w:left w:val="single" w:sz="4" w:space="0" w:color="000000"/>
              <w:bottom w:val="single" w:sz="4" w:space="0" w:color="000000"/>
              <w:right w:val="single" w:sz="4" w:space="0" w:color="000000"/>
            </w:tcBorders>
            <w:vAlign w:val="center"/>
          </w:tcPr>
          <w:p w14:paraId="306C8015" w14:textId="77777777" w:rsidR="00F9600B" w:rsidRPr="00AD525B" w:rsidRDefault="00F9600B" w:rsidP="00F9600B">
            <w:pPr>
              <w:keepNext w:val="0"/>
              <w:keepLines w:val="0"/>
              <w:autoSpaceDE w:val="0"/>
              <w:autoSpaceDN w:val="0"/>
              <w:spacing w:after="0"/>
              <w:ind w:hanging="96"/>
              <w:jc w:val="center"/>
              <w:rPr>
                <w:rFonts w:eastAsia="Verdana"/>
                <w:b/>
                <w:sz w:val="22"/>
                <w:szCs w:val="22"/>
              </w:rPr>
            </w:pPr>
            <w:r w:rsidRPr="00AD525B">
              <w:rPr>
                <w:rFonts w:eastAsia="Verdana"/>
                <w:b/>
                <w:sz w:val="22"/>
                <w:szCs w:val="22"/>
              </w:rPr>
              <w:t>Total an</w:t>
            </w:r>
          </w:p>
        </w:tc>
      </w:tr>
      <w:tr w:rsidR="00F9600B" w:rsidRPr="00AD525B" w14:paraId="5BF96704" w14:textId="77777777" w:rsidTr="00332528">
        <w:trPr>
          <w:trHeight w:val="470"/>
          <w:jc w:val="center"/>
        </w:trPr>
        <w:tc>
          <w:tcPr>
            <w:tcW w:w="421" w:type="dxa"/>
            <w:vMerge/>
            <w:tcBorders>
              <w:top w:val="nil"/>
              <w:left w:val="single" w:sz="4" w:space="0" w:color="000000"/>
              <w:bottom w:val="single" w:sz="4" w:space="0" w:color="000000"/>
              <w:right w:val="single" w:sz="4" w:space="0" w:color="000000"/>
            </w:tcBorders>
          </w:tcPr>
          <w:p w14:paraId="6C963180" w14:textId="77777777" w:rsidR="00F9600B" w:rsidRPr="00AD525B" w:rsidRDefault="00F9600B" w:rsidP="00F9600B">
            <w:pPr>
              <w:keepNext w:val="0"/>
              <w:keepLines w:val="0"/>
              <w:autoSpaceDE w:val="0"/>
              <w:autoSpaceDN w:val="0"/>
              <w:spacing w:after="0"/>
              <w:jc w:val="center"/>
              <w:rPr>
                <w:rFonts w:eastAsia="Verdana"/>
                <w:b/>
                <w:sz w:val="22"/>
                <w:szCs w:val="22"/>
              </w:rPr>
            </w:pPr>
          </w:p>
        </w:tc>
        <w:tc>
          <w:tcPr>
            <w:tcW w:w="7148" w:type="dxa"/>
            <w:gridSpan w:val="2"/>
            <w:vMerge/>
            <w:tcBorders>
              <w:top w:val="nil"/>
              <w:left w:val="single" w:sz="4" w:space="0" w:color="000000"/>
              <w:bottom w:val="single" w:sz="4" w:space="0" w:color="000000"/>
              <w:right w:val="single" w:sz="4" w:space="0" w:color="000000"/>
            </w:tcBorders>
          </w:tcPr>
          <w:p w14:paraId="58F5EC31" w14:textId="77777777" w:rsidR="00F9600B" w:rsidRPr="00AD525B" w:rsidRDefault="00F9600B" w:rsidP="00F9600B">
            <w:pPr>
              <w:keepNext w:val="0"/>
              <w:keepLines w:val="0"/>
              <w:autoSpaceDE w:val="0"/>
              <w:autoSpaceDN w:val="0"/>
              <w:spacing w:after="0"/>
              <w:jc w:val="center"/>
              <w:rPr>
                <w:rFonts w:eastAsia="Verdana"/>
                <w:b/>
                <w:sz w:val="22"/>
                <w:szCs w:val="22"/>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6D72F4D5" w14:textId="77777777" w:rsidR="00F9600B" w:rsidRPr="00AD525B" w:rsidRDefault="00F9600B" w:rsidP="00F9600B">
            <w:pPr>
              <w:keepNext w:val="0"/>
              <w:keepLines w:val="0"/>
              <w:autoSpaceDE w:val="0"/>
              <w:autoSpaceDN w:val="0"/>
              <w:spacing w:after="0"/>
              <w:jc w:val="center"/>
              <w:rPr>
                <w:rFonts w:eastAsia="Verdana"/>
                <w:b/>
                <w:sz w:val="22"/>
                <w:szCs w:val="22"/>
              </w:rPr>
            </w:pPr>
            <w:r w:rsidRPr="00AD525B">
              <w:rPr>
                <w:rFonts w:eastAsia="Verdana"/>
                <w:b/>
                <w:sz w:val="22"/>
                <w:szCs w:val="22"/>
              </w:rPr>
              <w:t>I</w:t>
            </w:r>
          </w:p>
        </w:tc>
        <w:tc>
          <w:tcPr>
            <w:tcW w:w="425" w:type="dxa"/>
            <w:tcBorders>
              <w:top w:val="single" w:sz="4" w:space="0" w:color="000000"/>
              <w:left w:val="single" w:sz="4" w:space="0" w:color="000000"/>
              <w:bottom w:val="single" w:sz="4" w:space="0" w:color="000000"/>
              <w:right w:val="single" w:sz="4" w:space="0" w:color="000000"/>
            </w:tcBorders>
            <w:vAlign w:val="center"/>
          </w:tcPr>
          <w:p w14:paraId="6E2771D5" w14:textId="77777777" w:rsidR="00F9600B" w:rsidRPr="00AD525B" w:rsidRDefault="00F9600B" w:rsidP="00F9600B">
            <w:pPr>
              <w:keepNext w:val="0"/>
              <w:keepLines w:val="0"/>
              <w:autoSpaceDE w:val="0"/>
              <w:autoSpaceDN w:val="0"/>
              <w:spacing w:after="0"/>
              <w:jc w:val="center"/>
              <w:rPr>
                <w:rFonts w:eastAsia="Verdana"/>
                <w:b/>
                <w:sz w:val="22"/>
                <w:szCs w:val="22"/>
              </w:rPr>
            </w:pPr>
            <w:r w:rsidRPr="00AD525B">
              <w:rPr>
                <w:rFonts w:eastAsia="Verdana"/>
                <w:b/>
                <w:sz w:val="22"/>
                <w:szCs w:val="22"/>
              </w:rPr>
              <w:t>II</w:t>
            </w:r>
          </w:p>
        </w:tc>
        <w:tc>
          <w:tcPr>
            <w:tcW w:w="432" w:type="dxa"/>
            <w:tcBorders>
              <w:top w:val="single" w:sz="4" w:space="0" w:color="000000"/>
              <w:left w:val="single" w:sz="4" w:space="0" w:color="000000"/>
              <w:bottom w:val="single" w:sz="4" w:space="0" w:color="000000"/>
              <w:right w:val="single" w:sz="4" w:space="0" w:color="000000"/>
            </w:tcBorders>
            <w:vAlign w:val="center"/>
          </w:tcPr>
          <w:p w14:paraId="7A46EC4A" w14:textId="77777777" w:rsidR="00F9600B" w:rsidRPr="00AD525B" w:rsidRDefault="00F9600B" w:rsidP="00F9600B">
            <w:pPr>
              <w:keepNext w:val="0"/>
              <w:keepLines w:val="0"/>
              <w:autoSpaceDE w:val="0"/>
              <w:autoSpaceDN w:val="0"/>
              <w:spacing w:after="0"/>
              <w:jc w:val="center"/>
              <w:rPr>
                <w:rFonts w:eastAsia="Verdana"/>
                <w:b/>
                <w:sz w:val="22"/>
                <w:szCs w:val="22"/>
              </w:rPr>
            </w:pPr>
            <w:r w:rsidRPr="00AD525B">
              <w:rPr>
                <w:rFonts w:eastAsia="Verdana"/>
                <w:b/>
                <w:sz w:val="22"/>
                <w:szCs w:val="22"/>
              </w:rPr>
              <w:t>III</w:t>
            </w:r>
          </w:p>
        </w:tc>
        <w:tc>
          <w:tcPr>
            <w:tcW w:w="423" w:type="dxa"/>
            <w:tcBorders>
              <w:top w:val="single" w:sz="4" w:space="0" w:color="000000"/>
              <w:left w:val="single" w:sz="4" w:space="0" w:color="000000"/>
              <w:bottom w:val="single" w:sz="4" w:space="0" w:color="000000"/>
              <w:right w:val="single" w:sz="4" w:space="0" w:color="000000"/>
            </w:tcBorders>
          </w:tcPr>
          <w:p w14:paraId="0DE3D317" w14:textId="77777777" w:rsidR="00F9600B" w:rsidRPr="00AD525B" w:rsidRDefault="00F9600B" w:rsidP="00F9600B">
            <w:pPr>
              <w:keepNext w:val="0"/>
              <w:keepLines w:val="0"/>
              <w:autoSpaceDE w:val="0"/>
              <w:autoSpaceDN w:val="0"/>
              <w:spacing w:after="0"/>
              <w:jc w:val="center"/>
              <w:rPr>
                <w:rFonts w:eastAsia="Verdana"/>
                <w:b/>
                <w:sz w:val="22"/>
                <w:szCs w:val="22"/>
              </w:rPr>
            </w:pPr>
            <w:r w:rsidRPr="00AD525B">
              <w:rPr>
                <w:rFonts w:eastAsia="Verdana"/>
                <w:b/>
                <w:sz w:val="22"/>
                <w:szCs w:val="22"/>
              </w:rPr>
              <w:t>IV</w:t>
            </w:r>
          </w:p>
        </w:tc>
        <w:tc>
          <w:tcPr>
            <w:tcW w:w="1072" w:type="dxa"/>
            <w:vMerge/>
            <w:tcBorders>
              <w:top w:val="nil"/>
              <w:left w:val="single" w:sz="4" w:space="0" w:color="000000"/>
              <w:bottom w:val="single" w:sz="4" w:space="0" w:color="000000"/>
              <w:right w:val="single" w:sz="4" w:space="0" w:color="000000"/>
            </w:tcBorders>
          </w:tcPr>
          <w:p w14:paraId="7825C4BC" w14:textId="77777777" w:rsidR="00F9600B" w:rsidRPr="00AD525B" w:rsidRDefault="00F9600B" w:rsidP="00F9600B">
            <w:pPr>
              <w:keepNext w:val="0"/>
              <w:keepLines w:val="0"/>
              <w:autoSpaceDE w:val="0"/>
              <w:autoSpaceDN w:val="0"/>
              <w:spacing w:after="0"/>
              <w:jc w:val="center"/>
              <w:rPr>
                <w:rFonts w:eastAsia="Verdana"/>
                <w:b/>
                <w:sz w:val="22"/>
                <w:szCs w:val="22"/>
              </w:rPr>
            </w:pPr>
          </w:p>
        </w:tc>
      </w:tr>
      <w:tr w:rsidR="00F9600B" w:rsidRPr="00AD525B" w14:paraId="197DE72F" w14:textId="77777777" w:rsidTr="00332528">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09F1F51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0 </w:t>
            </w:r>
          </w:p>
        </w:tc>
        <w:tc>
          <w:tcPr>
            <w:tcW w:w="7148" w:type="dxa"/>
            <w:gridSpan w:val="2"/>
            <w:tcBorders>
              <w:top w:val="single" w:sz="4" w:space="0" w:color="000000"/>
              <w:left w:val="single" w:sz="4" w:space="0" w:color="000000"/>
              <w:bottom w:val="single" w:sz="4" w:space="0" w:color="000000"/>
              <w:right w:val="single" w:sz="4" w:space="0" w:color="000000"/>
            </w:tcBorders>
          </w:tcPr>
          <w:p w14:paraId="22538D9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22" w:type="dxa"/>
            <w:tcBorders>
              <w:top w:val="single" w:sz="4" w:space="0" w:color="000000"/>
              <w:left w:val="single" w:sz="4" w:space="0" w:color="000000"/>
              <w:bottom w:val="single" w:sz="4" w:space="0" w:color="000000"/>
              <w:right w:val="single" w:sz="4" w:space="0" w:color="000000"/>
            </w:tcBorders>
          </w:tcPr>
          <w:p w14:paraId="7A6C338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2 </w:t>
            </w:r>
          </w:p>
        </w:tc>
        <w:tc>
          <w:tcPr>
            <w:tcW w:w="425" w:type="dxa"/>
            <w:tcBorders>
              <w:top w:val="single" w:sz="4" w:space="0" w:color="000000"/>
              <w:left w:val="single" w:sz="4" w:space="0" w:color="000000"/>
              <w:bottom w:val="single" w:sz="4" w:space="0" w:color="000000"/>
              <w:right w:val="single" w:sz="4" w:space="0" w:color="000000"/>
            </w:tcBorders>
          </w:tcPr>
          <w:p w14:paraId="240168B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3 </w:t>
            </w:r>
          </w:p>
        </w:tc>
        <w:tc>
          <w:tcPr>
            <w:tcW w:w="432" w:type="dxa"/>
            <w:tcBorders>
              <w:top w:val="single" w:sz="4" w:space="0" w:color="000000"/>
              <w:left w:val="single" w:sz="4" w:space="0" w:color="000000"/>
              <w:bottom w:val="single" w:sz="4" w:space="0" w:color="000000"/>
              <w:right w:val="single" w:sz="4" w:space="0" w:color="000000"/>
            </w:tcBorders>
          </w:tcPr>
          <w:p w14:paraId="651AB71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4 </w:t>
            </w:r>
          </w:p>
        </w:tc>
        <w:tc>
          <w:tcPr>
            <w:tcW w:w="423" w:type="dxa"/>
            <w:tcBorders>
              <w:top w:val="single" w:sz="4" w:space="0" w:color="000000"/>
              <w:left w:val="single" w:sz="4" w:space="0" w:color="000000"/>
              <w:bottom w:val="single" w:sz="4" w:space="0" w:color="000000"/>
              <w:right w:val="single" w:sz="4" w:space="0" w:color="000000"/>
            </w:tcBorders>
          </w:tcPr>
          <w:p w14:paraId="4CEF47F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5 </w:t>
            </w:r>
          </w:p>
        </w:tc>
        <w:tc>
          <w:tcPr>
            <w:tcW w:w="1072" w:type="dxa"/>
            <w:tcBorders>
              <w:top w:val="single" w:sz="4" w:space="0" w:color="000000"/>
              <w:left w:val="single" w:sz="4" w:space="0" w:color="000000"/>
              <w:bottom w:val="single" w:sz="4" w:space="0" w:color="000000"/>
              <w:right w:val="single" w:sz="4" w:space="0" w:color="000000"/>
            </w:tcBorders>
          </w:tcPr>
          <w:p w14:paraId="12A9DC8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6 </w:t>
            </w:r>
          </w:p>
        </w:tc>
      </w:tr>
      <w:tr w:rsidR="00F9600B" w:rsidRPr="00AD525B" w14:paraId="7E4D65A3" w14:textId="77777777" w:rsidTr="00332528">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0E1ABC23" w14:textId="77777777" w:rsidR="00F9600B" w:rsidRPr="00AD525B" w:rsidRDefault="00F9600B" w:rsidP="00F9600B">
            <w:pPr>
              <w:keepNext w:val="0"/>
              <w:keepLines w:val="0"/>
              <w:autoSpaceDE w:val="0"/>
              <w:autoSpaceDN w:val="0"/>
              <w:spacing w:after="0"/>
              <w:rPr>
                <w:rFonts w:eastAsia="Verdana"/>
                <w:b/>
                <w:sz w:val="22"/>
                <w:szCs w:val="22"/>
              </w:rPr>
            </w:pPr>
            <w:r w:rsidRPr="00AD525B">
              <w:rPr>
                <w:rFonts w:eastAsia="Verdana"/>
                <w:b/>
                <w:sz w:val="22"/>
                <w:szCs w:val="22"/>
              </w:rPr>
              <w:t xml:space="preserve">1. </w:t>
            </w:r>
          </w:p>
        </w:tc>
        <w:tc>
          <w:tcPr>
            <w:tcW w:w="7148" w:type="dxa"/>
            <w:gridSpan w:val="2"/>
            <w:tcBorders>
              <w:top w:val="single" w:sz="4" w:space="0" w:color="000000"/>
              <w:left w:val="single" w:sz="4" w:space="0" w:color="000000"/>
              <w:bottom w:val="single" w:sz="4" w:space="0" w:color="000000"/>
              <w:right w:val="nil"/>
            </w:tcBorders>
          </w:tcPr>
          <w:p w14:paraId="32B037D3" w14:textId="77777777" w:rsidR="00F9600B" w:rsidRPr="00AD525B" w:rsidRDefault="00F9600B" w:rsidP="00F9600B">
            <w:pPr>
              <w:keepNext w:val="0"/>
              <w:keepLines w:val="0"/>
              <w:autoSpaceDE w:val="0"/>
              <w:autoSpaceDN w:val="0"/>
              <w:spacing w:after="0"/>
              <w:rPr>
                <w:rFonts w:eastAsia="Verdana"/>
                <w:b/>
                <w:sz w:val="22"/>
                <w:szCs w:val="22"/>
              </w:rPr>
            </w:pPr>
            <w:r w:rsidRPr="00AD525B">
              <w:rPr>
                <w:rFonts w:eastAsia="Verdana"/>
                <w:b/>
                <w:sz w:val="22"/>
                <w:szCs w:val="22"/>
              </w:rPr>
              <w:t xml:space="preserve">INDICATORI DE PERFORMANŢĂ GENERALI </w:t>
            </w:r>
          </w:p>
        </w:tc>
        <w:tc>
          <w:tcPr>
            <w:tcW w:w="2774" w:type="dxa"/>
            <w:gridSpan w:val="5"/>
            <w:tcBorders>
              <w:top w:val="single" w:sz="4" w:space="0" w:color="000000"/>
              <w:left w:val="nil"/>
              <w:bottom w:val="single" w:sz="4" w:space="0" w:color="000000"/>
              <w:right w:val="single" w:sz="4" w:space="0" w:color="000000"/>
            </w:tcBorders>
          </w:tcPr>
          <w:p w14:paraId="2D5A5A77" w14:textId="77777777" w:rsidR="00F9600B" w:rsidRPr="00AD525B" w:rsidRDefault="00F9600B" w:rsidP="00F9600B">
            <w:pPr>
              <w:keepNext w:val="0"/>
              <w:keepLines w:val="0"/>
              <w:autoSpaceDE w:val="0"/>
              <w:autoSpaceDN w:val="0"/>
              <w:spacing w:after="0"/>
              <w:rPr>
                <w:rFonts w:eastAsia="Verdana"/>
                <w:sz w:val="22"/>
                <w:szCs w:val="22"/>
              </w:rPr>
            </w:pPr>
          </w:p>
        </w:tc>
      </w:tr>
      <w:tr w:rsidR="00F9600B" w:rsidRPr="00AD525B" w14:paraId="3D6B67AA" w14:textId="77777777" w:rsidTr="00332528">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7A41195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1.1. </w:t>
            </w:r>
          </w:p>
        </w:tc>
        <w:tc>
          <w:tcPr>
            <w:tcW w:w="7148" w:type="dxa"/>
            <w:gridSpan w:val="2"/>
            <w:tcBorders>
              <w:top w:val="single" w:sz="4" w:space="0" w:color="000000"/>
              <w:left w:val="single" w:sz="4" w:space="0" w:color="000000"/>
              <w:bottom w:val="single" w:sz="4" w:space="0" w:color="000000"/>
              <w:right w:val="nil"/>
            </w:tcBorders>
          </w:tcPr>
          <w:p w14:paraId="2E75496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CONTRACTAREA SERVICIILOR DE DERATIZARE, DEZINSECŢIE,</w:t>
            </w:r>
          </w:p>
        </w:tc>
        <w:tc>
          <w:tcPr>
            <w:tcW w:w="2774" w:type="dxa"/>
            <w:gridSpan w:val="5"/>
            <w:tcBorders>
              <w:top w:val="single" w:sz="4" w:space="0" w:color="000000"/>
              <w:left w:val="nil"/>
              <w:bottom w:val="single" w:sz="4" w:space="0" w:color="000000"/>
              <w:right w:val="single" w:sz="4" w:space="0" w:color="000000"/>
            </w:tcBorders>
          </w:tcPr>
          <w:p w14:paraId="648E2D4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DEZINFECŢIE </w:t>
            </w:r>
          </w:p>
        </w:tc>
      </w:tr>
      <w:tr w:rsidR="00F9600B" w:rsidRPr="00AD525B" w14:paraId="2273529D" w14:textId="77777777" w:rsidTr="00332528">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14:paraId="5C74B60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04791400" w14:textId="77777777" w:rsidR="00F9600B" w:rsidRPr="00AD525B" w:rsidRDefault="00F9600B" w:rsidP="00F9600B">
            <w:pPr>
              <w:keepNext w:val="0"/>
              <w:keepLines w:val="0"/>
              <w:autoSpaceDE w:val="0"/>
              <w:autoSpaceDN w:val="0"/>
              <w:spacing w:after="0"/>
              <w:ind w:hanging="365"/>
              <w:rPr>
                <w:rFonts w:eastAsia="Verdana"/>
                <w:sz w:val="22"/>
                <w:szCs w:val="22"/>
              </w:rPr>
            </w:pPr>
            <w:r w:rsidRPr="00AD525B">
              <w:rPr>
                <w:rFonts w:eastAsia="Verdana"/>
                <w:sz w:val="22"/>
                <w:szCs w:val="22"/>
              </w:rPr>
              <w:t xml:space="preserve">a) </w:t>
            </w:r>
            <w:r w:rsidRPr="00AD525B">
              <w:rPr>
                <w:rFonts w:eastAsia="Verdana"/>
                <w:sz w:val="22"/>
                <w:szCs w:val="22"/>
              </w:rPr>
              <w:tab/>
              <w:t xml:space="preserve">numărul de solicitări de îmbunătăţire a parametrilor de calitate ai activităţii prestate, rezolvate, raportat la numărul total de cereri de îmbunătăţire a activităţii, pe categorii de activităţi </w:t>
            </w:r>
          </w:p>
        </w:tc>
        <w:tc>
          <w:tcPr>
            <w:tcW w:w="422" w:type="dxa"/>
            <w:tcBorders>
              <w:top w:val="single" w:sz="4" w:space="0" w:color="000000"/>
              <w:left w:val="single" w:sz="4" w:space="0" w:color="000000"/>
              <w:bottom w:val="single" w:sz="4" w:space="0" w:color="000000"/>
              <w:right w:val="single" w:sz="4" w:space="0" w:color="000000"/>
            </w:tcBorders>
            <w:vAlign w:val="center"/>
          </w:tcPr>
          <w:p w14:paraId="3401007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57BC57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14:paraId="1853908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8DCF95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14:paraId="3055639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6DA05B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14:paraId="051A65B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0BC2F2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14:paraId="2E6B0FE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C4D744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r>
      <w:tr w:rsidR="00F9600B" w:rsidRPr="00AD525B" w14:paraId="4F52F2B3" w14:textId="77777777" w:rsidTr="00332528">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3D35240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1.2. </w:t>
            </w:r>
          </w:p>
        </w:tc>
        <w:tc>
          <w:tcPr>
            <w:tcW w:w="9922" w:type="dxa"/>
            <w:gridSpan w:val="7"/>
            <w:tcBorders>
              <w:top w:val="single" w:sz="4" w:space="0" w:color="000000"/>
              <w:left w:val="single" w:sz="4" w:space="0" w:color="000000"/>
              <w:bottom w:val="single" w:sz="4" w:space="0" w:color="000000"/>
              <w:right w:val="single" w:sz="4" w:space="0" w:color="000000"/>
            </w:tcBorders>
          </w:tcPr>
          <w:p w14:paraId="3AB510D1"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MĂSURAREA ŞI GESTIUNEA CANTITĂŢII SERVICIILOR PRESTATE </w:t>
            </w:r>
          </w:p>
        </w:tc>
      </w:tr>
      <w:tr w:rsidR="00F9600B" w:rsidRPr="00AD525B" w14:paraId="3471CDE7" w14:textId="77777777" w:rsidTr="00332528">
        <w:trPr>
          <w:trHeight w:val="692"/>
          <w:jc w:val="center"/>
        </w:trPr>
        <w:tc>
          <w:tcPr>
            <w:tcW w:w="421" w:type="dxa"/>
            <w:tcBorders>
              <w:top w:val="single" w:sz="4" w:space="0" w:color="000000"/>
              <w:left w:val="single" w:sz="4" w:space="0" w:color="000000"/>
              <w:bottom w:val="single" w:sz="4" w:space="0" w:color="000000"/>
              <w:right w:val="single" w:sz="4" w:space="0" w:color="000000"/>
            </w:tcBorders>
          </w:tcPr>
          <w:p w14:paraId="3C358F8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6DCFE0FE" w14:textId="77777777" w:rsidR="00F9600B" w:rsidRPr="00AD525B" w:rsidRDefault="00F9600B" w:rsidP="00F9600B">
            <w:pPr>
              <w:keepNext w:val="0"/>
              <w:keepLines w:val="0"/>
              <w:autoSpaceDE w:val="0"/>
              <w:autoSpaceDN w:val="0"/>
              <w:spacing w:after="0"/>
              <w:ind w:hanging="317"/>
              <w:rPr>
                <w:rFonts w:eastAsia="Verdana"/>
                <w:sz w:val="22"/>
                <w:szCs w:val="22"/>
              </w:rPr>
            </w:pPr>
            <w:r w:rsidRPr="00AD525B">
              <w:rPr>
                <w:rFonts w:eastAsia="Verdana"/>
                <w:sz w:val="22"/>
                <w:szCs w:val="22"/>
              </w:rPr>
              <w:t xml:space="preserve">a) numărul de reclamaţii rezolvate privind cantităţile de servicii prestate, raportat la numărul total de reclamaţii privind cantităţile de servicii prestate pe tipuri de activităţi şi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14:paraId="5AF75DE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ED9EA2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14:paraId="68F839A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5C8759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14:paraId="4653E4F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B84B48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14:paraId="4D0E40C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6D748A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14:paraId="7C0A803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9E5802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r>
      <w:tr w:rsidR="00F9600B" w:rsidRPr="00AD525B" w14:paraId="49908F14" w14:textId="77777777" w:rsidTr="00332528">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14:paraId="0CF4F52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2C6EAC8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b) ponderea din numărul de reclamaţii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14:paraId="2CDD36B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D89FB5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25" w:type="dxa"/>
            <w:tcBorders>
              <w:top w:val="single" w:sz="4" w:space="0" w:color="000000"/>
              <w:left w:val="single" w:sz="4" w:space="0" w:color="000000"/>
              <w:bottom w:val="single" w:sz="4" w:space="0" w:color="000000"/>
              <w:right w:val="single" w:sz="4" w:space="0" w:color="000000"/>
            </w:tcBorders>
          </w:tcPr>
          <w:p w14:paraId="717C8DD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25ABC1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32" w:type="dxa"/>
            <w:tcBorders>
              <w:top w:val="single" w:sz="4" w:space="0" w:color="000000"/>
              <w:left w:val="single" w:sz="4" w:space="0" w:color="000000"/>
              <w:bottom w:val="single" w:sz="4" w:space="0" w:color="000000"/>
              <w:right w:val="single" w:sz="4" w:space="0" w:color="000000"/>
            </w:tcBorders>
          </w:tcPr>
          <w:p w14:paraId="7DEE746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FF385A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23" w:type="dxa"/>
            <w:tcBorders>
              <w:top w:val="single" w:sz="4" w:space="0" w:color="000000"/>
              <w:left w:val="single" w:sz="4" w:space="0" w:color="000000"/>
              <w:bottom w:val="single" w:sz="4" w:space="0" w:color="000000"/>
              <w:right w:val="single" w:sz="4" w:space="0" w:color="000000"/>
            </w:tcBorders>
          </w:tcPr>
          <w:p w14:paraId="7C5B3E6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37583A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1072" w:type="dxa"/>
            <w:tcBorders>
              <w:top w:val="single" w:sz="4" w:space="0" w:color="000000"/>
              <w:left w:val="single" w:sz="4" w:space="0" w:color="000000"/>
              <w:bottom w:val="single" w:sz="4" w:space="0" w:color="000000"/>
              <w:right w:val="single" w:sz="4" w:space="0" w:color="000000"/>
            </w:tcBorders>
          </w:tcPr>
          <w:p w14:paraId="5E488B4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01465C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r>
      <w:tr w:rsidR="00F9600B" w:rsidRPr="00AD525B" w14:paraId="352AD19B"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49CDD6A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78B1473E" w14:textId="77777777" w:rsidR="00F9600B" w:rsidRPr="00AD525B" w:rsidRDefault="00F9600B" w:rsidP="00F9600B">
            <w:pPr>
              <w:keepNext w:val="0"/>
              <w:keepLines w:val="0"/>
              <w:autoSpaceDE w:val="0"/>
              <w:autoSpaceDN w:val="0"/>
              <w:spacing w:after="0"/>
              <w:ind w:hanging="317"/>
              <w:rPr>
                <w:rFonts w:eastAsia="Verdana"/>
                <w:sz w:val="22"/>
                <w:szCs w:val="22"/>
              </w:rPr>
            </w:pPr>
            <w:r w:rsidRPr="00AD525B">
              <w:rPr>
                <w:rFonts w:eastAsia="Verdana"/>
                <w:sz w:val="22"/>
                <w:szCs w:val="22"/>
              </w:rPr>
              <w:t xml:space="preserve">c) </w:t>
            </w:r>
            <w:r w:rsidRPr="00AD525B">
              <w:rPr>
                <w:rFonts w:eastAsia="Verdana"/>
                <w:sz w:val="22"/>
                <w:szCs w:val="22"/>
              </w:rPr>
              <w:tab/>
              <w:t xml:space="preserve">procentul de solicitări de la lit.b) care au fost rezolvate în mai puţin de 5 zile lucrătoare </w:t>
            </w:r>
          </w:p>
        </w:tc>
        <w:tc>
          <w:tcPr>
            <w:tcW w:w="422" w:type="dxa"/>
            <w:tcBorders>
              <w:top w:val="single" w:sz="4" w:space="0" w:color="000000"/>
              <w:left w:val="single" w:sz="4" w:space="0" w:color="000000"/>
              <w:bottom w:val="single" w:sz="4" w:space="0" w:color="000000"/>
              <w:right w:val="single" w:sz="4" w:space="0" w:color="000000"/>
            </w:tcBorders>
          </w:tcPr>
          <w:p w14:paraId="44070FA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DF07CD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6DF32C8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4FF6B9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75CF5D2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F350D6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214F6A9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7EB9756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2BD9D9F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F8CBC9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r>
      <w:tr w:rsidR="00F9600B" w:rsidRPr="00AD525B" w14:paraId="2BA59E5D" w14:textId="77777777" w:rsidTr="00332528">
        <w:trPr>
          <w:trHeight w:val="468"/>
          <w:jc w:val="center"/>
        </w:trPr>
        <w:tc>
          <w:tcPr>
            <w:tcW w:w="421" w:type="dxa"/>
            <w:tcBorders>
              <w:top w:val="single" w:sz="4" w:space="0" w:color="000000"/>
              <w:left w:val="single" w:sz="4" w:space="0" w:color="000000"/>
              <w:bottom w:val="single" w:sz="4" w:space="0" w:color="000000"/>
              <w:right w:val="single" w:sz="4" w:space="0" w:color="000000"/>
            </w:tcBorders>
          </w:tcPr>
          <w:p w14:paraId="46B7F35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19FFF846" w14:textId="77777777" w:rsidR="00F9600B" w:rsidRPr="00AD525B" w:rsidRDefault="00F9600B" w:rsidP="00F9600B">
            <w:pPr>
              <w:keepNext w:val="0"/>
              <w:keepLines w:val="0"/>
              <w:autoSpaceDE w:val="0"/>
              <w:autoSpaceDN w:val="0"/>
              <w:spacing w:after="0"/>
              <w:ind w:hanging="317"/>
              <w:rPr>
                <w:rFonts w:eastAsia="Verdana"/>
                <w:sz w:val="22"/>
                <w:szCs w:val="22"/>
              </w:rPr>
            </w:pPr>
            <w:r w:rsidRPr="00AD525B">
              <w:rPr>
                <w:rFonts w:eastAsia="Verdana"/>
                <w:sz w:val="22"/>
                <w:szCs w:val="22"/>
              </w:rPr>
              <w:t xml:space="preserve">d) numărul de sesizări din parte agenţilor de protecţia mediului raportat la numărul total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14:paraId="0BE465D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4234C0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425" w:type="dxa"/>
            <w:tcBorders>
              <w:top w:val="single" w:sz="4" w:space="0" w:color="000000"/>
              <w:left w:val="single" w:sz="4" w:space="0" w:color="000000"/>
              <w:bottom w:val="single" w:sz="4" w:space="0" w:color="000000"/>
              <w:right w:val="single" w:sz="4" w:space="0" w:color="000000"/>
            </w:tcBorders>
          </w:tcPr>
          <w:p w14:paraId="6928BCD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AE0D66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432" w:type="dxa"/>
            <w:tcBorders>
              <w:top w:val="single" w:sz="4" w:space="0" w:color="000000"/>
              <w:left w:val="single" w:sz="4" w:space="0" w:color="000000"/>
              <w:bottom w:val="single" w:sz="4" w:space="0" w:color="000000"/>
              <w:right w:val="single" w:sz="4" w:space="0" w:color="000000"/>
            </w:tcBorders>
          </w:tcPr>
          <w:p w14:paraId="7E8DE88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51EB5A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423" w:type="dxa"/>
            <w:tcBorders>
              <w:top w:val="single" w:sz="4" w:space="0" w:color="000000"/>
              <w:left w:val="single" w:sz="4" w:space="0" w:color="000000"/>
              <w:bottom w:val="single" w:sz="4" w:space="0" w:color="000000"/>
              <w:right w:val="single" w:sz="4" w:space="0" w:color="000000"/>
            </w:tcBorders>
          </w:tcPr>
          <w:p w14:paraId="262C628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0FCC7CC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1072" w:type="dxa"/>
            <w:tcBorders>
              <w:top w:val="single" w:sz="4" w:space="0" w:color="000000"/>
              <w:left w:val="single" w:sz="4" w:space="0" w:color="000000"/>
              <w:bottom w:val="single" w:sz="4" w:space="0" w:color="000000"/>
              <w:right w:val="single" w:sz="4" w:space="0" w:color="000000"/>
            </w:tcBorders>
          </w:tcPr>
          <w:p w14:paraId="32DADC4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141FD7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r>
      <w:tr w:rsidR="00F9600B" w:rsidRPr="00AD525B" w14:paraId="58B14D32"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0BB9315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5AA6FBD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e) </w:t>
            </w:r>
          </w:p>
        </w:tc>
        <w:tc>
          <w:tcPr>
            <w:tcW w:w="6423" w:type="dxa"/>
            <w:tcBorders>
              <w:top w:val="single" w:sz="4" w:space="0" w:color="000000"/>
              <w:left w:val="nil"/>
              <w:bottom w:val="single" w:sz="4" w:space="0" w:color="000000"/>
              <w:right w:val="single" w:sz="4" w:space="0" w:color="000000"/>
            </w:tcBorders>
          </w:tcPr>
          <w:p w14:paraId="531794F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numărul de sesizări din partea agenţilor de sănătate publică raportat la numărul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14:paraId="4ABB5E6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120E9D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425" w:type="dxa"/>
            <w:tcBorders>
              <w:top w:val="single" w:sz="4" w:space="0" w:color="000000"/>
              <w:left w:val="single" w:sz="4" w:space="0" w:color="000000"/>
              <w:bottom w:val="single" w:sz="4" w:space="0" w:color="000000"/>
              <w:right w:val="single" w:sz="4" w:space="0" w:color="000000"/>
            </w:tcBorders>
          </w:tcPr>
          <w:p w14:paraId="36B68EF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497F26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432" w:type="dxa"/>
            <w:tcBorders>
              <w:top w:val="single" w:sz="4" w:space="0" w:color="000000"/>
              <w:left w:val="single" w:sz="4" w:space="0" w:color="000000"/>
              <w:bottom w:val="single" w:sz="4" w:space="0" w:color="000000"/>
              <w:right w:val="single" w:sz="4" w:space="0" w:color="000000"/>
            </w:tcBorders>
          </w:tcPr>
          <w:p w14:paraId="243BFEC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CA95D6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423" w:type="dxa"/>
            <w:tcBorders>
              <w:top w:val="single" w:sz="4" w:space="0" w:color="000000"/>
              <w:left w:val="single" w:sz="4" w:space="0" w:color="000000"/>
              <w:bottom w:val="single" w:sz="4" w:space="0" w:color="000000"/>
              <w:right w:val="single" w:sz="4" w:space="0" w:color="000000"/>
            </w:tcBorders>
          </w:tcPr>
          <w:p w14:paraId="7870F4B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069B29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c>
          <w:tcPr>
            <w:tcW w:w="1072" w:type="dxa"/>
            <w:tcBorders>
              <w:top w:val="single" w:sz="4" w:space="0" w:color="000000"/>
              <w:left w:val="single" w:sz="4" w:space="0" w:color="000000"/>
              <w:bottom w:val="single" w:sz="4" w:space="0" w:color="000000"/>
              <w:right w:val="single" w:sz="4" w:space="0" w:color="000000"/>
            </w:tcBorders>
          </w:tcPr>
          <w:p w14:paraId="11F5A3C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798B701"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 </w:t>
            </w:r>
          </w:p>
        </w:tc>
      </w:tr>
      <w:tr w:rsidR="00F9600B" w:rsidRPr="00AD525B" w14:paraId="495C45F4" w14:textId="77777777" w:rsidTr="00332528">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14:paraId="24EB5AF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740DB3D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f) </w:t>
            </w:r>
          </w:p>
        </w:tc>
        <w:tc>
          <w:tcPr>
            <w:tcW w:w="6423" w:type="dxa"/>
            <w:tcBorders>
              <w:top w:val="single" w:sz="4" w:space="0" w:color="000000"/>
              <w:left w:val="nil"/>
              <w:bottom w:val="single" w:sz="4" w:space="0" w:color="000000"/>
              <w:right w:val="single" w:sz="4" w:space="0" w:color="000000"/>
            </w:tcBorders>
          </w:tcPr>
          <w:p w14:paraId="4CB8E71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numărul de reclamaţii rezolvate privind calitatea activităţii prestate, raportat la numărul total de reclamaţii privind calitatea activităţii prestate, pe tipuri de activităţi şi categorii de utitlizatori </w:t>
            </w:r>
          </w:p>
        </w:tc>
        <w:tc>
          <w:tcPr>
            <w:tcW w:w="422" w:type="dxa"/>
            <w:tcBorders>
              <w:top w:val="single" w:sz="4" w:space="0" w:color="000000"/>
              <w:left w:val="single" w:sz="4" w:space="0" w:color="000000"/>
              <w:bottom w:val="single" w:sz="4" w:space="0" w:color="000000"/>
              <w:right w:val="single" w:sz="4" w:space="0" w:color="000000"/>
            </w:tcBorders>
            <w:vAlign w:val="center"/>
          </w:tcPr>
          <w:p w14:paraId="6C8743B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C3E7B5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14:paraId="240E456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289F60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14:paraId="11B07AC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A63176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14:paraId="0684E47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33C94B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14:paraId="3622569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E60F9C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r>
      <w:tr w:rsidR="00F9600B" w:rsidRPr="00AD525B" w14:paraId="5ABE00F9" w14:textId="77777777" w:rsidTr="00332528">
        <w:trPr>
          <w:trHeight w:val="404"/>
          <w:jc w:val="center"/>
        </w:trPr>
        <w:tc>
          <w:tcPr>
            <w:tcW w:w="421" w:type="dxa"/>
            <w:tcBorders>
              <w:top w:val="single" w:sz="4" w:space="0" w:color="000000"/>
              <w:left w:val="single" w:sz="4" w:space="0" w:color="000000"/>
              <w:bottom w:val="single" w:sz="4" w:space="0" w:color="000000"/>
              <w:right w:val="single" w:sz="4" w:space="0" w:color="000000"/>
            </w:tcBorders>
          </w:tcPr>
          <w:p w14:paraId="73F46D9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031E274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g) </w:t>
            </w:r>
          </w:p>
        </w:tc>
        <w:tc>
          <w:tcPr>
            <w:tcW w:w="6423" w:type="dxa"/>
            <w:tcBorders>
              <w:top w:val="single" w:sz="4" w:space="0" w:color="000000"/>
              <w:left w:val="nil"/>
              <w:bottom w:val="single" w:sz="4" w:space="0" w:color="000000"/>
              <w:right w:val="single" w:sz="4" w:space="0" w:color="000000"/>
            </w:tcBorders>
          </w:tcPr>
          <w:p w14:paraId="36D5C9C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ponderea din numărul de reclamaţii de la lit.f) care s-au dovedit justificate </w:t>
            </w:r>
          </w:p>
        </w:tc>
        <w:tc>
          <w:tcPr>
            <w:tcW w:w="422" w:type="dxa"/>
            <w:tcBorders>
              <w:top w:val="single" w:sz="4" w:space="0" w:color="000000"/>
              <w:left w:val="single" w:sz="4" w:space="0" w:color="000000"/>
              <w:bottom w:val="single" w:sz="4" w:space="0" w:color="000000"/>
              <w:right w:val="single" w:sz="4" w:space="0" w:color="000000"/>
            </w:tcBorders>
          </w:tcPr>
          <w:p w14:paraId="42A9A75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018678C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25" w:type="dxa"/>
            <w:tcBorders>
              <w:top w:val="single" w:sz="4" w:space="0" w:color="000000"/>
              <w:left w:val="single" w:sz="4" w:space="0" w:color="000000"/>
              <w:bottom w:val="single" w:sz="4" w:space="0" w:color="000000"/>
              <w:right w:val="single" w:sz="4" w:space="0" w:color="000000"/>
            </w:tcBorders>
          </w:tcPr>
          <w:p w14:paraId="1ED308B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100FE7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32" w:type="dxa"/>
            <w:tcBorders>
              <w:top w:val="single" w:sz="4" w:space="0" w:color="000000"/>
              <w:left w:val="single" w:sz="4" w:space="0" w:color="000000"/>
              <w:bottom w:val="single" w:sz="4" w:space="0" w:color="000000"/>
              <w:right w:val="single" w:sz="4" w:space="0" w:color="000000"/>
            </w:tcBorders>
          </w:tcPr>
          <w:p w14:paraId="3E2FC961"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4A4D66C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23" w:type="dxa"/>
            <w:tcBorders>
              <w:top w:val="single" w:sz="4" w:space="0" w:color="000000"/>
              <w:left w:val="single" w:sz="4" w:space="0" w:color="000000"/>
              <w:bottom w:val="single" w:sz="4" w:space="0" w:color="000000"/>
              <w:right w:val="single" w:sz="4" w:space="0" w:color="000000"/>
            </w:tcBorders>
          </w:tcPr>
          <w:p w14:paraId="166C4B2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38C5B8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1072" w:type="dxa"/>
            <w:tcBorders>
              <w:top w:val="single" w:sz="4" w:space="0" w:color="000000"/>
              <w:left w:val="single" w:sz="4" w:space="0" w:color="000000"/>
              <w:bottom w:val="single" w:sz="4" w:space="0" w:color="000000"/>
              <w:right w:val="single" w:sz="4" w:space="0" w:color="000000"/>
            </w:tcBorders>
          </w:tcPr>
          <w:p w14:paraId="4AA1337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54171F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r>
      <w:tr w:rsidR="00F9600B" w:rsidRPr="00AD525B" w14:paraId="5F56B871"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46382E0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744B30D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h) </w:t>
            </w:r>
          </w:p>
        </w:tc>
        <w:tc>
          <w:tcPr>
            <w:tcW w:w="6423" w:type="dxa"/>
            <w:tcBorders>
              <w:top w:val="single" w:sz="4" w:space="0" w:color="000000"/>
              <w:left w:val="nil"/>
              <w:bottom w:val="single" w:sz="4" w:space="0" w:color="000000"/>
              <w:right w:val="single" w:sz="4" w:space="0" w:color="000000"/>
            </w:tcBorders>
          </w:tcPr>
          <w:p w14:paraId="039C8D1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procentul de solicitări dela lit.g) care au fost rezolvate în mai puţin de 2 zile calendaristice </w:t>
            </w:r>
          </w:p>
        </w:tc>
        <w:tc>
          <w:tcPr>
            <w:tcW w:w="422" w:type="dxa"/>
            <w:tcBorders>
              <w:top w:val="single" w:sz="4" w:space="0" w:color="000000"/>
              <w:left w:val="single" w:sz="4" w:space="0" w:color="000000"/>
              <w:bottom w:val="single" w:sz="4" w:space="0" w:color="000000"/>
              <w:right w:val="single" w:sz="4" w:space="0" w:color="000000"/>
            </w:tcBorders>
          </w:tcPr>
          <w:p w14:paraId="27DD194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8205B1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80 </w:t>
            </w:r>
          </w:p>
        </w:tc>
        <w:tc>
          <w:tcPr>
            <w:tcW w:w="425" w:type="dxa"/>
            <w:tcBorders>
              <w:top w:val="single" w:sz="4" w:space="0" w:color="000000"/>
              <w:left w:val="single" w:sz="4" w:space="0" w:color="000000"/>
              <w:bottom w:val="single" w:sz="4" w:space="0" w:color="000000"/>
              <w:right w:val="single" w:sz="4" w:space="0" w:color="000000"/>
            </w:tcBorders>
          </w:tcPr>
          <w:p w14:paraId="3C52689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4082C19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80 </w:t>
            </w:r>
          </w:p>
        </w:tc>
        <w:tc>
          <w:tcPr>
            <w:tcW w:w="432" w:type="dxa"/>
            <w:tcBorders>
              <w:top w:val="single" w:sz="4" w:space="0" w:color="000000"/>
              <w:left w:val="single" w:sz="4" w:space="0" w:color="000000"/>
              <w:bottom w:val="single" w:sz="4" w:space="0" w:color="000000"/>
              <w:right w:val="single" w:sz="4" w:space="0" w:color="000000"/>
            </w:tcBorders>
          </w:tcPr>
          <w:p w14:paraId="7349B72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E04A30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80 </w:t>
            </w:r>
          </w:p>
        </w:tc>
        <w:tc>
          <w:tcPr>
            <w:tcW w:w="423" w:type="dxa"/>
            <w:tcBorders>
              <w:top w:val="single" w:sz="4" w:space="0" w:color="000000"/>
              <w:left w:val="single" w:sz="4" w:space="0" w:color="000000"/>
              <w:bottom w:val="single" w:sz="4" w:space="0" w:color="000000"/>
              <w:right w:val="single" w:sz="4" w:space="0" w:color="000000"/>
            </w:tcBorders>
          </w:tcPr>
          <w:p w14:paraId="42EECBD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E0F970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80 </w:t>
            </w:r>
          </w:p>
        </w:tc>
        <w:tc>
          <w:tcPr>
            <w:tcW w:w="1072" w:type="dxa"/>
            <w:tcBorders>
              <w:top w:val="single" w:sz="4" w:space="0" w:color="000000"/>
              <w:left w:val="single" w:sz="4" w:space="0" w:color="000000"/>
              <w:bottom w:val="single" w:sz="4" w:space="0" w:color="000000"/>
              <w:right w:val="single" w:sz="4" w:space="0" w:color="000000"/>
            </w:tcBorders>
          </w:tcPr>
          <w:p w14:paraId="1722CFA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D84EBC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80 </w:t>
            </w:r>
          </w:p>
        </w:tc>
      </w:tr>
      <w:tr w:rsidR="00F9600B" w:rsidRPr="00AD525B" w14:paraId="1C87F7F2" w14:textId="77777777" w:rsidTr="00332528">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1CEE9DE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1.3. </w:t>
            </w:r>
          </w:p>
        </w:tc>
        <w:tc>
          <w:tcPr>
            <w:tcW w:w="725" w:type="dxa"/>
            <w:tcBorders>
              <w:top w:val="single" w:sz="4" w:space="0" w:color="000000"/>
              <w:left w:val="single" w:sz="4" w:space="0" w:color="000000"/>
              <w:bottom w:val="single" w:sz="4" w:space="0" w:color="000000"/>
              <w:right w:val="nil"/>
            </w:tcBorders>
          </w:tcPr>
          <w:p w14:paraId="092C21AD" w14:textId="77777777" w:rsidR="00F9600B" w:rsidRPr="00AD525B" w:rsidRDefault="00F9600B" w:rsidP="00F9600B">
            <w:pPr>
              <w:keepNext w:val="0"/>
              <w:keepLines w:val="0"/>
              <w:autoSpaceDE w:val="0"/>
              <w:autoSpaceDN w:val="0"/>
              <w:spacing w:after="0"/>
              <w:rPr>
                <w:rFonts w:eastAsia="Verdana"/>
                <w:sz w:val="22"/>
                <w:szCs w:val="22"/>
              </w:rPr>
            </w:pPr>
          </w:p>
        </w:tc>
        <w:tc>
          <w:tcPr>
            <w:tcW w:w="9197" w:type="dxa"/>
            <w:gridSpan w:val="6"/>
            <w:tcBorders>
              <w:top w:val="single" w:sz="4" w:space="0" w:color="000000"/>
              <w:left w:val="nil"/>
              <w:bottom w:val="single" w:sz="4" w:space="0" w:color="000000"/>
              <w:right w:val="single" w:sz="4" w:space="0" w:color="000000"/>
            </w:tcBorders>
          </w:tcPr>
          <w:p w14:paraId="7D14A84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FACTURAREA ŞI ÎNCASAREA CONTRAVALORII PRESTAŢIILOR </w:t>
            </w:r>
          </w:p>
        </w:tc>
      </w:tr>
      <w:tr w:rsidR="00F9600B" w:rsidRPr="00AD525B" w14:paraId="7A53E5FF"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273FBE1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536BE3D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a) </w:t>
            </w:r>
          </w:p>
        </w:tc>
        <w:tc>
          <w:tcPr>
            <w:tcW w:w="6423" w:type="dxa"/>
            <w:tcBorders>
              <w:top w:val="single" w:sz="4" w:space="0" w:color="000000"/>
              <w:left w:val="nil"/>
              <w:bottom w:val="single" w:sz="4" w:space="0" w:color="000000"/>
              <w:right w:val="single" w:sz="4" w:space="0" w:color="000000"/>
            </w:tcBorders>
          </w:tcPr>
          <w:p w14:paraId="6D0FF85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numărul de reclamaţii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14:paraId="18B6B73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49E6BE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3 </w:t>
            </w:r>
          </w:p>
        </w:tc>
        <w:tc>
          <w:tcPr>
            <w:tcW w:w="425" w:type="dxa"/>
            <w:tcBorders>
              <w:top w:val="single" w:sz="4" w:space="0" w:color="000000"/>
              <w:left w:val="single" w:sz="4" w:space="0" w:color="000000"/>
              <w:bottom w:val="single" w:sz="4" w:space="0" w:color="000000"/>
              <w:right w:val="single" w:sz="4" w:space="0" w:color="000000"/>
            </w:tcBorders>
          </w:tcPr>
          <w:p w14:paraId="3C9E50F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095CC1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3 </w:t>
            </w:r>
          </w:p>
        </w:tc>
        <w:tc>
          <w:tcPr>
            <w:tcW w:w="432" w:type="dxa"/>
            <w:tcBorders>
              <w:top w:val="single" w:sz="4" w:space="0" w:color="000000"/>
              <w:left w:val="single" w:sz="4" w:space="0" w:color="000000"/>
              <w:bottom w:val="single" w:sz="4" w:space="0" w:color="000000"/>
              <w:right w:val="single" w:sz="4" w:space="0" w:color="000000"/>
            </w:tcBorders>
          </w:tcPr>
          <w:p w14:paraId="2DC40B9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4FE5DC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3 </w:t>
            </w:r>
          </w:p>
        </w:tc>
        <w:tc>
          <w:tcPr>
            <w:tcW w:w="423" w:type="dxa"/>
            <w:tcBorders>
              <w:top w:val="single" w:sz="4" w:space="0" w:color="000000"/>
              <w:left w:val="single" w:sz="4" w:space="0" w:color="000000"/>
              <w:bottom w:val="single" w:sz="4" w:space="0" w:color="000000"/>
              <w:right w:val="single" w:sz="4" w:space="0" w:color="000000"/>
            </w:tcBorders>
          </w:tcPr>
          <w:p w14:paraId="3D6069A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6C29ED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3 </w:t>
            </w:r>
          </w:p>
        </w:tc>
        <w:tc>
          <w:tcPr>
            <w:tcW w:w="1072" w:type="dxa"/>
            <w:tcBorders>
              <w:top w:val="single" w:sz="4" w:space="0" w:color="000000"/>
              <w:left w:val="single" w:sz="4" w:space="0" w:color="000000"/>
              <w:bottom w:val="single" w:sz="4" w:space="0" w:color="000000"/>
              <w:right w:val="single" w:sz="4" w:space="0" w:color="000000"/>
            </w:tcBorders>
          </w:tcPr>
          <w:p w14:paraId="6353554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0EFC263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3 </w:t>
            </w:r>
          </w:p>
        </w:tc>
      </w:tr>
      <w:tr w:rsidR="00F9600B" w:rsidRPr="00AD525B" w14:paraId="1112D948" w14:textId="77777777" w:rsidTr="00332528">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14:paraId="7FAB60C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6CAD410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b) </w:t>
            </w:r>
          </w:p>
        </w:tc>
        <w:tc>
          <w:tcPr>
            <w:tcW w:w="6423" w:type="dxa"/>
            <w:tcBorders>
              <w:top w:val="single" w:sz="4" w:space="0" w:color="000000"/>
              <w:left w:val="nil"/>
              <w:bottom w:val="single" w:sz="4" w:space="0" w:color="000000"/>
              <w:right w:val="single" w:sz="4" w:space="0" w:color="000000"/>
            </w:tcBorders>
          </w:tcPr>
          <w:p w14:paraId="4DA3CDE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procentul de reclamaţii de la lit.a) rezolvate în mai puţin de 10 zile </w:t>
            </w:r>
          </w:p>
        </w:tc>
        <w:tc>
          <w:tcPr>
            <w:tcW w:w="422" w:type="dxa"/>
            <w:tcBorders>
              <w:top w:val="single" w:sz="4" w:space="0" w:color="000000"/>
              <w:left w:val="single" w:sz="4" w:space="0" w:color="000000"/>
              <w:bottom w:val="single" w:sz="4" w:space="0" w:color="000000"/>
              <w:right w:val="single" w:sz="4" w:space="0" w:color="000000"/>
            </w:tcBorders>
          </w:tcPr>
          <w:p w14:paraId="201F119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2F21B8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7D15FB4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4F56B83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4CE566D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7A7895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114DC2A1"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F30480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2A48B89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42DF718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r>
      <w:tr w:rsidR="00F9600B" w:rsidRPr="00AD525B" w14:paraId="4AADB983" w14:textId="77777777" w:rsidTr="00332528">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14:paraId="1B264A1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26F5314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c) </w:t>
            </w:r>
          </w:p>
        </w:tc>
        <w:tc>
          <w:tcPr>
            <w:tcW w:w="6423" w:type="dxa"/>
            <w:tcBorders>
              <w:top w:val="single" w:sz="4" w:space="0" w:color="000000"/>
              <w:left w:val="nil"/>
              <w:bottom w:val="single" w:sz="4" w:space="0" w:color="000000"/>
              <w:right w:val="single" w:sz="4" w:space="0" w:color="000000"/>
            </w:tcBorders>
          </w:tcPr>
          <w:p w14:paraId="276FE08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procentul din reclamaţiile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14:paraId="0A05B1A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77D0AE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25" w:type="dxa"/>
            <w:tcBorders>
              <w:top w:val="single" w:sz="4" w:space="0" w:color="000000"/>
              <w:left w:val="single" w:sz="4" w:space="0" w:color="000000"/>
              <w:bottom w:val="single" w:sz="4" w:space="0" w:color="000000"/>
              <w:right w:val="single" w:sz="4" w:space="0" w:color="000000"/>
            </w:tcBorders>
          </w:tcPr>
          <w:p w14:paraId="3317A1A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CA1287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32" w:type="dxa"/>
            <w:tcBorders>
              <w:top w:val="single" w:sz="4" w:space="0" w:color="000000"/>
              <w:left w:val="single" w:sz="4" w:space="0" w:color="000000"/>
              <w:bottom w:val="single" w:sz="4" w:space="0" w:color="000000"/>
              <w:right w:val="single" w:sz="4" w:space="0" w:color="000000"/>
            </w:tcBorders>
          </w:tcPr>
          <w:p w14:paraId="3D99F17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5D1175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423" w:type="dxa"/>
            <w:tcBorders>
              <w:top w:val="single" w:sz="4" w:space="0" w:color="000000"/>
              <w:left w:val="single" w:sz="4" w:space="0" w:color="000000"/>
              <w:bottom w:val="single" w:sz="4" w:space="0" w:color="000000"/>
              <w:right w:val="single" w:sz="4" w:space="0" w:color="000000"/>
            </w:tcBorders>
          </w:tcPr>
          <w:p w14:paraId="5179CF9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491D529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c>
          <w:tcPr>
            <w:tcW w:w="1072" w:type="dxa"/>
            <w:tcBorders>
              <w:top w:val="single" w:sz="4" w:space="0" w:color="000000"/>
              <w:left w:val="single" w:sz="4" w:space="0" w:color="000000"/>
              <w:bottom w:val="single" w:sz="4" w:space="0" w:color="000000"/>
              <w:right w:val="single" w:sz="4" w:space="0" w:color="000000"/>
            </w:tcBorders>
          </w:tcPr>
          <w:p w14:paraId="04F5F49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AB55C9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 </w:t>
            </w:r>
          </w:p>
        </w:tc>
      </w:tr>
      <w:tr w:rsidR="00F9600B" w:rsidRPr="00AD525B" w14:paraId="5283F883" w14:textId="77777777" w:rsidTr="00332528">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05B2BA53"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1.4. </w:t>
            </w:r>
          </w:p>
        </w:tc>
        <w:tc>
          <w:tcPr>
            <w:tcW w:w="725" w:type="dxa"/>
            <w:tcBorders>
              <w:top w:val="single" w:sz="4" w:space="0" w:color="000000"/>
              <w:left w:val="single" w:sz="4" w:space="0" w:color="000000"/>
              <w:bottom w:val="single" w:sz="4" w:space="0" w:color="000000"/>
              <w:right w:val="nil"/>
            </w:tcBorders>
          </w:tcPr>
          <w:p w14:paraId="34A2AC90" w14:textId="77777777" w:rsidR="00F9600B" w:rsidRPr="00AD525B" w:rsidRDefault="00F9600B" w:rsidP="00F9600B">
            <w:pPr>
              <w:keepNext w:val="0"/>
              <w:keepLines w:val="0"/>
              <w:autoSpaceDE w:val="0"/>
              <w:autoSpaceDN w:val="0"/>
              <w:spacing w:after="0"/>
              <w:rPr>
                <w:rFonts w:eastAsia="Verdana"/>
                <w:sz w:val="22"/>
                <w:szCs w:val="22"/>
              </w:rPr>
            </w:pPr>
          </w:p>
        </w:tc>
        <w:tc>
          <w:tcPr>
            <w:tcW w:w="9197" w:type="dxa"/>
            <w:gridSpan w:val="6"/>
            <w:tcBorders>
              <w:top w:val="single" w:sz="4" w:space="0" w:color="000000"/>
              <w:left w:val="nil"/>
              <w:bottom w:val="single" w:sz="4" w:space="0" w:color="000000"/>
              <w:right w:val="single" w:sz="4" w:space="0" w:color="000000"/>
            </w:tcBorders>
          </w:tcPr>
          <w:p w14:paraId="5FC2E2C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RĂSPUNSURI LA SOLICITĂRILE SCRISE ALE UTILIZATORILOR </w:t>
            </w:r>
          </w:p>
        </w:tc>
      </w:tr>
      <w:tr w:rsidR="00F9600B" w:rsidRPr="00AD525B" w14:paraId="3BD0DD59" w14:textId="77777777" w:rsidTr="00332528">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14:paraId="2BE1A73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0AD8927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a) </w:t>
            </w:r>
          </w:p>
        </w:tc>
        <w:tc>
          <w:tcPr>
            <w:tcW w:w="6423" w:type="dxa"/>
            <w:tcBorders>
              <w:top w:val="single" w:sz="4" w:space="0" w:color="000000"/>
              <w:left w:val="nil"/>
              <w:bottom w:val="single" w:sz="4" w:space="0" w:color="000000"/>
              <w:right w:val="single" w:sz="4" w:space="0" w:color="000000"/>
            </w:tcBorders>
          </w:tcPr>
          <w:p w14:paraId="3178B761"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14:paraId="7F1FC24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006D06E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71AF393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A32D6A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3B61008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35F438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48AE096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7AC78B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0E9F96F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1B703C9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r>
      <w:tr w:rsidR="00F9600B" w:rsidRPr="00AD525B" w14:paraId="214AB6C1"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56C8622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25" w:type="dxa"/>
            <w:tcBorders>
              <w:top w:val="single" w:sz="4" w:space="0" w:color="000000"/>
              <w:left w:val="single" w:sz="4" w:space="0" w:color="000000"/>
              <w:bottom w:val="single" w:sz="4" w:space="0" w:color="000000"/>
              <w:right w:val="nil"/>
            </w:tcBorders>
          </w:tcPr>
          <w:p w14:paraId="606AE65C"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b) </w:t>
            </w:r>
          </w:p>
        </w:tc>
        <w:tc>
          <w:tcPr>
            <w:tcW w:w="6423" w:type="dxa"/>
            <w:tcBorders>
              <w:top w:val="single" w:sz="4" w:space="0" w:color="000000"/>
              <w:left w:val="nil"/>
              <w:bottom w:val="single" w:sz="4" w:space="0" w:color="000000"/>
              <w:right w:val="single" w:sz="4" w:space="0" w:color="000000"/>
            </w:tcBorders>
          </w:tcPr>
          <w:p w14:paraId="00142FF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procentul de la lit.a) la care s-a răspuns într-un termen mai mic de 30 de zile calendaristice </w:t>
            </w:r>
          </w:p>
        </w:tc>
        <w:tc>
          <w:tcPr>
            <w:tcW w:w="422" w:type="dxa"/>
            <w:tcBorders>
              <w:top w:val="single" w:sz="4" w:space="0" w:color="000000"/>
              <w:left w:val="single" w:sz="4" w:space="0" w:color="000000"/>
              <w:bottom w:val="single" w:sz="4" w:space="0" w:color="000000"/>
              <w:right w:val="single" w:sz="4" w:space="0" w:color="000000"/>
            </w:tcBorders>
          </w:tcPr>
          <w:p w14:paraId="2181CB3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0B5DA95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5" w:type="dxa"/>
            <w:tcBorders>
              <w:top w:val="single" w:sz="4" w:space="0" w:color="000000"/>
              <w:left w:val="single" w:sz="4" w:space="0" w:color="000000"/>
              <w:bottom w:val="single" w:sz="4" w:space="0" w:color="000000"/>
              <w:right w:val="single" w:sz="4" w:space="0" w:color="000000"/>
            </w:tcBorders>
          </w:tcPr>
          <w:p w14:paraId="2336441A"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73DF569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32" w:type="dxa"/>
            <w:tcBorders>
              <w:top w:val="single" w:sz="4" w:space="0" w:color="000000"/>
              <w:left w:val="single" w:sz="4" w:space="0" w:color="000000"/>
              <w:bottom w:val="single" w:sz="4" w:space="0" w:color="000000"/>
              <w:right w:val="single" w:sz="4" w:space="0" w:color="000000"/>
            </w:tcBorders>
          </w:tcPr>
          <w:p w14:paraId="5A099AB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D818A2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423" w:type="dxa"/>
            <w:tcBorders>
              <w:top w:val="single" w:sz="4" w:space="0" w:color="000000"/>
              <w:left w:val="single" w:sz="4" w:space="0" w:color="000000"/>
              <w:bottom w:val="single" w:sz="4" w:space="0" w:color="000000"/>
              <w:right w:val="single" w:sz="4" w:space="0" w:color="000000"/>
            </w:tcBorders>
          </w:tcPr>
          <w:p w14:paraId="2D9D663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0A67FFD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c>
          <w:tcPr>
            <w:tcW w:w="1072" w:type="dxa"/>
            <w:tcBorders>
              <w:top w:val="single" w:sz="4" w:space="0" w:color="000000"/>
              <w:left w:val="single" w:sz="4" w:space="0" w:color="000000"/>
              <w:bottom w:val="single" w:sz="4" w:space="0" w:color="000000"/>
              <w:right w:val="single" w:sz="4" w:space="0" w:color="000000"/>
            </w:tcBorders>
          </w:tcPr>
          <w:p w14:paraId="52CF829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7DD2F69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100 </w:t>
            </w:r>
          </w:p>
        </w:tc>
      </w:tr>
      <w:tr w:rsidR="00F9600B" w:rsidRPr="00AD525B" w14:paraId="6F276F01" w14:textId="77777777" w:rsidTr="00332528">
        <w:trPr>
          <w:trHeight w:val="238"/>
          <w:jc w:val="center"/>
        </w:trPr>
        <w:tc>
          <w:tcPr>
            <w:tcW w:w="421" w:type="dxa"/>
            <w:tcBorders>
              <w:top w:val="single" w:sz="4" w:space="0" w:color="000000"/>
              <w:left w:val="single" w:sz="4" w:space="0" w:color="000000"/>
              <w:bottom w:val="single" w:sz="4" w:space="0" w:color="000000"/>
              <w:right w:val="single" w:sz="4" w:space="0" w:color="000000"/>
            </w:tcBorders>
          </w:tcPr>
          <w:p w14:paraId="4A51D112" w14:textId="77777777" w:rsidR="00F9600B" w:rsidRPr="00AD525B" w:rsidRDefault="00F9600B" w:rsidP="00F9600B">
            <w:pPr>
              <w:keepNext w:val="0"/>
              <w:keepLines w:val="0"/>
              <w:autoSpaceDE w:val="0"/>
              <w:autoSpaceDN w:val="0"/>
              <w:spacing w:after="0"/>
              <w:rPr>
                <w:rFonts w:eastAsia="Verdana"/>
                <w:b/>
                <w:sz w:val="22"/>
                <w:szCs w:val="22"/>
              </w:rPr>
            </w:pPr>
            <w:r w:rsidRPr="00AD525B">
              <w:rPr>
                <w:rFonts w:eastAsia="Verdana"/>
                <w:b/>
                <w:sz w:val="22"/>
                <w:szCs w:val="22"/>
              </w:rPr>
              <w:t xml:space="preserve">2. </w:t>
            </w:r>
          </w:p>
        </w:tc>
        <w:tc>
          <w:tcPr>
            <w:tcW w:w="9922" w:type="dxa"/>
            <w:gridSpan w:val="7"/>
            <w:tcBorders>
              <w:top w:val="single" w:sz="4" w:space="0" w:color="000000"/>
              <w:left w:val="single" w:sz="4" w:space="0" w:color="000000"/>
              <w:bottom w:val="single" w:sz="4" w:space="0" w:color="000000"/>
              <w:right w:val="single" w:sz="4" w:space="0" w:color="000000"/>
            </w:tcBorders>
          </w:tcPr>
          <w:p w14:paraId="3FCE79E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b/>
                <w:sz w:val="22"/>
                <w:szCs w:val="22"/>
              </w:rPr>
              <w:t xml:space="preserve">INDICATORI DE PERFORMANŢĂ GARANTAŢI </w:t>
            </w:r>
          </w:p>
        </w:tc>
      </w:tr>
      <w:tr w:rsidR="00F9600B" w:rsidRPr="00AD525B" w14:paraId="6DC15178" w14:textId="77777777" w:rsidTr="00332528">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14:paraId="56DA5C4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2.1. </w:t>
            </w:r>
          </w:p>
        </w:tc>
        <w:tc>
          <w:tcPr>
            <w:tcW w:w="9922" w:type="dxa"/>
            <w:gridSpan w:val="7"/>
            <w:tcBorders>
              <w:top w:val="single" w:sz="4" w:space="0" w:color="000000"/>
              <w:left w:val="single" w:sz="4" w:space="0" w:color="000000"/>
              <w:bottom w:val="single" w:sz="4" w:space="0" w:color="000000"/>
              <w:right w:val="single" w:sz="4" w:space="0" w:color="000000"/>
            </w:tcBorders>
          </w:tcPr>
          <w:p w14:paraId="121293EB"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INDICATORI DE PERFORMANŢĂ GARANTAŢI PRIN LICENŢA DE PRESTARE A SERVICIULUI </w:t>
            </w:r>
          </w:p>
        </w:tc>
      </w:tr>
      <w:tr w:rsidR="00F9600B" w:rsidRPr="00AD525B" w14:paraId="4E639910"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2C5F642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6291F3DF" w14:textId="77777777" w:rsidR="00F9600B" w:rsidRPr="00AD525B" w:rsidRDefault="00F9600B" w:rsidP="00F9600B">
            <w:pPr>
              <w:keepNext w:val="0"/>
              <w:keepLines w:val="0"/>
              <w:autoSpaceDE w:val="0"/>
              <w:autoSpaceDN w:val="0"/>
              <w:spacing w:after="0"/>
              <w:ind w:hanging="365"/>
              <w:rPr>
                <w:rFonts w:eastAsia="Verdana"/>
                <w:sz w:val="22"/>
                <w:szCs w:val="22"/>
              </w:rPr>
            </w:pPr>
            <w:r w:rsidRPr="00AD525B">
              <w:rPr>
                <w:rFonts w:eastAsia="Verdana"/>
                <w:sz w:val="22"/>
                <w:szCs w:val="22"/>
              </w:rPr>
              <w:t xml:space="preserve">a) </w:t>
            </w:r>
            <w:r w:rsidRPr="00AD525B">
              <w:rPr>
                <w:rFonts w:eastAsia="Verdana"/>
                <w:sz w:val="22"/>
                <w:szCs w:val="22"/>
              </w:rPr>
              <w:tab/>
              <w:t xml:space="preserve">numărul de sesizări scrise privind nerespectarea de către operator a obligațiilor din licență </w:t>
            </w:r>
          </w:p>
        </w:tc>
        <w:tc>
          <w:tcPr>
            <w:tcW w:w="422" w:type="dxa"/>
            <w:tcBorders>
              <w:top w:val="single" w:sz="4" w:space="0" w:color="000000"/>
              <w:left w:val="single" w:sz="4" w:space="0" w:color="000000"/>
              <w:bottom w:val="single" w:sz="4" w:space="0" w:color="000000"/>
              <w:right w:val="single" w:sz="4" w:space="0" w:color="000000"/>
            </w:tcBorders>
          </w:tcPr>
          <w:p w14:paraId="1445ABB3"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25" w:type="dxa"/>
            <w:tcBorders>
              <w:top w:val="single" w:sz="4" w:space="0" w:color="000000"/>
              <w:left w:val="single" w:sz="4" w:space="0" w:color="000000"/>
              <w:bottom w:val="single" w:sz="4" w:space="0" w:color="000000"/>
              <w:right w:val="single" w:sz="4" w:space="0" w:color="000000"/>
            </w:tcBorders>
          </w:tcPr>
          <w:p w14:paraId="4FD8A4E7"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32" w:type="dxa"/>
            <w:tcBorders>
              <w:top w:val="single" w:sz="4" w:space="0" w:color="000000"/>
              <w:left w:val="single" w:sz="4" w:space="0" w:color="000000"/>
              <w:bottom w:val="single" w:sz="4" w:space="0" w:color="000000"/>
              <w:right w:val="single" w:sz="4" w:space="0" w:color="000000"/>
            </w:tcBorders>
          </w:tcPr>
          <w:p w14:paraId="453B1892"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23" w:type="dxa"/>
            <w:tcBorders>
              <w:top w:val="single" w:sz="4" w:space="0" w:color="000000"/>
              <w:left w:val="single" w:sz="4" w:space="0" w:color="000000"/>
              <w:bottom w:val="single" w:sz="4" w:space="0" w:color="000000"/>
              <w:right w:val="single" w:sz="4" w:space="0" w:color="000000"/>
            </w:tcBorders>
          </w:tcPr>
          <w:p w14:paraId="072A6D0A"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14:paraId="01A5BD80"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r>
      <w:tr w:rsidR="00F9600B" w:rsidRPr="00AD525B" w14:paraId="49128CA5"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5DF3D22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lastRenderedPageBreak/>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6DD30C12" w14:textId="77777777" w:rsidR="00F9600B" w:rsidRPr="00AD525B" w:rsidRDefault="00F9600B" w:rsidP="00F9600B">
            <w:pPr>
              <w:keepNext w:val="0"/>
              <w:keepLines w:val="0"/>
              <w:autoSpaceDE w:val="0"/>
              <w:autoSpaceDN w:val="0"/>
              <w:spacing w:after="0"/>
              <w:ind w:hanging="365"/>
              <w:rPr>
                <w:rFonts w:eastAsia="Verdana"/>
                <w:sz w:val="22"/>
                <w:szCs w:val="22"/>
              </w:rPr>
            </w:pPr>
            <w:r w:rsidRPr="00AD525B">
              <w:rPr>
                <w:rFonts w:eastAsia="Verdana"/>
                <w:sz w:val="22"/>
                <w:szCs w:val="22"/>
              </w:rPr>
              <w:t xml:space="preserve">b) </w:t>
            </w:r>
            <w:r w:rsidRPr="00AD525B">
              <w:rPr>
                <w:rFonts w:eastAsia="Verdana"/>
                <w:sz w:val="22"/>
                <w:szCs w:val="22"/>
              </w:rPr>
              <w:tab/>
              <w:t xml:space="preserve">numărul de încălcări ale obligațiilor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14:paraId="5482F4D1"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25" w:type="dxa"/>
            <w:tcBorders>
              <w:top w:val="single" w:sz="4" w:space="0" w:color="000000"/>
              <w:left w:val="single" w:sz="4" w:space="0" w:color="000000"/>
              <w:bottom w:val="single" w:sz="4" w:space="0" w:color="000000"/>
              <w:right w:val="single" w:sz="4" w:space="0" w:color="000000"/>
            </w:tcBorders>
          </w:tcPr>
          <w:p w14:paraId="3EF6CD84"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32" w:type="dxa"/>
            <w:tcBorders>
              <w:top w:val="single" w:sz="4" w:space="0" w:color="000000"/>
              <w:left w:val="single" w:sz="4" w:space="0" w:color="000000"/>
              <w:bottom w:val="single" w:sz="4" w:space="0" w:color="000000"/>
              <w:right w:val="single" w:sz="4" w:space="0" w:color="000000"/>
            </w:tcBorders>
          </w:tcPr>
          <w:p w14:paraId="1D3727C2"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23" w:type="dxa"/>
            <w:tcBorders>
              <w:top w:val="single" w:sz="4" w:space="0" w:color="000000"/>
              <w:left w:val="single" w:sz="4" w:space="0" w:color="000000"/>
              <w:bottom w:val="single" w:sz="4" w:space="0" w:color="000000"/>
              <w:right w:val="single" w:sz="4" w:space="0" w:color="000000"/>
            </w:tcBorders>
          </w:tcPr>
          <w:p w14:paraId="67FCF90B"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14:paraId="6EEB0458"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r>
      <w:tr w:rsidR="00F9600B" w:rsidRPr="00AD525B" w14:paraId="16BCDAAF"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vAlign w:val="center"/>
          </w:tcPr>
          <w:p w14:paraId="67AA665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2.2. </w:t>
            </w:r>
          </w:p>
        </w:tc>
        <w:tc>
          <w:tcPr>
            <w:tcW w:w="9922" w:type="dxa"/>
            <w:gridSpan w:val="7"/>
            <w:tcBorders>
              <w:top w:val="single" w:sz="4" w:space="0" w:color="000000"/>
              <w:left w:val="single" w:sz="4" w:space="0" w:color="000000"/>
              <w:bottom w:val="single" w:sz="4" w:space="0" w:color="000000"/>
              <w:right w:val="single" w:sz="4" w:space="0" w:color="000000"/>
            </w:tcBorders>
          </w:tcPr>
          <w:p w14:paraId="0F24EDA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INDICATORI DE PERFORMANŢĂ A CĂROR NERESPECTARE ATRAGE PENALITĂŢI CONFORM CONTRACTULUI DE FURNIZARE/PRESTARE </w:t>
            </w:r>
          </w:p>
        </w:tc>
      </w:tr>
      <w:tr w:rsidR="00F9600B" w:rsidRPr="00AD525B" w14:paraId="519A00F5" w14:textId="77777777" w:rsidTr="00332528">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14:paraId="661E30F5"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2F49087D" w14:textId="77777777" w:rsidR="00F9600B" w:rsidRPr="00AD525B" w:rsidRDefault="00F9600B" w:rsidP="00F9600B">
            <w:pPr>
              <w:keepNext w:val="0"/>
              <w:keepLines w:val="0"/>
              <w:autoSpaceDE w:val="0"/>
              <w:autoSpaceDN w:val="0"/>
              <w:spacing w:after="0"/>
              <w:ind w:hanging="365"/>
              <w:rPr>
                <w:rFonts w:eastAsia="Verdana"/>
                <w:sz w:val="22"/>
                <w:szCs w:val="22"/>
              </w:rPr>
            </w:pPr>
            <w:r w:rsidRPr="00AD525B">
              <w:rPr>
                <w:rFonts w:eastAsia="Verdana"/>
                <w:sz w:val="22"/>
                <w:szCs w:val="22"/>
              </w:rPr>
              <w:t xml:space="preserve">a) </w:t>
            </w:r>
            <w:r w:rsidRPr="00AD525B">
              <w:rPr>
                <w:rFonts w:eastAsia="Verdana"/>
                <w:sz w:val="22"/>
                <w:szCs w:val="22"/>
              </w:rPr>
              <w:tab/>
              <w:t xml:space="preserve">valoarea despăgubirilor acordate de operator pentru culpă proprie sau dacă au existat îmbolnăviri din cauza nerespectării condițiilor corespunzătoare de prestare a activității </w:t>
            </w:r>
          </w:p>
        </w:tc>
        <w:tc>
          <w:tcPr>
            <w:tcW w:w="422" w:type="dxa"/>
            <w:tcBorders>
              <w:top w:val="single" w:sz="4" w:space="0" w:color="000000"/>
              <w:left w:val="single" w:sz="4" w:space="0" w:color="000000"/>
              <w:bottom w:val="single" w:sz="4" w:space="0" w:color="000000"/>
              <w:right w:val="single" w:sz="4" w:space="0" w:color="000000"/>
            </w:tcBorders>
            <w:vAlign w:val="center"/>
          </w:tcPr>
          <w:p w14:paraId="1FD762F4"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24FBDF51"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14:paraId="6DB2F480"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055AB6A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14:paraId="041F058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35230CF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0 </w:t>
            </w:r>
          </w:p>
        </w:tc>
        <w:tc>
          <w:tcPr>
            <w:tcW w:w="423" w:type="dxa"/>
            <w:tcBorders>
              <w:top w:val="single" w:sz="4" w:space="0" w:color="000000"/>
              <w:left w:val="single" w:sz="4" w:space="0" w:color="000000"/>
              <w:bottom w:val="single" w:sz="4" w:space="0" w:color="000000"/>
              <w:right w:val="single" w:sz="4" w:space="0" w:color="000000"/>
            </w:tcBorders>
            <w:vAlign w:val="center"/>
          </w:tcPr>
          <w:p w14:paraId="1CB5372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6F126BD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0 </w:t>
            </w:r>
          </w:p>
        </w:tc>
        <w:tc>
          <w:tcPr>
            <w:tcW w:w="1072" w:type="dxa"/>
            <w:tcBorders>
              <w:top w:val="single" w:sz="4" w:space="0" w:color="000000"/>
              <w:left w:val="single" w:sz="4" w:space="0" w:color="000000"/>
              <w:bottom w:val="single" w:sz="4" w:space="0" w:color="000000"/>
              <w:right w:val="single" w:sz="4" w:space="0" w:color="000000"/>
            </w:tcBorders>
            <w:vAlign w:val="center"/>
          </w:tcPr>
          <w:p w14:paraId="30C04E02"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p w14:paraId="5C7D650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0 </w:t>
            </w:r>
          </w:p>
        </w:tc>
      </w:tr>
      <w:tr w:rsidR="00F9600B" w:rsidRPr="00AD525B" w14:paraId="6DC231F0" w14:textId="77777777" w:rsidTr="00332528">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14:paraId="1C23860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14:paraId="19DA92C4" w14:textId="77777777" w:rsidR="00F9600B" w:rsidRPr="00AD525B" w:rsidRDefault="00F9600B" w:rsidP="00F9600B">
            <w:pPr>
              <w:keepNext w:val="0"/>
              <w:keepLines w:val="0"/>
              <w:autoSpaceDE w:val="0"/>
              <w:autoSpaceDN w:val="0"/>
              <w:spacing w:after="0"/>
              <w:ind w:hanging="365"/>
              <w:rPr>
                <w:rFonts w:eastAsia="Verdana"/>
                <w:sz w:val="22"/>
                <w:szCs w:val="22"/>
              </w:rPr>
            </w:pPr>
            <w:r w:rsidRPr="00AD525B">
              <w:rPr>
                <w:rFonts w:eastAsia="Verdana"/>
                <w:sz w:val="22"/>
                <w:szCs w:val="22"/>
              </w:rPr>
              <w:t xml:space="preserve">b) </w:t>
            </w:r>
            <w:r w:rsidRPr="00AD525B">
              <w:rPr>
                <w:rFonts w:eastAsia="Verdana"/>
                <w:sz w:val="22"/>
                <w:szCs w:val="22"/>
              </w:rPr>
              <w:tab/>
              <w:t xml:space="preserve">numărul de neconformități constatate de autoritatea administrației publice locale, pe activități </w:t>
            </w:r>
          </w:p>
        </w:tc>
        <w:tc>
          <w:tcPr>
            <w:tcW w:w="422" w:type="dxa"/>
            <w:tcBorders>
              <w:top w:val="single" w:sz="4" w:space="0" w:color="000000"/>
              <w:left w:val="single" w:sz="4" w:space="0" w:color="000000"/>
              <w:bottom w:val="single" w:sz="4" w:space="0" w:color="000000"/>
              <w:right w:val="single" w:sz="4" w:space="0" w:color="000000"/>
            </w:tcBorders>
          </w:tcPr>
          <w:p w14:paraId="713D2E36"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25" w:type="dxa"/>
            <w:tcBorders>
              <w:top w:val="single" w:sz="4" w:space="0" w:color="000000"/>
              <w:left w:val="single" w:sz="4" w:space="0" w:color="000000"/>
              <w:bottom w:val="single" w:sz="4" w:space="0" w:color="000000"/>
              <w:right w:val="single" w:sz="4" w:space="0" w:color="000000"/>
            </w:tcBorders>
          </w:tcPr>
          <w:p w14:paraId="5322B29F"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32" w:type="dxa"/>
            <w:tcBorders>
              <w:top w:val="single" w:sz="4" w:space="0" w:color="000000"/>
              <w:left w:val="single" w:sz="4" w:space="0" w:color="000000"/>
              <w:bottom w:val="single" w:sz="4" w:space="0" w:color="000000"/>
              <w:right w:val="single" w:sz="4" w:space="0" w:color="000000"/>
            </w:tcBorders>
          </w:tcPr>
          <w:p w14:paraId="752B51E7"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423" w:type="dxa"/>
            <w:tcBorders>
              <w:top w:val="single" w:sz="4" w:space="0" w:color="000000"/>
              <w:left w:val="single" w:sz="4" w:space="0" w:color="000000"/>
              <w:bottom w:val="single" w:sz="4" w:space="0" w:color="000000"/>
              <w:right w:val="single" w:sz="4" w:space="0" w:color="000000"/>
            </w:tcBorders>
          </w:tcPr>
          <w:p w14:paraId="19F20A73"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14:paraId="7587973F" w14:textId="77777777" w:rsidR="00F9600B" w:rsidRPr="00AD525B" w:rsidRDefault="00F9600B" w:rsidP="00F9600B">
            <w:pPr>
              <w:keepNext w:val="0"/>
              <w:keepLines w:val="0"/>
              <w:autoSpaceDE w:val="0"/>
              <w:autoSpaceDN w:val="0"/>
              <w:spacing w:after="0"/>
              <w:ind w:hanging="48"/>
              <w:rPr>
                <w:rFonts w:eastAsia="Verdana"/>
                <w:sz w:val="22"/>
                <w:szCs w:val="22"/>
              </w:rPr>
            </w:pPr>
            <w:r w:rsidRPr="00AD525B">
              <w:rPr>
                <w:rFonts w:eastAsia="Verdana"/>
                <w:sz w:val="22"/>
                <w:szCs w:val="22"/>
              </w:rPr>
              <w:t xml:space="preserve">nr. 0 </w:t>
            </w:r>
          </w:p>
        </w:tc>
      </w:tr>
    </w:tbl>
    <w:p w14:paraId="7B2153BF" w14:textId="78DBEDC3" w:rsidR="00F9600B" w:rsidRPr="00AD525B" w:rsidRDefault="00F9600B" w:rsidP="00F9600B">
      <w:pPr>
        <w:rPr>
          <w:rFonts w:eastAsiaTheme="minorEastAsia"/>
          <w:sz w:val="22"/>
          <w:szCs w:val="22"/>
        </w:rPr>
      </w:pPr>
    </w:p>
    <w:p w14:paraId="283D4E39" w14:textId="77777777" w:rsidR="00F9600B" w:rsidRPr="00AD525B" w:rsidRDefault="00F9600B">
      <w:pPr>
        <w:keepNext w:val="0"/>
        <w:keepLines w:val="0"/>
        <w:spacing w:after="0"/>
        <w:jc w:val="left"/>
        <w:rPr>
          <w:rFonts w:eastAsiaTheme="minorEastAsia"/>
          <w:sz w:val="22"/>
          <w:szCs w:val="22"/>
        </w:rPr>
      </w:pPr>
      <w:r w:rsidRPr="00AD525B">
        <w:rPr>
          <w:rFonts w:eastAsiaTheme="minorEastAsia"/>
          <w:sz w:val="22"/>
          <w:szCs w:val="22"/>
        </w:rPr>
        <w:br w:type="page"/>
      </w:r>
    </w:p>
    <w:p w14:paraId="412C20F5" w14:textId="77777777" w:rsidR="00F9600B" w:rsidRPr="00AD525B" w:rsidRDefault="00F9600B" w:rsidP="00F9600B">
      <w:pPr>
        <w:keepNext w:val="0"/>
        <w:keepLines w:val="0"/>
        <w:autoSpaceDE w:val="0"/>
        <w:autoSpaceDN w:val="0"/>
        <w:spacing w:after="0"/>
        <w:jc w:val="left"/>
        <w:rPr>
          <w:rFonts w:eastAsia="Verdana"/>
          <w:b/>
          <w:bCs/>
          <w:sz w:val="22"/>
          <w:szCs w:val="22"/>
        </w:rPr>
      </w:pPr>
      <w:r w:rsidRPr="00AD525B">
        <w:rPr>
          <w:rFonts w:eastAsia="Verdana"/>
          <w:b/>
          <w:bCs/>
          <w:sz w:val="22"/>
          <w:szCs w:val="22"/>
        </w:rPr>
        <w:lastRenderedPageBreak/>
        <w:t>CONTRAVENȚII ÎN DOMENIUL SERVICIULUI DE SALUBRIZARE PENTRU OPERATORII DE SALUBRITATE, PENTRU UTILIZATORI ŞI CUANTUMUL AMENZILOR APLICATE</w:t>
      </w:r>
    </w:p>
    <w:tbl>
      <w:tblPr>
        <w:tblpPr w:leftFromText="180" w:rightFromText="180" w:vertAnchor="text" w:horzAnchor="margin" w:tblpX="-572" w:tblpY="242"/>
        <w:tblW w:w="5306" w:type="pct"/>
        <w:tblLayout w:type="fixed"/>
        <w:tblLook w:val="04A0" w:firstRow="1" w:lastRow="0" w:firstColumn="1" w:lastColumn="0" w:noHBand="0" w:noVBand="1"/>
      </w:tblPr>
      <w:tblGrid>
        <w:gridCol w:w="679"/>
        <w:gridCol w:w="5751"/>
        <w:gridCol w:w="1422"/>
        <w:gridCol w:w="1717"/>
      </w:tblGrid>
      <w:tr w:rsidR="00F9600B" w:rsidRPr="00AD525B" w14:paraId="1288402D" w14:textId="77777777" w:rsidTr="00332528">
        <w:trPr>
          <w:trHeight w:val="54"/>
        </w:trPr>
        <w:tc>
          <w:tcPr>
            <w:tcW w:w="355" w:type="pct"/>
            <w:vMerge w:val="restart"/>
            <w:tcBorders>
              <w:top w:val="single" w:sz="4" w:space="0" w:color="auto"/>
              <w:left w:val="single" w:sz="4" w:space="0" w:color="auto"/>
              <w:right w:val="single" w:sz="4" w:space="0" w:color="auto"/>
            </w:tcBorders>
            <w:shd w:val="clear" w:color="auto" w:fill="8DB3E2"/>
            <w:noWrap/>
            <w:vAlign w:val="center"/>
          </w:tcPr>
          <w:p w14:paraId="54F930EB" w14:textId="77777777" w:rsidR="00F9600B" w:rsidRPr="00AD525B" w:rsidRDefault="00F9600B" w:rsidP="00F9600B">
            <w:pPr>
              <w:keepNext w:val="0"/>
              <w:keepLines w:val="0"/>
              <w:autoSpaceDE w:val="0"/>
              <w:autoSpaceDN w:val="0"/>
              <w:spacing w:after="0"/>
              <w:rPr>
                <w:rFonts w:eastAsia="Verdana"/>
                <w:b/>
                <w:bCs/>
                <w:sz w:val="22"/>
                <w:szCs w:val="22"/>
              </w:rPr>
            </w:pPr>
            <w:r w:rsidRPr="00AD525B">
              <w:rPr>
                <w:rFonts w:eastAsia="Verdana"/>
                <w:b/>
                <w:bCs/>
                <w:sz w:val="22"/>
                <w:szCs w:val="22"/>
              </w:rPr>
              <w:t>Nr. crt.</w:t>
            </w:r>
          </w:p>
        </w:tc>
        <w:tc>
          <w:tcPr>
            <w:tcW w:w="3005" w:type="pct"/>
            <w:vMerge w:val="restart"/>
            <w:tcBorders>
              <w:top w:val="single" w:sz="4" w:space="0" w:color="auto"/>
              <w:left w:val="nil"/>
              <w:right w:val="single" w:sz="4" w:space="0" w:color="000000"/>
            </w:tcBorders>
            <w:shd w:val="clear" w:color="auto" w:fill="8DB3E2"/>
            <w:vAlign w:val="center"/>
          </w:tcPr>
          <w:p w14:paraId="76D68002" w14:textId="77777777" w:rsidR="00F9600B" w:rsidRPr="00AD525B" w:rsidRDefault="00F9600B" w:rsidP="00F9600B">
            <w:pPr>
              <w:keepNext w:val="0"/>
              <w:keepLines w:val="0"/>
              <w:autoSpaceDE w:val="0"/>
              <w:autoSpaceDN w:val="0"/>
              <w:spacing w:after="0"/>
              <w:rPr>
                <w:rFonts w:eastAsia="Verdana"/>
                <w:b/>
                <w:bCs/>
                <w:sz w:val="22"/>
                <w:szCs w:val="22"/>
              </w:rPr>
            </w:pPr>
            <w:r w:rsidRPr="00AD525B">
              <w:rPr>
                <w:rFonts w:eastAsia="Verdana"/>
                <w:b/>
                <w:bCs/>
                <w:sz w:val="22"/>
                <w:szCs w:val="22"/>
              </w:rPr>
              <w:t>Descrierea faptei care intra sub incidența sancțiuni</w:t>
            </w:r>
          </w:p>
        </w:tc>
        <w:tc>
          <w:tcPr>
            <w:tcW w:w="1640" w:type="pct"/>
            <w:gridSpan w:val="2"/>
            <w:tcBorders>
              <w:top w:val="single" w:sz="4" w:space="0" w:color="auto"/>
              <w:left w:val="nil"/>
              <w:bottom w:val="single" w:sz="4" w:space="0" w:color="auto"/>
              <w:right w:val="single" w:sz="4" w:space="0" w:color="auto"/>
            </w:tcBorders>
            <w:shd w:val="clear" w:color="auto" w:fill="8DB3E2"/>
            <w:vAlign w:val="center"/>
          </w:tcPr>
          <w:p w14:paraId="1DF9C85C" w14:textId="77777777" w:rsidR="00F9600B" w:rsidRPr="00AD525B" w:rsidRDefault="00F9600B" w:rsidP="00F9600B">
            <w:pPr>
              <w:keepNext w:val="0"/>
              <w:keepLines w:val="0"/>
              <w:autoSpaceDE w:val="0"/>
              <w:autoSpaceDN w:val="0"/>
              <w:spacing w:after="0"/>
              <w:rPr>
                <w:rFonts w:eastAsia="Verdana"/>
                <w:b/>
                <w:bCs/>
                <w:sz w:val="22"/>
                <w:szCs w:val="22"/>
              </w:rPr>
            </w:pPr>
            <w:r w:rsidRPr="00AD525B">
              <w:rPr>
                <w:rFonts w:eastAsia="Verdana"/>
                <w:b/>
                <w:bCs/>
                <w:sz w:val="22"/>
                <w:szCs w:val="22"/>
              </w:rPr>
              <w:t>Cuantumul amenzii</w:t>
            </w:r>
          </w:p>
        </w:tc>
      </w:tr>
      <w:tr w:rsidR="00F9600B" w:rsidRPr="00AD525B" w14:paraId="14C532CA" w14:textId="77777777" w:rsidTr="00332528">
        <w:trPr>
          <w:trHeight w:val="283"/>
        </w:trPr>
        <w:tc>
          <w:tcPr>
            <w:tcW w:w="355" w:type="pct"/>
            <w:vMerge/>
            <w:tcBorders>
              <w:left w:val="single" w:sz="4" w:space="0" w:color="auto"/>
              <w:bottom w:val="single" w:sz="4" w:space="0" w:color="auto"/>
              <w:right w:val="single" w:sz="4" w:space="0" w:color="auto"/>
            </w:tcBorders>
            <w:shd w:val="clear" w:color="auto" w:fill="8DB3E2"/>
            <w:noWrap/>
            <w:vAlign w:val="center"/>
          </w:tcPr>
          <w:p w14:paraId="1012AE28" w14:textId="77777777" w:rsidR="00F9600B" w:rsidRPr="00AD525B" w:rsidRDefault="00F9600B" w:rsidP="00F9600B">
            <w:pPr>
              <w:keepNext w:val="0"/>
              <w:keepLines w:val="0"/>
              <w:numPr>
                <w:ilvl w:val="0"/>
                <w:numId w:val="16"/>
              </w:numPr>
              <w:autoSpaceDE w:val="0"/>
              <w:autoSpaceDN w:val="0"/>
              <w:spacing w:after="0"/>
              <w:jc w:val="left"/>
              <w:rPr>
                <w:rFonts w:eastAsia="Verdana"/>
                <w:b/>
                <w:bCs/>
                <w:sz w:val="22"/>
                <w:szCs w:val="22"/>
              </w:rPr>
            </w:pPr>
          </w:p>
        </w:tc>
        <w:tc>
          <w:tcPr>
            <w:tcW w:w="3005" w:type="pct"/>
            <w:vMerge/>
            <w:tcBorders>
              <w:left w:val="single" w:sz="4" w:space="0" w:color="auto"/>
              <w:bottom w:val="single" w:sz="4" w:space="0" w:color="auto"/>
              <w:right w:val="single" w:sz="4" w:space="0" w:color="000000"/>
            </w:tcBorders>
            <w:shd w:val="clear" w:color="auto" w:fill="8DB3E2"/>
            <w:vAlign w:val="center"/>
          </w:tcPr>
          <w:p w14:paraId="37AFE3A9" w14:textId="77777777" w:rsidR="00F9600B" w:rsidRPr="00AD525B" w:rsidRDefault="00F9600B" w:rsidP="00F9600B">
            <w:pPr>
              <w:keepNext w:val="0"/>
              <w:keepLines w:val="0"/>
              <w:numPr>
                <w:ilvl w:val="0"/>
                <w:numId w:val="16"/>
              </w:numPr>
              <w:autoSpaceDE w:val="0"/>
              <w:autoSpaceDN w:val="0"/>
              <w:spacing w:after="0"/>
              <w:jc w:val="left"/>
              <w:rPr>
                <w:rFonts w:eastAsia="Verdana"/>
                <w:b/>
                <w:bCs/>
                <w:sz w:val="22"/>
                <w:szCs w:val="22"/>
              </w:rPr>
            </w:pPr>
          </w:p>
        </w:tc>
        <w:tc>
          <w:tcPr>
            <w:tcW w:w="1640" w:type="pct"/>
            <w:gridSpan w:val="2"/>
            <w:tcBorders>
              <w:top w:val="nil"/>
              <w:left w:val="nil"/>
              <w:bottom w:val="single" w:sz="4" w:space="0" w:color="auto"/>
              <w:right w:val="single" w:sz="4" w:space="0" w:color="auto"/>
            </w:tcBorders>
            <w:shd w:val="clear" w:color="auto" w:fill="8DB3E2"/>
            <w:vAlign w:val="center"/>
          </w:tcPr>
          <w:p w14:paraId="71BDADE6" w14:textId="77777777" w:rsidR="00F9600B" w:rsidRPr="00AD525B" w:rsidRDefault="00F9600B" w:rsidP="00F9600B">
            <w:pPr>
              <w:keepNext w:val="0"/>
              <w:keepLines w:val="0"/>
              <w:autoSpaceDE w:val="0"/>
              <w:autoSpaceDN w:val="0"/>
              <w:spacing w:after="0"/>
              <w:rPr>
                <w:rFonts w:eastAsia="Verdana"/>
                <w:b/>
                <w:bCs/>
                <w:sz w:val="22"/>
                <w:szCs w:val="22"/>
              </w:rPr>
            </w:pPr>
          </w:p>
        </w:tc>
      </w:tr>
      <w:tr w:rsidR="00F9600B" w:rsidRPr="00AD525B" w14:paraId="0E1B9ACE" w14:textId="77777777" w:rsidTr="00332528">
        <w:trPr>
          <w:trHeight w:val="430"/>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vAlign w:val="center"/>
          </w:tcPr>
          <w:p w14:paraId="6C3A27F4" w14:textId="77777777" w:rsidR="00F9600B" w:rsidRPr="00AD525B" w:rsidRDefault="00F9600B" w:rsidP="00F9600B">
            <w:pPr>
              <w:keepNext w:val="0"/>
              <w:keepLines w:val="0"/>
              <w:autoSpaceDE w:val="0"/>
              <w:autoSpaceDN w:val="0"/>
              <w:spacing w:after="0"/>
              <w:jc w:val="center"/>
              <w:rPr>
                <w:rFonts w:eastAsia="Verdana"/>
                <w:b/>
                <w:bCs/>
                <w:i/>
                <w:iCs/>
                <w:sz w:val="22"/>
                <w:szCs w:val="22"/>
              </w:rPr>
            </w:pPr>
            <w:r w:rsidRPr="00AD525B">
              <w:rPr>
                <w:rFonts w:eastAsia="Verdana"/>
                <w:b/>
                <w:bCs/>
                <w:i/>
                <w:iCs/>
                <w:sz w:val="22"/>
                <w:szCs w:val="22"/>
              </w:rPr>
              <w:t>Sancţiuni pentru operatorii serviciilor de salubrizare</w:t>
            </w:r>
          </w:p>
        </w:tc>
      </w:tr>
      <w:tr w:rsidR="00F9600B" w:rsidRPr="00AD525B" w14:paraId="24E3E8F9"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40E7852" w14:textId="77777777" w:rsidR="00F9600B" w:rsidRPr="00AD525B" w:rsidRDefault="00F9600B" w:rsidP="00F9600B">
            <w:pPr>
              <w:keepNext w:val="0"/>
              <w:keepLines w:val="0"/>
              <w:numPr>
                <w:ilvl w:val="0"/>
                <w:numId w:val="17"/>
              </w:numPr>
              <w:autoSpaceDE w:val="0"/>
              <w:autoSpaceDN w:val="0"/>
              <w:spacing w:after="0"/>
              <w:jc w:val="left"/>
              <w:rPr>
                <w:rFonts w:eastAsia="Verdana"/>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4A2AD76D"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Refuzul operatorului de a pune la dispoziţia autorităţii publice locale datele şi informaţiile solicitate sau furnizarea incorecta şi incompleta de date şi  informaţii necesare desfăşurării activității acesteia</w:t>
            </w:r>
          </w:p>
        </w:tc>
        <w:tc>
          <w:tcPr>
            <w:tcW w:w="1640" w:type="pct"/>
            <w:gridSpan w:val="2"/>
            <w:tcBorders>
              <w:top w:val="nil"/>
              <w:left w:val="nil"/>
              <w:bottom w:val="single" w:sz="4" w:space="0" w:color="auto"/>
              <w:right w:val="single" w:sz="4" w:space="0" w:color="auto"/>
            </w:tcBorders>
            <w:shd w:val="clear" w:color="auto" w:fill="auto"/>
            <w:vAlign w:val="center"/>
          </w:tcPr>
          <w:p w14:paraId="6897512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w:t>
            </w:r>
          </w:p>
          <w:p w14:paraId="101230B9"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xml:space="preserve">CF.Legii nr. 51/2006 </w:t>
            </w:r>
          </w:p>
        </w:tc>
      </w:tr>
      <w:tr w:rsidR="00F9600B" w:rsidRPr="00AD525B" w14:paraId="29D4A3AD"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66D6209" w14:textId="77777777" w:rsidR="00F9600B" w:rsidRPr="00AD525B" w:rsidRDefault="00F9600B" w:rsidP="00F9600B">
            <w:pPr>
              <w:keepNext w:val="0"/>
              <w:keepLines w:val="0"/>
              <w:numPr>
                <w:ilvl w:val="0"/>
                <w:numId w:val="17"/>
              </w:numPr>
              <w:autoSpaceDE w:val="0"/>
              <w:autoSpaceDN w:val="0"/>
              <w:spacing w:after="0"/>
              <w:jc w:val="left"/>
              <w:rPr>
                <w:rFonts w:eastAsia="Verdana"/>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3D56DB58"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Furnizarea/Prestarea serviciului de salubrizare în afara parametrilor tehnici cantitativi şi/sau calitativi adoptați prin contractul de delegare a gestiunii şi a prezentului Regulament</w:t>
            </w:r>
          </w:p>
        </w:tc>
        <w:tc>
          <w:tcPr>
            <w:tcW w:w="1640" w:type="pct"/>
            <w:gridSpan w:val="2"/>
            <w:tcBorders>
              <w:top w:val="nil"/>
              <w:left w:val="nil"/>
              <w:bottom w:val="single" w:sz="4" w:space="0" w:color="auto"/>
              <w:right w:val="single" w:sz="4" w:space="0" w:color="auto"/>
            </w:tcBorders>
            <w:shd w:val="clear" w:color="auto" w:fill="auto"/>
            <w:vAlign w:val="center"/>
          </w:tcPr>
          <w:p w14:paraId="4829A446"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w:t>
            </w:r>
          </w:p>
          <w:p w14:paraId="008FDB1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Cf Legii nr. 51/2006</w:t>
            </w:r>
          </w:p>
        </w:tc>
      </w:tr>
      <w:tr w:rsidR="00F9600B" w:rsidRPr="00AD525B" w14:paraId="097ED2CE"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D97DEAB" w14:textId="77777777" w:rsidR="00F9600B" w:rsidRPr="00AD525B" w:rsidRDefault="00F9600B" w:rsidP="00F9600B">
            <w:pPr>
              <w:keepNext w:val="0"/>
              <w:keepLines w:val="0"/>
              <w:numPr>
                <w:ilvl w:val="0"/>
                <w:numId w:val="17"/>
              </w:numPr>
              <w:autoSpaceDE w:val="0"/>
              <w:autoSpaceDN w:val="0"/>
              <w:spacing w:after="0"/>
              <w:jc w:val="left"/>
              <w:rPr>
                <w:rFonts w:eastAsia="Verdana"/>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26461BA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Neaplicarea masurilor stabilite cu ocazia activităților de control</w:t>
            </w:r>
          </w:p>
        </w:tc>
        <w:tc>
          <w:tcPr>
            <w:tcW w:w="1640" w:type="pct"/>
            <w:gridSpan w:val="2"/>
            <w:tcBorders>
              <w:top w:val="nil"/>
              <w:left w:val="nil"/>
              <w:bottom w:val="single" w:sz="4" w:space="0" w:color="auto"/>
              <w:right w:val="single" w:sz="4" w:space="0" w:color="auto"/>
            </w:tcBorders>
            <w:shd w:val="clear" w:color="auto" w:fill="auto"/>
            <w:vAlign w:val="center"/>
          </w:tcPr>
          <w:p w14:paraId="6A9FA96F"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 </w:t>
            </w:r>
          </w:p>
          <w:p w14:paraId="0A340A61"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Cf. Legii nr. 51/2006</w:t>
            </w:r>
          </w:p>
        </w:tc>
      </w:tr>
      <w:tr w:rsidR="00F9600B" w:rsidRPr="00AD525B" w14:paraId="28FDFF6E"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6169D8B7" w14:textId="77777777" w:rsidR="00F9600B" w:rsidRPr="00AD525B" w:rsidRDefault="00F9600B" w:rsidP="00F9600B">
            <w:pPr>
              <w:keepNext w:val="0"/>
              <w:keepLines w:val="0"/>
              <w:numPr>
                <w:ilvl w:val="0"/>
                <w:numId w:val="17"/>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34ABC0F1"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Încălcarea de către operatori a prevederilor reglementărilor tehnice şi/sau comerciale, inclusiv a reglementărilor-cadru ale serviciilor de utilităţi publice stabilite de autorităţile de reglementare competente</w:t>
            </w:r>
          </w:p>
        </w:tc>
        <w:tc>
          <w:tcPr>
            <w:tcW w:w="1640" w:type="pct"/>
            <w:gridSpan w:val="2"/>
            <w:tcBorders>
              <w:top w:val="nil"/>
              <w:left w:val="nil"/>
              <w:bottom w:val="single" w:sz="4" w:space="0" w:color="auto"/>
              <w:right w:val="single" w:sz="4" w:space="0" w:color="auto"/>
            </w:tcBorders>
            <w:shd w:val="clear" w:color="auto" w:fill="auto"/>
            <w:vAlign w:val="center"/>
          </w:tcPr>
          <w:p w14:paraId="3C15BCEF"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Cf Legii nr. 101/2006/ Cheltuielile cu contribiția pentru economia circulară pentru cantitățile de deșeuri municipale destinate a fi depozitate care depasesc cantitățile corespunzătoare indicatorilor de performanță prevăzute, inclusiv cheltuielile aferente cu depozitarea acestor deșeuri</w:t>
            </w:r>
          </w:p>
        </w:tc>
      </w:tr>
      <w:tr w:rsidR="00F9600B" w:rsidRPr="00AD525B" w14:paraId="67AB83A8"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333CFA4D" w14:textId="77777777" w:rsidR="00F9600B" w:rsidRPr="00AD525B" w:rsidRDefault="00F9600B" w:rsidP="00F9600B">
            <w:pPr>
              <w:keepNext w:val="0"/>
              <w:keepLines w:val="0"/>
              <w:numPr>
                <w:ilvl w:val="0"/>
                <w:numId w:val="17"/>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455B1F8F"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Refuzul operatorilor de a se supune controlului şi de a permite verificările şi inspecţiile prevăzute prin reglementări sau dispuse de autoritatea de reglementare competentă, precum şi obstrucţionarea acesteia în îndeplinirea atribuţiilor sale</w:t>
            </w:r>
          </w:p>
        </w:tc>
        <w:tc>
          <w:tcPr>
            <w:tcW w:w="1640" w:type="pct"/>
            <w:gridSpan w:val="2"/>
            <w:tcBorders>
              <w:top w:val="nil"/>
              <w:left w:val="nil"/>
              <w:bottom w:val="single" w:sz="4" w:space="0" w:color="auto"/>
              <w:right w:val="single" w:sz="4" w:space="0" w:color="auto"/>
            </w:tcBorders>
            <w:shd w:val="clear" w:color="auto" w:fill="auto"/>
            <w:vAlign w:val="center"/>
          </w:tcPr>
          <w:p w14:paraId="53D684A5"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Cf Legii nr. 51/2006</w:t>
            </w:r>
          </w:p>
        </w:tc>
      </w:tr>
      <w:tr w:rsidR="00F9600B" w:rsidRPr="00AD525B" w14:paraId="77715BAE"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39E6BC71" w14:textId="77777777" w:rsidR="00F9600B" w:rsidRPr="00AD525B" w:rsidRDefault="00F9600B" w:rsidP="00F9600B">
            <w:pPr>
              <w:keepNext w:val="0"/>
              <w:keepLines w:val="0"/>
              <w:numPr>
                <w:ilvl w:val="0"/>
                <w:numId w:val="17"/>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63D810EB"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Furnizarea/prestarea serviciilor de utilităţi publice de către operatorii fără licenţă eliberată potrivit prevederilor legii sau cu licenţă a cărei valabilitate a expirat</w:t>
            </w:r>
          </w:p>
        </w:tc>
        <w:tc>
          <w:tcPr>
            <w:tcW w:w="1640" w:type="pct"/>
            <w:gridSpan w:val="2"/>
            <w:tcBorders>
              <w:top w:val="nil"/>
              <w:left w:val="nil"/>
              <w:bottom w:val="single" w:sz="4" w:space="0" w:color="auto"/>
              <w:right w:val="single" w:sz="4" w:space="0" w:color="auto"/>
            </w:tcBorders>
            <w:shd w:val="clear" w:color="auto" w:fill="auto"/>
            <w:vAlign w:val="center"/>
          </w:tcPr>
          <w:p w14:paraId="730DE75A"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Cf Legii nr. 51/2006</w:t>
            </w:r>
          </w:p>
        </w:tc>
      </w:tr>
      <w:tr w:rsidR="00F9600B" w:rsidRPr="00AD525B" w14:paraId="7A54F436"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2D7294E" w14:textId="77777777" w:rsidR="00F9600B" w:rsidRPr="00AD525B" w:rsidRDefault="00F9600B" w:rsidP="00F9600B">
            <w:pPr>
              <w:keepNext w:val="0"/>
              <w:keepLines w:val="0"/>
              <w:numPr>
                <w:ilvl w:val="0"/>
                <w:numId w:val="17"/>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2358825C"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Nerespectarea de către operatori a normelor privind protecţia igienei publice şi a sănătăţii populaţiei, a mediului de viaţă al populaţiei şi a mediului</w:t>
            </w:r>
          </w:p>
        </w:tc>
        <w:tc>
          <w:tcPr>
            <w:tcW w:w="1640" w:type="pct"/>
            <w:gridSpan w:val="2"/>
            <w:tcBorders>
              <w:top w:val="nil"/>
              <w:left w:val="nil"/>
              <w:bottom w:val="single" w:sz="4" w:space="0" w:color="auto"/>
              <w:right w:val="single" w:sz="4" w:space="0" w:color="auto"/>
            </w:tcBorders>
            <w:shd w:val="clear" w:color="auto" w:fill="auto"/>
            <w:vAlign w:val="center"/>
          </w:tcPr>
          <w:p w14:paraId="158DC1EA"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Cf Legii nr. 51/2006</w:t>
            </w:r>
          </w:p>
        </w:tc>
      </w:tr>
      <w:tr w:rsidR="00F9600B" w:rsidRPr="00AD525B" w14:paraId="2CEB9B2F"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2829C364" w14:textId="77777777" w:rsidR="00F9600B" w:rsidRPr="00AD525B" w:rsidRDefault="00F9600B" w:rsidP="00F9600B">
            <w:pPr>
              <w:keepNext w:val="0"/>
              <w:keepLines w:val="0"/>
              <w:numPr>
                <w:ilvl w:val="0"/>
                <w:numId w:val="17"/>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65398BE6"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Sistarea nejustificată a serviciului sau refuzul de a relua activitatea după achitarea la zi a debitelor restante</w:t>
            </w:r>
          </w:p>
        </w:tc>
        <w:tc>
          <w:tcPr>
            <w:tcW w:w="1640" w:type="pct"/>
            <w:gridSpan w:val="2"/>
            <w:tcBorders>
              <w:top w:val="nil"/>
              <w:left w:val="nil"/>
              <w:bottom w:val="single" w:sz="4" w:space="0" w:color="auto"/>
              <w:right w:val="single" w:sz="4" w:space="0" w:color="auto"/>
            </w:tcBorders>
            <w:shd w:val="clear" w:color="auto" w:fill="auto"/>
            <w:vAlign w:val="center"/>
          </w:tcPr>
          <w:p w14:paraId="6BB8D5B6"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Cf Legii nr. 51/2006</w:t>
            </w:r>
          </w:p>
        </w:tc>
      </w:tr>
      <w:tr w:rsidR="00F9600B" w:rsidRPr="00AD525B" w14:paraId="31CDED12"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65AD1B7C" w14:textId="77777777" w:rsidR="00F9600B" w:rsidRPr="00AD525B" w:rsidRDefault="00F9600B" w:rsidP="00F9600B">
            <w:pPr>
              <w:keepNext w:val="0"/>
              <w:keepLines w:val="0"/>
              <w:numPr>
                <w:ilvl w:val="0"/>
                <w:numId w:val="17"/>
              </w:numPr>
              <w:autoSpaceDE w:val="0"/>
              <w:autoSpaceDN w:val="0"/>
              <w:spacing w:after="0"/>
              <w:jc w:val="left"/>
              <w:rPr>
                <w:rFonts w:eastAsia="Verdana"/>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3D0453D7"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sz w:val="22"/>
                <w:szCs w:val="22"/>
              </w:rPr>
              <w:t>Nerespectarea fluxului deșeurilor indicat de autoritatea locala/contractantă</w:t>
            </w:r>
          </w:p>
        </w:tc>
        <w:tc>
          <w:tcPr>
            <w:tcW w:w="1640" w:type="pct"/>
            <w:gridSpan w:val="2"/>
            <w:tcBorders>
              <w:top w:val="nil"/>
              <w:left w:val="nil"/>
              <w:bottom w:val="single" w:sz="4" w:space="0" w:color="auto"/>
              <w:right w:val="single" w:sz="4" w:space="0" w:color="auto"/>
            </w:tcBorders>
            <w:shd w:val="clear" w:color="auto" w:fill="auto"/>
            <w:vAlign w:val="center"/>
          </w:tcPr>
          <w:p w14:paraId="6A11393E" w14:textId="77777777" w:rsidR="00F9600B" w:rsidRPr="00AD525B" w:rsidRDefault="00F9600B" w:rsidP="00F9600B">
            <w:pPr>
              <w:keepNext w:val="0"/>
              <w:keepLines w:val="0"/>
              <w:autoSpaceDE w:val="0"/>
              <w:autoSpaceDN w:val="0"/>
              <w:spacing w:after="0"/>
              <w:rPr>
                <w:rFonts w:eastAsia="Verdana"/>
                <w:sz w:val="22"/>
                <w:szCs w:val="22"/>
              </w:rPr>
            </w:pPr>
            <w:r w:rsidRPr="00AD525B">
              <w:rPr>
                <w:rFonts w:eastAsia="Verdana"/>
                <w:bCs/>
                <w:sz w:val="22"/>
                <w:szCs w:val="22"/>
              </w:rPr>
              <w:t>Cf Legii nr. 92/2021</w:t>
            </w:r>
          </w:p>
        </w:tc>
      </w:tr>
      <w:tr w:rsidR="00F9600B" w:rsidRPr="00AD525B" w14:paraId="7D3470AB" w14:textId="77777777" w:rsidTr="00332528">
        <w:trPr>
          <w:trHeight w:val="344"/>
        </w:trPr>
        <w:tc>
          <w:tcPr>
            <w:tcW w:w="3360" w:type="pct"/>
            <w:gridSpan w:val="2"/>
            <w:tcBorders>
              <w:top w:val="nil"/>
              <w:left w:val="single" w:sz="4" w:space="0" w:color="auto"/>
              <w:bottom w:val="single" w:sz="4" w:space="0" w:color="auto"/>
              <w:right w:val="single" w:sz="4" w:space="0" w:color="auto"/>
            </w:tcBorders>
            <w:shd w:val="clear" w:color="auto" w:fill="D6E3BC"/>
            <w:noWrap/>
            <w:vAlign w:val="center"/>
          </w:tcPr>
          <w:p w14:paraId="440C9472" w14:textId="77777777" w:rsidR="00F9600B" w:rsidRPr="00AD525B" w:rsidRDefault="00F9600B" w:rsidP="00F9600B">
            <w:pPr>
              <w:keepNext w:val="0"/>
              <w:keepLines w:val="0"/>
              <w:autoSpaceDE w:val="0"/>
              <w:autoSpaceDN w:val="0"/>
              <w:spacing w:after="0"/>
              <w:rPr>
                <w:rFonts w:eastAsia="Verdana"/>
                <w:b/>
                <w:i/>
                <w:sz w:val="22"/>
                <w:szCs w:val="22"/>
              </w:rPr>
            </w:pPr>
            <w:r w:rsidRPr="00AD525B">
              <w:rPr>
                <w:rFonts w:eastAsia="Verdana"/>
                <w:b/>
                <w:i/>
                <w:sz w:val="22"/>
                <w:szCs w:val="22"/>
              </w:rPr>
              <w:t xml:space="preserve"> Sancţiuni pentru utilizatorii serviciilor de salubrizare                       </w:t>
            </w:r>
          </w:p>
        </w:tc>
        <w:tc>
          <w:tcPr>
            <w:tcW w:w="743" w:type="pct"/>
            <w:tcBorders>
              <w:top w:val="nil"/>
              <w:left w:val="single" w:sz="4" w:space="0" w:color="auto"/>
              <w:bottom w:val="single" w:sz="4" w:space="0" w:color="auto"/>
              <w:right w:val="single" w:sz="4" w:space="0" w:color="auto"/>
            </w:tcBorders>
            <w:shd w:val="clear" w:color="auto" w:fill="D6E3BC"/>
            <w:vAlign w:val="center"/>
          </w:tcPr>
          <w:p w14:paraId="31A7A924" w14:textId="77777777" w:rsidR="00F9600B" w:rsidRPr="00AD525B" w:rsidRDefault="00F9600B" w:rsidP="00F9600B">
            <w:pPr>
              <w:keepNext w:val="0"/>
              <w:keepLines w:val="0"/>
              <w:autoSpaceDE w:val="0"/>
              <w:autoSpaceDN w:val="0"/>
              <w:spacing w:after="0"/>
              <w:rPr>
                <w:rFonts w:eastAsia="Verdana"/>
                <w:b/>
                <w:i/>
                <w:sz w:val="22"/>
                <w:szCs w:val="22"/>
              </w:rPr>
            </w:pPr>
            <w:r w:rsidRPr="00AD525B">
              <w:rPr>
                <w:rFonts w:eastAsia="Verdana"/>
                <w:b/>
                <w:i/>
                <w:sz w:val="22"/>
                <w:szCs w:val="22"/>
              </w:rPr>
              <w:t>Pers. fizice</w:t>
            </w:r>
          </w:p>
        </w:tc>
        <w:tc>
          <w:tcPr>
            <w:tcW w:w="897" w:type="pct"/>
            <w:tcBorders>
              <w:top w:val="nil"/>
              <w:left w:val="single" w:sz="4" w:space="0" w:color="auto"/>
              <w:bottom w:val="single" w:sz="4" w:space="0" w:color="auto"/>
              <w:right w:val="single" w:sz="4" w:space="0" w:color="000000"/>
            </w:tcBorders>
            <w:shd w:val="clear" w:color="auto" w:fill="D6E3BC"/>
            <w:vAlign w:val="center"/>
          </w:tcPr>
          <w:p w14:paraId="081087BF" w14:textId="77777777" w:rsidR="00F9600B" w:rsidRPr="00AD525B" w:rsidRDefault="00F9600B" w:rsidP="00F9600B">
            <w:pPr>
              <w:keepNext w:val="0"/>
              <w:keepLines w:val="0"/>
              <w:autoSpaceDE w:val="0"/>
              <w:autoSpaceDN w:val="0"/>
              <w:spacing w:after="0"/>
              <w:rPr>
                <w:rFonts w:eastAsia="Verdana"/>
                <w:b/>
                <w:i/>
                <w:sz w:val="22"/>
                <w:szCs w:val="22"/>
              </w:rPr>
            </w:pPr>
            <w:r w:rsidRPr="00AD525B">
              <w:rPr>
                <w:rFonts w:eastAsia="Verdana"/>
                <w:b/>
                <w:i/>
                <w:sz w:val="22"/>
                <w:szCs w:val="22"/>
              </w:rPr>
              <w:t>Pers juridice</w:t>
            </w:r>
          </w:p>
        </w:tc>
      </w:tr>
      <w:tr w:rsidR="00F9600B" w:rsidRPr="00AD525B" w14:paraId="248B1053"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5FD3387F" w14:textId="77777777" w:rsidR="00F9600B" w:rsidRPr="00AD525B" w:rsidRDefault="00F9600B" w:rsidP="00F9600B">
            <w:pPr>
              <w:keepNext w:val="0"/>
              <w:keepLines w:val="0"/>
              <w:numPr>
                <w:ilvl w:val="0"/>
                <w:numId w:val="18"/>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452B3B06"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Neasigurarea sau obstrucționarea/blocarea cailor de acces către platformele de colectare pentru mijloacele de transport ale operatorilor.</w:t>
            </w:r>
          </w:p>
        </w:tc>
        <w:tc>
          <w:tcPr>
            <w:tcW w:w="743" w:type="pct"/>
            <w:tcBorders>
              <w:top w:val="nil"/>
              <w:left w:val="nil"/>
              <w:bottom w:val="single" w:sz="4" w:space="0" w:color="auto"/>
              <w:right w:val="single" w:sz="4" w:space="0" w:color="auto"/>
            </w:tcBorders>
            <w:shd w:val="clear" w:color="auto" w:fill="auto"/>
            <w:noWrap/>
            <w:vAlign w:val="center"/>
          </w:tcPr>
          <w:p w14:paraId="26843BAF"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100-200</w:t>
            </w:r>
          </w:p>
        </w:tc>
        <w:tc>
          <w:tcPr>
            <w:tcW w:w="897" w:type="pct"/>
            <w:tcBorders>
              <w:top w:val="nil"/>
              <w:left w:val="nil"/>
              <w:bottom w:val="single" w:sz="4" w:space="0" w:color="auto"/>
              <w:right w:val="single" w:sz="4" w:space="0" w:color="auto"/>
            </w:tcBorders>
            <w:shd w:val="clear" w:color="auto" w:fill="auto"/>
            <w:noWrap/>
            <w:vAlign w:val="center"/>
          </w:tcPr>
          <w:p w14:paraId="39F26EA2"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500- 1.000</w:t>
            </w:r>
          </w:p>
        </w:tc>
      </w:tr>
      <w:tr w:rsidR="00F9600B" w:rsidRPr="00AD525B" w14:paraId="2A269BB1"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05FE00F8" w14:textId="77777777" w:rsidR="00F9600B" w:rsidRPr="00AD525B" w:rsidRDefault="00F9600B" w:rsidP="00F9600B">
            <w:pPr>
              <w:keepNext w:val="0"/>
              <w:keepLines w:val="0"/>
              <w:numPr>
                <w:ilvl w:val="0"/>
                <w:numId w:val="18"/>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7C77E223"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Depozitarea materialelor de construcții/alte obiecte pe domeniul public sau privat al localității, fără aprobarea prealabila a administraţiei publice locale, care obstrucționează efectuarea activităților operatorului.</w:t>
            </w:r>
          </w:p>
        </w:tc>
        <w:tc>
          <w:tcPr>
            <w:tcW w:w="743" w:type="pct"/>
            <w:tcBorders>
              <w:top w:val="nil"/>
              <w:left w:val="nil"/>
              <w:bottom w:val="single" w:sz="4" w:space="0" w:color="auto"/>
              <w:right w:val="single" w:sz="4" w:space="0" w:color="auto"/>
            </w:tcBorders>
            <w:shd w:val="clear" w:color="auto" w:fill="auto"/>
            <w:noWrap/>
            <w:vAlign w:val="center"/>
          </w:tcPr>
          <w:p w14:paraId="1E2B53D3"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500-1000</w:t>
            </w:r>
          </w:p>
        </w:tc>
        <w:tc>
          <w:tcPr>
            <w:tcW w:w="897" w:type="pct"/>
            <w:tcBorders>
              <w:top w:val="nil"/>
              <w:left w:val="nil"/>
              <w:bottom w:val="single" w:sz="4" w:space="0" w:color="auto"/>
              <w:right w:val="single" w:sz="4" w:space="0" w:color="auto"/>
            </w:tcBorders>
            <w:shd w:val="clear" w:color="auto" w:fill="auto"/>
            <w:noWrap/>
            <w:vAlign w:val="center"/>
          </w:tcPr>
          <w:p w14:paraId="7F3B89E9"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1.000-2.000</w:t>
            </w:r>
          </w:p>
        </w:tc>
      </w:tr>
      <w:tr w:rsidR="00F9600B" w:rsidRPr="00F9600B" w14:paraId="649B7DCD" w14:textId="77777777" w:rsidTr="00332528">
        <w:trPr>
          <w:trHeight w:val="52"/>
        </w:trPr>
        <w:tc>
          <w:tcPr>
            <w:tcW w:w="355" w:type="pct"/>
            <w:tcBorders>
              <w:top w:val="nil"/>
              <w:left w:val="single" w:sz="4" w:space="0" w:color="auto"/>
              <w:bottom w:val="single" w:sz="4" w:space="0" w:color="auto"/>
              <w:right w:val="single" w:sz="4" w:space="0" w:color="auto"/>
            </w:tcBorders>
            <w:shd w:val="clear" w:color="auto" w:fill="auto"/>
            <w:noWrap/>
            <w:vAlign w:val="center"/>
          </w:tcPr>
          <w:p w14:paraId="262FAC72" w14:textId="77777777" w:rsidR="00F9600B" w:rsidRPr="00AD525B" w:rsidRDefault="00F9600B" w:rsidP="00F9600B">
            <w:pPr>
              <w:keepNext w:val="0"/>
              <w:keepLines w:val="0"/>
              <w:numPr>
                <w:ilvl w:val="0"/>
                <w:numId w:val="18"/>
              </w:numPr>
              <w:autoSpaceDE w:val="0"/>
              <w:autoSpaceDN w:val="0"/>
              <w:spacing w:after="0"/>
              <w:jc w:val="left"/>
              <w:rPr>
                <w:rFonts w:eastAsia="Verdana"/>
                <w:bCs/>
                <w:sz w:val="22"/>
                <w:szCs w:val="22"/>
              </w:rPr>
            </w:pPr>
          </w:p>
        </w:tc>
        <w:tc>
          <w:tcPr>
            <w:tcW w:w="3005" w:type="pct"/>
            <w:tcBorders>
              <w:top w:val="single" w:sz="4" w:space="0" w:color="auto"/>
              <w:left w:val="nil"/>
              <w:bottom w:val="single" w:sz="4" w:space="0" w:color="auto"/>
              <w:right w:val="single" w:sz="4" w:space="0" w:color="000000"/>
            </w:tcBorders>
            <w:shd w:val="clear" w:color="auto" w:fill="auto"/>
            <w:vAlign w:val="center"/>
          </w:tcPr>
          <w:p w14:paraId="0DF74E69"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 xml:space="preserve">Utilizarea recipientelor pentru deşeuri reciclabile în alte scopuri decât cele pentru care sunt destinate. </w:t>
            </w:r>
          </w:p>
        </w:tc>
        <w:tc>
          <w:tcPr>
            <w:tcW w:w="743" w:type="pct"/>
            <w:tcBorders>
              <w:top w:val="nil"/>
              <w:left w:val="nil"/>
              <w:bottom w:val="single" w:sz="4" w:space="0" w:color="auto"/>
              <w:right w:val="single" w:sz="4" w:space="0" w:color="auto"/>
            </w:tcBorders>
            <w:shd w:val="clear" w:color="auto" w:fill="auto"/>
            <w:noWrap/>
            <w:vAlign w:val="center"/>
          </w:tcPr>
          <w:p w14:paraId="6387C013" w14:textId="77777777" w:rsidR="00F9600B" w:rsidRPr="00AD525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100-200</w:t>
            </w:r>
          </w:p>
        </w:tc>
        <w:tc>
          <w:tcPr>
            <w:tcW w:w="897" w:type="pct"/>
            <w:tcBorders>
              <w:top w:val="nil"/>
              <w:left w:val="nil"/>
              <w:bottom w:val="single" w:sz="4" w:space="0" w:color="auto"/>
              <w:right w:val="single" w:sz="4" w:space="0" w:color="auto"/>
            </w:tcBorders>
            <w:shd w:val="clear" w:color="auto" w:fill="auto"/>
            <w:noWrap/>
            <w:vAlign w:val="center"/>
          </w:tcPr>
          <w:p w14:paraId="69E08000" w14:textId="77777777" w:rsidR="00F9600B" w:rsidRPr="00F9600B" w:rsidRDefault="00F9600B" w:rsidP="00F9600B">
            <w:pPr>
              <w:keepNext w:val="0"/>
              <w:keepLines w:val="0"/>
              <w:autoSpaceDE w:val="0"/>
              <w:autoSpaceDN w:val="0"/>
              <w:spacing w:after="0"/>
              <w:rPr>
                <w:rFonts w:eastAsia="Verdana"/>
                <w:bCs/>
                <w:sz w:val="22"/>
                <w:szCs w:val="22"/>
              </w:rPr>
            </w:pPr>
            <w:r w:rsidRPr="00AD525B">
              <w:rPr>
                <w:rFonts w:eastAsia="Verdana"/>
                <w:bCs/>
                <w:sz w:val="22"/>
                <w:szCs w:val="22"/>
              </w:rPr>
              <w:t>500-2.000</w:t>
            </w:r>
          </w:p>
        </w:tc>
      </w:tr>
    </w:tbl>
    <w:p w14:paraId="5D2F40F5" w14:textId="77777777" w:rsidR="00F9600B" w:rsidRPr="003B41DC" w:rsidRDefault="00F9600B" w:rsidP="00F9600B">
      <w:pPr>
        <w:rPr>
          <w:rFonts w:eastAsiaTheme="minorEastAsia"/>
          <w:sz w:val="22"/>
          <w:szCs w:val="22"/>
        </w:rPr>
      </w:pPr>
    </w:p>
    <w:sectPr w:rsidR="00F9600B" w:rsidRPr="003B41DC" w:rsidSect="00155085">
      <w:pgSz w:w="11907" w:h="16840" w:code="9"/>
      <w:pgMar w:top="1440" w:right="1440" w:bottom="1440" w:left="1440" w:header="706" w:footer="706"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8972D" w14:textId="77777777" w:rsidR="00272F86" w:rsidRDefault="00272F86">
      <w:r>
        <w:separator/>
      </w:r>
    </w:p>
  </w:endnote>
  <w:endnote w:type="continuationSeparator" w:id="0">
    <w:p w14:paraId="329CDDD3" w14:textId="77777777" w:rsidR="00272F86" w:rsidRDefault="00272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0651"/>
      <w:docPartObj>
        <w:docPartGallery w:val="Page Numbers (Bottom of Page)"/>
        <w:docPartUnique/>
      </w:docPartObj>
    </w:sdtPr>
    <w:sdtEndPr>
      <w:rPr>
        <w:noProof/>
        <w:sz w:val="20"/>
        <w:szCs w:val="20"/>
      </w:rPr>
    </w:sdtEndPr>
    <w:sdtContent>
      <w:p w14:paraId="4DCF7CBF" w14:textId="049ADC68" w:rsidR="00C41121" w:rsidRPr="00B6564D" w:rsidRDefault="00C41121">
        <w:pPr>
          <w:pStyle w:val="Footer"/>
          <w:jc w:val="center"/>
          <w:rPr>
            <w:sz w:val="20"/>
            <w:szCs w:val="20"/>
          </w:rPr>
        </w:pPr>
        <w:r w:rsidRPr="00B6564D">
          <w:rPr>
            <w:sz w:val="20"/>
            <w:szCs w:val="20"/>
          </w:rPr>
          <w:fldChar w:fldCharType="begin"/>
        </w:r>
        <w:r w:rsidRPr="00B6564D">
          <w:rPr>
            <w:sz w:val="20"/>
            <w:szCs w:val="20"/>
          </w:rPr>
          <w:instrText xml:space="preserve"> PAGE   \* MERGEFORMAT </w:instrText>
        </w:r>
        <w:r w:rsidRPr="00B6564D">
          <w:rPr>
            <w:sz w:val="20"/>
            <w:szCs w:val="20"/>
          </w:rPr>
          <w:fldChar w:fldCharType="separate"/>
        </w:r>
        <w:r w:rsidR="005036A6">
          <w:rPr>
            <w:noProof/>
            <w:sz w:val="20"/>
            <w:szCs w:val="20"/>
          </w:rPr>
          <w:t>90</w:t>
        </w:r>
        <w:r w:rsidRPr="00B6564D">
          <w:rPr>
            <w:noProof/>
            <w:sz w:val="20"/>
            <w:szCs w:val="20"/>
          </w:rPr>
          <w:fldChar w:fldCharType="end"/>
        </w:r>
      </w:p>
    </w:sdtContent>
  </w:sdt>
  <w:p w14:paraId="5A581BA3" w14:textId="77777777" w:rsidR="00C41121" w:rsidRDefault="00C41121" w:rsidP="008F1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70DF1" w14:textId="77777777" w:rsidR="00272F86" w:rsidRDefault="00272F86">
      <w:r>
        <w:separator/>
      </w:r>
    </w:p>
  </w:footnote>
  <w:footnote w:type="continuationSeparator" w:id="0">
    <w:p w14:paraId="7C880EEC" w14:textId="77777777" w:rsidR="00272F86" w:rsidRDefault="00272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D0B1" w14:textId="27CBBB63" w:rsidR="00C41121" w:rsidRDefault="00C41121">
    <w:pPr>
      <w:pStyle w:val="Header"/>
    </w:pPr>
    <w:r>
      <w:rPr>
        <w:noProof/>
        <w:lang w:eastAsia="ro-RO"/>
      </w:rPr>
      <mc:AlternateContent>
        <mc:Choice Requires="wps">
          <w:drawing>
            <wp:anchor distT="0" distB="0" distL="0" distR="0" simplePos="0" relativeHeight="251659264" behindDoc="0" locked="0" layoutInCell="1" allowOverlap="1" wp14:anchorId="579CE5FE" wp14:editId="2AFC300A">
              <wp:simplePos x="0" y="0"/>
              <wp:positionH relativeFrom="page">
                <wp:align>center</wp:align>
              </wp:positionH>
              <wp:positionV relativeFrom="page">
                <wp:align>top</wp:align>
              </wp:positionV>
              <wp:extent cx="443865" cy="443865"/>
              <wp:effectExtent l="0" t="0" r="0" b="0"/>
              <wp:wrapNone/>
              <wp:docPr id="1636418192"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6B77D11E" w14:textId="6E9E65A8" w:rsidR="00C41121" w:rsidRPr="00285C3D" w:rsidRDefault="00C41121"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79CE5FE" id="_x0000_t202" coordsize="21600,21600" o:spt="202" path="m,l,21600r21600,l21600,xe">
              <v:stroke joinstyle="miter"/>
              <v:path gradientshapeok="t" o:connecttype="rect"/>
            </v:shapetype>
            <v:shape id="Casetă text 3" o:spid="_x0000_s1026" type="#_x0000_t202" style="position:absolute;left:0;text-align:left;margin-left:0;margin-top:0;width:34.95pt;height:34.95pt;z-index:251659264;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" filled="f" stroked="f">
              <v:path arrowok="t"/>
              <v:textbox style="mso-fit-shape-to-text:t" inset="0,15pt,0,0">
                <w:txbxContent>
                  <w:p w14:paraId="6B77D11E" w14:textId="6E9E65A8" w:rsidR="00C41121" w:rsidRPr="00285C3D" w:rsidRDefault="00C41121"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F7726" w14:textId="5DF223AD" w:rsidR="00C41121" w:rsidRDefault="00C41121">
    <w:pPr>
      <w:pStyle w:val="Header"/>
    </w:pPr>
    <w:r>
      <w:rPr>
        <w:noProof/>
        <w:lang w:eastAsia="ro-RO"/>
      </w:rPr>
      <mc:AlternateContent>
        <mc:Choice Requires="wps">
          <w:drawing>
            <wp:anchor distT="0" distB="0" distL="0" distR="0" simplePos="0" relativeHeight="251658240" behindDoc="0" locked="0" layoutInCell="1" allowOverlap="1" wp14:anchorId="5C79C06B" wp14:editId="361EFD8F">
              <wp:simplePos x="0" y="0"/>
              <wp:positionH relativeFrom="page">
                <wp:align>center</wp:align>
              </wp:positionH>
              <wp:positionV relativeFrom="page">
                <wp:align>top</wp:align>
              </wp:positionV>
              <wp:extent cx="443865" cy="443865"/>
              <wp:effectExtent l="0" t="0" r="0" b="0"/>
              <wp:wrapNone/>
              <wp:docPr id="1467708960"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27BA255" w14:textId="0C0F94E9" w:rsidR="00C41121" w:rsidRPr="00285C3D" w:rsidRDefault="00C41121"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C79C06B" id="_x0000_t202" coordsize="21600,21600" o:spt="202" path="m,l,21600r21600,l21600,xe">
              <v:stroke joinstyle="miter"/>
              <v:path gradientshapeok="t" o:connecttype="rect"/>
            </v:shapetype>
            <v:shape id="Casetă text 1" o:spid="_x0000_s1027" type="#_x0000_t202" style="position:absolute;left:0;text-align:left;margin-left:0;margin-top:0;width:34.95pt;height:34.95pt;z-index:251658240;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" filled="f" stroked="f">
              <v:path arrowok="t"/>
              <v:textbox style="mso-fit-shape-to-text:t" inset="0,15pt,0,0">
                <w:txbxContent>
                  <w:p w14:paraId="727BA255" w14:textId="0C0F94E9" w:rsidR="00C41121" w:rsidRPr="00285C3D" w:rsidRDefault="00C41121"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35F"/>
    <w:multiLevelType w:val="hybridMultilevel"/>
    <w:tmpl w:val="009473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 w15:restartNumberingAfterBreak="0">
    <w:nsid w:val="09A82BDB"/>
    <w:multiLevelType w:val="hybridMultilevel"/>
    <w:tmpl w:val="475272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C42629A"/>
    <w:multiLevelType w:val="hybridMultilevel"/>
    <w:tmpl w:val="50843C8E"/>
    <w:lvl w:ilvl="0" w:tplc="A63CC776">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A010DD"/>
    <w:multiLevelType w:val="hybridMultilevel"/>
    <w:tmpl w:val="B4103EFE"/>
    <w:lvl w:ilvl="0" w:tplc="254093DC">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1D03F7"/>
    <w:multiLevelType w:val="hybridMultilevel"/>
    <w:tmpl w:val="A54491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96160C"/>
    <w:multiLevelType w:val="hybridMultilevel"/>
    <w:tmpl w:val="8DE8A88E"/>
    <w:lvl w:ilvl="0" w:tplc="2C90E294">
      <w:start w:val="1"/>
      <w:numFmt w:val="decimal"/>
      <w:pStyle w:val="textarticol"/>
      <w:lvlText w:val="(%1)"/>
      <w:lvlJc w:val="left"/>
      <w:pPr>
        <w:ind w:left="720" w:hanging="360"/>
      </w:pPr>
      <w:rPr>
        <w:rFonts w:ascii="Times New Roman" w:hAnsi="Times New Roman" w:hint="default"/>
        <w:sz w:val="24"/>
      </w:rPr>
    </w:lvl>
    <w:lvl w:ilvl="1" w:tplc="34F8744E">
      <w:start w:val="1"/>
      <w:numFmt w:val="decimal"/>
      <w:lvlText w:val="(%2)"/>
      <w:lvlJc w:val="left"/>
      <w:pPr>
        <w:ind w:left="768" w:hanging="360"/>
      </w:pPr>
      <w:rPr>
        <w:rFonts w:ascii="Times New Roman" w:hAnsi="Times New Roman" w:hint="default"/>
        <w:sz w:val="24"/>
      </w:rPr>
    </w:lvl>
    <w:lvl w:ilvl="2" w:tplc="942E116C">
      <w:start w:val="1"/>
      <w:numFmt w:val="lowerRoman"/>
      <w:lvlText w:val="(%3)"/>
      <w:lvlJc w:val="left"/>
      <w:pPr>
        <w:ind w:left="2028" w:hanging="720"/>
      </w:pPr>
      <w:rPr>
        <w:rFonts w:hint="default"/>
        <w:i w:val="0"/>
        <w:iCs w:val="0"/>
      </w:rPr>
    </w:lvl>
    <w:lvl w:ilvl="3" w:tplc="F47A8FC6">
      <w:start w:val="1"/>
      <w:numFmt w:val="lowerLetter"/>
      <w:lvlText w:val="%4)"/>
      <w:lvlJc w:val="left"/>
      <w:pPr>
        <w:ind w:left="6031" w:hanging="360"/>
      </w:pPr>
      <w:rPr>
        <w:rFonts w:hint="default"/>
        <w:i w:val="0"/>
        <w:iCs w:val="0"/>
      </w:rPr>
    </w:lvl>
    <w:lvl w:ilvl="4" w:tplc="CB2C05AE">
      <w:start w:val="1"/>
      <w:numFmt w:val="lowerLetter"/>
      <w:lvlText w:val="%5)"/>
      <w:lvlJc w:val="left"/>
      <w:pPr>
        <w:ind w:left="2928" w:hanging="360"/>
      </w:pPr>
      <w:rPr>
        <w:rFonts w:ascii="Times New Roman" w:eastAsia="Times New Roman" w:hAnsi="Times New Roman" w:cs="Times New Roman"/>
      </w:rPr>
    </w:lvl>
    <w:lvl w:ilvl="5" w:tplc="0809001B" w:tentative="1">
      <w:start w:val="1"/>
      <w:numFmt w:val="lowerRoman"/>
      <w:lvlText w:val="%6."/>
      <w:lvlJc w:val="right"/>
      <w:pPr>
        <w:ind w:left="3648" w:hanging="180"/>
      </w:pPr>
    </w:lvl>
    <w:lvl w:ilvl="6" w:tplc="0809000F" w:tentative="1">
      <w:start w:val="1"/>
      <w:numFmt w:val="decimal"/>
      <w:lvlText w:val="%7."/>
      <w:lvlJc w:val="left"/>
      <w:pPr>
        <w:ind w:left="4368" w:hanging="360"/>
      </w:pPr>
    </w:lvl>
    <w:lvl w:ilvl="7" w:tplc="08090019" w:tentative="1">
      <w:start w:val="1"/>
      <w:numFmt w:val="lowerLetter"/>
      <w:lvlText w:val="%8."/>
      <w:lvlJc w:val="left"/>
      <w:pPr>
        <w:ind w:left="5088" w:hanging="360"/>
      </w:pPr>
    </w:lvl>
    <w:lvl w:ilvl="8" w:tplc="0809001B" w:tentative="1">
      <w:start w:val="1"/>
      <w:numFmt w:val="lowerRoman"/>
      <w:lvlText w:val="%9."/>
      <w:lvlJc w:val="right"/>
      <w:pPr>
        <w:ind w:left="5808" w:hanging="180"/>
      </w:pPr>
    </w:lvl>
  </w:abstractNum>
  <w:abstractNum w:abstractNumId="6" w15:restartNumberingAfterBreak="0">
    <w:nsid w:val="21AD2CE0"/>
    <w:multiLevelType w:val="multilevel"/>
    <w:tmpl w:val="502E526A"/>
    <w:lvl w:ilvl="0">
      <w:start w:val="1"/>
      <w:numFmt w:val="decimal"/>
      <w:lvlText w:val="Art.%1."/>
      <w:lvlJc w:val="left"/>
      <w:rPr>
        <w:rFonts w:ascii="Times New (W1)" w:hAnsi="Times New (W1)"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2)"/>
      <w:lvlJc w:val="left"/>
      <w:pPr>
        <w:tabs>
          <w:tab w:val="num" w:pos="1260"/>
        </w:tabs>
        <w:ind w:left="191" w:firstLine="709"/>
      </w:pPr>
      <w:rPr>
        <w:rFonts w:ascii="Times New Roman" w:hAnsi="Times New Roman" w:hint="default"/>
        <w:b w:val="0"/>
        <w:i w:val="0"/>
        <w:color w:val="000000"/>
        <w:sz w:val="24"/>
        <w:szCs w:val="24"/>
      </w:rPr>
    </w:lvl>
    <w:lvl w:ilvl="2">
      <w:start w:val="1"/>
      <w:numFmt w:val="lowerLetter"/>
      <w:lvlText w:val="%3)"/>
      <w:lvlJc w:val="left"/>
      <w:pPr>
        <w:tabs>
          <w:tab w:val="num" w:pos="1531"/>
        </w:tabs>
        <w:ind w:left="0" w:firstLine="1021"/>
      </w:pPr>
      <w:rPr>
        <w:rFonts w:ascii="Times New Roman" w:hAnsi="Times New Roman" w:hint="default"/>
        <w:b w:val="0"/>
        <w:i w:val="0"/>
        <w:sz w:val="24"/>
        <w:szCs w:val="24"/>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ascii="Times New Roman" w:hAnsi="Times New Roman" w:hint="default"/>
        <w:b w:val="0"/>
        <w:i w:val="0"/>
        <w:sz w:val="28"/>
        <w:szCs w:val="28"/>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FA28C1"/>
    <w:multiLevelType w:val="hybridMultilevel"/>
    <w:tmpl w:val="3ED6F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8F33651"/>
    <w:multiLevelType w:val="hybridMultilevel"/>
    <w:tmpl w:val="997EE6B6"/>
    <w:lvl w:ilvl="0" w:tplc="8450963C">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BEB0D5D"/>
    <w:multiLevelType w:val="hybridMultilevel"/>
    <w:tmpl w:val="757C81C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B442AA"/>
    <w:multiLevelType w:val="hybridMultilevel"/>
    <w:tmpl w:val="C32294FA"/>
    <w:lvl w:ilvl="0" w:tplc="23F4979E">
      <w:start w:val="1"/>
      <w:numFmt w:val="lowerLetter"/>
      <w:pStyle w:val="BodyText"/>
      <w:lvlText w:val="%1)"/>
      <w:lvlJc w:val="left"/>
      <w:pPr>
        <w:tabs>
          <w:tab w:val="num" w:pos="1060"/>
        </w:tabs>
        <w:ind w:left="-321" w:firstLine="1021"/>
      </w:pPr>
      <w:rPr>
        <w:rFonts w:hint="default"/>
      </w:r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1" w15:restartNumberingAfterBreak="0">
    <w:nsid w:val="4ACD70A1"/>
    <w:multiLevelType w:val="hybridMultilevel"/>
    <w:tmpl w:val="047EA96A"/>
    <w:lvl w:ilvl="0" w:tplc="1A800B34">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B42677"/>
    <w:multiLevelType w:val="multilevel"/>
    <w:tmpl w:val="2CECB0CC"/>
    <w:lvl w:ilvl="0">
      <w:start w:val="1"/>
      <w:numFmt w:val="decimal"/>
      <w:pStyle w:val="nrarticolo"/>
      <w:lvlText w:val="Art.%1"/>
      <w:lvlJc w:val="left"/>
      <w:pPr>
        <w:ind w:left="142" w:firstLine="0"/>
      </w:pPr>
      <w:rPr>
        <w:b/>
        <w:i w:val="0"/>
        <w:iCs w:val="0"/>
      </w:rPr>
    </w:lvl>
    <w:lvl w:ilvl="1">
      <w:start w:val="1"/>
      <w:numFmt w:val="decimal"/>
      <w:lvlText w:val="(%2)"/>
      <w:lvlJc w:val="left"/>
      <w:pPr>
        <w:tabs>
          <w:tab w:val="num" w:pos="1081"/>
        </w:tabs>
        <w:ind w:left="11" w:firstLine="709"/>
      </w:pPr>
      <w:rPr>
        <w:rFonts w:ascii="Times New Roman" w:hAnsi="Times New Roman" w:hint="default"/>
        <w:b/>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41A3206"/>
    <w:multiLevelType w:val="hybridMultilevel"/>
    <w:tmpl w:val="92A68C74"/>
    <w:lvl w:ilvl="0" w:tplc="04180017">
      <w:start w:val="1"/>
      <w:numFmt w:val="lowerLetter"/>
      <w:lvlText w:val="%1)"/>
      <w:lvlJc w:val="left"/>
      <w:pPr>
        <w:ind w:left="928" w:hanging="360"/>
      </w:p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14" w15:restartNumberingAfterBreak="0">
    <w:nsid w:val="627856AC"/>
    <w:multiLevelType w:val="hybridMultilevel"/>
    <w:tmpl w:val="D542EA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75F47AA"/>
    <w:multiLevelType w:val="hybridMultilevel"/>
    <w:tmpl w:val="18C8F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2"/>
  </w:num>
  <w:num w:numId="3">
    <w:abstractNumId w:val="5"/>
  </w:num>
  <w:num w:numId="4">
    <w:abstractNumId w:val="12"/>
  </w:num>
  <w:num w:numId="5">
    <w:abstractNumId w:val="12"/>
    <w:lvlOverride w:ilvl="0">
      <w:startOverride w:val="22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8"/>
  </w:num>
  <w:num w:numId="9">
    <w:abstractNumId w:val="3"/>
  </w:num>
  <w:num w:numId="10">
    <w:abstractNumId w:val="1"/>
  </w:num>
  <w:num w:numId="11">
    <w:abstractNumId w:val="14"/>
  </w:num>
  <w:num w:numId="12">
    <w:abstractNumId w:val="7"/>
  </w:num>
  <w:num w:numId="13">
    <w:abstractNumId w:val="11"/>
  </w:num>
  <w:num w:numId="14">
    <w:abstractNumId w:val="9"/>
  </w:num>
  <w:num w:numId="15">
    <w:abstractNumId w:val="13"/>
  </w:num>
  <w:num w:numId="16">
    <w:abstractNumId w:val="6"/>
  </w:num>
  <w:num w:numId="17">
    <w:abstractNumId w:val="15"/>
  </w:num>
  <w:num w:numId="18">
    <w:abstractNumId w:val="4"/>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20"/>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31D"/>
    <w:rsid w:val="000000FC"/>
    <w:rsid w:val="00002025"/>
    <w:rsid w:val="00002E5D"/>
    <w:rsid w:val="00002F48"/>
    <w:rsid w:val="00002FE9"/>
    <w:rsid w:val="00003469"/>
    <w:rsid w:val="000048AC"/>
    <w:rsid w:val="00004BB6"/>
    <w:rsid w:val="00004FE8"/>
    <w:rsid w:val="00005B5F"/>
    <w:rsid w:val="00005C4C"/>
    <w:rsid w:val="00006841"/>
    <w:rsid w:val="0000690B"/>
    <w:rsid w:val="000069BC"/>
    <w:rsid w:val="00006A1B"/>
    <w:rsid w:val="00006EB4"/>
    <w:rsid w:val="00007DEC"/>
    <w:rsid w:val="00007F2B"/>
    <w:rsid w:val="00007F65"/>
    <w:rsid w:val="000108D6"/>
    <w:rsid w:val="000117F6"/>
    <w:rsid w:val="00011DA3"/>
    <w:rsid w:val="00011F28"/>
    <w:rsid w:val="00012318"/>
    <w:rsid w:val="00012F52"/>
    <w:rsid w:val="00013543"/>
    <w:rsid w:val="00013656"/>
    <w:rsid w:val="000139CF"/>
    <w:rsid w:val="0001483E"/>
    <w:rsid w:val="00014E9D"/>
    <w:rsid w:val="00015189"/>
    <w:rsid w:val="00015603"/>
    <w:rsid w:val="00015875"/>
    <w:rsid w:val="00016D92"/>
    <w:rsid w:val="00017003"/>
    <w:rsid w:val="0001762A"/>
    <w:rsid w:val="00017E9D"/>
    <w:rsid w:val="0002003D"/>
    <w:rsid w:val="0002014C"/>
    <w:rsid w:val="000202CB"/>
    <w:rsid w:val="00020F9A"/>
    <w:rsid w:val="00021441"/>
    <w:rsid w:val="000222A6"/>
    <w:rsid w:val="00022F57"/>
    <w:rsid w:val="00023D33"/>
    <w:rsid w:val="000242AF"/>
    <w:rsid w:val="0002443A"/>
    <w:rsid w:val="000245E8"/>
    <w:rsid w:val="00025217"/>
    <w:rsid w:val="00025B69"/>
    <w:rsid w:val="00026773"/>
    <w:rsid w:val="000275C1"/>
    <w:rsid w:val="00027AD5"/>
    <w:rsid w:val="00027B8E"/>
    <w:rsid w:val="00027FDB"/>
    <w:rsid w:val="00030077"/>
    <w:rsid w:val="00030212"/>
    <w:rsid w:val="00031A01"/>
    <w:rsid w:val="00031CAD"/>
    <w:rsid w:val="00031E44"/>
    <w:rsid w:val="0003237E"/>
    <w:rsid w:val="00032B12"/>
    <w:rsid w:val="000336B9"/>
    <w:rsid w:val="00033904"/>
    <w:rsid w:val="00033B6A"/>
    <w:rsid w:val="0003407F"/>
    <w:rsid w:val="00035362"/>
    <w:rsid w:val="0003556E"/>
    <w:rsid w:val="000356C5"/>
    <w:rsid w:val="0003601C"/>
    <w:rsid w:val="00036502"/>
    <w:rsid w:val="0003662C"/>
    <w:rsid w:val="00036D28"/>
    <w:rsid w:val="00036E23"/>
    <w:rsid w:val="00037021"/>
    <w:rsid w:val="000371E3"/>
    <w:rsid w:val="000376FE"/>
    <w:rsid w:val="00037B36"/>
    <w:rsid w:val="00037F13"/>
    <w:rsid w:val="000405FB"/>
    <w:rsid w:val="0004074C"/>
    <w:rsid w:val="000408CC"/>
    <w:rsid w:val="00040C69"/>
    <w:rsid w:val="00041A5B"/>
    <w:rsid w:val="0004299B"/>
    <w:rsid w:val="000429E6"/>
    <w:rsid w:val="00042A09"/>
    <w:rsid w:val="00043999"/>
    <w:rsid w:val="00044237"/>
    <w:rsid w:val="0004426F"/>
    <w:rsid w:val="000445D9"/>
    <w:rsid w:val="000448B0"/>
    <w:rsid w:val="000448FC"/>
    <w:rsid w:val="000457F4"/>
    <w:rsid w:val="00045832"/>
    <w:rsid w:val="00046185"/>
    <w:rsid w:val="000462D9"/>
    <w:rsid w:val="00046601"/>
    <w:rsid w:val="00046B2B"/>
    <w:rsid w:val="00046C04"/>
    <w:rsid w:val="00050A91"/>
    <w:rsid w:val="000514A7"/>
    <w:rsid w:val="000515BF"/>
    <w:rsid w:val="00052340"/>
    <w:rsid w:val="00052418"/>
    <w:rsid w:val="000533BA"/>
    <w:rsid w:val="0005357E"/>
    <w:rsid w:val="000537EA"/>
    <w:rsid w:val="000538BB"/>
    <w:rsid w:val="0005600F"/>
    <w:rsid w:val="00056341"/>
    <w:rsid w:val="00056355"/>
    <w:rsid w:val="00056D57"/>
    <w:rsid w:val="00057647"/>
    <w:rsid w:val="0005786E"/>
    <w:rsid w:val="00060232"/>
    <w:rsid w:val="000604B2"/>
    <w:rsid w:val="0006074A"/>
    <w:rsid w:val="00060A4B"/>
    <w:rsid w:val="00060AD5"/>
    <w:rsid w:val="00060E7E"/>
    <w:rsid w:val="0006125C"/>
    <w:rsid w:val="000615D7"/>
    <w:rsid w:val="00061A8F"/>
    <w:rsid w:val="00061C50"/>
    <w:rsid w:val="00061FAA"/>
    <w:rsid w:val="00062611"/>
    <w:rsid w:val="00062745"/>
    <w:rsid w:val="00062A4A"/>
    <w:rsid w:val="00063932"/>
    <w:rsid w:val="0006492A"/>
    <w:rsid w:val="00064931"/>
    <w:rsid w:val="00065AA0"/>
    <w:rsid w:val="000660C9"/>
    <w:rsid w:val="00066E9B"/>
    <w:rsid w:val="000673A9"/>
    <w:rsid w:val="0006772B"/>
    <w:rsid w:val="00067A46"/>
    <w:rsid w:val="00067B50"/>
    <w:rsid w:val="00067C5C"/>
    <w:rsid w:val="00067FC7"/>
    <w:rsid w:val="000702A1"/>
    <w:rsid w:val="000709AC"/>
    <w:rsid w:val="00071787"/>
    <w:rsid w:val="00071BFA"/>
    <w:rsid w:val="00072E32"/>
    <w:rsid w:val="00073166"/>
    <w:rsid w:val="000737C5"/>
    <w:rsid w:val="00073CC4"/>
    <w:rsid w:val="00073EDB"/>
    <w:rsid w:val="000747F5"/>
    <w:rsid w:val="0007572A"/>
    <w:rsid w:val="0007614F"/>
    <w:rsid w:val="00076451"/>
    <w:rsid w:val="0007662A"/>
    <w:rsid w:val="00076885"/>
    <w:rsid w:val="00076CDC"/>
    <w:rsid w:val="00077127"/>
    <w:rsid w:val="000810DB"/>
    <w:rsid w:val="000819E4"/>
    <w:rsid w:val="00081B64"/>
    <w:rsid w:val="00081C07"/>
    <w:rsid w:val="000829D9"/>
    <w:rsid w:val="0008310A"/>
    <w:rsid w:val="00083BA2"/>
    <w:rsid w:val="00083E6E"/>
    <w:rsid w:val="0008633F"/>
    <w:rsid w:val="00086E28"/>
    <w:rsid w:val="000874C5"/>
    <w:rsid w:val="0008756E"/>
    <w:rsid w:val="000875C9"/>
    <w:rsid w:val="000875F6"/>
    <w:rsid w:val="0008799A"/>
    <w:rsid w:val="00087C09"/>
    <w:rsid w:val="00090090"/>
    <w:rsid w:val="000907AA"/>
    <w:rsid w:val="00090870"/>
    <w:rsid w:val="00091155"/>
    <w:rsid w:val="00091F39"/>
    <w:rsid w:val="000930F7"/>
    <w:rsid w:val="0009319D"/>
    <w:rsid w:val="00094918"/>
    <w:rsid w:val="00094DBC"/>
    <w:rsid w:val="000955A0"/>
    <w:rsid w:val="000958D1"/>
    <w:rsid w:val="00095B1C"/>
    <w:rsid w:val="00095FA9"/>
    <w:rsid w:val="000964AC"/>
    <w:rsid w:val="000966D0"/>
    <w:rsid w:val="000967E5"/>
    <w:rsid w:val="00096A47"/>
    <w:rsid w:val="00097535"/>
    <w:rsid w:val="000975B4"/>
    <w:rsid w:val="00097766"/>
    <w:rsid w:val="00097A97"/>
    <w:rsid w:val="00097F0A"/>
    <w:rsid w:val="000A02ED"/>
    <w:rsid w:val="000A068F"/>
    <w:rsid w:val="000A0AEB"/>
    <w:rsid w:val="000A0B37"/>
    <w:rsid w:val="000A16CA"/>
    <w:rsid w:val="000A29DD"/>
    <w:rsid w:val="000A2A26"/>
    <w:rsid w:val="000A2BD7"/>
    <w:rsid w:val="000A4635"/>
    <w:rsid w:val="000A4A16"/>
    <w:rsid w:val="000A542F"/>
    <w:rsid w:val="000A5666"/>
    <w:rsid w:val="000A6692"/>
    <w:rsid w:val="000A6A37"/>
    <w:rsid w:val="000A6AA0"/>
    <w:rsid w:val="000A6B5D"/>
    <w:rsid w:val="000A7143"/>
    <w:rsid w:val="000A7907"/>
    <w:rsid w:val="000A7DEE"/>
    <w:rsid w:val="000B07F4"/>
    <w:rsid w:val="000B0D63"/>
    <w:rsid w:val="000B19D2"/>
    <w:rsid w:val="000B1CB1"/>
    <w:rsid w:val="000B1DA7"/>
    <w:rsid w:val="000B1F47"/>
    <w:rsid w:val="000B24C2"/>
    <w:rsid w:val="000B26B2"/>
    <w:rsid w:val="000B2CCD"/>
    <w:rsid w:val="000B3374"/>
    <w:rsid w:val="000B33CD"/>
    <w:rsid w:val="000B366F"/>
    <w:rsid w:val="000B3758"/>
    <w:rsid w:val="000B3C47"/>
    <w:rsid w:val="000B3FA0"/>
    <w:rsid w:val="000B53CC"/>
    <w:rsid w:val="000C01A7"/>
    <w:rsid w:val="000C099C"/>
    <w:rsid w:val="000C0B34"/>
    <w:rsid w:val="000C0DBD"/>
    <w:rsid w:val="000C0E76"/>
    <w:rsid w:val="000C17E3"/>
    <w:rsid w:val="000C19D9"/>
    <w:rsid w:val="000C20C2"/>
    <w:rsid w:val="000C248D"/>
    <w:rsid w:val="000C26EF"/>
    <w:rsid w:val="000C2AED"/>
    <w:rsid w:val="000C2B45"/>
    <w:rsid w:val="000C3231"/>
    <w:rsid w:val="000C36B7"/>
    <w:rsid w:val="000C3ECB"/>
    <w:rsid w:val="000C416A"/>
    <w:rsid w:val="000C448A"/>
    <w:rsid w:val="000C453D"/>
    <w:rsid w:val="000C471F"/>
    <w:rsid w:val="000C53E8"/>
    <w:rsid w:val="000C5600"/>
    <w:rsid w:val="000C5A79"/>
    <w:rsid w:val="000C5C94"/>
    <w:rsid w:val="000C67A9"/>
    <w:rsid w:val="000D1170"/>
    <w:rsid w:val="000D1668"/>
    <w:rsid w:val="000D17BE"/>
    <w:rsid w:val="000D1A9B"/>
    <w:rsid w:val="000D1B8F"/>
    <w:rsid w:val="000D23CA"/>
    <w:rsid w:val="000D28EF"/>
    <w:rsid w:val="000D345E"/>
    <w:rsid w:val="000D3AC3"/>
    <w:rsid w:val="000D464B"/>
    <w:rsid w:val="000D5587"/>
    <w:rsid w:val="000D5730"/>
    <w:rsid w:val="000D5B39"/>
    <w:rsid w:val="000D619E"/>
    <w:rsid w:val="000D62FD"/>
    <w:rsid w:val="000D69B3"/>
    <w:rsid w:val="000D744E"/>
    <w:rsid w:val="000D750E"/>
    <w:rsid w:val="000D76E2"/>
    <w:rsid w:val="000D7AEB"/>
    <w:rsid w:val="000E0158"/>
    <w:rsid w:val="000E071B"/>
    <w:rsid w:val="000E079B"/>
    <w:rsid w:val="000E0BCC"/>
    <w:rsid w:val="000E0CC3"/>
    <w:rsid w:val="000E166E"/>
    <w:rsid w:val="000E1693"/>
    <w:rsid w:val="000E1E1F"/>
    <w:rsid w:val="000E25FA"/>
    <w:rsid w:val="000E2914"/>
    <w:rsid w:val="000E3055"/>
    <w:rsid w:val="000E3C00"/>
    <w:rsid w:val="000E3E20"/>
    <w:rsid w:val="000E5993"/>
    <w:rsid w:val="000E5DDE"/>
    <w:rsid w:val="000E63BD"/>
    <w:rsid w:val="000E643C"/>
    <w:rsid w:val="000E6739"/>
    <w:rsid w:val="000E67F1"/>
    <w:rsid w:val="000E6C55"/>
    <w:rsid w:val="000E7E9F"/>
    <w:rsid w:val="000F062A"/>
    <w:rsid w:val="000F066B"/>
    <w:rsid w:val="000F2E80"/>
    <w:rsid w:val="000F317D"/>
    <w:rsid w:val="000F3D94"/>
    <w:rsid w:val="000F3F81"/>
    <w:rsid w:val="000F41DC"/>
    <w:rsid w:val="000F4BB7"/>
    <w:rsid w:val="000F508F"/>
    <w:rsid w:val="000F556A"/>
    <w:rsid w:val="000F5729"/>
    <w:rsid w:val="000F5B79"/>
    <w:rsid w:val="000F5DF6"/>
    <w:rsid w:val="000F5ED3"/>
    <w:rsid w:val="000F650C"/>
    <w:rsid w:val="000F672D"/>
    <w:rsid w:val="000F6829"/>
    <w:rsid w:val="000F6BB1"/>
    <w:rsid w:val="000F6DF1"/>
    <w:rsid w:val="000F706C"/>
    <w:rsid w:val="000F72FC"/>
    <w:rsid w:val="000F7824"/>
    <w:rsid w:val="000F7D57"/>
    <w:rsid w:val="00100394"/>
    <w:rsid w:val="0010044E"/>
    <w:rsid w:val="00100C45"/>
    <w:rsid w:val="00100EC6"/>
    <w:rsid w:val="001011B7"/>
    <w:rsid w:val="001012C6"/>
    <w:rsid w:val="001012DD"/>
    <w:rsid w:val="00101340"/>
    <w:rsid w:val="00101991"/>
    <w:rsid w:val="001019A4"/>
    <w:rsid w:val="00101A7D"/>
    <w:rsid w:val="00101BA4"/>
    <w:rsid w:val="00101C49"/>
    <w:rsid w:val="00101CB2"/>
    <w:rsid w:val="00101D72"/>
    <w:rsid w:val="00101FC6"/>
    <w:rsid w:val="0010217F"/>
    <w:rsid w:val="0010236F"/>
    <w:rsid w:val="0010273D"/>
    <w:rsid w:val="00102845"/>
    <w:rsid w:val="00102B25"/>
    <w:rsid w:val="00102B9C"/>
    <w:rsid w:val="0010325D"/>
    <w:rsid w:val="0010329A"/>
    <w:rsid w:val="0010336E"/>
    <w:rsid w:val="0010373C"/>
    <w:rsid w:val="00103BE9"/>
    <w:rsid w:val="00103D65"/>
    <w:rsid w:val="00103E98"/>
    <w:rsid w:val="0010467C"/>
    <w:rsid w:val="001048BE"/>
    <w:rsid w:val="00104904"/>
    <w:rsid w:val="00104FE3"/>
    <w:rsid w:val="001050BB"/>
    <w:rsid w:val="0010512D"/>
    <w:rsid w:val="0010582D"/>
    <w:rsid w:val="00106643"/>
    <w:rsid w:val="00106872"/>
    <w:rsid w:val="00107473"/>
    <w:rsid w:val="00107563"/>
    <w:rsid w:val="00107F6B"/>
    <w:rsid w:val="00110503"/>
    <w:rsid w:val="0011069B"/>
    <w:rsid w:val="00110A8E"/>
    <w:rsid w:val="00110DBB"/>
    <w:rsid w:val="0011114F"/>
    <w:rsid w:val="001116AA"/>
    <w:rsid w:val="00112448"/>
    <w:rsid w:val="00112571"/>
    <w:rsid w:val="001125F1"/>
    <w:rsid w:val="00112D6B"/>
    <w:rsid w:val="00112FBD"/>
    <w:rsid w:val="00113299"/>
    <w:rsid w:val="001137D0"/>
    <w:rsid w:val="0011400E"/>
    <w:rsid w:val="00114060"/>
    <w:rsid w:val="001140AB"/>
    <w:rsid w:val="0011449E"/>
    <w:rsid w:val="0011451F"/>
    <w:rsid w:val="00114C91"/>
    <w:rsid w:val="00115009"/>
    <w:rsid w:val="001152C8"/>
    <w:rsid w:val="00115855"/>
    <w:rsid w:val="00115C55"/>
    <w:rsid w:val="00115CF4"/>
    <w:rsid w:val="001161EA"/>
    <w:rsid w:val="001163E2"/>
    <w:rsid w:val="00116423"/>
    <w:rsid w:val="0011679F"/>
    <w:rsid w:val="00116F28"/>
    <w:rsid w:val="001176C2"/>
    <w:rsid w:val="001177E6"/>
    <w:rsid w:val="00120512"/>
    <w:rsid w:val="001217C3"/>
    <w:rsid w:val="00121D0D"/>
    <w:rsid w:val="0012312B"/>
    <w:rsid w:val="001233F5"/>
    <w:rsid w:val="001236D4"/>
    <w:rsid w:val="001243B6"/>
    <w:rsid w:val="00124959"/>
    <w:rsid w:val="00124A01"/>
    <w:rsid w:val="001254C6"/>
    <w:rsid w:val="001256DF"/>
    <w:rsid w:val="00125BCA"/>
    <w:rsid w:val="0012644B"/>
    <w:rsid w:val="00126813"/>
    <w:rsid w:val="00126921"/>
    <w:rsid w:val="00126A78"/>
    <w:rsid w:val="00126C4B"/>
    <w:rsid w:val="00127154"/>
    <w:rsid w:val="001276FD"/>
    <w:rsid w:val="00130246"/>
    <w:rsid w:val="00131CE3"/>
    <w:rsid w:val="00132EC2"/>
    <w:rsid w:val="00133197"/>
    <w:rsid w:val="001338CE"/>
    <w:rsid w:val="0013392A"/>
    <w:rsid w:val="00133CFA"/>
    <w:rsid w:val="001342DF"/>
    <w:rsid w:val="00134422"/>
    <w:rsid w:val="00134891"/>
    <w:rsid w:val="00134AC6"/>
    <w:rsid w:val="0013549E"/>
    <w:rsid w:val="00135619"/>
    <w:rsid w:val="00135C15"/>
    <w:rsid w:val="0013617F"/>
    <w:rsid w:val="001362E6"/>
    <w:rsid w:val="001366A7"/>
    <w:rsid w:val="00136C0A"/>
    <w:rsid w:val="001379F3"/>
    <w:rsid w:val="00137CCC"/>
    <w:rsid w:val="00140197"/>
    <w:rsid w:val="0014056B"/>
    <w:rsid w:val="00140A2A"/>
    <w:rsid w:val="00140A33"/>
    <w:rsid w:val="00140EFC"/>
    <w:rsid w:val="001410CB"/>
    <w:rsid w:val="00141762"/>
    <w:rsid w:val="00142781"/>
    <w:rsid w:val="00142BE3"/>
    <w:rsid w:val="001437A5"/>
    <w:rsid w:val="001440BA"/>
    <w:rsid w:val="00145234"/>
    <w:rsid w:val="001460FB"/>
    <w:rsid w:val="0014627A"/>
    <w:rsid w:val="001462D5"/>
    <w:rsid w:val="00146EDB"/>
    <w:rsid w:val="00146F10"/>
    <w:rsid w:val="00147199"/>
    <w:rsid w:val="001473C7"/>
    <w:rsid w:val="0014747A"/>
    <w:rsid w:val="00147BD1"/>
    <w:rsid w:val="00147FDB"/>
    <w:rsid w:val="001505D4"/>
    <w:rsid w:val="00150F62"/>
    <w:rsid w:val="00150FD4"/>
    <w:rsid w:val="00151572"/>
    <w:rsid w:val="001518DB"/>
    <w:rsid w:val="00151E05"/>
    <w:rsid w:val="00152937"/>
    <w:rsid w:val="001529C3"/>
    <w:rsid w:val="00152E97"/>
    <w:rsid w:val="00153316"/>
    <w:rsid w:val="00153C04"/>
    <w:rsid w:val="00153C49"/>
    <w:rsid w:val="00155085"/>
    <w:rsid w:val="00155C37"/>
    <w:rsid w:val="00155EA7"/>
    <w:rsid w:val="00156A7E"/>
    <w:rsid w:val="00160354"/>
    <w:rsid w:val="00160564"/>
    <w:rsid w:val="00161868"/>
    <w:rsid w:val="001618B1"/>
    <w:rsid w:val="00161CF3"/>
    <w:rsid w:val="001625A9"/>
    <w:rsid w:val="00162A36"/>
    <w:rsid w:val="00162BC5"/>
    <w:rsid w:val="0016311A"/>
    <w:rsid w:val="0016337F"/>
    <w:rsid w:val="001636BD"/>
    <w:rsid w:val="00163805"/>
    <w:rsid w:val="00163D08"/>
    <w:rsid w:val="00164CEB"/>
    <w:rsid w:val="00165C7D"/>
    <w:rsid w:val="00165DF2"/>
    <w:rsid w:val="0016653A"/>
    <w:rsid w:val="00166786"/>
    <w:rsid w:val="00166834"/>
    <w:rsid w:val="001669B5"/>
    <w:rsid w:val="00166D9D"/>
    <w:rsid w:val="00166E80"/>
    <w:rsid w:val="001674BE"/>
    <w:rsid w:val="001678FB"/>
    <w:rsid w:val="001706EE"/>
    <w:rsid w:val="00170852"/>
    <w:rsid w:val="00170E7F"/>
    <w:rsid w:val="00170EBF"/>
    <w:rsid w:val="001714FE"/>
    <w:rsid w:val="0017158C"/>
    <w:rsid w:val="00171DF4"/>
    <w:rsid w:val="00172FF9"/>
    <w:rsid w:val="001732AE"/>
    <w:rsid w:val="001732E2"/>
    <w:rsid w:val="001737C1"/>
    <w:rsid w:val="00173C9C"/>
    <w:rsid w:val="00174118"/>
    <w:rsid w:val="0017423A"/>
    <w:rsid w:val="001746EB"/>
    <w:rsid w:val="00175536"/>
    <w:rsid w:val="00175B38"/>
    <w:rsid w:val="00175CA9"/>
    <w:rsid w:val="00175E5D"/>
    <w:rsid w:val="0017679B"/>
    <w:rsid w:val="00176AF4"/>
    <w:rsid w:val="00177987"/>
    <w:rsid w:val="00177B59"/>
    <w:rsid w:val="00180C03"/>
    <w:rsid w:val="00180CAE"/>
    <w:rsid w:val="00181182"/>
    <w:rsid w:val="00181994"/>
    <w:rsid w:val="00181CBD"/>
    <w:rsid w:val="00182172"/>
    <w:rsid w:val="001821DE"/>
    <w:rsid w:val="00182531"/>
    <w:rsid w:val="00182676"/>
    <w:rsid w:val="00182D80"/>
    <w:rsid w:val="00182F84"/>
    <w:rsid w:val="0018333B"/>
    <w:rsid w:val="001837BD"/>
    <w:rsid w:val="0018397E"/>
    <w:rsid w:val="001844FB"/>
    <w:rsid w:val="00184761"/>
    <w:rsid w:val="001848FA"/>
    <w:rsid w:val="00184CCB"/>
    <w:rsid w:val="001853F0"/>
    <w:rsid w:val="0018567A"/>
    <w:rsid w:val="00185E66"/>
    <w:rsid w:val="0018651A"/>
    <w:rsid w:val="001876B1"/>
    <w:rsid w:val="0018780E"/>
    <w:rsid w:val="00190362"/>
    <w:rsid w:val="001905C2"/>
    <w:rsid w:val="00190676"/>
    <w:rsid w:val="00190864"/>
    <w:rsid w:val="00190BEA"/>
    <w:rsid w:val="0019181E"/>
    <w:rsid w:val="00191ED9"/>
    <w:rsid w:val="00191F5D"/>
    <w:rsid w:val="00191FF9"/>
    <w:rsid w:val="0019225A"/>
    <w:rsid w:val="0019270F"/>
    <w:rsid w:val="00192FD9"/>
    <w:rsid w:val="00193B79"/>
    <w:rsid w:val="00194466"/>
    <w:rsid w:val="0019469B"/>
    <w:rsid w:val="00194F87"/>
    <w:rsid w:val="00195A05"/>
    <w:rsid w:val="0019648A"/>
    <w:rsid w:val="00196968"/>
    <w:rsid w:val="00196A1C"/>
    <w:rsid w:val="00197504"/>
    <w:rsid w:val="001978D2"/>
    <w:rsid w:val="00197CAF"/>
    <w:rsid w:val="00197DA8"/>
    <w:rsid w:val="001A0571"/>
    <w:rsid w:val="001A19D2"/>
    <w:rsid w:val="001A19DB"/>
    <w:rsid w:val="001A1B22"/>
    <w:rsid w:val="001A1B6D"/>
    <w:rsid w:val="001A1B77"/>
    <w:rsid w:val="001A22DB"/>
    <w:rsid w:val="001A2E35"/>
    <w:rsid w:val="001A2EBD"/>
    <w:rsid w:val="001A34AA"/>
    <w:rsid w:val="001A4619"/>
    <w:rsid w:val="001A4785"/>
    <w:rsid w:val="001A4A8B"/>
    <w:rsid w:val="001A5C83"/>
    <w:rsid w:val="001A5CF2"/>
    <w:rsid w:val="001A64D0"/>
    <w:rsid w:val="001A7700"/>
    <w:rsid w:val="001A7852"/>
    <w:rsid w:val="001A7C0A"/>
    <w:rsid w:val="001B06EC"/>
    <w:rsid w:val="001B1035"/>
    <w:rsid w:val="001B14DB"/>
    <w:rsid w:val="001B1866"/>
    <w:rsid w:val="001B216F"/>
    <w:rsid w:val="001B2AC8"/>
    <w:rsid w:val="001B2AE3"/>
    <w:rsid w:val="001B2FEE"/>
    <w:rsid w:val="001B31D7"/>
    <w:rsid w:val="001B3CAA"/>
    <w:rsid w:val="001B3F83"/>
    <w:rsid w:val="001B3FF0"/>
    <w:rsid w:val="001B431F"/>
    <w:rsid w:val="001B4A84"/>
    <w:rsid w:val="001B4B98"/>
    <w:rsid w:val="001B51DD"/>
    <w:rsid w:val="001B552C"/>
    <w:rsid w:val="001B5598"/>
    <w:rsid w:val="001B5A7E"/>
    <w:rsid w:val="001B5C60"/>
    <w:rsid w:val="001B5C91"/>
    <w:rsid w:val="001B62F8"/>
    <w:rsid w:val="001B6844"/>
    <w:rsid w:val="001B7CD7"/>
    <w:rsid w:val="001B7E51"/>
    <w:rsid w:val="001C046D"/>
    <w:rsid w:val="001C10FD"/>
    <w:rsid w:val="001C17EB"/>
    <w:rsid w:val="001C2020"/>
    <w:rsid w:val="001C2060"/>
    <w:rsid w:val="001C24E1"/>
    <w:rsid w:val="001C2B3C"/>
    <w:rsid w:val="001C333E"/>
    <w:rsid w:val="001C3E6F"/>
    <w:rsid w:val="001C3FEA"/>
    <w:rsid w:val="001C40C2"/>
    <w:rsid w:val="001C42CF"/>
    <w:rsid w:val="001C4A4F"/>
    <w:rsid w:val="001C5053"/>
    <w:rsid w:val="001C5640"/>
    <w:rsid w:val="001C57A0"/>
    <w:rsid w:val="001C6377"/>
    <w:rsid w:val="001C6B6E"/>
    <w:rsid w:val="001C6D08"/>
    <w:rsid w:val="001C6F2A"/>
    <w:rsid w:val="001C70FC"/>
    <w:rsid w:val="001C7201"/>
    <w:rsid w:val="001C7624"/>
    <w:rsid w:val="001C793C"/>
    <w:rsid w:val="001C7F91"/>
    <w:rsid w:val="001D0093"/>
    <w:rsid w:val="001D01C1"/>
    <w:rsid w:val="001D022D"/>
    <w:rsid w:val="001D074C"/>
    <w:rsid w:val="001D0905"/>
    <w:rsid w:val="001D0946"/>
    <w:rsid w:val="001D09A6"/>
    <w:rsid w:val="001D0D55"/>
    <w:rsid w:val="001D17B3"/>
    <w:rsid w:val="001D19FA"/>
    <w:rsid w:val="001D1AF3"/>
    <w:rsid w:val="001D1B83"/>
    <w:rsid w:val="001D1F2D"/>
    <w:rsid w:val="001D1FE0"/>
    <w:rsid w:val="001D23B4"/>
    <w:rsid w:val="001D2DCE"/>
    <w:rsid w:val="001D317E"/>
    <w:rsid w:val="001D329D"/>
    <w:rsid w:val="001D3DE0"/>
    <w:rsid w:val="001D5152"/>
    <w:rsid w:val="001D54F3"/>
    <w:rsid w:val="001D57C9"/>
    <w:rsid w:val="001D689F"/>
    <w:rsid w:val="001D6E81"/>
    <w:rsid w:val="001D7281"/>
    <w:rsid w:val="001D7A1A"/>
    <w:rsid w:val="001D7A67"/>
    <w:rsid w:val="001D7B2C"/>
    <w:rsid w:val="001E0A8C"/>
    <w:rsid w:val="001E0CC2"/>
    <w:rsid w:val="001E10DC"/>
    <w:rsid w:val="001E17A3"/>
    <w:rsid w:val="001E1C60"/>
    <w:rsid w:val="001E2151"/>
    <w:rsid w:val="001E2CFF"/>
    <w:rsid w:val="001E3379"/>
    <w:rsid w:val="001E3A02"/>
    <w:rsid w:val="001E3BA9"/>
    <w:rsid w:val="001E3D20"/>
    <w:rsid w:val="001E451D"/>
    <w:rsid w:val="001E4C3A"/>
    <w:rsid w:val="001E4F18"/>
    <w:rsid w:val="001E500C"/>
    <w:rsid w:val="001E5856"/>
    <w:rsid w:val="001E5A88"/>
    <w:rsid w:val="001E5B89"/>
    <w:rsid w:val="001F08D6"/>
    <w:rsid w:val="001F0C93"/>
    <w:rsid w:val="001F343E"/>
    <w:rsid w:val="001F3684"/>
    <w:rsid w:val="001F4640"/>
    <w:rsid w:val="001F4D0A"/>
    <w:rsid w:val="001F4F6E"/>
    <w:rsid w:val="001F590F"/>
    <w:rsid w:val="001F6274"/>
    <w:rsid w:val="001F6469"/>
    <w:rsid w:val="001F6692"/>
    <w:rsid w:val="001F66FB"/>
    <w:rsid w:val="001F6C2E"/>
    <w:rsid w:val="001F7169"/>
    <w:rsid w:val="001F7D2F"/>
    <w:rsid w:val="00200055"/>
    <w:rsid w:val="002001C8"/>
    <w:rsid w:val="00200352"/>
    <w:rsid w:val="00200B36"/>
    <w:rsid w:val="00200B62"/>
    <w:rsid w:val="002012DB"/>
    <w:rsid w:val="002016A7"/>
    <w:rsid w:val="0020194D"/>
    <w:rsid w:val="002023AE"/>
    <w:rsid w:val="00203055"/>
    <w:rsid w:val="00203395"/>
    <w:rsid w:val="0020346C"/>
    <w:rsid w:val="0020348B"/>
    <w:rsid w:val="0020349A"/>
    <w:rsid w:val="002038C8"/>
    <w:rsid w:val="00203D5B"/>
    <w:rsid w:val="00204141"/>
    <w:rsid w:val="00204200"/>
    <w:rsid w:val="002042D2"/>
    <w:rsid w:val="00205789"/>
    <w:rsid w:val="00205AFC"/>
    <w:rsid w:val="00205F2D"/>
    <w:rsid w:val="0020686B"/>
    <w:rsid w:val="002070E7"/>
    <w:rsid w:val="002073C8"/>
    <w:rsid w:val="00207C1F"/>
    <w:rsid w:val="00207CB4"/>
    <w:rsid w:val="00210239"/>
    <w:rsid w:val="00210A7E"/>
    <w:rsid w:val="00210E1F"/>
    <w:rsid w:val="00212811"/>
    <w:rsid w:val="00212B44"/>
    <w:rsid w:val="00212D4E"/>
    <w:rsid w:val="0021322D"/>
    <w:rsid w:val="0021382C"/>
    <w:rsid w:val="002139BE"/>
    <w:rsid w:val="002140B9"/>
    <w:rsid w:val="0021431B"/>
    <w:rsid w:val="00214655"/>
    <w:rsid w:val="00214908"/>
    <w:rsid w:val="00214A64"/>
    <w:rsid w:val="00214A67"/>
    <w:rsid w:val="002159D3"/>
    <w:rsid w:val="00216194"/>
    <w:rsid w:val="0021685D"/>
    <w:rsid w:val="00217D21"/>
    <w:rsid w:val="0022016A"/>
    <w:rsid w:val="00220375"/>
    <w:rsid w:val="0022037C"/>
    <w:rsid w:val="00220484"/>
    <w:rsid w:val="00220A98"/>
    <w:rsid w:val="0022104A"/>
    <w:rsid w:val="00221805"/>
    <w:rsid w:val="00221D04"/>
    <w:rsid w:val="00221D9C"/>
    <w:rsid w:val="002235C9"/>
    <w:rsid w:val="00223AA7"/>
    <w:rsid w:val="00223D09"/>
    <w:rsid w:val="00223E28"/>
    <w:rsid w:val="00223FE3"/>
    <w:rsid w:val="00224191"/>
    <w:rsid w:val="0022428B"/>
    <w:rsid w:val="002256E1"/>
    <w:rsid w:val="00225848"/>
    <w:rsid w:val="00225EA3"/>
    <w:rsid w:val="00226342"/>
    <w:rsid w:val="0022768B"/>
    <w:rsid w:val="002279B7"/>
    <w:rsid w:val="00227C8C"/>
    <w:rsid w:val="00227FE7"/>
    <w:rsid w:val="002307A6"/>
    <w:rsid w:val="00231534"/>
    <w:rsid w:val="00231B43"/>
    <w:rsid w:val="0023214D"/>
    <w:rsid w:val="00232F4E"/>
    <w:rsid w:val="00233173"/>
    <w:rsid w:val="002332B1"/>
    <w:rsid w:val="00233407"/>
    <w:rsid w:val="00233B95"/>
    <w:rsid w:val="00234341"/>
    <w:rsid w:val="00234447"/>
    <w:rsid w:val="0023497E"/>
    <w:rsid w:val="00234CD4"/>
    <w:rsid w:val="00235BCE"/>
    <w:rsid w:val="002363F5"/>
    <w:rsid w:val="002365AC"/>
    <w:rsid w:val="002367DC"/>
    <w:rsid w:val="0023687A"/>
    <w:rsid w:val="00236D4A"/>
    <w:rsid w:val="00237505"/>
    <w:rsid w:val="00240153"/>
    <w:rsid w:val="002408E4"/>
    <w:rsid w:val="002415A4"/>
    <w:rsid w:val="0024161C"/>
    <w:rsid w:val="0024199A"/>
    <w:rsid w:val="00241D22"/>
    <w:rsid w:val="00241D4C"/>
    <w:rsid w:val="00241F8E"/>
    <w:rsid w:val="00242280"/>
    <w:rsid w:val="00243638"/>
    <w:rsid w:val="00243649"/>
    <w:rsid w:val="0024376F"/>
    <w:rsid w:val="002439D4"/>
    <w:rsid w:val="00243A57"/>
    <w:rsid w:val="00243E14"/>
    <w:rsid w:val="00243E6A"/>
    <w:rsid w:val="00245171"/>
    <w:rsid w:val="002457B8"/>
    <w:rsid w:val="002458B6"/>
    <w:rsid w:val="00245B5D"/>
    <w:rsid w:val="002462DE"/>
    <w:rsid w:val="00246C4D"/>
    <w:rsid w:val="0024763E"/>
    <w:rsid w:val="00247E17"/>
    <w:rsid w:val="00250F62"/>
    <w:rsid w:val="002511B2"/>
    <w:rsid w:val="002516CF"/>
    <w:rsid w:val="002517EB"/>
    <w:rsid w:val="00251F91"/>
    <w:rsid w:val="002522BB"/>
    <w:rsid w:val="002523BB"/>
    <w:rsid w:val="002524E5"/>
    <w:rsid w:val="00252697"/>
    <w:rsid w:val="00252CD4"/>
    <w:rsid w:val="00254515"/>
    <w:rsid w:val="00254937"/>
    <w:rsid w:val="00255A78"/>
    <w:rsid w:val="0025602A"/>
    <w:rsid w:val="00256072"/>
    <w:rsid w:val="00256D96"/>
    <w:rsid w:val="00256ECF"/>
    <w:rsid w:val="002574CA"/>
    <w:rsid w:val="00257703"/>
    <w:rsid w:val="00257914"/>
    <w:rsid w:val="00257A29"/>
    <w:rsid w:val="00260516"/>
    <w:rsid w:val="00260E4D"/>
    <w:rsid w:val="00261C11"/>
    <w:rsid w:val="002628F4"/>
    <w:rsid w:val="00262D53"/>
    <w:rsid w:val="00262DAA"/>
    <w:rsid w:val="00263427"/>
    <w:rsid w:val="0026350B"/>
    <w:rsid w:val="00265857"/>
    <w:rsid w:val="00265A54"/>
    <w:rsid w:val="00265DA0"/>
    <w:rsid w:val="00266173"/>
    <w:rsid w:val="002668CC"/>
    <w:rsid w:val="00266C5F"/>
    <w:rsid w:val="00267221"/>
    <w:rsid w:val="00267795"/>
    <w:rsid w:val="0026787A"/>
    <w:rsid w:val="002702A1"/>
    <w:rsid w:val="002706D4"/>
    <w:rsid w:val="00270743"/>
    <w:rsid w:val="00270765"/>
    <w:rsid w:val="00270926"/>
    <w:rsid w:val="0027110A"/>
    <w:rsid w:val="0027169D"/>
    <w:rsid w:val="0027208C"/>
    <w:rsid w:val="002723D3"/>
    <w:rsid w:val="00272732"/>
    <w:rsid w:val="00272806"/>
    <w:rsid w:val="00272F86"/>
    <w:rsid w:val="00273272"/>
    <w:rsid w:val="0027332C"/>
    <w:rsid w:val="00273375"/>
    <w:rsid w:val="00273BDA"/>
    <w:rsid w:val="00273CD0"/>
    <w:rsid w:val="00273F22"/>
    <w:rsid w:val="00274062"/>
    <w:rsid w:val="0027506D"/>
    <w:rsid w:val="0027520C"/>
    <w:rsid w:val="00275473"/>
    <w:rsid w:val="0027579C"/>
    <w:rsid w:val="002760A9"/>
    <w:rsid w:val="002769B5"/>
    <w:rsid w:val="00277239"/>
    <w:rsid w:val="00277802"/>
    <w:rsid w:val="00280444"/>
    <w:rsid w:val="00280DD5"/>
    <w:rsid w:val="00281D1C"/>
    <w:rsid w:val="0028212E"/>
    <w:rsid w:val="00282A73"/>
    <w:rsid w:val="00282CB9"/>
    <w:rsid w:val="0028305F"/>
    <w:rsid w:val="00283074"/>
    <w:rsid w:val="002837F3"/>
    <w:rsid w:val="002841F7"/>
    <w:rsid w:val="00284A68"/>
    <w:rsid w:val="002851AE"/>
    <w:rsid w:val="00285C3D"/>
    <w:rsid w:val="00285C4B"/>
    <w:rsid w:val="002869F4"/>
    <w:rsid w:val="00287600"/>
    <w:rsid w:val="002878F1"/>
    <w:rsid w:val="00287A89"/>
    <w:rsid w:val="00287BB5"/>
    <w:rsid w:val="00287CCB"/>
    <w:rsid w:val="00287D72"/>
    <w:rsid w:val="00287FAD"/>
    <w:rsid w:val="00292F9B"/>
    <w:rsid w:val="00293E88"/>
    <w:rsid w:val="00294309"/>
    <w:rsid w:val="00294D2C"/>
    <w:rsid w:val="002955AA"/>
    <w:rsid w:val="00295B51"/>
    <w:rsid w:val="00295BCC"/>
    <w:rsid w:val="0029736B"/>
    <w:rsid w:val="00297A69"/>
    <w:rsid w:val="002A00A8"/>
    <w:rsid w:val="002A059B"/>
    <w:rsid w:val="002A1653"/>
    <w:rsid w:val="002A178A"/>
    <w:rsid w:val="002A1924"/>
    <w:rsid w:val="002A1A14"/>
    <w:rsid w:val="002A21E4"/>
    <w:rsid w:val="002A2EBA"/>
    <w:rsid w:val="002A303F"/>
    <w:rsid w:val="002A3268"/>
    <w:rsid w:val="002A35FA"/>
    <w:rsid w:val="002A384D"/>
    <w:rsid w:val="002A3F2E"/>
    <w:rsid w:val="002A413E"/>
    <w:rsid w:val="002A42B4"/>
    <w:rsid w:val="002A4301"/>
    <w:rsid w:val="002A44C7"/>
    <w:rsid w:val="002A44F5"/>
    <w:rsid w:val="002A4A6D"/>
    <w:rsid w:val="002A59B1"/>
    <w:rsid w:val="002A5A1F"/>
    <w:rsid w:val="002A5EC0"/>
    <w:rsid w:val="002A5FF4"/>
    <w:rsid w:val="002A6568"/>
    <w:rsid w:val="002A67FA"/>
    <w:rsid w:val="002A6C7D"/>
    <w:rsid w:val="002A7624"/>
    <w:rsid w:val="002B1194"/>
    <w:rsid w:val="002B1BB1"/>
    <w:rsid w:val="002B22A3"/>
    <w:rsid w:val="002B24B0"/>
    <w:rsid w:val="002B3434"/>
    <w:rsid w:val="002B3A90"/>
    <w:rsid w:val="002B3CB7"/>
    <w:rsid w:val="002B4221"/>
    <w:rsid w:val="002B504B"/>
    <w:rsid w:val="002B557D"/>
    <w:rsid w:val="002B5942"/>
    <w:rsid w:val="002B5C79"/>
    <w:rsid w:val="002B5D68"/>
    <w:rsid w:val="002B6967"/>
    <w:rsid w:val="002B6BE6"/>
    <w:rsid w:val="002B6BEC"/>
    <w:rsid w:val="002B6CFC"/>
    <w:rsid w:val="002B77DE"/>
    <w:rsid w:val="002B7910"/>
    <w:rsid w:val="002C0B6B"/>
    <w:rsid w:val="002C0E62"/>
    <w:rsid w:val="002C1285"/>
    <w:rsid w:val="002C1317"/>
    <w:rsid w:val="002C1706"/>
    <w:rsid w:val="002C1B11"/>
    <w:rsid w:val="002C211D"/>
    <w:rsid w:val="002C2A3F"/>
    <w:rsid w:val="002C2CCA"/>
    <w:rsid w:val="002C30B3"/>
    <w:rsid w:val="002C31CB"/>
    <w:rsid w:val="002C3513"/>
    <w:rsid w:val="002C3EE9"/>
    <w:rsid w:val="002C40F0"/>
    <w:rsid w:val="002C4835"/>
    <w:rsid w:val="002C4BD8"/>
    <w:rsid w:val="002C4FE7"/>
    <w:rsid w:val="002C5285"/>
    <w:rsid w:val="002C58D5"/>
    <w:rsid w:val="002C59C3"/>
    <w:rsid w:val="002C5D02"/>
    <w:rsid w:val="002C5E8D"/>
    <w:rsid w:val="002C6391"/>
    <w:rsid w:val="002C6903"/>
    <w:rsid w:val="002C6960"/>
    <w:rsid w:val="002C6DDA"/>
    <w:rsid w:val="002C70C9"/>
    <w:rsid w:val="002C771D"/>
    <w:rsid w:val="002C798B"/>
    <w:rsid w:val="002D00AE"/>
    <w:rsid w:val="002D02C9"/>
    <w:rsid w:val="002D0B1D"/>
    <w:rsid w:val="002D0C2E"/>
    <w:rsid w:val="002D0FB1"/>
    <w:rsid w:val="002D171D"/>
    <w:rsid w:val="002D1B21"/>
    <w:rsid w:val="002D2649"/>
    <w:rsid w:val="002D3537"/>
    <w:rsid w:val="002D3C29"/>
    <w:rsid w:val="002D4234"/>
    <w:rsid w:val="002D4A4B"/>
    <w:rsid w:val="002D5174"/>
    <w:rsid w:val="002D51BF"/>
    <w:rsid w:val="002D57E1"/>
    <w:rsid w:val="002D588E"/>
    <w:rsid w:val="002D6013"/>
    <w:rsid w:val="002D64FD"/>
    <w:rsid w:val="002D6928"/>
    <w:rsid w:val="002D6C02"/>
    <w:rsid w:val="002D6C11"/>
    <w:rsid w:val="002D73BF"/>
    <w:rsid w:val="002D76E4"/>
    <w:rsid w:val="002D7B7A"/>
    <w:rsid w:val="002D7BC7"/>
    <w:rsid w:val="002E0382"/>
    <w:rsid w:val="002E14DF"/>
    <w:rsid w:val="002E224A"/>
    <w:rsid w:val="002E2272"/>
    <w:rsid w:val="002E22D5"/>
    <w:rsid w:val="002E22F8"/>
    <w:rsid w:val="002E269C"/>
    <w:rsid w:val="002E285C"/>
    <w:rsid w:val="002E28E3"/>
    <w:rsid w:val="002E3015"/>
    <w:rsid w:val="002E3CD4"/>
    <w:rsid w:val="002E3EEE"/>
    <w:rsid w:val="002E421B"/>
    <w:rsid w:val="002E4590"/>
    <w:rsid w:val="002E48AC"/>
    <w:rsid w:val="002E4A5B"/>
    <w:rsid w:val="002E4BA0"/>
    <w:rsid w:val="002E4D05"/>
    <w:rsid w:val="002E5F37"/>
    <w:rsid w:val="002E6869"/>
    <w:rsid w:val="002E724D"/>
    <w:rsid w:val="002F046E"/>
    <w:rsid w:val="002F0813"/>
    <w:rsid w:val="002F09B8"/>
    <w:rsid w:val="002F16F8"/>
    <w:rsid w:val="002F1DA0"/>
    <w:rsid w:val="002F2042"/>
    <w:rsid w:val="002F2DE4"/>
    <w:rsid w:val="002F2E22"/>
    <w:rsid w:val="002F2FED"/>
    <w:rsid w:val="002F366A"/>
    <w:rsid w:val="002F3D4C"/>
    <w:rsid w:val="002F453F"/>
    <w:rsid w:val="002F519B"/>
    <w:rsid w:val="002F54CF"/>
    <w:rsid w:val="002F5916"/>
    <w:rsid w:val="002F5BF1"/>
    <w:rsid w:val="002F5D94"/>
    <w:rsid w:val="002F63ED"/>
    <w:rsid w:val="002F7B46"/>
    <w:rsid w:val="0030002F"/>
    <w:rsid w:val="0030005C"/>
    <w:rsid w:val="003008EC"/>
    <w:rsid w:val="0030367D"/>
    <w:rsid w:val="003047A7"/>
    <w:rsid w:val="003054F5"/>
    <w:rsid w:val="003058EF"/>
    <w:rsid w:val="00305C9F"/>
    <w:rsid w:val="00305DF2"/>
    <w:rsid w:val="00306160"/>
    <w:rsid w:val="00306247"/>
    <w:rsid w:val="00306937"/>
    <w:rsid w:val="00306EC8"/>
    <w:rsid w:val="003072A7"/>
    <w:rsid w:val="00307339"/>
    <w:rsid w:val="00307A1B"/>
    <w:rsid w:val="00307E8E"/>
    <w:rsid w:val="0031008F"/>
    <w:rsid w:val="003101F3"/>
    <w:rsid w:val="00310379"/>
    <w:rsid w:val="00310B17"/>
    <w:rsid w:val="00311126"/>
    <w:rsid w:val="0031128C"/>
    <w:rsid w:val="00311871"/>
    <w:rsid w:val="00311F47"/>
    <w:rsid w:val="003135D2"/>
    <w:rsid w:val="00314109"/>
    <w:rsid w:val="00314175"/>
    <w:rsid w:val="00314273"/>
    <w:rsid w:val="00314423"/>
    <w:rsid w:val="00314776"/>
    <w:rsid w:val="0031570C"/>
    <w:rsid w:val="00315EC3"/>
    <w:rsid w:val="00316244"/>
    <w:rsid w:val="0031789A"/>
    <w:rsid w:val="0032091B"/>
    <w:rsid w:val="00320A61"/>
    <w:rsid w:val="00321099"/>
    <w:rsid w:val="00321C3B"/>
    <w:rsid w:val="003223C9"/>
    <w:rsid w:val="0032290F"/>
    <w:rsid w:val="00322D3D"/>
    <w:rsid w:val="00322D9D"/>
    <w:rsid w:val="00323720"/>
    <w:rsid w:val="00323A28"/>
    <w:rsid w:val="0032477E"/>
    <w:rsid w:val="00324BBA"/>
    <w:rsid w:val="00324F32"/>
    <w:rsid w:val="003255CA"/>
    <w:rsid w:val="003257D8"/>
    <w:rsid w:val="00325A59"/>
    <w:rsid w:val="003261F6"/>
    <w:rsid w:val="003266B9"/>
    <w:rsid w:val="0032670C"/>
    <w:rsid w:val="00326823"/>
    <w:rsid w:val="00326AB5"/>
    <w:rsid w:val="00326EED"/>
    <w:rsid w:val="0032780F"/>
    <w:rsid w:val="00327ABE"/>
    <w:rsid w:val="00330066"/>
    <w:rsid w:val="003303B3"/>
    <w:rsid w:val="00330474"/>
    <w:rsid w:val="003313F0"/>
    <w:rsid w:val="00331923"/>
    <w:rsid w:val="0033198D"/>
    <w:rsid w:val="00331A4C"/>
    <w:rsid w:val="00331F0C"/>
    <w:rsid w:val="003323D0"/>
    <w:rsid w:val="00332528"/>
    <w:rsid w:val="00332A26"/>
    <w:rsid w:val="00332D47"/>
    <w:rsid w:val="003336FF"/>
    <w:rsid w:val="00333C53"/>
    <w:rsid w:val="00334181"/>
    <w:rsid w:val="00334319"/>
    <w:rsid w:val="0033495B"/>
    <w:rsid w:val="003357AD"/>
    <w:rsid w:val="00336099"/>
    <w:rsid w:val="003363B4"/>
    <w:rsid w:val="00337264"/>
    <w:rsid w:val="0033728D"/>
    <w:rsid w:val="00340231"/>
    <w:rsid w:val="0034038C"/>
    <w:rsid w:val="00340590"/>
    <w:rsid w:val="00340D75"/>
    <w:rsid w:val="003418CD"/>
    <w:rsid w:val="00342329"/>
    <w:rsid w:val="003425FF"/>
    <w:rsid w:val="00342ACF"/>
    <w:rsid w:val="00342F48"/>
    <w:rsid w:val="00343541"/>
    <w:rsid w:val="00343918"/>
    <w:rsid w:val="00343CB6"/>
    <w:rsid w:val="00343D7B"/>
    <w:rsid w:val="0034491C"/>
    <w:rsid w:val="00344F07"/>
    <w:rsid w:val="00344F43"/>
    <w:rsid w:val="00345206"/>
    <w:rsid w:val="003454DB"/>
    <w:rsid w:val="003459D7"/>
    <w:rsid w:val="0034672A"/>
    <w:rsid w:val="00346A2D"/>
    <w:rsid w:val="00346FD8"/>
    <w:rsid w:val="003474AE"/>
    <w:rsid w:val="00347593"/>
    <w:rsid w:val="00347892"/>
    <w:rsid w:val="0034794A"/>
    <w:rsid w:val="0034799C"/>
    <w:rsid w:val="00347E67"/>
    <w:rsid w:val="003506AA"/>
    <w:rsid w:val="00350A3D"/>
    <w:rsid w:val="00350EFF"/>
    <w:rsid w:val="0035118B"/>
    <w:rsid w:val="0035146C"/>
    <w:rsid w:val="00351580"/>
    <w:rsid w:val="003521AF"/>
    <w:rsid w:val="003522D1"/>
    <w:rsid w:val="00352334"/>
    <w:rsid w:val="00352D88"/>
    <w:rsid w:val="00352DD7"/>
    <w:rsid w:val="0035313F"/>
    <w:rsid w:val="003538DB"/>
    <w:rsid w:val="003539E8"/>
    <w:rsid w:val="00353D49"/>
    <w:rsid w:val="003547D5"/>
    <w:rsid w:val="00354A88"/>
    <w:rsid w:val="00354C27"/>
    <w:rsid w:val="00355337"/>
    <w:rsid w:val="003556C4"/>
    <w:rsid w:val="00355CDC"/>
    <w:rsid w:val="003562E7"/>
    <w:rsid w:val="003565B9"/>
    <w:rsid w:val="00356F87"/>
    <w:rsid w:val="00357145"/>
    <w:rsid w:val="0035765E"/>
    <w:rsid w:val="00357AAA"/>
    <w:rsid w:val="00357F5F"/>
    <w:rsid w:val="0036020A"/>
    <w:rsid w:val="00360BC2"/>
    <w:rsid w:val="003613E1"/>
    <w:rsid w:val="0036151A"/>
    <w:rsid w:val="00361A80"/>
    <w:rsid w:val="00361B2A"/>
    <w:rsid w:val="003621A8"/>
    <w:rsid w:val="003622FD"/>
    <w:rsid w:val="003624D2"/>
    <w:rsid w:val="003633D9"/>
    <w:rsid w:val="003638C4"/>
    <w:rsid w:val="0036390E"/>
    <w:rsid w:val="00363E4D"/>
    <w:rsid w:val="00364B1D"/>
    <w:rsid w:val="00364D7F"/>
    <w:rsid w:val="00365842"/>
    <w:rsid w:val="00365ED5"/>
    <w:rsid w:val="00366208"/>
    <w:rsid w:val="0036732E"/>
    <w:rsid w:val="0036781E"/>
    <w:rsid w:val="003700D1"/>
    <w:rsid w:val="00370556"/>
    <w:rsid w:val="003706F4"/>
    <w:rsid w:val="00370A86"/>
    <w:rsid w:val="0037128F"/>
    <w:rsid w:val="003714A8"/>
    <w:rsid w:val="003714CD"/>
    <w:rsid w:val="00371DC4"/>
    <w:rsid w:val="003726D0"/>
    <w:rsid w:val="00372707"/>
    <w:rsid w:val="00372817"/>
    <w:rsid w:val="00372C65"/>
    <w:rsid w:val="00372CE6"/>
    <w:rsid w:val="003738DE"/>
    <w:rsid w:val="0037417F"/>
    <w:rsid w:val="00374B1B"/>
    <w:rsid w:val="003752F7"/>
    <w:rsid w:val="00376DF9"/>
    <w:rsid w:val="0037713E"/>
    <w:rsid w:val="00377250"/>
    <w:rsid w:val="0037774A"/>
    <w:rsid w:val="00377E81"/>
    <w:rsid w:val="0038139B"/>
    <w:rsid w:val="00381D83"/>
    <w:rsid w:val="00382611"/>
    <w:rsid w:val="003826D7"/>
    <w:rsid w:val="00383484"/>
    <w:rsid w:val="003836EB"/>
    <w:rsid w:val="00383BB0"/>
    <w:rsid w:val="00383FEA"/>
    <w:rsid w:val="00384277"/>
    <w:rsid w:val="00384C18"/>
    <w:rsid w:val="0038507C"/>
    <w:rsid w:val="00385885"/>
    <w:rsid w:val="003859B0"/>
    <w:rsid w:val="00385BB2"/>
    <w:rsid w:val="00385F68"/>
    <w:rsid w:val="0038605C"/>
    <w:rsid w:val="00386480"/>
    <w:rsid w:val="003865D2"/>
    <w:rsid w:val="00386E18"/>
    <w:rsid w:val="003872ED"/>
    <w:rsid w:val="00387CF6"/>
    <w:rsid w:val="00387E55"/>
    <w:rsid w:val="00390A0E"/>
    <w:rsid w:val="00390D94"/>
    <w:rsid w:val="0039116D"/>
    <w:rsid w:val="003919C4"/>
    <w:rsid w:val="00391DCD"/>
    <w:rsid w:val="00391EAC"/>
    <w:rsid w:val="003926BD"/>
    <w:rsid w:val="0039288F"/>
    <w:rsid w:val="00392E5C"/>
    <w:rsid w:val="00392FBC"/>
    <w:rsid w:val="00393737"/>
    <w:rsid w:val="003943B9"/>
    <w:rsid w:val="0039490A"/>
    <w:rsid w:val="00394DB9"/>
    <w:rsid w:val="0039522C"/>
    <w:rsid w:val="003953AD"/>
    <w:rsid w:val="00395F40"/>
    <w:rsid w:val="003966C2"/>
    <w:rsid w:val="00396822"/>
    <w:rsid w:val="00396E31"/>
    <w:rsid w:val="00397033"/>
    <w:rsid w:val="003970CD"/>
    <w:rsid w:val="00397410"/>
    <w:rsid w:val="00397B17"/>
    <w:rsid w:val="00397C20"/>
    <w:rsid w:val="00397ECA"/>
    <w:rsid w:val="003A0EF9"/>
    <w:rsid w:val="003A0F96"/>
    <w:rsid w:val="003A103D"/>
    <w:rsid w:val="003A14D9"/>
    <w:rsid w:val="003A1811"/>
    <w:rsid w:val="003A1E76"/>
    <w:rsid w:val="003A345F"/>
    <w:rsid w:val="003A3651"/>
    <w:rsid w:val="003A3E1F"/>
    <w:rsid w:val="003A46DE"/>
    <w:rsid w:val="003A4C32"/>
    <w:rsid w:val="003A4C55"/>
    <w:rsid w:val="003A4F0E"/>
    <w:rsid w:val="003A5805"/>
    <w:rsid w:val="003A5DA5"/>
    <w:rsid w:val="003A5DD2"/>
    <w:rsid w:val="003A5FE9"/>
    <w:rsid w:val="003A6240"/>
    <w:rsid w:val="003A6588"/>
    <w:rsid w:val="003A6964"/>
    <w:rsid w:val="003A7433"/>
    <w:rsid w:val="003B05A3"/>
    <w:rsid w:val="003B0600"/>
    <w:rsid w:val="003B0B29"/>
    <w:rsid w:val="003B0B93"/>
    <w:rsid w:val="003B228E"/>
    <w:rsid w:val="003B2422"/>
    <w:rsid w:val="003B2D0B"/>
    <w:rsid w:val="003B3151"/>
    <w:rsid w:val="003B34FF"/>
    <w:rsid w:val="003B3B86"/>
    <w:rsid w:val="003B5929"/>
    <w:rsid w:val="003B5AE5"/>
    <w:rsid w:val="003B5D4C"/>
    <w:rsid w:val="003B785D"/>
    <w:rsid w:val="003B7AC9"/>
    <w:rsid w:val="003B7E7C"/>
    <w:rsid w:val="003C06EB"/>
    <w:rsid w:val="003C103F"/>
    <w:rsid w:val="003C28E2"/>
    <w:rsid w:val="003C3263"/>
    <w:rsid w:val="003C393B"/>
    <w:rsid w:val="003C39D6"/>
    <w:rsid w:val="003C3AE2"/>
    <w:rsid w:val="003C4A6E"/>
    <w:rsid w:val="003C4DCD"/>
    <w:rsid w:val="003C54EA"/>
    <w:rsid w:val="003C561F"/>
    <w:rsid w:val="003C6A6A"/>
    <w:rsid w:val="003C7C74"/>
    <w:rsid w:val="003C7E8C"/>
    <w:rsid w:val="003D070A"/>
    <w:rsid w:val="003D12A6"/>
    <w:rsid w:val="003D14AB"/>
    <w:rsid w:val="003D14CC"/>
    <w:rsid w:val="003D15A5"/>
    <w:rsid w:val="003D1C9B"/>
    <w:rsid w:val="003D21AE"/>
    <w:rsid w:val="003D2D51"/>
    <w:rsid w:val="003D2E5D"/>
    <w:rsid w:val="003D363E"/>
    <w:rsid w:val="003D3778"/>
    <w:rsid w:val="003D3BFD"/>
    <w:rsid w:val="003D43C1"/>
    <w:rsid w:val="003D498D"/>
    <w:rsid w:val="003D4A3E"/>
    <w:rsid w:val="003D4F4E"/>
    <w:rsid w:val="003D4F7D"/>
    <w:rsid w:val="003D6146"/>
    <w:rsid w:val="003D665F"/>
    <w:rsid w:val="003D7B84"/>
    <w:rsid w:val="003E0539"/>
    <w:rsid w:val="003E0BA2"/>
    <w:rsid w:val="003E1220"/>
    <w:rsid w:val="003E1268"/>
    <w:rsid w:val="003E12B0"/>
    <w:rsid w:val="003E189B"/>
    <w:rsid w:val="003E29AB"/>
    <w:rsid w:val="003E2A1F"/>
    <w:rsid w:val="003E2C09"/>
    <w:rsid w:val="003E2D32"/>
    <w:rsid w:val="003E5225"/>
    <w:rsid w:val="003E55D6"/>
    <w:rsid w:val="003E5933"/>
    <w:rsid w:val="003E60D1"/>
    <w:rsid w:val="003E6A3F"/>
    <w:rsid w:val="003E7212"/>
    <w:rsid w:val="003E7254"/>
    <w:rsid w:val="003E7C7A"/>
    <w:rsid w:val="003E7C88"/>
    <w:rsid w:val="003E7E6F"/>
    <w:rsid w:val="003F01EE"/>
    <w:rsid w:val="003F1745"/>
    <w:rsid w:val="003F1B1C"/>
    <w:rsid w:val="003F1F05"/>
    <w:rsid w:val="003F1F67"/>
    <w:rsid w:val="003F28B9"/>
    <w:rsid w:val="003F381D"/>
    <w:rsid w:val="003F3F03"/>
    <w:rsid w:val="003F3FC3"/>
    <w:rsid w:val="003F402D"/>
    <w:rsid w:val="003F4088"/>
    <w:rsid w:val="003F68AD"/>
    <w:rsid w:val="003F7118"/>
    <w:rsid w:val="003F79C5"/>
    <w:rsid w:val="003F7A82"/>
    <w:rsid w:val="003F7A89"/>
    <w:rsid w:val="003F7CCA"/>
    <w:rsid w:val="003F7E35"/>
    <w:rsid w:val="003F7E6B"/>
    <w:rsid w:val="003F7EB4"/>
    <w:rsid w:val="004000B7"/>
    <w:rsid w:val="00400687"/>
    <w:rsid w:val="00400B26"/>
    <w:rsid w:val="00401078"/>
    <w:rsid w:val="00401ED2"/>
    <w:rsid w:val="004020D3"/>
    <w:rsid w:val="004024B1"/>
    <w:rsid w:val="00402C3C"/>
    <w:rsid w:val="00402C5C"/>
    <w:rsid w:val="00403C53"/>
    <w:rsid w:val="004040BB"/>
    <w:rsid w:val="0040439C"/>
    <w:rsid w:val="0040444D"/>
    <w:rsid w:val="0040557E"/>
    <w:rsid w:val="004056A4"/>
    <w:rsid w:val="00405D06"/>
    <w:rsid w:val="00405F89"/>
    <w:rsid w:val="0040601A"/>
    <w:rsid w:val="00406268"/>
    <w:rsid w:val="004067D2"/>
    <w:rsid w:val="00406BC5"/>
    <w:rsid w:val="0040784B"/>
    <w:rsid w:val="00410334"/>
    <w:rsid w:val="00410A86"/>
    <w:rsid w:val="00411448"/>
    <w:rsid w:val="00411EC3"/>
    <w:rsid w:val="0041219A"/>
    <w:rsid w:val="004122E5"/>
    <w:rsid w:val="00412A27"/>
    <w:rsid w:val="00412AFD"/>
    <w:rsid w:val="00413077"/>
    <w:rsid w:val="00413232"/>
    <w:rsid w:val="004133F7"/>
    <w:rsid w:val="00414539"/>
    <w:rsid w:val="004147E0"/>
    <w:rsid w:val="00414F82"/>
    <w:rsid w:val="00415527"/>
    <w:rsid w:val="00415AB2"/>
    <w:rsid w:val="00415DD7"/>
    <w:rsid w:val="00415E3E"/>
    <w:rsid w:val="0041718B"/>
    <w:rsid w:val="00417213"/>
    <w:rsid w:val="004172D0"/>
    <w:rsid w:val="00417C72"/>
    <w:rsid w:val="00417FBA"/>
    <w:rsid w:val="00421160"/>
    <w:rsid w:val="00421A9B"/>
    <w:rsid w:val="00421E50"/>
    <w:rsid w:val="00421F57"/>
    <w:rsid w:val="004223C3"/>
    <w:rsid w:val="0042253D"/>
    <w:rsid w:val="00422A19"/>
    <w:rsid w:val="00422FF5"/>
    <w:rsid w:val="004233D6"/>
    <w:rsid w:val="004239B9"/>
    <w:rsid w:val="00423A63"/>
    <w:rsid w:val="00423A66"/>
    <w:rsid w:val="00424229"/>
    <w:rsid w:val="00424B50"/>
    <w:rsid w:val="0042521F"/>
    <w:rsid w:val="00425713"/>
    <w:rsid w:val="00425D19"/>
    <w:rsid w:val="00425EC7"/>
    <w:rsid w:val="00426BE0"/>
    <w:rsid w:val="00426F67"/>
    <w:rsid w:val="0042717B"/>
    <w:rsid w:val="004272F8"/>
    <w:rsid w:val="004273D2"/>
    <w:rsid w:val="0042753B"/>
    <w:rsid w:val="004275A4"/>
    <w:rsid w:val="00430A76"/>
    <w:rsid w:val="00430C1B"/>
    <w:rsid w:val="00430C6F"/>
    <w:rsid w:val="00430D3D"/>
    <w:rsid w:val="004311AF"/>
    <w:rsid w:val="004312A9"/>
    <w:rsid w:val="0043150F"/>
    <w:rsid w:val="00431E16"/>
    <w:rsid w:val="004321E3"/>
    <w:rsid w:val="00432AFC"/>
    <w:rsid w:val="0043391A"/>
    <w:rsid w:val="00433BF3"/>
    <w:rsid w:val="0043417B"/>
    <w:rsid w:val="004342C8"/>
    <w:rsid w:val="00434465"/>
    <w:rsid w:val="00434689"/>
    <w:rsid w:val="00435144"/>
    <w:rsid w:val="00435506"/>
    <w:rsid w:val="00435A9F"/>
    <w:rsid w:val="00435EB5"/>
    <w:rsid w:val="004364E7"/>
    <w:rsid w:val="00436B2D"/>
    <w:rsid w:val="00437188"/>
    <w:rsid w:val="00437C69"/>
    <w:rsid w:val="00437C75"/>
    <w:rsid w:val="004401AE"/>
    <w:rsid w:val="004401C1"/>
    <w:rsid w:val="00440435"/>
    <w:rsid w:val="00440908"/>
    <w:rsid w:val="00440B7D"/>
    <w:rsid w:val="00440C5B"/>
    <w:rsid w:val="004418F5"/>
    <w:rsid w:val="00441AFC"/>
    <w:rsid w:val="00442F15"/>
    <w:rsid w:val="00443947"/>
    <w:rsid w:val="00444420"/>
    <w:rsid w:val="004445D8"/>
    <w:rsid w:val="00444D36"/>
    <w:rsid w:val="004456BD"/>
    <w:rsid w:val="004457EB"/>
    <w:rsid w:val="00446150"/>
    <w:rsid w:val="00446678"/>
    <w:rsid w:val="00446F61"/>
    <w:rsid w:val="00450311"/>
    <w:rsid w:val="0045043F"/>
    <w:rsid w:val="00451C33"/>
    <w:rsid w:val="00451D75"/>
    <w:rsid w:val="00451EB3"/>
    <w:rsid w:val="00451F69"/>
    <w:rsid w:val="004520DD"/>
    <w:rsid w:val="004521FE"/>
    <w:rsid w:val="004525BD"/>
    <w:rsid w:val="004528EB"/>
    <w:rsid w:val="004532D2"/>
    <w:rsid w:val="0045334D"/>
    <w:rsid w:val="00453820"/>
    <w:rsid w:val="00454390"/>
    <w:rsid w:val="00454D37"/>
    <w:rsid w:val="004552AD"/>
    <w:rsid w:val="00455476"/>
    <w:rsid w:val="00455CDC"/>
    <w:rsid w:val="00456511"/>
    <w:rsid w:val="004576E0"/>
    <w:rsid w:val="00457D2D"/>
    <w:rsid w:val="00460026"/>
    <w:rsid w:val="0046018D"/>
    <w:rsid w:val="004605F1"/>
    <w:rsid w:val="004606B0"/>
    <w:rsid w:val="004608A2"/>
    <w:rsid w:val="00461001"/>
    <w:rsid w:val="0046116B"/>
    <w:rsid w:val="00461896"/>
    <w:rsid w:val="00461D0A"/>
    <w:rsid w:val="0046272B"/>
    <w:rsid w:val="00462812"/>
    <w:rsid w:val="0046285B"/>
    <w:rsid w:val="00462A66"/>
    <w:rsid w:val="00462DE2"/>
    <w:rsid w:val="00463C2E"/>
    <w:rsid w:val="00463CE2"/>
    <w:rsid w:val="00463D94"/>
    <w:rsid w:val="00463FA8"/>
    <w:rsid w:val="00464250"/>
    <w:rsid w:val="00464427"/>
    <w:rsid w:val="0046463C"/>
    <w:rsid w:val="00464CF9"/>
    <w:rsid w:val="00464D6E"/>
    <w:rsid w:val="004652F3"/>
    <w:rsid w:val="004655A0"/>
    <w:rsid w:val="004659C3"/>
    <w:rsid w:val="0046679F"/>
    <w:rsid w:val="00466E83"/>
    <w:rsid w:val="0046736F"/>
    <w:rsid w:val="00467EEF"/>
    <w:rsid w:val="00470075"/>
    <w:rsid w:val="0047067F"/>
    <w:rsid w:val="004706E6"/>
    <w:rsid w:val="00470F68"/>
    <w:rsid w:val="00471EFD"/>
    <w:rsid w:val="00472140"/>
    <w:rsid w:val="0047244B"/>
    <w:rsid w:val="00472516"/>
    <w:rsid w:val="004729B2"/>
    <w:rsid w:val="00472D91"/>
    <w:rsid w:val="00472F1C"/>
    <w:rsid w:val="00472FBC"/>
    <w:rsid w:val="00473151"/>
    <w:rsid w:val="0047468E"/>
    <w:rsid w:val="0047473F"/>
    <w:rsid w:val="004747E5"/>
    <w:rsid w:val="00475C96"/>
    <w:rsid w:val="004766EC"/>
    <w:rsid w:val="00476BFB"/>
    <w:rsid w:val="00477249"/>
    <w:rsid w:val="00477AC3"/>
    <w:rsid w:val="004801BD"/>
    <w:rsid w:val="004803AD"/>
    <w:rsid w:val="00480C97"/>
    <w:rsid w:val="0048110C"/>
    <w:rsid w:val="0048128C"/>
    <w:rsid w:val="004812DE"/>
    <w:rsid w:val="004823CF"/>
    <w:rsid w:val="004824D5"/>
    <w:rsid w:val="00482BAA"/>
    <w:rsid w:val="0048341C"/>
    <w:rsid w:val="0048349D"/>
    <w:rsid w:val="0048463B"/>
    <w:rsid w:val="00484908"/>
    <w:rsid w:val="00484C0D"/>
    <w:rsid w:val="00484D4A"/>
    <w:rsid w:val="00485053"/>
    <w:rsid w:val="00485F6F"/>
    <w:rsid w:val="00486096"/>
    <w:rsid w:val="00486145"/>
    <w:rsid w:val="0048634D"/>
    <w:rsid w:val="00486919"/>
    <w:rsid w:val="00486BCC"/>
    <w:rsid w:val="00486F57"/>
    <w:rsid w:val="00487606"/>
    <w:rsid w:val="004879AF"/>
    <w:rsid w:val="00487B6A"/>
    <w:rsid w:val="00490808"/>
    <w:rsid w:val="00490F4D"/>
    <w:rsid w:val="0049161A"/>
    <w:rsid w:val="004917D4"/>
    <w:rsid w:val="00492335"/>
    <w:rsid w:val="0049291F"/>
    <w:rsid w:val="00492AC6"/>
    <w:rsid w:val="00492BD7"/>
    <w:rsid w:val="00492D8C"/>
    <w:rsid w:val="004939C6"/>
    <w:rsid w:val="00493BC3"/>
    <w:rsid w:val="00494F7B"/>
    <w:rsid w:val="00495E2D"/>
    <w:rsid w:val="00495ED7"/>
    <w:rsid w:val="00495FCA"/>
    <w:rsid w:val="00496256"/>
    <w:rsid w:val="0049676D"/>
    <w:rsid w:val="00496BD7"/>
    <w:rsid w:val="00496C8E"/>
    <w:rsid w:val="004A03D1"/>
    <w:rsid w:val="004A04C5"/>
    <w:rsid w:val="004A0946"/>
    <w:rsid w:val="004A0BC4"/>
    <w:rsid w:val="004A17DB"/>
    <w:rsid w:val="004A18B3"/>
    <w:rsid w:val="004A1FBD"/>
    <w:rsid w:val="004A20A4"/>
    <w:rsid w:val="004A22F2"/>
    <w:rsid w:val="004A25F9"/>
    <w:rsid w:val="004A2758"/>
    <w:rsid w:val="004A2BCE"/>
    <w:rsid w:val="004A2F5F"/>
    <w:rsid w:val="004A301C"/>
    <w:rsid w:val="004A3AAE"/>
    <w:rsid w:val="004A4090"/>
    <w:rsid w:val="004A4BDE"/>
    <w:rsid w:val="004A4D60"/>
    <w:rsid w:val="004A4FCA"/>
    <w:rsid w:val="004A51A3"/>
    <w:rsid w:val="004A52C0"/>
    <w:rsid w:val="004A5894"/>
    <w:rsid w:val="004A63D5"/>
    <w:rsid w:val="004A63F3"/>
    <w:rsid w:val="004A6806"/>
    <w:rsid w:val="004A7AB6"/>
    <w:rsid w:val="004B007E"/>
    <w:rsid w:val="004B084A"/>
    <w:rsid w:val="004B099D"/>
    <w:rsid w:val="004B0E22"/>
    <w:rsid w:val="004B0F37"/>
    <w:rsid w:val="004B10FF"/>
    <w:rsid w:val="004B1150"/>
    <w:rsid w:val="004B1396"/>
    <w:rsid w:val="004B17F2"/>
    <w:rsid w:val="004B217D"/>
    <w:rsid w:val="004B2775"/>
    <w:rsid w:val="004B34FE"/>
    <w:rsid w:val="004B352C"/>
    <w:rsid w:val="004B3684"/>
    <w:rsid w:val="004B380D"/>
    <w:rsid w:val="004B38CC"/>
    <w:rsid w:val="004B3F16"/>
    <w:rsid w:val="004B4C4E"/>
    <w:rsid w:val="004B5327"/>
    <w:rsid w:val="004B68DE"/>
    <w:rsid w:val="004B6CD3"/>
    <w:rsid w:val="004B782E"/>
    <w:rsid w:val="004B7EF1"/>
    <w:rsid w:val="004C0D52"/>
    <w:rsid w:val="004C1A05"/>
    <w:rsid w:val="004C22AF"/>
    <w:rsid w:val="004C2780"/>
    <w:rsid w:val="004C36BA"/>
    <w:rsid w:val="004C4331"/>
    <w:rsid w:val="004C453A"/>
    <w:rsid w:val="004C5F30"/>
    <w:rsid w:val="004C6227"/>
    <w:rsid w:val="004C65B0"/>
    <w:rsid w:val="004C65E4"/>
    <w:rsid w:val="004C669E"/>
    <w:rsid w:val="004C6F51"/>
    <w:rsid w:val="004C7711"/>
    <w:rsid w:val="004C7876"/>
    <w:rsid w:val="004D003D"/>
    <w:rsid w:val="004D0A1C"/>
    <w:rsid w:val="004D0FEC"/>
    <w:rsid w:val="004D14D4"/>
    <w:rsid w:val="004D14E3"/>
    <w:rsid w:val="004D1AD4"/>
    <w:rsid w:val="004D1BEF"/>
    <w:rsid w:val="004D1EFA"/>
    <w:rsid w:val="004D24ED"/>
    <w:rsid w:val="004D28A2"/>
    <w:rsid w:val="004D2E2A"/>
    <w:rsid w:val="004D34D6"/>
    <w:rsid w:val="004D34F6"/>
    <w:rsid w:val="004D34F9"/>
    <w:rsid w:val="004D368E"/>
    <w:rsid w:val="004D384A"/>
    <w:rsid w:val="004D3A63"/>
    <w:rsid w:val="004D4167"/>
    <w:rsid w:val="004D552A"/>
    <w:rsid w:val="004D5647"/>
    <w:rsid w:val="004D5A42"/>
    <w:rsid w:val="004D5FAC"/>
    <w:rsid w:val="004D656F"/>
    <w:rsid w:val="004D6A91"/>
    <w:rsid w:val="004D700E"/>
    <w:rsid w:val="004D70FA"/>
    <w:rsid w:val="004D73E9"/>
    <w:rsid w:val="004D7A30"/>
    <w:rsid w:val="004D7B32"/>
    <w:rsid w:val="004D7E41"/>
    <w:rsid w:val="004E0298"/>
    <w:rsid w:val="004E05BE"/>
    <w:rsid w:val="004E0937"/>
    <w:rsid w:val="004E0F61"/>
    <w:rsid w:val="004E14F0"/>
    <w:rsid w:val="004E1878"/>
    <w:rsid w:val="004E2286"/>
    <w:rsid w:val="004E2828"/>
    <w:rsid w:val="004E2CA6"/>
    <w:rsid w:val="004E3155"/>
    <w:rsid w:val="004E3841"/>
    <w:rsid w:val="004E40E2"/>
    <w:rsid w:val="004E421B"/>
    <w:rsid w:val="004E4B7B"/>
    <w:rsid w:val="004E53A7"/>
    <w:rsid w:val="004E5587"/>
    <w:rsid w:val="004E57B8"/>
    <w:rsid w:val="004E64D5"/>
    <w:rsid w:val="004E6855"/>
    <w:rsid w:val="004E73A6"/>
    <w:rsid w:val="004E77F1"/>
    <w:rsid w:val="004E7ABF"/>
    <w:rsid w:val="004E7AC9"/>
    <w:rsid w:val="004E7BC8"/>
    <w:rsid w:val="004F05A2"/>
    <w:rsid w:val="004F0851"/>
    <w:rsid w:val="004F090E"/>
    <w:rsid w:val="004F1081"/>
    <w:rsid w:val="004F27A9"/>
    <w:rsid w:val="004F361D"/>
    <w:rsid w:val="004F36FB"/>
    <w:rsid w:val="004F3E56"/>
    <w:rsid w:val="004F41C2"/>
    <w:rsid w:val="004F4810"/>
    <w:rsid w:val="004F5A02"/>
    <w:rsid w:val="004F5D5F"/>
    <w:rsid w:val="004F5FC3"/>
    <w:rsid w:val="004F6575"/>
    <w:rsid w:val="004F676B"/>
    <w:rsid w:val="004F68BA"/>
    <w:rsid w:val="004F6AA7"/>
    <w:rsid w:val="004F6C11"/>
    <w:rsid w:val="004F6E72"/>
    <w:rsid w:val="004F6F40"/>
    <w:rsid w:val="004F7032"/>
    <w:rsid w:val="004F756F"/>
    <w:rsid w:val="004F7A36"/>
    <w:rsid w:val="0050036A"/>
    <w:rsid w:val="005006C3"/>
    <w:rsid w:val="005013F2"/>
    <w:rsid w:val="00501847"/>
    <w:rsid w:val="00501B4C"/>
    <w:rsid w:val="00501CEC"/>
    <w:rsid w:val="005021E1"/>
    <w:rsid w:val="005029D9"/>
    <w:rsid w:val="00503005"/>
    <w:rsid w:val="00503601"/>
    <w:rsid w:val="005036A6"/>
    <w:rsid w:val="00503AFE"/>
    <w:rsid w:val="00503B71"/>
    <w:rsid w:val="00503EA4"/>
    <w:rsid w:val="005041F1"/>
    <w:rsid w:val="00504307"/>
    <w:rsid w:val="00504503"/>
    <w:rsid w:val="00504902"/>
    <w:rsid w:val="00505A7A"/>
    <w:rsid w:val="00505E16"/>
    <w:rsid w:val="005061E0"/>
    <w:rsid w:val="00506F8E"/>
    <w:rsid w:val="00507524"/>
    <w:rsid w:val="005075CD"/>
    <w:rsid w:val="0050769E"/>
    <w:rsid w:val="005101C7"/>
    <w:rsid w:val="005104D3"/>
    <w:rsid w:val="00511015"/>
    <w:rsid w:val="00511295"/>
    <w:rsid w:val="005112A6"/>
    <w:rsid w:val="0051137D"/>
    <w:rsid w:val="0051193B"/>
    <w:rsid w:val="00511992"/>
    <w:rsid w:val="0051199D"/>
    <w:rsid w:val="00512683"/>
    <w:rsid w:val="00512B75"/>
    <w:rsid w:val="00512FC1"/>
    <w:rsid w:val="00513CFC"/>
    <w:rsid w:val="00514117"/>
    <w:rsid w:val="005145E9"/>
    <w:rsid w:val="005149E9"/>
    <w:rsid w:val="0051505E"/>
    <w:rsid w:val="005159CA"/>
    <w:rsid w:val="00515A3D"/>
    <w:rsid w:val="00515DEC"/>
    <w:rsid w:val="00516486"/>
    <w:rsid w:val="005167A2"/>
    <w:rsid w:val="00517E71"/>
    <w:rsid w:val="005201B9"/>
    <w:rsid w:val="005202AE"/>
    <w:rsid w:val="00520392"/>
    <w:rsid w:val="0052068B"/>
    <w:rsid w:val="005206C9"/>
    <w:rsid w:val="00520BC1"/>
    <w:rsid w:val="00521454"/>
    <w:rsid w:val="00521A1C"/>
    <w:rsid w:val="00523285"/>
    <w:rsid w:val="00523ED6"/>
    <w:rsid w:val="00523FEB"/>
    <w:rsid w:val="00524040"/>
    <w:rsid w:val="00524CA4"/>
    <w:rsid w:val="005254C5"/>
    <w:rsid w:val="00525698"/>
    <w:rsid w:val="005258B3"/>
    <w:rsid w:val="00526061"/>
    <w:rsid w:val="0052608E"/>
    <w:rsid w:val="005266F7"/>
    <w:rsid w:val="0052680A"/>
    <w:rsid w:val="00526A00"/>
    <w:rsid w:val="005271C7"/>
    <w:rsid w:val="005271E3"/>
    <w:rsid w:val="00527559"/>
    <w:rsid w:val="0053006E"/>
    <w:rsid w:val="005303D8"/>
    <w:rsid w:val="0053069C"/>
    <w:rsid w:val="00531898"/>
    <w:rsid w:val="00531946"/>
    <w:rsid w:val="00531ADA"/>
    <w:rsid w:val="00531B8B"/>
    <w:rsid w:val="00531E4C"/>
    <w:rsid w:val="005324AD"/>
    <w:rsid w:val="0053266E"/>
    <w:rsid w:val="00532918"/>
    <w:rsid w:val="00532F03"/>
    <w:rsid w:val="0053338E"/>
    <w:rsid w:val="00533D63"/>
    <w:rsid w:val="00534810"/>
    <w:rsid w:val="00534885"/>
    <w:rsid w:val="0053562E"/>
    <w:rsid w:val="00535E6A"/>
    <w:rsid w:val="005361A8"/>
    <w:rsid w:val="005362C6"/>
    <w:rsid w:val="0053640A"/>
    <w:rsid w:val="00536D88"/>
    <w:rsid w:val="0053739B"/>
    <w:rsid w:val="0053744C"/>
    <w:rsid w:val="005374D6"/>
    <w:rsid w:val="005375DA"/>
    <w:rsid w:val="0053763B"/>
    <w:rsid w:val="005401A9"/>
    <w:rsid w:val="005401F0"/>
    <w:rsid w:val="0054075D"/>
    <w:rsid w:val="005411D9"/>
    <w:rsid w:val="005415A6"/>
    <w:rsid w:val="00541B14"/>
    <w:rsid w:val="0054260F"/>
    <w:rsid w:val="005431A1"/>
    <w:rsid w:val="005431F4"/>
    <w:rsid w:val="005433A6"/>
    <w:rsid w:val="005438A6"/>
    <w:rsid w:val="00543A4F"/>
    <w:rsid w:val="00543AC1"/>
    <w:rsid w:val="00543AF6"/>
    <w:rsid w:val="00543B40"/>
    <w:rsid w:val="00544197"/>
    <w:rsid w:val="005450DC"/>
    <w:rsid w:val="0054518C"/>
    <w:rsid w:val="00545342"/>
    <w:rsid w:val="00545699"/>
    <w:rsid w:val="00545BAE"/>
    <w:rsid w:val="00545C6D"/>
    <w:rsid w:val="00545DB9"/>
    <w:rsid w:val="005461D3"/>
    <w:rsid w:val="00546320"/>
    <w:rsid w:val="00546378"/>
    <w:rsid w:val="00546E38"/>
    <w:rsid w:val="0054709A"/>
    <w:rsid w:val="00547368"/>
    <w:rsid w:val="005479F9"/>
    <w:rsid w:val="00547ABE"/>
    <w:rsid w:val="00547F1A"/>
    <w:rsid w:val="00550EDF"/>
    <w:rsid w:val="0055206E"/>
    <w:rsid w:val="00552AF7"/>
    <w:rsid w:val="00552D1A"/>
    <w:rsid w:val="00552DF9"/>
    <w:rsid w:val="00553414"/>
    <w:rsid w:val="005537DC"/>
    <w:rsid w:val="0055407A"/>
    <w:rsid w:val="0055424D"/>
    <w:rsid w:val="0055454C"/>
    <w:rsid w:val="00554DF1"/>
    <w:rsid w:val="005551A2"/>
    <w:rsid w:val="00555C9B"/>
    <w:rsid w:val="00556230"/>
    <w:rsid w:val="00557307"/>
    <w:rsid w:val="0055753F"/>
    <w:rsid w:val="005575F8"/>
    <w:rsid w:val="005577E8"/>
    <w:rsid w:val="00557992"/>
    <w:rsid w:val="00557E27"/>
    <w:rsid w:val="0056083D"/>
    <w:rsid w:val="00560C88"/>
    <w:rsid w:val="0056151F"/>
    <w:rsid w:val="0056167D"/>
    <w:rsid w:val="00561720"/>
    <w:rsid w:val="005617D5"/>
    <w:rsid w:val="00561BC9"/>
    <w:rsid w:val="005637ED"/>
    <w:rsid w:val="00564409"/>
    <w:rsid w:val="00564506"/>
    <w:rsid w:val="0056455E"/>
    <w:rsid w:val="00564B83"/>
    <w:rsid w:val="00564D2E"/>
    <w:rsid w:val="00564D83"/>
    <w:rsid w:val="0056534A"/>
    <w:rsid w:val="005658D2"/>
    <w:rsid w:val="00565987"/>
    <w:rsid w:val="00565A8A"/>
    <w:rsid w:val="00566BD6"/>
    <w:rsid w:val="00567191"/>
    <w:rsid w:val="00567EDB"/>
    <w:rsid w:val="00570D9B"/>
    <w:rsid w:val="00571814"/>
    <w:rsid w:val="00571BDE"/>
    <w:rsid w:val="00571E20"/>
    <w:rsid w:val="0057290E"/>
    <w:rsid w:val="005732EA"/>
    <w:rsid w:val="005739C3"/>
    <w:rsid w:val="00573EB0"/>
    <w:rsid w:val="005751C3"/>
    <w:rsid w:val="00575358"/>
    <w:rsid w:val="00575D31"/>
    <w:rsid w:val="00576B13"/>
    <w:rsid w:val="00576B38"/>
    <w:rsid w:val="00577336"/>
    <w:rsid w:val="00577368"/>
    <w:rsid w:val="005773D1"/>
    <w:rsid w:val="005774A0"/>
    <w:rsid w:val="0058037F"/>
    <w:rsid w:val="00580385"/>
    <w:rsid w:val="0058105D"/>
    <w:rsid w:val="0058147F"/>
    <w:rsid w:val="00581A7E"/>
    <w:rsid w:val="00581BB6"/>
    <w:rsid w:val="00581D35"/>
    <w:rsid w:val="00582418"/>
    <w:rsid w:val="00582812"/>
    <w:rsid w:val="00582B1E"/>
    <w:rsid w:val="00582F6B"/>
    <w:rsid w:val="005832F8"/>
    <w:rsid w:val="005833CC"/>
    <w:rsid w:val="00583B0B"/>
    <w:rsid w:val="005846DE"/>
    <w:rsid w:val="00584846"/>
    <w:rsid w:val="0058527A"/>
    <w:rsid w:val="0058543F"/>
    <w:rsid w:val="00585A21"/>
    <w:rsid w:val="00585CFF"/>
    <w:rsid w:val="00585D51"/>
    <w:rsid w:val="00585D8E"/>
    <w:rsid w:val="00585FC9"/>
    <w:rsid w:val="00586216"/>
    <w:rsid w:val="005862D0"/>
    <w:rsid w:val="00586424"/>
    <w:rsid w:val="005866C1"/>
    <w:rsid w:val="00587850"/>
    <w:rsid w:val="00587BD9"/>
    <w:rsid w:val="00587F61"/>
    <w:rsid w:val="00587F73"/>
    <w:rsid w:val="0059019C"/>
    <w:rsid w:val="00590639"/>
    <w:rsid w:val="00590837"/>
    <w:rsid w:val="00591387"/>
    <w:rsid w:val="005923AB"/>
    <w:rsid w:val="005925C4"/>
    <w:rsid w:val="005928BB"/>
    <w:rsid w:val="00593AF2"/>
    <w:rsid w:val="00593EEE"/>
    <w:rsid w:val="005943BD"/>
    <w:rsid w:val="005945BF"/>
    <w:rsid w:val="005950CA"/>
    <w:rsid w:val="005951EE"/>
    <w:rsid w:val="00595200"/>
    <w:rsid w:val="00595411"/>
    <w:rsid w:val="00595C20"/>
    <w:rsid w:val="00595D75"/>
    <w:rsid w:val="00595F99"/>
    <w:rsid w:val="005967AA"/>
    <w:rsid w:val="005967E9"/>
    <w:rsid w:val="00596917"/>
    <w:rsid w:val="00596B6B"/>
    <w:rsid w:val="005970D7"/>
    <w:rsid w:val="00597334"/>
    <w:rsid w:val="005974D2"/>
    <w:rsid w:val="005976CA"/>
    <w:rsid w:val="00597743"/>
    <w:rsid w:val="005A012F"/>
    <w:rsid w:val="005A0867"/>
    <w:rsid w:val="005A12C2"/>
    <w:rsid w:val="005A12D8"/>
    <w:rsid w:val="005A13CD"/>
    <w:rsid w:val="005A1FDE"/>
    <w:rsid w:val="005A2549"/>
    <w:rsid w:val="005A2A5E"/>
    <w:rsid w:val="005A38A6"/>
    <w:rsid w:val="005A3991"/>
    <w:rsid w:val="005A3DCC"/>
    <w:rsid w:val="005A3F6D"/>
    <w:rsid w:val="005A4BD9"/>
    <w:rsid w:val="005A5094"/>
    <w:rsid w:val="005A5CE5"/>
    <w:rsid w:val="005A6F88"/>
    <w:rsid w:val="005A7425"/>
    <w:rsid w:val="005A7898"/>
    <w:rsid w:val="005A7F50"/>
    <w:rsid w:val="005B09B7"/>
    <w:rsid w:val="005B09B9"/>
    <w:rsid w:val="005B0F75"/>
    <w:rsid w:val="005B1834"/>
    <w:rsid w:val="005B1ECA"/>
    <w:rsid w:val="005B289C"/>
    <w:rsid w:val="005B3327"/>
    <w:rsid w:val="005B384D"/>
    <w:rsid w:val="005B4275"/>
    <w:rsid w:val="005B42F5"/>
    <w:rsid w:val="005B4A18"/>
    <w:rsid w:val="005B4E0D"/>
    <w:rsid w:val="005B4E44"/>
    <w:rsid w:val="005B5124"/>
    <w:rsid w:val="005B5E89"/>
    <w:rsid w:val="005B5F0A"/>
    <w:rsid w:val="005B61FF"/>
    <w:rsid w:val="005B679E"/>
    <w:rsid w:val="005B6B80"/>
    <w:rsid w:val="005B7792"/>
    <w:rsid w:val="005B7F87"/>
    <w:rsid w:val="005C059D"/>
    <w:rsid w:val="005C095D"/>
    <w:rsid w:val="005C10EA"/>
    <w:rsid w:val="005C1827"/>
    <w:rsid w:val="005C1A15"/>
    <w:rsid w:val="005C1A6A"/>
    <w:rsid w:val="005C2841"/>
    <w:rsid w:val="005C28B2"/>
    <w:rsid w:val="005C2CDA"/>
    <w:rsid w:val="005C2CE8"/>
    <w:rsid w:val="005C2F49"/>
    <w:rsid w:val="005C48D9"/>
    <w:rsid w:val="005C60FD"/>
    <w:rsid w:val="005C6262"/>
    <w:rsid w:val="005C6900"/>
    <w:rsid w:val="005C79B7"/>
    <w:rsid w:val="005D0236"/>
    <w:rsid w:val="005D0972"/>
    <w:rsid w:val="005D0EEA"/>
    <w:rsid w:val="005D15DE"/>
    <w:rsid w:val="005D169D"/>
    <w:rsid w:val="005D1919"/>
    <w:rsid w:val="005D2760"/>
    <w:rsid w:val="005D29DF"/>
    <w:rsid w:val="005D2CD0"/>
    <w:rsid w:val="005D3C3B"/>
    <w:rsid w:val="005D4CE4"/>
    <w:rsid w:val="005D5B87"/>
    <w:rsid w:val="005D5D4C"/>
    <w:rsid w:val="005D5DDE"/>
    <w:rsid w:val="005D60DD"/>
    <w:rsid w:val="005D67D2"/>
    <w:rsid w:val="005D6894"/>
    <w:rsid w:val="005D6A30"/>
    <w:rsid w:val="005D78A6"/>
    <w:rsid w:val="005E08B4"/>
    <w:rsid w:val="005E0D1A"/>
    <w:rsid w:val="005E188E"/>
    <w:rsid w:val="005E1A5C"/>
    <w:rsid w:val="005E2F43"/>
    <w:rsid w:val="005E3035"/>
    <w:rsid w:val="005E30A6"/>
    <w:rsid w:val="005E3256"/>
    <w:rsid w:val="005E3FA9"/>
    <w:rsid w:val="005E3FF9"/>
    <w:rsid w:val="005E41C4"/>
    <w:rsid w:val="005E4365"/>
    <w:rsid w:val="005E4471"/>
    <w:rsid w:val="005E4A31"/>
    <w:rsid w:val="005E4DE3"/>
    <w:rsid w:val="005E526E"/>
    <w:rsid w:val="005E61B2"/>
    <w:rsid w:val="005E6610"/>
    <w:rsid w:val="005E6D05"/>
    <w:rsid w:val="005E6F0C"/>
    <w:rsid w:val="005E6F2B"/>
    <w:rsid w:val="005E7203"/>
    <w:rsid w:val="005E7366"/>
    <w:rsid w:val="005E75E9"/>
    <w:rsid w:val="005E7B77"/>
    <w:rsid w:val="005F0EC2"/>
    <w:rsid w:val="005F0EED"/>
    <w:rsid w:val="005F133C"/>
    <w:rsid w:val="005F150A"/>
    <w:rsid w:val="005F1811"/>
    <w:rsid w:val="005F1B6B"/>
    <w:rsid w:val="005F23BB"/>
    <w:rsid w:val="005F3E82"/>
    <w:rsid w:val="005F4466"/>
    <w:rsid w:val="005F4858"/>
    <w:rsid w:val="005F4CBC"/>
    <w:rsid w:val="005F5761"/>
    <w:rsid w:val="005F57E6"/>
    <w:rsid w:val="005F58EB"/>
    <w:rsid w:val="005F5AB8"/>
    <w:rsid w:val="005F5C13"/>
    <w:rsid w:val="005F64E2"/>
    <w:rsid w:val="005F65DC"/>
    <w:rsid w:val="005F6663"/>
    <w:rsid w:val="005F6AE4"/>
    <w:rsid w:val="005F6B80"/>
    <w:rsid w:val="005F6C7F"/>
    <w:rsid w:val="005F73FC"/>
    <w:rsid w:val="005F7C21"/>
    <w:rsid w:val="005F7FD8"/>
    <w:rsid w:val="0060024F"/>
    <w:rsid w:val="006005F8"/>
    <w:rsid w:val="00600F8C"/>
    <w:rsid w:val="0060110A"/>
    <w:rsid w:val="006023D7"/>
    <w:rsid w:val="00602552"/>
    <w:rsid w:val="00602730"/>
    <w:rsid w:val="006032F9"/>
    <w:rsid w:val="00603566"/>
    <w:rsid w:val="00603AB6"/>
    <w:rsid w:val="00603E86"/>
    <w:rsid w:val="00604861"/>
    <w:rsid w:val="00604869"/>
    <w:rsid w:val="00604914"/>
    <w:rsid w:val="00606038"/>
    <w:rsid w:val="0060690E"/>
    <w:rsid w:val="00606C90"/>
    <w:rsid w:val="00606D0C"/>
    <w:rsid w:val="00607D71"/>
    <w:rsid w:val="00607E67"/>
    <w:rsid w:val="00610472"/>
    <w:rsid w:val="006107AD"/>
    <w:rsid w:val="006114A1"/>
    <w:rsid w:val="006114D2"/>
    <w:rsid w:val="00612164"/>
    <w:rsid w:val="00612798"/>
    <w:rsid w:val="0061287E"/>
    <w:rsid w:val="00614390"/>
    <w:rsid w:val="00614979"/>
    <w:rsid w:val="0061550B"/>
    <w:rsid w:val="006157D6"/>
    <w:rsid w:val="00615A2E"/>
    <w:rsid w:val="006160A3"/>
    <w:rsid w:val="006162DD"/>
    <w:rsid w:val="00616347"/>
    <w:rsid w:val="00616776"/>
    <w:rsid w:val="00616F0B"/>
    <w:rsid w:val="00617054"/>
    <w:rsid w:val="00617417"/>
    <w:rsid w:val="00617BB7"/>
    <w:rsid w:val="00617E6D"/>
    <w:rsid w:val="0062014A"/>
    <w:rsid w:val="00620240"/>
    <w:rsid w:val="006202DE"/>
    <w:rsid w:val="00621463"/>
    <w:rsid w:val="00621557"/>
    <w:rsid w:val="0062169F"/>
    <w:rsid w:val="00622CB1"/>
    <w:rsid w:val="00623103"/>
    <w:rsid w:val="006232BB"/>
    <w:rsid w:val="006233A0"/>
    <w:rsid w:val="0062353F"/>
    <w:rsid w:val="00623572"/>
    <w:rsid w:val="00624616"/>
    <w:rsid w:val="00624A79"/>
    <w:rsid w:val="00624F39"/>
    <w:rsid w:val="00625224"/>
    <w:rsid w:val="00625CDB"/>
    <w:rsid w:val="006270AA"/>
    <w:rsid w:val="006279AA"/>
    <w:rsid w:val="00627DF1"/>
    <w:rsid w:val="00627F42"/>
    <w:rsid w:val="00630495"/>
    <w:rsid w:val="0063069B"/>
    <w:rsid w:val="00630C8D"/>
    <w:rsid w:val="00630CD4"/>
    <w:rsid w:val="00630D1F"/>
    <w:rsid w:val="00630DE6"/>
    <w:rsid w:val="00631022"/>
    <w:rsid w:val="00631579"/>
    <w:rsid w:val="006318DB"/>
    <w:rsid w:val="00631C59"/>
    <w:rsid w:val="00632398"/>
    <w:rsid w:val="00632748"/>
    <w:rsid w:val="00632D10"/>
    <w:rsid w:val="00633C90"/>
    <w:rsid w:val="0063401F"/>
    <w:rsid w:val="006345D3"/>
    <w:rsid w:val="00634A1F"/>
    <w:rsid w:val="00634A98"/>
    <w:rsid w:val="00634AA1"/>
    <w:rsid w:val="00634DCA"/>
    <w:rsid w:val="00635278"/>
    <w:rsid w:val="00635283"/>
    <w:rsid w:val="0063552A"/>
    <w:rsid w:val="00635A14"/>
    <w:rsid w:val="0063610A"/>
    <w:rsid w:val="00636662"/>
    <w:rsid w:val="006367D5"/>
    <w:rsid w:val="00636D0C"/>
    <w:rsid w:val="00636E56"/>
    <w:rsid w:val="00637D5F"/>
    <w:rsid w:val="00637DB5"/>
    <w:rsid w:val="0064009A"/>
    <w:rsid w:val="006415FA"/>
    <w:rsid w:val="00641879"/>
    <w:rsid w:val="00641985"/>
    <w:rsid w:val="0064207B"/>
    <w:rsid w:val="006421FE"/>
    <w:rsid w:val="006422E0"/>
    <w:rsid w:val="00643551"/>
    <w:rsid w:val="00643D9F"/>
    <w:rsid w:val="006441B8"/>
    <w:rsid w:val="006446B8"/>
    <w:rsid w:val="00645FD3"/>
    <w:rsid w:val="00645FE0"/>
    <w:rsid w:val="00646DF8"/>
    <w:rsid w:val="006473BA"/>
    <w:rsid w:val="006473EF"/>
    <w:rsid w:val="006509A5"/>
    <w:rsid w:val="00650E10"/>
    <w:rsid w:val="00651B15"/>
    <w:rsid w:val="00651F12"/>
    <w:rsid w:val="00651F66"/>
    <w:rsid w:val="00651FCB"/>
    <w:rsid w:val="00653E14"/>
    <w:rsid w:val="00653E69"/>
    <w:rsid w:val="00653ECE"/>
    <w:rsid w:val="006544BE"/>
    <w:rsid w:val="00655003"/>
    <w:rsid w:val="00655E52"/>
    <w:rsid w:val="0065617D"/>
    <w:rsid w:val="00657DF2"/>
    <w:rsid w:val="00660546"/>
    <w:rsid w:val="00660DAE"/>
    <w:rsid w:val="00660F84"/>
    <w:rsid w:val="006610E7"/>
    <w:rsid w:val="006612FF"/>
    <w:rsid w:val="006614A5"/>
    <w:rsid w:val="0066191C"/>
    <w:rsid w:val="00661AFE"/>
    <w:rsid w:val="00662B9F"/>
    <w:rsid w:val="00662E82"/>
    <w:rsid w:val="006640E0"/>
    <w:rsid w:val="006650CD"/>
    <w:rsid w:val="006652EE"/>
    <w:rsid w:val="0066534B"/>
    <w:rsid w:val="00665579"/>
    <w:rsid w:val="00666029"/>
    <w:rsid w:val="0066633A"/>
    <w:rsid w:val="00666466"/>
    <w:rsid w:val="0066686E"/>
    <w:rsid w:val="00666965"/>
    <w:rsid w:val="00666DE6"/>
    <w:rsid w:val="00666FCF"/>
    <w:rsid w:val="00667FEE"/>
    <w:rsid w:val="006700EE"/>
    <w:rsid w:val="00670565"/>
    <w:rsid w:val="006706AF"/>
    <w:rsid w:val="0067080F"/>
    <w:rsid w:val="006715E6"/>
    <w:rsid w:val="006716F2"/>
    <w:rsid w:val="00671CAE"/>
    <w:rsid w:val="00672378"/>
    <w:rsid w:val="006743C1"/>
    <w:rsid w:val="00674AA0"/>
    <w:rsid w:val="00674BD8"/>
    <w:rsid w:val="0067513A"/>
    <w:rsid w:val="0067524E"/>
    <w:rsid w:val="0067569C"/>
    <w:rsid w:val="0067596D"/>
    <w:rsid w:val="00676654"/>
    <w:rsid w:val="0067703C"/>
    <w:rsid w:val="006779E0"/>
    <w:rsid w:val="006779F6"/>
    <w:rsid w:val="00677B0D"/>
    <w:rsid w:val="006800AC"/>
    <w:rsid w:val="0068112E"/>
    <w:rsid w:val="00681B36"/>
    <w:rsid w:val="006824F4"/>
    <w:rsid w:val="00682538"/>
    <w:rsid w:val="006832D0"/>
    <w:rsid w:val="00683426"/>
    <w:rsid w:val="00684194"/>
    <w:rsid w:val="006844D0"/>
    <w:rsid w:val="00684FD4"/>
    <w:rsid w:val="00685026"/>
    <w:rsid w:val="00685293"/>
    <w:rsid w:val="00685338"/>
    <w:rsid w:val="006863B7"/>
    <w:rsid w:val="00686FC1"/>
    <w:rsid w:val="00687412"/>
    <w:rsid w:val="006875F9"/>
    <w:rsid w:val="00687C0B"/>
    <w:rsid w:val="00690002"/>
    <w:rsid w:val="0069030A"/>
    <w:rsid w:val="006905B4"/>
    <w:rsid w:val="006913E1"/>
    <w:rsid w:val="00691431"/>
    <w:rsid w:val="00691775"/>
    <w:rsid w:val="00692126"/>
    <w:rsid w:val="006921B3"/>
    <w:rsid w:val="0069257F"/>
    <w:rsid w:val="00692C21"/>
    <w:rsid w:val="0069353C"/>
    <w:rsid w:val="00693AD8"/>
    <w:rsid w:val="00693B0E"/>
    <w:rsid w:val="0069459A"/>
    <w:rsid w:val="006946EA"/>
    <w:rsid w:val="006949AF"/>
    <w:rsid w:val="006949D0"/>
    <w:rsid w:val="006959F2"/>
    <w:rsid w:val="00695BF5"/>
    <w:rsid w:val="00696623"/>
    <w:rsid w:val="006973AE"/>
    <w:rsid w:val="00697C30"/>
    <w:rsid w:val="00697CD7"/>
    <w:rsid w:val="006A0011"/>
    <w:rsid w:val="006A053B"/>
    <w:rsid w:val="006A0F45"/>
    <w:rsid w:val="006A1154"/>
    <w:rsid w:val="006A1BD8"/>
    <w:rsid w:val="006A216A"/>
    <w:rsid w:val="006A220D"/>
    <w:rsid w:val="006A2605"/>
    <w:rsid w:val="006A288F"/>
    <w:rsid w:val="006A2A16"/>
    <w:rsid w:val="006A2C0B"/>
    <w:rsid w:val="006A2E7D"/>
    <w:rsid w:val="006A31DF"/>
    <w:rsid w:val="006A43D4"/>
    <w:rsid w:val="006A4498"/>
    <w:rsid w:val="006A518E"/>
    <w:rsid w:val="006A5431"/>
    <w:rsid w:val="006A5A45"/>
    <w:rsid w:val="006A5C9F"/>
    <w:rsid w:val="006A6096"/>
    <w:rsid w:val="006A648E"/>
    <w:rsid w:val="006A6DAD"/>
    <w:rsid w:val="006A7650"/>
    <w:rsid w:val="006B0C74"/>
    <w:rsid w:val="006B10AF"/>
    <w:rsid w:val="006B14F3"/>
    <w:rsid w:val="006B16A5"/>
    <w:rsid w:val="006B186C"/>
    <w:rsid w:val="006B1D60"/>
    <w:rsid w:val="006B2306"/>
    <w:rsid w:val="006B3139"/>
    <w:rsid w:val="006B4F1A"/>
    <w:rsid w:val="006B57BE"/>
    <w:rsid w:val="006B5837"/>
    <w:rsid w:val="006B66D9"/>
    <w:rsid w:val="006B7156"/>
    <w:rsid w:val="006B778A"/>
    <w:rsid w:val="006B7BE6"/>
    <w:rsid w:val="006C0C89"/>
    <w:rsid w:val="006C0CE5"/>
    <w:rsid w:val="006C1227"/>
    <w:rsid w:val="006C1533"/>
    <w:rsid w:val="006C1650"/>
    <w:rsid w:val="006C1F1E"/>
    <w:rsid w:val="006C20A4"/>
    <w:rsid w:val="006C2A91"/>
    <w:rsid w:val="006C326C"/>
    <w:rsid w:val="006C34B3"/>
    <w:rsid w:val="006C384D"/>
    <w:rsid w:val="006C3E68"/>
    <w:rsid w:val="006C3EDD"/>
    <w:rsid w:val="006C3EFB"/>
    <w:rsid w:val="006C420E"/>
    <w:rsid w:val="006C43A7"/>
    <w:rsid w:val="006C48F7"/>
    <w:rsid w:val="006C58E3"/>
    <w:rsid w:val="006C5EC2"/>
    <w:rsid w:val="006C6466"/>
    <w:rsid w:val="006C670B"/>
    <w:rsid w:val="006C6C0E"/>
    <w:rsid w:val="006C6CF5"/>
    <w:rsid w:val="006C71FE"/>
    <w:rsid w:val="006C73C4"/>
    <w:rsid w:val="006C7993"/>
    <w:rsid w:val="006D01E6"/>
    <w:rsid w:val="006D0432"/>
    <w:rsid w:val="006D05A7"/>
    <w:rsid w:val="006D142A"/>
    <w:rsid w:val="006D1A64"/>
    <w:rsid w:val="006D1B5A"/>
    <w:rsid w:val="006D1CA6"/>
    <w:rsid w:val="006D1D9C"/>
    <w:rsid w:val="006D251B"/>
    <w:rsid w:val="006D2F48"/>
    <w:rsid w:val="006D3338"/>
    <w:rsid w:val="006D3A5B"/>
    <w:rsid w:val="006D4710"/>
    <w:rsid w:val="006D498D"/>
    <w:rsid w:val="006D4E1E"/>
    <w:rsid w:val="006D4E26"/>
    <w:rsid w:val="006D528E"/>
    <w:rsid w:val="006D5F3C"/>
    <w:rsid w:val="006D7017"/>
    <w:rsid w:val="006E02D5"/>
    <w:rsid w:val="006E0405"/>
    <w:rsid w:val="006E16C3"/>
    <w:rsid w:val="006E175C"/>
    <w:rsid w:val="006E3276"/>
    <w:rsid w:val="006E36E7"/>
    <w:rsid w:val="006E4538"/>
    <w:rsid w:val="006E4DF2"/>
    <w:rsid w:val="006E581E"/>
    <w:rsid w:val="006E584E"/>
    <w:rsid w:val="006E6144"/>
    <w:rsid w:val="006E62D4"/>
    <w:rsid w:val="006E6665"/>
    <w:rsid w:val="006E6CDD"/>
    <w:rsid w:val="006E6E67"/>
    <w:rsid w:val="006E6FEC"/>
    <w:rsid w:val="006E72D1"/>
    <w:rsid w:val="006E7395"/>
    <w:rsid w:val="006E7799"/>
    <w:rsid w:val="006E7A10"/>
    <w:rsid w:val="006E7AD1"/>
    <w:rsid w:val="006E7B9D"/>
    <w:rsid w:val="006F0277"/>
    <w:rsid w:val="006F0384"/>
    <w:rsid w:val="006F0E27"/>
    <w:rsid w:val="006F1169"/>
    <w:rsid w:val="006F193F"/>
    <w:rsid w:val="006F30D6"/>
    <w:rsid w:val="006F344F"/>
    <w:rsid w:val="006F355B"/>
    <w:rsid w:val="006F3FD0"/>
    <w:rsid w:val="006F4369"/>
    <w:rsid w:val="006F4EF6"/>
    <w:rsid w:val="006F5112"/>
    <w:rsid w:val="006F6A14"/>
    <w:rsid w:val="006F7456"/>
    <w:rsid w:val="006F76B0"/>
    <w:rsid w:val="006F7AF3"/>
    <w:rsid w:val="006F7D04"/>
    <w:rsid w:val="00700DD5"/>
    <w:rsid w:val="007010BE"/>
    <w:rsid w:val="007013F3"/>
    <w:rsid w:val="00701468"/>
    <w:rsid w:val="00701523"/>
    <w:rsid w:val="00701B8F"/>
    <w:rsid w:val="00701B96"/>
    <w:rsid w:val="00701D1F"/>
    <w:rsid w:val="00702683"/>
    <w:rsid w:val="00702DED"/>
    <w:rsid w:val="00703556"/>
    <w:rsid w:val="007036A4"/>
    <w:rsid w:val="00703E4B"/>
    <w:rsid w:val="00705451"/>
    <w:rsid w:val="0070567D"/>
    <w:rsid w:val="00705BD1"/>
    <w:rsid w:val="00706378"/>
    <w:rsid w:val="00706773"/>
    <w:rsid w:val="00706A9E"/>
    <w:rsid w:val="00707F19"/>
    <w:rsid w:val="00710D55"/>
    <w:rsid w:val="00711D37"/>
    <w:rsid w:val="00712351"/>
    <w:rsid w:val="007123C2"/>
    <w:rsid w:val="0071243E"/>
    <w:rsid w:val="00712D56"/>
    <w:rsid w:val="00712EE3"/>
    <w:rsid w:val="00713648"/>
    <w:rsid w:val="007137E1"/>
    <w:rsid w:val="007137F2"/>
    <w:rsid w:val="00713BFE"/>
    <w:rsid w:val="00713E13"/>
    <w:rsid w:val="00713EFC"/>
    <w:rsid w:val="0071457C"/>
    <w:rsid w:val="007145F8"/>
    <w:rsid w:val="00714640"/>
    <w:rsid w:val="00714983"/>
    <w:rsid w:val="00714A39"/>
    <w:rsid w:val="00714D8B"/>
    <w:rsid w:val="00715213"/>
    <w:rsid w:val="00715A35"/>
    <w:rsid w:val="007164A4"/>
    <w:rsid w:val="0071664D"/>
    <w:rsid w:val="007168BF"/>
    <w:rsid w:val="00717BD2"/>
    <w:rsid w:val="007202E7"/>
    <w:rsid w:val="00720393"/>
    <w:rsid w:val="00720DE0"/>
    <w:rsid w:val="007210E6"/>
    <w:rsid w:val="007223F5"/>
    <w:rsid w:val="007226F3"/>
    <w:rsid w:val="0072312C"/>
    <w:rsid w:val="00723647"/>
    <w:rsid w:val="007238B5"/>
    <w:rsid w:val="00723FC3"/>
    <w:rsid w:val="007242D2"/>
    <w:rsid w:val="00724419"/>
    <w:rsid w:val="0072480A"/>
    <w:rsid w:val="0072532A"/>
    <w:rsid w:val="00725A50"/>
    <w:rsid w:val="00726612"/>
    <w:rsid w:val="007266CB"/>
    <w:rsid w:val="0072701D"/>
    <w:rsid w:val="00727469"/>
    <w:rsid w:val="00727A75"/>
    <w:rsid w:val="0073034E"/>
    <w:rsid w:val="0073051B"/>
    <w:rsid w:val="00730806"/>
    <w:rsid w:val="0073098F"/>
    <w:rsid w:val="00730B54"/>
    <w:rsid w:val="007319E2"/>
    <w:rsid w:val="007327B1"/>
    <w:rsid w:val="007332CA"/>
    <w:rsid w:val="0073343D"/>
    <w:rsid w:val="00733815"/>
    <w:rsid w:val="007346A6"/>
    <w:rsid w:val="00734D27"/>
    <w:rsid w:val="00734E9F"/>
    <w:rsid w:val="00736087"/>
    <w:rsid w:val="00736718"/>
    <w:rsid w:val="0073690B"/>
    <w:rsid w:val="00736A30"/>
    <w:rsid w:val="00736B30"/>
    <w:rsid w:val="00736BA6"/>
    <w:rsid w:val="00736E28"/>
    <w:rsid w:val="00736F8D"/>
    <w:rsid w:val="00737194"/>
    <w:rsid w:val="00737323"/>
    <w:rsid w:val="00737B26"/>
    <w:rsid w:val="00737CFD"/>
    <w:rsid w:val="00740015"/>
    <w:rsid w:val="00740090"/>
    <w:rsid w:val="0074012E"/>
    <w:rsid w:val="007409A2"/>
    <w:rsid w:val="00740D69"/>
    <w:rsid w:val="00740E87"/>
    <w:rsid w:val="007410BB"/>
    <w:rsid w:val="007410FE"/>
    <w:rsid w:val="007415E3"/>
    <w:rsid w:val="00741E50"/>
    <w:rsid w:val="00741E52"/>
    <w:rsid w:val="0074209B"/>
    <w:rsid w:val="007421DE"/>
    <w:rsid w:val="007423C8"/>
    <w:rsid w:val="007425F6"/>
    <w:rsid w:val="00742C8D"/>
    <w:rsid w:val="00742D2C"/>
    <w:rsid w:val="00742D89"/>
    <w:rsid w:val="00742EE0"/>
    <w:rsid w:val="007432E1"/>
    <w:rsid w:val="00744A8C"/>
    <w:rsid w:val="00744AF2"/>
    <w:rsid w:val="00745077"/>
    <w:rsid w:val="00745958"/>
    <w:rsid w:val="00745DF1"/>
    <w:rsid w:val="00745E15"/>
    <w:rsid w:val="00745FFB"/>
    <w:rsid w:val="00746093"/>
    <w:rsid w:val="0074675C"/>
    <w:rsid w:val="007469D0"/>
    <w:rsid w:val="00746ABE"/>
    <w:rsid w:val="00746CDE"/>
    <w:rsid w:val="007472B2"/>
    <w:rsid w:val="007475CE"/>
    <w:rsid w:val="007476B6"/>
    <w:rsid w:val="007477E9"/>
    <w:rsid w:val="0075006D"/>
    <w:rsid w:val="00750FC3"/>
    <w:rsid w:val="0075119A"/>
    <w:rsid w:val="00751485"/>
    <w:rsid w:val="007517B6"/>
    <w:rsid w:val="00751BAE"/>
    <w:rsid w:val="007520A5"/>
    <w:rsid w:val="00752911"/>
    <w:rsid w:val="00752D1E"/>
    <w:rsid w:val="007531CA"/>
    <w:rsid w:val="007531CE"/>
    <w:rsid w:val="007535A7"/>
    <w:rsid w:val="0075392B"/>
    <w:rsid w:val="00753CDD"/>
    <w:rsid w:val="00754A44"/>
    <w:rsid w:val="00754C32"/>
    <w:rsid w:val="00754DD6"/>
    <w:rsid w:val="0075511A"/>
    <w:rsid w:val="00755407"/>
    <w:rsid w:val="00755656"/>
    <w:rsid w:val="00755F0E"/>
    <w:rsid w:val="00755F42"/>
    <w:rsid w:val="007565AB"/>
    <w:rsid w:val="00756D6C"/>
    <w:rsid w:val="0075773F"/>
    <w:rsid w:val="00757A00"/>
    <w:rsid w:val="007607D8"/>
    <w:rsid w:val="00760FF7"/>
    <w:rsid w:val="00761121"/>
    <w:rsid w:val="007618A4"/>
    <w:rsid w:val="00761AC4"/>
    <w:rsid w:val="00761B2B"/>
    <w:rsid w:val="00761B5A"/>
    <w:rsid w:val="00761C7A"/>
    <w:rsid w:val="00761CAE"/>
    <w:rsid w:val="007628C1"/>
    <w:rsid w:val="00762E68"/>
    <w:rsid w:val="007636F2"/>
    <w:rsid w:val="00763E97"/>
    <w:rsid w:val="0076479A"/>
    <w:rsid w:val="00764E83"/>
    <w:rsid w:val="00765765"/>
    <w:rsid w:val="00765BBF"/>
    <w:rsid w:val="00765ED6"/>
    <w:rsid w:val="00765F01"/>
    <w:rsid w:val="0076691C"/>
    <w:rsid w:val="00767103"/>
    <w:rsid w:val="00767DDD"/>
    <w:rsid w:val="00770A11"/>
    <w:rsid w:val="00770D52"/>
    <w:rsid w:val="007717AB"/>
    <w:rsid w:val="007726FE"/>
    <w:rsid w:val="007730FE"/>
    <w:rsid w:val="00774603"/>
    <w:rsid w:val="00774CF5"/>
    <w:rsid w:val="0077539C"/>
    <w:rsid w:val="0077550D"/>
    <w:rsid w:val="00775590"/>
    <w:rsid w:val="00775BE2"/>
    <w:rsid w:val="00776391"/>
    <w:rsid w:val="00776756"/>
    <w:rsid w:val="007769C7"/>
    <w:rsid w:val="0077727A"/>
    <w:rsid w:val="007772FB"/>
    <w:rsid w:val="007773FC"/>
    <w:rsid w:val="00780343"/>
    <w:rsid w:val="007806D2"/>
    <w:rsid w:val="00780A52"/>
    <w:rsid w:val="00780EC0"/>
    <w:rsid w:val="0078281E"/>
    <w:rsid w:val="0078286D"/>
    <w:rsid w:val="00782F90"/>
    <w:rsid w:val="0078322A"/>
    <w:rsid w:val="00783632"/>
    <w:rsid w:val="007837F5"/>
    <w:rsid w:val="0078385D"/>
    <w:rsid w:val="00783893"/>
    <w:rsid w:val="00783F13"/>
    <w:rsid w:val="00785255"/>
    <w:rsid w:val="00785F7A"/>
    <w:rsid w:val="007865EB"/>
    <w:rsid w:val="00786969"/>
    <w:rsid w:val="00786A06"/>
    <w:rsid w:val="00787125"/>
    <w:rsid w:val="0078713B"/>
    <w:rsid w:val="00787223"/>
    <w:rsid w:val="00787752"/>
    <w:rsid w:val="0079012B"/>
    <w:rsid w:val="00790315"/>
    <w:rsid w:val="00791288"/>
    <w:rsid w:val="007916E7"/>
    <w:rsid w:val="0079175E"/>
    <w:rsid w:val="00791804"/>
    <w:rsid w:val="007919F3"/>
    <w:rsid w:val="00791B5E"/>
    <w:rsid w:val="007920FC"/>
    <w:rsid w:val="007926F8"/>
    <w:rsid w:val="00792BA3"/>
    <w:rsid w:val="0079341D"/>
    <w:rsid w:val="007934BB"/>
    <w:rsid w:val="007939C7"/>
    <w:rsid w:val="00793FED"/>
    <w:rsid w:val="0079435A"/>
    <w:rsid w:val="007945BE"/>
    <w:rsid w:val="007951A6"/>
    <w:rsid w:val="0079536E"/>
    <w:rsid w:val="00795418"/>
    <w:rsid w:val="007954B4"/>
    <w:rsid w:val="00795884"/>
    <w:rsid w:val="00795C07"/>
    <w:rsid w:val="0079667B"/>
    <w:rsid w:val="00796F57"/>
    <w:rsid w:val="007972FF"/>
    <w:rsid w:val="00797441"/>
    <w:rsid w:val="007A0477"/>
    <w:rsid w:val="007A0D99"/>
    <w:rsid w:val="007A0DFD"/>
    <w:rsid w:val="007A1077"/>
    <w:rsid w:val="007A145D"/>
    <w:rsid w:val="007A167B"/>
    <w:rsid w:val="007A1E9B"/>
    <w:rsid w:val="007A1EE9"/>
    <w:rsid w:val="007A30A1"/>
    <w:rsid w:val="007A32BD"/>
    <w:rsid w:val="007A344B"/>
    <w:rsid w:val="007A374D"/>
    <w:rsid w:val="007A3FCF"/>
    <w:rsid w:val="007A4204"/>
    <w:rsid w:val="007A4C32"/>
    <w:rsid w:val="007A4CD4"/>
    <w:rsid w:val="007A51A1"/>
    <w:rsid w:val="007A53E7"/>
    <w:rsid w:val="007A56D3"/>
    <w:rsid w:val="007A582E"/>
    <w:rsid w:val="007A6573"/>
    <w:rsid w:val="007A6629"/>
    <w:rsid w:val="007A6679"/>
    <w:rsid w:val="007A6A87"/>
    <w:rsid w:val="007A6C99"/>
    <w:rsid w:val="007A6CBA"/>
    <w:rsid w:val="007A73D0"/>
    <w:rsid w:val="007A754C"/>
    <w:rsid w:val="007A7A33"/>
    <w:rsid w:val="007B00A6"/>
    <w:rsid w:val="007B03D4"/>
    <w:rsid w:val="007B0DFB"/>
    <w:rsid w:val="007B18F7"/>
    <w:rsid w:val="007B1BD6"/>
    <w:rsid w:val="007B1F1F"/>
    <w:rsid w:val="007B2B9D"/>
    <w:rsid w:val="007B3ED8"/>
    <w:rsid w:val="007B4850"/>
    <w:rsid w:val="007B4BCC"/>
    <w:rsid w:val="007B525F"/>
    <w:rsid w:val="007B54DA"/>
    <w:rsid w:val="007B5CB6"/>
    <w:rsid w:val="007B607D"/>
    <w:rsid w:val="007B667A"/>
    <w:rsid w:val="007B6881"/>
    <w:rsid w:val="007B75E2"/>
    <w:rsid w:val="007C01C6"/>
    <w:rsid w:val="007C0581"/>
    <w:rsid w:val="007C0C8E"/>
    <w:rsid w:val="007C12D1"/>
    <w:rsid w:val="007C12FC"/>
    <w:rsid w:val="007C211A"/>
    <w:rsid w:val="007C25AC"/>
    <w:rsid w:val="007C2662"/>
    <w:rsid w:val="007C284B"/>
    <w:rsid w:val="007C2E17"/>
    <w:rsid w:val="007C35D2"/>
    <w:rsid w:val="007C3F02"/>
    <w:rsid w:val="007C4D7D"/>
    <w:rsid w:val="007C5ACF"/>
    <w:rsid w:val="007C60AE"/>
    <w:rsid w:val="007C670F"/>
    <w:rsid w:val="007C6780"/>
    <w:rsid w:val="007C6F3D"/>
    <w:rsid w:val="007C6FE8"/>
    <w:rsid w:val="007C7154"/>
    <w:rsid w:val="007C7171"/>
    <w:rsid w:val="007C71EF"/>
    <w:rsid w:val="007C7565"/>
    <w:rsid w:val="007C76F1"/>
    <w:rsid w:val="007C7B46"/>
    <w:rsid w:val="007D0444"/>
    <w:rsid w:val="007D084A"/>
    <w:rsid w:val="007D0F52"/>
    <w:rsid w:val="007D15CB"/>
    <w:rsid w:val="007D1917"/>
    <w:rsid w:val="007D223A"/>
    <w:rsid w:val="007D271D"/>
    <w:rsid w:val="007D3149"/>
    <w:rsid w:val="007D3663"/>
    <w:rsid w:val="007D4A25"/>
    <w:rsid w:val="007D4CCF"/>
    <w:rsid w:val="007D567A"/>
    <w:rsid w:val="007D5ADF"/>
    <w:rsid w:val="007D69BC"/>
    <w:rsid w:val="007D6E4E"/>
    <w:rsid w:val="007D6E8D"/>
    <w:rsid w:val="007D70A9"/>
    <w:rsid w:val="007D717A"/>
    <w:rsid w:val="007D747B"/>
    <w:rsid w:val="007E04B8"/>
    <w:rsid w:val="007E0E81"/>
    <w:rsid w:val="007E15EE"/>
    <w:rsid w:val="007E1649"/>
    <w:rsid w:val="007E22A0"/>
    <w:rsid w:val="007E2440"/>
    <w:rsid w:val="007E2E12"/>
    <w:rsid w:val="007E3933"/>
    <w:rsid w:val="007E3D1F"/>
    <w:rsid w:val="007E469C"/>
    <w:rsid w:val="007E54AF"/>
    <w:rsid w:val="007E5876"/>
    <w:rsid w:val="007E5C60"/>
    <w:rsid w:val="007E6472"/>
    <w:rsid w:val="007E6691"/>
    <w:rsid w:val="007E6825"/>
    <w:rsid w:val="007E6A48"/>
    <w:rsid w:val="007E737C"/>
    <w:rsid w:val="007E772F"/>
    <w:rsid w:val="007F1205"/>
    <w:rsid w:val="007F16A5"/>
    <w:rsid w:val="007F217C"/>
    <w:rsid w:val="007F35E9"/>
    <w:rsid w:val="007F3856"/>
    <w:rsid w:val="007F3C31"/>
    <w:rsid w:val="007F4C79"/>
    <w:rsid w:val="007F599A"/>
    <w:rsid w:val="007F5D92"/>
    <w:rsid w:val="007F5EAA"/>
    <w:rsid w:val="007F5F68"/>
    <w:rsid w:val="007F5F7E"/>
    <w:rsid w:val="007F64FB"/>
    <w:rsid w:val="007F6637"/>
    <w:rsid w:val="007F682D"/>
    <w:rsid w:val="007F6CEC"/>
    <w:rsid w:val="007F6E3B"/>
    <w:rsid w:val="007F6FFE"/>
    <w:rsid w:val="007F70F1"/>
    <w:rsid w:val="0080055D"/>
    <w:rsid w:val="008006FF"/>
    <w:rsid w:val="00801542"/>
    <w:rsid w:val="00801A05"/>
    <w:rsid w:val="00801A9F"/>
    <w:rsid w:val="008020B3"/>
    <w:rsid w:val="00803748"/>
    <w:rsid w:val="00803761"/>
    <w:rsid w:val="008038D7"/>
    <w:rsid w:val="00803D82"/>
    <w:rsid w:val="00803F5A"/>
    <w:rsid w:val="00804ACF"/>
    <w:rsid w:val="00805103"/>
    <w:rsid w:val="008057D5"/>
    <w:rsid w:val="00805A48"/>
    <w:rsid w:val="00805A61"/>
    <w:rsid w:val="00805C6C"/>
    <w:rsid w:val="008064CE"/>
    <w:rsid w:val="00806706"/>
    <w:rsid w:val="00807195"/>
    <w:rsid w:val="008074AF"/>
    <w:rsid w:val="00807694"/>
    <w:rsid w:val="00807C0D"/>
    <w:rsid w:val="00807ED3"/>
    <w:rsid w:val="00810531"/>
    <w:rsid w:val="0081111B"/>
    <w:rsid w:val="0081203D"/>
    <w:rsid w:val="00812826"/>
    <w:rsid w:val="008128EF"/>
    <w:rsid w:val="00812CDB"/>
    <w:rsid w:val="00812CE7"/>
    <w:rsid w:val="00812E75"/>
    <w:rsid w:val="008132D3"/>
    <w:rsid w:val="0081371F"/>
    <w:rsid w:val="00813EA2"/>
    <w:rsid w:val="00814556"/>
    <w:rsid w:val="00814A53"/>
    <w:rsid w:val="008153C5"/>
    <w:rsid w:val="008161B8"/>
    <w:rsid w:val="00816E71"/>
    <w:rsid w:val="0082004F"/>
    <w:rsid w:val="008202AF"/>
    <w:rsid w:val="00820BC7"/>
    <w:rsid w:val="00820C3C"/>
    <w:rsid w:val="00821581"/>
    <w:rsid w:val="00821DCD"/>
    <w:rsid w:val="00821F94"/>
    <w:rsid w:val="00822125"/>
    <w:rsid w:val="00822128"/>
    <w:rsid w:val="008221C4"/>
    <w:rsid w:val="0082289B"/>
    <w:rsid w:val="00822F03"/>
    <w:rsid w:val="00823344"/>
    <w:rsid w:val="00823A94"/>
    <w:rsid w:val="00823BD4"/>
    <w:rsid w:val="00825208"/>
    <w:rsid w:val="00825EAF"/>
    <w:rsid w:val="00826721"/>
    <w:rsid w:val="0082684A"/>
    <w:rsid w:val="00826CD4"/>
    <w:rsid w:val="008278FD"/>
    <w:rsid w:val="00827DEE"/>
    <w:rsid w:val="0083078B"/>
    <w:rsid w:val="00830F5B"/>
    <w:rsid w:val="0083117C"/>
    <w:rsid w:val="0083140C"/>
    <w:rsid w:val="0083158D"/>
    <w:rsid w:val="00831E1D"/>
    <w:rsid w:val="00831F24"/>
    <w:rsid w:val="00831F92"/>
    <w:rsid w:val="0083201D"/>
    <w:rsid w:val="00833EB2"/>
    <w:rsid w:val="00833F42"/>
    <w:rsid w:val="00834761"/>
    <w:rsid w:val="0083477D"/>
    <w:rsid w:val="00834B08"/>
    <w:rsid w:val="00834E6F"/>
    <w:rsid w:val="008354BC"/>
    <w:rsid w:val="00835AFE"/>
    <w:rsid w:val="008360F3"/>
    <w:rsid w:val="00836328"/>
    <w:rsid w:val="008366F6"/>
    <w:rsid w:val="0083741C"/>
    <w:rsid w:val="008376BE"/>
    <w:rsid w:val="0083795B"/>
    <w:rsid w:val="00840697"/>
    <w:rsid w:val="00840A70"/>
    <w:rsid w:val="00842AEC"/>
    <w:rsid w:val="008434CE"/>
    <w:rsid w:val="00844354"/>
    <w:rsid w:val="00844AA1"/>
    <w:rsid w:val="00845253"/>
    <w:rsid w:val="00845BB0"/>
    <w:rsid w:val="00845BED"/>
    <w:rsid w:val="00845F10"/>
    <w:rsid w:val="0084657E"/>
    <w:rsid w:val="00846992"/>
    <w:rsid w:val="00846AE7"/>
    <w:rsid w:val="00846C45"/>
    <w:rsid w:val="00847726"/>
    <w:rsid w:val="008478A2"/>
    <w:rsid w:val="00847CB2"/>
    <w:rsid w:val="00847D31"/>
    <w:rsid w:val="00847F55"/>
    <w:rsid w:val="008506E3"/>
    <w:rsid w:val="00851A3F"/>
    <w:rsid w:val="0085222F"/>
    <w:rsid w:val="00852470"/>
    <w:rsid w:val="00852A9B"/>
    <w:rsid w:val="008532EE"/>
    <w:rsid w:val="00853557"/>
    <w:rsid w:val="0085359D"/>
    <w:rsid w:val="00853E15"/>
    <w:rsid w:val="0085469D"/>
    <w:rsid w:val="008547B1"/>
    <w:rsid w:val="00854B66"/>
    <w:rsid w:val="008551F1"/>
    <w:rsid w:val="00855782"/>
    <w:rsid w:val="00855AF9"/>
    <w:rsid w:val="00855B5C"/>
    <w:rsid w:val="008560F7"/>
    <w:rsid w:val="008563C5"/>
    <w:rsid w:val="00856D85"/>
    <w:rsid w:val="00857355"/>
    <w:rsid w:val="00857BAF"/>
    <w:rsid w:val="0086036F"/>
    <w:rsid w:val="0086046E"/>
    <w:rsid w:val="008606B9"/>
    <w:rsid w:val="00860D90"/>
    <w:rsid w:val="008614C1"/>
    <w:rsid w:val="00862136"/>
    <w:rsid w:val="0086236F"/>
    <w:rsid w:val="00862D49"/>
    <w:rsid w:val="00862E62"/>
    <w:rsid w:val="00863614"/>
    <w:rsid w:val="00863B07"/>
    <w:rsid w:val="00863B91"/>
    <w:rsid w:val="008646C9"/>
    <w:rsid w:val="008646D1"/>
    <w:rsid w:val="0086531D"/>
    <w:rsid w:val="008654A1"/>
    <w:rsid w:val="00865799"/>
    <w:rsid w:val="00865FF4"/>
    <w:rsid w:val="00866DAA"/>
    <w:rsid w:val="00866FC6"/>
    <w:rsid w:val="0086731A"/>
    <w:rsid w:val="008675C0"/>
    <w:rsid w:val="0086775D"/>
    <w:rsid w:val="00867A57"/>
    <w:rsid w:val="008709D3"/>
    <w:rsid w:val="00870F30"/>
    <w:rsid w:val="00871475"/>
    <w:rsid w:val="008725B0"/>
    <w:rsid w:val="00872C01"/>
    <w:rsid w:val="00872E69"/>
    <w:rsid w:val="00873A31"/>
    <w:rsid w:val="00873E5B"/>
    <w:rsid w:val="0087420F"/>
    <w:rsid w:val="00875A37"/>
    <w:rsid w:val="00876031"/>
    <w:rsid w:val="0087616F"/>
    <w:rsid w:val="008765B9"/>
    <w:rsid w:val="00876D28"/>
    <w:rsid w:val="00877DCC"/>
    <w:rsid w:val="0088007C"/>
    <w:rsid w:val="0088014E"/>
    <w:rsid w:val="008806C5"/>
    <w:rsid w:val="00880CFD"/>
    <w:rsid w:val="00881CA7"/>
    <w:rsid w:val="00881F96"/>
    <w:rsid w:val="008823BE"/>
    <w:rsid w:val="00882DEA"/>
    <w:rsid w:val="0088359C"/>
    <w:rsid w:val="00883BF8"/>
    <w:rsid w:val="00883F62"/>
    <w:rsid w:val="00884313"/>
    <w:rsid w:val="00884BAB"/>
    <w:rsid w:val="008854A5"/>
    <w:rsid w:val="00885896"/>
    <w:rsid w:val="00885DBD"/>
    <w:rsid w:val="0088654F"/>
    <w:rsid w:val="00887188"/>
    <w:rsid w:val="00887BAE"/>
    <w:rsid w:val="00887D6E"/>
    <w:rsid w:val="008905C7"/>
    <w:rsid w:val="008913B0"/>
    <w:rsid w:val="00892558"/>
    <w:rsid w:val="00892B13"/>
    <w:rsid w:val="00892C6B"/>
    <w:rsid w:val="00893854"/>
    <w:rsid w:val="00893C28"/>
    <w:rsid w:val="00893FE3"/>
    <w:rsid w:val="008940C6"/>
    <w:rsid w:val="0089512B"/>
    <w:rsid w:val="00895AF1"/>
    <w:rsid w:val="008967DF"/>
    <w:rsid w:val="00896D39"/>
    <w:rsid w:val="008977ED"/>
    <w:rsid w:val="008A00B1"/>
    <w:rsid w:val="008A1339"/>
    <w:rsid w:val="008A1C05"/>
    <w:rsid w:val="008A1EC0"/>
    <w:rsid w:val="008A2B2E"/>
    <w:rsid w:val="008A49EE"/>
    <w:rsid w:val="008A4C6C"/>
    <w:rsid w:val="008A4F52"/>
    <w:rsid w:val="008A5B19"/>
    <w:rsid w:val="008B006F"/>
    <w:rsid w:val="008B0266"/>
    <w:rsid w:val="008B124C"/>
    <w:rsid w:val="008B12AE"/>
    <w:rsid w:val="008B144F"/>
    <w:rsid w:val="008B1873"/>
    <w:rsid w:val="008B1A49"/>
    <w:rsid w:val="008B22B9"/>
    <w:rsid w:val="008B26B8"/>
    <w:rsid w:val="008B2BF1"/>
    <w:rsid w:val="008B39E5"/>
    <w:rsid w:val="008B3AE7"/>
    <w:rsid w:val="008B5833"/>
    <w:rsid w:val="008B5A52"/>
    <w:rsid w:val="008B65B4"/>
    <w:rsid w:val="008B6768"/>
    <w:rsid w:val="008B6ED3"/>
    <w:rsid w:val="008B705B"/>
    <w:rsid w:val="008B746D"/>
    <w:rsid w:val="008B7D69"/>
    <w:rsid w:val="008C0176"/>
    <w:rsid w:val="008C0804"/>
    <w:rsid w:val="008C0D05"/>
    <w:rsid w:val="008C0E1E"/>
    <w:rsid w:val="008C1A24"/>
    <w:rsid w:val="008C1F7C"/>
    <w:rsid w:val="008C2049"/>
    <w:rsid w:val="008C2296"/>
    <w:rsid w:val="008C240A"/>
    <w:rsid w:val="008C2620"/>
    <w:rsid w:val="008C30DF"/>
    <w:rsid w:val="008C4E3A"/>
    <w:rsid w:val="008C4FD2"/>
    <w:rsid w:val="008C50F4"/>
    <w:rsid w:val="008C57BD"/>
    <w:rsid w:val="008C6EED"/>
    <w:rsid w:val="008C71CE"/>
    <w:rsid w:val="008C72C5"/>
    <w:rsid w:val="008C77D9"/>
    <w:rsid w:val="008C7BC5"/>
    <w:rsid w:val="008C7FBF"/>
    <w:rsid w:val="008D0905"/>
    <w:rsid w:val="008D0986"/>
    <w:rsid w:val="008D1353"/>
    <w:rsid w:val="008D174F"/>
    <w:rsid w:val="008D1F88"/>
    <w:rsid w:val="008D337E"/>
    <w:rsid w:val="008D355E"/>
    <w:rsid w:val="008D361F"/>
    <w:rsid w:val="008D37B0"/>
    <w:rsid w:val="008D4083"/>
    <w:rsid w:val="008D417A"/>
    <w:rsid w:val="008D44A1"/>
    <w:rsid w:val="008D5160"/>
    <w:rsid w:val="008D5355"/>
    <w:rsid w:val="008D5A25"/>
    <w:rsid w:val="008D61AE"/>
    <w:rsid w:val="008D61D6"/>
    <w:rsid w:val="008D6747"/>
    <w:rsid w:val="008D699C"/>
    <w:rsid w:val="008D7293"/>
    <w:rsid w:val="008D73B1"/>
    <w:rsid w:val="008D7A1E"/>
    <w:rsid w:val="008E0A22"/>
    <w:rsid w:val="008E13DF"/>
    <w:rsid w:val="008E1529"/>
    <w:rsid w:val="008E16E7"/>
    <w:rsid w:val="008E1E33"/>
    <w:rsid w:val="008E2129"/>
    <w:rsid w:val="008E2588"/>
    <w:rsid w:val="008E268A"/>
    <w:rsid w:val="008E2C11"/>
    <w:rsid w:val="008E3F8F"/>
    <w:rsid w:val="008E4041"/>
    <w:rsid w:val="008E4F71"/>
    <w:rsid w:val="008E51BA"/>
    <w:rsid w:val="008E5203"/>
    <w:rsid w:val="008E52A4"/>
    <w:rsid w:val="008E5F41"/>
    <w:rsid w:val="008E634A"/>
    <w:rsid w:val="008E651D"/>
    <w:rsid w:val="008E6792"/>
    <w:rsid w:val="008E681E"/>
    <w:rsid w:val="008E6AB6"/>
    <w:rsid w:val="008E7985"/>
    <w:rsid w:val="008E7D5A"/>
    <w:rsid w:val="008F01B6"/>
    <w:rsid w:val="008F05D8"/>
    <w:rsid w:val="008F0739"/>
    <w:rsid w:val="008F1070"/>
    <w:rsid w:val="008F116C"/>
    <w:rsid w:val="008F11DF"/>
    <w:rsid w:val="008F2843"/>
    <w:rsid w:val="008F34C2"/>
    <w:rsid w:val="008F3980"/>
    <w:rsid w:val="008F441F"/>
    <w:rsid w:val="008F4C01"/>
    <w:rsid w:val="008F6110"/>
    <w:rsid w:val="008F631C"/>
    <w:rsid w:val="008F64AB"/>
    <w:rsid w:val="008F7723"/>
    <w:rsid w:val="008F7F1D"/>
    <w:rsid w:val="0090067C"/>
    <w:rsid w:val="0090070E"/>
    <w:rsid w:val="00900C93"/>
    <w:rsid w:val="00901E14"/>
    <w:rsid w:val="0090265A"/>
    <w:rsid w:val="009031CC"/>
    <w:rsid w:val="00903224"/>
    <w:rsid w:val="0090396D"/>
    <w:rsid w:val="0090399E"/>
    <w:rsid w:val="00903B65"/>
    <w:rsid w:val="00903DDE"/>
    <w:rsid w:val="009043C5"/>
    <w:rsid w:val="00904790"/>
    <w:rsid w:val="009047DE"/>
    <w:rsid w:val="00904C86"/>
    <w:rsid w:val="00905252"/>
    <w:rsid w:val="009056D4"/>
    <w:rsid w:val="00905C5F"/>
    <w:rsid w:val="00905FD1"/>
    <w:rsid w:val="009062EB"/>
    <w:rsid w:val="009068D7"/>
    <w:rsid w:val="00906C1D"/>
    <w:rsid w:val="00906E62"/>
    <w:rsid w:val="009076E5"/>
    <w:rsid w:val="00911E50"/>
    <w:rsid w:val="0091293E"/>
    <w:rsid w:val="009133C6"/>
    <w:rsid w:val="00913904"/>
    <w:rsid w:val="00913AC8"/>
    <w:rsid w:val="009144C1"/>
    <w:rsid w:val="00914A72"/>
    <w:rsid w:val="00915DEC"/>
    <w:rsid w:val="00915F3F"/>
    <w:rsid w:val="009164E7"/>
    <w:rsid w:val="00916E17"/>
    <w:rsid w:val="00916F0D"/>
    <w:rsid w:val="00917A94"/>
    <w:rsid w:val="009202F2"/>
    <w:rsid w:val="00920F50"/>
    <w:rsid w:val="00920FEA"/>
    <w:rsid w:val="009211E0"/>
    <w:rsid w:val="00921BF3"/>
    <w:rsid w:val="00922312"/>
    <w:rsid w:val="00922BC0"/>
    <w:rsid w:val="00922F8B"/>
    <w:rsid w:val="00923288"/>
    <w:rsid w:val="00924012"/>
    <w:rsid w:val="00924088"/>
    <w:rsid w:val="00924358"/>
    <w:rsid w:val="0092469A"/>
    <w:rsid w:val="009249F6"/>
    <w:rsid w:val="00925609"/>
    <w:rsid w:val="00925700"/>
    <w:rsid w:val="00925BCC"/>
    <w:rsid w:val="00925F85"/>
    <w:rsid w:val="00926195"/>
    <w:rsid w:val="00926A13"/>
    <w:rsid w:val="00926A70"/>
    <w:rsid w:val="00926BEB"/>
    <w:rsid w:val="00926E60"/>
    <w:rsid w:val="00927E42"/>
    <w:rsid w:val="009300F4"/>
    <w:rsid w:val="009307CA"/>
    <w:rsid w:val="00931181"/>
    <w:rsid w:val="00932188"/>
    <w:rsid w:val="009328D1"/>
    <w:rsid w:val="00932E9F"/>
    <w:rsid w:val="009333CA"/>
    <w:rsid w:val="00933A2F"/>
    <w:rsid w:val="00933D45"/>
    <w:rsid w:val="009344F1"/>
    <w:rsid w:val="00934790"/>
    <w:rsid w:val="00935161"/>
    <w:rsid w:val="00935814"/>
    <w:rsid w:val="00935836"/>
    <w:rsid w:val="00935B23"/>
    <w:rsid w:val="0093620A"/>
    <w:rsid w:val="0093691D"/>
    <w:rsid w:val="009369AD"/>
    <w:rsid w:val="00936AC8"/>
    <w:rsid w:val="00936F46"/>
    <w:rsid w:val="009370DD"/>
    <w:rsid w:val="009376F6"/>
    <w:rsid w:val="00937815"/>
    <w:rsid w:val="00937896"/>
    <w:rsid w:val="00940A64"/>
    <w:rsid w:val="00940B27"/>
    <w:rsid w:val="00943AA9"/>
    <w:rsid w:val="00943E6F"/>
    <w:rsid w:val="00943FC8"/>
    <w:rsid w:val="009444CC"/>
    <w:rsid w:val="009450F0"/>
    <w:rsid w:val="0094549C"/>
    <w:rsid w:val="009456DC"/>
    <w:rsid w:val="00945C27"/>
    <w:rsid w:val="00945EB6"/>
    <w:rsid w:val="00946AFD"/>
    <w:rsid w:val="00946B3D"/>
    <w:rsid w:val="00946E60"/>
    <w:rsid w:val="009476BB"/>
    <w:rsid w:val="00947A18"/>
    <w:rsid w:val="00950082"/>
    <w:rsid w:val="00950353"/>
    <w:rsid w:val="009509B5"/>
    <w:rsid w:val="00951542"/>
    <w:rsid w:val="00951728"/>
    <w:rsid w:val="009526CE"/>
    <w:rsid w:val="00952788"/>
    <w:rsid w:val="00952A0D"/>
    <w:rsid w:val="00952AFC"/>
    <w:rsid w:val="00953835"/>
    <w:rsid w:val="00955359"/>
    <w:rsid w:val="00955796"/>
    <w:rsid w:val="00955B2E"/>
    <w:rsid w:val="00955B5D"/>
    <w:rsid w:val="009561B3"/>
    <w:rsid w:val="0095628C"/>
    <w:rsid w:val="00956BFB"/>
    <w:rsid w:val="00957BAB"/>
    <w:rsid w:val="0096078D"/>
    <w:rsid w:val="0096130D"/>
    <w:rsid w:val="00961FB6"/>
    <w:rsid w:val="00962AD8"/>
    <w:rsid w:val="00962FED"/>
    <w:rsid w:val="00963304"/>
    <w:rsid w:val="009647D9"/>
    <w:rsid w:val="00964AB4"/>
    <w:rsid w:val="00964FC0"/>
    <w:rsid w:val="0096507F"/>
    <w:rsid w:val="009651FF"/>
    <w:rsid w:val="0096597F"/>
    <w:rsid w:val="00965CAD"/>
    <w:rsid w:val="00966224"/>
    <w:rsid w:val="0096635A"/>
    <w:rsid w:val="00966394"/>
    <w:rsid w:val="009663AA"/>
    <w:rsid w:val="009667C2"/>
    <w:rsid w:val="00967A4F"/>
    <w:rsid w:val="009702D0"/>
    <w:rsid w:val="0097041B"/>
    <w:rsid w:val="00970ED5"/>
    <w:rsid w:val="00972390"/>
    <w:rsid w:val="00972B1A"/>
    <w:rsid w:val="00972B56"/>
    <w:rsid w:val="00972DB6"/>
    <w:rsid w:val="00972E4C"/>
    <w:rsid w:val="009734D9"/>
    <w:rsid w:val="009740CB"/>
    <w:rsid w:val="0097432C"/>
    <w:rsid w:val="009745C8"/>
    <w:rsid w:val="0097484C"/>
    <w:rsid w:val="00974D54"/>
    <w:rsid w:val="00974E2B"/>
    <w:rsid w:val="00974FE2"/>
    <w:rsid w:val="00975C91"/>
    <w:rsid w:val="00975DBE"/>
    <w:rsid w:val="00975F6E"/>
    <w:rsid w:val="00976050"/>
    <w:rsid w:val="00976142"/>
    <w:rsid w:val="0097630B"/>
    <w:rsid w:val="00977CD5"/>
    <w:rsid w:val="009801A8"/>
    <w:rsid w:val="00980395"/>
    <w:rsid w:val="00981874"/>
    <w:rsid w:val="00981B5D"/>
    <w:rsid w:val="0098225C"/>
    <w:rsid w:val="00982325"/>
    <w:rsid w:val="0098313A"/>
    <w:rsid w:val="009832ED"/>
    <w:rsid w:val="0098356A"/>
    <w:rsid w:val="009845AF"/>
    <w:rsid w:val="00984650"/>
    <w:rsid w:val="0098474C"/>
    <w:rsid w:val="00984E23"/>
    <w:rsid w:val="00985758"/>
    <w:rsid w:val="009857E5"/>
    <w:rsid w:val="00985C07"/>
    <w:rsid w:val="00985D2A"/>
    <w:rsid w:val="00985FA9"/>
    <w:rsid w:val="0098633A"/>
    <w:rsid w:val="00986441"/>
    <w:rsid w:val="0098650F"/>
    <w:rsid w:val="009875AD"/>
    <w:rsid w:val="00990596"/>
    <w:rsid w:val="00990F55"/>
    <w:rsid w:val="009916FC"/>
    <w:rsid w:val="00991CD1"/>
    <w:rsid w:val="00991E74"/>
    <w:rsid w:val="00993584"/>
    <w:rsid w:val="009935F9"/>
    <w:rsid w:val="0099451F"/>
    <w:rsid w:val="00996462"/>
    <w:rsid w:val="00996BDF"/>
    <w:rsid w:val="009977EC"/>
    <w:rsid w:val="00997A0C"/>
    <w:rsid w:val="009A059E"/>
    <w:rsid w:val="009A0A45"/>
    <w:rsid w:val="009A19B8"/>
    <w:rsid w:val="009A1B10"/>
    <w:rsid w:val="009A1C3C"/>
    <w:rsid w:val="009A1FD3"/>
    <w:rsid w:val="009A208D"/>
    <w:rsid w:val="009A2D43"/>
    <w:rsid w:val="009A31E6"/>
    <w:rsid w:val="009A33B7"/>
    <w:rsid w:val="009A34F7"/>
    <w:rsid w:val="009A382E"/>
    <w:rsid w:val="009A44A6"/>
    <w:rsid w:val="009A463F"/>
    <w:rsid w:val="009A4E4A"/>
    <w:rsid w:val="009A59CB"/>
    <w:rsid w:val="009A648D"/>
    <w:rsid w:val="009A6ABA"/>
    <w:rsid w:val="009A6CA5"/>
    <w:rsid w:val="009A6D94"/>
    <w:rsid w:val="009A7622"/>
    <w:rsid w:val="009A7931"/>
    <w:rsid w:val="009B0333"/>
    <w:rsid w:val="009B0A65"/>
    <w:rsid w:val="009B14F7"/>
    <w:rsid w:val="009B1633"/>
    <w:rsid w:val="009B18B0"/>
    <w:rsid w:val="009B1AAA"/>
    <w:rsid w:val="009B2796"/>
    <w:rsid w:val="009B2FD8"/>
    <w:rsid w:val="009B31EE"/>
    <w:rsid w:val="009B328C"/>
    <w:rsid w:val="009B3880"/>
    <w:rsid w:val="009B3C2F"/>
    <w:rsid w:val="009B3CE8"/>
    <w:rsid w:val="009B3E34"/>
    <w:rsid w:val="009B4273"/>
    <w:rsid w:val="009B4942"/>
    <w:rsid w:val="009B4C16"/>
    <w:rsid w:val="009B4D73"/>
    <w:rsid w:val="009B501C"/>
    <w:rsid w:val="009B54DC"/>
    <w:rsid w:val="009B5A17"/>
    <w:rsid w:val="009B5BA7"/>
    <w:rsid w:val="009B6133"/>
    <w:rsid w:val="009B62E8"/>
    <w:rsid w:val="009B66DA"/>
    <w:rsid w:val="009B733C"/>
    <w:rsid w:val="009B75EB"/>
    <w:rsid w:val="009C0112"/>
    <w:rsid w:val="009C0BB9"/>
    <w:rsid w:val="009C2191"/>
    <w:rsid w:val="009C2553"/>
    <w:rsid w:val="009C410A"/>
    <w:rsid w:val="009C42D8"/>
    <w:rsid w:val="009C44D2"/>
    <w:rsid w:val="009C49FF"/>
    <w:rsid w:val="009C4F21"/>
    <w:rsid w:val="009C5C5B"/>
    <w:rsid w:val="009C5E18"/>
    <w:rsid w:val="009C61E7"/>
    <w:rsid w:val="009C62E1"/>
    <w:rsid w:val="009C6648"/>
    <w:rsid w:val="009C66F5"/>
    <w:rsid w:val="009C6B50"/>
    <w:rsid w:val="009C6D09"/>
    <w:rsid w:val="009C712D"/>
    <w:rsid w:val="009C7811"/>
    <w:rsid w:val="009C7EB3"/>
    <w:rsid w:val="009D00B7"/>
    <w:rsid w:val="009D109C"/>
    <w:rsid w:val="009D12E1"/>
    <w:rsid w:val="009D24D5"/>
    <w:rsid w:val="009D28E7"/>
    <w:rsid w:val="009D3648"/>
    <w:rsid w:val="009D3A85"/>
    <w:rsid w:val="009D428A"/>
    <w:rsid w:val="009D47F2"/>
    <w:rsid w:val="009D51C9"/>
    <w:rsid w:val="009D5C92"/>
    <w:rsid w:val="009D6895"/>
    <w:rsid w:val="009D6EE7"/>
    <w:rsid w:val="009D71BA"/>
    <w:rsid w:val="009D745A"/>
    <w:rsid w:val="009E036D"/>
    <w:rsid w:val="009E0404"/>
    <w:rsid w:val="009E0D53"/>
    <w:rsid w:val="009E14EF"/>
    <w:rsid w:val="009E203E"/>
    <w:rsid w:val="009E22A9"/>
    <w:rsid w:val="009E260F"/>
    <w:rsid w:val="009E2D18"/>
    <w:rsid w:val="009E337C"/>
    <w:rsid w:val="009E3CF6"/>
    <w:rsid w:val="009E436C"/>
    <w:rsid w:val="009E4415"/>
    <w:rsid w:val="009E4DB8"/>
    <w:rsid w:val="009E5038"/>
    <w:rsid w:val="009E5B41"/>
    <w:rsid w:val="009E6229"/>
    <w:rsid w:val="009E6A0D"/>
    <w:rsid w:val="009E6E22"/>
    <w:rsid w:val="009E76E9"/>
    <w:rsid w:val="009E7C8B"/>
    <w:rsid w:val="009E7E1F"/>
    <w:rsid w:val="009F0ADE"/>
    <w:rsid w:val="009F0B3E"/>
    <w:rsid w:val="009F0C27"/>
    <w:rsid w:val="009F0CD8"/>
    <w:rsid w:val="009F1170"/>
    <w:rsid w:val="009F2024"/>
    <w:rsid w:val="009F221F"/>
    <w:rsid w:val="009F222B"/>
    <w:rsid w:val="009F36FF"/>
    <w:rsid w:val="009F3B61"/>
    <w:rsid w:val="009F449C"/>
    <w:rsid w:val="009F4E3A"/>
    <w:rsid w:val="009F4F97"/>
    <w:rsid w:val="009F53D4"/>
    <w:rsid w:val="009F567E"/>
    <w:rsid w:val="009F5ADA"/>
    <w:rsid w:val="009F5B09"/>
    <w:rsid w:val="009F64BA"/>
    <w:rsid w:val="009F67CC"/>
    <w:rsid w:val="009F768D"/>
    <w:rsid w:val="009F789B"/>
    <w:rsid w:val="009F79C9"/>
    <w:rsid w:val="009F7C5D"/>
    <w:rsid w:val="009F7E1E"/>
    <w:rsid w:val="009F7E68"/>
    <w:rsid w:val="00A00561"/>
    <w:rsid w:val="00A0060E"/>
    <w:rsid w:val="00A00B97"/>
    <w:rsid w:val="00A01150"/>
    <w:rsid w:val="00A01527"/>
    <w:rsid w:val="00A015B1"/>
    <w:rsid w:val="00A01F24"/>
    <w:rsid w:val="00A02033"/>
    <w:rsid w:val="00A04356"/>
    <w:rsid w:val="00A04573"/>
    <w:rsid w:val="00A05186"/>
    <w:rsid w:val="00A0554D"/>
    <w:rsid w:val="00A055C3"/>
    <w:rsid w:val="00A05614"/>
    <w:rsid w:val="00A05AE0"/>
    <w:rsid w:val="00A05C86"/>
    <w:rsid w:val="00A05DED"/>
    <w:rsid w:val="00A05F56"/>
    <w:rsid w:val="00A0608F"/>
    <w:rsid w:val="00A067FE"/>
    <w:rsid w:val="00A0692A"/>
    <w:rsid w:val="00A07B5D"/>
    <w:rsid w:val="00A1014F"/>
    <w:rsid w:val="00A10163"/>
    <w:rsid w:val="00A102F9"/>
    <w:rsid w:val="00A10C62"/>
    <w:rsid w:val="00A10DA2"/>
    <w:rsid w:val="00A114D8"/>
    <w:rsid w:val="00A11C02"/>
    <w:rsid w:val="00A11D3B"/>
    <w:rsid w:val="00A11DD7"/>
    <w:rsid w:val="00A126B0"/>
    <w:rsid w:val="00A12F97"/>
    <w:rsid w:val="00A1319B"/>
    <w:rsid w:val="00A13217"/>
    <w:rsid w:val="00A132A2"/>
    <w:rsid w:val="00A13D2C"/>
    <w:rsid w:val="00A14042"/>
    <w:rsid w:val="00A16673"/>
    <w:rsid w:val="00A16AA4"/>
    <w:rsid w:val="00A17070"/>
    <w:rsid w:val="00A1724E"/>
    <w:rsid w:val="00A175A9"/>
    <w:rsid w:val="00A204ED"/>
    <w:rsid w:val="00A20A03"/>
    <w:rsid w:val="00A21838"/>
    <w:rsid w:val="00A21D6A"/>
    <w:rsid w:val="00A22B97"/>
    <w:rsid w:val="00A22C49"/>
    <w:rsid w:val="00A245A4"/>
    <w:rsid w:val="00A24CF8"/>
    <w:rsid w:val="00A252CE"/>
    <w:rsid w:val="00A26AD3"/>
    <w:rsid w:val="00A26B8B"/>
    <w:rsid w:val="00A26C23"/>
    <w:rsid w:val="00A26E99"/>
    <w:rsid w:val="00A27D24"/>
    <w:rsid w:val="00A27E21"/>
    <w:rsid w:val="00A31894"/>
    <w:rsid w:val="00A32038"/>
    <w:rsid w:val="00A3232B"/>
    <w:rsid w:val="00A32A7F"/>
    <w:rsid w:val="00A32C99"/>
    <w:rsid w:val="00A33AE6"/>
    <w:rsid w:val="00A342B1"/>
    <w:rsid w:val="00A350D0"/>
    <w:rsid w:val="00A355DD"/>
    <w:rsid w:val="00A35902"/>
    <w:rsid w:val="00A35C38"/>
    <w:rsid w:val="00A3641F"/>
    <w:rsid w:val="00A36E77"/>
    <w:rsid w:val="00A375E6"/>
    <w:rsid w:val="00A37953"/>
    <w:rsid w:val="00A37A76"/>
    <w:rsid w:val="00A37B8D"/>
    <w:rsid w:val="00A408A7"/>
    <w:rsid w:val="00A4124B"/>
    <w:rsid w:val="00A414C1"/>
    <w:rsid w:val="00A4210A"/>
    <w:rsid w:val="00A42453"/>
    <w:rsid w:val="00A42736"/>
    <w:rsid w:val="00A4346D"/>
    <w:rsid w:val="00A43DA3"/>
    <w:rsid w:val="00A446A6"/>
    <w:rsid w:val="00A4497C"/>
    <w:rsid w:val="00A44D17"/>
    <w:rsid w:val="00A457D9"/>
    <w:rsid w:val="00A45D55"/>
    <w:rsid w:val="00A45E11"/>
    <w:rsid w:val="00A45ECA"/>
    <w:rsid w:val="00A46361"/>
    <w:rsid w:val="00A46CEA"/>
    <w:rsid w:val="00A46EA1"/>
    <w:rsid w:val="00A4774F"/>
    <w:rsid w:val="00A50081"/>
    <w:rsid w:val="00A502B6"/>
    <w:rsid w:val="00A50504"/>
    <w:rsid w:val="00A50635"/>
    <w:rsid w:val="00A50DFB"/>
    <w:rsid w:val="00A50E1C"/>
    <w:rsid w:val="00A51921"/>
    <w:rsid w:val="00A524FE"/>
    <w:rsid w:val="00A52593"/>
    <w:rsid w:val="00A52A61"/>
    <w:rsid w:val="00A53F44"/>
    <w:rsid w:val="00A545C3"/>
    <w:rsid w:val="00A546C3"/>
    <w:rsid w:val="00A54B24"/>
    <w:rsid w:val="00A54F69"/>
    <w:rsid w:val="00A55059"/>
    <w:rsid w:val="00A55CCF"/>
    <w:rsid w:val="00A5699C"/>
    <w:rsid w:val="00A56E34"/>
    <w:rsid w:val="00A56E4B"/>
    <w:rsid w:val="00A570E1"/>
    <w:rsid w:val="00A5781A"/>
    <w:rsid w:val="00A57A10"/>
    <w:rsid w:val="00A57C2F"/>
    <w:rsid w:val="00A609BD"/>
    <w:rsid w:val="00A60CF3"/>
    <w:rsid w:val="00A60D53"/>
    <w:rsid w:val="00A61731"/>
    <w:rsid w:val="00A61797"/>
    <w:rsid w:val="00A62C93"/>
    <w:rsid w:val="00A62CE2"/>
    <w:rsid w:val="00A62D2D"/>
    <w:rsid w:val="00A63218"/>
    <w:rsid w:val="00A633FD"/>
    <w:rsid w:val="00A63440"/>
    <w:rsid w:val="00A64050"/>
    <w:rsid w:val="00A6416E"/>
    <w:rsid w:val="00A641E7"/>
    <w:rsid w:val="00A6432C"/>
    <w:rsid w:val="00A64F2A"/>
    <w:rsid w:val="00A666CB"/>
    <w:rsid w:val="00A66B85"/>
    <w:rsid w:val="00A66CDF"/>
    <w:rsid w:val="00A6723A"/>
    <w:rsid w:val="00A6755E"/>
    <w:rsid w:val="00A67CD4"/>
    <w:rsid w:val="00A67FCE"/>
    <w:rsid w:val="00A7024C"/>
    <w:rsid w:val="00A704BD"/>
    <w:rsid w:val="00A706F5"/>
    <w:rsid w:val="00A7082F"/>
    <w:rsid w:val="00A70E18"/>
    <w:rsid w:val="00A70F2D"/>
    <w:rsid w:val="00A715B0"/>
    <w:rsid w:val="00A71E93"/>
    <w:rsid w:val="00A727B8"/>
    <w:rsid w:val="00A72AA0"/>
    <w:rsid w:val="00A73163"/>
    <w:rsid w:val="00A73BC6"/>
    <w:rsid w:val="00A748ED"/>
    <w:rsid w:val="00A74F9E"/>
    <w:rsid w:val="00A7509B"/>
    <w:rsid w:val="00A7570D"/>
    <w:rsid w:val="00A75818"/>
    <w:rsid w:val="00A75D6C"/>
    <w:rsid w:val="00A762C1"/>
    <w:rsid w:val="00A7782B"/>
    <w:rsid w:val="00A77E73"/>
    <w:rsid w:val="00A805D7"/>
    <w:rsid w:val="00A80CCD"/>
    <w:rsid w:val="00A80D3A"/>
    <w:rsid w:val="00A815F8"/>
    <w:rsid w:val="00A820C1"/>
    <w:rsid w:val="00A82523"/>
    <w:rsid w:val="00A82539"/>
    <w:rsid w:val="00A82A72"/>
    <w:rsid w:val="00A83591"/>
    <w:rsid w:val="00A83909"/>
    <w:rsid w:val="00A83BF3"/>
    <w:rsid w:val="00A83D12"/>
    <w:rsid w:val="00A83D14"/>
    <w:rsid w:val="00A844D5"/>
    <w:rsid w:val="00A845A7"/>
    <w:rsid w:val="00A85677"/>
    <w:rsid w:val="00A85C00"/>
    <w:rsid w:val="00A8621D"/>
    <w:rsid w:val="00A869BB"/>
    <w:rsid w:val="00A87441"/>
    <w:rsid w:val="00A87954"/>
    <w:rsid w:val="00A90179"/>
    <w:rsid w:val="00A90B15"/>
    <w:rsid w:val="00A91675"/>
    <w:rsid w:val="00A92964"/>
    <w:rsid w:val="00A92EB4"/>
    <w:rsid w:val="00A93C9B"/>
    <w:rsid w:val="00A94FE6"/>
    <w:rsid w:val="00A95A94"/>
    <w:rsid w:val="00A95D8D"/>
    <w:rsid w:val="00A95DDB"/>
    <w:rsid w:val="00A963AD"/>
    <w:rsid w:val="00A96429"/>
    <w:rsid w:val="00A96C4D"/>
    <w:rsid w:val="00A972CE"/>
    <w:rsid w:val="00A97309"/>
    <w:rsid w:val="00A97DEE"/>
    <w:rsid w:val="00AA0109"/>
    <w:rsid w:val="00AA0717"/>
    <w:rsid w:val="00AA09D9"/>
    <w:rsid w:val="00AA12C8"/>
    <w:rsid w:val="00AA139F"/>
    <w:rsid w:val="00AA145E"/>
    <w:rsid w:val="00AA14CE"/>
    <w:rsid w:val="00AA1604"/>
    <w:rsid w:val="00AA218E"/>
    <w:rsid w:val="00AA242E"/>
    <w:rsid w:val="00AA2534"/>
    <w:rsid w:val="00AA2CEB"/>
    <w:rsid w:val="00AA32AA"/>
    <w:rsid w:val="00AA40EB"/>
    <w:rsid w:val="00AA4824"/>
    <w:rsid w:val="00AA490B"/>
    <w:rsid w:val="00AA4ACB"/>
    <w:rsid w:val="00AA55D6"/>
    <w:rsid w:val="00AA5FFE"/>
    <w:rsid w:val="00AA60E7"/>
    <w:rsid w:val="00AA65B2"/>
    <w:rsid w:val="00AA67D8"/>
    <w:rsid w:val="00AA6EED"/>
    <w:rsid w:val="00AA6FF4"/>
    <w:rsid w:val="00AA7051"/>
    <w:rsid w:val="00AA71A7"/>
    <w:rsid w:val="00AA7D0C"/>
    <w:rsid w:val="00AA7F46"/>
    <w:rsid w:val="00AB012E"/>
    <w:rsid w:val="00AB0E57"/>
    <w:rsid w:val="00AB120F"/>
    <w:rsid w:val="00AB15E5"/>
    <w:rsid w:val="00AB1691"/>
    <w:rsid w:val="00AB1B68"/>
    <w:rsid w:val="00AB2749"/>
    <w:rsid w:val="00AB290C"/>
    <w:rsid w:val="00AB2C9F"/>
    <w:rsid w:val="00AB2CE5"/>
    <w:rsid w:val="00AB2DD0"/>
    <w:rsid w:val="00AB334F"/>
    <w:rsid w:val="00AB3AED"/>
    <w:rsid w:val="00AB4B44"/>
    <w:rsid w:val="00AB54E7"/>
    <w:rsid w:val="00AB6809"/>
    <w:rsid w:val="00AB719C"/>
    <w:rsid w:val="00AB7247"/>
    <w:rsid w:val="00AC031D"/>
    <w:rsid w:val="00AC068E"/>
    <w:rsid w:val="00AC11C4"/>
    <w:rsid w:val="00AC1657"/>
    <w:rsid w:val="00AC1719"/>
    <w:rsid w:val="00AC1E25"/>
    <w:rsid w:val="00AC21EE"/>
    <w:rsid w:val="00AC36ED"/>
    <w:rsid w:val="00AC3B31"/>
    <w:rsid w:val="00AC4053"/>
    <w:rsid w:val="00AC45AC"/>
    <w:rsid w:val="00AC4B8B"/>
    <w:rsid w:val="00AC5ACE"/>
    <w:rsid w:val="00AC64E9"/>
    <w:rsid w:val="00AC6977"/>
    <w:rsid w:val="00AC6F8A"/>
    <w:rsid w:val="00AC7200"/>
    <w:rsid w:val="00AC7541"/>
    <w:rsid w:val="00AC7943"/>
    <w:rsid w:val="00AD0073"/>
    <w:rsid w:val="00AD0203"/>
    <w:rsid w:val="00AD047C"/>
    <w:rsid w:val="00AD06C4"/>
    <w:rsid w:val="00AD0D28"/>
    <w:rsid w:val="00AD1488"/>
    <w:rsid w:val="00AD153D"/>
    <w:rsid w:val="00AD1B9D"/>
    <w:rsid w:val="00AD1D2E"/>
    <w:rsid w:val="00AD230B"/>
    <w:rsid w:val="00AD2924"/>
    <w:rsid w:val="00AD29AC"/>
    <w:rsid w:val="00AD2C38"/>
    <w:rsid w:val="00AD3B5D"/>
    <w:rsid w:val="00AD4746"/>
    <w:rsid w:val="00AD4A52"/>
    <w:rsid w:val="00AD4D91"/>
    <w:rsid w:val="00AD4EB6"/>
    <w:rsid w:val="00AD5240"/>
    <w:rsid w:val="00AD525B"/>
    <w:rsid w:val="00AD57A5"/>
    <w:rsid w:val="00AD5DD5"/>
    <w:rsid w:val="00AD5DDC"/>
    <w:rsid w:val="00AD5EEF"/>
    <w:rsid w:val="00AD647D"/>
    <w:rsid w:val="00AD7261"/>
    <w:rsid w:val="00AD7AC7"/>
    <w:rsid w:val="00AD7B60"/>
    <w:rsid w:val="00AE02AA"/>
    <w:rsid w:val="00AE043C"/>
    <w:rsid w:val="00AE128B"/>
    <w:rsid w:val="00AE1477"/>
    <w:rsid w:val="00AE165D"/>
    <w:rsid w:val="00AE177D"/>
    <w:rsid w:val="00AE1C41"/>
    <w:rsid w:val="00AE2146"/>
    <w:rsid w:val="00AE2366"/>
    <w:rsid w:val="00AE23F4"/>
    <w:rsid w:val="00AE25F8"/>
    <w:rsid w:val="00AE3C3C"/>
    <w:rsid w:val="00AE4123"/>
    <w:rsid w:val="00AE41EA"/>
    <w:rsid w:val="00AE4BD6"/>
    <w:rsid w:val="00AE54CA"/>
    <w:rsid w:val="00AE59EA"/>
    <w:rsid w:val="00AE662E"/>
    <w:rsid w:val="00AE6817"/>
    <w:rsid w:val="00AE68FA"/>
    <w:rsid w:val="00AE6992"/>
    <w:rsid w:val="00AE6E4C"/>
    <w:rsid w:val="00AE6E50"/>
    <w:rsid w:val="00AE7505"/>
    <w:rsid w:val="00AE7D3C"/>
    <w:rsid w:val="00AF160A"/>
    <w:rsid w:val="00AF184B"/>
    <w:rsid w:val="00AF2319"/>
    <w:rsid w:val="00AF23D0"/>
    <w:rsid w:val="00AF23F4"/>
    <w:rsid w:val="00AF2516"/>
    <w:rsid w:val="00AF2575"/>
    <w:rsid w:val="00AF25FF"/>
    <w:rsid w:val="00AF2710"/>
    <w:rsid w:val="00AF300B"/>
    <w:rsid w:val="00AF3525"/>
    <w:rsid w:val="00AF3906"/>
    <w:rsid w:val="00AF490A"/>
    <w:rsid w:val="00AF4B45"/>
    <w:rsid w:val="00AF52F1"/>
    <w:rsid w:val="00AF57E0"/>
    <w:rsid w:val="00AF5C5C"/>
    <w:rsid w:val="00AF63AC"/>
    <w:rsid w:val="00AF68DA"/>
    <w:rsid w:val="00AF6F5F"/>
    <w:rsid w:val="00AF7123"/>
    <w:rsid w:val="00AF7982"/>
    <w:rsid w:val="00AF7B89"/>
    <w:rsid w:val="00B000F2"/>
    <w:rsid w:val="00B004B6"/>
    <w:rsid w:val="00B009DB"/>
    <w:rsid w:val="00B01CC3"/>
    <w:rsid w:val="00B02874"/>
    <w:rsid w:val="00B0287C"/>
    <w:rsid w:val="00B02892"/>
    <w:rsid w:val="00B02BA7"/>
    <w:rsid w:val="00B02E32"/>
    <w:rsid w:val="00B02F81"/>
    <w:rsid w:val="00B0354E"/>
    <w:rsid w:val="00B03645"/>
    <w:rsid w:val="00B0401E"/>
    <w:rsid w:val="00B044B1"/>
    <w:rsid w:val="00B049A1"/>
    <w:rsid w:val="00B04B78"/>
    <w:rsid w:val="00B04EA5"/>
    <w:rsid w:val="00B05616"/>
    <w:rsid w:val="00B057A4"/>
    <w:rsid w:val="00B06AB1"/>
    <w:rsid w:val="00B06C3B"/>
    <w:rsid w:val="00B07311"/>
    <w:rsid w:val="00B0742B"/>
    <w:rsid w:val="00B07CBF"/>
    <w:rsid w:val="00B101A9"/>
    <w:rsid w:val="00B10243"/>
    <w:rsid w:val="00B1038F"/>
    <w:rsid w:val="00B1061A"/>
    <w:rsid w:val="00B1074E"/>
    <w:rsid w:val="00B10B34"/>
    <w:rsid w:val="00B10E56"/>
    <w:rsid w:val="00B10E89"/>
    <w:rsid w:val="00B11151"/>
    <w:rsid w:val="00B114E9"/>
    <w:rsid w:val="00B11EC9"/>
    <w:rsid w:val="00B121B7"/>
    <w:rsid w:val="00B12B29"/>
    <w:rsid w:val="00B13286"/>
    <w:rsid w:val="00B13550"/>
    <w:rsid w:val="00B135EE"/>
    <w:rsid w:val="00B13943"/>
    <w:rsid w:val="00B13E34"/>
    <w:rsid w:val="00B13EDE"/>
    <w:rsid w:val="00B14225"/>
    <w:rsid w:val="00B144C5"/>
    <w:rsid w:val="00B147B0"/>
    <w:rsid w:val="00B1510B"/>
    <w:rsid w:val="00B1558F"/>
    <w:rsid w:val="00B155D9"/>
    <w:rsid w:val="00B15A3D"/>
    <w:rsid w:val="00B160A5"/>
    <w:rsid w:val="00B164AE"/>
    <w:rsid w:val="00B168FF"/>
    <w:rsid w:val="00B16BFF"/>
    <w:rsid w:val="00B17D0F"/>
    <w:rsid w:val="00B202CB"/>
    <w:rsid w:val="00B2062C"/>
    <w:rsid w:val="00B20713"/>
    <w:rsid w:val="00B210A0"/>
    <w:rsid w:val="00B21BCE"/>
    <w:rsid w:val="00B21CE1"/>
    <w:rsid w:val="00B2230B"/>
    <w:rsid w:val="00B2253A"/>
    <w:rsid w:val="00B2260C"/>
    <w:rsid w:val="00B2340F"/>
    <w:rsid w:val="00B2422C"/>
    <w:rsid w:val="00B242E5"/>
    <w:rsid w:val="00B24B9B"/>
    <w:rsid w:val="00B257C5"/>
    <w:rsid w:val="00B25893"/>
    <w:rsid w:val="00B2627B"/>
    <w:rsid w:val="00B264BF"/>
    <w:rsid w:val="00B265BC"/>
    <w:rsid w:val="00B2668F"/>
    <w:rsid w:val="00B26F33"/>
    <w:rsid w:val="00B30837"/>
    <w:rsid w:val="00B30C7A"/>
    <w:rsid w:val="00B311C9"/>
    <w:rsid w:val="00B311EC"/>
    <w:rsid w:val="00B314DA"/>
    <w:rsid w:val="00B31B0A"/>
    <w:rsid w:val="00B31C5C"/>
    <w:rsid w:val="00B32B0D"/>
    <w:rsid w:val="00B32B2A"/>
    <w:rsid w:val="00B32DA7"/>
    <w:rsid w:val="00B331B1"/>
    <w:rsid w:val="00B331FC"/>
    <w:rsid w:val="00B33240"/>
    <w:rsid w:val="00B33460"/>
    <w:rsid w:val="00B335C6"/>
    <w:rsid w:val="00B35A46"/>
    <w:rsid w:val="00B35EE9"/>
    <w:rsid w:val="00B362BE"/>
    <w:rsid w:val="00B369C3"/>
    <w:rsid w:val="00B37839"/>
    <w:rsid w:val="00B37850"/>
    <w:rsid w:val="00B37F23"/>
    <w:rsid w:val="00B402CC"/>
    <w:rsid w:val="00B40570"/>
    <w:rsid w:val="00B40A16"/>
    <w:rsid w:val="00B40A69"/>
    <w:rsid w:val="00B40E75"/>
    <w:rsid w:val="00B41176"/>
    <w:rsid w:val="00B42276"/>
    <w:rsid w:val="00B42828"/>
    <w:rsid w:val="00B42B20"/>
    <w:rsid w:val="00B42B5D"/>
    <w:rsid w:val="00B43628"/>
    <w:rsid w:val="00B44179"/>
    <w:rsid w:val="00B44355"/>
    <w:rsid w:val="00B44542"/>
    <w:rsid w:val="00B448AC"/>
    <w:rsid w:val="00B44A61"/>
    <w:rsid w:val="00B45672"/>
    <w:rsid w:val="00B45E41"/>
    <w:rsid w:val="00B46634"/>
    <w:rsid w:val="00B46827"/>
    <w:rsid w:val="00B46848"/>
    <w:rsid w:val="00B471EC"/>
    <w:rsid w:val="00B47624"/>
    <w:rsid w:val="00B50415"/>
    <w:rsid w:val="00B50F87"/>
    <w:rsid w:val="00B50F93"/>
    <w:rsid w:val="00B512EE"/>
    <w:rsid w:val="00B516D9"/>
    <w:rsid w:val="00B52360"/>
    <w:rsid w:val="00B52B3B"/>
    <w:rsid w:val="00B52CEB"/>
    <w:rsid w:val="00B53565"/>
    <w:rsid w:val="00B53AC2"/>
    <w:rsid w:val="00B53D41"/>
    <w:rsid w:val="00B5441E"/>
    <w:rsid w:val="00B55164"/>
    <w:rsid w:val="00B56835"/>
    <w:rsid w:val="00B5729F"/>
    <w:rsid w:val="00B57CAA"/>
    <w:rsid w:val="00B61659"/>
    <w:rsid w:val="00B61E72"/>
    <w:rsid w:val="00B62B8D"/>
    <w:rsid w:val="00B62DE9"/>
    <w:rsid w:val="00B635C8"/>
    <w:rsid w:val="00B63749"/>
    <w:rsid w:val="00B63773"/>
    <w:rsid w:val="00B637C2"/>
    <w:rsid w:val="00B64057"/>
    <w:rsid w:val="00B640E6"/>
    <w:rsid w:val="00B6423E"/>
    <w:rsid w:val="00B64C87"/>
    <w:rsid w:val="00B64F27"/>
    <w:rsid w:val="00B64FDC"/>
    <w:rsid w:val="00B653D1"/>
    <w:rsid w:val="00B6564D"/>
    <w:rsid w:val="00B657F3"/>
    <w:rsid w:val="00B65EFD"/>
    <w:rsid w:val="00B66B3E"/>
    <w:rsid w:val="00B66B72"/>
    <w:rsid w:val="00B66D86"/>
    <w:rsid w:val="00B66E19"/>
    <w:rsid w:val="00B66F3C"/>
    <w:rsid w:val="00B66FE5"/>
    <w:rsid w:val="00B67412"/>
    <w:rsid w:val="00B678F9"/>
    <w:rsid w:val="00B67AE5"/>
    <w:rsid w:val="00B709DC"/>
    <w:rsid w:val="00B70AAD"/>
    <w:rsid w:val="00B711B1"/>
    <w:rsid w:val="00B71869"/>
    <w:rsid w:val="00B71A2A"/>
    <w:rsid w:val="00B71C48"/>
    <w:rsid w:val="00B71E3F"/>
    <w:rsid w:val="00B7222A"/>
    <w:rsid w:val="00B723DB"/>
    <w:rsid w:val="00B73011"/>
    <w:rsid w:val="00B73786"/>
    <w:rsid w:val="00B73CA1"/>
    <w:rsid w:val="00B74174"/>
    <w:rsid w:val="00B7436D"/>
    <w:rsid w:val="00B75AE2"/>
    <w:rsid w:val="00B75DEF"/>
    <w:rsid w:val="00B75EDD"/>
    <w:rsid w:val="00B76166"/>
    <w:rsid w:val="00B76AFE"/>
    <w:rsid w:val="00B77054"/>
    <w:rsid w:val="00B7727D"/>
    <w:rsid w:val="00B77312"/>
    <w:rsid w:val="00B77594"/>
    <w:rsid w:val="00B776E4"/>
    <w:rsid w:val="00B778B2"/>
    <w:rsid w:val="00B77A4C"/>
    <w:rsid w:val="00B77AFF"/>
    <w:rsid w:val="00B77F94"/>
    <w:rsid w:val="00B80895"/>
    <w:rsid w:val="00B80E95"/>
    <w:rsid w:val="00B81EF5"/>
    <w:rsid w:val="00B8389B"/>
    <w:rsid w:val="00B839CD"/>
    <w:rsid w:val="00B84903"/>
    <w:rsid w:val="00B849A0"/>
    <w:rsid w:val="00B858EE"/>
    <w:rsid w:val="00B85A3B"/>
    <w:rsid w:val="00B865F8"/>
    <w:rsid w:val="00B86804"/>
    <w:rsid w:val="00B86DF4"/>
    <w:rsid w:val="00B86F75"/>
    <w:rsid w:val="00B872A1"/>
    <w:rsid w:val="00B87767"/>
    <w:rsid w:val="00B87B81"/>
    <w:rsid w:val="00B87DB4"/>
    <w:rsid w:val="00B87E42"/>
    <w:rsid w:val="00B9042C"/>
    <w:rsid w:val="00B90CB5"/>
    <w:rsid w:val="00B917DB"/>
    <w:rsid w:val="00B91B5E"/>
    <w:rsid w:val="00B91BF4"/>
    <w:rsid w:val="00B91EB5"/>
    <w:rsid w:val="00B92412"/>
    <w:rsid w:val="00B926E8"/>
    <w:rsid w:val="00B92714"/>
    <w:rsid w:val="00B92879"/>
    <w:rsid w:val="00B92B6E"/>
    <w:rsid w:val="00B9385D"/>
    <w:rsid w:val="00B9388D"/>
    <w:rsid w:val="00B938A9"/>
    <w:rsid w:val="00B94AA0"/>
    <w:rsid w:val="00B94BCD"/>
    <w:rsid w:val="00B94FA9"/>
    <w:rsid w:val="00B95662"/>
    <w:rsid w:val="00B95699"/>
    <w:rsid w:val="00B95B7B"/>
    <w:rsid w:val="00B96051"/>
    <w:rsid w:val="00B96C77"/>
    <w:rsid w:val="00B96CC4"/>
    <w:rsid w:val="00B97E61"/>
    <w:rsid w:val="00B97EC5"/>
    <w:rsid w:val="00BA07D5"/>
    <w:rsid w:val="00BA16C8"/>
    <w:rsid w:val="00BA1928"/>
    <w:rsid w:val="00BA1ABB"/>
    <w:rsid w:val="00BA1CDC"/>
    <w:rsid w:val="00BA2530"/>
    <w:rsid w:val="00BA2647"/>
    <w:rsid w:val="00BA291B"/>
    <w:rsid w:val="00BA2DAF"/>
    <w:rsid w:val="00BA3451"/>
    <w:rsid w:val="00BA3F12"/>
    <w:rsid w:val="00BA42AE"/>
    <w:rsid w:val="00BA44B9"/>
    <w:rsid w:val="00BA4A1B"/>
    <w:rsid w:val="00BA4C21"/>
    <w:rsid w:val="00BA51CC"/>
    <w:rsid w:val="00BA5FD8"/>
    <w:rsid w:val="00BA5FE5"/>
    <w:rsid w:val="00BA67D2"/>
    <w:rsid w:val="00BA6AF4"/>
    <w:rsid w:val="00BA7423"/>
    <w:rsid w:val="00BA7B58"/>
    <w:rsid w:val="00BA7C9A"/>
    <w:rsid w:val="00BA7CCB"/>
    <w:rsid w:val="00BB0211"/>
    <w:rsid w:val="00BB0448"/>
    <w:rsid w:val="00BB14E6"/>
    <w:rsid w:val="00BB18E8"/>
    <w:rsid w:val="00BB1C18"/>
    <w:rsid w:val="00BB1C4C"/>
    <w:rsid w:val="00BB1CE4"/>
    <w:rsid w:val="00BB2180"/>
    <w:rsid w:val="00BB23B6"/>
    <w:rsid w:val="00BB2412"/>
    <w:rsid w:val="00BB2A8D"/>
    <w:rsid w:val="00BB2BFC"/>
    <w:rsid w:val="00BB2BFD"/>
    <w:rsid w:val="00BB2DF3"/>
    <w:rsid w:val="00BB2DFA"/>
    <w:rsid w:val="00BB2F57"/>
    <w:rsid w:val="00BB30EA"/>
    <w:rsid w:val="00BB3252"/>
    <w:rsid w:val="00BB3909"/>
    <w:rsid w:val="00BB3DF1"/>
    <w:rsid w:val="00BB42A6"/>
    <w:rsid w:val="00BB46EA"/>
    <w:rsid w:val="00BB4791"/>
    <w:rsid w:val="00BB4C02"/>
    <w:rsid w:val="00BB50BD"/>
    <w:rsid w:val="00BB512B"/>
    <w:rsid w:val="00BB5138"/>
    <w:rsid w:val="00BB52DE"/>
    <w:rsid w:val="00BB5CC0"/>
    <w:rsid w:val="00BB6123"/>
    <w:rsid w:val="00BB6A00"/>
    <w:rsid w:val="00BB6D34"/>
    <w:rsid w:val="00BB7DFD"/>
    <w:rsid w:val="00BC00C8"/>
    <w:rsid w:val="00BC02B0"/>
    <w:rsid w:val="00BC02C9"/>
    <w:rsid w:val="00BC02E7"/>
    <w:rsid w:val="00BC04F1"/>
    <w:rsid w:val="00BC05B0"/>
    <w:rsid w:val="00BC0889"/>
    <w:rsid w:val="00BC0A40"/>
    <w:rsid w:val="00BC0AB2"/>
    <w:rsid w:val="00BC12B6"/>
    <w:rsid w:val="00BC19B2"/>
    <w:rsid w:val="00BC1C97"/>
    <w:rsid w:val="00BC1D45"/>
    <w:rsid w:val="00BC1E26"/>
    <w:rsid w:val="00BC2BA1"/>
    <w:rsid w:val="00BC3341"/>
    <w:rsid w:val="00BC35DF"/>
    <w:rsid w:val="00BC37B9"/>
    <w:rsid w:val="00BC4432"/>
    <w:rsid w:val="00BC4556"/>
    <w:rsid w:val="00BC47E4"/>
    <w:rsid w:val="00BC4DAA"/>
    <w:rsid w:val="00BC6434"/>
    <w:rsid w:val="00BC6589"/>
    <w:rsid w:val="00BC6BDC"/>
    <w:rsid w:val="00BC7486"/>
    <w:rsid w:val="00BC7E12"/>
    <w:rsid w:val="00BD0053"/>
    <w:rsid w:val="00BD0064"/>
    <w:rsid w:val="00BD02BC"/>
    <w:rsid w:val="00BD03F1"/>
    <w:rsid w:val="00BD04AB"/>
    <w:rsid w:val="00BD0E90"/>
    <w:rsid w:val="00BD0F1C"/>
    <w:rsid w:val="00BD10D8"/>
    <w:rsid w:val="00BD23D9"/>
    <w:rsid w:val="00BD2710"/>
    <w:rsid w:val="00BD2FE7"/>
    <w:rsid w:val="00BD3326"/>
    <w:rsid w:val="00BD354C"/>
    <w:rsid w:val="00BD366F"/>
    <w:rsid w:val="00BD40B8"/>
    <w:rsid w:val="00BD4EC1"/>
    <w:rsid w:val="00BD52A5"/>
    <w:rsid w:val="00BD5F8A"/>
    <w:rsid w:val="00BD6898"/>
    <w:rsid w:val="00BD6900"/>
    <w:rsid w:val="00BD709B"/>
    <w:rsid w:val="00BD754D"/>
    <w:rsid w:val="00BE08EC"/>
    <w:rsid w:val="00BE09A4"/>
    <w:rsid w:val="00BE09E3"/>
    <w:rsid w:val="00BE0A8D"/>
    <w:rsid w:val="00BE0A8E"/>
    <w:rsid w:val="00BE0F43"/>
    <w:rsid w:val="00BE118C"/>
    <w:rsid w:val="00BE155F"/>
    <w:rsid w:val="00BE16A6"/>
    <w:rsid w:val="00BE26A7"/>
    <w:rsid w:val="00BE2757"/>
    <w:rsid w:val="00BE27AE"/>
    <w:rsid w:val="00BE311E"/>
    <w:rsid w:val="00BE3648"/>
    <w:rsid w:val="00BE390F"/>
    <w:rsid w:val="00BE4818"/>
    <w:rsid w:val="00BE58D0"/>
    <w:rsid w:val="00BE5F8D"/>
    <w:rsid w:val="00BE60BB"/>
    <w:rsid w:val="00BE6A02"/>
    <w:rsid w:val="00BE6D8B"/>
    <w:rsid w:val="00BE745B"/>
    <w:rsid w:val="00BE779E"/>
    <w:rsid w:val="00BE7D5E"/>
    <w:rsid w:val="00BF05A8"/>
    <w:rsid w:val="00BF05C9"/>
    <w:rsid w:val="00BF065E"/>
    <w:rsid w:val="00BF13AF"/>
    <w:rsid w:val="00BF14D7"/>
    <w:rsid w:val="00BF1BBB"/>
    <w:rsid w:val="00BF25BA"/>
    <w:rsid w:val="00BF2A5A"/>
    <w:rsid w:val="00BF357A"/>
    <w:rsid w:val="00BF3807"/>
    <w:rsid w:val="00BF3C6C"/>
    <w:rsid w:val="00BF4544"/>
    <w:rsid w:val="00BF46BC"/>
    <w:rsid w:val="00BF4807"/>
    <w:rsid w:val="00BF4D4B"/>
    <w:rsid w:val="00BF551F"/>
    <w:rsid w:val="00BF5569"/>
    <w:rsid w:val="00BF5CA8"/>
    <w:rsid w:val="00BF6155"/>
    <w:rsid w:val="00BF6EDE"/>
    <w:rsid w:val="00BF7077"/>
    <w:rsid w:val="00BF70E9"/>
    <w:rsid w:val="00BF72F5"/>
    <w:rsid w:val="00BF7AE8"/>
    <w:rsid w:val="00C00013"/>
    <w:rsid w:val="00C00164"/>
    <w:rsid w:val="00C00443"/>
    <w:rsid w:val="00C00732"/>
    <w:rsid w:val="00C007B5"/>
    <w:rsid w:val="00C01652"/>
    <w:rsid w:val="00C019A2"/>
    <w:rsid w:val="00C02C41"/>
    <w:rsid w:val="00C03CB1"/>
    <w:rsid w:val="00C05CAE"/>
    <w:rsid w:val="00C05CC9"/>
    <w:rsid w:val="00C06A22"/>
    <w:rsid w:val="00C06BAC"/>
    <w:rsid w:val="00C06E0A"/>
    <w:rsid w:val="00C07215"/>
    <w:rsid w:val="00C07E69"/>
    <w:rsid w:val="00C07F41"/>
    <w:rsid w:val="00C10015"/>
    <w:rsid w:val="00C10044"/>
    <w:rsid w:val="00C10B86"/>
    <w:rsid w:val="00C10CD1"/>
    <w:rsid w:val="00C10E28"/>
    <w:rsid w:val="00C1107E"/>
    <w:rsid w:val="00C110D9"/>
    <w:rsid w:val="00C115E2"/>
    <w:rsid w:val="00C11602"/>
    <w:rsid w:val="00C12FC0"/>
    <w:rsid w:val="00C130D2"/>
    <w:rsid w:val="00C134E4"/>
    <w:rsid w:val="00C1351A"/>
    <w:rsid w:val="00C1363B"/>
    <w:rsid w:val="00C150CA"/>
    <w:rsid w:val="00C15634"/>
    <w:rsid w:val="00C157FE"/>
    <w:rsid w:val="00C16266"/>
    <w:rsid w:val="00C16BFB"/>
    <w:rsid w:val="00C17518"/>
    <w:rsid w:val="00C201B2"/>
    <w:rsid w:val="00C2041E"/>
    <w:rsid w:val="00C20883"/>
    <w:rsid w:val="00C20A20"/>
    <w:rsid w:val="00C20FC7"/>
    <w:rsid w:val="00C211A7"/>
    <w:rsid w:val="00C21BBE"/>
    <w:rsid w:val="00C22399"/>
    <w:rsid w:val="00C22AA9"/>
    <w:rsid w:val="00C22FFD"/>
    <w:rsid w:val="00C23289"/>
    <w:rsid w:val="00C237E5"/>
    <w:rsid w:val="00C24384"/>
    <w:rsid w:val="00C24E96"/>
    <w:rsid w:val="00C24F5D"/>
    <w:rsid w:val="00C2552E"/>
    <w:rsid w:val="00C2654B"/>
    <w:rsid w:val="00C26CEF"/>
    <w:rsid w:val="00C26D57"/>
    <w:rsid w:val="00C26EE3"/>
    <w:rsid w:val="00C27274"/>
    <w:rsid w:val="00C27993"/>
    <w:rsid w:val="00C27BE4"/>
    <w:rsid w:val="00C3062A"/>
    <w:rsid w:val="00C308E4"/>
    <w:rsid w:val="00C30A83"/>
    <w:rsid w:val="00C30BD9"/>
    <w:rsid w:val="00C31A02"/>
    <w:rsid w:val="00C31EF7"/>
    <w:rsid w:val="00C3207D"/>
    <w:rsid w:val="00C320B3"/>
    <w:rsid w:val="00C32266"/>
    <w:rsid w:val="00C32638"/>
    <w:rsid w:val="00C330A6"/>
    <w:rsid w:val="00C33E28"/>
    <w:rsid w:val="00C3439E"/>
    <w:rsid w:val="00C34C47"/>
    <w:rsid w:val="00C35082"/>
    <w:rsid w:val="00C3574C"/>
    <w:rsid w:val="00C35922"/>
    <w:rsid w:val="00C35D95"/>
    <w:rsid w:val="00C365A2"/>
    <w:rsid w:val="00C3671B"/>
    <w:rsid w:val="00C36DF2"/>
    <w:rsid w:val="00C3704C"/>
    <w:rsid w:val="00C37199"/>
    <w:rsid w:val="00C37336"/>
    <w:rsid w:val="00C405B7"/>
    <w:rsid w:val="00C40EC2"/>
    <w:rsid w:val="00C410B0"/>
    <w:rsid w:val="00C41121"/>
    <w:rsid w:val="00C41EA1"/>
    <w:rsid w:val="00C422C4"/>
    <w:rsid w:val="00C422C8"/>
    <w:rsid w:val="00C436F3"/>
    <w:rsid w:val="00C44AA6"/>
    <w:rsid w:val="00C45606"/>
    <w:rsid w:val="00C45EBE"/>
    <w:rsid w:val="00C460A5"/>
    <w:rsid w:val="00C461EC"/>
    <w:rsid w:val="00C46830"/>
    <w:rsid w:val="00C474D3"/>
    <w:rsid w:val="00C476A6"/>
    <w:rsid w:val="00C47798"/>
    <w:rsid w:val="00C47A31"/>
    <w:rsid w:val="00C47CB7"/>
    <w:rsid w:val="00C5026F"/>
    <w:rsid w:val="00C505E5"/>
    <w:rsid w:val="00C509DC"/>
    <w:rsid w:val="00C51527"/>
    <w:rsid w:val="00C51B72"/>
    <w:rsid w:val="00C51EC7"/>
    <w:rsid w:val="00C5291A"/>
    <w:rsid w:val="00C52F06"/>
    <w:rsid w:val="00C53A2A"/>
    <w:rsid w:val="00C5401A"/>
    <w:rsid w:val="00C547E5"/>
    <w:rsid w:val="00C54924"/>
    <w:rsid w:val="00C55A38"/>
    <w:rsid w:val="00C55F75"/>
    <w:rsid w:val="00C56686"/>
    <w:rsid w:val="00C569C4"/>
    <w:rsid w:val="00C56D38"/>
    <w:rsid w:val="00C57086"/>
    <w:rsid w:val="00C57C77"/>
    <w:rsid w:val="00C57DE0"/>
    <w:rsid w:val="00C601FD"/>
    <w:rsid w:val="00C60E7D"/>
    <w:rsid w:val="00C62150"/>
    <w:rsid w:val="00C621EE"/>
    <w:rsid w:val="00C625F5"/>
    <w:rsid w:val="00C62646"/>
    <w:rsid w:val="00C62A30"/>
    <w:rsid w:val="00C62E36"/>
    <w:rsid w:val="00C62F44"/>
    <w:rsid w:val="00C63439"/>
    <w:rsid w:val="00C6361A"/>
    <w:rsid w:val="00C641D3"/>
    <w:rsid w:val="00C64AB3"/>
    <w:rsid w:val="00C66AEF"/>
    <w:rsid w:val="00C66D00"/>
    <w:rsid w:val="00C66F4C"/>
    <w:rsid w:val="00C67207"/>
    <w:rsid w:val="00C6791C"/>
    <w:rsid w:val="00C67A90"/>
    <w:rsid w:val="00C70457"/>
    <w:rsid w:val="00C7053F"/>
    <w:rsid w:val="00C70CF0"/>
    <w:rsid w:val="00C7102D"/>
    <w:rsid w:val="00C71A11"/>
    <w:rsid w:val="00C71B92"/>
    <w:rsid w:val="00C72031"/>
    <w:rsid w:val="00C72B09"/>
    <w:rsid w:val="00C72E11"/>
    <w:rsid w:val="00C73CE4"/>
    <w:rsid w:val="00C745E1"/>
    <w:rsid w:val="00C74F95"/>
    <w:rsid w:val="00C767F7"/>
    <w:rsid w:val="00C76AE3"/>
    <w:rsid w:val="00C76BB5"/>
    <w:rsid w:val="00C76D2B"/>
    <w:rsid w:val="00C7783A"/>
    <w:rsid w:val="00C77E38"/>
    <w:rsid w:val="00C80199"/>
    <w:rsid w:val="00C8035E"/>
    <w:rsid w:val="00C803F3"/>
    <w:rsid w:val="00C80960"/>
    <w:rsid w:val="00C80FEE"/>
    <w:rsid w:val="00C81129"/>
    <w:rsid w:val="00C8148C"/>
    <w:rsid w:val="00C82317"/>
    <w:rsid w:val="00C82AE1"/>
    <w:rsid w:val="00C82B6F"/>
    <w:rsid w:val="00C831CC"/>
    <w:rsid w:val="00C83236"/>
    <w:rsid w:val="00C83509"/>
    <w:rsid w:val="00C839E2"/>
    <w:rsid w:val="00C83D71"/>
    <w:rsid w:val="00C83E6E"/>
    <w:rsid w:val="00C843D0"/>
    <w:rsid w:val="00C84545"/>
    <w:rsid w:val="00C8495F"/>
    <w:rsid w:val="00C85459"/>
    <w:rsid w:val="00C854A3"/>
    <w:rsid w:val="00C85EF0"/>
    <w:rsid w:val="00C85F42"/>
    <w:rsid w:val="00C860B1"/>
    <w:rsid w:val="00C86AF5"/>
    <w:rsid w:val="00C86EEF"/>
    <w:rsid w:val="00C870B0"/>
    <w:rsid w:val="00C879F6"/>
    <w:rsid w:val="00C87A20"/>
    <w:rsid w:val="00C901BE"/>
    <w:rsid w:val="00C90485"/>
    <w:rsid w:val="00C904D8"/>
    <w:rsid w:val="00C91189"/>
    <w:rsid w:val="00C9127E"/>
    <w:rsid w:val="00C91286"/>
    <w:rsid w:val="00C915AC"/>
    <w:rsid w:val="00C91738"/>
    <w:rsid w:val="00C91CD4"/>
    <w:rsid w:val="00C92F31"/>
    <w:rsid w:val="00C930B3"/>
    <w:rsid w:val="00C9358C"/>
    <w:rsid w:val="00C935A4"/>
    <w:rsid w:val="00C93861"/>
    <w:rsid w:val="00C93AD3"/>
    <w:rsid w:val="00C93C4E"/>
    <w:rsid w:val="00C94222"/>
    <w:rsid w:val="00C9438B"/>
    <w:rsid w:val="00C94A14"/>
    <w:rsid w:val="00C94F99"/>
    <w:rsid w:val="00C956F4"/>
    <w:rsid w:val="00C9617B"/>
    <w:rsid w:val="00C96455"/>
    <w:rsid w:val="00C969B0"/>
    <w:rsid w:val="00CA0ABF"/>
    <w:rsid w:val="00CA0B0C"/>
    <w:rsid w:val="00CA0F82"/>
    <w:rsid w:val="00CA1264"/>
    <w:rsid w:val="00CA1283"/>
    <w:rsid w:val="00CA14D1"/>
    <w:rsid w:val="00CA1E45"/>
    <w:rsid w:val="00CA26DF"/>
    <w:rsid w:val="00CA275F"/>
    <w:rsid w:val="00CA2E0D"/>
    <w:rsid w:val="00CA34E2"/>
    <w:rsid w:val="00CA456E"/>
    <w:rsid w:val="00CA4EBD"/>
    <w:rsid w:val="00CA518D"/>
    <w:rsid w:val="00CA519A"/>
    <w:rsid w:val="00CA57E7"/>
    <w:rsid w:val="00CA5D41"/>
    <w:rsid w:val="00CA63C8"/>
    <w:rsid w:val="00CA6B77"/>
    <w:rsid w:val="00CA721F"/>
    <w:rsid w:val="00CA74E3"/>
    <w:rsid w:val="00CA7992"/>
    <w:rsid w:val="00CA79AE"/>
    <w:rsid w:val="00CA7AA1"/>
    <w:rsid w:val="00CA7B91"/>
    <w:rsid w:val="00CB00E4"/>
    <w:rsid w:val="00CB0391"/>
    <w:rsid w:val="00CB10DB"/>
    <w:rsid w:val="00CB1E14"/>
    <w:rsid w:val="00CB24DD"/>
    <w:rsid w:val="00CB2EAE"/>
    <w:rsid w:val="00CB3E42"/>
    <w:rsid w:val="00CB4123"/>
    <w:rsid w:val="00CB4642"/>
    <w:rsid w:val="00CB4F13"/>
    <w:rsid w:val="00CB57ED"/>
    <w:rsid w:val="00CB5803"/>
    <w:rsid w:val="00CB6295"/>
    <w:rsid w:val="00CB6423"/>
    <w:rsid w:val="00CB64F1"/>
    <w:rsid w:val="00CB6B1C"/>
    <w:rsid w:val="00CB6FA5"/>
    <w:rsid w:val="00CB74B2"/>
    <w:rsid w:val="00CB76DB"/>
    <w:rsid w:val="00CB7F6F"/>
    <w:rsid w:val="00CC0018"/>
    <w:rsid w:val="00CC01F3"/>
    <w:rsid w:val="00CC0218"/>
    <w:rsid w:val="00CC023C"/>
    <w:rsid w:val="00CC0266"/>
    <w:rsid w:val="00CC0A33"/>
    <w:rsid w:val="00CC125D"/>
    <w:rsid w:val="00CC1404"/>
    <w:rsid w:val="00CC21C6"/>
    <w:rsid w:val="00CC237B"/>
    <w:rsid w:val="00CC23EC"/>
    <w:rsid w:val="00CC27A2"/>
    <w:rsid w:val="00CC2B89"/>
    <w:rsid w:val="00CC303A"/>
    <w:rsid w:val="00CC3181"/>
    <w:rsid w:val="00CC3582"/>
    <w:rsid w:val="00CC3852"/>
    <w:rsid w:val="00CC3C43"/>
    <w:rsid w:val="00CC3F68"/>
    <w:rsid w:val="00CC4D83"/>
    <w:rsid w:val="00CC5EDC"/>
    <w:rsid w:val="00CC5F88"/>
    <w:rsid w:val="00CC67DD"/>
    <w:rsid w:val="00CC6845"/>
    <w:rsid w:val="00CC685B"/>
    <w:rsid w:val="00CC69F5"/>
    <w:rsid w:val="00CC6C2B"/>
    <w:rsid w:val="00CC6C41"/>
    <w:rsid w:val="00CC6CA2"/>
    <w:rsid w:val="00CC6FED"/>
    <w:rsid w:val="00CC7D40"/>
    <w:rsid w:val="00CD022F"/>
    <w:rsid w:val="00CD09D3"/>
    <w:rsid w:val="00CD1589"/>
    <w:rsid w:val="00CD1718"/>
    <w:rsid w:val="00CD221C"/>
    <w:rsid w:val="00CD2426"/>
    <w:rsid w:val="00CD258D"/>
    <w:rsid w:val="00CD3084"/>
    <w:rsid w:val="00CD317C"/>
    <w:rsid w:val="00CD32A3"/>
    <w:rsid w:val="00CD39D2"/>
    <w:rsid w:val="00CD3C1C"/>
    <w:rsid w:val="00CD43A1"/>
    <w:rsid w:val="00CD48F2"/>
    <w:rsid w:val="00CD4998"/>
    <w:rsid w:val="00CD4DDB"/>
    <w:rsid w:val="00CD6EFF"/>
    <w:rsid w:val="00CD70F2"/>
    <w:rsid w:val="00CD7340"/>
    <w:rsid w:val="00CD7427"/>
    <w:rsid w:val="00CD757C"/>
    <w:rsid w:val="00CD7688"/>
    <w:rsid w:val="00CD777C"/>
    <w:rsid w:val="00CD7A3E"/>
    <w:rsid w:val="00CE03D5"/>
    <w:rsid w:val="00CE0A2E"/>
    <w:rsid w:val="00CE0A9F"/>
    <w:rsid w:val="00CE0AEE"/>
    <w:rsid w:val="00CE0BDF"/>
    <w:rsid w:val="00CE0C69"/>
    <w:rsid w:val="00CE12A8"/>
    <w:rsid w:val="00CE154B"/>
    <w:rsid w:val="00CE1707"/>
    <w:rsid w:val="00CE1825"/>
    <w:rsid w:val="00CE19C0"/>
    <w:rsid w:val="00CE1F6D"/>
    <w:rsid w:val="00CE2203"/>
    <w:rsid w:val="00CE2A57"/>
    <w:rsid w:val="00CE47B3"/>
    <w:rsid w:val="00CE5112"/>
    <w:rsid w:val="00CE5180"/>
    <w:rsid w:val="00CE54AD"/>
    <w:rsid w:val="00CE5932"/>
    <w:rsid w:val="00CE5AA9"/>
    <w:rsid w:val="00CE5D63"/>
    <w:rsid w:val="00CE5EDE"/>
    <w:rsid w:val="00CE62C5"/>
    <w:rsid w:val="00CE6D66"/>
    <w:rsid w:val="00CE708E"/>
    <w:rsid w:val="00CE7E7E"/>
    <w:rsid w:val="00CF02DF"/>
    <w:rsid w:val="00CF0B05"/>
    <w:rsid w:val="00CF13FE"/>
    <w:rsid w:val="00CF1C75"/>
    <w:rsid w:val="00CF1F5E"/>
    <w:rsid w:val="00CF20DE"/>
    <w:rsid w:val="00CF2723"/>
    <w:rsid w:val="00CF3838"/>
    <w:rsid w:val="00CF3B72"/>
    <w:rsid w:val="00CF3C01"/>
    <w:rsid w:val="00CF41C0"/>
    <w:rsid w:val="00CF41E0"/>
    <w:rsid w:val="00CF43AC"/>
    <w:rsid w:val="00CF4602"/>
    <w:rsid w:val="00CF4988"/>
    <w:rsid w:val="00CF4A38"/>
    <w:rsid w:val="00CF4DCA"/>
    <w:rsid w:val="00CF5010"/>
    <w:rsid w:val="00CF5227"/>
    <w:rsid w:val="00CF6D5D"/>
    <w:rsid w:val="00CF70A8"/>
    <w:rsid w:val="00CF70FF"/>
    <w:rsid w:val="00CF7ACC"/>
    <w:rsid w:val="00CF7D36"/>
    <w:rsid w:val="00D002CA"/>
    <w:rsid w:val="00D00714"/>
    <w:rsid w:val="00D00767"/>
    <w:rsid w:val="00D00805"/>
    <w:rsid w:val="00D00E18"/>
    <w:rsid w:val="00D01DFC"/>
    <w:rsid w:val="00D01F34"/>
    <w:rsid w:val="00D0209E"/>
    <w:rsid w:val="00D02741"/>
    <w:rsid w:val="00D02769"/>
    <w:rsid w:val="00D027DE"/>
    <w:rsid w:val="00D02D05"/>
    <w:rsid w:val="00D038A2"/>
    <w:rsid w:val="00D04039"/>
    <w:rsid w:val="00D04516"/>
    <w:rsid w:val="00D0473D"/>
    <w:rsid w:val="00D04B1B"/>
    <w:rsid w:val="00D04BDC"/>
    <w:rsid w:val="00D055C2"/>
    <w:rsid w:val="00D057BC"/>
    <w:rsid w:val="00D05801"/>
    <w:rsid w:val="00D05879"/>
    <w:rsid w:val="00D06137"/>
    <w:rsid w:val="00D06370"/>
    <w:rsid w:val="00D066BC"/>
    <w:rsid w:val="00D06749"/>
    <w:rsid w:val="00D0738D"/>
    <w:rsid w:val="00D075CD"/>
    <w:rsid w:val="00D076B4"/>
    <w:rsid w:val="00D07710"/>
    <w:rsid w:val="00D07BD0"/>
    <w:rsid w:val="00D1039A"/>
    <w:rsid w:val="00D10791"/>
    <w:rsid w:val="00D11E7C"/>
    <w:rsid w:val="00D12031"/>
    <w:rsid w:val="00D12C51"/>
    <w:rsid w:val="00D12E8B"/>
    <w:rsid w:val="00D12F63"/>
    <w:rsid w:val="00D13A76"/>
    <w:rsid w:val="00D14AF4"/>
    <w:rsid w:val="00D14CA1"/>
    <w:rsid w:val="00D14D91"/>
    <w:rsid w:val="00D15CAF"/>
    <w:rsid w:val="00D16075"/>
    <w:rsid w:val="00D16B96"/>
    <w:rsid w:val="00D17197"/>
    <w:rsid w:val="00D17A59"/>
    <w:rsid w:val="00D17F66"/>
    <w:rsid w:val="00D20315"/>
    <w:rsid w:val="00D207F2"/>
    <w:rsid w:val="00D20DE0"/>
    <w:rsid w:val="00D2152C"/>
    <w:rsid w:val="00D21CC4"/>
    <w:rsid w:val="00D21E22"/>
    <w:rsid w:val="00D21E96"/>
    <w:rsid w:val="00D22D34"/>
    <w:rsid w:val="00D22E06"/>
    <w:rsid w:val="00D231BF"/>
    <w:rsid w:val="00D23D6A"/>
    <w:rsid w:val="00D24247"/>
    <w:rsid w:val="00D2487C"/>
    <w:rsid w:val="00D24A7A"/>
    <w:rsid w:val="00D24B09"/>
    <w:rsid w:val="00D257E4"/>
    <w:rsid w:val="00D25D0A"/>
    <w:rsid w:val="00D25F5D"/>
    <w:rsid w:val="00D261CA"/>
    <w:rsid w:val="00D26BDA"/>
    <w:rsid w:val="00D26E09"/>
    <w:rsid w:val="00D270D0"/>
    <w:rsid w:val="00D30301"/>
    <w:rsid w:val="00D305EA"/>
    <w:rsid w:val="00D312E0"/>
    <w:rsid w:val="00D31F59"/>
    <w:rsid w:val="00D31F6D"/>
    <w:rsid w:val="00D32128"/>
    <w:rsid w:val="00D32182"/>
    <w:rsid w:val="00D32700"/>
    <w:rsid w:val="00D32CC3"/>
    <w:rsid w:val="00D331AE"/>
    <w:rsid w:val="00D3346B"/>
    <w:rsid w:val="00D3444B"/>
    <w:rsid w:val="00D34B93"/>
    <w:rsid w:val="00D34D4F"/>
    <w:rsid w:val="00D34E82"/>
    <w:rsid w:val="00D35139"/>
    <w:rsid w:val="00D3574C"/>
    <w:rsid w:val="00D35834"/>
    <w:rsid w:val="00D358B4"/>
    <w:rsid w:val="00D3611F"/>
    <w:rsid w:val="00D36273"/>
    <w:rsid w:val="00D36B60"/>
    <w:rsid w:val="00D37091"/>
    <w:rsid w:val="00D37181"/>
    <w:rsid w:val="00D3765A"/>
    <w:rsid w:val="00D37C95"/>
    <w:rsid w:val="00D40715"/>
    <w:rsid w:val="00D40AE5"/>
    <w:rsid w:val="00D41960"/>
    <w:rsid w:val="00D41FBE"/>
    <w:rsid w:val="00D42C4D"/>
    <w:rsid w:val="00D42C99"/>
    <w:rsid w:val="00D43194"/>
    <w:rsid w:val="00D43931"/>
    <w:rsid w:val="00D4465D"/>
    <w:rsid w:val="00D44993"/>
    <w:rsid w:val="00D44BCD"/>
    <w:rsid w:val="00D452FF"/>
    <w:rsid w:val="00D45AE9"/>
    <w:rsid w:val="00D470BF"/>
    <w:rsid w:val="00D4725E"/>
    <w:rsid w:val="00D472A9"/>
    <w:rsid w:val="00D47DBE"/>
    <w:rsid w:val="00D50A67"/>
    <w:rsid w:val="00D50D2D"/>
    <w:rsid w:val="00D50F0F"/>
    <w:rsid w:val="00D5111C"/>
    <w:rsid w:val="00D513D3"/>
    <w:rsid w:val="00D5251C"/>
    <w:rsid w:val="00D52599"/>
    <w:rsid w:val="00D5290F"/>
    <w:rsid w:val="00D52C4D"/>
    <w:rsid w:val="00D52DBC"/>
    <w:rsid w:val="00D530D2"/>
    <w:rsid w:val="00D530F7"/>
    <w:rsid w:val="00D53F0A"/>
    <w:rsid w:val="00D53F5B"/>
    <w:rsid w:val="00D54015"/>
    <w:rsid w:val="00D5437E"/>
    <w:rsid w:val="00D55AFA"/>
    <w:rsid w:val="00D56403"/>
    <w:rsid w:val="00D56C98"/>
    <w:rsid w:val="00D5721A"/>
    <w:rsid w:val="00D5778C"/>
    <w:rsid w:val="00D60088"/>
    <w:rsid w:val="00D600E2"/>
    <w:rsid w:val="00D61243"/>
    <w:rsid w:val="00D6138C"/>
    <w:rsid w:val="00D61482"/>
    <w:rsid w:val="00D616AB"/>
    <w:rsid w:val="00D6171A"/>
    <w:rsid w:val="00D61A31"/>
    <w:rsid w:val="00D620B3"/>
    <w:rsid w:val="00D621AD"/>
    <w:rsid w:val="00D638B7"/>
    <w:rsid w:val="00D63F0C"/>
    <w:rsid w:val="00D640A9"/>
    <w:rsid w:val="00D64110"/>
    <w:rsid w:val="00D6440D"/>
    <w:rsid w:val="00D645A4"/>
    <w:rsid w:val="00D645C2"/>
    <w:rsid w:val="00D64CDC"/>
    <w:rsid w:val="00D66393"/>
    <w:rsid w:val="00D671B2"/>
    <w:rsid w:val="00D673C4"/>
    <w:rsid w:val="00D6748D"/>
    <w:rsid w:val="00D70045"/>
    <w:rsid w:val="00D705C9"/>
    <w:rsid w:val="00D70ADE"/>
    <w:rsid w:val="00D70DA1"/>
    <w:rsid w:val="00D70DFB"/>
    <w:rsid w:val="00D71428"/>
    <w:rsid w:val="00D720B9"/>
    <w:rsid w:val="00D725F1"/>
    <w:rsid w:val="00D726A2"/>
    <w:rsid w:val="00D72B14"/>
    <w:rsid w:val="00D736B8"/>
    <w:rsid w:val="00D738BB"/>
    <w:rsid w:val="00D7395A"/>
    <w:rsid w:val="00D742DC"/>
    <w:rsid w:val="00D75124"/>
    <w:rsid w:val="00D764F5"/>
    <w:rsid w:val="00D768F7"/>
    <w:rsid w:val="00D770B1"/>
    <w:rsid w:val="00D77191"/>
    <w:rsid w:val="00D80583"/>
    <w:rsid w:val="00D806EE"/>
    <w:rsid w:val="00D80708"/>
    <w:rsid w:val="00D80A7A"/>
    <w:rsid w:val="00D80AD0"/>
    <w:rsid w:val="00D80C37"/>
    <w:rsid w:val="00D81BB4"/>
    <w:rsid w:val="00D81C41"/>
    <w:rsid w:val="00D825DF"/>
    <w:rsid w:val="00D834BD"/>
    <w:rsid w:val="00D835C4"/>
    <w:rsid w:val="00D83C28"/>
    <w:rsid w:val="00D83D6E"/>
    <w:rsid w:val="00D83F48"/>
    <w:rsid w:val="00D84888"/>
    <w:rsid w:val="00D85378"/>
    <w:rsid w:val="00D855CF"/>
    <w:rsid w:val="00D856E2"/>
    <w:rsid w:val="00D85762"/>
    <w:rsid w:val="00D861C0"/>
    <w:rsid w:val="00D86615"/>
    <w:rsid w:val="00D86EE5"/>
    <w:rsid w:val="00D870CA"/>
    <w:rsid w:val="00D871D7"/>
    <w:rsid w:val="00D8755D"/>
    <w:rsid w:val="00D87B40"/>
    <w:rsid w:val="00D903F1"/>
    <w:rsid w:val="00D90D9D"/>
    <w:rsid w:val="00D90ECE"/>
    <w:rsid w:val="00D90F7C"/>
    <w:rsid w:val="00D91285"/>
    <w:rsid w:val="00D9131B"/>
    <w:rsid w:val="00D9203B"/>
    <w:rsid w:val="00D92902"/>
    <w:rsid w:val="00D93260"/>
    <w:rsid w:val="00D935F2"/>
    <w:rsid w:val="00D93C4A"/>
    <w:rsid w:val="00D93E7B"/>
    <w:rsid w:val="00D94967"/>
    <w:rsid w:val="00D94A54"/>
    <w:rsid w:val="00D9515F"/>
    <w:rsid w:val="00D96646"/>
    <w:rsid w:val="00D97B13"/>
    <w:rsid w:val="00D97DD3"/>
    <w:rsid w:val="00DA1678"/>
    <w:rsid w:val="00DA19A8"/>
    <w:rsid w:val="00DA1CB6"/>
    <w:rsid w:val="00DA20FE"/>
    <w:rsid w:val="00DA2403"/>
    <w:rsid w:val="00DA258F"/>
    <w:rsid w:val="00DA2C56"/>
    <w:rsid w:val="00DA3299"/>
    <w:rsid w:val="00DA3315"/>
    <w:rsid w:val="00DA34FB"/>
    <w:rsid w:val="00DA3930"/>
    <w:rsid w:val="00DA3D9E"/>
    <w:rsid w:val="00DA4127"/>
    <w:rsid w:val="00DA4620"/>
    <w:rsid w:val="00DA4AEA"/>
    <w:rsid w:val="00DA4BAD"/>
    <w:rsid w:val="00DA575E"/>
    <w:rsid w:val="00DA5A16"/>
    <w:rsid w:val="00DA5A31"/>
    <w:rsid w:val="00DA6144"/>
    <w:rsid w:val="00DA64A3"/>
    <w:rsid w:val="00DA6BF8"/>
    <w:rsid w:val="00DA6C7B"/>
    <w:rsid w:val="00DA73FB"/>
    <w:rsid w:val="00DA7BCC"/>
    <w:rsid w:val="00DB0046"/>
    <w:rsid w:val="00DB0725"/>
    <w:rsid w:val="00DB16A9"/>
    <w:rsid w:val="00DB1A89"/>
    <w:rsid w:val="00DB1BDC"/>
    <w:rsid w:val="00DB1FD0"/>
    <w:rsid w:val="00DB26D0"/>
    <w:rsid w:val="00DB2831"/>
    <w:rsid w:val="00DB297D"/>
    <w:rsid w:val="00DB2C4C"/>
    <w:rsid w:val="00DB2D7D"/>
    <w:rsid w:val="00DB30D4"/>
    <w:rsid w:val="00DB3B46"/>
    <w:rsid w:val="00DB3C52"/>
    <w:rsid w:val="00DB4395"/>
    <w:rsid w:val="00DB4737"/>
    <w:rsid w:val="00DB54CF"/>
    <w:rsid w:val="00DB60F6"/>
    <w:rsid w:val="00DB62C0"/>
    <w:rsid w:val="00DB649E"/>
    <w:rsid w:val="00DB6F6D"/>
    <w:rsid w:val="00DB7595"/>
    <w:rsid w:val="00DB7627"/>
    <w:rsid w:val="00DB76B3"/>
    <w:rsid w:val="00DC0279"/>
    <w:rsid w:val="00DC055B"/>
    <w:rsid w:val="00DC0AA0"/>
    <w:rsid w:val="00DC19FE"/>
    <w:rsid w:val="00DC2554"/>
    <w:rsid w:val="00DC25D5"/>
    <w:rsid w:val="00DC4E73"/>
    <w:rsid w:val="00DC4EE8"/>
    <w:rsid w:val="00DC4F04"/>
    <w:rsid w:val="00DC54B8"/>
    <w:rsid w:val="00DC57A1"/>
    <w:rsid w:val="00DC6467"/>
    <w:rsid w:val="00DC6675"/>
    <w:rsid w:val="00DC6D67"/>
    <w:rsid w:val="00DC7A6A"/>
    <w:rsid w:val="00DC7C4F"/>
    <w:rsid w:val="00DC7CDA"/>
    <w:rsid w:val="00DC7D3E"/>
    <w:rsid w:val="00DD01E9"/>
    <w:rsid w:val="00DD08F6"/>
    <w:rsid w:val="00DD0CEA"/>
    <w:rsid w:val="00DD11CD"/>
    <w:rsid w:val="00DD1FB4"/>
    <w:rsid w:val="00DD26AE"/>
    <w:rsid w:val="00DD3589"/>
    <w:rsid w:val="00DD394A"/>
    <w:rsid w:val="00DD4C92"/>
    <w:rsid w:val="00DD51CE"/>
    <w:rsid w:val="00DD52C6"/>
    <w:rsid w:val="00DD5451"/>
    <w:rsid w:val="00DD5715"/>
    <w:rsid w:val="00DD6610"/>
    <w:rsid w:val="00DD71B3"/>
    <w:rsid w:val="00DD789B"/>
    <w:rsid w:val="00DD79C0"/>
    <w:rsid w:val="00DE09B7"/>
    <w:rsid w:val="00DE12A4"/>
    <w:rsid w:val="00DE1C45"/>
    <w:rsid w:val="00DE1DA4"/>
    <w:rsid w:val="00DE1DEA"/>
    <w:rsid w:val="00DE26F3"/>
    <w:rsid w:val="00DE28A3"/>
    <w:rsid w:val="00DE2D63"/>
    <w:rsid w:val="00DE2E01"/>
    <w:rsid w:val="00DE394C"/>
    <w:rsid w:val="00DE4162"/>
    <w:rsid w:val="00DE46EC"/>
    <w:rsid w:val="00DE4CE5"/>
    <w:rsid w:val="00DE512E"/>
    <w:rsid w:val="00DE62B2"/>
    <w:rsid w:val="00DE6361"/>
    <w:rsid w:val="00DE66FA"/>
    <w:rsid w:val="00DE72B9"/>
    <w:rsid w:val="00DE733D"/>
    <w:rsid w:val="00DE7357"/>
    <w:rsid w:val="00DE77E9"/>
    <w:rsid w:val="00DE7933"/>
    <w:rsid w:val="00DE79A9"/>
    <w:rsid w:val="00DE7E22"/>
    <w:rsid w:val="00DF04B3"/>
    <w:rsid w:val="00DF0689"/>
    <w:rsid w:val="00DF12EC"/>
    <w:rsid w:val="00DF1D26"/>
    <w:rsid w:val="00DF1F22"/>
    <w:rsid w:val="00DF1F9E"/>
    <w:rsid w:val="00DF29E6"/>
    <w:rsid w:val="00DF2D45"/>
    <w:rsid w:val="00DF311F"/>
    <w:rsid w:val="00DF3CEF"/>
    <w:rsid w:val="00DF4A13"/>
    <w:rsid w:val="00DF4FBA"/>
    <w:rsid w:val="00DF5688"/>
    <w:rsid w:val="00DF5852"/>
    <w:rsid w:val="00DF6FFA"/>
    <w:rsid w:val="00DF7077"/>
    <w:rsid w:val="00DF7222"/>
    <w:rsid w:val="00DF73FA"/>
    <w:rsid w:val="00DF747F"/>
    <w:rsid w:val="00E00246"/>
    <w:rsid w:val="00E007EC"/>
    <w:rsid w:val="00E0115B"/>
    <w:rsid w:val="00E01409"/>
    <w:rsid w:val="00E01A33"/>
    <w:rsid w:val="00E01DBF"/>
    <w:rsid w:val="00E02368"/>
    <w:rsid w:val="00E024BD"/>
    <w:rsid w:val="00E02AB6"/>
    <w:rsid w:val="00E02C5E"/>
    <w:rsid w:val="00E0357E"/>
    <w:rsid w:val="00E04A92"/>
    <w:rsid w:val="00E04DC8"/>
    <w:rsid w:val="00E05FFD"/>
    <w:rsid w:val="00E061BE"/>
    <w:rsid w:val="00E061C5"/>
    <w:rsid w:val="00E06292"/>
    <w:rsid w:val="00E063AD"/>
    <w:rsid w:val="00E06881"/>
    <w:rsid w:val="00E06FAD"/>
    <w:rsid w:val="00E07E4A"/>
    <w:rsid w:val="00E07F98"/>
    <w:rsid w:val="00E102A9"/>
    <w:rsid w:val="00E10C9C"/>
    <w:rsid w:val="00E10D4C"/>
    <w:rsid w:val="00E10F5F"/>
    <w:rsid w:val="00E11188"/>
    <w:rsid w:val="00E11346"/>
    <w:rsid w:val="00E11F41"/>
    <w:rsid w:val="00E121A5"/>
    <w:rsid w:val="00E12290"/>
    <w:rsid w:val="00E1277B"/>
    <w:rsid w:val="00E12D0B"/>
    <w:rsid w:val="00E13873"/>
    <w:rsid w:val="00E14D10"/>
    <w:rsid w:val="00E1514B"/>
    <w:rsid w:val="00E154DA"/>
    <w:rsid w:val="00E15622"/>
    <w:rsid w:val="00E1634D"/>
    <w:rsid w:val="00E166A5"/>
    <w:rsid w:val="00E167DC"/>
    <w:rsid w:val="00E20398"/>
    <w:rsid w:val="00E204E7"/>
    <w:rsid w:val="00E212DC"/>
    <w:rsid w:val="00E21406"/>
    <w:rsid w:val="00E215D6"/>
    <w:rsid w:val="00E21C3C"/>
    <w:rsid w:val="00E223FA"/>
    <w:rsid w:val="00E2252C"/>
    <w:rsid w:val="00E228A7"/>
    <w:rsid w:val="00E229A3"/>
    <w:rsid w:val="00E236D3"/>
    <w:rsid w:val="00E23886"/>
    <w:rsid w:val="00E243D9"/>
    <w:rsid w:val="00E25C1D"/>
    <w:rsid w:val="00E26540"/>
    <w:rsid w:val="00E26AC6"/>
    <w:rsid w:val="00E26E73"/>
    <w:rsid w:val="00E26F3A"/>
    <w:rsid w:val="00E274F2"/>
    <w:rsid w:val="00E2796F"/>
    <w:rsid w:val="00E27989"/>
    <w:rsid w:val="00E2799C"/>
    <w:rsid w:val="00E311DF"/>
    <w:rsid w:val="00E31393"/>
    <w:rsid w:val="00E318AF"/>
    <w:rsid w:val="00E31CA3"/>
    <w:rsid w:val="00E324C5"/>
    <w:rsid w:val="00E32531"/>
    <w:rsid w:val="00E3261D"/>
    <w:rsid w:val="00E32772"/>
    <w:rsid w:val="00E3291F"/>
    <w:rsid w:val="00E337CC"/>
    <w:rsid w:val="00E33E38"/>
    <w:rsid w:val="00E340CB"/>
    <w:rsid w:val="00E34C4E"/>
    <w:rsid w:val="00E34E40"/>
    <w:rsid w:val="00E353DC"/>
    <w:rsid w:val="00E35467"/>
    <w:rsid w:val="00E35480"/>
    <w:rsid w:val="00E3590B"/>
    <w:rsid w:val="00E35AB5"/>
    <w:rsid w:val="00E35E05"/>
    <w:rsid w:val="00E366C1"/>
    <w:rsid w:val="00E36B1E"/>
    <w:rsid w:val="00E37169"/>
    <w:rsid w:val="00E37AFC"/>
    <w:rsid w:val="00E40156"/>
    <w:rsid w:val="00E408C9"/>
    <w:rsid w:val="00E40ABD"/>
    <w:rsid w:val="00E40B69"/>
    <w:rsid w:val="00E41537"/>
    <w:rsid w:val="00E41642"/>
    <w:rsid w:val="00E42508"/>
    <w:rsid w:val="00E42F80"/>
    <w:rsid w:val="00E44593"/>
    <w:rsid w:val="00E448AC"/>
    <w:rsid w:val="00E448F7"/>
    <w:rsid w:val="00E44C24"/>
    <w:rsid w:val="00E45D01"/>
    <w:rsid w:val="00E4645C"/>
    <w:rsid w:val="00E470C5"/>
    <w:rsid w:val="00E47D48"/>
    <w:rsid w:val="00E50087"/>
    <w:rsid w:val="00E500B1"/>
    <w:rsid w:val="00E500C2"/>
    <w:rsid w:val="00E501A6"/>
    <w:rsid w:val="00E50B49"/>
    <w:rsid w:val="00E51343"/>
    <w:rsid w:val="00E51AA0"/>
    <w:rsid w:val="00E5226B"/>
    <w:rsid w:val="00E52556"/>
    <w:rsid w:val="00E53A8D"/>
    <w:rsid w:val="00E53ACD"/>
    <w:rsid w:val="00E53CB4"/>
    <w:rsid w:val="00E53ECB"/>
    <w:rsid w:val="00E540CA"/>
    <w:rsid w:val="00E548B3"/>
    <w:rsid w:val="00E54CC5"/>
    <w:rsid w:val="00E55756"/>
    <w:rsid w:val="00E557D1"/>
    <w:rsid w:val="00E55B39"/>
    <w:rsid w:val="00E55ED0"/>
    <w:rsid w:val="00E561BC"/>
    <w:rsid w:val="00E5630E"/>
    <w:rsid w:val="00E574E9"/>
    <w:rsid w:val="00E57F3D"/>
    <w:rsid w:val="00E6132A"/>
    <w:rsid w:val="00E615B9"/>
    <w:rsid w:val="00E63821"/>
    <w:rsid w:val="00E642D3"/>
    <w:rsid w:val="00E64C98"/>
    <w:rsid w:val="00E64F65"/>
    <w:rsid w:val="00E6540E"/>
    <w:rsid w:val="00E6595E"/>
    <w:rsid w:val="00E6626B"/>
    <w:rsid w:val="00E6659C"/>
    <w:rsid w:val="00E66780"/>
    <w:rsid w:val="00E668F9"/>
    <w:rsid w:val="00E6720C"/>
    <w:rsid w:val="00E67828"/>
    <w:rsid w:val="00E67F6F"/>
    <w:rsid w:val="00E70303"/>
    <w:rsid w:val="00E7076D"/>
    <w:rsid w:val="00E70B2A"/>
    <w:rsid w:val="00E70E67"/>
    <w:rsid w:val="00E71FF6"/>
    <w:rsid w:val="00E72115"/>
    <w:rsid w:val="00E72598"/>
    <w:rsid w:val="00E729A6"/>
    <w:rsid w:val="00E72AA7"/>
    <w:rsid w:val="00E732DA"/>
    <w:rsid w:val="00E73AC4"/>
    <w:rsid w:val="00E73D4E"/>
    <w:rsid w:val="00E74198"/>
    <w:rsid w:val="00E7435F"/>
    <w:rsid w:val="00E75A48"/>
    <w:rsid w:val="00E75BD2"/>
    <w:rsid w:val="00E75C3E"/>
    <w:rsid w:val="00E760D3"/>
    <w:rsid w:val="00E7611A"/>
    <w:rsid w:val="00E76178"/>
    <w:rsid w:val="00E762B7"/>
    <w:rsid w:val="00E766F8"/>
    <w:rsid w:val="00E767D5"/>
    <w:rsid w:val="00E7685D"/>
    <w:rsid w:val="00E76C22"/>
    <w:rsid w:val="00E77225"/>
    <w:rsid w:val="00E774F9"/>
    <w:rsid w:val="00E775FC"/>
    <w:rsid w:val="00E776F9"/>
    <w:rsid w:val="00E77CA6"/>
    <w:rsid w:val="00E77D09"/>
    <w:rsid w:val="00E81053"/>
    <w:rsid w:val="00E81246"/>
    <w:rsid w:val="00E81B8B"/>
    <w:rsid w:val="00E81C04"/>
    <w:rsid w:val="00E82124"/>
    <w:rsid w:val="00E825E9"/>
    <w:rsid w:val="00E831DA"/>
    <w:rsid w:val="00E8332F"/>
    <w:rsid w:val="00E83A20"/>
    <w:rsid w:val="00E85756"/>
    <w:rsid w:val="00E859EA"/>
    <w:rsid w:val="00E86087"/>
    <w:rsid w:val="00E86639"/>
    <w:rsid w:val="00E869C2"/>
    <w:rsid w:val="00E871F5"/>
    <w:rsid w:val="00E8748F"/>
    <w:rsid w:val="00E8756A"/>
    <w:rsid w:val="00E8778F"/>
    <w:rsid w:val="00E90649"/>
    <w:rsid w:val="00E90799"/>
    <w:rsid w:val="00E90963"/>
    <w:rsid w:val="00E90BBF"/>
    <w:rsid w:val="00E90D00"/>
    <w:rsid w:val="00E91257"/>
    <w:rsid w:val="00E915C7"/>
    <w:rsid w:val="00E9164F"/>
    <w:rsid w:val="00E919F3"/>
    <w:rsid w:val="00E927AC"/>
    <w:rsid w:val="00E93585"/>
    <w:rsid w:val="00E935CF"/>
    <w:rsid w:val="00E93A49"/>
    <w:rsid w:val="00E93F04"/>
    <w:rsid w:val="00E943A3"/>
    <w:rsid w:val="00E94DC7"/>
    <w:rsid w:val="00E95073"/>
    <w:rsid w:val="00E951E6"/>
    <w:rsid w:val="00E9580A"/>
    <w:rsid w:val="00E959A3"/>
    <w:rsid w:val="00E95FB8"/>
    <w:rsid w:val="00E96475"/>
    <w:rsid w:val="00E96539"/>
    <w:rsid w:val="00E96C89"/>
    <w:rsid w:val="00E970B5"/>
    <w:rsid w:val="00E9781E"/>
    <w:rsid w:val="00EA0774"/>
    <w:rsid w:val="00EA08E3"/>
    <w:rsid w:val="00EA0EDB"/>
    <w:rsid w:val="00EA1C7C"/>
    <w:rsid w:val="00EA1F74"/>
    <w:rsid w:val="00EA2D94"/>
    <w:rsid w:val="00EA33FF"/>
    <w:rsid w:val="00EA34E1"/>
    <w:rsid w:val="00EA352A"/>
    <w:rsid w:val="00EA3A79"/>
    <w:rsid w:val="00EA3B25"/>
    <w:rsid w:val="00EA3F57"/>
    <w:rsid w:val="00EA4133"/>
    <w:rsid w:val="00EA4737"/>
    <w:rsid w:val="00EA4A75"/>
    <w:rsid w:val="00EA523D"/>
    <w:rsid w:val="00EA599D"/>
    <w:rsid w:val="00EA6D08"/>
    <w:rsid w:val="00EA6E56"/>
    <w:rsid w:val="00EA7577"/>
    <w:rsid w:val="00EA79E1"/>
    <w:rsid w:val="00EA7D11"/>
    <w:rsid w:val="00EA7EE8"/>
    <w:rsid w:val="00EB0A3C"/>
    <w:rsid w:val="00EB1300"/>
    <w:rsid w:val="00EB1604"/>
    <w:rsid w:val="00EB1822"/>
    <w:rsid w:val="00EB1D5D"/>
    <w:rsid w:val="00EB2D2E"/>
    <w:rsid w:val="00EB2D53"/>
    <w:rsid w:val="00EB3202"/>
    <w:rsid w:val="00EB32E4"/>
    <w:rsid w:val="00EB3640"/>
    <w:rsid w:val="00EB41AF"/>
    <w:rsid w:val="00EB42EF"/>
    <w:rsid w:val="00EB441F"/>
    <w:rsid w:val="00EB4683"/>
    <w:rsid w:val="00EB4AAB"/>
    <w:rsid w:val="00EB4CDC"/>
    <w:rsid w:val="00EB4EA4"/>
    <w:rsid w:val="00EB5389"/>
    <w:rsid w:val="00EB6039"/>
    <w:rsid w:val="00EB6274"/>
    <w:rsid w:val="00EB6289"/>
    <w:rsid w:val="00EB6419"/>
    <w:rsid w:val="00EB693B"/>
    <w:rsid w:val="00EB79E8"/>
    <w:rsid w:val="00EB7A77"/>
    <w:rsid w:val="00EB7BE9"/>
    <w:rsid w:val="00EB7C3F"/>
    <w:rsid w:val="00EC06A3"/>
    <w:rsid w:val="00EC091D"/>
    <w:rsid w:val="00EC0CDF"/>
    <w:rsid w:val="00EC0D89"/>
    <w:rsid w:val="00EC1489"/>
    <w:rsid w:val="00EC179D"/>
    <w:rsid w:val="00EC18A5"/>
    <w:rsid w:val="00EC1E08"/>
    <w:rsid w:val="00EC22DE"/>
    <w:rsid w:val="00EC2D19"/>
    <w:rsid w:val="00EC2E0B"/>
    <w:rsid w:val="00EC325B"/>
    <w:rsid w:val="00EC3540"/>
    <w:rsid w:val="00EC3C8A"/>
    <w:rsid w:val="00EC4249"/>
    <w:rsid w:val="00EC46E8"/>
    <w:rsid w:val="00EC4873"/>
    <w:rsid w:val="00EC4971"/>
    <w:rsid w:val="00EC4B20"/>
    <w:rsid w:val="00EC4C99"/>
    <w:rsid w:val="00EC4E79"/>
    <w:rsid w:val="00EC5F7F"/>
    <w:rsid w:val="00EC6DCC"/>
    <w:rsid w:val="00EC763D"/>
    <w:rsid w:val="00EC775C"/>
    <w:rsid w:val="00EC775D"/>
    <w:rsid w:val="00EC7F47"/>
    <w:rsid w:val="00ED0235"/>
    <w:rsid w:val="00ED0533"/>
    <w:rsid w:val="00ED1674"/>
    <w:rsid w:val="00ED19C5"/>
    <w:rsid w:val="00ED2E72"/>
    <w:rsid w:val="00ED300E"/>
    <w:rsid w:val="00ED3235"/>
    <w:rsid w:val="00ED3320"/>
    <w:rsid w:val="00ED3547"/>
    <w:rsid w:val="00ED3F8A"/>
    <w:rsid w:val="00ED5058"/>
    <w:rsid w:val="00ED50F8"/>
    <w:rsid w:val="00ED58DF"/>
    <w:rsid w:val="00ED5C9E"/>
    <w:rsid w:val="00ED6014"/>
    <w:rsid w:val="00ED6B72"/>
    <w:rsid w:val="00ED6D3A"/>
    <w:rsid w:val="00ED6D6A"/>
    <w:rsid w:val="00ED6DA3"/>
    <w:rsid w:val="00ED77B0"/>
    <w:rsid w:val="00ED77B6"/>
    <w:rsid w:val="00ED78A2"/>
    <w:rsid w:val="00ED78E4"/>
    <w:rsid w:val="00ED7A54"/>
    <w:rsid w:val="00ED7B99"/>
    <w:rsid w:val="00EE00C3"/>
    <w:rsid w:val="00EE0741"/>
    <w:rsid w:val="00EE07E8"/>
    <w:rsid w:val="00EE0BC9"/>
    <w:rsid w:val="00EE11EB"/>
    <w:rsid w:val="00EE128E"/>
    <w:rsid w:val="00EE1827"/>
    <w:rsid w:val="00EE191D"/>
    <w:rsid w:val="00EE1D85"/>
    <w:rsid w:val="00EE2835"/>
    <w:rsid w:val="00EE2876"/>
    <w:rsid w:val="00EE309E"/>
    <w:rsid w:val="00EE390D"/>
    <w:rsid w:val="00EE40B6"/>
    <w:rsid w:val="00EE458B"/>
    <w:rsid w:val="00EE4710"/>
    <w:rsid w:val="00EE4D5D"/>
    <w:rsid w:val="00EE5127"/>
    <w:rsid w:val="00EE512A"/>
    <w:rsid w:val="00EE571D"/>
    <w:rsid w:val="00EE5A5B"/>
    <w:rsid w:val="00EE5DFA"/>
    <w:rsid w:val="00EE6A08"/>
    <w:rsid w:val="00EE75C2"/>
    <w:rsid w:val="00EE7733"/>
    <w:rsid w:val="00EF0903"/>
    <w:rsid w:val="00EF0941"/>
    <w:rsid w:val="00EF0C56"/>
    <w:rsid w:val="00EF0DA7"/>
    <w:rsid w:val="00EF11A4"/>
    <w:rsid w:val="00EF1683"/>
    <w:rsid w:val="00EF1AB9"/>
    <w:rsid w:val="00EF1C44"/>
    <w:rsid w:val="00EF3560"/>
    <w:rsid w:val="00EF41EA"/>
    <w:rsid w:val="00EF4AB1"/>
    <w:rsid w:val="00EF4B8E"/>
    <w:rsid w:val="00EF4BF6"/>
    <w:rsid w:val="00EF4C2A"/>
    <w:rsid w:val="00EF4FC3"/>
    <w:rsid w:val="00EF5B14"/>
    <w:rsid w:val="00EF5BA5"/>
    <w:rsid w:val="00EF5BCE"/>
    <w:rsid w:val="00EF5D30"/>
    <w:rsid w:val="00EF699F"/>
    <w:rsid w:val="00EF79CD"/>
    <w:rsid w:val="00F003AB"/>
    <w:rsid w:val="00F0063C"/>
    <w:rsid w:val="00F00A58"/>
    <w:rsid w:val="00F01317"/>
    <w:rsid w:val="00F0142C"/>
    <w:rsid w:val="00F01BBF"/>
    <w:rsid w:val="00F0230B"/>
    <w:rsid w:val="00F02321"/>
    <w:rsid w:val="00F0325D"/>
    <w:rsid w:val="00F038A3"/>
    <w:rsid w:val="00F039AD"/>
    <w:rsid w:val="00F03FD7"/>
    <w:rsid w:val="00F045B1"/>
    <w:rsid w:val="00F04A56"/>
    <w:rsid w:val="00F04EE9"/>
    <w:rsid w:val="00F06066"/>
    <w:rsid w:val="00F06109"/>
    <w:rsid w:val="00F0798F"/>
    <w:rsid w:val="00F07D0C"/>
    <w:rsid w:val="00F07DCC"/>
    <w:rsid w:val="00F102E6"/>
    <w:rsid w:val="00F1058A"/>
    <w:rsid w:val="00F106E3"/>
    <w:rsid w:val="00F10E67"/>
    <w:rsid w:val="00F1156E"/>
    <w:rsid w:val="00F119E6"/>
    <w:rsid w:val="00F12769"/>
    <w:rsid w:val="00F1321F"/>
    <w:rsid w:val="00F1359C"/>
    <w:rsid w:val="00F13780"/>
    <w:rsid w:val="00F13925"/>
    <w:rsid w:val="00F139E6"/>
    <w:rsid w:val="00F13AFF"/>
    <w:rsid w:val="00F1435D"/>
    <w:rsid w:val="00F14702"/>
    <w:rsid w:val="00F1475F"/>
    <w:rsid w:val="00F14D3C"/>
    <w:rsid w:val="00F15C78"/>
    <w:rsid w:val="00F162BF"/>
    <w:rsid w:val="00F16EDF"/>
    <w:rsid w:val="00F17988"/>
    <w:rsid w:val="00F17B8E"/>
    <w:rsid w:val="00F17FF5"/>
    <w:rsid w:val="00F2027C"/>
    <w:rsid w:val="00F204ED"/>
    <w:rsid w:val="00F21CD5"/>
    <w:rsid w:val="00F21D5F"/>
    <w:rsid w:val="00F2209A"/>
    <w:rsid w:val="00F220FB"/>
    <w:rsid w:val="00F222F1"/>
    <w:rsid w:val="00F2393B"/>
    <w:rsid w:val="00F23B3C"/>
    <w:rsid w:val="00F23F01"/>
    <w:rsid w:val="00F23FF7"/>
    <w:rsid w:val="00F257DB"/>
    <w:rsid w:val="00F25CB7"/>
    <w:rsid w:val="00F25F07"/>
    <w:rsid w:val="00F2623B"/>
    <w:rsid w:val="00F26324"/>
    <w:rsid w:val="00F26390"/>
    <w:rsid w:val="00F263CF"/>
    <w:rsid w:val="00F267FF"/>
    <w:rsid w:val="00F26F38"/>
    <w:rsid w:val="00F27229"/>
    <w:rsid w:val="00F30230"/>
    <w:rsid w:val="00F30693"/>
    <w:rsid w:val="00F31735"/>
    <w:rsid w:val="00F3301B"/>
    <w:rsid w:val="00F3316B"/>
    <w:rsid w:val="00F3342E"/>
    <w:rsid w:val="00F3350D"/>
    <w:rsid w:val="00F3381D"/>
    <w:rsid w:val="00F33982"/>
    <w:rsid w:val="00F341E5"/>
    <w:rsid w:val="00F344C7"/>
    <w:rsid w:val="00F34521"/>
    <w:rsid w:val="00F35206"/>
    <w:rsid w:val="00F35441"/>
    <w:rsid w:val="00F356C3"/>
    <w:rsid w:val="00F359B1"/>
    <w:rsid w:val="00F368BE"/>
    <w:rsid w:val="00F37710"/>
    <w:rsid w:val="00F405CC"/>
    <w:rsid w:val="00F4067B"/>
    <w:rsid w:val="00F40CE1"/>
    <w:rsid w:val="00F411AF"/>
    <w:rsid w:val="00F41A87"/>
    <w:rsid w:val="00F42B9D"/>
    <w:rsid w:val="00F42C96"/>
    <w:rsid w:val="00F43662"/>
    <w:rsid w:val="00F43E0B"/>
    <w:rsid w:val="00F4479E"/>
    <w:rsid w:val="00F44AB3"/>
    <w:rsid w:val="00F44C21"/>
    <w:rsid w:val="00F45077"/>
    <w:rsid w:val="00F45495"/>
    <w:rsid w:val="00F4554F"/>
    <w:rsid w:val="00F45B61"/>
    <w:rsid w:val="00F45F97"/>
    <w:rsid w:val="00F46167"/>
    <w:rsid w:val="00F46996"/>
    <w:rsid w:val="00F46B54"/>
    <w:rsid w:val="00F46D9A"/>
    <w:rsid w:val="00F473E9"/>
    <w:rsid w:val="00F475A7"/>
    <w:rsid w:val="00F47C9A"/>
    <w:rsid w:val="00F47FF9"/>
    <w:rsid w:val="00F50375"/>
    <w:rsid w:val="00F508FF"/>
    <w:rsid w:val="00F50B41"/>
    <w:rsid w:val="00F50E3E"/>
    <w:rsid w:val="00F50F21"/>
    <w:rsid w:val="00F51064"/>
    <w:rsid w:val="00F5192C"/>
    <w:rsid w:val="00F51F37"/>
    <w:rsid w:val="00F52993"/>
    <w:rsid w:val="00F52A1E"/>
    <w:rsid w:val="00F52A98"/>
    <w:rsid w:val="00F52AF3"/>
    <w:rsid w:val="00F535D8"/>
    <w:rsid w:val="00F53890"/>
    <w:rsid w:val="00F54652"/>
    <w:rsid w:val="00F5501C"/>
    <w:rsid w:val="00F55022"/>
    <w:rsid w:val="00F550C3"/>
    <w:rsid w:val="00F55B82"/>
    <w:rsid w:val="00F55C31"/>
    <w:rsid w:val="00F56668"/>
    <w:rsid w:val="00F56772"/>
    <w:rsid w:val="00F56855"/>
    <w:rsid w:val="00F5687E"/>
    <w:rsid w:val="00F568FD"/>
    <w:rsid w:val="00F56F43"/>
    <w:rsid w:val="00F574FF"/>
    <w:rsid w:val="00F60618"/>
    <w:rsid w:val="00F6062F"/>
    <w:rsid w:val="00F60759"/>
    <w:rsid w:val="00F60F30"/>
    <w:rsid w:val="00F61201"/>
    <w:rsid w:val="00F61A17"/>
    <w:rsid w:val="00F61D4A"/>
    <w:rsid w:val="00F63888"/>
    <w:rsid w:val="00F641BC"/>
    <w:rsid w:val="00F658CA"/>
    <w:rsid w:val="00F65A88"/>
    <w:rsid w:val="00F662D2"/>
    <w:rsid w:val="00F66377"/>
    <w:rsid w:val="00F67070"/>
    <w:rsid w:val="00F67393"/>
    <w:rsid w:val="00F6742F"/>
    <w:rsid w:val="00F67B72"/>
    <w:rsid w:val="00F67DCF"/>
    <w:rsid w:val="00F67E53"/>
    <w:rsid w:val="00F67FD9"/>
    <w:rsid w:val="00F7044D"/>
    <w:rsid w:val="00F7058E"/>
    <w:rsid w:val="00F708E5"/>
    <w:rsid w:val="00F7094C"/>
    <w:rsid w:val="00F70DB3"/>
    <w:rsid w:val="00F71454"/>
    <w:rsid w:val="00F71620"/>
    <w:rsid w:val="00F71725"/>
    <w:rsid w:val="00F7176C"/>
    <w:rsid w:val="00F717A8"/>
    <w:rsid w:val="00F71A57"/>
    <w:rsid w:val="00F72902"/>
    <w:rsid w:val="00F736EC"/>
    <w:rsid w:val="00F73788"/>
    <w:rsid w:val="00F737BF"/>
    <w:rsid w:val="00F73E57"/>
    <w:rsid w:val="00F73F92"/>
    <w:rsid w:val="00F74BEE"/>
    <w:rsid w:val="00F769B2"/>
    <w:rsid w:val="00F77121"/>
    <w:rsid w:val="00F77B55"/>
    <w:rsid w:val="00F801FA"/>
    <w:rsid w:val="00F80A29"/>
    <w:rsid w:val="00F80AD7"/>
    <w:rsid w:val="00F80F14"/>
    <w:rsid w:val="00F811C5"/>
    <w:rsid w:val="00F817A1"/>
    <w:rsid w:val="00F81A78"/>
    <w:rsid w:val="00F81B8F"/>
    <w:rsid w:val="00F82EA6"/>
    <w:rsid w:val="00F83044"/>
    <w:rsid w:val="00F83A43"/>
    <w:rsid w:val="00F83AF3"/>
    <w:rsid w:val="00F83B8C"/>
    <w:rsid w:val="00F83DAA"/>
    <w:rsid w:val="00F84277"/>
    <w:rsid w:val="00F84800"/>
    <w:rsid w:val="00F85724"/>
    <w:rsid w:val="00F85A15"/>
    <w:rsid w:val="00F86350"/>
    <w:rsid w:val="00F865BB"/>
    <w:rsid w:val="00F86803"/>
    <w:rsid w:val="00F86B58"/>
    <w:rsid w:val="00F86D19"/>
    <w:rsid w:val="00F8731F"/>
    <w:rsid w:val="00F87F1D"/>
    <w:rsid w:val="00F903C1"/>
    <w:rsid w:val="00F907E5"/>
    <w:rsid w:val="00F90BF5"/>
    <w:rsid w:val="00F9185D"/>
    <w:rsid w:val="00F921ED"/>
    <w:rsid w:val="00F92826"/>
    <w:rsid w:val="00F92E95"/>
    <w:rsid w:val="00F9367A"/>
    <w:rsid w:val="00F9398C"/>
    <w:rsid w:val="00F941C7"/>
    <w:rsid w:val="00F945FA"/>
    <w:rsid w:val="00F94927"/>
    <w:rsid w:val="00F94A30"/>
    <w:rsid w:val="00F94B3A"/>
    <w:rsid w:val="00F94D63"/>
    <w:rsid w:val="00F94DBD"/>
    <w:rsid w:val="00F94E81"/>
    <w:rsid w:val="00F94E84"/>
    <w:rsid w:val="00F95682"/>
    <w:rsid w:val="00F95867"/>
    <w:rsid w:val="00F95D7A"/>
    <w:rsid w:val="00F9600B"/>
    <w:rsid w:val="00F966A8"/>
    <w:rsid w:val="00F96FE6"/>
    <w:rsid w:val="00F978B0"/>
    <w:rsid w:val="00FA0677"/>
    <w:rsid w:val="00FA07B3"/>
    <w:rsid w:val="00FA0AC7"/>
    <w:rsid w:val="00FA0CD0"/>
    <w:rsid w:val="00FA0D05"/>
    <w:rsid w:val="00FA0EFE"/>
    <w:rsid w:val="00FA15B0"/>
    <w:rsid w:val="00FA16C8"/>
    <w:rsid w:val="00FA1863"/>
    <w:rsid w:val="00FA188E"/>
    <w:rsid w:val="00FA1F6E"/>
    <w:rsid w:val="00FA20A2"/>
    <w:rsid w:val="00FA2253"/>
    <w:rsid w:val="00FA25E9"/>
    <w:rsid w:val="00FA2A85"/>
    <w:rsid w:val="00FA2B1F"/>
    <w:rsid w:val="00FA326D"/>
    <w:rsid w:val="00FA327C"/>
    <w:rsid w:val="00FA3BCF"/>
    <w:rsid w:val="00FA3CEA"/>
    <w:rsid w:val="00FA4722"/>
    <w:rsid w:val="00FA4BE9"/>
    <w:rsid w:val="00FA5003"/>
    <w:rsid w:val="00FA5063"/>
    <w:rsid w:val="00FA5430"/>
    <w:rsid w:val="00FA5B4F"/>
    <w:rsid w:val="00FA5C50"/>
    <w:rsid w:val="00FA5DC7"/>
    <w:rsid w:val="00FA63DD"/>
    <w:rsid w:val="00FA6C18"/>
    <w:rsid w:val="00FA71A5"/>
    <w:rsid w:val="00FB0EB2"/>
    <w:rsid w:val="00FB1CE4"/>
    <w:rsid w:val="00FB2053"/>
    <w:rsid w:val="00FB2AF6"/>
    <w:rsid w:val="00FB2E05"/>
    <w:rsid w:val="00FB3259"/>
    <w:rsid w:val="00FB38B1"/>
    <w:rsid w:val="00FB3E62"/>
    <w:rsid w:val="00FB468A"/>
    <w:rsid w:val="00FB48D4"/>
    <w:rsid w:val="00FB492B"/>
    <w:rsid w:val="00FB5280"/>
    <w:rsid w:val="00FB54A5"/>
    <w:rsid w:val="00FB5813"/>
    <w:rsid w:val="00FB5DC9"/>
    <w:rsid w:val="00FB63FA"/>
    <w:rsid w:val="00FB64CC"/>
    <w:rsid w:val="00FB6973"/>
    <w:rsid w:val="00FB6B4B"/>
    <w:rsid w:val="00FB7045"/>
    <w:rsid w:val="00FC04DB"/>
    <w:rsid w:val="00FC089B"/>
    <w:rsid w:val="00FC08B4"/>
    <w:rsid w:val="00FC09AD"/>
    <w:rsid w:val="00FC0AC8"/>
    <w:rsid w:val="00FC152D"/>
    <w:rsid w:val="00FC1A63"/>
    <w:rsid w:val="00FC2010"/>
    <w:rsid w:val="00FC20EF"/>
    <w:rsid w:val="00FC2524"/>
    <w:rsid w:val="00FC2FA1"/>
    <w:rsid w:val="00FC2FEB"/>
    <w:rsid w:val="00FC35F5"/>
    <w:rsid w:val="00FC3738"/>
    <w:rsid w:val="00FC402B"/>
    <w:rsid w:val="00FC45C7"/>
    <w:rsid w:val="00FC4854"/>
    <w:rsid w:val="00FC49DA"/>
    <w:rsid w:val="00FC4BFA"/>
    <w:rsid w:val="00FC550A"/>
    <w:rsid w:val="00FC60A2"/>
    <w:rsid w:val="00FC625F"/>
    <w:rsid w:val="00FC6AB8"/>
    <w:rsid w:val="00FC73BD"/>
    <w:rsid w:val="00FC779F"/>
    <w:rsid w:val="00FC7CC0"/>
    <w:rsid w:val="00FC7F5C"/>
    <w:rsid w:val="00FD0A20"/>
    <w:rsid w:val="00FD0C0D"/>
    <w:rsid w:val="00FD1084"/>
    <w:rsid w:val="00FD11F8"/>
    <w:rsid w:val="00FD1A7F"/>
    <w:rsid w:val="00FD2066"/>
    <w:rsid w:val="00FD2093"/>
    <w:rsid w:val="00FD22DC"/>
    <w:rsid w:val="00FD2714"/>
    <w:rsid w:val="00FD3583"/>
    <w:rsid w:val="00FD3866"/>
    <w:rsid w:val="00FD426B"/>
    <w:rsid w:val="00FD48A1"/>
    <w:rsid w:val="00FD4F03"/>
    <w:rsid w:val="00FD5A8B"/>
    <w:rsid w:val="00FD60AF"/>
    <w:rsid w:val="00FD65DE"/>
    <w:rsid w:val="00FD6718"/>
    <w:rsid w:val="00FD749A"/>
    <w:rsid w:val="00FD77D3"/>
    <w:rsid w:val="00FE0041"/>
    <w:rsid w:val="00FE08D3"/>
    <w:rsid w:val="00FE0B9C"/>
    <w:rsid w:val="00FE0E73"/>
    <w:rsid w:val="00FE0FB9"/>
    <w:rsid w:val="00FE102C"/>
    <w:rsid w:val="00FE1AE2"/>
    <w:rsid w:val="00FE21B4"/>
    <w:rsid w:val="00FE2254"/>
    <w:rsid w:val="00FE2400"/>
    <w:rsid w:val="00FE282F"/>
    <w:rsid w:val="00FE2AD9"/>
    <w:rsid w:val="00FE3230"/>
    <w:rsid w:val="00FE4E89"/>
    <w:rsid w:val="00FE54EB"/>
    <w:rsid w:val="00FE6870"/>
    <w:rsid w:val="00FE68A2"/>
    <w:rsid w:val="00FE6933"/>
    <w:rsid w:val="00FE6A79"/>
    <w:rsid w:val="00FF017C"/>
    <w:rsid w:val="00FF05EC"/>
    <w:rsid w:val="00FF065F"/>
    <w:rsid w:val="00FF0947"/>
    <w:rsid w:val="00FF0C43"/>
    <w:rsid w:val="00FF16E5"/>
    <w:rsid w:val="00FF1A0E"/>
    <w:rsid w:val="00FF1A87"/>
    <w:rsid w:val="00FF2208"/>
    <w:rsid w:val="00FF23AE"/>
    <w:rsid w:val="00FF27F6"/>
    <w:rsid w:val="00FF3017"/>
    <w:rsid w:val="00FF31BD"/>
    <w:rsid w:val="00FF3BB2"/>
    <w:rsid w:val="00FF3EA6"/>
    <w:rsid w:val="00FF3F65"/>
    <w:rsid w:val="00FF418D"/>
    <w:rsid w:val="00FF43D4"/>
    <w:rsid w:val="00FF4A24"/>
    <w:rsid w:val="00FF4A9A"/>
    <w:rsid w:val="00FF53CC"/>
    <w:rsid w:val="00FF589A"/>
    <w:rsid w:val="00FF5AC6"/>
    <w:rsid w:val="00FF647B"/>
    <w:rsid w:val="00FF6973"/>
    <w:rsid w:val="00FF6B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F728C9"/>
  <w15:docId w15:val="{BE7FFDA1-637F-4417-88F0-A498FF90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09A"/>
    <w:pPr>
      <w:keepNext/>
      <w:keepLines/>
      <w:spacing w:after="120"/>
      <w:jc w:val="both"/>
    </w:pPr>
    <w:rPr>
      <w:sz w:val="28"/>
      <w:szCs w:val="28"/>
      <w:lang w:val="ro-RO"/>
    </w:rPr>
  </w:style>
  <w:style w:type="paragraph" w:styleId="Heading1">
    <w:name w:val="heading 1"/>
    <w:basedOn w:val="Normal"/>
    <w:next w:val="Normal"/>
    <w:link w:val="Heading1Char"/>
    <w:uiPriority w:val="99"/>
    <w:qFormat/>
    <w:rsid w:val="009B3C2F"/>
    <w:pPr>
      <w:ind w:left="700"/>
      <w:outlineLvl w:val="0"/>
    </w:pPr>
    <w:rPr>
      <w:b/>
      <w:bCs/>
    </w:rPr>
  </w:style>
  <w:style w:type="paragraph" w:styleId="Heading2">
    <w:name w:val="heading 2"/>
    <w:basedOn w:val="Normal"/>
    <w:next w:val="Normal"/>
    <w:link w:val="Heading2Char"/>
    <w:uiPriority w:val="99"/>
    <w:qFormat/>
    <w:rsid w:val="009B3C2F"/>
    <w:pPr>
      <w:outlineLvl w:val="1"/>
    </w:pPr>
    <w:rPr>
      <w:b/>
      <w:bCs/>
    </w:rPr>
  </w:style>
  <w:style w:type="paragraph" w:styleId="Heading3">
    <w:name w:val="heading 3"/>
    <w:basedOn w:val="Normal"/>
    <w:next w:val="Normal"/>
    <w:link w:val="Heading3Char"/>
    <w:uiPriority w:val="99"/>
    <w:qFormat/>
    <w:rsid w:val="009B3C2F"/>
    <w:pPr>
      <w:jc w:val="center"/>
      <w:outlineLvl w:val="2"/>
    </w:pPr>
    <w:rPr>
      <w:b/>
      <w:bCs/>
    </w:rPr>
  </w:style>
  <w:style w:type="paragraph" w:styleId="Heading4">
    <w:name w:val="heading 4"/>
    <w:basedOn w:val="Normal"/>
    <w:next w:val="Normal"/>
    <w:link w:val="Heading4Char"/>
    <w:unhideWhenUsed/>
    <w:qFormat/>
    <w:locked/>
    <w:rsid w:val="00C20A20"/>
    <w:p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locked/>
    <w:rsid w:val="00D56C98"/>
    <w:pPr>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F28"/>
    <w:rPr>
      <w:rFonts w:asciiTheme="majorHAnsi" w:eastAsiaTheme="majorEastAsia" w:hAnsiTheme="majorHAnsi" w:cstheme="majorBidi"/>
      <w:b/>
      <w:bCs/>
      <w:kern w:val="32"/>
      <w:sz w:val="32"/>
      <w:szCs w:val="32"/>
      <w:lang w:val="ro-RO"/>
    </w:rPr>
  </w:style>
  <w:style w:type="character" w:customStyle="1" w:styleId="Heading2Char">
    <w:name w:val="Heading 2 Char"/>
    <w:basedOn w:val="DefaultParagraphFont"/>
    <w:link w:val="Heading2"/>
    <w:uiPriority w:val="99"/>
    <w:rsid w:val="00CC7F28"/>
    <w:rPr>
      <w:rFonts w:asciiTheme="majorHAnsi" w:eastAsiaTheme="majorEastAsia" w:hAnsiTheme="majorHAnsi" w:cstheme="majorBidi"/>
      <w:b/>
      <w:bCs/>
      <w:i/>
      <w:iCs/>
      <w:sz w:val="28"/>
      <w:szCs w:val="28"/>
      <w:lang w:val="ro-RO"/>
    </w:rPr>
  </w:style>
  <w:style w:type="character" w:customStyle="1" w:styleId="Heading3Char">
    <w:name w:val="Heading 3 Char"/>
    <w:basedOn w:val="DefaultParagraphFont"/>
    <w:link w:val="Heading3"/>
    <w:uiPriority w:val="9"/>
    <w:semiHidden/>
    <w:rsid w:val="00CC7F28"/>
    <w:rPr>
      <w:rFonts w:asciiTheme="majorHAnsi" w:eastAsiaTheme="majorEastAsia" w:hAnsiTheme="majorHAnsi" w:cstheme="majorBidi"/>
      <w:b/>
      <w:bCs/>
      <w:sz w:val="26"/>
      <w:szCs w:val="26"/>
      <w:lang w:val="ro-RO"/>
    </w:rPr>
  </w:style>
  <w:style w:type="character" w:customStyle="1" w:styleId="Heading4Char">
    <w:name w:val="Heading 4 Char"/>
    <w:basedOn w:val="DefaultParagraphFont"/>
    <w:link w:val="Heading4"/>
    <w:rsid w:val="00C20A20"/>
    <w:rPr>
      <w:rFonts w:asciiTheme="majorHAnsi" w:eastAsiaTheme="majorEastAsia" w:hAnsiTheme="majorHAnsi" w:cstheme="majorBidi"/>
      <w:i/>
      <w:iCs/>
      <w:color w:val="365F91" w:themeColor="accent1" w:themeShade="BF"/>
      <w:sz w:val="28"/>
      <w:szCs w:val="28"/>
      <w:lang w:val="ro-RO"/>
    </w:rPr>
  </w:style>
  <w:style w:type="paragraph" w:styleId="FootnoteText">
    <w:name w:val="footnote text"/>
    <w:basedOn w:val="Normal"/>
    <w:link w:val="FootnoteTextChar"/>
    <w:qFormat/>
    <w:rsid w:val="009B3C2F"/>
    <w:rPr>
      <w:sz w:val="20"/>
      <w:szCs w:val="20"/>
    </w:rPr>
  </w:style>
  <w:style w:type="character" w:customStyle="1" w:styleId="FootnoteTextChar">
    <w:name w:val="Footnote Text Char"/>
    <w:basedOn w:val="DefaultParagraphFont"/>
    <w:link w:val="FootnoteText"/>
    <w:qFormat/>
    <w:rsid w:val="00CC7F28"/>
    <w:rPr>
      <w:sz w:val="20"/>
      <w:szCs w:val="20"/>
      <w:lang w:val="ro-RO"/>
    </w:rPr>
  </w:style>
  <w:style w:type="character" w:styleId="FootnoteReference">
    <w:name w:val="footnote reference"/>
    <w:aliases w:val="-E Fußnotenzeichen,Heading 6 Char1"/>
    <w:basedOn w:val="DefaultParagraphFont"/>
    <w:rsid w:val="009B3C2F"/>
    <w:rPr>
      <w:vertAlign w:val="superscript"/>
    </w:rPr>
  </w:style>
  <w:style w:type="paragraph" w:styleId="BodyTextIndent">
    <w:name w:val="Body Text Indent"/>
    <w:basedOn w:val="Normal"/>
    <w:link w:val="BodyTextIndentChar"/>
    <w:uiPriority w:val="99"/>
    <w:rsid w:val="009B3C2F"/>
    <w:pPr>
      <w:ind w:left="700"/>
    </w:pPr>
  </w:style>
  <w:style w:type="character" w:customStyle="1" w:styleId="BodyTextIndentChar">
    <w:name w:val="Body Text Indent Char"/>
    <w:basedOn w:val="DefaultParagraphFont"/>
    <w:link w:val="BodyTextIndent"/>
    <w:uiPriority w:val="99"/>
    <w:semiHidden/>
    <w:rsid w:val="00CC7F28"/>
    <w:rPr>
      <w:sz w:val="28"/>
      <w:szCs w:val="28"/>
      <w:lang w:val="ro-RO"/>
    </w:rPr>
  </w:style>
  <w:style w:type="paragraph" w:styleId="Footer">
    <w:name w:val="footer"/>
    <w:basedOn w:val="Normal"/>
    <w:link w:val="FooterChar"/>
    <w:uiPriority w:val="99"/>
    <w:rsid w:val="009B3C2F"/>
    <w:pPr>
      <w:tabs>
        <w:tab w:val="center" w:pos="4320"/>
        <w:tab w:val="right" w:pos="8640"/>
      </w:tabs>
    </w:pPr>
  </w:style>
  <w:style w:type="character" w:customStyle="1" w:styleId="FooterChar">
    <w:name w:val="Footer Char"/>
    <w:basedOn w:val="DefaultParagraphFont"/>
    <w:link w:val="Footer"/>
    <w:uiPriority w:val="99"/>
    <w:rsid w:val="00CC7F28"/>
    <w:rPr>
      <w:sz w:val="28"/>
      <w:szCs w:val="28"/>
      <w:lang w:val="ro-RO"/>
    </w:rPr>
  </w:style>
  <w:style w:type="character" w:styleId="PageNumber">
    <w:name w:val="page number"/>
    <w:basedOn w:val="DefaultParagraphFont"/>
    <w:uiPriority w:val="99"/>
    <w:rsid w:val="009B3C2F"/>
  </w:style>
  <w:style w:type="paragraph" w:styleId="Title">
    <w:name w:val="Title"/>
    <w:basedOn w:val="Normal"/>
    <w:link w:val="TitleChar"/>
    <w:uiPriority w:val="99"/>
    <w:qFormat/>
    <w:rsid w:val="000117F6"/>
    <w:pPr>
      <w:keepNext w:val="0"/>
      <w:keepLines w:val="0"/>
      <w:spacing w:after="0"/>
      <w:jc w:val="center"/>
    </w:pPr>
    <w:rPr>
      <w:b/>
      <w:bCs/>
    </w:rPr>
  </w:style>
  <w:style w:type="character" w:customStyle="1" w:styleId="TitleChar">
    <w:name w:val="Title Char"/>
    <w:basedOn w:val="DefaultParagraphFont"/>
    <w:link w:val="Title"/>
    <w:uiPriority w:val="10"/>
    <w:rsid w:val="00CC7F28"/>
    <w:rPr>
      <w:rFonts w:asciiTheme="majorHAnsi" w:eastAsiaTheme="majorEastAsia" w:hAnsiTheme="majorHAnsi" w:cstheme="majorBidi"/>
      <w:b/>
      <w:bCs/>
      <w:kern w:val="28"/>
      <w:sz w:val="32"/>
      <w:szCs w:val="32"/>
      <w:lang w:val="ro-RO"/>
    </w:rPr>
  </w:style>
  <w:style w:type="paragraph" w:styleId="BodyText">
    <w:name w:val="Body Text"/>
    <w:basedOn w:val="Normal"/>
    <w:link w:val="BodyTextChar"/>
    <w:uiPriority w:val="99"/>
    <w:rsid w:val="009B3C2F"/>
    <w:pPr>
      <w:numPr>
        <w:numId w:val="1"/>
      </w:numPr>
    </w:pPr>
  </w:style>
  <w:style w:type="character" w:customStyle="1" w:styleId="BodyTextChar">
    <w:name w:val="Body Text Char"/>
    <w:basedOn w:val="DefaultParagraphFont"/>
    <w:link w:val="BodyText"/>
    <w:uiPriority w:val="99"/>
    <w:locked/>
    <w:rsid w:val="00D720B9"/>
    <w:rPr>
      <w:sz w:val="28"/>
      <w:szCs w:val="28"/>
      <w:lang w:val="ro-RO"/>
    </w:rPr>
  </w:style>
  <w:style w:type="paragraph" w:styleId="BalloonText">
    <w:name w:val="Balloon Text"/>
    <w:basedOn w:val="Normal"/>
    <w:link w:val="BalloonTextChar"/>
    <w:uiPriority w:val="99"/>
    <w:semiHidden/>
    <w:rsid w:val="009B3C2F"/>
    <w:rPr>
      <w:rFonts w:ascii="Tahoma" w:hAnsi="Tahoma" w:cs="Tahoma"/>
      <w:sz w:val="16"/>
      <w:szCs w:val="16"/>
    </w:rPr>
  </w:style>
  <w:style w:type="character" w:customStyle="1" w:styleId="BalloonTextChar">
    <w:name w:val="Balloon Text Char"/>
    <w:basedOn w:val="DefaultParagraphFont"/>
    <w:link w:val="BalloonText"/>
    <w:uiPriority w:val="99"/>
    <w:semiHidden/>
    <w:rsid w:val="00CC7F28"/>
    <w:rPr>
      <w:sz w:val="0"/>
      <w:szCs w:val="0"/>
      <w:lang w:val="ro-RO"/>
    </w:rPr>
  </w:style>
  <w:style w:type="paragraph" w:styleId="Header">
    <w:name w:val="header"/>
    <w:basedOn w:val="Normal"/>
    <w:link w:val="HeaderChar"/>
    <w:uiPriority w:val="99"/>
    <w:rsid w:val="009B3C2F"/>
    <w:pPr>
      <w:tabs>
        <w:tab w:val="center" w:pos="4703"/>
        <w:tab w:val="right" w:pos="9406"/>
      </w:tabs>
    </w:pPr>
  </w:style>
  <w:style w:type="character" w:customStyle="1" w:styleId="HeaderChar">
    <w:name w:val="Header Char"/>
    <w:basedOn w:val="DefaultParagraphFont"/>
    <w:link w:val="Header"/>
    <w:uiPriority w:val="99"/>
    <w:semiHidden/>
    <w:rsid w:val="00CC7F28"/>
    <w:rPr>
      <w:sz w:val="28"/>
      <w:szCs w:val="28"/>
      <w:lang w:val="ro-RO"/>
    </w:rPr>
  </w:style>
  <w:style w:type="table" w:styleId="TableGrid">
    <w:name w:val="Table Grid"/>
    <w:basedOn w:val="TableNormal"/>
    <w:uiPriority w:val="39"/>
    <w:rsid w:val="00742C8D"/>
    <w:pPr>
      <w:keepNext/>
      <w:keepLines/>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34"/>
    <w:qFormat/>
    <w:rsid w:val="001D7A67"/>
    <w:pPr>
      <w:ind w:left="720"/>
      <w:contextualSpacing/>
    </w:p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basedOn w:val="DefaultParagraphFont"/>
    <w:link w:val="ListParagraph"/>
    <w:uiPriority w:val="34"/>
    <w:qFormat/>
    <w:rsid w:val="00B70AAD"/>
    <w:rPr>
      <w:sz w:val="28"/>
      <w:szCs w:val="28"/>
      <w:lang w:val="ro-RO"/>
    </w:rPr>
  </w:style>
  <w:style w:type="character" w:styleId="Strong">
    <w:name w:val="Strong"/>
    <w:basedOn w:val="DefaultParagraphFont"/>
    <w:uiPriority w:val="22"/>
    <w:qFormat/>
    <w:locked/>
    <w:rsid w:val="006D0432"/>
    <w:rPr>
      <w:b/>
      <w:bCs/>
    </w:rPr>
  </w:style>
  <w:style w:type="paragraph" w:customStyle="1" w:styleId="Stil1WasteGhid">
    <w:name w:val="Stil 1 Waste Ghid"/>
    <w:basedOn w:val="Heading1"/>
    <w:link w:val="Stil1WasteGhidChar"/>
    <w:qFormat/>
    <w:rsid w:val="00801A9F"/>
    <w:pPr>
      <w:shd w:val="clear" w:color="auto" w:fill="FFFFFF" w:themeFill="background1"/>
      <w:tabs>
        <w:tab w:val="left" w:pos="450"/>
        <w:tab w:val="left" w:pos="720"/>
      </w:tabs>
      <w:spacing w:before="120"/>
      <w:ind w:left="360" w:hanging="360"/>
      <w:jc w:val="left"/>
    </w:pPr>
    <w:rPr>
      <w:rFonts w:asciiTheme="minorHAnsi" w:eastAsiaTheme="majorEastAsia" w:hAnsiTheme="minorHAnsi" w:cstheme="minorHAnsi"/>
      <w:color w:val="943634" w:themeColor="accent2" w:themeShade="BF"/>
      <w:kern w:val="32"/>
      <w:sz w:val="24"/>
      <w:szCs w:val="24"/>
      <w:lang w:eastAsia="fr-FR"/>
    </w:rPr>
  </w:style>
  <w:style w:type="character" w:customStyle="1" w:styleId="Stil1WasteGhidChar">
    <w:name w:val="Stil 1 Waste Ghid Char"/>
    <w:basedOn w:val="Heading1Char"/>
    <w:link w:val="Stil1WasteGhid"/>
    <w:rsid w:val="00801A9F"/>
    <w:rPr>
      <w:rFonts w:asciiTheme="minorHAnsi" w:eastAsiaTheme="majorEastAsia" w:hAnsiTheme="minorHAnsi" w:cstheme="minorHAnsi"/>
      <w:b/>
      <w:bCs/>
      <w:color w:val="943634" w:themeColor="accent2" w:themeShade="BF"/>
      <w:kern w:val="32"/>
      <w:sz w:val="24"/>
      <w:szCs w:val="24"/>
      <w:shd w:val="clear" w:color="auto" w:fill="FFFFFF" w:themeFill="background1"/>
      <w:lang w:val="ro-RO" w:eastAsia="fr-FR"/>
    </w:rPr>
  </w:style>
  <w:style w:type="paragraph" w:customStyle="1" w:styleId="ANRSC">
    <w:name w:val="ANRSC"/>
    <w:basedOn w:val="Stil1WasteGhid"/>
    <w:link w:val="ANRSCChar"/>
    <w:qFormat/>
    <w:rsid w:val="00853557"/>
    <w:pPr>
      <w:spacing w:before="240" w:after="240" w:line="264" w:lineRule="auto"/>
      <w:jc w:val="center"/>
    </w:pPr>
    <w:rPr>
      <w:rFonts w:asciiTheme="majorBidi" w:eastAsia="Times New Roman" w:hAnsiTheme="majorBidi" w:cstheme="majorBidi"/>
      <w:color w:val="auto"/>
    </w:rPr>
  </w:style>
  <w:style w:type="character" w:customStyle="1" w:styleId="ANRSCChar">
    <w:name w:val="ANRSC Char"/>
    <w:basedOn w:val="Stil1WasteGhidChar"/>
    <w:link w:val="ANRSC"/>
    <w:rsid w:val="00853557"/>
    <w:rPr>
      <w:rFonts w:asciiTheme="majorBidi" w:eastAsiaTheme="majorEastAsia" w:hAnsiTheme="majorBidi" w:cstheme="majorBidi"/>
      <w:b/>
      <w:bCs/>
      <w:color w:val="943634" w:themeColor="accent2" w:themeShade="BF"/>
      <w:kern w:val="32"/>
      <w:sz w:val="24"/>
      <w:szCs w:val="24"/>
      <w:shd w:val="clear" w:color="auto" w:fill="FFFFFF" w:themeFill="background1"/>
      <w:lang w:val="ro-RO" w:eastAsia="fr-FR"/>
    </w:rPr>
  </w:style>
  <w:style w:type="paragraph" w:styleId="TOCHeading">
    <w:name w:val="TOC Heading"/>
    <w:basedOn w:val="Heading1"/>
    <w:next w:val="Normal"/>
    <w:uiPriority w:val="39"/>
    <w:unhideWhenUsed/>
    <w:qFormat/>
    <w:rsid w:val="00BB52DE"/>
    <w:pPr>
      <w:spacing w:before="240" w:after="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ED77B6"/>
    <w:pPr>
      <w:tabs>
        <w:tab w:val="right" w:leader="dot" w:pos="9912"/>
      </w:tabs>
      <w:spacing w:after="100"/>
    </w:pPr>
  </w:style>
  <w:style w:type="character" w:styleId="Hyperlink">
    <w:name w:val="Hyperlink"/>
    <w:basedOn w:val="DefaultParagraphFont"/>
    <w:uiPriority w:val="99"/>
    <w:unhideWhenUsed/>
    <w:rsid w:val="00BB52DE"/>
    <w:rPr>
      <w:color w:val="0000FF" w:themeColor="hyperlink"/>
      <w:u w:val="single"/>
    </w:rPr>
  </w:style>
  <w:style w:type="character" w:styleId="CommentReference">
    <w:name w:val="annotation reference"/>
    <w:basedOn w:val="DefaultParagraphFont"/>
    <w:uiPriority w:val="99"/>
    <w:semiHidden/>
    <w:unhideWhenUsed/>
    <w:rsid w:val="009526CE"/>
    <w:rPr>
      <w:sz w:val="16"/>
      <w:szCs w:val="16"/>
    </w:rPr>
  </w:style>
  <w:style w:type="paragraph" w:styleId="CommentText">
    <w:name w:val="annotation text"/>
    <w:basedOn w:val="Normal"/>
    <w:link w:val="CommentTextChar"/>
    <w:uiPriority w:val="99"/>
    <w:unhideWhenUsed/>
    <w:rsid w:val="009526CE"/>
    <w:rPr>
      <w:sz w:val="20"/>
      <w:szCs w:val="20"/>
    </w:rPr>
  </w:style>
  <w:style w:type="character" w:customStyle="1" w:styleId="CommentTextChar">
    <w:name w:val="Comment Text Char"/>
    <w:basedOn w:val="DefaultParagraphFont"/>
    <w:link w:val="CommentText"/>
    <w:uiPriority w:val="99"/>
    <w:rsid w:val="009526CE"/>
    <w:rPr>
      <w:sz w:val="20"/>
      <w:szCs w:val="20"/>
      <w:lang w:val="ro-RO"/>
    </w:rPr>
  </w:style>
  <w:style w:type="paragraph" w:styleId="CommentSubject">
    <w:name w:val="annotation subject"/>
    <w:basedOn w:val="CommentText"/>
    <w:next w:val="CommentText"/>
    <w:link w:val="CommentSubjectChar"/>
    <w:uiPriority w:val="99"/>
    <w:semiHidden/>
    <w:unhideWhenUsed/>
    <w:rsid w:val="009526CE"/>
    <w:rPr>
      <w:b/>
      <w:bCs/>
    </w:rPr>
  </w:style>
  <w:style w:type="character" w:customStyle="1" w:styleId="CommentSubjectChar">
    <w:name w:val="Comment Subject Char"/>
    <w:basedOn w:val="CommentTextChar"/>
    <w:link w:val="CommentSubject"/>
    <w:uiPriority w:val="99"/>
    <w:semiHidden/>
    <w:rsid w:val="009526CE"/>
    <w:rPr>
      <w:b/>
      <w:bCs/>
      <w:sz w:val="20"/>
      <w:szCs w:val="20"/>
      <w:lang w:val="ro-RO"/>
    </w:rPr>
  </w:style>
  <w:style w:type="paragraph" w:styleId="Revision">
    <w:name w:val="Revision"/>
    <w:hidden/>
    <w:uiPriority w:val="99"/>
    <w:semiHidden/>
    <w:rsid w:val="00240153"/>
    <w:rPr>
      <w:sz w:val="28"/>
      <w:szCs w:val="28"/>
      <w:lang w:val="ro-RO"/>
    </w:rPr>
  </w:style>
  <w:style w:type="paragraph" w:styleId="NormalWeb">
    <w:name w:val="Normal (Web)"/>
    <w:basedOn w:val="Normal"/>
    <w:uiPriority w:val="99"/>
    <w:unhideWhenUsed/>
    <w:rsid w:val="00CF70FF"/>
    <w:pPr>
      <w:keepNext w:val="0"/>
      <w:keepLines w:val="0"/>
      <w:spacing w:before="100" w:beforeAutospacing="1" w:after="100" w:afterAutospacing="1"/>
      <w:jc w:val="left"/>
    </w:pPr>
    <w:rPr>
      <w:rFonts w:eastAsiaTheme="minorEastAsia"/>
      <w:sz w:val="24"/>
      <w:szCs w:val="24"/>
      <w:lang w:val="en-US"/>
    </w:rPr>
  </w:style>
  <w:style w:type="character" w:customStyle="1" w:styleId="CaptionChar">
    <w:name w:val="Caption Char"/>
    <w:aliases w:val="Map Char Char1,Map Char1,Map Char Char Char Char Char Char,Caption Char Char Car Car Char,Caption Char Char Car Car Car Char,Map Char Char Char Car Car Char,Caption Char Char Char,Map Char Char Char1,Map Char Char Char Char,Titlu Tabel Char"/>
    <w:link w:val="Caption"/>
    <w:qFormat/>
    <w:locked/>
    <w:rsid w:val="00CD32A3"/>
    <w:rPr>
      <w:b/>
    </w:rPr>
  </w:style>
  <w:style w:type="paragraph" w:styleId="Caption">
    <w:name w:val="caption"/>
    <w:aliases w:val="Map Char,Map,Map Char Char Char Char Char,Caption Char Char Car Car,Caption Char Char Car Car Car,Map Char Char Char Car Car,Caption Char Char,Map Char Char,Map Char Char Char,Caption Char1,Titlu Tabel,Caracter Caracter,Char1 Char"/>
    <w:basedOn w:val="Normal"/>
    <w:next w:val="Normal"/>
    <w:link w:val="CaptionChar"/>
    <w:qFormat/>
    <w:locked/>
    <w:rsid w:val="00CD32A3"/>
    <w:pPr>
      <w:keepNext w:val="0"/>
      <w:keepLines w:val="0"/>
      <w:spacing w:after="0"/>
      <w:jc w:val="left"/>
    </w:pPr>
    <w:rPr>
      <w:b/>
      <w:sz w:val="22"/>
      <w:szCs w:val="22"/>
      <w:lang w:val="en-US"/>
    </w:rPr>
  </w:style>
  <w:style w:type="paragraph" w:customStyle="1" w:styleId="Default">
    <w:name w:val="Default"/>
    <w:rsid w:val="00B0742B"/>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ED50F8"/>
    <w:rPr>
      <w:color w:val="666666"/>
    </w:rPr>
  </w:style>
  <w:style w:type="paragraph" w:styleId="z-TopofForm">
    <w:name w:val="HTML Top of Form"/>
    <w:basedOn w:val="Normal"/>
    <w:next w:val="Normal"/>
    <w:link w:val="z-TopofFormChar"/>
    <w:hidden/>
    <w:uiPriority w:val="99"/>
    <w:semiHidden/>
    <w:unhideWhenUsed/>
    <w:rsid w:val="00F4554F"/>
    <w:pPr>
      <w:keepNext w:val="0"/>
      <w:keepLines w:val="0"/>
      <w:pBdr>
        <w:bottom w:val="single" w:sz="6" w:space="1" w:color="auto"/>
      </w:pBdr>
      <w:spacing w:after="0"/>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rsid w:val="00F4554F"/>
    <w:rPr>
      <w:rFonts w:ascii="Arial" w:hAnsi="Arial" w:cs="Arial"/>
      <w:vanish/>
      <w:sz w:val="16"/>
      <w:szCs w:val="16"/>
    </w:rPr>
  </w:style>
  <w:style w:type="paragraph" w:customStyle="1" w:styleId="textarticol">
    <w:name w:val="text articol"/>
    <w:basedOn w:val="ListParagraph"/>
    <w:link w:val="textarticolChar"/>
    <w:autoRedefine/>
    <w:rsid w:val="00F55C31"/>
    <w:pPr>
      <w:keepNext w:val="0"/>
      <w:keepLines w:val="0"/>
      <w:widowControl w:val="0"/>
      <w:numPr>
        <w:numId w:val="3"/>
      </w:numPr>
      <w:tabs>
        <w:tab w:val="left" w:pos="360"/>
        <w:tab w:val="left" w:pos="840"/>
        <w:tab w:val="left" w:pos="1170"/>
        <w:tab w:val="left" w:pos="1260"/>
        <w:tab w:val="left" w:pos="1800"/>
      </w:tabs>
      <w:spacing w:line="276" w:lineRule="auto"/>
      <w:ind w:left="0"/>
    </w:pPr>
    <w:rPr>
      <w:sz w:val="24"/>
      <w:szCs w:val="24"/>
    </w:rPr>
  </w:style>
  <w:style w:type="character" w:customStyle="1" w:styleId="textarticolChar">
    <w:name w:val="text articol Char"/>
    <w:basedOn w:val="ListParagraphChar"/>
    <w:link w:val="textarticol"/>
    <w:rsid w:val="00F55C31"/>
    <w:rPr>
      <w:sz w:val="24"/>
      <w:szCs w:val="24"/>
      <w:lang w:val="ro-RO"/>
    </w:rPr>
  </w:style>
  <w:style w:type="paragraph" w:customStyle="1" w:styleId="articollege">
    <w:name w:val="articol lege"/>
    <w:basedOn w:val="textarticol"/>
    <w:link w:val="articollegeChar"/>
    <w:rsid w:val="001714FE"/>
    <w:pPr>
      <w:tabs>
        <w:tab w:val="clear" w:pos="840"/>
        <w:tab w:val="left" w:pos="851"/>
      </w:tabs>
    </w:pPr>
  </w:style>
  <w:style w:type="character" w:customStyle="1" w:styleId="articollegeChar">
    <w:name w:val="articol lege Char"/>
    <w:basedOn w:val="textarticolChar"/>
    <w:link w:val="articollege"/>
    <w:rsid w:val="001714FE"/>
    <w:rPr>
      <w:sz w:val="24"/>
      <w:szCs w:val="24"/>
      <w:lang w:val="ro-RO"/>
    </w:rPr>
  </w:style>
  <w:style w:type="paragraph" w:customStyle="1" w:styleId="textarticolorlege">
    <w:name w:val="text articolor lege"/>
    <w:basedOn w:val="Normal"/>
    <w:link w:val="textarticolorlegeChar"/>
    <w:qFormat/>
    <w:rsid w:val="00AA139F"/>
    <w:pPr>
      <w:keepNext w:val="0"/>
      <w:keepLines w:val="0"/>
      <w:widowControl w:val="0"/>
      <w:spacing w:line="276" w:lineRule="auto"/>
      <w:ind w:firstLine="567"/>
    </w:pPr>
    <w:rPr>
      <w:sz w:val="24"/>
      <w:szCs w:val="24"/>
    </w:rPr>
  </w:style>
  <w:style w:type="character" w:customStyle="1" w:styleId="textarticolorlegeChar">
    <w:name w:val="text articolor lege Char"/>
    <w:basedOn w:val="DefaultParagraphFont"/>
    <w:link w:val="textarticolorlege"/>
    <w:rsid w:val="00AA139F"/>
    <w:rPr>
      <w:sz w:val="24"/>
      <w:szCs w:val="24"/>
      <w:lang w:val="ro-RO"/>
    </w:rPr>
  </w:style>
  <w:style w:type="paragraph" w:customStyle="1" w:styleId="nrarticolo">
    <w:name w:val="nr articolo"/>
    <w:basedOn w:val="ListParagraph"/>
    <w:link w:val="nrarticoloChar"/>
    <w:qFormat/>
    <w:rsid w:val="00FB0EB2"/>
    <w:pPr>
      <w:keepNext w:val="0"/>
      <w:keepLines w:val="0"/>
      <w:widowControl w:val="0"/>
      <w:numPr>
        <w:numId w:val="2"/>
      </w:numPr>
      <w:spacing w:line="276" w:lineRule="auto"/>
    </w:pPr>
    <w:rPr>
      <w:sz w:val="24"/>
      <w:szCs w:val="24"/>
    </w:rPr>
  </w:style>
  <w:style w:type="character" w:customStyle="1" w:styleId="nrarticoloChar">
    <w:name w:val="nr articolo Char"/>
    <w:basedOn w:val="ListParagraphChar"/>
    <w:link w:val="nrarticolo"/>
    <w:rsid w:val="00FB0EB2"/>
    <w:rPr>
      <w:sz w:val="24"/>
      <w:szCs w:val="24"/>
      <w:lang w:val="ro-RO"/>
    </w:rPr>
  </w:style>
  <w:style w:type="paragraph" w:styleId="List">
    <w:name w:val="List"/>
    <w:basedOn w:val="Normal"/>
    <w:uiPriority w:val="99"/>
    <w:unhideWhenUsed/>
    <w:rsid w:val="00391EAC"/>
    <w:pPr>
      <w:ind w:left="360" w:hanging="360"/>
      <w:contextualSpacing/>
    </w:pPr>
  </w:style>
  <w:style w:type="paragraph" w:styleId="List2">
    <w:name w:val="List 2"/>
    <w:basedOn w:val="Normal"/>
    <w:uiPriority w:val="99"/>
    <w:unhideWhenUsed/>
    <w:rsid w:val="00391EAC"/>
    <w:pPr>
      <w:ind w:left="720" w:hanging="360"/>
      <w:contextualSpacing/>
    </w:pPr>
  </w:style>
  <w:style w:type="paragraph" w:styleId="List3">
    <w:name w:val="List 3"/>
    <w:basedOn w:val="Normal"/>
    <w:uiPriority w:val="99"/>
    <w:unhideWhenUsed/>
    <w:rsid w:val="00391EAC"/>
    <w:pPr>
      <w:ind w:left="1080" w:hanging="360"/>
      <w:contextualSpacing/>
    </w:pPr>
  </w:style>
  <w:style w:type="paragraph" w:styleId="List4">
    <w:name w:val="List 4"/>
    <w:basedOn w:val="Normal"/>
    <w:uiPriority w:val="99"/>
    <w:unhideWhenUsed/>
    <w:rsid w:val="00391EAC"/>
    <w:pPr>
      <w:ind w:left="1440" w:hanging="360"/>
      <w:contextualSpacing/>
    </w:pPr>
  </w:style>
  <w:style w:type="paragraph" w:styleId="List5">
    <w:name w:val="List 5"/>
    <w:basedOn w:val="Normal"/>
    <w:uiPriority w:val="99"/>
    <w:unhideWhenUsed/>
    <w:rsid w:val="00391EAC"/>
    <w:pPr>
      <w:ind w:left="1800" w:hanging="360"/>
      <w:contextualSpacing/>
    </w:pPr>
  </w:style>
  <w:style w:type="paragraph" w:styleId="ListContinue">
    <w:name w:val="List Continue"/>
    <w:basedOn w:val="Normal"/>
    <w:uiPriority w:val="99"/>
    <w:unhideWhenUsed/>
    <w:rsid w:val="00391EAC"/>
    <w:pPr>
      <w:ind w:left="360"/>
      <w:contextualSpacing/>
    </w:pPr>
  </w:style>
  <w:style w:type="paragraph" w:styleId="ListContinue2">
    <w:name w:val="List Continue 2"/>
    <w:basedOn w:val="Normal"/>
    <w:uiPriority w:val="99"/>
    <w:unhideWhenUsed/>
    <w:rsid w:val="00391EAC"/>
    <w:pPr>
      <w:ind w:left="720"/>
      <w:contextualSpacing/>
    </w:pPr>
  </w:style>
  <w:style w:type="paragraph" w:styleId="ListContinue3">
    <w:name w:val="List Continue 3"/>
    <w:basedOn w:val="Normal"/>
    <w:uiPriority w:val="99"/>
    <w:unhideWhenUsed/>
    <w:rsid w:val="00391EAC"/>
    <w:pPr>
      <w:ind w:left="1080"/>
      <w:contextualSpacing/>
    </w:pPr>
  </w:style>
  <w:style w:type="paragraph" w:styleId="ListContinue4">
    <w:name w:val="List Continue 4"/>
    <w:basedOn w:val="Normal"/>
    <w:uiPriority w:val="99"/>
    <w:unhideWhenUsed/>
    <w:rsid w:val="00391EAC"/>
    <w:pPr>
      <w:ind w:left="1440"/>
      <w:contextualSpacing/>
    </w:pPr>
  </w:style>
  <w:style w:type="paragraph" w:styleId="BodyTextFirstIndent">
    <w:name w:val="Body Text First Indent"/>
    <w:basedOn w:val="BodyText"/>
    <w:link w:val="BodyTextFirstIndentChar"/>
    <w:uiPriority w:val="99"/>
    <w:unhideWhenUsed/>
    <w:rsid w:val="00391EAC"/>
    <w:pPr>
      <w:numPr>
        <w:numId w:val="0"/>
      </w:numPr>
      <w:ind w:firstLine="360"/>
    </w:pPr>
  </w:style>
  <w:style w:type="character" w:customStyle="1" w:styleId="BodyTextFirstIndentChar">
    <w:name w:val="Body Text First Indent Char"/>
    <w:basedOn w:val="BodyTextChar"/>
    <w:link w:val="BodyTextFirstIndent"/>
    <w:uiPriority w:val="99"/>
    <w:rsid w:val="00391EAC"/>
    <w:rPr>
      <w:sz w:val="28"/>
      <w:szCs w:val="28"/>
      <w:lang w:val="ro-RO"/>
    </w:rPr>
  </w:style>
  <w:style w:type="paragraph" w:styleId="BodyTextFirstIndent2">
    <w:name w:val="Body Text First Indent 2"/>
    <w:basedOn w:val="BodyTextIndent"/>
    <w:link w:val="BodyTextFirstIndent2Char"/>
    <w:uiPriority w:val="99"/>
    <w:unhideWhenUsed/>
    <w:rsid w:val="00391EAC"/>
    <w:pPr>
      <w:ind w:left="360" w:firstLine="360"/>
    </w:pPr>
  </w:style>
  <w:style w:type="character" w:customStyle="1" w:styleId="BodyTextFirstIndent2Char">
    <w:name w:val="Body Text First Indent 2 Char"/>
    <w:basedOn w:val="BodyTextIndentChar"/>
    <w:link w:val="BodyTextFirstIndent2"/>
    <w:uiPriority w:val="99"/>
    <w:rsid w:val="00391EAC"/>
    <w:rPr>
      <w:sz w:val="28"/>
      <w:szCs w:val="28"/>
      <w:lang w:val="ro-RO"/>
    </w:rPr>
  </w:style>
  <w:style w:type="paragraph" w:customStyle="1" w:styleId="Style2WasteGhid">
    <w:name w:val="Style2 Waste Ghid"/>
    <w:basedOn w:val="Normal"/>
    <w:qFormat/>
    <w:rsid w:val="00EE1D85"/>
    <w:pPr>
      <w:keepNext w:val="0"/>
      <w:keepLines w:val="0"/>
      <w:shd w:val="clear" w:color="auto" w:fill="FFFFFF" w:themeFill="background1"/>
      <w:tabs>
        <w:tab w:val="left" w:pos="720"/>
      </w:tabs>
      <w:spacing w:before="120"/>
      <w:ind w:left="1440" w:hanging="360"/>
      <w:jc w:val="left"/>
      <w:outlineLvl w:val="0"/>
    </w:pPr>
    <w:rPr>
      <w:rFonts w:asciiTheme="minorHAnsi" w:hAnsiTheme="minorHAnsi" w:cstheme="minorHAnsi"/>
      <w:b/>
      <w:bCs/>
      <w:color w:val="943634" w:themeColor="accent2" w:themeShade="BF"/>
      <w:kern w:val="32"/>
      <w:sz w:val="24"/>
      <w:szCs w:val="36"/>
      <w:lang w:eastAsia="fr-FR"/>
    </w:rPr>
  </w:style>
  <w:style w:type="character" w:styleId="FollowedHyperlink">
    <w:name w:val="FollowedHyperlink"/>
    <w:basedOn w:val="DefaultParagraphFont"/>
    <w:uiPriority w:val="99"/>
    <w:semiHidden/>
    <w:unhideWhenUsed/>
    <w:rsid w:val="00A727B8"/>
    <w:rPr>
      <w:color w:val="954F72"/>
      <w:u w:val="single"/>
    </w:rPr>
  </w:style>
  <w:style w:type="paragraph" w:customStyle="1" w:styleId="msonormal0">
    <w:name w:val="msonormal"/>
    <w:basedOn w:val="Normal"/>
    <w:rsid w:val="00A727B8"/>
    <w:pPr>
      <w:keepNext w:val="0"/>
      <w:keepLines w:val="0"/>
      <w:spacing w:before="100" w:beforeAutospacing="1" w:after="100" w:afterAutospacing="1"/>
      <w:jc w:val="left"/>
    </w:pPr>
    <w:rPr>
      <w:sz w:val="24"/>
      <w:szCs w:val="24"/>
      <w:lang w:eastAsia="ro-RO"/>
    </w:rPr>
  </w:style>
  <w:style w:type="paragraph" w:customStyle="1" w:styleId="font5">
    <w:name w:val="font5"/>
    <w:basedOn w:val="Normal"/>
    <w:rsid w:val="00A727B8"/>
    <w:pPr>
      <w:keepNext w:val="0"/>
      <w:keepLines w:val="0"/>
      <w:spacing w:before="100" w:beforeAutospacing="1" w:after="100" w:afterAutospacing="1"/>
      <w:jc w:val="left"/>
    </w:pPr>
    <w:rPr>
      <w:rFonts w:ascii="Arial" w:hAnsi="Arial" w:cs="Arial"/>
      <w:sz w:val="24"/>
      <w:szCs w:val="24"/>
      <w:lang w:eastAsia="ro-RO"/>
    </w:rPr>
  </w:style>
  <w:style w:type="paragraph" w:customStyle="1" w:styleId="font6">
    <w:name w:val="font6"/>
    <w:basedOn w:val="Normal"/>
    <w:rsid w:val="00A727B8"/>
    <w:pPr>
      <w:keepNext w:val="0"/>
      <w:keepLines w:val="0"/>
      <w:spacing w:before="100" w:beforeAutospacing="1" w:after="100" w:afterAutospacing="1"/>
      <w:jc w:val="left"/>
    </w:pPr>
    <w:rPr>
      <w:rFonts w:ascii="Arial" w:hAnsi="Arial" w:cs="Arial"/>
      <w:b/>
      <w:bCs/>
      <w:sz w:val="24"/>
      <w:szCs w:val="24"/>
      <w:lang w:eastAsia="ro-RO"/>
    </w:rPr>
  </w:style>
  <w:style w:type="paragraph" w:customStyle="1" w:styleId="xl65">
    <w:name w:val="xl65"/>
    <w:basedOn w:val="Normal"/>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6">
    <w:name w:val="xl66"/>
    <w:basedOn w:val="Normal"/>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7">
    <w:name w:val="xl67"/>
    <w:basedOn w:val="Normal"/>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lang w:eastAsia="ro-RO"/>
    </w:rPr>
  </w:style>
  <w:style w:type="paragraph" w:customStyle="1" w:styleId="xl68">
    <w:name w:val="xl68"/>
    <w:basedOn w:val="Normal"/>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9">
    <w:name w:val="xl69"/>
    <w:basedOn w:val="Normal"/>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left"/>
      <w:textAlignment w:val="center"/>
    </w:pPr>
    <w:rPr>
      <w:rFonts w:ascii="Arial" w:hAnsi="Arial" w:cs="Arial"/>
      <w:sz w:val="24"/>
      <w:szCs w:val="24"/>
      <w:lang w:eastAsia="ro-RO"/>
    </w:rPr>
  </w:style>
  <w:style w:type="paragraph" w:customStyle="1" w:styleId="xl70">
    <w:name w:val="xl70"/>
    <w:basedOn w:val="Normal"/>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center"/>
      <w:textAlignment w:val="center"/>
    </w:pPr>
    <w:rPr>
      <w:rFonts w:ascii="Arial" w:hAnsi="Arial" w:cs="Arial"/>
      <w:sz w:val="24"/>
      <w:szCs w:val="24"/>
      <w:lang w:eastAsia="ro-RO"/>
    </w:rPr>
  </w:style>
  <w:style w:type="paragraph" w:customStyle="1" w:styleId="xl71">
    <w:name w:val="xl71"/>
    <w:basedOn w:val="Normal"/>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left"/>
      <w:textAlignment w:val="center"/>
    </w:pPr>
    <w:rPr>
      <w:rFonts w:ascii="Arial" w:hAnsi="Arial" w:cs="Arial"/>
      <w:sz w:val="24"/>
      <w:szCs w:val="24"/>
      <w:lang w:eastAsia="ro-RO"/>
    </w:rPr>
  </w:style>
  <w:style w:type="paragraph" w:customStyle="1" w:styleId="xl72">
    <w:name w:val="xl72"/>
    <w:basedOn w:val="Normal"/>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center"/>
      <w:textAlignment w:val="center"/>
    </w:pPr>
    <w:rPr>
      <w:rFonts w:ascii="Arial" w:hAnsi="Arial" w:cs="Arial"/>
      <w:sz w:val="24"/>
      <w:szCs w:val="24"/>
      <w:lang w:eastAsia="ro-RO"/>
    </w:rPr>
  </w:style>
  <w:style w:type="paragraph" w:customStyle="1" w:styleId="xl73">
    <w:name w:val="xl73"/>
    <w:basedOn w:val="Normal"/>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left"/>
      <w:textAlignment w:val="center"/>
    </w:pPr>
    <w:rPr>
      <w:rFonts w:ascii="Arial" w:hAnsi="Arial" w:cs="Arial"/>
      <w:sz w:val="24"/>
      <w:szCs w:val="24"/>
      <w:lang w:eastAsia="ro-RO"/>
    </w:rPr>
  </w:style>
  <w:style w:type="paragraph" w:customStyle="1" w:styleId="xl74">
    <w:name w:val="xl74"/>
    <w:basedOn w:val="Normal"/>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left"/>
      <w:textAlignment w:val="center"/>
    </w:pPr>
    <w:rPr>
      <w:rFonts w:ascii="Arial" w:hAnsi="Arial" w:cs="Arial"/>
      <w:sz w:val="24"/>
      <w:szCs w:val="24"/>
      <w:lang w:eastAsia="ro-RO"/>
    </w:rPr>
  </w:style>
  <w:style w:type="paragraph" w:customStyle="1" w:styleId="xl75">
    <w:name w:val="xl75"/>
    <w:basedOn w:val="Normal"/>
    <w:rsid w:val="00A727B8"/>
    <w:pPr>
      <w:keepNext w:val="0"/>
      <w:keepLines w:val="0"/>
      <w:pBdr>
        <w:top w:val="single" w:sz="8" w:space="0" w:color="auto"/>
        <w:left w:val="single" w:sz="8" w:space="0" w:color="auto"/>
        <w:bottom w:val="single" w:sz="8" w:space="0" w:color="auto"/>
        <w:right w:val="single" w:sz="8" w:space="0" w:color="auto"/>
      </w:pBdr>
      <w:shd w:val="clear" w:color="FFFFCC" w:fill="FFFFFF"/>
      <w:spacing w:before="100" w:beforeAutospacing="1" w:after="100" w:afterAutospacing="1"/>
      <w:jc w:val="left"/>
      <w:textAlignment w:val="center"/>
    </w:pPr>
    <w:rPr>
      <w:rFonts w:ascii="Arial" w:hAnsi="Arial" w:cs="Arial"/>
      <w:sz w:val="24"/>
      <w:szCs w:val="24"/>
      <w:lang w:eastAsia="ro-RO"/>
    </w:rPr>
  </w:style>
  <w:style w:type="paragraph" w:customStyle="1" w:styleId="xl76">
    <w:name w:val="xl76"/>
    <w:basedOn w:val="Normal"/>
    <w:rsid w:val="00A727B8"/>
    <w:pPr>
      <w:keepNext w:val="0"/>
      <w:keepLines w:val="0"/>
      <w:pBdr>
        <w:top w:val="single" w:sz="8" w:space="0" w:color="auto"/>
        <w:left w:val="single" w:sz="8" w:space="0" w:color="auto"/>
        <w:bottom w:val="single" w:sz="8" w:space="0" w:color="auto"/>
        <w:right w:val="single" w:sz="8" w:space="0" w:color="auto"/>
      </w:pBdr>
      <w:shd w:val="clear" w:color="FFFFCC" w:fill="FFFFFF"/>
      <w:spacing w:before="100" w:beforeAutospacing="1" w:after="100" w:afterAutospacing="1"/>
      <w:jc w:val="center"/>
      <w:textAlignment w:val="center"/>
    </w:pPr>
    <w:rPr>
      <w:rFonts w:ascii="Arial" w:hAnsi="Arial" w:cs="Arial"/>
      <w:sz w:val="24"/>
      <w:szCs w:val="24"/>
      <w:lang w:eastAsia="ro-RO"/>
    </w:rPr>
  </w:style>
  <w:style w:type="paragraph" w:customStyle="1" w:styleId="xl77">
    <w:name w:val="xl77"/>
    <w:basedOn w:val="Normal"/>
    <w:rsid w:val="00A727B8"/>
    <w:pPr>
      <w:keepNext w:val="0"/>
      <w:keepLines w:val="0"/>
      <w:spacing w:before="100" w:beforeAutospacing="1" w:after="100" w:afterAutospacing="1"/>
      <w:jc w:val="left"/>
    </w:pPr>
    <w:rPr>
      <w:rFonts w:ascii="Arial" w:hAnsi="Arial" w:cs="Arial"/>
      <w:sz w:val="24"/>
      <w:szCs w:val="24"/>
      <w:lang w:eastAsia="ro-RO"/>
    </w:rPr>
  </w:style>
  <w:style w:type="paragraph" w:customStyle="1" w:styleId="xl78">
    <w:name w:val="xl78"/>
    <w:basedOn w:val="Normal"/>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24"/>
      <w:szCs w:val="24"/>
      <w:lang w:eastAsia="ro-RO"/>
    </w:rPr>
  </w:style>
  <w:style w:type="paragraph" w:customStyle="1" w:styleId="xl79">
    <w:name w:val="xl79"/>
    <w:basedOn w:val="Normal"/>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lang w:eastAsia="ro-RO"/>
    </w:rPr>
  </w:style>
  <w:style w:type="paragraph" w:customStyle="1" w:styleId="xl80">
    <w:name w:val="xl80"/>
    <w:basedOn w:val="Normal"/>
    <w:rsid w:val="00A727B8"/>
    <w:pPr>
      <w:keepNext w:val="0"/>
      <w:keepLines w:val="0"/>
      <w:spacing w:before="100" w:beforeAutospacing="1" w:after="100" w:afterAutospacing="1"/>
      <w:jc w:val="left"/>
    </w:pPr>
    <w:rPr>
      <w:rFonts w:ascii="Arial" w:hAnsi="Arial" w:cs="Arial"/>
      <w:b/>
      <w:bCs/>
      <w:sz w:val="24"/>
      <w:szCs w:val="24"/>
      <w:lang w:eastAsia="ro-RO"/>
    </w:rPr>
  </w:style>
  <w:style w:type="paragraph" w:customStyle="1" w:styleId="xl81">
    <w:name w:val="xl81"/>
    <w:basedOn w:val="Normal"/>
    <w:rsid w:val="00A727B8"/>
    <w:pPr>
      <w:keepNext w:val="0"/>
      <w:keepLines w:val="0"/>
      <w:spacing w:before="100" w:beforeAutospacing="1" w:after="100" w:afterAutospacing="1"/>
      <w:jc w:val="left"/>
      <w:textAlignment w:val="center"/>
    </w:pPr>
    <w:rPr>
      <w:rFonts w:ascii="Arial" w:hAnsi="Arial" w:cs="Arial"/>
      <w:sz w:val="24"/>
      <w:szCs w:val="24"/>
      <w:lang w:eastAsia="ro-RO"/>
    </w:rPr>
  </w:style>
  <w:style w:type="paragraph" w:customStyle="1" w:styleId="xl82">
    <w:name w:val="xl82"/>
    <w:basedOn w:val="Normal"/>
    <w:rsid w:val="00A727B8"/>
    <w:pPr>
      <w:keepNext w:val="0"/>
      <w:keepLines w:val="0"/>
      <w:pBdr>
        <w:bottom w:val="single" w:sz="8" w:space="0" w:color="auto"/>
      </w:pBdr>
      <w:spacing w:before="100" w:beforeAutospacing="1" w:after="100" w:afterAutospacing="1"/>
      <w:jc w:val="left"/>
      <w:textAlignment w:val="center"/>
    </w:pPr>
    <w:rPr>
      <w:rFonts w:ascii="Arial" w:hAnsi="Arial" w:cs="Arial"/>
      <w:sz w:val="24"/>
      <w:szCs w:val="24"/>
      <w:lang w:eastAsia="ro-RO"/>
    </w:rPr>
  </w:style>
  <w:style w:type="paragraph" w:customStyle="1" w:styleId="xl83">
    <w:name w:val="xl83"/>
    <w:basedOn w:val="Normal"/>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Arial" w:hAnsi="Arial" w:cs="Arial"/>
      <w:b/>
      <w:bCs/>
      <w:sz w:val="24"/>
      <w:szCs w:val="24"/>
      <w:lang w:eastAsia="ro-RO"/>
    </w:rPr>
  </w:style>
  <w:style w:type="paragraph" w:customStyle="1" w:styleId="xl84">
    <w:name w:val="xl84"/>
    <w:basedOn w:val="Normal"/>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24"/>
      <w:szCs w:val="24"/>
      <w:lang w:eastAsia="ro-RO"/>
    </w:rPr>
  </w:style>
  <w:style w:type="paragraph" w:customStyle="1" w:styleId="xl85">
    <w:name w:val="xl85"/>
    <w:basedOn w:val="Normal"/>
    <w:rsid w:val="00A727B8"/>
    <w:pPr>
      <w:keepNext w:val="0"/>
      <w:keepLines w:val="0"/>
      <w:pBdr>
        <w:bottom w:val="single" w:sz="8" w:space="0" w:color="auto"/>
      </w:pBdr>
      <w:spacing w:before="100" w:beforeAutospacing="1" w:after="100" w:afterAutospacing="1"/>
      <w:jc w:val="left"/>
      <w:textAlignment w:val="center"/>
    </w:pPr>
    <w:rPr>
      <w:rFonts w:ascii="Arial" w:hAnsi="Arial" w:cs="Arial"/>
      <w:b/>
      <w:bCs/>
      <w:sz w:val="24"/>
      <w:szCs w:val="24"/>
      <w:lang w:eastAsia="ro-RO"/>
    </w:rPr>
  </w:style>
  <w:style w:type="paragraph" w:customStyle="1" w:styleId="xl86">
    <w:name w:val="xl86"/>
    <w:basedOn w:val="Normal"/>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87">
    <w:name w:val="xl87"/>
    <w:basedOn w:val="Normal"/>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88">
    <w:name w:val="xl88"/>
    <w:basedOn w:val="Normal"/>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lang w:eastAsia="ro-RO"/>
    </w:rPr>
  </w:style>
  <w:style w:type="paragraph" w:customStyle="1" w:styleId="xl89">
    <w:name w:val="xl89"/>
    <w:basedOn w:val="Normal"/>
    <w:rsid w:val="00A727B8"/>
    <w:pPr>
      <w:keepNext w:val="0"/>
      <w:keepLines w:val="0"/>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0">
    <w:name w:val="xl90"/>
    <w:basedOn w:val="Normal"/>
    <w:rsid w:val="00A727B8"/>
    <w:pPr>
      <w:keepNext w:val="0"/>
      <w:keepLines w:val="0"/>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1">
    <w:name w:val="xl91"/>
    <w:basedOn w:val="Normal"/>
    <w:rsid w:val="00A727B8"/>
    <w:pPr>
      <w:keepNext w:val="0"/>
      <w:keepLines w:val="0"/>
      <w:pBdr>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2">
    <w:name w:val="xl92"/>
    <w:basedOn w:val="Normal"/>
    <w:rsid w:val="004823CF"/>
    <w:pPr>
      <w:keepNext w:val="0"/>
      <w:keepLines w:val="0"/>
      <w:spacing w:before="100" w:beforeAutospacing="1" w:after="100" w:afterAutospacing="1"/>
      <w:jc w:val="center"/>
      <w:textAlignment w:val="center"/>
    </w:pPr>
    <w:rPr>
      <w:rFonts w:ascii="Arial" w:hAnsi="Arial" w:cs="Arial"/>
      <w:sz w:val="24"/>
      <w:szCs w:val="24"/>
      <w:lang w:eastAsia="ro-RO"/>
    </w:rPr>
  </w:style>
  <w:style w:type="paragraph" w:customStyle="1" w:styleId="xl93">
    <w:name w:val="xl93"/>
    <w:basedOn w:val="Normal"/>
    <w:rsid w:val="004823CF"/>
    <w:pPr>
      <w:keepNext w:val="0"/>
      <w:keepLines w:val="0"/>
      <w:pBdr>
        <w:left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4">
    <w:name w:val="xl94"/>
    <w:basedOn w:val="Normal"/>
    <w:rsid w:val="004823CF"/>
    <w:pPr>
      <w:keepNext w:val="0"/>
      <w:keepLines w:val="0"/>
      <w:spacing w:before="100" w:beforeAutospacing="1" w:after="100" w:afterAutospacing="1"/>
      <w:jc w:val="left"/>
      <w:textAlignment w:val="top"/>
    </w:pPr>
    <w:rPr>
      <w:rFonts w:ascii="Arial" w:hAnsi="Arial" w:cs="Arial"/>
      <w:sz w:val="24"/>
      <w:szCs w:val="24"/>
      <w:lang w:eastAsia="ro-RO"/>
    </w:rPr>
  </w:style>
  <w:style w:type="paragraph" w:customStyle="1" w:styleId="xl95">
    <w:name w:val="xl95"/>
    <w:basedOn w:val="Normal"/>
    <w:rsid w:val="004823CF"/>
    <w:pPr>
      <w:keepNext w:val="0"/>
      <w:keepLines w:val="0"/>
      <w:pBdr>
        <w:left w:val="single" w:sz="8" w:space="0" w:color="auto"/>
        <w:bottom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6">
    <w:name w:val="xl96"/>
    <w:basedOn w:val="Normal"/>
    <w:rsid w:val="004823CF"/>
    <w:pPr>
      <w:keepNext w:val="0"/>
      <w:keepLines w:val="0"/>
      <w:pBdr>
        <w:bottom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7">
    <w:name w:val="xl97"/>
    <w:basedOn w:val="Normal"/>
    <w:rsid w:val="004823CF"/>
    <w:pPr>
      <w:keepNext w:val="0"/>
      <w:keepLines w:val="0"/>
      <w:pBdr>
        <w:bottom w:val="single" w:sz="8" w:space="0" w:color="auto"/>
        <w:right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8">
    <w:name w:val="xl98"/>
    <w:basedOn w:val="Normal"/>
    <w:rsid w:val="00F12769"/>
    <w:pPr>
      <w:keepNext w:val="0"/>
      <w:keepLines w:val="0"/>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left"/>
    </w:pPr>
    <w:rPr>
      <w:sz w:val="24"/>
      <w:szCs w:val="24"/>
      <w:lang w:eastAsia="ro-RO"/>
    </w:rPr>
  </w:style>
  <w:style w:type="paragraph" w:customStyle="1" w:styleId="xl99">
    <w:name w:val="xl99"/>
    <w:basedOn w:val="Normal"/>
    <w:rsid w:val="00F12769"/>
    <w:pPr>
      <w:keepNext w:val="0"/>
      <w:keepLines w:val="0"/>
      <w:pBdr>
        <w:top w:val="single" w:sz="4" w:space="0" w:color="000000"/>
        <w:left w:val="single" w:sz="4" w:space="0" w:color="000000"/>
        <w:right w:val="single" w:sz="4" w:space="0" w:color="000000"/>
      </w:pBdr>
      <w:spacing w:before="100" w:beforeAutospacing="1" w:after="100" w:afterAutospacing="1"/>
      <w:jc w:val="left"/>
    </w:pPr>
    <w:rPr>
      <w:sz w:val="24"/>
      <w:szCs w:val="24"/>
      <w:lang w:eastAsia="ro-RO"/>
    </w:rPr>
  </w:style>
  <w:style w:type="paragraph" w:customStyle="1" w:styleId="xl100">
    <w:name w:val="xl100"/>
    <w:basedOn w:val="Normal"/>
    <w:rsid w:val="00F12769"/>
    <w:pPr>
      <w:keepNext w:val="0"/>
      <w:keepLines w:val="0"/>
      <w:pBdr>
        <w:top w:val="single" w:sz="4" w:space="0" w:color="000000"/>
        <w:left w:val="single" w:sz="4" w:space="0" w:color="000000"/>
        <w:right w:val="single" w:sz="4" w:space="0" w:color="000000"/>
      </w:pBdr>
      <w:spacing w:before="100" w:beforeAutospacing="1" w:after="100" w:afterAutospacing="1"/>
      <w:jc w:val="center"/>
    </w:pPr>
    <w:rPr>
      <w:sz w:val="24"/>
      <w:szCs w:val="24"/>
      <w:lang w:eastAsia="ro-RO"/>
    </w:rPr>
  </w:style>
  <w:style w:type="paragraph" w:customStyle="1" w:styleId="xl101">
    <w:name w:val="xl101"/>
    <w:basedOn w:val="Normal"/>
    <w:rsid w:val="00F12769"/>
    <w:pPr>
      <w:keepNext w:val="0"/>
      <w:keepLines w:val="0"/>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pPr>
    <w:rPr>
      <w:sz w:val="24"/>
      <w:szCs w:val="24"/>
      <w:lang w:eastAsia="ro-RO"/>
    </w:rPr>
  </w:style>
  <w:style w:type="paragraph" w:customStyle="1" w:styleId="xl102">
    <w:name w:val="xl102"/>
    <w:basedOn w:val="Normal"/>
    <w:rsid w:val="00F12769"/>
    <w:pPr>
      <w:keepNext w:val="0"/>
      <w:keepLines w:val="0"/>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pPr>
    <w:rPr>
      <w:sz w:val="24"/>
      <w:szCs w:val="24"/>
      <w:lang w:eastAsia="ro-RO"/>
    </w:rPr>
  </w:style>
  <w:style w:type="paragraph" w:customStyle="1" w:styleId="xl103">
    <w:name w:val="xl103"/>
    <w:basedOn w:val="Normal"/>
    <w:rsid w:val="00F12769"/>
    <w:pPr>
      <w:keepNext w:val="0"/>
      <w:keepLines w:val="0"/>
      <w:pBdr>
        <w:left w:val="single" w:sz="4" w:space="0" w:color="auto"/>
        <w:bottom w:val="single" w:sz="4" w:space="0" w:color="auto"/>
        <w:right w:val="single" w:sz="4" w:space="0" w:color="auto"/>
      </w:pBdr>
      <w:spacing w:before="100" w:beforeAutospacing="1" w:after="100" w:afterAutospacing="1"/>
      <w:jc w:val="left"/>
    </w:pPr>
    <w:rPr>
      <w:b/>
      <w:bCs/>
      <w:sz w:val="24"/>
      <w:szCs w:val="24"/>
      <w:lang w:eastAsia="ro-RO"/>
    </w:rPr>
  </w:style>
  <w:style w:type="paragraph" w:customStyle="1" w:styleId="xl104">
    <w:name w:val="xl104"/>
    <w:basedOn w:val="Normal"/>
    <w:rsid w:val="00F12769"/>
    <w:pPr>
      <w:keepNext w:val="0"/>
      <w:keepLines w:val="0"/>
      <w:pBdr>
        <w:left w:val="single" w:sz="4" w:space="0" w:color="auto"/>
        <w:bottom w:val="single" w:sz="4" w:space="0" w:color="auto"/>
        <w:right w:val="single" w:sz="4" w:space="0" w:color="auto"/>
      </w:pBdr>
      <w:spacing w:before="100" w:beforeAutospacing="1" w:after="100" w:afterAutospacing="1"/>
      <w:jc w:val="center"/>
    </w:pPr>
    <w:rPr>
      <w:b/>
      <w:bCs/>
      <w:sz w:val="24"/>
      <w:szCs w:val="24"/>
      <w:lang w:eastAsia="ro-RO"/>
    </w:rPr>
  </w:style>
  <w:style w:type="character" w:customStyle="1" w:styleId="Heading5Char">
    <w:name w:val="Heading 5 Char"/>
    <w:basedOn w:val="DefaultParagraphFont"/>
    <w:link w:val="Heading5"/>
    <w:rsid w:val="00D56C98"/>
    <w:rPr>
      <w:rFonts w:asciiTheme="majorHAnsi" w:eastAsiaTheme="majorEastAsia" w:hAnsiTheme="majorHAnsi" w:cstheme="majorBidi"/>
      <w:color w:val="365F91" w:themeColor="accent1" w:themeShade="BF"/>
      <w:sz w:val="28"/>
      <w:szCs w:val="28"/>
      <w:lang w:val="ro-RO"/>
    </w:rPr>
  </w:style>
  <w:style w:type="table" w:customStyle="1" w:styleId="TableGrid0">
    <w:name w:val="TableGrid"/>
    <w:uiPriority w:val="99"/>
    <w:rsid w:val="00F9600B"/>
    <w:rPr>
      <w:rFonts w:ascii="Calibri" w:hAnsi="Calibri"/>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9177">
      <w:bodyDiv w:val="1"/>
      <w:marLeft w:val="0"/>
      <w:marRight w:val="0"/>
      <w:marTop w:val="0"/>
      <w:marBottom w:val="0"/>
      <w:divBdr>
        <w:top w:val="none" w:sz="0" w:space="0" w:color="auto"/>
        <w:left w:val="none" w:sz="0" w:space="0" w:color="auto"/>
        <w:bottom w:val="none" w:sz="0" w:space="0" w:color="auto"/>
        <w:right w:val="none" w:sz="0" w:space="0" w:color="auto"/>
      </w:divBdr>
    </w:div>
    <w:div w:id="33122251">
      <w:bodyDiv w:val="1"/>
      <w:marLeft w:val="0"/>
      <w:marRight w:val="0"/>
      <w:marTop w:val="0"/>
      <w:marBottom w:val="0"/>
      <w:divBdr>
        <w:top w:val="none" w:sz="0" w:space="0" w:color="auto"/>
        <w:left w:val="none" w:sz="0" w:space="0" w:color="auto"/>
        <w:bottom w:val="none" w:sz="0" w:space="0" w:color="auto"/>
        <w:right w:val="none" w:sz="0" w:space="0" w:color="auto"/>
      </w:divBdr>
    </w:div>
    <w:div w:id="58138541">
      <w:bodyDiv w:val="1"/>
      <w:marLeft w:val="0"/>
      <w:marRight w:val="0"/>
      <w:marTop w:val="0"/>
      <w:marBottom w:val="0"/>
      <w:divBdr>
        <w:top w:val="none" w:sz="0" w:space="0" w:color="auto"/>
        <w:left w:val="none" w:sz="0" w:space="0" w:color="auto"/>
        <w:bottom w:val="none" w:sz="0" w:space="0" w:color="auto"/>
        <w:right w:val="none" w:sz="0" w:space="0" w:color="auto"/>
      </w:divBdr>
    </w:div>
    <w:div w:id="69928190">
      <w:bodyDiv w:val="1"/>
      <w:marLeft w:val="0"/>
      <w:marRight w:val="0"/>
      <w:marTop w:val="0"/>
      <w:marBottom w:val="0"/>
      <w:divBdr>
        <w:top w:val="none" w:sz="0" w:space="0" w:color="auto"/>
        <w:left w:val="none" w:sz="0" w:space="0" w:color="auto"/>
        <w:bottom w:val="none" w:sz="0" w:space="0" w:color="auto"/>
        <w:right w:val="none" w:sz="0" w:space="0" w:color="auto"/>
      </w:divBdr>
    </w:div>
    <w:div w:id="108088845">
      <w:bodyDiv w:val="1"/>
      <w:marLeft w:val="0"/>
      <w:marRight w:val="0"/>
      <w:marTop w:val="0"/>
      <w:marBottom w:val="0"/>
      <w:divBdr>
        <w:top w:val="none" w:sz="0" w:space="0" w:color="auto"/>
        <w:left w:val="none" w:sz="0" w:space="0" w:color="auto"/>
        <w:bottom w:val="none" w:sz="0" w:space="0" w:color="auto"/>
        <w:right w:val="none" w:sz="0" w:space="0" w:color="auto"/>
      </w:divBdr>
    </w:div>
    <w:div w:id="116411905">
      <w:bodyDiv w:val="1"/>
      <w:marLeft w:val="0"/>
      <w:marRight w:val="0"/>
      <w:marTop w:val="0"/>
      <w:marBottom w:val="0"/>
      <w:divBdr>
        <w:top w:val="none" w:sz="0" w:space="0" w:color="auto"/>
        <w:left w:val="none" w:sz="0" w:space="0" w:color="auto"/>
        <w:bottom w:val="none" w:sz="0" w:space="0" w:color="auto"/>
        <w:right w:val="none" w:sz="0" w:space="0" w:color="auto"/>
      </w:divBdr>
    </w:div>
    <w:div w:id="136069818">
      <w:bodyDiv w:val="1"/>
      <w:marLeft w:val="0"/>
      <w:marRight w:val="0"/>
      <w:marTop w:val="0"/>
      <w:marBottom w:val="0"/>
      <w:divBdr>
        <w:top w:val="none" w:sz="0" w:space="0" w:color="auto"/>
        <w:left w:val="none" w:sz="0" w:space="0" w:color="auto"/>
        <w:bottom w:val="none" w:sz="0" w:space="0" w:color="auto"/>
        <w:right w:val="none" w:sz="0" w:space="0" w:color="auto"/>
      </w:divBdr>
    </w:div>
    <w:div w:id="138503082">
      <w:bodyDiv w:val="1"/>
      <w:marLeft w:val="0"/>
      <w:marRight w:val="0"/>
      <w:marTop w:val="0"/>
      <w:marBottom w:val="0"/>
      <w:divBdr>
        <w:top w:val="none" w:sz="0" w:space="0" w:color="auto"/>
        <w:left w:val="none" w:sz="0" w:space="0" w:color="auto"/>
        <w:bottom w:val="none" w:sz="0" w:space="0" w:color="auto"/>
        <w:right w:val="none" w:sz="0" w:space="0" w:color="auto"/>
      </w:divBdr>
    </w:div>
    <w:div w:id="147787148">
      <w:bodyDiv w:val="1"/>
      <w:marLeft w:val="0"/>
      <w:marRight w:val="0"/>
      <w:marTop w:val="0"/>
      <w:marBottom w:val="0"/>
      <w:divBdr>
        <w:top w:val="none" w:sz="0" w:space="0" w:color="auto"/>
        <w:left w:val="none" w:sz="0" w:space="0" w:color="auto"/>
        <w:bottom w:val="none" w:sz="0" w:space="0" w:color="auto"/>
        <w:right w:val="none" w:sz="0" w:space="0" w:color="auto"/>
      </w:divBdr>
    </w:div>
    <w:div w:id="148862271">
      <w:bodyDiv w:val="1"/>
      <w:marLeft w:val="0"/>
      <w:marRight w:val="0"/>
      <w:marTop w:val="0"/>
      <w:marBottom w:val="0"/>
      <w:divBdr>
        <w:top w:val="none" w:sz="0" w:space="0" w:color="auto"/>
        <w:left w:val="none" w:sz="0" w:space="0" w:color="auto"/>
        <w:bottom w:val="none" w:sz="0" w:space="0" w:color="auto"/>
        <w:right w:val="none" w:sz="0" w:space="0" w:color="auto"/>
      </w:divBdr>
    </w:div>
    <w:div w:id="187449913">
      <w:bodyDiv w:val="1"/>
      <w:marLeft w:val="0"/>
      <w:marRight w:val="0"/>
      <w:marTop w:val="0"/>
      <w:marBottom w:val="0"/>
      <w:divBdr>
        <w:top w:val="none" w:sz="0" w:space="0" w:color="auto"/>
        <w:left w:val="none" w:sz="0" w:space="0" w:color="auto"/>
        <w:bottom w:val="none" w:sz="0" w:space="0" w:color="auto"/>
        <w:right w:val="none" w:sz="0" w:space="0" w:color="auto"/>
      </w:divBdr>
    </w:div>
    <w:div w:id="211767586">
      <w:bodyDiv w:val="1"/>
      <w:marLeft w:val="0"/>
      <w:marRight w:val="0"/>
      <w:marTop w:val="0"/>
      <w:marBottom w:val="0"/>
      <w:divBdr>
        <w:top w:val="none" w:sz="0" w:space="0" w:color="auto"/>
        <w:left w:val="none" w:sz="0" w:space="0" w:color="auto"/>
        <w:bottom w:val="none" w:sz="0" w:space="0" w:color="auto"/>
        <w:right w:val="none" w:sz="0" w:space="0" w:color="auto"/>
      </w:divBdr>
    </w:div>
    <w:div w:id="224461671">
      <w:bodyDiv w:val="1"/>
      <w:marLeft w:val="0"/>
      <w:marRight w:val="0"/>
      <w:marTop w:val="0"/>
      <w:marBottom w:val="0"/>
      <w:divBdr>
        <w:top w:val="none" w:sz="0" w:space="0" w:color="auto"/>
        <w:left w:val="none" w:sz="0" w:space="0" w:color="auto"/>
        <w:bottom w:val="none" w:sz="0" w:space="0" w:color="auto"/>
        <w:right w:val="none" w:sz="0" w:space="0" w:color="auto"/>
      </w:divBdr>
    </w:div>
    <w:div w:id="232130235">
      <w:bodyDiv w:val="1"/>
      <w:marLeft w:val="0"/>
      <w:marRight w:val="0"/>
      <w:marTop w:val="0"/>
      <w:marBottom w:val="0"/>
      <w:divBdr>
        <w:top w:val="none" w:sz="0" w:space="0" w:color="auto"/>
        <w:left w:val="none" w:sz="0" w:space="0" w:color="auto"/>
        <w:bottom w:val="none" w:sz="0" w:space="0" w:color="auto"/>
        <w:right w:val="none" w:sz="0" w:space="0" w:color="auto"/>
      </w:divBdr>
    </w:div>
    <w:div w:id="235823986">
      <w:bodyDiv w:val="1"/>
      <w:marLeft w:val="0"/>
      <w:marRight w:val="0"/>
      <w:marTop w:val="0"/>
      <w:marBottom w:val="0"/>
      <w:divBdr>
        <w:top w:val="none" w:sz="0" w:space="0" w:color="auto"/>
        <w:left w:val="none" w:sz="0" w:space="0" w:color="auto"/>
        <w:bottom w:val="none" w:sz="0" w:space="0" w:color="auto"/>
        <w:right w:val="none" w:sz="0" w:space="0" w:color="auto"/>
      </w:divBdr>
    </w:div>
    <w:div w:id="260914482">
      <w:bodyDiv w:val="1"/>
      <w:marLeft w:val="0"/>
      <w:marRight w:val="0"/>
      <w:marTop w:val="0"/>
      <w:marBottom w:val="0"/>
      <w:divBdr>
        <w:top w:val="none" w:sz="0" w:space="0" w:color="auto"/>
        <w:left w:val="none" w:sz="0" w:space="0" w:color="auto"/>
        <w:bottom w:val="none" w:sz="0" w:space="0" w:color="auto"/>
        <w:right w:val="none" w:sz="0" w:space="0" w:color="auto"/>
      </w:divBdr>
    </w:div>
    <w:div w:id="288510227">
      <w:bodyDiv w:val="1"/>
      <w:marLeft w:val="0"/>
      <w:marRight w:val="0"/>
      <w:marTop w:val="0"/>
      <w:marBottom w:val="0"/>
      <w:divBdr>
        <w:top w:val="none" w:sz="0" w:space="0" w:color="auto"/>
        <w:left w:val="none" w:sz="0" w:space="0" w:color="auto"/>
        <w:bottom w:val="none" w:sz="0" w:space="0" w:color="auto"/>
        <w:right w:val="none" w:sz="0" w:space="0" w:color="auto"/>
      </w:divBdr>
    </w:div>
    <w:div w:id="294257560">
      <w:bodyDiv w:val="1"/>
      <w:marLeft w:val="0"/>
      <w:marRight w:val="0"/>
      <w:marTop w:val="0"/>
      <w:marBottom w:val="0"/>
      <w:divBdr>
        <w:top w:val="none" w:sz="0" w:space="0" w:color="auto"/>
        <w:left w:val="none" w:sz="0" w:space="0" w:color="auto"/>
        <w:bottom w:val="none" w:sz="0" w:space="0" w:color="auto"/>
        <w:right w:val="none" w:sz="0" w:space="0" w:color="auto"/>
      </w:divBdr>
    </w:div>
    <w:div w:id="311981691">
      <w:bodyDiv w:val="1"/>
      <w:marLeft w:val="0"/>
      <w:marRight w:val="0"/>
      <w:marTop w:val="0"/>
      <w:marBottom w:val="0"/>
      <w:divBdr>
        <w:top w:val="none" w:sz="0" w:space="0" w:color="auto"/>
        <w:left w:val="none" w:sz="0" w:space="0" w:color="auto"/>
        <w:bottom w:val="none" w:sz="0" w:space="0" w:color="auto"/>
        <w:right w:val="none" w:sz="0" w:space="0" w:color="auto"/>
      </w:divBdr>
    </w:div>
    <w:div w:id="316036324">
      <w:bodyDiv w:val="1"/>
      <w:marLeft w:val="0"/>
      <w:marRight w:val="0"/>
      <w:marTop w:val="0"/>
      <w:marBottom w:val="0"/>
      <w:divBdr>
        <w:top w:val="none" w:sz="0" w:space="0" w:color="auto"/>
        <w:left w:val="none" w:sz="0" w:space="0" w:color="auto"/>
        <w:bottom w:val="none" w:sz="0" w:space="0" w:color="auto"/>
        <w:right w:val="none" w:sz="0" w:space="0" w:color="auto"/>
      </w:divBdr>
    </w:div>
    <w:div w:id="347878338">
      <w:bodyDiv w:val="1"/>
      <w:marLeft w:val="0"/>
      <w:marRight w:val="0"/>
      <w:marTop w:val="0"/>
      <w:marBottom w:val="0"/>
      <w:divBdr>
        <w:top w:val="none" w:sz="0" w:space="0" w:color="auto"/>
        <w:left w:val="none" w:sz="0" w:space="0" w:color="auto"/>
        <w:bottom w:val="none" w:sz="0" w:space="0" w:color="auto"/>
        <w:right w:val="none" w:sz="0" w:space="0" w:color="auto"/>
      </w:divBdr>
    </w:div>
    <w:div w:id="366682386">
      <w:bodyDiv w:val="1"/>
      <w:marLeft w:val="0"/>
      <w:marRight w:val="0"/>
      <w:marTop w:val="0"/>
      <w:marBottom w:val="0"/>
      <w:divBdr>
        <w:top w:val="none" w:sz="0" w:space="0" w:color="auto"/>
        <w:left w:val="none" w:sz="0" w:space="0" w:color="auto"/>
        <w:bottom w:val="none" w:sz="0" w:space="0" w:color="auto"/>
        <w:right w:val="none" w:sz="0" w:space="0" w:color="auto"/>
      </w:divBdr>
    </w:div>
    <w:div w:id="375012285">
      <w:bodyDiv w:val="1"/>
      <w:marLeft w:val="0"/>
      <w:marRight w:val="0"/>
      <w:marTop w:val="0"/>
      <w:marBottom w:val="0"/>
      <w:divBdr>
        <w:top w:val="none" w:sz="0" w:space="0" w:color="auto"/>
        <w:left w:val="none" w:sz="0" w:space="0" w:color="auto"/>
        <w:bottom w:val="none" w:sz="0" w:space="0" w:color="auto"/>
        <w:right w:val="none" w:sz="0" w:space="0" w:color="auto"/>
      </w:divBdr>
    </w:div>
    <w:div w:id="400448729">
      <w:bodyDiv w:val="1"/>
      <w:marLeft w:val="0"/>
      <w:marRight w:val="0"/>
      <w:marTop w:val="0"/>
      <w:marBottom w:val="0"/>
      <w:divBdr>
        <w:top w:val="none" w:sz="0" w:space="0" w:color="auto"/>
        <w:left w:val="none" w:sz="0" w:space="0" w:color="auto"/>
        <w:bottom w:val="none" w:sz="0" w:space="0" w:color="auto"/>
        <w:right w:val="none" w:sz="0" w:space="0" w:color="auto"/>
      </w:divBdr>
    </w:div>
    <w:div w:id="445126794">
      <w:bodyDiv w:val="1"/>
      <w:marLeft w:val="0"/>
      <w:marRight w:val="0"/>
      <w:marTop w:val="0"/>
      <w:marBottom w:val="0"/>
      <w:divBdr>
        <w:top w:val="none" w:sz="0" w:space="0" w:color="auto"/>
        <w:left w:val="none" w:sz="0" w:space="0" w:color="auto"/>
        <w:bottom w:val="none" w:sz="0" w:space="0" w:color="auto"/>
        <w:right w:val="none" w:sz="0" w:space="0" w:color="auto"/>
      </w:divBdr>
    </w:div>
    <w:div w:id="471102114">
      <w:bodyDiv w:val="1"/>
      <w:marLeft w:val="0"/>
      <w:marRight w:val="0"/>
      <w:marTop w:val="0"/>
      <w:marBottom w:val="0"/>
      <w:divBdr>
        <w:top w:val="none" w:sz="0" w:space="0" w:color="auto"/>
        <w:left w:val="none" w:sz="0" w:space="0" w:color="auto"/>
        <w:bottom w:val="none" w:sz="0" w:space="0" w:color="auto"/>
        <w:right w:val="none" w:sz="0" w:space="0" w:color="auto"/>
      </w:divBdr>
    </w:div>
    <w:div w:id="481435003">
      <w:bodyDiv w:val="1"/>
      <w:marLeft w:val="0"/>
      <w:marRight w:val="0"/>
      <w:marTop w:val="0"/>
      <w:marBottom w:val="0"/>
      <w:divBdr>
        <w:top w:val="none" w:sz="0" w:space="0" w:color="auto"/>
        <w:left w:val="none" w:sz="0" w:space="0" w:color="auto"/>
        <w:bottom w:val="none" w:sz="0" w:space="0" w:color="auto"/>
        <w:right w:val="none" w:sz="0" w:space="0" w:color="auto"/>
      </w:divBdr>
    </w:div>
    <w:div w:id="563299078">
      <w:bodyDiv w:val="1"/>
      <w:marLeft w:val="0"/>
      <w:marRight w:val="0"/>
      <w:marTop w:val="0"/>
      <w:marBottom w:val="0"/>
      <w:divBdr>
        <w:top w:val="none" w:sz="0" w:space="0" w:color="auto"/>
        <w:left w:val="none" w:sz="0" w:space="0" w:color="auto"/>
        <w:bottom w:val="none" w:sz="0" w:space="0" w:color="auto"/>
        <w:right w:val="none" w:sz="0" w:space="0" w:color="auto"/>
      </w:divBdr>
    </w:div>
    <w:div w:id="582762560">
      <w:bodyDiv w:val="1"/>
      <w:marLeft w:val="0"/>
      <w:marRight w:val="0"/>
      <w:marTop w:val="0"/>
      <w:marBottom w:val="0"/>
      <w:divBdr>
        <w:top w:val="none" w:sz="0" w:space="0" w:color="auto"/>
        <w:left w:val="none" w:sz="0" w:space="0" w:color="auto"/>
        <w:bottom w:val="none" w:sz="0" w:space="0" w:color="auto"/>
        <w:right w:val="none" w:sz="0" w:space="0" w:color="auto"/>
      </w:divBdr>
    </w:div>
    <w:div w:id="603537692">
      <w:bodyDiv w:val="1"/>
      <w:marLeft w:val="0"/>
      <w:marRight w:val="0"/>
      <w:marTop w:val="0"/>
      <w:marBottom w:val="0"/>
      <w:divBdr>
        <w:top w:val="none" w:sz="0" w:space="0" w:color="auto"/>
        <w:left w:val="none" w:sz="0" w:space="0" w:color="auto"/>
        <w:bottom w:val="none" w:sz="0" w:space="0" w:color="auto"/>
        <w:right w:val="none" w:sz="0" w:space="0" w:color="auto"/>
      </w:divBdr>
    </w:div>
    <w:div w:id="612829636">
      <w:bodyDiv w:val="1"/>
      <w:marLeft w:val="0"/>
      <w:marRight w:val="0"/>
      <w:marTop w:val="0"/>
      <w:marBottom w:val="0"/>
      <w:divBdr>
        <w:top w:val="none" w:sz="0" w:space="0" w:color="auto"/>
        <w:left w:val="none" w:sz="0" w:space="0" w:color="auto"/>
        <w:bottom w:val="none" w:sz="0" w:space="0" w:color="auto"/>
        <w:right w:val="none" w:sz="0" w:space="0" w:color="auto"/>
      </w:divBdr>
    </w:div>
    <w:div w:id="614144023">
      <w:bodyDiv w:val="1"/>
      <w:marLeft w:val="0"/>
      <w:marRight w:val="0"/>
      <w:marTop w:val="0"/>
      <w:marBottom w:val="0"/>
      <w:divBdr>
        <w:top w:val="none" w:sz="0" w:space="0" w:color="auto"/>
        <w:left w:val="none" w:sz="0" w:space="0" w:color="auto"/>
        <w:bottom w:val="none" w:sz="0" w:space="0" w:color="auto"/>
        <w:right w:val="none" w:sz="0" w:space="0" w:color="auto"/>
      </w:divBdr>
    </w:div>
    <w:div w:id="780757653">
      <w:bodyDiv w:val="1"/>
      <w:marLeft w:val="0"/>
      <w:marRight w:val="0"/>
      <w:marTop w:val="0"/>
      <w:marBottom w:val="0"/>
      <w:divBdr>
        <w:top w:val="none" w:sz="0" w:space="0" w:color="auto"/>
        <w:left w:val="none" w:sz="0" w:space="0" w:color="auto"/>
        <w:bottom w:val="none" w:sz="0" w:space="0" w:color="auto"/>
        <w:right w:val="none" w:sz="0" w:space="0" w:color="auto"/>
      </w:divBdr>
    </w:div>
    <w:div w:id="815802427">
      <w:bodyDiv w:val="1"/>
      <w:marLeft w:val="0"/>
      <w:marRight w:val="0"/>
      <w:marTop w:val="0"/>
      <w:marBottom w:val="0"/>
      <w:divBdr>
        <w:top w:val="none" w:sz="0" w:space="0" w:color="auto"/>
        <w:left w:val="none" w:sz="0" w:space="0" w:color="auto"/>
        <w:bottom w:val="none" w:sz="0" w:space="0" w:color="auto"/>
        <w:right w:val="none" w:sz="0" w:space="0" w:color="auto"/>
      </w:divBdr>
    </w:div>
    <w:div w:id="866984034">
      <w:bodyDiv w:val="1"/>
      <w:marLeft w:val="0"/>
      <w:marRight w:val="0"/>
      <w:marTop w:val="0"/>
      <w:marBottom w:val="0"/>
      <w:divBdr>
        <w:top w:val="none" w:sz="0" w:space="0" w:color="auto"/>
        <w:left w:val="none" w:sz="0" w:space="0" w:color="auto"/>
        <w:bottom w:val="none" w:sz="0" w:space="0" w:color="auto"/>
        <w:right w:val="none" w:sz="0" w:space="0" w:color="auto"/>
      </w:divBdr>
    </w:div>
    <w:div w:id="875510887">
      <w:bodyDiv w:val="1"/>
      <w:marLeft w:val="0"/>
      <w:marRight w:val="0"/>
      <w:marTop w:val="0"/>
      <w:marBottom w:val="0"/>
      <w:divBdr>
        <w:top w:val="none" w:sz="0" w:space="0" w:color="auto"/>
        <w:left w:val="none" w:sz="0" w:space="0" w:color="auto"/>
        <w:bottom w:val="none" w:sz="0" w:space="0" w:color="auto"/>
        <w:right w:val="none" w:sz="0" w:space="0" w:color="auto"/>
      </w:divBdr>
    </w:div>
    <w:div w:id="892276067">
      <w:bodyDiv w:val="1"/>
      <w:marLeft w:val="0"/>
      <w:marRight w:val="0"/>
      <w:marTop w:val="0"/>
      <w:marBottom w:val="0"/>
      <w:divBdr>
        <w:top w:val="none" w:sz="0" w:space="0" w:color="auto"/>
        <w:left w:val="none" w:sz="0" w:space="0" w:color="auto"/>
        <w:bottom w:val="none" w:sz="0" w:space="0" w:color="auto"/>
        <w:right w:val="none" w:sz="0" w:space="0" w:color="auto"/>
      </w:divBdr>
    </w:div>
    <w:div w:id="932779304">
      <w:bodyDiv w:val="1"/>
      <w:marLeft w:val="0"/>
      <w:marRight w:val="0"/>
      <w:marTop w:val="0"/>
      <w:marBottom w:val="0"/>
      <w:divBdr>
        <w:top w:val="none" w:sz="0" w:space="0" w:color="auto"/>
        <w:left w:val="none" w:sz="0" w:space="0" w:color="auto"/>
        <w:bottom w:val="none" w:sz="0" w:space="0" w:color="auto"/>
        <w:right w:val="none" w:sz="0" w:space="0" w:color="auto"/>
      </w:divBdr>
    </w:div>
    <w:div w:id="998846445">
      <w:bodyDiv w:val="1"/>
      <w:marLeft w:val="0"/>
      <w:marRight w:val="0"/>
      <w:marTop w:val="0"/>
      <w:marBottom w:val="0"/>
      <w:divBdr>
        <w:top w:val="none" w:sz="0" w:space="0" w:color="auto"/>
        <w:left w:val="none" w:sz="0" w:space="0" w:color="auto"/>
        <w:bottom w:val="none" w:sz="0" w:space="0" w:color="auto"/>
        <w:right w:val="none" w:sz="0" w:space="0" w:color="auto"/>
      </w:divBdr>
    </w:div>
    <w:div w:id="1003053345">
      <w:bodyDiv w:val="1"/>
      <w:marLeft w:val="0"/>
      <w:marRight w:val="0"/>
      <w:marTop w:val="0"/>
      <w:marBottom w:val="0"/>
      <w:divBdr>
        <w:top w:val="none" w:sz="0" w:space="0" w:color="auto"/>
        <w:left w:val="none" w:sz="0" w:space="0" w:color="auto"/>
        <w:bottom w:val="none" w:sz="0" w:space="0" w:color="auto"/>
        <w:right w:val="none" w:sz="0" w:space="0" w:color="auto"/>
      </w:divBdr>
    </w:div>
    <w:div w:id="1044594805">
      <w:bodyDiv w:val="1"/>
      <w:marLeft w:val="0"/>
      <w:marRight w:val="0"/>
      <w:marTop w:val="0"/>
      <w:marBottom w:val="0"/>
      <w:divBdr>
        <w:top w:val="none" w:sz="0" w:space="0" w:color="auto"/>
        <w:left w:val="none" w:sz="0" w:space="0" w:color="auto"/>
        <w:bottom w:val="none" w:sz="0" w:space="0" w:color="auto"/>
        <w:right w:val="none" w:sz="0" w:space="0" w:color="auto"/>
      </w:divBdr>
    </w:div>
    <w:div w:id="1135635523">
      <w:bodyDiv w:val="1"/>
      <w:marLeft w:val="0"/>
      <w:marRight w:val="0"/>
      <w:marTop w:val="0"/>
      <w:marBottom w:val="0"/>
      <w:divBdr>
        <w:top w:val="none" w:sz="0" w:space="0" w:color="auto"/>
        <w:left w:val="none" w:sz="0" w:space="0" w:color="auto"/>
        <w:bottom w:val="none" w:sz="0" w:space="0" w:color="auto"/>
        <w:right w:val="none" w:sz="0" w:space="0" w:color="auto"/>
      </w:divBdr>
    </w:div>
    <w:div w:id="1148859345">
      <w:bodyDiv w:val="1"/>
      <w:marLeft w:val="0"/>
      <w:marRight w:val="0"/>
      <w:marTop w:val="0"/>
      <w:marBottom w:val="0"/>
      <w:divBdr>
        <w:top w:val="none" w:sz="0" w:space="0" w:color="auto"/>
        <w:left w:val="none" w:sz="0" w:space="0" w:color="auto"/>
        <w:bottom w:val="none" w:sz="0" w:space="0" w:color="auto"/>
        <w:right w:val="none" w:sz="0" w:space="0" w:color="auto"/>
      </w:divBdr>
    </w:div>
    <w:div w:id="1164858097">
      <w:bodyDiv w:val="1"/>
      <w:marLeft w:val="0"/>
      <w:marRight w:val="0"/>
      <w:marTop w:val="0"/>
      <w:marBottom w:val="0"/>
      <w:divBdr>
        <w:top w:val="none" w:sz="0" w:space="0" w:color="auto"/>
        <w:left w:val="none" w:sz="0" w:space="0" w:color="auto"/>
        <w:bottom w:val="none" w:sz="0" w:space="0" w:color="auto"/>
        <w:right w:val="none" w:sz="0" w:space="0" w:color="auto"/>
      </w:divBdr>
    </w:div>
    <w:div w:id="1170175066">
      <w:bodyDiv w:val="1"/>
      <w:marLeft w:val="0"/>
      <w:marRight w:val="0"/>
      <w:marTop w:val="0"/>
      <w:marBottom w:val="0"/>
      <w:divBdr>
        <w:top w:val="none" w:sz="0" w:space="0" w:color="auto"/>
        <w:left w:val="none" w:sz="0" w:space="0" w:color="auto"/>
        <w:bottom w:val="none" w:sz="0" w:space="0" w:color="auto"/>
        <w:right w:val="none" w:sz="0" w:space="0" w:color="auto"/>
      </w:divBdr>
    </w:div>
    <w:div w:id="1181553788">
      <w:bodyDiv w:val="1"/>
      <w:marLeft w:val="0"/>
      <w:marRight w:val="0"/>
      <w:marTop w:val="0"/>
      <w:marBottom w:val="0"/>
      <w:divBdr>
        <w:top w:val="none" w:sz="0" w:space="0" w:color="auto"/>
        <w:left w:val="none" w:sz="0" w:space="0" w:color="auto"/>
        <w:bottom w:val="none" w:sz="0" w:space="0" w:color="auto"/>
        <w:right w:val="none" w:sz="0" w:space="0" w:color="auto"/>
      </w:divBdr>
    </w:div>
    <w:div w:id="1195271191">
      <w:bodyDiv w:val="1"/>
      <w:marLeft w:val="0"/>
      <w:marRight w:val="0"/>
      <w:marTop w:val="0"/>
      <w:marBottom w:val="0"/>
      <w:divBdr>
        <w:top w:val="none" w:sz="0" w:space="0" w:color="auto"/>
        <w:left w:val="none" w:sz="0" w:space="0" w:color="auto"/>
        <w:bottom w:val="none" w:sz="0" w:space="0" w:color="auto"/>
        <w:right w:val="none" w:sz="0" w:space="0" w:color="auto"/>
      </w:divBdr>
    </w:div>
    <w:div w:id="1207714604">
      <w:bodyDiv w:val="1"/>
      <w:marLeft w:val="0"/>
      <w:marRight w:val="0"/>
      <w:marTop w:val="0"/>
      <w:marBottom w:val="0"/>
      <w:divBdr>
        <w:top w:val="none" w:sz="0" w:space="0" w:color="auto"/>
        <w:left w:val="none" w:sz="0" w:space="0" w:color="auto"/>
        <w:bottom w:val="none" w:sz="0" w:space="0" w:color="auto"/>
        <w:right w:val="none" w:sz="0" w:space="0" w:color="auto"/>
      </w:divBdr>
    </w:div>
    <w:div w:id="1240597548">
      <w:bodyDiv w:val="1"/>
      <w:marLeft w:val="0"/>
      <w:marRight w:val="0"/>
      <w:marTop w:val="0"/>
      <w:marBottom w:val="0"/>
      <w:divBdr>
        <w:top w:val="none" w:sz="0" w:space="0" w:color="auto"/>
        <w:left w:val="none" w:sz="0" w:space="0" w:color="auto"/>
        <w:bottom w:val="none" w:sz="0" w:space="0" w:color="auto"/>
        <w:right w:val="none" w:sz="0" w:space="0" w:color="auto"/>
      </w:divBdr>
    </w:div>
    <w:div w:id="1241909032">
      <w:bodyDiv w:val="1"/>
      <w:marLeft w:val="0"/>
      <w:marRight w:val="0"/>
      <w:marTop w:val="0"/>
      <w:marBottom w:val="0"/>
      <w:divBdr>
        <w:top w:val="none" w:sz="0" w:space="0" w:color="auto"/>
        <w:left w:val="none" w:sz="0" w:space="0" w:color="auto"/>
        <w:bottom w:val="none" w:sz="0" w:space="0" w:color="auto"/>
        <w:right w:val="none" w:sz="0" w:space="0" w:color="auto"/>
      </w:divBdr>
    </w:div>
    <w:div w:id="1276209261">
      <w:bodyDiv w:val="1"/>
      <w:marLeft w:val="0"/>
      <w:marRight w:val="0"/>
      <w:marTop w:val="0"/>
      <w:marBottom w:val="0"/>
      <w:divBdr>
        <w:top w:val="none" w:sz="0" w:space="0" w:color="auto"/>
        <w:left w:val="none" w:sz="0" w:space="0" w:color="auto"/>
        <w:bottom w:val="none" w:sz="0" w:space="0" w:color="auto"/>
        <w:right w:val="none" w:sz="0" w:space="0" w:color="auto"/>
      </w:divBdr>
    </w:div>
    <w:div w:id="1332296928">
      <w:bodyDiv w:val="1"/>
      <w:marLeft w:val="0"/>
      <w:marRight w:val="0"/>
      <w:marTop w:val="0"/>
      <w:marBottom w:val="0"/>
      <w:divBdr>
        <w:top w:val="none" w:sz="0" w:space="0" w:color="auto"/>
        <w:left w:val="none" w:sz="0" w:space="0" w:color="auto"/>
        <w:bottom w:val="none" w:sz="0" w:space="0" w:color="auto"/>
        <w:right w:val="none" w:sz="0" w:space="0" w:color="auto"/>
      </w:divBdr>
    </w:div>
    <w:div w:id="1358502100">
      <w:bodyDiv w:val="1"/>
      <w:marLeft w:val="0"/>
      <w:marRight w:val="0"/>
      <w:marTop w:val="0"/>
      <w:marBottom w:val="0"/>
      <w:divBdr>
        <w:top w:val="none" w:sz="0" w:space="0" w:color="auto"/>
        <w:left w:val="none" w:sz="0" w:space="0" w:color="auto"/>
        <w:bottom w:val="none" w:sz="0" w:space="0" w:color="auto"/>
        <w:right w:val="none" w:sz="0" w:space="0" w:color="auto"/>
      </w:divBdr>
    </w:div>
    <w:div w:id="1360397560">
      <w:bodyDiv w:val="1"/>
      <w:marLeft w:val="0"/>
      <w:marRight w:val="0"/>
      <w:marTop w:val="0"/>
      <w:marBottom w:val="0"/>
      <w:divBdr>
        <w:top w:val="none" w:sz="0" w:space="0" w:color="auto"/>
        <w:left w:val="none" w:sz="0" w:space="0" w:color="auto"/>
        <w:bottom w:val="none" w:sz="0" w:space="0" w:color="auto"/>
        <w:right w:val="none" w:sz="0" w:space="0" w:color="auto"/>
      </w:divBdr>
    </w:div>
    <w:div w:id="1367482356">
      <w:bodyDiv w:val="1"/>
      <w:marLeft w:val="0"/>
      <w:marRight w:val="0"/>
      <w:marTop w:val="0"/>
      <w:marBottom w:val="0"/>
      <w:divBdr>
        <w:top w:val="none" w:sz="0" w:space="0" w:color="auto"/>
        <w:left w:val="none" w:sz="0" w:space="0" w:color="auto"/>
        <w:bottom w:val="none" w:sz="0" w:space="0" w:color="auto"/>
        <w:right w:val="none" w:sz="0" w:space="0" w:color="auto"/>
      </w:divBdr>
    </w:div>
    <w:div w:id="1370497856">
      <w:bodyDiv w:val="1"/>
      <w:marLeft w:val="0"/>
      <w:marRight w:val="0"/>
      <w:marTop w:val="0"/>
      <w:marBottom w:val="0"/>
      <w:divBdr>
        <w:top w:val="none" w:sz="0" w:space="0" w:color="auto"/>
        <w:left w:val="none" w:sz="0" w:space="0" w:color="auto"/>
        <w:bottom w:val="none" w:sz="0" w:space="0" w:color="auto"/>
        <w:right w:val="none" w:sz="0" w:space="0" w:color="auto"/>
      </w:divBdr>
    </w:div>
    <w:div w:id="1372996223">
      <w:bodyDiv w:val="1"/>
      <w:marLeft w:val="0"/>
      <w:marRight w:val="0"/>
      <w:marTop w:val="0"/>
      <w:marBottom w:val="0"/>
      <w:divBdr>
        <w:top w:val="none" w:sz="0" w:space="0" w:color="auto"/>
        <w:left w:val="none" w:sz="0" w:space="0" w:color="auto"/>
        <w:bottom w:val="none" w:sz="0" w:space="0" w:color="auto"/>
        <w:right w:val="none" w:sz="0" w:space="0" w:color="auto"/>
      </w:divBdr>
    </w:div>
    <w:div w:id="1383408755">
      <w:bodyDiv w:val="1"/>
      <w:marLeft w:val="0"/>
      <w:marRight w:val="0"/>
      <w:marTop w:val="0"/>
      <w:marBottom w:val="0"/>
      <w:divBdr>
        <w:top w:val="none" w:sz="0" w:space="0" w:color="auto"/>
        <w:left w:val="none" w:sz="0" w:space="0" w:color="auto"/>
        <w:bottom w:val="none" w:sz="0" w:space="0" w:color="auto"/>
        <w:right w:val="none" w:sz="0" w:space="0" w:color="auto"/>
      </w:divBdr>
    </w:div>
    <w:div w:id="1403941156">
      <w:bodyDiv w:val="1"/>
      <w:marLeft w:val="0"/>
      <w:marRight w:val="0"/>
      <w:marTop w:val="0"/>
      <w:marBottom w:val="0"/>
      <w:divBdr>
        <w:top w:val="none" w:sz="0" w:space="0" w:color="auto"/>
        <w:left w:val="none" w:sz="0" w:space="0" w:color="auto"/>
        <w:bottom w:val="none" w:sz="0" w:space="0" w:color="auto"/>
        <w:right w:val="none" w:sz="0" w:space="0" w:color="auto"/>
      </w:divBdr>
    </w:div>
    <w:div w:id="1449619721">
      <w:bodyDiv w:val="1"/>
      <w:marLeft w:val="0"/>
      <w:marRight w:val="0"/>
      <w:marTop w:val="0"/>
      <w:marBottom w:val="0"/>
      <w:divBdr>
        <w:top w:val="none" w:sz="0" w:space="0" w:color="auto"/>
        <w:left w:val="none" w:sz="0" w:space="0" w:color="auto"/>
        <w:bottom w:val="none" w:sz="0" w:space="0" w:color="auto"/>
        <w:right w:val="none" w:sz="0" w:space="0" w:color="auto"/>
      </w:divBdr>
    </w:div>
    <w:div w:id="1495532213">
      <w:bodyDiv w:val="1"/>
      <w:marLeft w:val="0"/>
      <w:marRight w:val="0"/>
      <w:marTop w:val="0"/>
      <w:marBottom w:val="0"/>
      <w:divBdr>
        <w:top w:val="none" w:sz="0" w:space="0" w:color="auto"/>
        <w:left w:val="none" w:sz="0" w:space="0" w:color="auto"/>
        <w:bottom w:val="none" w:sz="0" w:space="0" w:color="auto"/>
        <w:right w:val="none" w:sz="0" w:space="0" w:color="auto"/>
      </w:divBdr>
    </w:div>
    <w:div w:id="1528521343">
      <w:bodyDiv w:val="1"/>
      <w:marLeft w:val="0"/>
      <w:marRight w:val="0"/>
      <w:marTop w:val="0"/>
      <w:marBottom w:val="0"/>
      <w:divBdr>
        <w:top w:val="none" w:sz="0" w:space="0" w:color="auto"/>
        <w:left w:val="none" w:sz="0" w:space="0" w:color="auto"/>
        <w:bottom w:val="none" w:sz="0" w:space="0" w:color="auto"/>
        <w:right w:val="none" w:sz="0" w:space="0" w:color="auto"/>
      </w:divBdr>
    </w:div>
    <w:div w:id="1582717337">
      <w:bodyDiv w:val="1"/>
      <w:marLeft w:val="0"/>
      <w:marRight w:val="0"/>
      <w:marTop w:val="0"/>
      <w:marBottom w:val="0"/>
      <w:divBdr>
        <w:top w:val="none" w:sz="0" w:space="0" w:color="auto"/>
        <w:left w:val="none" w:sz="0" w:space="0" w:color="auto"/>
        <w:bottom w:val="none" w:sz="0" w:space="0" w:color="auto"/>
        <w:right w:val="none" w:sz="0" w:space="0" w:color="auto"/>
      </w:divBdr>
    </w:div>
    <w:div w:id="1599869880">
      <w:bodyDiv w:val="1"/>
      <w:marLeft w:val="0"/>
      <w:marRight w:val="0"/>
      <w:marTop w:val="0"/>
      <w:marBottom w:val="0"/>
      <w:divBdr>
        <w:top w:val="none" w:sz="0" w:space="0" w:color="auto"/>
        <w:left w:val="none" w:sz="0" w:space="0" w:color="auto"/>
        <w:bottom w:val="none" w:sz="0" w:space="0" w:color="auto"/>
        <w:right w:val="none" w:sz="0" w:space="0" w:color="auto"/>
      </w:divBdr>
    </w:div>
    <w:div w:id="1631089266">
      <w:bodyDiv w:val="1"/>
      <w:marLeft w:val="0"/>
      <w:marRight w:val="0"/>
      <w:marTop w:val="0"/>
      <w:marBottom w:val="0"/>
      <w:divBdr>
        <w:top w:val="none" w:sz="0" w:space="0" w:color="auto"/>
        <w:left w:val="none" w:sz="0" w:space="0" w:color="auto"/>
        <w:bottom w:val="none" w:sz="0" w:space="0" w:color="auto"/>
        <w:right w:val="none" w:sz="0" w:space="0" w:color="auto"/>
      </w:divBdr>
    </w:div>
    <w:div w:id="1703045594">
      <w:bodyDiv w:val="1"/>
      <w:marLeft w:val="0"/>
      <w:marRight w:val="0"/>
      <w:marTop w:val="0"/>
      <w:marBottom w:val="0"/>
      <w:divBdr>
        <w:top w:val="none" w:sz="0" w:space="0" w:color="auto"/>
        <w:left w:val="none" w:sz="0" w:space="0" w:color="auto"/>
        <w:bottom w:val="none" w:sz="0" w:space="0" w:color="auto"/>
        <w:right w:val="none" w:sz="0" w:space="0" w:color="auto"/>
      </w:divBdr>
    </w:div>
    <w:div w:id="1728643118">
      <w:bodyDiv w:val="1"/>
      <w:marLeft w:val="0"/>
      <w:marRight w:val="0"/>
      <w:marTop w:val="0"/>
      <w:marBottom w:val="0"/>
      <w:divBdr>
        <w:top w:val="none" w:sz="0" w:space="0" w:color="auto"/>
        <w:left w:val="none" w:sz="0" w:space="0" w:color="auto"/>
        <w:bottom w:val="none" w:sz="0" w:space="0" w:color="auto"/>
        <w:right w:val="none" w:sz="0" w:space="0" w:color="auto"/>
      </w:divBdr>
    </w:div>
    <w:div w:id="1734430546">
      <w:bodyDiv w:val="1"/>
      <w:marLeft w:val="0"/>
      <w:marRight w:val="0"/>
      <w:marTop w:val="0"/>
      <w:marBottom w:val="0"/>
      <w:divBdr>
        <w:top w:val="none" w:sz="0" w:space="0" w:color="auto"/>
        <w:left w:val="none" w:sz="0" w:space="0" w:color="auto"/>
        <w:bottom w:val="none" w:sz="0" w:space="0" w:color="auto"/>
        <w:right w:val="none" w:sz="0" w:space="0" w:color="auto"/>
      </w:divBdr>
    </w:div>
    <w:div w:id="1738898544">
      <w:bodyDiv w:val="1"/>
      <w:marLeft w:val="0"/>
      <w:marRight w:val="0"/>
      <w:marTop w:val="0"/>
      <w:marBottom w:val="0"/>
      <w:divBdr>
        <w:top w:val="none" w:sz="0" w:space="0" w:color="auto"/>
        <w:left w:val="none" w:sz="0" w:space="0" w:color="auto"/>
        <w:bottom w:val="none" w:sz="0" w:space="0" w:color="auto"/>
        <w:right w:val="none" w:sz="0" w:space="0" w:color="auto"/>
      </w:divBdr>
    </w:div>
    <w:div w:id="1772965205">
      <w:bodyDiv w:val="1"/>
      <w:marLeft w:val="0"/>
      <w:marRight w:val="0"/>
      <w:marTop w:val="0"/>
      <w:marBottom w:val="0"/>
      <w:divBdr>
        <w:top w:val="none" w:sz="0" w:space="0" w:color="auto"/>
        <w:left w:val="none" w:sz="0" w:space="0" w:color="auto"/>
        <w:bottom w:val="none" w:sz="0" w:space="0" w:color="auto"/>
        <w:right w:val="none" w:sz="0" w:space="0" w:color="auto"/>
      </w:divBdr>
    </w:div>
    <w:div w:id="1879049678">
      <w:bodyDiv w:val="1"/>
      <w:marLeft w:val="0"/>
      <w:marRight w:val="0"/>
      <w:marTop w:val="0"/>
      <w:marBottom w:val="0"/>
      <w:divBdr>
        <w:top w:val="none" w:sz="0" w:space="0" w:color="auto"/>
        <w:left w:val="none" w:sz="0" w:space="0" w:color="auto"/>
        <w:bottom w:val="none" w:sz="0" w:space="0" w:color="auto"/>
        <w:right w:val="none" w:sz="0" w:space="0" w:color="auto"/>
      </w:divBdr>
    </w:div>
    <w:div w:id="1884095984">
      <w:bodyDiv w:val="1"/>
      <w:marLeft w:val="0"/>
      <w:marRight w:val="0"/>
      <w:marTop w:val="0"/>
      <w:marBottom w:val="0"/>
      <w:divBdr>
        <w:top w:val="none" w:sz="0" w:space="0" w:color="auto"/>
        <w:left w:val="none" w:sz="0" w:space="0" w:color="auto"/>
        <w:bottom w:val="none" w:sz="0" w:space="0" w:color="auto"/>
        <w:right w:val="none" w:sz="0" w:space="0" w:color="auto"/>
      </w:divBdr>
    </w:div>
    <w:div w:id="1900048837">
      <w:bodyDiv w:val="1"/>
      <w:marLeft w:val="0"/>
      <w:marRight w:val="0"/>
      <w:marTop w:val="0"/>
      <w:marBottom w:val="0"/>
      <w:divBdr>
        <w:top w:val="none" w:sz="0" w:space="0" w:color="auto"/>
        <w:left w:val="none" w:sz="0" w:space="0" w:color="auto"/>
        <w:bottom w:val="none" w:sz="0" w:space="0" w:color="auto"/>
        <w:right w:val="none" w:sz="0" w:space="0" w:color="auto"/>
      </w:divBdr>
    </w:div>
    <w:div w:id="1971202645">
      <w:bodyDiv w:val="1"/>
      <w:marLeft w:val="0"/>
      <w:marRight w:val="0"/>
      <w:marTop w:val="0"/>
      <w:marBottom w:val="0"/>
      <w:divBdr>
        <w:top w:val="none" w:sz="0" w:space="0" w:color="auto"/>
        <w:left w:val="none" w:sz="0" w:space="0" w:color="auto"/>
        <w:bottom w:val="none" w:sz="0" w:space="0" w:color="auto"/>
        <w:right w:val="none" w:sz="0" w:space="0" w:color="auto"/>
      </w:divBdr>
    </w:div>
    <w:div w:id="1996031921">
      <w:bodyDiv w:val="1"/>
      <w:marLeft w:val="0"/>
      <w:marRight w:val="0"/>
      <w:marTop w:val="0"/>
      <w:marBottom w:val="0"/>
      <w:divBdr>
        <w:top w:val="none" w:sz="0" w:space="0" w:color="auto"/>
        <w:left w:val="none" w:sz="0" w:space="0" w:color="auto"/>
        <w:bottom w:val="none" w:sz="0" w:space="0" w:color="auto"/>
        <w:right w:val="none" w:sz="0" w:space="0" w:color="auto"/>
      </w:divBdr>
    </w:div>
    <w:div w:id="2006586995">
      <w:bodyDiv w:val="1"/>
      <w:marLeft w:val="0"/>
      <w:marRight w:val="0"/>
      <w:marTop w:val="0"/>
      <w:marBottom w:val="0"/>
      <w:divBdr>
        <w:top w:val="none" w:sz="0" w:space="0" w:color="auto"/>
        <w:left w:val="none" w:sz="0" w:space="0" w:color="auto"/>
        <w:bottom w:val="none" w:sz="0" w:space="0" w:color="auto"/>
        <w:right w:val="none" w:sz="0" w:space="0" w:color="auto"/>
      </w:divBdr>
    </w:div>
    <w:div w:id="2013988326">
      <w:bodyDiv w:val="1"/>
      <w:marLeft w:val="0"/>
      <w:marRight w:val="0"/>
      <w:marTop w:val="0"/>
      <w:marBottom w:val="0"/>
      <w:divBdr>
        <w:top w:val="none" w:sz="0" w:space="0" w:color="auto"/>
        <w:left w:val="none" w:sz="0" w:space="0" w:color="auto"/>
        <w:bottom w:val="none" w:sz="0" w:space="0" w:color="auto"/>
        <w:right w:val="none" w:sz="0" w:space="0" w:color="auto"/>
      </w:divBdr>
    </w:div>
    <w:div w:id="2029402633">
      <w:bodyDiv w:val="1"/>
      <w:marLeft w:val="0"/>
      <w:marRight w:val="0"/>
      <w:marTop w:val="0"/>
      <w:marBottom w:val="0"/>
      <w:divBdr>
        <w:top w:val="none" w:sz="0" w:space="0" w:color="auto"/>
        <w:left w:val="none" w:sz="0" w:space="0" w:color="auto"/>
        <w:bottom w:val="none" w:sz="0" w:space="0" w:color="auto"/>
        <w:right w:val="none" w:sz="0" w:space="0" w:color="auto"/>
      </w:divBdr>
    </w:div>
    <w:div w:id="2037269847">
      <w:bodyDiv w:val="1"/>
      <w:marLeft w:val="0"/>
      <w:marRight w:val="0"/>
      <w:marTop w:val="0"/>
      <w:marBottom w:val="0"/>
      <w:divBdr>
        <w:top w:val="none" w:sz="0" w:space="0" w:color="auto"/>
        <w:left w:val="none" w:sz="0" w:space="0" w:color="auto"/>
        <w:bottom w:val="none" w:sz="0" w:space="0" w:color="auto"/>
        <w:right w:val="none" w:sz="0" w:space="0" w:color="auto"/>
      </w:divBdr>
    </w:div>
    <w:div w:id="2057388922">
      <w:bodyDiv w:val="1"/>
      <w:marLeft w:val="0"/>
      <w:marRight w:val="0"/>
      <w:marTop w:val="0"/>
      <w:marBottom w:val="0"/>
      <w:divBdr>
        <w:top w:val="none" w:sz="0" w:space="0" w:color="auto"/>
        <w:left w:val="none" w:sz="0" w:space="0" w:color="auto"/>
        <w:bottom w:val="none" w:sz="0" w:space="0" w:color="auto"/>
        <w:right w:val="none" w:sz="0" w:space="0" w:color="auto"/>
      </w:divBdr>
    </w:div>
    <w:div w:id="2061439683">
      <w:bodyDiv w:val="1"/>
      <w:marLeft w:val="0"/>
      <w:marRight w:val="0"/>
      <w:marTop w:val="0"/>
      <w:marBottom w:val="0"/>
      <w:divBdr>
        <w:top w:val="none" w:sz="0" w:space="0" w:color="auto"/>
        <w:left w:val="none" w:sz="0" w:space="0" w:color="auto"/>
        <w:bottom w:val="none" w:sz="0" w:space="0" w:color="auto"/>
        <w:right w:val="none" w:sz="0" w:space="0" w:color="auto"/>
      </w:divBdr>
    </w:div>
    <w:div w:id="2097170428">
      <w:bodyDiv w:val="1"/>
      <w:marLeft w:val="0"/>
      <w:marRight w:val="0"/>
      <w:marTop w:val="0"/>
      <w:marBottom w:val="0"/>
      <w:divBdr>
        <w:top w:val="none" w:sz="0" w:space="0" w:color="auto"/>
        <w:left w:val="none" w:sz="0" w:space="0" w:color="auto"/>
        <w:bottom w:val="none" w:sz="0" w:space="0" w:color="auto"/>
        <w:right w:val="none" w:sz="0" w:space="0" w:color="auto"/>
      </w:divBdr>
    </w:div>
    <w:div w:id="2114009606">
      <w:bodyDiv w:val="1"/>
      <w:marLeft w:val="0"/>
      <w:marRight w:val="0"/>
      <w:marTop w:val="0"/>
      <w:marBottom w:val="0"/>
      <w:divBdr>
        <w:top w:val="none" w:sz="0" w:space="0" w:color="auto"/>
        <w:left w:val="none" w:sz="0" w:space="0" w:color="auto"/>
        <w:bottom w:val="none" w:sz="0" w:space="0" w:color="auto"/>
        <w:right w:val="none" w:sz="0" w:space="0" w:color="auto"/>
      </w:divBdr>
    </w:div>
    <w:div w:id="2147355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0B399-808E-4EF8-A2AB-ADFE15517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3623</TotalTime>
  <Pages>1</Pages>
  <Words>26717</Words>
  <Characters>154964</Characters>
  <Application>Microsoft Office Word</Application>
  <DocSecurity>0</DocSecurity>
  <Lines>1291</Lines>
  <Paragraphs>362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Manager/>
  <Company/>
  <LinksUpToDate>false</LinksUpToDate>
  <CharactersWithSpaces>181319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 Bandoiu</dc:creator>
  <cp:keywords/>
  <dc:description/>
  <cp:lastModifiedBy>Szabo Kinga</cp:lastModifiedBy>
  <cp:revision>1018</cp:revision>
  <cp:lastPrinted>2025-04-16T14:40:00Z</cp:lastPrinted>
  <dcterms:created xsi:type="dcterms:W3CDTF">2025-03-25T08:04:00Z</dcterms:created>
  <dcterms:modified xsi:type="dcterms:W3CDTF">2025-04-30T06:37:00Z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2024-04-22T13:32:35Z</vt:lpwstr>
  </property>
  <property fmtid="{D5CDD505-2E9C-101B-9397-08002B2CF9AE}" pid="7" name="MSIP_Label_9b5154d6-21c1-415b-b061-7427a4708b37_Method">
    <vt:lpwstr>Privileged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57482859-a9dd-444c-84cb-29ec53b73112</vt:lpwstr>
  </property>
  <property fmtid="{D5CDD505-2E9C-101B-9397-08002B2CF9AE}" pid="11" name="MSIP_Label_9b5154d6-21c1-415b-b061-7427a4708b37_ContentBits">
    <vt:lpwstr>1</vt:lpwstr>
  </property>
</Properties>
</file>